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82C" w:rsidRPr="00FA3E90" w:rsidRDefault="0017382C" w:rsidP="0017382C">
      <w:pPr>
        <w:pStyle w:val="libCenter"/>
        <w:rPr>
          <w:rtl/>
          <w:lang w:bidi="fa-IR"/>
        </w:rPr>
      </w:pPr>
      <w:r>
        <w:rPr>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17382C" w:rsidRDefault="0017382C" w:rsidP="00C613E8">
      <w:pPr>
        <w:pStyle w:val="libNormal"/>
        <w:rPr>
          <w:rtl/>
        </w:rPr>
      </w:pPr>
      <w:r>
        <w:rPr>
          <w:rtl/>
        </w:rPr>
        <w:br w:type="page"/>
      </w:r>
    </w:p>
    <w:p w:rsidR="0017382C" w:rsidRDefault="0017382C" w:rsidP="00C613E8">
      <w:pPr>
        <w:pStyle w:val="libNormal"/>
        <w:rPr>
          <w:rtl/>
        </w:rPr>
      </w:pPr>
      <w:r>
        <w:rPr>
          <w:rtl/>
        </w:rPr>
        <w:lastRenderedPageBreak/>
        <w:br w:type="page"/>
      </w:r>
    </w:p>
    <w:p w:rsidR="0017382C" w:rsidRPr="00FA3E90" w:rsidRDefault="0017382C" w:rsidP="0017382C">
      <w:pPr>
        <w:pStyle w:val="libCenter"/>
        <w:rPr>
          <w:rtl/>
          <w:lang w:bidi="fa-IR"/>
        </w:rPr>
      </w:pPr>
      <w:r>
        <w:rPr>
          <w:noProof/>
        </w:rPr>
        <w:lastRenderedPageBreak/>
        <w:drawing>
          <wp:inline distT="0" distB="0" distL="0" distR="0">
            <wp:extent cx="4674235" cy="669417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674235" cy="6694170"/>
                    </a:xfrm>
                    <a:prstGeom prst="rect">
                      <a:avLst/>
                    </a:prstGeom>
                    <a:noFill/>
                    <a:ln w="9525">
                      <a:noFill/>
                      <a:miter lim="800000"/>
                      <a:headEnd/>
                      <a:tailEnd/>
                    </a:ln>
                  </pic:spPr>
                </pic:pic>
              </a:graphicData>
            </a:graphic>
          </wp:inline>
        </w:drawing>
      </w:r>
    </w:p>
    <w:p w:rsidR="0017382C" w:rsidRDefault="0017382C" w:rsidP="00C613E8">
      <w:pPr>
        <w:pStyle w:val="libNormal"/>
        <w:rPr>
          <w:rtl/>
        </w:rPr>
      </w:pPr>
      <w:r>
        <w:rPr>
          <w:rtl/>
        </w:rPr>
        <w:br w:type="page"/>
      </w:r>
    </w:p>
    <w:p w:rsidR="0017382C" w:rsidRDefault="0017382C" w:rsidP="00C613E8">
      <w:pPr>
        <w:pStyle w:val="libNormal"/>
        <w:rPr>
          <w:rtl/>
        </w:rPr>
      </w:pPr>
      <w:r>
        <w:rPr>
          <w:rtl/>
        </w:rPr>
        <w:lastRenderedPageBreak/>
        <w:br w:type="page"/>
      </w:r>
    </w:p>
    <w:p w:rsidR="0017382C" w:rsidRDefault="0017382C" w:rsidP="00E10B1D">
      <w:pPr>
        <w:pStyle w:val="Heading3"/>
        <w:rPr>
          <w:rtl/>
        </w:rPr>
      </w:pPr>
      <w:bookmarkStart w:id="0" w:name="_Toc394921220"/>
      <w:r w:rsidRPr="004F14F2">
        <w:rPr>
          <w:rtl/>
        </w:rPr>
        <w:lastRenderedPageBreak/>
        <w:t>[2310] محمّد بن أبان بن تغْلِب</w:t>
      </w:r>
      <w:r w:rsidR="00527246">
        <w:rPr>
          <w:rtl/>
        </w:rPr>
        <w:t>:</w:t>
      </w:r>
      <w:bookmarkEnd w:id="0"/>
    </w:p>
    <w:p w:rsidR="0017382C" w:rsidRPr="007B62FF" w:rsidRDefault="0017382C" w:rsidP="0017382C">
      <w:pPr>
        <w:pStyle w:val="libNormal"/>
        <w:rPr>
          <w:rtl/>
        </w:rPr>
      </w:pPr>
      <w:r w:rsidRPr="007B62FF">
        <w:rPr>
          <w:rtl/>
        </w:rPr>
        <w:t>أبو سعيد البَكْري</w:t>
      </w:r>
      <w:r w:rsidR="00527246">
        <w:rPr>
          <w:rtl/>
        </w:rPr>
        <w:t>،</w:t>
      </w:r>
      <w:r w:rsidRPr="007B62FF">
        <w:rPr>
          <w:rtl/>
        </w:rPr>
        <w:t xml:space="preserve"> الجريري</w:t>
      </w:r>
      <w:r w:rsidR="00527246">
        <w:rPr>
          <w:rtl/>
        </w:rPr>
        <w:t>،</w:t>
      </w:r>
      <w:r w:rsidRPr="007B62FF">
        <w:rPr>
          <w:rtl/>
        </w:rPr>
        <w:t xml:space="preserve"> مولى بني قيس بن ثعلبة</w:t>
      </w:r>
      <w:r w:rsidR="00527246">
        <w:rPr>
          <w:rtl/>
        </w:rPr>
        <w:t>،</w:t>
      </w:r>
      <w:r w:rsidRPr="007B62FF">
        <w:rPr>
          <w:rtl/>
        </w:rPr>
        <w:t xml:space="preserve"> كُوفيّ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1" w:name="_Toc394921221"/>
      <w:r w:rsidRPr="004F14F2">
        <w:rPr>
          <w:rtl/>
        </w:rPr>
        <w:t>[2311] محمّد بن أبان الخَثْعَمي</w:t>
      </w:r>
      <w:r w:rsidR="00527246">
        <w:rPr>
          <w:rtl/>
        </w:rPr>
        <w:t>:</w:t>
      </w:r>
      <w:bookmarkEnd w:id="1"/>
    </w:p>
    <w:p w:rsidR="0017382C" w:rsidRPr="007B62FF" w:rsidRDefault="0017382C" w:rsidP="0017382C">
      <w:pPr>
        <w:pStyle w:val="libNormal"/>
        <w:rPr>
          <w:rtl/>
        </w:rPr>
      </w:pPr>
      <w:r w:rsidRPr="007B62FF">
        <w:rPr>
          <w:rtl/>
        </w:rPr>
        <w:t>مولاهم</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2" w:name="_Toc394921222"/>
      <w:r w:rsidRPr="004F14F2">
        <w:rPr>
          <w:rtl/>
        </w:rPr>
        <w:t>[2312] محمّد بن أبان بن صالح</w:t>
      </w:r>
      <w:r w:rsidR="00527246">
        <w:rPr>
          <w:rtl/>
        </w:rPr>
        <w:t>:</w:t>
      </w:r>
      <w:bookmarkEnd w:id="2"/>
    </w:p>
    <w:p w:rsidR="0017382C" w:rsidRPr="007B62FF" w:rsidRDefault="0017382C" w:rsidP="0017382C">
      <w:pPr>
        <w:pStyle w:val="libNormal"/>
        <w:rPr>
          <w:rtl/>
        </w:rPr>
      </w:pPr>
      <w:r w:rsidRPr="007B62FF">
        <w:rPr>
          <w:rtl/>
        </w:rPr>
        <w:t>ابن عُمير القُرَشِيّ</w:t>
      </w:r>
      <w:r w:rsidR="00527246">
        <w:rPr>
          <w:rtl/>
        </w:rPr>
        <w:t>،</w:t>
      </w:r>
      <w:r w:rsidRPr="007B62FF">
        <w:rPr>
          <w:rtl/>
        </w:rPr>
        <w:t xml:space="preserve"> الأُمَوي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3" w:name="_Toc394921223"/>
      <w:r w:rsidRPr="004F14F2">
        <w:rPr>
          <w:rtl/>
        </w:rPr>
        <w:t>[2313] محمّد بن إبراهيم الأزْدِيّ</w:t>
      </w:r>
      <w:r w:rsidR="00527246">
        <w:rPr>
          <w:rtl/>
        </w:rPr>
        <w:t>:</w:t>
      </w:r>
      <w:bookmarkEnd w:id="3"/>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4" w:name="_Toc394921224"/>
      <w:r w:rsidRPr="004F14F2">
        <w:rPr>
          <w:rtl/>
        </w:rPr>
        <w:t>[2314] محمّد بن إبراهيم بن إسحاق</w:t>
      </w:r>
      <w:r w:rsidR="00527246">
        <w:rPr>
          <w:rtl/>
        </w:rPr>
        <w:t>:</w:t>
      </w:r>
      <w:bookmarkEnd w:id="4"/>
    </w:p>
    <w:p w:rsidR="0017382C" w:rsidRPr="007B62FF" w:rsidRDefault="0017382C" w:rsidP="0017382C">
      <w:pPr>
        <w:pStyle w:val="libNormal"/>
        <w:rPr>
          <w:rtl/>
        </w:rPr>
      </w:pPr>
      <w:r w:rsidRPr="007B62FF">
        <w:rPr>
          <w:rtl/>
        </w:rPr>
        <w:t xml:space="preserve">الطّالقانِي </w:t>
      </w:r>
      <w:r w:rsidRPr="0017382C">
        <w:rPr>
          <w:rStyle w:val="libAlaemChar"/>
          <w:rtl/>
        </w:rPr>
        <w:t>رحمه‌الله</w:t>
      </w:r>
      <w:r>
        <w:rPr>
          <w:rtl/>
        </w:rPr>
        <w:t>.</w:t>
      </w:r>
      <w:r w:rsidRPr="007B62FF">
        <w:rPr>
          <w:rtl/>
        </w:rPr>
        <w:t xml:space="preserve"> أبو العباس ا</w:t>
      </w:r>
      <w:r w:rsidR="00E10B1D">
        <w:rPr>
          <w:rtl/>
        </w:rPr>
        <w:t>لمـُ</w:t>
      </w:r>
      <w:r w:rsidRPr="007B62FF">
        <w:rPr>
          <w:rtl/>
        </w:rPr>
        <w:t>كَتّب</w:t>
      </w:r>
      <w:r w:rsidR="00527246">
        <w:rPr>
          <w:rtl/>
        </w:rPr>
        <w:t>،</w:t>
      </w:r>
      <w:r w:rsidRPr="007B62FF">
        <w:rPr>
          <w:rtl/>
        </w:rPr>
        <w:t xml:space="preserve"> من مشايخ الصدوق</w:t>
      </w:r>
      <w:r w:rsidR="00527246">
        <w:rPr>
          <w:rtl/>
        </w:rPr>
        <w:t>،</w:t>
      </w:r>
      <w:r w:rsidRPr="007B62FF">
        <w:rPr>
          <w:rtl/>
        </w:rPr>
        <w:t xml:space="preserve"> يروي عنه مترضياً </w:t>
      </w:r>
      <w:r w:rsidRPr="0017382C">
        <w:rPr>
          <w:rStyle w:val="libFootnotenumChar"/>
          <w:rtl/>
        </w:rPr>
        <w:t>(5)</w:t>
      </w:r>
      <w:r w:rsidR="00527246">
        <w:rPr>
          <w:rtl/>
        </w:rPr>
        <w:t>،</w:t>
      </w:r>
      <w:r w:rsidRPr="007B62FF">
        <w:rPr>
          <w:rtl/>
        </w:rPr>
        <w:t xml:space="preserve"> وهو الواسطة بينه وبين الحسين بن روح</w:t>
      </w:r>
      <w:r w:rsidR="00527246">
        <w:rPr>
          <w:rtl/>
        </w:rPr>
        <w:t>،</w:t>
      </w:r>
      <w:r w:rsidRPr="007B62FF">
        <w:rPr>
          <w:rtl/>
        </w:rPr>
        <w:t xml:space="preserve"> وابن عقدة</w:t>
      </w:r>
      <w:r w:rsidR="00527246">
        <w:rPr>
          <w:rtl/>
        </w:rPr>
        <w:t>،</w:t>
      </w:r>
      <w:r w:rsidRPr="007B62FF">
        <w:rPr>
          <w:rtl/>
        </w:rPr>
        <w:t xml:space="preserve"> ومرّ</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282 / 36.</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282 / 35.</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282 / 37.</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280 / 12.</w:t>
      </w:r>
    </w:p>
    <w:p w:rsidR="0017382C" w:rsidRPr="007B62FF" w:rsidRDefault="0017382C" w:rsidP="0017382C">
      <w:pPr>
        <w:pStyle w:val="libFootnote0"/>
        <w:rPr>
          <w:rtl/>
        </w:rPr>
      </w:pPr>
      <w:r w:rsidRPr="007B62FF">
        <w:rPr>
          <w:rtl/>
        </w:rPr>
        <w:t xml:space="preserve">(5) عيون أخبار الرضا </w:t>
      </w:r>
      <w:r w:rsidRPr="0017382C">
        <w:rPr>
          <w:rStyle w:val="libAlaemChar"/>
          <w:rtl/>
        </w:rPr>
        <w:t>عليه‌السلام</w:t>
      </w:r>
      <w:r w:rsidRPr="007B62FF">
        <w:rPr>
          <w:rtl/>
        </w:rPr>
        <w:t xml:space="preserve"> 1</w:t>
      </w:r>
      <w:r w:rsidR="00527246">
        <w:rPr>
          <w:rtl/>
        </w:rPr>
        <w:t>:</w:t>
      </w:r>
      <w:r w:rsidRPr="007B62FF">
        <w:rPr>
          <w:rtl/>
        </w:rPr>
        <w:t xml:space="preserve"> 292 / 45</w:t>
      </w:r>
      <w:r w:rsidR="00527246">
        <w:rPr>
          <w:rtl/>
        </w:rPr>
        <w:t>،</w:t>
      </w:r>
      <w:r w:rsidRPr="007B62FF">
        <w:rPr>
          <w:rtl/>
        </w:rPr>
        <w:t xml:space="preserve"> 294 / 48.</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في </w:t>
      </w:r>
      <w:r>
        <w:rPr>
          <w:rtl/>
        </w:rPr>
        <w:t>(</w:t>
      </w:r>
      <w:r w:rsidRPr="007B62FF">
        <w:rPr>
          <w:rtl/>
        </w:rPr>
        <w:t>يط</w:t>
      </w:r>
      <w:r>
        <w:rPr>
          <w:rtl/>
        </w:rPr>
        <w:t>)</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5" w:name="_Toc394921225"/>
      <w:r w:rsidRPr="004F14F2">
        <w:rPr>
          <w:rtl/>
        </w:rPr>
        <w:t>[2315] محمّد بن إبراهيم العبّاسي</w:t>
      </w:r>
      <w:r w:rsidR="00527246">
        <w:rPr>
          <w:rtl/>
        </w:rPr>
        <w:t>:</w:t>
      </w:r>
      <w:bookmarkEnd w:id="5"/>
    </w:p>
    <w:p w:rsidR="0017382C" w:rsidRPr="007B62FF" w:rsidRDefault="0017382C" w:rsidP="0017382C">
      <w:pPr>
        <w:pStyle w:val="libNormal"/>
        <w:rPr>
          <w:rtl/>
        </w:rPr>
      </w:pPr>
      <w:r w:rsidRPr="007B62FF">
        <w:rPr>
          <w:rtl/>
        </w:rPr>
        <w:t>الهاشمي</w:t>
      </w:r>
      <w:r w:rsidR="00527246">
        <w:rPr>
          <w:rtl/>
        </w:rPr>
        <w:t>،</w:t>
      </w:r>
      <w:r w:rsidRPr="007B62FF">
        <w:rPr>
          <w:rtl/>
        </w:rPr>
        <w:t xml:space="preserve"> المدني</w:t>
      </w:r>
      <w:r w:rsidR="00527246">
        <w:rPr>
          <w:rtl/>
        </w:rPr>
        <w:t>،</w:t>
      </w:r>
      <w:r w:rsidRPr="007B62FF">
        <w:rPr>
          <w:rtl/>
        </w:rPr>
        <w:t xml:space="preserve"> أسْنَدَ عَنْهُ</w:t>
      </w:r>
      <w:r w:rsidR="00527246">
        <w:rPr>
          <w:rtl/>
        </w:rPr>
        <w:t>،</w:t>
      </w:r>
      <w:r w:rsidRPr="007B62FF">
        <w:rPr>
          <w:rtl/>
        </w:rPr>
        <w:t xml:space="preserve"> أصيب سنة أربعين ومائة</w:t>
      </w:r>
      <w:r w:rsidR="00527246">
        <w:rPr>
          <w:rtl/>
        </w:rPr>
        <w:t>،</w:t>
      </w:r>
      <w:r w:rsidRPr="007B62FF">
        <w:rPr>
          <w:rtl/>
        </w:rPr>
        <w:t xml:space="preserve"> وله سبع وخمسون سنة</w:t>
      </w:r>
      <w:r w:rsidR="00527246">
        <w:rPr>
          <w:rtl/>
        </w:rPr>
        <w:t>،</w:t>
      </w:r>
      <w:r w:rsidRPr="007B62FF">
        <w:rPr>
          <w:rtl/>
        </w:rPr>
        <w:t xml:space="preserve"> وهو الذي يلقّب بابن الامام</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Pr="00E10B1D" w:rsidRDefault="0017382C" w:rsidP="0063324D">
      <w:pPr>
        <w:pStyle w:val="Heading3"/>
        <w:rPr>
          <w:rStyle w:val="Heading3Char"/>
          <w:rtl/>
        </w:rPr>
      </w:pPr>
      <w:bookmarkStart w:id="6" w:name="_Toc394921226"/>
      <w:r w:rsidRPr="00E10B1D">
        <w:rPr>
          <w:rStyle w:val="Heading3Char"/>
          <w:rtl/>
        </w:rPr>
        <w:t xml:space="preserve">[2316] محمّد بن </w:t>
      </w:r>
      <w:r w:rsidRPr="0017382C">
        <w:rPr>
          <w:rStyle w:val="libFootnotenumChar"/>
          <w:rtl/>
        </w:rPr>
        <w:t>(3)</w:t>
      </w:r>
      <w:r w:rsidRPr="00E10B1D">
        <w:rPr>
          <w:rStyle w:val="Heading3Char"/>
          <w:rtl/>
        </w:rPr>
        <w:t xml:space="preserve"> إبراهيم الحُضَيني</w:t>
      </w:r>
      <w:r w:rsidR="00527246" w:rsidRPr="00E10B1D">
        <w:rPr>
          <w:rStyle w:val="Heading3Char"/>
          <w:rtl/>
        </w:rPr>
        <w:t>:</w:t>
      </w:r>
      <w:bookmarkEnd w:id="6"/>
    </w:p>
    <w:p w:rsidR="0017382C" w:rsidRPr="007B62FF" w:rsidRDefault="0017382C" w:rsidP="0017382C">
      <w:pPr>
        <w:pStyle w:val="libNormal"/>
        <w:rPr>
          <w:rtl/>
        </w:rPr>
      </w:pPr>
      <w:r w:rsidRPr="007B62FF">
        <w:rPr>
          <w:rtl/>
        </w:rPr>
        <w:t>ذكره ابن داود في القسم الأول</w:t>
      </w:r>
      <w:r w:rsidR="00527246">
        <w:rPr>
          <w:rtl/>
        </w:rPr>
        <w:t>،</w:t>
      </w:r>
      <w:r w:rsidRPr="007B62FF">
        <w:rPr>
          <w:rtl/>
        </w:rPr>
        <w:t xml:space="preserve"> ونقل عن الكشي مدحه </w:t>
      </w:r>
      <w:r w:rsidRPr="0017382C">
        <w:rPr>
          <w:rStyle w:val="libFootnotenumChar"/>
          <w:rtl/>
        </w:rPr>
        <w:t>(4)</w:t>
      </w:r>
      <w:r w:rsidR="00527246">
        <w:rPr>
          <w:rtl/>
        </w:rPr>
        <w:t>،</w:t>
      </w:r>
      <w:r w:rsidRPr="007B62FF">
        <w:rPr>
          <w:rtl/>
        </w:rPr>
        <w:t xml:space="preserve"> وعدّه في الوجيزة من الممدوحين </w:t>
      </w:r>
      <w:r w:rsidRPr="0017382C">
        <w:rPr>
          <w:rStyle w:val="libFootnotenumChar"/>
          <w:rtl/>
        </w:rPr>
        <w:t>(5)</w:t>
      </w:r>
      <w:r>
        <w:rPr>
          <w:rtl/>
        </w:rPr>
        <w:t>.</w:t>
      </w:r>
      <w:r w:rsidRPr="007B62FF">
        <w:rPr>
          <w:rtl/>
        </w:rPr>
        <w:t xml:space="preserve"> يروي عنه</w:t>
      </w:r>
      <w:r w:rsidR="00527246">
        <w:rPr>
          <w:rtl/>
        </w:rPr>
        <w:t>:</w:t>
      </w:r>
      <w:r w:rsidRPr="007B62FF">
        <w:rPr>
          <w:rtl/>
        </w:rPr>
        <w:t xml:space="preserve"> علي بن مهزيار</w:t>
      </w:r>
      <w:r w:rsidR="00527246">
        <w:rPr>
          <w:rtl/>
        </w:rPr>
        <w:t>،</w:t>
      </w:r>
      <w:r w:rsidRPr="007B62FF">
        <w:rPr>
          <w:rtl/>
        </w:rPr>
        <w:t xml:space="preserve"> في التهذيب </w:t>
      </w:r>
      <w:r w:rsidRPr="0017382C">
        <w:rPr>
          <w:rStyle w:val="libFootnotenumChar"/>
          <w:rtl/>
        </w:rPr>
        <w:t>(6)</w:t>
      </w:r>
      <w:r w:rsidR="00527246">
        <w:rPr>
          <w:rtl/>
        </w:rPr>
        <w:t>،</w:t>
      </w:r>
      <w:r w:rsidRPr="007B62FF">
        <w:rPr>
          <w:rtl/>
        </w:rPr>
        <w:t xml:space="preserve"> والاستبصار</w:t>
      </w:r>
      <w:r w:rsidR="00527246">
        <w:rPr>
          <w:rtl/>
        </w:rPr>
        <w:t>،</w:t>
      </w:r>
      <w:r w:rsidRPr="007B62FF">
        <w:rPr>
          <w:rtl/>
        </w:rPr>
        <w:t xml:space="preserve"> في كتاب الحج </w:t>
      </w:r>
      <w:r w:rsidRPr="0017382C">
        <w:rPr>
          <w:rStyle w:val="libFootnotenumChar"/>
          <w:rtl/>
        </w:rPr>
        <w:t>(7)</w:t>
      </w:r>
      <w:r>
        <w:rPr>
          <w:rtl/>
        </w:rPr>
        <w:t>.</w:t>
      </w:r>
    </w:p>
    <w:p w:rsidR="0017382C" w:rsidRPr="00E10B1D" w:rsidRDefault="0017382C" w:rsidP="0063324D">
      <w:pPr>
        <w:pStyle w:val="Heading3"/>
        <w:rPr>
          <w:rStyle w:val="Heading3Char"/>
          <w:rtl/>
        </w:rPr>
      </w:pPr>
      <w:bookmarkStart w:id="7" w:name="_Toc394921227"/>
      <w:r w:rsidRPr="00E10B1D">
        <w:rPr>
          <w:rStyle w:val="Heading3Char"/>
          <w:rtl/>
        </w:rPr>
        <w:t xml:space="preserve">[2317] محمّد بن إبراهيم الخياط </w:t>
      </w:r>
      <w:r w:rsidRPr="0017382C">
        <w:rPr>
          <w:rStyle w:val="libFootnotenumChar"/>
          <w:rtl/>
        </w:rPr>
        <w:t>(8)</w:t>
      </w:r>
      <w:r w:rsidR="00527246" w:rsidRPr="00E10B1D">
        <w:rPr>
          <w:rStyle w:val="Heading3Char"/>
          <w:rtl/>
        </w:rPr>
        <w:t>:</w:t>
      </w:r>
      <w:bookmarkEnd w:id="7"/>
    </w:p>
    <w:p w:rsidR="0017382C" w:rsidRPr="007B62FF" w:rsidRDefault="0017382C" w:rsidP="0017382C">
      <w:pPr>
        <w:pStyle w:val="libNormal"/>
        <w:rPr>
          <w:rtl/>
        </w:rPr>
      </w:pPr>
      <w:r w:rsidRPr="007B62FF">
        <w:rPr>
          <w:rtl/>
        </w:rPr>
        <w:t>الكُوفِيّ</w:t>
      </w:r>
      <w:r w:rsidR="00527246">
        <w:rPr>
          <w:rtl/>
        </w:rPr>
        <w:t>،</w:t>
      </w:r>
      <w:r w:rsidRPr="007B62FF">
        <w:rPr>
          <w:rtl/>
        </w:rPr>
        <w:t xml:space="preserve"> روى عنهما </w:t>
      </w:r>
      <w:r>
        <w:rPr>
          <w:rtl/>
        </w:rPr>
        <w:t>(</w:t>
      </w:r>
      <w:r w:rsidRPr="007B62FF">
        <w:rPr>
          <w:rtl/>
        </w:rPr>
        <w:t>عليهما السّلام</w:t>
      </w:r>
      <w:r>
        <w:rPr>
          <w:rtl/>
        </w:rPr>
        <w:t>)</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p>
    <w:p w:rsidR="0017382C" w:rsidRDefault="0017382C" w:rsidP="00E10B1D">
      <w:pPr>
        <w:pStyle w:val="Heading3"/>
        <w:rPr>
          <w:rtl/>
        </w:rPr>
      </w:pPr>
      <w:bookmarkStart w:id="8" w:name="_Toc394921228"/>
      <w:r w:rsidRPr="004F14F2">
        <w:rPr>
          <w:rtl/>
        </w:rPr>
        <w:t>[2318] محمّد بن إبراهيم الرِّفاعيّ</w:t>
      </w:r>
      <w:r w:rsidR="00527246">
        <w:rPr>
          <w:rtl/>
        </w:rPr>
        <w:t>:</w:t>
      </w:r>
      <w:bookmarkEnd w:id="8"/>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(10)</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تقدم في الجزء الرابع صحيفة</w:t>
      </w:r>
      <w:r w:rsidR="00527246">
        <w:rPr>
          <w:rtl/>
        </w:rPr>
        <w:t>:</w:t>
      </w:r>
      <w:r w:rsidRPr="007B62FF">
        <w:rPr>
          <w:rtl/>
        </w:rPr>
        <w:t xml:space="preserve"> 51</w:t>
      </w:r>
      <w:r w:rsidR="00527246">
        <w:rPr>
          <w:rtl/>
        </w:rPr>
        <w:t>،</w:t>
      </w:r>
      <w:r w:rsidRPr="007B62FF">
        <w:rPr>
          <w:rtl/>
        </w:rPr>
        <w:t xml:space="preserve"> الطريق رقم</w:t>
      </w:r>
      <w:r w:rsidR="00527246">
        <w:rPr>
          <w:rtl/>
        </w:rPr>
        <w:t>:</w:t>
      </w:r>
      <w:r w:rsidRPr="007B62FF">
        <w:rPr>
          <w:rtl/>
        </w:rPr>
        <w:t xml:space="preserve"> [19]</w:t>
      </w:r>
      <w:r>
        <w:rPr>
          <w:rtl/>
        </w:rPr>
        <w:t>.</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280 / 11.</w:t>
      </w:r>
    </w:p>
    <w:p w:rsidR="0017382C" w:rsidRPr="007B62FF" w:rsidRDefault="0017382C" w:rsidP="0017382C">
      <w:pPr>
        <w:pStyle w:val="libFootnote0"/>
        <w:rPr>
          <w:rtl/>
        </w:rPr>
      </w:pPr>
      <w:r w:rsidRPr="007B62FF">
        <w:rPr>
          <w:rtl/>
        </w:rPr>
        <w:t>(3) في الأصل</w:t>
      </w:r>
      <w:r w:rsidR="00527246">
        <w:rPr>
          <w:rtl/>
        </w:rPr>
        <w:t>:</w:t>
      </w:r>
      <w:r w:rsidRPr="007B62FF">
        <w:rPr>
          <w:rtl/>
        </w:rPr>
        <w:t xml:space="preserve"> </w:t>
      </w:r>
      <w:r>
        <w:rPr>
          <w:rtl/>
        </w:rPr>
        <w:t>(</w:t>
      </w:r>
      <w:r w:rsidRPr="007B62FF">
        <w:rPr>
          <w:rtl/>
        </w:rPr>
        <w:t>بن</w:t>
      </w:r>
      <w:r>
        <w:rPr>
          <w:rtl/>
        </w:rPr>
        <w:t>)</w:t>
      </w:r>
      <w:r w:rsidRPr="007B62FF">
        <w:rPr>
          <w:rtl/>
        </w:rPr>
        <w:t xml:space="preserve"> لم ترد</w:t>
      </w:r>
      <w:r w:rsidR="00527246">
        <w:rPr>
          <w:rtl/>
        </w:rPr>
        <w:t>،</w:t>
      </w:r>
      <w:r w:rsidRPr="007B62FF">
        <w:rPr>
          <w:rtl/>
        </w:rPr>
        <w:t xml:space="preserve"> والصحيح كما أثبتناه من الحجرية</w:t>
      </w:r>
      <w:r w:rsidR="00527246">
        <w:rPr>
          <w:rtl/>
        </w:rPr>
        <w:t>،</w:t>
      </w:r>
      <w:r w:rsidRPr="007B62FF">
        <w:rPr>
          <w:rtl/>
        </w:rPr>
        <w:t xml:space="preserve"> الموافق لما في كتب الرجال</w:t>
      </w:r>
      <w:r w:rsidR="00527246">
        <w:rPr>
          <w:rtl/>
        </w:rPr>
        <w:t>:</w:t>
      </w:r>
      <w:r w:rsidRPr="007B62FF">
        <w:rPr>
          <w:rtl/>
        </w:rPr>
        <w:t xml:space="preserve"> رجال العلاّمة</w:t>
      </w:r>
      <w:r w:rsidR="00527246">
        <w:rPr>
          <w:rtl/>
        </w:rPr>
        <w:t>:</w:t>
      </w:r>
      <w:r w:rsidRPr="007B62FF">
        <w:rPr>
          <w:rtl/>
        </w:rPr>
        <w:t xml:space="preserve"> 152 / 70</w:t>
      </w:r>
      <w:r w:rsidR="00527246">
        <w:rPr>
          <w:rtl/>
        </w:rPr>
        <w:t>،</w:t>
      </w:r>
      <w:r w:rsidRPr="007B62FF">
        <w:rPr>
          <w:rtl/>
        </w:rPr>
        <w:t xml:space="preserve"> ومنهج المقال</w:t>
      </w:r>
      <w:r w:rsidR="00527246">
        <w:rPr>
          <w:rtl/>
        </w:rPr>
        <w:t>:</w:t>
      </w:r>
      <w:r w:rsidRPr="007B62FF">
        <w:rPr>
          <w:rtl/>
        </w:rPr>
        <w:t xml:space="preserve"> 273</w:t>
      </w:r>
      <w:r w:rsidR="00527246">
        <w:rPr>
          <w:rtl/>
        </w:rPr>
        <w:t>،</w:t>
      </w:r>
      <w:r w:rsidRPr="007B62FF">
        <w:rPr>
          <w:rtl/>
        </w:rPr>
        <w:t xml:space="preserve"> ونقد الرجال</w:t>
      </w:r>
      <w:r w:rsidR="00527246">
        <w:rPr>
          <w:rtl/>
        </w:rPr>
        <w:t>:</w:t>
      </w:r>
      <w:r w:rsidRPr="007B62FF">
        <w:rPr>
          <w:rtl/>
        </w:rPr>
        <w:t xml:space="preserve"> 281</w:t>
      </w:r>
      <w:r w:rsidR="00527246">
        <w:rPr>
          <w:rtl/>
        </w:rPr>
        <w:t>،</w:t>
      </w:r>
      <w:r w:rsidRPr="007B62FF">
        <w:rPr>
          <w:rtl/>
        </w:rPr>
        <w:t xml:space="preserve"> وغيرها.</w:t>
      </w:r>
    </w:p>
    <w:p w:rsidR="0017382C" w:rsidRPr="007B62FF" w:rsidRDefault="0017382C" w:rsidP="0017382C">
      <w:pPr>
        <w:pStyle w:val="libFootnote0"/>
        <w:rPr>
          <w:rtl/>
        </w:rPr>
      </w:pPr>
      <w:r w:rsidRPr="007B62FF">
        <w:rPr>
          <w:rtl/>
        </w:rPr>
        <w:t>(4) رجال ابن داود</w:t>
      </w:r>
      <w:r w:rsidR="00527246">
        <w:rPr>
          <w:rtl/>
        </w:rPr>
        <w:t>:</w:t>
      </w:r>
      <w:r w:rsidRPr="007B62FF">
        <w:rPr>
          <w:rtl/>
        </w:rPr>
        <w:t xml:space="preserve"> 160 / 1280</w:t>
      </w:r>
      <w:r w:rsidR="00527246">
        <w:rPr>
          <w:rtl/>
        </w:rPr>
        <w:t>،</w:t>
      </w:r>
      <w:r w:rsidRPr="007B62FF">
        <w:rPr>
          <w:rtl/>
        </w:rPr>
        <w:t xml:space="preserve"> وراجع رجال الكشي 2</w:t>
      </w:r>
      <w:r w:rsidR="00527246">
        <w:rPr>
          <w:rtl/>
        </w:rPr>
        <w:t>:</w:t>
      </w:r>
      <w:r w:rsidRPr="007B62FF">
        <w:rPr>
          <w:rtl/>
        </w:rPr>
        <w:t xml:space="preserve"> 835 / 1064.</w:t>
      </w:r>
    </w:p>
    <w:p w:rsidR="0017382C" w:rsidRPr="007B62FF" w:rsidRDefault="0017382C" w:rsidP="0017382C">
      <w:pPr>
        <w:pStyle w:val="libFootnote0"/>
        <w:rPr>
          <w:rtl/>
        </w:rPr>
      </w:pPr>
      <w:r w:rsidRPr="007B62FF">
        <w:rPr>
          <w:rtl/>
        </w:rPr>
        <w:t xml:space="preserve">(5) الوجيزة </w:t>
      </w:r>
      <w:r>
        <w:rPr>
          <w:rtl/>
        </w:rPr>
        <w:t>(</w:t>
      </w:r>
      <w:r w:rsidRPr="007B62FF">
        <w:rPr>
          <w:rtl/>
        </w:rPr>
        <w:t>للمجلسي</w:t>
      </w:r>
      <w:r>
        <w:rPr>
          <w:rtl/>
        </w:rPr>
        <w:t>)</w:t>
      </w:r>
      <w:r w:rsidR="00527246">
        <w:rPr>
          <w:rtl/>
        </w:rPr>
        <w:t>:</w:t>
      </w:r>
      <w:r w:rsidRPr="007B62FF">
        <w:rPr>
          <w:rtl/>
        </w:rPr>
        <w:t xml:space="preserve"> 42.</w:t>
      </w:r>
    </w:p>
    <w:p w:rsidR="0017382C" w:rsidRPr="007B62FF" w:rsidRDefault="0017382C" w:rsidP="0017382C">
      <w:pPr>
        <w:pStyle w:val="libFootnote0"/>
        <w:rPr>
          <w:rtl/>
        </w:rPr>
      </w:pPr>
      <w:r w:rsidRPr="007B62FF">
        <w:rPr>
          <w:rtl/>
        </w:rPr>
        <w:t>(6) تهذيب الأحكام 5</w:t>
      </w:r>
      <w:r w:rsidR="00527246">
        <w:rPr>
          <w:rtl/>
        </w:rPr>
        <w:t>:</w:t>
      </w:r>
      <w:r w:rsidRPr="007B62FF">
        <w:rPr>
          <w:rtl/>
        </w:rPr>
        <w:t xml:space="preserve"> 427 / 1484.</w:t>
      </w:r>
    </w:p>
    <w:p w:rsidR="0017382C" w:rsidRPr="007B62FF" w:rsidRDefault="0017382C" w:rsidP="0017382C">
      <w:pPr>
        <w:pStyle w:val="libFootnote0"/>
        <w:rPr>
          <w:rtl/>
        </w:rPr>
      </w:pPr>
      <w:r w:rsidRPr="007B62FF">
        <w:rPr>
          <w:rtl/>
        </w:rPr>
        <w:t>(7) الاستبصار 2</w:t>
      </w:r>
      <w:r w:rsidR="00527246">
        <w:rPr>
          <w:rtl/>
        </w:rPr>
        <w:t>:</w:t>
      </w:r>
      <w:r w:rsidRPr="007B62FF">
        <w:rPr>
          <w:rtl/>
        </w:rPr>
        <w:t xml:space="preserve"> 332 / 1180.</w:t>
      </w:r>
    </w:p>
    <w:p w:rsidR="0017382C" w:rsidRPr="007B62FF" w:rsidRDefault="0017382C" w:rsidP="0017382C">
      <w:pPr>
        <w:pStyle w:val="libFootnote0"/>
        <w:rPr>
          <w:rtl/>
        </w:rPr>
      </w:pPr>
      <w:r w:rsidRPr="007B62FF">
        <w:rPr>
          <w:rtl/>
        </w:rPr>
        <w:t>(8) في الحجرية</w:t>
      </w:r>
      <w:r w:rsidR="00527246">
        <w:rPr>
          <w:rtl/>
        </w:rPr>
        <w:t>:</w:t>
      </w:r>
      <w:r w:rsidRPr="007B62FF">
        <w:rPr>
          <w:rtl/>
        </w:rPr>
        <w:t xml:space="preserve"> </w:t>
      </w:r>
      <w:r>
        <w:rPr>
          <w:rtl/>
        </w:rPr>
        <w:t>(</w:t>
      </w:r>
      <w:r w:rsidRPr="007B62FF">
        <w:rPr>
          <w:rtl/>
        </w:rPr>
        <w:t>الخياطي</w:t>
      </w:r>
      <w:r>
        <w:rPr>
          <w:rtl/>
        </w:rPr>
        <w:t>)</w:t>
      </w:r>
      <w:r w:rsidR="00527246">
        <w:rPr>
          <w:rtl/>
        </w:rPr>
        <w:t>،</w:t>
      </w:r>
      <w:r w:rsidRPr="007B62FF">
        <w:rPr>
          <w:rtl/>
        </w:rPr>
        <w:t xml:space="preserve"> وفي</w:t>
      </w:r>
      <w:r w:rsidR="00527246">
        <w:rPr>
          <w:rtl/>
        </w:rPr>
        <w:t>:</w:t>
      </w:r>
      <w:r w:rsidRPr="007B62FF">
        <w:rPr>
          <w:rtl/>
        </w:rPr>
        <w:t xml:space="preserve"> منهج المقال</w:t>
      </w:r>
      <w:r w:rsidR="00527246">
        <w:rPr>
          <w:rtl/>
        </w:rPr>
        <w:t>:</w:t>
      </w:r>
      <w:r w:rsidRPr="007B62FF">
        <w:rPr>
          <w:rtl/>
        </w:rPr>
        <w:t xml:space="preserve"> 273</w:t>
      </w:r>
      <w:r w:rsidR="00527246">
        <w:rPr>
          <w:rtl/>
        </w:rPr>
        <w:t>،</w:t>
      </w:r>
      <w:r w:rsidRPr="007B62FF">
        <w:rPr>
          <w:rtl/>
        </w:rPr>
        <w:t xml:space="preserve"> ومجمع الرجال 5</w:t>
      </w:r>
      <w:r w:rsidR="00527246">
        <w:rPr>
          <w:rtl/>
        </w:rPr>
        <w:t>:</w:t>
      </w:r>
      <w:r w:rsidRPr="007B62FF">
        <w:rPr>
          <w:rtl/>
        </w:rPr>
        <w:t xml:space="preserve"> 98</w:t>
      </w:r>
      <w:r w:rsidR="00527246">
        <w:rPr>
          <w:rtl/>
        </w:rPr>
        <w:t>:</w:t>
      </w:r>
      <w:r w:rsidRPr="007B62FF">
        <w:rPr>
          <w:rtl/>
        </w:rPr>
        <w:t xml:space="preserve"> </w:t>
      </w:r>
      <w:r>
        <w:rPr>
          <w:rtl/>
        </w:rPr>
        <w:t>(</w:t>
      </w:r>
      <w:r w:rsidRPr="007B62FF">
        <w:rPr>
          <w:rtl/>
        </w:rPr>
        <w:t>الحناط</w:t>
      </w:r>
      <w:r>
        <w:rPr>
          <w:rtl/>
        </w:rPr>
        <w:t>)</w:t>
      </w:r>
      <w:r w:rsidR="00527246">
        <w:rPr>
          <w:rtl/>
        </w:rPr>
        <w:t>،</w:t>
      </w:r>
      <w:r w:rsidRPr="007B62FF">
        <w:rPr>
          <w:rtl/>
        </w:rPr>
        <w:t xml:space="preserve"> وما في</w:t>
      </w:r>
      <w:r w:rsidR="00527246">
        <w:rPr>
          <w:rtl/>
        </w:rPr>
        <w:t>:</w:t>
      </w:r>
      <w:r w:rsidRPr="007B62FF">
        <w:rPr>
          <w:rtl/>
        </w:rPr>
        <w:t xml:space="preserve"> المصدر</w:t>
      </w:r>
      <w:r w:rsidR="00527246">
        <w:rPr>
          <w:rtl/>
        </w:rPr>
        <w:t>،</w:t>
      </w:r>
      <w:r w:rsidRPr="007B62FF">
        <w:rPr>
          <w:rtl/>
        </w:rPr>
        <w:t xml:space="preserve"> ونقد الرجال</w:t>
      </w:r>
      <w:r w:rsidR="00527246">
        <w:rPr>
          <w:rtl/>
        </w:rPr>
        <w:t>:</w:t>
      </w:r>
      <w:r w:rsidRPr="007B62FF">
        <w:rPr>
          <w:rtl/>
        </w:rPr>
        <w:t xml:space="preserve"> 282</w:t>
      </w:r>
      <w:r w:rsidR="00527246">
        <w:rPr>
          <w:rtl/>
        </w:rPr>
        <w:t>،</w:t>
      </w:r>
      <w:r w:rsidRPr="007B62FF">
        <w:rPr>
          <w:rtl/>
        </w:rPr>
        <w:t xml:space="preserve"> وجامع الرواة 2</w:t>
      </w:r>
      <w:r w:rsidR="00527246">
        <w:rPr>
          <w:rtl/>
        </w:rPr>
        <w:t>:</w:t>
      </w:r>
      <w:r w:rsidRPr="007B62FF">
        <w:rPr>
          <w:rtl/>
        </w:rPr>
        <w:t xml:space="preserve"> 44</w:t>
      </w:r>
      <w:r w:rsidR="00527246">
        <w:rPr>
          <w:rtl/>
        </w:rPr>
        <w:t>،</w:t>
      </w:r>
      <w:r w:rsidRPr="007B62FF">
        <w:rPr>
          <w:rtl/>
        </w:rPr>
        <w:t xml:space="preserve"> وتنقيح المقال 3</w:t>
      </w:r>
      <w:r w:rsidR="00527246">
        <w:rPr>
          <w:rtl/>
        </w:rPr>
        <w:t>:</w:t>
      </w:r>
      <w:r w:rsidRPr="007B62FF">
        <w:rPr>
          <w:rtl/>
        </w:rPr>
        <w:t xml:space="preserve"> 56</w:t>
      </w:r>
      <w:r w:rsidR="00527246">
        <w:rPr>
          <w:rtl/>
        </w:rPr>
        <w:t>،</w:t>
      </w:r>
      <w:r w:rsidRPr="007B62FF">
        <w:rPr>
          <w:rtl/>
        </w:rPr>
        <w:t xml:space="preserve"> موافق لما في الأصل.</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280 / 13.</w:t>
      </w:r>
    </w:p>
    <w:p w:rsidR="0017382C" w:rsidRPr="007B62FF" w:rsidRDefault="0017382C" w:rsidP="0017382C">
      <w:pPr>
        <w:pStyle w:val="libFootnote0"/>
        <w:rPr>
          <w:rtl/>
        </w:rPr>
      </w:pPr>
      <w:r w:rsidRPr="007B62FF">
        <w:rPr>
          <w:rtl/>
        </w:rPr>
        <w:t>(10) رجال الشيخ</w:t>
      </w:r>
      <w:r w:rsidR="00527246">
        <w:rPr>
          <w:rtl/>
        </w:rPr>
        <w:t>:</w:t>
      </w:r>
      <w:r w:rsidRPr="007B62FF">
        <w:rPr>
          <w:rtl/>
        </w:rPr>
        <w:t xml:space="preserve"> 280 / 14.</w:t>
      </w:r>
    </w:p>
    <w:p w:rsidR="0017382C" w:rsidRDefault="0017382C" w:rsidP="00C613E8">
      <w:pPr>
        <w:pStyle w:val="libNormal"/>
        <w:rPr>
          <w:rtl/>
        </w:rPr>
      </w:pPr>
      <w:r>
        <w:rPr>
          <w:rtl/>
        </w:rPr>
        <w:br w:type="page"/>
      </w:r>
    </w:p>
    <w:p w:rsidR="0017382C" w:rsidRDefault="0017382C" w:rsidP="00E10B1D">
      <w:pPr>
        <w:pStyle w:val="Heading3"/>
        <w:rPr>
          <w:rtl/>
        </w:rPr>
      </w:pPr>
      <w:bookmarkStart w:id="9" w:name="_Toc394921229"/>
      <w:r w:rsidRPr="004F14F2">
        <w:rPr>
          <w:rtl/>
        </w:rPr>
        <w:lastRenderedPageBreak/>
        <w:t>[2319] محمّد بن إبراهيم</w:t>
      </w:r>
      <w:r w:rsidR="00527246">
        <w:rPr>
          <w:rtl/>
        </w:rPr>
        <w:t>:</w:t>
      </w:r>
      <w:bookmarkEnd w:id="9"/>
    </w:p>
    <w:p w:rsidR="0017382C" w:rsidRPr="007B62FF" w:rsidRDefault="0017382C" w:rsidP="0017382C">
      <w:pPr>
        <w:pStyle w:val="libNormal"/>
        <w:rPr>
          <w:rtl/>
        </w:rPr>
      </w:pPr>
      <w:r w:rsidRPr="007B62FF">
        <w:rPr>
          <w:rtl/>
        </w:rPr>
        <w:t>المعروف بعَلاّن الكُلَيني</w:t>
      </w:r>
      <w:r w:rsidR="00527246">
        <w:rPr>
          <w:rtl/>
        </w:rPr>
        <w:t>،</w:t>
      </w:r>
      <w:r w:rsidRPr="007B62FF">
        <w:rPr>
          <w:rtl/>
        </w:rPr>
        <w:t xml:space="preserve"> خيّر</w:t>
      </w:r>
      <w:r w:rsidR="00527246">
        <w:rPr>
          <w:rtl/>
        </w:rPr>
        <w:t>،</w:t>
      </w:r>
      <w:r w:rsidRPr="007B62FF">
        <w:rPr>
          <w:rtl/>
        </w:rPr>
        <w:t xml:space="preserve"> كذا في من لم يرو عنهم </w:t>
      </w:r>
      <w:r w:rsidRPr="0017382C">
        <w:rPr>
          <w:rStyle w:val="libAlaemChar"/>
          <w:rtl/>
        </w:rPr>
        <w:t>عليهم‌السلام</w:t>
      </w:r>
      <w:r w:rsidRPr="007B62FF">
        <w:rPr>
          <w:rtl/>
        </w:rPr>
        <w:t xml:space="preserve"> </w:t>
      </w:r>
      <w:r w:rsidRPr="0017382C">
        <w:rPr>
          <w:rStyle w:val="libFootnotenumChar"/>
          <w:rtl/>
        </w:rPr>
        <w:t>(1)</w:t>
      </w:r>
      <w:r w:rsidR="00527246">
        <w:rPr>
          <w:rtl/>
        </w:rPr>
        <w:t>،</w:t>
      </w:r>
      <w:r w:rsidRPr="007B62FF">
        <w:rPr>
          <w:rtl/>
        </w:rPr>
        <w:t xml:space="preserve"> والخلاصة </w:t>
      </w:r>
      <w:r w:rsidRPr="0017382C">
        <w:rPr>
          <w:rStyle w:val="libFootnotenumChar"/>
          <w:rtl/>
        </w:rPr>
        <w:t>(2)</w:t>
      </w:r>
      <w:r w:rsidR="00527246">
        <w:rPr>
          <w:rtl/>
        </w:rPr>
        <w:t>،</w:t>
      </w:r>
      <w:r w:rsidRPr="007B62FF">
        <w:rPr>
          <w:rtl/>
        </w:rPr>
        <w:t xml:space="preserve"> وفي</w:t>
      </w:r>
      <w:r w:rsidR="00527246">
        <w:rPr>
          <w:rtl/>
        </w:rPr>
        <w:t>:</w:t>
      </w:r>
      <w:r w:rsidRPr="007B62FF">
        <w:rPr>
          <w:rtl/>
        </w:rPr>
        <w:t xml:space="preserve"> البلغة </w:t>
      </w:r>
      <w:r w:rsidRPr="0017382C">
        <w:rPr>
          <w:rStyle w:val="libFootnotenumChar"/>
          <w:rtl/>
        </w:rPr>
        <w:t>(3)</w:t>
      </w:r>
      <w:r w:rsidR="00527246">
        <w:rPr>
          <w:rtl/>
        </w:rPr>
        <w:t>،</w:t>
      </w:r>
      <w:r w:rsidRPr="007B62FF">
        <w:rPr>
          <w:rtl/>
        </w:rPr>
        <w:t xml:space="preserve"> والوجيزة </w:t>
      </w:r>
      <w:r w:rsidRPr="0017382C">
        <w:rPr>
          <w:rStyle w:val="libFootnotenumChar"/>
          <w:rtl/>
        </w:rPr>
        <w:t>(4)</w:t>
      </w:r>
      <w:r w:rsidR="00527246">
        <w:rPr>
          <w:rtl/>
        </w:rPr>
        <w:t>،</w:t>
      </w:r>
      <w:r w:rsidRPr="007B62FF">
        <w:rPr>
          <w:rtl/>
        </w:rPr>
        <w:t xml:space="preserve"> ممدوح.</w:t>
      </w:r>
    </w:p>
    <w:p w:rsidR="0017382C" w:rsidRPr="007B62FF" w:rsidRDefault="0017382C" w:rsidP="0017382C">
      <w:pPr>
        <w:pStyle w:val="libNormal"/>
        <w:rPr>
          <w:rtl/>
        </w:rPr>
      </w:pPr>
      <w:r w:rsidRPr="007B62FF">
        <w:rPr>
          <w:rtl/>
        </w:rPr>
        <w:t>قلت</w:t>
      </w:r>
      <w:r w:rsidR="00527246">
        <w:rPr>
          <w:rtl/>
        </w:rPr>
        <w:t>:</w:t>
      </w:r>
      <w:r w:rsidRPr="007B62FF">
        <w:rPr>
          <w:rtl/>
        </w:rPr>
        <w:t xml:space="preserve"> الخيّر إذا أُطلق على الراوي فهو بملاحظة روايته</w:t>
      </w:r>
      <w:r w:rsidR="00527246">
        <w:rPr>
          <w:rtl/>
        </w:rPr>
        <w:t>،</w:t>
      </w:r>
      <w:r w:rsidRPr="007B62FF">
        <w:rPr>
          <w:rtl/>
        </w:rPr>
        <w:t xml:space="preserve"> فلا تنفك عن حسن الظاهر</w:t>
      </w:r>
      <w:r w:rsidR="00527246">
        <w:rPr>
          <w:rtl/>
        </w:rPr>
        <w:t>،</w:t>
      </w:r>
      <w:r w:rsidRPr="007B62FF">
        <w:rPr>
          <w:rtl/>
        </w:rPr>
        <w:t xml:space="preserve"> كما أوضحناه سابقاً </w:t>
      </w:r>
      <w:r w:rsidRPr="0017382C">
        <w:rPr>
          <w:rStyle w:val="libFootnotenumChar"/>
          <w:rtl/>
        </w:rPr>
        <w:t>(5)</w:t>
      </w:r>
      <w:r>
        <w:rPr>
          <w:rtl/>
        </w:rPr>
        <w:t>.</w:t>
      </w:r>
    </w:p>
    <w:p w:rsidR="0017382C" w:rsidRPr="00E10B1D" w:rsidRDefault="0017382C" w:rsidP="0063324D">
      <w:pPr>
        <w:pStyle w:val="Heading3"/>
        <w:rPr>
          <w:rStyle w:val="Heading3Char"/>
          <w:rtl/>
        </w:rPr>
      </w:pPr>
      <w:bookmarkStart w:id="10" w:name="_Toc394921230"/>
      <w:r w:rsidRPr="00E10B1D">
        <w:rPr>
          <w:rStyle w:val="Heading3Char"/>
          <w:rtl/>
        </w:rPr>
        <w:t xml:space="preserve">[2320] محمّد بن إبراهيم بن </w:t>
      </w:r>
      <w:r w:rsidRPr="0017382C">
        <w:rPr>
          <w:rStyle w:val="libFootnotenumChar"/>
          <w:rtl/>
        </w:rPr>
        <w:t>(6)</w:t>
      </w:r>
      <w:r w:rsidRPr="00E10B1D">
        <w:rPr>
          <w:rStyle w:val="Heading3Char"/>
          <w:rtl/>
        </w:rPr>
        <w:t xml:space="preserve"> ا</w:t>
      </w:r>
      <w:r w:rsidR="00E10B1D">
        <w:rPr>
          <w:rStyle w:val="Heading3Char"/>
          <w:rtl/>
        </w:rPr>
        <w:t>لمـُ</w:t>
      </w:r>
      <w:r w:rsidRPr="00E10B1D">
        <w:rPr>
          <w:rStyle w:val="Heading3Char"/>
          <w:rtl/>
        </w:rPr>
        <w:t>هاجر</w:t>
      </w:r>
      <w:r w:rsidR="00527246" w:rsidRPr="00E10B1D">
        <w:rPr>
          <w:rStyle w:val="Heading3Char"/>
          <w:rtl/>
        </w:rPr>
        <w:t>:</w:t>
      </w:r>
      <w:bookmarkEnd w:id="10"/>
    </w:p>
    <w:p w:rsidR="0017382C" w:rsidRPr="007B62FF" w:rsidRDefault="0017382C" w:rsidP="0017382C">
      <w:pPr>
        <w:pStyle w:val="libNormal"/>
        <w:rPr>
          <w:rtl/>
        </w:rPr>
      </w:pPr>
      <w:r w:rsidRPr="007B62FF">
        <w:rPr>
          <w:rtl/>
        </w:rPr>
        <w:t>البَجَلِيّ</w:t>
      </w:r>
      <w:r w:rsidR="00527246">
        <w:rPr>
          <w:rtl/>
        </w:rPr>
        <w:t>،</w:t>
      </w:r>
      <w:r w:rsidRPr="007B62FF">
        <w:rPr>
          <w:rtl/>
        </w:rPr>
        <w:t xml:space="preserve"> 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11" w:name="_Toc394921231"/>
      <w:r w:rsidRPr="004F14F2">
        <w:rPr>
          <w:rtl/>
        </w:rPr>
        <w:t>[2321] محمّد بن إبراهيم الورّاق</w:t>
      </w:r>
      <w:r w:rsidR="00527246">
        <w:rPr>
          <w:rtl/>
        </w:rPr>
        <w:t>:</w:t>
      </w:r>
      <w:bookmarkEnd w:id="11"/>
    </w:p>
    <w:p w:rsidR="0017382C" w:rsidRPr="007B62FF" w:rsidRDefault="0017382C" w:rsidP="0017382C">
      <w:pPr>
        <w:pStyle w:val="libNormal"/>
        <w:rPr>
          <w:rtl/>
        </w:rPr>
      </w:pPr>
      <w:r w:rsidRPr="007B62FF">
        <w:rPr>
          <w:rtl/>
        </w:rPr>
        <w:t>يظهر من الكشي</w:t>
      </w:r>
      <w:r w:rsidR="00527246">
        <w:rPr>
          <w:rtl/>
        </w:rPr>
        <w:t>،</w:t>
      </w:r>
      <w:r w:rsidRPr="007B62FF">
        <w:rPr>
          <w:rtl/>
        </w:rPr>
        <w:t xml:space="preserve"> في ترجمة الفضل بن شاذان</w:t>
      </w:r>
      <w:r w:rsidR="00527246">
        <w:rPr>
          <w:rtl/>
        </w:rPr>
        <w:t>،</w:t>
      </w:r>
      <w:r w:rsidRPr="007B62FF">
        <w:rPr>
          <w:rtl/>
        </w:rPr>
        <w:t xml:space="preserve"> الاعتماد عليه </w:t>
      </w:r>
      <w:r w:rsidRPr="0017382C">
        <w:rPr>
          <w:rStyle w:val="libFootnotenumChar"/>
          <w:rtl/>
        </w:rPr>
        <w:t>(8)</w:t>
      </w:r>
      <w:r>
        <w:rPr>
          <w:rtl/>
        </w:rPr>
        <w:t>.</w:t>
      </w:r>
    </w:p>
    <w:p w:rsidR="0017382C" w:rsidRDefault="0017382C" w:rsidP="00E10B1D">
      <w:pPr>
        <w:pStyle w:val="Heading3"/>
        <w:rPr>
          <w:rtl/>
        </w:rPr>
      </w:pPr>
      <w:bookmarkStart w:id="12" w:name="_Toc394921232"/>
      <w:r w:rsidRPr="004F14F2">
        <w:rPr>
          <w:rtl/>
        </w:rPr>
        <w:t>[2322] محمّد بن أبي إسحاق القُمِيّ</w:t>
      </w:r>
      <w:r w:rsidR="00527246">
        <w:rPr>
          <w:rtl/>
        </w:rPr>
        <w:t>:</w:t>
      </w:r>
      <w:bookmarkEnd w:id="12"/>
    </w:p>
    <w:p w:rsidR="0017382C" w:rsidRPr="007B62FF" w:rsidRDefault="0017382C" w:rsidP="0017382C">
      <w:pPr>
        <w:pStyle w:val="libNormal"/>
        <w:rPr>
          <w:rtl/>
        </w:rPr>
      </w:pPr>
      <w:r w:rsidRPr="007B62FF">
        <w:rPr>
          <w:rtl/>
        </w:rPr>
        <w:t>له كتب في الكلام</w:t>
      </w:r>
      <w:r w:rsidR="00527246">
        <w:rPr>
          <w:rtl/>
        </w:rPr>
        <w:t>،</w:t>
      </w:r>
      <w:r w:rsidRPr="007B62FF">
        <w:rPr>
          <w:rtl/>
        </w:rPr>
        <w:t xml:space="preserve"> والأخبار</w:t>
      </w:r>
      <w:r w:rsidR="00527246">
        <w:rPr>
          <w:rtl/>
        </w:rPr>
        <w:t>،</w:t>
      </w:r>
      <w:r w:rsidRPr="007B62FF">
        <w:rPr>
          <w:rtl/>
        </w:rPr>
        <w:t xml:space="preserve"> في الفهرست</w:t>
      </w:r>
      <w:r w:rsidR="00527246">
        <w:rPr>
          <w:rtl/>
        </w:rPr>
        <w:t>،</w:t>
      </w:r>
      <w:r w:rsidRPr="007B62FF">
        <w:rPr>
          <w:rtl/>
        </w:rPr>
        <w:t xml:space="preserve"> يرويها عنه</w:t>
      </w:r>
      <w:r w:rsidR="00527246">
        <w:rPr>
          <w:rtl/>
        </w:rPr>
        <w:t>:</w:t>
      </w:r>
      <w:r w:rsidRPr="007B62FF">
        <w:rPr>
          <w:rtl/>
        </w:rPr>
        <w:t xml:space="preserve"> أحمد البرقي </w:t>
      </w:r>
      <w:r w:rsidRPr="0017382C">
        <w:rPr>
          <w:rStyle w:val="libFootnotenumChar"/>
          <w:rtl/>
        </w:rPr>
        <w:t>(9)</w:t>
      </w:r>
      <w:r>
        <w:rPr>
          <w:rtl/>
        </w:rPr>
        <w:t>.</w:t>
      </w:r>
      <w:r w:rsidRPr="007B62FF">
        <w:rPr>
          <w:rtl/>
        </w:rPr>
        <w:t xml:space="preserve"> وفي النجاشي</w:t>
      </w:r>
      <w:r w:rsidR="00527246">
        <w:rPr>
          <w:rtl/>
        </w:rPr>
        <w:t>:</w:t>
      </w:r>
      <w:r w:rsidRPr="007B62FF">
        <w:rPr>
          <w:rtl/>
        </w:rPr>
        <w:t xml:space="preserve"> متكلّم</w:t>
      </w:r>
      <w:r w:rsidR="00527246">
        <w:rPr>
          <w:rtl/>
        </w:rPr>
        <w:t>،</w:t>
      </w:r>
      <w:r w:rsidRPr="007B62FF">
        <w:rPr>
          <w:rtl/>
        </w:rPr>
        <w:t xml:space="preserve"> فهو من علمائنا الإمامية </w:t>
      </w:r>
      <w:r w:rsidRPr="0017382C">
        <w:rPr>
          <w:rStyle w:val="libFootnotenumChar"/>
          <w:rtl/>
        </w:rPr>
        <w:t>(10)</w:t>
      </w:r>
      <w:r>
        <w:rPr>
          <w:rtl/>
        </w:rPr>
        <w:t>.</w:t>
      </w:r>
      <w:r w:rsidRPr="007B62FF">
        <w:rPr>
          <w:rtl/>
        </w:rPr>
        <w:t xml:space="preserve"> ولذا عدّه في</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496 / 29.</w:t>
      </w:r>
    </w:p>
    <w:p w:rsidR="0017382C" w:rsidRPr="007B62FF" w:rsidRDefault="0017382C" w:rsidP="0017382C">
      <w:pPr>
        <w:pStyle w:val="libFootnote0"/>
        <w:rPr>
          <w:rtl/>
        </w:rPr>
      </w:pPr>
      <w:r w:rsidRPr="007B62FF">
        <w:rPr>
          <w:rtl/>
        </w:rPr>
        <w:t>(2) رجال العلاّمة</w:t>
      </w:r>
      <w:r w:rsidR="00527246">
        <w:rPr>
          <w:rtl/>
        </w:rPr>
        <w:t>:</w:t>
      </w:r>
      <w:r w:rsidRPr="007B62FF">
        <w:rPr>
          <w:rtl/>
        </w:rPr>
        <w:t xml:space="preserve"> 148 / 49.</w:t>
      </w:r>
    </w:p>
    <w:p w:rsidR="0017382C" w:rsidRPr="007B62FF" w:rsidRDefault="0017382C" w:rsidP="0017382C">
      <w:pPr>
        <w:pStyle w:val="libFootnote0"/>
        <w:rPr>
          <w:rtl/>
        </w:rPr>
      </w:pPr>
      <w:r w:rsidRPr="007B62FF">
        <w:rPr>
          <w:rtl/>
        </w:rPr>
        <w:t>(3) بلغة المحدثين</w:t>
      </w:r>
      <w:r w:rsidR="00527246">
        <w:rPr>
          <w:rtl/>
        </w:rPr>
        <w:t>:</w:t>
      </w:r>
      <w:r w:rsidRPr="007B62FF">
        <w:rPr>
          <w:rtl/>
        </w:rPr>
        <w:t xml:space="preserve"> 400 / 4.</w:t>
      </w:r>
    </w:p>
    <w:p w:rsidR="0017382C" w:rsidRPr="007B62FF" w:rsidRDefault="0017382C" w:rsidP="0017382C">
      <w:pPr>
        <w:pStyle w:val="libFootnote0"/>
        <w:rPr>
          <w:rtl/>
        </w:rPr>
      </w:pPr>
      <w:r w:rsidRPr="007B62FF">
        <w:rPr>
          <w:rtl/>
        </w:rPr>
        <w:t xml:space="preserve">(4) الوجيزة </w:t>
      </w:r>
      <w:r>
        <w:rPr>
          <w:rtl/>
        </w:rPr>
        <w:t>(</w:t>
      </w:r>
      <w:r w:rsidRPr="007B62FF">
        <w:rPr>
          <w:rtl/>
        </w:rPr>
        <w:t>للمجلسي</w:t>
      </w:r>
      <w:r>
        <w:rPr>
          <w:rtl/>
        </w:rPr>
        <w:t>)</w:t>
      </w:r>
      <w:r w:rsidR="00527246">
        <w:rPr>
          <w:rtl/>
        </w:rPr>
        <w:t>:</w:t>
      </w:r>
      <w:r w:rsidRPr="007B62FF">
        <w:rPr>
          <w:rtl/>
        </w:rPr>
        <w:t xml:space="preserve"> 42.</w:t>
      </w:r>
    </w:p>
    <w:p w:rsidR="0017382C" w:rsidRPr="007B62FF" w:rsidRDefault="0017382C" w:rsidP="0017382C">
      <w:pPr>
        <w:pStyle w:val="libFootnote0"/>
        <w:rPr>
          <w:rtl/>
        </w:rPr>
      </w:pPr>
      <w:r w:rsidRPr="007B62FF">
        <w:rPr>
          <w:rtl/>
        </w:rPr>
        <w:t xml:space="preserve">(5) تقدم في الجزء السابع </w:t>
      </w:r>
      <w:r>
        <w:rPr>
          <w:rtl/>
        </w:rPr>
        <w:t>(</w:t>
      </w:r>
      <w:r w:rsidRPr="007B62FF">
        <w:rPr>
          <w:rtl/>
        </w:rPr>
        <w:t>الفائدة التاسعة</w:t>
      </w:r>
      <w:r>
        <w:rPr>
          <w:rtl/>
        </w:rPr>
        <w:t>)</w:t>
      </w:r>
      <w:r w:rsidRPr="007B62FF">
        <w:rPr>
          <w:rtl/>
        </w:rPr>
        <w:t xml:space="preserve"> صحيفة</w:t>
      </w:r>
      <w:r w:rsidR="00527246">
        <w:rPr>
          <w:rtl/>
        </w:rPr>
        <w:t>:</w:t>
      </w:r>
      <w:r w:rsidRPr="007B62FF">
        <w:rPr>
          <w:rtl/>
        </w:rPr>
        <w:t xml:space="preserve"> 92.</w:t>
      </w:r>
    </w:p>
    <w:p w:rsidR="0017382C" w:rsidRPr="007B62FF" w:rsidRDefault="0017382C" w:rsidP="0017382C">
      <w:pPr>
        <w:pStyle w:val="libFootnote0"/>
        <w:rPr>
          <w:rtl/>
        </w:rPr>
      </w:pPr>
      <w:r w:rsidRPr="007B62FF">
        <w:rPr>
          <w:rtl/>
        </w:rPr>
        <w:t>(6) في المصدر</w:t>
      </w:r>
      <w:r w:rsidR="00527246">
        <w:rPr>
          <w:rtl/>
        </w:rPr>
        <w:t>:</w:t>
      </w:r>
      <w:r w:rsidRPr="007B62FF">
        <w:rPr>
          <w:rtl/>
        </w:rPr>
        <w:t xml:space="preserve"> </w:t>
      </w:r>
      <w:r>
        <w:rPr>
          <w:rtl/>
        </w:rPr>
        <w:t>(</w:t>
      </w:r>
      <w:r w:rsidRPr="007B62FF">
        <w:rPr>
          <w:rtl/>
        </w:rPr>
        <w:t>بن</w:t>
      </w:r>
      <w:r>
        <w:rPr>
          <w:rtl/>
        </w:rPr>
        <w:t>)</w:t>
      </w:r>
      <w:r w:rsidRPr="007B62FF">
        <w:rPr>
          <w:rtl/>
        </w:rPr>
        <w:t xml:space="preserve"> لم ترد</w:t>
      </w:r>
      <w:r w:rsidR="00527246">
        <w:rPr>
          <w:rtl/>
        </w:rPr>
        <w:t>،</w:t>
      </w:r>
      <w:r w:rsidRPr="007B62FF">
        <w:rPr>
          <w:rtl/>
        </w:rPr>
        <w:t xml:space="preserve"> ومثله في مجمع الرجال 5</w:t>
      </w:r>
      <w:r w:rsidR="00527246">
        <w:rPr>
          <w:rtl/>
        </w:rPr>
        <w:t>:</w:t>
      </w:r>
      <w:r w:rsidRPr="007B62FF">
        <w:rPr>
          <w:rtl/>
        </w:rPr>
        <w:t xml:space="preserve"> 99</w:t>
      </w:r>
      <w:r w:rsidR="00527246">
        <w:rPr>
          <w:rtl/>
        </w:rPr>
        <w:t>،</w:t>
      </w:r>
      <w:r w:rsidRPr="007B62FF">
        <w:rPr>
          <w:rtl/>
        </w:rPr>
        <w:t xml:space="preserve"> وما في</w:t>
      </w:r>
      <w:r w:rsidR="00527246">
        <w:rPr>
          <w:rtl/>
        </w:rPr>
        <w:t>:</w:t>
      </w:r>
      <w:r w:rsidRPr="007B62FF">
        <w:rPr>
          <w:rtl/>
        </w:rPr>
        <w:t xml:space="preserve"> منهج المقال</w:t>
      </w:r>
      <w:r w:rsidR="00527246">
        <w:rPr>
          <w:rtl/>
        </w:rPr>
        <w:t>:</w:t>
      </w:r>
      <w:r w:rsidRPr="007B62FF">
        <w:rPr>
          <w:rtl/>
        </w:rPr>
        <w:t xml:space="preserve"> 273</w:t>
      </w:r>
      <w:r w:rsidR="00527246">
        <w:rPr>
          <w:rtl/>
        </w:rPr>
        <w:t>،</w:t>
      </w:r>
      <w:r w:rsidRPr="007B62FF">
        <w:rPr>
          <w:rtl/>
        </w:rPr>
        <w:t xml:space="preserve"> ونقد الرجال</w:t>
      </w:r>
      <w:r w:rsidR="00527246">
        <w:rPr>
          <w:rtl/>
        </w:rPr>
        <w:t>:</w:t>
      </w:r>
      <w:r w:rsidRPr="007B62FF">
        <w:rPr>
          <w:rtl/>
        </w:rPr>
        <w:t xml:space="preserve"> 282</w:t>
      </w:r>
      <w:r w:rsidR="00527246">
        <w:rPr>
          <w:rtl/>
        </w:rPr>
        <w:t>،</w:t>
      </w:r>
      <w:r w:rsidRPr="007B62FF">
        <w:rPr>
          <w:rtl/>
        </w:rPr>
        <w:t xml:space="preserve"> وجامع الرواة 2</w:t>
      </w:r>
      <w:r w:rsidR="00527246">
        <w:rPr>
          <w:rtl/>
        </w:rPr>
        <w:t>:</w:t>
      </w:r>
      <w:r w:rsidRPr="007B62FF">
        <w:rPr>
          <w:rtl/>
        </w:rPr>
        <w:t xml:space="preserve"> 44</w:t>
      </w:r>
      <w:r w:rsidR="00527246">
        <w:rPr>
          <w:rtl/>
        </w:rPr>
        <w:t>،</w:t>
      </w:r>
      <w:r w:rsidRPr="007B62FF">
        <w:rPr>
          <w:rtl/>
        </w:rPr>
        <w:t xml:space="preserve"> وتنقيح المقال 3</w:t>
      </w:r>
      <w:r w:rsidR="00527246">
        <w:rPr>
          <w:rtl/>
        </w:rPr>
        <w:t>:</w:t>
      </w:r>
      <w:r w:rsidRPr="007B62FF">
        <w:rPr>
          <w:rtl/>
        </w:rPr>
        <w:t xml:space="preserve"> 56</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280 / 15.</w:t>
      </w:r>
    </w:p>
    <w:p w:rsidR="0017382C" w:rsidRPr="007B62FF" w:rsidRDefault="0017382C" w:rsidP="0017382C">
      <w:pPr>
        <w:pStyle w:val="libFootnote0"/>
        <w:rPr>
          <w:rtl/>
        </w:rPr>
      </w:pPr>
      <w:r w:rsidRPr="007B62FF">
        <w:rPr>
          <w:rtl/>
        </w:rPr>
        <w:t>(8) رجال الكشي 2</w:t>
      </w:r>
      <w:r w:rsidR="00527246">
        <w:rPr>
          <w:rtl/>
        </w:rPr>
        <w:t>:</w:t>
      </w:r>
      <w:r w:rsidRPr="007B62FF">
        <w:rPr>
          <w:rtl/>
        </w:rPr>
        <w:t xml:space="preserve"> 817 / 1023.</w:t>
      </w:r>
    </w:p>
    <w:p w:rsidR="0017382C" w:rsidRPr="007B62FF" w:rsidRDefault="0017382C" w:rsidP="0017382C">
      <w:pPr>
        <w:pStyle w:val="libFootnote0"/>
        <w:rPr>
          <w:rtl/>
        </w:rPr>
      </w:pPr>
      <w:r w:rsidRPr="007B62FF">
        <w:rPr>
          <w:rtl/>
        </w:rPr>
        <w:t>(9) فهرست الشيخ</w:t>
      </w:r>
      <w:r w:rsidR="00527246">
        <w:rPr>
          <w:rtl/>
        </w:rPr>
        <w:t>:</w:t>
      </w:r>
      <w:r w:rsidRPr="007B62FF">
        <w:rPr>
          <w:rtl/>
        </w:rPr>
        <w:t xml:space="preserve"> 154 / 692</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محمد بن إسحاق القمي</w:t>
      </w:r>
      <w:r>
        <w:rPr>
          <w:rtl/>
        </w:rPr>
        <w:t>)</w:t>
      </w:r>
    </w:p>
    <w:p w:rsidR="0017382C" w:rsidRPr="007B62FF" w:rsidRDefault="0017382C" w:rsidP="0017382C">
      <w:pPr>
        <w:pStyle w:val="libFootnote0"/>
        <w:rPr>
          <w:rtl/>
        </w:rPr>
      </w:pPr>
      <w:r w:rsidRPr="007B62FF">
        <w:rPr>
          <w:rtl/>
        </w:rPr>
        <w:t>(10) رجال النجاشي</w:t>
      </w:r>
      <w:r w:rsidR="00527246">
        <w:rPr>
          <w:rtl/>
        </w:rPr>
        <w:t>:</w:t>
      </w:r>
      <w:r w:rsidRPr="007B62FF">
        <w:rPr>
          <w:rtl/>
        </w:rPr>
        <w:t xml:space="preserve"> 245 / 932.</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البلغة </w:t>
      </w:r>
      <w:r w:rsidRPr="0017382C">
        <w:rPr>
          <w:rStyle w:val="libFootnotenumChar"/>
          <w:rtl/>
        </w:rPr>
        <w:t>(1)</w:t>
      </w:r>
      <w:r w:rsidRPr="007B62FF">
        <w:rPr>
          <w:rtl/>
        </w:rPr>
        <w:t xml:space="preserve"> من الممدوحين.</w:t>
      </w:r>
    </w:p>
    <w:p w:rsidR="0017382C" w:rsidRDefault="0017382C" w:rsidP="00E10B1D">
      <w:pPr>
        <w:pStyle w:val="Heading3"/>
        <w:rPr>
          <w:rtl/>
        </w:rPr>
      </w:pPr>
      <w:bookmarkStart w:id="13" w:name="_Toc394921233"/>
      <w:r w:rsidRPr="004F14F2">
        <w:rPr>
          <w:rtl/>
        </w:rPr>
        <w:t>[2323] محمّد بن أبي بكر</w:t>
      </w:r>
      <w:r w:rsidR="00527246">
        <w:rPr>
          <w:rtl/>
        </w:rPr>
        <w:t>:</w:t>
      </w:r>
      <w:bookmarkEnd w:id="13"/>
    </w:p>
    <w:p w:rsidR="0017382C" w:rsidRPr="007B62FF" w:rsidRDefault="0017382C" w:rsidP="0017382C">
      <w:pPr>
        <w:pStyle w:val="libNormal"/>
        <w:rPr>
          <w:rtl/>
        </w:rPr>
      </w:pPr>
      <w:r w:rsidRPr="007B62FF">
        <w:rPr>
          <w:rtl/>
        </w:rPr>
        <w:t>عنه</w:t>
      </w:r>
      <w:r w:rsidR="00527246">
        <w:rPr>
          <w:rtl/>
        </w:rPr>
        <w:t>:</w:t>
      </w:r>
      <w:r w:rsidRPr="007B62FF">
        <w:rPr>
          <w:rtl/>
        </w:rPr>
        <w:t xml:space="preserve"> يعقوب بن يزيد</w:t>
      </w:r>
      <w:r w:rsidR="00527246">
        <w:rPr>
          <w:rtl/>
        </w:rPr>
        <w:t>،</w:t>
      </w:r>
      <w:r w:rsidRPr="007B62FF">
        <w:rPr>
          <w:rtl/>
        </w:rPr>
        <w:t xml:space="preserve"> في التهذيب</w:t>
      </w:r>
      <w:r w:rsidR="00527246">
        <w:rPr>
          <w:rtl/>
        </w:rPr>
        <w:t>،</w:t>
      </w:r>
      <w:r w:rsidRPr="007B62FF">
        <w:rPr>
          <w:rtl/>
        </w:rPr>
        <w:t xml:space="preserve"> في باب الأيمان </w:t>
      </w:r>
      <w:r w:rsidRPr="0017382C">
        <w:rPr>
          <w:rStyle w:val="libFootnotenumChar"/>
          <w:rtl/>
        </w:rPr>
        <w:t>(2)</w:t>
      </w:r>
      <w:r w:rsidR="00527246">
        <w:rPr>
          <w:rtl/>
        </w:rPr>
        <w:t>،</w:t>
      </w:r>
      <w:r w:rsidRPr="007B62FF">
        <w:rPr>
          <w:rtl/>
        </w:rPr>
        <w:t xml:space="preserve"> وموسى ابن القاسم</w:t>
      </w:r>
      <w:r w:rsidR="00527246">
        <w:rPr>
          <w:rtl/>
        </w:rPr>
        <w:t>،</w:t>
      </w:r>
      <w:r w:rsidRPr="007B62FF">
        <w:rPr>
          <w:rtl/>
        </w:rPr>
        <w:t xml:space="preserve"> فيه في باب الكفارة عن خطأ المحرم </w:t>
      </w:r>
      <w:r w:rsidRPr="0017382C">
        <w:rPr>
          <w:rStyle w:val="libFootnotenumChar"/>
          <w:rtl/>
        </w:rPr>
        <w:t>(3)</w:t>
      </w:r>
      <w:r>
        <w:rPr>
          <w:rtl/>
        </w:rPr>
        <w:t>.</w:t>
      </w:r>
    </w:p>
    <w:p w:rsidR="0017382C" w:rsidRDefault="0017382C" w:rsidP="00E10B1D">
      <w:pPr>
        <w:pStyle w:val="Heading3"/>
        <w:rPr>
          <w:rtl/>
        </w:rPr>
      </w:pPr>
      <w:bookmarkStart w:id="14" w:name="_Toc394921234"/>
      <w:r w:rsidRPr="004F14F2">
        <w:rPr>
          <w:rtl/>
        </w:rPr>
        <w:t>[2324] محمّد بن أبي الجَهْم الأَزْدِيّ</w:t>
      </w:r>
      <w:r w:rsidR="00527246">
        <w:rPr>
          <w:rtl/>
        </w:rPr>
        <w:t>:</w:t>
      </w:r>
      <w:bookmarkEnd w:id="14"/>
    </w:p>
    <w:p w:rsidR="0017382C" w:rsidRPr="007B62FF" w:rsidRDefault="0017382C" w:rsidP="0017382C">
      <w:pPr>
        <w:pStyle w:val="libNormal"/>
        <w:rPr>
          <w:rtl/>
        </w:rPr>
      </w:pPr>
      <w:r w:rsidRPr="007B62FF">
        <w:rPr>
          <w:rtl/>
        </w:rPr>
        <w:t>الثُّمالِيّ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15" w:name="_Toc394921235"/>
      <w:r w:rsidRPr="004F14F2">
        <w:rPr>
          <w:rtl/>
        </w:rPr>
        <w:t>[2325] محمّد بن أبي الحَكَم بن ا</w:t>
      </w:r>
      <w:r w:rsidR="00E10B1D">
        <w:rPr>
          <w:rtl/>
        </w:rPr>
        <w:t>لمـُ</w:t>
      </w:r>
      <w:r w:rsidRPr="004F14F2">
        <w:rPr>
          <w:rtl/>
        </w:rPr>
        <w:t>ختار</w:t>
      </w:r>
      <w:r w:rsidR="00527246">
        <w:rPr>
          <w:rtl/>
        </w:rPr>
        <w:t>:</w:t>
      </w:r>
      <w:bookmarkEnd w:id="15"/>
    </w:p>
    <w:p w:rsidR="0017382C" w:rsidRPr="007B62FF" w:rsidRDefault="0017382C" w:rsidP="0017382C">
      <w:pPr>
        <w:pStyle w:val="libNormal"/>
        <w:rPr>
          <w:rtl/>
        </w:rPr>
      </w:pPr>
      <w:r w:rsidRPr="007B62FF">
        <w:rPr>
          <w:rtl/>
        </w:rPr>
        <w:t>ابن أبي عبيدة الثَّقَفِيّ</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sidRPr="007B62FF">
        <w:rPr>
          <w:rtl/>
        </w:rPr>
        <w:t xml:space="preserve"> عنه</w:t>
      </w:r>
      <w:r w:rsidR="00527246">
        <w:rPr>
          <w:rtl/>
        </w:rPr>
        <w:t>:</w:t>
      </w:r>
      <w:r w:rsidRPr="007B62FF">
        <w:rPr>
          <w:rtl/>
        </w:rPr>
        <w:t xml:space="preserve"> المثنى بن عبد السلام </w:t>
      </w:r>
      <w:r w:rsidRPr="0017382C">
        <w:rPr>
          <w:rStyle w:val="libFootnotenumChar"/>
          <w:rtl/>
        </w:rPr>
        <w:t>(6)</w:t>
      </w:r>
      <w:r>
        <w:rPr>
          <w:rtl/>
        </w:rPr>
        <w:t>.</w:t>
      </w:r>
    </w:p>
    <w:p w:rsidR="0017382C" w:rsidRDefault="0017382C" w:rsidP="00E10B1D">
      <w:pPr>
        <w:pStyle w:val="Heading3"/>
        <w:rPr>
          <w:rtl/>
        </w:rPr>
      </w:pPr>
      <w:bookmarkStart w:id="16" w:name="_Toc394921236"/>
      <w:r w:rsidRPr="004F14F2">
        <w:rPr>
          <w:rtl/>
        </w:rPr>
        <w:t>[2326] محمّد بن أبي حمزة التيْمُلِيّ</w:t>
      </w:r>
      <w:r w:rsidR="00527246">
        <w:rPr>
          <w:rtl/>
        </w:rPr>
        <w:t>:</w:t>
      </w:r>
      <w:bookmarkEnd w:id="16"/>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sidRPr="007B62FF">
        <w:rPr>
          <w:rtl/>
        </w:rPr>
        <w:t xml:space="preserve"> واحتمل جماعة كون التيملي مصحّف</w:t>
      </w:r>
      <w:r w:rsidR="00527246">
        <w:rPr>
          <w:rtl/>
        </w:rPr>
        <w:t>:</w:t>
      </w:r>
      <w:r w:rsidRPr="007B62FF">
        <w:rPr>
          <w:rtl/>
        </w:rPr>
        <w:t xml:space="preserve"> الثمالي </w:t>
      </w:r>
      <w:r w:rsidRPr="0017382C">
        <w:rPr>
          <w:rStyle w:val="libFootnotenumChar"/>
          <w:rtl/>
        </w:rPr>
        <w:t>(8)</w:t>
      </w:r>
      <w:r>
        <w:rPr>
          <w:rtl/>
        </w:rPr>
        <w:t>.</w:t>
      </w:r>
    </w:p>
    <w:p w:rsidR="0017382C" w:rsidRDefault="0017382C" w:rsidP="00E10B1D">
      <w:pPr>
        <w:pStyle w:val="Heading3"/>
        <w:rPr>
          <w:rtl/>
        </w:rPr>
      </w:pPr>
      <w:bookmarkStart w:id="17" w:name="_Toc394921237"/>
      <w:r w:rsidRPr="004F14F2">
        <w:rPr>
          <w:rtl/>
        </w:rPr>
        <w:t>[2327] محمّد بن أبي زياد الأعْجَمِيّ</w:t>
      </w:r>
      <w:r w:rsidR="00527246">
        <w:rPr>
          <w:rtl/>
        </w:rPr>
        <w:t>:</w:t>
      </w:r>
      <w:bookmarkEnd w:id="17"/>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بلغة المحدثين</w:t>
      </w:r>
      <w:r w:rsidR="00527246">
        <w:rPr>
          <w:rtl/>
        </w:rPr>
        <w:t>:</w:t>
      </w:r>
      <w:r w:rsidRPr="007B62FF">
        <w:rPr>
          <w:rtl/>
        </w:rPr>
        <w:t xml:space="preserve"> 400 / 4.</w:t>
      </w:r>
    </w:p>
    <w:p w:rsidR="0017382C" w:rsidRPr="007B62FF" w:rsidRDefault="0017382C" w:rsidP="0017382C">
      <w:pPr>
        <w:pStyle w:val="libFootnote0"/>
        <w:rPr>
          <w:rtl/>
        </w:rPr>
      </w:pPr>
      <w:r w:rsidRPr="007B62FF">
        <w:rPr>
          <w:rtl/>
        </w:rPr>
        <w:t>(2) تهذيب الأحكام 8</w:t>
      </w:r>
      <w:r w:rsidR="00527246">
        <w:rPr>
          <w:rtl/>
        </w:rPr>
        <w:t>:</w:t>
      </w:r>
      <w:r w:rsidRPr="007B62FF">
        <w:rPr>
          <w:rtl/>
        </w:rPr>
        <w:t xml:space="preserve"> 300 / 1114.</w:t>
      </w:r>
    </w:p>
    <w:p w:rsidR="0017382C" w:rsidRPr="007B62FF" w:rsidRDefault="0017382C" w:rsidP="0017382C">
      <w:pPr>
        <w:pStyle w:val="libFootnote0"/>
        <w:rPr>
          <w:rtl/>
        </w:rPr>
      </w:pPr>
      <w:r w:rsidRPr="007B62FF">
        <w:rPr>
          <w:rtl/>
        </w:rPr>
        <w:t>(3) تهذيب الأحكام 5</w:t>
      </w:r>
      <w:r w:rsidR="00527246">
        <w:rPr>
          <w:rtl/>
        </w:rPr>
        <w:t>:</w:t>
      </w:r>
      <w:r w:rsidRPr="007B62FF">
        <w:rPr>
          <w:rtl/>
        </w:rPr>
        <w:t xml:space="preserve"> 370 / 1290.</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306 / 416.</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306 / 425.</w:t>
      </w:r>
    </w:p>
    <w:p w:rsidR="0017382C" w:rsidRPr="007B62FF" w:rsidRDefault="0017382C" w:rsidP="0017382C">
      <w:pPr>
        <w:pStyle w:val="libFootnote0"/>
        <w:rPr>
          <w:rtl/>
        </w:rPr>
      </w:pPr>
      <w:r w:rsidRPr="007B62FF">
        <w:rPr>
          <w:rtl/>
        </w:rPr>
        <w:t>(6) الفقيه 2</w:t>
      </w:r>
      <w:r w:rsidR="00527246">
        <w:rPr>
          <w:rtl/>
        </w:rPr>
        <w:t>:</w:t>
      </w:r>
      <w:r w:rsidRPr="007B62FF">
        <w:rPr>
          <w:rtl/>
        </w:rPr>
        <w:t xml:space="preserve"> 171 / 750.</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306 / 417.</w:t>
      </w:r>
    </w:p>
    <w:p w:rsidR="0017382C" w:rsidRPr="007B62FF" w:rsidRDefault="0017382C" w:rsidP="0017382C">
      <w:pPr>
        <w:pStyle w:val="libFootnote0"/>
        <w:rPr>
          <w:rtl/>
        </w:rPr>
      </w:pPr>
      <w:r w:rsidRPr="007B62FF">
        <w:rPr>
          <w:rtl/>
        </w:rPr>
        <w:t>(8) منهم</w:t>
      </w:r>
      <w:r w:rsidR="00527246">
        <w:rPr>
          <w:rtl/>
        </w:rPr>
        <w:t>:</w:t>
      </w:r>
      <w:r w:rsidRPr="007B62FF">
        <w:rPr>
          <w:rtl/>
        </w:rPr>
        <w:t xml:space="preserve"> التفريشي في نقد الرجال</w:t>
      </w:r>
      <w:r w:rsidR="00527246">
        <w:rPr>
          <w:rtl/>
        </w:rPr>
        <w:t>:</w:t>
      </w:r>
      <w:r w:rsidRPr="007B62FF">
        <w:rPr>
          <w:rtl/>
        </w:rPr>
        <w:t xml:space="preserve"> 283</w:t>
      </w:r>
      <w:r w:rsidR="00527246">
        <w:rPr>
          <w:rtl/>
        </w:rPr>
        <w:t>،</w:t>
      </w:r>
      <w:r w:rsidRPr="007B62FF">
        <w:rPr>
          <w:rtl/>
        </w:rPr>
        <w:t xml:space="preserve"> والمجلسي في الوجيزة</w:t>
      </w:r>
      <w:r w:rsidR="00527246">
        <w:rPr>
          <w:rtl/>
        </w:rPr>
        <w:t>:</w:t>
      </w:r>
      <w:r w:rsidRPr="007B62FF">
        <w:rPr>
          <w:rtl/>
        </w:rPr>
        <w:t xml:space="preserve"> 42.</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306 / 415.</w:t>
      </w:r>
    </w:p>
    <w:p w:rsidR="0017382C" w:rsidRDefault="0017382C" w:rsidP="00C613E8">
      <w:pPr>
        <w:pStyle w:val="libNormal"/>
        <w:rPr>
          <w:rtl/>
        </w:rPr>
      </w:pPr>
      <w:r>
        <w:rPr>
          <w:rtl/>
        </w:rPr>
        <w:br w:type="page"/>
      </w:r>
    </w:p>
    <w:p w:rsidR="0017382C" w:rsidRDefault="0017382C" w:rsidP="00E10B1D">
      <w:pPr>
        <w:pStyle w:val="Heading3"/>
        <w:rPr>
          <w:rtl/>
        </w:rPr>
      </w:pPr>
      <w:bookmarkStart w:id="18" w:name="_Toc394921238"/>
      <w:r w:rsidRPr="004F14F2">
        <w:rPr>
          <w:rtl/>
        </w:rPr>
        <w:lastRenderedPageBreak/>
        <w:t>[2328] محمّد بن أبي زيد الكُوفِيّ</w:t>
      </w:r>
      <w:r w:rsidR="00527246">
        <w:rPr>
          <w:rtl/>
        </w:rPr>
        <w:t>:</w:t>
      </w:r>
      <w:bookmarkEnd w:id="18"/>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19" w:name="_Toc394921239"/>
      <w:r w:rsidRPr="004F14F2">
        <w:rPr>
          <w:rtl/>
        </w:rPr>
        <w:t>[2329] محمّد بن أبي سارة الكُوفِيّ</w:t>
      </w:r>
      <w:r w:rsidR="00527246">
        <w:rPr>
          <w:rtl/>
        </w:rPr>
        <w:t>:</w:t>
      </w:r>
      <w:bookmarkEnd w:id="19"/>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20" w:name="_Toc394921240"/>
      <w:r w:rsidRPr="004F14F2">
        <w:rPr>
          <w:rtl/>
        </w:rPr>
        <w:t>[2330] محمّد بن أبي السجّاد الكُوفِيّ</w:t>
      </w:r>
      <w:r w:rsidR="00527246">
        <w:rPr>
          <w:rtl/>
        </w:rPr>
        <w:t>:</w:t>
      </w:r>
      <w:bookmarkEnd w:id="20"/>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21" w:name="_Toc394921241"/>
      <w:r w:rsidRPr="004F14F2">
        <w:rPr>
          <w:rtl/>
        </w:rPr>
        <w:t>[2331] محمّد بن أبي سعيد بن عَقِيل</w:t>
      </w:r>
      <w:r w:rsidR="00527246">
        <w:rPr>
          <w:rtl/>
        </w:rPr>
        <w:t>:</w:t>
      </w:r>
      <w:bookmarkEnd w:id="21"/>
    </w:p>
    <w:p w:rsidR="0017382C" w:rsidRPr="007B62FF" w:rsidRDefault="0017382C" w:rsidP="0017382C">
      <w:pPr>
        <w:pStyle w:val="libNormal"/>
        <w:rPr>
          <w:rtl/>
        </w:rPr>
      </w:pPr>
      <w:r w:rsidRPr="007B62FF">
        <w:rPr>
          <w:rtl/>
        </w:rPr>
        <w:t>من شهداء الطف</w:t>
      </w:r>
      <w:r w:rsidR="00527246">
        <w:rPr>
          <w:rtl/>
        </w:rPr>
        <w:t>،</w:t>
      </w:r>
      <w:r w:rsidRPr="007B62FF">
        <w:rPr>
          <w:rtl/>
        </w:rPr>
        <w:t xml:space="preserve"> زوجته فاطمة بنت أمير المؤمنين </w:t>
      </w:r>
      <w:r w:rsidRPr="0017382C">
        <w:rPr>
          <w:rStyle w:val="libAlaemChar"/>
          <w:rtl/>
        </w:rPr>
        <w:t>عليه‌السلام</w:t>
      </w:r>
      <w:r>
        <w:rPr>
          <w:rtl/>
        </w:rPr>
        <w:t>.</w:t>
      </w:r>
    </w:p>
    <w:p w:rsidR="0017382C" w:rsidRDefault="0017382C" w:rsidP="00E10B1D">
      <w:pPr>
        <w:pStyle w:val="Heading3"/>
        <w:rPr>
          <w:rtl/>
        </w:rPr>
      </w:pPr>
      <w:bookmarkStart w:id="22" w:name="_Toc394921242"/>
      <w:r w:rsidRPr="004F14F2">
        <w:rPr>
          <w:rtl/>
        </w:rPr>
        <w:t>[2332] محمّد بن أبي سَلَمة</w:t>
      </w:r>
      <w:r w:rsidR="00527246">
        <w:rPr>
          <w:rtl/>
        </w:rPr>
        <w:t>:</w:t>
      </w:r>
      <w:bookmarkEnd w:id="22"/>
    </w:p>
    <w:p w:rsidR="0017382C" w:rsidRPr="007B62FF" w:rsidRDefault="0017382C" w:rsidP="0017382C">
      <w:pPr>
        <w:pStyle w:val="libNormal"/>
        <w:rPr>
          <w:rtl/>
        </w:rPr>
      </w:pPr>
      <w:r w:rsidRPr="007B62FF">
        <w:rPr>
          <w:rtl/>
        </w:rPr>
        <w:t>وأخوه سلمة</w:t>
      </w:r>
      <w:r w:rsidR="00527246">
        <w:rPr>
          <w:rtl/>
        </w:rPr>
        <w:t>،</w:t>
      </w:r>
      <w:r w:rsidRPr="007B62FF">
        <w:rPr>
          <w:rtl/>
        </w:rPr>
        <w:t xml:space="preserve"> أمّهما أم سلمة</w:t>
      </w:r>
      <w:r w:rsidR="00527246">
        <w:rPr>
          <w:rtl/>
        </w:rPr>
        <w:t>،</w:t>
      </w:r>
      <w:r w:rsidRPr="007B62FF">
        <w:rPr>
          <w:rtl/>
        </w:rPr>
        <w:t xml:space="preserve"> في شرح الأخبار بالإسناد السابق</w:t>
      </w:r>
      <w:r w:rsidR="00527246">
        <w:rPr>
          <w:rtl/>
        </w:rPr>
        <w:t>:</w:t>
      </w:r>
      <w:r w:rsidRPr="007B62FF">
        <w:rPr>
          <w:rtl/>
        </w:rPr>
        <w:t xml:space="preserve"> عن علي ابن أبي رافع كاتب أمير المؤمنين </w:t>
      </w:r>
      <w:r w:rsidRPr="0017382C">
        <w:rPr>
          <w:rStyle w:val="libAlaemChar"/>
          <w:rtl/>
        </w:rPr>
        <w:t>عليه‌السلام</w:t>
      </w:r>
      <w:r w:rsidRPr="007B62FF">
        <w:rPr>
          <w:rtl/>
        </w:rPr>
        <w:t xml:space="preserve"> قال</w:t>
      </w:r>
      <w:r w:rsidR="00527246">
        <w:rPr>
          <w:rtl/>
        </w:rPr>
        <w:t>:</w:t>
      </w:r>
      <w:r w:rsidRPr="007B62FF">
        <w:rPr>
          <w:rtl/>
        </w:rPr>
        <w:t xml:space="preserve"> وممّن كان مع علي </w:t>
      </w:r>
      <w:r w:rsidRPr="0017382C">
        <w:rPr>
          <w:rStyle w:val="libAlaemChar"/>
          <w:rtl/>
        </w:rPr>
        <w:t>عليه‌السلام</w:t>
      </w:r>
      <w:r w:rsidRPr="007B62FF">
        <w:rPr>
          <w:rtl/>
        </w:rPr>
        <w:t xml:space="preserve"> سلمة ومحمّد ابنا أبي سلمة</w:t>
      </w:r>
      <w:r w:rsidR="00527246">
        <w:rPr>
          <w:rtl/>
        </w:rPr>
        <w:t>،</w:t>
      </w:r>
      <w:r w:rsidRPr="007B62FF">
        <w:rPr>
          <w:rtl/>
        </w:rPr>
        <w:t xml:space="preserve"> وأمّهما أمّ سلمة زوج النبيّ </w:t>
      </w:r>
      <w:r w:rsidRPr="0017382C">
        <w:rPr>
          <w:rStyle w:val="libAlaemChar"/>
          <w:rtl/>
        </w:rPr>
        <w:t>صلى‌الله‌عليه‌وآله‌وسلم</w:t>
      </w:r>
      <w:r w:rsidR="00527246">
        <w:rPr>
          <w:rtl/>
        </w:rPr>
        <w:t>،</w:t>
      </w:r>
      <w:r w:rsidRPr="007B62FF">
        <w:rPr>
          <w:rtl/>
        </w:rPr>
        <w:t xml:space="preserve"> أتت بهما إلى علي </w:t>
      </w:r>
      <w:r w:rsidRPr="0017382C">
        <w:rPr>
          <w:rStyle w:val="libAlaemChar"/>
          <w:rtl/>
        </w:rPr>
        <w:t>عليه‌السلام</w:t>
      </w:r>
      <w:r w:rsidR="00527246">
        <w:rPr>
          <w:rtl/>
        </w:rPr>
        <w:t>،</w:t>
      </w:r>
      <w:r w:rsidRPr="007B62FF">
        <w:rPr>
          <w:rtl/>
        </w:rPr>
        <w:t xml:space="preserve"> فقالت</w:t>
      </w:r>
      <w:r w:rsidR="00527246">
        <w:rPr>
          <w:rtl/>
        </w:rPr>
        <w:t>:</w:t>
      </w:r>
      <w:r w:rsidRPr="007B62FF">
        <w:rPr>
          <w:rtl/>
        </w:rPr>
        <w:t xml:space="preserve"> هما عليك صدقة</w:t>
      </w:r>
      <w:r w:rsidR="00527246">
        <w:rPr>
          <w:rtl/>
        </w:rPr>
        <w:t>،</w:t>
      </w:r>
      <w:r w:rsidRPr="007B62FF">
        <w:rPr>
          <w:rtl/>
        </w:rPr>
        <w:t xml:space="preserve"> فلو حسن بي أن أخرج لخرجت معك </w:t>
      </w:r>
      <w:r w:rsidRPr="0017382C">
        <w:rPr>
          <w:rStyle w:val="libFootnotenumChar"/>
          <w:rtl/>
        </w:rPr>
        <w:t>(4)</w:t>
      </w:r>
      <w:r>
        <w:rPr>
          <w:rtl/>
        </w:rPr>
        <w:t>.</w:t>
      </w:r>
    </w:p>
    <w:p w:rsidR="0017382C" w:rsidRPr="007B62FF" w:rsidRDefault="0017382C" w:rsidP="0017382C">
      <w:pPr>
        <w:pStyle w:val="libNormal"/>
        <w:rPr>
          <w:rtl/>
        </w:rPr>
      </w:pPr>
      <w:r w:rsidRPr="007B62FF">
        <w:rPr>
          <w:rtl/>
        </w:rPr>
        <w:t>وكذا في رجال الشيخ</w:t>
      </w:r>
      <w:r w:rsidR="00527246">
        <w:rPr>
          <w:rtl/>
        </w:rPr>
        <w:t>،</w:t>
      </w:r>
      <w:r w:rsidRPr="007B62FF">
        <w:rPr>
          <w:rtl/>
        </w:rPr>
        <w:t xml:space="preserve"> إلاّ أنه نقل عن ابن عقدة أنّهما</w:t>
      </w:r>
      <w:r w:rsidR="00527246">
        <w:rPr>
          <w:rtl/>
        </w:rPr>
        <w:t>:</w:t>
      </w:r>
      <w:r w:rsidRPr="007B62FF">
        <w:rPr>
          <w:rtl/>
        </w:rPr>
        <w:t xml:space="preserve"> سلمة وعمرو </w:t>
      </w:r>
      <w:r w:rsidRPr="0017382C">
        <w:rPr>
          <w:rStyle w:val="libFootnotenumChar"/>
          <w:rtl/>
        </w:rPr>
        <w:t>(5)</w:t>
      </w:r>
      <w:r>
        <w:rPr>
          <w:rtl/>
        </w:rPr>
        <w:t>.</w:t>
      </w:r>
    </w:p>
    <w:p w:rsidR="0017382C" w:rsidRDefault="0017382C" w:rsidP="00E10B1D">
      <w:pPr>
        <w:pStyle w:val="Heading3"/>
        <w:rPr>
          <w:rtl/>
        </w:rPr>
      </w:pPr>
      <w:bookmarkStart w:id="23" w:name="_Toc394921243"/>
      <w:r w:rsidRPr="004F14F2">
        <w:rPr>
          <w:rtl/>
        </w:rPr>
        <w:t>[2333] محمّد بن أبي سُلَيمان الكِنْدِيّ</w:t>
      </w:r>
      <w:r w:rsidR="00527246">
        <w:rPr>
          <w:rtl/>
        </w:rPr>
        <w:t>:</w:t>
      </w:r>
      <w:bookmarkEnd w:id="23"/>
    </w:p>
    <w:p w:rsidR="0017382C" w:rsidRPr="007B62FF" w:rsidRDefault="0017382C" w:rsidP="0017382C">
      <w:pPr>
        <w:pStyle w:val="libNormal"/>
        <w:rPr>
          <w:rtl/>
        </w:rPr>
      </w:pPr>
      <w:r w:rsidRPr="007B62FF">
        <w:rPr>
          <w:rtl/>
        </w:rPr>
        <w:t>مولاهم</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306 / 418.</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306 / 424</w:t>
      </w:r>
      <w:r w:rsidR="00527246">
        <w:rPr>
          <w:rtl/>
        </w:rPr>
        <w:t>،</w:t>
      </w:r>
      <w:r w:rsidRPr="007B62FF">
        <w:rPr>
          <w:rtl/>
        </w:rPr>
        <w:t xml:space="preserve"> 135 / 2</w:t>
      </w:r>
      <w:r w:rsidR="00527246">
        <w:rPr>
          <w:rtl/>
        </w:rPr>
        <w:t>،</w:t>
      </w:r>
      <w:r w:rsidRPr="007B62FF">
        <w:rPr>
          <w:rtl/>
        </w:rPr>
        <w:t xml:space="preserve"> في أصحاب الصادق والباقر </w:t>
      </w:r>
      <w:r>
        <w:rPr>
          <w:rtl/>
        </w:rPr>
        <w:t>(</w:t>
      </w:r>
      <w:r w:rsidRPr="007B62FF">
        <w:rPr>
          <w:rtl/>
        </w:rPr>
        <w:t>عليهما السّلام</w:t>
      </w:r>
      <w:r>
        <w:rPr>
          <w:rtl/>
        </w:rPr>
        <w:t>)</w:t>
      </w:r>
      <w:r w:rsidR="00527246">
        <w:rPr>
          <w:rtl/>
        </w:rPr>
        <w:t>،</w:t>
      </w:r>
      <w:r w:rsidRPr="007B62FF">
        <w:rPr>
          <w:rtl/>
        </w:rPr>
        <w:t xml:space="preserve"> ورجال البرقي</w:t>
      </w:r>
      <w:r w:rsidR="00527246">
        <w:rPr>
          <w:rtl/>
        </w:rPr>
        <w:t>:</w:t>
      </w:r>
      <w:r w:rsidRPr="007B62FF">
        <w:rPr>
          <w:rtl/>
        </w:rPr>
        <w:t xml:space="preserve"> 10</w:t>
      </w:r>
      <w:r w:rsidR="00527246">
        <w:rPr>
          <w:rtl/>
        </w:rPr>
        <w:t>،</w:t>
      </w:r>
      <w:r w:rsidRPr="007B62FF">
        <w:rPr>
          <w:rtl/>
        </w:rPr>
        <w:t xml:space="preserve"> في أصحاب الباقر </w:t>
      </w:r>
      <w:r w:rsidRPr="0017382C">
        <w:rPr>
          <w:rStyle w:val="libAlaemChar"/>
          <w:rtl/>
        </w:rPr>
        <w:t>عليه‌السلام</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306 / 413.</w:t>
      </w:r>
    </w:p>
    <w:p w:rsidR="0017382C" w:rsidRPr="007B62FF" w:rsidRDefault="0017382C" w:rsidP="0017382C">
      <w:pPr>
        <w:pStyle w:val="libFootnote0"/>
        <w:rPr>
          <w:rtl/>
        </w:rPr>
      </w:pPr>
      <w:r w:rsidRPr="007B62FF">
        <w:rPr>
          <w:rtl/>
        </w:rPr>
        <w:t>(4) شرح الأخبار في فضائل الأئمة الأطهار 2</w:t>
      </w:r>
      <w:r w:rsidR="00527246">
        <w:rPr>
          <w:rtl/>
        </w:rPr>
        <w:t>:</w:t>
      </w:r>
      <w:r w:rsidRPr="007B62FF">
        <w:rPr>
          <w:rtl/>
        </w:rPr>
        <w:t xml:space="preserve"> 19.</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29 / 35.</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306 / 412.</w:t>
      </w:r>
    </w:p>
    <w:p w:rsidR="0017382C" w:rsidRDefault="0017382C" w:rsidP="00C613E8">
      <w:pPr>
        <w:pStyle w:val="libNormal"/>
        <w:rPr>
          <w:rtl/>
        </w:rPr>
      </w:pPr>
      <w:r>
        <w:rPr>
          <w:rtl/>
        </w:rPr>
        <w:br w:type="page"/>
      </w:r>
    </w:p>
    <w:p w:rsidR="0017382C" w:rsidRDefault="0017382C" w:rsidP="00E10B1D">
      <w:pPr>
        <w:pStyle w:val="Heading3"/>
        <w:rPr>
          <w:rtl/>
        </w:rPr>
      </w:pPr>
      <w:bookmarkStart w:id="24" w:name="_Toc394921244"/>
      <w:r w:rsidRPr="004F14F2">
        <w:rPr>
          <w:rtl/>
        </w:rPr>
        <w:lastRenderedPageBreak/>
        <w:t>[2334] محمّد بن أبي السوْدَاء عمر</w:t>
      </w:r>
      <w:r w:rsidR="00527246">
        <w:rPr>
          <w:rtl/>
        </w:rPr>
        <w:t>:</w:t>
      </w:r>
      <w:bookmarkEnd w:id="24"/>
    </w:p>
    <w:p w:rsidR="0017382C" w:rsidRPr="007B62FF" w:rsidRDefault="0017382C" w:rsidP="0017382C">
      <w:pPr>
        <w:pStyle w:val="libNormal"/>
        <w:rPr>
          <w:rtl/>
        </w:rPr>
      </w:pPr>
      <w:r w:rsidRPr="007B62FF">
        <w:rPr>
          <w:rtl/>
        </w:rPr>
        <w:t>ويقال</w:t>
      </w:r>
      <w:r w:rsidR="00527246">
        <w:rPr>
          <w:rtl/>
        </w:rPr>
        <w:t>:</w:t>
      </w:r>
      <w:r w:rsidRPr="007B62FF">
        <w:rPr>
          <w:rtl/>
        </w:rPr>
        <w:t xml:space="preserve"> عِمْران بن عامر النَّهْدِيّ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25" w:name="_Toc394921245"/>
      <w:r w:rsidRPr="004F14F2">
        <w:rPr>
          <w:rtl/>
        </w:rPr>
        <w:t>[2335] محمّد بن أبي الصباح</w:t>
      </w:r>
      <w:r w:rsidR="00527246">
        <w:rPr>
          <w:rtl/>
        </w:rPr>
        <w:t>:</w:t>
      </w:r>
      <w:bookmarkEnd w:id="25"/>
    </w:p>
    <w:p w:rsidR="0017382C" w:rsidRPr="007B62FF" w:rsidRDefault="0017382C" w:rsidP="0017382C">
      <w:pPr>
        <w:pStyle w:val="libNormal"/>
        <w:rPr>
          <w:rtl/>
        </w:rPr>
      </w:pPr>
      <w:r w:rsidRPr="007B62FF">
        <w:rPr>
          <w:rtl/>
        </w:rPr>
        <w:t>عنه</w:t>
      </w:r>
      <w:r w:rsidR="00527246">
        <w:rPr>
          <w:rtl/>
        </w:rPr>
        <w:t>:</w:t>
      </w:r>
      <w:r w:rsidRPr="007B62FF">
        <w:rPr>
          <w:rtl/>
        </w:rPr>
        <w:t xml:space="preserve"> حمّاد بن عثمان</w:t>
      </w:r>
      <w:r w:rsidR="00527246">
        <w:rPr>
          <w:rtl/>
        </w:rPr>
        <w:t>،</w:t>
      </w:r>
      <w:r w:rsidRPr="007B62FF">
        <w:rPr>
          <w:rtl/>
        </w:rPr>
        <w:t xml:space="preserve"> في التهذيب في باب الأيمان والأقسام </w:t>
      </w:r>
      <w:r w:rsidRPr="0017382C">
        <w:rPr>
          <w:rStyle w:val="libFootnotenumChar"/>
          <w:rtl/>
        </w:rPr>
        <w:t>(2)</w:t>
      </w:r>
      <w:r>
        <w:rPr>
          <w:rtl/>
        </w:rPr>
        <w:t>.</w:t>
      </w:r>
    </w:p>
    <w:p w:rsidR="0017382C" w:rsidRDefault="0017382C" w:rsidP="00E10B1D">
      <w:pPr>
        <w:pStyle w:val="Heading3"/>
        <w:rPr>
          <w:rtl/>
        </w:rPr>
      </w:pPr>
      <w:bookmarkStart w:id="26" w:name="_Toc394921246"/>
      <w:r w:rsidRPr="004F14F2">
        <w:rPr>
          <w:rtl/>
        </w:rPr>
        <w:t>[2336] محمّد بن أبي طلحة</w:t>
      </w:r>
      <w:r w:rsidR="00527246">
        <w:rPr>
          <w:rtl/>
        </w:rPr>
        <w:t>:</w:t>
      </w:r>
      <w:bookmarkEnd w:id="26"/>
    </w:p>
    <w:p w:rsidR="0017382C" w:rsidRPr="007B62FF" w:rsidRDefault="0017382C" w:rsidP="0017382C">
      <w:pPr>
        <w:pStyle w:val="libNormal"/>
        <w:rPr>
          <w:rtl/>
        </w:rPr>
      </w:pPr>
      <w:r w:rsidRPr="007B62FF">
        <w:rPr>
          <w:rtl/>
        </w:rPr>
        <w:t>بَيّاع السّابُري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r w:rsidRPr="007B62FF">
        <w:rPr>
          <w:rtl/>
        </w:rPr>
        <w:t xml:space="preserve"> هو أبو جعفر خال شهاب بن عبد ربّه</w:t>
      </w:r>
      <w:r w:rsidR="00527246">
        <w:rPr>
          <w:rtl/>
        </w:rPr>
        <w:t>،</w:t>
      </w:r>
      <w:r w:rsidRPr="007B62FF">
        <w:rPr>
          <w:rtl/>
        </w:rPr>
        <w:t xml:space="preserve"> عنه</w:t>
      </w:r>
      <w:r w:rsidR="00527246">
        <w:rPr>
          <w:rtl/>
        </w:rPr>
        <w:t>:</w:t>
      </w:r>
      <w:r w:rsidRPr="007B62FF">
        <w:rPr>
          <w:rtl/>
        </w:rPr>
        <w:t xml:space="preserve"> إسماعيل بن عبد الخالق </w:t>
      </w:r>
      <w:r w:rsidRPr="0017382C">
        <w:rPr>
          <w:rStyle w:val="libFootnotenumChar"/>
          <w:rtl/>
        </w:rPr>
        <w:t>(4)</w:t>
      </w:r>
      <w:r>
        <w:rPr>
          <w:rtl/>
        </w:rPr>
        <w:t>.</w:t>
      </w:r>
    </w:p>
    <w:p w:rsidR="0017382C" w:rsidRDefault="0017382C" w:rsidP="00E10B1D">
      <w:pPr>
        <w:pStyle w:val="Heading3"/>
        <w:rPr>
          <w:rtl/>
        </w:rPr>
      </w:pPr>
      <w:bookmarkStart w:id="27" w:name="_Toc394921247"/>
      <w:r w:rsidRPr="004F14F2">
        <w:rPr>
          <w:rtl/>
        </w:rPr>
        <w:t>[2337] محمّد بن أبي عمارة</w:t>
      </w:r>
      <w:r w:rsidR="00527246">
        <w:rPr>
          <w:rtl/>
        </w:rPr>
        <w:t>:</w:t>
      </w:r>
      <w:bookmarkEnd w:id="27"/>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Pr="00E10B1D" w:rsidRDefault="0017382C" w:rsidP="0063324D">
      <w:pPr>
        <w:pStyle w:val="Heading3"/>
        <w:rPr>
          <w:rStyle w:val="Heading3Char"/>
          <w:rtl/>
        </w:rPr>
      </w:pPr>
      <w:bookmarkStart w:id="28" w:name="_Toc394921248"/>
      <w:r w:rsidRPr="00E10B1D">
        <w:rPr>
          <w:rStyle w:val="Heading3Char"/>
          <w:rtl/>
        </w:rPr>
        <w:t xml:space="preserve">[2338] محمّد بن أبي [عمر </w:t>
      </w:r>
      <w:r w:rsidRPr="0017382C">
        <w:rPr>
          <w:rStyle w:val="libFootnotenumChar"/>
          <w:rtl/>
        </w:rPr>
        <w:t>(6)</w:t>
      </w:r>
      <w:r w:rsidRPr="00E10B1D">
        <w:rPr>
          <w:rStyle w:val="Heading3Char"/>
          <w:rtl/>
        </w:rPr>
        <w:t xml:space="preserve">] الطبيب </w:t>
      </w:r>
      <w:r w:rsidRPr="0017382C">
        <w:rPr>
          <w:rStyle w:val="libFootnotenumChar"/>
          <w:rtl/>
        </w:rPr>
        <w:t>(7)</w:t>
      </w:r>
      <w:r w:rsidR="00527246" w:rsidRPr="00E10B1D">
        <w:rPr>
          <w:rStyle w:val="Heading3Char"/>
          <w:rtl/>
        </w:rPr>
        <w:t>:</w:t>
      </w:r>
      <w:bookmarkEnd w:id="28"/>
    </w:p>
    <w:p w:rsidR="0017382C" w:rsidRPr="007B62FF" w:rsidRDefault="0017382C" w:rsidP="0017382C">
      <w:pPr>
        <w:pStyle w:val="libNormal"/>
        <w:rPr>
          <w:rtl/>
        </w:rPr>
      </w:pPr>
      <w:r w:rsidRPr="007B62FF">
        <w:rPr>
          <w:rtl/>
        </w:rPr>
        <w:t>كُوفِيّ</w:t>
      </w:r>
      <w:r w:rsidR="00527246">
        <w:rPr>
          <w:rtl/>
        </w:rPr>
        <w:t>،</w:t>
      </w:r>
      <w:r w:rsidRPr="007B62FF">
        <w:rPr>
          <w:rtl/>
        </w:rPr>
        <w:t xml:space="preserve"> روى كتاب الديات</w:t>
      </w:r>
      <w:r w:rsidR="00527246">
        <w:rPr>
          <w:rtl/>
        </w:rPr>
        <w:t>،</w:t>
      </w:r>
      <w:r w:rsidRPr="007B62FF">
        <w:rPr>
          <w:rtl/>
        </w:rPr>
        <w:t xml:space="preserve"> عن أبي عبد الله </w:t>
      </w:r>
      <w:r w:rsidRPr="0017382C">
        <w:rPr>
          <w:rStyle w:val="libAlaemChar"/>
          <w:rtl/>
        </w:rPr>
        <w:t>عليه‌السلام</w:t>
      </w:r>
      <w:r w:rsidR="00527246">
        <w:rPr>
          <w:rtl/>
        </w:rPr>
        <w:t>،</w:t>
      </w:r>
      <w:r w:rsidRPr="007B62FF">
        <w:rPr>
          <w:rtl/>
        </w:rPr>
        <w:t xml:space="preserve"> وهو المنسوب إلى ظريف بن ناصح</w:t>
      </w:r>
      <w:r w:rsidR="00527246">
        <w:rPr>
          <w:rtl/>
        </w:rPr>
        <w:t>؛</w:t>
      </w:r>
      <w:r w:rsidRPr="007B62FF">
        <w:rPr>
          <w:rtl/>
        </w:rPr>
        <w:t xml:space="preserve"> لأنه طريقه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296 / 265.</w:t>
      </w:r>
    </w:p>
    <w:p w:rsidR="0017382C" w:rsidRPr="007B62FF" w:rsidRDefault="0017382C" w:rsidP="0017382C">
      <w:pPr>
        <w:pStyle w:val="libFootnote0"/>
        <w:rPr>
          <w:rtl/>
        </w:rPr>
      </w:pPr>
      <w:r w:rsidRPr="007B62FF">
        <w:rPr>
          <w:rtl/>
        </w:rPr>
        <w:t>(2) تهذيب الأحكام 8</w:t>
      </w:r>
      <w:r w:rsidR="00527246">
        <w:rPr>
          <w:rtl/>
        </w:rPr>
        <w:t>:</w:t>
      </w:r>
      <w:r w:rsidRPr="007B62FF">
        <w:rPr>
          <w:rtl/>
        </w:rPr>
        <w:t xml:space="preserve"> 287 / 1056.</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322 / 679</w:t>
      </w:r>
      <w:r w:rsidR="00527246">
        <w:rPr>
          <w:rtl/>
        </w:rPr>
        <w:t>،</w:t>
      </w:r>
      <w:r w:rsidRPr="007B62FF">
        <w:rPr>
          <w:rtl/>
        </w:rPr>
        <w:t xml:space="preserve"> ورجال البرقي</w:t>
      </w:r>
      <w:r w:rsidR="00527246">
        <w:rPr>
          <w:rtl/>
        </w:rPr>
        <w:t>:</w:t>
      </w:r>
      <w:r w:rsidRPr="007B62FF">
        <w:rPr>
          <w:rtl/>
        </w:rPr>
        <w:t xml:space="preserve"> 20.</w:t>
      </w:r>
    </w:p>
    <w:p w:rsidR="0017382C" w:rsidRPr="007B62FF" w:rsidRDefault="0017382C" w:rsidP="0017382C">
      <w:pPr>
        <w:pStyle w:val="libFootnote0"/>
        <w:rPr>
          <w:rtl/>
        </w:rPr>
      </w:pPr>
      <w:r w:rsidRPr="007B62FF">
        <w:rPr>
          <w:rtl/>
        </w:rPr>
        <w:t>(4) تهذيب الأحكام 2</w:t>
      </w:r>
      <w:r w:rsidR="00527246">
        <w:rPr>
          <w:rtl/>
        </w:rPr>
        <w:t>:</w:t>
      </w:r>
      <w:r w:rsidRPr="007B62FF">
        <w:rPr>
          <w:rtl/>
        </w:rPr>
        <w:t xml:space="preserve"> 96 / 358.</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306 / 421.</w:t>
      </w:r>
    </w:p>
    <w:p w:rsidR="0017382C" w:rsidRPr="007B62FF" w:rsidRDefault="0017382C" w:rsidP="0017382C">
      <w:pPr>
        <w:pStyle w:val="libFootnote0"/>
        <w:rPr>
          <w:rtl/>
        </w:rPr>
      </w:pPr>
      <w:r w:rsidRPr="007B62FF">
        <w:rPr>
          <w:rtl/>
        </w:rPr>
        <w:t>(6) في الأصل والحجرية</w:t>
      </w:r>
      <w:r w:rsidR="00527246">
        <w:rPr>
          <w:rtl/>
        </w:rPr>
        <w:t>:</w:t>
      </w:r>
      <w:r w:rsidRPr="007B62FF">
        <w:rPr>
          <w:rtl/>
        </w:rPr>
        <w:t xml:space="preserve"> </w:t>
      </w:r>
      <w:r>
        <w:rPr>
          <w:rtl/>
        </w:rPr>
        <w:t>(</w:t>
      </w:r>
      <w:r w:rsidRPr="007B62FF">
        <w:rPr>
          <w:rtl/>
        </w:rPr>
        <w:t>عمرو</w:t>
      </w:r>
      <w:r>
        <w:rPr>
          <w:rtl/>
        </w:rPr>
        <w:t>)</w:t>
      </w:r>
      <w:r w:rsidRPr="007B62FF">
        <w:rPr>
          <w:rtl/>
        </w:rPr>
        <w:t xml:space="preserve"> وما بين المعقوفتين أثبتناه من المصدر الموافق لما في</w:t>
      </w:r>
      <w:r w:rsidR="00527246">
        <w:rPr>
          <w:rtl/>
        </w:rPr>
        <w:t>:</w:t>
      </w:r>
      <w:r w:rsidRPr="007B62FF">
        <w:rPr>
          <w:rtl/>
        </w:rPr>
        <w:t xml:space="preserve"> منهج المقال</w:t>
      </w:r>
      <w:r w:rsidR="00527246">
        <w:rPr>
          <w:rtl/>
        </w:rPr>
        <w:t>:</w:t>
      </w:r>
      <w:r w:rsidRPr="007B62FF">
        <w:rPr>
          <w:rtl/>
        </w:rPr>
        <w:t xml:space="preserve"> 275</w:t>
      </w:r>
      <w:r w:rsidR="00527246">
        <w:rPr>
          <w:rtl/>
        </w:rPr>
        <w:t>،</w:t>
      </w:r>
      <w:r w:rsidRPr="007B62FF">
        <w:rPr>
          <w:rtl/>
        </w:rPr>
        <w:t xml:space="preserve"> ومجمع الرجال 5</w:t>
      </w:r>
      <w:r w:rsidR="00527246">
        <w:rPr>
          <w:rtl/>
        </w:rPr>
        <w:t>:</w:t>
      </w:r>
      <w:r w:rsidRPr="007B62FF">
        <w:rPr>
          <w:rtl/>
        </w:rPr>
        <w:t xml:space="preserve"> 117</w:t>
      </w:r>
      <w:r w:rsidR="00527246">
        <w:rPr>
          <w:rtl/>
        </w:rPr>
        <w:t>،</w:t>
      </w:r>
      <w:r w:rsidRPr="007B62FF">
        <w:rPr>
          <w:rtl/>
        </w:rPr>
        <w:t xml:space="preserve"> ونقد الرجال</w:t>
      </w:r>
      <w:r w:rsidR="00527246">
        <w:rPr>
          <w:rtl/>
        </w:rPr>
        <w:t>:</w:t>
      </w:r>
      <w:r w:rsidRPr="007B62FF">
        <w:rPr>
          <w:rtl/>
        </w:rPr>
        <w:t xml:space="preserve"> 284</w:t>
      </w:r>
      <w:r w:rsidR="00527246">
        <w:rPr>
          <w:rtl/>
        </w:rPr>
        <w:t>،</w:t>
      </w:r>
      <w:r w:rsidRPr="007B62FF">
        <w:rPr>
          <w:rtl/>
        </w:rPr>
        <w:t xml:space="preserve"> وجامع الرواة 2</w:t>
      </w:r>
      <w:r w:rsidR="00527246">
        <w:rPr>
          <w:rtl/>
        </w:rPr>
        <w:t>:</w:t>
      </w:r>
      <w:r w:rsidRPr="007B62FF">
        <w:rPr>
          <w:rtl/>
        </w:rPr>
        <w:t xml:space="preserve"> 50</w:t>
      </w:r>
      <w:r w:rsidR="00527246">
        <w:rPr>
          <w:rtl/>
        </w:rPr>
        <w:t>،</w:t>
      </w:r>
      <w:r w:rsidRPr="007B62FF">
        <w:rPr>
          <w:rtl/>
        </w:rPr>
        <w:t xml:space="preserve"> وتنقيح المقال 3</w:t>
      </w:r>
      <w:r w:rsidR="00527246">
        <w:rPr>
          <w:rtl/>
        </w:rPr>
        <w:t>:</w:t>
      </w:r>
      <w:r w:rsidRPr="007B62FF">
        <w:rPr>
          <w:rtl/>
        </w:rPr>
        <w:t xml:space="preserve"> 61</w:t>
      </w:r>
      <w:r w:rsidR="00527246">
        <w:rPr>
          <w:rtl/>
        </w:rPr>
        <w:t>،</w:t>
      </w:r>
      <w:r w:rsidRPr="007B62FF">
        <w:rPr>
          <w:rtl/>
        </w:rPr>
        <w:t xml:space="preserve"> ومعجم رجال الحديث 14</w:t>
      </w:r>
      <w:r w:rsidR="00527246">
        <w:rPr>
          <w:rtl/>
        </w:rPr>
        <w:t>:</w:t>
      </w:r>
      <w:r w:rsidRPr="007B62FF">
        <w:rPr>
          <w:rtl/>
        </w:rPr>
        <w:t xml:space="preserve"> 278.</w:t>
      </w:r>
    </w:p>
    <w:p w:rsidR="0017382C" w:rsidRPr="007B62FF" w:rsidRDefault="0017382C" w:rsidP="0017382C">
      <w:pPr>
        <w:pStyle w:val="libFootnote0"/>
        <w:rPr>
          <w:rtl/>
        </w:rPr>
      </w:pPr>
      <w:r w:rsidRPr="007B62FF">
        <w:rPr>
          <w:rtl/>
        </w:rPr>
        <w:t>(7) في الحجرية</w:t>
      </w:r>
      <w:r w:rsidR="00527246">
        <w:rPr>
          <w:rtl/>
        </w:rPr>
        <w:t>:</w:t>
      </w:r>
      <w:r w:rsidRPr="007B62FF">
        <w:rPr>
          <w:rtl/>
        </w:rPr>
        <w:t xml:space="preserve"> </w:t>
      </w:r>
      <w:r>
        <w:rPr>
          <w:rtl/>
        </w:rPr>
        <w:t>(</w:t>
      </w:r>
      <w:r w:rsidRPr="007B62FF">
        <w:rPr>
          <w:rtl/>
        </w:rPr>
        <w:t>الطيب</w:t>
      </w:r>
      <w:r>
        <w:rPr>
          <w:rtl/>
        </w:rPr>
        <w:t>)</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306 / 423.</w:t>
      </w:r>
    </w:p>
    <w:p w:rsidR="0017382C" w:rsidRDefault="0017382C" w:rsidP="00C613E8">
      <w:pPr>
        <w:pStyle w:val="libNormal"/>
        <w:rPr>
          <w:rtl/>
        </w:rPr>
      </w:pPr>
      <w:r>
        <w:rPr>
          <w:rtl/>
        </w:rPr>
        <w:br w:type="page"/>
      </w:r>
    </w:p>
    <w:p w:rsidR="0017382C" w:rsidRPr="00E10B1D" w:rsidRDefault="0017382C" w:rsidP="00E10B1D">
      <w:pPr>
        <w:pStyle w:val="Heading3"/>
        <w:rPr>
          <w:rtl/>
        </w:rPr>
      </w:pPr>
      <w:bookmarkStart w:id="29" w:name="_Toc394921249"/>
      <w:r w:rsidRPr="004F14F2">
        <w:rPr>
          <w:rtl/>
        </w:rPr>
        <w:lastRenderedPageBreak/>
        <w:t xml:space="preserve">[2339] محمّد بن أبي عمر </w:t>
      </w:r>
      <w:r w:rsidRPr="0017382C">
        <w:rPr>
          <w:rStyle w:val="libFootnotenumChar"/>
          <w:rtl/>
        </w:rPr>
        <w:t>(1)</w:t>
      </w:r>
      <w:r w:rsidRPr="00E10B1D">
        <w:rPr>
          <w:rtl/>
        </w:rPr>
        <w:t xml:space="preserve"> الكُوفِيّ</w:t>
      </w:r>
      <w:r w:rsidR="00527246" w:rsidRPr="00E10B1D">
        <w:rPr>
          <w:rtl/>
        </w:rPr>
        <w:t>:</w:t>
      </w:r>
      <w:bookmarkEnd w:id="29"/>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30" w:name="_Toc394921250"/>
      <w:r w:rsidRPr="004F14F2">
        <w:rPr>
          <w:rtl/>
        </w:rPr>
        <w:t>[2340] محمّد بن أبي محمّد الأعلم</w:t>
      </w:r>
      <w:r w:rsidR="00527246">
        <w:rPr>
          <w:rtl/>
        </w:rPr>
        <w:t>:</w:t>
      </w:r>
      <w:bookmarkEnd w:id="30"/>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Pr="00E10B1D" w:rsidRDefault="0017382C" w:rsidP="0063324D">
      <w:pPr>
        <w:pStyle w:val="Heading3"/>
        <w:rPr>
          <w:rStyle w:val="Heading3Char"/>
          <w:rtl/>
        </w:rPr>
      </w:pPr>
      <w:bookmarkStart w:id="31" w:name="_Toc394921251"/>
      <w:r w:rsidRPr="00E10B1D">
        <w:rPr>
          <w:rStyle w:val="Heading3Char"/>
          <w:rtl/>
        </w:rPr>
        <w:t xml:space="preserve">[2341] محمّد بن أبي محمّد الغبري </w:t>
      </w:r>
      <w:r w:rsidRPr="0017382C">
        <w:rPr>
          <w:rStyle w:val="libFootnotenumChar"/>
          <w:rtl/>
        </w:rPr>
        <w:t>(4)</w:t>
      </w:r>
      <w:r w:rsidR="00527246" w:rsidRPr="00E10B1D">
        <w:rPr>
          <w:rStyle w:val="Heading3Char"/>
          <w:rtl/>
        </w:rPr>
        <w:t>:</w:t>
      </w:r>
      <w:bookmarkEnd w:id="31"/>
    </w:p>
    <w:p w:rsidR="0017382C" w:rsidRPr="007B62FF" w:rsidRDefault="0017382C" w:rsidP="0017382C">
      <w:pPr>
        <w:pStyle w:val="libNormal"/>
        <w:rPr>
          <w:rtl/>
        </w:rPr>
      </w:pPr>
      <w:r w:rsidRPr="007B62FF">
        <w:rPr>
          <w:rtl/>
        </w:rPr>
        <w:t>البصري</w:t>
      </w:r>
      <w:r w:rsidR="00527246">
        <w:rPr>
          <w:rtl/>
        </w:rPr>
        <w:t>،</w:t>
      </w:r>
      <w:r w:rsidRPr="007B62FF">
        <w:rPr>
          <w:rtl/>
        </w:rPr>
        <w:t xml:space="preserve"> مولى بني غبر </w:t>
      </w:r>
      <w:r w:rsidRPr="0017382C">
        <w:rPr>
          <w:rStyle w:val="libFootnotenumChar"/>
          <w:rtl/>
        </w:rPr>
        <w:t>(5)</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Pr="00E10B1D" w:rsidRDefault="0017382C" w:rsidP="0063324D">
      <w:pPr>
        <w:pStyle w:val="Heading3"/>
        <w:rPr>
          <w:rStyle w:val="Heading3Char"/>
          <w:rtl/>
        </w:rPr>
      </w:pPr>
      <w:bookmarkStart w:id="32" w:name="_Toc394921252"/>
      <w:r w:rsidRPr="00E10B1D">
        <w:rPr>
          <w:rStyle w:val="Heading3Char"/>
          <w:rtl/>
        </w:rPr>
        <w:t xml:space="preserve">[2342] محمّد بن أبي مُخالد </w:t>
      </w:r>
      <w:r w:rsidRPr="0017382C">
        <w:rPr>
          <w:rStyle w:val="libFootnotenumChar"/>
          <w:rtl/>
        </w:rPr>
        <w:t>(7)</w:t>
      </w:r>
      <w:r w:rsidRPr="00E10B1D">
        <w:rPr>
          <w:rStyle w:val="Heading3Char"/>
          <w:rtl/>
        </w:rPr>
        <w:t xml:space="preserve"> الأزْدِيّ</w:t>
      </w:r>
      <w:r w:rsidR="00527246" w:rsidRPr="00E10B1D">
        <w:rPr>
          <w:rStyle w:val="Heading3Char"/>
          <w:rtl/>
        </w:rPr>
        <w:t>:</w:t>
      </w:r>
      <w:bookmarkEnd w:id="32"/>
    </w:p>
    <w:p w:rsidR="0017382C" w:rsidRPr="007B62FF" w:rsidRDefault="0017382C" w:rsidP="0017382C">
      <w:pPr>
        <w:pStyle w:val="libNormal"/>
        <w:rPr>
          <w:rtl/>
        </w:rPr>
      </w:pPr>
      <w:r w:rsidRPr="007B62FF">
        <w:rPr>
          <w:rtl/>
        </w:rPr>
        <w:t>الكُوفِيّ</w:t>
      </w:r>
      <w:r w:rsidR="00527246">
        <w:rPr>
          <w:rtl/>
        </w:rPr>
        <w:t>،</w:t>
      </w:r>
      <w:r w:rsidRPr="007B62FF">
        <w:rPr>
          <w:rtl/>
        </w:rPr>
        <w:t xml:space="preserve"> تابعي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Default="0017382C" w:rsidP="00E10B1D">
      <w:pPr>
        <w:pStyle w:val="Heading3"/>
        <w:rPr>
          <w:rtl/>
        </w:rPr>
      </w:pPr>
      <w:bookmarkStart w:id="33" w:name="_Toc394921253"/>
      <w:r w:rsidRPr="004F14F2">
        <w:rPr>
          <w:rtl/>
        </w:rPr>
        <w:t>[2343] محمّد بن أبي هلال الكُوفِيّ</w:t>
      </w:r>
      <w:r w:rsidR="00527246">
        <w:rPr>
          <w:rtl/>
        </w:rPr>
        <w:t>:</w:t>
      </w:r>
      <w:bookmarkEnd w:id="33"/>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الحجرية</w:t>
      </w:r>
      <w:r w:rsidR="00527246">
        <w:rPr>
          <w:rtl/>
        </w:rPr>
        <w:t>:</w:t>
      </w:r>
      <w:r w:rsidRPr="007B62FF">
        <w:rPr>
          <w:rtl/>
        </w:rPr>
        <w:t xml:space="preserve"> </w:t>
      </w:r>
      <w:r>
        <w:rPr>
          <w:rtl/>
        </w:rPr>
        <w:t>(</w:t>
      </w:r>
      <w:r w:rsidRPr="007B62FF">
        <w:rPr>
          <w:rtl/>
        </w:rPr>
        <w:t>عمرو</w:t>
      </w:r>
      <w:r>
        <w:rPr>
          <w:rtl/>
        </w:rPr>
        <w:t>)</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322 / 678.</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306 / 414.</w:t>
      </w:r>
    </w:p>
    <w:p w:rsidR="0017382C" w:rsidRPr="007B62FF" w:rsidRDefault="0017382C" w:rsidP="0017382C">
      <w:pPr>
        <w:pStyle w:val="libFootnote0"/>
        <w:rPr>
          <w:rtl/>
        </w:rPr>
      </w:pPr>
      <w:r w:rsidRPr="007B62FF">
        <w:rPr>
          <w:rtl/>
        </w:rPr>
        <w:t>(4) في الحجرية</w:t>
      </w:r>
      <w:r w:rsidR="00527246">
        <w:rPr>
          <w:rtl/>
        </w:rPr>
        <w:t>:</w:t>
      </w:r>
      <w:r w:rsidRPr="007B62FF">
        <w:rPr>
          <w:rtl/>
        </w:rPr>
        <w:t xml:space="preserve"> </w:t>
      </w:r>
      <w:r>
        <w:rPr>
          <w:rtl/>
        </w:rPr>
        <w:t>(</w:t>
      </w:r>
      <w:r w:rsidRPr="007B62FF">
        <w:rPr>
          <w:rtl/>
        </w:rPr>
        <w:t>العنبري</w:t>
      </w:r>
      <w:r>
        <w:rPr>
          <w:rtl/>
        </w:rPr>
        <w:t>)</w:t>
      </w:r>
      <w:r w:rsidR="00527246">
        <w:rPr>
          <w:rtl/>
        </w:rPr>
        <w:t>،</w:t>
      </w:r>
      <w:r w:rsidRPr="007B62FF">
        <w:rPr>
          <w:rtl/>
        </w:rPr>
        <w:t xml:space="preserve"> ومثله في تنقيح المقال 3</w:t>
      </w:r>
      <w:r w:rsidR="00527246">
        <w:rPr>
          <w:rtl/>
        </w:rPr>
        <w:t>:</w:t>
      </w:r>
      <w:r w:rsidRPr="007B62FF">
        <w:rPr>
          <w:rtl/>
        </w:rPr>
        <w:t xml:space="preserve"> 65</w:t>
      </w:r>
      <w:r w:rsidR="00527246">
        <w:rPr>
          <w:rtl/>
        </w:rPr>
        <w:t>؛</w:t>
      </w:r>
      <w:r w:rsidRPr="007B62FF">
        <w:rPr>
          <w:rtl/>
        </w:rPr>
        <w:t xml:space="preserve"> وما في المصدر</w:t>
      </w:r>
      <w:r w:rsidR="00527246">
        <w:rPr>
          <w:rtl/>
        </w:rPr>
        <w:t>،</w:t>
      </w:r>
      <w:r w:rsidRPr="007B62FF">
        <w:rPr>
          <w:rtl/>
        </w:rPr>
        <w:t xml:space="preserve"> ومنهج المقال</w:t>
      </w:r>
      <w:r w:rsidR="00527246">
        <w:rPr>
          <w:rtl/>
        </w:rPr>
        <w:t>:</w:t>
      </w:r>
      <w:r w:rsidRPr="007B62FF">
        <w:rPr>
          <w:rtl/>
        </w:rPr>
        <w:t xml:space="preserve"> 277</w:t>
      </w:r>
      <w:r w:rsidR="00527246">
        <w:rPr>
          <w:rtl/>
        </w:rPr>
        <w:t>،</w:t>
      </w:r>
      <w:r w:rsidRPr="007B62FF">
        <w:rPr>
          <w:rtl/>
        </w:rPr>
        <w:t xml:space="preserve"> ومجمع الرجال 5</w:t>
      </w:r>
      <w:r w:rsidR="00527246">
        <w:rPr>
          <w:rtl/>
        </w:rPr>
        <w:t>:</w:t>
      </w:r>
      <w:r w:rsidRPr="007B62FF">
        <w:rPr>
          <w:rtl/>
        </w:rPr>
        <w:t xml:space="preserve"> 124</w:t>
      </w:r>
      <w:r w:rsidR="00527246">
        <w:rPr>
          <w:rtl/>
        </w:rPr>
        <w:t>،</w:t>
      </w:r>
      <w:r w:rsidRPr="007B62FF">
        <w:rPr>
          <w:rtl/>
        </w:rPr>
        <w:t xml:space="preserve"> وجامع الرواة 2</w:t>
      </w:r>
      <w:r w:rsidR="00527246">
        <w:rPr>
          <w:rtl/>
        </w:rPr>
        <w:t>:</w:t>
      </w:r>
      <w:r w:rsidRPr="007B62FF">
        <w:rPr>
          <w:rtl/>
        </w:rPr>
        <w:t xml:space="preserve"> 57</w:t>
      </w:r>
      <w:r w:rsidR="00527246">
        <w:rPr>
          <w:rtl/>
        </w:rPr>
        <w:t>،</w:t>
      </w:r>
      <w:r w:rsidRPr="007B62FF">
        <w:rPr>
          <w:rtl/>
        </w:rPr>
        <w:t xml:space="preserve"> وتنقيح المقال 3</w:t>
      </w:r>
      <w:r w:rsidR="00527246">
        <w:rPr>
          <w:rtl/>
        </w:rPr>
        <w:t>:</w:t>
      </w:r>
      <w:r w:rsidRPr="007B62FF">
        <w:rPr>
          <w:rtl/>
        </w:rPr>
        <w:t xml:space="preserve"> 65 موافق لما في الأصل.</w:t>
      </w:r>
    </w:p>
    <w:p w:rsidR="0017382C" w:rsidRPr="007B62FF" w:rsidRDefault="0017382C" w:rsidP="0017382C">
      <w:pPr>
        <w:pStyle w:val="libFootnote0"/>
        <w:rPr>
          <w:rtl/>
        </w:rPr>
      </w:pPr>
      <w:r w:rsidRPr="007B62FF">
        <w:rPr>
          <w:rtl/>
        </w:rPr>
        <w:t>(5) في الحجرية</w:t>
      </w:r>
      <w:r w:rsidR="00527246">
        <w:rPr>
          <w:rtl/>
        </w:rPr>
        <w:t>:</w:t>
      </w:r>
      <w:r w:rsidRPr="007B62FF">
        <w:rPr>
          <w:rtl/>
        </w:rPr>
        <w:t xml:space="preserve"> </w:t>
      </w:r>
      <w:r>
        <w:rPr>
          <w:rtl/>
        </w:rPr>
        <w:t>(</w:t>
      </w:r>
      <w:r w:rsidRPr="007B62FF">
        <w:rPr>
          <w:rtl/>
        </w:rPr>
        <w:t>غير</w:t>
      </w:r>
      <w:r>
        <w:rPr>
          <w:rtl/>
        </w:rPr>
        <w:t>)</w:t>
      </w:r>
      <w:r w:rsidRPr="007B62FF">
        <w:rPr>
          <w:rtl/>
        </w:rPr>
        <w:t xml:space="preserve"> بالياء.</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306 / 410.</w:t>
      </w:r>
    </w:p>
    <w:p w:rsidR="0017382C" w:rsidRPr="007B62FF" w:rsidRDefault="0017382C" w:rsidP="0017382C">
      <w:pPr>
        <w:pStyle w:val="libFootnote0"/>
        <w:rPr>
          <w:rtl/>
        </w:rPr>
      </w:pPr>
      <w:r w:rsidRPr="007B62FF">
        <w:rPr>
          <w:rtl/>
        </w:rPr>
        <w:t>(7) في المصدر</w:t>
      </w:r>
      <w:r w:rsidR="00527246">
        <w:rPr>
          <w:rtl/>
        </w:rPr>
        <w:t>:</w:t>
      </w:r>
      <w:r w:rsidRPr="007B62FF">
        <w:rPr>
          <w:rtl/>
        </w:rPr>
        <w:t xml:space="preserve"> </w:t>
      </w:r>
      <w:r>
        <w:rPr>
          <w:rtl/>
        </w:rPr>
        <w:t>(</w:t>
      </w:r>
      <w:r w:rsidRPr="007B62FF">
        <w:rPr>
          <w:rtl/>
        </w:rPr>
        <w:t>المجالد</w:t>
      </w:r>
      <w:r>
        <w:rPr>
          <w:rtl/>
        </w:rPr>
        <w:t>)</w:t>
      </w:r>
      <w:r w:rsidR="00527246">
        <w:rPr>
          <w:rtl/>
        </w:rPr>
        <w:t>،</w:t>
      </w:r>
      <w:r w:rsidRPr="007B62FF">
        <w:rPr>
          <w:rtl/>
        </w:rPr>
        <w:t xml:space="preserve"> ومثله في</w:t>
      </w:r>
      <w:r w:rsidR="00527246">
        <w:rPr>
          <w:rtl/>
        </w:rPr>
        <w:t>:</w:t>
      </w:r>
      <w:r w:rsidRPr="007B62FF">
        <w:rPr>
          <w:rtl/>
        </w:rPr>
        <w:t xml:space="preserve"> مجمع الرجال 5</w:t>
      </w:r>
      <w:r w:rsidR="00527246">
        <w:rPr>
          <w:rtl/>
        </w:rPr>
        <w:t>:</w:t>
      </w:r>
      <w:r w:rsidRPr="007B62FF">
        <w:rPr>
          <w:rtl/>
        </w:rPr>
        <w:t xml:space="preserve"> 124</w:t>
      </w:r>
      <w:r w:rsidR="00527246">
        <w:rPr>
          <w:rtl/>
        </w:rPr>
        <w:t>،</w:t>
      </w:r>
      <w:r w:rsidRPr="007B62FF">
        <w:rPr>
          <w:rtl/>
        </w:rPr>
        <w:t xml:space="preserve"> ومعجم رجال الحديث 14</w:t>
      </w:r>
      <w:r w:rsidR="00527246">
        <w:rPr>
          <w:rtl/>
        </w:rPr>
        <w:t>:</w:t>
      </w:r>
      <w:r w:rsidRPr="007B62FF">
        <w:rPr>
          <w:rtl/>
        </w:rPr>
        <w:t xml:space="preserve"> 298</w:t>
      </w:r>
      <w:r w:rsidR="00527246">
        <w:rPr>
          <w:rtl/>
        </w:rPr>
        <w:t>،</w:t>
      </w:r>
      <w:r w:rsidRPr="007B62FF">
        <w:rPr>
          <w:rtl/>
        </w:rPr>
        <w:t xml:space="preserve"> وما في</w:t>
      </w:r>
      <w:r w:rsidR="00527246">
        <w:rPr>
          <w:rtl/>
        </w:rPr>
        <w:t>:</w:t>
      </w:r>
      <w:r w:rsidRPr="007B62FF">
        <w:rPr>
          <w:rtl/>
        </w:rPr>
        <w:t xml:space="preserve"> منهج المقال</w:t>
      </w:r>
      <w:r w:rsidR="00527246">
        <w:rPr>
          <w:rtl/>
        </w:rPr>
        <w:t>:</w:t>
      </w:r>
      <w:r w:rsidRPr="007B62FF">
        <w:rPr>
          <w:rtl/>
        </w:rPr>
        <w:t xml:space="preserve"> 277</w:t>
      </w:r>
      <w:r w:rsidR="00527246">
        <w:rPr>
          <w:rtl/>
        </w:rPr>
        <w:t>،</w:t>
      </w:r>
      <w:r w:rsidRPr="007B62FF">
        <w:rPr>
          <w:rtl/>
        </w:rPr>
        <w:t xml:space="preserve"> ونقد الرجال</w:t>
      </w:r>
      <w:r w:rsidR="00527246">
        <w:rPr>
          <w:rtl/>
        </w:rPr>
        <w:t>:</w:t>
      </w:r>
      <w:r w:rsidRPr="007B62FF">
        <w:rPr>
          <w:rtl/>
        </w:rPr>
        <w:t xml:space="preserve"> 285</w:t>
      </w:r>
      <w:r w:rsidR="00527246">
        <w:rPr>
          <w:rtl/>
        </w:rPr>
        <w:t>،</w:t>
      </w:r>
      <w:r w:rsidRPr="007B62FF">
        <w:rPr>
          <w:rtl/>
        </w:rPr>
        <w:t xml:space="preserve"> وجامع الرواة 2</w:t>
      </w:r>
      <w:r w:rsidR="00527246">
        <w:rPr>
          <w:rtl/>
        </w:rPr>
        <w:t>:</w:t>
      </w:r>
      <w:r w:rsidRPr="007B62FF">
        <w:rPr>
          <w:rtl/>
        </w:rPr>
        <w:t xml:space="preserve"> 57</w:t>
      </w:r>
      <w:r w:rsidR="00527246">
        <w:rPr>
          <w:rtl/>
        </w:rPr>
        <w:t>،</w:t>
      </w:r>
      <w:r w:rsidRPr="007B62FF">
        <w:rPr>
          <w:rtl/>
        </w:rPr>
        <w:t xml:space="preserve"> وتنقيح المقال 3</w:t>
      </w:r>
      <w:r w:rsidR="00527246">
        <w:rPr>
          <w:rtl/>
        </w:rPr>
        <w:t>:</w:t>
      </w:r>
      <w:r w:rsidRPr="007B62FF">
        <w:rPr>
          <w:rtl/>
        </w:rPr>
        <w:t xml:space="preserve"> 65</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306 / 420.</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306 / 419.</w:t>
      </w:r>
    </w:p>
    <w:p w:rsidR="0017382C" w:rsidRDefault="0017382C" w:rsidP="00C613E8">
      <w:pPr>
        <w:pStyle w:val="libNormal"/>
        <w:rPr>
          <w:rtl/>
        </w:rPr>
      </w:pPr>
      <w:r>
        <w:rPr>
          <w:rtl/>
        </w:rPr>
        <w:br w:type="page"/>
      </w:r>
    </w:p>
    <w:p w:rsidR="0017382C" w:rsidRPr="00E10B1D" w:rsidRDefault="0017382C" w:rsidP="0063324D">
      <w:pPr>
        <w:pStyle w:val="Heading3"/>
        <w:rPr>
          <w:rStyle w:val="Heading3Char"/>
          <w:rtl/>
        </w:rPr>
      </w:pPr>
      <w:bookmarkStart w:id="34" w:name="_Toc394921254"/>
      <w:r w:rsidRPr="004F14F2">
        <w:rPr>
          <w:rtl/>
        </w:rPr>
        <w:lastRenderedPageBreak/>
        <w:t xml:space="preserve">[2344] محمّد بن أبي </w:t>
      </w:r>
      <w:r>
        <w:rPr>
          <w:rtl/>
        </w:rPr>
        <w:t>[</w:t>
      </w:r>
      <w:r w:rsidRPr="004F14F2">
        <w:rPr>
          <w:rtl/>
        </w:rPr>
        <w:t xml:space="preserve">الهزهاز </w:t>
      </w:r>
      <w:r w:rsidRPr="0017382C">
        <w:rPr>
          <w:rStyle w:val="libFootnotenumChar"/>
          <w:rtl/>
        </w:rPr>
        <w:t>(1)</w:t>
      </w:r>
      <w:r w:rsidRPr="00E10B1D">
        <w:rPr>
          <w:rStyle w:val="Heading3Char"/>
          <w:rtl/>
        </w:rPr>
        <w:t>]</w:t>
      </w:r>
      <w:r w:rsidR="00527246" w:rsidRPr="00E10B1D">
        <w:rPr>
          <w:rStyle w:val="Heading3Char"/>
          <w:rtl/>
        </w:rPr>
        <w:t>:</w:t>
      </w:r>
      <w:bookmarkEnd w:id="34"/>
    </w:p>
    <w:p w:rsidR="0017382C" w:rsidRPr="007B62FF" w:rsidRDefault="0017382C" w:rsidP="0017382C">
      <w:pPr>
        <w:pStyle w:val="libNormal"/>
        <w:rPr>
          <w:rtl/>
        </w:rPr>
      </w:pPr>
      <w:r w:rsidRPr="007B62FF">
        <w:rPr>
          <w:rtl/>
        </w:rPr>
        <w:t>روى عنه</w:t>
      </w:r>
      <w:r w:rsidR="00527246">
        <w:rPr>
          <w:rtl/>
        </w:rPr>
        <w:t>:</w:t>
      </w:r>
      <w:r w:rsidRPr="007B62FF">
        <w:rPr>
          <w:rtl/>
        </w:rPr>
        <w:t xml:space="preserve"> صفوان</w:t>
      </w:r>
      <w:r w:rsidR="00527246">
        <w:rPr>
          <w:rtl/>
        </w:rPr>
        <w:t>،</w:t>
      </w:r>
      <w:r w:rsidRPr="007B62FF">
        <w:rPr>
          <w:rtl/>
        </w:rPr>
        <w:t xml:space="preserve"> في الصحيح</w:t>
      </w:r>
      <w:r w:rsidR="00527246">
        <w:rPr>
          <w:rtl/>
        </w:rPr>
        <w:t>،</w:t>
      </w:r>
      <w:r w:rsidRPr="007B62FF">
        <w:rPr>
          <w:rtl/>
        </w:rPr>
        <w:t xml:space="preserve"> كذا في التعليقة </w:t>
      </w:r>
      <w:r w:rsidRPr="0017382C">
        <w:rPr>
          <w:rStyle w:val="libFootnotenumChar"/>
          <w:rtl/>
        </w:rPr>
        <w:t>(2)</w:t>
      </w:r>
      <w:r>
        <w:rPr>
          <w:rtl/>
        </w:rPr>
        <w:t>.</w:t>
      </w:r>
    </w:p>
    <w:p w:rsidR="0017382C" w:rsidRDefault="0017382C" w:rsidP="00E10B1D">
      <w:pPr>
        <w:pStyle w:val="Heading3"/>
        <w:rPr>
          <w:rtl/>
        </w:rPr>
      </w:pPr>
      <w:bookmarkStart w:id="35" w:name="_Toc394921255"/>
      <w:r w:rsidRPr="004F14F2">
        <w:rPr>
          <w:rtl/>
        </w:rPr>
        <w:t>[2345] محمّد بن أبي يزيد</w:t>
      </w:r>
      <w:r w:rsidR="00527246">
        <w:rPr>
          <w:rtl/>
        </w:rPr>
        <w:t>:</w:t>
      </w:r>
      <w:bookmarkEnd w:id="35"/>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36" w:name="_Toc394921256"/>
      <w:r w:rsidRPr="004F14F2">
        <w:rPr>
          <w:rtl/>
        </w:rPr>
        <w:t>[2346] محمّد بن أحمد الصّابُوني</w:t>
      </w:r>
      <w:r w:rsidR="00527246">
        <w:rPr>
          <w:rtl/>
        </w:rPr>
        <w:t>:</w:t>
      </w:r>
      <w:bookmarkEnd w:id="36"/>
    </w:p>
    <w:p w:rsidR="0017382C" w:rsidRPr="007B62FF" w:rsidRDefault="0017382C" w:rsidP="0017382C">
      <w:pPr>
        <w:pStyle w:val="libNormal"/>
        <w:rPr>
          <w:rtl/>
        </w:rPr>
      </w:pPr>
      <w:r w:rsidRPr="007B62FF">
        <w:rPr>
          <w:rtl/>
        </w:rPr>
        <w:t>أبو الفضل الجُعْفِيّ</w:t>
      </w:r>
      <w:r w:rsidR="00527246">
        <w:rPr>
          <w:rtl/>
        </w:rPr>
        <w:t>،</w:t>
      </w:r>
      <w:r w:rsidRPr="007B62FF">
        <w:rPr>
          <w:rtl/>
        </w:rPr>
        <w:t xml:space="preserve"> من مشايخ جعفر بن قولويه في كامل الزيارة </w:t>
      </w:r>
      <w:r w:rsidRPr="0017382C">
        <w:rPr>
          <w:rStyle w:val="libFootnotenumChar"/>
          <w:rtl/>
        </w:rPr>
        <w:t>(4)</w:t>
      </w:r>
      <w:r>
        <w:rPr>
          <w:rtl/>
        </w:rPr>
        <w:t>.</w:t>
      </w:r>
    </w:p>
    <w:p w:rsidR="0017382C" w:rsidRDefault="0017382C" w:rsidP="00E10B1D">
      <w:pPr>
        <w:pStyle w:val="Heading3"/>
        <w:rPr>
          <w:rtl/>
        </w:rPr>
      </w:pPr>
      <w:bookmarkStart w:id="37" w:name="_Toc394921257"/>
      <w:r w:rsidRPr="004F14F2">
        <w:rPr>
          <w:rtl/>
        </w:rPr>
        <w:t>[2347] محمّد بن أحمد</w:t>
      </w:r>
      <w:r w:rsidR="00527246">
        <w:rPr>
          <w:rtl/>
        </w:rPr>
        <w:t>:</w:t>
      </w:r>
      <w:bookmarkEnd w:id="37"/>
    </w:p>
    <w:p w:rsidR="0017382C" w:rsidRPr="007B62FF" w:rsidRDefault="0017382C" w:rsidP="0017382C">
      <w:pPr>
        <w:pStyle w:val="libNormal"/>
        <w:rPr>
          <w:rtl/>
        </w:rPr>
      </w:pPr>
      <w:r w:rsidRPr="007B62FF">
        <w:rPr>
          <w:rtl/>
        </w:rPr>
        <w:t>أبو الحسن الزّاهد</w:t>
      </w:r>
      <w:r w:rsidR="00527246">
        <w:rPr>
          <w:rtl/>
        </w:rPr>
        <w:t>،</w:t>
      </w:r>
      <w:r w:rsidRPr="007B62FF">
        <w:rPr>
          <w:rtl/>
        </w:rPr>
        <w:t xml:space="preserve"> من أهل طوس</w:t>
      </w:r>
      <w:r w:rsidR="00527246">
        <w:rPr>
          <w:rtl/>
        </w:rPr>
        <w:t>،</w:t>
      </w:r>
      <w:r w:rsidRPr="007B62FF">
        <w:rPr>
          <w:rtl/>
        </w:rPr>
        <w:t xml:space="preserve"> روى عنه</w:t>
      </w:r>
      <w:r w:rsidR="00527246">
        <w:rPr>
          <w:rtl/>
        </w:rPr>
        <w:t>:</w:t>
      </w:r>
      <w:r w:rsidRPr="007B62FF">
        <w:rPr>
          <w:rtl/>
        </w:rPr>
        <w:t xml:space="preserve"> التلّعكبري</w:t>
      </w:r>
      <w:r w:rsidR="00527246">
        <w:rPr>
          <w:rtl/>
        </w:rPr>
        <w:t>،</w:t>
      </w:r>
      <w:r w:rsidRPr="007B62FF">
        <w:rPr>
          <w:rtl/>
        </w:rPr>
        <w:t xml:space="preserve"> كذا في من لم يرو عنهم </w:t>
      </w:r>
      <w:r w:rsidRPr="0017382C">
        <w:rPr>
          <w:rStyle w:val="libAlaemChar"/>
          <w:rtl/>
        </w:rPr>
        <w:t>عليهم‌السلام</w:t>
      </w:r>
      <w:r w:rsidRPr="007B62FF">
        <w:rPr>
          <w:rtl/>
        </w:rPr>
        <w:t xml:space="preserve"> </w:t>
      </w:r>
      <w:r w:rsidRPr="0017382C">
        <w:rPr>
          <w:rStyle w:val="libFootnotenumChar"/>
          <w:rtl/>
        </w:rPr>
        <w:t>(5)</w:t>
      </w:r>
      <w:r w:rsidRPr="007B62FF">
        <w:rPr>
          <w:rtl/>
        </w:rPr>
        <w:t xml:space="preserve"> وفي الخلاصة</w:t>
      </w:r>
      <w:r w:rsidR="00527246">
        <w:rPr>
          <w:rtl/>
        </w:rPr>
        <w:t>:</w:t>
      </w:r>
      <w:r w:rsidRPr="007B62FF">
        <w:rPr>
          <w:rtl/>
        </w:rPr>
        <w:t xml:space="preserve"> أبو الحسين </w:t>
      </w:r>
      <w:r w:rsidRPr="0017382C">
        <w:rPr>
          <w:rStyle w:val="libFootnotenumChar"/>
          <w:rtl/>
        </w:rPr>
        <w:t>(6)</w:t>
      </w:r>
      <w:r w:rsidR="00527246">
        <w:rPr>
          <w:rtl/>
        </w:rPr>
        <w:t>،</w:t>
      </w:r>
      <w:r w:rsidRPr="007B62FF">
        <w:rPr>
          <w:rtl/>
        </w:rPr>
        <w:t xml:space="preserve"> وذكره ابن داود في القسم الأول </w:t>
      </w:r>
      <w:r w:rsidRPr="0017382C">
        <w:rPr>
          <w:rStyle w:val="libFootnotenumChar"/>
          <w:rtl/>
        </w:rPr>
        <w:t>(7)</w:t>
      </w:r>
      <w:r>
        <w:rPr>
          <w:rtl/>
        </w:rPr>
        <w:t>.</w:t>
      </w:r>
    </w:p>
    <w:p w:rsidR="0017382C" w:rsidRDefault="0017382C" w:rsidP="00E10B1D">
      <w:pPr>
        <w:pStyle w:val="Heading3"/>
        <w:rPr>
          <w:rtl/>
        </w:rPr>
      </w:pPr>
      <w:bookmarkStart w:id="38" w:name="_Toc394921258"/>
      <w:r w:rsidRPr="004F14F2">
        <w:rPr>
          <w:rtl/>
        </w:rPr>
        <w:t>[2348] محمّد بن أحمد بن الحسين</w:t>
      </w:r>
      <w:r w:rsidR="00527246">
        <w:rPr>
          <w:rtl/>
        </w:rPr>
        <w:t>:</w:t>
      </w:r>
      <w:bookmarkEnd w:id="38"/>
    </w:p>
    <w:p w:rsidR="0017382C" w:rsidRPr="007B62FF" w:rsidRDefault="0017382C" w:rsidP="0017382C">
      <w:pPr>
        <w:pStyle w:val="libNormal"/>
        <w:rPr>
          <w:rtl/>
        </w:rPr>
      </w:pPr>
      <w:r w:rsidRPr="007B62FF">
        <w:rPr>
          <w:rtl/>
        </w:rPr>
        <w:t>ابن هارون الكِنْدي</w:t>
      </w:r>
      <w:r w:rsidR="00527246">
        <w:rPr>
          <w:rtl/>
        </w:rPr>
        <w:t>،</w:t>
      </w:r>
      <w:r w:rsidRPr="007B62FF">
        <w:rPr>
          <w:rtl/>
        </w:rPr>
        <w:t xml:space="preserve"> روى عن</w:t>
      </w:r>
      <w:r w:rsidR="00527246">
        <w:rPr>
          <w:rtl/>
        </w:rPr>
        <w:t>:</w:t>
      </w:r>
      <w:r w:rsidRPr="007B62FF">
        <w:rPr>
          <w:rtl/>
        </w:rPr>
        <w:t xml:space="preserve"> ابن عقدة</w:t>
      </w:r>
      <w:r w:rsidR="00527246">
        <w:rPr>
          <w:rtl/>
        </w:rPr>
        <w:t>،</w:t>
      </w:r>
      <w:r w:rsidRPr="007B62FF">
        <w:rPr>
          <w:rtl/>
        </w:rPr>
        <w:t xml:space="preserve"> روى عنه</w:t>
      </w:r>
      <w:r w:rsidR="00527246">
        <w:rPr>
          <w:rtl/>
        </w:rPr>
        <w:t>:</w:t>
      </w:r>
      <w:r w:rsidRPr="007B62FF">
        <w:rPr>
          <w:rtl/>
        </w:rPr>
        <w:t xml:space="preserve"> ابن نوح</w:t>
      </w:r>
      <w:r w:rsidR="00527246">
        <w:rPr>
          <w:rtl/>
        </w:rPr>
        <w:t>،</w:t>
      </w:r>
      <w:r w:rsidRPr="007B62FF">
        <w:rPr>
          <w:rtl/>
        </w:rPr>
        <w:t xml:space="preserve"> كذا في من لم يرو عنهم </w:t>
      </w:r>
      <w:r w:rsidRPr="0017382C">
        <w:rPr>
          <w:rStyle w:val="libAlaemChar"/>
          <w:rtl/>
        </w:rPr>
        <w:t>عليهم‌السلام</w:t>
      </w:r>
      <w:r w:rsidRPr="007B62FF">
        <w:rPr>
          <w:rtl/>
        </w:rPr>
        <w:t xml:space="preserve"> </w:t>
      </w:r>
      <w:r w:rsidRPr="0017382C">
        <w:rPr>
          <w:rStyle w:val="libFootnotenumChar"/>
          <w:rtl/>
        </w:rPr>
        <w:t>(8)</w:t>
      </w:r>
      <w:r w:rsidR="00527246">
        <w:rPr>
          <w:rtl/>
        </w:rPr>
        <w:t>،</w:t>
      </w:r>
      <w:r w:rsidRPr="007B62FF">
        <w:rPr>
          <w:rtl/>
        </w:rPr>
        <w:t xml:space="preserve"> وابن نوح هو الجليل أبو العباس</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الأصل والحجرية</w:t>
      </w:r>
      <w:r w:rsidR="00527246">
        <w:rPr>
          <w:rtl/>
        </w:rPr>
        <w:t>:</w:t>
      </w:r>
      <w:r w:rsidRPr="007B62FF">
        <w:rPr>
          <w:rtl/>
        </w:rPr>
        <w:t xml:space="preserve"> </w:t>
      </w:r>
      <w:r>
        <w:rPr>
          <w:rtl/>
        </w:rPr>
        <w:t>(</w:t>
      </w:r>
      <w:r w:rsidRPr="007B62FF">
        <w:rPr>
          <w:rtl/>
        </w:rPr>
        <w:t>الهزماز</w:t>
      </w:r>
      <w:r>
        <w:rPr>
          <w:rtl/>
        </w:rPr>
        <w:t>)</w:t>
      </w:r>
      <w:r w:rsidR="00527246">
        <w:rPr>
          <w:rtl/>
        </w:rPr>
        <w:t>،</w:t>
      </w:r>
      <w:r w:rsidRPr="007B62FF">
        <w:rPr>
          <w:rtl/>
        </w:rPr>
        <w:t xml:space="preserve"> وما بين المعقوفتين أثبتناه من المصدر الموافق لما في</w:t>
      </w:r>
      <w:r w:rsidR="00527246">
        <w:rPr>
          <w:rtl/>
        </w:rPr>
        <w:t>:</w:t>
      </w:r>
      <w:r w:rsidRPr="007B62FF">
        <w:rPr>
          <w:rtl/>
        </w:rPr>
        <w:t xml:space="preserve"> رواية الكافي والتهذيب ستأتي في الهامش اللاحق ورواية توحيد الصدوق</w:t>
      </w:r>
      <w:r w:rsidR="00527246">
        <w:rPr>
          <w:rtl/>
        </w:rPr>
        <w:t>:</w:t>
      </w:r>
      <w:r w:rsidRPr="007B62FF">
        <w:rPr>
          <w:rtl/>
        </w:rPr>
        <w:t xml:space="preserve"> 402 / 8</w:t>
      </w:r>
      <w:r w:rsidR="00527246">
        <w:rPr>
          <w:rtl/>
        </w:rPr>
        <w:t>،</w:t>
      </w:r>
      <w:r w:rsidRPr="007B62FF">
        <w:rPr>
          <w:rtl/>
        </w:rPr>
        <w:t xml:space="preserve"> ومعجم رجال الحديث 14</w:t>
      </w:r>
      <w:r w:rsidR="00527246">
        <w:rPr>
          <w:rtl/>
        </w:rPr>
        <w:t>:</w:t>
      </w:r>
      <w:r w:rsidRPr="007B62FF">
        <w:rPr>
          <w:rtl/>
        </w:rPr>
        <w:t xml:space="preserve"> 298</w:t>
      </w:r>
      <w:r w:rsidR="00527246">
        <w:rPr>
          <w:rtl/>
        </w:rPr>
        <w:t>،</w:t>
      </w:r>
      <w:r w:rsidRPr="007B62FF">
        <w:rPr>
          <w:rtl/>
        </w:rPr>
        <w:t xml:space="preserve"> ومستدركات علم رجال الحديث 6</w:t>
      </w:r>
      <w:r w:rsidR="00527246">
        <w:rPr>
          <w:rtl/>
        </w:rPr>
        <w:t>:</w:t>
      </w:r>
      <w:r w:rsidRPr="007B62FF">
        <w:rPr>
          <w:rtl/>
        </w:rPr>
        <w:t xml:space="preserve"> 396.</w:t>
      </w:r>
    </w:p>
    <w:p w:rsidR="0017382C" w:rsidRPr="007B62FF" w:rsidRDefault="0017382C" w:rsidP="0017382C">
      <w:pPr>
        <w:pStyle w:val="libFootnote0"/>
        <w:rPr>
          <w:rtl/>
        </w:rPr>
      </w:pPr>
      <w:r w:rsidRPr="007B62FF">
        <w:rPr>
          <w:rtl/>
        </w:rPr>
        <w:t>(2) تعليقة الوحيد على منهج المقال</w:t>
      </w:r>
      <w:r w:rsidR="00527246">
        <w:rPr>
          <w:rtl/>
        </w:rPr>
        <w:t>:</w:t>
      </w:r>
      <w:r w:rsidRPr="007B62FF">
        <w:rPr>
          <w:rtl/>
        </w:rPr>
        <w:t xml:space="preserve"> 277</w:t>
      </w:r>
      <w:r w:rsidR="00527246">
        <w:rPr>
          <w:rtl/>
        </w:rPr>
        <w:t>،</w:t>
      </w:r>
      <w:r w:rsidRPr="007B62FF">
        <w:rPr>
          <w:rtl/>
        </w:rPr>
        <w:t xml:space="preserve"> وانظر الكافي 5</w:t>
      </w:r>
      <w:r w:rsidR="00527246">
        <w:rPr>
          <w:rtl/>
        </w:rPr>
        <w:t>:</w:t>
      </w:r>
      <w:r w:rsidRPr="007B62FF">
        <w:rPr>
          <w:rtl/>
        </w:rPr>
        <w:t xml:space="preserve"> 84 / 4 والرواية نفسها في التهذيب 6</w:t>
      </w:r>
      <w:r w:rsidR="00527246">
        <w:rPr>
          <w:rtl/>
        </w:rPr>
        <w:t>:</w:t>
      </w:r>
      <w:r w:rsidRPr="007B62FF">
        <w:rPr>
          <w:rtl/>
        </w:rPr>
        <w:t xml:space="preserve"> 328 / 905.</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307 / 427.</w:t>
      </w:r>
    </w:p>
    <w:p w:rsidR="0017382C" w:rsidRPr="007B62FF" w:rsidRDefault="0017382C" w:rsidP="0017382C">
      <w:pPr>
        <w:pStyle w:val="libFootnote0"/>
        <w:rPr>
          <w:rtl/>
        </w:rPr>
      </w:pPr>
      <w:r w:rsidRPr="007B62FF">
        <w:rPr>
          <w:rtl/>
        </w:rPr>
        <w:t>(4) كامل الزيارات</w:t>
      </w:r>
      <w:r w:rsidR="00527246">
        <w:rPr>
          <w:rtl/>
        </w:rPr>
        <w:t>:</w:t>
      </w:r>
      <w:r w:rsidRPr="007B62FF">
        <w:rPr>
          <w:rtl/>
        </w:rPr>
        <w:t xml:space="preserve"> 50 الباب 14 حديث 2</w:t>
      </w:r>
      <w:r w:rsidR="00527246">
        <w:rPr>
          <w:rtl/>
        </w:rPr>
        <w:t>،</w:t>
      </w:r>
      <w:r w:rsidRPr="007B62FF">
        <w:rPr>
          <w:rtl/>
        </w:rPr>
        <w:t xml:space="preserve"> وفيه</w:t>
      </w:r>
      <w:r w:rsidR="00527246">
        <w:rPr>
          <w:rtl/>
        </w:rPr>
        <w:t>:</w:t>
      </w:r>
      <w:r w:rsidRPr="007B62FF">
        <w:rPr>
          <w:rtl/>
        </w:rPr>
        <w:t xml:space="preserve"> محمد بن أحمد بن إبراهيم.</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506 / 82.</w:t>
      </w:r>
    </w:p>
    <w:p w:rsidR="0017382C" w:rsidRPr="007B62FF" w:rsidRDefault="0017382C" w:rsidP="0017382C">
      <w:pPr>
        <w:pStyle w:val="libFootnote0"/>
        <w:rPr>
          <w:rtl/>
        </w:rPr>
      </w:pPr>
      <w:r w:rsidRPr="007B62FF">
        <w:rPr>
          <w:rtl/>
        </w:rPr>
        <w:t>(6) رجال العلاّمة</w:t>
      </w:r>
      <w:r w:rsidR="00527246">
        <w:rPr>
          <w:rtl/>
        </w:rPr>
        <w:t>:</w:t>
      </w:r>
      <w:r w:rsidRPr="007B62FF">
        <w:rPr>
          <w:rtl/>
        </w:rPr>
        <w:t xml:space="preserve"> 149 / 56.</w:t>
      </w:r>
    </w:p>
    <w:p w:rsidR="0017382C" w:rsidRPr="007B62FF" w:rsidRDefault="0017382C" w:rsidP="0017382C">
      <w:pPr>
        <w:pStyle w:val="libFootnote0"/>
        <w:rPr>
          <w:rtl/>
        </w:rPr>
      </w:pPr>
      <w:r w:rsidRPr="007B62FF">
        <w:rPr>
          <w:rtl/>
        </w:rPr>
        <w:t>(7) رجال ابن داود</w:t>
      </w:r>
      <w:r w:rsidR="00527246">
        <w:rPr>
          <w:rtl/>
        </w:rPr>
        <w:t>:</w:t>
      </w:r>
      <w:r w:rsidRPr="007B62FF">
        <w:rPr>
          <w:rtl/>
        </w:rPr>
        <w:t xml:space="preserve"> 163 / 1299.</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508 / 93.</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السيرافي</w:t>
      </w:r>
      <w:r w:rsidR="00527246">
        <w:rPr>
          <w:rtl/>
        </w:rPr>
        <w:t>،</w:t>
      </w:r>
      <w:r w:rsidRPr="007B62FF">
        <w:rPr>
          <w:rtl/>
        </w:rPr>
        <w:t xml:space="preserve"> من الذين كانوا يتحرّزون عن الرواية عن الضعفاء.</w:t>
      </w:r>
    </w:p>
    <w:p w:rsidR="0017382C" w:rsidRDefault="0017382C" w:rsidP="00E10B1D">
      <w:pPr>
        <w:pStyle w:val="Heading3"/>
        <w:rPr>
          <w:rtl/>
        </w:rPr>
      </w:pPr>
      <w:bookmarkStart w:id="39" w:name="_Toc394921259"/>
      <w:r w:rsidRPr="004F14F2">
        <w:rPr>
          <w:rtl/>
        </w:rPr>
        <w:t>[2349] محمّد بن أحمد بن الحسين</w:t>
      </w:r>
      <w:r w:rsidR="00527246">
        <w:rPr>
          <w:rtl/>
        </w:rPr>
        <w:t>:</w:t>
      </w:r>
      <w:bookmarkEnd w:id="39"/>
    </w:p>
    <w:p w:rsidR="0017382C" w:rsidRPr="007B62FF" w:rsidRDefault="0017382C" w:rsidP="0017382C">
      <w:pPr>
        <w:pStyle w:val="libNormal"/>
        <w:rPr>
          <w:rtl/>
        </w:rPr>
      </w:pPr>
      <w:r w:rsidRPr="007B62FF">
        <w:rPr>
          <w:rtl/>
        </w:rPr>
        <w:t>الزَّعْفَرانِيّ</w:t>
      </w:r>
      <w:r w:rsidR="00527246">
        <w:rPr>
          <w:rtl/>
        </w:rPr>
        <w:t>،</w:t>
      </w:r>
      <w:r w:rsidRPr="007B62FF">
        <w:rPr>
          <w:rtl/>
        </w:rPr>
        <w:t xml:space="preserve"> من مشايخ جعفر بن قولويه</w:t>
      </w:r>
      <w:r w:rsidR="00527246">
        <w:rPr>
          <w:rtl/>
        </w:rPr>
        <w:t>،</w:t>
      </w:r>
      <w:r w:rsidRPr="007B62FF">
        <w:rPr>
          <w:rtl/>
        </w:rPr>
        <w:t xml:space="preserve"> في كامل الزيارة </w:t>
      </w:r>
      <w:r w:rsidRPr="0017382C">
        <w:rPr>
          <w:rStyle w:val="libFootnotenumChar"/>
          <w:rtl/>
        </w:rPr>
        <w:t>(1)</w:t>
      </w:r>
      <w:r>
        <w:rPr>
          <w:rtl/>
        </w:rPr>
        <w:t>.</w:t>
      </w:r>
    </w:p>
    <w:p w:rsidR="0017382C" w:rsidRDefault="0017382C" w:rsidP="00E10B1D">
      <w:pPr>
        <w:pStyle w:val="Heading3"/>
        <w:rPr>
          <w:rtl/>
        </w:rPr>
      </w:pPr>
      <w:bookmarkStart w:id="40" w:name="_Toc394921260"/>
      <w:r w:rsidRPr="004F14F2">
        <w:rPr>
          <w:rtl/>
        </w:rPr>
        <w:t>[2350] محمّد بن أحمد بن رجاء</w:t>
      </w:r>
      <w:r w:rsidR="00527246">
        <w:rPr>
          <w:rtl/>
        </w:rPr>
        <w:t>:</w:t>
      </w:r>
      <w:bookmarkEnd w:id="40"/>
    </w:p>
    <w:p w:rsidR="0017382C" w:rsidRPr="007B62FF" w:rsidRDefault="0017382C" w:rsidP="0017382C">
      <w:pPr>
        <w:pStyle w:val="libNormal"/>
        <w:rPr>
          <w:rtl/>
        </w:rPr>
      </w:pPr>
      <w:r w:rsidRPr="007B62FF">
        <w:rPr>
          <w:rtl/>
        </w:rPr>
        <w:t>البَجَلِيّ</w:t>
      </w:r>
      <w:r w:rsidR="00527246">
        <w:rPr>
          <w:rtl/>
        </w:rPr>
        <w:t>،</w:t>
      </w:r>
      <w:r w:rsidRPr="007B62FF">
        <w:rPr>
          <w:rtl/>
        </w:rPr>
        <w:t xml:space="preserve"> أبو جعفر الكُوفِيّ</w:t>
      </w:r>
      <w:r w:rsidR="00527246">
        <w:rPr>
          <w:rtl/>
        </w:rPr>
        <w:t>،</w:t>
      </w:r>
      <w:r w:rsidRPr="007B62FF">
        <w:rPr>
          <w:rtl/>
        </w:rPr>
        <w:t xml:space="preserve"> يظهر من النجاشي </w:t>
      </w:r>
      <w:r w:rsidRPr="0017382C">
        <w:rPr>
          <w:rStyle w:val="libFootnotenumChar"/>
          <w:rtl/>
        </w:rPr>
        <w:t>(2)</w:t>
      </w:r>
      <w:r w:rsidR="00527246">
        <w:rPr>
          <w:rtl/>
        </w:rPr>
        <w:t>،</w:t>
      </w:r>
      <w:r w:rsidRPr="007B62FF">
        <w:rPr>
          <w:rtl/>
        </w:rPr>
        <w:t xml:space="preserve"> ومن لم يرو عنهم </w:t>
      </w:r>
      <w:r w:rsidRPr="0017382C">
        <w:rPr>
          <w:rStyle w:val="libAlaemChar"/>
          <w:rtl/>
        </w:rPr>
        <w:t>عليهم‌السلام</w:t>
      </w:r>
      <w:r w:rsidR="00527246">
        <w:rPr>
          <w:rtl/>
        </w:rPr>
        <w:t>،</w:t>
      </w:r>
      <w:r w:rsidRPr="007B62FF">
        <w:rPr>
          <w:rtl/>
        </w:rPr>
        <w:t xml:space="preserve"> أنّه من كبار مشايخ الإجازة </w:t>
      </w:r>
      <w:r w:rsidRPr="0017382C">
        <w:rPr>
          <w:rStyle w:val="libFootnotenumChar"/>
          <w:rtl/>
        </w:rPr>
        <w:t>(3)</w:t>
      </w:r>
      <w:r>
        <w:rPr>
          <w:rtl/>
        </w:rPr>
        <w:t>.</w:t>
      </w:r>
    </w:p>
    <w:p w:rsidR="0017382C" w:rsidRDefault="0017382C" w:rsidP="00E10B1D">
      <w:pPr>
        <w:pStyle w:val="Heading3"/>
        <w:rPr>
          <w:rtl/>
        </w:rPr>
      </w:pPr>
      <w:bookmarkStart w:id="41" w:name="_Toc394921261"/>
      <w:r w:rsidRPr="004F14F2">
        <w:rPr>
          <w:rtl/>
        </w:rPr>
        <w:t>[2351] محمّد بن أحمد بن رُوح</w:t>
      </w:r>
      <w:r w:rsidR="00527246">
        <w:rPr>
          <w:rtl/>
        </w:rPr>
        <w:t>:</w:t>
      </w:r>
      <w:bookmarkEnd w:id="41"/>
    </w:p>
    <w:p w:rsidR="0017382C" w:rsidRPr="007B62FF" w:rsidRDefault="0017382C" w:rsidP="0017382C">
      <w:pPr>
        <w:pStyle w:val="libNormal"/>
        <w:rPr>
          <w:rtl/>
        </w:rPr>
      </w:pPr>
      <w:r w:rsidRPr="007B62FF">
        <w:rPr>
          <w:rtl/>
        </w:rPr>
        <w:t>أبو أحمد الطَّرسُوسِيّ</w:t>
      </w:r>
      <w:r w:rsidR="00527246">
        <w:rPr>
          <w:rtl/>
        </w:rPr>
        <w:t>،</w:t>
      </w:r>
      <w:r w:rsidRPr="007B62FF">
        <w:rPr>
          <w:rtl/>
        </w:rPr>
        <w:t xml:space="preserve"> صاحب كتاب في النجاشي</w:t>
      </w:r>
      <w:r w:rsidR="00527246">
        <w:rPr>
          <w:rtl/>
        </w:rPr>
        <w:t>،</w:t>
      </w:r>
      <w:r w:rsidRPr="007B62FF">
        <w:rPr>
          <w:rtl/>
        </w:rPr>
        <w:t xml:space="preserve"> يرويه عنه</w:t>
      </w:r>
      <w:r w:rsidR="00527246">
        <w:rPr>
          <w:rtl/>
        </w:rPr>
        <w:t>:</w:t>
      </w:r>
      <w:r w:rsidRPr="007B62FF">
        <w:rPr>
          <w:rtl/>
        </w:rPr>
        <w:t xml:space="preserve"> الجليل أحمد بن إدريس </w:t>
      </w:r>
      <w:r w:rsidRPr="0017382C">
        <w:rPr>
          <w:rStyle w:val="libFootnotenumChar"/>
          <w:rtl/>
        </w:rPr>
        <w:t>(4)</w:t>
      </w:r>
      <w:r>
        <w:rPr>
          <w:rtl/>
        </w:rPr>
        <w:t>.</w:t>
      </w:r>
    </w:p>
    <w:p w:rsidR="0017382C" w:rsidRDefault="0017382C" w:rsidP="00E10B1D">
      <w:pPr>
        <w:pStyle w:val="Heading3"/>
        <w:rPr>
          <w:rtl/>
        </w:rPr>
      </w:pPr>
      <w:bookmarkStart w:id="42" w:name="_Toc394921262"/>
      <w:r w:rsidRPr="004F14F2">
        <w:rPr>
          <w:rtl/>
        </w:rPr>
        <w:t>[2352] محمّد بن أحمد بن عبيد الله</w:t>
      </w:r>
      <w:r w:rsidR="00527246">
        <w:rPr>
          <w:rtl/>
        </w:rPr>
        <w:t>:</w:t>
      </w:r>
      <w:bookmarkEnd w:id="42"/>
    </w:p>
    <w:p w:rsidR="0017382C" w:rsidRPr="007B62FF" w:rsidRDefault="0017382C" w:rsidP="0017382C">
      <w:pPr>
        <w:pStyle w:val="libNormal"/>
        <w:rPr>
          <w:rtl/>
        </w:rPr>
      </w:pPr>
      <w:r w:rsidRPr="007B62FF">
        <w:rPr>
          <w:rtl/>
        </w:rPr>
        <w:t>ابن أحمد بن عيسى بن المنصور العبّاسي</w:t>
      </w:r>
      <w:r w:rsidR="00527246">
        <w:rPr>
          <w:rtl/>
        </w:rPr>
        <w:t>،</w:t>
      </w:r>
      <w:r w:rsidRPr="007B62FF">
        <w:rPr>
          <w:rtl/>
        </w:rPr>
        <w:t xml:space="preserve"> الهاشمي</w:t>
      </w:r>
      <w:r w:rsidR="00527246">
        <w:rPr>
          <w:rtl/>
        </w:rPr>
        <w:t>،</w:t>
      </w:r>
      <w:r w:rsidRPr="007B62FF">
        <w:rPr>
          <w:rtl/>
        </w:rPr>
        <w:t xml:space="preserve"> أبو الحسن</w:t>
      </w:r>
      <w:r w:rsidR="00527246">
        <w:rPr>
          <w:rtl/>
        </w:rPr>
        <w:t>،</w:t>
      </w:r>
      <w:r w:rsidRPr="007B62FF">
        <w:rPr>
          <w:rtl/>
        </w:rPr>
        <w:t xml:space="preserve"> روى عنه</w:t>
      </w:r>
      <w:r w:rsidR="00527246">
        <w:rPr>
          <w:rtl/>
        </w:rPr>
        <w:t>:</w:t>
      </w:r>
      <w:r w:rsidRPr="007B62FF">
        <w:rPr>
          <w:rtl/>
        </w:rPr>
        <w:t xml:space="preserve"> التلّعكبري</w:t>
      </w:r>
      <w:r w:rsidR="00527246">
        <w:rPr>
          <w:rtl/>
        </w:rPr>
        <w:t>،</w:t>
      </w:r>
      <w:r w:rsidRPr="007B62FF">
        <w:rPr>
          <w:rtl/>
        </w:rPr>
        <w:t xml:space="preserve"> ذكره ابن داود في القسم الأول </w:t>
      </w:r>
      <w:r w:rsidRPr="0017382C">
        <w:rPr>
          <w:rStyle w:val="libFootnotenumChar"/>
          <w:rtl/>
        </w:rPr>
        <w:t>(5)</w:t>
      </w:r>
      <w:r>
        <w:rPr>
          <w:rtl/>
        </w:rPr>
        <w:t>.</w:t>
      </w:r>
    </w:p>
    <w:p w:rsidR="0017382C" w:rsidRPr="007B62FF" w:rsidRDefault="0017382C" w:rsidP="0017382C">
      <w:pPr>
        <w:pStyle w:val="libNormal"/>
        <w:rPr>
          <w:rtl/>
        </w:rPr>
      </w:pPr>
      <w:r w:rsidRPr="007B62FF">
        <w:rPr>
          <w:rtl/>
        </w:rPr>
        <w:t>وفي رجال أبي علي</w:t>
      </w:r>
      <w:r w:rsidR="00527246">
        <w:rPr>
          <w:rtl/>
        </w:rPr>
        <w:t>:</w:t>
      </w:r>
      <w:r w:rsidRPr="007B62FF">
        <w:rPr>
          <w:rtl/>
        </w:rPr>
        <w:t xml:space="preserve"> قد أكثر المفيد </w:t>
      </w:r>
      <w:r>
        <w:rPr>
          <w:rtl/>
        </w:rPr>
        <w:t>(</w:t>
      </w:r>
      <w:r w:rsidRPr="007B62FF">
        <w:rPr>
          <w:rtl/>
        </w:rPr>
        <w:t>طاب ثراه</w:t>
      </w:r>
      <w:r>
        <w:rPr>
          <w:rtl/>
        </w:rPr>
        <w:t>)</w:t>
      </w:r>
      <w:r w:rsidRPr="007B62FF">
        <w:rPr>
          <w:rtl/>
        </w:rPr>
        <w:t xml:space="preserve"> من الرواية عنه</w:t>
      </w:r>
      <w:r w:rsidR="00527246">
        <w:rPr>
          <w:rtl/>
        </w:rPr>
        <w:t>،</w:t>
      </w:r>
      <w:r w:rsidRPr="007B62FF">
        <w:rPr>
          <w:rtl/>
        </w:rPr>
        <w:t xml:space="preserve"> على ما في أمالي الشيخ أبي علي </w:t>
      </w:r>
      <w:r w:rsidRPr="0017382C">
        <w:rPr>
          <w:rStyle w:val="libFootnotenumChar"/>
          <w:rtl/>
        </w:rPr>
        <w:t>(6)</w:t>
      </w:r>
      <w:r w:rsidR="00527246">
        <w:rPr>
          <w:rtl/>
        </w:rPr>
        <w:t>،</w:t>
      </w:r>
      <w:r w:rsidRPr="007B62FF">
        <w:rPr>
          <w:rtl/>
        </w:rPr>
        <w:t xml:space="preserve"> وفي موضع</w:t>
      </w:r>
      <w:r w:rsidR="00527246">
        <w:rPr>
          <w:rtl/>
        </w:rPr>
        <w:t>:</w:t>
      </w:r>
      <w:r w:rsidRPr="007B62FF">
        <w:rPr>
          <w:rtl/>
        </w:rPr>
        <w:t xml:space="preserve"> أخبرني إجازة </w:t>
      </w:r>
      <w:r w:rsidRPr="0017382C">
        <w:rPr>
          <w:rStyle w:val="libFootnotenumChar"/>
          <w:rtl/>
        </w:rPr>
        <w:t>(7)</w:t>
      </w:r>
      <w:r w:rsidR="00527246">
        <w:rPr>
          <w:rtl/>
        </w:rPr>
        <w:t>،</w:t>
      </w:r>
      <w:r w:rsidRPr="007B62FF">
        <w:rPr>
          <w:rtl/>
        </w:rPr>
        <w:t xml:space="preserve"> ويكفيه ذلك مدحاً</w:t>
      </w:r>
      <w:r w:rsidR="00527246">
        <w:rPr>
          <w:rtl/>
        </w:rPr>
        <w:t>،</w:t>
      </w:r>
      <w:r w:rsidRPr="007B62FF">
        <w:rPr>
          <w:rtl/>
        </w:rPr>
        <w:t xml:space="preserve"> وقد أكثر الشيخ أبو علي في الكتاب من الرواية عن أبيه</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كامل الزيارات</w:t>
      </w:r>
      <w:r w:rsidR="00527246">
        <w:rPr>
          <w:rtl/>
        </w:rPr>
        <w:t>:</w:t>
      </w:r>
      <w:r w:rsidRPr="007B62FF">
        <w:rPr>
          <w:rtl/>
        </w:rPr>
        <w:t xml:space="preserve"> 31 باب 8 حديث 14.</w:t>
      </w:r>
    </w:p>
    <w:p w:rsidR="0017382C" w:rsidRPr="007B62FF" w:rsidRDefault="0017382C" w:rsidP="0017382C">
      <w:pPr>
        <w:pStyle w:val="libFootnote0"/>
        <w:rPr>
          <w:rtl/>
        </w:rPr>
      </w:pPr>
      <w:r w:rsidRPr="007B62FF">
        <w:rPr>
          <w:rtl/>
        </w:rPr>
        <w:t>(2) رجال النجاشي</w:t>
      </w:r>
      <w:r w:rsidR="00527246">
        <w:rPr>
          <w:rtl/>
        </w:rPr>
        <w:t>:</w:t>
      </w:r>
      <w:r w:rsidRPr="007B62FF">
        <w:rPr>
          <w:rtl/>
        </w:rPr>
        <w:t xml:space="preserve"> 342 / 920.</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499 / 52.</w:t>
      </w:r>
    </w:p>
    <w:p w:rsidR="0017382C" w:rsidRPr="007B62FF" w:rsidRDefault="0017382C" w:rsidP="0017382C">
      <w:pPr>
        <w:pStyle w:val="libFootnote0"/>
        <w:rPr>
          <w:rtl/>
        </w:rPr>
      </w:pPr>
      <w:r w:rsidRPr="007B62FF">
        <w:rPr>
          <w:rtl/>
        </w:rPr>
        <w:t>(4) رجال النجاشي</w:t>
      </w:r>
      <w:r w:rsidR="00527246">
        <w:rPr>
          <w:rtl/>
        </w:rPr>
        <w:t>:</w:t>
      </w:r>
      <w:r w:rsidRPr="007B62FF">
        <w:rPr>
          <w:rtl/>
        </w:rPr>
        <w:t xml:space="preserve"> 322 / 878.</w:t>
      </w:r>
    </w:p>
    <w:p w:rsidR="0017382C" w:rsidRPr="007B62FF" w:rsidRDefault="0017382C" w:rsidP="0017382C">
      <w:pPr>
        <w:pStyle w:val="libFootnote0"/>
        <w:rPr>
          <w:rtl/>
        </w:rPr>
      </w:pPr>
      <w:r w:rsidRPr="007B62FF">
        <w:rPr>
          <w:rtl/>
        </w:rPr>
        <w:t>(5) رجال ابن داود</w:t>
      </w:r>
      <w:r w:rsidR="00527246">
        <w:rPr>
          <w:rtl/>
        </w:rPr>
        <w:t>:</w:t>
      </w:r>
      <w:r w:rsidRPr="007B62FF">
        <w:rPr>
          <w:rtl/>
        </w:rPr>
        <w:t xml:space="preserve"> 163 / 1297</w:t>
      </w:r>
      <w:r w:rsidR="00527246">
        <w:rPr>
          <w:rtl/>
        </w:rPr>
        <w:t>،</w:t>
      </w:r>
      <w:r w:rsidRPr="007B62FF">
        <w:rPr>
          <w:rtl/>
        </w:rPr>
        <w:t xml:space="preserve"> لم يرد فيه</w:t>
      </w:r>
      <w:r w:rsidR="00527246">
        <w:rPr>
          <w:rtl/>
        </w:rPr>
        <w:t>:</w:t>
      </w:r>
      <w:r w:rsidRPr="007B62FF">
        <w:rPr>
          <w:rtl/>
        </w:rPr>
        <w:t xml:space="preserve"> روى عنه التلّعكبري</w:t>
      </w:r>
      <w:r w:rsidR="00527246">
        <w:rPr>
          <w:rtl/>
        </w:rPr>
        <w:t>،</w:t>
      </w:r>
      <w:r w:rsidRPr="007B62FF">
        <w:rPr>
          <w:rtl/>
        </w:rPr>
        <w:t xml:space="preserve"> ونبّه عليه أبو علي الحائري في منتهى المقال</w:t>
      </w:r>
      <w:r w:rsidR="00527246">
        <w:rPr>
          <w:rtl/>
        </w:rPr>
        <w:t>:</w:t>
      </w:r>
      <w:r w:rsidRPr="007B62FF">
        <w:rPr>
          <w:rtl/>
        </w:rPr>
        <w:t xml:space="preserve"> 261.</w:t>
      </w:r>
    </w:p>
    <w:p w:rsidR="0017382C" w:rsidRPr="007B62FF" w:rsidRDefault="0017382C" w:rsidP="0017382C">
      <w:pPr>
        <w:pStyle w:val="libFootnote0"/>
        <w:rPr>
          <w:rtl/>
        </w:rPr>
      </w:pPr>
      <w:r w:rsidRPr="007B62FF">
        <w:rPr>
          <w:rtl/>
        </w:rPr>
        <w:t>(6) أمالي الشيخ الطوسي 1</w:t>
      </w:r>
      <w:r w:rsidR="00527246">
        <w:rPr>
          <w:rtl/>
        </w:rPr>
        <w:t>:</w:t>
      </w:r>
      <w:r w:rsidRPr="007B62FF">
        <w:rPr>
          <w:rtl/>
        </w:rPr>
        <w:t xml:space="preserve"> 155.</w:t>
      </w:r>
    </w:p>
    <w:p w:rsidR="0017382C" w:rsidRPr="007B62FF" w:rsidRDefault="0017382C" w:rsidP="0017382C">
      <w:pPr>
        <w:pStyle w:val="libFootnote0"/>
        <w:rPr>
          <w:rtl/>
        </w:rPr>
      </w:pPr>
      <w:r w:rsidRPr="007B62FF">
        <w:rPr>
          <w:rtl/>
        </w:rPr>
        <w:t>(7) أمالي الشيخ الطوسي 1</w:t>
      </w:r>
      <w:r w:rsidR="00527246">
        <w:rPr>
          <w:rtl/>
        </w:rPr>
        <w:t>:</w:t>
      </w:r>
      <w:r w:rsidRPr="007B62FF">
        <w:rPr>
          <w:rtl/>
        </w:rPr>
        <w:t xml:space="preserve"> 155.</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عن بعض مشايخه عنه </w:t>
      </w:r>
      <w:r w:rsidRPr="0017382C">
        <w:rPr>
          <w:rStyle w:val="libFootnotenumChar"/>
          <w:rtl/>
        </w:rPr>
        <w:t>(1)</w:t>
      </w:r>
      <w:r w:rsidR="00527246">
        <w:rPr>
          <w:rtl/>
        </w:rPr>
        <w:t>،</w:t>
      </w:r>
      <w:r w:rsidRPr="007B62FF">
        <w:rPr>
          <w:rtl/>
        </w:rPr>
        <w:t xml:space="preserve"> وفي رواياته ما ينافي العاميّة </w:t>
      </w:r>
      <w:r w:rsidRPr="0017382C">
        <w:rPr>
          <w:rStyle w:val="libFootnotenumChar"/>
          <w:rtl/>
        </w:rPr>
        <w:t>(2)</w:t>
      </w:r>
      <w:r>
        <w:rPr>
          <w:rtl/>
        </w:rPr>
        <w:t>.</w:t>
      </w:r>
    </w:p>
    <w:p w:rsidR="0017382C" w:rsidRPr="007B62FF" w:rsidRDefault="0017382C" w:rsidP="0017382C">
      <w:pPr>
        <w:pStyle w:val="libNormal"/>
        <w:rPr>
          <w:rtl/>
        </w:rPr>
      </w:pPr>
      <w:r w:rsidRPr="007B62FF">
        <w:rPr>
          <w:rtl/>
        </w:rPr>
        <w:t>وغرضه الردّ على صاحب المنهج</w:t>
      </w:r>
      <w:r w:rsidR="00527246">
        <w:rPr>
          <w:rtl/>
        </w:rPr>
        <w:t>؛</w:t>
      </w:r>
      <w:r w:rsidRPr="007B62FF">
        <w:rPr>
          <w:rtl/>
        </w:rPr>
        <w:t xml:space="preserve"> حيث قال</w:t>
      </w:r>
      <w:r w:rsidR="00527246">
        <w:rPr>
          <w:rtl/>
        </w:rPr>
        <w:t>:</w:t>
      </w:r>
      <w:r w:rsidRPr="007B62FF">
        <w:rPr>
          <w:rtl/>
        </w:rPr>
        <w:t xml:space="preserve"> وفي كتاب الغيبة ما يقتضي كونه وعمّه من العامّة </w:t>
      </w:r>
      <w:r w:rsidRPr="0017382C">
        <w:rPr>
          <w:rStyle w:val="libFootnotenumChar"/>
          <w:rtl/>
        </w:rPr>
        <w:t>(3)</w:t>
      </w:r>
      <w:r>
        <w:rPr>
          <w:rtl/>
        </w:rPr>
        <w:t>.</w:t>
      </w:r>
    </w:p>
    <w:p w:rsidR="0017382C" w:rsidRDefault="0017382C" w:rsidP="00E10B1D">
      <w:pPr>
        <w:pStyle w:val="Heading3"/>
        <w:rPr>
          <w:rtl/>
        </w:rPr>
      </w:pPr>
      <w:bookmarkStart w:id="43" w:name="_Toc394921263"/>
      <w:r w:rsidRPr="004F14F2">
        <w:rPr>
          <w:rtl/>
        </w:rPr>
        <w:t>[2353] محمّد بن أحمد العلوي</w:t>
      </w:r>
      <w:r w:rsidR="00527246">
        <w:rPr>
          <w:rtl/>
        </w:rPr>
        <w:t>:</w:t>
      </w:r>
      <w:bookmarkEnd w:id="43"/>
    </w:p>
    <w:p w:rsidR="0017382C" w:rsidRPr="007B62FF" w:rsidRDefault="0017382C" w:rsidP="0017382C">
      <w:pPr>
        <w:pStyle w:val="libNormal"/>
        <w:rPr>
          <w:rtl/>
        </w:rPr>
      </w:pPr>
      <w:r w:rsidRPr="007B62FF">
        <w:rPr>
          <w:rtl/>
        </w:rPr>
        <w:t>عنه</w:t>
      </w:r>
      <w:r w:rsidR="00527246">
        <w:rPr>
          <w:rtl/>
        </w:rPr>
        <w:t>:</w:t>
      </w:r>
      <w:r w:rsidRPr="007B62FF">
        <w:rPr>
          <w:rtl/>
        </w:rPr>
        <w:t xml:space="preserve"> الجليل أحمد بن إدريس</w:t>
      </w:r>
      <w:r w:rsidR="00527246">
        <w:rPr>
          <w:rtl/>
        </w:rPr>
        <w:t>،</w:t>
      </w:r>
      <w:r w:rsidRPr="007B62FF">
        <w:rPr>
          <w:rtl/>
        </w:rPr>
        <w:t xml:space="preserve"> في من لم يرو عنهم </w:t>
      </w:r>
      <w:r w:rsidRPr="0017382C">
        <w:rPr>
          <w:rStyle w:val="libAlaemChar"/>
          <w:rtl/>
        </w:rPr>
        <w:t>عليهم‌السلام</w:t>
      </w:r>
      <w:r w:rsidRPr="007B62FF">
        <w:rPr>
          <w:rtl/>
        </w:rPr>
        <w:t xml:space="preserve"> </w:t>
      </w:r>
      <w:r w:rsidRPr="0017382C">
        <w:rPr>
          <w:rStyle w:val="libFootnotenumChar"/>
          <w:rtl/>
        </w:rPr>
        <w:t>(4)</w:t>
      </w:r>
      <w:r w:rsidR="00527246">
        <w:rPr>
          <w:rtl/>
        </w:rPr>
        <w:t>،</w:t>
      </w:r>
      <w:r w:rsidRPr="007B62FF">
        <w:rPr>
          <w:rtl/>
        </w:rPr>
        <w:t xml:space="preserve"> ومحمّد بن علي بن محبوب</w:t>
      </w:r>
      <w:r w:rsidR="00527246">
        <w:rPr>
          <w:rtl/>
        </w:rPr>
        <w:t>،</w:t>
      </w:r>
      <w:r w:rsidRPr="007B62FF">
        <w:rPr>
          <w:rtl/>
        </w:rPr>
        <w:t xml:space="preserve"> في التهذيب</w:t>
      </w:r>
      <w:r w:rsidR="00527246">
        <w:rPr>
          <w:rtl/>
        </w:rPr>
        <w:t>،</w:t>
      </w:r>
      <w:r w:rsidRPr="007B62FF">
        <w:rPr>
          <w:rtl/>
        </w:rPr>
        <w:t xml:space="preserve"> في كتاب الصلاة </w:t>
      </w:r>
      <w:r w:rsidRPr="0017382C">
        <w:rPr>
          <w:rStyle w:val="libFootnotenumChar"/>
          <w:rtl/>
        </w:rPr>
        <w:t>(5)</w:t>
      </w:r>
      <w:r w:rsidRPr="007B62FF">
        <w:rPr>
          <w:rtl/>
        </w:rPr>
        <w:t xml:space="preserve"> والقضاء </w:t>
      </w:r>
      <w:r w:rsidRPr="0017382C">
        <w:rPr>
          <w:rStyle w:val="libFootnotenumChar"/>
          <w:rtl/>
        </w:rPr>
        <w:t>(6)</w:t>
      </w:r>
      <w:r w:rsidRPr="007B62FF">
        <w:rPr>
          <w:rtl/>
        </w:rPr>
        <w:t xml:space="preserve"> والنكاح </w:t>
      </w:r>
      <w:r w:rsidRPr="0017382C">
        <w:rPr>
          <w:rStyle w:val="libFootnotenumChar"/>
          <w:rtl/>
        </w:rPr>
        <w:t>(7)</w:t>
      </w:r>
      <w:r w:rsidR="00527246">
        <w:rPr>
          <w:rtl/>
        </w:rPr>
        <w:t>،</w:t>
      </w:r>
      <w:r w:rsidRPr="007B62FF">
        <w:rPr>
          <w:rtl/>
        </w:rPr>
        <w:t xml:space="preserve"> ومحمّد بن أحمد بن يحيى </w:t>
      </w:r>
      <w:r w:rsidRPr="0017382C">
        <w:rPr>
          <w:rStyle w:val="libFootnotenumChar"/>
          <w:rtl/>
        </w:rPr>
        <w:t>(8)</w:t>
      </w:r>
      <w:r w:rsidR="00527246">
        <w:rPr>
          <w:rtl/>
        </w:rPr>
        <w:t>،</w:t>
      </w:r>
      <w:r w:rsidRPr="007B62FF">
        <w:rPr>
          <w:rtl/>
        </w:rPr>
        <w:t xml:space="preserve"> ولم يستثن.</w:t>
      </w:r>
    </w:p>
    <w:p w:rsidR="0017382C" w:rsidRPr="007B62FF" w:rsidRDefault="0017382C" w:rsidP="0017382C">
      <w:pPr>
        <w:pStyle w:val="libNormal"/>
        <w:rPr>
          <w:rtl/>
        </w:rPr>
      </w:pPr>
      <w:r w:rsidRPr="007B62FF">
        <w:rPr>
          <w:rtl/>
        </w:rPr>
        <w:t>وفي التعليقة</w:t>
      </w:r>
      <w:r w:rsidR="00527246">
        <w:rPr>
          <w:rtl/>
        </w:rPr>
        <w:t>:</w:t>
      </w:r>
      <w:r w:rsidRPr="007B62FF">
        <w:rPr>
          <w:rtl/>
        </w:rPr>
        <w:t xml:space="preserve"> هو الذي يروي عن العمركي كتابه</w:t>
      </w:r>
      <w:r w:rsidR="00527246">
        <w:rPr>
          <w:rtl/>
        </w:rPr>
        <w:t>،</w:t>
      </w:r>
      <w:r w:rsidRPr="007B62FF">
        <w:rPr>
          <w:rtl/>
        </w:rPr>
        <w:t xml:space="preserve"> ويروي عنه الأجلّة</w:t>
      </w:r>
      <w:r w:rsidR="00527246">
        <w:rPr>
          <w:rtl/>
        </w:rPr>
        <w:t>،</w:t>
      </w:r>
      <w:r w:rsidRPr="007B62FF">
        <w:rPr>
          <w:rtl/>
        </w:rPr>
        <w:t xml:space="preserve"> وعدّة المذكورين</w:t>
      </w:r>
      <w:r w:rsidR="00527246">
        <w:rPr>
          <w:rtl/>
        </w:rPr>
        <w:t>،</w:t>
      </w:r>
      <w:r w:rsidRPr="007B62FF">
        <w:rPr>
          <w:rtl/>
        </w:rPr>
        <w:t xml:space="preserve"> ويصحّح العلاّمة حديثه </w:t>
      </w:r>
      <w:r w:rsidRPr="0017382C">
        <w:rPr>
          <w:rStyle w:val="libFootnotenumChar"/>
          <w:rtl/>
        </w:rPr>
        <w:t>(9)</w:t>
      </w:r>
      <w:r w:rsidR="00527246">
        <w:rPr>
          <w:rtl/>
        </w:rPr>
        <w:t>،</w:t>
      </w:r>
      <w:r w:rsidRPr="007B62FF">
        <w:rPr>
          <w:rtl/>
        </w:rPr>
        <w:t xml:space="preserve"> وفي البلغة</w:t>
      </w:r>
      <w:r w:rsidR="00527246">
        <w:rPr>
          <w:rtl/>
        </w:rPr>
        <w:t>:</w:t>
      </w:r>
      <w:r w:rsidRPr="007B62FF">
        <w:rPr>
          <w:rtl/>
        </w:rPr>
        <w:t xml:space="preserve"> لم نذكر محمّد بن أحمد العلوي</w:t>
      </w:r>
      <w:r w:rsidR="00527246">
        <w:rPr>
          <w:rtl/>
        </w:rPr>
        <w:t>،</w:t>
      </w:r>
      <w:r w:rsidRPr="007B62FF">
        <w:rPr>
          <w:rtl/>
        </w:rPr>
        <w:t xml:space="preserve"> الذي في طريق الروايات من علي بن جعفر</w:t>
      </w:r>
      <w:r w:rsidR="00527246">
        <w:rPr>
          <w:rtl/>
        </w:rPr>
        <w:t>،</w:t>
      </w:r>
      <w:r w:rsidRPr="007B62FF">
        <w:rPr>
          <w:rtl/>
        </w:rPr>
        <w:t xml:space="preserve"> في كتابه</w:t>
      </w:r>
      <w:r w:rsidR="00527246">
        <w:rPr>
          <w:rtl/>
        </w:rPr>
        <w:t>،</w:t>
      </w:r>
      <w:r w:rsidRPr="007B62FF">
        <w:rPr>
          <w:rtl/>
        </w:rPr>
        <w:t xml:space="preserve"> لعدم الظفر بتوثيقه صريحاً</w:t>
      </w:r>
      <w:r w:rsidR="00527246">
        <w:rPr>
          <w:rtl/>
        </w:rPr>
        <w:t>،</w:t>
      </w:r>
      <w:r w:rsidRPr="007B62FF">
        <w:rPr>
          <w:rtl/>
        </w:rPr>
        <w:t xml:space="preserve"> وصحّح العلاّمة الروايات التي هو في طريقها في عدّه مواضع من المنتهي </w:t>
      </w:r>
      <w:r w:rsidRPr="0017382C">
        <w:rPr>
          <w:rStyle w:val="libFootnotenumChar"/>
          <w:rtl/>
        </w:rPr>
        <w:t>(10)</w:t>
      </w:r>
      <w:r w:rsidR="00527246">
        <w:rPr>
          <w:rtl/>
        </w:rPr>
        <w:t>،</w:t>
      </w:r>
      <w:r w:rsidRPr="007B62FF">
        <w:rPr>
          <w:rtl/>
        </w:rPr>
        <w:t xml:space="preserve"> والمختلف </w:t>
      </w:r>
      <w:r w:rsidRPr="0017382C">
        <w:rPr>
          <w:rStyle w:val="libFootnotenumChar"/>
          <w:rtl/>
        </w:rPr>
        <w:t>(11)</w:t>
      </w:r>
      <w:r w:rsidR="00527246">
        <w:rPr>
          <w:rtl/>
        </w:rPr>
        <w:t>،</w:t>
      </w:r>
      <w:r w:rsidRPr="007B62FF">
        <w:rPr>
          <w:rtl/>
        </w:rPr>
        <w:t xml:space="preserve"> كما نبّه عليه في المنتقى </w:t>
      </w:r>
      <w:r w:rsidRPr="0017382C">
        <w:rPr>
          <w:rStyle w:val="libFootnotenumChar"/>
          <w:rtl/>
        </w:rPr>
        <w:t>(12)</w:t>
      </w:r>
      <w:r w:rsidR="00527246">
        <w:rPr>
          <w:rtl/>
        </w:rPr>
        <w:t>،</w:t>
      </w:r>
      <w:r w:rsidRPr="007B62FF">
        <w:rPr>
          <w:rtl/>
        </w:rPr>
        <w:t xml:space="preserve"> واقتفاه السيد السند صاحب المدارك </w:t>
      </w:r>
      <w:r w:rsidRPr="0017382C">
        <w:rPr>
          <w:rStyle w:val="libFootnotenumChar"/>
          <w:rtl/>
        </w:rPr>
        <w:t>(13)</w:t>
      </w:r>
      <w:r w:rsidR="00527246">
        <w:rPr>
          <w:rtl/>
        </w:rPr>
        <w:t>،</w:t>
      </w:r>
      <w:r w:rsidRPr="007B62FF">
        <w:rPr>
          <w:rtl/>
        </w:rPr>
        <w:t xml:space="preserve"> في مباحث</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انظر أمالي الشيخ الطوسي 1</w:t>
      </w:r>
      <w:r w:rsidR="00527246">
        <w:rPr>
          <w:rtl/>
        </w:rPr>
        <w:t>:</w:t>
      </w:r>
      <w:r w:rsidRPr="007B62FF">
        <w:rPr>
          <w:rtl/>
        </w:rPr>
        <w:t xml:space="preserve"> 280 281</w:t>
      </w:r>
      <w:r w:rsidR="00527246">
        <w:rPr>
          <w:rtl/>
        </w:rPr>
        <w:t>،</w:t>
      </w:r>
      <w:r w:rsidRPr="007B62FF">
        <w:rPr>
          <w:rtl/>
        </w:rPr>
        <w:t xml:space="preserve"> </w:t>
      </w:r>
      <w:r>
        <w:rPr>
          <w:rtl/>
        </w:rPr>
        <w:t>و 2</w:t>
      </w:r>
      <w:r w:rsidRPr="007B62FF">
        <w:rPr>
          <w:rtl/>
        </w:rPr>
        <w:t>82.</w:t>
      </w:r>
    </w:p>
    <w:p w:rsidR="0017382C" w:rsidRPr="007B62FF" w:rsidRDefault="0017382C" w:rsidP="0017382C">
      <w:pPr>
        <w:pStyle w:val="libFootnote0"/>
        <w:rPr>
          <w:rtl/>
        </w:rPr>
      </w:pPr>
      <w:r w:rsidRPr="007B62FF">
        <w:rPr>
          <w:rtl/>
        </w:rPr>
        <w:t>(2) منتهى المقال</w:t>
      </w:r>
      <w:r w:rsidR="00527246">
        <w:rPr>
          <w:rtl/>
        </w:rPr>
        <w:t>:</w:t>
      </w:r>
      <w:r w:rsidRPr="007B62FF">
        <w:rPr>
          <w:rtl/>
        </w:rPr>
        <w:t xml:space="preserve"> 261.</w:t>
      </w:r>
    </w:p>
    <w:p w:rsidR="0017382C" w:rsidRPr="007B62FF" w:rsidRDefault="0017382C" w:rsidP="0017382C">
      <w:pPr>
        <w:pStyle w:val="libFootnote0"/>
        <w:rPr>
          <w:rtl/>
        </w:rPr>
      </w:pPr>
      <w:r w:rsidRPr="007B62FF">
        <w:rPr>
          <w:rtl/>
        </w:rPr>
        <w:t>(3) منهج المقال</w:t>
      </w:r>
      <w:r w:rsidR="00527246">
        <w:rPr>
          <w:rtl/>
        </w:rPr>
        <w:t>:</w:t>
      </w:r>
      <w:r w:rsidRPr="007B62FF">
        <w:rPr>
          <w:rtl/>
        </w:rPr>
        <w:t xml:space="preserve"> 280.</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506 / 83.</w:t>
      </w:r>
    </w:p>
    <w:p w:rsidR="0017382C" w:rsidRPr="007B62FF" w:rsidRDefault="0017382C" w:rsidP="0017382C">
      <w:pPr>
        <w:pStyle w:val="libFootnote0"/>
        <w:rPr>
          <w:rtl/>
        </w:rPr>
      </w:pPr>
      <w:r w:rsidRPr="007B62FF">
        <w:rPr>
          <w:rtl/>
        </w:rPr>
        <w:t>(5) تهذيب الأحكام 3</w:t>
      </w:r>
      <w:r w:rsidR="00527246">
        <w:rPr>
          <w:rtl/>
        </w:rPr>
        <w:t>:</w:t>
      </w:r>
      <w:r w:rsidRPr="007B62FF">
        <w:rPr>
          <w:rtl/>
        </w:rPr>
        <w:t xml:space="preserve"> 296 / 900.</w:t>
      </w:r>
    </w:p>
    <w:p w:rsidR="0017382C" w:rsidRPr="007B62FF" w:rsidRDefault="0017382C" w:rsidP="0017382C">
      <w:pPr>
        <w:pStyle w:val="libFootnote0"/>
        <w:rPr>
          <w:rtl/>
        </w:rPr>
      </w:pPr>
      <w:r w:rsidRPr="007B62FF">
        <w:rPr>
          <w:rtl/>
        </w:rPr>
        <w:t>(6) تهذيب الأحكام 6</w:t>
      </w:r>
      <w:r w:rsidR="00527246">
        <w:rPr>
          <w:rtl/>
        </w:rPr>
        <w:t>:</w:t>
      </w:r>
      <w:r w:rsidRPr="007B62FF">
        <w:rPr>
          <w:rtl/>
        </w:rPr>
        <w:t xml:space="preserve"> 236 / 583.</w:t>
      </w:r>
    </w:p>
    <w:p w:rsidR="0017382C" w:rsidRPr="007B62FF" w:rsidRDefault="0017382C" w:rsidP="0017382C">
      <w:pPr>
        <w:pStyle w:val="libFootnote0"/>
        <w:rPr>
          <w:rtl/>
        </w:rPr>
      </w:pPr>
      <w:r w:rsidRPr="007B62FF">
        <w:rPr>
          <w:rtl/>
        </w:rPr>
        <w:t>(7) تهذيب الأحكام 7</w:t>
      </w:r>
      <w:r w:rsidR="00527246">
        <w:rPr>
          <w:rtl/>
        </w:rPr>
        <w:t>:</w:t>
      </w:r>
      <w:r w:rsidRPr="007B62FF">
        <w:rPr>
          <w:rtl/>
        </w:rPr>
        <w:t xml:space="preserve"> 369 / 1494.</w:t>
      </w:r>
    </w:p>
    <w:p w:rsidR="0017382C" w:rsidRPr="007B62FF" w:rsidRDefault="0017382C" w:rsidP="0017382C">
      <w:pPr>
        <w:pStyle w:val="libFootnote0"/>
        <w:rPr>
          <w:rtl/>
        </w:rPr>
      </w:pPr>
      <w:r w:rsidRPr="007B62FF">
        <w:rPr>
          <w:rtl/>
        </w:rPr>
        <w:t>(8) تهذيب الأحكام 7</w:t>
      </w:r>
      <w:r w:rsidR="00527246">
        <w:rPr>
          <w:rtl/>
        </w:rPr>
        <w:t>:</w:t>
      </w:r>
      <w:r w:rsidRPr="007B62FF">
        <w:rPr>
          <w:rtl/>
        </w:rPr>
        <w:t xml:space="preserve"> 474 / 1902.</w:t>
      </w:r>
    </w:p>
    <w:p w:rsidR="0017382C" w:rsidRPr="007B62FF" w:rsidRDefault="0017382C" w:rsidP="0017382C">
      <w:pPr>
        <w:pStyle w:val="libFootnote0"/>
        <w:rPr>
          <w:rtl/>
        </w:rPr>
      </w:pPr>
      <w:r w:rsidRPr="007B62FF">
        <w:rPr>
          <w:rtl/>
        </w:rPr>
        <w:t>(9) كما سيأتي.</w:t>
      </w:r>
    </w:p>
    <w:p w:rsidR="0017382C" w:rsidRPr="007B62FF" w:rsidRDefault="0017382C" w:rsidP="0017382C">
      <w:pPr>
        <w:pStyle w:val="libFootnote0"/>
        <w:rPr>
          <w:rtl/>
        </w:rPr>
      </w:pPr>
      <w:r w:rsidRPr="007B62FF">
        <w:rPr>
          <w:rtl/>
        </w:rPr>
        <w:t>(10) منتهى المطلب 1</w:t>
      </w:r>
      <w:r w:rsidR="00527246">
        <w:rPr>
          <w:rtl/>
        </w:rPr>
        <w:t>:</w:t>
      </w:r>
      <w:r w:rsidRPr="007B62FF">
        <w:rPr>
          <w:rtl/>
        </w:rPr>
        <w:t xml:space="preserve"> 238</w:t>
      </w:r>
      <w:r w:rsidR="00527246">
        <w:rPr>
          <w:rtl/>
        </w:rPr>
        <w:t>،</w:t>
      </w:r>
      <w:r w:rsidRPr="007B62FF">
        <w:rPr>
          <w:rtl/>
        </w:rPr>
        <w:t xml:space="preserve"> وأُنظر التهذيب 2</w:t>
      </w:r>
      <w:r w:rsidR="00527246">
        <w:rPr>
          <w:rtl/>
        </w:rPr>
        <w:t>:</w:t>
      </w:r>
      <w:r w:rsidRPr="007B62FF">
        <w:rPr>
          <w:rtl/>
        </w:rPr>
        <w:t xml:space="preserve"> 216 / 851.</w:t>
      </w:r>
    </w:p>
    <w:p w:rsidR="0017382C" w:rsidRPr="007B62FF" w:rsidRDefault="0017382C" w:rsidP="0017382C">
      <w:pPr>
        <w:pStyle w:val="libFootnote0"/>
        <w:rPr>
          <w:rtl/>
        </w:rPr>
      </w:pPr>
      <w:r w:rsidRPr="007B62FF">
        <w:rPr>
          <w:rtl/>
        </w:rPr>
        <w:t>(11) مختلف الشيعة 1</w:t>
      </w:r>
      <w:r w:rsidR="00527246">
        <w:rPr>
          <w:rtl/>
        </w:rPr>
        <w:t>:</w:t>
      </w:r>
      <w:r w:rsidRPr="007B62FF">
        <w:rPr>
          <w:rtl/>
        </w:rPr>
        <w:t xml:space="preserve"> 83</w:t>
      </w:r>
      <w:r w:rsidR="00527246">
        <w:rPr>
          <w:rtl/>
        </w:rPr>
        <w:t>،</w:t>
      </w:r>
      <w:r w:rsidRPr="007B62FF">
        <w:rPr>
          <w:rtl/>
        </w:rPr>
        <w:t xml:space="preserve"> وأُنظر التهذيب كذلك.</w:t>
      </w:r>
    </w:p>
    <w:p w:rsidR="0017382C" w:rsidRPr="007B62FF" w:rsidRDefault="0017382C" w:rsidP="0017382C">
      <w:pPr>
        <w:pStyle w:val="libFootnote0"/>
        <w:rPr>
          <w:rtl/>
        </w:rPr>
      </w:pPr>
      <w:r w:rsidRPr="007B62FF">
        <w:rPr>
          <w:rtl/>
        </w:rPr>
        <w:t>(12) منتقى الجمان 1</w:t>
      </w:r>
      <w:r w:rsidR="00527246">
        <w:rPr>
          <w:rtl/>
        </w:rPr>
        <w:t>:</w:t>
      </w:r>
      <w:r w:rsidRPr="007B62FF">
        <w:rPr>
          <w:rtl/>
        </w:rPr>
        <w:t xml:space="preserve"> 473.</w:t>
      </w:r>
    </w:p>
    <w:p w:rsidR="0017382C" w:rsidRPr="007B62FF" w:rsidRDefault="0017382C" w:rsidP="0017382C">
      <w:pPr>
        <w:pStyle w:val="libFootnote0"/>
        <w:rPr>
          <w:rtl/>
        </w:rPr>
      </w:pPr>
      <w:r w:rsidRPr="007B62FF">
        <w:rPr>
          <w:rtl/>
        </w:rPr>
        <w:t>(13) مدارك الأحكام 8</w:t>
      </w:r>
      <w:r w:rsidR="00527246">
        <w:rPr>
          <w:rtl/>
        </w:rPr>
        <w:t>:</w:t>
      </w:r>
      <w:r w:rsidRPr="007B62FF">
        <w:rPr>
          <w:rtl/>
        </w:rPr>
        <w:t xml:space="preserve"> 59.</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الحج </w:t>
      </w:r>
      <w:r w:rsidRPr="0017382C">
        <w:rPr>
          <w:rStyle w:val="libFootnotenumChar"/>
          <w:rtl/>
        </w:rPr>
        <w:t>(1)</w:t>
      </w:r>
      <w:r w:rsidRPr="007B62FF">
        <w:rPr>
          <w:rtl/>
        </w:rPr>
        <w:t xml:space="preserve"> </w:t>
      </w:r>
      <w:r w:rsidRPr="0017382C">
        <w:rPr>
          <w:rStyle w:val="libFootnotenumChar"/>
          <w:rtl/>
        </w:rPr>
        <w:t>(2)</w:t>
      </w:r>
      <w:r>
        <w:rPr>
          <w:rtl/>
        </w:rPr>
        <w:t>.</w:t>
      </w:r>
    </w:p>
    <w:p w:rsidR="0017382C" w:rsidRPr="007B62FF" w:rsidRDefault="0017382C" w:rsidP="0017382C">
      <w:pPr>
        <w:pStyle w:val="libNormal"/>
        <w:rPr>
          <w:rtl/>
        </w:rPr>
      </w:pPr>
      <w:r w:rsidRPr="007B62FF">
        <w:rPr>
          <w:rtl/>
        </w:rPr>
        <w:t>ثم تأمّل فيه وهو في غير محلّه</w:t>
      </w:r>
      <w:r w:rsidR="00527246">
        <w:rPr>
          <w:rtl/>
        </w:rPr>
        <w:t>،</w:t>
      </w:r>
      <w:r w:rsidRPr="007B62FF">
        <w:rPr>
          <w:rtl/>
        </w:rPr>
        <w:t xml:space="preserve"> وفي الجامع</w:t>
      </w:r>
      <w:r w:rsidR="00527246">
        <w:rPr>
          <w:rtl/>
        </w:rPr>
        <w:t>:</w:t>
      </w:r>
      <w:r w:rsidRPr="007B62FF">
        <w:rPr>
          <w:rtl/>
        </w:rPr>
        <w:t xml:space="preserve"> يطلق عليه الهاشمي والكوكبي أيضاً </w:t>
      </w:r>
      <w:r w:rsidRPr="0017382C">
        <w:rPr>
          <w:rStyle w:val="libFootnotenumChar"/>
          <w:rtl/>
        </w:rPr>
        <w:t>(3)</w:t>
      </w:r>
      <w:r>
        <w:rPr>
          <w:rtl/>
        </w:rPr>
        <w:t>.</w:t>
      </w:r>
    </w:p>
    <w:p w:rsidR="0017382C" w:rsidRDefault="0017382C" w:rsidP="00E10B1D">
      <w:pPr>
        <w:pStyle w:val="Heading3"/>
        <w:rPr>
          <w:rtl/>
        </w:rPr>
      </w:pPr>
      <w:bookmarkStart w:id="44" w:name="_Toc394921264"/>
      <w:r w:rsidRPr="004F14F2">
        <w:rPr>
          <w:rtl/>
        </w:rPr>
        <w:t>[2354] محمّد بن أحمد بن محمّد بن سِنان الزَّاهِرِيّ</w:t>
      </w:r>
      <w:r w:rsidR="00527246">
        <w:rPr>
          <w:rtl/>
        </w:rPr>
        <w:t>:</w:t>
      </w:r>
      <w:bookmarkEnd w:id="44"/>
    </w:p>
    <w:p w:rsidR="0017382C" w:rsidRPr="007B62FF" w:rsidRDefault="0017382C" w:rsidP="0017382C">
      <w:pPr>
        <w:pStyle w:val="libNormal"/>
        <w:rPr>
          <w:rtl/>
        </w:rPr>
      </w:pPr>
      <w:r w:rsidRPr="007B62FF">
        <w:rPr>
          <w:rtl/>
        </w:rPr>
        <w:t>المعروف بمحمّد بن أحمد السّناني</w:t>
      </w:r>
      <w:r w:rsidR="00527246">
        <w:rPr>
          <w:rtl/>
        </w:rPr>
        <w:t>،</w:t>
      </w:r>
      <w:r w:rsidRPr="007B62FF">
        <w:rPr>
          <w:rtl/>
        </w:rPr>
        <w:t xml:space="preserve"> أبو عِيسى</w:t>
      </w:r>
      <w:r w:rsidR="00527246">
        <w:rPr>
          <w:rtl/>
        </w:rPr>
        <w:t>،</w:t>
      </w:r>
      <w:r w:rsidRPr="007B62FF">
        <w:rPr>
          <w:rtl/>
        </w:rPr>
        <w:t xml:space="preserve"> نزيل الري</w:t>
      </w:r>
      <w:r w:rsidR="00527246">
        <w:rPr>
          <w:rtl/>
        </w:rPr>
        <w:t>،</w:t>
      </w:r>
      <w:r w:rsidRPr="007B62FF">
        <w:rPr>
          <w:rtl/>
        </w:rPr>
        <w:t xml:space="preserve"> أكثر الصدوق من الرواية عنه مترضياً </w:t>
      </w:r>
      <w:r w:rsidRPr="0017382C">
        <w:rPr>
          <w:rStyle w:val="libFootnotenumChar"/>
          <w:rtl/>
        </w:rPr>
        <w:t>(4)</w:t>
      </w:r>
      <w:r w:rsidR="00527246">
        <w:rPr>
          <w:rtl/>
        </w:rPr>
        <w:t>،</w:t>
      </w:r>
      <w:r w:rsidRPr="007B62FF">
        <w:rPr>
          <w:rtl/>
        </w:rPr>
        <w:t xml:space="preserve"> ويروي عنه</w:t>
      </w:r>
      <w:r w:rsidR="00527246">
        <w:rPr>
          <w:rtl/>
        </w:rPr>
        <w:t>:</w:t>
      </w:r>
      <w:r w:rsidRPr="007B62FF">
        <w:rPr>
          <w:rtl/>
        </w:rPr>
        <w:t xml:space="preserve"> ابن نوح المعلوم حاله في التثبّت والتحرّز عن المتهمين وأبو المفضل </w:t>
      </w:r>
      <w:r w:rsidRPr="0017382C">
        <w:rPr>
          <w:rStyle w:val="libFootnotenumChar"/>
          <w:rtl/>
        </w:rPr>
        <w:t>(5)</w:t>
      </w:r>
      <w:r w:rsidR="00527246">
        <w:rPr>
          <w:rtl/>
        </w:rPr>
        <w:t>،</w:t>
      </w:r>
      <w:r w:rsidRPr="007B62FF">
        <w:rPr>
          <w:rtl/>
        </w:rPr>
        <w:t xml:space="preserve"> فلا يصغى إلى قول الغضائري</w:t>
      </w:r>
      <w:r w:rsidR="00527246">
        <w:rPr>
          <w:rtl/>
        </w:rPr>
        <w:t>:</w:t>
      </w:r>
      <w:r w:rsidRPr="007B62FF">
        <w:rPr>
          <w:rtl/>
        </w:rPr>
        <w:t xml:space="preserve"> حديثه ونسبه مضطرب </w:t>
      </w:r>
      <w:r w:rsidRPr="0017382C">
        <w:rPr>
          <w:rStyle w:val="libFootnotenumChar"/>
          <w:rtl/>
        </w:rPr>
        <w:t>(6)</w:t>
      </w:r>
      <w:r>
        <w:rPr>
          <w:rtl/>
        </w:rPr>
        <w:t>.</w:t>
      </w:r>
    </w:p>
    <w:p w:rsidR="0017382C" w:rsidRPr="007B62FF" w:rsidRDefault="0017382C" w:rsidP="0017382C">
      <w:pPr>
        <w:pStyle w:val="libNormal"/>
        <w:rPr>
          <w:rtl/>
        </w:rPr>
      </w:pPr>
      <w:r w:rsidRPr="007B62FF">
        <w:rPr>
          <w:rtl/>
        </w:rPr>
        <w:t>قلت</w:t>
      </w:r>
      <w:r w:rsidR="00527246">
        <w:rPr>
          <w:rtl/>
        </w:rPr>
        <w:t>:</w:t>
      </w:r>
      <w:r w:rsidRPr="007B62FF">
        <w:rPr>
          <w:rtl/>
        </w:rPr>
        <w:t xml:space="preserve"> إمّا النسب فقد مرّ في ترجمة جدّه محمّد عدم اضطراب فيه </w:t>
      </w:r>
      <w:r w:rsidRPr="0017382C">
        <w:rPr>
          <w:rStyle w:val="libFootnotenumChar"/>
          <w:rtl/>
        </w:rPr>
        <w:t>(7)</w:t>
      </w:r>
      <w:r w:rsidR="00527246">
        <w:rPr>
          <w:rtl/>
        </w:rPr>
        <w:t>،</w:t>
      </w:r>
      <w:r w:rsidRPr="007B62FF">
        <w:rPr>
          <w:rtl/>
        </w:rPr>
        <w:t xml:space="preserve"> وأمّا الحديث فهو منفرد في قوله الموهون كليّاً وفي المقام برواية الجليلين </w:t>
      </w:r>
      <w:r w:rsidRPr="0017382C">
        <w:rPr>
          <w:rStyle w:val="libFootnotenumChar"/>
          <w:rtl/>
        </w:rPr>
        <w:t>(8)</w:t>
      </w:r>
      <w:r w:rsidRPr="007B62FF">
        <w:rPr>
          <w:rtl/>
        </w:rPr>
        <w:t xml:space="preserve"> عنه</w:t>
      </w:r>
      <w:r w:rsidR="00527246">
        <w:rPr>
          <w:rtl/>
        </w:rPr>
        <w:t>،</w:t>
      </w:r>
      <w:r w:rsidRPr="007B62FF">
        <w:rPr>
          <w:rtl/>
        </w:rPr>
        <w:t xml:space="preserve"> والعجب من العلاّمة المجلسي. وقوله في الوجيزة</w:t>
      </w:r>
      <w:r w:rsidR="00527246">
        <w:rPr>
          <w:rtl/>
        </w:rPr>
        <w:t>:</w:t>
      </w:r>
      <w:r w:rsidRPr="007B62FF">
        <w:rPr>
          <w:rtl/>
        </w:rPr>
        <w:t xml:space="preserve"> ضعيف </w:t>
      </w:r>
      <w:r w:rsidRPr="0017382C">
        <w:rPr>
          <w:rStyle w:val="libFootnotenumChar"/>
          <w:rtl/>
        </w:rPr>
        <w:t>(9)</w:t>
      </w:r>
      <w:r>
        <w:rPr>
          <w:rtl/>
        </w:rPr>
        <w:t>.</w:t>
      </w:r>
      <w:r w:rsidRPr="007B62FF">
        <w:rPr>
          <w:rtl/>
        </w:rPr>
        <w:t xml:space="preserve"> مع عدم اعتنائه بقوله أصلاً</w:t>
      </w:r>
      <w:r w:rsidR="00527246">
        <w:rPr>
          <w:rtl/>
        </w:rPr>
        <w:t>،</w:t>
      </w:r>
      <w:r w:rsidRPr="007B62FF">
        <w:rPr>
          <w:rtl/>
        </w:rPr>
        <w:t xml:space="preserve"> وعدم دلالته على ضعفه في نفسه.</w:t>
      </w:r>
    </w:p>
    <w:p w:rsidR="0017382C" w:rsidRDefault="0017382C" w:rsidP="00E10B1D">
      <w:pPr>
        <w:pStyle w:val="Heading3"/>
        <w:rPr>
          <w:rtl/>
        </w:rPr>
      </w:pPr>
      <w:bookmarkStart w:id="45" w:name="_Toc394921265"/>
      <w:r w:rsidRPr="004F14F2">
        <w:rPr>
          <w:rtl/>
        </w:rPr>
        <w:t>[2355] محمّد بن أحمد بن محمّد بن زياد</w:t>
      </w:r>
      <w:r w:rsidR="00527246">
        <w:rPr>
          <w:rtl/>
        </w:rPr>
        <w:t>:</w:t>
      </w:r>
      <w:bookmarkEnd w:id="45"/>
    </w:p>
    <w:p w:rsidR="0017382C" w:rsidRPr="007B62FF" w:rsidRDefault="0017382C" w:rsidP="0017382C">
      <w:pPr>
        <w:pStyle w:val="libNormal"/>
        <w:rPr>
          <w:rtl/>
        </w:rPr>
      </w:pPr>
      <w:r w:rsidRPr="007B62FF">
        <w:rPr>
          <w:rtl/>
        </w:rPr>
        <w:t xml:space="preserve">ابن عبد الله بن الحسن بن الحسين بن علي بن الحسين </w:t>
      </w:r>
      <w:r>
        <w:rPr>
          <w:rtl/>
        </w:rPr>
        <w:t>(</w:t>
      </w:r>
      <w:r w:rsidRPr="007B62FF">
        <w:rPr>
          <w:rtl/>
        </w:rPr>
        <w:t>عليهما السّلام</w:t>
      </w:r>
      <w:r>
        <w:rPr>
          <w:rtl/>
        </w:rPr>
        <w:t>)</w:t>
      </w:r>
      <w:r w:rsidR="00527246">
        <w:rPr>
          <w:rtl/>
        </w:rPr>
        <w:t>،</w:t>
      </w:r>
      <w:r w:rsidRPr="007B62FF">
        <w:rPr>
          <w:rtl/>
        </w:rPr>
        <w:t xml:space="preserve"> من</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بلغة المحدثين</w:t>
      </w:r>
      <w:r w:rsidR="00527246">
        <w:rPr>
          <w:rtl/>
        </w:rPr>
        <w:t>:</w:t>
      </w:r>
      <w:r w:rsidRPr="007B62FF">
        <w:rPr>
          <w:rtl/>
        </w:rPr>
        <w:t xml:space="preserve"> 403 هامش رقم 3.</w:t>
      </w:r>
    </w:p>
    <w:p w:rsidR="0017382C" w:rsidRPr="007B62FF" w:rsidRDefault="0017382C" w:rsidP="0017382C">
      <w:pPr>
        <w:pStyle w:val="libFootnote0"/>
        <w:rPr>
          <w:rtl/>
        </w:rPr>
      </w:pPr>
      <w:r w:rsidRPr="007B62FF">
        <w:rPr>
          <w:rtl/>
        </w:rPr>
        <w:t>(2) تعليقة الوحيد على منهج المقال</w:t>
      </w:r>
      <w:r w:rsidR="00527246">
        <w:rPr>
          <w:rtl/>
        </w:rPr>
        <w:t>:</w:t>
      </w:r>
      <w:r w:rsidRPr="007B62FF">
        <w:rPr>
          <w:rtl/>
        </w:rPr>
        <w:t xml:space="preserve"> 280.</w:t>
      </w:r>
    </w:p>
    <w:p w:rsidR="0017382C" w:rsidRPr="007B62FF" w:rsidRDefault="0017382C" w:rsidP="0017382C">
      <w:pPr>
        <w:pStyle w:val="libFootnote0"/>
        <w:rPr>
          <w:rtl/>
        </w:rPr>
      </w:pPr>
      <w:r w:rsidRPr="007B62FF">
        <w:rPr>
          <w:rtl/>
        </w:rPr>
        <w:t>(3) جامع الرواة 2</w:t>
      </w:r>
      <w:r w:rsidR="00527246">
        <w:rPr>
          <w:rtl/>
        </w:rPr>
        <w:t>:</w:t>
      </w:r>
      <w:r w:rsidRPr="007B62FF">
        <w:rPr>
          <w:rtl/>
        </w:rPr>
        <w:t xml:space="preserve"> 62.</w:t>
      </w:r>
    </w:p>
    <w:p w:rsidR="0017382C" w:rsidRPr="007B62FF" w:rsidRDefault="0017382C" w:rsidP="0017382C">
      <w:pPr>
        <w:pStyle w:val="libFootnote0"/>
        <w:rPr>
          <w:rtl/>
        </w:rPr>
      </w:pPr>
      <w:r w:rsidRPr="007B62FF">
        <w:rPr>
          <w:rtl/>
        </w:rPr>
        <w:t>(4) التوحيد</w:t>
      </w:r>
      <w:r w:rsidR="00527246">
        <w:rPr>
          <w:rtl/>
        </w:rPr>
        <w:t>:</w:t>
      </w:r>
      <w:r w:rsidRPr="007B62FF">
        <w:rPr>
          <w:rtl/>
        </w:rPr>
        <w:t xml:space="preserve"> 183 / 20</w:t>
      </w:r>
      <w:r w:rsidR="00527246">
        <w:rPr>
          <w:rtl/>
        </w:rPr>
        <w:t>،</w:t>
      </w:r>
      <w:r w:rsidRPr="007B62FF">
        <w:rPr>
          <w:rtl/>
        </w:rPr>
        <w:t xml:space="preserve"> الخصال</w:t>
      </w:r>
      <w:r w:rsidR="00527246">
        <w:rPr>
          <w:rtl/>
        </w:rPr>
        <w:t>:</w:t>
      </w:r>
      <w:r w:rsidRPr="007B62FF">
        <w:rPr>
          <w:rtl/>
        </w:rPr>
        <w:t xml:space="preserve"> 188 / 259</w:t>
      </w:r>
      <w:r w:rsidR="00527246">
        <w:rPr>
          <w:rtl/>
        </w:rPr>
        <w:t>،</w:t>
      </w:r>
      <w:r w:rsidRPr="007B62FF">
        <w:rPr>
          <w:rtl/>
        </w:rPr>
        <w:t xml:space="preserve"> عيون أخبار الرضا </w:t>
      </w:r>
      <w:r w:rsidRPr="0017382C">
        <w:rPr>
          <w:rStyle w:val="libAlaemChar"/>
          <w:rtl/>
        </w:rPr>
        <w:t>عليه‌السلام</w:t>
      </w:r>
      <w:r w:rsidRPr="007B62FF">
        <w:rPr>
          <w:rtl/>
        </w:rPr>
        <w:t xml:space="preserve"> 1</w:t>
      </w:r>
      <w:r w:rsidR="00527246">
        <w:rPr>
          <w:rtl/>
        </w:rPr>
        <w:t>:</w:t>
      </w:r>
      <w:r w:rsidRPr="007B62FF">
        <w:rPr>
          <w:rtl/>
        </w:rPr>
        <w:t xml:space="preserve"> 117 / 7</w:t>
      </w:r>
      <w:r w:rsidR="00527246">
        <w:rPr>
          <w:rtl/>
        </w:rPr>
        <w:t>،</w:t>
      </w:r>
      <w:r w:rsidRPr="007B62FF">
        <w:rPr>
          <w:rtl/>
        </w:rPr>
        <w:t xml:space="preserve"> في جميع الموارد المذكورة وفي غيرها ورد بعنوان</w:t>
      </w:r>
      <w:r w:rsidR="00527246">
        <w:rPr>
          <w:rtl/>
        </w:rPr>
        <w:t>:</w:t>
      </w:r>
      <w:r w:rsidRPr="007B62FF">
        <w:rPr>
          <w:rtl/>
        </w:rPr>
        <w:t xml:space="preserve"> محمّد بن أحمد السناني.</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501 / 102.</w:t>
      </w:r>
    </w:p>
    <w:p w:rsidR="0017382C" w:rsidRPr="007B62FF" w:rsidRDefault="0017382C" w:rsidP="0017382C">
      <w:pPr>
        <w:pStyle w:val="libFootnote0"/>
        <w:rPr>
          <w:rtl/>
        </w:rPr>
      </w:pPr>
      <w:r w:rsidRPr="007B62FF">
        <w:rPr>
          <w:rtl/>
        </w:rPr>
        <w:t>(6) انظر رجال ابن داود</w:t>
      </w:r>
      <w:r w:rsidR="00527246">
        <w:rPr>
          <w:rtl/>
        </w:rPr>
        <w:t>:</w:t>
      </w:r>
      <w:r w:rsidRPr="007B62FF">
        <w:rPr>
          <w:rtl/>
        </w:rPr>
        <w:t xml:space="preserve"> 269 / 422.</w:t>
      </w:r>
    </w:p>
    <w:p w:rsidR="0017382C" w:rsidRPr="007B62FF" w:rsidRDefault="0017382C" w:rsidP="0017382C">
      <w:pPr>
        <w:pStyle w:val="libFootnote0"/>
        <w:rPr>
          <w:rtl/>
        </w:rPr>
      </w:pPr>
      <w:r w:rsidRPr="007B62FF">
        <w:rPr>
          <w:rtl/>
        </w:rPr>
        <w:t>(7) تقدم في الجزء الخامس صحيفة</w:t>
      </w:r>
      <w:r w:rsidR="00527246">
        <w:rPr>
          <w:rtl/>
        </w:rPr>
        <w:t>:</w:t>
      </w:r>
      <w:r w:rsidRPr="007B62FF">
        <w:rPr>
          <w:rtl/>
        </w:rPr>
        <w:t xml:space="preserve"> 177</w:t>
      </w:r>
      <w:r w:rsidR="00527246">
        <w:rPr>
          <w:rtl/>
        </w:rPr>
        <w:t>،</w:t>
      </w:r>
      <w:r w:rsidRPr="007B62FF">
        <w:rPr>
          <w:rtl/>
        </w:rPr>
        <w:t xml:space="preserve"> في الطريق رقم</w:t>
      </w:r>
      <w:r w:rsidR="00527246">
        <w:rPr>
          <w:rtl/>
        </w:rPr>
        <w:t>:</w:t>
      </w:r>
      <w:r w:rsidRPr="007B62FF">
        <w:rPr>
          <w:rtl/>
        </w:rPr>
        <w:t xml:space="preserve"> [282]</w:t>
      </w:r>
      <w:r>
        <w:rPr>
          <w:rtl/>
        </w:rPr>
        <w:t>.</w:t>
      </w:r>
    </w:p>
    <w:p w:rsidR="0017382C" w:rsidRPr="007B62FF" w:rsidRDefault="0017382C" w:rsidP="0017382C">
      <w:pPr>
        <w:pStyle w:val="libFootnote0"/>
        <w:rPr>
          <w:rtl/>
        </w:rPr>
      </w:pPr>
      <w:r w:rsidRPr="007B62FF">
        <w:rPr>
          <w:rtl/>
        </w:rPr>
        <w:t xml:space="preserve">(8) وهما الصدوق وابن نوح </w:t>
      </w:r>
      <w:r>
        <w:rPr>
          <w:rtl/>
        </w:rPr>
        <w:t>(</w:t>
      </w:r>
      <w:r w:rsidRPr="007B62FF">
        <w:rPr>
          <w:rtl/>
        </w:rPr>
        <w:t>رضي الله عنهما</w:t>
      </w:r>
      <w:r>
        <w:rPr>
          <w:rtl/>
        </w:rPr>
        <w:t>)</w:t>
      </w:r>
    </w:p>
    <w:p w:rsidR="0017382C" w:rsidRPr="007B62FF" w:rsidRDefault="0017382C" w:rsidP="0017382C">
      <w:pPr>
        <w:pStyle w:val="libFootnote0"/>
        <w:rPr>
          <w:rtl/>
        </w:rPr>
      </w:pPr>
      <w:r w:rsidRPr="007B62FF">
        <w:rPr>
          <w:rtl/>
        </w:rPr>
        <w:t>(9) الوجيزة للمجلسي</w:t>
      </w:r>
      <w:r w:rsidR="00527246">
        <w:rPr>
          <w:rtl/>
        </w:rPr>
        <w:t>:</w:t>
      </w:r>
      <w:r w:rsidRPr="007B62FF">
        <w:rPr>
          <w:rtl/>
        </w:rPr>
        <w:t xml:space="preserve"> 43.</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مشايخ الصدوق</w:t>
      </w:r>
      <w:r w:rsidR="00527246">
        <w:rPr>
          <w:rtl/>
        </w:rPr>
        <w:t>،</w:t>
      </w:r>
      <w:r w:rsidRPr="007B62FF">
        <w:rPr>
          <w:rtl/>
        </w:rPr>
        <w:t xml:space="preserve"> وصفه في بعض أسانيده بقوله</w:t>
      </w:r>
      <w:r w:rsidR="00527246">
        <w:rPr>
          <w:rtl/>
        </w:rPr>
        <w:t>:</w:t>
      </w:r>
      <w:r w:rsidRPr="007B62FF">
        <w:rPr>
          <w:rtl/>
        </w:rPr>
        <w:t xml:space="preserve"> الشريف</w:t>
      </w:r>
      <w:r w:rsidR="00527246">
        <w:rPr>
          <w:rtl/>
        </w:rPr>
        <w:t>،</w:t>
      </w:r>
      <w:r w:rsidRPr="007B62FF">
        <w:rPr>
          <w:rtl/>
        </w:rPr>
        <w:t xml:space="preserve"> الصدوق</w:t>
      </w:r>
      <w:r w:rsidR="00527246">
        <w:rPr>
          <w:rtl/>
        </w:rPr>
        <w:t>،</w:t>
      </w:r>
      <w:r w:rsidRPr="007B62FF">
        <w:rPr>
          <w:rtl/>
        </w:rPr>
        <w:t xml:space="preserve"> وكنّاه بأبي علي </w:t>
      </w:r>
      <w:r w:rsidRPr="0017382C">
        <w:rPr>
          <w:rStyle w:val="libFootnotenumChar"/>
          <w:rtl/>
        </w:rPr>
        <w:t>(1)</w:t>
      </w:r>
      <w:r>
        <w:rPr>
          <w:rtl/>
        </w:rPr>
        <w:t>.</w:t>
      </w:r>
    </w:p>
    <w:p w:rsidR="0017382C" w:rsidRDefault="0017382C" w:rsidP="00E10B1D">
      <w:pPr>
        <w:pStyle w:val="Heading3"/>
        <w:rPr>
          <w:rtl/>
        </w:rPr>
      </w:pPr>
      <w:bookmarkStart w:id="46" w:name="_Toc394921266"/>
      <w:r w:rsidRPr="004F14F2">
        <w:rPr>
          <w:rtl/>
        </w:rPr>
        <w:t>[2356] محمّد بن أحمد بن مطهّر</w:t>
      </w:r>
      <w:r w:rsidR="00527246">
        <w:rPr>
          <w:rtl/>
        </w:rPr>
        <w:t>:</w:t>
      </w:r>
      <w:bookmarkEnd w:id="46"/>
    </w:p>
    <w:p w:rsidR="0017382C" w:rsidRPr="007B62FF" w:rsidRDefault="0017382C" w:rsidP="0017382C">
      <w:pPr>
        <w:pStyle w:val="libNormal"/>
        <w:rPr>
          <w:rtl/>
        </w:rPr>
      </w:pPr>
      <w:r w:rsidRPr="007B62FF">
        <w:rPr>
          <w:rtl/>
        </w:rPr>
        <w:t>بغدادي</w:t>
      </w:r>
      <w:r w:rsidR="00527246">
        <w:rPr>
          <w:rtl/>
        </w:rPr>
        <w:t>،</w:t>
      </w:r>
      <w:r w:rsidRPr="007B62FF">
        <w:rPr>
          <w:rtl/>
        </w:rPr>
        <w:t xml:space="preserve"> يونسي</w:t>
      </w:r>
      <w:r w:rsidR="00527246">
        <w:rPr>
          <w:rtl/>
        </w:rPr>
        <w:t>،</w:t>
      </w:r>
      <w:r w:rsidRPr="007B62FF">
        <w:rPr>
          <w:rtl/>
        </w:rPr>
        <w:t xml:space="preserve"> كذا في الخلاصة في آخر القسم الأول </w:t>
      </w:r>
      <w:r w:rsidRPr="0017382C">
        <w:rPr>
          <w:rStyle w:val="libFootnotenumChar"/>
          <w:rtl/>
        </w:rPr>
        <w:t>(2)</w:t>
      </w:r>
      <w:r>
        <w:rPr>
          <w:rtl/>
        </w:rPr>
        <w:t>.</w:t>
      </w:r>
      <w:r w:rsidRPr="007B62FF">
        <w:rPr>
          <w:rtl/>
        </w:rPr>
        <w:t xml:space="preserve"> فهو ممدوح عنده</w:t>
      </w:r>
      <w:r w:rsidR="00527246">
        <w:rPr>
          <w:rtl/>
        </w:rPr>
        <w:t>،</w:t>
      </w:r>
      <w:r w:rsidRPr="007B62FF">
        <w:rPr>
          <w:rtl/>
        </w:rPr>
        <w:t xml:space="preserve"> ويؤيّده رواية عبد الله بن جعفر عنه في التهذيب</w:t>
      </w:r>
      <w:r w:rsidR="00527246">
        <w:rPr>
          <w:rtl/>
        </w:rPr>
        <w:t>،</w:t>
      </w:r>
      <w:r w:rsidRPr="007B62FF">
        <w:rPr>
          <w:rtl/>
        </w:rPr>
        <w:t xml:space="preserve"> في باب الزيادات في فقه النكاح </w:t>
      </w:r>
      <w:r w:rsidRPr="0017382C">
        <w:rPr>
          <w:rStyle w:val="libFootnotenumChar"/>
          <w:rtl/>
        </w:rPr>
        <w:t>(3)</w:t>
      </w:r>
      <w:r w:rsidR="00527246">
        <w:rPr>
          <w:rtl/>
        </w:rPr>
        <w:t>،</w:t>
      </w:r>
      <w:r w:rsidRPr="007B62FF">
        <w:rPr>
          <w:rtl/>
        </w:rPr>
        <w:t xml:space="preserve"> وفي الكافي</w:t>
      </w:r>
      <w:r w:rsidR="00527246">
        <w:rPr>
          <w:rtl/>
        </w:rPr>
        <w:t>،</w:t>
      </w:r>
      <w:r w:rsidRPr="007B62FF">
        <w:rPr>
          <w:rtl/>
        </w:rPr>
        <w:t xml:space="preserve"> في آخر كتاب النكاح</w:t>
      </w:r>
      <w:r w:rsidR="00527246">
        <w:rPr>
          <w:rtl/>
        </w:rPr>
        <w:t>،</w:t>
      </w:r>
      <w:r w:rsidRPr="007B62FF">
        <w:rPr>
          <w:rtl/>
        </w:rPr>
        <w:t xml:space="preserve"> قال</w:t>
      </w:r>
      <w:r w:rsidR="00527246">
        <w:rPr>
          <w:rtl/>
        </w:rPr>
        <w:t>:</w:t>
      </w:r>
      <w:r w:rsidRPr="007B62FF">
        <w:rPr>
          <w:rtl/>
        </w:rPr>
        <w:t xml:space="preserve"> كتبت إلى أبي الحسن صاحب العسكر </w:t>
      </w:r>
      <w:r w:rsidRPr="0017382C">
        <w:rPr>
          <w:rStyle w:val="libAlaemChar"/>
          <w:rtl/>
        </w:rPr>
        <w:t>عليه‌السلام</w:t>
      </w:r>
      <w:r w:rsidRPr="007B62FF">
        <w:rPr>
          <w:rtl/>
        </w:rPr>
        <w:t xml:space="preserve"> </w:t>
      </w:r>
      <w:r w:rsidRPr="0017382C">
        <w:rPr>
          <w:rStyle w:val="libFootnotenumChar"/>
          <w:rtl/>
        </w:rPr>
        <w:t>(4)</w:t>
      </w:r>
      <w:r w:rsidRPr="007B62FF">
        <w:rPr>
          <w:rtl/>
        </w:rPr>
        <w:t xml:space="preserve"> وفي التهذيب</w:t>
      </w:r>
      <w:r w:rsidR="00527246">
        <w:rPr>
          <w:rtl/>
        </w:rPr>
        <w:t>:</w:t>
      </w:r>
      <w:r w:rsidRPr="007B62FF">
        <w:rPr>
          <w:rtl/>
        </w:rPr>
        <w:t xml:space="preserve"> أبي محمّد </w:t>
      </w:r>
      <w:r w:rsidRPr="0017382C">
        <w:rPr>
          <w:rStyle w:val="libAlaemChar"/>
          <w:rtl/>
        </w:rPr>
        <w:t>عليه‌السلام</w:t>
      </w:r>
      <w:r w:rsidRPr="007B62FF">
        <w:rPr>
          <w:rtl/>
        </w:rPr>
        <w:t xml:space="preserve"> وعلي بن محمّد الجليل من مشايخ ثقة الإسلام فيه</w:t>
      </w:r>
      <w:r w:rsidR="00527246">
        <w:rPr>
          <w:rtl/>
        </w:rPr>
        <w:t>،</w:t>
      </w:r>
      <w:r w:rsidRPr="007B62FF">
        <w:rPr>
          <w:rtl/>
        </w:rPr>
        <w:t xml:space="preserve"> في باب فضل شهر رمضان </w:t>
      </w:r>
      <w:r w:rsidRPr="0017382C">
        <w:rPr>
          <w:rStyle w:val="libFootnotenumChar"/>
          <w:rtl/>
        </w:rPr>
        <w:t>(5)</w:t>
      </w:r>
      <w:r>
        <w:rPr>
          <w:rtl/>
        </w:rPr>
        <w:t>.</w:t>
      </w:r>
    </w:p>
    <w:p w:rsidR="0017382C" w:rsidRPr="007B62FF" w:rsidRDefault="0017382C" w:rsidP="0017382C">
      <w:pPr>
        <w:pStyle w:val="libNormal"/>
        <w:rPr>
          <w:rtl/>
        </w:rPr>
      </w:pPr>
      <w:r w:rsidRPr="007B62FF">
        <w:rPr>
          <w:rtl/>
        </w:rPr>
        <w:t xml:space="preserve">والظاهر أنه ابن أحمد بن محمّد بن مطهّر صاحب أبي محمّد </w:t>
      </w:r>
      <w:r w:rsidRPr="0017382C">
        <w:rPr>
          <w:rStyle w:val="libAlaemChar"/>
          <w:rtl/>
        </w:rPr>
        <w:t>عليه‌السلام</w:t>
      </w:r>
      <w:r w:rsidR="00527246">
        <w:rPr>
          <w:rtl/>
        </w:rPr>
        <w:t>،</w:t>
      </w:r>
      <w:r w:rsidRPr="007B62FF">
        <w:rPr>
          <w:rtl/>
        </w:rPr>
        <w:t xml:space="preserve"> والقيّم على أموره</w:t>
      </w:r>
      <w:r w:rsidR="00527246">
        <w:rPr>
          <w:rtl/>
        </w:rPr>
        <w:t>،</w:t>
      </w:r>
      <w:r w:rsidRPr="007B62FF">
        <w:rPr>
          <w:rtl/>
        </w:rPr>
        <w:t xml:space="preserve"> ومرّ في </w:t>
      </w:r>
      <w:r>
        <w:rPr>
          <w:rtl/>
        </w:rPr>
        <w:t>(</w:t>
      </w:r>
      <w:r w:rsidRPr="007B62FF">
        <w:rPr>
          <w:rtl/>
        </w:rPr>
        <w:t>كا</w:t>
      </w:r>
      <w:r>
        <w:rPr>
          <w:rtl/>
        </w:rPr>
        <w:t>)</w:t>
      </w:r>
      <w:r w:rsidRPr="007B62FF">
        <w:rPr>
          <w:rtl/>
        </w:rPr>
        <w:t xml:space="preserve"> </w:t>
      </w:r>
      <w:r w:rsidRPr="0017382C">
        <w:rPr>
          <w:rStyle w:val="libFootnotenumChar"/>
          <w:rtl/>
        </w:rPr>
        <w:t>(6)</w:t>
      </w:r>
      <w:r>
        <w:rPr>
          <w:rtl/>
        </w:rPr>
        <w:t>.</w:t>
      </w:r>
    </w:p>
    <w:p w:rsidR="0017382C" w:rsidRPr="00E10B1D" w:rsidRDefault="0017382C" w:rsidP="0063324D">
      <w:pPr>
        <w:pStyle w:val="Heading3"/>
        <w:rPr>
          <w:rStyle w:val="Heading3Char"/>
          <w:rtl/>
        </w:rPr>
      </w:pPr>
      <w:bookmarkStart w:id="47" w:name="_Toc394921267"/>
      <w:r w:rsidRPr="00E10B1D">
        <w:rPr>
          <w:rStyle w:val="Heading3Char"/>
          <w:rtl/>
        </w:rPr>
        <w:t xml:space="preserve">[2357] محمّد [بن </w:t>
      </w:r>
      <w:r w:rsidRPr="0017382C">
        <w:rPr>
          <w:rStyle w:val="libFootnotenumChar"/>
          <w:rtl/>
        </w:rPr>
        <w:t>(7)</w:t>
      </w:r>
      <w:r w:rsidRPr="00E10B1D">
        <w:rPr>
          <w:rStyle w:val="Heading3Char"/>
          <w:rtl/>
        </w:rPr>
        <w:t>] أحمد بن هشام</w:t>
      </w:r>
      <w:r w:rsidR="00527246" w:rsidRPr="00E10B1D">
        <w:rPr>
          <w:rStyle w:val="Heading3Char"/>
          <w:rtl/>
        </w:rPr>
        <w:t>:</w:t>
      </w:r>
      <w:bookmarkEnd w:id="47"/>
    </w:p>
    <w:p w:rsidR="0017382C" w:rsidRPr="007B62FF" w:rsidRDefault="0017382C" w:rsidP="0017382C">
      <w:pPr>
        <w:pStyle w:val="libNormal"/>
        <w:rPr>
          <w:rtl/>
        </w:rPr>
      </w:pPr>
      <w:r w:rsidRPr="007B62FF">
        <w:rPr>
          <w:rtl/>
        </w:rPr>
        <w:t xml:space="preserve">من مشايخ علي بن الحسين بن بابويه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كمال الدين 1</w:t>
      </w:r>
      <w:r w:rsidR="00527246">
        <w:rPr>
          <w:rtl/>
        </w:rPr>
        <w:t>:</w:t>
      </w:r>
      <w:r w:rsidRPr="007B62FF">
        <w:rPr>
          <w:rtl/>
        </w:rPr>
        <w:t xml:space="preserve"> 239 / 60.</w:t>
      </w:r>
    </w:p>
    <w:p w:rsidR="0017382C" w:rsidRPr="007B62FF" w:rsidRDefault="0017382C" w:rsidP="0017382C">
      <w:pPr>
        <w:pStyle w:val="libFootnote0"/>
        <w:rPr>
          <w:rtl/>
        </w:rPr>
      </w:pPr>
      <w:r w:rsidRPr="007B62FF">
        <w:rPr>
          <w:rtl/>
        </w:rPr>
        <w:t>(2) رجال العلاّمة</w:t>
      </w:r>
      <w:r w:rsidR="00527246">
        <w:rPr>
          <w:rtl/>
        </w:rPr>
        <w:t>:</w:t>
      </w:r>
      <w:r w:rsidRPr="007B62FF">
        <w:rPr>
          <w:rtl/>
        </w:rPr>
        <w:t xml:space="preserve"> 165 / 189.</w:t>
      </w:r>
    </w:p>
    <w:p w:rsidR="0017382C" w:rsidRPr="007B62FF" w:rsidRDefault="0017382C" w:rsidP="0017382C">
      <w:pPr>
        <w:pStyle w:val="libFootnote0"/>
        <w:rPr>
          <w:rtl/>
        </w:rPr>
      </w:pPr>
      <w:r w:rsidRPr="007B62FF">
        <w:rPr>
          <w:rtl/>
        </w:rPr>
        <w:t>(3) تهذيب الأحكام 7</w:t>
      </w:r>
      <w:r w:rsidR="00527246">
        <w:rPr>
          <w:rtl/>
        </w:rPr>
        <w:t>:</w:t>
      </w:r>
      <w:r w:rsidRPr="007B62FF">
        <w:rPr>
          <w:rtl/>
        </w:rPr>
        <w:t xml:space="preserve"> 486 / 1954.</w:t>
      </w:r>
    </w:p>
    <w:p w:rsidR="0017382C" w:rsidRPr="007B62FF" w:rsidRDefault="0017382C" w:rsidP="0017382C">
      <w:pPr>
        <w:pStyle w:val="libFootnote0"/>
        <w:rPr>
          <w:rtl/>
        </w:rPr>
      </w:pPr>
      <w:r w:rsidRPr="007B62FF">
        <w:rPr>
          <w:rtl/>
        </w:rPr>
        <w:t>(4) الكافي 5</w:t>
      </w:r>
      <w:r w:rsidR="00527246">
        <w:rPr>
          <w:rtl/>
        </w:rPr>
        <w:t>:</w:t>
      </w:r>
      <w:r w:rsidRPr="007B62FF">
        <w:rPr>
          <w:rtl/>
        </w:rPr>
        <w:t xml:space="preserve"> 563 / 31.</w:t>
      </w:r>
    </w:p>
    <w:p w:rsidR="0017382C" w:rsidRPr="007B62FF" w:rsidRDefault="0017382C" w:rsidP="0017382C">
      <w:pPr>
        <w:pStyle w:val="libFootnote0"/>
        <w:rPr>
          <w:rtl/>
        </w:rPr>
      </w:pPr>
      <w:r w:rsidRPr="007B62FF">
        <w:rPr>
          <w:rtl/>
        </w:rPr>
        <w:t>(5) تهذيب الأحكام 3</w:t>
      </w:r>
      <w:r w:rsidR="00527246">
        <w:rPr>
          <w:rtl/>
        </w:rPr>
        <w:t>:</w:t>
      </w:r>
      <w:r w:rsidRPr="007B62FF">
        <w:rPr>
          <w:rtl/>
        </w:rPr>
        <w:t xml:space="preserve"> 68 / 222.</w:t>
      </w:r>
    </w:p>
    <w:p w:rsidR="0017382C" w:rsidRPr="007B62FF" w:rsidRDefault="0017382C" w:rsidP="0017382C">
      <w:pPr>
        <w:pStyle w:val="libFootnote0"/>
        <w:rPr>
          <w:rtl/>
        </w:rPr>
      </w:pPr>
      <w:r w:rsidRPr="007B62FF">
        <w:rPr>
          <w:rtl/>
        </w:rPr>
        <w:t>(6) تقدم في الجزء الرابع صحيفة</w:t>
      </w:r>
      <w:r w:rsidR="00527246">
        <w:rPr>
          <w:rtl/>
        </w:rPr>
        <w:t>:</w:t>
      </w:r>
      <w:r w:rsidRPr="007B62FF">
        <w:rPr>
          <w:rtl/>
        </w:rPr>
        <w:t xml:space="preserve"> 54</w:t>
      </w:r>
      <w:r w:rsidR="00527246">
        <w:rPr>
          <w:rtl/>
        </w:rPr>
        <w:t>،</w:t>
      </w:r>
      <w:r w:rsidRPr="007B62FF">
        <w:rPr>
          <w:rtl/>
        </w:rPr>
        <w:t xml:space="preserve"> الطريق رقم</w:t>
      </w:r>
      <w:r w:rsidR="00527246">
        <w:rPr>
          <w:rtl/>
        </w:rPr>
        <w:t>:</w:t>
      </w:r>
      <w:r w:rsidRPr="007B62FF">
        <w:rPr>
          <w:rtl/>
        </w:rPr>
        <w:t xml:space="preserve"> [21]</w:t>
      </w:r>
      <w:r>
        <w:rPr>
          <w:rtl/>
        </w:rPr>
        <w:t>.</w:t>
      </w:r>
    </w:p>
    <w:p w:rsidR="0017382C" w:rsidRPr="007B62FF" w:rsidRDefault="0017382C" w:rsidP="0017382C">
      <w:pPr>
        <w:pStyle w:val="libFootnote0"/>
        <w:rPr>
          <w:rtl/>
        </w:rPr>
      </w:pPr>
      <w:r w:rsidRPr="007B62FF">
        <w:rPr>
          <w:rtl/>
        </w:rPr>
        <w:t>(7) ما بين المعقوفتين لم ترد في الأصل</w:t>
      </w:r>
      <w:r w:rsidR="00527246">
        <w:rPr>
          <w:rtl/>
        </w:rPr>
        <w:t>،</w:t>
      </w:r>
      <w:r w:rsidRPr="007B62FF">
        <w:rPr>
          <w:rtl/>
        </w:rPr>
        <w:t xml:space="preserve"> وما أثبتناه من الحجرية</w:t>
      </w:r>
      <w:r w:rsidR="00527246">
        <w:rPr>
          <w:rtl/>
        </w:rPr>
        <w:t>،</w:t>
      </w:r>
      <w:r w:rsidRPr="007B62FF">
        <w:rPr>
          <w:rtl/>
        </w:rPr>
        <w:t xml:space="preserve"> الموافق لما في</w:t>
      </w:r>
      <w:r w:rsidR="00527246">
        <w:rPr>
          <w:rtl/>
        </w:rPr>
        <w:t>:</w:t>
      </w:r>
      <w:r w:rsidRPr="007B62FF">
        <w:rPr>
          <w:rtl/>
        </w:rPr>
        <w:t xml:space="preserve"> المصدر</w:t>
      </w:r>
      <w:r w:rsidR="00527246">
        <w:rPr>
          <w:rtl/>
        </w:rPr>
        <w:t>،</w:t>
      </w:r>
      <w:r w:rsidRPr="007B62FF">
        <w:rPr>
          <w:rtl/>
        </w:rPr>
        <w:t xml:space="preserve"> ومنهج المقال</w:t>
      </w:r>
      <w:r w:rsidR="00527246">
        <w:rPr>
          <w:rtl/>
        </w:rPr>
        <w:t>:</w:t>
      </w:r>
      <w:r w:rsidRPr="007B62FF">
        <w:rPr>
          <w:rtl/>
        </w:rPr>
        <w:t xml:space="preserve"> 281</w:t>
      </w:r>
      <w:r w:rsidR="00527246">
        <w:rPr>
          <w:rtl/>
        </w:rPr>
        <w:t>،</w:t>
      </w:r>
      <w:r w:rsidRPr="007B62FF">
        <w:rPr>
          <w:rtl/>
        </w:rPr>
        <w:t xml:space="preserve"> ومجمع الرجال 5</w:t>
      </w:r>
      <w:r w:rsidR="00527246">
        <w:rPr>
          <w:rtl/>
        </w:rPr>
        <w:t>:</w:t>
      </w:r>
      <w:r w:rsidRPr="007B62FF">
        <w:rPr>
          <w:rtl/>
        </w:rPr>
        <w:t xml:space="preserve"> 142</w:t>
      </w:r>
      <w:r w:rsidR="00527246">
        <w:rPr>
          <w:rtl/>
        </w:rPr>
        <w:t>،</w:t>
      </w:r>
      <w:r w:rsidRPr="007B62FF">
        <w:rPr>
          <w:rtl/>
        </w:rPr>
        <w:t xml:space="preserve"> ونقد الرجال</w:t>
      </w:r>
      <w:r w:rsidR="00527246">
        <w:rPr>
          <w:rtl/>
        </w:rPr>
        <w:t>:</w:t>
      </w:r>
      <w:r w:rsidRPr="007B62FF">
        <w:rPr>
          <w:rtl/>
        </w:rPr>
        <w:t xml:space="preserve"> 290</w:t>
      </w:r>
      <w:r w:rsidR="00527246">
        <w:rPr>
          <w:rtl/>
        </w:rPr>
        <w:t>،</w:t>
      </w:r>
      <w:r w:rsidRPr="007B62FF">
        <w:rPr>
          <w:rtl/>
        </w:rPr>
        <w:t xml:space="preserve"> وجامع الرواة 2</w:t>
      </w:r>
      <w:r w:rsidR="00527246">
        <w:rPr>
          <w:rtl/>
        </w:rPr>
        <w:t>:</w:t>
      </w:r>
      <w:r w:rsidRPr="007B62FF">
        <w:rPr>
          <w:rtl/>
        </w:rPr>
        <w:t xml:space="preserve"> 63</w:t>
      </w:r>
      <w:r w:rsidR="00527246">
        <w:rPr>
          <w:rtl/>
        </w:rPr>
        <w:t>،</w:t>
      </w:r>
      <w:r w:rsidRPr="007B62FF">
        <w:rPr>
          <w:rtl/>
        </w:rPr>
        <w:t xml:space="preserve"> وتنقيح المقال 3</w:t>
      </w:r>
      <w:r w:rsidR="00527246">
        <w:rPr>
          <w:rtl/>
        </w:rPr>
        <w:t>:</w:t>
      </w:r>
      <w:r w:rsidRPr="007B62FF">
        <w:rPr>
          <w:rtl/>
        </w:rPr>
        <w:t xml:space="preserve"> 75</w:t>
      </w:r>
      <w:r w:rsidR="00527246">
        <w:rPr>
          <w:rtl/>
        </w:rPr>
        <w:t>،</w:t>
      </w:r>
      <w:r w:rsidRPr="007B62FF">
        <w:rPr>
          <w:rtl/>
        </w:rPr>
        <w:t xml:space="preserve"> ومعجم رجال الحديث 15</w:t>
      </w:r>
      <w:r w:rsidR="00527246">
        <w:rPr>
          <w:rtl/>
        </w:rPr>
        <w:t>:</w:t>
      </w:r>
      <w:r w:rsidRPr="007B62FF">
        <w:rPr>
          <w:rtl/>
        </w:rPr>
        <w:t xml:space="preserve"> 26.</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492 / 4.</w:t>
      </w:r>
    </w:p>
    <w:p w:rsidR="0017382C" w:rsidRDefault="0017382C" w:rsidP="00C613E8">
      <w:pPr>
        <w:pStyle w:val="libNormal"/>
        <w:rPr>
          <w:rtl/>
        </w:rPr>
      </w:pPr>
      <w:r>
        <w:rPr>
          <w:rtl/>
        </w:rPr>
        <w:br w:type="page"/>
      </w:r>
    </w:p>
    <w:p w:rsidR="0017382C" w:rsidRPr="00E10B1D" w:rsidRDefault="0017382C" w:rsidP="0063324D">
      <w:pPr>
        <w:pStyle w:val="Heading3"/>
        <w:rPr>
          <w:rStyle w:val="Heading3Char"/>
          <w:rtl/>
        </w:rPr>
      </w:pPr>
      <w:bookmarkStart w:id="48" w:name="_Toc394921268"/>
      <w:r w:rsidRPr="004F14F2">
        <w:rPr>
          <w:rtl/>
        </w:rPr>
        <w:lastRenderedPageBreak/>
        <w:t xml:space="preserve">[2358] محمّد بن أحمر </w:t>
      </w:r>
      <w:r w:rsidRPr="0017382C">
        <w:rPr>
          <w:rStyle w:val="libFootnotenumChar"/>
          <w:rtl/>
        </w:rPr>
        <w:t>(1)</w:t>
      </w:r>
      <w:r w:rsidRPr="00E10B1D">
        <w:rPr>
          <w:rStyle w:val="Heading3Char"/>
          <w:rtl/>
        </w:rPr>
        <w:t xml:space="preserve"> العِجْلِيّ الكُوفِيّ</w:t>
      </w:r>
      <w:r w:rsidR="00527246" w:rsidRPr="00E10B1D">
        <w:rPr>
          <w:rStyle w:val="Heading3Char"/>
          <w:rtl/>
        </w:rPr>
        <w:t>:</w:t>
      </w:r>
      <w:bookmarkEnd w:id="48"/>
    </w:p>
    <w:p w:rsidR="0017382C" w:rsidRPr="007B62FF" w:rsidRDefault="0017382C" w:rsidP="0017382C">
      <w:pPr>
        <w:pStyle w:val="libNormal"/>
        <w:rPr>
          <w:rtl/>
        </w:rPr>
      </w:pPr>
      <w:r w:rsidRPr="007B62FF">
        <w:rPr>
          <w:rtl/>
        </w:rPr>
        <w:t>أبو عمارة</w:t>
      </w:r>
      <w:r w:rsidR="00527246">
        <w:rPr>
          <w:rtl/>
        </w:rPr>
        <w:t>،</w:t>
      </w:r>
      <w:r w:rsidRPr="007B62FF">
        <w:rPr>
          <w:rtl/>
        </w:rPr>
        <w:t xml:space="preserve"> أسْنَدَ عَنْهُ</w:t>
      </w:r>
      <w:r w:rsidR="00527246">
        <w:rPr>
          <w:rtl/>
        </w:rPr>
        <w:t>،</w:t>
      </w:r>
      <w:r w:rsidRPr="007B62FF">
        <w:rPr>
          <w:rtl/>
        </w:rPr>
        <w:t xml:space="preserve"> مات سنة ثلاث وسبعين ومائة</w:t>
      </w:r>
      <w:r w:rsidR="00527246">
        <w:rPr>
          <w:rtl/>
        </w:rPr>
        <w:t>،</w:t>
      </w:r>
      <w:r w:rsidRPr="007B62FF">
        <w:rPr>
          <w:rtl/>
        </w:rPr>
        <w:t xml:space="preserve"> وله إحدى وثمانون سنة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49" w:name="_Toc394921269"/>
      <w:r w:rsidRPr="004F14F2">
        <w:rPr>
          <w:rtl/>
        </w:rPr>
        <w:t>[2359] محمّد بن إدريس الحَنْظَلِيّ</w:t>
      </w:r>
      <w:r w:rsidR="00527246">
        <w:rPr>
          <w:rtl/>
        </w:rPr>
        <w:t>:</w:t>
      </w:r>
      <w:bookmarkEnd w:id="49"/>
    </w:p>
    <w:p w:rsidR="0017382C" w:rsidRPr="007B62FF" w:rsidRDefault="0017382C" w:rsidP="0017382C">
      <w:pPr>
        <w:pStyle w:val="libNormal"/>
        <w:rPr>
          <w:rtl/>
        </w:rPr>
      </w:pPr>
      <w:r w:rsidRPr="007B62FF">
        <w:rPr>
          <w:rtl/>
        </w:rPr>
        <w:t>أبو حاتم</w:t>
      </w:r>
      <w:r w:rsidR="00527246">
        <w:rPr>
          <w:rtl/>
        </w:rPr>
        <w:t>،</w:t>
      </w:r>
      <w:r w:rsidRPr="007B62FF">
        <w:rPr>
          <w:rtl/>
        </w:rPr>
        <w:t xml:space="preserve"> صاحب كتاب في الفهرست</w:t>
      </w:r>
      <w:r w:rsidR="00527246">
        <w:rPr>
          <w:rtl/>
        </w:rPr>
        <w:t>،</w:t>
      </w:r>
      <w:r w:rsidRPr="007B62FF">
        <w:rPr>
          <w:rtl/>
        </w:rPr>
        <w:t xml:space="preserve"> يرويه عنه</w:t>
      </w:r>
      <w:r w:rsidR="00527246">
        <w:rPr>
          <w:rtl/>
        </w:rPr>
        <w:t>:</w:t>
      </w:r>
      <w:r w:rsidRPr="007B62FF">
        <w:rPr>
          <w:rtl/>
        </w:rPr>
        <w:t xml:space="preserve"> عبد الله بن جعفر الحميري </w:t>
      </w:r>
      <w:r w:rsidRPr="0017382C">
        <w:rPr>
          <w:rStyle w:val="libFootnotenumChar"/>
          <w:rtl/>
        </w:rPr>
        <w:t>(3)</w:t>
      </w:r>
      <w:r>
        <w:rPr>
          <w:rtl/>
        </w:rPr>
        <w:t>.</w:t>
      </w:r>
      <w:r w:rsidRPr="007B62FF">
        <w:rPr>
          <w:rtl/>
        </w:rPr>
        <w:t xml:space="preserve"> وعنه</w:t>
      </w:r>
      <w:r w:rsidR="00527246">
        <w:rPr>
          <w:rtl/>
        </w:rPr>
        <w:t>:</w:t>
      </w:r>
      <w:r w:rsidRPr="007B62FF">
        <w:rPr>
          <w:rtl/>
        </w:rPr>
        <w:t xml:space="preserve"> سعد بن عبد الله</w:t>
      </w:r>
      <w:r w:rsidR="00527246">
        <w:rPr>
          <w:rtl/>
        </w:rPr>
        <w:t>،</w:t>
      </w:r>
      <w:r w:rsidRPr="007B62FF">
        <w:rPr>
          <w:rtl/>
        </w:rPr>
        <w:t xml:space="preserve"> ومحمّد بن أبي الصهبان </w:t>
      </w:r>
      <w:r w:rsidRPr="0017382C">
        <w:rPr>
          <w:rStyle w:val="libFootnotenumChar"/>
          <w:rtl/>
        </w:rPr>
        <w:t>(4)</w:t>
      </w:r>
      <w:r w:rsidR="00527246">
        <w:rPr>
          <w:rtl/>
        </w:rPr>
        <w:t>،</w:t>
      </w:r>
      <w:r w:rsidRPr="007B62FF">
        <w:rPr>
          <w:rtl/>
        </w:rPr>
        <w:t xml:space="preserve"> والثلاثة من أجلاء الطائفة. ذكره الشيخ في الفهرست</w:t>
      </w:r>
      <w:r w:rsidR="00527246">
        <w:rPr>
          <w:rtl/>
        </w:rPr>
        <w:t>،</w:t>
      </w:r>
      <w:r w:rsidRPr="007B62FF">
        <w:rPr>
          <w:rtl/>
        </w:rPr>
        <w:t xml:space="preserve"> وفي من لم يرو عنهم </w:t>
      </w:r>
      <w:r w:rsidRPr="0017382C">
        <w:rPr>
          <w:rStyle w:val="libAlaemChar"/>
          <w:rtl/>
        </w:rPr>
        <w:t>عليهم‌السلام</w:t>
      </w:r>
      <w:r w:rsidRPr="007B62FF">
        <w:rPr>
          <w:rtl/>
        </w:rPr>
        <w:t xml:space="preserve"> </w:t>
      </w:r>
      <w:r w:rsidRPr="0017382C">
        <w:rPr>
          <w:rStyle w:val="libFootnotenumChar"/>
          <w:rtl/>
        </w:rPr>
        <w:t>(5)</w:t>
      </w:r>
      <w:r w:rsidR="00527246">
        <w:rPr>
          <w:rtl/>
        </w:rPr>
        <w:t>،</w:t>
      </w:r>
      <w:r w:rsidRPr="007B62FF">
        <w:rPr>
          <w:rtl/>
        </w:rPr>
        <w:t xml:space="preserve"> وابن شهرآشوب في المعالم </w:t>
      </w:r>
      <w:r w:rsidRPr="0017382C">
        <w:rPr>
          <w:rStyle w:val="libFootnotenumChar"/>
          <w:rtl/>
        </w:rPr>
        <w:t>(6)</w:t>
      </w:r>
      <w:r w:rsidR="00527246">
        <w:rPr>
          <w:rtl/>
        </w:rPr>
        <w:t>،</w:t>
      </w:r>
      <w:r w:rsidRPr="007B62FF">
        <w:rPr>
          <w:rtl/>
        </w:rPr>
        <w:t xml:space="preserve"> من غير طعن عليه.</w:t>
      </w:r>
    </w:p>
    <w:p w:rsidR="0017382C" w:rsidRPr="007B62FF" w:rsidRDefault="0017382C" w:rsidP="0017382C">
      <w:pPr>
        <w:pStyle w:val="libNormal"/>
        <w:rPr>
          <w:rtl/>
        </w:rPr>
      </w:pPr>
      <w:r w:rsidRPr="007B62FF">
        <w:rPr>
          <w:rtl/>
        </w:rPr>
        <w:t xml:space="preserve">وانفرد ابن داود في رميه إيّاه بالعامية </w:t>
      </w:r>
      <w:r w:rsidRPr="0017382C">
        <w:rPr>
          <w:rStyle w:val="libFootnotenumChar"/>
          <w:rtl/>
        </w:rPr>
        <w:t>(7)</w:t>
      </w:r>
      <w:r w:rsidR="00527246">
        <w:rPr>
          <w:rtl/>
        </w:rPr>
        <w:t>،</w:t>
      </w:r>
      <w:r w:rsidRPr="007B62FF">
        <w:rPr>
          <w:rtl/>
        </w:rPr>
        <w:t xml:space="preserve"> مع أنّها لا تنافي الوثاقة.</w:t>
      </w:r>
    </w:p>
    <w:p w:rsidR="0017382C" w:rsidRDefault="0017382C" w:rsidP="00E10B1D">
      <w:pPr>
        <w:pStyle w:val="Heading3"/>
        <w:rPr>
          <w:rtl/>
        </w:rPr>
      </w:pPr>
      <w:bookmarkStart w:id="50" w:name="_Toc394921270"/>
      <w:r w:rsidRPr="004F14F2">
        <w:rPr>
          <w:rtl/>
        </w:rPr>
        <w:t>[2360] محمّد بن أُسامة</w:t>
      </w:r>
      <w:r w:rsidR="00527246">
        <w:rPr>
          <w:rtl/>
        </w:rPr>
        <w:t>:</w:t>
      </w:r>
      <w:bookmarkEnd w:id="50"/>
    </w:p>
    <w:p w:rsidR="0017382C" w:rsidRPr="007B62FF" w:rsidRDefault="0017382C" w:rsidP="0017382C">
      <w:pPr>
        <w:pStyle w:val="libNormal"/>
        <w:rPr>
          <w:rtl/>
        </w:rPr>
      </w:pPr>
      <w:r w:rsidRPr="007B62FF">
        <w:rPr>
          <w:rtl/>
        </w:rPr>
        <w:t>أبو عمران البَكْرِي</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المصدر</w:t>
      </w:r>
      <w:r w:rsidR="00527246">
        <w:rPr>
          <w:rtl/>
        </w:rPr>
        <w:t>:</w:t>
      </w:r>
      <w:r w:rsidRPr="007B62FF">
        <w:rPr>
          <w:rtl/>
        </w:rPr>
        <w:t xml:space="preserve"> </w:t>
      </w:r>
      <w:r>
        <w:rPr>
          <w:rtl/>
        </w:rPr>
        <w:t>(</w:t>
      </w:r>
      <w:r w:rsidRPr="007B62FF">
        <w:rPr>
          <w:rtl/>
        </w:rPr>
        <w:t>أحمد</w:t>
      </w:r>
      <w:r>
        <w:rPr>
          <w:rtl/>
        </w:rPr>
        <w:t>)</w:t>
      </w:r>
      <w:r w:rsidR="00527246">
        <w:rPr>
          <w:rtl/>
        </w:rPr>
        <w:t>،</w:t>
      </w:r>
      <w:r w:rsidRPr="007B62FF">
        <w:rPr>
          <w:rtl/>
        </w:rPr>
        <w:t xml:space="preserve"> ومثله في</w:t>
      </w:r>
      <w:r w:rsidR="00527246">
        <w:rPr>
          <w:rtl/>
        </w:rPr>
        <w:t>:</w:t>
      </w:r>
      <w:r w:rsidRPr="007B62FF">
        <w:rPr>
          <w:rtl/>
        </w:rPr>
        <w:t xml:space="preserve"> نقد الرجال </w:t>
      </w:r>
      <w:r>
        <w:rPr>
          <w:rtl/>
        </w:rPr>
        <w:t>(</w:t>
      </w:r>
      <w:r w:rsidRPr="007B62FF">
        <w:rPr>
          <w:rtl/>
        </w:rPr>
        <w:t>عن نسخة بدل</w:t>
      </w:r>
      <w:r>
        <w:rPr>
          <w:rtl/>
        </w:rPr>
        <w:t>)</w:t>
      </w:r>
      <w:r w:rsidR="00527246">
        <w:rPr>
          <w:rtl/>
        </w:rPr>
        <w:t>:</w:t>
      </w:r>
      <w:r w:rsidRPr="007B62FF">
        <w:rPr>
          <w:rtl/>
        </w:rPr>
        <w:t xml:space="preserve"> 291</w:t>
      </w:r>
      <w:r w:rsidR="00527246">
        <w:rPr>
          <w:rtl/>
        </w:rPr>
        <w:t>،</w:t>
      </w:r>
      <w:r w:rsidRPr="007B62FF">
        <w:rPr>
          <w:rtl/>
        </w:rPr>
        <w:t xml:space="preserve"> ومعجم رجال الحديث 15</w:t>
      </w:r>
      <w:r w:rsidR="00527246">
        <w:rPr>
          <w:rtl/>
        </w:rPr>
        <w:t>:</w:t>
      </w:r>
      <w:r w:rsidRPr="007B62FF">
        <w:rPr>
          <w:rtl/>
        </w:rPr>
        <w:t xml:space="preserve"> 55. وما في</w:t>
      </w:r>
      <w:r w:rsidR="00527246">
        <w:rPr>
          <w:rtl/>
        </w:rPr>
        <w:t>:</w:t>
      </w:r>
      <w:r w:rsidRPr="007B62FF">
        <w:rPr>
          <w:rtl/>
        </w:rPr>
        <w:t xml:space="preserve"> منهج المقال</w:t>
      </w:r>
      <w:r w:rsidR="00527246">
        <w:rPr>
          <w:rtl/>
        </w:rPr>
        <w:t>:</w:t>
      </w:r>
      <w:r w:rsidRPr="007B62FF">
        <w:rPr>
          <w:rtl/>
        </w:rPr>
        <w:t xml:space="preserve"> 282</w:t>
      </w:r>
      <w:r w:rsidR="00527246">
        <w:rPr>
          <w:rtl/>
        </w:rPr>
        <w:t>،</w:t>
      </w:r>
      <w:r w:rsidRPr="007B62FF">
        <w:rPr>
          <w:rtl/>
        </w:rPr>
        <w:t xml:space="preserve"> ومجمع الرجال 5</w:t>
      </w:r>
      <w:r w:rsidR="00527246">
        <w:rPr>
          <w:rtl/>
        </w:rPr>
        <w:t>:</w:t>
      </w:r>
      <w:r w:rsidRPr="007B62FF">
        <w:rPr>
          <w:rtl/>
        </w:rPr>
        <w:t xml:space="preserve"> 145</w:t>
      </w:r>
      <w:r w:rsidR="00527246">
        <w:rPr>
          <w:rtl/>
        </w:rPr>
        <w:t>،</w:t>
      </w:r>
      <w:r w:rsidRPr="007B62FF">
        <w:rPr>
          <w:rtl/>
        </w:rPr>
        <w:t xml:space="preserve"> ونقد الرجال</w:t>
      </w:r>
      <w:r w:rsidR="00527246">
        <w:rPr>
          <w:rtl/>
        </w:rPr>
        <w:t>:</w:t>
      </w:r>
      <w:r w:rsidRPr="007B62FF">
        <w:rPr>
          <w:rtl/>
        </w:rPr>
        <w:t xml:space="preserve"> 291</w:t>
      </w:r>
      <w:r w:rsidR="00527246">
        <w:rPr>
          <w:rtl/>
        </w:rPr>
        <w:t>،</w:t>
      </w:r>
      <w:r w:rsidRPr="007B62FF">
        <w:rPr>
          <w:rtl/>
        </w:rPr>
        <w:t xml:space="preserve"> وجامع الرواة 2</w:t>
      </w:r>
      <w:r w:rsidR="00527246">
        <w:rPr>
          <w:rtl/>
        </w:rPr>
        <w:t>:</w:t>
      </w:r>
      <w:r w:rsidRPr="007B62FF">
        <w:rPr>
          <w:rtl/>
        </w:rPr>
        <w:t xml:space="preserve"> 65</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282 / 34.</w:t>
      </w:r>
    </w:p>
    <w:p w:rsidR="0017382C" w:rsidRPr="007B62FF" w:rsidRDefault="0017382C" w:rsidP="0017382C">
      <w:pPr>
        <w:pStyle w:val="libFootnote0"/>
        <w:rPr>
          <w:rtl/>
        </w:rPr>
      </w:pPr>
      <w:r w:rsidRPr="007B62FF">
        <w:rPr>
          <w:rtl/>
        </w:rPr>
        <w:t>(3) فهرست الشيخ</w:t>
      </w:r>
      <w:r w:rsidR="00527246">
        <w:rPr>
          <w:rtl/>
        </w:rPr>
        <w:t>:</w:t>
      </w:r>
      <w:r w:rsidRPr="007B62FF">
        <w:rPr>
          <w:rtl/>
        </w:rPr>
        <w:t xml:space="preserve"> 147 / 628.</w:t>
      </w:r>
    </w:p>
    <w:p w:rsidR="0017382C" w:rsidRPr="007B62FF" w:rsidRDefault="0017382C" w:rsidP="0017382C">
      <w:pPr>
        <w:pStyle w:val="libFootnote0"/>
        <w:rPr>
          <w:rtl/>
        </w:rPr>
      </w:pPr>
      <w:r w:rsidRPr="007B62FF">
        <w:rPr>
          <w:rtl/>
        </w:rPr>
        <w:t>(4) جامع الرواة 2</w:t>
      </w:r>
      <w:r w:rsidR="00527246">
        <w:rPr>
          <w:rtl/>
        </w:rPr>
        <w:t>:</w:t>
      </w:r>
      <w:r w:rsidRPr="007B62FF">
        <w:rPr>
          <w:rtl/>
        </w:rPr>
        <w:t xml:space="preserve"> 65 نقلاً عن رجال الشيخ</w:t>
      </w:r>
      <w:r w:rsidR="00527246">
        <w:rPr>
          <w:rtl/>
        </w:rPr>
        <w:t>،</w:t>
      </w:r>
      <w:r w:rsidRPr="007B62FF">
        <w:rPr>
          <w:rtl/>
        </w:rPr>
        <w:t xml:space="preserve"> ولكن الموجود في رجاله</w:t>
      </w:r>
      <w:r w:rsidR="00527246">
        <w:rPr>
          <w:rtl/>
        </w:rPr>
        <w:t>:</w:t>
      </w:r>
      <w:r w:rsidRPr="007B62FF">
        <w:rPr>
          <w:rtl/>
        </w:rPr>
        <w:t xml:space="preserve"> محمد بن إدريس ثم بلا فاصلة عنوان جديد</w:t>
      </w:r>
      <w:r w:rsidR="00527246">
        <w:rPr>
          <w:rtl/>
        </w:rPr>
        <w:t>:</w:t>
      </w:r>
      <w:r w:rsidRPr="007B62FF">
        <w:rPr>
          <w:rtl/>
        </w:rPr>
        <w:t xml:space="preserve"> محمد بن أبي الصهبان بن عبد الجبار روى عنه سعد وغيره. راجع رجال الشيخ</w:t>
      </w:r>
      <w:r w:rsidR="00527246">
        <w:rPr>
          <w:rtl/>
        </w:rPr>
        <w:t>:</w:t>
      </w:r>
      <w:r w:rsidRPr="007B62FF">
        <w:rPr>
          <w:rtl/>
        </w:rPr>
        <w:t xml:space="preserve"> 512 / 116.</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512 / 116.</w:t>
      </w:r>
    </w:p>
    <w:p w:rsidR="0017382C" w:rsidRPr="007B62FF" w:rsidRDefault="0017382C" w:rsidP="0017382C">
      <w:pPr>
        <w:pStyle w:val="libFootnote0"/>
        <w:rPr>
          <w:rtl/>
        </w:rPr>
      </w:pPr>
      <w:r w:rsidRPr="007B62FF">
        <w:rPr>
          <w:rtl/>
        </w:rPr>
        <w:t>(6) معالم العلماء</w:t>
      </w:r>
      <w:r w:rsidR="00527246">
        <w:rPr>
          <w:rtl/>
        </w:rPr>
        <w:t>:</w:t>
      </w:r>
      <w:r w:rsidRPr="007B62FF">
        <w:rPr>
          <w:rtl/>
        </w:rPr>
        <w:t xml:space="preserve"> 104 / 692.</w:t>
      </w:r>
    </w:p>
    <w:p w:rsidR="0017382C" w:rsidRPr="007B62FF" w:rsidRDefault="0017382C" w:rsidP="0017382C">
      <w:pPr>
        <w:pStyle w:val="libFootnote0"/>
        <w:rPr>
          <w:rtl/>
        </w:rPr>
      </w:pPr>
      <w:r w:rsidRPr="007B62FF">
        <w:rPr>
          <w:rtl/>
        </w:rPr>
        <w:t>(7) رجال ابن داود</w:t>
      </w:r>
      <w:r w:rsidR="00527246">
        <w:rPr>
          <w:rtl/>
        </w:rPr>
        <w:t>:</w:t>
      </w:r>
      <w:r w:rsidRPr="007B62FF">
        <w:rPr>
          <w:rtl/>
        </w:rPr>
        <w:t xml:space="preserve"> 283 / 41.</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283 / 41.</w:t>
      </w:r>
    </w:p>
    <w:p w:rsidR="0017382C" w:rsidRDefault="0017382C" w:rsidP="00C613E8">
      <w:pPr>
        <w:pStyle w:val="libNormal"/>
        <w:rPr>
          <w:rtl/>
        </w:rPr>
      </w:pPr>
      <w:r>
        <w:rPr>
          <w:rtl/>
        </w:rPr>
        <w:br w:type="page"/>
      </w:r>
    </w:p>
    <w:p w:rsidR="0017382C" w:rsidRDefault="0017382C" w:rsidP="00E10B1D">
      <w:pPr>
        <w:pStyle w:val="Heading3"/>
        <w:rPr>
          <w:rtl/>
        </w:rPr>
      </w:pPr>
      <w:bookmarkStart w:id="51" w:name="_Toc394921271"/>
      <w:r w:rsidRPr="004F14F2">
        <w:rPr>
          <w:rtl/>
        </w:rPr>
        <w:lastRenderedPageBreak/>
        <w:t>[2361] محمّد بن إسحاق</w:t>
      </w:r>
      <w:r w:rsidR="00527246">
        <w:rPr>
          <w:rtl/>
        </w:rPr>
        <w:t>:</w:t>
      </w:r>
      <w:bookmarkEnd w:id="51"/>
    </w:p>
    <w:p w:rsidR="0017382C" w:rsidRPr="007B62FF" w:rsidRDefault="0017382C" w:rsidP="0017382C">
      <w:pPr>
        <w:pStyle w:val="libNormal"/>
        <w:rPr>
          <w:rtl/>
        </w:rPr>
      </w:pPr>
      <w:r w:rsidRPr="007B62FF">
        <w:rPr>
          <w:rtl/>
        </w:rPr>
        <w:t>يأتي في</w:t>
      </w:r>
      <w:r w:rsidR="00527246">
        <w:rPr>
          <w:rtl/>
        </w:rPr>
        <w:t>:</w:t>
      </w:r>
      <w:r w:rsidRPr="007B62FF">
        <w:rPr>
          <w:rtl/>
        </w:rPr>
        <w:t xml:space="preserve"> ابن إسحاق بن يسار.</w:t>
      </w:r>
    </w:p>
    <w:p w:rsidR="0017382C" w:rsidRDefault="0017382C" w:rsidP="00E10B1D">
      <w:pPr>
        <w:pStyle w:val="Heading3"/>
        <w:rPr>
          <w:rtl/>
        </w:rPr>
      </w:pPr>
      <w:bookmarkStart w:id="52" w:name="_Toc394921272"/>
      <w:r w:rsidRPr="004F14F2">
        <w:rPr>
          <w:rtl/>
        </w:rPr>
        <w:t>[2362] محمّد بن إسحاق بن أبي عثمان</w:t>
      </w:r>
      <w:r w:rsidR="00527246">
        <w:rPr>
          <w:rtl/>
        </w:rPr>
        <w:t>:</w:t>
      </w:r>
      <w:bookmarkEnd w:id="52"/>
    </w:p>
    <w:p w:rsidR="0017382C" w:rsidRPr="007B62FF" w:rsidRDefault="0017382C" w:rsidP="0017382C">
      <w:pPr>
        <w:pStyle w:val="libNormal"/>
        <w:rPr>
          <w:rtl/>
        </w:rPr>
      </w:pPr>
      <w:r w:rsidRPr="007B62FF">
        <w:rPr>
          <w:rtl/>
        </w:rPr>
        <w:t>البُرْجُمِيّ</w:t>
      </w:r>
      <w:r w:rsidR="00527246">
        <w:rPr>
          <w:rtl/>
        </w:rPr>
        <w:t>،</w:t>
      </w:r>
      <w:r w:rsidRPr="007B62FF">
        <w:rPr>
          <w:rtl/>
        </w:rPr>
        <w:t xml:space="preserve"> الكُوفِيّ</w:t>
      </w:r>
      <w:r w:rsidR="00527246">
        <w:rPr>
          <w:rtl/>
        </w:rPr>
        <w:t>،</w:t>
      </w:r>
      <w:r w:rsidRPr="007B62FF">
        <w:rPr>
          <w:rtl/>
        </w:rPr>
        <w:t xml:space="preserve"> التَّمِيمِيّ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53" w:name="_Toc394921273"/>
      <w:r w:rsidRPr="004F14F2">
        <w:rPr>
          <w:rtl/>
        </w:rPr>
        <w:t>[2363] محمّد بن إسحاق بن خُلَيد</w:t>
      </w:r>
      <w:r w:rsidR="00527246">
        <w:rPr>
          <w:rtl/>
        </w:rPr>
        <w:t>:</w:t>
      </w:r>
      <w:bookmarkEnd w:id="53"/>
    </w:p>
    <w:p w:rsidR="0017382C" w:rsidRPr="007B62FF" w:rsidRDefault="0017382C" w:rsidP="0017382C">
      <w:pPr>
        <w:pStyle w:val="libNormal"/>
        <w:rPr>
          <w:rtl/>
        </w:rPr>
      </w:pPr>
      <w:r w:rsidRPr="007B62FF">
        <w:rPr>
          <w:rtl/>
        </w:rPr>
        <w:t>البَكْرِيّ</w:t>
      </w:r>
      <w:r w:rsidR="00527246">
        <w:rPr>
          <w:rtl/>
        </w:rPr>
        <w:t>،</w:t>
      </w:r>
      <w:r w:rsidRPr="007B62FF">
        <w:rPr>
          <w:rtl/>
        </w:rPr>
        <w:t xml:space="preserve"> الوَائليّ </w:t>
      </w:r>
      <w:r w:rsidRPr="0017382C">
        <w:rPr>
          <w:rStyle w:val="libFootnotenumChar"/>
          <w:rtl/>
        </w:rPr>
        <w:t>(2)</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Pr="00E10B1D" w:rsidRDefault="0017382C" w:rsidP="0063324D">
      <w:pPr>
        <w:pStyle w:val="Heading3"/>
        <w:rPr>
          <w:rStyle w:val="Heading3Char"/>
          <w:rtl/>
        </w:rPr>
      </w:pPr>
      <w:bookmarkStart w:id="54" w:name="_Toc394921274"/>
      <w:r w:rsidRPr="00E10B1D">
        <w:rPr>
          <w:rStyle w:val="Heading3Char"/>
          <w:rtl/>
        </w:rPr>
        <w:t xml:space="preserve">[2364] محمّد بن إسحاق شرقا </w:t>
      </w:r>
      <w:r w:rsidRPr="0017382C">
        <w:rPr>
          <w:rStyle w:val="libFootnotenumChar"/>
          <w:rtl/>
        </w:rPr>
        <w:t>(4)</w:t>
      </w:r>
      <w:r w:rsidR="00527246" w:rsidRPr="00E10B1D">
        <w:rPr>
          <w:rStyle w:val="Heading3Char"/>
          <w:rtl/>
        </w:rPr>
        <w:t>:</w:t>
      </w:r>
      <w:bookmarkEnd w:id="54"/>
    </w:p>
    <w:p w:rsidR="0017382C" w:rsidRPr="007B62FF" w:rsidRDefault="0017382C" w:rsidP="0017382C">
      <w:pPr>
        <w:pStyle w:val="libNormal"/>
        <w:rPr>
          <w:rtl/>
        </w:rPr>
      </w:pPr>
      <w:r w:rsidRPr="007B62FF">
        <w:rPr>
          <w:rtl/>
        </w:rPr>
        <w:t>العَدَوِيّ</w:t>
      </w:r>
      <w:r w:rsidR="00527246">
        <w:rPr>
          <w:rtl/>
        </w:rPr>
        <w:t>،</w:t>
      </w:r>
      <w:r w:rsidRPr="007B62FF">
        <w:rPr>
          <w:rtl/>
        </w:rPr>
        <w:t xml:space="preserve"> القُرَشِيّ</w:t>
      </w:r>
      <w:r w:rsidR="00527246">
        <w:rPr>
          <w:rtl/>
        </w:rPr>
        <w:t>،</w:t>
      </w:r>
      <w:r w:rsidRPr="007B62FF">
        <w:rPr>
          <w:rtl/>
        </w:rPr>
        <w:t xml:space="preserve"> مولى آل عمر</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55" w:name="_Toc394921275"/>
      <w:r w:rsidRPr="004F14F2">
        <w:rPr>
          <w:rtl/>
        </w:rPr>
        <w:t>[2365] محمّد بن إسحاق</w:t>
      </w:r>
      <w:r w:rsidR="00527246">
        <w:rPr>
          <w:rtl/>
        </w:rPr>
        <w:t>:</w:t>
      </w:r>
      <w:bookmarkEnd w:id="55"/>
    </w:p>
    <w:p w:rsidR="0017382C" w:rsidRPr="007B62FF" w:rsidRDefault="0017382C" w:rsidP="0017382C">
      <w:pPr>
        <w:pStyle w:val="libNormal"/>
        <w:rPr>
          <w:rtl/>
        </w:rPr>
      </w:pPr>
      <w:r w:rsidRPr="007B62FF">
        <w:rPr>
          <w:rtl/>
        </w:rPr>
        <w:t>صاحب الشِّقاق</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Pr="00E10B1D" w:rsidRDefault="0017382C" w:rsidP="0063324D">
      <w:pPr>
        <w:pStyle w:val="Heading3"/>
        <w:rPr>
          <w:rStyle w:val="Heading3Char"/>
          <w:rtl/>
        </w:rPr>
      </w:pPr>
      <w:bookmarkStart w:id="56" w:name="_Toc394921276"/>
      <w:r w:rsidRPr="00E10B1D">
        <w:rPr>
          <w:rStyle w:val="Heading3Char"/>
          <w:rtl/>
        </w:rPr>
        <w:t xml:space="preserve">[2366] محمّد بن إسحاق بن عتاب </w:t>
      </w:r>
      <w:r w:rsidRPr="0017382C">
        <w:rPr>
          <w:rStyle w:val="libFootnotenumChar"/>
          <w:rtl/>
        </w:rPr>
        <w:t>(7)</w:t>
      </w:r>
      <w:r w:rsidR="00527246" w:rsidRPr="00E10B1D">
        <w:rPr>
          <w:rStyle w:val="Heading3Char"/>
          <w:rtl/>
        </w:rPr>
        <w:t>:</w:t>
      </w:r>
      <w:bookmarkEnd w:id="56"/>
    </w:p>
    <w:p w:rsidR="0017382C" w:rsidRPr="007B62FF" w:rsidRDefault="0017382C" w:rsidP="0017382C">
      <w:pPr>
        <w:pStyle w:val="libNormal"/>
        <w:rPr>
          <w:rtl/>
        </w:rPr>
      </w:pPr>
      <w:r w:rsidRPr="007B62FF">
        <w:rPr>
          <w:rtl/>
        </w:rPr>
        <w:t>البُرْجُمِيّ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281 / 24.</w:t>
      </w:r>
    </w:p>
    <w:p w:rsidR="0017382C" w:rsidRPr="007B62FF" w:rsidRDefault="0017382C" w:rsidP="0017382C">
      <w:pPr>
        <w:pStyle w:val="libFootnote0"/>
        <w:rPr>
          <w:rtl/>
        </w:rPr>
      </w:pPr>
      <w:r w:rsidRPr="007B62FF">
        <w:rPr>
          <w:rtl/>
        </w:rPr>
        <w:t>(2) في الحجرية</w:t>
      </w:r>
      <w:r w:rsidR="00527246">
        <w:rPr>
          <w:rtl/>
        </w:rPr>
        <w:t>:</w:t>
      </w:r>
      <w:r w:rsidRPr="007B62FF">
        <w:rPr>
          <w:rtl/>
        </w:rPr>
        <w:t xml:space="preserve"> </w:t>
      </w:r>
      <w:r>
        <w:rPr>
          <w:rtl/>
        </w:rPr>
        <w:t>(</w:t>
      </w:r>
      <w:r w:rsidRPr="007B62FF">
        <w:rPr>
          <w:rtl/>
        </w:rPr>
        <w:t>الوابلي</w:t>
      </w:r>
      <w:r>
        <w:rPr>
          <w:rtl/>
        </w:rPr>
        <w:t>)</w:t>
      </w:r>
      <w:r w:rsidRPr="007B62FF">
        <w:rPr>
          <w:rtl/>
        </w:rPr>
        <w:t xml:space="preserve"> بالباء ومثله في</w:t>
      </w:r>
      <w:r w:rsidR="00527246">
        <w:rPr>
          <w:rtl/>
        </w:rPr>
        <w:t>:</w:t>
      </w:r>
      <w:r w:rsidRPr="007B62FF">
        <w:rPr>
          <w:rtl/>
        </w:rPr>
        <w:t xml:space="preserve"> منهج المقال</w:t>
      </w:r>
      <w:r w:rsidR="00527246">
        <w:rPr>
          <w:rtl/>
        </w:rPr>
        <w:t>:</w:t>
      </w:r>
      <w:r w:rsidRPr="007B62FF">
        <w:rPr>
          <w:rtl/>
        </w:rPr>
        <w:t xml:space="preserve"> 282</w:t>
      </w:r>
      <w:r w:rsidR="00527246">
        <w:rPr>
          <w:rtl/>
        </w:rPr>
        <w:t>،</w:t>
      </w:r>
      <w:r w:rsidRPr="007B62FF">
        <w:rPr>
          <w:rtl/>
        </w:rPr>
        <w:t xml:space="preserve"> وجامع الرواة 2</w:t>
      </w:r>
      <w:r w:rsidR="00527246">
        <w:rPr>
          <w:rtl/>
        </w:rPr>
        <w:t>:</w:t>
      </w:r>
      <w:r w:rsidRPr="007B62FF">
        <w:rPr>
          <w:rtl/>
        </w:rPr>
        <w:t xml:space="preserve"> 65</w:t>
      </w:r>
      <w:r w:rsidR="00527246">
        <w:rPr>
          <w:rtl/>
        </w:rPr>
        <w:t>،</w:t>
      </w:r>
      <w:r w:rsidRPr="007B62FF">
        <w:rPr>
          <w:rtl/>
        </w:rPr>
        <w:t xml:space="preserve"> وما في</w:t>
      </w:r>
      <w:r w:rsidR="00527246">
        <w:rPr>
          <w:rtl/>
        </w:rPr>
        <w:t>:</w:t>
      </w:r>
      <w:r w:rsidRPr="007B62FF">
        <w:rPr>
          <w:rtl/>
        </w:rPr>
        <w:t xml:space="preserve"> المصدر</w:t>
      </w:r>
      <w:r w:rsidR="00527246">
        <w:rPr>
          <w:rtl/>
        </w:rPr>
        <w:t>،</w:t>
      </w:r>
      <w:r w:rsidRPr="007B62FF">
        <w:rPr>
          <w:rtl/>
        </w:rPr>
        <w:t xml:space="preserve"> ومجمع الرجال 5</w:t>
      </w:r>
      <w:r w:rsidR="00527246">
        <w:rPr>
          <w:rtl/>
        </w:rPr>
        <w:t>:</w:t>
      </w:r>
      <w:r w:rsidRPr="007B62FF">
        <w:rPr>
          <w:rtl/>
        </w:rPr>
        <w:t xml:space="preserve"> 146</w:t>
      </w:r>
      <w:r w:rsidR="00527246">
        <w:rPr>
          <w:rtl/>
        </w:rPr>
        <w:t>،</w:t>
      </w:r>
      <w:r w:rsidRPr="007B62FF">
        <w:rPr>
          <w:rtl/>
        </w:rPr>
        <w:t xml:space="preserve"> وتنقيح المقال 2</w:t>
      </w:r>
      <w:r w:rsidR="00527246">
        <w:rPr>
          <w:rtl/>
        </w:rPr>
        <w:t>:</w:t>
      </w:r>
      <w:r w:rsidRPr="007B62FF">
        <w:rPr>
          <w:rtl/>
        </w:rPr>
        <w:t xml:space="preserve"> 78</w:t>
      </w:r>
      <w:r w:rsidR="00527246">
        <w:rPr>
          <w:rtl/>
        </w:rPr>
        <w:t>،</w:t>
      </w:r>
      <w:r w:rsidRPr="007B62FF">
        <w:rPr>
          <w:rtl/>
        </w:rPr>
        <w:t xml:space="preserve"> ومعجم رجال الحديث 15</w:t>
      </w:r>
      <w:r w:rsidR="00527246">
        <w:rPr>
          <w:rtl/>
        </w:rPr>
        <w:t>:</w:t>
      </w:r>
      <w:r w:rsidRPr="007B62FF">
        <w:rPr>
          <w:rtl/>
        </w:rPr>
        <w:t xml:space="preserve"> 69</w:t>
      </w:r>
      <w:r w:rsidR="00527246">
        <w:rPr>
          <w:rtl/>
        </w:rPr>
        <w:t>،</w:t>
      </w:r>
      <w:r w:rsidRPr="007B62FF">
        <w:rPr>
          <w:rtl/>
        </w:rPr>
        <w:t xml:space="preserve"> موافق لما في الأصل.</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281 / 23.</w:t>
      </w:r>
    </w:p>
    <w:p w:rsidR="0017382C" w:rsidRPr="007B62FF" w:rsidRDefault="0017382C" w:rsidP="0017382C">
      <w:pPr>
        <w:pStyle w:val="libFootnote0"/>
        <w:rPr>
          <w:rtl/>
        </w:rPr>
      </w:pPr>
      <w:r w:rsidRPr="007B62FF">
        <w:rPr>
          <w:rtl/>
        </w:rPr>
        <w:t>(4) في المصدر</w:t>
      </w:r>
      <w:r w:rsidR="00527246">
        <w:rPr>
          <w:rtl/>
        </w:rPr>
        <w:t>:</w:t>
      </w:r>
      <w:r w:rsidRPr="007B62FF">
        <w:rPr>
          <w:rtl/>
        </w:rPr>
        <w:t xml:space="preserve"> </w:t>
      </w:r>
      <w:r>
        <w:rPr>
          <w:rtl/>
        </w:rPr>
        <w:t>(</w:t>
      </w:r>
      <w:r w:rsidRPr="007B62FF">
        <w:rPr>
          <w:rtl/>
        </w:rPr>
        <w:t>بن شرقا</w:t>
      </w:r>
      <w:r>
        <w:rPr>
          <w:rtl/>
        </w:rPr>
        <w:t>)</w:t>
      </w:r>
      <w:r w:rsidRPr="007B62FF">
        <w:rPr>
          <w:rtl/>
        </w:rPr>
        <w:t xml:space="preserve"> ومثله في مجمع الرجال 5</w:t>
      </w:r>
      <w:r w:rsidR="00527246">
        <w:rPr>
          <w:rtl/>
        </w:rPr>
        <w:t>:</w:t>
      </w:r>
      <w:r w:rsidRPr="007B62FF">
        <w:rPr>
          <w:rtl/>
        </w:rPr>
        <w:t xml:space="preserve"> 146</w:t>
      </w:r>
      <w:r w:rsidR="00527246">
        <w:rPr>
          <w:rtl/>
        </w:rPr>
        <w:t>،</w:t>
      </w:r>
      <w:r w:rsidRPr="007B62FF">
        <w:rPr>
          <w:rtl/>
        </w:rPr>
        <w:t xml:space="preserve"> وما في</w:t>
      </w:r>
      <w:r w:rsidR="00527246">
        <w:rPr>
          <w:rtl/>
        </w:rPr>
        <w:t>:</w:t>
      </w:r>
      <w:r w:rsidRPr="007B62FF">
        <w:rPr>
          <w:rtl/>
        </w:rPr>
        <w:t xml:space="preserve"> منهج المقال</w:t>
      </w:r>
      <w:r w:rsidR="00527246">
        <w:rPr>
          <w:rtl/>
        </w:rPr>
        <w:t>:</w:t>
      </w:r>
      <w:r w:rsidRPr="007B62FF">
        <w:rPr>
          <w:rtl/>
        </w:rPr>
        <w:t xml:space="preserve"> 282</w:t>
      </w:r>
      <w:r w:rsidR="00527246">
        <w:rPr>
          <w:rtl/>
        </w:rPr>
        <w:t>،</w:t>
      </w:r>
      <w:r w:rsidRPr="007B62FF">
        <w:rPr>
          <w:rtl/>
        </w:rPr>
        <w:t xml:space="preserve"> ونقد الرجال</w:t>
      </w:r>
      <w:r w:rsidR="00527246">
        <w:rPr>
          <w:rtl/>
        </w:rPr>
        <w:t>:</w:t>
      </w:r>
      <w:r w:rsidRPr="007B62FF">
        <w:rPr>
          <w:rtl/>
        </w:rPr>
        <w:t xml:space="preserve"> 292</w:t>
      </w:r>
      <w:r w:rsidR="00527246">
        <w:rPr>
          <w:rtl/>
        </w:rPr>
        <w:t>،</w:t>
      </w:r>
      <w:r w:rsidRPr="007B62FF">
        <w:rPr>
          <w:rtl/>
        </w:rPr>
        <w:t xml:space="preserve"> وجامع الرواة 2</w:t>
      </w:r>
      <w:r w:rsidR="00527246">
        <w:rPr>
          <w:rtl/>
        </w:rPr>
        <w:t>:</w:t>
      </w:r>
      <w:r w:rsidRPr="007B62FF">
        <w:rPr>
          <w:rtl/>
        </w:rPr>
        <w:t xml:space="preserve"> 65</w:t>
      </w:r>
      <w:r w:rsidR="00527246">
        <w:rPr>
          <w:rtl/>
        </w:rPr>
        <w:t>،</w:t>
      </w:r>
      <w:r w:rsidRPr="007B62FF">
        <w:rPr>
          <w:rtl/>
        </w:rPr>
        <w:t xml:space="preserve"> وتنقيح المقال 3</w:t>
      </w:r>
      <w:r w:rsidR="00527246">
        <w:rPr>
          <w:rtl/>
        </w:rPr>
        <w:t>:</w:t>
      </w:r>
      <w:r w:rsidRPr="007B62FF">
        <w:rPr>
          <w:rtl/>
        </w:rPr>
        <w:t xml:space="preserve"> 78</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282 / 27.</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281 / 26.</w:t>
      </w:r>
    </w:p>
    <w:p w:rsidR="0017382C" w:rsidRPr="007B62FF" w:rsidRDefault="0017382C" w:rsidP="0017382C">
      <w:pPr>
        <w:pStyle w:val="libFootnote0"/>
        <w:rPr>
          <w:rtl/>
        </w:rPr>
      </w:pPr>
      <w:r w:rsidRPr="007B62FF">
        <w:rPr>
          <w:rtl/>
        </w:rPr>
        <w:t>(7) في المصدر</w:t>
      </w:r>
      <w:r w:rsidR="00527246">
        <w:rPr>
          <w:rtl/>
        </w:rPr>
        <w:t>:</w:t>
      </w:r>
      <w:r w:rsidRPr="007B62FF">
        <w:rPr>
          <w:rtl/>
        </w:rPr>
        <w:t xml:space="preserve"> </w:t>
      </w:r>
      <w:r>
        <w:rPr>
          <w:rtl/>
        </w:rPr>
        <w:t>(</w:t>
      </w:r>
      <w:r w:rsidRPr="007B62FF">
        <w:rPr>
          <w:rtl/>
        </w:rPr>
        <w:t>بن غياث</w:t>
      </w:r>
      <w:r>
        <w:rPr>
          <w:rtl/>
        </w:rPr>
        <w:t>)</w:t>
      </w:r>
      <w:r w:rsidR="00527246">
        <w:rPr>
          <w:rtl/>
        </w:rPr>
        <w:t>،</w:t>
      </w:r>
      <w:r w:rsidRPr="007B62FF">
        <w:rPr>
          <w:rtl/>
        </w:rPr>
        <w:t xml:space="preserve"> وما في منهج المقال</w:t>
      </w:r>
      <w:r w:rsidR="00527246">
        <w:rPr>
          <w:rtl/>
        </w:rPr>
        <w:t>:</w:t>
      </w:r>
      <w:r w:rsidRPr="007B62FF">
        <w:rPr>
          <w:rtl/>
        </w:rPr>
        <w:t xml:space="preserve"> 282</w:t>
      </w:r>
      <w:r w:rsidR="00527246">
        <w:rPr>
          <w:rtl/>
        </w:rPr>
        <w:t>،</w:t>
      </w:r>
      <w:r w:rsidRPr="007B62FF">
        <w:rPr>
          <w:rtl/>
        </w:rPr>
        <w:t xml:space="preserve"> ومجمع الرجال 5</w:t>
      </w:r>
      <w:r w:rsidR="00527246">
        <w:rPr>
          <w:rtl/>
        </w:rPr>
        <w:t>:</w:t>
      </w:r>
      <w:r w:rsidRPr="007B62FF">
        <w:rPr>
          <w:rtl/>
        </w:rPr>
        <w:t xml:space="preserve"> 147</w:t>
      </w:r>
      <w:r w:rsidR="00527246">
        <w:rPr>
          <w:rtl/>
        </w:rPr>
        <w:t>،</w:t>
      </w:r>
      <w:r w:rsidRPr="007B62FF">
        <w:rPr>
          <w:rtl/>
        </w:rPr>
        <w:t xml:space="preserve"> ونقد الرجال</w:t>
      </w:r>
      <w:r w:rsidR="00527246">
        <w:rPr>
          <w:rtl/>
        </w:rPr>
        <w:t>:</w:t>
      </w:r>
      <w:r w:rsidRPr="007B62FF">
        <w:rPr>
          <w:rtl/>
        </w:rPr>
        <w:t xml:space="preserve"> 292</w:t>
      </w:r>
      <w:r w:rsidR="00527246">
        <w:rPr>
          <w:rtl/>
        </w:rPr>
        <w:t>،</w:t>
      </w:r>
      <w:r w:rsidRPr="007B62FF">
        <w:rPr>
          <w:rtl/>
        </w:rPr>
        <w:t xml:space="preserve"> وجامع الرواة 2</w:t>
      </w:r>
      <w:r w:rsidR="00527246">
        <w:rPr>
          <w:rtl/>
        </w:rPr>
        <w:t>:</w:t>
      </w:r>
      <w:r w:rsidRPr="007B62FF">
        <w:rPr>
          <w:rtl/>
        </w:rPr>
        <w:t xml:space="preserve"> 66</w:t>
      </w:r>
      <w:r w:rsidR="00527246">
        <w:rPr>
          <w:rtl/>
        </w:rPr>
        <w:t>،</w:t>
      </w:r>
      <w:r w:rsidRPr="007B62FF">
        <w:rPr>
          <w:rtl/>
        </w:rPr>
        <w:t xml:space="preserve"> وتنقيح المقال 3</w:t>
      </w:r>
      <w:r w:rsidR="00527246">
        <w:rPr>
          <w:rtl/>
        </w:rPr>
        <w:t>:</w:t>
      </w:r>
      <w:r w:rsidRPr="007B62FF">
        <w:rPr>
          <w:rtl/>
        </w:rPr>
        <w:t xml:space="preserve"> 78</w:t>
      </w:r>
      <w:r w:rsidR="00527246">
        <w:rPr>
          <w:rtl/>
        </w:rPr>
        <w:t>،</w:t>
      </w:r>
      <w:r w:rsidRPr="007B62FF">
        <w:rPr>
          <w:rtl/>
        </w:rPr>
        <w:t xml:space="preserve"> موافق لما في الأصل والحجرية وهو الصحيح.</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281 / 25.</w:t>
      </w:r>
    </w:p>
    <w:p w:rsidR="0017382C" w:rsidRDefault="0017382C" w:rsidP="00C613E8">
      <w:pPr>
        <w:pStyle w:val="libNormal"/>
        <w:rPr>
          <w:rtl/>
        </w:rPr>
      </w:pPr>
      <w:r>
        <w:rPr>
          <w:rtl/>
        </w:rPr>
        <w:br w:type="page"/>
      </w:r>
    </w:p>
    <w:p w:rsidR="0017382C" w:rsidRDefault="0017382C" w:rsidP="00E10B1D">
      <w:pPr>
        <w:pStyle w:val="Heading3"/>
        <w:rPr>
          <w:rtl/>
        </w:rPr>
      </w:pPr>
      <w:bookmarkStart w:id="57" w:name="_Toc394921277"/>
      <w:r w:rsidRPr="004F14F2">
        <w:rPr>
          <w:rtl/>
        </w:rPr>
        <w:lastRenderedPageBreak/>
        <w:t>[2367] محمّد بن إسحاق بن يسار</w:t>
      </w:r>
      <w:r w:rsidR="00527246">
        <w:rPr>
          <w:rtl/>
        </w:rPr>
        <w:t>:</w:t>
      </w:r>
      <w:bookmarkEnd w:id="57"/>
    </w:p>
    <w:p w:rsidR="0017382C" w:rsidRPr="007B62FF" w:rsidRDefault="0017382C" w:rsidP="0017382C">
      <w:pPr>
        <w:pStyle w:val="libNormal"/>
        <w:rPr>
          <w:rtl/>
        </w:rPr>
      </w:pPr>
      <w:r w:rsidRPr="007B62FF">
        <w:rPr>
          <w:rtl/>
        </w:rPr>
        <w:t>ا</w:t>
      </w:r>
      <w:r w:rsidR="00E10B1D">
        <w:rPr>
          <w:rtl/>
        </w:rPr>
        <w:t>لمـَ</w:t>
      </w:r>
      <w:r w:rsidRPr="007B62FF">
        <w:rPr>
          <w:rtl/>
        </w:rPr>
        <w:t>دَنِيّ</w:t>
      </w:r>
      <w:r w:rsidR="00527246">
        <w:rPr>
          <w:rtl/>
        </w:rPr>
        <w:t>،</w:t>
      </w:r>
      <w:r w:rsidRPr="007B62FF">
        <w:rPr>
          <w:rtl/>
        </w:rPr>
        <w:t xml:space="preserve"> مولى فاطمة بنت عتبة</w:t>
      </w:r>
      <w:r w:rsidR="00527246">
        <w:rPr>
          <w:rtl/>
        </w:rPr>
        <w:t>،</w:t>
      </w:r>
      <w:r w:rsidRPr="007B62FF">
        <w:rPr>
          <w:rtl/>
        </w:rPr>
        <w:t xml:space="preserve"> أسْنَدَ عَنْهُ</w:t>
      </w:r>
      <w:r w:rsidR="00527246">
        <w:rPr>
          <w:rtl/>
        </w:rPr>
        <w:t>،</w:t>
      </w:r>
      <w:r w:rsidRPr="007B62FF">
        <w:rPr>
          <w:rtl/>
        </w:rPr>
        <w:t xml:space="preserve"> يكنّى أبا بكر صاحب المغازي</w:t>
      </w:r>
      <w:r w:rsidR="00527246">
        <w:rPr>
          <w:rtl/>
        </w:rPr>
        <w:t>،</w:t>
      </w:r>
      <w:r w:rsidRPr="007B62FF">
        <w:rPr>
          <w:rtl/>
        </w:rPr>
        <w:t xml:space="preserve"> من سبي عين التمر</w:t>
      </w:r>
      <w:r w:rsidR="00527246">
        <w:rPr>
          <w:rtl/>
        </w:rPr>
        <w:t>،</w:t>
      </w:r>
      <w:r w:rsidRPr="007B62FF">
        <w:rPr>
          <w:rtl/>
        </w:rPr>
        <w:t xml:space="preserve"> وهو أول سبي</w:t>
      </w:r>
      <w:r w:rsidR="00527246">
        <w:rPr>
          <w:rtl/>
        </w:rPr>
        <w:t>،</w:t>
      </w:r>
      <w:r w:rsidRPr="007B62FF">
        <w:rPr>
          <w:rtl/>
        </w:rPr>
        <w:t xml:space="preserve"> وقيل كنيته أبو عبد الله</w:t>
      </w:r>
      <w:r w:rsidR="00527246">
        <w:rPr>
          <w:rtl/>
        </w:rPr>
        <w:t>،</w:t>
      </w:r>
      <w:r w:rsidRPr="007B62FF">
        <w:rPr>
          <w:rtl/>
        </w:rPr>
        <w:t xml:space="preserve"> روى عنهما </w:t>
      </w:r>
      <w:r>
        <w:rPr>
          <w:rtl/>
        </w:rPr>
        <w:t>(</w:t>
      </w:r>
      <w:r w:rsidRPr="007B62FF">
        <w:rPr>
          <w:rtl/>
        </w:rPr>
        <w:t>عليهما السّلام</w:t>
      </w:r>
      <w:r>
        <w:rPr>
          <w:rtl/>
        </w:rPr>
        <w:t>)</w:t>
      </w:r>
      <w:r w:rsidR="00527246">
        <w:rPr>
          <w:rtl/>
        </w:rPr>
        <w:t>،</w:t>
      </w:r>
      <w:r w:rsidRPr="007B62FF">
        <w:rPr>
          <w:rtl/>
        </w:rPr>
        <w:t xml:space="preserve"> مات سنة إحدى وخمسين ومائة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sidR="00527246">
        <w:rPr>
          <w:rtl/>
        </w:rPr>
        <w:t>،</w:t>
      </w:r>
      <w:r w:rsidRPr="007B62FF">
        <w:rPr>
          <w:rtl/>
        </w:rPr>
        <w:t xml:space="preserve"> وقال أيضا</w:t>
      </w:r>
      <w:r w:rsidR="00527246">
        <w:rPr>
          <w:rtl/>
        </w:rPr>
        <w:t>:</w:t>
      </w:r>
      <w:r w:rsidRPr="007B62FF">
        <w:rPr>
          <w:rtl/>
        </w:rPr>
        <w:t xml:space="preserve"> محمّد بن إسحاق الهاشِمي</w:t>
      </w:r>
      <w:r w:rsidR="00527246">
        <w:rPr>
          <w:rtl/>
        </w:rPr>
        <w:t>،</w:t>
      </w:r>
      <w:r w:rsidRPr="007B62FF">
        <w:rPr>
          <w:rtl/>
        </w:rPr>
        <w:t xml:space="preserve"> مولاهم</w:t>
      </w:r>
      <w:r w:rsidR="00527246">
        <w:rPr>
          <w:rtl/>
        </w:rPr>
        <w:t>،</w:t>
      </w:r>
      <w:r w:rsidRPr="007B62FF">
        <w:rPr>
          <w:rtl/>
        </w:rPr>
        <w:t xml:space="preserve"> ا</w:t>
      </w:r>
      <w:r w:rsidR="00E10B1D">
        <w:rPr>
          <w:rtl/>
        </w:rPr>
        <w:t>لمـَ</w:t>
      </w:r>
      <w:r w:rsidRPr="007B62FF">
        <w:rPr>
          <w:rtl/>
        </w:rPr>
        <w:t>دَني</w:t>
      </w:r>
      <w:r w:rsidR="00527246">
        <w:rPr>
          <w:rtl/>
        </w:rPr>
        <w:t>،</w:t>
      </w:r>
      <w:r w:rsidRPr="007B62FF">
        <w:rPr>
          <w:rtl/>
        </w:rPr>
        <w:t xml:space="preserve"> قدم الكوفة </w:t>
      </w:r>
      <w:r w:rsidRPr="0017382C">
        <w:rPr>
          <w:rStyle w:val="libFootnotenumChar"/>
          <w:rtl/>
        </w:rPr>
        <w:t>(2)</w:t>
      </w:r>
      <w:r>
        <w:rPr>
          <w:rtl/>
        </w:rPr>
        <w:t>.</w:t>
      </w:r>
      <w:r w:rsidRPr="007B62FF">
        <w:rPr>
          <w:rtl/>
        </w:rPr>
        <w:t xml:space="preserve"> والظاهر اتحادهما</w:t>
      </w:r>
      <w:r w:rsidR="00527246">
        <w:rPr>
          <w:rtl/>
        </w:rPr>
        <w:t>،</w:t>
      </w:r>
      <w:r w:rsidRPr="007B62FF">
        <w:rPr>
          <w:rtl/>
        </w:rPr>
        <w:t xml:space="preserve"> وقد يعبّر عنه أيضاً بمحمّد بن إسحاق المدني.</w:t>
      </w:r>
    </w:p>
    <w:p w:rsidR="0017382C" w:rsidRPr="007B62FF" w:rsidRDefault="0017382C" w:rsidP="0017382C">
      <w:pPr>
        <w:pStyle w:val="libNormal"/>
        <w:rPr>
          <w:rtl/>
        </w:rPr>
      </w:pPr>
      <w:r w:rsidRPr="007B62FF">
        <w:rPr>
          <w:rtl/>
        </w:rPr>
        <w:t>وفي الكشي</w:t>
      </w:r>
      <w:r w:rsidR="00527246">
        <w:rPr>
          <w:rtl/>
        </w:rPr>
        <w:t>:</w:t>
      </w:r>
      <w:r w:rsidRPr="007B62FF">
        <w:rPr>
          <w:rtl/>
        </w:rPr>
        <w:t xml:space="preserve"> محمّد بن إسحاق</w:t>
      </w:r>
      <w:r w:rsidR="00527246">
        <w:rPr>
          <w:rtl/>
        </w:rPr>
        <w:t>،</w:t>
      </w:r>
      <w:r w:rsidRPr="007B62FF">
        <w:rPr>
          <w:rtl/>
        </w:rPr>
        <w:t xml:space="preserve"> من رجال العامة</w:t>
      </w:r>
      <w:r w:rsidR="00527246">
        <w:rPr>
          <w:rtl/>
        </w:rPr>
        <w:t>،</w:t>
      </w:r>
      <w:r w:rsidRPr="007B62FF">
        <w:rPr>
          <w:rtl/>
        </w:rPr>
        <w:t xml:space="preserve"> إلاّ أنّ له ميلاً ومحبّة شديدة </w:t>
      </w:r>
      <w:r w:rsidRPr="0017382C">
        <w:rPr>
          <w:rStyle w:val="libFootnotenumChar"/>
          <w:rtl/>
        </w:rPr>
        <w:t>(3)</w:t>
      </w:r>
      <w:r w:rsidR="00527246">
        <w:rPr>
          <w:rtl/>
        </w:rPr>
        <w:t>،</w:t>
      </w:r>
      <w:r w:rsidRPr="007B62FF">
        <w:rPr>
          <w:rtl/>
        </w:rPr>
        <w:t xml:space="preserve"> عنه</w:t>
      </w:r>
      <w:r w:rsidR="00527246">
        <w:rPr>
          <w:rtl/>
        </w:rPr>
        <w:t>:</w:t>
      </w:r>
      <w:r w:rsidRPr="007B62FF">
        <w:rPr>
          <w:rtl/>
        </w:rPr>
        <w:t xml:space="preserve"> حريز</w:t>
      </w:r>
      <w:r w:rsidR="00527246">
        <w:rPr>
          <w:rtl/>
        </w:rPr>
        <w:t>،</w:t>
      </w:r>
      <w:r w:rsidRPr="007B62FF">
        <w:rPr>
          <w:rtl/>
        </w:rPr>
        <w:t xml:space="preserve"> في الفقيه في باب نوادر النكاح </w:t>
      </w:r>
      <w:r w:rsidRPr="0017382C">
        <w:rPr>
          <w:rStyle w:val="libFootnotenumChar"/>
          <w:rtl/>
        </w:rPr>
        <w:t>(4)</w:t>
      </w:r>
      <w:r w:rsidR="00527246">
        <w:rPr>
          <w:rtl/>
        </w:rPr>
        <w:t>،</w:t>
      </w:r>
      <w:r w:rsidRPr="007B62FF">
        <w:rPr>
          <w:rtl/>
        </w:rPr>
        <w:t xml:space="preserve"> والحسن بن محبوب</w:t>
      </w:r>
      <w:r w:rsidR="00527246">
        <w:rPr>
          <w:rtl/>
        </w:rPr>
        <w:t>،</w:t>
      </w:r>
      <w:r w:rsidRPr="007B62FF">
        <w:rPr>
          <w:rtl/>
        </w:rPr>
        <w:t xml:space="preserve"> في الكافي</w:t>
      </w:r>
      <w:r w:rsidR="00527246">
        <w:rPr>
          <w:rtl/>
        </w:rPr>
        <w:t>،</w:t>
      </w:r>
      <w:r w:rsidRPr="007B62FF">
        <w:rPr>
          <w:rtl/>
        </w:rPr>
        <w:t xml:space="preserve"> في الروضة</w:t>
      </w:r>
      <w:r w:rsidR="00527246">
        <w:rPr>
          <w:rtl/>
        </w:rPr>
        <w:t>،</w:t>
      </w:r>
      <w:r w:rsidRPr="007B62FF">
        <w:rPr>
          <w:rtl/>
        </w:rPr>
        <w:t xml:space="preserve"> في حديث الجنان والنوق </w:t>
      </w:r>
      <w:r w:rsidRPr="0017382C">
        <w:rPr>
          <w:rStyle w:val="libFootnotenumChar"/>
          <w:rtl/>
        </w:rPr>
        <w:t>(5)</w:t>
      </w:r>
      <w:r>
        <w:rPr>
          <w:rtl/>
        </w:rPr>
        <w:t>.</w:t>
      </w:r>
    </w:p>
    <w:p w:rsidR="0017382C" w:rsidRDefault="0017382C" w:rsidP="00E10B1D">
      <w:pPr>
        <w:pStyle w:val="Heading3"/>
        <w:rPr>
          <w:rtl/>
        </w:rPr>
      </w:pPr>
      <w:bookmarkStart w:id="58" w:name="_Toc394921278"/>
      <w:r w:rsidRPr="004F14F2">
        <w:rPr>
          <w:rtl/>
        </w:rPr>
        <w:t>[2368] محمّد بن أسَد بن عمر</w:t>
      </w:r>
      <w:r w:rsidR="00527246">
        <w:rPr>
          <w:rtl/>
        </w:rPr>
        <w:t>:</w:t>
      </w:r>
      <w:bookmarkEnd w:id="58"/>
    </w:p>
    <w:p w:rsidR="0017382C" w:rsidRPr="007B62FF" w:rsidRDefault="0017382C" w:rsidP="0017382C">
      <w:pPr>
        <w:pStyle w:val="libNormal"/>
        <w:rPr>
          <w:rtl/>
        </w:rPr>
      </w:pPr>
      <w:r w:rsidRPr="007B62FF">
        <w:rPr>
          <w:rtl/>
        </w:rPr>
        <w:t>الطّائي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59" w:name="_Toc394921279"/>
      <w:r w:rsidRPr="004F14F2">
        <w:rPr>
          <w:rtl/>
        </w:rPr>
        <w:t>[2369] محمّد بن إسرائيل</w:t>
      </w:r>
      <w:r w:rsidR="00527246">
        <w:rPr>
          <w:rtl/>
        </w:rPr>
        <w:t>:</w:t>
      </w:r>
      <w:bookmarkEnd w:id="59"/>
    </w:p>
    <w:p w:rsidR="0017382C" w:rsidRPr="007B62FF" w:rsidRDefault="0017382C" w:rsidP="0017382C">
      <w:pPr>
        <w:pStyle w:val="libNormal"/>
        <w:rPr>
          <w:rtl/>
        </w:rPr>
      </w:pPr>
      <w:r w:rsidRPr="007B62FF">
        <w:rPr>
          <w:rtl/>
        </w:rPr>
        <w:t>مولى بني هِلال</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281 / 22.</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282 / 29.</w:t>
      </w:r>
    </w:p>
    <w:p w:rsidR="0017382C" w:rsidRPr="007B62FF" w:rsidRDefault="0017382C" w:rsidP="0017382C">
      <w:pPr>
        <w:pStyle w:val="libFootnote0"/>
        <w:rPr>
          <w:rtl/>
        </w:rPr>
      </w:pPr>
      <w:r w:rsidRPr="007B62FF">
        <w:rPr>
          <w:rtl/>
        </w:rPr>
        <w:t>(3) رجال الكشي 2</w:t>
      </w:r>
      <w:r w:rsidR="00527246">
        <w:rPr>
          <w:rtl/>
        </w:rPr>
        <w:t>:</w:t>
      </w:r>
      <w:r w:rsidRPr="007B62FF">
        <w:rPr>
          <w:rtl/>
        </w:rPr>
        <w:t xml:space="preserve"> 687 / 733.</w:t>
      </w:r>
    </w:p>
    <w:p w:rsidR="0017382C" w:rsidRPr="007B62FF" w:rsidRDefault="0017382C" w:rsidP="0017382C">
      <w:pPr>
        <w:pStyle w:val="libFootnote0"/>
        <w:rPr>
          <w:rtl/>
        </w:rPr>
      </w:pPr>
      <w:r w:rsidRPr="007B62FF">
        <w:rPr>
          <w:rtl/>
        </w:rPr>
        <w:t>(4) الفقيه 4</w:t>
      </w:r>
      <w:r w:rsidR="00527246">
        <w:rPr>
          <w:rtl/>
        </w:rPr>
        <w:t>:</w:t>
      </w:r>
      <w:r w:rsidRPr="007B62FF">
        <w:rPr>
          <w:rtl/>
        </w:rPr>
        <w:t xml:space="preserve"> 303 / 1456.</w:t>
      </w:r>
    </w:p>
    <w:p w:rsidR="0017382C" w:rsidRPr="007B62FF" w:rsidRDefault="0017382C" w:rsidP="0017382C">
      <w:pPr>
        <w:pStyle w:val="libFootnote0"/>
        <w:rPr>
          <w:rtl/>
        </w:rPr>
      </w:pPr>
      <w:r w:rsidRPr="007B62FF">
        <w:rPr>
          <w:rtl/>
        </w:rPr>
        <w:t>(5) الكافي 8</w:t>
      </w:r>
      <w:r w:rsidR="00527246">
        <w:rPr>
          <w:rtl/>
        </w:rPr>
        <w:t>:</w:t>
      </w:r>
      <w:r w:rsidRPr="007B62FF">
        <w:rPr>
          <w:rtl/>
        </w:rPr>
        <w:t xml:space="preserve"> 95 / 69.</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282 / 30.</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282 / 32.</w:t>
      </w:r>
    </w:p>
    <w:p w:rsidR="0017382C" w:rsidRDefault="0017382C" w:rsidP="00C613E8">
      <w:pPr>
        <w:pStyle w:val="libNormal"/>
        <w:rPr>
          <w:rtl/>
        </w:rPr>
      </w:pPr>
      <w:r>
        <w:rPr>
          <w:rtl/>
        </w:rPr>
        <w:br w:type="page"/>
      </w:r>
    </w:p>
    <w:p w:rsidR="0017382C" w:rsidRDefault="0017382C" w:rsidP="00E10B1D">
      <w:pPr>
        <w:pStyle w:val="Heading3"/>
        <w:rPr>
          <w:rtl/>
        </w:rPr>
      </w:pPr>
      <w:bookmarkStart w:id="60" w:name="_Toc394921280"/>
      <w:r w:rsidRPr="004F14F2">
        <w:rPr>
          <w:rtl/>
        </w:rPr>
        <w:lastRenderedPageBreak/>
        <w:t>[2370] محمّد بن أسلم بن العلاء</w:t>
      </w:r>
      <w:r w:rsidR="00527246">
        <w:rPr>
          <w:rtl/>
        </w:rPr>
        <w:t>:</w:t>
      </w:r>
      <w:bookmarkEnd w:id="60"/>
    </w:p>
    <w:p w:rsidR="0017382C" w:rsidRPr="007B62FF" w:rsidRDefault="0017382C" w:rsidP="0017382C">
      <w:pPr>
        <w:pStyle w:val="libNormal"/>
        <w:rPr>
          <w:rtl/>
        </w:rPr>
      </w:pPr>
      <w:r w:rsidRPr="007B62FF">
        <w:rPr>
          <w:rtl/>
        </w:rPr>
        <w:t>أبو العلاء الخَارِقِيّ</w:t>
      </w:r>
      <w:r w:rsidR="00527246">
        <w:rPr>
          <w:rtl/>
        </w:rPr>
        <w:t>،</w:t>
      </w:r>
      <w:r w:rsidRPr="007B62FF">
        <w:rPr>
          <w:rtl/>
        </w:rPr>
        <w:t xml:space="preserve"> الهَمْدَانِيّ</w:t>
      </w:r>
      <w:r w:rsidR="00527246">
        <w:rPr>
          <w:rtl/>
        </w:rPr>
        <w:t>،</w:t>
      </w:r>
      <w:r w:rsidRPr="007B62FF">
        <w:rPr>
          <w:rtl/>
        </w:rPr>
        <w:t xml:space="preserve"> 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61" w:name="_Toc394921281"/>
      <w:r w:rsidRPr="004F14F2">
        <w:rPr>
          <w:rtl/>
        </w:rPr>
        <w:t>[2371] محمّد بن إسماعيل الأزْدِيّ</w:t>
      </w:r>
      <w:r w:rsidR="00527246">
        <w:rPr>
          <w:rtl/>
        </w:rPr>
        <w:t>:</w:t>
      </w:r>
      <w:bookmarkEnd w:id="61"/>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62" w:name="_Toc394921282"/>
      <w:r w:rsidRPr="004F14F2">
        <w:rPr>
          <w:rtl/>
        </w:rPr>
        <w:t>[2372] محمّد بن إسماعيل بن رجاء</w:t>
      </w:r>
      <w:r w:rsidR="00527246">
        <w:rPr>
          <w:rtl/>
        </w:rPr>
        <w:t>:</w:t>
      </w:r>
      <w:bookmarkEnd w:id="62"/>
    </w:p>
    <w:p w:rsidR="0017382C" w:rsidRPr="007B62FF" w:rsidRDefault="0017382C" w:rsidP="0017382C">
      <w:pPr>
        <w:pStyle w:val="libNormal"/>
        <w:rPr>
          <w:rtl/>
        </w:rPr>
      </w:pPr>
      <w:r w:rsidRPr="007B62FF">
        <w:rPr>
          <w:rtl/>
        </w:rPr>
        <w:t>ابن ربيعة الكُوفِيّ</w:t>
      </w:r>
      <w:r w:rsidR="00527246">
        <w:rPr>
          <w:rtl/>
        </w:rPr>
        <w:t>،</w:t>
      </w:r>
      <w:r w:rsidRPr="007B62FF">
        <w:rPr>
          <w:rtl/>
        </w:rPr>
        <w:t xml:space="preserve"> الزُّبَيْدِيّ</w:t>
      </w:r>
      <w:r w:rsidR="00527246">
        <w:rPr>
          <w:rtl/>
        </w:rPr>
        <w:t>،</w:t>
      </w:r>
      <w:r w:rsidRPr="007B62FF">
        <w:rPr>
          <w:rtl/>
        </w:rPr>
        <w:t xml:space="preserve"> أبو عبد الله</w:t>
      </w:r>
      <w:r w:rsidR="00527246">
        <w:rPr>
          <w:rtl/>
        </w:rPr>
        <w:t>،</w:t>
      </w:r>
      <w:r w:rsidRPr="007B62FF">
        <w:rPr>
          <w:rtl/>
        </w:rPr>
        <w:t xml:space="preserve"> أسْنَدَ عَنْهُ</w:t>
      </w:r>
      <w:r w:rsidR="00527246">
        <w:rPr>
          <w:rtl/>
        </w:rPr>
        <w:t>،</w:t>
      </w:r>
      <w:r w:rsidRPr="007B62FF">
        <w:rPr>
          <w:rtl/>
        </w:rPr>
        <w:t xml:space="preserve"> مات سنة سبع وستين ومائة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sidR="00527246">
        <w:rPr>
          <w:rtl/>
        </w:rPr>
        <w:t>،</w:t>
      </w:r>
      <w:r w:rsidRPr="007B62FF">
        <w:rPr>
          <w:rtl/>
        </w:rPr>
        <w:t xml:space="preserve"> وفي تقريب ابن حجر</w:t>
      </w:r>
      <w:r w:rsidR="00527246">
        <w:rPr>
          <w:rtl/>
        </w:rPr>
        <w:t>:</w:t>
      </w:r>
      <w:r w:rsidRPr="007B62FF">
        <w:rPr>
          <w:rtl/>
        </w:rPr>
        <w:t xml:space="preserve"> صدوق يتشيّع </w:t>
      </w:r>
      <w:r w:rsidRPr="0017382C">
        <w:rPr>
          <w:rStyle w:val="libFootnotenumChar"/>
          <w:rtl/>
        </w:rPr>
        <w:t>(4)</w:t>
      </w:r>
      <w:r>
        <w:rPr>
          <w:rtl/>
        </w:rPr>
        <w:t>.</w:t>
      </w:r>
    </w:p>
    <w:p w:rsidR="0017382C" w:rsidRDefault="0017382C" w:rsidP="00E10B1D">
      <w:pPr>
        <w:pStyle w:val="Heading3"/>
        <w:rPr>
          <w:rtl/>
        </w:rPr>
      </w:pPr>
      <w:bookmarkStart w:id="63" w:name="_Toc394921283"/>
      <w:r w:rsidRPr="004F14F2">
        <w:rPr>
          <w:rtl/>
        </w:rPr>
        <w:t>[2373] محمّد بن إسماعيل بن سعيد</w:t>
      </w:r>
      <w:r w:rsidR="00527246">
        <w:rPr>
          <w:rtl/>
        </w:rPr>
        <w:t>:</w:t>
      </w:r>
      <w:bookmarkEnd w:id="63"/>
    </w:p>
    <w:p w:rsidR="0017382C" w:rsidRPr="007B62FF" w:rsidRDefault="0017382C" w:rsidP="0017382C">
      <w:pPr>
        <w:pStyle w:val="libNormal"/>
        <w:rPr>
          <w:rtl/>
        </w:rPr>
      </w:pPr>
      <w:r w:rsidRPr="007B62FF">
        <w:rPr>
          <w:rtl/>
        </w:rPr>
        <w:t xml:space="preserve">ابن عورة </w:t>
      </w:r>
      <w:r w:rsidRPr="0017382C">
        <w:rPr>
          <w:rStyle w:val="libFootnotenumChar"/>
          <w:rtl/>
        </w:rPr>
        <w:t>(5)</w:t>
      </w:r>
      <w:r w:rsidRPr="007B62FF">
        <w:rPr>
          <w:rtl/>
        </w:rPr>
        <w:t xml:space="preserve"> البَجَلِيّ</w:t>
      </w:r>
      <w:r w:rsidR="00527246">
        <w:rPr>
          <w:rtl/>
        </w:rPr>
        <w:t>،</w:t>
      </w:r>
      <w:r w:rsidRPr="007B62FF">
        <w:rPr>
          <w:rtl/>
        </w:rPr>
        <w:t xml:space="preserve"> الكُوفِيّ</w:t>
      </w:r>
      <w:r w:rsidR="00527246">
        <w:rPr>
          <w:rtl/>
        </w:rPr>
        <w:t>،</w:t>
      </w:r>
      <w:r w:rsidRPr="007B62FF">
        <w:rPr>
          <w:rtl/>
        </w:rPr>
        <w:t xml:space="preserve"> أبو سعيد</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64" w:name="_Toc394921284"/>
      <w:r w:rsidRPr="004F14F2">
        <w:rPr>
          <w:rtl/>
        </w:rPr>
        <w:t>[2374] محمّد بن إسماعيل الصَّيْمَرِيّ</w:t>
      </w:r>
      <w:r w:rsidR="00527246">
        <w:rPr>
          <w:rtl/>
        </w:rPr>
        <w:t>:</w:t>
      </w:r>
      <w:bookmarkEnd w:id="64"/>
    </w:p>
    <w:p w:rsidR="0017382C" w:rsidRPr="007B62FF" w:rsidRDefault="0017382C" w:rsidP="0017382C">
      <w:pPr>
        <w:pStyle w:val="libNormal"/>
        <w:rPr>
          <w:rtl/>
        </w:rPr>
      </w:pPr>
      <w:r w:rsidRPr="007B62FF">
        <w:rPr>
          <w:rtl/>
        </w:rPr>
        <w:t>القُمِيّ</w:t>
      </w:r>
      <w:r w:rsidR="00527246">
        <w:rPr>
          <w:rtl/>
        </w:rPr>
        <w:t>،</w:t>
      </w:r>
      <w:r w:rsidRPr="007B62FF">
        <w:rPr>
          <w:rtl/>
        </w:rPr>
        <w:t xml:space="preserve"> من أصحاب الهادي </w:t>
      </w:r>
      <w:r w:rsidRPr="0017382C">
        <w:rPr>
          <w:rStyle w:val="libAlaemChar"/>
          <w:rtl/>
        </w:rPr>
        <w:t>عليه‌السلام</w:t>
      </w:r>
      <w:r w:rsidRPr="007B62FF">
        <w:rPr>
          <w:rtl/>
        </w:rPr>
        <w:t xml:space="preserve"> </w:t>
      </w:r>
      <w:r w:rsidRPr="0017382C">
        <w:rPr>
          <w:rStyle w:val="libFootnotenumChar"/>
          <w:rtl/>
        </w:rPr>
        <w:t>(7)</w:t>
      </w:r>
      <w:r w:rsidRPr="007B62FF">
        <w:rPr>
          <w:rtl/>
        </w:rPr>
        <w:t xml:space="preserve"> يروي عنه</w:t>
      </w:r>
      <w:r w:rsidR="00527246">
        <w:rPr>
          <w:rtl/>
        </w:rPr>
        <w:t>:</w:t>
      </w:r>
      <w:r w:rsidRPr="007B62FF">
        <w:rPr>
          <w:rtl/>
        </w:rPr>
        <w:t xml:space="preserve"> أبو علي الأشعري محمّد بن يحيى في الكافي كثيراً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282 / 31 وفيه</w:t>
      </w:r>
      <w:r w:rsidR="00527246">
        <w:rPr>
          <w:rtl/>
        </w:rPr>
        <w:t>:</w:t>
      </w:r>
      <w:r w:rsidRPr="007B62FF">
        <w:rPr>
          <w:rtl/>
        </w:rPr>
        <w:t xml:space="preserve"> </w:t>
      </w:r>
      <w:r>
        <w:rPr>
          <w:rtl/>
        </w:rPr>
        <w:t>(</w:t>
      </w:r>
      <w:r w:rsidRPr="007B62FF">
        <w:rPr>
          <w:rtl/>
        </w:rPr>
        <w:t>الخارفي</w:t>
      </w:r>
      <w:r>
        <w:rPr>
          <w:rtl/>
        </w:rPr>
        <w:t>)</w:t>
      </w:r>
      <w:r w:rsidR="00527246">
        <w:rPr>
          <w:rtl/>
        </w:rPr>
        <w:t>،</w:t>
      </w:r>
      <w:r w:rsidRPr="007B62FF">
        <w:rPr>
          <w:rtl/>
        </w:rPr>
        <w:t xml:space="preserve"> ولقد مرَّ ضبط الخارفي في ترجمة زياد بن المنذر فراجع.</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281 / 21.</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281 / 17.</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تقريب التهذيب 2</w:t>
      </w:r>
      <w:r w:rsidR="00527246">
        <w:rPr>
          <w:rtl/>
        </w:rPr>
        <w:t>:</w:t>
      </w:r>
      <w:r w:rsidRPr="007B62FF">
        <w:rPr>
          <w:rtl/>
        </w:rPr>
        <w:t xml:space="preserve"> 145 / 46.</w:t>
      </w:r>
    </w:p>
    <w:p w:rsidR="0017382C" w:rsidRPr="007B62FF" w:rsidRDefault="0017382C" w:rsidP="0017382C">
      <w:pPr>
        <w:pStyle w:val="libFootnote0"/>
        <w:rPr>
          <w:rtl/>
        </w:rPr>
      </w:pPr>
      <w:r w:rsidRPr="007B62FF">
        <w:rPr>
          <w:rtl/>
        </w:rPr>
        <w:t>(5) في المصدر</w:t>
      </w:r>
      <w:r w:rsidR="00527246">
        <w:rPr>
          <w:rtl/>
        </w:rPr>
        <w:t>:</w:t>
      </w:r>
      <w:r w:rsidRPr="007B62FF">
        <w:rPr>
          <w:rtl/>
        </w:rPr>
        <w:t xml:space="preserve"> </w:t>
      </w:r>
      <w:r>
        <w:rPr>
          <w:rtl/>
        </w:rPr>
        <w:t>(</w:t>
      </w:r>
      <w:r w:rsidRPr="007B62FF">
        <w:rPr>
          <w:rtl/>
        </w:rPr>
        <w:t>عزرة</w:t>
      </w:r>
      <w:r>
        <w:rPr>
          <w:rtl/>
        </w:rPr>
        <w:t>)</w:t>
      </w:r>
      <w:r w:rsidRPr="007B62FF">
        <w:rPr>
          <w:rtl/>
        </w:rPr>
        <w:t xml:space="preserve"> وكذلك في الأصل والحجرية نسخة بدل.</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280 / 16.</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424 / 33.</w:t>
      </w:r>
    </w:p>
    <w:p w:rsidR="0017382C" w:rsidRPr="007B62FF" w:rsidRDefault="0017382C" w:rsidP="0017382C">
      <w:pPr>
        <w:pStyle w:val="libFootnote0"/>
        <w:rPr>
          <w:rtl/>
        </w:rPr>
      </w:pPr>
      <w:r w:rsidRPr="007B62FF">
        <w:rPr>
          <w:rtl/>
        </w:rPr>
        <w:t>(8) أُصول الكافي 1</w:t>
      </w:r>
      <w:r w:rsidR="00527246">
        <w:rPr>
          <w:rtl/>
        </w:rPr>
        <w:t>:</w:t>
      </w:r>
      <w:r w:rsidRPr="007B62FF">
        <w:rPr>
          <w:rtl/>
        </w:rPr>
        <w:t xml:space="preserve"> 225 / 3.</w:t>
      </w:r>
    </w:p>
    <w:p w:rsidR="0017382C" w:rsidRDefault="0017382C" w:rsidP="00C613E8">
      <w:pPr>
        <w:pStyle w:val="libNormal"/>
        <w:rPr>
          <w:rtl/>
        </w:rPr>
      </w:pPr>
      <w:r>
        <w:rPr>
          <w:rtl/>
        </w:rPr>
        <w:br w:type="page"/>
      </w:r>
    </w:p>
    <w:p w:rsidR="0017382C" w:rsidRDefault="0017382C" w:rsidP="00E10B1D">
      <w:pPr>
        <w:pStyle w:val="Heading3"/>
        <w:rPr>
          <w:rtl/>
        </w:rPr>
      </w:pPr>
      <w:bookmarkStart w:id="65" w:name="_Toc394921285"/>
      <w:r w:rsidRPr="004F14F2">
        <w:rPr>
          <w:rtl/>
        </w:rPr>
        <w:lastRenderedPageBreak/>
        <w:t>[2375] محمّد بن إسماعيل بن عبد الرحمن</w:t>
      </w:r>
      <w:r w:rsidR="00527246">
        <w:rPr>
          <w:rtl/>
        </w:rPr>
        <w:t>:</w:t>
      </w:r>
      <w:bookmarkEnd w:id="65"/>
    </w:p>
    <w:p w:rsidR="0017382C" w:rsidRPr="007B62FF" w:rsidRDefault="0017382C" w:rsidP="0017382C">
      <w:pPr>
        <w:pStyle w:val="libNormal"/>
        <w:rPr>
          <w:rtl/>
        </w:rPr>
      </w:pPr>
      <w:r w:rsidRPr="007B62FF">
        <w:rPr>
          <w:rtl/>
        </w:rPr>
        <w:t>الجُعْفِيّ</w:t>
      </w:r>
      <w:r w:rsidR="00527246">
        <w:rPr>
          <w:rtl/>
        </w:rPr>
        <w:t>،</w:t>
      </w:r>
      <w:r w:rsidRPr="007B62FF">
        <w:rPr>
          <w:rtl/>
        </w:rPr>
        <w:t xml:space="preserve"> 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66" w:name="_Toc394921286"/>
      <w:r w:rsidRPr="004F14F2">
        <w:rPr>
          <w:rtl/>
        </w:rPr>
        <w:t>[2376] محمّد بن إسماعيل ا</w:t>
      </w:r>
      <w:r w:rsidR="00E10B1D">
        <w:rPr>
          <w:rtl/>
        </w:rPr>
        <w:t>لمـَ</w:t>
      </w:r>
      <w:r w:rsidRPr="004F14F2">
        <w:rPr>
          <w:rtl/>
        </w:rPr>
        <w:t>خْزُومِيّ</w:t>
      </w:r>
      <w:r w:rsidR="00527246">
        <w:rPr>
          <w:rtl/>
        </w:rPr>
        <w:t>:</w:t>
      </w:r>
      <w:bookmarkEnd w:id="66"/>
    </w:p>
    <w:p w:rsidR="0017382C" w:rsidRPr="007B62FF" w:rsidRDefault="0017382C" w:rsidP="0017382C">
      <w:pPr>
        <w:pStyle w:val="libNormal"/>
        <w:rPr>
          <w:rtl/>
        </w:rPr>
      </w:pPr>
      <w:r w:rsidRPr="007B62FF">
        <w:rPr>
          <w:rtl/>
        </w:rPr>
        <w:t>ا</w:t>
      </w:r>
      <w:r w:rsidR="00E10B1D">
        <w:rPr>
          <w:rtl/>
        </w:rPr>
        <w:t>لمـَ</w:t>
      </w:r>
      <w:r w:rsidRPr="007B62FF">
        <w:rPr>
          <w:rtl/>
        </w:rPr>
        <w:t>دَنِيّ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67" w:name="_Toc394921287"/>
      <w:r w:rsidRPr="004F14F2">
        <w:rPr>
          <w:rtl/>
        </w:rPr>
        <w:t>[2377] محمّد بن إسماعيل بن موسى</w:t>
      </w:r>
      <w:r w:rsidR="00527246">
        <w:rPr>
          <w:rtl/>
        </w:rPr>
        <w:t>:</w:t>
      </w:r>
      <w:bookmarkEnd w:id="67"/>
    </w:p>
    <w:p w:rsidR="0017382C" w:rsidRPr="007B62FF" w:rsidRDefault="0017382C" w:rsidP="0017382C">
      <w:pPr>
        <w:pStyle w:val="libNormal"/>
        <w:rPr>
          <w:rtl/>
        </w:rPr>
      </w:pPr>
      <w:r w:rsidRPr="007B62FF">
        <w:rPr>
          <w:rtl/>
        </w:rPr>
        <w:t xml:space="preserve">ابن جعفر </w:t>
      </w:r>
      <w:r>
        <w:rPr>
          <w:rtl/>
        </w:rPr>
        <w:t>(</w:t>
      </w:r>
      <w:r w:rsidRPr="007B62FF">
        <w:rPr>
          <w:rtl/>
        </w:rPr>
        <w:t>عليهما السّلام</w:t>
      </w:r>
      <w:r>
        <w:rPr>
          <w:rtl/>
        </w:rPr>
        <w:t>)</w:t>
      </w:r>
      <w:r w:rsidR="00527246">
        <w:rPr>
          <w:rtl/>
        </w:rPr>
        <w:t>،</w:t>
      </w:r>
      <w:r w:rsidRPr="007B62FF">
        <w:rPr>
          <w:rtl/>
        </w:rPr>
        <w:t xml:space="preserve"> في الكافي</w:t>
      </w:r>
      <w:r w:rsidR="00527246">
        <w:rPr>
          <w:rtl/>
        </w:rPr>
        <w:t>:</w:t>
      </w:r>
      <w:r w:rsidRPr="007B62FF">
        <w:rPr>
          <w:rtl/>
        </w:rPr>
        <w:t xml:space="preserve"> عن علي بن محمّد</w:t>
      </w:r>
      <w:r w:rsidR="00527246">
        <w:rPr>
          <w:rtl/>
        </w:rPr>
        <w:t>،</w:t>
      </w:r>
      <w:r w:rsidRPr="007B62FF">
        <w:rPr>
          <w:rtl/>
        </w:rPr>
        <w:t xml:space="preserve"> عن محمّد بن إسماعيل بن موسى بن جعفر </w:t>
      </w:r>
      <w:r>
        <w:rPr>
          <w:rtl/>
        </w:rPr>
        <w:t>(</w:t>
      </w:r>
      <w:r w:rsidRPr="007B62FF">
        <w:rPr>
          <w:rtl/>
        </w:rPr>
        <w:t>عليهما السّلام</w:t>
      </w:r>
      <w:r>
        <w:rPr>
          <w:rtl/>
        </w:rPr>
        <w:t>).</w:t>
      </w:r>
      <w:r w:rsidRPr="007B62FF">
        <w:rPr>
          <w:rtl/>
        </w:rPr>
        <w:t xml:space="preserve"> وكان أسنّ شيخ من ولد رسول الله </w:t>
      </w:r>
      <w:r w:rsidRPr="0017382C">
        <w:rPr>
          <w:rStyle w:val="libAlaemChar"/>
          <w:rtl/>
        </w:rPr>
        <w:t>صلى‌الله‌عليه‌وآله‌وسلم</w:t>
      </w:r>
      <w:r w:rsidRPr="007B62FF">
        <w:rPr>
          <w:rtl/>
        </w:rPr>
        <w:t xml:space="preserve"> بالعراق</w:t>
      </w:r>
      <w:r w:rsidR="00527246">
        <w:rPr>
          <w:rtl/>
        </w:rPr>
        <w:t>،</w:t>
      </w:r>
      <w:r w:rsidRPr="007B62FF">
        <w:rPr>
          <w:rtl/>
        </w:rPr>
        <w:t xml:space="preserve"> فقال</w:t>
      </w:r>
      <w:r w:rsidR="00527246">
        <w:rPr>
          <w:rtl/>
        </w:rPr>
        <w:t>:</w:t>
      </w:r>
      <w:r w:rsidRPr="007B62FF">
        <w:rPr>
          <w:rtl/>
        </w:rPr>
        <w:t xml:space="preserve"> رأيته يعني القائم</w:t>
      </w:r>
      <w:r>
        <w:rPr>
          <w:rtl/>
        </w:rPr>
        <w:t xml:space="preserve"> ـ </w:t>
      </w:r>
      <w:r w:rsidRPr="0017382C">
        <w:rPr>
          <w:rStyle w:val="libAlaemChar"/>
          <w:rtl/>
        </w:rPr>
        <w:t>عليه‌السلام</w:t>
      </w:r>
      <w:r w:rsidRPr="007B62FF">
        <w:rPr>
          <w:rtl/>
        </w:rPr>
        <w:t xml:space="preserve"> بين المسجدين وهو غلام </w:t>
      </w:r>
      <w:r w:rsidRPr="0017382C">
        <w:rPr>
          <w:rStyle w:val="libFootnotenumChar"/>
          <w:rtl/>
        </w:rPr>
        <w:t>(3)</w:t>
      </w:r>
      <w:r>
        <w:rPr>
          <w:rtl/>
        </w:rPr>
        <w:t>.</w:t>
      </w:r>
    </w:p>
    <w:p w:rsidR="0017382C" w:rsidRPr="007B62FF" w:rsidRDefault="0017382C" w:rsidP="00105362">
      <w:pPr>
        <w:pStyle w:val="libNormal"/>
        <w:rPr>
          <w:rtl/>
        </w:rPr>
      </w:pPr>
      <w:r w:rsidRPr="007B62FF">
        <w:rPr>
          <w:rtl/>
        </w:rPr>
        <w:t>وعنه عنه</w:t>
      </w:r>
      <w:r w:rsidR="00527246">
        <w:rPr>
          <w:rtl/>
        </w:rPr>
        <w:t>،</w:t>
      </w:r>
      <w:r w:rsidRPr="007B62FF">
        <w:rPr>
          <w:rtl/>
        </w:rPr>
        <w:t xml:space="preserve"> في باب ما يفصل به بين دعوى المحق والمبطل </w:t>
      </w:r>
      <w:r w:rsidRPr="0017382C">
        <w:rPr>
          <w:rStyle w:val="libFootnotenumChar"/>
          <w:rtl/>
        </w:rPr>
        <w:t>(4)</w:t>
      </w:r>
      <w:r w:rsidR="00527246">
        <w:rPr>
          <w:rtl/>
        </w:rPr>
        <w:t>،</w:t>
      </w:r>
      <w:r w:rsidRPr="007B62FF">
        <w:rPr>
          <w:rtl/>
        </w:rPr>
        <w:t xml:space="preserve"> ولكن في باب مولد أبي محمّد </w:t>
      </w:r>
      <w:r w:rsidRPr="0017382C">
        <w:rPr>
          <w:rStyle w:val="libAlaemChar"/>
          <w:rtl/>
        </w:rPr>
        <w:t>عليه‌السلام</w:t>
      </w:r>
      <w:r w:rsidR="00527246">
        <w:rPr>
          <w:rtl/>
        </w:rPr>
        <w:t>:</w:t>
      </w:r>
      <w:r w:rsidRPr="007B62FF">
        <w:rPr>
          <w:rtl/>
        </w:rPr>
        <w:t xml:space="preserve"> علي بن محمّد</w:t>
      </w:r>
      <w:r w:rsidR="00527246">
        <w:rPr>
          <w:rtl/>
        </w:rPr>
        <w:t>،</w:t>
      </w:r>
      <w:r w:rsidRPr="007B62FF">
        <w:rPr>
          <w:rtl/>
        </w:rPr>
        <w:t xml:space="preserve"> عن محمّد بن إسماعيل بن إبراهيم بن موسى بن جعفر </w:t>
      </w:r>
      <w:r>
        <w:rPr>
          <w:rtl/>
        </w:rPr>
        <w:t>(</w:t>
      </w:r>
      <w:r w:rsidRPr="007B62FF">
        <w:rPr>
          <w:rtl/>
        </w:rPr>
        <w:t>عليهما السّلام</w:t>
      </w:r>
      <w:r>
        <w:rPr>
          <w:rtl/>
        </w:rPr>
        <w:t>)</w:t>
      </w:r>
      <w:r w:rsidR="00527246">
        <w:rPr>
          <w:rtl/>
        </w:rPr>
        <w:t>،</w:t>
      </w:r>
      <w:r w:rsidRPr="007B62FF">
        <w:rPr>
          <w:rtl/>
        </w:rPr>
        <w:t xml:space="preserve"> قال</w:t>
      </w:r>
      <w:r w:rsidR="00527246">
        <w:rPr>
          <w:rtl/>
        </w:rPr>
        <w:t>:</w:t>
      </w:r>
      <w:r w:rsidRPr="007B62FF">
        <w:rPr>
          <w:rtl/>
        </w:rPr>
        <w:t xml:space="preserve"> كتب أبو محمّد </w:t>
      </w:r>
      <w:r w:rsidRPr="0017382C">
        <w:rPr>
          <w:rStyle w:val="libAlaemChar"/>
          <w:rtl/>
        </w:rPr>
        <w:t>عليه‌السلام</w:t>
      </w:r>
      <w:r w:rsidRPr="007B62FF">
        <w:rPr>
          <w:rtl/>
        </w:rPr>
        <w:t xml:space="preserve"> إلى أبي القاسم إسحاق بن جعفر الزّبيري قبل موت ا</w:t>
      </w:r>
      <w:r w:rsidR="00E10B1D">
        <w:rPr>
          <w:rtl/>
        </w:rPr>
        <w:t>لمـُ</w:t>
      </w:r>
      <w:r w:rsidRPr="007B62FF">
        <w:rPr>
          <w:rtl/>
        </w:rPr>
        <w:t xml:space="preserve">عْتز بنحو عشرين </w:t>
      </w:r>
      <w:r>
        <w:rPr>
          <w:rtl/>
        </w:rPr>
        <w:t>[</w:t>
      </w:r>
      <w:r w:rsidRPr="007B62FF">
        <w:rPr>
          <w:rtl/>
        </w:rPr>
        <w:t xml:space="preserve">يوماً </w:t>
      </w:r>
      <w:r w:rsidRPr="0017382C">
        <w:rPr>
          <w:rStyle w:val="libFootnotenumChar"/>
          <w:rtl/>
        </w:rPr>
        <w:t>(5)</w:t>
      </w:r>
      <w:r>
        <w:rPr>
          <w:rtl/>
        </w:rPr>
        <w:t xml:space="preserve">] </w:t>
      </w:r>
      <w:r w:rsidR="00105362">
        <w:rPr>
          <w:rFonts w:hint="cs"/>
          <w:rtl/>
        </w:rPr>
        <w:t>-</w:t>
      </w:r>
      <w:r w:rsidR="00527246">
        <w:rPr>
          <w:rtl/>
        </w:rPr>
        <w:t>:</w:t>
      </w:r>
      <w:r w:rsidRPr="007B62FF">
        <w:rPr>
          <w:rtl/>
        </w:rPr>
        <w:t xml:space="preserve"> ألزم بيتك حتّى يَحْدُثَ الحادث</w:t>
      </w:r>
      <w:r w:rsidR="00527246">
        <w:rPr>
          <w:rtl/>
        </w:rPr>
        <w:t>،</w:t>
      </w:r>
      <w:r w:rsidRPr="007B62FF">
        <w:rPr>
          <w:rtl/>
        </w:rPr>
        <w:t xml:space="preserve"> الخبر </w:t>
      </w:r>
      <w:r w:rsidRPr="0017382C">
        <w:rPr>
          <w:rStyle w:val="libFootnotenumChar"/>
          <w:rtl/>
        </w:rPr>
        <w:t>(6)</w:t>
      </w:r>
      <w:r>
        <w:rPr>
          <w:rtl/>
        </w:rPr>
        <w:t>.</w:t>
      </w:r>
    </w:p>
    <w:p w:rsidR="0017382C" w:rsidRPr="007B62FF" w:rsidRDefault="0017382C" w:rsidP="0017382C">
      <w:pPr>
        <w:pStyle w:val="libNormal"/>
        <w:rPr>
          <w:rtl/>
        </w:rPr>
      </w:pPr>
      <w:r w:rsidRPr="007B62FF">
        <w:rPr>
          <w:rtl/>
        </w:rPr>
        <w:t>والظاهر أنَّ إبراهيم زيادة من النساخ</w:t>
      </w:r>
      <w:r w:rsidR="00527246">
        <w:rPr>
          <w:rtl/>
        </w:rPr>
        <w:t>،</w:t>
      </w:r>
      <w:r w:rsidRPr="007B62FF">
        <w:rPr>
          <w:rtl/>
        </w:rPr>
        <w:t xml:space="preserve"> إذ ليس في ولد إبراهيم من اسمه إسماعيل</w:t>
      </w:r>
      <w:r w:rsidR="00527246">
        <w:rPr>
          <w:rtl/>
        </w:rPr>
        <w:t>؛</w:t>
      </w:r>
      <w:r w:rsidRPr="007B62FF">
        <w:rPr>
          <w:rtl/>
        </w:rPr>
        <w:t xml:space="preserve"> ولذا لا يوجد في بعض نسخ الكافي</w:t>
      </w:r>
      <w:r w:rsidR="00527246">
        <w:rPr>
          <w:rtl/>
        </w:rPr>
        <w:t>،</w:t>
      </w:r>
      <w:r w:rsidRPr="007B62FF">
        <w:rPr>
          <w:rtl/>
        </w:rPr>
        <w:t xml:space="preserve"> وفي بعضها بياض</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الكافي 3</w:t>
      </w:r>
      <w:r w:rsidR="00527246">
        <w:rPr>
          <w:rtl/>
        </w:rPr>
        <w:t>:</w:t>
      </w:r>
      <w:r w:rsidRPr="007B62FF">
        <w:rPr>
          <w:rtl/>
        </w:rPr>
        <w:t xml:space="preserve"> 452 / 8</w:t>
      </w:r>
      <w:r w:rsidR="00527246">
        <w:rPr>
          <w:rtl/>
        </w:rPr>
        <w:t>،</w:t>
      </w:r>
      <w:r w:rsidRPr="007B62FF">
        <w:rPr>
          <w:rtl/>
        </w:rPr>
        <w:t xml:space="preserve"> رجال الشيخ</w:t>
      </w:r>
      <w:r w:rsidR="00527246">
        <w:rPr>
          <w:rtl/>
        </w:rPr>
        <w:t>:</w:t>
      </w:r>
      <w:r w:rsidRPr="007B62FF">
        <w:rPr>
          <w:rtl/>
        </w:rPr>
        <w:t xml:space="preserve"> 281 / 20.</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281 / 19.</w:t>
      </w:r>
    </w:p>
    <w:p w:rsidR="0017382C" w:rsidRPr="007B62FF" w:rsidRDefault="0017382C" w:rsidP="0017382C">
      <w:pPr>
        <w:pStyle w:val="libFootnote0"/>
        <w:rPr>
          <w:rtl/>
        </w:rPr>
      </w:pPr>
      <w:r w:rsidRPr="007B62FF">
        <w:rPr>
          <w:rtl/>
        </w:rPr>
        <w:t>(3) أُصول الكافي 1</w:t>
      </w:r>
      <w:r w:rsidR="00527246">
        <w:rPr>
          <w:rtl/>
        </w:rPr>
        <w:t>:</w:t>
      </w:r>
      <w:r w:rsidRPr="007B62FF">
        <w:rPr>
          <w:rtl/>
        </w:rPr>
        <w:t xml:space="preserve"> 266 / 2.</w:t>
      </w:r>
    </w:p>
    <w:p w:rsidR="0017382C" w:rsidRPr="007B62FF" w:rsidRDefault="0017382C" w:rsidP="0017382C">
      <w:pPr>
        <w:pStyle w:val="libFootnote0"/>
        <w:rPr>
          <w:rtl/>
        </w:rPr>
      </w:pPr>
      <w:r w:rsidRPr="007B62FF">
        <w:rPr>
          <w:rtl/>
        </w:rPr>
        <w:t>(4) أُصول الكافي 1</w:t>
      </w:r>
      <w:r w:rsidR="00527246">
        <w:rPr>
          <w:rtl/>
        </w:rPr>
        <w:t>:</w:t>
      </w:r>
      <w:r w:rsidRPr="007B62FF">
        <w:rPr>
          <w:rtl/>
        </w:rPr>
        <w:t xml:space="preserve"> 280 / 3.</w:t>
      </w:r>
    </w:p>
    <w:p w:rsidR="0017382C" w:rsidRPr="007B62FF" w:rsidRDefault="0017382C" w:rsidP="0017382C">
      <w:pPr>
        <w:pStyle w:val="libFootnote0"/>
        <w:rPr>
          <w:rtl/>
        </w:rPr>
      </w:pPr>
      <w:r w:rsidRPr="007B62FF">
        <w:rPr>
          <w:rtl/>
        </w:rPr>
        <w:t>(5) ما بين المعقوفتين أثبتناه من المصدر.</w:t>
      </w:r>
    </w:p>
    <w:p w:rsidR="0017382C" w:rsidRPr="007B62FF" w:rsidRDefault="0017382C" w:rsidP="0017382C">
      <w:pPr>
        <w:pStyle w:val="libFootnote0"/>
        <w:rPr>
          <w:rtl/>
        </w:rPr>
      </w:pPr>
      <w:r w:rsidRPr="007B62FF">
        <w:rPr>
          <w:rtl/>
        </w:rPr>
        <w:t>(6) أُصول الكافي 1</w:t>
      </w:r>
      <w:r w:rsidR="00527246">
        <w:rPr>
          <w:rtl/>
        </w:rPr>
        <w:t>:</w:t>
      </w:r>
      <w:r w:rsidRPr="007B62FF">
        <w:rPr>
          <w:rtl/>
        </w:rPr>
        <w:t xml:space="preserve"> 423 / 2.</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كما نصّ عليه في الجامع </w:t>
      </w:r>
      <w:r w:rsidRPr="0017382C">
        <w:rPr>
          <w:rStyle w:val="libFootnotenumChar"/>
          <w:rtl/>
        </w:rPr>
        <w:t>(1)</w:t>
      </w:r>
      <w:r w:rsidR="00527246">
        <w:rPr>
          <w:rtl/>
        </w:rPr>
        <w:t>،</w:t>
      </w:r>
      <w:r w:rsidRPr="007B62FF">
        <w:rPr>
          <w:rtl/>
        </w:rPr>
        <w:t xml:space="preserve"> ثم ان في رؤيته القائم </w:t>
      </w:r>
      <w:r w:rsidRPr="0017382C">
        <w:rPr>
          <w:rStyle w:val="libAlaemChar"/>
          <w:rtl/>
        </w:rPr>
        <w:t>عليه‌السلام</w:t>
      </w:r>
      <w:r w:rsidRPr="007B62FF">
        <w:rPr>
          <w:rtl/>
        </w:rPr>
        <w:t xml:space="preserve"> وإكثار علي بن محمّد من الرواية عنه مدح كاف في الاعتماد عليه.</w:t>
      </w:r>
    </w:p>
    <w:p w:rsidR="0017382C" w:rsidRDefault="0017382C" w:rsidP="00E10B1D">
      <w:pPr>
        <w:pStyle w:val="Heading3"/>
        <w:rPr>
          <w:rtl/>
        </w:rPr>
      </w:pPr>
      <w:bookmarkStart w:id="68" w:name="_Toc394921288"/>
      <w:r w:rsidRPr="004F14F2">
        <w:rPr>
          <w:rtl/>
        </w:rPr>
        <w:t>[2378] محمّد بن إسماعيل الهمداني</w:t>
      </w:r>
      <w:r w:rsidR="00527246">
        <w:rPr>
          <w:rtl/>
        </w:rPr>
        <w:t>:</w:t>
      </w:r>
      <w:bookmarkEnd w:id="68"/>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69" w:name="_Toc394921289"/>
      <w:r w:rsidRPr="004F14F2">
        <w:rPr>
          <w:rtl/>
        </w:rPr>
        <w:t>[2379] محمّد بن الأسود التغْلبي</w:t>
      </w:r>
      <w:r w:rsidR="00527246">
        <w:rPr>
          <w:rtl/>
        </w:rPr>
        <w:t>:</w:t>
      </w:r>
      <w:bookmarkEnd w:id="69"/>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Pr="00E10B1D" w:rsidRDefault="0017382C" w:rsidP="0063324D">
      <w:pPr>
        <w:pStyle w:val="Heading3"/>
        <w:rPr>
          <w:rStyle w:val="Heading3Char"/>
          <w:rtl/>
        </w:rPr>
      </w:pPr>
      <w:bookmarkStart w:id="70" w:name="_Toc394921290"/>
      <w:r w:rsidRPr="00E10B1D">
        <w:rPr>
          <w:rStyle w:val="Heading3Char"/>
          <w:rtl/>
        </w:rPr>
        <w:t xml:space="preserve">[2380] محمّد بن الأسود بن عُمَير </w:t>
      </w:r>
      <w:r w:rsidRPr="0017382C">
        <w:rPr>
          <w:rStyle w:val="libFootnotenumChar"/>
          <w:rtl/>
        </w:rPr>
        <w:t>(4)</w:t>
      </w:r>
      <w:r w:rsidR="00527246" w:rsidRPr="00E10B1D">
        <w:rPr>
          <w:rStyle w:val="Heading3Char"/>
          <w:rtl/>
        </w:rPr>
        <w:t>:</w:t>
      </w:r>
      <w:bookmarkEnd w:id="70"/>
    </w:p>
    <w:p w:rsidR="0017382C" w:rsidRPr="007B62FF" w:rsidRDefault="0017382C" w:rsidP="0017382C">
      <w:pPr>
        <w:pStyle w:val="libNormal"/>
        <w:rPr>
          <w:rtl/>
        </w:rPr>
      </w:pPr>
      <w:r w:rsidRPr="007B62FF">
        <w:rPr>
          <w:rtl/>
        </w:rPr>
        <w:t>الطّائِيّ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71" w:name="_Toc394921291"/>
      <w:r w:rsidRPr="004F14F2">
        <w:rPr>
          <w:rtl/>
        </w:rPr>
        <w:t>[2381] محمّد بن أشْرس الجُعْفِيّ</w:t>
      </w:r>
      <w:r w:rsidR="00527246">
        <w:rPr>
          <w:rtl/>
        </w:rPr>
        <w:t>:</w:t>
      </w:r>
      <w:bookmarkEnd w:id="71"/>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72" w:name="_Toc394921292"/>
      <w:r w:rsidRPr="004F14F2">
        <w:rPr>
          <w:rtl/>
        </w:rPr>
        <w:t>[2382] محمّد بن أعْيَن الكاتب</w:t>
      </w:r>
      <w:r w:rsidR="00527246">
        <w:rPr>
          <w:rtl/>
        </w:rPr>
        <w:t>:</w:t>
      </w:r>
      <w:bookmarkEnd w:id="72"/>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r w:rsidRPr="007B62FF">
        <w:rPr>
          <w:rtl/>
        </w:rPr>
        <w:t xml:space="preserve"> عنه</w:t>
      </w:r>
      <w:r w:rsidR="00527246">
        <w:rPr>
          <w:rtl/>
        </w:rPr>
        <w:t>:</w:t>
      </w:r>
      <w:r w:rsidRPr="007B62FF">
        <w:rPr>
          <w:rtl/>
        </w:rPr>
        <w:t xml:space="preserve"> ابن أبي عمير</w:t>
      </w:r>
      <w:r w:rsidR="00527246">
        <w:rPr>
          <w:rtl/>
        </w:rPr>
        <w:t>،</w:t>
      </w:r>
      <w:r w:rsidRPr="007B62FF">
        <w:rPr>
          <w:rtl/>
        </w:rPr>
        <w:t xml:space="preserve"> في الكافي</w:t>
      </w:r>
      <w:r w:rsidR="00527246">
        <w:rPr>
          <w:rtl/>
        </w:rPr>
        <w:t>،</w:t>
      </w:r>
      <w:r w:rsidRPr="007B62FF">
        <w:rPr>
          <w:rtl/>
        </w:rPr>
        <w:t xml:space="preserve"> في باب الدعاء للكرب والهمّ مرّتين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جامع الرواة 2</w:t>
      </w:r>
      <w:r w:rsidR="00527246">
        <w:rPr>
          <w:rtl/>
        </w:rPr>
        <w:t>:</w:t>
      </w:r>
      <w:r w:rsidRPr="007B62FF">
        <w:rPr>
          <w:rtl/>
        </w:rPr>
        <w:t xml:space="preserve"> 68.</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281 / 18.</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282 / 39.</w:t>
      </w:r>
    </w:p>
    <w:p w:rsidR="0017382C" w:rsidRPr="007B62FF" w:rsidRDefault="0017382C" w:rsidP="0017382C">
      <w:pPr>
        <w:pStyle w:val="libFootnote0"/>
        <w:rPr>
          <w:rtl/>
        </w:rPr>
      </w:pPr>
      <w:r w:rsidRPr="007B62FF">
        <w:rPr>
          <w:rtl/>
        </w:rPr>
        <w:t>(4) في المصدر</w:t>
      </w:r>
      <w:r w:rsidR="00527246">
        <w:rPr>
          <w:rtl/>
        </w:rPr>
        <w:t>:</w:t>
      </w:r>
      <w:r w:rsidRPr="007B62FF">
        <w:rPr>
          <w:rtl/>
        </w:rPr>
        <w:t xml:space="preserve"> </w:t>
      </w:r>
      <w:r>
        <w:rPr>
          <w:rtl/>
        </w:rPr>
        <w:t>(</w:t>
      </w:r>
      <w:r w:rsidRPr="007B62FF">
        <w:rPr>
          <w:rtl/>
        </w:rPr>
        <w:t>عمر</w:t>
      </w:r>
      <w:r>
        <w:rPr>
          <w:rtl/>
        </w:rPr>
        <w:t>)</w:t>
      </w:r>
      <w:r w:rsidR="00527246">
        <w:rPr>
          <w:rtl/>
        </w:rPr>
        <w:t>،</w:t>
      </w:r>
      <w:r w:rsidRPr="007B62FF">
        <w:rPr>
          <w:rtl/>
        </w:rPr>
        <w:t xml:space="preserve"> ومثله في منهج المقال</w:t>
      </w:r>
      <w:r w:rsidR="00527246">
        <w:rPr>
          <w:rtl/>
        </w:rPr>
        <w:t>:</w:t>
      </w:r>
      <w:r w:rsidRPr="007B62FF">
        <w:rPr>
          <w:rtl/>
        </w:rPr>
        <w:t xml:space="preserve"> 284</w:t>
      </w:r>
      <w:r w:rsidR="00527246">
        <w:rPr>
          <w:rtl/>
        </w:rPr>
        <w:t>،</w:t>
      </w:r>
      <w:r w:rsidRPr="007B62FF">
        <w:rPr>
          <w:rtl/>
        </w:rPr>
        <w:t xml:space="preserve"> وتنقيح المقال 3</w:t>
      </w:r>
      <w:r w:rsidR="00527246">
        <w:rPr>
          <w:rtl/>
        </w:rPr>
        <w:t>:</w:t>
      </w:r>
      <w:r w:rsidRPr="007B62FF">
        <w:rPr>
          <w:rtl/>
        </w:rPr>
        <w:t xml:space="preserve"> 83</w:t>
      </w:r>
      <w:r w:rsidR="00527246">
        <w:rPr>
          <w:rtl/>
        </w:rPr>
        <w:t>،</w:t>
      </w:r>
      <w:r w:rsidRPr="007B62FF">
        <w:rPr>
          <w:rtl/>
        </w:rPr>
        <w:t xml:space="preserve"> وما في</w:t>
      </w:r>
      <w:r w:rsidR="00527246">
        <w:rPr>
          <w:rtl/>
        </w:rPr>
        <w:t>:</w:t>
      </w:r>
      <w:r w:rsidRPr="007B62FF">
        <w:rPr>
          <w:rtl/>
        </w:rPr>
        <w:t xml:space="preserve"> مجمع الرجال 5</w:t>
      </w:r>
      <w:r w:rsidR="00527246">
        <w:rPr>
          <w:rtl/>
        </w:rPr>
        <w:t>:</w:t>
      </w:r>
      <w:r w:rsidRPr="007B62FF">
        <w:rPr>
          <w:rtl/>
        </w:rPr>
        <w:t xml:space="preserve"> 159</w:t>
      </w:r>
      <w:r w:rsidR="00527246">
        <w:rPr>
          <w:rtl/>
        </w:rPr>
        <w:t>،</w:t>
      </w:r>
      <w:r w:rsidRPr="007B62FF">
        <w:rPr>
          <w:rtl/>
        </w:rPr>
        <w:t xml:space="preserve"> ونقد الرجال</w:t>
      </w:r>
      <w:r w:rsidR="00527246">
        <w:rPr>
          <w:rtl/>
        </w:rPr>
        <w:t>:</w:t>
      </w:r>
      <w:r w:rsidRPr="007B62FF">
        <w:rPr>
          <w:rtl/>
        </w:rPr>
        <w:t xml:space="preserve"> 294</w:t>
      </w:r>
      <w:r w:rsidR="00527246">
        <w:rPr>
          <w:rtl/>
        </w:rPr>
        <w:t>،</w:t>
      </w:r>
      <w:r w:rsidRPr="007B62FF">
        <w:rPr>
          <w:rtl/>
        </w:rPr>
        <w:t xml:space="preserve"> وجامع الرواة 2</w:t>
      </w:r>
      <w:r w:rsidR="00527246">
        <w:rPr>
          <w:rtl/>
        </w:rPr>
        <w:t>:</w:t>
      </w:r>
      <w:r w:rsidRPr="007B62FF">
        <w:rPr>
          <w:rtl/>
        </w:rPr>
        <w:t xml:space="preserve"> 77</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282 / 40.</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282 / 33.</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282 / 38.</w:t>
      </w:r>
    </w:p>
    <w:p w:rsidR="0017382C" w:rsidRPr="007B62FF" w:rsidRDefault="0017382C" w:rsidP="0017382C">
      <w:pPr>
        <w:pStyle w:val="libFootnote0"/>
        <w:rPr>
          <w:rtl/>
        </w:rPr>
      </w:pPr>
      <w:r w:rsidRPr="007B62FF">
        <w:rPr>
          <w:rtl/>
        </w:rPr>
        <w:t>(8) أُصول الكافي 2</w:t>
      </w:r>
      <w:r w:rsidR="00527246">
        <w:rPr>
          <w:rtl/>
        </w:rPr>
        <w:t>:</w:t>
      </w:r>
      <w:r w:rsidRPr="007B62FF">
        <w:rPr>
          <w:rtl/>
        </w:rPr>
        <w:t xml:space="preserve"> 406 / 10</w:t>
      </w:r>
      <w:r w:rsidR="00527246">
        <w:rPr>
          <w:rtl/>
        </w:rPr>
        <w:t>،</w:t>
      </w:r>
      <w:r w:rsidRPr="007B62FF">
        <w:rPr>
          <w:rtl/>
        </w:rPr>
        <w:t xml:space="preserve"> </w:t>
      </w:r>
      <w:r>
        <w:rPr>
          <w:rtl/>
        </w:rPr>
        <w:t>و 2</w:t>
      </w:r>
      <w:r w:rsidRPr="007B62FF">
        <w:rPr>
          <w:rtl/>
        </w:rPr>
        <w:t>3.</w:t>
      </w:r>
    </w:p>
    <w:p w:rsidR="0017382C" w:rsidRDefault="0017382C" w:rsidP="00C613E8">
      <w:pPr>
        <w:pStyle w:val="libNormal"/>
        <w:rPr>
          <w:rtl/>
        </w:rPr>
      </w:pPr>
      <w:r>
        <w:rPr>
          <w:rtl/>
        </w:rPr>
        <w:br w:type="page"/>
      </w:r>
    </w:p>
    <w:p w:rsidR="0017382C" w:rsidRPr="00E10B1D" w:rsidRDefault="0017382C" w:rsidP="0063324D">
      <w:pPr>
        <w:pStyle w:val="Heading3"/>
        <w:rPr>
          <w:rStyle w:val="Heading3Char"/>
          <w:rtl/>
        </w:rPr>
      </w:pPr>
      <w:bookmarkStart w:id="73" w:name="_Toc394921293"/>
      <w:r w:rsidRPr="004F14F2">
        <w:rPr>
          <w:rtl/>
        </w:rPr>
        <w:lastRenderedPageBreak/>
        <w:t xml:space="preserve">[2383] محمّد بن أمير المؤمنين </w:t>
      </w:r>
      <w:r w:rsidRPr="0017382C">
        <w:rPr>
          <w:rStyle w:val="libFootnotenumChar"/>
          <w:rtl/>
        </w:rPr>
        <w:t>(7)</w:t>
      </w:r>
      <w:r w:rsidR="00527246">
        <w:rPr>
          <w:rFonts w:hint="cs"/>
          <w:rtl/>
        </w:rPr>
        <w:t>:</w:t>
      </w:r>
      <w:bookmarkEnd w:id="73"/>
    </w:p>
    <w:p w:rsidR="0017382C" w:rsidRPr="007B62FF" w:rsidRDefault="0017382C" w:rsidP="0017382C">
      <w:pPr>
        <w:pStyle w:val="libNormal"/>
        <w:rPr>
          <w:rtl/>
        </w:rPr>
      </w:pPr>
      <w:r w:rsidRPr="007B62FF">
        <w:rPr>
          <w:rtl/>
        </w:rPr>
        <w:t>وهو ابن الحنفية</w:t>
      </w:r>
      <w:r w:rsidR="00527246">
        <w:rPr>
          <w:rtl/>
        </w:rPr>
        <w:t>،</w:t>
      </w:r>
      <w:r w:rsidRPr="007B62FF">
        <w:rPr>
          <w:rtl/>
        </w:rPr>
        <w:t xml:space="preserve"> في الكشي مسنداً</w:t>
      </w:r>
      <w:r w:rsidR="00527246">
        <w:rPr>
          <w:rtl/>
        </w:rPr>
        <w:t>:</w:t>
      </w:r>
      <w:r w:rsidRPr="007B62FF">
        <w:rPr>
          <w:rtl/>
        </w:rPr>
        <w:t xml:space="preserve"> عن الرضا </w:t>
      </w:r>
      <w:r w:rsidRPr="0017382C">
        <w:rPr>
          <w:rStyle w:val="libAlaemChar"/>
          <w:rtl/>
        </w:rPr>
        <w:t>عليه‌السلام</w:t>
      </w:r>
      <w:r w:rsidR="00527246">
        <w:rPr>
          <w:rtl/>
        </w:rPr>
        <w:t>،</w:t>
      </w:r>
      <w:r w:rsidRPr="007B62FF">
        <w:rPr>
          <w:rtl/>
        </w:rPr>
        <w:t xml:space="preserve"> قال</w:t>
      </w:r>
      <w:r w:rsidR="00527246">
        <w:rPr>
          <w:rtl/>
        </w:rPr>
        <w:t>:</w:t>
      </w:r>
      <w:r w:rsidRPr="007B62FF">
        <w:rPr>
          <w:rtl/>
        </w:rPr>
        <w:t xml:space="preserve"> كان أمير المؤمنين </w:t>
      </w:r>
      <w:r w:rsidRPr="0017382C">
        <w:rPr>
          <w:rStyle w:val="libAlaemChar"/>
          <w:rtl/>
        </w:rPr>
        <w:t>عليه‌السلام</w:t>
      </w:r>
      <w:r w:rsidRPr="007B62FF">
        <w:rPr>
          <w:rtl/>
        </w:rPr>
        <w:t xml:space="preserve"> يقول</w:t>
      </w:r>
      <w:r w:rsidR="00527246">
        <w:rPr>
          <w:rtl/>
        </w:rPr>
        <w:t>:</w:t>
      </w:r>
      <w:r w:rsidRPr="007B62FF">
        <w:rPr>
          <w:rtl/>
        </w:rPr>
        <w:t xml:space="preserve"> إنّ المحامدة تأبى أن يعصى الله عزّ وجلّ</w:t>
      </w:r>
      <w:r w:rsidR="00527246">
        <w:rPr>
          <w:rtl/>
        </w:rPr>
        <w:t>،</w:t>
      </w:r>
      <w:r w:rsidRPr="007B62FF">
        <w:rPr>
          <w:rtl/>
        </w:rPr>
        <w:t xml:space="preserve"> وعدّ منهم</w:t>
      </w:r>
      <w:r w:rsidR="00527246">
        <w:rPr>
          <w:rtl/>
        </w:rPr>
        <w:t>:</w:t>
      </w:r>
      <w:r w:rsidRPr="007B62FF">
        <w:rPr>
          <w:rtl/>
        </w:rPr>
        <w:t xml:space="preserve"> محمّد بن الحنفيّة </w:t>
      </w:r>
      <w:r w:rsidRPr="0017382C">
        <w:rPr>
          <w:rStyle w:val="libFootnotenumChar"/>
          <w:rtl/>
        </w:rPr>
        <w:t>(1)</w:t>
      </w:r>
      <w:r>
        <w:rPr>
          <w:rtl/>
        </w:rPr>
        <w:t>.</w:t>
      </w:r>
    </w:p>
    <w:p w:rsidR="0017382C" w:rsidRPr="007B62FF" w:rsidRDefault="0017382C" w:rsidP="0017382C">
      <w:pPr>
        <w:pStyle w:val="libNormal"/>
        <w:rPr>
          <w:rtl/>
        </w:rPr>
      </w:pPr>
      <w:r w:rsidRPr="007B62FF">
        <w:rPr>
          <w:rtl/>
        </w:rPr>
        <w:t>وفي غير واحد من الأخبار</w:t>
      </w:r>
      <w:r w:rsidR="00527246">
        <w:rPr>
          <w:rtl/>
        </w:rPr>
        <w:t>:</w:t>
      </w:r>
      <w:r w:rsidRPr="007B62FF">
        <w:rPr>
          <w:rtl/>
        </w:rPr>
        <w:t xml:space="preserve"> أنّ رسول الله </w:t>
      </w:r>
      <w:r w:rsidRPr="0017382C">
        <w:rPr>
          <w:rStyle w:val="libAlaemChar"/>
          <w:rtl/>
        </w:rPr>
        <w:t>صلى‌الله‌عليه‌وآله‌وسلم</w:t>
      </w:r>
      <w:r w:rsidRPr="007B62FF">
        <w:rPr>
          <w:rtl/>
        </w:rPr>
        <w:t xml:space="preserve"> قال فيه لعلي </w:t>
      </w:r>
      <w:r w:rsidRPr="0017382C">
        <w:rPr>
          <w:rStyle w:val="libAlaemChar"/>
          <w:rtl/>
        </w:rPr>
        <w:t>عليه‌السلام</w:t>
      </w:r>
      <w:r w:rsidR="00527246">
        <w:rPr>
          <w:rtl/>
        </w:rPr>
        <w:t>:</w:t>
      </w:r>
      <w:r w:rsidRPr="007B62FF">
        <w:rPr>
          <w:rtl/>
        </w:rPr>
        <w:t xml:space="preserve"> إنه سيولد لك غلام بعدي فسمّه باسمي</w:t>
      </w:r>
      <w:r w:rsidR="00527246">
        <w:rPr>
          <w:rtl/>
        </w:rPr>
        <w:t>،</w:t>
      </w:r>
      <w:r w:rsidRPr="007B62FF">
        <w:rPr>
          <w:rtl/>
        </w:rPr>
        <w:t xml:space="preserve"> وكنّه بكنيتي</w:t>
      </w:r>
      <w:r w:rsidR="00527246">
        <w:rPr>
          <w:rtl/>
        </w:rPr>
        <w:t>،</w:t>
      </w:r>
      <w:r w:rsidRPr="007B62FF">
        <w:rPr>
          <w:rtl/>
        </w:rPr>
        <w:t xml:space="preserve"> فسمّاه محمّداً</w:t>
      </w:r>
      <w:r w:rsidR="00527246">
        <w:rPr>
          <w:rtl/>
        </w:rPr>
        <w:t>،</w:t>
      </w:r>
      <w:r w:rsidRPr="007B62FF">
        <w:rPr>
          <w:rtl/>
        </w:rPr>
        <w:t xml:space="preserve"> وكنّاه أبا القاسم</w:t>
      </w:r>
      <w:r w:rsidR="00527246">
        <w:rPr>
          <w:rtl/>
        </w:rPr>
        <w:t>،</w:t>
      </w:r>
      <w:r w:rsidRPr="007B62FF">
        <w:rPr>
          <w:rtl/>
        </w:rPr>
        <w:t xml:space="preserve"> ولا يجوز ذلك لأحد سواه إلاّ الحجّة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Pr="007B62FF" w:rsidRDefault="0017382C" w:rsidP="0017382C">
      <w:pPr>
        <w:pStyle w:val="libNormal"/>
        <w:rPr>
          <w:rtl/>
        </w:rPr>
      </w:pPr>
      <w:r w:rsidRPr="007B62FF">
        <w:rPr>
          <w:rtl/>
        </w:rPr>
        <w:t>ويظهر من أخبار كثيرة فضله</w:t>
      </w:r>
      <w:r w:rsidR="00527246">
        <w:rPr>
          <w:rtl/>
        </w:rPr>
        <w:t>،</w:t>
      </w:r>
      <w:r w:rsidRPr="007B62FF">
        <w:rPr>
          <w:rtl/>
        </w:rPr>
        <w:t xml:space="preserve"> وعلمه</w:t>
      </w:r>
      <w:r w:rsidR="00527246">
        <w:rPr>
          <w:rtl/>
        </w:rPr>
        <w:t>،</w:t>
      </w:r>
      <w:r w:rsidRPr="007B62FF">
        <w:rPr>
          <w:rtl/>
        </w:rPr>
        <w:t xml:space="preserve"> وجلالة قدره</w:t>
      </w:r>
      <w:r w:rsidR="00527246">
        <w:rPr>
          <w:rtl/>
        </w:rPr>
        <w:t>،</w:t>
      </w:r>
      <w:r w:rsidRPr="007B62FF">
        <w:rPr>
          <w:rtl/>
        </w:rPr>
        <w:t xml:space="preserve"> وأنه كان يدين بإمامة علي بن الحسين </w:t>
      </w:r>
      <w:r>
        <w:rPr>
          <w:rtl/>
        </w:rPr>
        <w:t>(</w:t>
      </w:r>
      <w:r w:rsidRPr="007B62FF">
        <w:rPr>
          <w:rtl/>
        </w:rPr>
        <w:t>عليهما السّلام</w:t>
      </w:r>
      <w:r>
        <w:rPr>
          <w:rtl/>
        </w:rPr>
        <w:t>)</w:t>
      </w:r>
      <w:r w:rsidRPr="007B62FF">
        <w:rPr>
          <w:rtl/>
        </w:rPr>
        <w:t xml:space="preserve"> </w:t>
      </w:r>
      <w:r w:rsidRPr="0017382C">
        <w:rPr>
          <w:rStyle w:val="libFootnotenumChar"/>
          <w:rtl/>
        </w:rPr>
        <w:t>(3)</w:t>
      </w:r>
      <w:r w:rsidR="00527246">
        <w:rPr>
          <w:rtl/>
        </w:rPr>
        <w:t>،</w:t>
      </w:r>
      <w:r w:rsidRPr="007B62FF">
        <w:rPr>
          <w:rtl/>
        </w:rPr>
        <w:t xml:space="preserve"> وهو ممّن روى النص على الأئمة الاثنى عشر </w:t>
      </w:r>
      <w:r w:rsidRPr="0017382C">
        <w:rPr>
          <w:rStyle w:val="libAlaemChar"/>
          <w:rtl/>
        </w:rPr>
        <w:t>عليهم‌السلام</w:t>
      </w:r>
      <w:r w:rsidR="00527246">
        <w:rPr>
          <w:rtl/>
        </w:rPr>
        <w:t>،</w:t>
      </w:r>
      <w:r w:rsidRPr="007B62FF">
        <w:rPr>
          <w:rtl/>
        </w:rPr>
        <w:t xml:space="preserve"> عن أبيه أمير المؤمنين </w:t>
      </w:r>
      <w:r w:rsidRPr="0017382C">
        <w:rPr>
          <w:rStyle w:val="libAlaemChar"/>
          <w:rtl/>
        </w:rPr>
        <w:t>عليه‌السلام</w:t>
      </w:r>
      <w:r>
        <w:rPr>
          <w:rtl/>
        </w:rPr>
        <w:t>.</w:t>
      </w:r>
    </w:p>
    <w:p w:rsidR="0017382C" w:rsidRPr="007B62FF" w:rsidRDefault="0017382C" w:rsidP="0017382C">
      <w:pPr>
        <w:pStyle w:val="libNormal"/>
        <w:rPr>
          <w:rtl/>
        </w:rPr>
      </w:pPr>
      <w:r w:rsidRPr="007B62FF">
        <w:rPr>
          <w:rtl/>
        </w:rPr>
        <w:t xml:space="preserve">وعدّه في البلغة من الممدوحين </w:t>
      </w:r>
      <w:r w:rsidRPr="0017382C">
        <w:rPr>
          <w:rStyle w:val="libFootnotenumChar"/>
          <w:rtl/>
        </w:rPr>
        <w:t>(4)</w:t>
      </w:r>
      <w:r w:rsidR="00527246">
        <w:rPr>
          <w:rtl/>
        </w:rPr>
        <w:t>،</w:t>
      </w:r>
      <w:r w:rsidRPr="007B62FF">
        <w:rPr>
          <w:rtl/>
        </w:rPr>
        <w:t xml:space="preserve"> ولا يخلو من غرابة.</w:t>
      </w:r>
    </w:p>
    <w:p w:rsidR="0017382C" w:rsidRDefault="0017382C" w:rsidP="00E10B1D">
      <w:pPr>
        <w:pStyle w:val="Heading3"/>
        <w:rPr>
          <w:rtl/>
        </w:rPr>
      </w:pPr>
      <w:bookmarkStart w:id="74" w:name="_Toc394921294"/>
      <w:r w:rsidRPr="004F14F2">
        <w:rPr>
          <w:rtl/>
        </w:rPr>
        <w:t>[2384] محمّد بن أُورَمَة</w:t>
      </w:r>
      <w:r w:rsidR="00527246">
        <w:rPr>
          <w:rtl/>
        </w:rPr>
        <w:t>:</w:t>
      </w:r>
      <w:bookmarkEnd w:id="74"/>
    </w:p>
    <w:p w:rsidR="0017382C" w:rsidRPr="007B62FF" w:rsidRDefault="0017382C" w:rsidP="0017382C">
      <w:pPr>
        <w:pStyle w:val="libNormal"/>
        <w:rPr>
          <w:rtl/>
        </w:rPr>
      </w:pPr>
      <w:r w:rsidRPr="007B62FF">
        <w:rPr>
          <w:rtl/>
        </w:rPr>
        <w:t>أبو جعفر القمّي</w:t>
      </w:r>
      <w:r w:rsidR="00527246">
        <w:rPr>
          <w:rtl/>
        </w:rPr>
        <w:t>،</w:t>
      </w:r>
      <w:r w:rsidRPr="007B62FF">
        <w:rPr>
          <w:rtl/>
        </w:rPr>
        <w:t xml:space="preserve"> في النجاشي</w:t>
      </w:r>
      <w:r w:rsidR="00527246">
        <w:rPr>
          <w:rtl/>
        </w:rPr>
        <w:t>:</w:t>
      </w:r>
      <w:r w:rsidRPr="007B62FF">
        <w:rPr>
          <w:rtl/>
        </w:rPr>
        <w:t xml:space="preserve"> ذكره القميون وغمزوا عليه</w:t>
      </w:r>
      <w:r w:rsidR="00527246">
        <w:rPr>
          <w:rtl/>
        </w:rPr>
        <w:t>،</w:t>
      </w:r>
      <w:r w:rsidRPr="007B62FF">
        <w:rPr>
          <w:rtl/>
        </w:rPr>
        <w:t xml:space="preserve"> ورموه بالغلوّ</w:t>
      </w:r>
      <w:r w:rsidR="00527246">
        <w:rPr>
          <w:rtl/>
        </w:rPr>
        <w:t>،</w:t>
      </w:r>
      <w:r w:rsidRPr="007B62FF">
        <w:rPr>
          <w:rtl/>
        </w:rPr>
        <w:t xml:space="preserve"> حتى دسّ عليه من يفتك به</w:t>
      </w:r>
      <w:r w:rsidR="00527246">
        <w:rPr>
          <w:rtl/>
        </w:rPr>
        <w:t>،</w:t>
      </w:r>
      <w:r w:rsidRPr="007B62FF">
        <w:rPr>
          <w:rtl/>
        </w:rPr>
        <w:t xml:space="preserve"> فوجدوه يصلّي من أول الليل إلى آخره</w:t>
      </w:r>
      <w:r w:rsidR="00527246">
        <w:rPr>
          <w:rtl/>
        </w:rPr>
        <w:t>،</w:t>
      </w:r>
      <w:r w:rsidRPr="007B62FF">
        <w:rPr>
          <w:rtl/>
        </w:rPr>
        <w:t xml:space="preserve"> فتوقّفوا عنه</w:t>
      </w:r>
      <w:r w:rsidR="00527246">
        <w:rPr>
          <w:rtl/>
        </w:rPr>
        <w:t>،</w:t>
      </w:r>
      <w:r w:rsidRPr="007B62FF">
        <w:rPr>
          <w:rtl/>
        </w:rPr>
        <w:t xml:space="preserve"> ثم نقل طعن ابن الوليد عليه</w:t>
      </w:r>
      <w:r w:rsidR="00527246">
        <w:rPr>
          <w:rtl/>
        </w:rPr>
        <w:t>،</w:t>
      </w:r>
      <w:r w:rsidRPr="007B62FF">
        <w:rPr>
          <w:rtl/>
        </w:rPr>
        <w:t xml:space="preserve"> ثم قال</w:t>
      </w:r>
      <w:r w:rsidR="00527246">
        <w:rPr>
          <w:rtl/>
        </w:rPr>
        <w:t>:</w:t>
      </w:r>
      <w:r w:rsidRPr="007B62FF">
        <w:rPr>
          <w:rtl/>
        </w:rPr>
        <w:t xml:space="preserve"> وقال بعض أصحابنا</w:t>
      </w:r>
      <w:r w:rsidR="00527246">
        <w:rPr>
          <w:rtl/>
        </w:rPr>
        <w:t>:</w:t>
      </w:r>
      <w:r w:rsidRPr="007B62FF">
        <w:rPr>
          <w:rtl/>
        </w:rPr>
        <w:t xml:space="preserve"> أنّه رأى توقيعاً من أبي الحسن الثالث </w:t>
      </w:r>
      <w:r w:rsidRPr="0017382C">
        <w:rPr>
          <w:rStyle w:val="libAlaemChar"/>
          <w:rtl/>
        </w:rPr>
        <w:t>عليه‌السلام</w:t>
      </w:r>
      <w:r w:rsidRPr="007B62FF">
        <w:rPr>
          <w:rtl/>
        </w:rPr>
        <w:t xml:space="preserve"> إلى أهل قم في معنى محمّد بن أورمة</w:t>
      </w:r>
      <w:r w:rsidR="00527246">
        <w:rPr>
          <w:rtl/>
        </w:rPr>
        <w:t>،</w:t>
      </w:r>
      <w:r w:rsidRPr="007B62FF">
        <w:rPr>
          <w:rtl/>
        </w:rPr>
        <w:t xml:space="preserve"> وبراءته ممّا قذف به</w:t>
      </w:r>
      <w:r w:rsidR="00527246">
        <w:rPr>
          <w:rtl/>
        </w:rPr>
        <w:t>،</w:t>
      </w:r>
      <w:r w:rsidRPr="007B62FF">
        <w:rPr>
          <w:rtl/>
        </w:rPr>
        <w:t xml:space="preserve"> وكتبه صحاح إلاّ كتاباً ينسب إليه ترجمته تفسير الباطن </w:t>
      </w:r>
      <w:r w:rsidRPr="0017382C">
        <w:rPr>
          <w:rStyle w:val="libFootnotenumChar"/>
          <w:rtl/>
        </w:rPr>
        <w:t>(5)</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الكشّي 1</w:t>
      </w:r>
      <w:r w:rsidR="00527246">
        <w:rPr>
          <w:rtl/>
        </w:rPr>
        <w:t>:</w:t>
      </w:r>
      <w:r w:rsidRPr="007B62FF">
        <w:rPr>
          <w:rtl/>
        </w:rPr>
        <w:t xml:space="preserve"> 286 / 125.</w:t>
      </w:r>
    </w:p>
    <w:p w:rsidR="0017382C" w:rsidRPr="007B62FF" w:rsidRDefault="0017382C" w:rsidP="0017382C">
      <w:pPr>
        <w:pStyle w:val="libFootnote0"/>
        <w:rPr>
          <w:rtl/>
        </w:rPr>
      </w:pPr>
      <w:r w:rsidRPr="007B62FF">
        <w:rPr>
          <w:rtl/>
        </w:rPr>
        <w:t>(2) انظر بحار الأنوار 38</w:t>
      </w:r>
      <w:r w:rsidR="00527246">
        <w:rPr>
          <w:rtl/>
        </w:rPr>
        <w:t>:</w:t>
      </w:r>
      <w:r w:rsidRPr="007B62FF">
        <w:rPr>
          <w:rtl/>
        </w:rPr>
        <w:t xml:space="preserve"> 304.</w:t>
      </w:r>
    </w:p>
    <w:p w:rsidR="0017382C" w:rsidRPr="007B62FF" w:rsidRDefault="0017382C" w:rsidP="0017382C">
      <w:pPr>
        <w:pStyle w:val="libFootnote0"/>
        <w:rPr>
          <w:rtl/>
        </w:rPr>
      </w:pPr>
      <w:r w:rsidRPr="007B62FF">
        <w:rPr>
          <w:rtl/>
        </w:rPr>
        <w:t>(3) انظر بحار الأنوار 45</w:t>
      </w:r>
      <w:r w:rsidR="00527246">
        <w:rPr>
          <w:rtl/>
        </w:rPr>
        <w:t>:</w:t>
      </w:r>
      <w:r w:rsidRPr="007B62FF">
        <w:rPr>
          <w:rtl/>
        </w:rPr>
        <w:t xml:space="preserve"> 347 348.</w:t>
      </w:r>
    </w:p>
    <w:p w:rsidR="0017382C" w:rsidRPr="007B62FF" w:rsidRDefault="0017382C" w:rsidP="0017382C">
      <w:pPr>
        <w:pStyle w:val="libFootnote0"/>
        <w:rPr>
          <w:rtl/>
        </w:rPr>
      </w:pPr>
      <w:r w:rsidRPr="007B62FF">
        <w:rPr>
          <w:rtl/>
        </w:rPr>
        <w:t>(4) بلغة المحدثين</w:t>
      </w:r>
      <w:r w:rsidR="00527246">
        <w:rPr>
          <w:rtl/>
        </w:rPr>
        <w:t>:</w:t>
      </w:r>
      <w:r w:rsidRPr="007B62FF">
        <w:rPr>
          <w:rtl/>
        </w:rPr>
        <w:t xml:space="preserve"> 407 / 4.</w:t>
      </w:r>
    </w:p>
    <w:p w:rsidR="0017382C" w:rsidRPr="007B62FF" w:rsidRDefault="0017382C" w:rsidP="0017382C">
      <w:pPr>
        <w:pStyle w:val="libFootnote0"/>
        <w:rPr>
          <w:rtl/>
        </w:rPr>
      </w:pPr>
      <w:r w:rsidRPr="007B62FF">
        <w:rPr>
          <w:rtl/>
        </w:rPr>
        <w:t>(5) رجال النجاشي</w:t>
      </w:r>
      <w:r w:rsidR="00527246">
        <w:rPr>
          <w:rtl/>
        </w:rPr>
        <w:t>:</w:t>
      </w:r>
      <w:r w:rsidRPr="007B62FF">
        <w:rPr>
          <w:rtl/>
        </w:rPr>
        <w:t xml:space="preserve"> 329 / 891.</w:t>
      </w:r>
    </w:p>
    <w:p w:rsidR="0017382C" w:rsidRDefault="0017382C" w:rsidP="00C613E8">
      <w:pPr>
        <w:pStyle w:val="libNormal"/>
        <w:rPr>
          <w:rtl/>
        </w:rPr>
      </w:pPr>
      <w:r>
        <w:rPr>
          <w:rtl/>
        </w:rPr>
        <w:br w:type="page"/>
      </w:r>
    </w:p>
    <w:p w:rsidR="0017382C" w:rsidRPr="007B62FF" w:rsidRDefault="0017382C" w:rsidP="0017382C">
      <w:pPr>
        <w:pStyle w:val="libNormal"/>
        <w:rPr>
          <w:rtl/>
        </w:rPr>
      </w:pPr>
      <w:r w:rsidRPr="007B62FF">
        <w:rPr>
          <w:rtl/>
        </w:rPr>
        <w:lastRenderedPageBreak/>
        <w:t>وفي الخلاصة</w:t>
      </w:r>
      <w:r w:rsidR="00527246">
        <w:rPr>
          <w:rtl/>
        </w:rPr>
        <w:t>:</w:t>
      </w:r>
      <w:r w:rsidRPr="007B62FF">
        <w:rPr>
          <w:rtl/>
        </w:rPr>
        <w:t xml:space="preserve"> عن الغضائري</w:t>
      </w:r>
      <w:r w:rsidR="00527246">
        <w:rPr>
          <w:rtl/>
        </w:rPr>
        <w:t>:</w:t>
      </w:r>
      <w:r w:rsidRPr="007B62FF">
        <w:rPr>
          <w:rtl/>
        </w:rPr>
        <w:t xml:space="preserve"> اتّهمه القمّيّون بالغلوّ</w:t>
      </w:r>
      <w:r w:rsidR="00527246">
        <w:rPr>
          <w:rtl/>
        </w:rPr>
        <w:t>،</w:t>
      </w:r>
      <w:r w:rsidRPr="007B62FF">
        <w:rPr>
          <w:rtl/>
        </w:rPr>
        <w:t xml:space="preserve"> وحديثه نقيّ لا فساد فيه</w:t>
      </w:r>
      <w:r w:rsidR="00527246">
        <w:rPr>
          <w:rtl/>
        </w:rPr>
        <w:t>،</w:t>
      </w:r>
      <w:r w:rsidRPr="007B62FF">
        <w:rPr>
          <w:rtl/>
        </w:rPr>
        <w:t xml:space="preserve"> ولم أرَ شيئاً ينسب إليه تضطرب فيه النفس إلاّ أوراقاً في تفسير الباطن وما يليق بحديثه</w:t>
      </w:r>
      <w:r w:rsidR="00527246">
        <w:rPr>
          <w:rtl/>
        </w:rPr>
        <w:t>،</w:t>
      </w:r>
      <w:r w:rsidRPr="007B62FF">
        <w:rPr>
          <w:rtl/>
        </w:rPr>
        <w:t xml:space="preserve"> وأظنّها موضوعة عليه</w:t>
      </w:r>
      <w:r w:rsidR="00527246">
        <w:rPr>
          <w:rtl/>
        </w:rPr>
        <w:t>،</w:t>
      </w:r>
      <w:r w:rsidRPr="007B62FF">
        <w:rPr>
          <w:rtl/>
        </w:rPr>
        <w:t xml:space="preserve"> ورأيت كتاباً خرج من أبي الحسن علي بن محمّد </w:t>
      </w:r>
      <w:r>
        <w:rPr>
          <w:rtl/>
        </w:rPr>
        <w:t>(</w:t>
      </w:r>
      <w:r w:rsidRPr="007B62FF">
        <w:rPr>
          <w:rtl/>
        </w:rPr>
        <w:t>عليهما السّلام</w:t>
      </w:r>
      <w:r>
        <w:rPr>
          <w:rtl/>
        </w:rPr>
        <w:t>).</w:t>
      </w:r>
      <w:r w:rsidRPr="007B62FF">
        <w:rPr>
          <w:rtl/>
        </w:rPr>
        <w:t xml:space="preserve"> إلى آخره </w:t>
      </w:r>
      <w:r w:rsidRPr="0017382C">
        <w:rPr>
          <w:rStyle w:val="libFootnotenumChar"/>
          <w:rtl/>
        </w:rPr>
        <w:t>(1)</w:t>
      </w:r>
      <w:r>
        <w:rPr>
          <w:rtl/>
        </w:rPr>
        <w:t>.</w:t>
      </w:r>
    </w:p>
    <w:p w:rsidR="0017382C" w:rsidRPr="007B62FF" w:rsidRDefault="0017382C" w:rsidP="0017382C">
      <w:pPr>
        <w:pStyle w:val="libNormal"/>
        <w:rPr>
          <w:rtl/>
        </w:rPr>
      </w:pPr>
      <w:r w:rsidRPr="007B62FF">
        <w:rPr>
          <w:rtl/>
        </w:rPr>
        <w:t>وقد أوضح في التعليقة فساد ما نسب إليه</w:t>
      </w:r>
      <w:r w:rsidR="00527246">
        <w:rPr>
          <w:rtl/>
        </w:rPr>
        <w:t>،</w:t>
      </w:r>
      <w:r w:rsidRPr="007B62FF">
        <w:rPr>
          <w:rtl/>
        </w:rPr>
        <w:t xml:space="preserve"> وعلوّ مقامه بما لا مزيد عليه </w:t>
      </w:r>
      <w:r w:rsidRPr="0017382C">
        <w:rPr>
          <w:rStyle w:val="libFootnotenumChar"/>
          <w:rtl/>
        </w:rPr>
        <w:t>(2)</w:t>
      </w:r>
      <w:r w:rsidR="00527246">
        <w:rPr>
          <w:rtl/>
        </w:rPr>
        <w:t>،</w:t>
      </w:r>
      <w:r w:rsidRPr="007B62FF">
        <w:rPr>
          <w:rtl/>
        </w:rPr>
        <w:t xml:space="preserve"> هذا ويروى عنه</w:t>
      </w:r>
      <w:r w:rsidR="00527246">
        <w:rPr>
          <w:rtl/>
        </w:rPr>
        <w:t>:</w:t>
      </w:r>
      <w:r w:rsidRPr="007B62FF">
        <w:rPr>
          <w:rtl/>
        </w:rPr>
        <w:t xml:space="preserve"> علي بن الحسن بن فضّال </w:t>
      </w:r>
      <w:r w:rsidRPr="0017382C">
        <w:rPr>
          <w:rStyle w:val="libFootnotenumChar"/>
          <w:rtl/>
        </w:rPr>
        <w:t>(3)</w:t>
      </w:r>
      <w:r>
        <w:rPr>
          <w:rtl/>
        </w:rPr>
        <w:t>.</w:t>
      </w:r>
    </w:p>
    <w:p w:rsidR="0017382C" w:rsidRPr="007B62FF" w:rsidRDefault="0017382C" w:rsidP="0017382C">
      <w:pPr>
        <w:pStyle w:val="libNormal"/>
        <w:rPr>
          <w:rtl/>
        </w:rPr>
      </w:pPr>
      <w:r w:rsidRPr="007B62FF">
        <w:rPr>
          <w:rtl/>
        </w:rPr>
        <w:t xml:space="preserve">ولصاحب تكملة الرجال هنا كلام ينبغي النظر فيه </w:t>
      </w:r>
      <w:r w:rsidRPr="0017382C">
        <w:rPr>
          <w:rStyle w:val="libFootnotenumChar"/>
          <w:rtl/>
        </w:rPr>
        <w:t>(4)</w:t>
      </w:r>
      <w:r>
        <w:rPr>
          <w:rtl/>
        </w:rPr>
        <w:t>.</w:t>
      </w:r>
    </w:p>
    <w:p w:rsidR="0017382C" w:rsidRDefault="0017382C" w:rsidP="00E10B1D">
      <w:pPr>
        <w:pStyle w:val="Heading3"/>
        <w:rPr>
          <w:rtl/>
        </w:rPr>
      </w:pPr>
      <w:bookmarkStart w:id="75" w:name="_Toc394921295"/>
      <w:r w:rsidRPr="004F14F2">
        <w:rPr>
          <w:rtl/>
        </w:rPr>
        <w:t>[2385] محمّد بن بُجَيل</w:t>
      </w:r>
      <w:r w:rsidR="00527246">
        <w:rPr>
          <w:rtl/>
        </w:rPr>
        <w:t>:</w:t>
      </w:r>
      <w:bookmarkEnd w:id="75"/>
    </w:p>
    <w:p w:rsidR="0017382C" w:rsidRPr="007B62FF" w:rsidRDefault="0017382C" w:rsidP="0017382C">
      <w:pPr>
        <w:pStyle w:val="libNormal"/>
        <w:rPr>
          <w:rtl/>
        </w:rPr>
      </w:pPr>
      <w:r w:rsidRPr="007B62FF">
        <w:rPr>
          <w:rtl/>
        </w:rPr>
        <w:t>وأخوه علي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sidRPr="007B62FF">
        <w:rPr>
          <w:rtl/>
        </w:rPr>
        <w:t xml:space="preserve"> وفي رجال البرقي</w:t>
      </w:r>
      <w:r w:rsidR="00527246">
        <w:rPr>
          <w:rtl/>
        </w:rPr>
        <w:t>:</w:t>
      </w:r>
      <w:r w:rsidRPr="007B62FF">
        <w:rPr>
          <w:rtl/>
        </w:rPr>
        <w:t xml:space="preserve"> بجيل بن عقيل </w:t>
      </w:r>
      <w:r w:rsidRPr="0017382C">
        <w:rPr>
          <w:rStyle w:val="libFootnotenumChar"/>
          <w:rtl/>
        </w:rPr>
        <w:t>(6)</w:t>
      </w:r>
      <w:r w:rsidR="00527246">
        <w:rPr>
          <w:rtl/>
        </w:rPr>
        <w:t>،</w:t>
      </w:r>
      <w:r w:rsidRPr="007B62FF">
        <w:rPr>
          <w:rtl/>
        </w:rPr>
        <w:t xml:space="preserve"> وهو صاحب كتاب معتمد في مشيخة الفقيه</w:t>
      </w:r>
      <w:r w:rsidR="00527246">
        <w:rPr>
          <w:rtl/>
        </w:rPr>
        <w:t>،</w:t>
      </w:r>
      <w:r w:rsidRPr="007B62FF">
        <w:rPr>
          <w:rtl/>
        </w:rPr>
        <w:t xml:space="preserve"> يرويه عنه</w:t>
      </w:r>
      <w:r w:rsidR="00527246">
        <w:rPr>
          <w:rtl/>
        </w:rPr>
        <w:t>:</w:t>
      </w:r>
      <w:r w:rsidRPr="007B62FF">
        <w:rPr>
          <w:rtl/>
        </w:rPr>
        <w:t xml:space="preserve"> علي بن الحسن بن رباط </w:t>
      </w:r>
      <w:r w:rsidRPr="0017382C">
        <w:rPr>
          <w:rStyle w:val="libFootnotenumChar"/>
          <w:rtl/>
        </w:rPr>
        <w:t>(7)</w:t>
      </w:r>
      <w:r>
        <w:rPr>
          <w:rtl/>
        </w:rPr>
        <w:t>.</w:t>
      </w:r>
    </w:p>
    <w:p w:rsidR="0017382C" w:rsidRDefault="0017382C" w:rsidP="00E10B1D">
      <w:pPr>
        <w:pStyle w:val="Heading3"/>
        <w:rPr>
          <w:rtl/>
        </w:rPr>
      </w:pPr>
      <w:bookmarkStart w:id="76" w:name="_Toc394921296"/>
      <w:r w:rsidRPr="004F14F2">
        <w:rPr>
          <w:rtl/>
        </w:rPr>
        <w:t>[2386] محمّد بن بِسْطام الجُعْفِيّ</w:t>
      </w:r>
      <w:r w:rsidR="00527246">
        <w:rPr>
          <w:rtl/>
        </w:rPr>
        <w:t>:</w:t>
      </w:r>
      <w:bookmarkEnd w:id="76"/>
    </w:p>
    <w:p w:rsidR="0017382C" w:rsidRPr="007B62FF" w:rsidRDefault="0017382C" w:rsidP="0017382C">
      <w:pPr>
        <w:pStyle w:val="libNormal"/>
        <w:rPr>
          <w:rtl/>
        </w:rPr>
      </w:pPr>
      <w:r w:rsidRPr="007B62FF">
        <w:rPr>
          <w:rtl/>
        </w:rPr>
        <w:t xml:space="preserve">مولى لهم </w:t>
      </w:r>
      <w:r w:rsidRPr="0017382C">
        <w:rPr>
          <w:rStyle w:val="libFootnotenumChar"/>
          <w:rtl/>
        </w:rPr>
        <w:t>(8)</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العلاّمة</w:t>
      </w:r>
      <w:r w:rsidR="00527246">
        <w:rPr>
          <w:rtl/>
        </w:rPr>
        <w:t>:</w:t>
      </w:r>
      <w:r w:rsidRPr="007B62FF">
        <w:rPr>
          <w:rtl/>
        </w:rPr>
        <w:t xml:space="preserve"> 252 / 28.</w:t>
      </w:r>
    </w:p>
    <w:p w:rsidR="0017382C" w:rsidRPr="007B62FF" w:rsidRDefault="0017382C" w:rsidP="0017382C">
      <w:pPr>
        <w:pStyle w:val="libFootnote0"/>
        <w:rPr>
          <w:rtl/>
        </w:rPr>
      </w:pPr>
      <w:r w:rsidRPr="007B62FF">
        <w:rPr>
          <w:rtl/>
        </w:rPr>
        <w:t>(2) تعليقة الوحيد على منهج المقال</w:t>
      </w:r>
      <w:r w:rsidR="00527246">
        <w:rPr>
          <w:rtl/>
        </w:rPr>
        <w:t>:</w:t>
      </w:r>
      <w:r w:rsidRPr="007B62FF">
        <w:rPr>
          <w:rtl/>
        </w:rPr>
        <w:t xml:space="preserve"> 285.</w:t>
      </w:r>
    </w:p>
    <w:p w:rsidR="0017382C" w:rsidRPr="007B62FF" w:rsidRDefault="0017382C" w:rsidP="0017382C">
      <w:pPr>
        <w:pStyle w:val="libFootnote0"/>
        <w:rPr>
          <w:rtl/>
        </w:rPr>
      </w:pPr>
      <w:r w:rsidRPr="007B62FF">
        <w:rPr>
          <w:rtl/>
        </w:rPr>
        <w:t>(3) الاستبصار 4</w:t>
      </w:r>
      <w:r w:rsidR="00527246">
        <w:rPr>
          <w:rtl/>
        </w:rPr>
        <w:t>:</w:t>
      </w:r>
      <w:r w:rsidRPr="007B62FF">
        <w:rPr>
          <w:rtl/>
        </w:rPr>
        <w:t xml:space="preserve"> 137 / 513.</w:t>
      </w:r>
    </w:p>
    <w:p w:rsidR="0017382C" w:rsidRPr="007B62FF" w:rsidRDefault="0017382C" w:rsidP="0017382C">
      <w:pPr>
        <w:pStyle w:val="libFootnote0"/>
        <w:rPr>
          <w:rtl/>
        </w:rPr>
      </w:pPr>
      <w:r w:rsidRPr="007B62FF">
        <w:rPr>
          <w:rtl/>
        </w:rPr>
        <w:t>(4) تكملة الرجال 2</w:t>
      </w:r>
      <w:r w:rsidR="00527246">
        <w:rPr>
          <w:rtl/>
        </w:rPr>
        <w:t>:</w:t>
      </w:r>
      <w:r w:rsidRPr="007B62FF">
        <w:rPr>
          <w:rtl/>
        </w:rPr>
        <w:t xml:space="preserve"> 350 352.</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283 / 44.</w:t>
      </w:r>
    </w:p>
    <w:p w:rsidR="0017382C" w:rsidRPr="007B62FF" w:rsidRDefault="0017382C" w:rsidP="0017382C">
      <w:pPr>
        <w:pStyle w:val="libFootnote0"/>
        <w:rPr>
          <w:rtl/>
        </w:rPr>
      </w:pPr>
      <w:r w:rsidRPr="007B62FF">
        <w:rPr>
          <w:rtl/>
        </w:rPr>
        <w:t>(6) رجال البرقي</w:t>
      </w:r>
      <w:r w:rsidR="00527246">
        <w:rPr>
          <w:rtl/>
        </w:rPr>
        <w:t>:</w:t>
      </w:r>
      <w:r w:rsidRPr="007B62FF">
        <w:rPr>
          <w:rtl/>
        </w:rPr>
        <w:t xml:space="preserve"> 20.</w:t>
      </w:r>
    </w:p>
    <w:p w:rsidR="0017382C" w:rsidRPr="007B62FF" w:rsidRDefault="0017382C" w:rsidP="0017382C">
      <w:pPr>
        <w:pStyle w:val="libFootnote0"/>
        <w:rPr>
          <w:rtl/>
        </w:rPr>
      </w:pPr>
      <w:r w:rsidRPr="007B62FF">
        <w:rPr>
          <w:rtl/>
        </w:rPr>
        <w:t>(7) الفقيه 4</w:t>
      </w:r>
      <w:r w:rsidR="00527246">
        <w:rPr>
          <w:rtl/>
        </w:rPr>
        <w:t>:</w:t>
      </w:r>
      <w:r w:rsidRPr="007B62FF">
        <w:rPr>
          <w:rtl/>
        </w:rPr>
        <w:t xml:space="preserve"> 62</w:t>
      </w:r>
      <w:r w:rsidR="00527246">
        <w:rPr>
          <w:rtl/>
        </w:rPr>
        <w:t>،</w:t>
      </w:r>
      <w:r w:rsidRPr="007B62FF">
        <w:rPr>
          <w:rtl/>
        </w:rPr>
        <w:t xml:space="preserve"> من المشيخة.</w:t>
      </w:r>
    </w:p>
    <w:p w:rsidR="0017382C" w:rsidRPr="007B62FF" w:rsidRDefault="0017382C" w:rsidP="0017382C">
      <w:pPr>
        <w:pStyle w:val="libFootnote0"/>
        <w:rPr>
          <w:rtl/>
        </w:rPr>
      </w:pPr>
      <w:r w:rsidRPr="007B62FF">
        <w:rPr>
          <w:rtl/>
        </w:rPr>
        <w:t>(8) في هامش الأصل</w:t>
      </w:r>
      <w:r w:rsidR="00527246">
        <w:rPr>
          <w:rtl/>
        </w:rPr>
        <w:t>:</w:t>
      </w:r>
      <w:r w:rsidRPr="007B62FF">
        <w:rPr>
          <w:rtl/>
        </w:rPr>
        <w:t xml:space="preserve"> </w:t>
      </w:r>
      <w:r>
        <w:rPr>
          <w:rtl/>
        </w:rPr>
        <w:t>(</w:t>
      </w:r>
      <w:r w:rsidRPr="007B62FF">
        <w:rPr>
          <w:rtl/>
        </w:rPr>
        <w:t>نهم</w:t>
      </w:r>
      <w:r>
        <w:rPr>
          <w:rtl/>
        </w:rPr>
        <w:t>)</w:t>
      </w:r>
      <w:r w:rsidRPr="007B62FF">
        <w:rPr>
          <w:rtl/>
        </w:rPr>
        <w:t xml:space="preserve"> من دون الإشارة إلى نسخة بدل وفي الحجرية</w:t>
      </w:r>
      <w:r w:rsidR="00527246">
        <w:rPr>
          <w:rtl/>
        </w:rPr>
        <w:t>:</w:t>
      </w:r>
      <w:r w:rsidRPr="007B62FF">
        <w:rPr>
          <w:rtl/>
        </w:rPr>
        <w:t xml:space="preserve"> نهم </w:t>
      </w:r>
      <w:r>
        <w:rPr>
          <w:rtl/>
        </w:rPr>
        <w:t>(</w:t>
      </w:r>
      <w:r w:rsidRPr="007B62FF">
        <w:rPr>
          <w:rtl/>
        </w:rPr>
        <w:t>نسخة بدل</w:t>
      </w:r>
      <w:r>
        <w:rPr>
          <w:rtl/>
        </w:rPr>
        <w:t>)</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283 / 43.</w:t>
      </w:r>
    </w:p>
    <w:p w:rsidR="0017382C" w:rsidRDefault="0017382C" w:rsidP="00C613E8">
      <w:pPr>
        <w:pStyle w:val="libNormal"/>
        <w:rPr>
          <w:rtl/>
        </w:rPr>
      </w:pPr>
      <w:r>
        <w:rPr>
          <w:rtl/>
        </w:rPr>
        <w:br w:type="page"/>
      </w:r>
    </w:p>
    <w:p w:rsidR="0017382C" w:rsidRDefault="0017382C" w:rsidP="00E10B1D">
      <w:pPr>
        <w:pStyle w:val="Heading3"/>
        <w:rPr>
          <w:rtl/>
        </w:rPr>
      </w:pPr>
      <w:bookmarkStart w:id="77" w:name="_Toc394921297"/>
      <w:r w:rsidRPr="004F14F2">
        <w:rPr>
          <w:rtl/>
        </w:rPr>
        <w:lastRenderedPageBreak/>
        <w:t>[2387] محمّد بن بشر بن بشير</w:t>
      </w:r>
      <w:r w:rsidR="00527246">
        <w:rPr>
          <w:rtl/>
        </w:rPr>
        <w:t>:</w:t>
      </w:r>
      <w:bookmarkEnd w:id="77"/>
    </w:p>
    <w:p w:rsidR="0017382C" w:rsidRPr="007B62FF" w:rsidRDefault="0017382C" w:rsidP="0017382C">
      <w:pPr>
        <w:pStyle w:val="libNormal"/>
        <w:rPr>
          <w:rtl/>
        </w:rPr>
      </w:pPr>
      <w:r w:rsidRPr="007B62FF">
        <w:rPr>
          <w:rtl/>
        </w:rPr>
        <w:t>ابن مَعْبَد الأسْلَمِيّ</w:t>
      </w:r>
      <w:r w:rsidR="00527246">
        <w:rPr>
          <w:rtl/>
        </w:rPr>
        <w:t>،</w:t>
      </w:r>
      <w:r w:rsidRPr="007B62FF">
        <w:rPr>
          <w:rtl/>
        </w:rPr>
        <w:t xml:space="preserve"> كُوفِيّ</w:t>
      </w:r>
      <w:r w:rsidR="00527246">
        <w:rPr>
          <w:rtl/>
        </w:rPr>
        <w:t>،</w:t>
      </w:r>
      <w:r w:rsidRPr="007B62FF">
        <w:rPr>
          <w:rtl/>
        </w:rPr>
        <w:t xml:space="preserve"> أسْنَدَ عَنْهُ</w:t>
      </w:r>
      <w:r w:rsidR="00527246">
        <w:rPr>
          <w:rtl/>
        </w:rPr>
        <w:t>،</w:t>
      </w:r>
      <w:r w:rsidRPr="007B62FF">
        <w:rPr>
          <w:rtl/>
        </w:rPr>
        <w:t xml:space="preserve"> مات سنة ثلاث وستين ومائة</w:t>
      </w:r>
      <w:r w:rsidR="00527246">
        <w:rPr>
          <w:rtl/>
        </w:rPr>
        <w:t>،</w:t>
      </w:r>
      <w:r w:rsidRPr="007B62FF">
        <w:rPr>
          <w:rtl/>
        </w:rPr>
        <w:t xml:space="preserve"> وهو ابن سبع وسبعين سنة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78" w:name="_Toc394921298"/>
      <w:r w:rsidRPr="004F14F2">
        <w:rPr>
          <w:rtl/>
        </w:rPr>
        <w:t>[2388] محمّد بن بشر اللِّقافي</w:t>
      </w:r>
      <w:r w:rsidR="00527246">
        <w:rPr>
          <w:rtl/>
        </w:rPr>
        <w:t>:</w:t>
      </w:r>
      <w:bookmarkEnd w:id="78"/>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79" w:name="_Toc394921299"/>
      <w:r w:rsidRPr="004F14F2">
        <w:rPr>
          <w:rtl/>
        </w:rPr>
        <w:t>[2389] محمّد بن بَشِير الهَمْدَانِيّ</w:t>
      </w:r>
      <w:r w:rsidR="00527246">
        <w:rPr>
          <w:rtl/>
        </w:rPr>
        <w:t>:</w:t>
      </w:r>
      <w:bookmarkEnd w:id="79"/>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80" w:name="_Toc394921300"/>
      <w:r w:rsidRPr="004F14F2">
        <w:rPr>
          <w:rtl/>
        </w:rPr>
        <w:t>[2390] محمّد بن تَمام</w:t>
      </w:r>
      <w:r w:rsidR="00527246">
        <w:rPr>
          <w:rtl/>
        </w:rPr>
        <w:t>:</w:t>
      </w:r>
      <w:bookmarkEnd w:id="80"/>
    </w:p>
    <w:p w:rsidR="0017382C" w:rsidRPr="007B62FF" w:rsidRDefault="0017382C" w:rsidP="0017382C">
      <w:pPr>
        <w:pStyle w:val="libNormal"/>
        <w:rPr>
          <w:rtl/>
        </w:rPr>
      </w:pPr>
      <w:r w:rsidRPr="007B62FF">
        <w:rPr>
          <w:rtl/>
        </w:rPr>
        <w:t>روى عنه</w:t>
      </w:r>
      <w:r w:rsidR="00527246">
        <w:rPr>
          <w:rtl/>
        </w:rPr>
        <w:t>:</w:t>
      </w:r>
      <w:r w:rsidRPr="007B62FF">
        <w:rPr>
          <w:rtl/>
        </w:rPr>
        <w:t xml:space="preserve"> علي بن رئاب</w:t>
      </w:r>
      <w:r w:rsidR="00527246">
        <w:rPr>
          <w:rtl/>
        </w:rPr>
        <w:t>،</w:t>
      </w:r>
      <w:r w:rsidRPr="007B62FF">
        <w:rPr>
          <w:rtl/>
        </w:rPr>
        <w:t xml:space="preserve"> والحكم بن أيمن جدّ قفاعة </w:t>
      </w:r>
      <w:r w:rsidRPr="0017382C">
        <w:rPr>
          <w:rStyle w:val="libFootnotenumChar"/>
          <w:rtl/>
        </w:rPr>
        <w:t>(4)</w:t>
      </w:r>
      <w:r w:rsidRPr="007B62FF">
        <w:rPr>
          <w:rtl/>
        </w:rPr>
        <w:t xml:space="preserve"> الحميري وقفاعة</w:t>
      </w:r>
      <w:r w:rsidR="00527246">
        <w:rPr>
          <w:rtl/>
        </w:rPr>
        <w:t>:</w:t>
      </w:r>
      <w:r w:rsidRPr="007B62FF">
        <w:rPr>
          <w:rtl/>
        </w:rPr>
        <w:t xml:space="preserve"> أحمد بن علي بن الحكم بن أيمن</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81" w:name="_Toc394921301"/>
      <w:r w:rsidRPr="004F14F2">
        <w:rPr>
          <w:rtl/>
        </w:rPr>
        <w:t>[2391] محمّد بن تميم الهَمْدَانِيّ</w:t>
      </w:r>
      <w:r w:rsidR="00527246">
        <w:rPr>
          <w:rtl/>
        </w:rPr>
        <w:t>:</w:t>
      </w:r>
      <w:bookmarkEnd w:id="81"/>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283 / 46.</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283 / 47.</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283 / 45.</w:t>
      </w:r>
    </w:p>
    <w:p w:rsidR="0017382C" w:rsidRPr="007B62FF" w:rsidRDefault="0017382C" w:rsidP="0017382C">
      <w:pPr>
        <w:pStyle w:val="libFootnote0"/>
        <w:rPr>
          <w:rtl/>
        </w:rPr>
      </w:pPr>
      <w:r w:rsidRPr="007B62FF">
        <w:rPr>
          <w:rtl/>
        </w:rPr>
        <w:t>(4) كذا في الأصل والحجرية</w:t>
      </w:r>
      <w:r w:rsidR="00527246">
        <w:rPr>
          <w:rtl/>
        </w:rPr>
        <w:t>،</w:t>
      </w:r>
      <w:r w:rsidRPr="007B62FF">
        <w:rPr>
          <w:rtl/>
        </w:rPr>
        <w:t xml:space="preserve"> ومثله في جامع الرواة 2</w:t>
      </w:r>
      <w:r w:rsidR="00527246">
        <w:rPr>
          <w:rtl/>
        </w:rPr>
        <w:t>:</w:t>
      </w:r>
      <w:r w:rsidRPr="007B62FF">
        <w:rPr>
          <w:rtl/>
        </w:rPr>
        <w:t xml:space="preserve"> 82</w:t>
      </w:r>
      <w:r w:rsidR="00527246">
        <w:rPr>
          <w:rtl/>
        </w:rPr>
        <w:t>،</w:t>
      </w:r>
      <w:r w:rsidRPr="007B62FF">
        <w:rPr>
          <w:rtl/>
        </w:rPr>
        <w:t xml:space="preserve"> وفي المصدر</w:t>
      </w:r>
      <w:r w:rsidR="00527246">
        <w:rPr>
          <w:rtl/>
        </w:rPr>
        <w:t>:</w:t>
      </w:r>
      <w:r w:rsidRPr="007B62FF">
        <w:rPr>
          <w:rtl/>
        </w:rPr>
        <w:t xml:space="preserve"> </w:t>
      </w:r>
      <w:r>
        <w:rPr>
          <w:rtl/>
        </w:rPr>
        <w:t>(</w:t>
      </w:r>
      <w:r w:rsidRPr="007B62FF">
        <w:rPr>
          <w:rtl/>
        </w:rPr>
        <w:t>فقاعة</w:t>
      </w:r>
      <w:r>
        <w:rPr>
          <w:rtl/>
        </w:rPr>
        <w:t>)</w:t>
      </w:r>
      <w:r w:rsidRPr="007B62FF">
        <w:rPr>
          <w:rtl/>
        </w:rPr>
        <w:t xml:space="preserve"> وهو الموافق لما في</w:t>
      </w:r>
      <w:r w:rsidR="00527246">
        <w:rPr>
          <w:rtl/>
        </w:rPr>
        <w:t>:</w:t>
      </w:r>
      <w:r w:rsidRPr="007B62FF">
        <w:rPr>
          <w:rtl/>
        </w:rPr>
        <w:t xml:space="preserve"> منهج المقال</w:t>
      </w:r>
      <w:r w:rsidR="00527246">
        <w:rPr>
          <w:rtl/>
        </w:rPr>
        <w:t>:</w:t>
      </w:r>
      <w:r w:rsidRPr="007B62FF">
        <w:rPr>
          <w:rtl/>
        </w:rPr>
        <w:t xml:space="preserve"> 288</w:t>
      </w:r>
      <w:r w:rsidR="00527246">
        <w:rPr>
          <w:rtl/>
        </w:rPr>
        <w:t>،</w:t>
      </w:r>
      <w:r w:rsidRPr="007B62FF">
        <w:rPr>
          <w:rtl/>
        </w:rPr>
        <w:t xml:space="preserve"> ومجمع الرجال 5</w:t>
      </w:r>
      <w:r w:rsidR="00527246">
        <w:rPr>
          <w:rtl/>
        </w:rPr>
        <w:t>:</w:t>
      </w:r>
      <w:r w:rsidRPr="007B62FF">
        <w:rPr>
          <w:rtl/>
        </w:rPr>
        <w:t xml:space="preserve"> 171</w:t>
      </w:r>
      <w:r w:rsidR="00527246">
        <w:rPr>
          <w:rtl/>
        </w:rPr>
        <w:t>،</w:t>
      </w:r>
      <w:r w:rsidRPr="007B62FF">
        <w:rPr>
          <w:rtl/>
        </w:rPr>
        <w:t xml:space="preserve"> وتنقيح المقال 3</w:t>
      </w:r>
      <w:r w:rsidR="00527246">
        <w:rPr>
          <w:rtl/>
        </w:rPr>
        <w:t>:</w:t>
      </w:r>
      <w:r w:rsidRPr="007B62FF">
        <w:rPr>
          <w:rtl/>
        </w:rPr>
        <w:t xml:space="preserve"> 90</w:t>
      </w:r>
      <w:r w:rsidR="00527246">
        <w:rPr>
          <w:rtl/>
        </w:rPr>
        <w:t>،</w:t>
      </w:r>
      <w:r w:rsidRPr="007B62FF">
        <w:rPr>
          <w:rtl/>
        </w:rPr>
        <w:t xml:space="preserve"> ومعجم رجال الحديث 16</w:t>
      </w:r>
      <w:r w:rsidR="00527246">
        <w:rPr>
          <w:rtl/>
        </w:rPr>
        <w:t>:</w:t>
      </w:r>
      <w:r w:rsidRPr="007B62FF">
        <w:rPr>
          <w:rtl/>
        </w:rPr>
        <w:t xml:space="preserve"> 143.</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283 / 48.</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283 / 49.</w:t>
      </w:r>
    </w:p>
    <w:p w:rsidR="0017382C" w:rsidRDefault="0017382C" w:rsidP="00C613E8">
      <w:pPr>
        <w:pStyle w:val="libNormal"/>
        <w:rPr>
          <w:rtl/>
        </w:rPr>
      </w:pPr>
      <w:r>
        <w:rPr>
          <w:rtl/>
        </w:rPr>
        <w:br w:type="page"/>
      </w:r>
    </w:p>
    <w:p w:rsidR="0017382C" w:rsidRPr="00E10B1D" w:rsidRDefault="0017382C" w:rsidP="00E10B1D">
      <w:pPr>
        <w:pStyle w:val="Heading3"/>
        <w:rPr>
          <w:rtl/>
        </w:rPr>
      </w:pPr>
      <w:bookmarkStart w:id="82" w:name="_Toc394921302"/>
      <w:r w:rsidRPr="004F14F2">
        <w:rPr>
          <w:rtl/>
        </w:rPr>
        <w:lastRenderedPageBreak/>
        <w:t xml:space="preserve">[2392] محمّد بن </w:t>
      </w:r>
      <w:r w:rsidRPr="0017382C">
        <w:rPr>
          <w:rStyle w:val="libFootnotenumChar"/>
          <w:rtl/>
        </w:rPr>
        <w:t>(1)</w:t>
      </w:r>
      <w:r w:rsidRPr="00E10B1D">
        <w:rPr>
          <w:rtl/>
        </w:rPr>
        <w:t xml:space="preserve"> التَّميمِيّ السعيدي </w:t>
      </w:r>
      <w:r w:rsidRPr="0017382C">
        <w:rPr>
          <w:rStyle w:val="libFootnotenumChar"/>
          <w:rtl/>
        </w:rPr>
        <w:t>(2)</w:t>
      </w:r>
      <w:r w:rsidR="00527246" w:rsidRPr="00E10B1D">
        <w:rPr>
          <w:rtl/>
        </w:rPr>
        <w:t>:</w:t>
      </w:r>
      <w:bookmarkEnd w:id="82"/>
    </w:p>
    <w:p w:rsidR="0017382C" w:rsidRPr="007B62FF" w:rsidRDefault="0017382C" w:rsidP="0017382C">
      <w:pPr>
        <w:pStyle w:val="libNormal"/>
        <w:rPr>
          <w:rtl/>
        </w:rPr>
      </w:pPr>
      <w:r w:rsidRPr="007B62FF">
        <w:rPr>
          <w:rtl/>
        </w:rPr>
        <w:t>كُوفِيّ</w:t>
      </w:r>
      <w:r w:rsidR="00527246">
        <w:rPr>
          <w:rtl/>
        </w:rPr>
        <w:t>،</w:t>
      </w:r>
      <w:r w:rsidRPr="007B62FF">
        <w:rPr>
          <w:rtl/>
        </w:rPr>
        <w:t xml:space="preserve"> مولاهم</w:t>
      </w:r>
      <w:r w:rsidR="00527246">
        <w:rPr>
          <w:rtl/>
        </w:rPr>
        <w:t>،</w:t>
      </w:r>
      <w:r w:rsidRPr="007B62FF">
        <w:rPr>
          <w:rtl/>
        </w:rPr>
        <w:t xml:space="preserve"> روى عنّ</w:t>
      </w:r>
      <w:r w:rsidR="00527246">
        <w:rPr>
          <w:rtl/>
        </w:rPr>
        <w:t>:</w:t>
      </w:r>
      <w:r w:rsidRPr="007B62FF">
        <w:rPr>
          <w:rtl/>
        </w:rPr>
        <w:t xml:space="preserve"> يحيى بن مساور</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83" w:name="_Toc394921303"/>
      <w:r w:rsidRPr="004F14F2">
        <w:rPr>
          <w:rtl/>
        </w:rPr>
        <w:t>[2393] محمّد بن ثُمامة العَطّار</w:t>
      </w:r>
      <w:r w:rsidR="00527246">
        <w:rPr>
          <w:rtl/>
        </w:rPr>
        <w:t>:</w:t>
      </w:r>
      <w:bookmarkEnd w:id="83"/>
    </w:p>
    <w:p w:rsidR="0017382C" w:rsidRPr="007B62FF" w:rsidRDefault="0017382C" w:rsidP="0017382C">
      <w:pPr>
        <w:pStyle w:val="libNormal"/>
        <w:rPr>
          <w:rtl/>
        </w:rPr>
      </w:pPr>
      <w:r w:rsidRPr="007B62FF">
        <w:rPr>
          <w:rtl/>
        </w:rPr>
        <w:t>الكُوفِيّ</w:t>
      </w:r>
      <w:r w:rsidR="00527246">
        <w:rPr>
          <w:rtl/>
        </w:rPr>
        <w:t>،</w:t>
      </w:r>
      <w:r w:rsidRPr="007B62FF">
        <w:rPr>
          <w:rtl/>
        </w:rPr>
        <w:t xml:space="preserve"> الأزْدِيّ</w:t>
      </w:r>
      <w:r w:rsidR="00527246">
        <w:rPr>
          <w:rtl/>
        </w:rPr>
        <w:t>،</w:t>
      </w:r>
      <w:r w:rsidRPr="007B62FF">
        <w:rPr>
          <w:rtl/>
        </w:rPr>
        <w:t xml:space="preserve"> أبو العلاء</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84" w:name="_Toc394921304"/>
      <w:r w:rsidRPr="004F14F2">
        <w:rPr>
          <w:rtl/>
        </w:rPr>
        <w:t>[2394] محمّد بن جابر اليماني</w:t>
      </w:r>
      <w:r w:rsidR="00527246">
        <w:rPr>
          <w:rtl/>
        </w:rPr>
        <w:t>:</w:t>
      </w:r>
      <w:bookmarkEnd w:id="84"/>
    </w:p>
    <w:p w:rsidR="0017382C" w:rsidRPr="007B62FF" w:rsidRDefault="0017382C" w:rsidP="0017382C">
      <w:pPr>
        <w:pStyle w:val="libNormal"/>
        <w:rPr>
          <w:rtl/>
        </w:rPr>
      </w:pPr>
      <w:r w:rsidRPr="007B62FF">
        <w:rPr>
          <w:rtl/>
        </w:rPr>
        <w:t>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85" w:name="_Toc394921305"/>
      <w:r w:rsidRPr="004F14F2">
        <w:rPr>
          <w:rtl/>
        </w:rPr>
        <w:t>[2395] محمّد بن جَرّاح الهَمْدَانِيّ</w:t>
      </w:r>
      <w:r w:rsidR="00527246">
        <w:rPr>
          <w:rtl/>
        </w:rPr>
        <w:t>:</w:t>
      </w:r>
      <w:bookmarkEnd w:id="85"/>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86" w:name="_Toc394921306"/>
      <w:r w:rsidRPr="004F14F2">
        <w:rPr>
          <w:rtl/>
        </w:rPr>
        <w:t>[2396] محمّد بن جعفر بن أبي طالب</w:t>
      </w:r>
      <w:r w:rsidR="00527246">
        <w:rPr>
          <w:rtl/>
        </w:rPr>
        <w:t>:</w:t>
      </w:r>
      <w:bookmarkEnd w:id="86"/>
    </w:p>
    <w:p w:rsidR="0017382C" w:rsidRPr="007B62FF" w:rsidRDefault="0017382C" w:rsidP="0017382C">
      <w:pPr>
        <w:pStyle w:val="libNormal"/>
        <w:rPr>
          <w:rtl/>
        </w:rPr>
      </w:pPr>
      <w:r w:rsidRPr="007B62FF">
        <w:rPr>
          <w:rtl/>
        </w:rPr>
        <w:t xml:space="preserve">وهو أحد المحامدة في كلام أمير المؤمنين </w:t>
      </w:r>
      <w:r w:rsidRPr="0017382C">
        <w:rPr>
          <w:rStyle w:val="libAlaemChar"/>
          <w:rtl/>
        </w:rPr>
        <w:t>عليه‌السلام</w:t>
      </w:r>
      <w:r w:rsidR="00527246">
        <w:rPr>
          <w:rtl/>
        </w:rPr>
        <w:t>،</w:t>
      </w:r>
      <w:r w:rsidRPr="007B62FF">
        <w:rPr>
          <w:rtl/>
        </w:rPr>
        <w:t xml:space="preserve"> كما مرّ في ابن عمّه محمّد بن الحنفية </w:t>
      </w:r>
      <w:r w:rsidRPr="0017382C">
        <w:rPr>
          <w:rStyle w:val="libFootnotenumChar"/>
          <w:rtl/>
        </w:rPr>
        <w:t>(7)</w:t>
      </w:r>
      <w:r w:rsidR="00527246">
        <w:rPr>
          <w:rtl/>
        </w:rPr>
        <w:t>،</w:t>
      </w:r>
      <w:r w:rsidRPr="007B62FF">
        <w:rPr>
          <w:rtl/>
        </w:rPr>
        <w:t xml:space="preserve"> أمه أسماء بنت عميس</w:t>
      </w:r>
      <w:r w:rsidR="00527246">
        <w:rPr>
          <w:rtl/>
        </w:rPr>
        <w:t>،</w:t>
      </w:r>
      <w:r w:rsidRPr="007B62FF">
        <w:rPr>
          <w:rtl/>
        </w:rPr>
        <w:t xml:space="preserve"> خلف على أمّ كلثوم بنت أمير المؤمنين </w:t>
      </w:r>
      <w:r w:rsidRPr="0017382C">
        <w:rPr>
          <w:rStyle w:val="libAlaemChar"/>
          <w:rtl/>
        </w:rPr>
        <w:t>عليه‌السلام</w:t>
      </w:r>
      <w:r w:rsidRPr="007B62FF">
        <w:rPr>
          <w:rtl/>
        </w:rPr>
        <w:t xml:space="preserve"> بعد أخيه عون</w:t>
      </w:r>
      <w:r w:rsidR="00527246">
        <w:rPr>
          <w:rtl/>
        </w:rPr>
        <w:t>،</w:t>
      </w:r>
      <w:r w:rsidRPr="007B62FF">
        <w:rPr>
          <w:rtl/>
        </w:rPr>
        <w:t xml:space="preserve"> قتل مع عمه بصفّين</w:t>
      </w:r>
      <w:r w:rsidR="00527246">
        <w:rPr>
          <w:rtl/>
        </w:rPr>
        <w:t>،</w:t>
      </w:r>
      <w:r w:rsidRPr="007B62FF">
        <w:rPr>
          <w:rtl/>
        </w:rPr>
        <w:t xml:space="preserve"> و</w:t>
      </w:r>
      <w:r w:rsidR="00E10B1D">
        <w:rPr>
          <w:rtl/>
        </w:rPr>
        <w:t>لمـّ</w:t>
      </w:r>
      <w:r w:rsidRPr="007B62FF">
        <w:rPr>
          <w:rtl/>
        </w:rPr>
        <w:t xml:space="preserve">ا استشهد جعفر دخل رسول الله </w:t>
      </w:r>
      <w:r w:rsidRPr="0017382C">
        <w:rPr>
          <w:rStyle w:val="libAlaemChar"/>
          <w:rtl/>
        </w:rPr>
        <w:t>صلى‌الله‌عليه‌وآله‌وسلم</w:t>
      </w:r>
      <w:r w:rsidRPr="007B62FF">
        <w:rPr>
          <w:rtl/>
        </w:rPr>
        <w:t xml:space="preserve"> على آل جعفر قال عبد الله بن</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كذا في الأصل والحجرية</w:t>
      </w:r>
      <w:r w:rsidR="00527246">
        <w:rPr>
          <w:rtl/>
        </w:rPr>
        <w:t>،</w:t>
      </w:r>
      <w:r w:rsidRPr="007B62FF">
        <w:rPr>
          <w:rtl/>
        </w:rPr>
        <w:t xml:space="preserve"> وفي المصدر كلمة </w:t>
      </w:r>
      <w:r>
        <w:rPr>
          <w:rtl/>
        </w:rPr>
        <w:t>(</w:t>
      </w:r>
      <w:r w:rsidRPr="007B62FF">
        <w:rPr>
          <w:rtl/>
        </w:rPr>
        <w:t>بن</w:t>
      </w:r>
      <w:r>
        <w:rPr>
          <w:rtl/>
        </w:rPr>
        <w:t>)</w:t>
      </w:r>
      <w:r w:rsidRPr="007B62FF">
        <w:rPr>
          <w:rtl/>
        </w:rPr>
        <w:t xml:space="preserve"> لم ترد ومثله في</w:t>
      </w:r>
      <w:r w:rsidR="00527246">
        <w:rPr>
          <w:rtl/>
        </w:rPr>
        <w:t>:</w:t>
      </w:r>
      <w:r w:rsidRPr="007B62FF">
        <w:rPr>
          <w:rtl/>
        </w:rPr>
        <w:t xml:space="preserve"> منهج المقال</w:t>
      </w:r>
      <w:r w:rsidR="00527246">
        <w:rPr>
          <w:rtl/>
        </w:rPr>
        <w:t>:</w:t>
      </w:r>
      <w:r w:rsidRPr="007B62FF">
        <w:rPr>
          <w:rtl/>
        </w:rPr>
        <w:t xml:space="preserve"> 288</w:t>
      </w:r>
      <w:r w:rsidR="00527246">
        <w:rPr>
          <w:rtl/>
        </w:rPr>
        <w:t>،</w:t>
      </w:r>
      <w:r w:rsidRPr="007B62FF">
        <w:rPr>
          <w:rtl/>
        </w:rPr>
        <w:t xml:space="preserve"> ومجمع الرجال 5</w:t>
      </w:r>
      <w:r w:rsidR="00527246">
        <w:rPr>
          <w:rtl/>
        </w:rPr>
        <w:t>:</w:t>
      </w:r>
      <w:r w:rsidRPr="007B62FF">
        <w:rPr>
          <w:rtl/>
        </w:rPr>
        <w:t xml:space="preserve"> 171</w:t>
      </w:r>
      <w:r w:rsidR="00527246">
        <w:rPr>
          <w:rtl/>
        </w:rPr>
        <w:t>،</w:t>
      </w:r>
      <w:r w:rsidRPr="007B62FF">
        <w:rPr>
          <w:rtl/>
        </w:rPr>
        <w:t xml:space="preserve"> وجامع الرواة 2</w:t>
      </w:r>
      <w:r w:rsidR="00527246">
        <w:rPr>
          <w:rtl/>
        </w:rPr>
        <w:t>:</w:t>
      </w:r>
      <w:r w:rsidRPr="007B62FF">
        <w:rPr>
          <w:rtl/>
        </w:rPr>
        <w:t xml:space="preserve"> 82</w:t>
      </w:r>
      <w:r w:rsidR="00527246">
        <w:rPr>
          <w:rtl/>
        </w:rPr>
        <w:t>،</w:t>
      </w:r>
      <w:r w:rsidRPr="007B62FF">
        <w:rPr>
          <w:rtl/>
        </w:rPr>
        <w:t xml:space="preserve"> وتنقيح المقال 3</w:t>
      </w:r>
      <w:r w:rsidR="00527246">
        <w:rPr>
          <w:rtl/>
        </w:rPr>
        <w:t>:</w:t>
      </w:r>
      <w:r w:rsidRPr="007B62FF">
        <w:rPr>
          <w:rtl/>
        </w:rPr>
        <w:t xml:space="preserve"> 90</w:t>
      </w:r>
      <w:r w:rsidR="00527246">
        <w:rPr>
          <w:rtl/>
        </w:rPr>
        <w:t>،</w:t>
      </w:r>
      <w:r w:rsidRPr="007B62FF">
        <w:rPr>
          <w:rtl/>
        </w:rPr>
        <w:t xml:space="preserve"> ومعجم رجال الحديث 18</w:t>
      </w:r>
      <w:r w:rsidR="00527246">
        <w:rPr>
          <w:rtl/>
        </w:rPr>
        <w:t>:</w:t>
      </w:r>
      <w:r w:rsidRPr="007B62FF">
        <w:rPr>
          <w:rtl/>
        </w:rPr>
        <w:t xml:space="preserve"> 71.</w:t>
      </w:r>
    </w:p>
    <w:p w:rsidR="0017382C" w:rsidRPr="007B62FF" w:rsidRDefault="0017382C" w:rsidP="0017382C">
      <w:pPr>
        <w:pStyle w:val="libFootnote0"/>
        <w:rPr>
          <w:rtl/>
        </w:rPr>
      </w:pPr>
      <w:r w:rsidRPr="007B62FF">
        <w:rPr>
          <w:rtl/>
        </w:rPr>
        <w:t>(2) في المصدر</w:t>
      </w:r>
      <w:r w:rsidR="00527246">
        <w:rPr>
          <w:rtl/>
        </w:rPr>
        <w:t>:</w:t>
      </w:r>
      <w:r w:rsidRPr="007B62FF">
        <w:rPr>
          <w:rtl/>
        </w:rPr>
        <w:t xml:space="preserve"> </w:t>
      </w:r>
      <w:r>
        <w:rPr>
          <w:rtl/>
        </w:rPr>
        <w:t>(</w:t>
      </w:r>
      <w:r w:rsidRPr="007B62FF">
        <w:rPr>
          <w:rtl/>
        </w:rPr>
        <w:t>السعدي</w:t>
      </w:r>
      <w:r>
        <w:rPr>
          <w:rtl/>
        </w:rPr>
        <w:t>)</w:t>
      </w:r>
      <w:r w:rsidR="00527246">
        <w:rPr>
          <w:rtl/>
        </w:rPr>
        <w:t>،</w:t>
      </w:r>
      <w:r w:rsidRPr="007B62FF">
        <w:rPr>
          <w:rtl/>
        </w:rPr>
        <w:t xml:space="preserve"> وما في</w:t>
      </w:r>
      <w:r w:rsidR="00527246">
        <w:rPr>
          <w:rtl/>
        </w:rPr>
        <w:t>:</w:t>
      </w:r>
      <w:r w:rsidRPr="007B62FF">
        <w:rPr>
          <w:rtl/>
        </w:rPr>
        <w:t xml:space="preserve"> منهج المقال</w:t>
      </w:r>
      <w:r w:rsidR="00527246">
        <w:rPr>
          <w:rtl/>
        </w:rPr>
        <w:t>:</w:t>
      </w:r>
      <w:r w:rsidRPr="007B62FF">
        <w:rPr>
          <w:rtl/>
        </w:rPr>
        <w:t xml:space="preserve"> 288</w:t>
      </w:r>
      <w:r w:rsidR="00527246">
        <w:rPr>
          <w:rtl/>
        </w:rPr>
        <w:t>،</w:t>
      </w:r>
      <w:r w:rsidRPr="007B62FF">
        <w:rPr>
          <w:rtl/>
        </w:rPr>
        <w:t xml:space="preserve"> ومجمع الرجال 5</w:t>
      </w:r>
      <w:r w:rsidR="00527246">
        <w:rPr>
          <w:rtl/>
        </w:rPr>
        <w:t>:</w:t>
      </w:r>
      <w:r w:rsidRPr="007B62FF">
        <w:rPr>
          <w:rtl/>
        </w:rPr>
        <w:t xml:space="preserve"> 171</w:t>
      </w:r>
      <w:r w:rsidR="00527246">
        <w:rPr>
          <w:rtl/>
        </w:rPr>
        <w:t>،</w:t>
      </w:r>
      <w:r w:rsidRPr="007B62FF">
        <w:rPr>
          <w:rtl/>
        </w:rPr>
        <w:t xml:space="preserve"> وجامع الرواة 2</w:t>
      </w:r>
      <w:r w:rsidR="00527246">
        <w:rPr>
          <w:rtl/>
        </w:rPr>
        <w:t>:</w:t>
      </w:r>
      <w:r w:rsidRPr="007B62FF">
        <w:rPr>
          <w:rtl/>
        </w:rPr>
        <w:t xml:space="preserve"> 82</w:t>
      </w:r>
      <w:r w:rsidR="00527246">
        <w:rPr>
          <w:rtl/>
        </w:rPr>
        <w:t>،</w:t>
      </w:r>
      <w:r w:rsidRPr="007B62FF">
        <w:rPr>
          <w:rtl/>
        </w:rPr>
        <w:t xml:space="preserve"> وتنقيح المقال 3</w:t>
      </w:r>
      <w:r w:rsidR="00527246">
        <w:rPr>
          <w:rtl/>
        </w:rPr>
        <w:t>:</w:t>
      </w:r>
      <w:r w:rsidRPr="007B62FF">
        <w:rPr>
          <w:rtl/>
        </w:rPr>
        <w:t xml:space="preserve"> 90</w:t>
      </w:r>
      <w:r w:rsidR="00527246">
        <w:rPr>
          <w:rtl/>
        </w:rPr>
        <w:t>،</w:t>
      </w:r>
      <w:r w:rsidRPr="007B62FF">
        <w:rPr>
          <w:rtl/>
        </w:rPr>
        <w:t xml:space="preserve"> موافق للأصل والحجرية.</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305 / 405.</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283 / 50.</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283 / 53.</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283 / 56.</w:t>
      </w:r>
    </w:p>
    <w:p w:rsidR="0017382C" w:rsidRPr="007B62FF" w:rsidRDefault="0017382C" w:rsidP="0017382C">
      <w:pPr>
        <w:pStyle w:val="libFootnote0"/>
        <w:rPr>
          <w:rtl/>
        </w:rPr>
      </w:pPr>
      <w:r w:rsidRPr="007B62FF">
        <w:rPr>
          <w:rtl/>
        </w:rPr>
        <w:t>(7) تقدم هنا برقم</w:t>
      </w:r>
      <w:r w:rsidR="00527246">
        <w:rPr>
          <w:rtl/>
        </w:rPr>
        <w:t>:</w:t>
      </w:r>
      <w:r w:rsidRPr="007B62FF">
        <w:rPr>
          <w:rtl/>
        </w:rPr>
        <w:t xml:space="preserve"> [2482]</w:t>
      </w:r>
      <w:r>
        <w:rPr>
          <w:rtl/>
        </w:rPr>
        <w:t>.</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جعفر في حديث</w:t>
      </w:r>
      <w:r>
        <w:rPr>
          <w:rtl/>
        </w:rPr>
        <w:t xml:space="preserve"> ـ</w:t>
      </w:r>
      <w:r w:rsidR="00527246">
        <w:rPr>
          <w:rtl/>
        </w:rPr>
        <w:t>:</w:t>
      </w:r>
      <w:r w:rsidRPr="007B62FF">
        <w:rPr>
          <w:rtl/>
        </w:rPr>
        <w:t xml:space="preserve"> ثم أخذ بيد محمّد وقال</w:t>
      </w:r>
      <w:r w:rsidR="00527246">
        <w:rPr>
          <w:rtl/>
        </w:rPr>
        <w:t>:</w:t>
      </w:r>
      <w:r w:rsidRPr="007B62FF">
        <w:rPr>
          <w:rtl/>
        </w:rPr>
        <w:t xml:space="preserve"> هذا شبيه عمّنا أبي طالب</w:t>
      </w:r>
      <w:r w:rsidR="00527246">
        <w:rPr>
          <w:rtl/>
        </w:rPr>
        <w:t>،</w:t>
      </w:r>
      <w:r w:rsidRPr="007B62FF">
        <w:rPr>
          <w:rtl/>
        </w:rPr>
        <w:t xml:space="preserve"> الخبر </w:t>
      </w:r>
      <w:r w:rsidRPr="0017382C">
        <w:rPr>
          <w:rStyle w:val="libFootnotenumChar"/>
          <w:rtl/>
        </w:rPr>
        <w:t>(1)</w:t>
      </w:r>
      <w:r>
        <w:rPr>
          <w:rtl/>
        </w:rPr>
        <w:t>.</w:t>
      </w:r>
    </w:p>
    <w:p w:rsidR="0017382C" w:rsidRDefault="0017382C" w:rsidP="00E10B1D">
      <w:pPr>
        <w:pStyle w:val="Heading3"/>
        <w:rPr>
          <w:rtl/>
        </w:rPr>
      </w:pPr>
      <w:bookmarkStart w:id="87" w:name="_Toc394921307"/>
      <w:r w:rsidRPr="004F14F2">
        <w:rPr>
          <w:rtl/>
        </w:rPr>
        <w:t>[2397] محمّد بن جعفر بن أبي كثير</w:t>
      </w:r>
      <w:r w:rsidR="00527246">
        <w:rPr>
          <w:rtl/>
        </w:rPr>
        <w:t>:</w:t>
      </w:r>
      <w:bookmarkEnd w:id="87"/>
    </w:p>
    <w:p w:rsidR="0017382C" w:rsidRPr="007B62FF" w:rsidRDefault="0017382C" w:rsidP="0017382C">
      <w:pPr>
        <w:pStyle w:val="libNormal"/>
        <w:rPr>
          <w:rtl/>
        </w:rPr>
      </w:pPr>
      <w:r w:rsidRPr="007B62FF">
        <w:rPr>
          <w:rtl/>
        </w:rPr>
        <w:t>المدني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88" w:name="_Toc394921308"/>
      <w:r w:rsidRPr="004F14F2">
        <w:rPr>
          <w:rtl/>
        </w:rPr>
        <w:t>[2398] محمّد بن جعفر بن سعد</w:t>
      </w:r>
      <w:r w:rsidR="00527246">
        <w:rPr>
          <w:rtl/>
        </w:rPr>
        <w:t>:</w:t>
      </w:r>
      <w:bookmarkEnd w:id="88"/>
    </w:p>
    <w:p w:rsidR="0017382C" w:rsidRPr="007B62FF" w:rsidRDefault="0017382C" w:rsidP="0017382C">
      <w:pPr>
        <w:pStyle w:val="libNormal"/>
        <w:rPr>
          <w:rtl/>
        </w:rPr>
      </w:pPr>
      <w:r w:rsidRPr="007B62FF">
        <w:rPr>
          <w:rtl/>
        </w:rPr>
        <w:t>الأَسْلَمِيّ</w:t>
      </w:r>
      <w:r w:rsidR="00527246">
        <w:rPr>
          <w:rtl/>
        </w:rPr>
        <w:t>،</w:t>
      </w:r>
      <w:r w:rsidRPr="007B62FF">
        <w:rPr>
          <w:rtl/>
        </w:rPr>
        <w:t xml:space="preserve"> هو كاتب وصيّة أبي إبراهيم </w:t>
      </w:r>
      <w:r w:rsidRPr="0017382C">
        <w:rPr>
          <w:rStyle w:val="libAlaemChar"/>
          <w:rtl/>
        </w:rPr>
        <w:t>عليه‌السلام</w:t>
      </w:r>
      <w:r w:rsidRPr="007B62FF">
        <w:rPr>
          <w:rtl/>
        </w:rPr>
        <w:t xml:space="preserve"> في الكافي</w:t>
      </w:r>
      <w:r w:rsidR="00527246">
        <w:rPr>
          <w:rtl/>
        </w:rPr>
        <w:t>،</w:t>
      </w:r>
      <w:r w:rsidRPr="007B62FF">
        <w:rPr>
          <w:rtl/>
        </w:rPr>
        <w:t xml:space="preserve"> في باب الإشارة والنص على أبي الحسن الرضا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89" w:name="_Toc394921309"/>
      <w:r w:rsidRPr="004F14F2">
        <w:rPr>
          <w:rtl/>
        </w:rPr>
        <w:t>[2399] محمّد بن جعفر الطيّار</w:t>
      </w:r>
      <w:r w:rsidR="00527246">
        <w:rPr>
          <w:rtl/>
        </w:rPr>
        <w:t>:</w:t>
      </w:r>
      <w:bookmarkEnd w:id="89"/>
    </w:p>
    <w:p w:rsidR="0017382C" w:rsidRPr="007B62FF" w:rsidRDefault="0017382C" w:rsidP="0017382C">
      <w:pPr>
        <w:pStyle w:val="libNormal"/>
        <w:rPr>
          <w:rtl/>
        </w:rPr>
      </w:pPr>
      <w:r w:rsidRPr="007B62FF">
        <w:rPr>
          <w:rtl/>
        </w:rPr>
        <w:t>عنه</w:t>
      </w:r>
      <w:r w:rsidR="00527246">
        <w:rPr>
          <w:rtl/>
        </w:rPr>
        <w:t>:</w:t>
      </w:r>
      <w:r w:rsidRPr="007B62FF">
        <w:rPr>
          <w:rtl/>
        </w:rPr>
        <w:t xml:space="preserve"> عبد الله بن بكير</w:t>
      </w:r>
      <w:r w:rsidR="00527246">
        <w:rPr>
          <w:rtl/>
        </w:rPr>
        <w:t>،</w:t>
      </w:r>
      <w:r w:rsidRPr="007B62FF">
        <w:rPr>
          <w:rtl/>
        </w:rPr>
        <w:t xml:space="preserve"> في الاستبصار</w:t>
      </w:r>
      <w:r w:rsidR="00527246">
        <w:rPr>
          <w:rtl/>
        </w:rPr>
        <w:t>،</w:t>
      </w:r>
      <w:r w:rsidRPr="007B62FF">
        <w:rPr>
          <w:rtl/>
        </w:rPr>
        <w:t xml:space="preserve"> في باب ما تجب فيه الزكاة </w:t>
      </w:r>
      <w:r w:rsidRPr="0017382C">
        <w:rPr>
          <w:rStyle w:val="libFootnotenumChar"/>
          <w:rtl/>
        </w:rPr>
        <w:t>(4)</w:t>
      </w:r>
      <w:r w:rsidR="00527246">
        <w:rPr>
          <w:rtl/>
        </w:rPr>
        <w:t>،</w:t>
      </w:r>
      <w:r w:rsidRPr="007B62FF">
        <w:rPr>
          <w:rtl/>
        </w:rPr>
        <w:t xml:space="preserve"> وفي التهذيب</w:t>
      </w:r>
      <w:r w:rsidR="00527246">
        <w:rPr>
          <w:rtl/>
        </w:rPr>
        <w:t>،</w:t>
      </w:r>
      <w:r w:rsidRPr="007B62FF">
        <w:rPr>
          <w:rtl/>
        </w:rPr>
        <w:t xml:space="preserve"> فيه</w:t>
      </w:r>
      <w:r w:rsidR="00527246">
        <w:rPr>
          <w:rtl/>
        </w:rPr>
        <w:t>،</w:t>
      </w:r>
      <w:r w:rsidRPr="007B62FF">
        <w:rPr>
          <w:rtl/>
        </w:rPr>
        <w:t xml:space="preserve"> إلاّ أَنّ فيه محمّد بن الطيار </w:t>
      </w:r>
      <w:r w:rsidRPr="0017382C">
        <w:rPr>
          <w:rStyle w:val="libFootnotenumChar"/>
          <w:rtl/>
        </w:rPr>
        <w:t>(5)</w:t>
      </w:r>
      <w:r w:rsidR="00527246">
        <w:rPr>
          <w:rtl/>
        </w:rPr>
        <w:t>،</w:t>
      </w:r>
      <w:r w:rsidRPr="007B62FF">
        <w:rPr>
          <w:rtl/>
        </w:rPr>
        <w:t xml:space="preserve"> والظاهر أنَّ الطيار لقب له لمناسبة</w:t>
      </w:r>
      <w:r w:rsidR="00527246">
        <w:rPr>
          <w:rtl/>
        </w:rPr>
        <w:t>،</w:t>
      </w:r>
      <w:r w:rsidRPr="007B62FF">
        <w:rPr>
          <w:rtl/>
        </w:rPr>
        <w:t xml:space="preserve"> أو كان من أهل الارتفاع.</w:t>
      </w:r>
    </w:p>
    <w:p w:rsidR="0017382C" w:rsidRDefault="0017382C" w:rsidP="00E10B1D">
      <w:pPr>
        <w:pStyle w:val="Heading3"/>
        <w:rPr>
          <w:rtl/>
        </w:rPr>
      </w:pPr>
      <w:bookmarkStart w:id="90" w:name="_Toc394921310"/>
      <w:r w:rsidRPr="004F14F2">
        <w:rPr>
          <w:rtl/>
        </w:rPr>
        <w:t>[2400] محمّد بن جعفر بن محمّد</w:t>
      </w:r>
      <w:r w:rsidR="00527246">
        <w:rPr>
          <w:rtl/>
        </w:rPr>
        <w:t>:</w:t>
      </w:r>
      <w:bookmarkEnd w:id="90"/>
    </w:p>
    <w:p w:rsidR="0017382C" w:rsidRPr="007B62FF" w:rsidRDefault="0017382C" w:rsidP="0017382C">
      <w:pPr>
        <w:pStyle w:val="libNormal"/>
        <w:rPr>
          <w:rtl/>
        </w:rPr>
      </w:pPr>
      <w:r w:rsidRPr="007B62FF">
        <w:rPr>
          <w:rtl/>
        </w:rPr>
        <w:t>القُرَشِيّ</w:t>
      </w:r>
      <w:r w:rsidR="00527246">
        <w:rPr>
          <w:rtl/>
        </w:rPr>
        <w:t>،</w:t>
      </w:r>
      <w:r w:rsidRPr="007B62FF">
        <w:rPr>
          <w:rtl/>
        </w:rPr>
        <w:t xml:space="preserve"> البزّاز</w:t>
      </w:r>
      <w:r w:rsidR="00527246">
        <w:rPr>
          <w:rtl/>
        </w:rPr>
        <w:t>،</w:t>
      </w:r>
      <w:r w:rsidRPr="007B62FF">
        <w:rPr>
          <w:rtl/>
        </w:rPr>
        <w:t xml:space="preserve"> أبو العبّاس</w:t>
      </w:r>
      <w:r w:rsidR="00527246">
        <w:rPr>
          <w:rtl/>
        </w:rPr>
        <w:t>،</w:t>
      </w:r>
      <w:r w:rsidRPr="007B62FF">
        <w:rPr>
          <w:rtl/>
        </w:rPr>
        <w:t xml:space="preserve"> خال الشيخ الجليل أبي غالب الزراري</w:t>
      </w:r>
      <w:r w:rsidR="00527246">
        <w:rPr>
          <w:rtl/>
        </w:rPr>
        <w:t>،</w:t>
      </w:r>
      <w:r w:rsidRPr="007B62FF">
        <w:rPr>
          <w:rtl/>
        </w:rPr>
        <w:t xml:space="preserve"> أوضحنا وثاقته ومغايرته لمحمّد بن جعفر الأسدي</w:t>
      </w:r>
      <w:r w:rsidR="00527246">
        <w:rPr>
          <w:rtl/>
        </w:rPr>
        <w:t>،</w:t>
      </w:r>
      <w:r w:rsidRPr="007B62FF">
        <w:rPr>
          <w:rtl/>
        </w:rPr>
        <w:t xml:space="preserve"> في أواخر الفائدة السادسة </w:t>
      </w:r>
      <w:r w:rsidRPr="0017382C">
        <w:rPr>
          <w:rStyle w:val="libFootnotenumChar"/>
          <w:rtl/>
        </w:rPr>
        <w:t>(6)</w:t>
      </w:r>
      <w:r>
        <w:rPr>
          <w:rtl/>
        </w:rPr>
        <w:t>.</w:t>
      </w:r>
    </w:p>
    <w:p w:rsidR="0017382C" w:rsidRDefault="0017382C" w:rsidP="00E10B1D">
      <w:pPr>
        <w:pStyle w:val="Heading3"/>
        <w:rPr>
          <w:rtl/>
        </w:rPr>
      </w:pPr>
      <w:bookmarkStart w:id="91" w:name="_Toc394921311"/>
      <w:r w:rsidRPr="004F14F2">
        <w:rPr>
          <w:rtl/>
        </w:rPr>
        <w:t>[2401] محمّد الجُعْفِيّ</w:t>
      </w:r>
      <w:r w:rsidR="00527246">
        <w:rPr>
          <w:rtl/>
        </w:rPr>
        <w:t>:</w:t>
      </w:r>
      <w:bookmarkEnd w:id="91"/>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r w:rsidRPr="007B62FF">
        <w:rPr>
          <w:rtl/>
        </w:rPr>
        <w:t xml:space="preserve"> عنه</w:t>
      </w:r>
      <w:r w:rsidR="00527246">
        <w:rPr>
          <w:rtl/>
        </w:rPr>
        <w:t>:</w:t>
      </w:r>
      <w:r w:rsidRPr="007B62FF">
        <w:rPr>
          <w:rtl/>
        </w:rPr>
        <w:t xml:space="preserve"> ابن أبي عمير</w:t>
      </w:r>
      <w:r w:rsidR="00527246">
        <w:rPr>
          <w:rtl/>
        </w:rPr>
        <w:t>،</w:t>
      </w:r>
      <w:r w:rsidRPr="007B62FF">
        <w:rPr>
          <w:rtl/>
        </w:rPr>
        <w:t xml:space="preserve"> في</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انظر عمدة الطالب</w:t>
      </w:r>
      <w:r w:rsidR="00527246">
        <w:rPr>
          <w:rtl/>
        </w:rPr>
        <w:t>:</w:t>
      </w:r>
      <w:r w:rsidRPr="007B62FF">
        <w:rPr>
          <w:rtl/>
        </w:rPr>
        <w:t xml:space="preserve"> 36 والدرجات الرفيعة</w:t>
      </w:r>
      <w:r w:rsidR="00527246">
        <w:rPr>
          <w:rtl/>
        </w:rPr>
        <w:t>:</w:t>
      </w:r>
      <w:r w:rsidRPr="007B62FF">
        <w:rPr>
          <w:rtl/>
        </w:rPr>
        <w:t xml:space="preserve"> 185.</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283 / 51.</w:t>
      </w:r>
    </w:p>
    <w:p w:rsidR="0017382C" w:rsidRPr="007B62FF" w:rsidRDefault="0017382C" w:rsidP="0017382C">
      <w:pPr>
        <w:pStyle w:val="libFootnote0"/>
        <w:rPr>
          <w:rtl/>
        </w:rPr>
      </w:pPr>
      <w:r w:rsidRPr="007B62FF">
        <w:rPr>
          <w:rtl/>
        </w:rPr>
        <w:t>(3) أُصول الكافي 1</w:t>
      </w:r>
      <w:r w:rsidR="00527246">
        <w:rPr>
          <w:rtl/>
        </w:rPr>
        <w:t>:</w:t>
      </w:r>
      <w:r w:rsidRPr="007B62FF">
        <w:rPr>
          <w:rtl/>
        </w:rPr>
        <w:t xml:space="preserve"> 253 / 15.</w:t>
      </w:r>
    </w:p>
    <w:p w:rsidR="0017382C" w:rsidRPr="007B62FF" w:rsidRDefault="0017382C" w:rsidP="0017382C">
      <w:pPr>
        <w:pStyle w:val="libFootnote0"/>
        <w:rPr>
          <w:rtl/>
        </w:rPr>
      </w:pPr>
      <w:r w:rsidRPr="007B62FF">
        <w:rPr>
          <w:rtl/>
        </w:rPr>
        <w:t>(4) الاستبصار 2</w:t>
      </w:r>
      <w:r w:rsidR="00527246">
        <w:rPr>
          <w:rtl/>
        </w:rPr>
        <w:t>:</w:t>
      </w:r>
      <w:r w:rsidRPr="007B62FF">
        <w:rPr>
          <w:rtl/>
        </w:rPr>
        <w:t xml:space="preserve"> 4 / 9</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جعفر الطيار</w:t>
      </w:r>
      <w:r>
        <w:rPr>
          <w:rtl/>
        </w:rPr>
        <w:t>)</w:t>
      </w:r>
    </w:p>
    <w:p w:rsidR="0017382C" w:rsidRPr="007B62FF" w:rsidRDefault="0017382C" w:rsidP="0017382C">
      <w:pPr>
        <w:pStyle w:val="libFootnote0"/>
        <w:rPr>
          <w:rtl/>
        </w:rPr>
      </w:pPr>
      <w:r w:rsidRPr="007B62FF">
        <w:rPr>
          <w:rtl/>
        </w:rPr>
        <w:t>(5) تهذيب الأحكام 4</w:t>
      </w:r>
      <w:r w:rsidR="00527246">
        <w:rPr>
          <w:rtl/>
        </w:rPr>
        <w:t>:</w:t>
      </w:r>
      <w:r w:rsidRPr="007B62FF">
        <w:rPr>
          <w:rtl/>
        </w:rPr>
        <w:t xml:space="preserve"> 4 / 9.</w:t>
      </w:r>
    </w:p>
    <w:p w:rsidR="0017382C" w:rsidRPr="007B62FF" w:rsidRDefault="0017382C" w:rsidP="0017382C">
      <w:pPr>
        <w:pStyle w:val="libFootnote0"/>
        <w:rPr>
          <w:rtl/>
        </w:rPr>
      </w:pPr>
      <w:r w:rsidRPr="007B62FF">
        <w:rPr>
          <w:rtl/>
        </w:rPr>
        <w:t>(6) تقدم في الجزء السادس صحيفة</w:t>
      </w:r>
      <w:r w:rsidR="00527246">
        <w:rPr>
          <w:rtl/>
        </w:rPr>
        <w:t>:</w:t>
      </w:r>
      <w:r w:rsidRPr="007B62FF">
        <w:rPr>
          <w:rtl/>
        </w:rPr>
        <w:t xml:space="preserve"> 345</w:t>
      </w:r>
      <w:r w:rsidR="00527246">
        <w:rPr>
          <w:rtl/>
        </w:rPr>
        <w:t>،</w:t>
      </w:r>
      <w:r w:rsidRPr="007B62FF">
        <w:rPr>
          <w:rtl/>
        </w:rPr>
        <w:t xml:space="preserve"> في الطريق رقم</w:t>
      </w:r>
      <w:r w:rsidR="00527246">
        <w:rPr>
          <w:rtl/>
        </w:rPr>
        <w:t>:</w:t>
      </w:r>
      <w:r w:rsidRPr="007B62FF">
        <w:rPr>
          <w:rtl/>
        </w:rPr>
        <w:t xml:space="preserve"> [753]</w:t>
      </w:r>
      <w:r>
        <w:rPr>
          <w:rtl/>
        </w:rPr>
        <w:t>.</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305 / 408.</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الكافي</w:t>
      </w:r>
      <w:r w:rsidR="00527246">
        <w:rPr>
          <w:rtl/>
        </w:rPr>
        <w:t>،</w:t>
      </w:r>
      <w:r w:rsidRPr="007B62FF">
        <w:rPr>
          <w:rtl/>
        </w:rPr>
        <w:t xml:space="preserve"> في باب الدعاء أدبار الصلاة </w:t>
      </w:r>
      <w:r w:rsidRPr="0017382C">
        <w:rPr>
          <w:rStyle w:val="libFootnotenumChar"/>
          <w:rtl/>
        </w:rPr>
        <w:t>(1)</w:t>
      </w:r>
      <w:r>
        <w:rPr>
          <w:rtl/>
        </w:rPr>
        <w:t>.</w:t>
      </w:r>
    </w:p>
    <w:p w:rsidR="0017382C" w:rsidRDefault="0017382C" w:rsidP="00E10B1D">
      <w:pPr>
        <w:pStyle w:val="Heading3"/>
        <w:rPr>
          <w:rtl/>
        </w:rPr>
      </w:pPr>
      <w:bookmarkStart w:id="92" w:name="_Toc394921312"/>
      <w:r w:rsidRPr="004F14F2">
        <w:rPr>
          <w:rtl/>
        </w:rPr>
        <w:t>[2402] محمّد بن جميل بن عبد الله</w:t>
      </w:r>
      <w:r w:rsidR="00527246">
        <w:rPr>
          <w:rtl/>
        </w:rPr>
        <w:t>:</w:t>
      </w:r>
      <w:bookmarkEnd w:id="92"/>
    </w:p>
    <w:p w:rsidR="0017382C" w:rsidRPr="007B62FF" w:rsidRDefault="0017382C" w:rsidP="0017382C">
      <w:pPr>
        <w:pStyle w:val="libNormal"/>
        <w:rPr>
          <w:rtl/>
        </w:rPr>
      </w:pPr>
      <w:r w:rsidRPr="007B62FF">
        <w:rPr>
          <w:rtl/>
        </w:rPr>
        <w:t>الطّائِيّ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93" w:name="_Toc394921313"/>
      <w:r w:rsidRPr="004F14F2">
        <w:rPr>
          <w:rtl/>
        </w:rPr>
        <w:t>[2403] محمّد بن جميل بن عبد الله</w:t>
      </w:r>
      <w:r w:rsidR="00527246">
        <w:rPr>
          <w:rtl/>
        </w:rPr>
        <w:t>:</w:t>
      </w:r>
      <w:bookmarkEnd w:id="93"/>
    </w:p>
    <w:p w:rsidR="0017382C" w:rsidRPr="007B62FF" w:rsidRDefault="0017382C" w:rsidP="0017382C">
      <w:pPr>
        <w:pStyle w:val="libNormal"/>
        <w:rPr>
          <w:rtl/>
        </w:rPr>
      </w:pPr>
      <w:r w:rsidRPr="007B62FF">
        <w:rPr>
          <w:rtl/>
        </w:rPr>
        <w:t>ابن نافع الخَثْعَمِيّ</w:t>
      </w:r>
      <w:r w:rsidR="00527246">
        <w:rPr>
          <w:rtl/>
        </w:rPr>
        <w:t>،</w:t>
      </w:r>
      <w:r w:rsidRPr="007B62FF">
        <w:rPr>
          <w:rtl/>
        </w:rPr>
        <w:t xml:space="preserve"> الكُوفِيّ</w:t>
      </w:r>
      <w:r w:rsidR="00527246">
        <w:rPr>
          <w:rtl/>
        </w:rPr>
        <w:t>،</w:t>
      </w:r>
      <w:r w:rsidRPr="007B62FF">
        <w:rPr>
          <w:rtl/>
        </w:rPr>
        <w:t xml:space="preserve"> في الخلاصة</w:t>
      </w:r>
      <w:r w:rsidR="00527246">
        <w:rPr>
          <w:rtl/>
        </w:rPr>
        <w:t>:</w:t>
      </w:r>
      <w:r w:rsidRPr="007B62FF">
        <w:rPr>
          <w:rtl/>
        </w:rPr>
        <w:t xml:space="preserve"> روى ابن عقدة</w:t>
      </w:r>
      <w:r w:rsidR="00527246">
        <w:rPr>
          <w:rtl/>
        </w:rPr>
        <w:t>،</w:t>
      </w:r>
      <w:r w:rsidRPr="007B62FF">
        <w:rPr>
          <w:rtl/>
        </w:rPr>
        <w:t xml:space="preserve"> عن محمّد بن عبد الله بن أبي حكيمة</w:t>
      </w:r>
      <w:r w:rsidR="00527246">
        <w:rPr>
          <w:rtl/>
        </w:rPr>
        <w:t>،</w:t>
      </w:r>
      <w:r w:rsidRPr="007B62FF">
        <w:rPr>
          <w:rtl/>
        </w:rPr>
        <w:t xml:space="preserve"> قال</w:t>
      </w:r>
      <w:r w:rsidR="00527246">
        <w:rPr>
          <w:rtl/>
        </w:rPr>
        <w:t>:</w:t>
      </w:r>
      <w:r w:rsidRPr="007B62FF">
        <w:rPr>
          <w:rtl/>
        </w:rPr>
        <w:t xml:space="preserve"> سألنا ابن نُمير عن محمّد بن جميل ابن عبد الله بن نافع الخيّاط</w:t>
      </w:r>
      <w:r>
        <w:rPr>
          <w:rtl/>
        </w:rPr>
        <w:t>؟</w:t>
      </w:r>
      <w:r w:rsidRPr="007B62FF">
        <w:rPr>
          <w:rtl/>
        </w:rPr>
        <w:t xml:space="preserve"> فقال</w:t>
      </w:r>
      <w:r w:rsidR="00527246">
        <w:rPr>
          <w:rtl/>
        </w:rPr>
        <w:t>:</w:t>
      </w:r>
      <w:r w:rsidRPr="007B62FF">
        <w:rPr>
          <w:rtl/>
        </w:rPr>
        <w:t xml:space="preserve"> ثقة</w:t>
      </w:r>
      <w:r w:rsidR="00527246">
        <w:rPr>
          <w:rtl/>
        </w:rPr>
        <w:t>،</w:t>
      </w:r>
      <w:r w:rsidRPr="007B62FF">
        <w:rPr>
          <w:rtl/>
        </w:rPr>
        <w:t xml:space="preserve"> قد رأيته</w:t>
      </w:r>
      <w:r w:rsidR="00527246">
        <w:rPr>
          <w:rtl/>
        </w:rPr>
        <w:t>،</w:t>
      </w:r>
      <w:r w:rsidRPr="007B62FF">
        <w:rPr>
          <w:rtl/>
        </w:rPr>
        <w:t xml:space="preserve"> وأبوه ثقة </w:t>
      </w:r>
      <w:r w:rsidRPr="0017382C">
        <w:rPr>
          <w:rStyle w:val="libFootnotenumChar"/>
          <w:rtl/>
        </w:rPr>
        <w:t>(3)</w:t>
      </w:r>
      <w:r>
        <w:rPr>
          <w:rtl/>
        </w:rPr>
        <w:t>.</w:t>
      </w:r>
    </w:p>
    <w:p w:rsidR="0017382C" w:rsidRDefault="0017382C" w:rsidP="00E10B1D">
      <w:pPr>
        <w:pStyle w:val="Heading3"/>
        <w:rPr>
          <w:rtl/>
        </w:rPr>
      </w:pPr>
      <w:bookmarkStart w:id="94" w:name="_Toc394921314"/>
      <w:r w:rsidRPr="004F14F2">
        <w:rPr>
          <w:rtl/>
        </w:rPr>
        <w:t>[2404] محمّد بن جُنادة الأزْدِيّ</w:t>
      </w:r>
      <w:r w:rsidR="00527246">
        <w:rPr>
          <w:rtl/>
        </w:rPr>
        <w:t>:</w:t>
      </w:r>
      <w:bookmarkEnd w:id="94"/>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95" w:name="_Toc394921315"/>
      <w:r w:rsidRPr="004F14F2">
        <w:rPr>
          <w:rtl/>
        </w:rPr>
        <w:t>[2405] محمّد بن الحارث الأنصاري</w:t>
      </w:r>
      <w:r w:rsidR="00527246">
        <w:rPr>
          <w:rtl/>
        </w:rPr>
        <w:t>:</w:t>
      </w:r>
      <w:bookmarkEnd w:id="95"/>
    </w:p>
    <w:p w:rsidR="0017382C" w:rsidRPr="007B62FF" w:rsidRDefault="0017382C" w:rsidP="0017382C">
      <w:pPr>
        <w:pStyle w:val="libNormal"/>
        <w:rPr>
          <w:rtl/>
        </w:rPr>
      </w:pPr>
      <w:r w:rsidRPr="007B62FF">
        <w:rPr>
          <w:rtl/>
        </w:rPr>
        <w:t xml:space="preserve">كان من شهود وصيّة أبي إبراهيم </w:t>
      </w:r>
      <w:r w:rsidRPr="0017382C">
        <w:rPr>
          <w:rStyle w:val="libAlaemChar"/>
          <w:rtl/>
        </w:rPr>
        <w:t>عليه‌السلام</w:t>
      </w:r>
      <w:r w:rsidRPr="007B62FF">
        <w:rPr>
          <w:rtl/>
        </w:rPr>
        <w:t xml:space="preserve"> في الكافي</w:t>
      </w:r>
      <w:r w:rsidR="00527246">
        <w:rPr>
          <w:rtl/>
        </w:rPr>
        <w:t>،</w:t>
      </w:r>
      <w:r w:rsidRPr="007B62FF">
        <w:rPr>
          <w:rtl/>
        </w:rPr>
        <w:t xml:space="preserve"> في باب الإشارة والنّص على أبي الحسن الرضا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96" w:name="_Toc394921316"/>
      <w:r w:rsidRPr="004F14F2">
        <w:rPr>
          <w:rtl/>
        </w:rPr>
        <w:t>[2406] محمّد بن حَبّاب الجَلاّب</w:t>
      </w:r>
      <w:r w:rsidR="00527246">
        <w:rPr>
          <w:rtl/>
        </w:rPr>
        <w:t>:</w:t>
      </w:r>
      <w:bookmarkEnd w:id="96"/>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sidRPr="007B62FF">
        <w:rPr>
          <w:rtl/>
        </w:rPr>
        <w:t xml:space="preserve"> عنه</w:t>
      </w:r>
      <w:r w:rsidR="00527246">
        <w:rPr>
          <w:rtl/>
        </w:rPr>
        <w:t>:</w:t>
      </w:r>
      <w:r w:rsidRPr="007B62FF">
        <w:rPr>
          <w:rtl/>
        </w:rPr>
        <w:t xml:space="preserve"> معاوية بن حكيم </w:t>
      </w:r>
      <w:r w:rsidRPr="0017382C">
        <w:rPr>
          <w:rStyle w:val="libFootnotenumChar"/>
          <w:rtl/>
        </w:rPr>
        <w:t>(7)</w:t>
      </w:r>
      <w:r>
        <w:rPr>
          <w:rtl/>
        </w:rPr>
        <w:t>.</w:t>
      </w:r>
    </w:p>
    <w:p w:rsidR="0017382C" w:rsidRDefault="0017382C" w:rsidP="00E10B1D">
      <w:pPr>
        <w:pStyle w:val="Heading3"/>
        <w:rPr>
          <w:rtl/>
        </w:rPr>
      </w:pPr>
      <w:bookmarkStart w:id="97" w:name="_Toc394921317"/>
      <w:r w:rsidRPr="004F14F2">
        <w:rPr>
          <w:rtl/>
        </w:rPr>
        <w:t>[2407] محمّد بن حبيب البَكْرِيّ</w:t>
      </w:r>
      <w:r w:rsidR="00527246">
        <w:rPr>
          <w:rtl/>
        </w:rPr>
        <w:t>:</w:t>
      </w:r>
      <w:bookmarkEnd w:id="97"/>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أُصول الكافي 2</w:t>
      </w:r>
      <w:r w:rsidR="00527246">
        <w:rPr>
          <w:rtl/>
        </w:rPr>
        <w:t>:</w:t>
      </w:r>
      <w:r w:rsidRPr="007B62FF">
        <w:rPr>
          <w:rtl/>
        </w:rPr>
        <w:t xml:space="preserve"> 399 / 11.</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283 / 55.</w:t>
      </w:r>
    </w:p>
    <w:p w:rsidR="0017382C" w:rsidRPr="007B62FF" w:rsidRDefault="0017382C" w:rsidP="0017382C">
      <w:pPr>
        <w:pStyle w:val="libFootnote0"/>
        <w:rPr>
          <w:rtl/>
        </w:rPr>
      </w:pPr>
      <w:r w:rsidRPr="007B62FF">
        <w:rPr>
          <w:rtl/>
        </w:rPr>
        <w:t>(3) رجال العلاّمة</w:t>
      </w:r>
      <w:r w:rsidR="00527246">
        <w:rPr>
          <w:rtl/>
        </w:rPr>
        <w:t>:</w:t>
      </w:r>
      <w:r w:rsidRPr="007B62FF">
        <w:rPr>
          <w:rtl/>
        </w:rPr>
        <w:t xml:space="preserve"> 34 / 3.</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283 / 54.</w:t>
      </w:r>
    </w:p>
    <w:p w:rsidR="0017382C" w:rsidRPr="007B62FF" w:rsidRDefault="0017382C" w:rsidP="0017382C">
      <w:pPr>
        <w:pStyle w:val="libFootnote0"/>
        <w:rPr>
          <w:rtl/>
        </w:rPr>
      </w:pPr>
      <w:r w:rsidRPr="007B62FF">
        <w:rPr>
          <w:rtl/>
        </w:rPr>
        <w:t>(5) أُصول الكافي 1</w:t>
      </w:r>
      <w:r w:rsidR="00527246">
        <w:rPr>
          <w:rtl/>
        </w:rPr>
        <w:t>:</w:t>
      </w:r>
      <w:r w:rsidRPr="007B62FF">
        <w:rPr>
          <w:rtl/>
        </w:rPr>
        <w:t xml:space="preserve"> 253 / 15.</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286 / 86.</w:t>
      </w:r>
    </w:p>
    <w:p w:rsidR="0017382C" w:rsidRPr="007B62FF" w:rsidRDefault="0017382C" w:rsidP="0017382C">
      <w:pPr>
        <w:pStyle w:val="libFootnote0"/>
        <w:rPr>
          <w:rtl/>
        </w:rPr>
      </w:pPr>
      <w:r w:rsidRPr="007B62FF">
        <w:rPr>
          <w:rtl/>
        </w:rPr>
        <w:t>(7) الكافي 5</w:t>
      </w:r>
      <w:r w:rsidR="00527246">
        <w:rPr>
          <w:rtl/>
        </w:rPr>
        <w:t>:</w:t>
      </w:r>
      <w:r w:rsidRPr="007B62FF">
        <w:rPr>
          <w:rtl/>
        </w:rPr>
        <w:t xml:space="preserve"> 223 / 1.</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280 / 4044 </w:t>
      </w:r>
      <w:r>
        <w:rPr>
          <w:rtl/>
        </w:rPr>
        <w:t>(</w:t>
      </w:r>
      <w:r w:rsidRPr="007B62FF">
        <w:rPr>
          <w:rtl/>
        </w:rPr>
        <w:t>طبعة جامعة المدرسين</w:t>
      </w:r>
      <w:r>
        <w:rPr>
          <w:rtl/>
        </w:rPr>
        <w:t>)</w:t>
      </w:r>
    </w:p>
    <w:p w:rsidR="0017382C" w:rsidRDefault="0017382C" w:rsidP="00C613E8">
      <w:pPr>
        <w:pStyle w:val="libNormal"/>
        <w:rPr>
          <w:rtl/>
        </w:rPr>
      </w:pPr>
      <w:r>
        <w:rPr>
          <w:rtl/>
        </w:rPr>
        <w:br w:type="page"/>
      </w:r>
    </w:p>
    <w:p w:rsidR="0017382C" w:rsidRDefault="0017382C" w:rsidP="00E10B1D">
      <w:pPr>
        <w:pStyle w:val="Heading3"/>
        <w:rPr>
          <w:rtl/>
        </w:rPr>
      </w:pPr>
      <w:bookmarkStart w:id="98" w:name="_Toc394921318"/>
      <w:r w:rsidRPr="004F14F2">
        <w:rPr>
          <w:rtl/>
        </w:rPr>
        <w:lastRenderedPageBreak/>
        <w:t>[2408] محمّد بن حبيب النَّخَعِيّ</w:t>
      </w:r>
      <w:r w:rsidR="00527246">
        <w:rPr>
          <w:rtl/>
        </w:rPr>
        <w:t>:</w:t>
      </w:r>
      <w:bookmarkEnd w:id="98"/>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99" w:name="_Toc394921319"/>
      <w:r w:rsidRPr="004F14F2">
        <w:rPr>
          <w:rtl/>
        </w:rPr>
        <w:t>[2409] محمّد بن الحَجّاج اللّخْمِيّ</w:t>
      </w:r>
      <w:r w:rsidR="00527246">
        <w:rPr>
          <w:rtl/>
        </w:rPr>
        <w:t>:</w:t>
      </w:r>
      <w:bookmarkEnd w:id="99"/>
    </w:p>
    <w:p w:rsidR="0017382C" w:rsidRPr="007B62FF" w:rsidRDefault="0017382C" w:rsidP="0017382C">
      <w:pPr>
        <w:pStyle w:val="libNormal"/>
        <w:rPr>
          <w:rtl/>
        </w:rPr>
      </w:pPr>
      <w:r w:rsidRPr="007B62FF">
        <w:rPr>
          <w:rtl/>
        </w:rPr>
        <w:t>كُوفِيّ</w:t>
      </w:r>
      <w:r w:rsidR="00527246">
        <w:rPr>
          <w:rtl/>
        </w:rPr>
        <w:t>،</w:t>
      </w:r>
      <w:r w:rsidRPr="007B62FF">
        <w:rPr>
          <w:rtl/>
        </w:rPr>
        <w:t xml:space="preserve"> نزل بغداد</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100" w:name="_Toc394921320"/>
      <w:r w:rsidRPr="004F14F2">
        <w:rPr>
          <w:rtl/>
        </w:rPr>
        <w:t>[2410] محمّد بن حُجْر بن زَائِدة</w:t>
      </w:r>
      <w:r w:rsidR="00527246">
        <w:rPr>
          <w:rtl/>
        </w:rPr>
        <w:t>:</w:t>
      </w:r>
      <w:bookmarkEnd w:id="100"/>
    </w:p>
    <w:p w:rsidR="0017382C" w:rsidRPr="007B62FF" w:rsidRDefault="0017382C" w:rsidP="0017382C">
      <w:pPr>
        <w:pStyle w:val="libNormal"/>
        <w:rPr>
          <w:rtl/>
        </w:rPr>
      </w:pPr>
      <w:r w:rsidRPr="007B62FF">
        <w:rPr>
          <w:rtl/>
        </w:rPr>
        <w:t>الكِنْدِيّ</w:t>
      </w:r>
      <w:r w:rsidR="00527246">
        <w:rPr>
          <w:rtl/>
        </w:rPr>
        <w:t>،</w:t>
      </w:r>
      <w:r w:rsidRPr="007B62FF">
        <w:rPr>
          <w:rtl/>
        </w:rPr>
        <w:t xml:space="preserve"> الكُوفِيّ</w:t>
      </w:r>
      <w:r w:rsidR="00527246">
        <w:rPr>
          <w:rtl/>
        </w:rPr>
        <w:t>،</w:t>
      </w:r>
      <w:r w:rsidRPr="007B62FF">
        <w:rPr>
          <w:rtl/>
        </w:rPr>
        <w:t xml:space="preserve"> الحَضْرَمِيّ</w:t>
      </w:r>
      <w:r w:rsidR="00527246">
        <w:rPr>
          <w:rtl/>
        </w:rPr>
        <w:t>،</w:t>
      </w:r>
      <w:r w:rsidRPr="007B62FF">
        <w:rPr>
          <w:rtl/>
        </w:rPr>
        <w:t xml:space="preserve"> التبَّعِيّ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Pr="00E10B1D" w:rsidRDefault="0017382C" w:rsidP="0063324D">
      <w:pPr>
        <w:pStyle w:val="Heading3"/>
        <w:rPr>
          <w:rStyle w:val="Heading3Char"/>
          <w:rtl/>
        </w:rPr>
      </w:pPr>
      <w:bookmarkStart w:id="101" w:name="_Toc394921321"/>
      <w:r w:rsidRPr="00E10B1D">
        <w:rPr>
          <w:rStyle w:val="Heading3Char"/>
          <w:rtl/>
        </w:rPr>
        <w:t xml:space="preserve">[2411] محمّد الحَدّاد </w:t>
      </w:r>
      <w:r w:rsidRPr="0017382C">
        <w:rPr>
          <w:rStyle w:val="libFootnotenumChar"/>
          <w:rtl/>
        </w:rPr>
        <w:t>(4)</w:t>
      </w:r>
      <w:r w:rsidRPr="00E10B1D">
        <w:rPr>
          <w:rStyle w:val="Heading3Char"/>
          <w:rtl/>
        </w:rPr>
        <w:t xml:space="preserve"> الكُوفِيّ</w:t>
      </w:r>
      <w:r w:rsidR="00527246" w:rsidRPr="00E10B1D">
        <w:rPr>
          <w:rStyle w:val="Heading3Char"/>
          <w:rtl/>
        </w:rPr>
        <w:t>:</w:t>
      </w:r>
      <w:bookmarkEnd w:id="101"/>
    </w:p>
    <w:p w:rsidR="0017382C" w:rsidRPr="007B62FF" w:rsidRDefault="0017382C" w:rsidP="0017382C">
      <w:pPr>
        <w:pStyle w:val="libNormal"/>
        <w:rPr>
          <w:rtl/>
        </w:rPr>
      </w:pPr>
      <w:r w:rsidRPr="007B62FF">
        <w:rPr>
          <w:rtl/>
        </w:rPr>
        <w:t>روى عنه</w:t>
      </w:r>
      <w:r w:rsidR="00527246">
        <w:rPr>
          <w:rtl/>
        </w:rPr>
        <w:t>:</w:t>
      </w:r>
      <w:r w:rsidRPr="007B62FF">
        <w:rPr>
          <w:rtl/>
        </w:rPr>
        <w:t xml:space="preserve"> الحكم بن سليمان</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r w:rsidRPr="007B62FF">
        <w:rPr>
          <w:rtl/>
        </w:rPr>
        <w:t xml:space="preserve"> وفي النجاشي</w:t>
      </w:r>
      <w:r w:rsidR="00527246">
        <w:rPr>
          <w:rtl/>
        </w:rPr>
        <w:t>:</w:t>
      </w:r>
      <w:r w:rsidRPr="007B62FF">
        <w:rPr>
          <w:rtl/>
        </w:rPr>
        <w:t xml:space="preserve"> محمّد الحدّاد الكوفي</w:t>
      </w:r>
      <w:r w:rsidR="00527246">
        <w:rPr>
          <w:rtl/>
        </w:rPr>
        <w:t>،</w:t>
      </w:r>
      <w:r w:rsidRPr="007B62FF">
        <w:rPr>
          <w:rtl/>
        </w:rPr>
        <w:t xml:space="preserve"> صاحب المعلّى بن خُنَيس</w:t>
      </w:r>
      <w:r w:rsidR="00527246">
        <w:rPr>
          <w:rtl/>
        </w:rPr>
        <w:t>،</w:t>
      </w:r>
      <w:r w:rsidRPr="007B62FF">
        <w:rPr>
          <w:rtl/>
        </w:rPr>
        <w:t xml:space="preserve"> له كتاب يرويه محمّد بن أبي عمير </w:t>
      </w:r>
      <w:r w:rsidRPr="0017382C">
        <w:rPr>
          <w:rStyle w:val="libFootnotenumChar"/>
          <w:rtl/>
        </w:rPr>
        <w:t>(6)</w:t>
      </w:r>
      <w:r>
        <w:rPr>
          <w:rtl/>
        </w:rPr>
        <w:t>.</w:t>
      </w:r>
    </w:p>
    <w:p w:rsidR="0017382C" w:rsidRDefault="0017382C" w:rsidP="00E10B1D">
      <w:pPr>
        <w:pStyle w:val="Heading3"/>
        <w:rPr>
          <w:rtl/>
        </w:rPr>
      </w:pPr>
      <w:bookmarkStart w:id="102" w:name="_Toc394921322"/>
      <w:r w:rsidRPr="004F14F2">
        <w:rPr>
          <w:rtl/>
        </w:rPr>
        <w:t>[2412] محمّد بن حَسّان البَكْرِيّ</w:t>
      </w:r>
      <w:r w:rsidR="00527246">
        <w:rPr>
          <w:rtl/>
        </w:rPr>
        <w:t>:</w:t>
      </w:r>
      <w:bookmarkEnd w:id="102"/>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103" w:name="_Toc394921323"/>
      <w:r w:rsidRPr="004F14F2">
        <w:rPr>
          <w:rtl/>
        </w:rPr>
        <w:t>[2413] محمّد بن حَسّان الرازي</w:t>
      </w:r>
      <w:r w:rsidR="00527246">
        <w:rPr>
          <w:rtl/>
        </w:rPr>
        <w:t>:</w:t>
      </w:r>
      <w:bookmarkEnd w:id="103"/>
    </w:p>
    <w:p w:rsidR="0017382C" w:rsidRPr="007B62FF" w:rsidRDefault="0017382C" w:rsidP="0017382C">
      <w:pPr>
        <w:pStyle w:val="libNormal"/>
        <w:rPr>
          <w:rtl/>
        </w:rPr>
      </w:pPr>
      <w:r w:rsidRPr="007B62FF">
        <w:rPr>
          <w:rtl/>
        </w:rPr>
        <w:t xml:space="preserve">ذكرنا في </w:t>
      </w:r>
      <w:r>
        <w:rPr>
          <w:rtl/>
        </w:rPr>
        <w:t>(</w:t>
      </w:r>
      <w:r w:rsidRPr="007B62FF">
        <w:rPr>
          <w:rtl/>
        </w:rPr>
        <w:t>قفا</w:t>
      </w:r>
      <w:r>
        <w:rPr>
          <w:rtl/>
        </w:rPr>
        <w:t>)</w:t>
      </w:r>
      <w:r w:rsidRPr="007B62FF">
        <w:rPr>
          <w:rtl/>
        </w:rPr>
        <w:t xml:space="preserve"> أمارات تورث الاعتماد على روايته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284 / 68.</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285 / 81.</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285 / 74.</w:t>
      </w:r>
    </w:p>
    <w:p w:rsidR="0017382C" w:rsidRPr="007B62FF" w:rsidRDefault="0017382C" w:rsidP="0017382C">
      <w:pPr>
        <w:pStyle w:val="libFootnote0"/>
        <w:rPr>
          <w:rtl/>
        </w:rPr>
      </w:pPr>
      <w:r w:rsidRPr="007B62FF">
        <w:rPr>
          <w:rtl/>
        </w:rPr>
        <w:t>(4) في المصدر</w:t>
      </w:r>
      <w:r w:rsidR="00527246">
        <w:rPr>
          <w:rtl/>
        </w:rPr>
        <w:t>:</w:t>
      </w:r>
      <w:r w:rsidRPr="007B62FF">
        <w:rPr>
          <w:rtl/>
        </w:rPr>
        <w:t xml:space="preserve"> </w:t>
      </w:r>
      <w:r>
        <w:rPr>
          <w:rtl/>
        </w:rPr>
        <w:t>(</w:t>
      </w:r>
      <w:r w:rsidRPr="007B62FF">
        <w:rPr>
          <w:rtl/>
        </w:rPr>
        <w:t>بن الحداد</w:t>
      </w:r>
      <w:r>
        <w:rPr>
          <w:rtl/>
        </w:rPr>
        <w:t>)</w:t>
      </w:r>
      <w:r w:rsidRPr="007B62FF">
        <w:rPr>
          <w:rtl/>
        </w:rPr>
        <w:t xml:space="preserve"> ومثله في</w:t>
      </w:r>
      <w:r w:rsidR="00527246">
        <w:rPr>
          <w:rtl/>
        </w:rPr>
        <w:t>:</w:t>
      </w:r>
      <w:r w:rsidRPr="007B62FF">
        <w:rPr>
          <w:rtl/>
        </w:rPr>
        <w:t xml:space="preserve"> منهج المقال</w:t>
      </w:r>
      <w:r w:rsidR="00527246">
        <w:rPr>
          <w:rtl/>
        </w:rPr>
        <w:t>:</w:t>
      </w:r>
      <w:r w:rsidRPr="007B62FF">
        <w:rPr>
          <w:rtl/>
        </w:rPr>
        <w:t xml:space="preserve"> 289</w:t>
      </w:r>
      <w:r w:rsidR="00527246">
        <w:rPr>
          <w:rtl/>
        </w:rPr>
        <w:t>،</w:t>
      </w:r>
      <w:r w:rsidRPr="007B62FF">
        <w:rPr>
          <w:rtl/>
        </w:rPr>
        <w:t xml:space="preserve"> وتنقيح المقال 3</w:t>
      </w:r>
      <w:r w:rsidR="00527246">
        <w:rPr>
          <w:rtl/>
        </w:rPr>
        <w:t>:</w:t>
      </w:r>
      <w:r w:rsidRPr="007B62FF">
        <w:rPr>
          <w:rtl/>
        </w:rPr>
        <w:t xml:space="preserve"> 98</w:t>
      </w:r>
      <w:r w:rsidR="00527246">
        <w:rPr>
          <w:rtl/>
        </w:rPr>
        <w:t>،</w:t>
      </w:r>
      <w:r w:rsidRPr="007B62FF">
        <w:rPr>
          <w:rtl/>
        </w:rPr>
        <w:t xml:space="preserve"> ومعجم رجال الحديث 15</w:t>
      </w:r>
      <w:r w:rsidR="00527246">
        <w:rPr>
          <w:rtl/>
        </w:rPr>
        <w:t>:</w:t>
      </w:r>
      <w:r w:rsidRPr="007B62FF">
        <w:rPr>
          <w:rtl/>
        </w:rPr>
        <w:t xml:space="preserve"> 186</w:t>
      </w:r>
      <w:r w:rsidR="00527246">
        <w:rPr>
          <w:rtl/>
        </w:rPr>
        <w:t>،</w:t>
      </w:r>
      <w:r w:rsidRPr="007B62FF">
        <w:rPr>
          <w:rtl/>
        </w:rPr>
        <w:t xml:space="preserve"> وما في</w:t>
      </w:r>
      <w:r w:rsidR="00527246">
        <w:rPr>
          <w:rtl/>
        </w:rPr>
        <w:t>:</w:t>
      </w:r>
      <w:r w:rsidRPr="007B62FF">
        <w:rPr>
          <w:rtl/>
        </w:rPr>
        <w:t xml:space="preserve"> مجمع الرجال 5</w:t>
      </w:r>
      <w:r w:rsidR="00527246">
        <w:rPr>
          <w:rtl/>
        </w:rPr>
        <w:t>:</w:t>
      </w:r>
      <w:r w:rsidRPr="007B62FF">
        <w:rPr>
          <w:rtl/>
        </w:rPr>
        <w:t xml:space="preserve"> 179</w:t>
      </w:r>
      <w:r w:rsidR="00527246">
        <w:rPr>
          <w:rtl/>
        </w:rPr>
        <w:t>،</w:t>
      </w:r>
      <w:r w:rsidRPr="007B62FF">
        <w:rPr>
          <w:rtl/>
        </w:rPr>
        <w:t xml:space="preserve"> ونقد الرجال</w:t>
      </w:r>
      <w:r w:rsidR="00527246">
        <w:rPr>
          <w:rtl/>
        </w:rPr>
        <w:t>:</w:t>
      </w:r>
      <w:r w:rsidRPr="007B62FF">
        <w:rPr>
          <w:rtl/>
        </w:rPr>
        <w:t xml:space="preserve"> 298</w:t>
      </w:r>
      <w:r w:rsidR="00527246">
        <w:rPr>
          <w:rtl/>
        </w:rPr>
        <w:t>،</w:t>
      </w:r>
      <w:r w:rsidRPr="007B62FF">
        <w:rPr>
          <w:rtl/>
        </w:rPr>
        <w:t xml:space="preserve"> وجامع الرواة 2</w:t>
      </w:r>
      <w:r w:rsidR="00527246">
        <w:rPr>
          <w:rtl/>
        </w:rPr>
        <w:t>:</w:t>
      </w:r>
      <w:r w:rsidRPr="007B62FF">
        <w:rPr>
          <w:rtl/>
        </w:rPr>
        <w:t xml:space="preserve"> 88</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305 / 401.</w:t>
      </w:r>
    </w:p>
    <w:p w:rsidR="0017382C" w:rsidRPr="007B62FF" w:rsidRDefault="0017382C" w:rsidP="0017382C">
      <w:pPr>
        <w:pStyle w:val="libFootnote0"/>
        <w:rPr>
          <w:rtl/>
        </w:rPr>
      </w:pPr>
      <w:r w:rsidRPr="007B62FF">
        <w:rPr>
          <w:rtl/>
        </w:rPr>
        <w:t>(6) رجال النجاشي</w:t>
      </w:r>
      <w:r w:rsidR="00527246">
        <w:rPr>
          <w:rtl/>
        </w:rPr>
        <w:t>:</w:t>
      </w:r>
      <w:r w:rsidRPr="007B62FF">
        <w:rPr>
          <w:rtl/>
        </w:rPr>
        <w:t xml:space="preserve"> 358 / 960.</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286 / 89.</w:t>
      </w:r>
    </w:p>
    <w:p w:rsidR="0017382C" w:rsidRPr="007B62FF" w:rsidRDefault="0017382C" w:rsidP="0017382C">
      <w:pPr>
        <w:pStyle w:val="libFootnote0"/>
        <w:rPr>
          <w:rtl/>
        </w:rPr>
      </w:pPr>
      <w:r w:rsidRPr="007B62FF">
        <w:rPr>
          <w:rtl/>
        </w:rPr>
        <w:t>(8) تقدم في الجزء الرابع صحيفة</w:t>
      </w:r>
      <w:r w:rsidR="00527246">
        <w:rPr>
          <w:rtl/>
        </w:rPr>
        <w:t>:</w:t>
      </w:r>
      <w:r w:rsidRPr="007B62FF">
        <w:rPr>
          <w:rtl/>
        </w:rPr>
        <w:t xml:space="preserve"> 417</w:t>
      </w:r>
      <w:r w:rsidR="00527246">
        <w:rPr>
          <w:rtl/>
        </w:rPr>
        <w:t>،</w:t>
      </w:r>
      <w:r w:rsidRPr="007B62FF">
        <w:rPr>
          <w:rtl/>
        </w:rPr>
        <w:t xml:space="preserve"> الطريق رقم</w:t>
      </w:r>
      <w:r w:rsidR="00527246">
        <w:rPr>
          <w:rtl/>
        </w:rPr>
        <w:t>:</w:t>
      </w:r>
      <w:r w:rsidRPr="007B62FF">
        <w:rPr>
          <w:rtl/>
        </w:rPr>
        <w:t xml:space="preserve"> [181]</w:t>
      </w:r>
      <w:r>
        <w:rPr>
          <w:rtl/>
        </w:rPr>
        <w:t>.</w:t>
      </w:r>
    </w:p>
    <w:p w:rsidR="0017382C" w:rsidRDefault="0017382C" w:rsidP="00C613E8">
      <w:pPr>
        <w:pStyle w:val="libNormal"/>
        <w:rPr>
          <w:rtl/>
        </w:rPr>
      </w:pPr>
      <w:r>
        <w:rPr>
          <w:rtl/>
        </w:rPr>
        <w:br w:type="page"/>
      </w:r>
    </w:p>
    <w:p w:rsidR="0017382C" w:rsidRDefault="0017382C" w:rsidP="00E10B1D">
      <w:pPr>
        <w:pStyle w:val="Heading3"/>
        <w:rPr>
          <w:rtl/>
        </w:rPr>
      </w:pPr>
      <w:bookmarkStart w:id="104" w:name="_Toc394921324"/>
      <w:r w:rsidRPr="004F14F2">
        <w:rPr>
          <w:rtl/>
        </w:rPr>
        <w:lastRenderedPageBreak/>
        <w:t>[2414] محمّد بن حَسّان النَّهْدِيّ</w:t>
      </w:r>
      <w:r w:rsidR="00527246">
        <w:rPr>
          <w:rtl/>
        </w:rPr>
        <w:t>:</w:t>
      </w:r>
      <w:bookmarkEnd w:id="104"/>
    </w:p>
    <w:p w:rsidR="0017382C" w:rsidRPr="007B62FF" w:rsidRDefault="0017382C" w:rsidP="0017382C">
      <w:pPr>
        <w:pStyle w:val="libNormal"/>
        <w:rPr>
          <w:rtl/>
        </w:rPr>
      </w:pPr>
      <w:r w:rsidRPr="007B62FF">
        <w:rPr>
          <w:rtl/>
        </w:rPr>
        <w:t>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105" w:name="_Toc394921325"/>
      <w:r w:rsidRPr="004F14F2">
        <w:rPr>
          <w:rtl/>
        </w:rPr>
        <w:t>[2415] محمّد بن الحسن بن أبي خالد</w:t>
      </w:r>
      <w:r w:rsidR="00527246">
        <w:rPr>
          <w:rtl/>
        </w:rPr>
        <w:t>:</w:t>
      </w:r>
      <w:bookmarkEnd w:id="105"/>
    </w:p>
    <w:p w:rsidR="0017382C" w:rsidRPr="007B62FF" w:rsidRDefault="0017382C" w:rsidP="0017382C">
      <w:pPr>
        <w:pStyle w:val="libNormal"/>
        <w:rPr>
          <w:rtl/>
        </w:rPr>
      </w:pPr>
      <w:r w:rsidRPr="007B62FF">
        <w:rPr>
          <w:rtl/>
        </w:rPr>
        <w:t>القُمّيّ</w:t>
      </w:r>
      <w:r w:rsidR="00527246">
        <w:rPr>
          <w:rtl/>
        </w:rPr>
        <w:t>،</w:t>
      </w:r>
      <w:r w:rsidRPr="007B62FF">
        <w:rPr>
          <w:rtl/>
        </w:rPr>
        <w:t xml:space="preserve"> الأَشْعَرِيّ</w:t>
      </w:r>
      <w:r w:rsidR="00527246">
        <w:rPr>
          <w:rtl/>
        </w:rPr>
        <w:t>،</w:t>
      </w:r>
      <w:r w:rsidRPr="007B62FF">
        <w:rPr>
          <w:rtl/>
        </w:rPr>
        <w:t xml:space="preserve"> ويقال</w:t>
      </w:r>
      <w:r w:rsidR="00527246">
        <w:rPr>
          <w:rtl/>
        </w:rPr>
        <w:t>:</w:t>
      </w:r>
      <w:r w:rsidRPr="007B62FF">
        <w:rPr>
          <w:rtl/>
        </w:rPr>
        <w:t xml:space="preserve"> محمّد بن الحسن الأشعري</w:t>
      </w:r>
      <w:r w:rsidR="00527246">
        <w:rPr>
          <w:rtl/>
        </w:rPr>
        <w:t>،</w:t>
      </w:r>
      <w:r w:rsidRPr="007B62FF">
        <w:rPr>
          <w:rtl/>
        </w:rPr>
        <w:t xml:space="preserve"> ويلقب بشنبولة. يروي عنه في الكافي</w:t>
      </w:r>
      <w:r w:rsidR="00527246">
        <w:rPr>
          <w:rtl/>
        </w:rPr>
        <w:t>،</w:t>
      </w:r>
      <w:r w:rsidRPr="007B62FF">
        <w:rPr>
          <w:rtl/>
        </w:rPr>
        <w:t xml:space="preserve"> والتهذيب</w:t>
      </w:r>
      <w:r w:rsidR="00527246">
        <w:rPr>
          <w:rtl/>
        </w:rPr>
        <w:t>،</w:t>
      </w:r>
      <w:r w:rsidRPr="007B62FF">
        <w:rPr>
          <w:rtl/>
        </w:rPr>
        <w:t xml:space="preserve"> والاستبصار</w:t>
      </w:r>
      <w:r w:rsidR="00527246">
        <w:rPr>
          <w:rtl/>
        </w:rPr>
        <w:t>،</w:t>
      </w:r>
      <w:r w:rsidRPr="007B62FF">
        <w:rPr>
          <w:rtl/>
        </w:rPr>
        <w:t xml:space="preserve"> والفهرست</w:t>
      </w:r>
      <w:r w:rsidR="00527246">
        <w:rPr>
          <w:rtl/>
        </w:rPr>
        <w:t>:</w:t>
      </w:r>
      <w:r w:rsidRPr="007B62FF">
        <w:rPr>
          <w:rtl/>
        </w:rPr>
        <w:t xml:space="preserve"> الحسين بن سعيد </w:t>
      </w:r>
      <w:r w:rsidRPr="0017382C">
        <w:rPr>
          <w:rStyle w:val="libFootnotenumChar"/>
          <w:rtl/>
        </w:rPr>
        <w:t>(2)</w:t>
      </w:r>
      <w:r w:rsidR="00527246">
        <w:rPr>
          <w:rtl/>
        </w:rPr>
        <w:t>،</w:t>
      </w:r>
      <w:r w:rsidRPr="007B62FF">
        <w:rPr>
          <w:rtl/>
        </w:rPr>
        <w:t xml:space="preserve"> وأحمد بن محمّد بن عيسى </w:t>
      </w:r>
      <w:r w:rsidRPr="0017382C">
        <w:rPr>
          <w:rStyle w:val="libFootnotenumChar"/>
          <w:rtl/>
        </w:rPr>
        <w:t>(3)</w:t>
      </w:r>
      <w:r w:rsidR="00527246">
        <w:rPr>
          <w:rtl/>
        </w:rPr>
        <w:t>،</w:t>
      </w:r>
      <w:r w:rsidRPr="007B62FF">
        <w:rPr>
          <w:rtl/>
        </w:rPr>
        <w:t xml:space="preserve"> وعلي بن مهزيار </w:t>
      </w:r>
      <w:r w:rsidRPr="0017382C">
        <w:rPr>
          <w:rStyle w:val="libFootnotenumChar"/>
          <w:rtl/>
        </w:rPr>
        <w:t>(4)</w:t>
      </w:r>
      <w:r w:rsidR="00527246">
        <w:rPr>
          <w:rtl/>
        </w:rPr>
        <w:t>،</w:t>
      </w:r>
      <w:r w:rsidRPr="007B62FF">
        <w:rPr>
          <w:rtl/>
        </w:rPr>
        <w:t xml:space="preserve"> والعبّاس بن معروف </w:t>
      </w:r>
      <w:r w:rsidRPr="0017382C">
        <w:rPr>
          <w:rStyle w:val="libFootnotenumChar"/>
          <w:rtl/>
        </w:rPr>
        <w:t>(5)</w:t>
      </w:r>
      <w:r w:rsidR="00527246">
        <w:rPr>
          <w:rtl/>
        </w:rPr>
        <w:t>،</w:t>
      </w:r>
      <w:r w:rsidRPr="007B62FF">
        <w:rPr>
          <w:rtl/>
        </w:rPr>
        <w:t xml:space="preserve"> وإدريس بن عبد الله الأشعري </w:t>
      </w:r>
      <w:r w:rsidRPr="0017382C">
        <w:rPr>
          <w:rStyle w:val="libFootnotenumChar"/>
          <w:rtl/>
        </w:rPr>
        <w:t>(6)</w:t>
      </w:r>
      <w:r w:rsidR="00527246">
        <w:rPr>
          <w:rtl/>
        </w:rPr>
        <w:t>،</w:t>
      </w:r>
      <w:r w:rsidRPr="007B62FF">
        <w:rPr>
          <w:rtl/>
        </w:rPr>
        <w:t xml:space="preserve"> وحمزة بن يعلى الأشعري </w:t>
      </w:r>
      <w:r w:rsidRPr="0017382C">
        <w:rPr>
          <w:rStyle w:val="libFootnotenumChar"/>
          <w:rtl/>
        </w:rPr>
        <w:t>(7)</w:t>
      </w:r>
      <w:r w:rsidR="00527246">
        <w:rPr>
          <w:rtl/>
        </w:rPr>
        <w:t>،</w:t>
      </w:r>
      <w:r w:rsidRPr="007B62FF">
        <w:rPr>
          <w:rtl/>
        </w:rPr>
        <w:t xml:space="preserve"> وظاهر أنّ رواية هؤلاء وفيهم من كان يخرج الراوي عن الضعفاء عن قم عن أحد تورث الظن القوي بوثاقته.</w:t>
      </w:r>
    </w:p>
    <w:p w:rsidR="0017382C" w:rsidRPr="007B62FF" w:rsidRDefault="0017382C" w:rsidP="0017382C">
      <w:pPr>
        <w:pStyle w:val="libNormal"/>
        <w:rPr>
          <w:rtl/>
        </w:rPr>
      </w:pPr>
      <w:r w:rsidRPr="007B62FF">
        <w:rPr>
          <w:rtl/>
        </w:rPr>
        <w:t>وفي التهذيب بإسناده</w:t>
      </w:r>
      <w:r w:rsidR="00527246">
        <w:rPr>
          <w:rtl/>
        </w:rPr>
        <w:t>:</w:t>
      </w:r>
      <w:r w:rsidRPr="007B62FF">
        <w:rPr>
          <w:rtl/>
        </w:rPr>
        <w:t xml:space="preserve"> عن علي بن الحسن بن فضّال</w:t>
      </w:r>
      <w:r w:rsidR="00527246">
        <w:rPr>
          <w:rtl/>
        </w:rPr>
        <w:t>،</w:t>
      </w:r>
      <w:r w:rsidRPr="007B62FF">
        <w:rPr>
          <w:rtl/>
        </w:rPr>
        <w:t xml:space="preserve"> عن محمّد بن أُورمة القميّ</w:t>
      </w:r>
      <w:r w:rsidR="00527246">
        <w:rPr>
          <w:rtl/>
        </w:rPr>
        <w:t>،</w:t>
      </w:r>
      <w:r w:rsidRPr="007B62FF">
        <w:rPr>
          <w:rtl/>
        </w:rPr>
        <w:t xml:space="preserve"> عن محمّد بن الحسن الأشعري</w:t>
      </w:r>
      <w:r w:rsidR="00527246">
        <w:rPr>
          <w:rtl/>
        </w:rPr>
        <w:t>،</w:t>
      </w:r>
      <w:r w:rsidRPr="007B62FF">
        <w:rPr>
          <w:rtl/>
        </w:rPr>
        <w:t xml:space="preserve"> قال</w:t>
      </w:r>
      <w:r w:rsidR="00527246">
        <w:rPr>
          <w:rtl/>
        </w:rPr>
        <w:t>:</w:t>
      </w:r>
      <w:r w:rsidRPr="007B62FF">
        <w:rPr>
          <w:rtl/>
        </w:rPr>
        <w:t xml:space="preserve"> قلت لأبي الحسن </w:t>
      </w:r>
      <w:r w:rsidRPr="0017382C">
        <w:rPr>
          <w:rStyle w:val="libAlaemChar"/>
          <w:rtl/>
        </w:rPr>
        <w:t>عليه‌السلام</w:t>
      </w:r>
      <w:r w:rsidR="00527246">
        <w:rPr>
          <w:rtl/>
        </w:rPr>
        <w:t>:</w:t>
      </w:r>
      <w:r w:rsidRPr="007B62FF">
        <w:rPr>
          <w:rtl/>
        </w:rPr>
        <w:t xml:space="preserve"> جعلت فداك</w:t>
      </w:r>
      <w:r w:rsidR="00527246">
        <w:rPr>
          <w:rtl/>
        </w:rPr>
        <w:t>،</w:t>
      </w:r>
      <w:r w:rsidRPr="007B62FF">
        <w:rPr>
          <w:rtl/>
        </w:rPr>
        <w:t xml:space="preserve"> إنّي سألت أصحابنا عمّا أريد أن أسألك فلم أجد عندهم جواباً</w:t>
      </w:r>
      <w:r w:rsidR="00527246">
        <w:rPr>
          <w:rtl/>
        </w:rPr>
        <w:t>،</w:t>
      </w:r>
      <w:r w:rsidRPr="007B62FF">
        <w:rPr>
          <w:rtl/>
        </w:rPr>
        <w:t xml:space="preserve"> وقد اضطررت إلى مسألتك</w:t>
      </w:r>
      <w:r w:rsidR="00527246">
        <w:rPr>
          <w:rtl/>
        </w:rPr>
        <w:t>،</w:t>
      </w:r>
      <w:r w:rsidRPr="007B62FF">
        <w:rPr>
          <w:rtl/>
        </w:rPr>
        <w:t xml:space="preserve"> وإن سعد بن سعد أوصى إليّ</w:t>
      </w:r>
      <w:r w:rsidR="00527246">
        <w:rPr>
          <w:rtl/>
        </w:rPr>
        <w:t>،</w:t>
      </w:r>
      <w:r w:rsidRPr="007B62FF">
        <w:rPr>
          <w:rtl/>
        </w:rPr>
        <w:t xml:space="preserve"> فأوصى في وصيّته حجّوا عني</w:t>
      </w:r>
      <w:r w:rsidR="00527246">
        <w:rPr>
          <w:rtl/>
        </w:rPr>
        <w:t>،</w:t>
      </w:r>
      <w:r w:rsidRPr="007B62FF">
        <w:rPr>
          <w:rtl/>
        </w:rPr>
        <w:t xml:space="preserve"> الخبر </w:t>
      </w:r>
      <w:r w:rsidRPr="0017382C">
        <w:rPr>
          <w:rStyle w:val="libFootnotenumChar"/>
          <w:rtl/>
        </w:rPr>
        <w:t>(8)</w:t>
      </w:r>
      <w:r w:rsidR="00527246">
        <w:rPr>
          <w:rtl/>
        </w:rPr>
        <w:t>،</w:t>
      </w:r>
      <w:r w:rsidRPr="007B62FF">
        <w:rPr>
          <w:rtl/>
        </w:rPr>
        <w:t xml:space="preserve"> والسند معتبر لوجود ابن فضّال فيه.</w:t>
      </w:r>
    </w:p>
    <w:p w:rsidR="0017382C" w:rsidRPr="007B62FF" w:rsidRDefault="0017382C" w:rsidP="0017382C">
      <w:pPr>
        <w:pStyle w:val="libNormal"/>
        <w:rPr>
          <w:rtl/>
        </w:rPr>
      </w:pPr>
      <w:r w:rsidRPr="007B62FF">
        <w:rPr>
          <w:rtl/>
        </w:rPr>
        <w:t>وفي التعليقة</w:t>
      </w:r>
      <w:r w:rsidR="00527246">
        <w:rPr>
          <w:rtl/>
        </w:rPr>
        <w:t>:</w:t>
      </w:r>
      <w:r w:rsidRPr="007B62FF">
        <w:rPr>
          <w:rtl/>
        </w:rPr>
        <w:t xml:space="preserve"> يظهر منه عدالته </w:t>
      </w:r>
      <w:r w:rsidRPr="0017382C">
        <w:rPr>
          <w:rStyle w:val="libFootnotenumChar"/>
          <w:rtl/>
        </w:rPr>
        <w:t>(9)</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286 / 90.</w:t>
      </w:r>
    </w:p>
    <w:p w:rsidR="0017382C" w:rsidRPr="007B62FF" w:rsidRDefault="0017382C" w:rsidP="0017382C">
      <w:pPr>
        <w:pStyle w:val="libFootnote0"/>
        <w:rPr>
          <w:rtl/>
        </w:rPr>
      </w:pPr>
      <w:r w:rsidRPr="007B62FF">
        <w:rPr>
          <w:rtl/>
        </w:rPr>
        <w:t>(2) تهذيب الأحكام 9</w:t>
      </w:r>
      <w:r w:rsidR="00527246">
        <w:rPr>
          <w:rtl/>
        </w:rPr>
        <w:t>:</w:t>
      </w:r>
      <w:r w:rsidRPr="007B62FF">
        <w:rPr>
          <w:rtl/>
        </w:rPr>
        <w:t xml:space="preserve"> 343 / 1233</w:t>
      </w:r>
      <w:r w:rsidR="00527246">
        <w:rPr>
          <w:rtl/>
        </w:rPr>
        <w:t>،</w:t>
      </w:r>
      <w:r w:rsidRPr="007B62FF">
        <w:rPr>
          <w:rtl/>
        </w:rPr>
        <w:t xml:space="preserve"> الاستبصار 4</w:t>
      </w:r>
      <w:r w:rsidR="00527246">
        <w:rPr>
          <w:rtl/>
        </w:rPr>
        <w:t>:</w:t>
      </w:r>
      <w:r w:rsidRPr="007B62FF">
        <w:rPr>
          <w:rtl/>
        </w:rPr>
        <w:t xml:space="preserve"> 182 / 685.</w:t>
      </w:r>
    </w:p>
    <w:p w:rsidR="0017382C" w:rsidRPr="007B62FF" w:rsidRDefault="0017382C" w:rsidP="0017382C">
      <w:pPr>
        <w:pStyle w:val="libFootnote0"/>
        <w:rPr>
          <w:rtl/>
        </w:rPr>
      </w:pPr>
      <w:r w:rsidRPr="007B62FF">
        <w:rPr>
          <w:rtl/>
        </w:rPr>
        <w:t>(3) تهذيب الأحكام 9</w:t>
      </w:r>
      <w:r w:rsidR="00527246">
        <w:rPr>
          <w:rtl/>
        </w:rPr>
        <w:t>:</w:t>
      </w:r>
      <w:r w:rsidRPr="007B62FF">
        <w:rPr>
          <w:rtl/>
        </w:rPr>
        <w:t xml:space="preserve"> 273 / 986.</w:t>
      </w:r>
    </w:p>
    <w:p w:rsidR="0017382C" w:rsidRPr="007B62FF" w:rsidRDefault="0017382C" w:rsidP="0017382C">
      <w:pPr>
        <w:pStyle w:val="libFootnote0"/>
        <w:rPr>
          <w:rtl/>
        </w:rPr>
      </w:pPr>
      <w:r w:rsidRPr="007B62FF">
        <w:rPr>
          <w:rtl/>
        </w:rPr>
        <w:t>(4) الكافي 5</w:t>
      </w:r>
      <w:r w:rsidR="00527246">
        <w:rPr>
          <w:rtl/>
        </w:rPr>
        <w:t>:</w:t>
      </w:r>
      <w:r w:rsidRPr="007B62FF">
        <w:rPr>
          <w:rtl/>
        </w:rPr>
        <w:t xml:space="preserve"> 394 / 7.</w:t>
      </w:r>
    </w:p>
    <w:p w:rsidR="0017382C" w:rsidRPr="007B62FF" w:rsidRDefault="0017382C" w:rsidP="0017382C">
      <w:pPr>
        <w:pStyle w:val="libFootnote0"/>
        <w:rPr>
          <w:rtl/>
        </w:rPr>
      </w:pPr>
      <w:r w:rsidRPr="007B62FF">
        <w:rPr>
          <w:rtl/>
        </w:rPr>
        <w:t>(5) فهرست الشيخ</w:t>
      </w:r>
      <w:r w:rsidR="00527246">
        <w:rPr>
          <w:rtl/>
        </w:rPr>
        <w:t>:</w:t>
      </w:r>
      <w:r w:rsidRPr="007B62FF">
        <w:rPr>
          <w:rtl/>
        </w:rPr>
        <w:t xml:space="preserve"> 116 / 516.</w:t>
      </w:r>
    </w:p>
    <w:p w:rsidR="0017382C" w:rsidRPr="007B62FF" w:rsidRDefault="0017382C" w:rsidP="0017382C">
      <w:pPr>
        <w:pStyle w:val="libFootnote0"/>
        <w:rPr>
          <w:rtl/>
        </w:rPr>
      </w:pPr>
      <w:r w:rsidRPr="007B62FF">
        <w:rPr>
          <w:rtl/>
        </w:rPr>
        <w:t>(6) فهرست الشيخ</w:t>
      </w:r>
      <w:r w:rsidR="00527246">
        <w:rPr>
          <w:rtl/>
        </w:rPr>
        <w:t>:</w:t>
      </w:r>
      <w:r w:rsidRPr="007B62FF">
        <w:rPr>
          <w:rtl/>
        </w:rPr>
        <w:t xml:space="preserve"> 38 / 120 وفيه</w:t>
      </w:r>
      <w:r w:rsidR="00527246">
        <w:rPr>
          <w:rtl/>
        </w:rPr>
        <w:t>:</w:t>
      </w:r>
      <w:r w:rsidRPr="007B62FF">
        <w:rPr>
          <w:rtl/>
        </w:rPr>
        <w:t xml:space="preserve"> </w:t>
      </w:r>
      <w:r>
        <w:rPr>
          <w:rtl/>
        </w:rPr>
        <w:t>(</w:t>
      </w:r>
      <w:r w:rsidRPr="007B62FF">
        <w:rPr>
          <w:rtl/>
        </w:rPr>
        <w:t>محمد بن الحسن شنبولة عن إدريس</w:t>
      </w:r>
      <w:r>
        <w:rPr>
          <w:rtl/>
        </w:rPr>
        <w:t>)</w:t>
      </w:r>
    </w:p>
    <w:p w:rsidR="0017382C" w:rsidRPr="007B62FF" w:rsidRDefault="0017382C" w:rsidP="0017382C">
      <w:pPr>
        <w:pStyle w:val="libFootnote0"/>
        <w:rPr>
          <w:rtl/>
        </w:rPr>
      </w:pPr>
      <w:r w:rsidRPr="007B62FF">
        <w:rPr>
          <w:rtl/>
        </w:rPr>
        <w:t>(7) تهذيب الأحكام 4</w:t>
      </w:r>
      <w:r w:rsidR="00527246">
        <w:rPr>
          <w:rtl/>
        </w:rPr>
        <w:t>:</w:t>
      </w:r>
      <w:r w:rsidRPr="007B62FF">
        <w:rPr>
          <w:rtl/>
        </w:rPr>
        <w:t xml:space="preserve"> 180 / 500.</w:t>
      </w:r>
    </w:p>
    <w:p w:rsidR="0017382C" w:rsidRPr="007B62FF" w:rsidRDefault="0017382C" w:rsidP="0017382C">
      <w:pPr>
        <w:pStyle w:val="libFootnote0"/>
        <w:rPr>
          <w:rtl/>
        </w:rPr>
      </w:pPr>
      <w:r w:rsidRPr="007B62FF">
        <w:rPr>
          <w:rtl/>
        </w:rPr>
        <w:t>(8) تهذيب الأحكام 9</w:t>
      </w:r>
      <w:r w:rsidR="00527246">
        <w:rPr>
          <w:rtl/>
        </w:rPr>
        <w:t>:</w:t>
      </w:r>
      <w:r w:rsidRPr="007B62FF">
        <w:rPr>
          <w:rtl/>
        </w:rPr>
        <w:t xml:space="preserve"> 226 / 888.</w:t>
      </w:r>
    </w:p>
    <w:p w:rsidR="0017382C" w:rsidRPr="007B62FF" w:rsidRDefault="0017382C" w:rsidP="0017382C">
      <w:pPr>
        <w:pStyle w:val="libFootnote0"/>
        <w:rPr>
          <w:rtl/>
        </w:rPr>
      </w:pPr>
      <w:r w:rsidRPr="007B62FF">
        <w:rPr>
          <w:rtl/>
        </w:rPr>
        <w:t>(9) تعليقة الوحيد على منهج المقال</w:t>
      </w:r>
      <w:r w:rsidR="00527246">
        <w:rPr>
          <w:rtl/>
        </w:rPr>
        <w:t>:</w:t>
      </w:r>
      <w:r w:rsidRPr="007B62FF">
        <w:rPr>
          <w:rtl/>
        </w:rPr>
        <w:t xml:space="preserve"> 290.</w:t>
      </w:r>
    </w:p>
    <w:p w:rsidR="0017382C" w:rsidRDefault="0017382C" w:rsidP="00C613E8">
      <w:pPr>
        <w:pStyle w:val="libNormal"/>
        <w:rPr>
          <w:rtl/>
        </w:rPr>
      </w:pPr>
      <w:r>
        <w:rPr>
          <w:rtl/>
        </w:rPr>
        <w:br w:type="page"/>
      </w:r>
    </w:p>
    <w:p w:rsidR="0017382C" w:rsidRPr="007B62FF" w:rsidRDefault="0017382C" w:rsidP="0017382C">
      <w:pPr>
        <w:pStyle w:val="libNormal"/>
        <w:rPr>
          <w:rtl/>
        </w:rPr>
      </w:pPr>
      <w:r w:rsidRPr="007B62FF">
        <w:rPr>
          <w:rtl/>
        </w:rPr>
        <w:lastRenderedPageBreak/>
        <w:t>وفي الكافي</w:t>
      </w:r>
      <w:r w:rsidR="00527246">
        <w:rPr>
          <w:rtl/>
        </w:rPr>
        <w:t>:</w:t>
      </w:r>
      <w:r w:rsidRPr="007B62FF">
        <w:rPr>
          <w:rtl/>
        </w:rPr>
        <w:t xml:space="preserve"> العدّة</w:t>
      </w:r>
      <w:r w:rsidR="00527246">
        <w:rPr>
          <w:rtl/>
        </w:rPr>
        <w:t>،</w:t>
      </w:r>
      <w:r w:rsidRPr="007B62FF">
        <w:rPr>
          <w:rtl/>
        </w:rPr>
        <w:t xml:space="preserve"> عن أحمد بن محمّد</w:t>
      </w:r>
      <w:r w:rsidR="00527246">
        <w:rPr>
          <w:rtl/>
        </w:rPr>
        <w:t>،</w:t>
      </w:r>
      <w:r w:rsidRPr="007B62FF">
        <w:rPr>
          <w:rtl/>
        </w:rPr>
        <w:t xml:space="preserve"> عن محمّد بن الحسن بن أبي خالد شنبولة </w:t>
      </w:r>
      <w:r w:rsidRPr="0017382C">
        <w:rPr>
          <w:rStyle w:val="libFootnotenumChar"/>
          <w:rtl/>
        </w:rPr>
        <w:t>(1)</w:t>
      </w:r>
      <w:r w:rsidR="00527246">
        <w:rPr>
          <w:rtl/>
        </w:rPr>
        <w:t>،</w:t>
      </w:r>
      <w:r w:rsidRPr="007B62FF">
        <w:rPr>
          <w:rtl/>
        </w:rPr>
        <w:t xml:space="preserve"> قال</w:t>
      </w:r>
      <w:r w:rsidR="00527246">
        <w:rPr>
          <w:rtl/>
        </w:rPr>
        <w:t>:</w:t>
      </w:r>
      <w:r w:rsidRPr="007B62FF">
        <w:rPr>
          <w:rtl/>
        </w:rPr>
        <w:t xml:space="preserve"> قلت لأبي جعفر الثاني </w:t>
      </w:r>
      <w:r w:rsidRPr="0017382C">
        <w:rPr>
          <w:rStyle w:val="libAlaemChar"/>
          <w:rtl/>
        </w:rPr>
        <w:t>عليه‌السلام</w:t>
      </w:r>
      <w:r w:rsidR="00527246">
        <w:rPr>
          <w:rtl/>
        </w:rPr>
        <w:t>:</w:t>
      </w:r>
      <w:r w:rsidRPr="007B62FF">
        <w:rPr>
          <w:rtl/>
        </w:rPr>
        <w:t xml:space="preserve"> جعلت فداك</w:t>
      </w:r>
      <w:r w:rsidR="00527246">
        <w:rPr>
          <w:rtl/>
        </w:rPr>
        <w:t>،</w:t>
      </w:r>
      <w:r w:rsidRPr="007B62FF">
        <w:rPr>
          <w:rtl/>
        </w:rPr>
        <w:t xml:space="preserve"> إِنَّ مشايخنا رووا عن أَبي جعفر وأَبي عبد الله </w:t>
      </w:r>
      <w:r>
        <w:rPr>
          <w:rtl/>
        </w:rPr>
        <w:t>(</w:t>
      </w:r>
      <w:r w:rsidRPr="007B62FF">
        <w:rPr>
          <w:rtl/>
        </w:rPr>
        <w:t>عليهما السّلام</w:t>
      </w:r>
      <w:r>
        <w:rPr>
          <w:rtl/>
        </w:rPr>
        <w:t>)</w:t>
      </w:r>
      <w:r w:rsidR="00527246">
        <w:rPr>
          <w:rtl/>
        </w:rPr>
        <w:t>،</w:t>
      </w:r>
      <w:r w:rsidRPr="007B62FF">
        <w:rPr>
          <w:rtl/>
        </w:rPr>
        <w:t xml:space="preserve"> وكانت التقيّة شديدة</w:t>
      </w:r>
      <w:r w:rsidR="00527246">
        <w:rPr>
          <w:rtl/>
        </w:rPr>
        <w:t>،</w:t>
      </w:r>
      <w:r w:rsidRPr="007B62FF">
        <w:rPr>
          <w:rtl/>
        </w:rPr>
        <w:t xml:space="preserve"> فكتموا كتبهم</w:t>
      </w:r>
      <w:r w:rsidR="00527246">
        <w:rPr>
          <w:rtl/>
        </w:rPr>
        <w:t>،</w:t>
      </w:r>
      <w:r w:rsidRPr="007B62FF">
        <w:rPr>
          <w:rtl/>
        </w:rPr>
        <w:t xml:space="preserve"> فلم تُرْوَ عنهم</w:t>
      </w:r>
      <w:r w:rsidR="00527246">
        <w:rPr>
          <w:rtl/>
        </w:rPr>
        <w:t>،</w:t>
      </w:r>
      <w:r w:rsidRPr="007B62FF">
        <w:rPr>
          <w:rtl/>
        </w:rPr>
        <w:t xml:space="preserve"> فلمّا ماتوا صارت الكتب إلينا</w:t>
      </w:r>
      <w:r w:rsidR="00527246">
        <w:rPr>
          <w:rtl/>
        </w:rPr>
        <w:t>،</w:t>
      </w:r>
      <w:r w:rsidRPr="007B62FF">
        <w:rPr>
          <w:rtl/>
        </w:rPr>
        <w:t xml:space="preserve"> فقال</w:t>
      </w:r>
      <w:r w:rsidR="00527246">
        <w:rPr>
          <w:rtl/>
        </w:rPr>
        <w:t>:</w:t>
      </w:r>
      <w:r w:rsidRPr="007B62FF">
        <w:rPr>
          <w:rtl/>
        </w:rPr>
        <w:t xml:space="preserve"> حدّثوا بها فإنّها حقّ </w:t>
      </w:r>
      <w:r w:rsidRPr="0017382C">
        <w:rPr>
          <w:rStyle w:val="libFootnotenumChar"/>
          <w:rtl/>
        </w:rPr>
        <w:t>(2)</w:t>
      </w:r>
      <w:r>
        <w:rPr>
          <w:rtl/>
        </w:rPr>
        <w:t>.</w:t>
      </w:r>
    </w:p>
    <w:p w:rsidR="0017382C" w:rsidRPr="007B62FF" w:rsidRDefault="0017382C" w:rsidP="0017382C">
      <w:pPr>
        <w:pStyle w:val="libNormal"/>
        <w:rPr>
          <w:rtl/>
        </w:rPr>
      </w:pPr>
      <w:r w:rsidRPr="007B62FF">
        <w:rPr>
          <w:rtl/>
        </w:rPr>
        <w:t>وفيه إيماء إلى كونه كثير الرواية</w:t>
      </w:r>
      <w:r w:rsidR="00527246">
        <w:rPr>
          <w:rtl/>
        </w:rPr>
        <w:t>،</w:t>
      </w:r>
      <w:r w:rsidRPr="007B62FF">
        <w:rPr>
          <w:rtl/>
        </w:rPr>
        <w:t xml:space="preserve"> بل فيه نوع مدح</w:t>
      </w:r>
      <w:r w:rsidR="00527246">
        <w:rPr>
          <w:rtl/>
        </w:rPr>
        <w:t>،</w:t>
      </w:r>
      <w:r w:rsidRPr="007B62FF">
        <w:rPr>
          <w:rtl/>
        </w:rPr>
        <w:t xml:space="preserve"> وما قيل</w:t>
      </w:r>
      <w:r w:rsidR="00527246">
        <w:rPr>
          <w:rtl/>
        </w:rPr>
        <w:t>:</w:t>
      </w:r>
      <w:r w:rsidRPr="007B62FF">
        <w:rPr>
          <w:rtl/>
        </w:rPr>
        <w:t xml:space="preserve"> إنَّ إثباته بهذه الرواية دوري</w:t>
      </w:r>
      <w:r w:rsidR="00527246">
        <w:rPr>
          <w:rtl/>
        </w:rPr>
        <w:t>،</w:t>
      </w:r>
      <w:r w:rsidRPr="007B62FF">
        <w:rPr>
          <w:rtl/>
        </w:rPr>
        <w:t xml:space="preserve"> مرّ جوابه غير مرّة وفاقاً للأستاذ في التعليقة </w:t>
      </w:r>
      <w:r w:rsidRPr="0017382C">
        <w:rPr>
          <w:rStyle w:val="libFootnotenumChar"/>
          <w:rtl/>
        </w:rPr>
        <w:t>(3)</w:t>
      </w:r>
      <w:r>
        <w:rPr>
          <w:rtl/>
        </w:rPr>
        <w:t>.</w:t>
      </w:r>
    </w:p>
    <w:p w:rsidR="0017382C" w:rsidRPr="00E10B1D" w:rsidRDefault="0017382C" w:rsidP="0063324D">
      <w:pPr>
        <w:pStyle w:val="Heading3"/>
        <w:rPr>
          <w:rStyle w:val="Heading3Char"/>
          <w:rtl/>
        </w:rPr>
      </w:pPr>
      <w:bookmarkStart w:id="106" w:name="_Toc394921326"/>
      <w:r w:rsidRPr="00E10B1D">
        <w:rPr>
          <w:rStyle w:val="Heading3Char"/>
          <w:rtl/>
        </w:rPr>
        <w:t xml:space="preserve">[2416] محمّد بن الحسن بن أبي يزيد </w:t>
      </w:r>
      <w:r w:rsidRPr="0017382C">
        <w:rPr>
          <w:rStyle w:val="libFootnotenumChar"/>
          <w:rtl/>
        </w:rPr>
        <w:t>(4)</w:t>
      </w:r>
      <w:r w:rsidR="00527246" w:rsidRPr="00E10B1D">
        <w:rPr>
          <w:rStyle w:val="Heading3Char"/>
          <w:rtl/>
        </w:rPr>
        <w:t>:</w:t>
      </w:r>
      <w:bookmarkEnd w:id="106"/>
    </w:p>
    <w:p w:rsidR="0017382C" w:rsidRPr="007B62FF" w:rsidRDefault="0017382C" w:rsidP="0017382C">
      <w:pPr>
        <w:pStyle w:val="libNormal"/>
        <w:rPr>
          <w:rtl/>
        </w:rPr>
      </w:pPr>
      <w:r w:rsidRPr="007B62FF">
        <w:rPr>
          <w:rtl/>
        </w:rPr>
        <w:t>الهَمْداني</w:t>
      </w:r>
      <w:r w:rsidR="00527246">
        <w:rPr>
          <w:rtl/>
        </w:rPr>
        <w:t>،</w:t>
      </w:r>
      <w:r w:rsidRPr="007B62FF">
        <w:rPr>
          <w:rtl/>
        </w:rPr>
        <w:t xml:space="preserve"> المِشْعاري</w:t>
      </w:r>
      <w:r w:rsidR="00527246">
        <w:rPr>
          <w:rtl/>
        </w:rPr>
        <w:t>،</w:t>
      </w:r>
      <w:r w:rsidRPr="007B62FF">
        <w:rPr>
          <w:rtl/>
        </w:rPr>
        <w:t xml:space="preserve"> 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107" w:name="_Toc394921327"/>
      <w:r w:rsidRPr="004F14F2">
        <w:rPr>
          <w:rtl/>
        </w:rPr>
        <w:t>[2417] محمّد بن الحسن البَزّاز</w:t>
      </w:r>
      <w:r w:rsidR="00527246">
        <w:rPr>
          <w:rtl/>
        </w:rPr>
        <w:t>:</w:t>
      </w:r>
      <w:bookmarkEnd w:id="107"/>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108" w:name="_Toc394921328"/>
      <w:r w:rsidRPr="004F14F2">
        <w:rPr>
          <w:rtl/>
        </w:rPr>
        <w:t>[2418] محمّد بن الحسن بن إسحاق</w:t>
      </w:r>
      <w:r w:rsidR="00527246">
        <w:rPr>
          <w:rtl/>
        </w:rPr>
        <w:t>:</w:t>
      </w:r>
      <w:bookmarkEnd w:id="108"/>
    </w:p>
    <w:p w:rsidR="0017382C" w:rsidRPr="007B62FF" w:rsidRDefault="0017382C" w:rsidP="0017382C">
      <w:pPr>
        <w:pStyle w:val="libNormal"/>
        <w:rPr>
          <w:rtl/>
        </w:rPr>
      </w:pPr>
      <w:r w:rsidRPr="007B62FF">
        <w:rPr>
          <w:rtl/>
        </w:rPr>
        <w:t>ابن الحسين بن إسحاق بن أبي طالب العلوي</w:t>
      </w:r>
      <w:r w:rsidR="00527246">
        <w:rPr>
          <w:rtl/>
        </w:rPr>
        <w:t>،</w:t>
      </w:r>
      <w:r w:rsidRPr="007B62FF">
        <w:rPr>
          <w:rtl/>
        </w:rPr>
        <w:t xml:space="preserve"> أبو عبد الله الشريف</w:t>
      </w:r>
      <w:r w:rsidR="00527246">
        <w:rPr>
          <w:rtl/>
        </w:rPr>
        <w:t>،</w:t>
      </w:r>
      <w:r w:rsidRPr="007B62FF">
        <w:rPr>
          <w:rtl/>
        </w:rPr>
        <w:t xml:space="preserve"> من مشايخ الصدوق</w:t>
      </w:r>
      <w:r w:rsidR="00527246">
        <w:rPr>
          <w:rtl/>
        </w:rPr>
        <w:t>،</w:t>
      </w:r>
      <w:r w:rsidRPr="007B62FF">
        <w:rPr>
          <w:rtl/>
        </w:rPr>
        <w:t xml:space="preserve"> وحكم بصحّة حديثه في كمال الدين </w:t>
      </w:r>
      <w:r w:rsidRPr="0017382C">
        <w:rPr>
          <w:rStyle w:val="libFootnotenumChar"/>
          <w:rtl/>
        </w:rPr>
        <w:t>(7)</w:t>
      </w:r>
      <w:r>
        <w:rPr>
          <w:rtl/>
        </w:rPr>
        <w:t>.</w:t>
      </w:r>
    </w:p>
    <w:p w:rsidR="0017382C" w:rsidRDefault="0017382C" w:rsidP="00E10B1D">
      <w:pPr>
        <w:pStyle w:val="Heading3"/>
        <w:rPr>
          <w:rtl/>
        </w:rPr>
      </w:pPr>
      <w:bookmarkStart w:id="109" w:name="_Toc394921329"/>
      <w:r w:rsidRPr="004F14F2">
        <w:rPr>
          <w:rtl/>
        </w:rPr>
        <w:t>[2419] محمّد بن الحسن بن بُنْدار</w:t>
      </w:r>
      <w:r w:rsidR="00527246">
        <w:rPr>
          <w:rtl/>
        </w:rPr>
        <w:t>:</w:t>
      </w:r>
      <w:bookmarkEnd w:id="109"/>
    </w:p>
    <w:p w:rsidR="0017382C" w:rsidRPr="007B62FF" w:rsidRDefault="0017382C" w:rsidP="0017382C">
      <w:pPr>
        <w:pStyle w:val="libNormal"/>
        <w:rPr>
          <w:rtl/>
        </w:rPr>
      </w:pPr>
      <w:r w:rsidRPr="007B62FF">
        <w:rPr>
          <w:rtl/>
        </w:rPr>
        <w:t>القُمِيّ</w:t>
      </w:r>
      <w:r w:rsidR="00527246">
        <w:rPr>
          <w:rtl/>
        </w:rPr>
        <w:t>،</w:t>
      </w:r>
      <w:r w:rsidRPr="007B62FF">
        <w:rPr>
          <w:rtl/>
        </w:rPr>
        <w:t xml:space="preserve"> أكثر الكشّي من الرواية عنه معتمداً عليه</w:t>
      </w:r>
      <w:r w:rsidR="00527246">
        <w:rPr>
          <w:rtl/>
        </w:rPr>
        <w:t>،</w:t>
      </w:r>
      <w:r w:rsidRPr="007B62FF">
        <w:rPr>
          <w:rtl/>
        </w:rPr>
        <w:t xml:space="preserve"> بل على ما وجده</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المصدر</w:t>
      </w:r>
      <w:r w:rsidR="00527246">
        <w:rPr>
          <w:rtl/>
        </w:rPr>
        <w:t>:</w:t>
      </w:r>
      <w:r w:rsidRPr="007B62FF">
        <w:rPr>
          <w:rtl/>
        </w:rPr>
        <w:t xml:space="preserve"> شينولة.</w:t>
      </w:r>
    </w:p>
    <w:p w:rsidR="0017382C" w:rsidRPr="007B62FF" w:rsidRDefault="0017382C" w:rsidP="0017382C">
      <w:pPr>
        <w:pStyle w:val="libFootnote0"/>
        <w:rPr>
          <w:rtl/>
        </w:rPr>
      </w:pPr>
      <w:r w:rsidRPr="007B62FF">
        <w:rPr>
          <w:rtl/>
        </w:rPr>
        <w:t>(2) أُصول الكافي 1</w:t>
      </w:r>
      <w:r w:rsidR="00527246">
        <w:rPr>
          <w:rtl/>
        </w:rPr>
        <w:t>:</w:t>
      </w:r>
      <w:r w:rsidRPr="007B62FF">
        <w:rPr>
          <w:rtl/>
        </w:rPr>
        <w:t xml:space="preserve"> 42 / 15.</w:t>
      </w:r>
    </w:p>
    <w:p w:rsidR="0017382C" w:rsidRPr="007B62FF" w:rsidRDefault="0017382C" w:rsidP="0017382C">
      <w:pPr>
        <w:pStyle w:val="libFootnote0"/>
        <w:rPr>
          <w:rtl/>
        </w:rPr>
      </w:pPr>
      <w:r w:rsidRPr="007B62FF">
        <w:rPr>
          <w:rtl/>
        </w:rPr>
        <w:t>(3) انظر تعليقة الوحيد على منهج المقال</w:t>
      </w:r>
      <w:r w:rsidR="00527246">
        <w:rPr>
          <w:rtl/>
        </w:rPr>
        <w:t>:</w:t>
      </w:r>
      <w:r w:rsidRPr="007B62FF">
        <w:rPr>
          <w:rtl/>
        </w:rPr>
        <w:t xml:space="preserve"> 290.</w:t>
      </w:r>
    </w:p>
    <w:p w:rsidR="0017382C" w:rsidRPr="007B62FF" w:rsidRDefault="0017382C" w:rsidP="0017382C">
      <w:pPr>
        <w:pStyle w:val="libFootnote0"/>
        <w:rPr>
          <w:rtl/>
        </w:rPr>
      </w:pPr>
      <w:r w:rsidRPr="007B62FF">
        <w:rPr>
          <w:rtl/>
        </w:rPr>
        <w:t>(4) في المصدر</w:t>
      </w:r>
      <w:r w:rsidR="00527246">
        <w:rPr>
          <w:rtl/>
        </w:rPr>
        <w:t>:</w:t>
      </w:r>
      <w:r w:rsidRPr="007B62FF">
        <w:rPr>
          <w:rtl/>
        </w:rPr>
        <w:t xml:space="preserve"> </w:t>
      </w:r>
      <w:r>
        <w:rPr>
          <w:rtl/>
        </w:rPr>
        <w:t>(</w:t>
      </w:r>
      <w:r w:rsidRPr="007B62FF">
        <w:rPr>
          <w:rtl/>
        </w:rPr>
        <w:t>بن أبي زيد</w:t>
      </w:r>
      <w:r>
        <w:rPr>
          <w:rtl/>
        </w:rPr>
        <w:t>)</w:t>
      </w:r>
      <w:r w:rsidR="00527246">
        <w:rPr>
          <w:rtl/>
        </w:rPr>
        <w:t>،</w:t>
      </w:r>
      <w:r w:rsidRPr="007B62FF">
        <w:rPr>
          <w:rtl/>
        </w:rPr>
        <w:t xml:space="preserve"> وما في</w:t>
      </w:r>
      <w:r w:rsidR="00527246">
        <w:rPr>
          <w:rtl/>
        </w:rPr>
        <w:t>:</w:t>
      </w:r>
      <w:r w:rsidRPr="007B62FF">
        <w:rPr>
          <w:rtl/>
        </w:rPr>
        <w:t xml:space="preserve"> منهج المقال</w:t>
      </w:r>
      <w:r w:rsidR="00527246">
        <w:rPr>
          <w:rtl/>
        </w:rPr>
        <w:t>:</w:t>
      </w:r>
      <w:r w:rsidRPr="007B62FF">
        <w:rPr>
          <w:rtl/>
        </w:rPr>
        <w:t xml:space="preserve"> 290</w:t>
      </w:r>
      <w:r w:rsidR="00527246">
        <w:rPr>
          <w:rtl/>
        </w:rPr>
        <w:t>،</w:t>
      </w:r>
      <w:r w:rsidRPr="007B62FF">
        <w:rPr>
          <w:rtl/>
        </w:rPr>
        <w:t xml:space="preserve"> ومجمع الرجال 5</w:t>
      </w:r>
      <w:r w:rsidR="00527246">
        <w:rPr>
          <w:rtl/>
        </w:rPr>
        <w:t>:</w:t>
      </w:r>
      <w:r w:rsidRPr="007B62FF">
        <w:rPr>
          <w:rtl/>
        </w:rPr>
        <w:t xml:space="preserve"> 182</w:t>
      </w:r>
      <w:r w:rsidR="00527246">
        <w:rPr>
          <w:rtl/>
        </w:rPr>
        <w:t>،</w:t>
      </w:r>
      <w:r w:rsidRPr="007B62FF">
        <w:rPr>
          <w:rtl/>
        </w:rPr>
        <w:t xml:space="preserve"> ونقد الرجال</w:t>
      </w:r>
      <w:r w:rsidR="00527246">
        <w:rPr>
          <w:rtl/>
        </w:rPr>
        <w:t>:</w:t>
      </w:r>
      <w:r w:rsidRPr="007B62FF">
        <w:rPr>
          <w:rtl/>
        </w:rPr>
        <w:t xml:space="preserve"> 299</w:t>
      </w:r>
      <w:r w:rsidR="00527246">
        <w:rPr>
          <w:rtl/>
        </w:rPr>
        <w:t>،</w:t>
      </w:r>
      <w:r w:rsidRPr="007B62FF">
        <w:rPr>
          <w:rtl/>
        </w:rPr>
        <w:t xml:space="preserve"> وجامع الرواة 2</w:t>
      </w:r>
      <w:r w:rsidR="00527246">
        <w:rPr>
          <w:rtl/>
        </w:rPr>
        <w:t>:</w:t>
      </w:r>
      <w:r w:rsidRPr="007B62FF">
        <w:rPr>
          <w:rtl/>
        </w:rPr>
        <w:t xml:space="preserve"> 90</w:t>
      </w:r>
      <w:r w:rsidR="00527246">
        <w:rPr>
          <w:rtl/>
        </w:rPr>
        <w:t>،</w:t>
      </w:r>
      <w:r w:rsidRPr="007B62FF">
        <w:rPr>
          <w:rtl/>
        </w:rPr>
        <w:t xml:space="preserve"> وتنقيح المقال 3</w:t>
      </w:r>
      <w:r w:rsidR="00527246">
        <w:rPr>
          <w:rtl/>
        </w:rPr>
        <w:t>:</w:t>
      </w:r>
      <w:r w:rsidRPr="007B62FF">
        <w:rPr>
          <w:rtl/>
        </w:rPr>
        <w:t xml:space="preserve"> 100</w:t>
      </w:r>
      <w:r w:rsidR="00527246">
        <w:rPr>
          <w:rtl/>
        </w:rPr>
        <w:t>،</w:t>
      </w:r>
      <w:r w:rsidRPr="007B62FF">
        <w:rPr>
          <w:rtl/>
        </w:rPr>
        <w:t xml:space="preserve"> موافق لما في الأصل والحجرية</w:t>
      </w:r>
      <w:r w:rsidR="00527246">
        <w:rPr>
          <w:rtl/>
        </w:rPr>
        <w:t>،</w:t>
      </w:r>
      <w:r w:rsidRPr="007B62FF">
        <w:rPr>
          <w:rtl/>
        </w:rPr>
        <w:t xml:space="preserve"> وهو الصحيح.</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284 / 57.</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284 / 60.</w:t>
      </w:r>
    </w:p>
    <w:p w:rsidR="0017382C" w:rsidRPr="007B62FF" w:rsidRDefault="0017382C" w:rsidP="0017382C">
      <w:pPr>
        <w:pStyle w:val="libFootnote0"/>
        <w:rPr>
          <w:rtl/>
        </w:rPr>
      </w:pPr>
      <w:r w:rsidRPr="007B62FF">
        <w:rPr>
          <w:rtl/>
        </w:rPr>
        <w:t>(7) كمال الدين 2</w:t>
      </w:r>
      <w:r w:rsidR="00527246">
        <w:rPr>
          <w:rtl/>
        </w:rPr>
        <w:t>:</w:t>
      </w:r>
      <w:r w:rsidRPr="007B62FF">
        <w:rPr>
          <w:rtl/>
        </w:rPr>
        <w:t xml:space="preserve"> 543 / 9.</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بخطّه </w:t>
      </w:r>
      <w:r w:rsidRPr="0017382C">
        <w:rPr>
          <w:rStyle w:val="libFootnotenumChar"/>
          <w:rtl/>
        </w:rPr>
        <w:t>(1)</w:t>
      </w:r>
      <w:r>
        <w:rPr>
          <w:rtl/>
        </w:rPr>
        <w:t>.</w:t>
      </w:r>
    </w:p>
    <w:p w:rsidR="0017382C" w:rsidRDefault="0017382C" w:rsidP="00E10B1D">
      <w:pPr>
        <w:pStyle w:val="Heading3"/>
        <w:rPr>
          <w:rtl/>
        </w:rPr>
      </w:pPr>
      <w:bookmarkStart w:id="110" w:name="_Toc394921330"/>
      <w:r w:rsidRPr="004F14F2">
        <w:rPr>
          <w:rtl/>
        </w:rPr>
        <w:t>[2420] محمّد بن الحسن بن حازم</w:t>
      </w:r>
      <w:r w:rsidR="00527246">
        <w:rPr>
          <w:rtl/>
        </w:rPr>
        <w:t>:</w:t>
      </w:r>
      <w:bookmarkEnd w:id="110"/>
    </w:p>
    <w:p w:rsidR="0017382C" w:rsidRPr="007B62FF" w:rsidRDefault="0017382C" w:rsidP="0017382C">
      <w:pPr>
        <w:pStyle w:val="libNormal"/>
        <w:rPr>
          <w:rtl/>
        </w:rPr>
      </w:pPr>
      <w:r w:rsidRPr="007B62FF">
        <w:rPr>
          <w:rtl/>
        </w:rPr>
        <w:t>أبو جعفر</w:t>
      </w:r>
      <w:r w:rsidR="00527246">
        <w:rPr>
          <w:rtl/>
        </w:rPr>
        <w:t>،</w:t>
      </w:r>
      <w:r w:rsidRPr="007B62FF">
        <w:rPr>
          <w:rtl/>
        </w:rPr>
        <w:t xml:space="preserve"> روى عنه حميد أصولاً كثيرة</w:t>
      </w:r>
      <w:r w:rsidR="00527246">
        <w:rPr>
          <w:rtl/>
        </w:rPr>
        <w:t>،</w:t>
      </w:r>
      <w:r w:rsidRPr="007B62FF">
        <w:rPr>
          <w:rtl/>
        </w:rPr>
        <w:t xml:space="preserve"> مات سنة إحدى وستين ومائتين</w:t>
      </w:r>
      <w:r w:rsidR="00527246">
        <w:rPr>
          <w:rtl/>
        </w:rPr>
        <w:t>،</w:t>
      </w:r>
      <w:r w:rsidRPr="007B62FF">
        <w:rPr>
          <w:rtl/>
        </w:rPr>
        <w:t xml:space="preserve"> وصلّى عليه القاسم بن حازم</w:t>
      </w:r>
      <w:r w:rsidR="00527246">
        <w:rPr>
          <w:rtl/>
        </w:rPr>
        <w:t>،</w:t>
      </w:r>
      <w:r w:rsidRPr="007B62FF">
        <w:rPr>
          <w:rtl/>
        </w:rPr>
        <w:t xml:space="preserve"> كذا في من لم يرو عنهم </w:t>
      </w:r>
      <w:r w:rsidRPr="0017382C">
        <w:rPr>
          <w:rStyle w:val="libAlaemChar"/>
          <w:rtl/>
        </w:rPr>
        <w:t>عليهم‌السلام</w:t>
      </w:r>
      <w:r w:rsidRPr="007B62FF">
        <w:rPr>
          <w:rtl/>
        </w:rPr>
        <w:t xml:space="preserve"> </w:t>
      </w:r>
      <w:r w:rsidRPr="0017382C">
        <w:rPr>
          <w:rStyle w:val="libFootnotenumChar"/>
          <w:rtl/>
        </w:rPr>
        <w:t>(2)</w:t>
      </w:r>
      <w:r>
        <w:rPr>
          <w:rtl/>
        </w:rPr>
        <w:t>.</w:t>
      </w:r>
    </w:p>
    <w:p w:rsidR="0017382C" w:rsidRPr="007B62FF" w:rsidRDefault="0017382C" w:rsidP="0017382C">
      <w:pPr>
        <w:pStyle w:val="libNormal"/>
        <w:rPr>
          <w:rtl/>
        </w:rPr>
      </w:pPr>
      <w:r w:rsidRPr="007B62FF">
        <w:rPr>
          <w:rtl/>
        </w:rPr>
        <w:t>ولا يخفى أنَّ التعرض لهذه المطالب في الترجمة كاشف عن كون صاحبها من كبار مشايخ الإجازة</w:t>
      </w:r>
      <w:r w:rsidR="00527246">
        <w:rPr>
          <w:rtl/>
        </w:rPr>
        <w:t>،</w:t>
      </w:r>
      <w:r w:rsidRPr="007B62FF">
        <w:rPr>
          <w:rtl/>
        </w:rPr>
        <w:t xml:space="preserve"> خصوصاً بعد ملاحظة ما مرّ في ترجمة حميد </w:t>
      </w:r>
      <w:r w:rsidRPr="0017382C">
        <w:rPr>
          <w:rStyle w:val="libFootnotenumChar"/>
          <w:rtl/>
        </w:rPr>
        <w:t>(3)</w:t>
      </w:r>
      <w:r>
        <w:rPr>
          <w:rtl/>
        </w:rPr>
        <w:t>.</w:t>
      </w:r>
    </w:p>
    <w:p w:rsidR="0017382C" w:rsidRDefault="0017382C" w:rsidP="00E10B1D">
      <w:pPr>
        <w:pStyle w:val="Heading3"/>
        <w:rPr>
          <w:rtl/>
        </w:rPr>
      </w:pPr>
      <w:bookmarkStart w:id="111" w:name="_Toc394921331"/>
      <w:r w:rsidRPr="004F14F2">
        <w:rPr>
          <w:rtl/>
        </w:rPr>
        <w:t>[2421] محمّد بن الحسن الصَّيْرَفِيّ</w:t>
      </w:r>
      <w:r w:rsidR="00527246">
        <w:rPr>
          <w:rtl/>
        </w:rPr>
        <w:t>:</w:t>
      </w:r>
      <w:bookmarkEnd w:id="111"/>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sidRPr="007B62FF">
        <w:rPr>
          <w:rtl/>
        </w:rPr>
        <w:t xml:space="preserve"> له كتاب التحريف والتبديل في الفهرست </w:t>
      </w:r>
      <w:r w:rsidRPr="0017382C">
        <w:rPr>
          <w:rStyle w:val="libFootnotenumChar"/>
          <w:rtl/>
        </w:rPr>
        <w:t>(5)</w:t>
      </w:r>
      <w:r>
        <w:rPr>
          <w:rtl/>
        </w:rPr>
        <w:t>.</w:t>
      </w:r>
    </w:p>
    <w:p w:rsidR="0017382C" w:rsidRDefault="0017382C" w:rsidP="00E10B1D">
      <w:pPr>
        <w:pStyle w:val="Heading3"/>
        <w:rPr>
          <w:rtl/>
        </w:rPr>
      </w:pPr>
      <w:bookmarkStart w:id="112" w:name="_Toc394921332"/>
      <w:r w:rsidRPr="004F14F2">
        <w:rPr>
          <w:rtl/>
        </w:rPr>
        <w:t>[2422] محمّد بن الحسن الضبِّيّ</w:t>
      </w:r>
      <w:r w:rsidR="00527246">
        <w:rPr>
          <w:rtl/>
        </w:rPr>
        <w:t>:</w:t>
      </w:r>
      <w:bookmarkEnd w:id="112"/>
    </w:p>
    <w:p w:rsidR="0017382C" w:rsidRPr="007B62FF" w:rsidRDefault="0017382C" w:rsidP="0017382C">
      <w:pPr>
        <w:pStyle w:val="libNormal"/>
        <w:rPr>
          <w:rtl/>
        </w:rPr>
      </w:pPr>
      <w:r w:rsidRPr="007B62FF">
        <w:rPr>
          <w:rtl/>
        </w:rPr>
        <w:t>مولاهم</w:t>
      </w:r>
      <w:r w:rsidR="00527246">
        <w:rPr>
          <w:rtl/>
        </w:rPr>
        <w:t>،</w:t>
      </w:r>
      <w:r w:rsidRPr="007B62FF">
        <w:rPr>
          <w:rtl/>
        </w:rPr>
        <w:t xml:space="preserve"> العَطّار</w:t>
      </w:r>
      <w:r w:rsidR="00527246">
        <w:rPr>
          <w:rtl/>
        </w:rPr>
        <w:t>،</w:t>
      </w:r>
      <w:r w:rsidRPr="007B62FF">
        <w:rPr>
          <w:rtl/>
        </w:rPr>
        <w:t xml:space="preserve"> الكُوفِيّ</w:t>
      </w:r>
      <w:r w:rsidR="00527246">
        <w:rPr>
          <w:rtl/>
        </w:rPr>
        <w:t>،</w:t>
      </w:r>
      <w:r w:rsidRPr="007B62FF">
        <w:rPr>
          <w:rtl/>
        </w:rPr>
        <w:t xml:space="preserve"> أبو عبد الله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r w:rsidRPr="007B62FF">
        <w:rPr>
          <w:rtl/>
        </w:rPr>
        <w:t xml:space="preserve"> واحتمل كونه ابن الحسن بن زياد العطّار</w:t>
      </w:r>
      <w:r w:rsidR="00527246">
        <w:rPr>
          <w:rtl/>
        </w:rPr>
        <w:t>،</w:t>
      </w:r>
      <w:r w:rsidRPr="007B62FF">
        <w:rPr>
          <w:rtl/>
        </w:rPr>
        <w:t xml:space="preserve"> وابن الحسن العطار </w:t>
      </w:r>
      <w:r w:rsidRPr="0017382C">
        <w:rPr>
          <w:rStyle w:val="libFootnotenumChar"/>
          <w:rtl/>
        </w:rPr>
        <w:t>(7)</w:t>
      </w:r>
      <w:r w:rsidRPr="007B62FF">
        <w:rPr>
          <w:rtl/>
        </w:rPr>
        <w:t xml:space="preserve"> والله العالم.</w:t>
      </w:r>
    </w:p>
    <w:p w:rsidR="0017382C" w:rsidRPr="00E10B1D" w:rsidRDefault="0017382C" w:rsidP="0063324D">
      <w:pPr>
        <w:pStyle w:val="Heading3"/>
        <w:rPr>
          <w:rStyle w:val="Heading3Char"/>
          <w:rtl/>
        </w:rPr>
      </w:pPr>
      <w:bookmarkStart w:id="113" w:name="_Toc394921333"/>
      <w:r w:rsidRPr="00E10B1D">
        <w:rPr>
          <w:rStyle w:val="Heading3Char"/>
          <w:rtl/>
        </w:rPr>
        <w:t xml:space="preserve">[2423] محمّد بن الحسن بن العلاء </w:t>
      </w:r>
      <w:r w:rsidRPr="0017382C">
        <w:rPr>
          <w:rStyle w:val="libFootnotenumChar"/>
          <w:rtl/>
        </w:rPr>
        <w:t>(8)</w:t>
      </w:r>
      <w:r w:rsidR="00527246" w:rsidRPr="00E10B1D">
        <w:rPr>
          <w:rStyle w:val="Heading3Char"/>
          <w:rtl/>
        </w:rPr>
        <w:t>:</w:t>
      </w:r>
      <w:bookmarkEnd w:id="113"/>
    </w:p>
    <w:p w:rsidR="0017382C" w:rsidRPr="007B62FF" w:rsidRDefault="0017382C" w:rsidP="0017382C">
      <w:pPr>
        <w:pStyle w:val="libNormal"/>
        <w:rPr>
          <w:rtl/>
        </w:rPr>
      </w:pPr>
      <w:r w:rsidRPr="007B62FF">
        <w:rPr>
          <w:rtl/>
        </w:rPr>
        <w:t>ابن حارثة العِجْلِيّ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r w:rsidRPr="007B62FF">
        <w:rPr>
          <w:rtl/>
        </w:rPr>
        <w:t xml:space="preserve"> عنه</w:t>
      </w:r>
      <w:r w:rsidR="00527246">
        <w:rPr>
          <w:rtl/>
        </w:rPr>
        <w:t>:</w:t>
      </w:r>
      <w:r w:rsidRPr="007B62FF">
        <w:rPr>
          <w:rtl/>
        </w:rPr>
        <w:t xml:space="preserve"> أحمد بن</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الكشّي 2</w:t>
      </w:r>
      <w:r w:rsidR="00527246">
        <w:rPr>
          <w:rtl/>
        </w:rPr>
        <w:t>:</w:t>
      </w:r>
      <w:r w:rsidRPr="007B62FF">
        <w:rPr>
          <w:rtl/>
        </w:rPr>
        <w:t xml:space="preserve"> 487 / 396.</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500 / 56.</w:t>
      </w:r>
    </w:p>
    <w:p w:rsidR="0017382C" w:rsidRPr="007B62FF" w:rsidRDefault="0017382C" w:rsidP="0017382C">
      <w:pPr>
        <w:pStyle w:val="libFootnote0"/>
        <w:rPr>
          <w:rtl/>
        </w:rPr>
      </w:pPr>
      <w:r w:rsidRPr="007B62FF">
        <w:rPr>
          <w:rtl/>
        </w:rPr>
        <w:t>(3) تقدم في الجزء السابع صحيفة</w:t>
      </w:r>
      <w:r w:rsidR="00527246">
        <w:rPr>
          <w:rtl/>
        </w:rPr>
        <w:t>:</w:t>
      </w:r>
      <w:r w:rsidRPr="007B62FF">
        <w:rPr>
          <w:rtl/>
        </w:rPr>
        <w:t xml:space="preserve"> 321</w:t>
      </w:r>
      <w:r w:rsidR="00527246">
        <w:rPr>
          <w:rtl/>
        </w:rPr>
        <w:t>،</w:t>
      </w:r>
      <w:r w:rsidRPr="007B62FF">
        <w:rPr>
          <w:rtl/>
        </w:rPr>
        <w:t xml:space="preserve"> الترجمة رقم</w:t>
      </w:r>
      <w:r w:rsidR="00527246">
        <w:rPr>
          <w:rtl/>
        </w:rPr>
        <w:t>:</w:t>
      </w:r>
      <w:r w:rsidRPr="007B62FF">
        <w:rPr>
          <w:rtl/>
        </w:rPr>
        <w:t xml:space="preserve"> [769]</w:t>
      </w:r>
      <w:r>
        <w:rPr>
          <w:rtl/>
        </w:rPr>
        <w:t>.</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284 / 58.</w:t>
      </w:r>
    </w:p>
    <w:p w:rsidR="0017382C" w:rsidRPr="007B62FF" w:rsidRDefault="0017382C" w:rsidP="0017382C">
      <w:pPr>
        <w:pStyle w:val="libFootnote0"/>
        <w:rPr>
          <w:rtl/>
        </w:rPr>
      </w:pPr>
      <w:r w:rsidRPr="007B62FF">
        <w:rPr>
          <w:rtl/>
        </w:rPr>
        <w:t>(5) فهرست الشيخ</w:t>
      </w:r>
      <w:r w:rsidR="00527246">
        <w:rPr>
          <w:rtl/>
        </w:rPr>
        <w:t>:</w:t>
      </w:r>
      <w:r w:rsidRPr="007B62FF">
        <w:rPr>
          <w:rtl/>
        </w:rPr>
        <w:t xml:space="preserve"> 151 / 657.</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284 / 59.</w:t>
      </w:r>
    </w:p>
    <w:p w:rsidR="0017382C" w:rsidRPr="007B62FF" w:rsidRDefault="0017382C" w:rsidP="0017382C">
      <w:pPr>
        <w:pStyle w:val="libFootnote0"/>
        <w:rPr>
          <w:rtl/>
        </w:rPr>
      </w:pPr>
      <w:r w:rsidRPr="007B62FF">
        <w:rPr>
          <w:rtl/>
        </w:rPr>
        <w:t>(7) راجع منتهى المقال</w:t>
      </w:r>
      <w:r w:rsidR="00527246">
        <w:rPr>
          <w:rtl/>
        </w:rPr>
        <w:t>:</w:t>
      </w:r>
      <w:r w:rsidRPr="007B62FF">
        <w:rPr>
          <w:rtl/>
        </w:rPr>
        <w:t xml:space="preserve"> 272.</w:t>
      </w:r>
    </w:p>
    <w:p w:rsidR="0017382C" w:rsidRPr="007B62FF" w:rsidRDefault="0017382C" w:rsidP="0017382C">
      <w:pPr>
        <w:pStyle w:val="libFootnote0"/>
        <w:rPr>
          <w:rtl/>
        </w:rPr>
      </w:pPr>
      <w:r w:rsidRPr="007B62FF">
        <w:rPr>
          <w:rtl/>
        </w:rPr>
        <w:t>(8) في الأصل والحجرية</w:t>
      </w:r>
      <w:r w:rsidR="00527246">
        <w:rPr>
          <w:rtl/>
        </w:rPr>
        <w:t>:</w:t>
      </w:r>
      <w:r w:rsidRPr="007B62FF">
        <w:rPr>
          <w:rtl/>
        </w:rPr>
        <w:t xml:space="preserve"> العلان نسخة بدل.</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284 / 64.</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محمّد بن عيسى</w:t>
      </w:r>
      <w:r w:rsidR="00527246">
        <w:rPr>
          <w:rtl/>
        </w:rPr>
        <w:t>،</w:t>
      </w:r>
      <w:r w:rsidRPr="007B62FF">
        <w:rPr>
          <w:rtl/>
        </w:rPr>
        <w:t xml:space="preserve"> في الكافي</w:t>
      </w:r>
      <w:r w:rsidR="00527246">
        <w:rPr>
          <w:rtl/>
        </w:rPr>
        <w:t>،</w:t>
      </w:r>
      <w:r w:rsidRPr="007B62FF">
        <w:rPr>
          <w:rtl/>
        </w:rPr>
        <w:t xml:space="preserve"> في باب المؤمن وعلاماته </w:t>
      </w:r>
      <w:r w:rsidRPr="0017382C">
        <w:rPr>
          <w:rStyle w:val="libFootnotenumChar"/>
          <w:rtl/>
        </w:rPr>
        <w:t>(1)</w:t>
      </w:r>
      <w:r w:rsidR="00527246">
        <w:rPr>
          <w:rtl/>
        </w:rPr>
        <w:t>،</w:t>
      </w:r>
      <w:r w:rsidRPr="007B62FF">
        <w:rPr>
          <w:rtl/>
        </w:rPr>
        <w:t xml:space="preserve"> وفي باب المواقيت </w:t>
      </w:r>
      <w:r w:rsidRPr="0017382C">
        <w:rPr>
          <w:rStyle w:val="libFootnotenumChar"/>
          <w:rtl/>
        </w:rPr>
        <w:t>(2)</w:t>
      </w:r>
      <w:r w:rsidR="00527246">
        <w:rPr>
          <w:rtl/>
        </w:rPr>
        <w:t>،</w:t>
      </w:r>
      <w:r w:rsidRPr="007B62FF">
        <w:rPr>
          <w:rtl/>
        </w:rPr>
        <w:t xml:space="preserve"> وفي التهذيب</w:t>
      </w:r>
      <w:r w:rsidR="00527246">
        <w:rPr>
          <w:rtl/>
        </w:rPr>
        <w:t>،</w:t>
      </w:r>
      <w:r w:rsidRPr="007B62FF">
        <w:rPr>
          <w:rtl/>
        </w:rPr>
        <w:t xml:space="preserve"> في باب حكم الحيض </w:t>
      </w:r>
      <w:r w:rsidRPr="0017382C">
        <w:rPr>
          <w:rStyle w:val="libFootnotenumChar"/>
          <w:rtl/>
        </w:rPr>
        <w:t>(3)</w:t>
      </w:r>
      <w:r w:rsidR="00527246">
        <w:rPr>
          <w:rtl/>
        </w:rPr>
        <w:t>،</w:t>
      </w:r>
      <w:r w:rsidRPr="007B62FF">
        <w:rPr>
          <w:rtl/>
        </w:rPr>
        <w:t xml:space="preserve"> وفي باب الزيادات في فقه الحج </w:t>
      </w:r>
      <w:r w:rsidRPr="0017382C">
        <w:rPr>
          <w:rStyle w:val="libFootnotenumChar"/>
          <w:rtl/>
        </w:rPr>
        <w:t>(4)</w:t>
      </w:r>
      <w:r w:rsidR="00527246">
        <w:rPr>
          <w:rtl/>
        </w:rPr>
        <w:t>،</w:t>
      </w:r>
      <w:r w:rsidRPr="007B62FF">
        <w:rPr>
          <w:rtl/>
        </w:rPr>
        <w:t xml:space="preserve"> وفي باب التخيير بين القراءة والتسبيح </w:t>
      </w:r>
      <w:r w:rsidRPr="0017382C">
        <w:rPr>
          <w:rStyle w:val="libFootnotenumChar"/>
          <w:rtl/>
        </w:rPr>
        <w:t>(5)</w:t>
      </w:r>
      <w:r>
        <w:rPr>
          <w:rtl/>
        </w:rPr>
        <w:t>.</w:t>
      </w:r>
    </w:p>
    <w:p w:rsidR="0017382C" w:rsidRDefault="0017382C" w:rsidP="00E10B1D">
      <w:pPr>
        <w:pStyle w:val="Heading3"/>
        <w:rPr>
          <w:rtl/>
        </w:rPr>
      </w:pPr>
      <w:bookmarkStart w:id="114" w:name="_Toc394921334"/>
      <w:r w:rsidRPr="004F14F2">
        <w:rPr>
          <w:rtl/>
        </w:rPr>
        <w:t>[2424] محمّد بن الحسن بن علي</w:t>
      </w:r>
      <w:r w:rsidR="00527246">
        <w:rPr>
          <w:rtl/>
        </w:rPr>
        <w:t>:</w:t>
      </w:r>
      <w:bookmarkEnd w:id="114"/>
    </w:p>
    <w:p w:rsidR="0017382C" w:rsidRPr="007B62FF" w:rsidRDefault="0017382C" w:rsidP="0017382C">
      <w:pPr>
        <w:pStyle w:val="libNormal"/>
        <w:rPr>
          <w:rtl/>
        </w:rPr>
      </w:pPr>
      <w:r w:rsidRPr="007B62FF">
        <w:rPr>
          <w:rtl/>
        </w:rPr>
        <w:t>ابن مَهْزِيار</w:t>
      </w:r>
      <w:r w:rsidR="00527246">
        <w:rPr>
          <w:rtl/>
        </w:rPr>
        <w:t>،</w:t>
      </w:r>
      <w:r w:rsidRPr="007B62FF">
        <w:rPr>
          <w:rtl/>
        </w:rPr>
        <w:t xml:space="preserve"> من مشايخ جعفر بن قولويه في كامل الزيارة </w:t>
      </w:r>
      <w:r w:rsidRPr="0017382C">
        <w:rPr>
          <w:rStyle w:val="libFootnotenumChar"/>
          <w:rtl/>
        </w:rPr>
        <w:t>(6)</w:t>
      </w:r>
      <w:r>
        <w:rPr>
          <w:rtl/>
        </w:rPr>
        <w:t>.</w:t>
      </w:r>
    </w:p>
    <w:p w:rsidR="0017382C" w:rsidRDefault="0017382C" w:rsidP="00E10B1D">
      <w:pPr>
        <w:pStyle w:val="Heading3"/>
        <w:rPr>
          <w:rtl/>
        </w:rPr>
      </w:pPr>
      <w:bookmarkStart w:id="115" w:name="_Toc394921335"/>
      <w:r w:rsidRPr="004F14F2">
        <w:rPr>
          <w:rtl/>
        </w:rPr>
        <w:t>[2425] محمّد بن الحسن بن عُمارة</w:t>
      </w:r>
      <w:r w:rsidR="00527246">
        <w:rPr>
          <w:rtl/>
        </w:rPr>
        <w:t>:</w:t>
      </w:r>
      <w:bookmarkEnd w:id="115"/>
    </w:p>
    <w:p w:rsidR="0017382C" w:rsidRPr="007B62FF" w:rsidRDefault="0017382C" w:rsidP="0017382C">
      <w:pPr>
        <w:pStyle w:val="libNormal"/>
        <w:rPr>
          <w:rtl/>
        </w:rPr>
      </w:pPr>
      <w:r w:rsidRPr="007B62FF">
        <w:rPr>
          <w:rtl/>
        </w:rPr>
        <w:t>ا</w:t>
      </w:r>
      <w:r w:rsidR="00E10B1D">
        <w:rPr>
          <w:rtl/>
        </w:rPr>
        <w:t>لمـَ</w:t>
      </w:r>
      <w:r w:rsidRPr="007B62FF">
        <w:rPr>
          <w:rtl/>
        </w:rPr>
        <w:t>دَنِيّ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116" w:name="_Toc394921336"/>
      <w:r w:rsidRPr="004F14F2">
        <w:rPr>
          <w:rtl/>
        </w:rPr>
        <w:t>[2426] محمّد بن الحسن الكِنْدِيّ</w:t>
      </w:r>
      <w:r w:rsidR="00527246">
        <w:rPr>
          <w:rtl/>
        </w:rPr>
        <w:t>:</w:t>
      </w:r>
      <w:bookmarkEnd w:id="116"/>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Default="0017382C" w:rsidP="00E10B1D">
      <w:pPr>
        <w:pStyle w:val="Heading3"/>
        <w:rPr>
          <w:rtl/>
        </w:rPr>
      </w:pPr>
      <w:bookmarkStart w:id="117" w:name="_Toc394921337"/>
      <w:r w:rsidRPr="004F14F2">
        <w:rPr>
          <w:rtl/>
        </w:rPr>
        <w:t>[2427] محمّد بن الحسين بن أبي خالد</w:t>
      </w:r>
      <w:r w:rsidR="00527246">
        <w:rPr>
          <w:rtl/>
        </w:rPr>
        <w:t>:</w:t>
      </w:r>
      <w:bookmarkEnd w:id="117"/>
    </w:p>
    <w:p w:rsidR="0017382C" w:rsidRPr="007B62FF" w:rsidRDefault="0017382C" w:rsidP="0017382C">
      <w:pPr>
        <w:pStyle w:val="libNormal"/>
        <w:rPr>
          <w:rtl/>
        </w:rPr>
      </w:pPr>
      <w:r w:rsidRPr="007B62FF">
        <w:rPr>
          <w:rtl/>
        </w:rPr>
        <w:t>عنه</w:t>
      </w:r>
      <w:r w:rsidR="00527246">
        <w:rPr>
          <w:rtl/>
        </w:rPr>
        <w:t>:</w:t>
      </w:r>
      <w:r w:rsidRPr="007B62FF">
        <w:rPr>
          <w:rtl/>
        </w:rPr>
        <w:t xml:space="preserve"> الجليل العبّاس بن معروف </w:t>
      </w:r>
      <w:r w:rsidRPr="0017382C">
        <w:rPr>
          <w:rStyle w:val="libFootnotenumChar"/>
          <w:rtl/>
        </w:rPr>
        <w:t>(9)</w:t>
      </w:r>
      <w:r>
        <w:rPr>
          <w:rtl/>
        </w:rPr>
        <w:t>.</w:t>
      </w:r>
    </w:p>
    <w:p w:rsidR="0017382C" w:rsidRDefault="0017382C" w:rsidP="00E10B1D">
      <w:pPr>
        <w:pStyle w:val="Heading3"/>
        <w:rPr>
          <w:rtl/>
        </w:rPr>
      </w:pPr>
      <w:bookmarkStart w:id="118" w:name="_Toc394921338"/>
      <w:r w:rsidRPr="004F14F2">
        <w:rPr>
          <w:rtl/>
        </w:rPr>
        <w:t>[2428] محمّد بن الحسين بن عبد العزيز</w:t>
      </w:r>
      <w:r w:rsidR="00527246">
        <w:rPr>
          <w:rtl/>
        </w:rPr>
        <w:t>:</w:t>
      </w:r>
      <w:bookmarkEnd w:id="118"/>
    </w:p>
    <w:p w:rsidR="0017382C" w:rsidRPr="007B62FF" w:rsidRDefault="0017382C" w:rsidP="0017382C">
      <w:pPr>
        <w:pStyle w:val="libNormal"/>
        <w:rPr>
          <w:rtl/>
        </w:rPr>
      </w:pPr>
      <w:r w:rsidRPr="007B62FF">
        <w:rPr>
          <w:rtl/>
        </w:rPr>
        <w:t>عنه</w:t>
      </w:r>
      <w:r w:rsidR="00527246">
        <w:rPr>
          <w:rtl/>
        </w:rPr>
        <w:t>:</w:t>
      </w:r>
      <w:r w:rsidRPr="007B62FF">
        <w:rPr>
          <w:rtl/>
        </w:rPr>
        <w:t xml:space="preserve"> محمّد بن الحسن بن الوليد</w:t>
      </w:r>
      <w:r w:rsidR="00527246">
        <w:rPr>
          <w:rtl/>
        </w:rPr>
        <w:t>،</w:t>
      </w:r>
      <w:r w:rsidRPr="007B62FF">
        <w:rPr>
          <w:rtl/>
        </w:rPr>
        <w:t xml:space="preserve"> في من لم يرو عنهم </w:t>
      </w:r>
      <w:r w:rsidRPr="0017382C">
        <w:rPr>
          <w:rStyle w:val="libAlaemChar"/>
          <w:rtl/>
        </w:rPr>
        <w:t>عليهم‌السلام</w:t>
      </w:r>
      <w:r w:rsidRPr="007B62FF">
        <w:rPr>
          <w:rtl/>
        </w:rPr>
        <w:t xml:space="preserve"> </w:t>
      </w:r>
      <w:r w:rsidRPr="0017382C">
        <w:rPr>
          <w:rStyle w:val="libFootnotenumChar"/>
          <w:rtl/>
        </w:rPr>
        <w:t>(10)</w:t>
      </w:r>
      <w:r w:rsidR="00527246">
        <w:rPr>
          <w:rtl/>
        </w:rPr>
        <w:t>،</w:t>
      </w:r>
      <w:r w:rsidRPr="007B62FF">
        <w:rPr>
          <w:rtl/>
        </w:rPr>
        <w:t xml:space="preserve"> والفهرست </w:t>
      </w:r>
      <w:r w:rsidRPr="0017382C">
        <w:rPr>
          <w:rStyle w:val="libFootnotenumChar"/>
          <w:rtl/>
        </w:rPr>
        <w:t>(11)</w:t>
      </w:r>
      <w:r w:rsidR="00527246">
        <w:rPr>
          <w:rtl/>
        </w:rPr>
        <w:t>،</w:t>
      </w:r>
      <w:r w:rsidRPr="007B62FF">
        <w:rPr>
          <w:rtl/>
        </w:rPr>
        <w:t xml:space="preserve"> وكفى به شاهداً على وثاقته.</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أُصول الكافي 2</w:t>
      </w:r>
      <w:r w:rsidR="00527246">
        <w:rPr>
          <w:rtl/>
        </w:rPr>
        <w:t>:</w:t>
      </w:r>
      <w:r w:rsidRPr="007B62FF">
        <w:rPr>
          <w:rtl/>
        </w:rPr>
        <w:t xml:space="preserve"> 183 / 7</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 xml:space="preserve">محمّد بن الحسن بن </w:t>
      </w:r>
      <w:r>
        <w:rPr>
          <w:rtl/>
        </w:rPr>
        <w:t>[</w:t>
      </w:r>
      <w:r w:rsidRPr="007B62FF">
        <w:rPr>
          <w:rtl/>
        </w:rPr>
        <w:t>ز</w:t>
      </w:r>
      <w:r>
        <w:rPr>
          <w:rtl/>
        </w:rPr>
        <w:t>]</w:t>
      </w:r>
      <w:r w:rsidRPr="007B62FF">
        <w:rPr>
          <w:rtl/>
        </w:rPr>
        <w:t xml:space="preserve"> علان</w:t>
      </w:r>
      <w:r>
        <w:rPr>
          <w:rtl/>
        </w:rPr>
        <w:t>)</w:t>
      </w:r>
    </w:p>
    <w:p w:rsidR="0017382C" w:rsidRPr="007B62FF" w:rsidRDefault="0017382C" w:rsidP="0017382C">
      <w:pPr>
        <w:pStyle w:val="libFootnote0"/>
        <w:rPr>
          <w:rtl/>
        </w:rPr>
      </w:pPr>
      <w:r w:rsidRPr="007B62FF">
        <w:rPr>
          <w:rtl/>
        </w:rPr>
        <w:t>(2) الكافي 3</w:t>
      </w:r>
      <w:r w:rsidR="00527246">
        <w:rPr>
          <w:rtl/>
        </w:rPr>
        <w:t>:</w:t>
      </w:r>
      <w:r w:rsidRPr="007B62FF">
        <w:rPr>
          <w:rtl/>
        </w:rPr>
        <w:t xml:space="preserve"> 274 / 2</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بن علان</w:t>
      </w:r>
      <w:r>
        <w:rPr>
          <w:rtl/>
        </w:rPr>
        <w:t>)</w:t>
      </w:r>
      <w:r w:rsidR="00527246">
        <w:rPr>
          <w:rtl/>
        </w:rPr>
        <w:t>،</w:t>
      </w:r>
      <w:r w:rsidRPr="007B62FF">
        <w:rPr>
          <w:rtl/>
        </w:rPr>
        <w:t xml:space="preserve"> ومثله في مرآة العقول 15</w:t>
      </w:r>
      <w:r w:rsidR="00527246">
        <w:rPr>
          <w:rtl/>
        </w:rPr>
        <w:t>:</w:t>
      </w:r>
      <w:r w:rsidRPr="007B62FF">
        <w:rPr>
          <w:rtl/>
        </w:rPr>
        <w:t xml:space="preserve"> 27.</w:t>
      </w:r>
    </w:p>
    <w:p w:rsidR="0017382C" w:rsidRPr="007B62FF" w:rsidRDefault="0017382C" w:rsidP="0017382C">
      <w:pPr>
        <w:pStyle w:val="libFootnote0"/>
        <w:rPr>
          <w:rtl/>
        </w:rPr>
      </w:pPr>
      <w:r w:rsidRPr="007B62FF">
        <w:rPr>
          <w:rtl/>
        </w:rPr>
        <w:t>(3) تهذيب الأحكام 1</w:t>
      </w:r>
      <w:r w:rsidR="00527246">
        <w:rPr>
          <w:rtl/>
        </w:rPr>
        <w:t>:</w:t>
      </w:r>
      <w:r w:rsidRPr="007B62FF">
        <w:rPr>
          <w:rtl/>
        </w:rPr>
        <w:t xml:space="preserve"> 181 / 519</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بن علان</w:t>
      </w:r>
      <w:r>
        <w:rPr>
          <w:rtl/>
        </w:rPr>
        <w:t>)</w:t>
      </w:r>
    </w:p>
    <w:p w:rsidR="0017382C" w:rsidRPr="007B62FF" w:rsidRDefault="0017382C" w:rsidP="0017382C">
      <w:pPr>
        <w:pStyle w:val="libFootnote0"/>
        <w:rPr>
          <w:rtl/>
        </w:rPr>
      </w:pPr>
      <w:r w:rsidRPr="007B62FF">
        <w:rPr>
          <w:rtl/>
        </w:rPr>
        <w:t>(4) تهذيب الأحكام 5</w:t>
      </w:r>
      <w:r w:rsidR="00527246">
        <w:rPr>
          <w:rtl/>
        </w:rPr>
        <w:t>:</w:t>
      </w:r>
      <w:r w:rsidRPr="007B62FF">
        <w:rPr>
          <w:rtl/>
        </w:rPr>
        <w:t xml:space="preserve"> 442 / 1537</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بن علان</w:t>
      </w:r>
      <w:r>
        <w:rPr>
          <w:rtl/>
        </w:rPr>
        <w:t>)</w:t>
      </w:r>
    </w:p>
    <w:p w:rsidR="0017382C" w:rsidRPr="007B62FF" w:rsidRDefault="0017382C" w:rsidP="0017382C">
      <w:pPr>
        <w:pStyle w:val="libFootnote0"/>
        <w:rPr>
          <w:rtl/>
        </w:rPr>
      </w:pPr>
      <w:r w:rsidRPr="007B62FF">
        <w:rPr>
          <w:rtl/>
        </w:rPr>
        <w:t>(5) تهذيب الأحكام 2</w:t>
      </w:r>
      <w:r w:rsidR="00527246">
        <w:rPr>
          <w:rtl/>
        </w:rPr>
        <w:t>:</w:t>
      </w:r>
      <w:r w:rsidRPr="007B62FF">
        <w:rPr>
          <w:rtl/>
        </w:rPr>
        <w:t xml:space="preserve"> 98 / 370.</w:t>
      </w:r>
    </w:p>
    <w:p w:rsidR="0017382C" w:rsidRPr="007B62FF" w:rsidRDefault="0017382C" w:rsidP="0017382C">
      <w:pPr>
        <w:pStyle w:val="libFootnote0"/>
        <w:rPr>
          <w:rtl/>
        </w:rPr>
      </w:pPr>
      <w:r w:rsidRPr="007B62FF">
        <w:rPr>
          <w:rtl/>
        </w:rPr>
        <w:t>(6) كامل الزيارات</w:t>
      </w:r>
      <w:r w:rsidR="00527246">
        <w:rPr>
          <w:rtl/>
        </w:rPr>
        <w:t>:</w:t>
      </w:r>
      <w:r w:rsidRPr="007B62FF">
        <w:rPr>
          <w:rtl/>
        </w:rPr>
        <w:t xml:space="preserve"> 11 الباب الأول حديث 5.</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284 / 63.</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284 / 61.</w:t>
      </w:r>
    </w:p>
    <w:p w:rsidR="0017382C" w:rsidRPr="007B62FF" w:rsidRDefault="0017382C" w:rsidP="0017382C">
      <w:pPr>
        <w:pStyle w:val="libFootnote0"/>
        <w:rPr>
          <w:rtl/>
        </w:rPr>
      </w:pPr>
      <w:r w:rsidRPr="007B62FF">
        <w:rPr>
          <w:rtl/>
        </w:rPr>
        <w:t>(9) الاستبصار 4</w:t>
      </w:r>
      <w:r w:rsidR="00527246">
        <w:rPr>
          <w:rtl/>
        </w:rPr>
        <w:t>:</w:t>
      </w:r>
      <w:r w:rsidRPr="007B62FF">
        <w:rPr>
          <w:rtl/>
        </w:rPr>
        <w:t xml:space="preserve"> 137 / 514.</w:t>
      </w:r>
    </w:p>
    <w:p w:rsidR="0017382C" w:rsidRPr="007B62FF" w:rsidRDefault="0017382C" w:rsidP="0017382C">
      <w:pPr>
        <w:pStyle w:val="libFootnote0"/>
        <w:rPr>
          <w:rtl/>
        </w:rPr>
      </w:pPr>
      <w:r w:rsidRPr="007B62FF">
        <w:rPr>
          <w:rtl/>
        </w:rPr>
        <w:t>(10) رجال الشيخ</w:t>
      </w:r>
      <w:r w:rsidR="00527246">
        <w:rPr>
          <w:rtl/>
        </w:rPr>
        <w:t>:</w:t>
      </w:r>
      <w:r w:rsidRPr="007B62FF">
        <w:rPr>
          <w:rtl/>
        </w:rPr>
        <w:t xml:space="preserve"> 492 / 9.</w:t>
      </w:r>
    </w:p>
    <w:p w:rsidR="0017382C" w:rsidRPr="007B62FF" w:rsidRDefault="0017382C" w:rsidP="0017382C">
      <w:pPr>
        <w:pStyle w:val="libFootnote0"/>
        <w:rPr>
          <w:rtl/>
        </w:rPr>
      </w:pPr>
      <w:r w:rsidRPr="007B62FF">
        <w:rPr>
          <w:rtl/>
        </w:rPr>
        <w:t>(11) فهرست الشيخ</w:t>
      </w:r>
      <w:r w:rsidR="00527246">
        <w:rPr>
          <w:rtl/>
        </w:rPr>
        <w:t>:</w:t>
      </w:r>
      <w:r w:rsidRPr="007B62FF">
        <w:rPr>
          <w:rtl/>
        </w:rPr>
        <w:t xml:space="preserve"> 130 / 588.</w:t>
      </w:r>
    </w:p>
    <w:p w:rsidR="0017382C" w:rsidRDefault="0017382C" w:rsidP="00C613E8">
      <w:pPr>
        <w:pStyle w:val="libNormal"/>
        <w:rPr>
          <w:rtl/>
        </w:rPr>
      </w:pPr>
      <w:r>
        <w:rPr>
          <w:rtl/>
        </w:rPr>
        <w:br w:type="page"/>
      </w:r>
    </w:p>
    <w:p w:rsidR="0017382C" w:rsidRPr="007B62FF" w:rsidRDefault="0017382C" w:rsidP="0017382C">
      <w:pPr>
        <w:pStyle w:val="libNormal"/>
        <w:rPr>
          <w:rtl/>
        </w:rPr>
      </w:pPr>
      <w:r w:rsidRPr="007B62FF">
        <w:rPr>
          <w:rtl/>
        </w:rPr>
        <w:lastRenderedPageBreak/>
        <w:t>وفي الفهرست</w:t>
      </w:r>
      <w:r w:rsidR="00527246">
        <w:rPr>
          <w:rtl/>
        </w:rPr>
        <w:t>:</w:t>
      </w:r>
      <w:r w:rsidRPr="007B62FF">
        <w:rPr>
          <w:rtl/>
        </w:rPr>
        <w:t xml:space="preserve"> عبد العزيز بن المهتدي جدّ محمّد بن الحسين</w:t>
      </w:r>
      <w:r w:rsidR="00527246">
        <w:rPr>
          <w:rtl/>
        </w:rPr>
        <w:t>،</w:t>
      </w:r>
      <w:r w:rsidRPr="007B62FF">
        <w:rPr>
          <w:rtl/>
        </w:rPr>
        <w:t xml:space="preserve"> له كتاب </w:t>
      </w:r>
      <w:r w:rsidRPr="0017382C">
        <w:rPr>
          <w:rStyle w:val="libFootnotenumChar"/>
          <w:rtl/>
        </w:rPr>
        <w:t>(1)</w:t>
      </w:r>
      <w:r w:rsidR="00527246">
        <w:rPr>
          <w:rtl/>
        </w:rPr>
        <w:t>،</w:t>
      </w:r>
      <w:r w:rsidRPr="007B62FF">
        <w:rPr>
          <w:rtl/>
        </w:rPr>
        <w:t xml:space="preserve"> ويظهر منه كما في التعليقة </w:t>
      </w:r>
      <w:r w:rsidRPr="0017382C">
        <w:rPr>
          <w:rStyle w:val="libFootnotenumChar"/>
          <w:rtl/>
        </w:rPr>
        <w:t>(2)</w:t>
      </w:r>
      <w:r w:rsidRPr="007B62FF">
        <w:rPr>
          <w:rtl/>
        </w:rPr>
        <w:t xml:space="preserve"> معروفيّته</w:t>
      </w:r>
      <w:r w:rsidR="00527246">
        <w:rPr>
          <w:rtl/>
        </w:rPr>
        <w:t>،</w:t>
      </w:r>
      <w:r w:rsidRPr="007B62FF">
        <w:rPr>
          <w:rtl/>
        </w:rPr>
        <w:t xml:space="preserve"> بل نباهة شأنه</w:t>
      </w:r>
      <w:r w:rsidR="00527246">
        <w:rPr>
          <w:rtl/>
        </w:rPr>
        <w:t>،</w:t>
      </w:r>
      <w:r w:rsidRPr="007B62FF">
        <w:rPr>
          <w:rtl/>
        </w:rPr>
        <w:t xml:space="preserve"> ويقرب منه ما في النجاشي </w:t>
      </w:r>
      <w:r w:rsidRPr="0017382C">
        <w:rPr>
          <w:rStyle w:val="libFootnotenumChar"/>
          <w:rtl/>
        </w:rPr>
        <w:t>(3)</w:t>
      </w:r>
      <w:r w:rsidR="00527246">
        <w:rPr>
          <w:rtl/>
        </w:rPr>
        <w:t>،</w:t>
      </w:r>
      <w:r w:rsidRPr="007B62FF">
        <w:rPr>
          <w:rtl/>
        </w:rPr>
        <w:t xml:space="preserve"> فلاحظ.</w:t>
      </w:r>
    </w:p>
    <w:p w:rsidR="0017382C" w:rsidRDefault="0017382C" w:rsidP="00E10B1D">
      <w:pPr>
        <w:pStyle w:val="Heading3"/>
        <w:rPr>
          <w:rtl/>
        </w:rPr>
      </w:pPr>
      <w:bookmarkStart w:id="119" w:name="_Toc394921339"/>
      <w:r w:rsidRPr="004F14F2">
        <w:rPr>
          <w:rtl/>
        </w:rPr>
        <w:t>[2429] محمّد بن الحسين بن علي</w:t>
      </w:r>
      <w:r w:rsidR="00527246">
        <w:rPr>
          <w:rtl/>
        </w:rPr>
        <w:t>:</w:t>
      </w:r>
      <w:bookmarkEnd w:id="119"/>
    </w:p>
    <w:p w:rsidR="0017382C" w:rsidRPr="007B62FF" w:rsidRDefault="0017382C" w:rsidP="0017382C">
      <w:pPr>
        <w:pStyle w:val="libNormal"/>
        <w:rPr>
          <w:rtl/>
        </w:rPr>
      </w:pPr>
      <w:r w:rsidRPr="007B62FF">
        <w:rPr>
          <w:rtl/>
        </w:rPr>
        <w:t xml:space="preserve">ابن الحسين بن علي بن أبي طالب </w:t>
      </w:r>
      <w:r w:rsidRPr="0017382C">
        <w:rPr>
          <w:rStyle w:val="libAlaemChar"/>
          <w:rtl/>
        </w:rPr>
        <w:t>عليهم‌السلام</w:t>
      </w:r>
      <w:r w:rsidRPr="007B62FF">
        <w:rPr>
          <w:rtl/>
        </w:rPr>
        <w:t xml:space="preserve"> أبو عبد الله</w:t>
      </w:r>
      <w:r w:rsidR="00527246">
        <w:rPr>
          <w:rtl/>
        </w:rPr>
        <w:t>،</w:t>
      </w:r>
      <w:r w:rsidRPr="007B62FF">
        <w:rPr>
          <w:rtl/>
        </w:rPr>
        <w:t xml:space="preserve"> أسْنَدَ عَنْهُ</w:t>
      </w:r>
      <w:r w:rsidR="00527246">
        <w:rPr>
          <w:rtl/>
        </w:rPr>
        <w:t>،</w:t>
      </w:r>
      <w:r w:rsidRPr="007B62FF">
        <w:rPr>
          <w:rtl/>
        </w:rPr>
        <w:t xml:space="preserve"> مدني</w:t>
      </w:r>
      <w:r w:rsidR="00527246">
        <w:rPr>
          <w:rtl/>
        </w:rPr>
        <w:t>،</w:t>
      </w:r>
      <w:r w:rsidRPr="007B62FF">
        <w:rPr>
          <w:rtl/>
        </w:rPr>
        <w:t xml:space="preserve"> نزل الكوفة</w:t>
      </w:r>
      <w:r w:rsidR="00527246">
        <w:rPr>
          <w:rtl/>
        </w:rPr>
        <w:t>،</w:t>
      </w:r>
      <w:r w:rsidRPr="007B62FF">
        <w:rPr>
          <w:rtl/>
        </w:rPr>
        <w:t xml:space="preserve"> مات سنة إحدى وثمانين ومائة</w:t>
      </w:r>
      <w:r w:rsidR="00527246">
        <w:rPr>
          <w:rtl/>
        </w:rPr>
        <w:t>،</w:t>
      </w:r>
      <w:r w:rsidRPr="007B62FF">
        <w:rPr>
          <w:rtl/>
        </w:rPr>
        <w:t xml:space="preserve"> وله سبع وستون سنة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120" w:name="_Toc394921340"/>
      <w:r w:rsidRPr="004F14F2">
        <w:rPr>
          <w:rtl/>
        </w:rPr>
        <w:t>[2430] محمّد بن الحسين بن العميد</w:t>
      </w:r>
      <w:r w:rsidR="00527246">
        <w:rPr>
          <w:rtl/>
        </w:rPr>
        <w:t>:</w:t>
      </w:r>
      <w:bookmarkEnd w:id="120"/>
    </w:p>
    <w:p w:rsidR="0017382C" w:rsidRPr="007B62FF" w:rsidRDefault="0017382C" w:rsidP="0017382C">
      <w:pPr>
        <w:pStyle w:val="libNormal"/>
        <w:rPr>
          <w:rtl/>
        </w:rPr>
      </w:pPr>
      <w:r w:rsidRPr="007B62FF">
        <w:rPr>
          <w:rtl/>
        </w:rPr>
        <w:t>أبو الفضل</w:t>
      </w:r>
      <w:r w:rsidR="00527246">
        <w:rPr>
          <w:rtl/>
        </w:rPr>
        <w:t>،</w:t>
      </w:r>
      <w:r w:rsidRPr="007B62FF">
        <w:rPr>
          <w:rtl/>
        </w:rPr>
        <w:t xml:space="preserve"> في النجاشي</w:t>
      </w:r>
      <w:r w:rsidR="00527246">
        <w:rPr>
          <w:rtl/>
        </w:rPr>
        <w:t>:</w:t>
      </w:r>
      <w:r w:rsidRPr="007B62FF">
        <w:rPr>
          <w:rtl/>
        </w:rPr>
        <w:t xml:space="preserve"> أحمد بن إسماعيل بن عبد الله</w:t>
      </w:r>
      <w:r w:rsidR="00527246">
        <w:rPr>
          <w:rtl/>
        </w:rPr>
        <w:t>،</w:t>
      </w:r>
      <w:r w:rsidRPr="007B62FF">
        <w:rPr>
          <w:rtl/>
        </w:rPr>
        <w:t xml:space="preserve"> أبو عبد الله</w:t>
      </w:r>
      <w:r w:rsidR="00527246">
        <w:rPr>
          <w:rtl/>
        </w:rPr>
        <w:t>،</w:t>
      </w:r>
      <w:r w:rsidRPr="007B62FF">
        <w:rPr>
          <w:rtl/>
        </w:rPr>
        <w:t xml:space="preserve"> بجليّ</w:t>
      </w:r>
      <w:r w:rsidR="00527246">
        <w:rPr>
          <w:rtl/>
        </w:rPr>
        <w:t>،</w:t>
      </w:r>
      <w:r w:rsidRPr="007B62FF">
        <w:rPr>
          <w:rtl/>
        </w:rPr>
        <w:t xml:space="preserve"> عربيّ</w:t>
      </w:r>
      <w:r w:rsidR="00527246">
        <w:rPr>
          <w:rtl/>
        </w:rPr>
        <w:t>،</w:t>
      </w:r>
      <w:r w:rsidRPr="007B62FF">
        <w:rPr>
          <w:rtl/>
        </w:rPr>
        <w:t xml:space="preserve"> من أهل قم</w:t>
      </w:r>
      <w:r w:rsidR="00527246">
        <w:rPr>
          <w:rtl/>
        </w:rPr>
        <w:t>،</w:t>
      </w:r>
      <w:r w:rsidRPr="007B62FF">
        <w:rPr>
          <w:rtl/>
        </w:rPr>
        <w:t xml:space="preserve"> يلقّب سمكة</w:t>
      </w:r>
      <w:r w:rsidR="00527246">
        <w:rPr>
          <w:rtl/>
        </w:rPr>
        <w:t>،</w:t>
      </w:r>
      <w:r w:rsidRPr="007B62FF">
        <w:rPr>
          <w:rtl/>
        </w:rPr>
        <w:t xml:space="preserve"> كان من أهل الفضل</w:t>
      </w:r>
      <w:r w:rsidR="00527246">
        <w:rPr>
          <w:rtl/>
        </w:rPr>
        <w:t>،</w:t>
      </w:r>
      <w:r w:rsidRPr="007B62FF">
        <w:rPr>
          <w:rtl/>
        </w:rPr>
        <w:t xml:space="preserve"> والأدب</w:t>
      </w:r>
      <w:r w:rsidR="00527246">
        <w:rPr>
          <w:rtl/>
        </w:rPr>
        <w:t>،</w:t>
      </w:r>
      <w:r w:rsidRPr="007B62FF">
        <w:rPr>
          <w:rtl/>
        </w:rPr>
        <w:t xml:space="preserve"> والعلم</w:t>
      </w:r>
      <w:r w:rsidR="00527246">
        <w:rPr>
          <w:rtl/>
        </w:rPr>
        <w:t>،</w:t>
      </w:r>
      <w:r w:rsidRPr="007B62FF">
        <w:rPr>
          <w:rtl/>
        </w:rPr>
        <w:t xml:space="preserve"> ويقال</w:t>
      </w:r>
      <w:r w:rsidR="00527246">
        <w:rPr>
          <w:rtl/>
        </w:rPr>
        <w:t>:</w:t>
      </w:r>
      <w:r w:rsidRPr="007B62FF">
        <w:rPr>
          <w:rtl/>
        </w:rPr>
        <w:t xml:space="preserve"> إنَّ عليه قرأ أبو الفضل محمّد بن الحسين بن العميد </w:t>
      </w:r>
      <w:r w:rsidRPr="0017382C">
        <w:rPr>
          <w:rStyle w:val="libFootnotenumChar"/>
          <w:rtl/>
        </w:rPr>
        <w:t>(5)</w:t>
      </w:r>
      <w:r w:rsidR="00527246">
        <w:rPr>
          <w:rtl/>
        </w:rPr>
        <w:t>،</w:t>
      </w:r>
      <w:r w:rsidRPr="007B62FF">
        <w:rPr>
          <w:rtl/>
        </w:rPr>
        <w:t xml:space="preserve"> انتهى</w:t>
      </w:r>
      <w:r>
        <w:rPr>
          <w:rtl/>
        </w:rPr>
        <w:t>.</w:t>
      </w:r>
    </w:p>
    <w:p w:rsidR="0017382C" w:rsidRPr="007B62FF" w:rsidRDefault="0017382C" w:rsidP="0017382C">
      <w:pPr>
        <w:pStyle w:val="libNormal"/>
        <w:rPr>
          <w:rtl/>
        </w:rPr>
      </w:pPr>
      <w:r w:rsidRPr="007B62FF">
        <w:rPr>
          <w:rtl/>
        </w:rPr>
        <w:t>ويظهر منه معروفيّته</w:t>
      </w:r>
      <w:r w:rsidR="00527246">
        <w:rPr>
          <w:rtl/>
        </w:rPr>
        <w:t>،</w:t>
      </w:r>
      <w:r w:rsidRPr="007B62FF">
        <w:rPr>
          <w:rtl/>
        </w:rPr>
        <w:t xml:space="preserve"> وجلالة شأنه</w:t>
      </w:r>
      <w:r w:rsidR="00527246">
        <w:rPr>
          <w:rtl/>
        </w:rPr>
        <w:t>،</w:t>
      </w:r>
      <w:r w:rsidRPr="007B62FF">
        <w:rPr>
          <w:rtl/>
        </w:rPr>
        <w:t xml:space="preserve"> وهو ابن العميد الكاتب المعروف وزير ركن الدّولة</w:t>
      </w:r>
      <w:r w:rsidR="00527246">
        <w:rPr>
          <w:rtl/>
        </w:rPr>
        <w:t>،</w:t>
      </w:r>
      <w:r w:rsidRPr="007B62FF">
        <w:rPr>
          <w:rtl/>
        </w:rPr>
        <w:t xml:space="preserve"> وأستاذ صاحب بن عبّاد الذي قال في حقّه</w:t>
      </w:r>
      <w:r w:rsidR="00527246">
        <w:rPr>
          <w:rtl/>
        </w:rPr>
        <w:t>:</w:t>
      </w:r>
      <w:r w:rsidRPr="007B62FF">
        <w:rPr>
          <w:rtl/>
        </w:rPr>
        <w:t xml:space="preserve"> بدأت الكتابة بعبد الحميد وختمت بابن العميد.</w:t>
      </w:r>
    </w:p>
    <w:p w:rsidR="0017382C" w:rsidRDefault="0017382C" w:rsidP="00E10B1D">
      <w:pPr>
        <w:pStyle w:val="Heading3"/>
        <w:rPr>
          <w:rtl/>
        </w:rPr>
      </w:pPr>
      <w:bookmarkStart w:id="121" w:name="_Toc394921341"/>
      <w:r w:rsidRPr="004F14F2">
        <w:rPr>
          <w:rtl/>
        </w:rPr>
        <w:t>[2431] محمّد بن الحسين بن كثير</w:t>
      </w:r>
      <w:r w:rsidR="00527246">
        <w:rPr>
          <w:rtl/>
        </w:rPr>
        <w:t>:</w:t>
      </w:r>
      <w:bookmarkEnd w:id="121"/>
    </w:p>
    <w:p w:rsidR="0017382C" w:rsidRPr="007B62FF" w:rsidRDefault="0017382C" w:rsidP="0017382C">
      <w:pPr>
        <w:pStyle w:val="libNormal"/>
        <w:rPr>
          <w:rtl/>
        </w:rPr>
      </w:pPr>
      <w:r w:rsidRPr="007B62FF">
        <w:rPr>
          <w:rtl/>
        </w:rPr>
        <w:t>يروي عنه</w:t>
      </w:r>
      <w:r w:rsidR="00527246">
        <w:rPr>
          <w:rtl/>
        </w:rPr>
        <w:t>:</w:t>
      </w:r>
      <w:r w:rsidRPr="007B62FF">
        <w:rPr>
          <w:rtl/>
        </w:rPr>
        <w:t xml:space="preserve"> ابن فضال</w:t>
      </w:r>
      <w:r w:rsidR="00527246">
        <w:rPr>
          <w:rtl/>
        </w:rPr>
        <w:t>،</w:t>
      </w:r>
      <w:r w:rsidRPr="007B62FF">
        <w:rPr>
          <w:rtl/>
        </w:rPr>
        <w:t xml:space="preserve"> في الكافي</w:t>
      </w:r>
      <w:r w:rsidR="00527246">
        <w:rPr>
          <w:rtl/>
        </w:rPr>
        <w:t>،</w:t>
      </w:r>
      <w:r w:rsidRPr="007B62FF">
        <w:rPr>
          <w:rtl/>
        </w:rPr>
        <w:t xml:space="preserve"> في باب فضل فقراء المسلمين </w:t>
      </w:r>
      <w:r w:rsidRPr="0017382C">
        <w:rPr>
          <w:rStyle w:val="libFootnotenumChar"/>
          <w:rtl/>
        </w:rPr>
        <w:t>(6)</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فهرست الشيخ</w:t>
      </w:r>
      <w:r w:rsidR="00527246">
        <w:rPr>
          <w:rtl/>
        </w:rPr>
        <w:t>:</w:t>
      </w:r>
      <w:r w:rsidRPr="007B62FF">
        <w:rPr>
          <w:rtl/>
        </w:rPr>
        <w:t xml:space="preserve"> 119 / 534.</w:t>
      </w:r>
    </w:p>
    <w:p w:rsidR="0017382C" w:rsidRPr="007B62FF" w:rsidRDefault="0017382C" w:rsidP="0017382C">
      <w:pPr>
        <w:pStyle w:val="libFootnote0"/>
        <w:rPr>
          <w:rtl/>
        </w:rPr>
      </w:pPr>
      <w:r w:rsidRPr="007B62FF">
        <w:rPr>
          <w:rtl/>
        </w:rPr>
        <w:t>(2) تعليقة الوحيد على منهج المقال</w:t>
      </w:r>
      <w:r w:rsidR="00527246">
        <w:rPr>
          <w:rtl/>
        </w:rPr>
        <w:t>:</w:t>
      </w:r>
      <w:r w:rsidRPr="007B62FF">
        <w:rPr>
          <w:rtl/>
        </w:rPr>
        <w:t xml:space="preserve"> 294.</w:t>
      </w:r>
    </w:p>
    <w:p w:rsidR="0017382C" w:rsidRPr="007B62FF" w:rsidRDefault="0017382C" w:rsidP="0017382C">
      <w:pPr>
        <w:pStyle w:val="libFootnote0"/>
        <w:rPr>
          <w:rtl/>
        </w:rPr>
      </w:pPr>
      <w:r w:rsidRPr="007B62FF">
        <w:rPr>
          <w:rtl/>
        </w:rPr>
        <w:t>(3) رجال النجاشي</w:t>
      </w:r>
      <w:r w:rsidR="00527246">
        <w:rPr>
          <w:rtl/>
        </w:rPr>
        <w:t>:</w:t>
      </w:r>
      <w:r w:rsidRPr="007B62FF">
        <w:rPr>
          <w:rtl/>
        </w:rPr>
        <w:t xml:space="preserve"> 245 / 642.</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280 / 8.</w:t>
      </w:r>
    </w:p>
    <w:p w:rsidR="0017382C" w:rsidRPr="007B62FF" w:rsidRDefault="0017382C" w:rsidP="0017382C">
      <w:pPr>
        <w:pStyle w:val="libFootnote0"/>
        <w:rPr>
          <w:rtl/>
        </w:rPr>
      </w:pPr>
      <w:r w:rsidRPr="007B62FF">
        <w:rPr>
          <w:rtl/>
        </w:rPr>
        <w:t>(5) رجال النجاشي</w:t>
      </w:r>
      <w:r w:rsidR="00527246">
        <w:rPr>
          <w:rtl/>
        </w:rPr>
        <w:t>:</w:t>
      </w:r>
      <w:r w:rsidRPr="007B62FF">
        <w:rPr>
          <w:rtl/>
        </w:rPr>
        <w:t xml:space="preserve"> 97 / 242.</w:t>
      </w:r>
    </w:p>
    <w:p w:rsidR="0017382C" w:rsidRPr="007B62FF" w:rsidRDefault="0017382C" w:rsidP="0017382C">
      <w:pPr>
        <w:pStyle w:val="libFootnote0"/>
        <w:rPr>
          <w:rtl/>
        </w:rPr>
      </w:pPr>
      <w:r w:rsidRPr="007B62FF">
        <w:rPr>
          <w:rtl/>
        </w:rPr>
        <w:t>(6) الكافي 2</w:t>
      </w:r>
      <w:r w:rsidR="00527246">
        <w:rPr>
          <w:rtl/>
        </w:rPr>
        <w:t>:</w:t>
      </w:r>
      <w:r w:rsidRPr="007B62FF">
        <w:rPr>
          <w:rtl/>
        </w:rPr>
        <w:t xml:space="preserve"> 203 / 17.</w:t>
      </w:r>
    </w:p>
    <w:p w:rsidR="0017382C" w:rsidRDefault="0017382C" w:rsidP="00C613E8">
      <w:pPr>
        <w:pStyle w:val="libNormal"/>
        <w:rPr>
          <w:rtl/>
        </w:rPr>
      </w:pPr>
      <w:r>
        <w:rPr>
          <w:rtl/>
        </w:rPr>
        <w:br w:type="page"/>
      </w:r>
    </w:p>
    <w:p w:rsidR="0017382C" w:rsidRDefault="0017382C" w:rsidP="00E10B1D">
      <w:pPr>
        <w:pStyle w:val="Heading3"/>
        <w:rPr>
          <w:rtl/>
        </w:rPr>
      </w:pPr>
      <w:bookmarkStart w:id="122" w:name="_Toc394921342"/>
      <w:r w:rsidRPr="004F14F2">
        <w:rPr>
          <w:rtl/>
        </w:rPr>
        <w:lastRenderedPageBreak/>
        <w:t>[2432] محمّد بن الحسين بن متّ</w:t>
      </w:r>
      <w:r w:rsidR="00527246">
        <w:rPr>
          <w:rtl/>
        </w:rPr>
        <w:t>:</w:t>
      </w:r>
      <w:bookmarkEnd w:id="122"/>
    </w:p>
    <w:p w:rsidR="0017382C" w:rsidRPr="007B62FF" w:rsidRDefault="0017382C" w:rsidP="0017382C">
      <w:pPr>
        <w:pStyle w:val="libNormal"/>
        <w:rPr>
          <w:rtl/>
        </w:rPr>
      </w:pPr>
      <w:r w:rsidRPr="007B62FF">
        <w:rPr>
          <w:rtl/>
        </w:rPr>
        <w:t>الجوهري</w:t>
      </w:r>
      <w:r w:rsidR="00527246">
        <w:rPr>
          <w:rtl/>
        </w:rPr>
        <w:t>،</w:t>
      </w:r>
      <w:r w:rsidRPr="007B62FF">
        <w:rPr>
          <w:rtl/>
        </w:rPr>
        <w:t xml:space="preserve"> من مشايخ جعفر بن قولويه في كامل الزيارة </w:t>
      </w:r>
      <w:r w:rsidRPr="0017382C">
        <w:rPr>
          <w:rStyle w:val="libFootnotenumChar"/>
          <w:rtl/>
        </w:rPr>
        <w:t>(1)</w:t>
      </w:r>
      <w:r>
        <w:rPr>
          <w:rtl/>
        </w:rPr>
        <w:t>.</w:t>
      </w:r>
    </w:p>
    <w:p w:rsidR="0017382C" w:rsidRPr="00E10B1D" w:rsidRDefault="0017382C" w:rsidP="0063324D">
      <w:pPr>
        <w:pStyle w:val="Heading3"/>
        <w:rPr>
          <w:rStyle w:val="Heading3Char"/>
          <w:rtl/>
        </w:rPr>
      </w:pPr>
      <w:bookmarkStart w:id="123" w:name="_Toc394921343"/>
      <w:r w:rsidRPr="00E10B1D">
        <w:rPr>
          <w:rStyle w:val="Heading3Char"/>
          <w:rtl/>
        </w:rPr>
        <w:t xml:space="preserve">[2433] محمّد بن الحصين </w:t>
      </w:r>
      <w:r w:rsidRPr="0017382C">
        <w:rPr>
          <w:rStyle w:val="libFootnotenumChar"/>
          <w:rtl/>
        </w:rPr>
        <w:t>(2)</w:t>
      </w:r>
      <w:r w:rsidRPr="00E10B1D">
        <w:rPr>
          <w:rStyle w:val="Heading3Char"/>
          <w:rtl/>
        </w:rPr>
        <w:t xml:space="preserve"> بن عبد الرحمن</w:t>
      </w:r>
      <w:r w:rsidR="00527246" w:rsidRPr="00E10B1D">
        <w:rPr>
          <w:rStyle w:val="Heading3Char"/>
          <w:rtl/>
        </w:rPr>
        <w:t>:</w:t>
      </w:r>
      <w:bookmarkEnd w:id="123"/>
    </w:p>
    <w:p w:rsidR="0017382C" w:rsidRPr="007B62FF" w:rsidRDefault="0017382C" w:rsidP="0017382C">
      <w:pPr>
        <w:pStyle w:val="libNormal"/>
        <w:rPr>
          <w:rtl/>
        </w:rPr>
      </w:pPr>
      <w:r w:rsidRPr="007B62FF">
        <w:rPr>
          <w:rtl/>
        </w:rPr>
        <w:t>الجُعْفِيّ</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r w:rsidRPr="007B62FF">
        <w:rPr>
          <w:rtl/>
        </w:rPr>
        <w:t xml:space="preserve"> والظاهر أنه الذي روى عنه</w:t>
      </w:r>
      <w:r w:rsidR="00527246">
        <w:rPr>
          <w:rtl/>
        </w:rPr>
        <w:t>:</w:t>
      </w:r>
      <w:r w:rsidRPr="007B62FF">
        <w:rPr>
          <w:rtl/>
        </w:rPr>
        <w:t xml:space="preserve"> الحسين بن سعيد في التهذيب في باب القبلة </w:t>
      </w:r>
      <w:r w:rsidRPr="0017382C">
        <w:rPr>
          <w:rStyle w:val="libFootnotenumChar"/>
          <w:rtl/>
        </w:rPr>
        <w:t>(4)</w:t>
      </w:r>
      <w:r w:rsidR="00527246">
        <w:rPr>
          <w:rtl/>
        </w:rPr>
        <w:t>،</w:t>
      </w:r>
      <w:r w:rsidRPr="007B62FF">
        <w:rPr>
          <w:rtl/>
        </w:rPr>
        <w:t xml:space="preserve"> وفي باب أحكام الجماعة </w:t>
      </w:r>
      <w:r w:rsidRPr="0017382C">
        <w:rPr>
          <w:rStyle w:val="libFootnotenumChar"/>
          <w:rtl/>
        </w:rPr>
        <w:t>(5)</w:t>
      </w:r>
      <w:r w:rsidR="00527246">
        <w:rPr>
          <w:rtl/>
        </w:rPr>
        <w:t>،</w:t>
      </w:r>
      <w:r w:rsidRPr="007B62FF">
        <w:rPr>
          <w:rtl/>
        </w:rPr>
        <w:t xml:space="preserve"> وفي الكافي</w:t>
      </w:r>
      <w:r w:rsidR="00527246">
        <w:rPr>
          <w:rtl/>
        </w:rPr>
        <w:t>،</w:t>
      </w:r>
      <w:r w:rsidRPr="007B62FF">
        <w:rPr>
          <w:rtl/>
        </w:rPr>
        <w:t xml:space="preserve"> في باب التزين يوم الجمعة </w:t>
      </w:r>
      <w:r w:rsidRPr="0017382C">
        <w:rPr>
          <w:rStyle w:val="libFootnotenumChar"/>
          <w:rtl/>
        </w:rPr>
        <w:t>(6)</w:t>
      </w:r>
      <w:r w:rsidR="00527246">
        <w:rPr>
          <w:rtl/>
        </w:rPr>
        <w:t>،</w:t>
      </w:r>
      <w:r w:rsidRPr="007B62FF">
        <w:rPr>
          <w:rtl/>
        </w:rPr>
        <w:t xml:space="preserve"> وفي الروضة بعد حديث قوم صالح </w:t>
      </w:r>
      <w:r w:rsidRPr="0017382C">
        <w:rPr>
          <w:rStyle w:val="libFootnotenumChar"/>
          <w:rtl/>
        </w:rPr>
        <w:t>(7)</w:t>
      </w:r>
      <w:r w:rsidR="00527246">
        <w:rPr>
          <w:rtl/>
        </w:rPr>
        <w:t>،</w:t>
      </w:r>
      <w:r w:rsidRPr="007B62FF">
        <w:rPr>
          <w:rtl/>
        </w:rPr>
        <w:t xml:space="preserve"> وابن فضال</w:t>
      </w:r>
      <w:r w:rsidR="00527246">
        <w:rPr>
          <w:rtl/>
        </w:rPr>
        <w:t>،</w:t>
      </w:r>
      <w:r w:rsidRPr="007B62FF">
        <w:rPr>
          <w:rtl/>
        </w:rPr>
        <w:t xml:space="preserve"> فيه</w:t>
      </w:r>
      <w:r w:rsidR="00527246">
        <w:rPr>
          <w:rtl/>
        </w:rPr>
        <w:t>،</w:t>
      </w:r>
      <w:r w:rsidRPr="007B62FF">
        <w:rPr>
          <w:rtl/>
        </w:rPr>
        <w:t xml:space="preserve"> في باب علل الموت </w:t>
      </w:r>
      <w:r w:rsidRPr="0017382C">
        <w:rPr>
          <w:rStyle w:val="libFootnotenumChar"/>
          <w:rtl/>
        </w:rPr>
        <w:t>(8)</w:t>
      </w:r>
      <w:r>
        <w:rPr>
          <w:rtl/>
        </w:rPr>
        <w:t>.</w:t>
      </w:r>
    </w:p>
    <w:p w:rsidR="0017382C" w:rsidRDefault="0017382C" w:rsidP="00E10B1D">
      <w:pPr>
        <w:pStyle w:val="Heading3"/>
        <w:rPr>
          <w:rtl/>
        </w:rPr>
      </w:pPr>
      <w:bookmarkStart w:id="124" w:name="_Toc394921344"/>
      <w:r w:rsidRPr="004F14F2">
        <w:rPr>
          <w:rtl/>
        </w:rPr>
        <w:t>[2434] محمّد بن حُكَيم السّاباطي</w:t>
      </w:r>
      <w:r w:rsidR="00527246">
        <w:rPr>
          <w:rtl/>
        </w:rPr>
        <w:t>:</w:t>
      </w:r>
      <w:bookmarkEnd w:id="124"/>
    </w:p>
    <w:p w:rsidR="0017382C" w:rsidRPr="007B62FF" w:rsidRDefault="0017382C" w:rsidP="0017382C">
      <w:pPr>
        <w:pStyle w:val="libNormal"/>
        <w:rPr>
          <w:rtl/>
        </w:rPr>
      </w:pPr>
      <w:r w:rsidRPr="007B62FF">
        <w:rPr>
          <w:rtl/>
        </w:rPr>
        <w:t xml:space="preserve">أخو مُرازم وحديد </w:t>
      </w:r>
      <w:r w:rsidRPr="0017382C">
        <w:rPr>
          <w:rStyle w:val="libFootnotenumChar"/>
          <w:rtl/>
        </w:rPr>
        <w:t>(9)</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(10)</w:t>
      </w:r>
      <w:r w:rsidRPr="007B62FF">
        <w:rPr>
          <w:rtl/>
        </w:rPr>
        <w:t xml:space="preserve"> وقد مرّ ما</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كامل الزيارات</w:t>
      </w:r>
      <w:r w:rsidR="00527246">
        <w:rPr>
          <w:rtl/>
        </w:rPr>
        <w:t>:</w:t>
      </w:r>
      <w:r w:rsidRPr="007B62FF">
        <w:rPr>
          <w:rtl/>
        </w:rPr>
        <w:t xml:space="preserve"> 27 الباب الثامن حديث 1.</w:t>
      </w:r>
    </w:p>
    <w:p w:rsidR="0017382C" w:rsidRPr="007B62FF" w:rsidRDefault="0017382C" w:rsidP="0017382C">
      <w:pPr>
        <w:pStyle w:val="libFootnote0"/>
        <w:rPr>
          <w:rtl/>
        </w:rPr>
      </w:pPr>
      <w:r w:rsidRPr="007B62FF">
        <w:rPr>
          <w:rtl/>
        </w:rPr>
        <w:t>(2) في الحجرية</w:t>
      </w:r>
      <w:r w:rsidR="00527246">
        <w:rPr>
          <w:rtl/>
        </w:rPr>
        <w:t>:</w:t>
      </w:r>
      <w:r w:rsidRPr="007B62FF">
        <w:rPr>
          <w:rtl/>
        </w:rPr>
        <w:t xml:space="preserve"> </w:t>
      </w:r>
      <w:r>
        <w:rPr>
          <w:rtl/>
        </w:rPr>
        <w:t>(</w:t>
      </w:r>
      <w:r w:rsidRPr="007B62FF">
        <w:rPr>
          <w:rtl/>
        </w:rPr>
        <w:t>بن الحسين</w:t>
      </w:r>
      <w:r>
        <w:rPr>
          <w:rtl/>
        </w:rPr>
        <w:t>)</w:t>
      </w:r>
      <w:r w:rsidR="00527246">
        <w:rPr>
          <w:rtl/>
        </w:rPr>
        <w:t>،</w:t>
      </w:r>
      <w:r w:rsidRPr="007B62FF">
        <w:rPr>
          <w:rtl/>
        </w:rPr>
        <w:t xml:space="preserve"> وما في الأصل هو الصحيح الموافق لما في</w:t>
      </w:r>
      <w:r w:rsidR="00527246">
        <w:rPr>
          <w:rtl/>
        </w:rPr>
        <w:t>:</w:t>
      </w:r>
      <w:r w:rsidRPr="007B62FF">
        <w:rPr>
          <w:rtl/>
        </w:rPr>
        <w:t xml:space="preserve"> المصدر</w:t>
      </w:r>
      <w:r w:rsidR="00527246">
        <w:rPr>
          <w:rtl/>
        </w:rPr>
        <w:t>،</w:t>
      </w:r>
      <w:r w:rsidRPr="007B62FF">
        <w:rPr>
          <w:rtl/>
        </w:rPr>
        <w:t xml:space="preserve"> ومنهج المقال</w:t>
      </w:r>
      <w:r w:rsidR="00527246">
        <w:rPr>
          <w:rtl/>
        </w:rPr>
        <w:t>:</w:t>
      </w:r>
      <w:r w:rsidRPr="007B62FF">
        <w:rPr>
          <w:rtl/>
        </w:rPr>
        <w:t xml:space="preserve"> 294</w:t>
      </w:r>
      <w:r w:rsidR="00527246">
        <w:rPr>
          <w:rtl/>
        </w:rPr>
        <w:t>،</w:t>
      </w:r>
      <w:r w:rsidRPr="007B62FF">
        <w:rPr>
          <w:rtl/>
        </w:rPr>
        <w:t xml:space="preserve"> ومجمع الرجال 5</w:t>
      </w:r>
      <w:r w:rsidR="00527246">
        <w:rPr>
          <w:rtl/>
        </w:rPr>
        <w:t>:</w:t>
      </w:r>
      <w:r w:rsidRPr="007B62FF">
        <w:rPr>
          <w:rtl/>
        </w:rPr>
        <w:t xml:space="preserve"> 199</w:t>
      </w:r>
      <w:r w:rsidR="00527246">
        <w:rPr>
          <w:rtl/>
        </w:rPr>
        <w:t>،</w:t>
      </w:r>
      <w:r w:rsidRPr="007B62FF">
        <w:rPr>
          <w:rtl/>
        </w:rPr>
        <w:t xml:space="preserve"> ونقد الرجال</w:t>
      </w:r>
      <w:r w:rsidR="00527246">
        <w:rPr>
          <w:rtl/>
        </w:rPr>
        <w:t>:</w:t>
      </w:r>
      <w:r w:rsidRPr="007B62FF">
        <w:rPr>
          <w:rtl/>
        </w:rPr>
        <w:t xml:space="preserve"> 303</w:t>
      </w:r>
      <w:r w:rsidR="00527246">
        <w:rPr>
          <w:rtl/>
        </w:rPr>
        <w:t>،</w:t>
      </w:r>
      <w:r w:rsidRPr="007B62FF">
        <w:rPr>
          <w:rtl/>
        </w:rPr>
        <w:t xml:space="preserve"> وجامع الرواة 2</w:t>
      </w:r>
      <w:r w:rsidR="00527246">
        <w:rPr>
          <w:rtl/>
        </w:rPr>
        <w:t>:</w:t>
      </w:r>
      <w:r w:rsidRPr="007B62FF">
        <w:rPr>
          <w:rtl/>
        </w:rPr>
        <w:t xml:space="preserve"> 101</w:t>
      </w:r>
      <w:r w:rsidR="00527246">
        <w:rPr>
          <w:rtl/>
        </w:rPr>
        <w:t>،</w:t>
      </w:r>
      <w:r w:rsidRPr="007B62FF">
        <w:rPr>
          <w:rtl/>
        </w:rPr>
        <w:t xml:space="preserve"> وتنقيح المقال 3</w:t>
      </w:r>
      <w:r w:rsidR="00527246">
        <w:rPr>
          <w:rtl/>
        </w:rPr>
        <w:t>:</w:t>
      </w:r>
      <w:r w:rsidRPr="007B62FF">
        <w:rPr>
          <w:rtl/>
        </w:rPr>
        <w:t xml:space="preserve"> 108</w:t>
      </w:r>
      <w:r w:rsidR="00527246">
        <w:rPr>
          <w:rtl/>
        </w:rPr>
        <w:t>،</w:t>
      </w:r>
      <w:r w:rsidRPr="007B62FF">
        <w:rPr>
          <w:rtl/>
        </w:rPr>
        <w:t xml:space="preserve"> ومعجم رجال الحديث 16</w:t>
      </w:r>
      <w:r w:rsidR="00527246">
        <w:rPr>
          <w:rtl/>
        </w:rPr>
        <w:t>:</w:t>
      </w:r>
      <w:r w:rsidRPr="007B62FF">
        <w:rPr>
          <w:rtl/>
        </w:rPr>
        <w:t xml:space="preserve"> 28</w:t>
      </w:r>
      <w:r w:rsidR="00527246">
        <w:rPr>
          <w:rtl/>
        </w:rPr>
        <w:t>،</w:t>
      </w:r>
      <w:r w:rsidRPr="007B62FF">
        <w:rPr>
          <w:rtl/>
        </w:rPr>
        <w:t xml:space="preserve"> والمصادر الروائية كما ستأتي.</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286 / 85.</w:t>
      </w:r>
    </w:p>
    <w:p w:rsidR="0017382C" w:rsidRPr="007B62FF" w:rsidRDefault="0017382C" w:rsidP="0017382C">
      <w:pPr>
        <w:pStyle w:val="libFootnote0"/>
        <w:rPr>
          <w:rtl/>
        </w:rPr>
      </w:pPr>
      <w:r w:rsidRPr="007B62FF">
        <w:rPr>
          <w:rtl/>
        </w:rPr>
        <w:t>(4) تهذيب الأحكام 2</w:t>
      </w:r>
      <w:r w:rsidR="00527246">
        <w:rPr>
          <w:rtl/>
        </w:rPr>
        <w:t>:</w:t>
      </w:r>
      <w:r w:rsidRPr="007B62FF">
        <w:rPr>
          <w:rtl/>
        </w:rPr>
        <w:t xml:space="preserve"> 49 / 160.</w:t>
      </w:r>
    </w:p>
    <w:p w:rsidR="0017382C" w:rsidRPr="007B62FF" w:rsidRDefault="0017382C" w:rsidP="0017382C">
      <w:pPr>
        <w:pStyle w:val="libFootnote0"/>
        <w:rPr>
          <w:rtl/>
        </w:rPr>
      </w:pPr>
      <w:r w:rsidRPr="007B62FF">
        <w:rPr>
          <w:rtl/>
        </w:rPr>
        <w:t>(5) تهذيب الأحكام 3</w:t>
      </w:r>
      <w:r w:rsidR="00527246">
        <w:rPr>
          <w:rtl/>
        </w:rPr>
        <w:t>:</w:t>
      </w:r>
      <w:r w:rsidRPr="007B62FF">
        <w:rPr>
          <w:rtl/>
        </w:rPr>
        <w:t xml:space="preserve"> 38 / 133.</w:t>
      </w:r>
    </w:p>
    <w:p w:rsidR="0017382C" w:rsidRPr="007B62FF" w:rsidRDefault="0017382C" w:rsidP="0017382C">
      <w:pPr>
        <w:pStyle w:val="libFootnote0"/>
        <w:rPr>
          <w:rtl/>
        </w:rPr>
      </w:pPr>
      <w:r w:rsidRPr="007B62FF">
        <w:rPr>
          <w:rtl/>
        </w:rPr>
        <w:t>(6) تهذيب الأحكام 3</w:t>
      </w:r>
      <w:r w:rsidR="00527246">
        <w:rPr>
          <w:rtl/>
        </w:rPr>
        <w:t>:</w:t>
      </w:r>
      <w:r w:rsidRPr="007B62FF">
        <w:rPr>
          <w:rtl/>
        </w:rPr>
        <w:t xml:space="preserve"> 417 / 2.</w:t>
      </w:r>
    </w:p>
    <w:p w:rsidR="0017382C" w:rsidRPr="007B62FF" w:rsidRDefault="0017382C" w:rsidP="0017382C">
      <w:pPr>
        <w:pStyle w:val="libFootnote0"/>
        <w:rPr>
          <w:rtl/>
        </w:rPr>
      </w:pPr>
      <w:r w:rsidRPr="007B62FF">
        <w:rPr>
          <w:rtl/>
        </w:rPr>
        <w:t>(7) الكافي 8</w:t>
      </w:r>
      <w:r w:rsidR="00527246">
        <w:rPr>
          <w:rtl/>
        </w:rPr>
        <w:t>:</w:t>
      </w:r>
      <w:r w:rsidRPr="007B62FF">
        <w:rPr>
          <w:rtl/>
        </w:rPr>
        <w:t xml:space="preserve"> 199 / 239.</w:t>
      </w:r>
    </w:p>
    <w:p w:rsidR="0017382C" w:rsidRPr="007B62FF" w:rsidRDefault="0017382C" w:rsidP="0017382C">
      <w:pPr>
        <w:pStyle w:val="libFootnote0"/>
        <w:rPr>
          <w:rtl/>
        </w:rPr>
      </w:pPr>
      <w:r w:rsidRPr="007B62FF">
        <w:rPr>
          <w:rtl/>
        </w:rPr>
        <w:t>(8) الكافي 3</w:t>
      </w:r>
      <w:r w:rsidR="00527246">
        <w:rPr>
          <w:rtl/>
        </w:rPr>
        <w:t>:</w:t>
      </w:r>
      <w:r w:rsidRPr="007B62FF">
        <w:rPr>
          <w:rtl/>
        </w:rPr>
        <w:t xml:space="preserve"> 111 / 4.</w:t>
      </w:r>
    </w:p>
    <w:p w:rsidR="0017382C" w:rsidRPr="007B62FF" w:rsidRDefault="0017382C" w:rsidP="0017382C">
      <w:pPr>
        <w:pStyle w:val="libFootnote0"/>
        <w:rPr>
          <w:rtl/>
        </w:rPr>
      </w:pPr>
      <w:r w:rsidRPr="007B62FF">
        <w:rPr>
          <w:rtl/>
        </w:rPr>
        <w:t>(9) في المصدر</w:t>
      </w:r>
      <w:r w:rsidR="00527246">
        <w:rPr>
          <w:rtl/>
        </w:rPr>
        <w:t>:</w:t>
      </w:r>
      <w:r w:rsidRPr="007B62FF">
        <w:rPr>
          <w:rtl/>
        </w:rPr>
        <w:t xml:space="preserve"> </w:t>
      </w:r>
      <w:r>
        <w:rPr>
          <w:rtl/>
        </w:rPr>
        <w:t>(</w:t>
      </w:r>
      <w:r w:rsidRPr="007B62FF">
        <w:rPr>
          <w:rtl/>
        </w:rPr>
        <w:t>وله إخوة محمد ومرازم وحديد</w:t>
      </w:r>
      <w:r>
        <w:rPr>
          <w:rtl/>
        </w:rPr>
        <w:t>)</w:t>
      </w:r>
      <w:r w:rsidRPr="007B62FF">
        <w:rPr>
          <w:rtl/>
        </w:rPr>
        <w:t xml:space="preserve"> ومثله في</w:t>
      </w:r>
      <w:r w:rsidR="00527246">
        <w:rPr>
          <w:rtl/>
        </w:rPr>
        <w:t>:</w:t>
      </w:r>
      <w:r w:rsidRPr="007B62FF">
        <w:rPr>
          <w:rtl/>
        </w:rPr>
        <w:t xml:space="preserve"> منهج المقال</w:t>
      </w:r>
      <w:r w:rsidR="00527246">
        <w:rPr>
          <w:rtl/>
        </w:rPr>
        <w:t>:</w:t>
      </w:r>
      <w:r w:rsidRPr="007B62FF">
        <w:rPr>
          <w:rtl/>
        </w:rPr>
        <w:t xml:space="preserve"> 294</w:t>
      </w:r>
      <w:r w:rsidR="00527246">
        <w:rPr>
          <w:rtl/>
        </w:rPr>
        <w:t>،</w:t>
      </w:r>
      <w:r w:rsidRPr="007B62FF">
        <w:rPr>
          <w:rtl/>
        </w:rPr>
        <w:t xml:space="preserve"> ومجمع الرجال 5</w:t>
      </w:r>
      <w:r w:rsidR="00527246">
        <w:rPr>
          <w:rtl/>
        </w:rPr>
        <w:t>:</w:t>
      </w:r>
      <w:r w:rsidRPr="007B62FF">
        <w:rPr>
          <w:rtl/>
        </w:rPr>
        <w:t xml:space="preserve"> 201</w:t>
      </w:r>
      <w:r w:rsidR="00527246">
        <w:rPr>
          <w:rtl/>
        </w:rPr>
        <w:t>،</w:t>
      </w:r>
      <w:r w:rsidRPr="007B62FF">
        <w:rPr>
          <w:rtl/>
        </w:rPr>
        <w:t xml:space="preserve"> ونقد الرجال</w:t>
      </w:r>
      <w:r w:rsidR="00527246">
        <w:rPr>
          <w:rtl/>
        </w:rPr>
        <w:t>:</w:t>
      </w:r>
      <w:r w:rsidRPr="007B62FF">
        <w:rPr>
          <w:rtl/>
        </w:rPr>
        <w:t xml:space="preserve"> 304</w:t>
      </w:r>
      <w:r w:rsidR="00527246">
        <w:rPr>
          <w:rtl/>
        </w:rPr>
        <w:t>،</w:t>
      </w:r>
      <w:r w:rsidRPr="007B62FF">
        <w:rPr>
          <w:rtl/>
        </w:rPr>
        <w:t xml:space="preserve"> وتنقيح المقال 3</w:t>
      </w:r>
      <w:r w:rsidR="00527246">
        <w:rPr>
          <w:rtl/>
        </w:rPr>
        <w:t>:</w:t>
      </w:r>
      <w:r w:rsidRPr="007B62FF">
        <w:rPr>
          <w:rtl/>
        </w:rPr>
        <w:t xml:space="preserve"> 109</w:t>
      </w:r>
      <w:r w:rsidR="00527246">
        <w:rPr>
          <w:rtl/>
        </w:rPr>
        <w:t>،</w:t>
      </w:r>
      <w:r w:rsidRPr="007B62FF">
        <w:rPr>
          <w:rtl/>
        </w:rPr>
        <w:t xml:space="preserve"> وما في جامع الرواة 2</w:t>
      </w:r>
      <w:r w:rsidR="00527246">
        <w:rPr>
          <w:rtl/>
        </w:rPr>
        <w:t>:</w:t>
      </w:r>
      <w:r w:rsidRPr="007B62FF">
        <w:rPr>
          <w:rtl/>
        </w:rPr>
        <w:t xml:space="preserve"> 103</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(10) رجال الشيخ</w:t>
      </w:r>
      <w:r w:rsidR="00527246">
        <w:rPr>
          <w:rtl/>
        </w:rPr>
        <w:t>:</w:t>
      </w:r>
      <w:r w:rsidRPr="007B62FF">
        <w:rPr>
          <w:rtl/>
        </w:rPr>
        <w:t xml:space="preserve"> 285 / 78.</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يتعلّق به في </w:t>
      </w:r>
      <w:r>
        <w:rPr>
          <w:rtl/>
        </w:rPr>
        <w:t>(</w:t>
      </w:r>
      <w:r w:rsidRPr="007B62FF">
        <w:rPr>
          <w:rtl/>
        </w:rPr>
        <w:t>رعز</w:t>
      </w:r>
      <w:r>
        <w:rPr>
          <w:rtl/>
        </w:rPr>
        <w:t>)</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125" w:name="_Toc394921345"/>
      <w:r w:rsidRPr="004F14F2">
        <w:rPr>
          <w:rtl/>
        </w:rPr>
        <w:t>[2435] محمّد بن حمّاد</w:t>
      </w:r>
      <w:r w:rsidR="00527246">
        <w:rPr>
          <w:rtl/>
        </w:rPr>
        <w:t>:</w:t>
      </w:r>
      <w:bookmarkEnd w:id="125"/>
    </w:p>
    <w:p w:rsidR="0017382C" w:rsidRPr="007B62FF" w:rsidRDefault="0017382C" w:rsidP="0017382C">
      <w:pPr>
        <w:pStyle w:val="libNormal"/>
        <w:rPr>
          <w:rtl/>
        </w:rPr>
      </w:pPr>
      <w:r w:rsidRPr="007B62FF">
        <w:rPr>
          <w:rtl/>
        </w:rPr>
        <w:t>أبو الأشعث ا</w:t>
      </w:r>
      <w:r w:rsidR="00E10B1D">
        <w:rPr>
          <w:rtl/>
        </w:rPr>
        <w:t>لمـُ</w:t>
      </w:r>
      <w:r w:rsidRPr="007B62FF">
        <w:rPr>
          <w:rtl/>
        </w:rPr>
        <w:t>زَنِيّ</w:t>
      </w:r>
      <w:r w:rsidR="00527246">
        <w:rPr>
          <w:rtl/>
        </w:rPr>
        <w:t>،</w:t>
      </w:r>
      <w:r w:rsidRPr="007B62FF">
        <w:rPr>
          <w:rtl/>
        </w:rPr>
        <w:t xml:space="preserve"> 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126" w:name="_Toc394921346"/>
      <w:r w:rsidRPr="004F14F2">
        <w:rPr>
          <w:rtl/>
        </w:rPr>
        <w:t>[2436] محمّد بن حمّاد بن عبد الرحمن</w:t>
      </w:r>
      <w:r w:rsidR="00527246">
        <w:rPr>
          <w:rtl/>
        </w:rPr>
        <w:t>:</w:t>
      </w:r>
      <w:bookmarkEnd w:id="126"/>
    </w:p>
    <w:p w:rsidR="0017382C" w:rsidRPr="007B62FF" w:rsidRDefault="0017382C" w:rsidP="0017382C">
      <w:pPr>
        <w:pStyle w:val="libNormal"/>
        <w:rPr>
          <w:rtl/>
        </w:rPr>
      </w:pPr>
      <w:r w:rsidRPr="007B62FF">
        <w:rPr>
          <w:rtl/>
        </w:rPr>
        <w:t>الأنصاري</w:t>
      </w:r>
      <w:r w:rsidR="00527246">
        <w:rPr>
          <w:rtl/>
        </w:rPr>
        <w:t>،</w:t>
      </w:r>
      <w:r w:rsidRPr="007B62FF">
        <w:rPr>
          <w:rtl/>
        </w:rPr>
        <w:t xml:space="preserve"> مولى آل أبي ليلى</w:t>
      </w:r>
      <w:r w:rsidR="00527246">
        <w:rPr>
          <w:rtl/>
        </w:rPr>
        <w:t>،</w:t>
      </w:r>
      <w:r w:rsidRPr="007B62FF">
        <w:rPr>
          <w:rtl/>
        </w:rPr>
        <w:t xml:space="preserve"> 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127" w:name="_Toc394921347"/>
      <w:r w:rsidRPr="004F14F2">
        <w:rPr>
          <w:rtl/>
        </w:rPr>
        <w:t>[2437] محمّد بن حمّاد الهَمْدَاني</w:t>
      </w:r>
      <w:r w:rsidR="00527246">
        <w:rPr>
          <w:rtl/>
        </w:rPr>
        <w:t>:</w:t>
      </w:r>
      <w:bookmarkEnd w:id="127"/>
    </w:p>
    <w:p w:rsidR="0017382C" w:rsidRPr="007B62FF" w:rsidRDefault="0017382C" w:rsidP="0017382C">
      <w:pPr>
        <w:pStyle w:val="libNormal"/>
        <w:rPr>
          <w:rtl/>
        </w:rPr>
      </w:pPr>
      <w:r w:rsidRPr="007B62FF">
        <w:rPr>
          <w:rtl/>
        </w:rPr>
        <w:t xml:space="preserve">الفاشي </w:t>
      </w:r>
      <w:r w:rsidRPr="0017382C">
        <w:rPr>
          <w:rStyle w:val="libFootnotenumChar"/>
          <w:rtl/>
        </w:rPr>
        <w:t>(4)</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128" w:name="_Toc394921348"/>
      <w:r w:rsidRPr="004F14F2">
        <w:rPr>
          <w:rtl/>
        </w:rPr>
        <w:t>[2438] محمّد بن حُمْران بن أعْيَن</w:t>
      </w:r>
      <w:r w:rsidR="00527246">
        <w:rPr>
          <w:rtl/>
        </w:rPr>
        <w:t>:</w:t>
      </w:r>
      <w:bookmarkEnd w:id="128"/>
    </w:p>
    <w:p w:rsidR="0017382C" w:rsidRPr="007B62FF" w:rsidRDefault="0017382C" w:rsidP="0017382C">
      <w:pPr>
        <w:pStyle w:val="libNormal"/>
        <w:rPr>
          <w:rtl/>
        </w:rPr>
      </w:pPr>
      <w:r w:rsidRPr="007B62FF">
        <w:rPr>
          <w:rtl/>
        </w:rPr>
        <w:t>مولى بني شيبان</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r w:rsidRPr="007B62FF">
        <w:rPr>
          <w:rtl/>
        </w:rPr>
        <w:t xml:space="preserve"> له كتاب في الفهرست يرويه ابن أبي عمير</w:t>
      </w:r>
      <w:r w:rsidR="00527246">
        <w:rPr>
          <w:rtl/>
        </w:rPr>
        <w:t>،</w:t>
      </w:r>
      <w:r w:rsidRPr="007B62FF">
        <w:rPr>
          <w:rtl/>
        </w:rPr>
        <w:t xml:space="preserve"> وابن أبي نجران </w:t>
      </w:r>
      <w:r w:rsidRPr="0017382C">
        <w:rPr>
          <w:rStyle w:val="libFootnotenumChar"/>
          <w:rtl/>
        </w:rPr>
        <w:t>(7)</w:t>
      </w:r>
      <w:r>
        <w:rPr>
          <w:rtl/>
        </w:rPr>
        <w:t>.</w:t>
      </w:r>
    </w:p>
    <w:p w:rsidR="0017382C" w:rsidRPr="007B62FF" w:rsidRDefault="0017382C" w:rsidP="0017382C">
      <w:pPr>
        <w:pStyle w:val="libNormal"/>
        <w:rPr>
          <w:rtl/>
        </w:rPr>
      </w:pPr>
      <w:r w:rsidRPr="007B62FF">
        <w:rPr>
          <w:rtl/>
        </w:rPr>
        <w:t>وفي المجلس الثاني من أمالي الصدوق في الصحيح</w:t>
      </w:r>
      <w:r w:rsidR="00527246">
        <w:rPr>
          <w:rtl/>
        </w:rPr>
        <w:t>:</w:t>
      </w:r>
      <w:r w:rsidRPr="007B62FF">
        <w:rPr>
          <w:rtl/>
        </w:rPr>
        <w:t xml:space="preserve"> عن ابن أبي عمير</w:t>
      </w:r>
      <w:r w:rsidR="00527246">
        <w:rPr>
          <w:rtl/>
        </w:rPr>
        <w:t>،</w:t>
      </w:r>
      <w:r w:rsidRPr="007B62FF">
        <w:rPr>
          <w:rtl/>
        </w:rPr>
        <w:t xml:space="preserve"> قال</w:t>
      </w:r>
      <w:r w:rsidR="00527246">
        <w:rPr>
          <w:rtl/>
        </w:rPr>
        <w:t>:</w:t>
      </w:r>
      <w:r w:rsidRPr="007B62FF">
        <w:rPr>
          <w:rtl/>
        </w:rPr>
        <w:t xml:space="preserve"> حدثني جماعة من مشايخنا منهم أبان بن عثمان</w:t>
      </w:r>
      <w:r w:rsidR="00527246">
        <w:rPr>
          <w:rtl/>
        </w:rPr>
        <w:t>،</w:t>
      </w:r>
      <w:r w:rsidRPr="007B62FF">
        <w:rPr>
          <w:rtl/>
        </w:rPr>
        <w:t xml:space="preserve"> وهشام بن سالم</w:t>
      </w:r>
      <w:r w:rsidR="00527246">
        <w:rPr>
          <w:rtl/>
        </w:rPr>
        <w:t>،</w:t>
      </w:r>
      <w:r w:rsidRPr="007B62FF">
        <w:rPr>
          <w:rtl/>
        </w:rPr>
        <w:t xml:space="preserve"> ومحمّد بن حمران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تقدم في الجزء الخامس صحيفة</w:t>
      </w:r>
      <w:r w:rsidR="00527246">
        <w:rPr>
          <w:rtl/>
        </w:rPr>
        <w:t>:</w:t>
      </w:r>
      <w:r w:rsidRPr="007B62FF">
        <w:rPr>
          <w:rtl/>
        </w:rPr>
        <w:t xml:space="preserve"> 164</w:t>
      </w:r>
      <w:r w:rsidR="00527246">
        <w:rPr>
          <w:rtl/>
        </w:rPr>
        <w:t>،</w:t>
      </w:r>
      <w:r w:rsidRPr="007B62FF">
        <w:rPr>
          <w:rtl/>
        </w:rPr>
        <w:t xml:space="preserve"> الطريق رقم</w:t>
      </w:r>
      <w:r w:rsidR="00527246">
        <w:rPr>
          <w:rtl/>
        </w:rPr>
        <w:t>:</w:t>
      </w:r>
      <w:r w:rsidRPr="007B62FF">
        <w:rPr>
          <w:rtl/>
        </w:rPr>
        <w:t xml:space="preserve"> [277]</w:t>
      </w:r>
      <w:r>
        <w:rPr>
          <w:rtl/>
        </w:rPr>
        <w:t>.</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285 / 75.</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285 / 77.</w:t>
      </w:r>
    </w:p>
    <w:p w:rsidR="0017382C" w:rsidRPr="007B62FF" w:rsidRDefault="0017382C" w:rsidP="0017382C">
      <w:pPr>
        <w:pStyle w:val="libFootnote0"/>
        <w:rPr>
          <w:rtl/>
        </w:rPr>
      </w:pPr>
      <w:r w:rsidRPr="007B62FF">
        <w:rPr>
          <w:rtl/>
        </w:rPr>
        <w:t>(4) في المصدر</w:t>
      </w:r>
      <w:r w:rsidR="00527246">
        <w:rPr>
          <w:rtl/>
        </w:rPr>
        <w:t>:</w:t>
      </w:r>
      <w:r w:rsidRPr="007B62FF">
        <w:rPr>
          <w:rtl/>
        </w:rPr>
        <w:t xml:space="preserve"> </w:t>
      </w:r>
      <w:r>
        <w:rPr>
          <w:rtl/>
        </w:rPr>
        <w:t>(</w:t>
      </w:r>
      <w:r w:rsidRPr="007B62FF">
        <w:rPr>
          <w:rtl/>
        </w:rPr>
        <w:t>الفائشي</w:t>
      </w:r>
      <w:r>
        <w:rPr>
          <w:rtl/>
        </w:rPr>
        <w:t>)</w:t>
      </w:r>
      <w:r w:rsidR="00527246">
        <w:rPr>
          <w:rtl/>
        </w:rPr>
        <w:t>،</w:t>
      </w:r>
      <w:r w:rsidRPr="007B62FF">
        <w:rPr>
          <w:rtl/>
        </w:rPr>
        <w:t xml:space="preserve"> ومثله في</w:t>
      </w:r>
      <w:r w:rsidR="00527246">
        <w:rPr>
          <w:rtl/>
        </w:rPr>
        <w:t>:</w:t>
      </w:r>
      <w:r w:rsidRPr="007B62FF">
        <w:rPr>
          <w:rtl/>
        </w:rPr>
        <w:t xml:space="preserve"> مجمع الرجال 5</w:t>
      </w:r>
      <w:r w:rsidR="00527246">
        <w:rPr>
          <w:rtl/>
        </w:rPr>
        <w:t>:</w:t>
      </w:r>
      <w:r w:rsidRPr="007B62FF">
        <w:rPr>
          <w:rtl/>
        </w:rPr>
        <w:t xml:space="preserve"> 202</w:t>
      </w:r>
      <w:r w:rsidR="00527246">
        <w:rPr>
          <w:rtl/>
        </w:rPr>
        <w:t>،</w:t>
      </w:r>
      <w:r w:rsidRPr="007B62FF">
        <w:rPr>
          <w:rtl/>
        </w:rPr>
        <w:t xml:space="preserve"> ونقد الرجال</w:t>
      </w:r>
      <w:r w:rsidR="00527246">
        <w:rPr>
          <w:rtl/>
        </w:rPr>
        <w:t>:</w:t>
      </w:r>
      <w:r w:rsidRPr="007B62FF">
        <w:rPr>
          <w:rtl/>
        </w:rPr>
        <w:t xml:space="preserve"> 304</w:t>
      </w:r>
      <w:r w:rsidR="00527246">
        <w:rPr>
          <w:rtl/>
        </w:rPr>
        <w:t>،</w:t>
      </w:r>
      <w:r w:rsidRPr="007B62FF">
        <w:rPr>
          <w:rtl/>
        </w:rPr>
        <w:t xml:space="preserve"> وتنقيح المقال 3</w:t>
      </w:r>
      <w:r w:rsidR="00527246">
        <w:rPr>
          <w:rtl/>
        </w:rPr>
        <w:t>:</w:t>
      </w:r>
      <w:r w:rsidRPr="007B62FF">
        <w:rPr>
          <w:rtl/>
        </w:rPr>
        <w:t xml:space="preserve"> 110</w:t>
      </w:r>
      <w:r w:rsidR="00527246">
        <w:rPr>
          <w:rtl/>
        </w:rPr>
        <w:t>،</w:t>
      </w:r>
      <w:r w:rsidRPr="007B62FF">
        <w:rPr>
          <w:rtl/>
        </w:rPr>
        <w:t xml:space="preserve"> ومعجم رجال الحديث 16</w:t>
      </w:r>
      <w:r w:rsidR="00527246">
        <w:rPr>
          <w:rtl/>
        </w:rPr>
        <w:t>:</w:t>
      </w:r>
      <w:r w:rsidRPr="007B62FF">
        <w:rPr>
          <w:rtl/>
        </w:rPr>
        <w:t xml:space="preserve"> 38</w:t>
      </w:r>
      <w:r w:rsidR="00527246">
        <w:rPr>
          <w:rtl/>
        </w:rPr>
        <w:t>،</w:t>
      </w:r>
      <w:r w:rsidRPr="007B62FF">
        <w:rPr>
          <w:rtl/>
        </w:rPr>
        <w:t xml:space="preserve"> وما في</w:t>
      </w:r>
      <w:r w:rsidR="00527246">
        <w:rPr>
          <w:rtl/>
        </w:rPr>
        <w:t>:</w:t>
      </w:r>
      <w:r w:rsidRPr="007B62FF">
        <w:rPr>
          <w:rtl/>
        </w:rPr>
        <w:t xml:space="preserve"> منهج المقال</w:t>
      </w:r>
      <w:r w:rsidR="00527246">
        <w:rPr>
          <w:rtl/>
        </w:rPr>
        <w:t>:</w:t>
      </w:r>
      <w:r w:rsidRPr="007B62FF">
        <w:rPr>
          <w:rtl/>
        </w:rPr>
        <w:t xml:space="preserve"> 294</w:t>
      </w:r>
      <w:r w:rsidR="00527246">
        <w:rPr>
          <w:rtl/>
        </w:rPr>
        <w:t>،</w:t>
      </w:r>
      <w:r w:rsidRPr="007B62FF">
        <w:rPr>
          <w:rtl/>
        </w:rPr>
        <w:t xml:space="preserve"> وجامع الرواة 1</w:t>
      </w:r>
      <w:r w:rsidR="00527246">
        <w:rPr>
          <w:rtl/>
        </w:rPr>
        <w:t>:</w:t>
      </w:r>
      <w:r w:rsidRPr="007B62FF">
        <w:rPr>
          <w:rtl/>
        </w:rPr>
        <w:t xml:space="preserve"> 104 موافق لما في الأصل والحجرية.</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285 / 76.</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322 / 676</w:t>
      </w:r>
      <w:r w:rsidR="00527246">
        <w:rPr>
          <w:rtl/>
        </w:rPr>
        <w:t>،</w:t>
      </w:r>
      <w:r w:rsidRPr="007B62FF">
        <w:rPr>
          <w:rtl/>
        </w:rPr>
        <w:t xml:space="preserve"> ورجال البرقي</w:t>
      </w:r>
      <w:r w:rsidR="00527246">
        <w:rPr>
          <w:rtl/>
        </w:rPr>
        <w:t>:</w:t>
      </w:r>
      <w:r w:rsidRPr="007B62FF">
        <w:rPr>
          <w:rtl/>
        </w:rPr>
        <w:t xml:space="preserve"> 20.</w:t>
      </w:r>
    </w:p>
    <w:p w:rsidR="0017382C" w:rsidRPr="007B62FF" w:rsidRDefault="0017382C" w:rsidP="0017382C">
      <w:pPr>
        <w:pStyle w:val="libFootnote0"/>
        <w:rPr>
          <w:rtl/>
        </w:rPr>
      </w:pPr>
      <w:r w:rsidRPr="007B62FF">
        <w:rPr>
          <w:rtl/>
        </w:rPr>
        <w:t>(7) فهرست الشيخ</w:t>
      </w:r>
      <w:r w:rsidR="00527246">
        <w:rPr>
          <w:rtl/>
        </w:rPr>
        <w:t>:</w:t>
      </w:r>
      <w:r w:rsidRPr="007B62FF">
        <w:rPr>
          <w:rtl/>
        </w:rPr>
        <w:t xml:space="preserve"> 148 / 635.</w:t>
      </w:r>
    </w:p>
    <w:p w:rsidR="0017382C" w:rsidRPr="007B62FF" w:rsidRDefault="0017382C" w:rsidP="0017382C">
      <w:pPr>
        <w:pStyle w:val="libFootnote0"/>
        <w:rPr>
          <w:rtl/>
        </w:rPr>
      </w:pPr>
      <w:r w:rsidRPr="007B62FF">
        <w:rPr>
          <w:rtl/>
        </w:rPr>
        <w:t>(8) أمالي الصدوق</w:t>
      </w:r>
      <w:r w:rsidR="00527246">
        <w:rPr>
          <w:rtl/>
        </w:rPr>
        <w:t>:</w:t>
      </w:r>
      <w:r w:rsidRPr="007B62FF">
        <w:rPr>
          <w:rtl/>
        </w:rPr>
        <w:t xml:space="preserve"> 15 المجلس الثاني حديث 2.</w:t>
      </w:r>
    </w:p>
    <w:p w:rsidR="0017382C" w:rsidRDefault="0017382C" w:rsidP="00C613E8">
      <w:pPr>
        <w:pStyle w:val="libNormal"/>
        <w:rPr>
          <w:rtl/>
        </w:rPr>
      </w:pPr>
      <w:r>
        <w:rPr>
          <w:rtl/>
        </w:rPr>
        <w:br w:type="page"/>
      </w:r>
    </w:p>
    <w:p w:rsidR="0017382C" w:rsidRPr="00E10B1D" w:rsidRDefault="0017382C" w:rsidP="00E10B1D">
      <w:pPr>
        <w:pStyle w:val="Heading3"/>
        <w:rPr>
          <w:rtl/>
        </w:rPr>
      </w:pPr>
      <w:bookmarkStart w:id="129" w:name="_Toc394921349"/>
      <w:r w:rsidRPr="004F14F2">
        <w:rPr>
          <w:rtl/>
        </w:rPr>
        <w:lastRenderedPageBreak/>
        <w:t xml:space="preserve">[2439] محمّد بن حمزة بن أبيض </w:t>
      </w:r>
      <w:r w:rsidRPr="0017382C">
        <w:rPr>
          <w:rStyle w:val="libFootnotenumChar"/>
          <w:rtl/>
        </w:rPr>
        <w:t>(1)</w:t>
      </w:r>
      <w:r w:rsidR="00527246" w:rsidRPr="00E10B1D">
        <w:rPr>
          <w:rtl/>
        </w:rPr>
        <w:t>:</w:t>
      </w:r>
      <w:bookmarkEnd w:id="129"/>
    </w:p>
    <w:p w:rsidR="0017382C" w:rsidRPr="007B62FF" w:rsidRDefault="0017382C" w:rsidP="0017382C">
      <w:pPr>
        <w:pStyle w:val="libNormal"/>
        <w:rPr>
          <w:rtl/>
        </w:rPr>
      </w:pPr>
      <w:r w:rsidRPr="007B62FF">
        <w:rPr>
          <w:rtl/>
        </w:rPr>
        <w:t>الكُوفِيّ</w:t>
      </w:r>
      <w:r w:rsidR="00527246">
        <w:rPr>
          <w:rtl/>
        </w:rPr>
        <w:t>،</w:t>
      </w:r>
      <w:r w:rsidRPr="007B62FF">
        <w:rPr>
          <w:rtl/>
        </w:rPr>
        <w:t xml:space="preserve"> الخَثْعَمِيّ </w:t>
      </w:r>
      <w:r w:rsidRPr="0017382C">
        <w:rPr>
          <w:rStyle w:val="libFootnotenumChar"/>
          <w:rtl/>
        </w:rPr>
        <w:t>(2)</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r w:rsidRPr="007B62FF">
        <w:rPr>
          <w:rtl/>
        </w:rPr>
        <w:t xml:space="preserve"> عنه</w:t>
      </w:r>
      <w:r w:rsidR="00527246">
        <w:rPr>
          <w:rtl/>
        </w:rPr>
        <w:t>:</w:t>
      </w:r>
      <w:r w:rsidRPr="007B62FF">
        <w:rPr>
          <w:rtl/>
        </w:rPr>
        <w:t xml:space="preserve"> صفوان ابن يحيى</w:t>
      </w:r>
      <w:r w:rsidR="00527246">
        <w:rPr>
          <w:rtl/>
        </w:rPr>
        <w:t>،</w:t>
      </w:r>
      <w:r w:rsidRPr="007B62FF">
        <w:rPr>
          <w:rtl/>
        </w:rPr>
        <w:t xml:space="preserve"> في التهذيب</w:t>
      </w:r>
      <w:r w:rsidR="00527246">
        <w:rPr>
          <w:rtl/>
        </w:rPr>
        <w:t>،</w:t>
      </w:r>
      <w:r w:rsidRPr="007B62FF">
        <w:rPr>
          <w:rtl/>
        </w:rPr>
        <w:t xml:space="preserve"> في باب ميراث ابن الملاعنة </w:t>
      </w:r>
      <w:r w:rsidRPr="0017382C">
        <w:rPr>
          <w:rStyle w:val="libFootnotenumChar"/>
          <w:rtl/>
        </w:rPr>
        <w:t>(4)</w:t>
      </w:r>
      <w:r w:rsidR="00527246">
        <w:rPr>
          <w:rtl/>
        </w:rPr>
        <w:t>،</w:t>
      </w:r>
      <w:r w:rsidRPr="007B62FF">
        <w:rPr>
          <w:rtl/>
        </w:rPr>
        <w:t xml:space="preserve"> وحمّاد بن عيسى</w:t>
      </w:r>
      <w:r w:rsidR="00527246">
        <w:rPr>
          <w:rtl/>
        </w:rPr>
        <w:t>،</w:t>
      </w:r>
      <w:r w:rsidRPr="007B62FF">
        <w:rPr>
          <w:rtl/>
        </w:rPr>
        <w:t xml:space="preserve"> فيه</w:t>
      </w:r>
      <w:r w:rsidR="00527246">
        <w:rPr>
          <w:rtl/>
        </w:rPr>
        <w:t>،</w:t>
      </w:r>
      <w:r w:rsidRPr="007B62FF">
        <w:rPr>
          <w:rtl/>
        </w:rPr>
        <w:t xml:space="preserve"> في باب كيفيّة الصلاة </w:t>
      </w:r>
      <w:r w:rsidRPr="0017382C">
        <w:rPr>
          <w:rStyle w:val="libFootnotenumChar"/>
          <w:rtl/>
        </w:rPr>
        <w:t>(5)</w:t>
      </w:r>
      <w:r>
        <w:rPr>
          <w:rtl/>
        </w:rPr>
        <w:t>.</w:t>
      </w:r>
    </w:p>
    <w:p w:rsidR="0017382C" w:rsidRDefault="0017382C" w:rsidP="00E10B1D">
      <w:pPr>
        <w:pStyle w:val="Heading3"/>
        <w:rPr>
          <w:rtl/>
        </w:rPr>
      </w:pPr>
      <w:bookmarkStart w:id="130" w:name="_Toc394921350"/>
      <w:r w:rsidRPr="004F14F2">
        <w:rPr>
          <w:rtl/>
        </w:rPr>
        <w:t>[2440] محمّد بن حمزة الأشعري</w:t>
      </w:r>
      <w:r w:rsidR="00527246">
        <w:rPr>
          <w:rtl/>
        </w:rPr>
        <w:t>:</w:t>
      </w:r>
      <w:bookmarkEnd w:id="130"/>
    </w:p>
    <w:p w:rsidR="0017382C" w:rsidRPr="007B62FF" w:rsidRDefault="0017382C" w:rsidP="0017382C">
      <w:pPr>
        <w:pStyle w:val="libNormal"/>
        <w:rPr>
          <w:rtl/>
        </w:rPr>
      </w:pPr>
      <w:r w:rsidRPr="007B62FF">
        <w:rPr>
          <w:rtl/>
        </w:rPr>
        <w:t>عنه</w:t>
      </w:r>
      <w:r w:rsidR="00527246">
        <w:rPr>
          <w:rtl/>
        </w:rPr>
        <w:t>:</w:t>
      </w:r>
      <w:r w:rsidRPr="007B62FF">
        <w:rPr>
          <w:rtl/>
        </w:rPr>
        <w:t xml:space="preserve"> أحمد بن محمّد بن عيسى</w:t>
      </w:r>
      <w:r w:rsidR="00527246">
        <w:rPr>
          <w:rtl/>
        </w:rPr>
        <w:t>،</w:t>
      </w:r>
      <w:r w:rsidRPr="007B62FF">
        <w:rPr>
          <w:rtl/>
        </w:rPr>
        <w:t xml:space="preserve"> في الكافي</w:t>
      </w:r>
      <w:r w:rsidR="00527246">
        <w:rPr>
          <w:rtl/>
        </w:rPr>
        <w:t>،</w:t>
      </w:r>
      <w:r w:rsidRPr="007B62FF">
        <w:rPr>
          <w:rtl/>
        </w:rPr>
        <w:t xml:space="preserve"> في باب أخذ الشعر من الأنف </w:t>
      </w:r>
      <w:r w:rsidRPr="0017382C">
        <w:rPr>
          <w:rStyle w:val="libFootnotenumChar"/>
          <w:rtl/>
        </w:rPr>
        <w:t>(6)</w:t>
      </w:r>
      <w:r>
        <w:rPr>
          <w:rtl/>
        </w:rPr>
        <w:t>.</w:t>
      </w:r>
      <w:r w:rsidRPr="007B62FF">
        <w:rPr>
          <w:rtl/>
        </w:rPr>
        <w:t xml:space="preserve"> ولعلّه ابن حمزة بن اليسع الثقة</w:t>
      </w:r>
      <w:r w:rsidR="00527246">
        <w:rPr>
          <w:rtl/>
        </w:rPr>
        <w:t>،</w:t>
      </w:r>
      <w:r w:rsidRPr="007B62FF">
        <w:rPr>
          <w:rtl/>
        </w:rPr>
        <w:t xml:space="preserve"> بل الظاهر أنه بعينه محمّد ابن حمزة القمّي المذكور في أصحاب الهادي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131" w:name="_Toc394921351"/>
      <w:r w:rsidRPr="004F14F2">
        <w:rPr>
          <w:rtl/>
        </w:rPr>
        <w:t>[2441] محمّد بن حُميد العبدي الكُوفِيّ</w:t>
      </w:r>
      <w:r w:rsidR="00527246">
        <w:rPr>
          <w:rtl/>
        </w:rPr>
        <w:t>:</w:t>
      </w:r>
      <w:bookmarkEnd w:id="131"/>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Default="0017382C" w:rsidP="00E10B1D">
      <w:pPr>
        <w:pStyle w:val="Heading3"/>
        <w:rPr>
          <w:rtl/>
        </w:rPr>
      </w:pPr>
      <w:bookmarkStart w:id="132" w:name="_Toc394921352"/>
      <w:r w:rsidRPr="004F14F2">
        <w:rPr>
          <w:rtl/>
        </w:rPr>
        <w:t>[2442] محمّد بن حُميد المدني</w:t>
      </w:r>
      <w:r w:rsidR="00527246">
        <w:rPr>
          <w:rtl/>
        </w:rPr>
        <w:t>:</w:t>
      </w:r>
      <w:bookmarkEnd w:id="132"/>
    </w:p>
    <w:p w:rsidR="0017382C" w:rsidRPr="007B62FF" w:rsidRDefault="0017382C" w:rsidP="0017382C">
      <w:pPr>
        <w:pStyle w:val="libNormal"/>
        <w:rPr>
          <w:rtl/>
        </w:rPr>
      </w:pPr>
      <w:r w:rsidRPr="007B62FF">
        <w:rPr>
          <w:rtl/>
        </w:rPr>
        <w:t xml:space="preserve">أبو إسماعيل </w:t>
      </w:r>
      <w:r>
        <w:rPr>
          <w:rtl/>
        </w:rPr>
        <w:t>[</w:t>
      </w:r>
      <w:r w:rsidRPr="007B62FF">
        <w:rPr>
          <w:rtl/>
        </w:rPr>
        <w:t xml:space="preserve">الكوفي </w:t>
      </w:r>
      <w:r w:rsidRPr="0017382C">
        <w:rPr>
          <w:rStyle w:val="libFootnotenumChar"/>
          <w:rtl/>
        </w:rPr>
        <w:t>(9)</w:t>
      </w:r>
      <w:r>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(10)</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المصدر</w:t>
      </w:r>
      <w:r w:rsidR="00527246">
        <w:rPr>
          <w:rtl/>
        </w:rPr>
        <w:t>:</w:t>
      </w:r>
      <w:r w:rsidRPr="007B62FF">
        <w:rPr>
          <w:rtl/>
        </w:rPr>
        <w:t xml:space="preserve"> </w:t>
      </w:r>
      <w:r>
        <w:rPr>
          <w:rtl/>
        </w:rPr>
        <w:t>(</w:t>
      </w:r>
      <w:r w:rsidRPr="007B62FF">
        <w:rPr>
          <w:rtl/>
        </w:rPr>
        <w:t>بن بيض</w:t>
      </w:r>
      <w:r>
        <w:rPr>
          <w:rtl/>
        </w:rPr>
        <w:t>)</w:t>
      </w:r>
      <w:r w:rsidR="00527246">
        <w:rPr>
          <w:rtl/>
        </w:rPr>
        <w:t>،</w:t>
      </w:r>
      <w:r w:rsidRPr="007B62FF">
        <w:rPr>
          <w:rtl/>
        </w:rPr>
        <w:t xml:space="preserve"> ومثله في رواية التهذيب التي ستأتي وما في</w:t>
      </w:r>
      <w:r w:rsidR="00527246">
        <w:rPr>
          <w:rtl/>
        </w:rPr>
        <w:t>:</w:t>
      </w:r>
      <w:r w:rsidRPr="007B62FF">
        <w:rPr>
          <w:rtl/>
        </w:rPr>
        <w:t xml:space="preserve"> منهج المقال</w:t>
      </w:r>
      <w:r w:rsidR="00527246">
        <w:rPr>
          <w:rtl/>
        </w:rPr>
        <w:t>:</w:t>
      </w:r>
      <w:r w:rsidRPr="007B62FF">
        <w:rPr>
          <w:rtl/>
        </w:rPr>
        <w:t xml:space="preserve"> 294</w:t>
      </w:r>
      <w:r w:rsidR="00527246">
        <w:rPr>
          <w:rtl/>
        </w:rPr>
        <w:t>،</w:t>
      </w:r>
      <w:r w:rsidRPr="007B62FF">
        <w:rPr>
          <w:rtl/>
        </w:rPr>
        <w:t xml:space="preserve"> ومجمع الرجال 5</w:t>
      </w:r>
      <w:r w:rsidR="00527246">
        <w:rPr>
          <w:rtl/>
        </w:rPr>
        <w:t>:</w:t>
      </w:r>
      <w:r w:rsidRPr="007B62FF">
        <w:rPr>
          <w:rtl/>
        </w:rPr>
        <w:t xml:space="preserve"> 203</w:t>
      </w:r>
      <w:r w:rsidR="00527246">
        <w:rPr>
          <w:rtl/>
        </w:rPr>
        <w:t>،</w:t>
      </w:r>
      <w:r w:rsidRPr="007B62FF">
        <w:rPr>
          <w:rtl/>
        </w:rPr>
        <w:t xml:space="preserve"> ونقد الرجال</w:t>
      </w:r>
      <w:r w:rsidR="00527246">
        <w:rPr>
          <w:rtl/>
        </w:rPr>
        <w:t>:</w:t>
      </w:r>
      <w:r w:rsidRPr="007B62FF">
        <w:rPr>
          <w:rtl/>
        </w:rPr>
        <w:t xml:space="preserve"> 304</w:t>
      </w:r>
      <w:r w:rsidR="00527246">
        <w:rPr>
          <w:rtl/>
        </w:rPr>
        <w:t>،</w:t>
      </w:r>
      <w:r w:rsidRPr="007B62FF">
        <w:rPr>
          <w:rtl/>
        </w:rPr>
        <w:t xml:space="preserve"> وجامع الرواة 2</w:t>
      </w:r>
      <w:r w:rsidR="00527246">
        <w:rPr>
          <w:rtl/>
        </w:rPr>
        <w:t>:</w:t>
      </w:r>
      <w:r w:rsidRPr="007B62FF">
        <w:rPr>
          <w:rtl/>
        </w:rPr>
        <w:t xml:space="preserve"> 106</w:t>
      </w:r>
      <w:r w:rsidR="00527246">
        <w:rPr>
          <w:rtl/>
        </w:rPr>
        <w:t>،</w:t>
      </w:r>
      <w:r w:rsidRPr="007B62FF">
        <w:rPr>
          <w:rtl/>
        </w:rPr>
        <w:t xml:space="preserve"> وتنقيح المقال 3</w:t>
      </w:r>
      <w:r w:rsidR="00527246">
        <w:rPr>
          <w:rtl/>
        </w:rPr>
        <w:t>:</w:t>
      </w:r>
      <w:r w:rsidRPr="007B62FF">
        <w:rPr>
          <w:rtl/>
        </w:rPr>
        <w:t xml:space="preserve"> 110</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(2) في الأصل والحجرية</w:t>
      </w:r>
      <w:r w:rsidR="00527246">
        <w:rPr>
          <w:rtl/>
        </w:rPr>
        <w:t>:</w:t>
      </w:r>
      <w:r w:rsidRPr="007B62FF">
        <w:rPr>
          <w:rtl/>
        </w:rPr>
        <w:t xml:space="preserve"> الحنفي نسخة بدل.</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286 / 84.</w:t>
      </w:r>
    </w:p>
    <w:p w:rsidR="0017382C" w:rsidRPr="007B62FF" w:rsidRDefault="0017382C" w:rsidP="0017382C">
      <w:pPr>
        <w:pStyle w:val="libFootnote0"/>
        <w:rPr>
          <w:rtl/>
        </w:rPr>
      </w:pPr>
      <w:r w:rsidRPr="007B62FF">
        <w:rPr>
          <w:rtl/>
        </w:rPr>
        <w:t>(4) تهذيب الأحكام 9</w:t>
      </w:r>
      <w:r w:rsidR="00527246">
        <w:rPr>
          <w:rtl/>
        </w:rPr>
        <w:t>:</w:t>
      </w:r>
      <w:r w:rsidRPr="007B62FF">
        <w:rPr>
          <w:rtl/>
        </w:rPr>
        <w:t xml:space="preserve"> 340 / 1223</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مخلد بن حمزة بن بيض</w:t>
      </w:r>
      <w:r>
        <w:rPr>
          <w:rtl/>
        </w:rPr>
        <w:t>)</w:t>
      </w:r>
    </w:p>
    <w:p w:rsidR="0017382C" w:rsidRPr="007B62FF" w:rsidRDefault="0017382C" w:rsidP="0017382C">
      <w:pPr>
        <w:pStyle w:val="libFootnote0"/>
        <w:rPr>
          <w:rtl/>
        </w:rPr>
      </w:pPr>
      <w:r w:rsidRPr="007B62FF">
        <w:rPr>
          <w:rtl/>
        </w:rPr>
        <w:t>(5) تهذيب الأحكام 2</w:t>
      </w:r>
      <w:r w:rsidR="00527246">
        <w:rPr>
          <w:rtl/>
        </w:rPr>
        <w:t>:</w:t>
      </w:r>
      <w:r w:rsidRPr="007B62FF">
        <w:rPr>
          <w:rtl/>
        </w:rPr>
        <w:t xml:space="preserve"> 133 / 515.</w:t>
      </w:r>
    </w:p>
    <w:p w:rsidR="0017382C" w:rsidRPr="007B62FF" w:rsidRDefault="0017382C" w:rsidP="0017382C">
      <w:pPr>
        <w:pStyle w:val="libFootnote0"/>
        <w:rPr>
          <w:rtl/>
        </w:rPr>
      </w:pPr>
      <w:r w:rsidRPr="007B62FF">
        <w:rPr>
          <w:rtl/>
        </w:rPr>
        <w:t>(6) الكافي 6</w:t>
      </w:r>
      <w:r w:rsidR="00527246">
        <w:rPr>
          <w:rtl/>
        </w:rPr>
        <w:t>:</w:t>
      </w:r>
      <w:r w:rsidRPr="007B62FF">
        <w:rPr>
          <w:rtl/>
        </w:rPr>
        <w:t xml:space="preserve"> 488 / 1.</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424 / 32.</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286 / 87.</w:t>
      </w:r>
    </w:p>
    <w:p w:rsidR="0017382C" w:rsidRPr="007B62FF" w:rsidRDefault="0017382C" w:rsidP="0017382C">
      <w:pPr>
        <w:pStyle w:val="libFootnote0"/>
        <w:rPr>
          <w:rtl/>
        </w:rPr>
      </w:pPr>
      <w:r w:rsidRPr="007B62FF">
        <w:rPr>
          <w:rtl/>
        </w:rPr>
        <w:t>(9) في الأصل والحجرية</w:t>
      </w:r>
      <w:r w:rsidR="00527246">
        <w:rPr>
          <w:rtl/>
        </w:rPr>
        <w:t>:</w:t>
      </w:r>
      <w:r w:rsidRPr="007B62FF">
        <w:rPr>
          <w:rtl/>
        </w:rPr>
        <w:t xml:space="preserve"> </w:t>
      </w:r>
      <w:r>
        <w:rPr>
          <w:rtl/>
        </w:rPr>
        <w:t>(</w:t>
      </w:r>
      <w:r w:rsidRPr="007B62FF">
        <w:rPr>
          <w:rtl/>
        </w:rPr>
        <w:t>المدني</w:t>
      </w:r>
      <w:r>
        <w:rPr>
          <w:rtl/>
        </w:rPr>
        <w:t>)</w:t>
      </w:r>
      <w:r w:rsidR="00527246">
        <w:rPr>
          <w:rtl/>
        </w:rPr>
        <w:t>،</w:t>
      </w:r>
      <w:r w:rsidRPr="007B62FF">
        <w:rPr>
          <w:rtl/>
        </w:rPr>
        <w:t xml:space="preserve"> وما بين المعقوفتين أثبتناه من المصدر الموافق لما في</w:t>
      </w:r>
      <w:r w:rsidR="00527246">
        <w:rPr>
          <w:rtl/>
        </w:rPr>
        <w:t>:</w:t>
      </w:r>
      <w:r w:rsidRPr="007B62FF">
        <w:rPr>
          <w:rtl/>
        </w:rPr>
        <w:t xml:space="preserve"> منهج المقال</w:t>
      </w:r>
      <w:r w:rsidR="00527246">
        <w:rPr>
          <w:rtl/>
        </w:rPr>
        <w:t>:</w:t>
      </w:r>
      <w:r w:rsidRPr="007B62FF">
        <w:rPr>
          <w:rtl/>
        </w:rPr>
        <w:t xml:space="preserve"> 295</w:t>
      </w:r>
      <w:r w:rsidR="00527246">
        <w:rPr>
          <w:rtl/>
        </w:rPr>
        <w:t>،</w:t>
      </w:r>
      <w:r w:rsidRPr="007B62FF">
        <w:rPr>
          <w:rtl/>
        </w:rPr>
        <w:t xml:space="preserve"> ومجمع الرجال 5</w:t>
      </w:r>
      <w:r w:rsidR="00527246">
        <w:rPr>
          <w:rtl/>
        </w:rPr>
        <w:t>:</w:t>
      </w:r>
      <w:r w:rsidRPr="007B62FF">
        <w:rPr>
          <w:rtl/>
        </w:rPr>
        <w:t xml:space="preserve"> 203</w:t>
      </w:r>
      <w:r w:rsidR="00527246">
        <w:rPr>
          <w:rtl/>
        </w:rPr>
        <w:t>،</w:t>
      </w:r>
      <w:r w:rsidRPr="007B62FF">
        <w:rPr>
          <w:rtl/>
        </w:rPr>
        <w:t xml:space="preserve"> ونقد الرجال</w:t>
      </w:r>
      <w:r w:rsidR="00527246">
        <w:rPr>
          <w:rtl/>
        </w:rPr>
        <w:t>:</w:t>
      </w:r>
      <w:r w:rsidRPr="007B62FF">
        <w:rPr>
          <w:rtl/>
        </w:rPr>
        <w:t xml:space="preserve"> 304</w:t>
      </w:r>
      <w:r w:rsidR="00527246">
        <w:rPr>
          <w:rtl/>
        </w:rPr>
        <w:t>،</w:t>
      </w:r>
      <w:r w:rsidRPr="007B62FF">
        <w:rPr>
          <w:rtl/>
        </w:rPr>
        <w:t xml:space="preserve"> وجامع الرواة 2</w:t>
      </w:r>
      <w:r w:rsidR="00527246">
        <w:rPr>
          <w:rtl/>
        </w:rPr>
        <w:t>:</w:t>
      </w:r>
      <w:r w:rsidRPr="007B62FF">
        <w:rPr>
          <w:rtl/>
        </w:rPr>
        <w:t xml:space="preserve"> 107</w:t>
      </w:r>
      <w:r w:rsidR="00527246">
        <w:rPr>
          <w:rtl/>
        </w:rPr>
        <w:t>،</w:t>
      </w:r>
      <w:r w:rsidRPr="007B62FF">
        <w:rPr>
          <w:rtl/>
        </w:rPr>
        <w:t xml:space="preserve"> وتنقيح المقال 3</w:t>
      </w:r>
      <w:r w:rsidR="00527246">
        <w:rPr>
          <w:rtl/>
        </w:rPr>
        <w:t>:</w:t>
      </w:r>
      <w:r w:rsidRPr="007B62FF">
        <w:rPr>
          <w:rtl/>
        </w:rPr>
        <w:t xml:space="preserve"> 111</w:t>
      </w:r>
      <w:r w:rsidR="00527246">
        <w:rPr>
          <w:rtl/>
        </w:rPr>
        <w:t>،</w:t>
      </w:r>
      <w:r w:rsidRPr="007B62FF">
        <w:rPr>
          <w:rtl/>
        </w:rPr>
        <w:t xml:space="preserve"> ومعجم رجال الحديث 16</w:t>
      </w:r>
      <w:r w:rsidR="00527246">
        <w:rPr>
          <w:rtl/>
        </w:rPr>
        <w:t>:</w:t>
      </w:r>
      <w:r w:rsidRPr="007B62FF">
        <w:rPr>
          <w:rtl/>
        </w:rPr>
        <w:t xml:space="preserve"> 48.</w:t>
      </w:r>
    </w:p>
    <w:p w:rsidR="0017382C" w:rsidRPr="007B62FF" w:rsidRDefault="0017382C" w:rsidP="0017382C">
      <w:pPr>
        <w:pStyle w:val="libFootnote0"/>
        <w:rPr>
          <w:rtl/>
        </w:rPr>
      </w:pPr>
      <w:r w:rsidRPr="007B62FF">
        <w:rPr>
          <w:rtl/>
        </w:rPr>
        <w:t>(10) رجال الشيخ</w:t>
      </w:r>
      <w:r w:rsidR="00527246">
        <w:rPr>
          <w:rtl/>
        </w:rPr>
        <w:t>:</w:t>
      </w:r>
      <w:r w:rsidRPr="007B62FF">
        <w:rPr>
          <w:rtl/>
        </w:rPr>
        <w:t xml:space="preserve"> 286 / 88.</w:t>
      </w:r>
    </w:p>
    <w:p w:rsidR="0017382C" w:rsidRDefault="0017382C" w:rsidP="00C613E8">
      <w:pPr>
        <w:pStyle w:val="libNormal"/>
        <w:rPr>
          <w:rtl/>
        </w:rPr>
      </w:pPr>
      <w:r>
        <w:rPr>
          <w:rtl/>
        </w:rPr>
        <w:br w:type="page"/>
      </w:r>
    </w:p>
    <w:p w:rsidR="0017382C" w:rsidRPr="00E10B1D" w:rsidRDefault="0017382C" w:rsidP="0063324D">
      <w:pPr>
        <w:pStyle w:val="Heading3"/>
        <w:rPr>
          <w:rStyle w:val="Heading3Char"/>
          <w:rtl/>
        </w:rPr>
      </w:pPr>
      <w:bookmarkStart w:id="133" w:name="_Toc394921353"/>
      <w:r w:rsidRPr="004F14F2">
        <w:rPr>
          <w:rtl/>
        </w:rPr>
        <w:lastRenderedPageBreak/>
        <w:t xml:space="preserve">[2443] محمّد بن حنظلة العبدي </w:t>
      </w:r>
      <w:r w:rsidRPr="0017382C">
        <w:rPr>
          <w:rStyle w:val="libFootnotenumChar"/>
          <w:rtl/>
        </w:rPr>
        <w:t>(1)</w:t>
      </w:r>
      <w:r w:rsidR="00527246" w:rsidRPr="00E10B1D">
        <w:rPr>
          <w:rStyle w:val="Heading3Char"/>
          <w:rtl/>
        </w:rPr>
        <w:t>:</w:t>
      </w:r>
      <w:bookmarkEnd w:id="133"/>
    </w:p>
    <w:p w:rsidR="0017382C" w:rsidRPr="007B62FF" w:rsidRDefault="0017382C" w:rsidP="0017382C">
      <w:pPr>
        <w:pStyle w:val="libNormal"/>
        <w:rPr>
          <w:rtl/>
        </w:rPr>
      </w:pPr>
      <w:r w:rsidRPr="007B62FF">
        <w:rPr>
          <w:rtl/>
        </w:rPr>
        <w:t>أبو سلمة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134" w:name="_Toc394921354"/>
      <w:r w:rsidRPr="004F14F2">
        <w:rPr>
          <w:rtl/>
        </w:rPr>
        <w:t>[2444] محمّد بن حيّان البَكْرِيّ</w:t>
      </w:r>
      <w:r w:rsidR="00527246">
        <w:rPr>
          <w:rtl/>
        </w:rPr>
        <w:t>:</w:t>
      </w:r>
      <w:bookmarkEnd w:id="134"/>
    </w:p>
    <w:p w:rsidR="0017382C" w:rsidRPr="007B62FF" w:rsidRDefault="0017382C" w:rsidP="0017382C">
      <w:pPr>
        <w:pStyle w:val="libNormal"/>
        <w:rPr>
          <w:rtl/>
        </w:rPr>
      </w:pPr>
      <w:r w:rsidRPr="007B62FF">
        <w:rPr>
          <w:rtl/>
        </w:rPr>
        <w:t>الأنْماطِيّ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135" w:name="_Toc394921355"/>
      <w:r w:rsidRPr="004F14F2">
        <w:rPr>
          <w:rtl/>
        </w:rPr>
        <w:t>[2445] محمّد بن حيّان الكِنْدِيّ</w:t>
      </w:r>
      <w:r w:rsidR="00527246">
        <w:rPr>
          <w:rtl/>
        </w:rPr>
        <w:t>:</w:t>
      </w:r>
      <w:bookmarkEnd w:id="135"/>
    </w:p>
    <w:p w:rsidR="0017382C" w:rsidRPr="007B62FF" w:rsidRDefault="0017382C" w:rsidP="0017382C">
      <w:pPr>
        <w:pStyle w:val="libNormal"/>
        <w:rPr>
          <w:rtl/>
        </w:rPr>
      </w:pPr>
      <w:r w:rsidRPr="007B62FF">
        <w:rPr>
          <w:rtl/>
        </w:rPr>
        <w:t>مولاهم</w:t>
      </w:r>
      <w:r w:rsidR="00527246">
        <w:rPr>
          <w:rtl/>
        </w:rPr>
        <w:t>،</w:t>
      </w:r>
      <w:r w:rsidRPr="007B62FF">
        <w:rPr>
          <w:rtl/>
        </w:rPr>
        <w:t xml:space="preserve"> كوفي</w:t>
      </w:r>
      <w:r w:rsidR="00527246">
        <w:rPr>
          <w:rtl/>
        </w:rPr>
        <w:t>،</w:t>
      </w:r>
      <w:r w:rsidRPr="007B62FF">
        <w:rPr>
          <w:rtl/>
        </w:rPr>
        <w:t xml:space="preserve"> أبو إسماعيل</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136" w:name="_Toc394921356"/>
      <w:r w:rsidRPr="004F14F2">
        <w:rPr>
          <w:rtl/>
        </w:rPr>
        <w:t>[2446] محمّد بن حيّان الهَمْدَانِيّ</w:t>
      </w:r>
      <w:r w:rsidR="00527246">
        <w:rPr>
          <w:rtl/>
        </w:rPr>
        <w:t>:</w:t>
      </w:r>
      <w:bookmarkEnd w:id="136"/>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137" w:name="_Toc394921357"/>
      <w:r w:rsidRPr="004F14F2">
        <w:rPr>
          <w:rtl/>
        </w:rPr>
        <w:t>[2447] محمّد بن خالد</w:t>
      </w:r>
      <w:r w:rsidR="00527246">
        <w:rPr>
          <w:rtl/>
        </w:rPr>
        <w:t>:</w:t>
      </w:r>
      <w:bookmarkEnd w:id="137"/>
    </w:p>
    <w:p w:rsidR="0017382C" w:rsidRPr="007B62FF" w:rsidRDefault="0017382C" w:rsidP="0017382C">
      <w:pPr>
        <w:pStyle w:val="libNormal"/>
        <w:rPr>
          <w:rtl/>
        </w:rPr>
      </w:pPr>
      <w:r w:rsidRPr="007B62FF">
        <w:rPr>
          <w:rtl/>
        </w:rPr>
        <w:t xml:space="preserve">أبو الضيّبة </w:t>
      </w:r>
      <w:r w:rsidRPr="0017382C">
        <w:rPr>
          <w:rStyle w:val="libFootnotenumChar"/>
          <w:rtl/>
        </w:rPr>
        <w:t>(6)</w:t>
      </w:r>
      <w:r w:rsidRPr="007B62FF">
        <w:rPr>
          <w:rtl/>
        </w:rPr>
        <w:t xml:space="preserve"> الضبي</w:t>
      </w:r>
      <w:r w:rsidR="00527246">
        <w:rPr>
          <w:rtl/>
        </w:rPr>
        <w:t>،</w:t>
      </w:r>
      <w:r w:rsidRPr="007B62FF">
        <w:rPr>
          <w:rtl/>
        </w:rPr>
        <w:t xml:space="preserve"> بالضم والفتح جميعاً</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138" w:name="_Toc394921358"/>
      <w:r w:rsidRPr="004F14F2">
        <w:rPr>
          <w:rtl/>
        </w:rPr>
        <w:t>[2448] محمّد بن خالد الأصَم</w:t>
      </w:r>
      <w:r w:rsidR="00527246">
        <w:rPr>
          <w:rtl/>
        </w:rPr>
        <w:t>:</w:t>
      </w:r>
      <w:bookmarkEnd w:id="138"/>
    </w:p>
    <w:p w:rsidR="0017382C" w:rsidRPr="007B62FF" w:rsidRDefault="0017382C" w:rsidP="0017382C">
      <w:pPr>
        <w:pStyle w:val="libNormal"/>
        <w:rPr>
          <w:rtl/>
        </w:rPr>
      </w:pPr>
      <w:r w:rsidRPr="007B62FF">
        <w:rPr>
          <w:rtl/>
        </w:rPr>
        <w:t>عنه</w:t>
      </w:r>
      <w:r w:rsidR="00527246">
        <w:rPr>
          <w:rtl/>
        </w:rPr>
        <w:t>:</w:t>
      </w:r>
      <w:r w:rsidRPr="007B62FF">
        <w:rPr>
          <w:rtl/>
        </w:rPr>
        <w:t xml:space="preserve"> علي بن الحسن بن فضّال كثيراً </w:t>
      </w:r>
      <w:r w:rsidRPr="0017382C">
        <w:rPr>
          <w:rStyle w:val="libFootnotenumChar"/>
          <w:rtl/>
        </w:rPr>
        <w:t>(8)</w:t>
      </w:r>
      <w:r>
        <w:rPr>
          <w:rtl/>
        </w:rPr>
        <w:t>.</w:t>
      </w:r>
    </w:p>
    <w:p w:rsidR="0017382C" w:rsidRDefault="0017382C" w:rsidP="00E10B1D">
      <w:pPr>
        <w:pStyle w:val="Heading3"/>
        <w:rPr>
          <w:rtl/>
        </w:rPr>
      </w:pPr>
      <w:bookmarkStart w:id="139" w:name="_Toc394921359"/>
      <w:r w:rsidRPr="004F14F2">
        <w:rPr>
          <w:rtl/>
        </w:rPr>
        <w:t>[2449] محمّد بن خالد الخُزاعي</w:t>
      </w:r>
      <w:r w:rsidR="00527246">
        <w:rPr>
          <w:rtl/>
        </w:rPr>
        <w:t>:</w:t>
      </w:r>
      <w:bookmarkEnd w:id="139"/>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العبدي</w:t>
      </w:r>
      <w:r>
        <w:rPr>
          <w:rtl/>
        </w:rPr>
        <w:t>)</w:t>
      </w:r>
      <w:r w:rsidRPr="007B62FF">
        <w:rPr>
          <w:rtl/>
        </w:rPr>
        <w:t xml:space="preserve"> لم ترد في الحجرية.</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284 / 66.</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285 / 69.</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285 / 71.</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285 / 70.</w:t>
      </w:r>
    </w:p>
    <w:p w:rsidR="0017382C" w:rsidRPr="007B62FF" w:rsidRDefault="0017382C" w:rsidP="0017382C">
      <w:pPr>
        <w:pStyle w:val="libFootnote0"/>
        <w:rPr>
          <w:rtl/>
        </w:rPr>
      </w:pPr>
      <w:r w:rsidRPr="007B62FF">
        <w:rPr>
          <w:rtl/>
        </w:rPr>
        <w:t>(6) كذا في الأصل والحجرية</w:t>
      </w:r>
      <w:r w:rsidR="00527246">
        <w:rPr>
          <w:rtl/>
        </w:rPr>
        <w:t>،</w:t>
      </w:r>
      <w:r w:rsidRPr="007B62FF">
        <w:rPr>
          <w:rtl/>
        </w:rPr>
        <w:t xml:space="preserve"> </w:t>
      </w:r>
      <w:r>
        <w:rPr>
          <w:rtl/>
        </w:rPr>
        <w:t>و (</w:t>
      </w:r>
      <w:r w:rsidRPr="007B62FF">
        <w:rPr>
          <w:rtl/>
        </w:rPr>
        <w:t>أبو ختنة</w:t>
      </w:r>
      <w:r>
        <w:rPr>
          <w:rtl/>
        </w:rPr>
        <w:t>)</w:t>
      </w:r>
      <w:r w:rsidRPr="007B62FF">
        <w:rPr>
          <w:rtl/>
        </w:rPr>
        <w:t xml:space="preserve"> في</w:t>
      </w:r>
      <w:r w:rsidR="00527246">
        <w:rPr>
          <w:rtl/>
        </w:rPr>
        <w:t>:</w:t>
      </w:r>
      <w:r w:rsidRPr="007B62FF">
        <w:rPr>
          <w:rtl/>
        </w:rPr>
        <w:t xml:space="preserve"> المصدر ونقد الرجال</w:t>
      </w:r>
      <w:r w:rsidR="00527246">
        <w:rPr>
          <w:rtl/>
        </w:rPr>
        <w:t>:</w:t>
      </w:r>
      <w:r w:rsidRPr="007B62FF">
        <w:rPr>
          <w:rtl/>
        </w:rPr>
        <w:t xml:space="preserve"> 305 </w:t>
      </w:r>
      <w:r>
        <w:rPr>
          <w:rtl/>
        </w:rPr>
        <w:t>(</w:t>
      </w:r>
      <w:r w:rsidRPr="007B62FF">
        <w:rPr>
          <w:rtl/>
        </w:rPr>
        <w:t>نسخة بدل</w:t>
      </w:r>
      <w:r>
        <w:rPr>
          <w:rtl/>
        </w:rPr>
        <w:t>).</w:t>
      </w:r>
      <w:r w:rsidRPr="007B62FF">
        <w:rPr>
          <w:rtl/>
        </w:rPr>
        <w:t xml:space="preserve"> </w:t>
      </w:r>
      <w:r>
        <w:rPr>
          <w:rtl/>
        </w:rPr>
        <w:t>و (</w:t>
      </w:r>
      <w:r w:rsidRPr="007B62FF">
        <w:rPr>
          <w:rtl/>
        </w:rPr>
        <w:t>أبو خيبة</w:t>
      </w:r>
      <w:r>
        <w:rPr>
          <w:rtl/>
        </w:rPr>
        <w:t>)</w:t>
      </w:r>
      <w:r w:rsidRPr="007B62FF">
        <w:rPr>
          <w:rtl/>
        </w:rPr>
        <w:t xml:space="preserve"> في</w:t>
      </w:r>
      <w:r w:rsidR="00527246">
        <w:rPr>
          <w:rtl/>
        </w:rPr>
        <w:t>:</w:t>
      </w:r>
      <w:r w:rsidRPr="007B62FF">
        <w:rPr>
          <w:rtl/>
        </w:rPr>
        <w:t xml:space="preserve"> منهج المقال</w:t>
      </w:r>
      <w:r w:rsidR="00527246">
        <w:rPr>
          <w:rtl/>
        </w:rPr>
        <w:t>:</w:t>
      </w:r>
      <w:r w:rsidRPr="007B62FF">
        <w:rPr>
          <w:rtl/>
        </w:rPr>
        <w:t xml:space="preserve"> 295</w:t>
      </w:r>
      <w:r w:rsidR="00527246">
        <w:rPr>
          <w:rtl/>
        </w:rPr>
        <w:t>،</w:t>
      </w:r>
      <w:r w:rsidRPr="007B62FF">
        <w:rPr>
          <w:rtl/>
        </w:rPr>
        <w:t xml:space="preserve"> ومجمع الرجال 5</w:t>
      </w:r>
      <w:r w:rsidR="00527246">
        <w:rPr>
          <w:rtl/>
        </w:rPr>
        <w:t>:</w:t>
      </w:r>
      <w:r w:rsidRPr="007B62FF">
        <w:rPr>
          <w:rtl/>
        </w:rPr>
        <w:t xml:space="preserve"> 204</w:t>
      </w:r>
      <w:r w:rsidR="00527246">
        <w:rPr>
          <w:rtl/>
        </w:rPr>
        <w:t>،</w:t>
      </w:r>
      <w:r w:rsidRPr="007B62FF">
        <w:rPr>
          <w:rtl/>
        </w:rPr>
        <w:t xml:space="preserve"> ونقد الرجال</w:t>
      </w:r>
      <w:r w:rsidR="00527246">
        <w:rPr>
          <w:rtl/>
        </w:rPr>
        <w:t>:</w:t>
      </w:r>
      <w:r w:rsidRPr="007B62FF">
        <w:rPr>
          <w:rtl/>
        </w:rPr>
        <w:t xml:space="preserve"> 305</w:t>
      </w:r>
      <w:r w:rsidR="00527246">
        <w:rPr>
          <w:rtl/>
        </w:rPr>
        <w:t>،</w:t>
      </w:r>
      <w:r w:rsidRPr="007B62FF">
        <w:rPr>
          <w:rtl/>
        </w:rPr>
        <w:t xml:space="preserve"> وجامع الرواة 2</w:t>
      </w:r>
      <w:r w:rsidR="00527246">
        <w:rPr>
          <w:rtl/>
        </w:rPr>
        <w:t>:</w:t>
      </w:r>
      <w:r w:rsidRPr="007B62FF">
        <w:rPr>
          <w:rtl/>
        </w:rPr>
        <w:t xml:space="preserve"> 107</w:t>
      </w:r>
      <w:r w:rsidR="00527246">
        <w:rPr>
          <w:rtl/>
        </w:rPr>
        <w:t>،</w:t>
      </w:r>
      <w:r w:rsidRPr="007B62FF">
        <w:rPr>
          <w:rtl/>
        </w:rPr>
        <w:t xml:space="preserve"> وتنقيح المقال 3</w:t>
      </w:r>
      <w:r w:rsidR="00527246">
        <w:rPr>
          <w:rtl/>
        </w:rPr>
        <w:t>:</w:t>
      </w:r>
      <w:r w:rsidRPr="007B62FF">
        <w:rPr>
          <w:rtl/>
        </w:rPr>
        <w:t xml:space="preserve"> 112.</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286 / 91.</w:t>
      </w:r>
    </w:p>
    <w:p w:rsidR="0017382C" w:rsidRDefault="0017382C" w:rsidP="0017382C">
      <w:pPr>
        <w:pStyle w:val="libFootnote0"/>
        <w:rPr>
          <w:rtl/>
        </w:rPr>
      </w:pPr>
      <w:r w:rsidRPr="007B62FF">
        <w:rPr>
          <w:rtl/>
        </w:rPr>
        <w:t>(8) تهذيب الأحكام 7</w:t>
      </w:r>
      <w:r w:rsidR="00527246">
        <w:rPr>
          <w:rtl/>
        </w:rPr>
        <w:t>:</w:t>
      </w:r>
      <w:r w:rsidRPr="007B62FF">
        <w:rPr>
          <w:rtl/>
        </w:rPr>
        <w:t xml:space="preserve"> 371 / 1502</w:t>
      </w:r>
      <w:r w:rsidR="00527246">
        <w:rPr>
          <w:rtl/>
        </w:rPr>
        <w:t>،</w:t>
      </w:r>
      <w:r w:rsidRPr="007B62FF">
        <w:rPr>
          <w:rtl/>
        </w:rPr>
        <w:t xml:space="preserve"> 489 / 1962.</w:t>
      </w:r>
      <w:r>
        <w:rPr>
          <w:rFonts w:hint="cs"/>
          <w:rtl/>
        </w:rPr>
        <w:t xml:space="preserve"> </w:t>
      </w:r>
      <w:r w:rsidRPr="007B62FF">
        <w:rPr>
          <w:rtl/>
        </w:rPr>
        <w:t>(9) رجال الشيخ</w:t>
      </w:r>
      <w:r w:rsidR="00527246">
        <w:rPr>
          <w:rtl/>
        </w:rPr>
        <w:t>:</w:t>
      </w:r>
      <w:r w:rsidRPr="007B62FF">
        <w:rPr>
          <w:rtl/>
        </w:rPr>
        <w:t xml:space="preserve"> 286 / 93.</w:t>
      </w:r>
    </w:p>
    <w:p w:rsidR="0017382C" w:rsidRDefault="0017382C" w:rsidP="00C613E8">
      <w:pPr>
        <w:pStyle w:val="libNormal"/>
        <w:rPr>
          <w:rtl/>
        </w:rPr>
      </w:pPr>
      <w:r>
        <w:rPr>
          <w:rtl/>
        </w:rPr>
        <w:br w:type="page"/>
      </w:r>
    </w:p>
    <w:p w:rsidR="0017382C" w:rsidRDefault="0017382C" w:rsidP="00E10B1D">
      <w:pPr>
        <w:pStyle w:val="Heading3"/>
        <w:rPr>
          <w:rtl/>
        </w:rPr>
      </w:pPr>
      <w:bookmarkStart w:id="140" w:name="_Toc394921360"/>
      <w:r w:rsidRPr="004F14F2">
        <w:rPr>
          <w:rtl/>
        </w:rPr>
        <w:lastRenderedPageBreak/>
        <w:t>[2450] محمّد بن خالد بن زياد</w:t>
      </w:r>
      <w:r w:rsidR="00527246">
        <w:rPr>
          <w:rtl/>
        </w:rPr>
        <w:t>:</w:t>
      </w:r>
      <w:bookmarkEnd w:id="140"/>
    </w:p>
    <w:p w:rsidR="0017382C" w:rsidRPr="007B62FF" w:rsidRDefault="0017382C" w:rsidP="0017382C">
      <w:pPr>
        <w:pStyle w:val="libNormal"/>
        <w:rPr>
          <w:rtl/>
        </w:rPr>
      </w:pPr>
      <w:r w:rsidRPr="007B62FF">
        <w:rPr>
          <w:rtl/>
        </w:rPr>
        <w:t>القُرشي</w:t>
      </w:r>
      <w:r w:rsidR="00527246">
        <w:rPr>
          <w:rtl/>
        </w:rPr>
        <w:t>،</w:t>
      </w:r>
      <w:r w:rsidRPr="007B62FF">
        <w:rPr>
          <w:rtl/>
        </w:rPr>
        <w:t xml:space="preserve"> مولاهم</w:t>
      </w:r>
      <w:r w:rsidR="00527246">
        <w:rPr>
          <w:rtl/>
        </w:rPr>
        <w:t>،</w:t>
      </w:r>
      <w:r w:rsidRPr="007B62FF">
        <w:rPr>
          <w:rtl/>
        </w:rPr>
        <w:t xml:space="preserve"> كوفي</w:t>
      </w:r>
      <w:r w:rsidR="00527246">
        <w:rPr>
          <w:rtl/>
        </w:rPr>
        <w:t>،</w:t>
      </w:r>
      <w:r w:rsidRPr="007B62FF">
        <w:rPr>
          <w:rtl/>
        </w:rPr>
        <w:t xml:space="preserve"> أبو العلاء</w:t>
      </w:r>
      <w:r w:rsidR="00527246">
        <w:rPr>
          <w:rtl/>
        </w:rPr>
        <w:t>،</w:t>
      </w:r>
      <w:r w:rsidRPr="007B62FF">
        <w:rPr>
          <w:rtl/>
        </w:rPr>
        <w:t xml:space="preserve"> مات سنة إحدى وثمانين ومائة</w:t>
      </w:r>
      <w:r w:rsidR="00527246">
        <w:rPr>
          <w:rtl/>
        </w:rPr>
        <w:t>،</w:t>
      </w:r>
      <w:r w:rsidRPr="007B62FF">
        <w:rPr>
          <w:rtl/>
        </w:rPr>
        <w:t xml:space="preserve"> وله سبع وسبعون سنة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141" w:name="_Toc394921361"/>
      <w:r w:rsidRPr="004F14F2">
        <w:rPr>
          <w:rtl/>
        </w:rPr>
        <w:t>[2451] محمّد بن خالد السَّرِيّ</w:t>
      </w:r>
      <w:r w:rsidR="00527246">
        <w:rPr>
          <w:rtl/>
        </w:rPr>
        <w:t>:</w:t>
      </w:r>
      <w:bookmarkEnd w:id="141"/>
    </w:p>
    <w:p w:rsidR="0017382C" w:rsidRPr="007B62FF" w:rsidRDefault="0017382C" w:rsidP="0017382C">
      <w:pPr>
        <w:pStyle w:val="libNormal"/>
        <w:rPr>
          <w:rtl/>
        </w:rPr>
      </w:pPr>
      <w:r w:rsidRPr="007B62FF">
        <w:rPr>
          <w:rtl/>
        </w:rPr>
        <w:t xml:space="preserve">الأوْدِيّ </w:t>
      </w:r>
      <w:r w:rsidRPr="0017382C">
        <w:rPr>
          <w:rStyle w:val="libFootnotenumChar"/>
          <w:rtl/>
        </w:rPr>
        <w:t>(2)</w:t>
      </w:r>
      <w:r w:rsidR="00527246">
        <w:rPr>
          <w:rtl/>
        </w:rPr>
        <w:t>،</w:t>
      </w:r>
      <w:r w:rsidRPr="007B62FF">
        <w:rPr>
          <w:rtl/>
        </w:rPr>
        <w:t xml:space="preserve"> 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sidRPr="007B62FF">
        <w:rPr>
          <w:rtl/>
        </w:rPr>
        <w:t xml:space="preserve"> عنه</w:t>
      </w:r>
      <w:r w:rsidR="00527246">
        <w:rPr>
          <w:rtl/>
        </w:rPr>
        <w:t>:</w:t>
      </w:r>
      <w:r w:rsidRPr="007B62FF">
        <w:rPr>
          <w:rtl/>
        </w:rPr>
        <w:t xml:space="preserve"> عبد الرّحمن بن الحجاج </w:t>
      </w:r>
      <w:r w:rsidRPr="0017382C">
        <w:rPr>
          <w:rStyle w:val="libFootnotenumChar"/>
          <w:rtl/>
        </w:rPr>
        <w:t>(4)</w:t>
      </w:r>
      <w:r>
        <w:rPr>
          <w:rtl/>
        </w:rPr>
        <w:t>.</w:t>
      </w:r>
    </w:p>
    <w:p w:rsidR="0017382C" w:rsidRDefault="0017382C" w:rsidP="00E10B1D">
      <w:pPr>
        <w:pStyle w:val="Heading3"/>
        <w:rPr>
          <w:rtl/>
        </w:rPr>
      </w:pPr>
      <w:bookmarkStart w:id="142" w:name="_Toc394921362"/>
      <w:r w:rsidRPr="004F14F2">
        <w:rPr>
          <w:rtl/>
        </w:rPr>
        <w:t>[2452] محمّد بن خالد السناني</w:t>
      </w:r>
      <w:r w:rsidR="00527246">
        <w:rPr>
          <w:rtl/>
        </w:rPr>
        <w:t>:</w:t>
      </w:r>
      <w:bookmarkEnd w:id="142"/>
    </w:p>
    <w:p w:rsidR="0017382C" w:rsidRPr="007B62FF" w:rsidRDefault="0017382C" w:rsidP="0017382C">
      <w:pPr>
        <w:pStyle w:val="libNormal"/>
        <w:rPr>
          <w:rtl/>
        </w:rPr>
      </w:pPr>
      <w:r w:rsidRPr="007B62FF">
        <w:rPr>
          <w:rtl/>
        </w:rPr>
        <w:t>من مشايخ الصدوق</w:t>
      </w:r>
      <w:r w:rsidR="00527246">
        <w:rPr>
          <w:rtl/>
        </w:rPr>
        <w:t>،</w:t>
      </w:r>
      <w:r w:rsidRPr="007B62FF">
        <w:rPr>
          <w:rtl/>
        </w:rPr>
        <w:t xml:space="preserve"> يروي عنه مترضياً </w:t>
      </w:r>
      <w:r w:rsidRPr="0017382C">
        <w:rPr>
          <w:rStyle w:val="libFootnotenumChar"/>
          <w:rtl/>
        </w:rPr>
        <w:t>(5)</w:t>
      </w:r>
      <w:r>
        <w:rPr>
          <w:rtl/>
        </w:rPr>
        <w:t>.</w:t>
      </w:r>
    </w:p>
    <w:p w:rsidR="0017382C" w:rsidRDefault="0017382C" w:rsidP="00E10B1D">
      <w:pPr>
        <w:pStyle w:val="Heading3"/>
        <w:rPr>
          <w:rtl/>
        </w:rPr>
      </w:pPr>
      <w:bookmarkStart w:id="143" w:name="_Toc394921363"/>
      <w:r w:rsidRPr="004F14F2">
        <w:rPr>
          <w:rtl/>
        </w:rPr>
        <w:t>[2453] محمّد بن خالد الطّيالسي</w:t>
      </w:r>
      <w:r w:rsidR="00527246">
        <w:rPr>
          <w:rtl/>
        </w:rPr>
        <w:t>:</w:t>
      </w:r>
      <w:bookmarkEnd w:id="143"/>
    </w:p>
    <w:p w:rsidR="0017382C" w:rsidRPr="007B62FF" w:rsidRDefault="0017382C" w:rsidP="0017382C">
      <w:pPr>
        <w:pStyle w:val="libNormal"/>
        <w:rPr>
          <w:rtl/>
        </w:rPr>
      </w:pPr>
      <w:r w:rsidRPr="007B62FF">
        <w:rPr>
          <w:rtl/>
        </w:rPr>
        <w:t>له كتاب في الفهرست</w:t>
      </w:r>
      <w:r w:rsidR="00527246">
        <w:rPr>
          <w:rtl/>
        </w:rPr>
        <w:t>،</w:t>
      </w:r>
      <w:r w:rsidRPr="007B62FF">
        <w:rPr>
          <w:rtl/>
        </w:rPr>
        <w:t xml:space="preserve"> يرويه عنه محمّد بن علي بن محبوب </w:t>
      </w:r>
      <w:r w:rsidRPr="0017382C">
        <w:rPr>
          <w:rStyle w:val="libFootnotenumChar"/>
          <w:rtl/>
        </w:rPr>
        <w:t>(6)</w:t>
      </w:r>
      <w:r w:rsidR="00527246">
        <w:rPr>
          <w:rtl/>
        </w:rPr>
        <w:t>،</w:t>
      </w:r>
      <w:r w:rsidRPr="007B62FF">
        <w:rPr>
          <w:rtl/>
        </w:rPr>
        <w:t xml:space="preserve"> وعنه</w:t>
      </w:r>
      <w:r w:rsidR="00527246">
        <w:rPr>
          <w:rtl/>
        </w:rPr>
        <w:t>:</w:t>
      </w:r>
      <w:r w:rsidRPr="007B62FF">
        <w:rPr>
          <w:rtl/>
        </w:rPr>
        <w:t xml:space="preserve"> علي بن الحسن بن فضال </w:t>
      </w:r>
      <w:r w:rsidRPr="0017382C">
        <w:rPr>
          <w:rStyle w:val="libFootnotenumChar"/>
          <w:rtl/>
        </w:rPr>
        <w:t>(7)</w:t>
      </w:r>
      <w:r w:rsidR="00527246">
        <w:rPr>
          <w:rtl/>
        </w:rPr>
        <w:t>،</w:t>
      </w:r>
      <w:r w:rsidRPr="007B62FF">
        <w:rPr>
          <w:rtl/>
        </w:rPr>
        <w:t xml:space="preserve"> وسعد بن عبد الله </w:t>
      </w:r>
      <w:r w:rsidRPr="0017382C">
        <w:rPr>
          <w:rStyle w:val="libFootnotenumChar"/>
          <w:rtl/>
        </w:rPr>
        <w:t>(8)</w:t>
      </w:r>
      <w:r w:rsidR="00527246">
        <w:rPr>
          <w:rtl/>
        </w:rPr>
        <w:t>،</w:t>
      </w:r>
      <w:r w:rsidRPr="007B62FF">
        <w:rPr>
          <w:rtl/>
        </w:rPr>
        <w:t xml:space="preserve"> والصفار </w:t>
      </w:r>
      <w:r w:rsidRPr="0017382C">
        <w:rPr>
          <w:rStyle w:val="libFootnotenumChar"/>
          <w:rtl/>
        </w:rPr>
        <w:t>(9)</w:t>
      </w:r>
      <w:r w:rsidR="00527246">
        <w:rPr>
          <w:rtl/>
        </w:rPr>
        <w:t>،</w:t>
      </w:r>
      <w:r w:rsidRPr="007B62FF">
        <w:rPr>
          <w:rtl/>
        </w:rPr>
        <w:t xml:space="preserve"> وعلي بن إبراهيم </w:t>
      </w:r>
      <w:r w:rsidRPr="0017382C">
        <w:rPr>
          <w:rStyle w:val="libFootnotenumChar"/>
          <w:rtl/>
        </w:rPr>
        <w:t>(10)</w:t>
      </w:r>
      <w:r w:rsidR="00527246">
        <w:rPr>
          <w:rtl/>
        </w:rPr>
        <w:t>،</w:t>
      </w:r>
      <w:r w:rsidRPr="007B62FF">
        <w:rPr>
          <w:rtl/>
        </w:rPr>
        <w:t xml:space="preserve"> ومعاوية بن حكيم </w:t>
      </w:r>
      <w:r w:rsidRPr="0017382C">
        <w:rPr>
          <w:rStyle w:val="libFootnotenumChar"/>
          <w:rtl/>
        </w:rPr>
        <w:t>(11)</w:t>
      </w:r>
      <w:r w:rsidR="00527246">
        <w:rPr>
          <w:rtl/>
        </w:rPr>
        <w:t>،</w:t>
      </w:r>
      <w:r w:rsidRPr="007B62FF">
        <w:rPr>
          <w:rtl/>
        </w:rPr>
        <w:t xml:space="preserve"> وعلي بن سليمان الزراري </w:t>
      </w:r>
      <w:r w:rsidRPr="0017382C">
        <w:rPr>
          <w:rStyle w:val="libFootnotenumChar"/>
          <w:rtl/>
        </w:rPr>
        <w:t>(12)</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286 / 92.</w:t>
      </w:r>
    </w:p>
    <w:p w:rsidR="0017382C" w:rsidRPr="007B62FF" w:rsidRDefault="0017382C" w:rsidP="0017382C">
      <w:pPr>
        <w:pStyle w:val="libFootnote0"/>
        <w:rPr>
          <w:rtl/>
        </w:rPr>
      </w:pPr>
      <w:r w:rsidRPr="007B62FF">
        <w:rPr>
          <w:rtl/>
        </w:rPr>
        <w:t>(2) في المصدر</w:t>
      </w:r>
      <w:r w:rsidR="00527246">
        <w:rPr>
          <w:rtl/>
        </w:rPr>
        <w:t>:</w:t>
      </w:r>
      <w:r w:rsidRPr="007B62FF">
        <w:rPr>
          <w:rtl/>
        </w:rPr>
        <w:t xml:space="preserve"> </w:t>
      </w:r>
      <w:r>
        <w:rPr>
          <w:rtl/>
        </w:rPr>
        <w:t>(</w:t>
      </w:r>
      <w:r w:rsidRPr="007B62FF">
        <w:rPr>
          <w:rtl/>
        </w:rPr>
        <w:t>الأزدي</w:t>
      </w:r>
      <w:r>
        <w:rPr>
          <w:rtl/>
        </w:rPr>
        <w:t>)</w:t>
      </w:r>
      <w:r w:rsidR="00527246">
        <w:rPr>
          <w:rtl/>
        </w:rPr>
        <w:t>،</w:t>
      </w:r>
      <w:r w:rsidRPr="007B62FF">
        <w:rPr>
          <w:rtl/>
        </w:rPr>
        <w:t xml:space="preserve"> وما في</w:t>
      </w:r>
      <w:r w:rsidR="00527246">
        <w:rPr>
          <w:rtl/>
        </w:rPr>
        <w:t>:</w:t>
      </w:r>
      <w:r w:rsidRPr="007B62FF">
        <w:rPr>
          <w:rtl/>
        </w:rPr>
        <w:t xml:space="preserve"> منهج المقال</w:t>
      </w:r>
      <w:r w:rsidR="00527246">
        <w:rPr>
          <w:rtl/>
        </w:rPr>
        <w:t>:</w:t>
      </w:r>
      <w:r w:rsidRPr="007B62FF">
        <w:rPr>
          <w:rtl/>
        </w:rPr>
        <w:t xml:space="preserve"> 295</w:t>
      </w:r>
      <w:r w:rsidR="00527246">
        <w:rPr>
          <w:rtl/>
        </w:rPr>
        <w:t>،</w:t>
      </w:r>
      <w:r w:rsidRPr="007B62FF">
        <w:rPr>
          <w:rtl/>
        </w:rPr>
        <w:t xml:space="preserve"> ومجمع الرجال 5</w:t>
      </w:r>
      <w:r w:rsidR="00527246">
        <w:rPr>
          <w:rtl/>
        </w:rPr>
        <w:t>:</w:t>
      </w:r>
      <w:r w:rsidRPr="007B62FF">
        <w:rPr>
          <w:rtl/>
        </w:rPr>
        <w:t xml:space="preserve"> 207</w:t>
      </w:r>
      <w:r w:rsidR="00527246">
        <w:rPr>
          <w:rtl/>
        </w:rPr>
        <w:t>،</w:t>
      </w:r>
      <w:r w:rsidRPr="007B62FF">
        <w:rPr>
          <w:rtl/>
        </w:rPr>
        <w:t xml:space="preserve"> ونقد الرجال</w:t>
      </w:r>
      <w:r w:rsidR="00527246">
        <w:rPr>
          <w:rtl/>
        </w:rPr>
        <w:t>:</w:t>
      </w:r>
      <w:r w:rsidRPr="007B62FF">
        <w:rPr>
          <w:rtl/>
        </w:rPr>
        <w:t xml:space="preserve"> 305</w:t>
      </w:r>
      <w:r w:rsidR="00527246">
        <w:rPr>
          <w:rtl/>
        </w:rPr>
        <w:t>،</w:t>
      </w:r>
      <w:r w:rsidRPr="007B62FF">
        <w:rPr>
          <w:rtl/>
        </w:rPr>
        <w:t xml:space="preserve"> وجامع الرواة 2</w:t>
      </w:r>
      <w:r w:rsidR="00527246">
        <w:rPr>
          <w:rtl/>
        </w:rPr>
        <w:t>:</w:t>
      </w:r>
      <w:r w:rsidRPr="007B62FF">
        <w:rPr>
          <w:rtl/>
        </w:rPr>
        <w:t xml:space="preserve"> 110</w:t>
      </w:r>
      <w:r w:rsidR="00527246">
        <w:rPr>
          <w:rtl/>
        </w:rPr>
        <w:t>،</w:t>
      </w:r>
      <w:r w:rsidRPr="007B62FF">
        <w:rPr>
          <w:rtl/>
        </w:rPr>
        <w:t xml:space="preserve"> وتنقيح المقال 3</w:t>
      </w:r>
      <w:r w:rsidR="00527246">
        <w:rPr>
          <w:rtl/>
        </w:rPr>
        <w:t>:</w:t>
      </w:r>
      <w:r w:rsidRPr="007B62FF">
        <w:rPr>
          <w:rtl/>
        </w:rPr>
        <w:t xml:space="preserve"> 114</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284 / 67.</w:t>
      </w:r>
    </w:p>
    <w:p w:rsidR="0017382C" w:rsidRPr="007B62FF" w:rsidRDefault="0017382C" w:rsidP="0017382C">
      <w:pPr>
        <w:pStyle w:val="libFootnote0"/>
        <w:rPr>
          <w:rtl/>
        </w:rPr>
      </w:pPr>
      <w:r w:rsidRPr="007B62FF">
        <w:rPr>
          <w:rtl/>
        </w:rPr>
        <w:t>(4) تهذيب الأحكام 4</w:t>
      </w:r>
      <w:r w:rsidR="00527246">
        <w:rPr>
          <w:rtl/>
        </w:rPr>
        <w:t>:</w:t>
      </w:r>
      <w:r w:rsidRPr="007B62FF">
        <w:rPr>
          <w:rtl/>
        </w:rPr>
        <w:t xml:space="preserve"> 98 / 276</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محمد بن خالد</w:t>
      </w:r>
      <w:r>
        <w:rPr>
          <w:rtl/>
        </w:rPr>
        <w:t>)</w:t>
      </w:r>
    </w:p>
    <w:p w:rsidR="0017382C" w:rsidRPr="007B62FF" w:rsidRDefault="0017382C" w:rsidP="0017382C">
      <w:pPr>
        <w:pStyle w:val="libFootnote0"/>
        <w:rPr>
          <w:rtl/>
        </w:rPr>
      </w:pPr>
      <w:r w:rsidRPr="007B62FF">
        <w:rPr>
          <w:rtl/>
        </w:rPr>
        <w:t>(5) الفقيه 4</w:t>
      </w:r>
      <w:r w:rsidR="00527246">
        <w:rPr>
          <w:rtl/>
        </w:rPr>
        <w:t>:</w:t>
      </w:r>
      <w:r w:rsidRPr="007B62FF">
        <w:rPr>
          <w:rtl/>
        </w:rPr>
        <w:t xml:space="preserve"> 116</w:t>
      </w:r>
      <w:r w:rsidR="00527246">
        <w:rPr>
          <w:rtl/>
        </w:rPr>
        <w:t>،</w:t>
      </w:r>
      <w:r w:rsidRPr="007B62FF">
        <w:rPr>
          <w:rtl/>
        </w:rPr>
        <w:t xml:space="preserve"> من المشيخة</w:t>
      </w:r>
      <w:r w:rsidR="00527246">
        <w:rPr>
          <w:rtl/>
        </w:rPr>
        <w:t>،</w:t>
      </w:r>
      <w:r w:rsidRPr="007B62FF">
        <w:rPr>
          <w:rtl/>
        </w:rPr>
        <w:t xml:space="preserve"> في طريقه إلى محمد بن يعقوب الكليني.</w:t>
      </w:r>
    </w:p>
    <w:p w:rsidR="0017382C" w:rsidRPr="007B62FF" w:rsidRDefault="0017382C" w:rsidP="0017382C">
      <w:pPr>
        <w:pStyle w:val="libFootnote0"/>
        <w:rPr>
          <w:rtl/>
        </w:rPr>
      </w:pPr>
      <w:r w:rsidRPr="007B62FF">
        <w:rPr>
          <w:rtl/>
        </w:rPr>
        <w:t>(6) فهرست الشيخ</w:t>
      </w:r>
      <w:r w:rsidR="00527246">
        <w:rPr>
          <w:rtl/>
        </w:rPr>
        <w:t>:</w:t>
      </w:r>
      <w:r w:rsidRPr="007B62FF">
        <w:rPr>
          <w:rtl/>
        </w:rPr>
        <w:t xml:space="preserve"> 149 / 643.</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493 / 11.</w:t>
      </w:r>
    </w:p>
    <w:p w:rsidR="0017382C" w:rsidRPr="007B62FF" w:rsidRDefault="0017382C" w:rsidP="0017382C">
      <w:pPr>
        <w:pStyle w:val="libFootnote0"/>
        <w:rPr>
          <w:rtl/>
        </w:rPr>
      </w:pPr>
      <w:r w:rsidRPr="007B62FF">
        <w:rPr>
          <w:rtl/>
        </w:rPr>
        <w:t>(8) الاستبصار 1</w:t>
      </w:r>
      <w:r w:rsidR="00527246">
        <w:rPr>
          <w:rtl/>
        </w:rPr>
        <w:t>:</w:t>
      </w:r>
      <w:r w:rsidRPr="007B62FF">
        <w:rPr>
          <w:rtl/>
        </w:rPr>
        <w:t xml:space="preserve"> 233 / 833.</w:t>
      </w:r>
    </w:p>
    <w:p w:rsidR="0017382C" w:rsidRPr="007B62FF" w:rsidRDefault="0017382C" w:rsidP="0017382C">
      <w:pPr>
        <w:pStyle w:val="libFootnote0"/>
        <w:rPr>
          <w:rtl/>
        </w:rPr>
      </w:pPr>
      <w:r w:rsidRPr="007B62FF">
        <w:rPr>
          <w:rtl/>
        </w:rPr>
        <w:t>(9) فهرست الشيخ</w:t>
      </w:r>
      <w:r w:rsidR="00527246">
        <w:rPr>
          <w:rtl/>
        </w:rPr>
        <w:t>:</w:t>
      </w:r>
      <w:r w:rsidRPr="007B62FF">
        <w:rPr>
          <w:rtl/>
        </w:rPr>
        <w:t xml:space="preserve"> 112 / 499</w:t>
      </w:r>
      <w:r w:rsidR="00527246">
        <w:rPr>
          <w:rtl/>
        </w:rPr>
        <w:t>،</w:t>
      </w:r>
      <w:r w:rsidRPr="007B62FF">
        <w:rPr>
          <w:rtl/>
        </w:rPr>
        <w:t xml:space="preserve"> في ترجمة العلاء بن رزين.</w:t>
      </w:r>
    </w:p>
    <w:p w:rsidR="0017382C" w:rsidRPr="007B62FF" w:rsidRDefault="0017382C" w:rsidP="0017382C">
      <w:pPr>
        <w:pStyle w:val="libFootnote0"/>
        <w:rPr>
          <w:rtl/>
        </w:rPr>
      </w:pPr>
      <w:r w:rsidRPr="007B62FF">
        <w:rPr>
          <w:rtl/>
        </w:rPr>
        <w:t>(10) أُصول الكافي 1</w:t>
      </w:r>
      <w:r w:rsidR="00527246">
        <w:rPr>
          <w:rtl/>
        </w:rPr>
        <w:t>:</w:t>
      </w:r>
      <w:r w:rsidRPr="007B62FF">
        <w:rPr>
          <w:rtl/>
        </w:rPr>
        <w:t xml:space="preserve"> 83 / 1.</w:t>
      </w:r>
    </w:p>
    <w:p w:rsidR="0017382C" w:rsidRPr="007B62FF" w:rsidRDefault="0017382C" w:rsidP="0017382C">
      <w:pPr>
        <w:pStyle w:val="libFootnote0"/>
        <w:rPr>
          <w:rtl/>
        </w:rPr>
      </w:pPr>
      <w:r w:rsidRPr="007B62FF">
        <w:rPr>
          <w:rtl/>
        </w:rPr>
        <w:t>(11) تهذيب الأحكام 7</w:t>
      </w:r>
      <w:r w:rsidR="00527246">
        <w:rPr>
          <w:rtl/>
        </w:rPr>
        <w:t>:</w:t>
      </w:r>
      <w:r w:rsidRPr="007B62FF">
        <w:rPr>
          <w:rtl/>
        </w:rPr>
        <w:t xml:space="preserve"> 301 / 1258.</w:t>
      </w:r>
    </w:p>
    <w:p w:rsidR="0017382C" w:rsidRPr="007B62FF" w:rsidRDefault="0017382C" w:rsidP="0017382C">
      <w:pPr>
        <w:pStyle w:val="libFootnote0"/>
        <w:rPr>
          <w:rtl/>
        </w:rPr>
      </w:pPr>
      <w:r w:rsidRPr="007B62FF">
        <w:rPr>
          <w:rtl/>
        </w:rPr>
        <w:t>(12) فهرست الشيخ</w:t>
      </w:r>
      <w:r w:rsidR="00527246">
        <w:rPr>
          <w:rtl/>
        </w:rPr>
        <w:t>:</w:t>
      </w:r>
      <w:r w:rsidRPr="007B62FF">
        <w:rPr>
          <w:rtl/>
        </w:rPr>
        <w:t xml:space="preserve"> 112 / 499</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محمد بن خالد</w:t>
      </w:r>
      <w:r>
        <w:rPr>
          <w:rtl/>
        </w:rPr>
        <w:t>)</w:t>
      </w:r>
      <w:r w:rsidR="00527246">
        <w:rPr>
          <w:rtl/>
        </w:rPr>
        <w:t>،</w:t>
      </w:r>
      <w:r w:rsidRPr="007B62FF">
        <w:rPr>
          <w:rtl/>
        </w:rPr>
        <w:t xml:space="preserve"> في ترجمة العلاء بن رزين.</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ومحمّد بن أبي عبد الله </w:t>
      </w:r>
      <w:r w:rsidRPr="0017382C">
        <w:rPr>
          <w:rStyle w:val="libFootnotenumChar"/>
          <w:rtl/>
        </w:rPr>
        <w:t>(1)</w:t>
      </w:r>
      <w:r>
        <w:rPr>
          <w:rtl/>
        </w:rPr>
        <w:t>.</w:t>
      </w:r>
    </w:p>
    <w:p w:rsidR="0017382C" w:rsidRPr="007B62FF" w:rsidRDefault="0017382C" w:rsidP="0017382C">
      <w:pPr>
        <w:pStyle w:val="libNormal"/>
        <w:rPr>
          <w:rtl/>
        </w:rPr>
      </w:pPr>
      <w:r w:rsidRPr="007B62FF">
        <w:rPr>
          <w:rtl/>
        </w:rPr>
        <w:t>وزاد في الجامع</w:t>
      </w:r>
      <w:r w:rsidR="00527246">
        <w:rPr>
          <w:rtl/>
        </w:rPr>
        <w:t>:</w:t>
      </w:r>
      <w:r w:rsidRPr="007B62FF">
        <w:rPr>
          <w:rtl/>
        </w:rPr>
        <w:t xml:space="preserve"> أحمد بن محمّد بن عيسى</w:t>
      </w:r>
      <w:r w:rsidR="00527246">
        <w:rPr>
          <w:rtl/>
        </w:rPr>
        <w:t>،</w:t>
      </w:r>
      <w:r w:rsidRPr="007B62FF">
        <w:rPr>
          <w:rtl/>
        </w:rPr>
        <w:t xml:space="preserve"> وعلي بن الحكم</w:t>
      </w:r>
      <w:r w:rsidR="00527246">
        <w:rPr>
          <w:rtl/>
        </w:rPr>
        <w:t>،</w:t>
      </w:r>
      <w:r w:rsidRPr="007B62FF">
        <w:rPr>
          <w:rtl/>
        </w:rPr>
        <w:t xml:space="preserve"> ومحمّد بن إسماعيل</w:t>
      </w:r>
      <w:r w:rsidR="00527246">
        <w:rPr>
          <w:rtl/>
        </w:rPr>
        <w:t>،</w:t>
      </w:r>
      <w:r w:rsidRPr="007B62FF">
        <w:rPr>
          <w:rtl/>
        </w:rPr>
        <w:t xml:space="preserve"> ومحمّد بن جعفر أبو العباس الكوفي </w:t>
      </w:r>
      <w:r w:rsidRPr="0017382C">
        <w:rPr>
          <w:rStyle w:val="libFootnotenumChar"/>
          <w:rtl/>
        </w:rPr>
        <w:t>(2)</w:t>
      </w:r>
      <w:r>
        <w:rPr>
          <w:rtl/>
        </w:rPr>
        <w:t>.</w:t>
      </w:r>
    </w:p>
    <w:p w:rsidR="0017382C" w:rsidRPr="007B62FF" w:rsidRDefault="0017382C" w:rsidP="0017382C">
      <w:pPr>
        <w:pStyle w:val="libNormal"/>
        <w:rPr>
          <w:rtl/>
        </w:rPr>
      </w:pPr>
      <w:r w:rsidRPr="007B62FF">
        <w:rPr>
          <w:rtl/>
        </w:rPr>
        <w:t xml:space="preserve">وفي من لم يروَ عنهم </w:t>
      </w:r>
      <w:r w:rsidRPr="0017382C">
        <w:rPr>
          <w:rStyle w:val="libAlaemChar"/>
          <w:rtl/>
        </w:rPr>
        <w:t>عليهم‌السلام</w:t>
      </w:r>
      <w:r w:rsidR="00527246">
        <w:rPr>
          <w:rtl/>
        </w:rPr>
        <w:t>:</w:t>
      </w:r>
      <w:r w:rsidRPr="007B62FF">
        <w:rPr>
          <w:rtl/>
        </w:rPr>
        <w:t xml:space="preserve"> روى عنه حميد أصولاً كثيرة</w:t>
      </w:r>
      <w:r w:rsidR="00527246">
        <w:rPr>
          <w:rtl/>
        </w:rPr>
        <w:t>،</w:t>
      </w:r>
      <w:r w:rsidRPr="007B62FF">
        <w:rPr>
          <w:rtl/>
        </w:rPr>
        <w:t xml:space="preserve"> ومات سنة تسع وخمسين ومائتين</w:t>
      </w:r>
      <w:r w:rsidR="00527246">
        <w:rPr>
          <w:rtl/>
        </w:rPr>
        <w:t>،</w:t>
      </w:r>
      <w:r w:rsidRPr="007B62FF">
        <w:rPr>
          <w:rtl/>
        </w:rPr>
        <w:t xml:space="preserve"> وله سبع وتسعون سنة </w:t>
      </w:r>
      <w:r w:rsidRPr="0017382C">
        <w:rPr>
          <w:rStyle w:val="libFootnotenumChar"/>
          <w:rtl/>
        </w:rPr>
        <w:t>(3)</w:t>
      </w:r>
      <w:r>
        <w:rPr>
          <w:rtl/>
        </w:rPr>
        <w:t>.</w:t>
      </w:r>
    </w:p>
    <w:p w:rsidR="0017382C" w:rsidRPr="007B62FF" w:rsidRDefault="0017382C" w:rsidP="0017382C">
      <w:pPr>
        <w:pStyle w:val="libNormal"/>
        <w:rPr>
          <w:rtl/>
        </w:rPr>
      </w:pPr>
      <w:r w:rsidRPr="007B62FF">
        <w:rPr>
          <w:rtl/>
        </w:rPr>
        <w:t>وفي رسالة أبي غالب الزراري</w:t>
      </w:r>
      <w:r w:rsidR="00527246">
        <w:rPr>
          <w:rtl/>
        </w:rPr>
        <w:t>:</w:t>
      </w:r>
      <w:r w:rsidRPr="007B62FF">
        <w:rPr>
          <w:rtl/>
        </w:rPr>
        <w:t xml:space="preserve"> وكان جدّي أبو طاهر أحد رواة الحديث</w:t>
      </w:r>
      <w:r w:rsidR="00527246">
        <w:rPr>
          <w:rtl/>
        </w:rPr>
        <w:t>،</w:t>
      </w:r>
      <w:r w:rsidRPr="007B62FF">
        <w:rPr>
          <w:rtl/>
        </w:rPr>
        <w:t xml:space="preserve"> قد لقي محمّد بن خالد الطيالسي فروى عنه</w:t>
      </w:r>
      <w:r w:rsidR="00527246">
        <w:rPr>
          <w:rtl/>
        </w:rPr>
        <w:t>:</w:t>
      </w:r>
      <w:r w:rsidRPr="007B62FF">
        <w:rPr>
          <w:rtl/>
        </w:rPr>
        <w:t xml:space="preserve"> كتاب عاصم بن حميد</w:t>
      </w:r>
      <w:r w:rsidR="00527246">
        <w:rPr>
          <w:rtl/>
        </w:rPr>
        <w:t>،</w:t>
      </w:r>
      <w:r w:rsidRPr="007B62FF">
        <w:rPr>
          <w:rtl/>
        </w:rPr>
        <w:t xml:space="preserve"> وكتاب سيف بن عميرة</w:t>
      </w:r>
      <w:r w:rsidR="00527246">
        <w:rPr>
          <w:rtl/>
        </w:rPr>
        <w:t>،</w:t>
      </w:r>
      <w:r w:rsidRPr="007B62FF">
        <w:rPr>
          <w:rtl/>
        </w:rPr>
        <w:t xml:space="preserve"> وكتاب العلاء بن رزين</w:t>
      </w:r>
      <w:r w:rsidR="00527246">
        <w:rPr>
          <w:rtl/>
        </w:rPr>
        <w:t>،</w:t>
      </w:r>
      <w:r w:rsidRPr="007B62FF">
        <w:rPr>
          <w:rtl/>
        </w:rPr>
        <w:t xml:space="preserve"> وكتاب إسماعيل ابن عبد الخالق</w:t>
      </w:r>
      <w:r w:rsidR="00527246">
        <w:rPr>
          <w:rtl/>
        </w:rPr>
        <w:t>،</w:t>
      </w:r>
      <w:r w:rsidRPr="007B62FF">
        <w:rPr>
          <w:rtl/>
        </w:rPr>
        <w:t xml:space="preserve"> وأشياء غير ذلك </w:t>
      </w:r>
      <w:r w:rsidRPr="0017382C">
        <w:rPr>
          <w:rStyle w:val="libFootnotenumChar"/>
          <w:rtl/>
        </w:rPr>
        <w:t>(4)</w:t>
      </w:r>
      <w:r>
        <w:rPr>
          <w:rtl/>
        </w:rPr>
        <w:t>.</w:t>
      </w:r>
    </w:p>
    <w:p w:rsidR="0017382C" w:rsidRPr="007B62FF" w:rsidRDefault="0017382C" w:rsidP="0017382C">
      <w:pPr>
        <w:pStyle w:val="libNormal"/>
        <w:rPr>
          <w:rtl/>
        </w:rPr>
      </w:pPr>
      <w:r w:rsidRPr="007B62FF">
        <w:rPr>
          <w:rtl/>
        </w:rPr>
        <w:t>والمراد بأبي طاهر</w:t>
      </w:r>
      <w:r w:rsidR="00527246">
        <w:rPr>
          <w:rtl/>
        </w:rPr>
        <w:t>:</w:t>
      </w:r>
      <w:r w:rsidRPr="007B62FF">
        <w:rPr>
          <w:rtl/>
        </w:rPr>
        <w:t xml:space="preserve"> الثقة</w:t>
      </w:r>
      <w:r w:rsidR="00527246">
        <w:rPr>
          <w:rtl/>
        </w:rPr>
        <w:t>،</w:t>
      </w:r>
      <w:r w:rsidRPr="007B62FF">
        <w:rPr>
          <w:rtl/>
        </w:rPr>
        <w:t xml:space="preserve"> الجليل</w:t>
      </w:r>
      <w:r w:rsidR="00527246">
        <w:rPr>
          <w:rtl/>
        </w:rPr>
        <w:t>،</w:t>
      </w:r>
      <w:r w:rsidRPr="007B62FF">
        <w:rPr>
          <w:rtl/>
        </w:rPr>
        <w:t xml:space="preserve"> محمّد بن الحسن بن الجهم</w:t>
      </w:r>
      <w:r w:rsidR="00527246">
        <w:rPr>
          <w:rtl/>
        </w:rPr>
        <w:t>،</w:t>
      </w:r>
      <w:r w:rsidRPr="007B62FF">
        <w:rPr>
          <w:rtl/>
        </w:rPr>
        <w:t xml:space="preserve"> أول من لُقّب من هذه الطائفة بالزراري من مولانا أبي محمّد </w:t>
      </w:r>
      <w:r w:rsidRPr="0017382C">
        <w:rPr>
          <w:rStyle w:val="libAlaemChar"/>
          <w:rtl/>
        </w:rPr>
        <w:t>عليه‌السلام</w:t>
      </w:r>
      <w:r>
        <w:rPr>
          <w:rtl/>
        </w:rPr>
        <w:t>.</w:t>
      </w:r>
      <w:r w:rsidRPr="007B62FF">
        <w:rPr>
          <w:rtl/>
        </w:rPr>
        <w:t xml:space="preserve"> ويظهر من جميع ذلك أنه من أجلاّء الرواة</w:t>
      </w:r>
      <w:r w:rsidR="00527246">
        <w:rPr>
          <w:rtl/>
        </w:rPr>
        <w:t>،</w:t>
      </w:r>
      <w:r w:rsidRPr="007B62FF">
        <w:rPr>
          <w:rtl/>
        </w:rPr>
        <w:t xml:space="preserve"> والثقات الإثبات.</w:t>
      </w:r>
    </w:p>
    <w:p w:rsidR="0017382C" w:rsidRPr="007B62FF" w:rsidRDefault="0017382C" w:rsidP="0017382C">
      <w:pPr>
        <w:pStyle w:val="libNormal"/>
        <w:rPr>
          <w:rtl/>
        </w:rPr>
      </w:pPr>
      <w:r w:rsidRPr="007B62FF">
        <w:rPr>
          <w:rtl/>
        </w:rPr>
        <w:t xml:space="preserve">ومن العجب عدّه في الوجيزة </w:t>
      </w:r>
      <w:r w:rsidRPr="0017382C">
        <w:rPr>
          <w:rStyle w:val="libFootnotenumChar"/>
          <w:rtl/>
        </w:rPr>
        <w:t>(5)</w:t>
      </w:r>
      <w:r w:rsidRPr="007B62FF">
        <w:rPr>
          <w:rtl/>
        </w:rPr>
        <w:t xml:space="preserve"> من المجاهيل</w:t>
      </w:r>
      <w:r w:rsidR="00527246">
        <w:rPr>
          <w:rtl/>
        </w:rPr>
        <w:t>،</w:t>
      </w:r>
      <w:r w:rsidRPr="007B62FF">
        <w:rPr>
          <w:rtl/>
        </w:rPr>
        <w:t xml:space="preserve"> وعدم ذكره في البلغة</w:t>
      </w:r>
      <w:r>
        <w:rPr>
          <w:rtl/>
        </w:rPr>
        <w:t>!؟</w:t>
      </w:r>
    </w:p>
    <w:p w:rsidR="0017382C" w:rsidRDefault="0017382C" w:rsidP="00E10B1D">
      <w:pPr>
        <w:pStyle w:val="Heading3"/>
        <w:rPr>
          <w:rtl/>
        </w:rPr>
      </w:pPr>
      <w:bookmarkStart w:id="144" w:name="_Toc394921364"/>
      <w:r w:rsidRPr="004F14F2">
        <w:rPr>
          <w:rtl/>
        </w:rPr>
        <w:t>[2454] محمّد بن خالد بن عبد الله</w:t>
      </w:r>
      <w:r w:rsidR="00527246">
        <w:rPr>
          <w:rtl/>
        </w:rPr>
        <w:t>:</w:t>
      </w:r>
      <w:bookmarkEnd w:id="144"/>
    </w:p>
    <w:p w:rsidR="0017382C" w:rsidRPr="007B62FF" w:rsidRDefault="0017382C" w:rsidP="0017382C">
      <w:pPr>
        <w:pStyle w:val="libNormal"/>
        <w:rPr>
          <w:rtl/>
        </w:rPr>
      </w:pPr>
      <w:r w:rsidRPr="007B62FF">
        <w:rPr>
          <w:rtl/>
        </w:rPr>
        <w:t>البَجَلِيّ</w:t>
      </w:r>
      <w:r w:rsidR="00527246">
        <w:rPr>
          <w:rtl/>
        </w:rPr>
        <w:t>،</w:t>
      </w:r>
      <w:r w:rsidRPr="007B62FF">
        <w:rPr>
          <w:rtl/>
        </w:rPr>
        <w:t xml:space="preserve"> القَسْرِيّ</w:t>
      </w:r>
      <w:r w:rsidR="00527246">
        <w:rPr>
          <w:rtl/>
        </w:rPr>
        <w:t>،</w:t>
      </w:r>
      <w:r w:rsidRPr="007B62FF">
        <w:rPr>
          <w:rtl/>
        </w:rPr>
        <w:t xml:space="preserve"> الكُوفِيّ والي المدينة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r w:rsidRPr="007B62FF">
        <w:rPr>
          <w:rtl/>
        </w:rPr>
        <w:t xml:space="preserve"> وهو صاحب كتاب معتمد في مشيخة الفقيه </w:t>
      </w:r>
      <w:r w:rsidRPr="0017382C">
        <w:rPr>
          <w:rStyle w:val="libFootnotenumChar"/>
          <w:rtl/>
        </w:rPr>
        <w:t>(7)</w:t>
      </w:r>
      <w:r w:rsidR="00527246">
        <w:rPr>
          <w:rtl/>
        </w:rPr>
        <w:t>،</w:t>
      </w:r>
      <w:r w:rsidRPr="007B62FF">
        <w:rPr>
          <w:rtl/>
        </w:rPr>
        <w:t xml:space="preserve"> قد ذكرنا ما يؤيّد وثاقته في</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تهذيب الأحكام 3</w:t>
      </w:r>
      <w:r w:rsidR="00527246">
        <w:rPr>
          <w:rtl/>
        </w:rPr>
        <w:t>:</w:t>
      </w:r>
      <w:r w:rsidRPr="007B62FF">
        <w:rPr>
          <w:rtl/>
        </w:rPr>
        <w:t xml:space="preserve"> 92 / 252</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محمد بن خالد</w:t>
      </w:r>
      <w:r>
        <w:rPr>
          <w:rtl/>
        </w:rPr>
        <w:t>)</w:t>
      </w:r>
    </w:p>
    <w:p w:rsidR="0017382C" w:rsidRPr="007B62FF" w:rsidRDefault="0017382C" w:rsidP="0017382C">
      <w:pPr>
        <w:pStyle w:val="libFootnote0"/>
        <w:rPr>
          <w:rtl/>
        </w:rPr>
      </w:pPr>
      <w:r w:rsidRPr="007B62FF">
        <w:rPr>
          <w:rtl/>
        </w:rPr>
        <w:t>(2) جامع الرواة 2</w:t>
      </w:r>
      <w:r w:rsidR="00527246">
        <w:rPr>
          <w:rtl/>
        </w:rPr>
        <w:t>:</w:t>
      </w:r>
      <w:r w:rsidRPr="007B62FF">
        <w:rPr>
          <w:rtl/>
        </w:rPr>
        <w:t xml:space="preserve"> 110</w:t>
      </w:r>
      <w:r w:rsidR="00527246">
        <w:rPr>
          <w:rtl/>
        </w:rPr>
        <w:t>،</w:t>
      </w:r>
      <w:r w:rsidRPr="007B62FF">
        <w:rPr>
          <w:rtl/>
        </w:rPr>
        <w:t xml:space="preserve"> وأنظر رواية الأول عنه في الفقيه 4</w:t>
      </w:r>
      <w:r w:rsidR="00527246">
        <w:rPr>
          <w:rtl/>
        </w:rPr>
        <w:t>:</w:t>
      </w:r>
      <w:r w:rsidRPr="007B62FF">
        <w:rPr>
          <w:rtl/>
        </w:rPr>
        <w:t xml:space="preserve"> 58</w:t>
      </w:r>
      <w:r w:rsidR="00527246">
        <w:rPr>
          <w:rtl/>
        </w:rPr>
        <w:t>،</w:t>
      </w:r>
      <w:r w:rsidRPr="007B62FF">
        <w:rPr>
          <w:rtl/>
        </w:rPr>
        <w:t xml:space="preserve"> من المشيخة في طريقه إلى العلاء بن رزين</w:t>
      </w:r>
      <w:r w:rsidR="00527246">
        <w:rPr>
          <w:rtl/>
        </w:rPr>
        <w:t>،</w:t>
      </w:r>
      <w:r w:rsidRPr="007B62FF">
        <w:rPr>
          <w:rtl/>
        </w:rPr>
        <w:t xml:space="preserve"> والثاني والثالث والرابع جميعاً. عنه في الكافي 6</w:t>
      </w:r>
      <w:r w:rsidR="00527246">
        <w:rPr>
          <w:rtl/>
        </w:rPr>
        <w:t>:</w:t>
      </w:r>
      <w:r w:rsidRPr="007B62FF">
        <w:rPr>
          <w:rtl/>
        </w:rPr>
        <w:t xml:space="preserve"> 415 / 2.</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499 / 54.</w:t>
      </w:r>
    </w:p>
    <w:p w:rsidR="0017382C" w:rsidRPr="007B62FF" w:rsidRDefault="0017382C" w:rsidP="0017382C">
      <w:pPr>
        <w:pStyle w:val="libFootnote0"/>
        <w:rPr>
          <w:rtl/>
        </w:rPr>
      </w:pPr>
      <w:r w:rsidRPr="007B62FF">
        <w:rPr>
          <w:rtl/>
        </w:rPr>
        <w:t>(4) رسالة أبي غالب الزراري</w:t>
      </w:r>
      <w:r w:rsidR="00527246">
        <w:rPr>
          <w:rtl/>
        </w:rPr>
        <w:t>:</w:t>
      </w:r>
      <w:r w:rsidRPr="007B62FF">
        <w:rPr>
          <w:rtl/>
        </w:rPr>
        <w:t xml:space="preserve"> 148.</w:t>
      </w:r>
    </w:p>
    <w:p w:rsidR="0017382C" w:rsidRPr="007B62FF" w:rsidRDefault="0017382C" w:rsidP="0017382C">
      <w:pPr>
        <w:pStyle w:val="libFootnote0"/>
        <w:rPr>
          <w:rtl/>
        </w:rPr>
      </w:pPr>
      <w:r w:rsidRPr="007B62FF">
        <w:rPr>
          <w:rtl/>
        </w:rPr>
        <w:t>(5) الوجيز</w:t>
      </w:r>
      <w:r w:rsidR="00527246">
        <w:rPr>
          <w:rtl/>
        </w:rPr>
        <w:t>:</w:t>
      </w:r>
      <w:r w:rsidRPr="007B62FF">
        <w:rPr>
          <w:rtl/>
        </w:rPr>
        <w:t xml:space="preserve"> 47.</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286 / 94.</w:t>
      </w:r>
    </w:p>
    <w:p w:rsidR="0017382C" w:rsidRPr="007B62FF" w:rsidRDefault="0017382C" w:rsidP="0017382C">
      <w:pPr>
        <w:pStyle w:val="libFootnote0"/>
        <w:rPr>
          <w:rtl/>
        </w:rPr>
      </w:pPr>
      <w:r w:rsidRPr="007B62FF">
        <w:rPr>
          <w:rtl/>
        </w:rPr>
        <w:t>(7) الفقيه 4</w:t>
      </w:r>
      <w:r w:rsidR="00527246">
        <w:rPr>
          <w:rtl/>
        </w:rPr>
        <w:t>:</w:t>
      </w:r>
      <w:r w:rsidRPr="007B62FF">
        <w:rPr>
          <w:rtl/>
        </w:rPr>
        <w:t xml:space="preserve"> 75.</w:t>
      </w:r>
    </w:p>
    <w:p w:rsidR="0017382C" w:rsidRDefault="0017382C" w:rsidP="00C613E8">
      <w:pPr>
        <w:pStyle w:val="libNormal"/>
        <w:rPr>
          <w:rtl/>
        </w:rPr>
      </w:pPr>
      <w:r>
        <w:rPr>
          <w:rtl/>
        </w:rPr>
        <w:br w:type="page"/>
      </w:r>
    </w:p>
    <w:p w:rsidR="0017382C" w:rsidRPr="007B62FF" w:rsidRDefault="0017382C" w:rsidP="0017382C">
      <w:pPr>
        <w:pStyle w:val="libNormal0"/>
        <w:rPr>
          <w:rtl/>
        </w:rPr>
      </w:pPr>
      <w:r>
        <w:rPr>
          <w:rtl/>
        </w:rPr>
        <w:lastRenderedPageBreak/>
        <w:t>(</w:t>
      </w:r>
      <w:r w:rsidRPr="007B62FF">
        <w:rPr>
          <w:rtl/>
        </w:rPr>
        <w:t>ما</w:t>
      </w:r>
      <w:r>
        <w:rPr>
          <w:rtl/>
        </w:rPr>
        <w:t>)</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145" w:name="_Toc394921365"/>
      <w:r w:rsidRPr="004F14F2">
        <w:rPr>
          <w:rtl/>
        </w:rPr>
        <w:t>[2455] محمّد بن الخَزّاز الكُوفِيّ</w:t>
      </w:r>
      <w:r w:rsidR="00527246">
        <w:rPr>
          <w:rtl/>
        </w:rPr>
        <w:t>:</w:t>
      </w:r>
      <w:bookmarkEnd w:id="145"/>
    </w:p>
    <w:p w:rsidR="0017382C" w:rsidRPr="007B62FF" w:rsidRDefault="0017382C" w:rsidP="0017382C">
      <w:pPr>
        <w:pStyle w:val="libNormal"/>
        <w:rPr>
          <w:rtl/>
        </w:rPr>
      </w:pPr>
      <w:r w:rsidRPr="007B62FF">
        <w:rPr>
          <w:rtl/>
        </w:rPr>
        <w:t>عنه</w:t>
      </w:r>
      <w:r w:rsidR="00527246">
        <w:rPr>
          <w:rtl/>
        </w:rPr>
        <w:t>:</w:t>
      </w:r>
      <w:r w:rsidRPr="007B62FF">
        <w:rPr>
          <w:rtl/>
        </w:rPr>
        <w:t xml:space="preserve"> ابن مسكان</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r w:rsidRPr="007B62FF">
        <w:rPr>
          <w:rtl/>
        </w:rPr>
        <w:t xml:space="preserve"> وعنه</w:t>
      </w:r>
      <w:r w:rsidR="00527246">
        <w:rPr>
          <w:rtl/>
        </w:rPr>
        <w:t>:</w:t>
      </w:r>
      <w:r w:rsidRPr="007B62FF">
        <w:rPr>
          <w:rtl/>
        </w:rPr>
        <w:t xml:space="preserve"> يونس </w:t>
      </w:r>
      <w:r w:rsidRPr="0017382C">
        <w:rPr>
          <w:rStyle w:val="libFootnotenumChar"/>
          <w:rtl/>
        </w:rPr>
        <w:t>(3)</w:t>
      </w:r>
      <w:r w:rsidR="00527246">
        <w:rPr>
          <w:rtl/>
        </w:rPr>
        <w:t>،</w:t>
      </w:r>
      <w:r w:rsidRPr="007B62FF">
        <w:rPr>
          <w:rtl/>
        </w:rPr>
        <w:t xml:space="preserve"> قيل</w:t>
      </w:r>
      <w:r w:rsidR="00527246">
        <w:rPr>
          <w:rtl/>
        </w:rPr>
        <w:t>:</w:t>
      </w:r>
      <w:r w:rsidRPr="007B62FF">
        <w:rPr>
          <w:rtl/>
        </w:rPr>
        <w:t xml:space="preserve"> وفي التهذيب في باب توفير الشعر</w:t>
      </w:r>
      <w:r w:rsidR="00527246">
        <w:rPr>
          <w:rtl/>
        </w:rPr>
        <w:t>:</w:t>
      </w:r>
      <w:r w:rsidRPr="007B62FF">
        <w:rPr>
          <w:rtl/>
        </w:rPr>
        <w:t xml:space="preserve"> زرعة</w:t>
      </w:r>
      <w:r w:rsidR="00527246">
        <w:rPr>
          <w:rtl/>
        </w:rPr>
        <w:t>،</w:t>
      </w:r>
      <w:r w:rsidRPr="007B62FF">
        <w:rPr>
          <w:rtl/>
        </w:rPr>
        <w:t xml:space="preserve"> عن محمّد بن خالد الخزّاز</w:t>
      </w:r>
      <w:r w:rsidR="00527246">
        <w:rPr>
          <w:rtl/>
        </w:rPr>
        <w:t>،</w:t>
      </w:r>
      <w:r w:rsidRPr="007B62FF">
        <w:rPr>
          <w:rtl/>
        </w:rPr>
        <w:t xml:space="preserve"> عن أبي الحسن </w:t>
      </w:r>
      <w:r w:rsidRPr="0017382C">
        <w:rPr>
          <w:rStyle w:val="libAlaemChar"/>
          <w:rtl/>
        </w:rPr>
        <w:t>عليه‌السلام</w:t>
      </w:r>
      <w:r w:rsidR="00527246">
        <w:rPr>
          <w:rtl/>
        </w:rPr>
        <w:t>،</w:t>
      </w:r>
      <w:r w:rsidRPr="007B62FF">
        <w:rPr>
          <w:rtl/>
        </w:rPr>
        <w:t xml:space="preserve"> وكأنّه هذا </w:t>
      </w:r>
      <w:r w:rsidRPr="0017382C">
        <w:rPr>
          <w:rStyle w:val="libFootnotenumChar"/>
          <w:rtl/>
        </w:rPr>
        <w:t>(4)</w:t>
      </w:r>
      <w:r>
        <w:rPr>
          <w:rtl/>
        </w:rPr>
        <w:t>.</w:t>
      </w:r>
    </w:p>
    <w:p w:rsidR="0017382C" w:rsidRDefault="0017382C" w:rsidP="00E10B1D">
      <w:pPr>
        <w:pStyle w:val="Heading3"/>
        <w:rPr>
          <w:rtl/>
        </w:rPr>
      </w:pPr>
      <w:bookmarkStart w:id="146" w:name="_Toc394921366"/>
      <w:r w:rsidRPr="004F14F2">
        <w:rPr>
          <w:rtl/>
        </w:rPr>
        <w:t>[2456] محمّد بن داود الأنصاري</w:t>
      </w:r>
      <w:r w:rsidR="00527246">
        <w:rPr>
          <w:rtl/>
        </w:rPr>
        <w:t>:</w:t>
      </w:r>
      <w:bookmarkEnd w:id="146"/>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147" w:name="_Toc394921367"/>
      <w:r w:rsidRPr="004F14F2">
        <w:rPr>
          <w:rtl/>
        </w:rPr>
        <w:t>[2457] محمّد بن داود البكري</w:t>
      </w:r>
      <w:r w:rsidR="00527246">
        <w:rPr>
          <w:rtl/>
        </w:rPr>
        <w:t>:</w:t>
      </w:r>
      <w:bookmarkEnd w:id="147"/>
    </w:p>
    <w:p w:rsidR="0017382C" w:rsidRPr="007B62FF" w:rsidRDefault="0017382C" w:rsidP="0017382C">
      <w:pPr>
        <w:pStyle w:val="libNormal"/>
        <w:rPr>
          <w:rtl/>
        </w:rPr>
      </w:pPr>
      <w:r w:rsidRPr="007B62FF">
        <w:rPr>
          <w:rtl/>
        </w:rPr>
        <w:t>الكوفي</w:t>
      </w:r>
      <w:r w:rsidR="00527246">
        <w:rPr>
          <w:rtl/>
        </w:rPr>
        <w:t>،</w:t>
      </w:r>
      <w:r w:rsidRPr="007B62FF">
        <w:rPr>
          <w:rtl/>
        </w:rPr>
        <w:t xml:space="preserve"> مولى</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148" w:name="_Toc394921368"/>
      <w:r w:rsidRPr="004F14F2">
        <w:rPr>
          <w:rtl/>
        </w:rPr>
        <w:t>[2458] محمّد بن داود الهَمْدَانيّ</w:t>
      </w:r>
      <w:r w:rsidR="00527246">
        <w:rPr>
          <w:rtl/>
        </w:rPr>
        <w:t>:</w:t>
      </w:r>
      <w:bookmarkEnd w:id="148"/>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149" w:name="_Toc394921369"/>
      <w:r w:rsidRPr="004F14F2">
        <w:rPr>
          <w:rtl/>
        </w:rPr>
        <w:t>[2459] محمّد بن درّاج</w:t>
      </w:r>
      <w:r w:rsidR="00527246">
        <w:rPr>
          <w:rtl/>
        </w:rPr>
        <w:t>:</w:t>
      </w:r>
      <w:bookmarkEnd w:id="149"/>
    </w:p>
    <w:p w:rsidR="0017382C" w:rsidRPr="007B62FF" w:rsidRDefault="0017382C" w:rsidP="0017382C">
      <w:pPr>
        <w:pStyle w:val="libNormal"/>
        <w:rPr>
          <w:rtl/>
        </w:rPr>
      </w:pPr>
      <w:r w:rsidRPr="007B62FF">
        <w:rPr>
          <w:rtl/>
        </w:rPr>
        <w:t>عنه صفوان بن يحيى</w:t>
      </w:r>
      <w:r w:rsidR="00527246">
        <w:rPr>
          <w:rtl/>
        </w:rPr>
        <w:t>،</w:t>
      </w:r>
      <w:r w:rsidRPr="007B62FF">
        <w:rPr>
          <w:rtl/>
        </w:rPr>
        <w:t xml:space="preserve"> في الفقيه في باب الرهن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تقدم في الجزء الخامس صحيفة</w:t>
      </w:r>
      <w:r w:rsidR="00527246">
        <w:rPr>
          <w:rtl/>
        </w:rPr>
        <w:t>:</w:t>
      </w:r>
      <w:r w:rsidRPr="007B62FF">
        <w:rPr>
          <w:rtl/>
        </w:rPr>
        <w:t xml:space="preserve"> 174</w:t>
      </w:r>
      <w:r w:rsidR="00527246">
        <w:rPr>
          <w:rtl/>
        </w:rPr>
        <w:t>،</w:t>
      </w:r>
      <w:r w:rsidRPr="007B62FF">
        <w:rPr>
          <w:rtl/>
        </w:rPr>
        <w:t xml:space="preserve"> الطريق رقم</w:t>
      </w:r>
      <w:r w:rsidR="00527246">
        <w:rPr>
          <w:rtl/>
        </w:rPr>
        <w:t>:</w:t>
      </w:r>
      <w:r w:rsidRPr="007B62FF">
        <w:rPr>
          <w:rtl/>
        </w:rPr>
        <w:t xml:space="preserve"> [281]</w:t>
      </w:r>
      <w:r>
        <w:rPr>
          <w:rtl/>
        </w:rPr>
        <w:t>.</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305 / 403.</w:t>
      </w:r>
    </w:p>
    <w:p w:rsidR="0017382C" w:rsidRPr="007B62FF" w:rsidRDefault="0017382C" w:rsidP="0017382C">
      <w:pPr>
        <w:pStyle w:val="libFootnote0"/>
        <w:rPr>
          <w:rtl/>
        </w:rPr>
      </w:pPr>
      <w:r w:rsidRPr="007B62FF">
        <w:rPr>
          <w:rtl/>
        </w:rPr>
        <w:t>(3) أُصول الكافي 2</w:t>
      </w:r>
      <w:r w:rsidR="00527246">
        <w:rPr>
          <w:rtl/>
        </w:rPr>
        <w:t>:</w:t>
      </w:r>
      <w:r w:rsidRPr="007B62FF">
        <w:rPr>
          <w:rtl/>
        </w:rPr>
        <w:t xml:space="preserve"> 274 / 2.</w:t>
      </w:r>
    </w:p>
    <w:p w:rsidR="0017382C" w:rsidRPr="007B62FF" w:rsidRDefault="0017382C" w:rsidP="0017382C">
      <w:pPr>
        <w:pStyle w:val="libFootnote0"/>
        <w:rPr>
          <w:rtl/>
        </w:rPr>
      </w:pPr>
      <w:r w:rsidRPr="007B62FF">
        <w:rPr>
          <w:rtl/>
        </w:rPr>
        <w:t>(4) القائل هو الأردبيلي في جامع الرواة 2</w:t>
      </w:r>
      <w:r w:rsidR="00527246">
        <w:rPr>
          <w:rtl/>
        </w:rPr>
        <w:t>:</w:t>
      </w:r>
      <w:r w:rsidRPr="007B62FF">
        <w:rPr>
          <w:rtl/>
        </w:rPr>
        <w:t xml:space="preserve"> 111</w:t>
      </w:r>
      <w:r w:rsidR="00527246">
        <w:rPr>
          <w:rtl/>
        </w:rPr>
        <w:t>،</w:t>
      </w:r>
      <w:r w:rsidRPr="007B62FF">
        <w:rPr>
          <w:rtl/>
        </w:rPr>
        <w:t xml:space="preserve"> وأُنظر تهذيب الأحكام 5</w:t>
      </w:r>
      <w:r w:rsidR="00527246">
        <w:rPr>
          <w:rtl/>
        </w:rPr>
        <w:t>:</w:t>
      </w:r>
      <w:r w:rsidRPr="007B62FF">
        <w:rPr>
          <w:rtl/>
        </w:rPr>
        <w:t xml:space="preserve"> 48 / 147</w:t>
      </w:r>
      <w:r w:rsidR="00527246">
        <w:rPr>
          <w:rtl/>
        </w:rPr>
        <w:t>،</w:t>
      </w:r>
      <w:r w:rsidRPr="007B62FF">
        <w:rPr>
          <w:rtl/>
        </w:rPr>
        <w:t xml:space="preserve"> في باب العمل والقول عند الخروج.</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286 / 95.</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286 / 97.</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286 / 98.</w:t>
      </w:r>
    </w:p>
    <w:p w:rsidR="0017382C" w:rsidRPr="007B62FF" w:rsidRDefault="0017382C" w:rsidP="0017382C">
      <w:pPr>
        <w:pStyle w:val="libFootnote0"/>
        <w:rPr>
          <w:rtl/>
        </w:rPr>
      </w:pPr>
      <w:r w:rsidRPr="007B62FF">
        <w:rPr>
          <w:rtl/>
        </w:rPr>
        <w:t>(8) الفقيه 3</w:t>
      </w:r>
      <w:r w:rsidR="00527246">
        <w:rPr>
          <w:rtl/>
        </w:rPr>
        <w:t>:</w:t>
      </w:r>
      <w:r w:rsidRPr="007B62FF">
        <w:rPr>
          <w:rtl/>
        </w:rPr>
        <w:t xml:space="preserve"> 200 / 908</w:t>
      </w:r>
      <w:r w:rsidR="00527246">
        <w:rPr>
          <w:rtl/>
        </w:rPr>
        <w:t>،</w:t>
      </w:r>
      <w:r w:rsidRPr="007B62FF">
        <w:rPr>
          <w:rtl/>
        </w:rPr>
        <w:t xml:space="preserve"> وفيه</w:t>
      </w:r>
      <w:r w:rsidR="00527246">
        <w:rPr>
          <w:rtl/>
        </w:rPr>
        <w:t>:</w:t>
      </w:r>
      <w:r w:rsidRPr="007B62FF">
        <w:rPr>
          <w:rtl/>
        </w:rPr>
        <w:t xml:space="preserve"> محمد بن رياح القلاء</w:t>
      </w:r>
      <w:r w:rsidR="00527246">
        <w:rPr>
          <w:rtl/>
        </w:rPr>
        <w:t>،</w:t>
      </w:r>
      <w:r w:rsidRPr="007B62FF">
        <w:rPr>
          <w:rtl/>
        </w:rPr>
        <w:t xml:space="preserve"> وفي هامش المصدر نقلا عن بعض النسخ</w:t>
      </w:r>
      <w:r w:rsidR="00527246">
        <w:rPr>
          <w:rtl/>
        </w:rPr>
        <w:t>:</w:t>
      </w:r>
      <w:r w:rsidRPr="007B62FF">
        <w:rPr>
          <w:rtl/>
        </w:rPr>
        <w:t xml:space="preserve"> درّاج القلانسي.</w:t>
      </w:r>
    </w:p>
    <w:p w:rsidR="0017382C" w:rsidRDefault="0017382C" w:rsidP="00C613E8">
      <w:pPr>
        <w:pStyle w:val="libNormal"/>
        <w:rPr>
          <w:rtl/>
        </w:rPr>
      </w:pPr>
      <w:r>
        <w:rPr>
          <w:rtl/>
        </w:rPr>
        <w:br w:type="page"/>
      </w:r>
    </w:p>
    <w:p w:rsidR="0017382C" w:rsidRDefault="0017382C" w:rsidP="00E10B1D">
      <w:pPr>
        <w:pStyle w:val="Heading3"/>
        <w:rPr>
          <w:rtl/>
        </w:rPr>
      </w:pPr>
      <w:bookmarkStart w:id="150" w:name="_Toc394921370"/>
      <w:r w:rsidRPr="004F14F2">
        <w:rPr>
          <w:rtl/>
        </w:rPr>
        <w:lastRenderedPageBreak/>
        <w:t>[2460] محمّد بن ديسم البكري</w:t>
      </w:r>
      <w:r w:rsidR="00527246">
        <w:rPr>
          <w:rtl/>
        </w:rPr>
        <w:t>:</w:t>
      </w:r>
      <w:bookmarkEnd w:id="150"/>
    </w:p>
    <w:p w:rsidR="0017382C" w:rsidRPr="007B62FF" w:rsidRDefault="0017382C" w:rsidP="0017382C">
      <w:pPr>
        <w:pStyle w:val="libNormal"/>
        <w:rPr>
          <w:rtl/>
        </w:rPr>
      </w:pPr>
      <w:r w:rsidRPr="007B62FF">
        <w:rPr>
          <w:rtl/>
        </w:rPr>
        <w:t>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151" w:name="_Toc394921371"/>
      <w:r w:rsidRPr="004F14F2">
        <w:rPr>
          <w:rtl/>
        </w:rPr>
        <w:t>[2461] محمّد بن ذهل بن عُمير</w:t>
      </w:r>
      <w:r w:rsidR="00527246">
        <w:rPr>
          <w:rtl/>
        </w:rPr>
        <w:t>:</w:t>
      </w:r>
      <w:bookmarkEnd w:id="151"/>
    </w:p>
    <w:p w:rsidR="0017382C" w:rsidRPr="007B62FF" w:rsidRDefault="0017382C" w:rsidP="0017382C">
      <w:pPr>
        <w:pStyle w:val="libNormal"/>
        <w:rPr>
          <w:rtl/>
        </w:rPr>
      </w:pPr>
      <w:r w:rsidRPr="007B62FF">
        <w:rPr>
          <w:rtl/>
        </w:rPr>
        <w:t>الأَوْدي</w:t>
      </w:r>
      <w:r w:rsidR="00527246">
        <w:rPr>
          <w:rtl/>
        </w:rPr>
        <w:t>،</w:t>
      </w:r>
      <w:r w:rsidRPr="007B62FF">
        <w:rPr>
          <w:rtl/>
        </w:rPr>
        <w:t xml:space="preserve"> الكُوفيّ</w:t>
      </w:r>
      <w:r w:rsidR="00527246">
        <w:rPr>
          <w:rtl/>
        </w:rPr>
        <w:t>،</w:t>
      </w:r>
      <w:r w:rsidRPr="007B62FF">
        <w:rPr>
          <w:rtl/>
        </w:rPr>
        <w:t xml:space="preserve"> وقيل</w:t>
      </w:r>
      <w:r w:rsidR="00527246">
        <w:rPr>
          <w:rtl/>
        </w:rPr>
        <w:t>:</w:t>
      </w:r>
      <w:r w:rsidRPr="007B62FF">
        <w:rPr>
          <w:rtl/>
        </w:rPr>
        <w:t xml:space="preserve"> أزدي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sidR="00527246">
        <w:rPr>
          <w:rtl/>
        </w:rPr>
        <w:t>،</w:t>
      </w:r>
      <w:r w:rsidRPr="007B62FF">
        <w:rPr>
          <w:rtl/>
        </w:rPr>
        <w:t xml:space="preserve"> عنه أبو علي الأشعري في الكافي </w:t>
      </w:r>
      <w:r w:rsidRPr="0017382C">
        <w:rPr>
          <w:rStyle w:val="libFootnotenumChar"/>
          <w:rtl/>
        </w:rPr>
        <w:t>(3)</w:t>
      </w:r>
      <w:r>
        <w:rPr>
          <w:rtl/>
        </w:rPr>
        <w:t>.</w:t>
      </w:r>
    </w:p>
    <w:p w:rsidR="0017382C" w:rsidRDefault="0017382C" w:rsidP="00E10B1D">
      <w:pPr>
        <w:pStyle w:val="Heading3"/>
        <w:rPr>
          <w:rtl/>
        </w:rPr>
      </w:pPr>
      <w:bookmarkStart w:id="152" w:name="_Toc394921372"/>
      <w:r w:rsidRPr="004F14F2">
        <w:rPr>
          <w:rtl/>
        </w:rPr>
        <w:t>[2462] محمّد بن راشد البصري</w:t>
      </w:r>
      <w:r w:rsidR="00527246">
        <w:rPr>
          <w:rtl/>
        </w:rPr>
        <w:t>:</w:t>
      </w:r>
      <w:bookmarkEnd w:id="152"/>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(4)</w:t>
      </w:r>
      <w:r w:rsidR="00527246">
        <w:rPr>
          <w:rtl/>
        </w:rPr>
        <w:t>،</w:t>
      </w:r>
      <w:r w:rsidRPr="007B62FF">
        <w:rPr>
          <w:rtl/>
        </w:rPr>
        <w:t xml:space="preserve"> عنه</w:t>
      </w:r>
      <w:r w:rsidR="00527246">
        <w:rPr>
          <w:rtl/>
        </w:rPr>
        <w:t>:</w:t>
      </w:r>
      <w:r w:rsidRPr="007B62FF">
        <w:rPr>
          <w:rtl/>
        </w:rPr>
        <w:t xml:space="preserve"> علي بن مهزيار</w:t>
      </w:r>
      <w:r w:rsidR="00527246">
        <w:rPr>
          <w:rtl/>
        </w:rPr>
        <w:t>،</w:t>
      </w:r>
      <w:r w:rsidRPr="007B62FF">
        <w:rPr>
          <w:rtl/>
        </w:rPr>
        <w:t xml:space="preserve"> في التهذيب </w:t>
      </w:r>
      <w:r w:rsidRPr="0017382C">
        <w:rPr>
          <w:rStyle w:val="libFootnotenumChar"/>
          <w:rtl/>
        </w:rPr>
        <w:t>(5)</w:t>
      </w:r>
      <w:r w:rsidR="00527246">
        <w:rPr>
          <w:rtl/>
        </w:rPr>
        <w:t>،</w:t>
      </w:r>
      <w:r w:rsidRPr="007B62FF">
        <w:rPr>
          <w:rtl/>
        </w:rPr>
        <w:t xml:space="preserve"> والكافي مكرّراً </w:t>
      </w:r>
      <w:r w:rsidRPr="0017382C">
        <w:rPr>
          <w:rStyle w:val="libFootnotenumChar"/>
          <w:rtl/>
        </w:rPr>
        <w:t>(6)</w:t>
      </w:r>
      <w:r>
        <w:rPr>
          <w:rtl/>
        </w:rPr>
        <w:t>.</w:t>
      </w:r>
    </w:p>
    <w:p w:rsidR="0017382C" w:rsidRDefault="0017382C" w:rsidP="00E10B1D">
      <w:pPr>
        <w:pStyle w:val="Heading3"/>
        <w:rPr>
          <w:rtl/>
        </w:rPr>
      </w:pPr>
      <w:bookmarkStart w:id="153" w:name="_Toc394921373"/>
      <w:r w:rsidRPr="004F14F2">
        <w:rPr>
          <w:rtl/>
        </w:rPr>
        <w:t>[2463] محمّد بن رافع البجلي</w:t>
      </w:r>
      <w:r w:rsidR="00527246">
        <w:rPr>
          <w:rtl/>
        </w:rPr>
        <w:t>:</w:t>
      </w:r>
      <w:bookmarkEnd w:id="153"/>
    </w:p>
    <w:p w:rsidR="0017382C" w:rsidRPr="007B62FF" w:rsidRDefault="0017382C" w:rsidP="0017382C">
      <w:pPr>
        <w:pStyle w:val="libNormal"/>
        <w:rPr>
          <w:rtl/>
        </w:rPr>
      </w:pPr>
      <w:r w:rsidRPr="007B62FF">
        <w:rPr>
          <w:rtl/>
        </w:rPr>
        <w:t>الكوفي</w:t>
      </w:r>
      <w:r w:rsidR="00527246">
        <w:rPr>
          <w:rtl/>
        </w:rPr>
        <w:t>،</w:t>
      </w:r>
      <w:r w:rsidRPr="007B62FF">
        <w:rPr>
          <w:rtl/>
        </w:rPr>
        <w:t xml:space="preserve"> مات سنة خمس وسبعين ومائة</w:t>
      </w:r>
      <w:r w:rsidR="00527246">
        <w:rPr>
          <w:rtl/>
        </w:rPr>
        <w:t>،</w:t>
      </w:r>
      <w:r w:rsidRPr="007B62FF">
        <w:rPr>
          <w:rtl/>
        </w:rPr>
        <w:t xml:space="preserve"> وهو ابن سبع وخمسين سنة.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154" w:name="_Toc394921374"/>
      <w:r w:rsidRPr="004F14F2">
        <w:rPr>
          <w:rtl/>
        </w:rPr>
        <w:t>[2464] محمّد بن الربيع</w:t>
      </w:r>
      <w:r w:rsidR="00527246">
        <w:rPr>
          <w:rtl/>
        </w:rPr>
        <w:t>:</w:t>
      </w:r>
      <w:bookmarkEnd w:id="154"/>
    </w:p>
    <w:p w:rsidR="0017382C" w:rsidRPr="007B62FF" w:rsidRDefault="0017382C" w:rsidP="0017382C">
      <w:pPr>
        <w:pStyle w:val="libNormal"/>
        <w:rPr>
          <w:rtl/>
        </w:rPr>
      </w:pPr>
      <w:r w:rsidRPr="007B62FF">
        <w:rPr>
          <w:rtl/>
        </w:rPr>
        <w:t xml:space="preserve">أبو صالح </w:t>
      </w:r>
      <w:r w:rsidRPr="0017382C">
        <w:rPr>
          <w:rStyle w:val="libFootnotenumChar"/>
          <w:rtl/>
        </w:rPr>
        <w:t>(8)</w:t>
      </w:r>
      <w:r w:rsidRPr="007B62FF">
        <w:rPr>
          <w:rtl/>
        </w:rPr>
        <w:t xml:space="preserve"> الأسدي </w:t>
      </w:r>
      <w:r w:rsidRPr="0017382C">
        <w:rPr>
          <w:rStyle w:val="libFootnotenumChar"/>
          <w:rtl/>
        </w:rPr>
        <w:t>(9)</w:t>
      </w:r>
      <w:r w:rsidR="00527246">
        <w:rPr>
          <w:rtl/>
        </w:rPr>
        <w:t>،</w:t>
      </w:r>
      <w:r w:rsidRPr="007B62FF">
        <w:rPr>
          <w:rtl/>
        </w:rPr>
        <w:t xml:space="preserve"> الكوفي</w:t>
      </w:r>
      <w:r w:rsidR="00527246">
        <w:rPr>
          <w:rtl/>
        </w:rPr>
        <w:t>،</w:t>
      </w:r>
      <w:r w:rsidRPr="007B62FF">
        <w:rPr>
          <w:rtl/>
        </w:rPr>
        <w:t xml:space="preserve"> أَسْنَدَ عَنْهُ</w:t>
      </w:r>
      <w:r w:rsidR="00527246">
        <w:rPr>
          <w:rtl/>
        </w:rPr>
        <w:t>،</w:t>
      </w:r>
      <w:r w:rsidRPr="007B62FF">
        <w:rPr>
          <w:rtl/>
        </w:rPr>
        <w:t xml:space="preserve"> من أصحاب</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286 / 99.</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286 / 100.</w:t>
      </w:r>
    </w:p>
    <w:p w:rsidR="0017382C" w:rsidRPr="007B62FF" w:rsidRDefault="0017382C" w:rsidP="0017382C">
      <w:pPr>
        <w:pStyle w:val="libFootnote0"/>
        <w:rPr>
          <w:rtl/>
        </w:rPr>
      </w:pPr>
      <w:r w:rsidRPr="007B62FF">
        <w:rPr>
          <w:rtl/>
        </w:rPr>
        <w:t>(3) الكافي 5</w:t>
      </w:r>
      <w:r w:rsidR="00527246">
        <w:rPr>
          <w:rtl/>
        </w:rPr>
        <w:t>:</w:t>
      </w:r>
      <w:r w:rsidRPr="007B62FF">
        <w:rPr>
          <w:rtl/>
        </w:rPr>
        <w:t xml:space="preserve"> 89 / 2</w:t>
      </w:r>
      <w:r w:rsidR="00527246">
        <w:rPr>
          <w:rtl/>
        </w:rPr>
        <w:t>،</w:t>
      </w:r>
      <w:r w:rsidRPr="007B62FF">
        <w:rPr>
          <w:rtl/>
        </w:rPr>
        <w:t xml:space="preserve"> وفيه</w:t>
      </w:r>
      <w:r w:rsidR="00527246">
        <w:rPr>
          <w:rtl/>
        </w:rPr>
        <w:t>:</w:t>
      </w:r>
      <w:r w:rsidRPr="007B62FF">
        <w:rPr>
          <w:rtl/>
        </w:rPr>
        <w:t xml:space="preserve"> ابي محمد الذهلي.</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287 / 101.</w:t>
      </w:r>
    </w:p>
    <w:p w:rsidR="0017382C" w:rsidRPr="007B62FF" w:rsidRDefault="0017382C" w:rsidP="0017382C">
      <w:pPr>
        <w:pStyle w:val="libFootnote0"/>
        <w:rPr>
          <w:rtl/>
        </w:rPr>
      </w:pPr>
      <w:r w:rsidRPr="007B62FF">
        <w:rPr>
          <w:rtl/>
        </w:rPr>
        <w:t>(5) تهذيب الأحكام 2</w:t>
      </w:r>
      <w:r w:rsidR="00527246">
        <w:rPr>
          <w:rtl/>
        </w:rPr>
        <w:t>:</w:t>
      </w:r>
      <w:r w:rsidRPr="007B62FF">
        <w:rPr>
          <w:rtl/>
        </w:rPr>
        <w:t xml:space="preserve"> 59 / 207</w:t>
      </w:r>
      <w:r w:rsidR="00527246">
        <w:rPr>
          <w:rtl/>
        </w:rPr>
        <w:t>،</w:t>
      </w:r>
      <w:r w:rsidRPr="007B62FF">
        <w:rPr>
          <w:rtl/>
        </w:rPr>
        <w:t xml:space="preserve"> وفيه</w:t>
      </w:r>
      <w:r w:rsidR="00527246">
        <w:rPr>
          <w:rtl/>
        </w:rPr>
        <w:t>:</w:t>
      </w:r>
      <w:r w:rsidRPr="007B62FF">
        <w:rPr>
          <w:rtl/>
        </w:rPr>
        <w:t xml:space="preserve"> محمد بن راشد.</w:t>
      </w:r>
    </w:p>
    <w:p w:rsidR="0017382C" w:rsidRPr="007B62FF" w:rsidRDefault="0017382C" w:rsidP="0017382C">
      <w:pPr>
        <w:pStyle w:val="libFootnote0"/>
        <w:rPr>
          <w:rtl/>
        </w:rPr>
      </w:pPr>
      <w:r w:rsidRPr="007B62FF">
        <w:rPr>
          <w:rtl/>
        </w:rPr>
        <w:t>(6) الكافي 3</w:t>
      </w:r>
      <w:r w:rsidR="00527246">
        <w:rPr>
          <w:rtl/>
        </w:rPr>
        <w:t>:</w:t>
      </w:r>
      <w:r w:rsidRPr="007B62FF">
        <w:rPr>
          <w:rtl/>
        </w:rPr>
        <w:t xml:space="preserve"> 308 / 33</w:t>
      </w:r>
      <w:r w:rsidR="00527246">
        <w:rPr>
          <w:rtl/>
        </w:rPr>
        <w:t>،</w:t>
      </w:r>
      <w:r w:rsidRPr="007B62FF">
        <w:rPr>
          <w:rtl/>
        </w:rPr>
        <w:t xml:space="preserve"> 6</w:t>
      </w:r>
      <w:r w:rsidR="00527246">
        <w:rPr>
          <w:rtl/>
        </w:rPr>
        <w:t>:</w:t>
      </w:r>
      <w:r w:rsidRPr="007B62FF">
        <w:rPr>
          <w:rtl/>
        </w:rPr>
        <w:t xml:space="preserve"> 9 / 9</w:t>
      </w:r>
      <w:r w:rsidR="00527246">
        <w:rPr>
          <w:rtl/>
        </w:rPr>
        <w:t>،</w:t>
      </w:r>
      <w:r w:rsidRPr="007B62FF">
        <w:rPr>
          <w:rtl/>
        </w:rPr>
        <w:t xml:space="preserve"> وفيهما</w:t>
      </w:r>
      <w:r w:rsidR="00527246">
        <w:rPr>
          <w:rtl/>
        </w:rPr>
        <w:t>:</w:t>
      </w:r>
      <w:r w:rsidRPr="007B62FF">
        <w:rPr>
          <w:rtl/>
        </w:rPr>
        <w:t xml:space="preserve"> محمد بن راشد.</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287 / 103.</w:t>
      </w:r>
    </w:p>
    <w:p w:rsidR="0017382C" w:rsidRPr="007B62FF" w:rsidRDefault="0017382C" w:rsidP="0017382C">
      <w:pPr>
        <w:pStyle w:val="libFootnote0"/>
        <w:rPr>
          <w:rtl/>
        </w:rPr>
      </w:pPr>
      <w:r w:rsidRPr="007B62FF">
        <w:rPr>
          <w:rtl/>
        </w:rPr>
        <w:t>(8) في المصدر</w:t>
      </w:r>
      <w:r w:rsidR="00527246">
        <w:rPr>
          <w:rtl/>
        </w:rPr>
        <w:t>:</w:t>
      </w:r>
      <w:r w:rsidRPr="007B62FF">
        <w:rPr>
          <w:rtl/>
        </w:rPr>
        <w:t xml:space="preserve"> « ابن أبي صالح »</w:t>
      </w:r>
      <w:r w:rsidR="00527246">
        <w:rPr>
          <w:rtl/>
        </w:rPr>
        <w:t>،</w:t>
      </w:r>
      <w:r w:rsidRPr="007B62FF">
        <w:rPr>
          <w:rtl/>
        </w:rPr>
        <w:t xml:space="preserve"> ومثله في</w:t>
      </w:r>
      <w:r w:rsidR="00527246">
        <w:rPr>
          <w:rtl/>
        </w:rPr>
        <w:t>:</w:t>
      </w:r>
      <w:r w:rsidRPr="007B62FF">
        <w:rPr>
          <w:rtl/>
        </w:rPr>
        <w:t xml:space="preserve"> منهج المقال</w:t>
      </w:r>
      <w:r w:rsidR="00527246">
        <w:rPr>
          <w:rtl/>
        </w:rPr>
        <w:t>:</w:t>
      </w:r>
      <w:r w:rsidRPr="007B62FF">
        <w:rPr>
          <w:rtl/>
        </w:rPr>
        <w:t xml:space="preserve"> 296</w:t>
      </w:r>
      <w:r w:rsidR="00527246">
        <w:rPr>
          <w:rtl/>
        </w:rPr>
        <w:t>،</w:t>
      </w:r>
      <w:r w:rsidRPr="007B62FF">
        <w:rPr>
          <w:rtl/>
        </w:rPr>
        <w:t xml:space="preserve"> ونقد الرجال</w:t>
      </w:r>
      <w:r w:rsidR="00527246">
        <w:rPr>
          <w:rtl/>
        </w:rPr>
        <w:t>:</w:t>
      </w:r>
      <w:r w:rsidRPr="007B62FF">
        <w:rPr>
          <w:rtl/>
        </w:rPr>
        <w:t xml:space="preserve"> 306</w:t>
      </w:r>
      <w:r w:rsidR="00527246">
        <w:rPr>
          <w:rtl/>
        </w:rPr>
        <w:t>،</w:t>
      </w:r>
      <w:r w:rsidRPr="007B62FF">
        <w:rPr>
          <w:rtl/>
        </w:rPr>
        <w:t xml:space="preserve"> ومنتهى المقال</w:t>
      </w:r>
      <w:r w:rsidR="00527246">
        <w:rPr>
          <w:rtl/>
        </w:rPr>
        <w:t>:</w:t>
      </w:r>
      <w:r w:rsidRPr="007B62FF">
        <w:rPr>
          <w:rtl/>
        </w:rPr>
        <w:t xml:space="preserve"> 276.</w:t>
      </w:r>
    </w:p>
    <w:p w:rsidR="0017382C" w:rsidRPr="007B62FF" w:rsidRDefault="0017382C" w:rsidP="0017382C">
      <w:pPr>
        <w:pStyle w:val="libFootnote"/>
        <w:rPr>
          <w:rtl/>
          <w:lang w:bidi="fa-IR"/>
        </w:rPr>
      </w:pPr>
      <w:r w:rsidRPr="007B62FF">
        <w:rPr>
          <w:rtl/>
        </w:rPr>
        <w:t>وفي مجمع الرجال 5</w:t>
      </w:r>
      <w:r w:rsidR="00527246">
        <w:rPr>
          <w:rtl/>
        </w:rPr>
        <w:t>:</w:t>
      </w:r>
      <w:r w:rsidRPr="007B62FF">
        <w:rPr>
          <w:rtl/>
        </w:rPr>
        <w:t xml:space="preserve"> 209 </w:t>
      </w:r>
      <w:r>
        <w:rPr>
          <w:rtl/>
        </w:rPr>
        <w:t>(</w:t>
      </w:r>
      <w:r w:rsidRPr="007B62FF">
        <w:rPr>
          <w:rtl/>
        </w:rPr>
        <w:t>بن أبي صلح</w:t>
      </w:r>
      <w:r>
        <w:rPr>
          <w:rtl/>
        </w:rPr>
        <w:t>).</w:t>
      </w:r>
      <w:r w:rsidRPr="007B62FF">
        <w:rPr>
          <w:rtl/>
        </w:rPr>
        <w:t xml:space="preserve"> وما في</w:t>
      </w:r>
      <w:r w:rsidR="00527246">
        <w:rPr>
          <w:rtl/>
        </w:rPr>
        <w:t>:</w:t>
      </w:r>
      <w:r w:rsidRPr="007B62FF">
        <w:rPr>
          <w:rtl/>
        </w:rPr>
        <w:t xml:space="preserve"> جامع الرواة 2</w:t>
      </w:r>
      <w:r w:rsidR="00527246">
        <w:rPr>
          <w:rtl/>
        </w:rPr>
        <w:t>:</w:t>
      </w:r>
      <w:r w:rsidRPr="007B62FF">
        <w:rPr>
          <w:rtl/>
        </w:rPr>
        <w:t xml:space="preserve"> 112</w:t>
      </w:r>
      <w:r w:rsidR="00527246">
        <w:rPr>
          <w:rtl/>
        </w:rPr>
        <w:t>،</w:t>
      </w:r>
      <w:r w:rsidRPr="007B62FF">
        <w:rPr>
          <w:rtl/>
        </w:rPr>
        <w:t xml:space="preserve"> وتنقيح المقال 3</w:t>
      </w:r>
      <w:r w:rsidR="00527246">
        <w:rPr>
          <w:rtl/>
        </w:rPr>
        <w:t>:</w:t>
      </w:r>
      <w:r w:rsidRPr="007B62FF">
        <w:rPr>
          <w:rtl/>
        </w:rPr>
        <w:t xml:space="preserve"> 116</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(9) في المصدر</w:t>
      </w:r>
      <w:r w:rsidR="00527246">
        <w:rPr>
          <w:rtl/>
        </w:rPr>
        <w:t>:</w:t>
      </w:r>
      <w:r w:rsidRPr="007B62FF">
        <w:rPr>
          <w:rtl/>
        </w:rPr>
        <w:t xml:space="preserve"> « الأسلمي »</w:t>
      </w:r>
      <w:r>
        <w:rPr>
          <w:rtl/>
        </w:rPr>
        <w:t>.</w:t>
      </w:r>
      <w:r w:rsidRPr="007B62FF">
        <w:rPr>
          <w:rtl/>
        </w:rPr>
        <w:t xml:space="preserve"> وما في الأصل والحجرية موافق لما في كتب الرجال </w:t>
      </w:r>
      <w:r>
        <w:rPr>
          <w:rtl/>
        </w:rPr>
        <w:t>(</w:t>
      </w:r>
      <w:r w:rsidRPr="007B62FF">
        <w:rPr>
          <w:rtl/>
        </w:rPr>
        <w:t>انظر مصادر الهامش السابق</w:t>
      </w:r>
      <w:r>
        <w:rPr>
          <w:rtl/>
        </w:rPr>
        <w:t>)</w:t>
      </w:r>
    </w:p>
    <w:p w:rsidR="0017382C" w:rsidRDefault="0017382C" w:rsidP="00C613E8">
      <w:pPr>
        <w:pStyle w:val="libNormal"/>
        <w:rPr>
          <w:rtl/>
        </w:rPr>
      </w:pPr>
      <w:r>
        <w:rPr>
          <w:rtl/>
        </w:rPr>
        <w:br w:type="page"/>
      </w:r>
    </w:p>
    <w:p w:rsidR="0017382C" w:rsidRPr="007B62FF" w:rsidRDefault="0017382C" w:rsidP="0017382C">
      <w:pPr>
        <w:pStyle w:val="libNormal0"/>
        <w:rPr>
          <w:rtl/>
          <w:lang w:bidi="fa-IR"/>
        </w:rPr>
      </w:pPr>
      <w:r w:rsidRPr="007B62FF">
        <w:rPr>
          <w:rtl/>
          <w:lang w:bidi="fa-IR"/>
        </w:rPr>
        <w:lastRenderedPageBreak/>
        <w:t xml:space="preserve">الصادق </w:t>
      </w:r>
      <w:r w:rsidRPr="0017382C">
        <w:rPr>
          <w:rStyle w:val="libAlaemChar"/>
          <w:rtl/>
        </w:rPr>
        <w:t>عليه‌السلام</w:t>
      </w:r>
      <w:r w:rsidRPr="007B62FF">
        <w:rPr>
          <w:rtl/>
          <w:lang w:bidi="fa-IR"/>
        </w:rPr>
        <w:t xml:space="preserve"> </w:t>
      </w:r>
      <w:r w:rsidRPr="0017382C">
        <w:rPr>
          <w:rStyle w:val="libFootnotenumChar"/>
          <w:rtl/>
        </w:rPr>
        <w:t>(1)</w:t>
      </w:r>
      <w:r>
        <w:rPr>
          <w:rtl/>
          <w:lang w:bidi="fa-IR"/>
        </w:rPr>
        <w:t>.</w:t>
      </w:r>
    </w:p>
    <w:p w:rsidR="0017382C" w:rsidRDefault="0017382C" w:rsidP="00E10B1D">
      <w:pPr>
        <w:pStyle w:val="Heading3"/>
        <w:rPr>
          <w:rtl/>
        </w:rPr>
      </w:pPr>
      <w:bookmarkStart w:id="155" w:name="_Toc394921375"/>
      <w:r w:rsidRPr="004F14F2">
        <w:rPr>
          <w:rtl/>
        </w:rPr>
        <w:t>[2465] محمّد بن الرّبيع</w:t>
      </w:r>
      <w:r w:rsidR="00527246">
        <w:rPr>
          <w:rtl/>
        </w:rPr>
        <w:t>:</w:t>
      </w:r>
      <w:bookmarkEnd w:id="155"/>
    </w:p>
    <w:p w:rsidR="0017382C" w:rsidRPr="007B62FF" w:rsidRDefault="0017382C" w:rsidP="0017382C">
      <w:pPr>
        <w:pStyle w:val="libNormal"/>
        <w:rPr>
          <w:rtl/>
        </w:rPr>
      </w:pPr>
      <w:r w:rsidRPr="007B62FF">
        <w:rPr>
          <w:rtl/>
        </w:rPr>
        <w:t>مولى بني ذهل</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r w:rsidRPr="007B62FF">
        <w:rPr>
          <w:rtl/>
        </w:rPr>
        <w:t xml:space="preserve"> ويوجد في الأسانيد رواية علي بن الحسن بن الفضّال مكرّراً عن محمد بن الربيع </w:t>
      </w:r>
      <w:r w:rsidRPr="0017382C">
        <w:rPr>
          <w:rStyle w:val="libFootnotenumChar"/>
          <w:rtl/>
        </w:rPr>
        <w:t>(3)</w:t>
      </w:r>
      <w:r w:rsidR="00527246">
        <w:rPr>
          <w:rtl/>
        </w:rPr>
        <w:t>،</w:t>
      </w:r>
      <w:r w:rsidRPr="007B62FF">
        <w:rPr>
          <w:rtl/>
        </w:rPr>
        <w:t xml:space="preserve"> وكذا السندي </w:t>
      </w:r>
      <w:r w:rsidRPr="0017382C">
        <w:rPr>
          <w:rStyle w:val="libFootnotenumChar"/>
          <w:rtl/>
        </w:rPr>
        <w:t>(4)</w:t>
      </w:r>
      <w:r w:rsidR="00527246">
        <w:rPr>
          <w:rtl/>
        </w:rPr>
        <w:t>،</w:t>
      </w:r>
      <w:r w:rsidRPr="007B62FF">
        <w:rPr>
          <w:rtl/>
        </w:rPr>
        <w:t xml:space="preserve"> ولم يعلم أنّه أحدهما أو الشائي المذكور في أصحاب العسكري </w:t>
      </w:r>
      <w:r w:rsidRPr="0017382C">
        <w:rPr>
          <w:rStyle w:val="libAlaemChar"/>
          <w:rtl/>
        </w:rPr>
        <w:t>عليه‌السلام</w:t>
      </w:r>
      <w:r w:rsidRPr="007B62FF">
        <w:rPr>
          <w:rtl/>
        </w:rPr>
        <w:t xml:space="preserve"> </w:t>
      </w:r>
      <w:r w:rsidRPr="0017382C">
        <w:rPr>
          <w:rStyle w:val="libFootnotenumChar"/>
          <w:rtl/>
        </w:rPr>
        <w:t>(5)</w:t>
      </w:r>
      <w:r w:rsidR="00527246">
        <w:rPr>
          <w:rtl/>
        </w:rPr>
        <w:t>،</w:t>
      </w:r>
      <w:r w:rsidRPr="007B62FF">
        <w:rPr>
          <w:rtl/>
        </w:rPr>
        <w:t xml:space="preserve"> كما ظنه صاحب الجامع </w:t>
      </w:r>
      <w:r w:rsidRPr="0017382C">
        <w:rPr>
          <w:rStyle w:val="libFootnotenumChar"/>
          <w:rtl/>
        </w:rPr>
        <w:t>(6)</w:t>
      </w:r>
      <w:r w:rsidRPr="007B62FF">
        <w:rPr>
          <w:rtl/>
        </w:rPr>
        <w:t xml:space="preserve"> ولم يعلم وجهه.</w:t>
      </w:r>
    </w:p>
    <w:p w:rsidR="0017382C" w:rsidRDefault="0017382C" w:rsidP="00E10B1D">
      <w:pPr>
        <w:pStyle w:val="Heading3"/>
        <w:rPr>
          <w:rtl/>
        </w:rPr>
      </w:pPr>
      <w:bookmarkStart w:id="156" w:name="_Toc394921376"/>
      <w:r w:rsidRPr="004F14F2">
        <w:rPr>
          <w:rtl/>
        </w:rPr>
        <w:t>[2466] محمّد بن ردّاد الليثي</w:t>
      </w:r>
      <w:r w:rsidR="00527246">
        <w:rPr>
          <w:rtl/>
        </w:rPr>
        <w:t>:</w:t>
      </w:r>
      <w:bookmarkEnd w:id="156"/>
    </w:p>
    <w:p w:rsidR="0017382C" w:rsidRPr="007B62FF" w:rsidRDefault="0017382C" w:rsidP="0017382C">
      <w:pPr>
        <w:pStyle w:val="libNormal"/>
        <w:rPr>
          <w:rtl/>
        </w:rPr>
      </w:pPr>
      <w:r w:rsidRPr="007B62FF">
        <w:rPr>
          <w:rtl/>
        </w:rPr>
        <w:t>المدني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157" w:name="_Toc394921377"/>
      <w:r w:rsidRPr="004F14F2">
        <w:rPr>
          <w:rtl/>
        </w:rPr>
        <w:t>[2467] محمّد بن رزام</w:t>
      </w:r>
      <w:r w:rsidR="00527246">
        <w:rPr>
          <w:rtl/>
        </w:rPr>
        <w:t>:</w:t>
      </w:r>
      <w:bookmarkEnd w:id="157"/>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Default="0017382C" w:rsidP="00E10B1D">
      <w:pPr>
        <w:pStyle w:val="Heading3"/>
        <w:rPr>
          <w:rtl/>
        </w:rPr>
      </w:pPr>
      <w:bookmarkStart w:id="158" w:name="_Toc394921378"/>
      <w:r w:rsidRPr="004F14F2">
        <w:rPr>
          <w:rtl/>
        </w:rPr>
        <w:t>[2468] محمّد بن رزين بن علي</w:t>
      </w:r>
      <w:r w:rsidR="00527246">
        <w:rPr>
          <w:rtl/>
        </w:rPr>
        <w:t>:</w:t>
      </w:r>
      <w:bookmarkEnd w:id="158"/>
    </w:p>
    <w:p w:rsidR="0017382C" w:rsidRPr="007B62FF" w:rsidRDefault="0017382C" w:rsidP="0017382C">
      <w:pPr>
        <w:pStyle w:val="libNormal"/>
        <w:rPr>
          <w:rtl/>
        </w:rPr>
      </w:pPr>
      <w:r w:rsidRPr="007B62FF">
        <w:rPr>
          <w:rtl/>
        </w:rPr>
        <w:t xml:space="preserve">الأزْدي. 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p>
    <w:p w:rsidR="0017382C" w:rsidRDefault="0017382C" w:rsidP="00E10B1D">
      <w:pPr>
        <w:pStyle w:val="Heading3"/>
        <w:rPr>
          <w:rtl/>
        </w:rPr>
      </w:pPr>
      <w:bookmarkStart w:id="159" w:name="_Toc394921379"/>
      <w:r w:rsidRPr="004F14F2">
        <w:rPr>
          <w:rtl/>
        </w:rPr>
        <w:t>[2469] محمّد بن رفاعة النّخعي</w:t>
      </w:r>
      <w:r w:rsidR="00527246">
        <w:rPr>
          <w:rtl/>
        </w:rPr>
        <w:t>:</w:t>
      </w:r>
      <w:bookmarkEnd w:id="159"/>
    </w:p>
    <w:p w:rsidR="0017382C" w:rsidRPr="007B62FF" w:rsidRDefault="0017382C" w:rsidP="0017382C">
      <w:pPr>
        <w:pStyle w:val="libNormal"/>
        <w:rPr>
          <w:rtl/>
        </w:rPr>
      </w:pPr>
      <w:r w:rsidRPr="007B62FF">
        <w:rPr>
          <w:rtl/>
        </w:rPr>
        <w:t>الوهبيلي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(10)</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287 / 105.</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287 / 104.</w:t>
      </w:r>
    </w:p>
    <w:p w:rsidR="0017382C" w:rsidRPr="007B62FF" w:rsidRDefault="0017382C" w:rsidP="0017382C">
      <w:pPr>
        <w:pStyle w:val="libFootnote0"/>
        <w:rPr>
          <w:rtl/>
        </w:rPr>
      </w:pPr>
      <w:r w:rsidRPr="007B62FF">
        <w:rPr>
          <w:rtl/>
        </w:rPr>
        <w:t>(3) تهذيب الأحكام 4</w:t>
      </w:r>
      <w:r w:rsidR="00527246">
        <w:rPr>
          <w:rtl/>
        </w:rPr>
        <w:t>:</w:t>
      </w:r>
      <w:r w:rsidRPr="007B62FF">
        <w:rPr>
          <w:rtl/>
        </w:rPr>
        <w:t xml:space="preserve"> 249 / 740.</w:t>
      </w:r>
    </w:p>
    <w:p w:rsidR="0017382C" w:rsidRPr="007B62FF" w:rsidRDefault="0017382C" w:rsidP="0017382C">
      <w:pPr>
        <w:pStyle w:val="libFootnote0"/>
        <w:rPr>
          <w:rtl/>
        </w:rPr>
      </w:pPr>
      <w:r w:rsidRPr="007B62FF">
        <w:rPr>
          <w:rtl/>
        </w:rPr>
        <w:t>(4) تهذيب الأحكام 10</w:t>
      </w:r>
      <w:r w:rsidR="00527246">
        <w:rPr>
          <w:rtl/>
        </w:rPr>
        <w:t>:</w:t>
      </w:r>
      <w:r w:rsidRPr="007B62FF">
        <w:rPr>
          <w:rtl/>
        </w:rPr>
        <w:t xml:space="preserve"> 252 / 1001.</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437 / 24</w:t>
      </w:r>
      <w:r w:rsidR="00527246">
        <w:rPr>
          <w:rtl/>
        </w:rPr>
        <w:t>،</w:t>
      </w:r>
      <w:r w:rsidRPr="007B62FF">
        <w:rPr>
          <w:rtl/>
        </w:rPr>
        <w:t xml:space="preserve"> وفيه</w:t>
      </w:r>
      <w:r w:rsidR="00527246">
        <w:rPr>
          <w:rtl/>
        </w:rPr>
        <w:t>:</w:t>
      </w:r>
      <w:r w:rsidRPr="007B62FF">
        <w:rPr>
          <w:rtl/>
        </w:rPr>
        <w:t xml:space="preserve"> محمد بن ربيع بن سويد السائي.</w:t>
      </w:r>
    </w:p>
    <w:p w:rsidR="0017382C" w:rsidRPr="007B62FF" w:rsidRDefault="0017382C" w:rsidP="0017382C">
      <w:pPr>
        <w:pStyle w:val="libFootnote0"/>
        <w:rPr>
          <w:rtl/>
        </w:rPr>
      </w:pPr>
      <w:r w:rsidRPr="007B62FF">
        <w:rPr>
          <w:rtl/>
        </w:rPr>
        <w:t>(6) جامع الرواة 2</w:t>
      </w:r>
      <w:r w:rsidR="00527246">
        <w:rPr>
          <w:rtl/>
        </w:rPr>
        <w:t>:</w:t>
      </w:r>
      <w:r w:rsidRPr="007B62FF">
        <w:rPr>
          <w:rtl/>
        </w:rPr>
        <w:t xml:space="preserve"> 12 13.</w:t>
      </w:r>
    </w:p>
    <w:p w:rsidR="0017382C" w:rsidRPr="007B62FF" w:rsidRDefault="0017382C" w:rsidP="0017382C">
      <w:pPr>
        <w:pStyle w:val="libFootnote0"/>
        <w:rPr>
          <w:rtl/>
        </w:rPr>
      </w:pPr>
      <w:r w:rsidRPr="007B62FF">
        <w:rPr>
          <w:rtl/>
        </w:rPr>
        <w:t>(7) النسخة المطبوعة من رجال الشيخ خالية منه</w:t>
      </w:r>
      <w:r w:rsidR="00527246">
        <w:rPr>
          <w:rtl/>
        </w:rPr>
        <w:t>،</w:t>
      </w:r>
      <w:r w:rsidRPr="007B62FF">
        <w:rPr>
          <w:rtl/>
        </w:rPr>
        <w:t xml:space="preserve"> ولكن نقل عنه القهبائي في مجمع الرجال 5</w:t>
      </w:r>
      <w:r w:rsidR="00527246">
        <w:rPr>
          <w:rtl/>
        </w:rPr>
        <w:t>:</w:t>
      </w:r>
      <w:r w:rsidRPr="007B62FF">
        <w:rPr>
          <w:rtl/>
        </w:rPr>
        <w:t xml:space="preserve"> 210.</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322 / 686.</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287 / 106.</w:t>
      </w:r>
    </w:p>
    <w:p w:rsidR="0017382C" w:rsidRPr="007B62FF" w:rsidRDefault="0017382C" w:rsidP="0017382C">
      <w:pPr>
        <w:pStyle w:val="libFootnote0"/>
        <w:rPr>
          <w:rtl/>
        </w:rPr>
      </w:pPr>
      <w:r w:rsidRPr="007B62FF">
        <w:rPr>
          <w:rtl/>
        </w:rPr>
        <w:t>(10) رجال الشيخ</w:t>
      </w:r>
      <w:r w:rsidR="00527246">
        <w:rPr>
          <w:rtl/>
        </w:rPr>
        <w:t>:</w:t>
      </w:r>
      <w:r w:rsidRPr="007B62FF">
        <w:rPr>
          <w:rtl/>
        </w:rPr>
        <w:t xml:space="preserve"> 287 / 102.</w:t>
      </w:r>
    </w:p>
    <w:p w:rsidR="0017382C" w:rsidRDefault="0017382C" w:rsidP="00C613E8">
      <w:pPr>
        <w:pStyle w:val="libNormal"/>
        <w:rPr>
          <w:rtl/>
        </w:rPr>
      </w:pPr>
      <w:r>
        <w:rPr>
          <w:rtl/>
        </w:rPr>
        <w:br w:type="page"/>
      </w:r>
    </w:p>
    <w:p w:rsidR="0017382C" w:rsidRPr="00E10B1D" w:rsidRDefault="0017382C" w:rsidP="0063324D">
      <w:pPr>
        <w:pStyle w:val="Heading3"/>
        <w:rPr>
          <w:rStyle w:val="Heading3Char"/>
          <w:rtl/>
        </w:rPr>
      </w:pPr>
      <w:bookmarkStart w:id="160" w:name="_Toc394921380"/>
      <w:r w:rsidRPr="004F14F2">
        <w:rPr>
          <w:rtl/>
        </w:rPr>
        <w:lastRenderedPageBreak/>
        <w:t xml:space="preserve">[2470] محمّد بن زادية </w:t>
      </w:r>
      <w:r w:rsidRPr="0017382C">
        <w:rPr>
          <w:rStyle w:val="libFootnotenumChar"/>
          <w:rtl/>
        </w:rPr>
        <w:t>(1)</w:t>
      </w:r>
      <w:r w:rsidR="00527246" w:rsidRPr="00E10B1D">
        <w:rPr>
          <w:rStyle w:val="Heading3Char"/>
          <w:rtl/>
        </w:rPr>
        <w:t>:</w:t>
      </w:r>
      <w:bookmarkEnd w:id="160"/>
    </w:p>
    <w:p w:rsidR="0017382C" w:rsidRPr="007B62FF" w:rsidRDefault="0017382C" w:rsidP="0017382C">
      <w:pPr>
        <w:pStyle w:val="libNormal"/>
        <w:rPr>
          <w:rtl/>
        </w:rPr>
      </w:pPr>
      <w:r w:rsidRPr="007B62FF">
        <w:rPr>
          <w:rtl/>
        </w:rPr>
        <w:t>عنه</w:t>
      </w:r>
      <w:r w:rsidR="00527246">
        <w:rPr>
          <w:rtl/>
        </w:rPr>
        <w:t>:</w:t>
      </w:r>
      <w:r w:rsidRPr="007B62FF">
        <w:rPr>
          <w:rtl/>
        </w:rPr>
        <w:t xml:space="preserve"> يعقوب بن يزيد</w:t>
      </w:r>
      <w:r w:rsidR="00527246">
        <w:rPr>
          <w:rtl/>
        </w:rPr>
        <w:t>،</w:t>
      </w:r>
      <w:r w:rsidRPr="007B62FF">
        <w:rPr>
          <w:rtl/>
        </w:rPr>
        <w:t xml:space="preserve"> في الكافي مكرّراً </w:t>
      </w:r>
      <w:r w:rsidRPr="0017382C">
        <w:rPr>
          <w:rStyle w:val="libFootnotenumChar"/>
          <w:rtl/>
        </w:rPr>
        <w:t>(2)</w:t>
      </w:r>
      <w:r>
        <w:rPr>
          <w:rtl/>
        </w:rPr>
        <w:t>.</w:t>
      </w:r>
    </w:p>
    <w:p w:rsidR="0017382C" w:rsidRDefault="0017382C" w:rsidP="00E10B1D">
      <w:pPr>
        <w:pStyle w:val="Heading3"/>
        <w:rPr>
          <w:rtl/>
        </w:rPr>
      </w:pPr>
      <w:bookmarkStart w:id="161" w:name="_Toc394921381"/>
      <w:r w:rsidRPr="004F14F2">
        <w:rPr>
          <w:rtl/>
        </w:rPr>
        <w:t>[2471] محمّد بن زُرارة بن أعين</w:t>
      </w:r>
      <w:r w:rsidR="00527246">
        <w:rPr>
          <w:rtl/>
        </w:rPr>
        <w:t>:</w:t>
      </w:r>
      <w:bookmarkEnd w:id="161"/>
    </w:p>
    <w:p w:rsidR="0017382C" w:rsidRPr="007B62FF" w:rsidRDefault="0017382C" w:rsidP="0017382C">
      <w:pPr>
        <w:pStyle w:val="libNormal"/>
        <w:rPr>
          <w:rtl/>
        </w:rPr>
      </w:pPr>
      <w:r w:rsidRPr="007B62FF">
        <w:rPr>
          <w:rtl/>
        </w:rPr>
        <w:t>روى عنه</w:t>
      </w:r>
      <w:r w:rsidR="00527246">
        <w:rPr>
          <w:rtl/>
        </w:rPr>
        <w:t>:</w:t>
      </w:r>
      <w:r w:rsidRPr="007B62FF">
        <w:rPr>
          <w:rtl/>
        </w:rPr>
        <w:t xml:space="preserve"> علي بن عقبة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162" w:name="_Toc394921382"/>
      <w:r w:rsidRPr="004F14F2">
        <w:rPr>
          <w:rtl/>
        </w:rPr>
        <w:t>[2472] محمّد الزَّعْفَرانِيّ</w:t>
      </w:r>
      <w:r w:rsidR="00527246">
        <w:rPr>
          <w:rtl/>
        </w:rPr>
        <w:t>:</w:t>
      </w:r>
      <w:bookmarkEnd w:id="162"/>
    </w:p>
    <w:p w:rsidR="0017382C" w:rsidRPr="007B62FF" w:rsidRDefault="0017382C" w:rsidP="0017382C">
      <w:pPr>
        <w:pStyle w:val="libNormal"/>
        <w:rPr>
          <w:rtl/>
        </w:rPr>
      </w:pPr>
      <w:r w:rsidRPr="007B62FF">
        <w:rPr>
          <w:rtl/>
        </w:rPr>
        <w:t>عنه</w:t>
      </w:r>
      <w:r w:rsidR="00527246">
        <w:rPr>
          <w:rtl/>
        </w:rPr>
        <w:t>:</w:t>
      </w:r>
      <w:r w:rsidRPr="007B62FF">
        <w:rPr>
          <w:rtl/>
        </w:rPr>
        <w:t xml:space="preserve"> ابن أبي عمير</w:t>
      </w:r>
      <w:r w:rsidR="00527246">
        <w:rPr>
          <w:rtl/>
        </w:rPr>
        <w:t>،</w:t>
      </w:r>
      <w:r w:rsidRPr="007B62FF">
        <w:rPr>
          <w:rtl/>
        </w:rPr>
        <w:t xml:space="preserve"> في الكافي </w:t>
      </w:r>
      <w:r w:rsidRPr="0017382C">
        <w:rPr>
          <w:rStyle w:val="libFootnotenumChar"/>
          <w:rtl/>
        </w:rPr>
        <w:t>(4)</w:t>
      </w:r>
      <w:r w:rsidR="00527246">
        <w:rPr>
          <w:rtl/>
        </w:rPr>
        <w:t>،</w:t>
      </w:r>
      <w:r w:rsidRPr="007B62FF">
        <w:rPr>
          <w:rtl/>
        </w:rPr>
        <w:t xml:space="preserve"> والتهذيب</w:t>
      </w:r>
      <w:r w:rsidR="00527246">
        <w:rPr>
          <w:rtl/>
        </w:rPr>
        <w:t>،</w:t>
      </w:r>
      <w:r w:rsidRPr="007B62FF">
        <w:rPr>
          <w:rtl/>
        </w:rPr>
        <w:t xml:space="preserve"> في باب فضل التجارة </w:t>
      </w:r>
      <w:r w:rsidRPr="0017382C">
        <w:rPr>
          <w:rStyle w:val="libFootnotenumChar"/>
          <w:rtl/>
        </w:rPr>
        <w:t>(5)</w:t>
      </w:r>
      <w:r>
        <w:rPr>
          <w:rtl/>
        </w:rPr>
        <w:t>.</w:t>
      </w:r>
      <w:r w:rsidRPr="007B62FF">
        <w:rPr>
          <w:rtl/>
        </w:rPr>
        <w:t xml:space="preserve"> واحتمل كونه ابن ميمون الآتي </w:t>
      </w:r>
      <w:r w:rsidRPr="0017382C">
        <w:rPr>
          <w:rStyle w:val="libFootnotenumChar"/>
          <w:rtl/>
        </w:rPr>
        <w:t>(6)</w:t>
      </w:r>
      <w:r>
        <w:rPr>
          <w:rtl/>
        </w:rPr>
        <w:t>.</w:t>
      </w:r>
    </w:p>
    <w:p w:rsidR="0017382C" w:rsidRDefault="0017382C" w:rsidP="00E10B1D">
      <w:pPr>
        <w:pStyle w:val="Heading3"/>
        <w:rPr>
          <w:rtl/>
        </w:rPr>
      </w:pPr>
      <w:bookmarkStart w:id="163" w:name="_Toc394921383"/>
      <w:r w:rsidRPr="004F14F2">
        <w:rPr>
          <w:rtl/>
        </w:rPr>
        <w:t>[2473] محمّد بن زكريا بن جُنْدَب</w:t>
      </w:r>
      <w:r w:rsidR="00527246">
        <w:rPr>
          <w:rtl/>
        </w:rPr>
        <w:t>:</w:t>
      </w:r>
      <w:bookmarkEnd w:id="163"/>
    </w:p>
    <w:p w:rsidR="0017382C" w:rsidRPr="007B62FF" w:rsidRDefault="0017382C" w:rsidP="0017382C">
      <w:pPr>
        <w:pStyle w:val="libNormal"/>
        <w:rPr>
          <w:rtl/>
        </w:rPr>
      </w:pPr>
      <w:r w:rsidRPr="007B62FF">
        <w:rPr>
          <w:rtl/>
        </w:rPr>
        <w:t>البَجَلِيّ</w:t>
      </w:r>
      <w:r w:rsidR="00527246">
        <w:rPr>
          <w:rtl/>
        </w:rPr>
        <w:t>،</w:t>
      </w:r>
      <w:r w:rsidRPr="007B62FF">
        <w:rPr>
          <w:rtl/>
        </w:rPr>
        <w:t xml:space="preserve"> الجَرِيرِيّ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164" w:name="_Toc394921384"/>
      <w:r w:rsidRPr="004F14F2">
        <w:rPr>
          <w:rtl/>
        </w:rPr>
        <w:t>[2474] محمّد بن زهير التغْلِبيّ</w:t>
      </w:r>
      <w:r w:rsidR="00527246">
        <w:rPr>
          <w:rtl/>
        </w:rPr>
        <w:t>:</w:t>
      </w:r>
      <w:bookmarkEnd w:id="164"/>
    </w:p>
    <w:p w:rsidR="0017382C" w:rsidRPr="007B62FF" w:rsidRDefault="0017382C" w:rsidP="0017382C">
      <w:pPr>
        <w:pStyle w:val="libNormal"/>
        <w:rPr>
          <w:rtl/>
        </w:rPr>
      </w:pPr>
      <w:r w:rsidRPr="007B62FF">
        <w:rPr>
          <w:rtl/>
        </w:rPr>
        <w:t>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لقد اختلفت المصادر في اسم أبيه بين داذويه</w:t>
      </w:r>
      <w:r w:rsidR="00527246">
        <w:rPr>
          <w:rtl/>
        </w:rPr>
        <w:t>،</w:t>
      </w:r>
      <w:r w:rsidRPr="007B62FF">
        <w:rPr>
          <w:rtl/>
        </w:rPr>
        <w:t xml:space="preserve"> وزادويه</w:t>
      </w:r>
      <w:r w:rsidR="00527246">
        <w:rPr>
          <w:rtl/>
        </w:rPr>
        <w:t>،</w:t>
      </w:r>
      <w:r w:rsidRPr="007B62FF">
        <w:rPr>
          <w:rtl/>
        </w:rPr>
        <w:t xml:space="preserve"> وزاويه</w:t>
      </w:r>
      <w:r w:rsidR="00527246">
        <w:rPr>
          <w:rtl/>
        </w:rPr>
        <w:t>،</w:t>
      </w:r>
      <w:r w:rsidRPr="007B62FF">
        <w:rPr>
          <w:rtl/>
        </w:rPr>
        <w:t xml:space="preserve"> وغيره</w:t>
      </w:r>
      <w:r w:rsidR="00527246">
        <w:rPr>
          <w:rtl/>
        </w:rPr>
        <w:t>،</w:t>
      </w:r>
      <w:r w:rsidRPr="007B62FF">
        <w:rPr>
          <w:rtl/>
        </w:rPr>
        <w:t xml:space="preserve"> الأول كما في الكافي 6</w:t>
      </w:r>
      <w:r w:rsidR="00527246">
        <w:rPr>
          <w:rtl/>
        </w:rPr>
        <w:t>:</w:t>
      </w:r>
      <w:r w:rsidRPr="007B62FF">
        <w:rPr>
          <w:rtl/>
        </w:rPr>
        <w:t xml:space="preserve"> 405 / 9</w:t>
      </w:r>
      <w:r w:rsidR="00527246">
        <w:rPr>
          <w:rtl/>
        </w:rPr>
        <w:t>،</w:t>
      </w:r>
      <w:r w:rsidRPr="007B62FF">
        <w:rPr>
          <w:rtl/>
        </w:rPr>
        <w:t xml:space="preserve"> والتهذيب 9</w:t>
      </w:r>
      <w:r w:rsidR="00527246">
        <w:rPr>
          <w:rtl/>
        </w:rPr>
        <w:t>:</w:t>
      </w:r>
      <w:r w:rsidRPr="007B62FF">
        <w:rPr>
          <w:rtl/>
        </w:rPr>
        <w:t xml:space="preserve"> 108 / 469</w:t>
      </w:r>
      <w:r w:rsidR="00527246">
        <w:rPr>
          <w:rtl/>
        </w:rPr>
        <w:t>،</w:t>
      </w:r>
      <w:r w:rsidRPr="007B62FF">
        <w:rPr>
          <w:rtl/>
        </w:rPr>
        <w:t xml:space="preserve"> والثاني ورد في مجمع الرجال 5</w:t>
      </w:r>
      <w:r w:rsidR="00527246">
        <w:rPr>
          <w:rtl/>
        </w:rPr>
        <w:t>:</w:t>
      </w:r>
      <w:r w:rsidRPr="007B62FF">
        <w:rPr>
          <w:rtl/>
        </w:rPr>
        <w:t xml:space="preserve"> 210</w:t>
      </w:r>
      <w:r w:rsidR="00527246">
        <w:rPr>
          <w:rtl/>
        </w:rPr>
        <w:t>،</w:t>
      </w:r>
      <w:r w:rsidRPr="007B62FF">
        <w:rPr>
          <w:rtl/>
        </w:rPr>
        <w:t xml:space="preserve"> والثالث في</w:t>
      </w:r>
      <w:r w:rsidR="00527246">
        <w:rPr>
          <w:rtl/>
        </w:rPr>
        <w:t>:</w:t>
      </w:r>
      <w:r w:rsidRPr="007B62FF">
        <w:rPr>
          <w:rtl/>
        </w:rPr>
        <w:t xml:space="preserve"> جامع الرواة 2</w:t>
      </w:r>
      <w:r w:rsidR="00527246">
        <w:rPr>
          <w:rtl/>
        </w:rPr>
        <w:t>:</w:t>
      </w:r>
      <w:r w:rsidRPr="007B62FF">
        <w:rPr>
          <w:rtl/>
        </w:rPr>
        <w:t xml:space="preserve"> 113 114</w:t>
      </w:r>
      <w:r w:rsidR="00527246">
        <w:rPr>
          <w:rtl/>
        </w:rPr>
        <w:t>،</w:t>
      </w:r>
      <w:r w:rsidRPr="007B62FF">
        <w:rPr>
          <w:rtl/>
        </w:rPr>
        <w:t xml:space="preserve"> وتنقيح المقال 3</w:t>
      </w:r>
      <w:r w:rsidR="00527246">
        <w:rPr>
          <w:rtl/>
        </w:rPr>
        <w:t>:</w:t>
      </w:r>
      <w:r w:rsidRPr="007B62FF">
        <w:rPr>
          <w:rtl/>
        </w:rPr>
        <w:t xml:space="preserve"> 117</w:t>
      </w:r>
      <w:r w:rsidR="00527246">
        <w:rPr>
          <w:rtl/>
        </w:rPr>
        <w:t>،</w:t>
      </w:r>
      <w:r w:rsidRPr="007B62FF">
        <w:rPr>
          <w:rtl/>
        </w:rPr>
        <w:t xml:space="preserve"> وأشار كلا منهما الى اختلاف النسخ فلاحظ.</w:t>
      </w:r>
    </w:p>
    <w:p w:rsidR="0017382C" w:rsidRPr="007B62FF" w:rsidRDefault="0017382C" w:rsidP="0017382C">
      <w:pPr>
        <w:pStyle w:val="libFootnote0"/>
        <w:rPr>
          <w:rtl/>
        </w:rPr>
      </w:pPr>
      <w:r w:rsidRPr="007B62FF">
        <w:rPr>
          <w:rtl/>
        </w:rPr>
        <w:t>(2) الكافي 6</w:t>
      </w:r>
      <w:r w:rsidR="00527246">
        <w:rPr>
          <w:rtl/>
        </w:rPr>
        <w:t>:</w:t>
      </w:r>
      <w:r w:rsidRPr="007B62FF">
        <w:rPr>
          <w:rtl/>
        </w:rPr>
        <w:t xml:space="preserve"> 405 / 9.</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288 / 117.</w:t>
      </w:r>
    </w:p>
    <w:p w:rsidR="0017382C" w:rsidRPr="007B62FF" w:rsidRDefault="0017382C" w:rsidP="0017382C">
      <w:pPr>
        <w:pStyle w:val="libFootnote0"/>
        <w:rPr>
          <w:rtl/>
        </w:rPr>
      </w:pPr>
      <w:r w:rsidRPr="007B62FF">
        <w:rPr>
          <w:rtl/>
        </w:rPr>
        <w:t>(4) الكافي 5</w:t>
      </w:r>
      <w:r w:rsidR="00527246">
        <w:rPr>
          <w:rtl/>
        </w:rPr>
        <w:t>:</w:t>
      </w:r>
      <w:r w:rsidRPr="007B62FF">
        <w:rPr>
          <w:rtl/>
        </w:rPr>
        <w:t xml:space="preserve"> 148 / 3.</w:t>
      </w:r>
    </w:p>
    <w:p w:rsidR="0017382C" w:rsidRPr="007B62FF" w:rsidRDefault="0017382C" w:rsidP="0017382C">
      <w:pPr>
        <w:pStyle w:val="libFootnote0"/>
        <w:rPr>
          <w:rtl/>
        </w:rPr>
      </w:pPr>
      <w:r w:rsidRPr="007B62FF">
        <w:rPr>
          <w:rtl/>
        </w:rPr>
        <w:t>(5) تهذيب الأحكام 7</w:t>
      </w:r>
      <w:r w:rsidR="00527246">
        <w:rPr>
          <w:rtl/>
        </w:rPr>
        <w:t>:</w:t>
      </w:r>
      <w:r w:rsidRPr="007B62FF">
        <w:rPr>
          <w:rtl/>
        </w:rPr>
        <w:t xml:space="preserve"> 3 / 5</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محمد بن الزعفراني</w:t>
      </w:r>
      <w:r>
        <w:rPr>
          <w:rtl/>
        </w:rPr>
        <w:t>)</w:t>
      </w:r>
      <w:r w:rsidRPr="007B62FF">
        <w:rPr>
          <w:rtl/>
        </w:rPr>
        <w:t xml:space="preserve"> والصحيح </w:t>
      </w:r>
      <w:r>
        <w:rPr>
          <w:rtl/>
        </w:rPr>
        <w:t>(</w:t>
      </w:r>
      <w:r w:rsidRPr="007B62FF">
        <w:rPr>
          <w:rtl/>
        </w:rPr>
        <w:t>محمد الزعفراني</w:t>
      </w:r>
      <w:r>
        <w:rPr>
          <w:rtl/>
        </w:rPr>
        <w:t>)</w:t>
      </w:r>
      <w:r w:rsidRPr="007B62FF">
        <w:rPr>
          <w:rtl/>
        </w:rPr>
        <w:t xml:space="preserve"> الموافق لما في رواية الكافي </w:t>
      </w:r>
      <w:r>
        <w:rPr>
          <w:rtl/>
        </w:rPr>
        <w:t>(</w:t>
      </w:r>
      <w:r w:rsidRPr="007B62FF">
        <w:rPr>
          <w:rtl/>
        </w:rPr>
        <w:t>المذكورة في الهامش السابق</w:t>
      </w:r>
      <w:r>
        <w:rPr>
          <w:rtl/>
        </w:rPr>
        <w:t>)</w:t>
      </w:r>
      <w:r w:rsidRPr="007B62FF">
        <w:rPr>
          <w:rtl/>
        </w:rPr>
        <w:t xml:space="preserve"> والوسائل 17</w:t>
      </w:r>
      <w:r w:rsidR="00527246">
        <w:rPr>
          <w:rtl/>
        </w:rPr>
        <w:t>:</w:t>
      </w:r>
      <w:r w:rsidRPr="007B62FF">
        <w:rPr>
          <w:rtl/>
        </w:rPr>
        <w:t xml:space="preserve"> 11 / 21850</w:t>
      </w:r>
      <w:r w:rsidR="00527246">
        <w:rPr>
          <w:rtl/>
        </w:rPr>
        <w:t>،</w:t>
      </w:r>
      <w:r w:rsidRPr="007B62FF">
        <w:rPr>
          <w:rtl/>
        </w:rPr>
        <w:t xml:space="preserve"> والوافي 17</w:t>
      </w:r>
      <w:r w:rsidR="00527246">
        <w:rPr>
          <w:rtl/>
        </w:rPr>
        <w:t>:</w:t>
      </w:r>
      <w:r w:rsidRPr="007B62FF">
        <w:rPr>
          <w:rtl/>
        </w:rPr>
        <w:t xml:space="preserve"> 121 122 / 16971.</w:t>
      </w:r>
    </w:p>
    <w:p w:rsidR="0017382C" w:rsidRPr="007B62FF" w:rsidRDefault="0017382C" w:rsidP="0017382C">
      <w:pPr>
        <w:pStyle w:val="libFootnote0"/>
        <w:rPr>
          <w:rtl/>
        </w:rPr>
      </w:pPr>
      <w:r w:rsidRPr="007B62FF">
        <w:rPr>
          <w:rtl/>
        </w:rPr>
        <w:t>(6) راجع جامع الرواة 2</w:t>
      </w:r>
      <w:r w:rsidR="00527246">
        <w:rPr>
          <w:rtl/>
        </w:rPr>
        <w:t>:</w:t>
      </w:r>
      <w:r w:rsidRPr="007B62FF">
        <w:rPr>
          <w:rtl/>
        </w:rPr>
        <w:t xml:space="preserve"> 116</w:t>
      </w:r>
      <w:r w:rsidR="00527246">
        <w:rPr>
          <w:rtl/>
        </w:rPr>
        <w:t>،</w:t>
      </w:r>
      <w:r w:rsidRPr="007B62FF">
        <w:rPr>
          <w:rtl/>
        </w:rPr>
        <w:t xml:space="preserve"> سيأتي برقم</w:t>
      </w:r>
      <w:r w:rsidR="00527246">
        <w:rPr>
          <w:rtl/>
        </w:rPr>
        <w:t>:</w:t>
      </w:r>
      <w:r w:rsidRPr="007B62FF">
        <w:rPr>
          <w:rtl/>
        </w:rPr>
        <w:t xml:space="preserve"> [2844]</w:t>
      </w:r>
      <w:r>
        <w:rPr>
          <w:rtl/>
        </w:rPr>
        <w:t>.</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287 / 107.</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287 / 114.</w:t>
      </w:r>
    </w:p>
    <w:p w:rsidR="0017382C" w:rsidRDefault="0017382C" w:rsidP="00C613E8">
      <w:pPr>
        <w:pStyle w:val="libNormal"/>
        <w:rPr>
          <w:rtl/>
        </w:rPr>
      </w:pPr>
      <w:r>
        <w:rPr>
          <w:rtl/>
        </w:rPr>
        <w:br w:type="page"/>
      </w:r>
    </w:p>
    <w:p w:rsidR="0017382C" w:rsidRDefault="0017382C" w:rsidP="00E10B1D">
      <w:pPr>
        <w:pStyle w:val="Heading3"/>
        <w:rPr>
          <w:rtl/>
        </w:rPr>
      </w:pPr>
      <w:bookmarkStart w:id="165" w:name="_Toc394921385"/>
      <w:r w:rsidRPr="004F14F2">
        <w:rPr>
          <w:rtl/>
        </w:rPr>
        <w:lastRenderedPageBreak/>
        <w:t>[2475] محمّد بن زياد الأشْجَعِيّ</w:t>
      </w:r>
      <w:r w:rsidR="00527246">
        <w:rPr>
          <w:rtl/>
        </w:rPr>
        <w:t>:</w:t>
      </w:r>
      <w:bookmarkEnd w:id="165"/>
    </w:p>
    <w:p w:rsidR="0017382C" w:rsidRPr="007B62FF" w:rsidRDefault="0017382C" w:rsidP="0017382C">
      <w:pPr>
        <w:pStyle w:val="libNormal"/>
        <w:rPr>
          <w:rtl/>
        </w:rPr>
      </w:pPr>
      <w:r w:rsidRPr="007B62FF">
        <w:rPr>
          <w:rtl/>
        </w:rPr>
        <w:t>الكُوفِيّ</w:t>
      </w:r>
      <w:r w:rsidR="00527246">
        <w:rPr>
          <w:rtl/>
        </w:rPr>
        <w:t>،</w:t>
      </w:r>
      <w:r w:rsidRPr="007B62FF">
        <w:rPr>
          <w:rtl/>
        </w:rPr>
        <w:t xml:space="preserve"> أبو أحمد</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166" w:name="_Toc394921386"/>
      <w:r w:rsidRPr="004F14F2">
        <w:rPr>
          <w:rtl/>
        </w:rPr>
        <w:t>[2476] محمّد بن زياد الأشْجَعِيّ</w:t>
      </w:r>
      <w:r w:rsidR="00527246">
        <w:rPr>
          <w:rtl/>
        </w:rPr>
        <w:t>:</w:t>
      </w:r>
      <w:bookmarkEnd w:id="166"/>
    </w:p>
    <w:p w:rsidR="0017382C" w:rsidRPr="007B62FF" w:rsidRDefault="0017382C" w:rsidP="0017382C">
      <w:pPr>
        <w:pStyle w:val="libNormal"/>
        <w:rPr>
          <w:rtl/>
        </w:rPr>
      </w:pPr>
      <w:r w:rsidRPr="007B62FF">
        <w:rPr>
          <w:rtl/>
        </w:rPr>
        <w:t>الكُوفِيّ</w:t>
      </w:r>
      <w:r w:rsidR="00527246">
        <w:rPr>
          <w:rtl/>
        </w:rPr>
        <w:t>،</w:t>
      </w:r>
      <w:r w:rsidRPr="007B62FF">
        <w:rPr>
          <w:rtl/>
        </w:rPr>
        <w:t xml:space="preserve"> أبو إسماعيل</w:t>
      </w:r>
      <w:r w:rsidR="00527246">
        <w:rPr>
          <w:rtl/>
        </w:rPr>
        <w:t>،</w:t>
      </w:r>
      <w:r w:rsidRPr="007B62FF">
        <w:rPr>
          <w:rtl/>
        </w:rPr>
        <w:t xml:space="preserve"> أسْنَدَ عَنْهُ</w:t>
      </w:r>
      <w:r w:rsidR="00527246">
        <w:rPr>
          <w:rtl/>
        </w:rPr>
        <w:t>،</w:t>
      </w:r>
      <w:r w:rsidRPr="007B62FF">
        <w:rPr>
          <w:rtl/>
        </w:rPr>
        <w:t xml:space="preserve"> مات سنة ست وسبعين ومائة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167" w:name="_Toc394921387"/>
      <w:r w:rsidRPr="004F14F2">
        <w:rPr>
          <w:rtl/>
        </w:rPr>
        <w:t>[2477] محمّد بن زياد البَجَلِيّ</w:t>
      </w:r>
      <w:r w:rsidR="00527246">
        <w:rPr>
          <w:rtl/>
        </w:rPr>
        <w:t>:</w:t>
      </w:r>
      <w:bookmarkEnd w:id="167"/>
    </w:p>
    <w:p w:rsidR="0017382C" w:rsidRPr="007B62FF" w:rsidRDefault="0017382C" w:rsidP="0017382C">
      <w:pPr>
        <w:pStyle w:val="libNormal"/>
        <w:rPr>
          <w:rtl/>
        </w:rPr>
      </w:pPr>
      <w:r w:rsidRPr="007B62FF">
        <w:rPr>
          <w:rtl/>
        </w:rPr>
        <w:t>صاحب السابري</w:t>
      </w:r>
      <w:r w:rsidR="00527246">
        <w:rPr>
          <w:rtl/>
        </w:rPr>
        <w:t>،</w:t>
      </w:r>
      <w:r w:rsidRPr="007B62FF">
        <w:rPr>
          <w:rtl/>
        </w:rPr>
        <w:t xml:space="preserve"> كوفي</w:t>
      </w:r>
      <w:r w:rsidR="00527246">
        <w:rPr>
          <w:rtl/>
        </w:rPr>
        <w:t>،</w:t>
      </w:r>
      <w:r w:rsidRPr="007B62FF">
        <w:rPr>
          <w:rtl/>
        </w:rPr>
        <w:t xml:space="preserve"> روى عنه</w:t>
      </w:r>
      <w:r w:rsidR="00527246">
        <w:rPr>
          <w:rtl/>
        </w:rPr>
        <w:t>:</w:t>
      </w:r>
      <w:r w:rsidRPr="007B62FF">
        <w:rPr>
          <w:rtl/>
        </w:rPr>
        <w:t xml:space="preserve"> الحكم بن أيمن</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sidR="00527246">
        <w:rPr>
          <w:rtl/>
        </w:rPr>
        <w:t>،</w:t>
      </w:r>
      <w:r w:rsidRPr="007B62FF">
        <w:rPr>
          <w:rtl/>
        </w:rPr>
        <w:t xml:space="preserve"> وفي موضع البجلي</w:t>
      </w:r>
      <w:r w:rsidR="00527246">
        <w:rPr>
          <w:rtl/>
        </w:rPr>
        <w:t>،</w:t>
      </w:r>
      <w:r w:rsidRPr="007B62FF">
        <w:rPr>
          <w:rtl/>
        </w:rPr>
        <w:t xml:space="preserve"> بياع السابري </w:t>
      </w:r>
      <w:r w:rsidRPr="0017382C">
        <w:rPr>
          <w:rStyle w:val="libFootnotenumChar"/>
          <w:rtl/>
        </w:rPr>
        <w:t>(4)</w:t>
      </w:r>
      <w:r>
        <w:rPr>
          <w:rtl/>
        </w:rPr>
        <w:t>.</w:t>
      </w:r>
    </w:p>
    <w:p w:rsidR="0017382C" w:rsidRDefault="0017382C" w:rsidP="00E10B1D">
      <w:pPr>
        <w:pStyle w:val="Heading3"/>
        <w:rPr>
          <w:rtl/>
        </w:rPr>
      </w:pPr>
      <w:bookmarkStart w:id="168" w:name="_Toc394921388"/>
      <w:r w:rsidRPr="004F14F2">
        <w:rPr>
          <w:rtl/>
        </w:rPr>
        <w:t>[2478] محمّد بن زياد التَّمِيمِيّ</w:t>
      </w:r>
      <w:r w:rsidR="00527246">
        <w:rPr>
          <w:rtl/>
        </w:rPr>
        <w:t>:</w:t>
      </w:r>
      <w:bookmarkEnd w:id="168"/>
    </w:p>
    <w:p w:rsidR="0017382C" w:rsidRPr="007B62FF" w:rsidRDefault="0017382C" w:rsidP="0017382C">
      <w:pPr>
        <w:pStyle w:val="libNormal"/>
        <w:rPr>
          <w:rtl/>
        </w:rPr>
      </w:pPr>
      <w:r w:rsidRPr="007B62FF">
        <w:rPr>
          <w:rtl/>
        </w:rPr>
        <w:t>عربي</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169" w:name="_Toc394921389"/>
      <w:r w:rsidRPr="004F14F2">
        <w:rPr>
          <w:rtl/>
        </w:rPr>
        <w:t>[2479] محمّد بن زياد السجّاد</w:t>
      </w:r>
      <w:r w:rsidR="00527246">
        <w:rPr>
          <w:rtl/>
        </w:rPr>
        <w:t>:</w:t>
      </w:r>
      <w:bookmarkEnd w:id="169"/>
    </w:p>
    <w:p w:rsidR="0017382C" w:rsidRPr="007B62FF" w:rsidRDefault="0017382C" w:rsidP="0017382C">
      <w:pPr>
        <w:pStyle w:val="libNormal"/>
        <w:rPr>
          <w:rtl/>
        </w:rPr>
      </w:pPr>
      <w:r w:rsidRPr="007B62FF">
        <w:rPr>
          <w:rtl/>
        </w:rPr>
        <w:t>الغزّال</w:t>
      </w:r>
      <w:r w:rsidR="00527246">
        <w:rPr>
          <w:rtl/>
        </w:rPr>
        <w:t>،</w:t>
      </w:r>
      <w:r w:rsidRPr="007B62FF">
        <w:rPr>
          <w:rtl/>
        </w:rPr>
        <w:t xml:space="preserve"> كُوفِيّ</w:t>
      </w:r>
      <w:r w:rsidR="00527246">
        <w:rPr>
          <w:rtl/>
        </w:rPr>
        <w:t>،</w:t>
      </w:r>
      <w:r w:rsidRPr="007B62FF">
        <w:rPr>
          <w:rtl/>
        </w:rPr>
        <w:t xml:space="preserve"> روى عنه</w:t>
      </w:r>
      <w:r w:rsidR="00527246">
        <w:rPr>
          <w:rtl/>
        </w:rPr>
        <w:t>:</w:t>
      </w:r>
      <w:r w:rsidRPr="007B62FF">
        <w:rPr>
          <w:rtl/>
        </w:rPr>
        <w:t xml:space="preserve"> محمّد بن سنان </w:t>
      </w:r>
      <w:r w:rsidRPr="0017382C">
        <w:rPr>
          <w:rStyle w:val="libFootnotenumChar"/>
          <w:rtl/>
        </w:rPr>
        <w:t>(6)</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منهج المقال</w:t>
      </w:r>
      <w:r w:rsidR="00527246">
        <w:rPr>
          <w:rtl/>
        </w:rPr>
        <w:t>:</w:t>
      </w:r>
      <w:r w:rsidRPr="007B62FF">
        <w:rPr>
          <w:rtl/>
        </w:rPr>
        <w:t xml:space="preserve"> 296.</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287 / 113.</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288 / 118</w:t>
      </w:r>
      <w:r w:rsidR="00527246">
        <w:rPr>
          <w:rtl/>
        </w:rPr>
        <w:t>،</w:t>
      </w:r>
      <w:r w:rsidRPr="007B62FF">
        <w:rPr>
          <w:rtl/>
        </w:rPr>
        <w:t xml:space="preserve"> ورجال البرقي</w:t>
      </w:r>
      <w:r w:rsidR="00527246">
        <w:rPr>
          <w:rtl/>
        </w:rPr>
        <w:t>:</w:t>
      </w:r>
      <w:r w:rsidRPr="007B62FF">
        <w:rPr>
          <w:rtl/>
        </w:rPr>
        <w:t xml:space="preserve"> 19.</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322 / 673.</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322 / 669.</w:t>
      </w:r>
    </w:p>
    <w:p w:rsidR="0017382C" w:rsidRPr="007B62FF" w:rsidRDefault="0017382C" w:rsidP="0017382C">
      <w:pPr>
        <w:pStyle w:val="libFootnote0"/>
        <w:rPr>
          <w:rtl/>
        </w:rPr>
      </w:pPr>
      <w:r w:rsidRPr="007B62FF">
        <w:rPr>
          <w:rtl/>
        </w:rPr>
        <w:t>(6) محمد بن سنان</w:t>
      </w:r>
      <w:r>
        <w:rPr>
          <w:rtl/>
        </w:rPr>
        <w:t>)</w:t>
      </w:r>
      <w:r w:rsidRPr="007B62FF">
        <w:rPr>
          <w:rtl/>
        </w:rPr>
        <w:t xml:space="preserve"> لم يرد في المصدر</w:t>
      </w:r>
      <w:r w:rsidR="00527246">
        <w:rPr>
          <w:rtl/>
        </w:rPr>
        <w:t>،</w:t>
      </w:r>
      <w:r w:rsidRPr="007B62FF">
        <w:rPr>
          <w:rtl/>
        </w:rPr>
        <w:t xml:space="preserve"> والصحيح ما في الأصل والحجرية الموافق لما في</w:t>
      </w:r>
      <w:r w:rsidR="00527246">
        <w:rPr>
          <w:rtl/>
        </w:rPr>
        <w:t>:</w:t>
      </w:r>
      <w:r w:rsidRPr="007B62FF">
        <w:rPr>
          <w:rtl/>
        </w:rPr>
        <w:t xml:space="preserve"> منهج المقال</w:t>
      </w:r>
      <w:r w:rsidR="00527246">
        <w:rPr>
          <w:rtl/>
        </w:rPr>
        <w:t>:</w:t>
      </w:r>
      <w:r w:rsidRPr="007B62FF">
        <w:rPr>
          <w:rtl/>
        </w:rPr>
        <w:t xml:space="preserve"> 296</w:t>
      </w:r>
      <w:r w:rsidR="00527246">
        <w:rPr>
          <w:rtl/>
        </w:rPr>
        <w:t>،</w:t>
      </w:r>
      <w:r w:rsidRPr="007B62FF">
        <w:rPr>
          <w:rtl/>
        </w:rPr>
        <w:t xml:space="preserve"> ومجمع الرجال 5</w:t>
      </w:r>
      <w:r w:rsidR="00527246">
        <w:rPr>
          <w:rtl/>
        </w:rPr>
        <w:t>:</w:t>
      </w:r>
      <w:r w:rsidRPr="007B62FF">
        <w:rPr>
          <w:rtl/>
        </w:rPr>
        <w:t xml:space="preserve"> 212</w:t>
      </w:r>
      <w:r w:rsidR="00527246">
        <w:rPr>
          <w:rtl/>
        </w:rPr>
        <w:t>،</w:t>
      </w:r>
      <w:r w:rsidRPr="007B62FF">
        <w:rPr>
          <w:rtl/>
        </w:rPr>
        <w:t xml:space="preserve"> ونقد الرجال</w:t>
      </w:r>
      <w:r w:rsidR="00527246">
        <w:rPr>
          <w:rtl/>
        </w:rPr>
        <w:t>:</w:t>
      </w:r>
      <w:r w:rsidRPr="007B62FF">
        <w:rPr>
          <w:rtl/>
        </w:rPr>
        <w:t xml:space="preserve"> 307</w:t>
      </w:r>
      <w:r w:rsidR="00527246">
        <w:rPr>
          <w:rtl/>
        </w:rPr>
        <w:t>،</w:t>
      </w:r>
      <w:r w:rsidRPr="007B62FF">
        <w:rPr>
          <w:rtl/>
        </w:rPr>
        <w:t xml:space="preserve"> وجامع الرواة 2</w:t>
      </w:r>
      <w:r w:rsidR="00527246">
        <w:rPr>
          <w:rtl/>
        </w:rPr>
        <w:t>:</w:t>
      </w:r>
      <w:r w:rsidRPr="007B62FF">
        <w:rPr>
          <w:rtl/>
        </w:rPr>
        <w:t xml:space="preserve"> 114</w:t>
      </w:r>
      <w:r w:rsidR="00527246">
        <w:rPr>
          <w:rtl/>
        </w:rPr>
        <w:t>،</w:t>
      </w:r>
      <w:r w:rsidRPr="007B62FF">
        <w:rPr>
          <w:rtl/>
        </w:rPr>
        <w:t xml:space="preserve"> وتنقيح المقال 3</w:t>
      </w:r>
      <w:r w:rsidR="00527246">
        <w:rPr>
          <w:rtl/>
        </w:rPr>
        <w:t>:</w:t>
      </w:r>
      <w:r w:rsidRPr="007B62FF">
        <w:rPr>
          <w:rtl/>
        </w:rPr>
        <w:t xml:space="preserve"> 117</w:t>
      </w:r>
      <w:r w:rsidR="00527246">
        <w:rPr>
          <w:rtl/>
        </w:rPr>
        <w:t>،</w:t>
      </w:r>
      <w:r w:rsidRPr="007B62FF">
        <w:rPr>
          <w:rtl/>
        </w:rPr>
        <w:t xml:space="preserve"> ومعجم رجال الحديث 16</w:t>
      </w:r>
      <w:r w:rsidR="00527246">
        <w:rPr>
          <w:rtl/>
        </w:rPr>
        <w:t>:</w:t>
      </w:r>
      <w:r w:rsidRPr="007B62FF">
        <w:rPr>
          <w:rtl/>
        </w:rPr>
        <w:t xml:space="preserve"> 95.</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287 / 115</w:t>
      </w:r>
      <w:r w:rsidR="00527246">
        <w:rPr>
          <w:rtl/>
        </w:rPr>
        <w:t>،</w:t>
      </w:r>
      <w:r w:rsidRPr="007B62FF">
        <w:rPr>
          <w:rtl/>
        </w:rPr>
        <w:t xml:space="preserve"> ورجال البرقي</w:t>
      </w:r>
      <w:r w:rsidR="00527246">
        <w:rPr>
          <w:rtl/>
        </w:rPr>
        <w:t>:</w:t>
      </w:r>
      <w:r w:rsidRPr="007B62FF">
        <w:rPr>
          <w:rtl/>
        </w:rPr>
        <w:t xml:space="preserve"> 20.</w:t>
      </w:r>
    </w:p>
    <w:p w:rsidR="0017382C" w:rsidRDefault="0017382C" w:rsidP="00C613E8">
      <w:pPr>
        <w:pStyle w:val="libNormal"/>
        <w:rPr>
          <w:rtl/>
        </w:rPr>
      </w:pPr>
      <w:r>
        <w:rPr>
          <w:rtl/>
        </w:rPr>
        <w:br w:type="page"/>
      </w:r>
    </w:p>
    <w:p w:rsidR="0017382C" w:rsidRDefault="0017382C" w:rsidP="00E10B1D">
      <w:pPr>
        <w:pStyle w:val="Heading3"/>
        <w:rPr>
          <w:rtl/>
        </w:rPr>
      </w:pPr>
      <w:bookmarkStart w:id="170" w:name="_Toc394921390"/>
      <w:r w:rsidRPr="004F14F2">
        <w:rPr>
          <w:rtl/>
        </w:rPr>
        <w:lastRenderedPageBreak/>
        <w:t>[2480] محمّد بن زياد الهَمْدانِيّ</w:t>
      </w:r>
      <w:r w:rsidR="00527246">
        <w:rPr>
          <w:rtl/>
        </w:rPr>
        <w:t>:</w:t>
      </w:r>
      <w:bookmarkEnd w:id="170"/>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171" w:name="_Toc394921391"/>
      <w:r w:rsidRPr="004F14F2">
        <w:rPr>
          <w:rtl/>
        </w:rPr>
        <w:t>[2481] محمّد بن زيد الثُّمالِيّ</w:t>
      </w:r>
      <w:r w:rsidR="00527246">
        <w:rPr>
          <w:rtl/>
        </w:rPr>
        <w:t>:</w:t>
      </w:r>
      <w:bookmarkEnd w:id="171"/>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172" w:name="_Toc394921392"/>
      <w:r w:rsidRPr="004F14F2">
        <w:rPr>
          <w:rtl/>
        </w:rPr>
        <w:t>[2482] محمّد بن زيد الشّحام</w:t>
      </w:r>
      <w:r w:rsidR="00527246">
        <w:rPr>
          <w:rtl/>
        </w:rPr>
        <w:t>:</w:t>
      </w:r>
      <w:bookmarkEnd w:id="172"/>
    </w:p>
    <w:p w:rsidR="0017382C" w:rsidRPr="007B62FF" w:rsidRDefault="0017382C" w:rsidP="0017382C">
      <w:pPr>
        <w:pStyle w:val="libNormal"/>
        <w:rPr>
          <w:rtl/>
        </w:rPr>
      </w:pPr>
      <w:r w:rsidRPr="007B62FF">
        <w:rPr>
          <w:rtl/>
        </w:rPr>
        <w:t>روى الكشّي حديثاً طويلاً فيه دعاء شريف</w:t>
      </w:r>
      <w:r w:rsidR="00527246">
        <w:rPr>
          <w:rtl/>
        </w:rPr>
        <w:t>،</w:t>
      </w:r>
      <w:r w:rsidRPr="007B62FF">
        <w:rPr>
          <w:rtl/>
        </w:rPr>
        <w:t xml:space="preserve"> ومدح عظيم له </w:t>
      </w:r>
      <w:r w:rsidRPr="0017382C">
        <w:rPr>
          <w:rStyle w:val="libFootnotenumChar"/>
          <w:rtl/>
        </w:rPr>
        <w:t>(3)</w:t>
      </w:r>
      <w:r w:rsidR="00527246">
        <w:rPr>
          <w:rtl/>
        </w:rPr>
        <w:t>،</w:t>
      </w:r>
      <w:r w:rsidRPr="007B62FF">
        <w:rPr>
          <w:rtl/>
        </w:rPr>
        <w:t xml:space="preserve"> ولذا عدّه في الوجيزة من الممدوحين </w:t>
      </w:r>
      <w:r w:rsidRPr="0017382C">
        <w:rPr>
          <w:rStyle w:val="libFootnotenumChar"/>
          <w:rtl/>
        </w:rPr>
        <w:t>(4)</w:t>
      </w:r>
      <w:r>
        <w:rPr>
          <w:rtl/>
        </w:rPr>
        <w:t>.</w:t>
      </w:r>
    </w:p>
    <w:p w:rsidR="0017382C" w:rsidRDefault="0017382C" w:rsidP="00E10B1D">
      <w:pPr>
        <w:pStyle w:val="Heading3"/>
        <w:rPr>
          <w:rtl/>
        </w:rPr>
      </w:pPr>
      <w:bookmarkStart w:id="173" w:name="_Toc394921393"/>
      <w:r w:rsidRPr="004F14F2">
        <w:rPr>
          <w:rtl/>
        </w:rPr>
        <w:t>[2483] محمّد بن زيد بن علي</w:t>
      </w:r>
      <w:r w:rsidR="00527246">
        <w:rPr>
          <w:rtl/>
        </w:rPr>
        <w:t>:</w:t>
      </w:r>
      <w:bookmarkEnd w:id="173"/>
    </w:p>
    <w:p w:rsidR="0017382C" w:rsidRPr="007B62FF" w:rsidRDefault="0017382C" w:rsidP="0017382C">
      <w:pPr>
        <w:pStyle w:val="libNormal"/>
        <w:rPr>
          <w:rtl/>
        </w:rPr>
      </w:pPr>
      <w:r w:rsidRPr="007B62FF">
        <w:rPr>
          <w:rtl/>
        </w:rPr>
        <w:t xml:space="preserve">ابن الحسين بن علي بن أبي طالب </w:t>
      </w:r>
      <w:r w:rsidRPr="0017382C">
        <w:rPr>
          <w:rStyle w:val="libAlaemChar"/>
          <w:rtl/>
        </w:rPr>
        <w:t>عليهم‌السلام</w:t>
      </w:r>
      <w:r w:rsidRPr="007B62FF">
        <w:rPr>
          <w:rtl/>
        </w:rPr>
        <w:t xml:space="preserve"> ا</w:t>
      </w:r>
      <w:r w:rsidR="00E10B1D">
        <w:rPr>
          <w:rtl/>
        </w:rPr>
        <w:t>لمـَ</w:t>
      </w:r>
      <w:r w:rsidRPr="007B62FF">
        <w:rPr>
          <w:rtl/>
        </w:rPr>
        <w:t>دَني</w:t>
      </w:r>
      <w:r w:rsidR="00527246">
        <w:rPr>
          <w:rtl/>
        </w:rPr>
        <w:t>،</w:t>
      </w:r>
      <w:r w:rsidRPr="007B62FF">
        <w:rPr>
          <w:rtl/>
        </w:rPr>
        <w:t xml:space="preserve"> أبو عبد الله</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174" w:name="_Toc394921394"/>
      <w:r w:rsidRPr="004F14F2">
        <w:rPr>
          <w:rtl/>
        </w:rPr>
        <w:t>[2484] محمّد بن زيد بن عِنان</w:t>
      </w:r>
      <w:r w:rsidR="00527246">
        <w:rPr>
          <w:rtl/>
        </w:rPr>
        <w:t>:</w:t>
      </w:r>
      <w:bookmarkEnd w:id="174"/>
    </w:p>
    <w:p w:rsidR="0017382C" w:rsidRPr="007B62FF" w:rsidRDefault="0017382C" w:rsidP="0017382C">
      <w:pPr>
        <w:pStyle w:val="libNormal"/>
        <w:rPr>
          <w:rtl/>
        </w:rPr>
      </w:pPr>
      <w:r w:rsidRPr="007B62FF">
        <w:rPr>
          <w:rtl/>
        </w:rPr>
        <w:t>الوابشي</w:t>
      </w:r>
      <w:r w:rsidR="00527246">
        <w:rPr>
          <w:rtl/>
        </w:rPr>
        <w:t>،</w:t>
      </w:r>
      <w:r w:rsidRPr="007B62FF">
        <w:rPr>
          <w:rtl/>
        </w:rPr>
        <w:t xml:space="preserve"> كُوفِيّ</w:t>
      </w:r>
      <w:r w:rsidR="00527246">
        <w:rPr>
          <w:rtl/>
        </w:rPr>
        <w:t>،</w:t>
      </w:r>
      <w:r w:rsidRPr="007B62FF">
        <w:rPr>
          <w:rtl/>
        </w:rPr>
        <w:t xml:space="preserve"> مات سنة تسع وأربعين ومائة</w:t>
      </w:r>
      <w:r w:rsidR="00527246">
        <w:rPr>
          <w:rtl/>
        </w:rPr>
        <w:t>،</w:t>
      </w:r>
      <w:r w:rsidRPr="007B62FF">
        <w:rPr>
          <w:rtl/>
        </w:rPr>
        <w:t xml:space="preserve"> وهو ابن سبع وخمسين سنة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175" w:name="_Toc394921395"/>
      <w:r w:rsidRPr="004F14F2">
        <w:rPr>
          <w:rtl/>
        </w:rPr>
        <w:t>[2485] محمّد بن سالم</w:t>
      </w:r>
      <w:r w:rsidR="00527246">
        <w:rPr>
          <w:rtl/>
        </w:rPr>
        <w:t>:</w:t>
      </w:r>
      <w:bookmarkEnd w:id="175"/>
    </w:p>
    <w:p w:rsidR="0017382C" w:rsidRPr="007B62FF" w:rsidRDefault="0017382C" w:rsidP="0017382C">
      <w:pPr>
        <w:pStyle w:val="libNormal"/>
        <w:rPr>
          <w:rtl/>
        </w:rPr>
      </w:pPr>
      <w:r w:rsidRPr="007B62FF">
        <w:rPr>
          <w:rtl/>
        </w:rPr>
        <w:t>أبو سَهْل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287 / 112.</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287 / 109.</w:t>
      </w:r>
    </w:p>
    <w:p w:rsidR="0017382C" w:rsidRPr="007B62FF" w:rsidRDefault="0017382C" w:rsidP="0017382C">
      <w:pPr>
        <w:pStyle w:val="libFootnote0"/>
        <w:rPr>
          <w:rtl/>
        </w:rPr>
      </w:pPr>
      <w:r w:rsidRPr="007B62FF">
        <w:rPr>
          <w:rtl/>
        </w:rPr>
        <w:t>(3) رجال الكشي 2</w:t>
      </w:r>
      <w:r w:rsidR="00527246">
        <w:rPr>
          <w:rtl/>
        </w:rPr>
        <w:t>:</w:t>
      </w:r>
      <w:r w:rsidRPr="007B62FF">
        <w:rPr>
          <w:rtl/>
        </w:rPr>
        <w:t xml:space="preserve"> 665 / 689.</w:t>
      </w:r>
    </w:p>
    <w:p w:rsidR="0017382C" w:rsidRPr="007B62FF" w:rsidRDefault="0017382C" w:rsidP="0017382C">
      <w:pPr>
        <w:pStyle w:val="libFootnote0"/>
        <w:rPr>
          <w:rtl/>
        </w:rPr>
      </w:pPr>
      <w:r w:rsidRPr="007B62FF">
        <w:rPr>
          <w:rtl/>
        </w:rPr>
        <w:t>(4) الوجيزة</w:t>
      </w:r>
      <w:r w:rsidR="00527246">
        <w:rPr>
          <w:rtl/>
        </w:rPr>
        <w:t>:</w:t>
      </w:r>
      <w:r w:rsidRPr="007B62FF">
        <w:rPr>
          <w:rtl/>
        </w:rPr>
        <w:t xml:space="preserve"> 47.</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280 / 7</w:t>
      </w:r>
      <w:r w:rsidR="00527246">
        <w:rPr>
          <w:rtl/>
        </w:rPr>
        <w:t>،</w:t>
      </w:r>
      <w:r w:rsidRPr="007B62FF">
        <w:rPr>
          <w:rtl/>
        </w:rPr>
        <w:t xml:space="preserve"> 287 / 108 كلاهما في أصحاب الصادق </w:t>
      </w:r>
      <w:r w:rsidRPr="0017382C">
        <w:rPr>
          <w:rStyle w:val="libAlaemChar"/>
          <w:rtl/>
        </w:rPr>
        <w:t>عليه‌السلام</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287 / 110.</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289 / 138.</w:t>
      </w:r>
    </w:p>
    <w:p w:rsidR="0017382C" w:rsidRDefault="0017382C" w:rsidP="00C613E8">
      <w:pPr>
        <w:pStyle w:val="libNormal"/>
        <w:rPr>
          <w:rtl/>
        </w:rPr>
      </w:pPr>
      <w:r>
        <w:rPr>
          <w:rtl/>
        </w:rPr>
        <w:br w:type="page"/>
      </w:r>
    </w:p>
    <w:p w:rsidR="0017382C" w:rsidRDefault="0017382C" w:rsidP="00E10B1D">
      <w:pPr>
        <w:pStyle w:val="Heading3"/>
        <w:rPr>
          <w:rtl/>
        </w:rPr>
      </w:pPr>
      <w:bookmarkStart w:id="176" w:name="_Toc394921396"/>
      <w:r w:rsidRPr="004F14F2">
        <w:rPr>
          <w:rtl/>
        </w:rPr>
        <w:lastRenderedPageBreak/>
        <w:t>[2486] محمّد بن سالم الأزْدِيّ</w:t>
      </w:r>
      <w:r w:rsidR="00527246">
        <w:rPr>
          <w:rtl/>
        </w:rPr>
        <w:t>:</w:t>
      </w:r>
      <w:bookmarkEnd w:id="176"/>
    </w:p>
    <w:p w:rsidR="0017382C" w:rsidRPr="007B62FF" w:rsidRDefault="0017382C" w:rsidP="0017382C">
      <w:pPr>
        <w:pStyle w:val="libNormal"/>
        <w:rPr>
          <w:rtl/>
        </w:rPr>
      </w:pPr>
      <w:r w:rsidRPr="007B62FF">
        <w:rPr>
          <w:rtl/>
        </w:rPr>
        <w:t xml:space="preserve">العامري </w:t>
      </w:r>
      <w:r w:rsidRPr="0017382C">
        <w:rPr>
          <w:rStyle w:val="libFootnotenumChar"/>
          <w:rtl/>
        </w:rPr>
        <w:t>(1)</w:t>
      </w:r>
      <w:r w:rsidR="00527246">
        <w:rPr>
          <w:rtl/>
        </w:rPr>
        <w:t>،</w:t>
      </w:r>
      <w:r w:rsidRPr="007B62FF">
        <w:rPr>
          <w:rtl/>
        </w:rPr>
        <w:t xml:space="preserve"> مولاهم</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177" w:name="_Toc394921397"/>
      <w:r w:rsidRPr="004F14F2">
        <w:rPr>
          <w:rtl/>
        </w:rPr>
        <w:t>[2487] محمّد بن سالم بن أفْلَح</w:t>
      </w:r>
      <w:r w:rsidR="00527246">
        <w:rPr>
          <w:rtl/>
        </w:rPr>
        <w:t>:</w:t>
      </w:r>
      <w:bookmarkEnd w:id="177"/>
    </w:p>
    <w:p w:rsidR="0017382C" w:rsidRPr="007B62FF" w:rsidRDefault="0017382C" w:rsidP="0017382C">
      <w:pPr>
        <w:pStyle w:val="libNormal"/>
        <w:rPr>
          <w:rtl/>
        </w:rPr>
      </w:pPr>
      <w:r w:rsidRPr="007B62FF">
        <w:rPr>
          <w:rtl/>
        </w:rPr>
        <w:t>الأنصاري</w:t>
      </w:r>
      <w:r w:rsidR="00527246">
        <w:rPr>
          <w:rtl/>
        </w:rPr>
        <w:t>،</w:t>
      </w:r>
      <w:r w:rsidRPr="007B62FF">
        <w:rPr>
          <w:rtl/>
        </w:rPr>
        <w:t xml:space="preserve"> كُوفِيّ</w:t>
      </w:r>
      <w:r w:rsidR="00527246">
        <w:rPr>
          <w:rtl/>
        </w:rPr>
        <w:t>،</w:t>
      </w:r>
      <w:r w:rsidRPr="007B62FF">
        <w:rPr>
          <w:rtl/>
        </w:rPr>
        <w:t xml:space="preserve"> مات سنة سبع وثمانين ومائة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178" w:name="_Toc394921398"/>
      <w:r w:rsidRPr="004F14F2">
        <w:rPr>
          <w:rtl/>
        </w:rPr>
        <w:t>[2488] محمّد بن سالم الطّائي</w:t>
      </w:r>
      <w:r w:rsidR="00527246">
        <w:rPr>
          <w:rtl/>
        </w:rPr>
        <w:t>:</w:t>
      </w:r>
      <w:bookmarkEnd w:id="178"/>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179" w:name="_Toc394921399"/>
      <w:r w:rsidRPr="004F14F2">
        <w:rPr>
          <w:rtl/>
        </w:rPr>
        <w:t>[2489] محمّد بن سالم بن عبد الرّحمن</w:t>
      </w:r>
      <w:r w:rsidR="00527246">
        <w:rPr>
          <w:rtl/>
        </w:rPr>
        <w:t>:</w:t>
      </w:r>
      <w:bookmarkEnd w:id="179"/>
    </w:p>
    <w:p w:rsidR="0017382C" w:rsidRPr="007B62FF" w:rsidRDefault="0017382C" w:rsidP="0017382C">
      <w:pPr>
        <w:pStyle w:val="libNormal"/>
        <w:rPr>
          <w:rtl/>
        </w:rPr>
      </w:pPr>
      <w:r w:rsidRPr="007B62FF">
        <w:rPr>
          <w:rtl/>
        </w:rPr>
        <w:t xml:space="preserve">الأشل </w:t>
      </w:r>
      <w:r w:rsidRPr="0017382C">
        <w:rPr>
          <w:rStyle w:val="libFootnotenumChar"/>
          <w:rtl/>
        </w:rPr>
        <w:t>(5)</w:t>
      </w:r>
      <w:r w:rsidR="00527246">
        <w:rPr>
          <w:rtl/>
        </w:rPr>
        <w:t>،</w:t>
      </w:r>
      <w:r w:rsidRPr="007B62FF">
        <w:rPr>
          <w:rtl/>
        </w:rPr>
        <w:t xml:space="preserve"> المصاحفي</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180" w:name="_Toc394921400"/>
      <w:r w:rsidRPr="004F14F2">
        <w:rPr>
          <w:rtl/>
        </w:rPr>
        <w:t>[2490] محمّد بن سالم الكُوفِيّ</w:t>
      </w:r>
      <w:r w:rsidR="00527246">
        <w:rPr>
          <w:rtl/>
        </w:rPr>
        <w:t>:</w:t>
      </w:r>
      <w:bookmarkEnd w:id="180"/>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181" w:name="_Toc394921401"/>
      <w:r w:rsidRPr="004F14F2">
        <w:rPr>
          <w:rtl/>
        </w:rPr>
        <w:t>[2491] محمّد بن سالم النَّهْدِيّ</w:t>
      </w:r>
      <w:r w:rsidR="00527246">
        <w:rPr>
          <w:rtl/>
        </w:rPr>
        <w:t>:</w:t>
      </w:r>
      <w:bookmarkEnd w:id="181"/>
    </w:p>
    <w:p w:rsidR="0017382C" w:rsidRPr="007B62FF" w:rsidRDefault="0017382C" w:rsidP="0017382C">
      <w:pPr>
        <w:pStyle w:val="libNormal"/>
        <w:rPr>
          <w:rtl/>
        </w:rPr>
      </w:pPr>
      <w:r w:rsidRPr="007B62FF">
        <w:rPr>
          <w:rtl/>
        </w:rPr>
        <w:t>مولاهم</w:t>
      </w:r>
      <w:r w:rsidR="00527246">
        <w:rPr>
          <w:rtl/>
        </w:rPr>
        <w:t>،</w:t>
      </w:r>
      <w:r w:rsidRPr="007B62FF">
        <w:rPr>
          <w:rtl/>
        </w:rPr>
        <w:t xml:space="preserve"> 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الأصل والحجرية</w:t>
      </w:r>
      <w:r w:rsidR="00527246">
        <w:rPr>
          <w:rtl/>
        </w:rPr>
        <w:t>:</w:t>
      </w:r>
      <w:r w:rsidRPr="007B62FF">
        <w:rPr>
          <w:rtl/>
        </w:rPr>
        <w:t xml:space="preserve"> </w:t>
      </w:r>
      <w:r>
        <w:rPr>
          <w:rtl/>
        </w:rPr>
        <w:t>(</w:t>
      </w:r>
      <w:r w:rsidRPr="007B62FF">
        <w:rPr>
          <w:rtl/>
        </w:rPr>
        <w:t>الغامدي نسخة بدل</w:t>
      </w:r>
      <w:r>
        <w:rPr>
          <w:rtl/>
        </w:rPr>
        <w:t>)</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289 / 138.</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289 / 134.</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289 / 133.</w:t>
      </w:r>
    </w:p>
    <w:p w:rsidR="0017382C" w:rsidRPr="007B62FF" w:rsidRDefault="0017382C" w:rsidP="0017382C">
      <w:pPr>
        <w:pStyle w:val="libFootnote0"/>
        <w:rPr>
          <w:rtl/>
        </w:rPr>
      </w:pPr>
      <w:r w:rsidRPr="007B62FF">
        <w:rPr>
          <w:rtl/>
        </w:rPr>
        <w:t>(5) في الحجرية</w:t>
      </w:r>
      <w:r w:rsidR="00527246">
        <w:rPr>
          <w:rtl/>
        </w:rPr>
        <w:t>:</w:t>
      </w:r>
      <w:r w:rsidRPr="007B62FF">
        <w:rPr>
          <w:rtl/>
        </w:rPr>
        <w:t xml:space="preserve"> </w:t>
      </w:r>
      <w:r>
        <w:rPr>
          <w:rtl/>
        </w:rPr>
        <w:t>(</w:t>
      </w:r>
      <w:r w:rsidRPr="007B62FF">
        <w:rPr>
          <w:rtl/>
        </w:rPr>
        <w:t>الأمثل</w:t>
      </w:r>
      <w:r>
        <w:rPr>
          <w:rtl/>
        </w:rPr>
        <w:t>)</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289 / 140.</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289 / 141.</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289 / 137.</w:t>
      </w:r>
    </w:p>
    <w:p w:rsidR="0017382C" w:rsidRDefault="0017382C" w:rsidP="00C613E8">
      <w:pPr>
        <w:pStyle w:val="libNormal"/>
        <w:rPr>
          <w:rtl/>
        </w:rPr>
      </w:pPr>
      <w:r>
        <w:rPr>
          <w:rtl/>
        </w:rPr>
        <w:br w:type="page"/>
      </w:r>
    </w:p>
    <w:p w:rsidR="0017382C" w:rsidRDefault="0017382C" w:rsidP="00E10B1D">
      <w:pPr>
        <w:pStyle w:val="Heading3"/>
        <w:rPr>
          <w:rtl/>
        </w:rPr>
      </w:pPr>
      <w:bookmarkStart w:id="182" w:name="_Toc394921402"/>
      <w:r w:rsidRPr="004F14F2">
        <w:rPr>
          <w:rtl/>
        </w:rPr>
        <w:lastRenderedPageBreak/>
        <w:t>[2492] محمّد بن السائب بن بشر</w:t>
      </w:r>
      <w:r w:rsidR="00527246">
        <w:rPr>
          <w:rtl/>
        </w:rPr>
        <w:t>:</w:t>
      </w:r>
      <w:bookmarkEnd w:id="182"/>
    </w:p>
    <w:p w:rsidR="0017382C" w:rsidRPr="007B62FF" w:rsidRDefault="0017382C" w:rsidP="0017382C">
      <w:pPr>
        <w:pStyle w:val="libNormal"/>
        <w:rPr>
          <w:rtl/>
        </w:rPr>
      </w:pPr>
      <w:r w:rsidRPr="007B62FF">
        <w:rPr>
          <w:rtl/>
        </w:rPr>
        <w:t xml:space="preserve">أبو النضر </w:t>
      </w:r>
      <w:r w:rsidRPr="0017382C">
        <w:rPr>
          <w:rStyle w:val="libFootnotenumChar"/>
          <w:rtl/>
        </w:rPr>
        <w:t>(1)</w:t>
      </w:r>
      <w:r w:rsidRPr="007B62FF">
        <w:rPr>
          <w:rtl/>
        </w:rPr>
        <w:t xml:space="preserve"> الكَلْبِيّ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r w:rsidRPr="007B62FF">
        <w:rPr>
          <w:rtl/>
        </w:rPr>
        <w:t xml:space="preserve"> هو والد هِشام الكلبي النَّسّابة</w:t>
      </w:r>
      <w:r w:rsidR="00527246">
        <w:rPr>
          <w:rtl/>
        </w:rPr>
        <w:t>،</w:t>
      </w:r>
      <w:r w:rsidRPr="007B62FF">
        <w:rPr>
          <w:rtl/>
        </w:rPr>
        <w:t xml:space="preserve"> الإمامي.</w:t>
      </w:r>
    </w:p>
    <w:p w:rsidR="0017382C" w:rsidRPr="007B62FF" w:rsidRDefault="0017382C" w:rsidP="0017382C">
      <w:pPr>
        <w:pStyle w:val="libNormal"/>
        <w:rPr>
          <w:rtl/>
        </w:rPr>
      </w:pPr>
      <w:r w:rsidRPr="007B62FF">
        <w:rPr>
          <w:rtl/>
        </w:rPr>
        <w:t>قال السمعاني في ترجمة محمّد</w:t>
      </w:r>
      <w:r w:rsidR="00527246">
        <w:rPr>
          <w:rtl/>
        </w:rPr>
        <w:t>:</w:t>
      </w:r>
      <w:r w:rsidRPr="007B62FF">
        <w:rPr>
          <w:rtl/>
        </w:rPr>
        <w:t xml:space="preserve"> إنه صاحب التفسير</w:t>
      </w:r>
      <w:r w:rsidR="00527246">
        <w:rPr>
          <w:rtl/>
        </w:rPr>
        <w:t>،</w:t>
      </w:r>
      <w:r w:rsidRPr="007B62FF">
        <w:rPr>
          <w:rtl/>
        </w:rPr>
        <w:t xml:space="preserve"> كان من أهل الكوفة</w:t>
      </w:r>
      <w:r w:rsidR="00527246">
        <w:rPr>
          <w:rtl/>
        </w:rPr>
        <w:t>،</w:t>
      </w:r>
      <w:r w:rsidRPr="007B62FF">
        <w:rPr>
          <w:rtl/>
        </w:rPr>
        <w:t xml:space="preserve"> وقائلاً بالرجعة</w:t>
      </w:r>
      <w:r w:rsidR="00527246">
        <w:rPr>
          <w:rtl/>
        </w:rPr>
        <w:t>،</w:t>
      </w:r>
      <w:r w:rsidRPr="007B62FF">
        <w:rPr>
          <w:rtl/>
        </w:rPr>
        <w:t xml:space="preserve"> وابنه هشام ذا نسب عال</w:t>
      </w:r>
      <w:r w:rsidR="00527246">
        <w:rPr>
          <w:rtl/>
        </w:rPr>
        <w:t>،</w:t>
      </w:r>
      <w:r w:rsidRPr="007B62FF">
        <w:rPr>
          <w:rtl/>
        </w:rPr>
        <w:t xml:space="preserve"> وفي التشيّع غال </w:t>
      </w:r>
      <w:r w:rsidRPr="0017382C">
        <w:rPr>
          <w:rStyle w:val="libFootnotenumChar"/>
          <w:rtl/>
        </w:rPr>
        <w:t>(3)</w:t>
      </w:r>
      <w:r>
        <w:rPr>
          <w:rtl/>
        </w:rPr>
        <w:t>.</w:t>
      </w:r>
    </w:p>
    <w:p w:rsidR="0017382C" w:rsidRDefault="0017382C" w:rsidP="00E10B1D">
      <w:pPr>
        <w:pStyle w:val="Heading3"/>
        <w:rPr>
          <w:rtl/>
        </w:rPr>
      </w:pPr>
      <w:bookmarkStart w:id="183" w:name="_Toc394921403"/>
      <w:r w:rsidRPr="004F14F2">
        <w:rPr>
          <w:rtl/>
        </w:rPr>
        <w:t>[2493] محمّد بن السّائب الثَّقَفِيّ</w:t>
      </w:r>
      <w:r w:rsidR="00527246">
        <w:rPr>
          <w:rtl/>
        </w:rPr>
        <w:t>:</w:t>
      </w:r>
      <w:bookmarkEnd w:id="183"/>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184" w:name="_Toc394921404"/>
      <w:r w:rsidRPr="004F14F2">
        <w:rPr>
          <w:rtl/>
        </w:rPr>
        <w:t>[2494] محمّد بن السّائب بن عطية</w:t>
      </w:r>
      <w:r w:rsidR="00527246">
        <w:rPr>
          <w:rtl/>
        </w:rPr>
        <w:t>:</w:t>
      </w:r>
      <w:bookmarkEnd w:id="184"/>
    </w:p>
    <w:p w:rsidR="0017382C" w:rsidRPr="007B62FF" w:rsidRDefault="0017382C" w:rsidP="0017382C">
      <w:pPr>
        <w:pStyle w:val="libNormal"/>
        <w:rPr>
          <w:rtl/>
        </w:rPr>
      </w:pPr>
      <w:r w:rsidRPr="007B62FF">
        <w:rPr>
          <w:rtl/>
        </w:rPr>
        <w:t>الغَامِدِيّ</w:t>
      </w:r>
      <w:r w:rsidR="00527246">
        <w:rPr>
          <w:rtl/>
        </w:rPr>
        <w:t>،</w:t>
      </w:r>
      <w:r w:rsidRPr="007B62FF">
        <w:rPr>
          <w:rtl/>
        </w:rPr>
        <w:t xml:space="preserve"> الأزْدِيّ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185" w:name="_Toc394921405"/>
      <w:r w:rsidRPr="004F14F2">
        <w:rPr>
          <w:rtl/>
        </w:rPr>
        <w:t>[2495] محمّد بن سَرْد</w:t>
      </w:r>
      <w:r w:rsidR="00527246">
        <w:rPr>
          <w:rtl/>
        </w:rPr>
        <w:t>:</w:t>
      </w:r>
      <w:bookmarkEnd w:id="185"/>
    </w:p>
    <w:p w:rsidR="0017382C" w:rsidRPr="007B62FF" w:rsidRDefault="0017382C" w:rsidP="0017382C">
      <w:pPr>
        <w:pStyle w:val="libNormal"/>
        <w:rPr>
          <w:rtl/>
        </w:rPr>
      </w:pPr>
      <w:r w:rsidRPr="007B62FF">
        <w:rPr>
          <w:rtl/>
        </w:rPr>
        <w:t>أو سَرْو بالواو روى سعد بن عبد الله</w:t>
      </w:r>
      <w:r w:rsidR="00527246">
        <w:rPr>
          <w:rtl/>
        </w:rPr>
        <w:t>،</w:t>
      </w:r>
      <w:r w:rsidRPr="007B62FF">
        <w:rPr>
          <w:rtl/>
        </w:rPr>
        <w:t xml:space="preserve"> عن عبد الله بن جعفر</w:t>
      </w:r>
      <w:r w:rsidR="00527246">
        <w:rPr>
          <w:rtl/>
        </w:rPr>
        <w:t>،</w:t>
      </w:r>
      <w:r w:rsidRPr="007B62FF">
        <w:rPr>
          <w:rtl/>
        </w:rPr>
        <w:t xml:space="preserve"> عنه</w:t>
      </w:r>
      <w:r w:rsidR="00527246">
        <w:rPr>
          <w:rtl/>
        </w:rPr>
        <w:t>،</w:t>
      </w:r>
      <w:r w:rsidRPr="007B62FF">
        <w:rPr>
          <w:rtl/>
        </w:rPr>
        <w:t xml:space="preserve"> في التهذيب</w:t>
      </w:r>
      <w:r w:rsidR="00527246">
        <w:rPr>
          <w:rtl/>
        </w:rPr>
        <w:t>،</w:t>
      </w:r>
      <w:r w:rsidRPr="007B62FF">
        <w:rPr>
          <w:rtl/>
        </w:rPr>
        <w:t xml:space="preserve"> في باب الإحرام للحج </w:t>
      </w:r>
      <w:r w:rsidRPr="0017382C">
        <w:rPr>
          <w:rStyle w:val="libFootnotenumChar"/>
          <w:rtl/>
        </w:rPr>
        <w:t>(6)</w:t>
      </w:r>
      <w:r>
        <w:rPr>
          <w:rtl/>
        </w:rPr>
        <w:t>.</w:t>
      </w:r>
    </w:p>
    <w:p w:rsidR="0017382C" w:rsidRDefault="0017382C" w:rsidP="00E10B1D">
      <w:pPr>
        <w:pStyle w:val="Heading3"/>
        <w:rPr>
          <w:rtl/>
        </w:rPr>
      </w:pPr>
      <w:bookmarkStart w:id="186" w:name="_Toc394921406"/>
      <w:r w:rsidRPr="004F14F2">
        <w:rPr>
          <w:rtl/>
        </w:rPr>
        <w:t>[2496] محمّد بن سَعْدان الكِلابي</w:t>
      </w:r>
      <w:r w:rsidR="00527246">
        <w:rPr>
          <w:rtl/>
        </w:rPr>
        <w:t>:</w:t>
      </w:r>
      <w:bookmarkEnd w:id="186"/>
    </w:p>
    <w:p w:rsidR="0017382C" w:rsidRPr="007B62FF" w:rsidRDefault="0017382C" w:rsidP="0017382C">
      <w:pPr>
        <w:pStyle w:val="libNormal"/>
        <w:rPr>
          <w:rtl/>
        </w:rPr>
      </w:pPr>
      <w:r w:rsidRPr="007B62FF">
        <w:rPr>
          <w:rtl/>
        </w:rPr>
        <w:t>الجَعْدِيّ</w:t>
      </w:r>
      <w:r w:rsidR="00527246">
        <w:rPr>
          <w:rtl/>
        </w:rPr>
        <w:t>،</w:t>
      </w:r>
      <w:r w:rsidRPr="007B62FF">
        <w:rPr>
          <w:rtl/>
        </w:rPr>
        <w:t xml:space="preserve"> مولاهم</w:t>
      </w:r>
      <w:r w:rsidR="00527246">
        <w:rPr>
          <w:rtl/>
        </w:rPr>
        <w:t>،</w:t>
      </w:r>
      <w:r w:rsidRPr="007B62FF">
        <w:rPr>
          <w:rtl/>
        </w:rPr>
        <w:t xml:space="preserve"> 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المصدر</w:t>
      </w:r>
      <w:r w:rsidR="00527246">
        <w:rPr>
          <w:rtl/>
        </w:rPr>
        <w:t>:</w:t>
      </w:r>
      <w:r w:rsidRPr="007B62FF">
        <w:rPr>
          <w:rtl/>
        </w:rPr>
        <w:t xml:space="preserve"> </w:t>
      </w:r>
      <w:r>
        <w:rPr>
          <w:rtl/>
        </w:rPr>
        <w:t>(</w:t>
      </w:r>
      <w:r w:rsidRPr="007B62FF">
        <w:rPr>
          <w:rtl/>
        </w:rPr>
        <w:t>أبو النصر</w:t>
      </w:r>
      <w:r>
        <w:rPr>
          <w:rtl/>
        </w:rPr>
        <w:t>)</w:t>
      </w:r>
      <w:r w:rsidRPr="007B62FF">
        <w:rPr>
          <w:rtl/>
        </w:rPr>
        <w:t xml:space="preserve"> بالصاد ومثله في مجمع الرجال 5</w:t>
      </w:r>
      <w:r w:rsidR="00527246">
        <w:rPr>
          <w:rtl/>
        </w:rPr>
        <w:t>:</w:t>
      </w:r>
      <w:r w:rsidRPr="007B62FF">
        <w:rPr>
          <w:rtl/>
        </w:rPr>
        <w:t xml:space="preserve"> 215</w:t>
      </w:r>
      <w:r w:rsidR="00527246">
        <w:rPr>
          <w:rtl/>
        </w:rPr>
        <w:t>،</w:t>
      </w:r>
      <w:r w:rsidRPr="007B62FF">
        <w:rPr>
          <w:rtl/>
        </w:rPr>
        <w:t xml:space="preserve"> وما في</w:t>
      </w:r>
      <w:r w:rsidR="00527246">
        <w:rPr>
          <w:rtl/>
        </w:rPr>
        <w:t>:</w:t>
      </w:r>
      <w:r w:rsidRPr="007B62FF">
        <w:rPr>
          <w:rtl/>
        </w:rPr>
        <w:t xml:space="preserve"> منهج المقال</w:t>
      </w:r>
      <w:r w:rsidR="00527246">
        <w:rPr>
          <w:rtl/>
        </w:rPr>
        <w:t>:</w:t>
      </w:r>
      <w:r w:rsidRPr="007B62FF">
        <w:rPr>
          <w:rtl/>
        </w:rPr>
        <w:t xml:space="preserve"> 297</w:t>
      </w:r>
      <w:r w:rsidR="00527246">
        <w:rPr>
          <w:rtl/>
        </w:rPr>
        <w:t>،</w:t>
      </w:r>
      <w:r w:rsidRPr="007B62FF">
        <w:rPr>
          <w:rtl/>
        </w:rPr>
        <w:t xml:space="preserve"> ونقد الرجال</w:t>
      </w:r>
      <w:r w:rsidR="00527246">
        <w:rPr>
          <w:rtl/>
        </w:rPr>
        <w:t>:</w:t>
      </w:r>
      <w:r w:rsidRPr="007B62FF">
        <w:rPr>
          <w:rtl/>
        </w:rPr>
        <w:t xml:space="preserve"> 308</w:t>
      </w:r>
      <w:r w:rsidR="00527246">
        <w:rPr>
          <w:rtl/>
        </w:rPr>
        <w:t>،</w:t>
      </w:r>
      <w:r w:rsidRPr="007B62FF">
        <w:rPr>
          <w:rtl/>
        </w:rPr>
        <w:t xml:space="preserve"> وجامع الرواة 2</w:t>
      </w:r>
      <w:r w:rsidR="00527246">
        <w:rPr>
          <w:rtl/>
        </w:rPr>
        <w:t>:</w:t>
      </w:r>
      <w:r w:rsidRPr="007B62FF">
        <w:rPr>
          <w:rtl/>
        </w:rPr>
        <w:t xml:space="preserve"> 117</w:t>
      </w:r>
      <w:r w:rsidR="00527246">
        <w:rPr>
          <w:rtl/>
        </w:rPr>
        <w:t>،</w:t>
      </w:r>
      <w:r w:rsidRPr="007B62FF">
        <w:rPr>
          <w:rtl/>
        </w:rPr>
        <w:t xml:space="preserve"> وتنقيح المقال 3</w:t>
      </w:r>
      <w:r w:rsidR="00527246">
        <w:rPr>
          <w:rtl/>
        </w:rPr>
        <w:t>:</w:t>
      </w:r>
      <w:r w:rsidRPr="007B62FF">
        <w:rPr>
          <w:rtl/>
        </w:rPr>
        <w:t xml:space="preserve"> 119</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289 / 144</w:t>
      </w:r>
      <w:r w:rsidR="00527246">
        <w:rPr>
          <w:rtl/>
        </w:rPr>
        <w:t>،</w:t>
      </w:r>
      <w:r w:rsidRPr="007B62FF">
        <w:rPr>
          <w:rtl/>
        </w:rPr>
        <w:t xml:space="preserve"> 136 / 25 في أصحاب الصادق والباقر </w:t>
      </w:r>
      <w:r>
        <w:rPr>
          <w:rtl/>
        </w:rPr>
        <w:t>(</w:t>
      </w:r>
      <w:r w:rsidRPr="007B62FF">
        <w:rPr>
          <w:rtl/>
        </w:rPr>
        <w:t>عليهما السّلام</w:t>
      </w:r>
      <w:r>
        <w:rPr>
          <w:rtl/>
        </w:rPr>
        <w:t>)</w:t>
      </w:r>
      <w:r w:rsidR="00527246">
        <w:rPr>
          <w:rtl/>
        </w:rPr>
        <w:t>،</w:t>
      </w:r>
      <w:r w:rsidRPr="007B62FF">
        <w:rPr>
          <w:rtl/>
        </w:rPr>
        <w:t xml:space="preserve"> ورجال البرقي</w:t>
      </w:r>
      <w:r w:rsidR="00527246">
        <w:rPr>
          <w:rtl/>
        </w:rPr>
        <w:t>:</w:t>
      </w:r>
      <w:r w:rsidRPr="007B62FF">
        <w:rPr>
          <w:rtl/>
        </w:rPr>
        <w:t xml:space="preserve"> 20 في أصحاب الصادق </w:t>
      </w:r>
      <w:r w:rsidRPr="0017382C">
        <w:rPr>
          <w:rStyle w:val="libAlaemChar"/>
          <w:rtl/>
        </w:rPr>
        <w:t>عليه‌السلام</w:t>
      </w:r>
    </w:p>
    <w:p w:rsidR="0017382C" w:rsidRPr="007B62FF" w:rsidRDefault="0017382C" w:rsidP="0017382C">
      <w:pPr>
        <w:pStyle w:val="libFootnote0"/>
        <w:rPr>
          <w:rtl/>
        </w:rPr>
      </w:pPr>
      <w:r w:rsidRPr="007B62FF">
        <w:rPr>
          <w:rtl/>
        </w:rPr>
        <w:t>(3) الأنساب للسمعاني 10</w:t>
      </w:r>
      <w:r w:rsidR="00527246">
        <w:rPr>
          <w:rtl/>
        </w:rPr>
        <w:t>:</w:t>
      </w:r>
      <w:r w:rsidRPr="007B62FF">
        <w:rPr>
          <w:rtl/>
        </w:rPr>
        <w:t xml:space="preserve"> 453 454.</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289 / 145.</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289 / 143.</w:t>
      </w:r>
    </w:p>
    <w:p w:rsidR="0017382C" w:rsidRPr="007B62FF" w:rsidRDefault="0017382C" w:rsidP="0017382C">
      <w:pPr>
        <w:pStyle w:val="libFootnote0"/>
        <w:rPr>
          <w:rtl/>
        </w:rPr>
      </w:pPr>
      <w:r w:rsidRPr="007B62FF">
        <w:rPr>
          <w:rtl/>
        </w:rPr>
        <w:t>(6) تهذيب الأحكام 5</w:t>
      </w:r>
      <w:r w:rsidR="00527246">
        <w:rPr>
          <w:rtl/>
        </w:rPr>
        <w:t>:</w:t>
      </w:r>
      <w:r w:rsidRPr="007B62FF">
        <w:rPr>
          <w:rtl/>
        </w:rPr>
        <w:t xml:space="preserve"> 171 / 570.</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290 / 158.</w:t>
      </w:r>
    </w:p>
    <w:p w:rsidR="0017382C" w:rsidRDefault="0017382C" w:rsidP="00C613E8">
      <w:pPr>
        <w:pStyle w:val="libNormal"/>
        <w:rPr>
          <w:rtl/>
        </w:rPr>
      </w:pPr>
      <w:r>
        <w:rPr>
          <w:rtl/>
        </w:rPr>
        <w:br w:type="page"/>
      </w:r>
    </w:p>
    <w:p w:rsidR="0017382C" w:rsidRDefault="0017382C" w:rsidP="00E10B1D">
      <w:pPr>
        <w:pStyle w:val="Heading3"/>
        <w:rPr>
          <w:rtl/>
        </w:rPr>
      </w:pPr>
      <w:bookmarkStart w:id="187" w:name="_Toc394921407"/>
      <w:r w:rsidRPr="004F14F2">
        <w:rPr>
          <w:rtl/>
        </w:rPr>
        <w:lastRenderedPageBreak/>
        <w:t>[2497] محمّد بن سعيد بن الأسود</w:t>
      </w:r>
      <w:r w:rsidR="00527246">
        <w:rPr>
          <w:rtl/>
        </w:rPr>
        <w:t>:</w:t>
      </w:r>
      <w:bookmarkEnd w:id="187"/>
    </w:p>
    <w:p w:rsidR="0017382C" w:rsidRPr="007B62FF" w:rsidRDefault="0017382C" w:rsidP="0017382C">
      <w:pPr>
        <w:pStyle w:val="libNormal"/>
        <w:rPr>
          <w:rtl/>
        </w:rPr>
      </w:pPr>
      <w:r w:rsidRPr="007B62FF">
        <w:rPr>
          <w:rtl/>
        </w:rPr>
        <w:t>الأُمويّ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188" w:name="_Toc394921408"/>
      <w:r w:rsidRPr="004F14F2">
        <w:rPr>
          <w:rtl/>
        </w:rPr>
        <w:t>[2498] محمّد بن سعيد بن الأسود</w:t>
      </w:r>
      <w:r w:rsidR="00527246">
        <w:rPr>
          <w:rtl/>
        </w:rPr>
        <w:t>:</w:t>
      </w:r>
      <w:bookmarkEnd w:id="188"/>
    </w:p>
    <w:p w:rsidR="0017382C" w:rsidRPr="007B62FF" w:rsidRDefault="0017382C" w:rsidP="0017382C">
      <w:pPr>
        <w:pStyle w:val="libNormal"/>
        <w:rPr>
          <w:rtl/>
        </w:rPr>
      </w:pPr>
      <w:r w:rsidRPr="007B62FF">
        <w:rPr>
          <w:rtl/>
        </w:rPr>
        <w:t>الطّائي</w:t>
      </w:r>
      <w:r w:rsidR="00527246">
        <w:rPr>
          <w:rtl/>
        </w:rPr>
        <w:t>،</w:t>
      </w:r>
      <w:r w:rsidRPr="007B62FF">
        <w:rPr>
          <w:rtl/>
        </w:rPr>
        <w:t xml:space="preserve"> 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189" w:name="_Toc394921409"/>
      <w:r w:rsidRPr="004F14F2">
        <w:rPr>
          <w:rtl/>
        </w:rPr>
        <w:t>[2499] محمّد بن سعيد الرّواسي</w:t>
      </w:r>
      <w:r w:rsidR="00527246">
        <w:rPr>
          <w:rtl/>
        </w:rPr>
        <w:t>:</w:t>
      </w:r>
      <w:bookmarkEnd w:id="189"/>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Pr="00E10B1D" w:rsidRDefault="0017382C" w:rsidP="0063324D">
      <w:pPr>
        <w:pStyle w:val="Heading3"/>
        <w:rPr>
          <w:rStyle w:val="Heading3Char"/>
          <w:rtl/>
        </w:rPr>
      </w:pPr>
      <w:bookmarkStart w:id="190" w:name="_Toc394921410"/>
      <w:r w:rsidRPr="00E10B1D">
        <w:rPr>
          <w:rStyle w:val="Heading3Char"/>
          <w:rtl/>
        </w:rPr>
        <w:t xml:space="preserve">[2500] محمّد بن سعيد </w:t>
      </w:r>
      <w:r w:rsidRPr="0017382C">
        <w:rPr>
          <w:rStyle w:val="libFootnotenumChar"/>
          <w:rtl/>
        </w:rPr>
        <w:t>(4)</w:t>
      </w:r>
      <w:r w:rsidRPr="00E10B1D">
        <w:rPr>
          <w:rStyle w:val="Heading3Char"/>
          <w:rtl/>
        </w:rPr>
        <w:t xml:space="preserve"> العِجْلِيّ</w:t>
      </w:r>
      <w:r w:rsidR="00527246" w:rsidRPr="00E10B1D">
        <w:rPr>
          <w:rStyle w:val="Heading3Char"/>
          <w:rtl/>
        </w:rPr>
        <w:t>:</w:t>
      </w:r>
      <w:bookmarkEnd w:id="190"/>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191" w:name="_Toc394921411"/>
      <w:r w:rsidRPr="004F14F2">
        <w:rPr>
          <w:rtl/>
        </w:rPr>
        <w:t>[2501] محمّد بن سعيد بن عُمارة</w:t>
      </w:r>
      <w:r w:rsidR="00527246">
        <w:rPr>
          <w:rtl/>
        </w:rPr>
        <w:t>:</w:t>
      </w:r>
      <w:bookmarkEnd w:id="191"/>
    </w:p>
    <w:p w:rsidR="0017382C" w:rsidRPr="007B62FF" w:rsidRDefault="0017382C" w:rsidP="0017382C">
      <w:pPr>
        <w:pStyle w:val="libNormal"/>
        <w:rPr>
          <w:rtl/>
        </w:rPr>
      </w:pPr>
      <w:r w:rsidRPr="007B62FF">
        <w:rPr>
          <w:rtl/>
        </w:rPr>
        <w:t>اللّيثي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192" w:name="_Toc394921412"/>
      <w:r w:rsidRPr="004F14F2">
        <w:rPr>
          <w:rtl/>
        </w:rPr>
        <w:t>[2502] محمّد بن سعيد بن كُلْثُوم</w:t>
      </w:r>
      <w:r w:rsidR="00527246">
        <w:rPr>
          <w:rtl/>
        </w:rPr>
        <w:t>:</w:t>
      </w:r>
      <w:bookmarkEnd w:id="192"/>
    </w:p>
    <w:p w:rsidR="0017382C" w:rsidRPr="007B62FF" w:rsidRDefault="0017382C" w:rsidP="0017382C">
      <w:pPr>
        <w:pStyle w:val="libNormal"/>
        <w:rPr>
          <w:rtl/>
        </w:rPr>
      </w:pPr>
      <w:r w:rsidRPr="007B62FF">
        <w:rPr>
          <w:rtl/>
        </w:rPr>
        <w:t>ا</w:t>
      </w:r>
      <w:r w:rsidR="00E10B1D">
        <w:rPr>
          <w:rtl/>
        </w:rPr>
        <w:t>لمـَ</w:t>
      </w:r>
      <w:r w:rsidRPr="007B62FF">
        <w:rPr>
          <w:rtl/>
        </w:rPr>
        <w:t>روزي</w:t>
      </w:r>
      <w:r w:rsidR="00527246">
        <w:rPr>
          <w:rtl/>
        </w:rPr>
        <w:t>،</w:t>
      </w:r>
      <w:r w:rsidRPr="007B62FF">
        <w:rPr>
          <w:rtl/>
        </w:rPr>
        <w:t xml:space="preserve"> وكان متكلماً</w:t>
      </w:r>
      <w:r w:rsidR="00527246">
        <w:rPr>
          <w:rtl/>
        </w:rPr>
        <w:t>،</w:t>
      </w:r>
      <w:r w:rsidRPr="007B62FF">
        <w:rPr>
          <w:rtl/>
        </w:rPr>
        <w:t xml:space="preserve"> من أصحاب الهادي </w:t>
      </w:r>
      <w:r w:rsidRPr="0017382C">
        <w:rPr>
          <w:rStyle w:val="libAlaemChar"/>
          <w:rtl/>
        </w:rPr>
        <w:t>عليه‌السلام</w:t>
      </w:r>
      <w:r w:rsidRPr="007B62FF">
        <w:rPr>
          <w:rtl/>
        </w:rPr>
        <w:t xml:space="preserve"> في رجال الشيخ </w:t>
      </w:r>
      <w:r w:rsidRPr="0017382C">
        <w:rPr>
          <w:rStyle w:val="libFootnotenumChar"/>
          <w:rtl/>
        </w:rPr>
        <w:t>(7)</w:t>
      </w:r>
      <w:r>
        <w:rPr>
          <w:rtl/>
        </w:rPr>
        <w:t>.</w:t>
      </w:r>
    </w:p>
    <w:p w:rsidR="0017382C" w:rsidRPr="007B62FF" w:rsidRDefault="0017382C" w:rsidP="0017382C">
      <w:pPr>
        <w:pStyle w:val="libNormal"/>
        <w:rPr>
          <w:rtl/>
        </w:rPr>
      </w:pPr>
      <w:r w:rsidRPr="007B62FF">
        <w:rPr>
          <w:rtl/>
        </w:rPr>
        <w:t xml:space="preserve">وفي الكشي </w:t>
      </w:r>
      <w:r w:rsidRPr="0017382C">
        <w:rPr>
          <w:rStyle w:val="libFootnotenumChar"/>
          <w:rtl/>
        </w:rPr>
        <w:t>(8)</w:t>
      </w:r>
      <w:r w:rsidRPr="007B62FF">
        <w:rPr>
          <w:rtl/>
        </w:rPr>
        <w:t xml:space="preserve"> </w:t>
      </w:r>
      <w:r>
        <w:rPr>
          <w:rtl/>
        </w:rPr>
        <w:t>[</w:t>
      </w:r>
      <w:r w:rsidRPr="007B62FF">
        <w:rPr>
          <w:rtl/>
        </w:rPr>
        <w:t xml:space="preserve">قال نصر بن الصباح </w:t>
      </w:r>
      <w:r w:rsidRPr="0017382C">
        <w:rPr>
          <w:rStyle w:val="libFootnotenumChar"/>
          <w:rtl/>
        </w:rPr>
        <w:t>(9)</w:t>
      </w:r>
      <w:r>
        <w:rPr>
          <w:rtl/>
        </w:rPr>
        <w:t>]</w:t>
      </w:r>
      <w:r w:rsidR="00527246">
        <w:rPr>
          <w:rtl/>
        </w:rPr>
        <w:t>:</w:t>
      </w:r>
      <w:r w:rsidRPr="007B62FF">
        <w:rPr>
          <w:rtl/>
        </w:rPr>
        <w:t xml:space="preserve"> كان محمّد بن سعيد بن كلثوم مروزياً</w:t>
      </w:r>
      <w:r w:rsidR="00527246">
        <w:rPr>
          <w:rtl/>
        </w:rPr>
        <w:t>،</w:t>
      </w:r>
      <w:r w:rsidRPr="007B62FF">
        <w:rPr>
          <w:rtl/>
        </w:rPr>
        <w:t xml:space="preserve"> من أجلّة المتكلمين بنيشابور</w:t>
      </w:r>
      <w:r w:rsidR="00527246">
        <w:rPr>
          <w:rtl/>
        </w:rPr>
        <w:t>،</w:t>
      </w:r>
      <w:r w:rsidRPr="007B62FF">
        <w:rPr>
          <w:rtl/>
        </w:rPr>
        <w:t xml:space="preserve"> وقال غيره</w:t>
      </w:r>
      <w:r w:rsidR="00527246">
        <w:rPr>
          <w:rtl/>
        </w:rPr>
        <w:t>:</w:t>
      </w:r>
      <w:r w:rsidRPr="007B62FF">
        <w:rPr>
          <w:rtl/>
        </w:rPr>
        <w:t xml:space="preserve"> وهجم عبد الله بن</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290 / 153.</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290 / 156.</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290 / 154.</w:t>
      </w:r>
    </w:p>
    <w:p w:rsidR="0017382C" w:rsidRPr="007B62FF" w:rsidRDefault="0017382C" w:rsidP="0017382C">
      <w:pPr>
        <w:pStyle w:val="libFootnote0"/>
        <w:rPr>
          <w:rtl/>
        </w:rPr>
      </w:pPr>
      <w:r w:rsidRPr="007B62FF">
        <w:rPr>
          <w:rtl/>
        </w:rPr>
        <w:t>(4) في المصدر</w:t>
      </w:r>
      <w:r w:rsidR="00527246">
        <w:rPr>
          <w:rtl/>
        </w:rPr>
        <w:t>:</w:t>
      </w:r>
      <w:r w:rsidRPr="007B62FF">
        <w:rPr>
          <w:rtl/>
        </w:rPr>
        <w:t xml:space="preserve"> </w:t>
      </w:r>
      <w:r>
        <w:rPr>
          <w:rtl/>
        </w:rPr>
        <w:t>(</w:t>
      </w:r>
      <w:r w:rsidRPr="007B62FF">
        <w:rPr>
          <w:rtl/>
        </w:rPr>
        <w:t>سعد</w:t>
      </w:r>
      <w:r>
        <w:rPr>
          <w:rtl/>
        </w:rPr>
        <w:t>)</w:t>
      </w:r>
      <w:r w:rsidR="00527246">
        <w:rPr>
          <w:rtl/>
        </w:rPr>
        <w:t>،</w:t>
      </w:r>
      <w:r w:rsidRPr="007B62FF">
        <w:rPr>
          <w:rtl/>
        </w:rPr>
        <w:t xml:space="preserve"> وما في</w:t>
      </w:r>
      <w:r w:rsidR="00527246">
        <w:rPr>
          <w:rtl/>
        </w:rPr>
        <w:t>:</w:t>
      </w:r>
      <w:r w:rsidRPr="007B62FF">
        <w:rPr>
          <w:rtl/>
        </w:rPr>
        <w:t xml:space="preserve"> منهج المقال</w:t>
      </w:r>
      <w:r w:rsidR="00527246">
        <w:rPr>
          <w:rtl/>
        </w:rPr>
        <w:t>:</w:t>
      </w:r>
      <w:r w:rsidRPr="007B62FF">
        <w:rPr>
          <w:rtl/>
        </w:rPr>
        <w:t xml:space="preserve"> 297</w:t>
      </w:r>
      <w:r w:rsidR="00527246">
        <w:rPr>
          <w:rtl/>
        </w:rPr>
        <w:t>،</w:t>
      </w:r>
      <w:r w:rsidRPr="007B62FF">
        <w:rPr>
          <w:rtl/>
        </w:rPr>
        <w:t xml:space="preserve"> ومجمع الرجال 5</w:t>
      </w:r>
      <w:r w:rsidR="00527246">
        <w:rPr>
          <w:rtl/>
        </w:rPr>
        <w:t>:</w:t>
      </w:r>
      <w:r w:rsidRPr="007B62FF">
        <w:rPr>
          <w:rtl/>
        </w:rPr>
        <w:t xml:space="preserve"> 216</w:t>
      </w:r>
      <w:r w:rsidR="00527246">
        <w:rPr>
          <w:rtl/>
        </w:rPr>
        <w:t>،</w:t>
      </w:r>
      <w:r w:rsidRPr="007B62FF">
        <w:rPr>
          <w:rtl/>
        </w:rPr>
        <w:t xml:space="preserve"> ونقد الرجال</w:t>
      </w:r>
      <w:r w:rsidR="00527246">
        <w:rPr>
          <w:rtl/>
        </w:rPr>
        <w:t>:</w:t>
      </w:r>
      <w:r w:rsidRPr="007B62FF">
        <w:rPr>
          <w:rtl/>
        </w:rPr>
        <w:t xml:space="preserve"> 308</w:t>
      </w:r>
      <w:r w:rsidR="00527246">
        <w:rPr>
          <w:rtl/>
        </w:rPr>
        <w:t>،</w:t>
      </w:r>
      <w:r w:rsidRPr="007B62FF">
        <w:rPr>
          <w:rtl/>
        </w:rPr>
        <w:t xml:space="preserve"> وجامع الرواة 2</w:t>
      </w:r>
      <w:r w:rsidR="00527246">
        <w:rPr>
          <w:rtl/>
        </w:rPr>
        <w:t>:</w:t>
      </w:r>
      <w:r w:rsidRPr="007B62FF">
        <w:rPr>
          <w:rtl/>
        </w:rPr>
        <w:t xml:space="preserve"> 117</w:t>
      </w:r>
      <w:r w:rsidR="00527246">
        <w:rPr>
          <w:rtl/>
        </w:rPr>
        <w:t>،</w:t>
      </w:r>
      <w:r w:rsidRPr="007B62FF">
        <w:rPr>
          <w:rtl/>
        </w:rPr>
        <w:t xml:space="preserve"> وتنقيح المقال 3</w:t>
      </w:r>
      <w:r w:rsidR="00527246">
        <w:rPr>
          <w:rtl/>
        </w:rPr>
        <w:t>:</w:t>
      </w:r>
      <w:r w:rsidRPr="007B62FF">
        <w:rPr>
          <w:rtl/>
        </w:rPr>
        <w:t xml:space="preserve"> 120</w:t>
      </w:r>
      <w:r w:rsidR="00527246">
        <w:rPr>
          <w:rtl/>
        </w:rPr>
        <w:t>،</w:t>
      </w:r>
      <w:r w:rsidRPr="007B62FF">
        <w:rPr>
          <w:rtl/>
        </w:rPr>
        <w:t xml:space="preserve"> موافق لما في الأصل والحجرية وهو الصحيح.</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290 / 152.</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290 / 157.</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421 / 2.</w:t>
      </w:r>
    </w:p>
    <w:p w:rsidR="0017382C" w:rsidRPr="007B62FF" w:rsidRDefault="0017382C" w:rsidP="0017382C">
      <w:pPr>
        <w:pStyle w:val="libFootnote0"/>
        <w:rPr>
          <w:rtl/>
        </w:rPr>
      </w:pPr>
      <w:r w:rsidRPr="007B62FF">
        <w:rPr>
          <w:rtl/>
        </w:rPr>
        <w:t>(8) في الحجرية</w:t>
      </w:r>
      <w:r w:rsidR="00527246">
        <w:rPr>
          <w:rtl/>
        </w:rPr>
        <w:t>:</w:t>
      </w:r>
      <w:r w:rsidRPr="007B62FF">
        <w:rPr>
          <w:rtl/>
        </w:rPr>
        <w:t xml:space="preserve"> </w:t>
      </w:r>
      <w:r>
        <w:rPr>
          <w:rtl/>
        </w:rPr>
        <w:t>(</w:t>
      </w:r>
      <w:r w:rsidRPr="007B62FF">
        <w:rPr>
          <w:rtl/>
        </w:rPr>
        <w:t>النجاشي</w:t>
      </w:r>
      <w:r>
        <w:rPr>
          <w:rtl/>
        </w:rPr>
        <w:t>)</w:t>
      </w:r>
    </w:p>
    <w:p w:rsidR="0017382C" w:rsidRPr="007B62FF" w:rsidRDefault="0017382C" w:rsidP="0017382C">
      <w:pPr>
        <w:pStyle w:val="libFootnote0"/>
        <w:rPr>
          <w:rtl/>
        </w:rPr>
      </w:pPr>
      <w:r w:rsidRPr="007B62FF">
        <w:rPr>
          <w:rtl/>
        </w:rPr>
        <w:t>(9) ما بين المعقوفتين أضفناه من المصدر لأن السياق يقتضيه.</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طاهر على محمّد بن سعيد بسبب خبثه</w:t>
      </w:r>
      <w:r w:rsidR="00527246">
        <w:rPr>
          <w:rtl/>
        </w:rPr>
        <w:t>،</w:t>
      </w:r>
      <w:r w:rsidRPr="007B62FF">
        <w:rPr>
          <w:rtl/>
        </w:rPr>
        <w:t xml:space="preserve"> فحاجّه محمّد بن سعيد فخلّى سبيله</w:t>
      </w:r>
      <w:r w:rsidR="00527246">
        <w:rPr>
          <w:rtl/>
        </w:rPr>
        <w:t>،</w:t>
      </w:r>
      <w:r w:rsidRPr="007B62FF">
        <w:rPr>
          <w:rtl/>
        </w:rPr>
        <w:t xml:space="preserve"> قال أبو عبد الله الجرجاني</w:t>
      </w:r>
      <w:r w:rsidR="00527246">
        <w:rPr>
          <w:rtl/>
        </w:rPr>
        <w:t>:</w:t>
      </w:r>
      <w:r w:rsidRPr="007B62FF">
        <w:rPr>
          <w:rtl/>
        </w:rPr>
        <w:t xml:space="preserve"> إنَّ محمّد بن سعيد بن كلثوم كان خارجياً ثم رجع إلى التشيّع</w:t>
      </w:r>
      <w:r w:rsidR="00527246">
        <w:rPr>
          <w:rtl/>
        </w:rPr>
        <w:t>،</w:t>
      </w:r>
      <w:r w:rsidRPr="007B62FF">
        <w:rPr>
          <w:rtl/>
        </w:rPr>
        <w:t xml:space="preserve"> بعد أن كان بايع على الخروج وإظهار السيف </w:t>
      </w:r>
      <w:r w:rsidRPr="0017382C">
        <w:rPr>
          <w:rStyle w:val="libFootnotenumChar"/>
          <w:rtl/>
        </w:rPr>
        <w:t>(1)</w:t>
      </w:r>
      <w:r>
        <w:rPr>
          <w:rtl/>
        </w:rPr>
        <w:t>.</w:t>
      </w:r>
    </w:p>
    <w:p w:rsidR="0017382C" w:rsidRDefault="0017382C" w:rsidP="00E10B1D">
      <w:pPr>
        <w:pStyle w:val="Heading3"/>
        <w:rPr>
          <w:rtl/>
        </w:rPr>
      </w:pPr>
      <w:bookmarkStart w:id="193" w:name="_Toc394921413"/>
      <w:r w:rsidRPr="004F14F2">
        <w:rPr>
          <w:rtl/>
        </w:rPr>
        <w:t>[2503] محمّد بن سعيد الكِنْدي</w:t>
      </w:r>
      <w:r w:rsidR="00527246">
        <w:rPr>
          <w:rtl/>
        </w:rPr>
        <w:t>:</w:t>
      </w:r>
      <w:bookmarkEnd w:id="193"/>
    </w:p>
    <w:p w:rsidR="0017382C" w:rsidRPr="007B62FF" w:rsidRDefault="0017382C" w:rsidP="0017382C">
      <w:pPr>
        <w:pStyle w:val="libNormal"/>
        <w:rPr>
          <w:rtl/>
        </w:rPr>
      </w:pPr>
      <w:r w:rsidRPr="007B62FF">
        <w:rPr>
          <w:rtl/>
        </w:rPr>
        <w:t>وأخوه معاوية</w:t>
      </w:r>
      <w:r w:rsidR="00527246">
        <w:rPr>
          <w:rtl/>
        </w:rPr>
        <w:t>،</w:t>
      </w:r>
      <w:r w:rsidRPr="007B62FF">
        <w:rPr>
          <w:rtl/>
        </w:rPr>
        <w:t xml:space="preserve"> معروفان</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194" w:name="_Toc394921414"/>
      <w:r w:rsidRPr="004F14F2">
        <w:rPr>
          <w:rtl/>
        </w:rPr>
        <w:t>[2504] محمّد بن سُفْيان الهَمْدانِيّ</w:t>
      </w:r>
      <w:r w:rsidR="00527246">
        <w:rPr>
          <w:rtl/>
        </w:rPr>
        <w:t>:</w:t>
      </w:r>
      <w:bookmarkEnd w:id="194"/>
    </w:p>
    <w:p w:rsidR="0017382C" w:rsidRPr="007B62FF" w:rsidRDefault="0017382C" w:rsidP="0017382C">
      <w:pPr>
        <w:pStyle w:val="libNormal"/>
        <w:rPr>
          <w:rtl/>
        </w:rPr>
      </w:pPr>
      <w:r w:rsidRPr="007B62FF">
        <w:rPr>
          <w:rtl/>
        </w:rPr>
        <w:t>الشّاكرِيّ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195" w:name="_Toc394921415"/>
      <w:r w:rsidRPr="004F14F2">
        <w:rPr>
          <w:rtl/>
        </w:rPr>
        <w:t>[2505] محمّد بن سلام البَكْرِيّ</w:t>
      </w:r>
      <w:r w:rsidR="00527246">
        <w:rPr>
          <w:rtl/>
        </w:rPr>
        <w:t>:</w:t>
      </w:r>
      <w:bookmarkEnd w:id="195"/>
    </w:p>
    <w:p w:rsidR="0017382C" w:rsidRPr="007B62FF" w:rsidRDefault="0017382C" w:rsidP="0017382C">
      <w:pPr>
        <w:pStyle w:val="libNormal"/>
        <w:rPr>
          <w:rtl/>
        </w:rPr>
      </w:pPr>
      <w:r w:rsidRPr="007B62FF">
        <w:rPr>
          <w:rtl/>
        </w:rPr>
        <w:t>مولاهم</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196" w:name="_Toc394921416"/>
      <w:r w:rsidRPr="004F14F2">
        <w:rPr>
          <w:rtl/>
        </w:rPr>
        <w:t>[2506] محمّد بن سلامة العَرْزَمِيّ</w:t>
      </w:r>
      <w:r w:rsidR="00527246">
        <w:rPr>
          <w:rtl/>
        </w:rPr>
        <w:t>:</w:t>
      </w:r>
      <w:bookmarkEnd w:id="196"/>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Pr="00E10B1D" w:rsidRDefault="0017382C" w:rsidP="0063324D">
      <w:pPr>
        <w:pStyle w:val="Heading3"/>
        <w:rPr>
          <w:rStyle w:val="Heading3Char"/>
          <w:rtl/>
        </w:rPr>
      </w:pPr>
      <w:bookmarkStart w:id="197" w:name="_Toc394921417"/>
      <w:r w:rsidRPr="00E10B1D">
        <w:rPr>
          <w:rStyle w:val="Heading3Char"/>
          <w:rtl/>
        </w:rPr>
        <w:t xml:space="preserve">[2507] محمّد بن سلامة القاضي </w:t>
      </w:r>
      <w:r w:rsidRPr="0017382C">
        <w:rPr>
          <w:rStyle w:val="libFootnotenumChar"/>
          <w:rtl/>
        </w:rPr>
        <w:t>(6)</w:t>
      </w:r>
      <w:r w:rsidR="00527246" w:rsidRPr="00E10B1D">
        <w:rPr>
          <w:rStyle w:val="Heading3Char"/>
          <w:rtl/>
        </w:rPr>
        <w:t>:</w:t>
      </w:r>
      <w:bookmarkEnd w:id="197"/>
    </w:p>
    <w:p w:rsidR="0017382C" w:rsidRPr="007B62FF" w:rsidRDefault="0017382C" w:rsidP="0017382C">
      <w:pPr>
        <w:pStyle w:val="libNormal"/>
        <w:rPr>
          <w:rtl/>
        </w:rPr>
      </w:pPr>
      <w:r w:rsidRPr="007B62FF">
        <w:rPr>
          <w:rtl/>
        </w:rPr>
        <w:t>الهَمْدَانِيّ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الكشي 2</w:t>
      </w:r>
      <w:r w:rsidR="00527246">
        <w:rPr>
          <w:rtl/>
        </w:rPr>
        <w:t>:</w:t>
      </w:r>
      <w:r w:rsidRPr="007B62FF">
        <w:rPr>
          <w:rtl/>
        </w:rPr>
        <w:t xml:space="preserve"> 822 / 1030.</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290 / 155.</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289 / 142.</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289 / 135</w:t>
      </w:r>
      <w:r w:rsidR="00527246">
        <w:rPr>
          <w:rtl/>
        </w:rPr>
        <w:t>،</w:t>
      </w:r>
      <w:r w:rsidRPr="007B62FF">
        <w:rPr>
          <w:rtl/>
        </w:rPr>
        <w:t xml:space="preserve"> ورجال البرقي</w:t>
      </w:r>
      <w:r w:rsidR="00527246">
        <w:rPr>
          <w:rtl/>
        </w:rPr>
        <w:t>:</w:t>
      </w:r>
      <w:r w:rsidRPr="007B62FF">
        <w:rPr>
          <w:rtl/>
        </w:rPr>
        <w:t xml:space="preserve"> 21.</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289 / 136.</w:t>
      </w:r>
    </w:p>
    <w:p w:rsidR="0017382C" w:rsidRPr="007B62FF" w:rsidRDefault="0017382C" w:rsidP="0017382C">
      <w:pPr>
        <w:pStyle w:val="libFootnote0"/>
        <w:rPr>
          <w:rtl/>
        </w:rPr>
      </w:pPr>
      <w:r w:rsidRPr="007B62FF">
        <w:rPr>
          <w:rtl/>
        </w:rPr>
        <w:t>(6) في المصدر</w:t>
      </w:r>
      <w:r w:rsidR="00527246">
        <w:rPr>
          <w:rtl/>
        </w:rPr>
        <w:t>:</w:t>
      </w:r>
      <w:r w:rsidRPr="007B62FF">
        <w:rPr>
          <w:rtl/>
        </w:rPr>
        <w:t xml:space="preserve"> </w:t>
      </w:r>
      <w:r>
        <w:rPr>
          <w:rtl/>
        </w:rPr>
        <w:t>(</w:t>
      </w:r>
      <w:r w:rsidRPr="007B62FF">
        <w:rPr>
          <w:rtl/>
        </w:rPr>
        <w:t>العابضي</w:t>
      </w:r>
      <w:r>
        <w:rPr>
          <w:rtl/>
        </w:rPr>
        <w:t>)</w:t>
      </w:r>
      <w:r w:rsidR="00527246">
        <w:rPr>
          <w:rtl/>
        </w:rPr>
        <w:t>،</w:t>
      </w:r>
      <w:r w:rsidRPr="007B62FF">
        <w:rPr>
          <w:rtl/>
        </w:rPr>
        <w:t xml:space="preserve"> ومثله في نقد الرجال</w:t>
      </w:r>
      <w:r w:rsidR="00527246">
        <w:rPr>
          <w:rtl/>
        </w:rPr>
        <w:t>:</w:t>
      </w:r>
      <w:r w:rsidRPr="007B62FF">
        <w:rPr>
          <w:rtl/>
        </w:rPr>
        <w:t xml:space="preserve"> 309 </w:t>
      </w:r>
      <w:r>
        <w:rPr>
          <w:rtl/>
        </w:rPr>
        <w:t>(</w:t>
      </w:r>
      <w:r w:rsidRPr="007B62FF">
        <w:rPr>
          <w:rtl/>
        </w:rPr>
        <w:t>نسخة بدل</w:t>
      </w:r>
      <w:r>
        <w:rPr>
          <w:rtl/>
        </w:rPr>
        <w:t>).</w:t>
      </w:r>
      <w:r w:rsidRPr="007B62FF">
        <w:rPr>
          <w:rtl/>
        </w:rPr>
        <w:t xml:space="preserve"> </w:t>
      </w:r>
      <w:r>
        <w:rPr>
          <w:rtl/>
        </w:rPr>
        <w:t>و (</w:t>
      </w:r>
      <w:r w:rsidRPr="007B62FF">
        <w:rPr>
          <w:rtl/>
        </w:rPr>
        <w:t>القابضي</w:t>
      </w:r>
      <w:r>
        <w:rPr>
          <w:rtl/>
        </w:rPr>
        <w:t>)</w:t>
      </w:r>
      <w:r w:rsidRPr="007B62FF">
        <w:rPr>
          <w:rtl/>
        </w:rPr>
        <w:t xml:space="preserve"> بالباء في</w:t>
      </w:r>
      <w:r w:rsidR="00527246">
        <w:rPr>
          <w:rtl/>
        </w:rPr>
        <w:t>:</w:t>
      </w:r>
      <w:r w:rsidRPr="007B62FF">
        <w:rPr>
          <w:rtl/>
        </w:rPr>
        <w:t xml:space="preserve"> مجمع الرجال 5</w:t>
      </w:r>
      <w:r w:rsidR="00527246">
        <w:rPr>
          <w:rtl/>
        </w:rPr>
        <w:t>:</w:t>
      </w:r>
      <w:r w:rsidRPr="007B62FF">
        <w:rPr>
          <w:rtl/>
        </w:rPr>
        <w:t xml:space="preserve"> 217</w:t>
      </w:r>
      <w:r w:rsidR="00527246">
        <w:rPr>
          <w:rtl/>
        </w:rPr>
        <w:t>،</w:t>
      </w:r>
      <w:r w:rsidRPr="007B62FF">
        <w:rPr>
          <w:rtl/>
        </w:rPr>
        <w:t xml:space="preserve"> ونقد الرجال</w:t>
      </w:r>
      <w:r w:rsidR="00527246">
        <w:rPr>
          <w:rtl/>
        </w:rPr>
        <w:t>:</w:t>
      </w:r>
      <w:r w:rsidRPr="007B62FF">
        <w:rPr>
          <w:rtl/>
        </w:rPr>
        <w:t xml:space="preserve"> 309</w:t>
      </w:r>
      <w:r w:rsidR="00527246">
        <w:rPr>
          <w:rtl/>
        </w:rPr>
        <w:t>،</w:t>
      </w:r>
      <w:r w:rsidRPr="007B62FF">
        <w:rPr>
          <w:rtl/>
        </w:rPr>
        <w:t xml:space="preserve"> وجامع الرواة 2</w:t>
      </w:r>
      <w:r w:rsidR="00527246">
        <w:rPr>
          <w:rtl/>
        </w:rPr>
        <w:t>:</w:t>
      </w:r>
      <w:r w:rsidRPr="007B62FF">
        <w:rPr>
          <w:rtl/>
        </w:rPr>
        <w:t xml:space="preserve"> 119</w:t>
      </w:r>
      <w:r w:rsidR="00527246">
        <w:rPr>
          <w:rtl/>
        </w:rPr>
        <w:t>،</w:t>
      </w:r>
      <w:r w:rsidRPr="007B62FF">
        <w:rPr>
          <w:rtl/>
        </w:rPr>
        <w:t xml:space="preserve"> ومعجم رجال الحديث 16</w:t>
      </w:r>
      <w:r w:rsidR="00527246">
        <w:rPr>
          <w:rtl/>
        </w:rPr>
        <w:t>:</w:t>
      </w:r>
      <w:r w:rsidRPr="007B62FF">
        <w:rPr>
          <w:rtl/>
        </w:rPr>
        <w:t xml:space="preserve"> 120.</w:t>
      </w:r>
    </w:p>
    <w:p w:rsidR="0017382C" w:rsidRPr="007B62FF" w:rsidRDefault="0017382C" w:rsidP="0017382C">
      <w:pPr>
        <w:pStyle w:val="libFootnote"/>
        <w:rPr>
          <w:rtl/>
          <w:lang w:bidi="fa-IR"/>
        </w:rPr>
      </w:pPr>
      <w:r w:rsidRPr="007B62FF">
        <w:rPr>
          <w:rtl/>
        </w:rPr>
        <w:t>وعنونه في تنقيح المقال 3</w:t>
      </w:r>
      <w:r w:rsidR="00527246">
        <w:rPr>
          <w:rtl/>
        </w:rPr>
        <w:t>:</w:t>
      </w:r>
      <w:r w:rsidRPr="007B62FF">
        <w:rPr>
          <w:rtl/>
        </w:rPr>
        <w:t xml:space="preserve"> 121 </w:t>
      </w:r>
      <w:r>
        <w:rPr>
          <w:rtl/>
        </w:rPr>
        <w:t>(</w:t>
      </w:r>
      <w:r w:rsidRPr="007B62FF">
        <w:rPr>
          <w:rtl/>
        </w:rPr>
        <w:t>العابضي</w:t>
      </w:r>
      <w:r>
        <w:rPr>
          <w:rtl/>
        </w:rPr>
        <w:t>)</w:t>
      </w:r>
      <w:r w:rsidR="00527246">
        <w:rPr>
          <w:rtl/>
        </w:rPr>
        <w:t>،</w:t>
      </w:r>
      <w:r w:rsidRPr="007B62FF">
        <w:rPr>
          <w:rtl/>
        </w:rPr>
        <w:t xml:space="preserve"> وأشار إلى وجود نسخة معتمدة فيها القامصي</w:t>
      </w:r>
      <w:r w:rsidR="00527246">
        <w:rPr>
          <w:rtl/>
        </w:rPr>
        <w:t>،</w:t>
      </w:r>
      <w:r w:rsidRPr="007B62FF">
        <w:rPr>
          <w:rtl/>
        </w:rPr>
        <w:t xml:space="preserve"> واحتمل أيضاً </w:t>
      </w:r>
      <w:r>
        <w:rPr>
          <w:rtl/>
        </w:rPr>
        <w:t>(</w:t>
      </w:r>
      <w:r w:rsidRPr="007B62FF">
        <w:rPr>
          <w:rtl/>
        </w:rPr>
        <w:t>القائفي</w:t>
      </w:r>
      <w:r>
        <w:rPr>
          <w:rtl/>
        </w:rPr>
        <w:t>)</w:t>
      </w:r>
      <w:r w:rsidRPr="007B62FF">
        <w:rPr>
          <w:rtl/>
        </w:rPr>
        <w:t xml:space="preserve"> بالياء ثم الفاء نسبة إلى القائف أحد الأجداد</w:t>
      </w:r>
      <w:r w:rsidR="00527246">
        <w:rPr>
          <w:rtl/>
        </w:rPr>
        <w:t>،</w:t>
      </w:r>
      <w:r w:rsidRPr="007B62FF">
        <w:rPr>
          <w:rtl/>
        </w:rPr>
        <w:t xml:space="preserve"> إلاّ انه صوّب</w:t>
      </w:r>
      <w:r w:rsidR="00527246">
        <w:rPr>
          <w:rtl/>
        </w:rPr>
        <w:t>:</w:t>
      </w:r>
      <w:r w:rsidRPr="007B62FF">
        <w:rPr>
          <w:rtl/>
        </w:rPr>
        <w:t xml:space="preserve"> </w:t>
      </w:r>
      <w:r>
        <w:rPr>
          <w:rtl/>
        </w:rPr>
        <w:t>(</w:t>
      </w:r>
      <w:r w:rsidRPr="007B62FF">
        <w:rPr>
          <w:rtl/>
        </w:rPr>
        <w:t>القاضي</w:t>
      </w:r>
      <w:r>
        <w:rPr>
          <w:rtl/>
        </w:rPr>
        <w:t>)</w:t>
      </w:r>
      <w:r w:rsidR="00527246">
        <w:rPr>
          <w:rtl/>
        </w:rPr>
        <w:t>،</w:t>
      </w:r>
      <w:r w:rsidRPr="007B62FF">
        <w:rPr>
          <w:rtl/>
        </w:rPr>
        <w:t xml:space="preserve"> وهذا الأخير موافق لما في</w:t>
      </w:r>
      <w:r w:rsidR="00527246">
        <w:rPr>
          <w:rtl/>
        </w:rPr>
        <w:t>:</w:t>
      </w:r>
      <w:r w:rsidRPr="007B62FF">
        <w:rPr>
          <w:rtl/>
        </w:rPr>
        <w:t xml:space="preserve"> منهج المقال</w:t>
      </w:r>
      <w:r w:rsidR="00527246">
        <w:rPr>
          <w:rtl/>
        </w:rPr>
        <w:t>:</w:t>
      </w:r>
      <w:r w:rsidRPr="007B62FF">
        <w:rPr>
          <w:rtl/>
        </w:rPr>
        <w:t xml:space="preserve"> 297</w:t>
      </w:r>
      <w:r w:rsidR="00527246">
        <w:rPr>
          <w:rtl/>
        </w:rPr>
        <w:t>،</w:t>
      </w:r>
      <w:r w:rsidRPr="007B62FF">
        <w:rPr>
          <w:rtl/>
        </w:rPr>
        <w:t xml:space="preserve"> والأصل. والحجرية.</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290 / 162.</w:t>
      </w:r>
    </w:p>
    <w:p w:rsidR="0017382C" w:rsidRDefault="0017382C" w:rsidP="00C613E8">
      <w:pPr>
        <w:pStyle w:val="libNormal"/>
        <w:rPr>
          <w:rtl/>
        </w:rPr>
      </w:pPr>
      <w:r>
        <w:rPr>
          <w:rtl/>
        </w:rPr>
        <w:br w:type="page"/>
      </w:r>
    </w:p>
    <w:p w:rsidR="0017382C" w:rsidRDefault="0017382C" w:rsidP="00E10B1D">
      <w:pPr>
        <w:pStyle w:val="Heading3"/>
        <w:rPr>
          <w:rtl/>
        </w:rPr>
      </w:pPr>
      <w:bookmarkStart w:id="198" w:name="_Toc394921418"/>
      <w:r w:rsidRPr="004F14F2">
        <w:rPr>
          <w:rtl/>
        </w:rPr>
        <w:lastRenderedPageBreak/>
        <w:t>[2508] محمّد بن سلم بن شُرَيح</w:t>
      </w:r>
      <w:r w:rsidR="00527246">
        <w:rPr>
          <w:rtl/>
        </w:rPr>
        <w:t>:</w:t>
      </w:r>
      <w:bookmarkEnd w:id="198"/>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199" w:name="_Toc394921419"/>
      <w:r w:rsidRPr="004F14F2">
        <w:rPr>
          <w:rtl/>
        </w:rPr>
        <w:t>[2509] محمّد بن سلمة البُناني</w:t>
      </w:r>
      <w:r w:rsidR="00527246">
        <w:rPr>
          <w:rtl/>
        </w:rPr>
        <w:t>:</w:t>
      </w:r>
      <w:bookmarkEnd w:id="199"/>
    </w:p>
    <w:p w:rsidR="0017382C" w:rsidRPr="007B62FF" w:rsidRDefault="0017382C" w:rsidP="0017382C">
      <w:pPr>
        <w:pStyle w:val="libNormal"/>
        <w:rPr>
          <w:rtl/>
        </w:rPr>
      </w:pPr>
      <w:r w:rsidRPr="007B62FF">
        <w:rPr>
          <w:rtl/>
        </w:rPr>
        <w:t>النّصيبي</w:t>
      </w:r>
      <w:r w:rsidR="00527246">
        <w:rPr>
          <w:rtl/>
        </w:rPr>
        <w:t>،</w:t>
      </w:r>
      <w:r w:rsidRPr="007B62FF">
        <w:rPr>
          <w:rtl/>
        </w:rPr>
        <w:t xml:space="preserve"> نزل نصيبين</w:t>
      </w:r>
      <w:r w:rsidR="00527246">
        <w:rPr>
          <w:rtl/>
        </w:rPr>
        <w:t>،</w:t>
      </w:r>
      <w:r w:rsidRPr="007B62FF">
        <w:rPr>
          <w:rtl/>
        </w:rPr>
        <w:t xml:space="preserve"> أصله 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200" w:name="_Toc394921420"/>
      <w:r w:rsidRPr="004F14F2">
        <w:rPr>
          <w:rtl/>
        </w:rPr>
        <w:t>[2510] محمّد بن سَلَمة بن كُهَيل</w:t>
      </w:r>
      <w:r w:rsidR="00527246">
        <w:rPr>
          <w:rtl/>
        </w:rPr>
        <w:t>:</w:t>
      </w:r>
      <w:bookmarkEnd w:id="200"/>
    </w:p>
    <w:p w:rsidR="0017382C" w:rsidRPr="007B62FF" w:rsidRDefault="0017382C" w:rsidP="0017382C">
      <w:pPr>
        <w:pStyle w:val="libNormal"/>
        <w:rPr>
          <w:rtl/>
        </w:rPr>
      </w:pPr>
      <w:r w:rsidRPr="007B62FF">
        <w:rPr>
          <w:rtl/>
        </w:rPr>
        <w:t>ابن الحُصَين الحَضْرمي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201" w:name="_Toc394921421"/>
      <w:r w:rsidRPr="004F14F2">
        <w:rPr>
          <w:rtl/>
        </w:rPr>
        <w:t>[2511] محمّد بن سَلَمة الهَمْدانِيّ</w:t>
      </w:r>
      <w:r w:rsidR="00527246">
        <w:rPr>
          <w:rtl/>
        </w:rPr>
        <w:t>:</w:t>
      </w:r>
      <w:bookmarkEnd w:id="201"/>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202" w:name="_Toc394921422"/>
      <w:r w:rsidRPr="004F14F2">
        <w:rPr>
          <w:rtl/>
        </w:rPr>
        <w:t>[2512] محمّد بن سَلِيط المدني</w:t>
      </w:r>
      <w:r w:rsidR="00527246">
        <w:rPr>
          <w:rtl/>
        </w:rPr>
        <w:t>:</w:t>
      </w:r>
      <w:bookmarkEnd w:id="202"/>
    </w:p>
    <w:p w:rsidR="0017382C" w:rsidRPr="007B62FF" w:rsidRDefault="0017382C" w:rsidP="0017382C">
      <w:pPr>
        <w:pStyle w:val="libNormal"/>
        <w:rPr>
          <w:rtl/>
        </w:rPr>
      </w:pPr>
      <w:r w:rsidRPr="007B62FF">
        <w:rPr>
          <w:rtl/>
        </w:rPr>
        <w:t>الأنصاري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203" w:name="_Toc394921423"/>
      <w:r w:rsidRPr="004F14F2">
        <w:rPr>
          <w:rtl/>
        </w:rPr>
        <w:t>[2513] محمّد بن سُليم الأزْدِيّ</w:t>
      </w:r>
      <w:r w:rsidR="00527246">
        <w:rPr>
          <w:rtl/>
        </w:rPr>
        <w:t>:</w:t>
      </w:r>
      <w:bookmarkEnd w:id="203"/>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204" w:name="_Toc394921424"/>
      <w:r w:rsidRPr="004F14F2">
        <w:rPr>
          <w:rtl/>
        </w:rPr>
        <w:t>[2514] محمّد بن سُليمان الأَسَدِيّ</w:t>
      </w:r>
      <w:r w:rsidR="00527246">
        <w:rPr>
          <w:rtl/>
        </w:rPr>
        <w:t>:</w:t>
      </w:r>
      <w:bookmarkEnd w:id="204"/>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289 / 146</w:t>
      </w:r>
      <w:r w:rsidR="00527246">
        <w:rPr>
          <w:rtl/>
        </w:rPr>
        <w:t>،</w:t>
      </w:r>
      <w:r w:rsidRPr="007B62FF">
        <w:rPr>
          <w:rtl/>
        </w:rPr>
        <w:t xml:space="preserve"> وفيه</w:t>
      </w:r>
      <w:r w:rsidR="00527246">
        <w:rPr>
          <w:rtl/>
        </w:rPr>
        <w:t>:</w:t>
      </w:r>
      <w:r w:rsidRPr="007B62FF">
        <w:rPr>
          <w:rtl/>
        </w:rPr>
        <w:t xml:space="preserve"> محمّد بن سالم بن شُريح الأشجعي الحذاء الكوفي</w:t>
      </w:r>
      <w:r w:rsidR="00527246">
        <w:rPr>
          <w:rtl/>
        </w:rPr>
        <w:t>،</w:t>
      </w:r>
      <w:r w:rsidRPr="007B62FF">
        <w:rPr>
          <w:rtl/>
        </w:rPr>
        <w:t xml:space="preserve"> أبو إسماعيل</w:t>
      </w:r>
      <w:r w:rsidR="00527246">
        <w:rPr>
          <w:rtl/>
        </w:rPr>
        <w:t>،</w:t>
      </w:r>
      <w:r w:rsidRPr="007B62FF">
        <w:rPr>
          <w:rtl/>
        </w:rPr>
        <w:t xml:space="preserve"> أسند عنه</w:t>
      </w:r>
      <w:r w:rsidR="00527246">
        <w:rPr>
          <w:rtl/>
        </w:rPr>
        <w:t>،</w:t>
      </w:r>
      <w:r w:rsidRPr="007B62FF">
        <w:rPr>
          <w:rtl/>
        </w:rPr>
        <w:t xml:space="preserve"> مات سنة اثنتين وتسعين ومائة</w:t>
      </w:r>
      <w:r w:rsidR="00527246">
        <w:rPr>
          <w:rtl/>
        </w:rPr>
        <w:t>،</w:t>
      </w:r>
      <w:r w:rsidRPr="007B62FF">
        <w:rPr>
          <w:rtl/>
        </w:rPr>
        <w:t xml:space="preserve"> وهو ابن تسع وخمسين سنة</w:t>
      </w:r>
      <w:r w:rsidR="00527246">
        <w:rPr>
          <w:rtl/>
        </w:rPr>
        <w:t>،</w:t>
      </w:r>
      <w:r w:rsidRPr="007B62FF">
        <w:rPr>
          <w:rtl/>
        </w:rPr>
        <w:t xml:space="preserve"> ويقال له</w:t>
      </w:r>
      <w:r w:rsidR="00527246">
        <w:rPr>
          <w:rtl/>
        </w:rPr>
        <w:t>:</w:t>
      </w:r>
      <w:r w:rsidRPr="007B62FF">
        <w:rPr>
          <w:rtl/>
        </w:rPr>
        <w:t xml:space="preserve"> سالم الحذاء</w:t>
      </w:r>
      <w:r w:rsidR="00527246">
        <w:rPr>
          <w:rtl/>
        </w:rPr>
        <w:t>،</w:t>
      </w:r>
      <w:r w:rsidRPr="007B62FF">
        <w:rPr>
          <w:rtl/>
        </w:rPr>
        <w:t xml:space="preserve"> وسالم الأشجعي</w:t>
      </w:r>
      <w:r w:rsidR="00527246">
        <w:rPr>
          <w:rtl/>
        </w:rPr>
        <w:t>،</w:t>
      </w:r>
      <w:r w:rsidRPr="007B62FF">
        <w:rPr>
          <w:rtl/>
        </w:rPr>
        <w:t xml:space="preserve"> وسالم بن أبي واصل</w:t>
      </w:r>
      <w:r w:rsidR="00527246">
        <w:rPr>
          <w:rtl/>
        </w:rPr>
        <w:t>،</w:t>
      </w:r>
      <w:r w:rsidRPr="007B62FF">
        <w:rPr>
          <w:rtl/>
        </w:rPr>
        <w:t xml:space="preserve"> وسالم بن شريح</w:t>
      </w:r>
      <w:r w:rsidR="00527246">
        <w:rPr>
          <w:rtl/>
        </w:rPr>
        <w:t>،</w:t>
      </w:r>
      <w:r w:rsidRPr="007B62FF">
        <w:rPr>
          <w:rtl/>
        </w:rPr>
        <w:t xml:space="preserve"> وهو ثقة.</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288 / 130.</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289 / 132.</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289 / 131.</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290 / 163.</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290 / 165.</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288 / 128.</w:t>
      </w:r>
    </w:p>
    <w:p w:rsidR="0017382C" w:rsidRDefault="0017382C" w:rsidP="00C613E8">
      <w:pPr>
        <w:pStyle w:val="libNormal"/>
        <w:rPr>
          <w:rtl/>
        </w:rPr>
      </w:pPr>
      <w:r>
        <w:rPr>
          <w:rtl/>
        </w:rPr>
        <w:br w:type="page"/>
      </w:r>
    </w:p>
    <w:p w:rsidR="0017382C" w:rsidRDefault="0017382C" w:rsidP="00E10B1D">
      <w:pPr>
        <w:pStyle w:val="Heading3"/>
        <w:rPr>
          <w:rtl/>
        </w:rPr>
      </w:pPr>
      <w:bookmarkStart w:id="205" w:name="_Toc394921425"/>
      <w:r w:rsidRPr="004F14F2">
        <w:rPr>
          <w:rtl/>
        </w:rPr>
        <w:lastRenderedPageBreak/>
        <w:t>[2515] محمّد بن سُليمان بن رجاء</w:t>
      </w:r>
      <w:r w:rsidR="00527246">
        <w:rPr>
          <w:rtl/>
        </w:rPr>
        <w:t>:</w:t>
      </w:r>
      <w:bookmarkEnd w:id="205"/>
    </w:p>
    <w:p w:rsidR="0017382C" w:rsidRPr="007B62FF" w:rsidRDefault="0017382C" w:rsidP="0017382C">
      <w:pPr>
        <w:pStyle w:val="libNormal"/>
        <w:rPr>
          <w:rtl/>
        </w:rPr>
      </w:pPr>
      <w:r w:rsidRPr="007B62FF">
        <w:rPr>
          <w:rtl/>
        </w:rPr>
        <w:t>الأنصاري</w:t>
      </w:r>
      <w:r w:rsidR="00527246">
        <w:rPr>
          <w:rtl/>
        </w:rPr>
        <w:t>،</w:t>
      </w:r>
      <w:r w:rsidRPr="007B62FF">
        <w:rPr>
          <w:rtl/>
        </w:rPr>
        <w:t xml:space="preserve"> مولاهم</w:t>
      </w:r>
      <w:r w:rsidR="00527246">
        <w:rPr>
          <w:rtl/>
        </w:rPr>
        <w:t>،</w:t>
      </w:r>
      <w:r w:rsidRPr="007B62FF">
        <w:rPr>
          <w:rtl/>
        </w:rPr>
        <w:t xml:space="preserve"> المدني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206" w:name="_Toc394921426"/>
      <w:r w:rsidRPr="004F14F2">
        <w:rPr>
          <w:rtl/>
        </w:rPr>
        <w:t>[2516] محمّد بن سُليمان بن سُوَيد</w:t>
      </w:r>
      <w:r w:rsidR="00527246">
        <w:rPr>
          <w:rtl/>
        </w:rPr>
        <w:t>:</w:t>
      </w:r>
      <w:bookmarkEnd w:id="206"/>
    </w:p>
    <w:p w:rsidR="0017382C" w:rsidRPr="007B62FF" w:rsidRDefault="0017382C" w:rsidP="0017382C">
      <w:pPr>
        <w:pStyle w:val="libNormal"/>
        <w:rPr>
          <w:rtl/>
        </w:rPr>
      </w:pPr>
      <w:r w:rsidRPr="007B62FF">
        <w:rPr>
          <w:rtl/>
        </w:rPr>
        <w:t>الكِلابي</w:t>
      </w:r>
      <w:r w:rsidR="00527246">
        <w:rPr>
          <w:rtl/>
        </w:rPr>
        <w:t>،</w:t>
      </w:r>
      <w:r w:rsidRPr="007B62FF">
        <w:rPr>
          <w:rtl/>
        </w:rPr>
        <w:t xml:space="preserve"> الجعفري</w:t>
      </w:r>
      <w:r w:rsidR="00527246">
        <w:rPr>
          <w:rtl/>
        </w:rPr>
        <w:t>،</w:t>
      </w:r>
      <w:r w:rsidRPr="007B62FF">
        <w:rPr>
          <w:rtl/>
        </w:rPr>
        <w:t xml:space="preserve"> أبو عمرو</w:t>
      </w:r>
      <w:r w:rsidR="00527246">
        <w:rPr>
          <w:rtl/>
        </w:rPr>
        <w:t>،</w:t>
      </w:r>
      <w:r w:rsidRPr="007B62FF">
        <w:rPr>
          <w:rtl/>
        </w:rPr>
        <w:t xml:space="preserve"> الكوفي</w:t>
      </w:r>
      <w:r w:rsidR="00527246">
        <w:rPr>
          <w:rtl/>
        </w:rPr>
        <w:t>،</w:t>
      </w:r>
      <w:r w:rsidRPr="007B62FF">
        <w:rPr>
          <w:rtl/>
        </w:rPr>
        <w:t xml:space="preserve"> أسْنَدَ عَنْهُ</w:t>
      </w:r>
      <w:r w:rsidR="00527246">
        <w:rPr>
          <w:rtl/>
        </w:rPr>
        <w:t>،</w:t>
      </w:r>
      <w:r w:rsidRPr="007B62FF">
        <w:rPr>
          <w:rtl/>
        </w:rPr>
        <w:t xml:space="preserve"> مات سنة ثلاث وسبعين ومائة</w:t>
      </w:r>
      <w:r w:rsidR="00527246">
        <w:rPr>
          <w:rtl/>
        </w:rPr>
        <w:t>،</w:t>
      </w:r>
      <w:r w:rsidRPr="007B62FF">
        <w:rPr>
          <w:rtl/>
        </w:rPr>
        <w:t xml:space="preserve"> وهو ابن إحدى وستين سنة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207" w:name="_Toc394921427"/>
      <w:r w:rsidRPr="004F14F2">
        <w:rPr>
          <w:rtl/>
        </w:rPr>
        <w:t>[2517] محمّد بن سُليمان بن عبد الله</w:t>
      </w:r>
      <w:r w:rsidR="00527246">
        <w:rPr>
          <w:rtl/>
        </w:rPr>
        <w:t>:</w:t>
      </w:r>
      <w:bookmarkEnd w:id="207"/>
    </w:p>
    <w:p w:rsidR="0017382C" w:rsidRPr="007B62FF" w:rsidRDefault="0017382C" w:rsidP="0017382C">
      <w:pPr>
        <w:pStyle w:val="libNormal"/>
        <w:rPr>
          <w:rtl/>
        </w:rPr>
      </w:pPr>
      <w:r w:rsidRPr="007B62FF">
        <w:rPr>
          <w:rtl/>
        </w:rPr>
        <w:t>الأزْدِيّ</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r w:rsidRPr="007B62FF">
        <w:rPr>
          <w:rtl/>
        </w:rPr>
        <w:t xml:space="preserve"> عنه</w:t>
      </w:r>
      <w:r w:rsidR="00527246">
        <w:rPr>
          <w:rtl/>
        </w:rPr>
        <w:t>:</w:t>
      </w:r>
      <w:r w:rsidRPr="007B62FF">
        <w:rPr>
          <w:rtl/>
        </w:rPr>
        <w:t xml:space="preserve"> ابن محبوب</w:t>
      </w:r>
      <w:r w:rsidR="00527246">
        <w:rPr>
          <w:rtl/>
        </w:rPr>
        <w:t>،</w:t>
      </w:r>
      <w:r w:rsidRPr="007B62FF">
        <w:rPr>
          <w:rtl/>
        </w:rPr>
        <w:t xml:space="preserve"> في الروضة بعد حديث نوح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208" w:name="_Toc394921428"/>
      <w:r w:rsidRPr="004F14F2">
        <w:rPr>
          <w:rtl/>
        </w:rPr>
        <w:t>[2518] محمّد بن سُليمان بن عبد الله</w:t>
      </w:r>
      <w:r w:rsidR="00527246">
        <w:rPr>
          <w:rtl/>
        </w:rPr>
        <w:t>:</w:t>
      </w:r>
      <w:bookmarkEnd w:id="208"/>
    </w:p>
    <w:p w:rsidR="0017382C" w:rsidRPr="007B62FF" w:rsidRDefault="0017382C" w:rsidP="0017382C">
      <w:pPr>
        <w:pStyle w:val="libNormal"/>
        <w:rPr>
          <w:rtl/>
        </w:rPr>
      </w:pPr>
      <w:r w:rsidRPr="007B62FF">
        <w:rPr>
          <w:rtl/>
        </w:rPr>
        <w:t>الأزْرَق</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209" w:name="_Toc394921429"/>
      <w:r w:rsidRPr="004F14F2">
        <w:rPr>
          <w:rtl/>
        </w:rPr>
        <w:t>[2519] محمّد بن سُليمان بن عُثمان</w:t>
      </w:r>
      <w:r w:rsidR="00527246">
        <w:rPr>
          <w:rtl/>
        </w:rPr>
        <w:t>:</w:t>
      </w:r>
      <w:bookmarkEnd w:id="209"/>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210" w:name="_Toc394921430"/>
      <w:r w:rsidRPr="004F14F2">
        <w:rPr>
          <w:rtl/>
        </w:rPr>
        <w:t>[2520] محمّد بن سُليمان بن عطيّة</w:t>
      </w:r>
      <w:r w:rsidR="00527246">
        <w:rPr>
          <w:rtl/>
        </w:rPr>
        <w:t>:</w:t>
      </w:r>
      <w:bookmarkEnd w:id="210"/>
    </w:p>
    <w:p w:rsidR="0017382C" w:rsidRPr="007B62FF" w:rsidRDefault="0017382C" w:rsidP="0017382C">
      <w:pPr>
        <w:pStyle w:val="libNormal"/>
        <w:rPr>
          <w:rtl/>
        </w:rPr>
      </w:pPr>
      <w:r w:rsidRPr="007B62FF">
        <w:rPr>
          <w:rtl/>
        </w:rPr>
        <w:t>الهَمْدَاني</w:t>
      </w:r>
      <w:r w:rsidR="00527246">
        <w:rPr>
          <w:rtl/>
        </w:rPr>
        <w:t>،</w:t>
      </w:r>
      <w:r w:rsidRPr="007B62FF">
        <w:rPr>
          <w:rtl/>
        </w:rPr>
        <w:t xml:space="preserve"> الناغطي </w:t>
      </w:r>
      <w:r w:rsidRPr="0017382C">
        <w:rPr>
          <w:rStyle w:val="libFootnotenumChar"/>
          <w:rtl/>
        </w:rPr>
        <w:t>(7)</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288 / 121.</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288 / 120.</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288 / 126.</w:t>
      </w:r>
    </w:p>
    <w:p w:rsidR="0017382C" w:rsidRPr="007B62FF" w:rsidRDefault="0017382C" w:rsidP="0017382C">
      <w:pPr>
        <w:pStyle w:val="libFootnote0"/>
        <w:rPr>
          <w:rtl/>
        </w:rPr>
      </w:pPr>
      <w:r w:rsidRPr="007B62FF">
        <w:rPr>
          <w:rtl/>
        </w:rPr>
        <w:t>(4) الكافي 8</w:t>
      </w:r>
      <w:r w:rsidR="00527246">
        <w:rPr>
          <w:rtl/>
        </w:rPr>
        <w:t>:</w:t>
      </w:r>
      <w:r w:rsidRPr="007B62FF">
        <w:rPr>
          <w:rtl/>
        </w:rPr>
        <w:t xml:space="preserve"> 289 / 435</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سلمان</w:t>
      </w:r>
      <w:r>
        <w:rPr>
          <w:rtl/>
        </w:rPr>
        <w:t>)</w:t>
      </w:r>
    </w:p>
    <w:p w:rsidR="0017382C" w:rsidRPr="007B62FF" w:rsidRDefault="0017382C" w:rsidP="0017382C">
      <w:pPr>
        <w:pStyle w:val="libFootnote0"/>
        <w:rPr>
          <w:rtl/>
        </w:rPr>
      </w:pPr>
      <w:r w:rsidRPr="007B62FF">
        <w:rPr>
          <w:rtl/>
        </w:rPr>
        <w:t>(5) رجال ابن داود</w:t>
      </w:r>
      <w:r w:rsidR="00527246">
        <w:rPr>
          <w:rtl/>
        </w:rPr>
        <w:t>:</w:t>
      </w:r>
      <w:r w:rsidRPr="007B62FF">
        <w:rPr>
          <w:rtl/>
        </w:rPr>
        <w:t xml:space="preserve"> 173 / 1395.</w:t>
      </w:r>
    </w:p>
    <w:p w:rsidR="0017382C" w:rsidRPr="007B62FF" w:rsidRDefault="0017382C" w:rsidP="0017382C">
      <w:pPr>
        <w:pStyle w:val="libFootnote0"/>
        <w:rPr>
          <w:rtl/>
        </w:rPr>
      </w:pPr>
      <w:r w:rsidRPr="007B62FF">
        <w:rPr>
          <w:rtl/>
        </w:rPr>
        <w:t>(6) رجال ابن داود</w:t>
      </w:r>
      <w:r w:rsidR="00527246">
        <w:rPr>
          <w:rtl/>
        </w:rPr>
        <w:t>:</w:t>
      </w:r>
      <w:r w:rsidRPr="007B62FF">
        <w:rPr>
          <w:rtl/>
        </w:rPr>
        <w:t xml:space="preserve"> 173 / 1398.</w:t>
      </w:r>
    </w:p>
    <w:p w:rsidR="0017382C" w:rsidRPr="007B62FF" w:rsidRDefault="0017382C" w:rsidP="0017382C">
      <w:pPr>
        <w:pStyle w:val="libFootnote0"/>
        <w:rPr>
          <w:rtl/>
        </w:rPr>
      </w:pPr>
      <w:r w:rsidRPr="007B62FF">
        <w:rPr>
          <w:rtl/>
        </w:rPr>
        <w:t>(7) كذا في الأصل والحجرية</w:t>
      </w:r>
      <w:r w:rsidR="00527246">
        <w:rPr>
          <w:rtl/>
        </w:rPr>
        <w:t>،</w:t>
      </w:r>
      <w:r w:rsidRPr="007B62FF">
        <w:rPr>
          <w:rtl/>
        </w:rPr>
        <w:t xml:space="preserve"> وفي المصدر</w:t>
      </w:r>
      <w:r w:rsidR="00527246">
        <w:rPr>
          <w:rtl/>
        </w:rPr>
        <w:t>:</w:t>
      </w:r>
      <w:r w:rsidRPr="007B62FF">
        <w:rPr>
          <w:rtl/>
        </w:rPr>
        <w:t xml:space="preserve"> </w:t>
      </w:r>
      <w:r>
        <w:rPr>
          <w:rtl/>
        </w:rPr>
        <w:t>(</w:t>
      </w:r>
      <w:r w:rsidRPr="007B62FF">
        <w:rPr>
          <w:rtl/>
        </w:rPr>
        <w:t>الناغظي</w:t>
      </w:r>
      <w:r>
        <w:rPr>
          <w:rtl/>
        </w:rPr>
        <w:t>).</w:t>
      </w:r>
      <w:r w:rsidRPr="007B62FF">
        <w:rPr>
          <w:rtl/>
        </w:rPr>
        <w:t xml:space="preserve"> </w:t>
      </w:r>
      <w:r>
        <w:rPr>
          <w:rtl/>
        </w:rPr>
        <w:t>و (</w:t>
      </w:r>
      <w:r w:rsidRPr="007B62FF">
        <w:rPr>
          <w:rtl/>
        </w:rPr>
        <w:t>الناعظي</w:t>
      </w:r>
      <w:r>
        <w:rPr>
          <w:rtl/>
        </w:rPr>
        <w:t>)</w:t>
      </w:r>
      <w:r w:rsidRPr="007B62FF">
        <w:rPr>
          <w:rtl/>
        </w:rPr>
        <w:t xml:space="preserve"> في</w:t>
      </w:r>
      <w:r w:rsidR="00527246">
        <w:rPr>
          <w:rtl/>
        </w:rPr>
        <w:t>:</w:t>
      </w:r>
      <w:r w:rsidRPr="007B62FF">
        <w:rPr>
          <w:rtl/>
        </w:rPr>
        <w:t xml:space="preserve"> منهج المقال</w:t>
      </w:r>
      <w:r w:rsidR="00527246">
        <w:rPr>
          <w:rtl/>
        </w:rPr>
        <w:t>:</w:t>
      </w:r>
      <w:r w:rsidRPr="007B62FF">
        <w:rPr>
          <w:rtl/>
        </w:rPr>
        <w:t xml:space="preserve"> 298</w:t>
      </w:r>
      <w:r w:rsidR="00527246">
        <w:rPr>
          <w:rtl/>
        </w:rPr>
        <w:t>،</w:t>
      </w:r>
      <w:r w:rsidRPr="007B62FF">
        <w:rPr>
          <w:rtl/>
        </w:rPr>
        <w:t xml:space="preserve"> ومجمع الرجال 5</w:t>
      </w:r>
      <w:r w:rsidR="00527246">
        <w:rPr>
          <w:rtl/>
        </w:rPr>
        <w:t>:</w:t>
      </w:r>
      <w:r w:rsidRPr="007B62FF">
        <w:rPr>
          <w:rtl/>
        </w:rPr>
        <w:t xml:space="preserve"> 220</w:t>
      </w:r>
      <w:r w:rsidR="00527246">
        <w:rPr>
          <w:rtl/>
        </w:rPr>
        <w:t>،</w:t>
      </w:r>
      <w:r w:rsidRPr="007B62FF">
        <w:rPr>
          <w:rtl/>
        </w:rPr>
        <w:t xml:space="preserve"> وجامع الرواة 2</w:t>
      </w:r>
      <w:r w:rsidR="00527246">
        <w:rPr>
          <w:rtl/>
        </w:rPr>
        <w:t>:</w:t>
      </w:r>
      <w:r w:rsidRPr="007B62FF">
        <w:rPr>
          <w:rtl/>
        </w:rPr>
        <w:t xml:space="preserve"> 122</w:t>
      </w:r>
      <w:r w:rsidR="00527246">
        <w:rPr>
          <w:rtl/>
        </w:rPr>
        <w:t>،</w:t>
      </w:r>
      <w:r w:rsidRPr="007B62FF">
        <w:rPr>
          <w:rtl/>
        </w:rPr>
        <w:t xml:space="preserve"> وتنقيح المقال 3</w:t>
      </w:r>
      <w:r w:rsidR="00527246">
        <w:rPr>
          <w:rtl/>
        </w:rPr>
        <w:t>:</w:t>
      </w:r>
      <w:r w:rsidRPr="007B62FF">
        <w:rPr>
          <w:rtl/>
        </w:rPr>
        <w:t xml:space="preserve"> 123.</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288 / 119.</w:t>
      </w:r>
    </w:p>
    <w:p w:rsidR="0017382C" w:rsidRDefault="0017382C" w:rsidP="00C613E8">
      <w:pPr>
        <w:pStyle w:val="libNormal"/>
        <w:rPr>
          <w:rtl/>
        </w:rPr>
      </w:pPr>
      <w:r>
        <w:rPr>
          <w:rtl/>
        </w:rPr>
        <w:br w:type="page"/>
      </w:r>
    </w:p>
    <w:p w:rsidR="0017382C" w:rsidRDefault="0017382C" w:rsidP="00E10B1D">
      <w:pPr>
        <w:pStyle w:val="Heading3"/>
        <w:rPr>
          <w:rtl/>
        </w:rPr>
      </w:pPr>
      <w:bookmarkStart w:id="211" w:name="_Toc394921431"/>
      <w:r w:rsidRPr="004F14F2">
        <w:rPr>
          <w:rtl/>
        </w:rPr>
        <w:lastRenderedPageBreak/>
        <w:t>[2521] محمّد بن سُليمان بن عَمّار</w:t>
      </w:r>
      <w:r w:rsidR="00527246">
        <w:rPr>
          <w:rtl/>
        </w:rPr>
        <w:t>:</w:t>
      </w:r>
      <w:bookmarkEnd w:id="211"/>
    </w:p>
    <w:p w:rsidR="0017382C" w:rsidRPr="007B62FF" w:rsidRDefault="0017382C" w:rsidP="0017382C">
      <w:pPr>
        <w:pStyle w:val="libNormal"/>
        <w:rPr>
          <w:rtl/>
        </w:rPr>
      </w:pPr>
      <w:r w:rsidRPr="007B62FF">
        <w:rPr>
          <w:rtl/>
        </w:rPr>
        <w:t>أبو عُمارة</w:t>
      </w:r>
      <w:r w:rsidR="00527246">
        <w:rPr>
          <w:rtl/>
        </w:rPr>
        <w:t>،</w:t>
      </w:r>
      <w:r w:rsidRPr="007B62FF">
        <w:rPr>
          <w:rtl/>
        </w:rPr>
        <w:t xml:space="preserve"> مولى بني هاشم</w:t>
      </w:r>
      <w:r w:rsidR="00527246">
        <w:rPr>
          <w:rtl/>
        </w:rPr>
        <w:t>،</w:t>
      </w:r>
      <w:r w:rsidRPr="007B62FF">
        <w:rPr>
          <w:rtl/>
        </w:rPr>
        <w:t xml:space="preserve"> المدني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212" w:name="_Toc394921432"/>
      <w:r w:rsidRPr="004F14F2">
        <w:rPr>
          <w:rtl/>
        </w:rPr>
        <w:t>[2522] محمّد بن سُليمان بن عَمّار</w:t>
      </w:r>
      <w:r w:rsidR="00527246">
        <w:rPr>
          <w:rtl/>
        </w:rPr>
        <w:t>:</w:t>
      </w:r>
      <w:bookmarkEnd w:id="212"/>
    </w:p>
    <w:p w:rsidR="0017382C" w:rsidRPr="007B62FF" w:rsidRDefault="0017382C" w:rsidP="0017382C">
      <w:pPr>
        <w:pStyle w:val="libNormal"/>
        <w:rPr>
          <w:rtl/>
        </w:rPr>
      </w:pPr>
      <w:r w:rsidRPr="007B62FF">
        <w:rPr>
          <w:rtl/>
        </w:rPr>
        <w:t>الأزدي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Pr="00E10B1D" w:rsidRDefault="0017382C" w:rsidP="0063324D">
      <w:pPr>
        <w:pStyle w:val="Heading3"/>
        <w:rPr>
          <w:rStyle w:val="Heading3Char"/>
          <w:rtl/>
        </w:rPr>
      </w:pPr>
      <w:bookmarkStart w:id="213" w:name="_Toc394921433"/>
      <w:r w:rsidRPr="00E10B1D">
        <w:rPr>
          <w:rStyle w:val="Heading3Char"/>
          <w:rtl/>
        </w:rPr>
        <w:t xml:space="preserve">[2523] محمّد بن سُليمان القبي </w:t>
      </w:r>
      <w:r w:rsidRPr="0017382C">
        <w:rPr>
          <w:rStyle w:val="libFootnotenumChar"/>
          <w:rtl/>
        </w:rPr>
        <w:t>(3)</w:t>
      </w:r>
      <w:r w:rsidR="00527246" w:rsidRPr="00E10B1D">
        <w:rPr>
          <w:rStyle w:val="Heading3Char"/>
          <w:rtl/>
        </w:rPr>
        <w:t>:</w:t>
      </w:r>
      <w:bookmarkEnd w:id="213"/>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214" w:name="_Toc394921434"/>
      <w:r w:rsidRPr="004F14F2">
        <w:rPr>
          <w:rtl/>
        </w:rPr>
        <w:t>[2524] محمّد بن سُليمان بن مُسْلم</w:t>
      </w:r>
      <w:r w:rsidR="00527246">
        <w:rPr>
          <w:rtl/>
        </w:rPr>
        <w:t>:</w:t>
      </w:r>
      <w:bookmarkEnd w:id="214"/>
    </w:p>
    <w:p w:rsidR="0017382C" w:rsidRPr="007B62FF" w:rsidRDefault="0017382C" w:rsidP="0017382C">
      <w:pPr>
        <w:pStyle w:val="libNormal"/>
        <w:rPr>
          <w:rtl/>
        </w:rPr>
      </w:pPr>
      <w:r w:rsidRPr="007B62FF">
        <w:rPr>
          <w:rtl/>
        </w:rPr>
        <w:t>ابن زَيْنَبة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215" w:name="_Toc394921435"/>
      <w:r w:rsidRPr="004F14F2">
        <w:rPr>
          <w:rtl/>
        </w:rPr>
        <w:t>[2525] محمّد بن سُليمان النوفلي</w:t>
      </w:r>
      <w:r w:rsidR="00527246">
        <w:rPr>
          <w:rtl/>
        </w:rPr>
        <w:t>:</w:t>
      </w:r>
      <w:bookmarkEnd w:id="215"/>
    </w:p>
    <w:p w:rsidR="0017382C" w:rsidRPr="007B62FF" w:rsidRDefault="0017382C" w:rsidP="0017382C">
      <w:pPr>
        <w:pStyle w:val="libNormal"/>
        <w:rPr>
          <w:rtl/>
        </w:rPr>
      </w:pPr>
      <w:r w:rsidRPr="007B62FF">
        <w:rPr>
          <w:rtl/>
        </w:rPr>
        <w:t xml:space="preserve">في العيون بإسناده عنه في حديث فيه كيفيّة أخذ هارون مولانا الكاظم </w:t>
      </w:r>
      <w:r w:rsidRPr="0017382C">
        <w:rPr>
          <w:rStyle w:val="libAlaemChar"/>
          <w:rtl/>
        </w:rPr>
        <w:t>عليه‌السلام</w:t>
      </w:r>
      <w:r w:rsidRPr="007B62FF">
        <w:rPr>
          <w:rtl/>
        </w:rPr>
        <w:t xml:space="preserve"> وإرساله إلى البصرة عند عيسى بن جعفر</w:t>
      </w:r>
      <w:r w:rsidR="00527246">
        <w:rPr>
          <w:rtl/>
        </w:rPr>
        <w:t>،</w:t>
      </w:r>
      <w:r w:rsidRPr="007B62FF">
        <w:rPr>
          <w:rtl/>
        </w:rPr>
        <w:t xml:space="preserve"> وفيه</w:t>
      </w:r>
      <w:r w:rsidR="00527246">
        <w:rPr>
          <w:rtl/>
        </w:rPr>
        <w:t>:</w:t>
      </w:r>
      <w:r w:rsidRPr="007B62FF">
        <w:rPr>
          <w:rtl/>
        </w:rPr>
        <w:t xml:space="preserve"> أنه سعى علي بن يعقوب الهاشمي إلى عيسى بمحمّد بن سليمان وأنه يدين بطاعة موسى بن جعفر المحبوس عندك </w:t>
      </w:r>
      <w:r w:rsidRPr="0017382C">
        <w:rPr>
          <w:rStyle w:val="libFootnotenumChar"/>
          <w:rtl/>
        </w:rPr>
        <w:t>(6)</w:t>
      </w:r>
      <w:r>
        <w:rPr>
          <w:rtl/>
        </w:rPr>
        <w:t>.</w:t>
      </w:r>
    </w:p>
    <w:p w:rsidR="0017382C" w:rsidRPr="007B62FF" w:rsidRDefault="0017382C" w:rsidP="0017382C">
      <w:pPr>
        <w:pStyle w:val="libNormal"/>
        <w:rPr>
          <w:rtl/>
        </w:rPr>
      </w:pPr>
      <w:r w:rsidRPr="007B62FF">
        <w:rPr>
          <w:rtl/>
        </w:rPr>
        <w:t>وفي الكشي في ترجمة هشام بن الحكم</w:t>
      </w:r>
      <w:r w:rsidR="00527246">
        <w:rPr>
          <w:rtl/>
        </w:rPr>
        <w:t>،</w:t>
      </w:r>
      <w:r w:rsidRPr="007B62FF">
        <w:rPr>
          <w:rtl/>
        </w:rPr>
        <w:t xml:space="preserve"> خبر شريف يدلّ على</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288 / 123.</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288 / 122.</w:t>
      </w:r>
    </w:p>
    <w:p w:rsidR="0017382C" w:rsidRPr="007B62FF" w:rsidRDefault="0017382C" w:rsidP="0017382C">
      <w:pPr>
        <w:pStyle w:val="libFootnote0"/>
        <w:rPr>
          <w:rtl/>
        </w:rPr>
      </w:pPr>
      <w:r w:rsidRPr="007B62FF">
        <w:rPr>
          <w:rtl/>
        </w:rPr>
        <w:t>(3) في المصدر</w:t>
      </w:r>
      <w:r w:rsidR="00527246">
        <w:rPr>
          <w:rtl/>
        </w:rPr>
        <w:t>:</w:t>
      </w:r>
      <w:r w:rsidRPr="007B62FF">
        <w:rPr>
          <w:rtl/>
        </w:rPr>
        <w:t xml:space="preserve"> </w:t>
      </w:r>
      <w:r>
        <w:rPr>
          <w:rtl/>
        </w:rPr>
        <w:t>(</w:t>
      </w:r>
      <w:r w:rsidRPr="007B62FF">
        <w:rPr>
          <w:rtl/>
        </w:rPr>
        <w:t>الضبي</w:t>
      </w:r>
      <w:r>
        <w:rPr>
          <w:rtl/>
        </w:rPr>
        <w:t>)</w:t>
      </w:r>
      <w:r w:rsidR="00527246">
        <w:rPr>
          <w:rtl/>
        </w:rPr>
        <w:t>،</w:t>
      </w:r>
      <w:r w:rsidRPr="007B62FF">
        <w:rPr>
          <w:rtl/>
        </w:rPr>
        <w:t xml:space="preserve"> وفي</w:t>
      </w:r>
      <w:r w:rsidR="00527246">
        <w:rPr>
          <w:rtl/>
        </w:rPr>
        <w:t>:</w:t>
      </w:r>
      <w:r w:rsidRPr="007B62FF">
        <w:rPr>
          <w:rtl/>
        </w:rPr>
        <w:t xml:space="preserve"> رجال ابن داود</w:t>
      </w:r>
      <w:r w:rsidR="00527246">
        <w:rPr>
          <w:rtl/>
        </w:rPr>
        <w:t>:</w:t>
      </w:r>
      <w:r w:rsidRPr="007B62FF">
        <w:rPr>
          <w:rtl/>
        </w:rPr>
        <w:t xml:space="preserve"> 174 / 1401</w:t>
      </w:r>
      <w:r w:rsidR="00527246">
        <w:rPr>
          <w:rtl/>
        </w:rPr>
        <w:t>،</w:t>
      </w:r>
      <w:r w:rsidRPr="007B62FF">
        <w:rPr>
          <w:rtl/>
        </w:rPr>
        <w:t xml:space="preserve"> ومنهج المقال</w:t>
      </w:r>
      <w:r w:rsidR="00527246">
        <w:rPr>
          <w:rtl/>
        </w:rPr>
        <w:t>:</w:t>
      </w:r>
      <w:r w:rsidRPr="007B62FF">
        <w:rPr>
          <w:rtl/>
        </w:rPr>
        <w:t xml:space="preserve"> 298</w:t>
      </w:r>
      <w:r w:rsidR="00527246">
        <w:rPr>
          <w:rtl/>
        </w:rPr>
        <w:t>،</w:t>
      </w:r>
      <w:r w:rsidRPr="007B62FF">
        <w:rPr>
          <w:rtl/>
        </w:rPr>
        <w:t xml:space="preserve"> وتنقيح المقال 3</w:t>
      </w:r>
      <w:r w:rsidR="00527246">
        <w:rPr>
          <w:rtl/>
        </w:rPr>
        <w:t>:</w:t>
      </w:r>
      <w:r w:rsidRPr="007B62FF">
        <w:rPr>
          <w:rtl/>
        </w:rPr>
        <w:t xml:space="preserve"> 123 </w:t>
      </w:r>
      <w:r>
        <w:rPr>
          <w:rtl/>
        </w:rPr>
        <w:t>(</w:t>
      </w:r>
      <w:r w:rsidRPr="007B62FF">
        <w:rPr>
          <w:rtl/>
        </w:rPr>
        <w:t>القمي</w:t>
      </w:r>
      <w:r>
        <w:rPr>
          <w:rtl/>
        </w:rPr>
        <w:t>).</w:t>
      </w:r>
      <w:r w:rsidRPr="007B62FF">
        <w:rPr>
          <w:rtl/>
        </w:rPr>
        <w:t xml:space="preserve"> وما في</w:t>
      </w:r>
      <w:r w:rsidR="00527246">
        <w:rPr>
          <w:rtl/>
        </w:rPr>
        <w:t>:</w:t>
      </w:r>
      <w:r w:rsidRPr="007B62FF">
        <w:rPr>
          <w:rtl/>
        </w:rPr>
        <w:t xml:space="preserve"> مجمع الرجال 5</w:t>
      </w:r>
      <w:r w:rsidR="00527246">
        <w:rPr>
          <w:rtl/>
        </w:rPr>
        <w:t>:</w:t>
      </w:r>
      <w:r w:rsidRPr="007B62FF">
        <w:rPr>
          <w:rtl/>
        </w:rPr>
        <w:t xml:space="preserve"> 221</w:t>
      </w:r>
      <w:r w:rsidR="00527246">
        <w:rPr>
          <w:rtl/>
        </w:rPr>
        <w:t>،</w:t>
      </w:r>
      <w:r w:rsidRPr="007B62FF">
        <w:rPr>
          <w:rtl/>
        </w:rPr>
        <w:t xml:space="preserve"> وجامع الرواة 2</w:t>
      </w:r>
      <w:r w:rsidR="00527246">
        <w:rPr>
          <w:rtl/>
        </w:rPr>
        <w:t>:</w:t>
      </w:r>
      <w:r w:rsidRPr="007B62FF">
        <w:rPr>
          <w:rtl/>
        </w:rPr>
        <w:t xml:space="preserve"> 123 موافق لما في الأصل والحجرية.</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288 / 127.</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288 / 125.</w:t>
      </w:r>
    </w:p>
    <w:p w:rsidR="0017382C" w:rsidRPr="007B62FF" w:rsidRDefault="0017382C" w:rsidP="0017382C">
      <w:pPr>
        <w:pStyle w:val="libFootnote0"/>
        <w:rPr>
          <w:rtl/>
        </w:rPr>
      </w:pPr>
      <w:r w:rsidRPr="007B62FF">
        <w:rPr>
          <w:rtl/>
        </w:rPr>
        <w:t xml:space="preserve">(6) عيون أخبار الرضا </w:t>
      </w:r>
      <w:r w:rsidRPr="0017382C">
        <w:rPr>
          <w:rStyle w:val="libAlaemChar"/>
          <w:rtl/>
        </w:rPr>
        <w:t>عليه‌السلام</w:t>
      </w:r>
      <w:r w:rsidRPr="007B62FF">
        <w:rPr>
          <w:rtl/>
        </w:rPr>
        <w:t xml:space="preserve"> 1</w:t>
      </w:r>
      <w:r w:rsidR="00527246">
        <w:rPr>
          <w:rtl/>
        </w:rPr>
        <w:t>:</w:t>
      </w:r>
      <w:r w:rsidRPr="007B62FF">
        <w:rPr>
          <w:rtl/>
        </w:rPr>
        <w:t xml:space="preserve"> 85 / 10.</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حسن حاله</w:t>
      </w:r>
      <w:r w:rsidR="00527246">
        <w:rPr>
          <w:rtl/>
        </w:rPr>
        <w:t>،</w:t>
      </w:r>
      <w:r w:rsidRPr="007B62FF">
        <w:rPr>
          <w:rtl/>
        </w:rPr>
        <w:t xml:space="preserve"> وولائه</w:t>
      </w:r>
      <w:r w:rsidR="00527246">
        <w:rPr>
          <w:rtl/>
        </w:rPr>
        <w:t>،</w:t>
      </w:r>
      <w:r w:rsidRPr="007B62FF">
        <w:rPr>
          <w:rtl/>
        </w:rPr>
        <w:t xml:space="preserve"> وفضله</w:t>
      </w:r>
      <w:r w:rsidR="00527246">
        <w:rPr>
          <w:rtl/>
        </w:rPr>
        <w:t>،</w:t>
      </w:r>
      <w:r w:rsidRPr="007B62FF">
        <w:rPr>
          <w:rtl/>
        </w:rPr>
        <w:t xml:space="preserve"> وإنه كان في حبس الرشيد </w:t>
      </w:r>
      <w:r w:rsidRPr="0017382C">
        <w:rPr>
          <w:rStyle w:val="libFootnotenumChar"/>
          <w:rtl/>
        </w:rPr>
        <w:t>(1)</w:t>
      </w:r>
      <w:r>
        <w:rPr>
          <w:rtl/>
        </w:rPr>
        <w:t>.</w:t>
      </w:r>
    </w:p>
    <w:p w:rsidR="0017382C" w:rsidRDefault="0017382C" w:rsidP="00E10B1D">
      <w:pPr>
        <w:pStyle w:val="Heading3"/>
        <w:rPr>
          <w:rtl/>
        </w:rPr>
      </w:pPr>
      <w:bookmarkStart w:id="216" w:name="_Toc394921436"/>
      <w:r w:rsidRPr="004F14F2">
        <w:rPr>
          <w:rtl/>
        </w:rPr>
        <w:t>[2526] محمّد بن سَماعة العَنَزِيّ</w:t>
      </w:r>
      <w:r w:rsidR="00527246">
        <w:rPr>
          <w:rtl/>
        </w:rPr>
        <w:t>:</w:t>
      </w:r>
      <w:bookmarkEnd w:id="216"/>
    </w:p>
    <w:p w:rsidR="0017382C" w:rsidRPr="007B62FF" w:rsidRDefault="0017382C" w:rsidP="0017382C">
      <w:pPr>
        <w:pStyle w:val="libNormal"/>
        <w:rPr>
          <w:rtl/>
        </w:rPr>
      </w:pPr>
      <w:r w:rsidRPr="007B62FF">
        <w:rPr>
          <w:rtl/>
        </w:rPr>
        <w:t>البَكْرِيّ</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217" w:name="_Toc394921437"/>
      <w:r w:rsidRPr="004F14F2">
        <w:rPr>
          <w:rtl/>
        </w:rPr>
        <w:t>[2527] محمّد بن سَماعة بن مِهْران</w:t>
      </w:r>
      <w:r w:rsidR="00527246">
        <w:rPr>
          <w:rtl/>
        </w:rPr>
        <w:t>:</w:t>
      </w:r>
      <w:bookmarkEnd w:id="217"/>
    </w:p>
    <w:p w:rsidR="0017382C" w:rsidRPr="007B62FF" w:rsidRDefault="0017382C" w:rsidP="0017382C">
      <w:pPr>
        <w:pStyle w:val="libNormal"/>
        <w:rPr>
          <w:rtl/>
        </w:rPr>
      </w:pPr>
      <w:r w:rsidRPr="007B62FF">
        <w:rPr>
          <w:rtl/>
        </w:rPr>
        <w:t>عنه</w:t>
      </w:r>
      <w:r w:rsidR="00527246">
        <w:rPr>
          <w:rtl/>
        </w:rPr>
        <w:t>:</w:t>
      </w:r>
      <w:r w:rsidRPr="007B62FF">
        <w:rPr>
          <w:rtl/>
        </w:rPr>
        <w:t xml:space="preserve"> أحمد بن محمّد بن أبي نصر</w:t>
      </w:r>
      <w:r w:rsidR="00527246">
        <w:rPr>
          <w:rtl/>
        </w:rPr>
        <w:t>،</w:t>
      </w:r>
      <w:r w:rsidRPr="007B62FF">
        <w:rPr>
          <w:rtl/>
        </w:rPr>
        <w:t xml:space="preserve"> في التهذيب</w:t>
      </w:r>
      <w:r w:rsidR="00527246">
        <w:rPr>
          <w:rtl/>
        </w:rPr>
        <w:t>،</w:t>
      </w:r>
      <w:r w:rsidRPr="007B62FF">
        <w:rPr>
          <w:rtl/>
        </w:rPr>
        <w:t xml:space="preserve"> في باب نزول المزدلفة</w:t>
      </w:r>
      <w:r w:rsidR="00527246">
        <w:rPr>
          <w:rtl/>
        </w:rPr>
        <w:t>،</w:t>
      </w:r>
      <w:r w:rsidRPr="007B62FF">
        <w:rPr>
          <w:rtl/>
        </w:rPr>
        <w:t xml:space="preserve"> وفي غيره مكرّراً</w:t>
      </w:r>
      <w:r w:rsidR="00527246">
        <w:rPr>
          <w:rtl/>
        </w:rPr>
        <w:t>،</w:t>
      </w:r>
      <w:r w:rsidRPr="007B62FF">
        <w:rPr>
          <w:rtl/>
        </w:rPr>
        <w:t xml:space="preserve"> وفي بعض الأسانيد</w:t>
      </w:r>
      <w:r w:rsidR="00527246">
        <w:rPr>
          <w:rtl/>
        </w:rPr>
        <w:t>:</w:t>
      </w:r>
      <w:r w:rsidRPr="007B62FF">
        <w:rPr>
          <w:rtl/>
        </w:rPr>
        <w:t xml:space="preserve"> محمّد بن سماعة الصّيرفي </w:t>
      </w:r>
      <w:r w:rsidRPr="0017382C">
        <w:rPr>
          <w:rStyle w:val="libFootnotenumChar"/>
          <w:rtl/>
        </w:rPr>
        <w:t>(3)</w:t>
      </w:r>
      <w:r>
        <w:rPr>
          <w:rtl/>
        </w:rPr>
        <w:t>.</w:t>
      </w:r>
    </w:p>
    <w:p w:rsidR="0017382C" w:rsidRDefault="0017382C" w:rsidP="00E10B1D">
      <w:pPr>
        <w:pStyle w:val="Heading3"/>
        <w:rPr>
          <w:rtl/>
        </w:rPr>
      </w:pPr>
      <w:bookmarkStart w:id="218" w:name="_Toc394921438"/>
      <w:r w:rsidRPr="004F14F2">
        <w:rPr>
          <w:rtl/>
        </w:rPr>
        <w:t>[2528] محمّد بن سَمْعان</w:t>
      </w:r>
      <w:r w:rsidR="00527246">
        <w:rPr>
          <w:rtl/>
        </w:rPr>
        <w:t>:</w:t>
      </w:r>
      <w:bookmarkEnd w:id="218"/>
    </w:p>
    <w:p w:rsidR="0017382C" w:rsidRPr="007B62FF" w:rsidRDefault="0017382C" w:rsidP="0017382C">
      <w:pPr>
        <w:pStyle w:val="libNormal"/>
        <w:rPr>
          <w:rtl/>
        </w:rPr>
      </w:pPr>
      <w:r w:rsidRPr="007B62FF">
        <w:rPr>
          <w:rtl/>
        </w:rPr>
        <w:t>أبي يحيى الأسْلمي</w:t>
      </w:r>
      <w:r w:rsidR="00527246">
        <w:rPr>
          <w:rtl/>
        </w:rPr>
        <w:t>،</w:t>
      </w:r>
      <w:r w:rsidRPr="007B62FF">
        <w:rPr>
          <w:rtl/>
        </w:rPr>
        <w:t xml:space="preserve"> مولاهم</w:t>
      </w:r>
      <w:r w:rsidR="00527246">
        <w:rPr>
          <w:rtl/>
        </w:rPr>
        <w:t>،</w:t>
      </w:r>
      <w:r w:rsidRPr="007B62FF">
        <w:rPr>
          <w:rtl/>
        </w:rPr>
        <w:t xml:space="preserve"> مدني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219" w:name="_Toc394921439"/>
      <w:r w:rsidRPr="004F14F2">
        <w:rPr>
          <w:rtl/>
        </w:rPr>
        <w:t>[2529] محمّد بن سِنان بن طَرِيف</w:t>
      </w:r>
      <w:r w:rsidR="00527246">
        <w:rPr>
          <w:rtl/>
        </w:rPr>
        <w:t>:</w:t>
      </w:r>
      <w:bookmarkEnd w:id="219"/>
    </w:p>
    <w:p w:rsidR="0017382C" w:rsidRPr="007B62FF" w:rsidRDefault="0017382C" w:rsidP="0017382C">
      <w:pPr>
        <w:pStyle w:val="libNormal"/>
        <w:rPr>
          <w:rtl/>
        </w:rPr>
      </w:pPr>
      <w:r w:rsidRPr="007B62FF">
        <w:rPr>
          <w:rtl/>
        </w:rPr>
        <w:t>الهاشمي</w:t>
      </w:r>
      <w:r w:rsidR="00527246">
        <w:rPr>
          <w:rtl/>
        </w:rPr>
        <w:t>،</w:t>
      </w:r>
      <w:r w:rsidRPr="007B62FF">
        <w:rPr>
          <w:rtl/>
        </w:rPr>
        <w:t xml:space="preserve"> وأخوه عبد الله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r w:rsidRPr="007B62FF">
        <w:rPr>
          <w:rtl/>
        </w:rPr>
        <w:t xml:space="preserve"> قد أكثر ابنا بسطام في طب الأئمة </w:t>
      </w:r>
      <w:r w:rsidRPr="0017382C">
        <w:rPr>
          <w:rStyle w:val="libAlaemChar"/>
          <w:rtl/>
        </w:rPr>
        <w:t>عليهم‌السلام</w:t>
      </w:r>
      <w:r w:rsidRPr="007B62FF">
        <w:rPr>
          <w:rtl/>
        </w:rPr>
        <w:t xml:space="preserve"> من الرواية عن عبد الله بن سنان</w:t>
      </w:r>
      <w:r w:rsidR="00527246">
        <w:rPr>
          <w:rtl/>
        </w:rPr>
        <w:t>،</w:t>
      </w:r>
      <w:r w:rsidRPr="007B62FF">
        <w:rPr>
          <w:rtl/>
        </w:rPr>
        <w:t xml:space="preserve"> عن أخيه محمّد بن سنان </w:t>
      </w:r>
      <w:r w:rsidRPr="0017382C">
        <w:rPr>
          <w:rStyle w:val="libFootnotenumChar"/>
          <w:rtl/>
        </w:rPr>
        <w:t>(6)</w:t>
      </w:r>
      <w:r w:rsidR="00527246">
        <w:rPr>
          <w:rtl/>
        </w:rPr>
        <w:t>،</w:t>
      </w:r>
      <w:r w:rsidRPr="007B62FF">
        <w:rPr>
          <w:rtl/>
        </w:rPr>
        <w:t xml:space="preserve"> ومنه يعلم علوّ مقامه.</w:t>
      </w:r>
    </w:p>
    <w:p w:rsidR="0017382C" w:rsidRDefault="0017382C" w:rsidP="00E10B1D">
      <w:pPr>
        <w:pStyle w:val="Heading3"/>
        <w:rPr>
          <w:rtl/>
        </w:rPr>
      </w:pPr>
      <w:bookmarkStart w:id="220" w:name="_Toc394921440"/>
      <w:r w:rsidRPr="004F14F2">
        <w:rPr>
          <w:rtl/>
        </w:rPr>
        <w:t>[2530] محمّد بن السِّنْدِيّ</w:t>
      </w:r>
      <w:r w:rsidR="00527246">
        <w:rPr>
          <w:rtl/>
        </w:rPr>
        <w:t>:</w:t>
      </w:r>
      <w:bookmarkEnd w:id="220"/>
    </w:p>
    <w:p w:rsidR="0017382C" w:rsidRPr="007B62FF" w:rsidRDefault="0017382C" w:rsidP="0017382C">
      <w:pPr>
        <w:pStyle w:val="libNormal"/>
        <w:rPr>
          <w:rtl/>
        </w:rPr>
      </w:pPr>
      <w:r w:rsidRPr="007B62FF">
        <w:rPr>
          <w:rtl/>
        </w:rPr>
        <w:t>عنه</w:t>
      </w:r>
      <w:r w:rsidR="00527246">
        <w:rPr>
          <w:rtl/>
        </w:rPr>
        <w:t>:</w:t>
      </w:r>
      <w:r w:rsidRPr="007B62FF">
        <w:rPr>
          <w:rtl/>
        </w:rPr>
        <w:t xml:space="preserve"> الجَليل أحمد بن داود بن علي القمّي</w:t>
      </w:r>
      <w:r w:rsidR="00527246">
        <w:rPr>
          <w:rtl/>
        </w:rPr>
        <w:t>،</w:t>
      </w:r>
      <w:r w:rsidRPr="007B62FF">
        <w:rPr>
          <w:rtl/>
        </w:rPr>
        <w:t xml:space="preserve"> في من لم يرو</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الكشي 2</w:t>
      </w:r>
      <w:r w:rsidR="00527246">
        <w:rPr>
          <w:rtl/>
        </w:rPr>
        <w:t>:</w:t>
      </w:r>
      <w:r w:rsidRPr="007B62FF">
        <w:rPr>
          <w:rtl/>
        </w:rPr>
        <w:t xml:space="preserve"> 538 / 477.</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290 / 164.</w:t>
      </w:r>
    </w:p>
    <w:p w:rsidR="0017382C" w:rsidRPr="007B62FF" w:rsidRDefault="0017382C" w:rsidP="0017382C">
      <w:pPr>
        <w:pStyle w:val="libFootnote0"/>
        <w:rPr>
          <w:rtl/>
        </w:rPr>
      </w:pPr>
      <w:r w:rsidRPr="007B62FF">
        <w:rPr>
          <w:rtl/>
        </w:rPr>
        <w:t>(3) تهذيب الأحكام 5</w:t>
      </w:r>
      <w:r w:rsidR="00527246">
        <w:rPr>
          <w:rtl/>
        </w:rPr>
        <w:t>:</w:t>
      </w:r>
      <w:r w:rsidRPr="007B62FF">
        <w:rPr>
          <w:rtl/>
        </w:rPr>
        <w:t xml:space="preserve"> 189 / 627.</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291 / 170.</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288 / 129.</w:t>
      </w:r>
    </w:p>
    <w:p w:rsidR="0017382C" w:rsidRPr="007B62FF" w:rsidRDefault="0017382C" w:rsidP="0017382C">
      <w:pPr>
        <w:pStyle w:val="libFootnote0"/>
        <w:rPr>
          <w:rtl/>
        </w:rPr>
      </w:pPr>
      <w:r w:rsidRPr="007B62FF">
        <w:rPr>
          <w:rtl/>
        </w:rPr>
        <w:t xml:space="preserve">(6) طب الأئمة </w:t>
      </w:r>
      <w:r w:rsidRPr="0017382C">
        <w:rPr>
          <w:rStyle w:val="libAlaemChar"/>
          <w:rtl/>
        </w:rPr>
        <w:t>عليهم‌السلام</w:t>
      </w:r>
      <w:r w:rsidR="00527246">
        <w:rPr>
          <w:rtl/>
        </w:rPr>
        <w:t>:</w:t>
      </w:r>
      <w:r w:rsidRPr="007B62FF">
        <w:rPr>
          <w:rtl/>
        </w:rPr>
        <w:t xml:space="preserve"> 15 / 16 </w:t>
      </w:r>
      <w:r>
        <w:rPr>
          <w:rtl/>
        </w:rPr>
        <w:t>(</w:t>
      </w:r>
      <w:r w:rsidRPr="007B62FF">
        <w:rPr>
          <w:rtl/>
        </w:rPr>
        <w:t>مع الوسائط</w:t>
      </w:r>
      <w:r>
        <w:rPr>
          <w:rtl/>
        </w:rPr>
        <w:t>)</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عنهم </w:t>
      </w:r>
      <w:r w:rsidRPr="0017382C">
        <w:rPr>
          <w:rStyle w:val="libAlaemChar"/>
          <w:rtl/>
        </w:rPr>
        <w:t>عليهم‌السلام</w:t>
      </w:r>
      <w:r w:rsidRPr="007B62FF">
        <w:rPr>
          <w:rtl/>
        </w:rPr>
        <w:t xml:space="preserve"> </w:t>
      </w:r>
      <w:r w:rsidRPr="0017382C">
        <w:rPr>
          <w:rStyle w:val="libFootnotenumChar"/>
          <w:rtl/>
        </w:rPr>
        <w:t>(1)</w:t>
      </w:r>
      <w:r w:rsidR="00527246">
        <w:rPr>
          <w:rtl/>
        </w:rPr>
        <w:t>،</w:t>
      </w:r>
      <w:r w:rsidRPr="007B62FF">
        <w:rPr>
          <w:rtl/>
        </w:rPr>
        <w:t xml:space="preserve"> والصفار </w:t>
      </w:r>
      <w:r w:rsidRPr="0017382C">
        <w:rPr>
          <w:rStyle w:val="libFootnotenumChar"/>
          <w:rtl/>
        </w:rPr>
        <w:t>(2)</w:t>
      </w:r>
      <w:r w:rsidR="00527246">
        <w:rPr>
          <w:rtl/>
        </w:rPr>
        <w:t>،</w:t>
      </w:r>
      <w:r w:rsidRPr="007B62FF">
        <w:rPr>
          <w:rtl/>
        </w:rPr>
        <w:t xml:space="preserve"> ومحمّد بن علي بن محبوب </w:t>
      </w:r>
      <w:r w:rsidRPr="0017382C">
        <w:rPr>
          <w:rStyle w:val="libFootnotenumChar"/>
          <w:rtl/>
        </w:rPr>
        <w:t>(3)</w:t>
      </w:r>
      <w:r w:rsidR="00527246">
        <w:rPr>
          <w:rtl/>
        </w:rPr>
        <w:t>،</w:t>
      </w:r>
      <w:r w:rsidRPr="007B62FF">
        <w:rPr>
          <w:rtl/>
        </w:rPr>
        <w:t xml:space="preserve"> ومحمّد بن أحمد بن هشام</w:t>
      </w:r>
      <w:r w:rsidR="00527246">
        <w:rPr>
          <w:rtl/>
        </w:rPr>
        <w:t>،</w:t>
      </w:r>
      <w:r w:rsidRPr="007B62FF">
        <w:rPr>
          <w:rtl/>
        </w:rPr>
        <w:t xml:space="preserve"> من مشايخ علي بن بابويه </w:t>
      </w:r>
      <w:r w:rsidRPr="0017382C">
        <w:rPr>
          <w:rStyle w:val="libFootnotenumChar"/>
          <w:rtl/>
        </w:rPr>
        <w:t>(4)</w:t>
      </w:r>
      <w:r>
        <w:rPr>
          <w:rtl/>
        </w:rPr>
        <w:t>.</w:t>
      </w:r>
    </w:p>
    <w:p w:rsidR="0017382C" w:rsidRDefault="0017382C" w:rsidP="00E10B1D">
      <w:pPr>
        <w:pStyle w:val="Heading3"/>
        <w:rPr>
          <w:rtl/>
        </w:rPr>
      </w:pPr>
      <w:bookmarkStart w:id="221" w:name="_Toc394921441"/>
      <w:r w:rsidRPr="004F14F2">
        <w:rPr>
          <w:rtl/>
        </w:rPr>
        <w:t>[2531] محمّد بن سَوادة الأزْدِيّ</w:t>
      </w:r>
      <w:r w:rsidR="00527246">
        <w:rPr>
          <w:rtl/>
        </w:rPr>
        <w:t>:</w:t>
      </w:r>
      <w:bookmarkEnd w:id="221"/>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222" w:name="_Toc394921442"/>
      <w:r w:rsidRPr="004F14F2">
        <w:rPr>
          <w:rtl/>
        </w:rPr>
        <w:t>[2532] محمّد بن سُوَيد الأسَدِيّ</w:t>
      </w:r>
      <w:r w:rsidR="00527246">
        <w:rPr>
          <w:rtl/>
        </w:rPr>
        <w:t>:</w:t>
      </w:r>
      <w:bookmarkEnd w:id="222"/>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Pr="00E10B1D" w:rsidRDefault="0017382C" w:rsidP="0063324D">
      <w:pPr>
        <w:pStyle w:val="Heading3"/>
        <w:rPr>
          <w:rStyle w:val="Heading3Char"/>
          <w:rtl/>
        </w:rPr>
      </w:pPr>
      <w:bookmarkStart w:id="223" w:name="_Toc394921443"/>
      <w:r w:rsidRPr="00E10B1D">
        <w:rPr>
          <w:rStyle w:val="Heading3Char"/>
          <w:rtl/>
        </w:rPr>
        <w:t xml:space="preserve">[2533] محمّد بن سُوَيد القابضي </w:t>
      </w:r>
      <w:r w:rsidRPr="0017382C">
        <w:rPr>
          <w:rStyle w:val="libFootnotenumChar"/>
          <w:rtl/>
        </w:rPr>
        <w:t>(7)</w:t>
      </w:r>
      <w:r w:rsidR="00527246" w:rsidRPr="00E10B1D">
        <w:rPr>
          <w:rStyle w:val="Heading3Char"/>
          <w:rtl/>
        </w:rPr>
        <w:t>:</w:t>
      </w:r>
      <w:bookmarkEnd w:id="223"/>
    </w:p>
    <w:p w:rsidR="0017382C" w:rsidRPr="007B62FF" w:rsidRDefault="0017382C" w:rsidP="0017382C">
      <w:pPr>
        <w:pStyle w:val="libNormal"/>
        <w:rPr>
          <w:rtl/>
        </w:rPr>
      </w:pPr>
      <w:r w:rsidRPr="007B62FF">
        <w:rPr>
          <w:rtl/>
        </w:rPr>
        <w:t>الهَمْدَانِيّ</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Default="0017382C" w:rsidP="00E10B1D">
      <w:pPr>
        <w:pStyle w:val="Heading3"/>
        <w:rPr>
          <w:rtl/>
        </w:rPr>
      </w:pPr>
      <w:bookmarkStart w:id="224" w:name="_Toc394921444"/>
      <w:r w:rsidRPr="004F14F2">
        <w:rPr>
          <w:rtl/>
        </w:rPr>
        <w:t>[2534] محمّد بن سهل الأزْدِيّ</w:t>
      </w:r>
      <w:r w:rsidR="00527246">
        <w:rPr>
          <w:rtl/>
        </w:rPr>
        <w:t>:</w:t>
      </w:r>
      <w:bookmarkEnd w:id="224"/>
    </w:p>
    <w:p w:rsidR="0017382C" w:rsidRPr="007B62FF" w:rsidRDefault="0017382C" w:rsidP="0017382C">
      <w:pPr>
        <w:pStyle w:val="libNormal"/>
        <w:rPr>
          <w:rtl/>
        </w:rPr>
      </w:pPr>
      <w:r w:rsidRPr="007B62FF">
        <w:rPr>
          <w:rtl/>
        </w:rPr>
        <w:t>البارقيّ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p>
    <w:p w:rsidR="0017382C" w:rsidRDefault="0017382C" w:rsidP="00E10B1D">
      <w:pPr>
        <w:pStyle w:val="Heading3"/>
        <w:rPr>
          <w:rtl/>
        </w:rPr>
      </w:pPr>
      <w:bookmarkStart w:id="225" w:name="_Toc394921445"/>
      <w:r w:rsidRPr="004F14F2">
        <w:rPr>
          <w:rtl/>
        </w:rPr>
        <w:t>[2535] محمّد بن سهل الأسَدِيّ</w:t>
      </w:r>
      <w:r w:rsidR="00527246">
        <w:rPr>
          <w:rtl/>
        </w:rPr>
        <w:t>:</w:t>
      </w:r>
      <w:bookmarkEnd w:id="225"/>
    </w:p>
    <w:p w:rsidR="0017382C" w:rsidRPr="007B62FF" w:rsidRDefault="0017382C" w:rsidP="0017382C">
      <w:pPr>
        <w:pStyle w:val="libNormal"/>
        <w:rPr>
          <w:rtl/>
        </w:rPr>
      </w:pPr>
      <w:r w:rsidRPr="007B62FF">
        <w:rPr>
          <w:rtl/>
        </w:rPr>
        <w:t>كُوفِيّ</w:t>
      </w:r>
      <w:r w:rsidR="00527246">
        <w:rPr>
          <w:rtl/>
        </w:rPr>
        <w:t>،</w:t>
      </w:r>
      <w:r w:rsidRPr="007B62FF">
        <w:rPr>
          <w:rtl/>
        </w:rPr>
        <w:t xml:space="preserve"> رواية الكميت بن زيد</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(10)</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492 / 5</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محمد السندي روى عن علي بن الحكم</w:t>
      </w:r>
      <w:r>
        <w:rPr>
          <w:rtl/>
        </w:rPr>
        <w:t>)</w:t>
      </w:r>
      <w:r w:rsidRPr="007B62FF">
        <w:rPr>
          <w:rtl/>
        </w:rPr>
        <w:t xml:space="preserve"> وأُنظر رواية أحمد بن داود عنه في التهذيب 6</w:t>
      </w:r>
      <w:r w:rsidR="00527246">
        <w:rPr>
          <w:rtl/>
        </w:rPr>
        <w:t>:</w:t>
      </w:r>
      <w:r w:rsidRPr="007B62FF">
        <w:rPr>
          <w:rtl/>
        </w:rPr>
        <w:t xml:space="preserve"> 78 / 155.</w:t>
      </w:r>
    </w:p>
    <w:p w:rsidR="0017382C" w:rsidRPr="007B62FF" w:rsidRDefault="0017382C" w:rsidP="0017382C">
      <w:pPr>
        <w:pStyle w:val="libFootnote0"/>
        <w:rPr>
          <w:rtl/>
        </w:rPr>
      </w:pPr>
      <w:r w:rsidRPr="007B62FF">
        <w:rPr>
          <w:rtl/>
        </w:rPr>
        <w:t>(2) تهذيب الأحكام 1</w:t>
      </w:r>
      <w:r w:rsidR="00527246">
        <w:rPr>
          <w:rtl/>
        </w:rPr>
        <w:t>:</w:t>
      </w:r>
      <w:r w:rsidRPr="007B62FF">
        <w:rPr>
          <w:rtl/>
        </w:rPr>
        <w:t xml:space="preserve"> 272 / 801.</w:t>
      </w:r>
    </w:p>
    <w:p w:rsidR="0017382C" w:rsidRPr="007B62FF" w:rsidRDefault="0017382C" w:rsidP="0017382C">
      <w:pPr>
        <w:pStyle w:val="libFootnote0"/>
        <w:rPr>
          <w:rtl/>
        </w:rPr>
      </w:pPr>
      <w:r w:rsidRPr="007B62FF">
        <w:rPr>
          <w:rtl/>
        </w:rPr>
        <w:t>(3) تهذيب الأحكام 7</w:t>
      </w:r>
      <w:r w:rsidR="00527246">
        <w:rPr>
          <w:rtl/>
        </w:rPr>
        <w:t>:</w:t>
      </w:r>
      <w:r w:rsidRPr="007B62FF">
        <w:rPr>
          <w:rtl/>
        </w:rPr>
        <w:t xml:space="preserve"> 221 / 968.</w:t>
      </w:r>
    </w:p>
    <w:p w:rsidR="0017382C" w:rsidRPr="007B62FF" w:rsidRDefault="0017382C" w:rsidP="0017382C">
      <w:pPr>
        <w:pStyle w:val="libFootnote0"/>
        <w:rPr>
          <w:rtl/>
        </w:rPr>
      </w:pPr>
      <w:r w:rsidRPr="007B62FF">
        <w:rPr>
          <w:rtl/>
        </w:rPr>
        <w:t>(4) ثواب الأعمال</w:t>
      </w:r>
      <w:r w:rsidR="00527246">
        <w:rPr>
          <w:rtl/>
        </w:rPr>
        <w:t>:</w:t>
      </w:r>
      <w:r w:rsidRPr="007B62FF">
        <w:rPr>
          <w:rtl/>
        </w:rPr>
        <w:t xml:space="preserve"> 47 / 3.</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290 / 167.</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290 / 160.</w:t>
      </w:r>
    </w:p>
    <w:p w:rsidR="0017382C" w:rsidRPr="007B62FF" w:rsidRDefault="0017382C" w:rsidP="0017382C">
      <w:pPr>
        <w:pStyle w:val="libFootnote0"/>
        <w:rPr>
          <w:rtl/>
        </w:rPr>
      </w:pPr>
      <w:r w:rsidRPr="007B62FF">
        <w:rPr>
          <w:rtl/>
        </w:rPr>
        <w:t>(7) في المصدر</w:t>
      </w:r>
      <w:r w:rsidR="00527246">
        <w:rPr>
          <w:rtl/>
        </w:rPr>
        <w:t>:</w:t>
      </w:r>
      <w:r w:rsidRPr="007B62FF">
        <w:rPr>
          <w:rtl/>
        </w:rPr>
        <w:t xml:space="preserve"> </w:t>
      </w:r>
      <w:r>
        <w:rPr>
          <w:rtl/>
        </w:rPr>
        <w:t>(</w:t>
      </w:r>
      <w:r w:rsidRPr="007B62FF">
        <w:rPr>
          <w:rtl/>
        </w:rPr>
        <w:t>الوابصي</w:t>
      </w:r>
      <w:r>
        <w:rPr>
          <w:rtl/>
        </w:rPr>
        <w:t>)</w:t>
      </w:r>
      <w:r w:rsidR="00527246">
        <w:rPr>
          <w:rtl/>
        </w:rPr>
        <w:t>،</w:t>
      </w:r>
      <w:r w:rsidRPr="007B62FF">
        <w:rPr>
          <w:rtl/>
        </w:rPr>
        <w:t xml:space="preserve"> وفي مجمع الرجال 5</w:t>
      </w:r>
      <w:r w:rsidR="00527246">
        <w:rPr>
          <w:rtl/>
        </w:rPr>
        <w:t>:</w:t>
      </w:r>
      <w:r w:rsidRPr="007B62FF">
        <w:rPr>
          <w:rtl/>
        </w:rPr>
        <w:t xml:space="preserve"> 232 </w:t>
      </w:r>
      <w:r>
        <w:rPr>
          <w:rtl/>
        </w:rPr>
        <w:t>(</w:t>
      </w:r>
      <w:r w:rsidRPr="007B62FF">
        <w:rPr>
          <w:rtl/>
        </w:rPr>
        <w:t>الوابشي</w:t>
      </w:r>
      <w:r>
        <w:rPr>
          <w:rtl/>
        </w:rPr>
        <w:t>)</w:t>
      </w:r>
      <w:r w:rsidR="00527246">
        <w:rPr>
          <w:rtl/>
        </w:rPr>
        <w:t>،</w:t>
      </w:r>
      <w:r w:rsidRPr="007B62FF">
        <w:rPr>
          <w:rtl/>
        </w:rPr>
        <w:t xml:space="preserve"> وما في جامع الرواة 2</w:t>
      </w:r>
      <w:r w:rsidR="00527246">
        <w:rPr>
          <w:rtl/>
        </w:rPr>
        <w:t>:</w:t>
      </w:r>
      <w:r w:rsidRPr="007B62FF">
        <w:rPr>
          <w:rtl/>
        </w:rPr>
        <w:t xml:space="preserve"> 129 موافق لما في الأصل والحجرية.</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290 / 159.</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289 / 148.</w:t>
      </w:r>
    </w:p>
    <w:p w:rsidR="0017382C" w:rsidRPr="007B62FF" w:rsidRDefault="0017382C" w:rsidP="0017382C">
      <w:pPr>
        <w:pStyle w:val="libFootnote0"/>
        <w:rPr>
          <w:rtl/>
        </w:rPr>
      </w:pPr>
      <w:r w:rsidRPr="007B62FF">
        <w:rPr>
          <w:rtl/>
        </w:rPr>
        <w:t>(10) رجال الشيخ</w:t>
      </w:r>
      <w:r w:rsidR="00527246">
        <w:rPr>
          <w:rtl/>
        </w:rPr>
        <w:t>:</w:t>
      </w:r>
      <w:r w:rsidRPr="007B62FF">
        <w:rPr>
          <w:rtl/>
        </w:rPr>
        <w:t xml:space="preserve"> 289 / 149.</w:t>
      </w:r>
    </w:p>
    <w:p w:rsidR="0017382C" w:rsidRDefault="0017382C" w:rsidP="00C613E8">
      <w:pPr>
        <w:pStyle w:val="libNormal"/>
        <w:rPr>
          <w:rtl/>
        </w:rPr>
      </w:pPr>
      <w:r>
        <w:rPr>
          <w:rtl/>
        </w:rPr>
        <w:br w:type="page"/>
      </w:r>
    </w:p>
    <w:p w:rsidR="0017382C" w:rsidRDefault="0017382C" w:rsidP="00E10B1D">
      <w:pPr>
        <w:pStyle w:val="Heading3"/>
        <w:rPr>
          <w:rtl/>
        </w:rPr>
      </w:pPr>
      <w:bookmarkStart w:id="226" w:name="_Toc394921446"/>
      <w:r w:rsidRPr="004F14F2">
        <w:rPr>
          <w:rtl/>
        </w:rPr>
        <w:lastRenderedPageBreak/>
        <w:t>[2536] محمّد بن سهل ا</w:t>
      </w:r>
      <w:r w:rsidR="00E10B1D">
        <w:rPr>
          <w:rtl/>
        </w:rPr>
        <w:t>لمـُ</w:t>
      </w:r>
      <w:r w:rsidRPr="004F14F2">
        <w:rPr>
          <w:rtl/>
        </w:rPr>
        <w:t>زَنِيّ</w:t>
      </w:r>
      <w:r w:rsidR="00527246">
        <w:rPr>
          <w:rtl/>
        </w:rPr>
        <w:t>:</w:t>
      </w:r>
      <w:bookmarkEnd w:id="226"/>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227" w:name="_Toc394921447"/>
      <w:r w:rsidRPr="004F14F2">
        <w:rPr>
          <w:rtl/>
        </w:rPr>
        <w:t>[2537] محمّد بن سهل بن اليسع</w:t>
      </w:r>
      <w:r w:rsidR="00527246">
        <w:rPr>
          <w:rtl/>
        </w:rPr>
        <w:t>:</w:t>
      </w:r>
      <w:bookmarkEnd w:id="227"/>
    </w:p>
    <w:p w:rsidR="0017382C" w:rsidRPr="007B62FF" w:rsidRDefault="0017382C" w:rsidP="0017382C">
      <w:pPr>
        <w:pStyle w:val="libNormal"/>
        <w:rPr>
          <w:rtl/>
        </w:rPr>
      </w:pPr>
      <w:r w:rsidRPr="007B62FF">
        <w:rPr>
          <w:rtl/>
        </w:rPr>
        <w:t>الأَشْعَرِيّ</w:t>
      </w:r>
      <w:r w:rsidR="00527246">
        <w:rPr>
          <w:rtl/>
        </w:rPr>
        <w:t>،</w:t>
      </w:r>
      <w:r w:rsidRPr="007B62FF">
        <w:rPr>
          <w:rtl/>
        </w:rPr>
        <w:t xml:space="preserve"> القُمِيّ</w:t>
      </w:r>
      <w:r w:rsidR="00527246">
        <w:rPr>
          <w:rtl/>
        </w:rPr>
        <w:t>،</w:t>
      </w:r>
      <w:r w:rsidRPr="007B62FF">
        <w:rPr>
          <w:rtl/>
        </w:rPr>
        <w:t xml:space="preserve"> في النجاشي</w:t>
      </w:r>
      <w:r w:rsidR="00527246">
        <w:rPr>
          <w:rtl/>
        </w:rPr>
        <w:t>:</w:t>
      </w:r>
      <w:r w:rsidRPr="007B62FF">
        <w:rPr>
          <w:rtl/>
        </w:rPr>
        <w:t xml:space="preserve"> له كتاب يرويه جماعة</w:t>
      </w:r>
      <w:r w:rsidR="00527246">
        <w:rPr>
          <w:rtl/>
        </w:rPr>
        <w:t>،</w:t>
      </w:r>
      <w:r w:rsidRPr="007B62FF">
        <w:rPr>
          <w:rtl/>
        </w:rPr>
        <w:t xml:space="preserve"> أخبرنا علي ابن أحمد</w:t>
      </w:r>
      <w:r w:rsidR="00527246">
        <w:rPr>
          <w:rtl/>
        </w:rPr>
        <w:t>،</w:t>
      </w:r>
      <w:r w:rsidRPr="007B62FF">
        <w:rPr>
          <w:rtl/>
        </w:rPr>
        <w:t xml:space="preserve"> قال</w:t>
      </w:r>
      <w:r w:rsidR="00527246">
        <w:rPr>
          <w:rtl/>
        </w:rPr>
        <w:t>:</w:t>
      </w:r>
      <w:r w:rsidRPr="007B62FF">
        <w:rPr>
          <w:rtl/>
        </w:rPr>
        <w:t xml:space="preserve"> حدثنا محمّد بن الحسن</w:t>
      </w:r>
      <w:r w:rsidR="00527246">
        <w:rPr>
          <w:rtl/>
        </w:rPr>
        <w:t>،</w:t>
      </w:r>
      <w:r w:rsidRPr="007B62FF">
        <w:rPr>
          <w:rtl/>
        </w:rPr>
        <w:t xml:space="preserve"> قال</w:t>
      </w:r>
      <w:r w:rsidR="00527246">
        <w:rPr>
          <w:rtl/>
        </w:rPr>
        <w:t>:</w:t>
      </w:r>
      <w:r w:rsidRPr="007B62FF">
        <w:rPr>
          <w:rtl/>
        </w:rPr>
        <w:t xml:space="preserve"> حدثنا سعد والحميري ومحمّد بن يحيى وأحمد بن إدريس</w:t>
      </w:r>
      <w:r w:rsidR="00527246">
        <w:rPr>
          <w:rtl/>
        </w:rPr>
        <w:t>،</w:t>
      </w:r>
      <w:r w:rsidRPr="007B62FF">
        <w:rPr>
          <w:rtl/>
        </w:rPr>
        <w:t xml:space="preserve"> عن أحمد بن محمّد بن عيسى</w:t>
      </w:r>
      <w:r w:rsidR="00527246">
        <w:rPr>
          <w:rtl/>
        </w:rPr>
        <w:t>،</w:t>
      </w:r>
      <w:r w:rsidRPr="007B62FF">
        <w:rPr>
          <w:rtl/>
        </w:rPr>
        <w:t xml:space="preserve"> عن أبيه</w:t>
      </w:r>
      <w:r w:rsidR="00527246">
        <w:rPr>
          <w:rtl/>
        </w:rPr>
        <w:t>،</w:t>
      </w:r>
      <w:r w:rsidRPr="007B62FF">
        <w:rPr>
          <w:rtl/>
        </w:rPr>
        <w:t xml:space="preserve"> عن محمّد بن سهل</w:t>
      </w:r>
      <w:r w:rsidR="00527246">
        <w:rPr>
          <w:rtl/>
        </w:rPr>
        <w:t>،</w:t>
      </w:r>
      <w:r w:rsidRPr="007B62FF">
        <w:rPr>
          <w:rtl/>
        </w:rPr>
        <w:t xml:space="preserve"> بكتابه </w:t>
      </w:r>
      <w:r w:rsidRPr="0017382C">
        <w:rPr>
          <w:rStyle w:val="libFootnotenumChar"/>
          <w:rtl/>
        </w:rPr>
        <w:t>(2)</w:t>
      </w:r>
      <w:r>
        <w:rPr>
          <w:rtl/>
        </w:rPr>
        <w:t>.</w:t>
      </w:r>
    </w:p>
    <w:p w:rsidR="0017382C" w:rsidRPr="007B62FF" w:rsidRDefault="0017382C" w:rsidP="0017382C">
      <w:pPr>
        <w:pStyle w:val="libNormal"/>
        <w:rPr>
          <w:rtl/>
        </w:rPr>
      </w:pPr>
      <w:r w:rsidRPr="007B62FF">
        <w:rPr>
          <w:rtl/>
        </w:rPr>
        <w:t>ولا يخفى ما في رواية هؤلاء الأجلّة كتابه</w:t>
      </w:r>
      <w:r w:rsidR="00527246">
        <w:rPr>
          <w:rtl/>
        </w:rPr>
        <w:t>،</w:t>
      </w:r>
      <w:r w:rsidRPr="007B62FF">
        <w:rPr>
          <w:rtl/>
        </w:rPr>
        <w:t xml:space="preserve"> وقوله</w:t>
      </w:r>
      <w:r w:rsidR="00527246">
        <w:rPr>
          <w:rtl/>
        </w:rPr>
        <w:t>:</w:t>
      </w:r>
      <w:r w:rsidRPr="007B62FF">
        <w:rPr>
          <w:rtl/>
        </w:rPr>
        <w:t xml:space="preserve"> يرويه جماعة من الدلالة على وثاقته</w:t>
      </w:r>
      <w:r w:rsidR="00527246">
        <w:rPr>
          <w:rtl/>
        </w:rPr>
        <w:t>،</w:t>
      </w:r>
      <w:r w:rsidRPr="007B62FF">
        <w:rPr>
          <w:rtl/>
        </w:rPr>
        <w:t xml:space="preserve"> بل جلالته</w:t>
      </w:r>
      <w:r w:rsidR="00527246">
        <w:rPr>
          <w:rtl/>
        </w:rPr>
        <w:t>،</w:t>
      </w:r>
      <w:r w:rsidRPr="007B62FF">
        <w:rPr>
          <w:rtl/>
        </w:rPr>
        <w:t xml:space="preserve"> وقد مرّ في </w:t>
      </w:r>
      <w:r>
        <w:rPr>
          <w:rtl/>
        </w:rPr>
        <w:t>(</w:t>
      </w:r>
      <w:r w:rsidRPr="007B62FF">
        <w:rPr>
          <w:rtl/>
        </w:rPr>
        <w:t>رند</w:t>
      </w:r>
      <w:r>
        <w:rPr>
          <w:rtl/>
        </w:rPr>
        <w:t>)</w:t>
      </w:r>
      <w:r w:rsidRPr="007B62FF">
        <w:rPr>
          <w:rtl/>
        </w:rPr>
        <w:t xml:space="preserve"> </w:t>
      </w:r>
      <w:r w:rsidRPr="0017382C">
        <w:rPr>
          <w:rStyle w:val="libFootnotenumChar"/>
          <w:rtl/>
        </w:rPr>
        <w:t>(3)</w:t>
      </w:r>
      <w:r w:rsidR="00527246">
        <w:rPr>
          <w:rtl/>
        </w:rPr>
        <w:t>،</w:t>
      </w:r>
      <w:r w:rsidRPr="007B62FF">
        <w:rPr>
          <w:rtl/>
        </w:rPr>
        <w:t xml:space="preserve"> فلاحظ.</w:t>
      </w:r>
    </w:p>
    <w:p w:rsidR="0017382C" w:rsidRDefault="0017382C" w:rsidP="00E10B1D">
      <w:pPr>
        <w:pStyle w:val="Heading3"/>
        <w:rPr>
          <w:rtl/>
        </w:rPr>
      </w:pPr>
      <w:bookmarkStart w:id="228" w:name="_Toc394921448"/>
      <w:r w:rsidRPr="004F14F2">
        <w:rPr>
          <w:rtl/>
        </w:rPr>
        <w:t>[2538] محمّد بن سُهَيْل الطّائِيّ</w:t>
      </w:r>
      <w:r w:rsidR="00527246">
        <w:rPr>
          <w:rtl/>
        </w:rPr>
        <w:t>:</w:t>
      </w:r>
      <w:bookmarkEnd w:id="228"/>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229" w:name="_Toc394921449"/>
      <w:r w:rsidRPr="004F14F2">
        <w:rPr>
          <w:rtl/>
        </w:rPr>
        <w:t>[2539] محمّد بن شَبِيب النَّهْدِيّ</w:t>
      </w:r>
      <w:r w:rsidR="00527246">
        <w:rPr>
          <w:rtl/>
        </w:rPr>
        <w:t>:</w:t>
      </w:r>
      <w:bookmarkEnd w:id="229"/>
    </w:p>
    <w:p w:rsidR="0017382C" w:rsidRPr="007B62FF" w:rsidRDefault="0017382C" w:rsidP="0017382C">
      <w:pPr>
        <w:pStyle w:val="libNormal"/>
        <w:rPr>
          <w:rtl/>
        </w:rPr>
      </w:pPr>
      <w:r w:rsidRPr="007B62FF">
        <w:rPr>
          <w:rtl/>
        </w:rPr>
        <w:t>كُوفِيّ</w:t>
      </w:r>
      <w:r w:rsidR="00527246">
        <w:rPr>
          <w:rtl/>
        </w:rPr>
        <w:t>،</w:t>
      </w:r>
      <w:r w:rsidRPr="007B62FF">
        <w:rPr>
          <w:rtl/>
        </w:rPr>
        <w:t xml:space="preserve"> أخو جعفر بن شبيب</w:t>
      </w:r>
      <w:r w:rsidR="00527246">
        <w:rPr>
          <w:rtl/>
        </w:rPr>
        <w:t>،</w:t>
      </w:r>
      <w:r w:rsidRPr="007B62FF">
        <w:rPr>
          <w:rtl/>
        </w:rPr>
        <w:t xml:space="preserve"> يعرف جعفر بالبرذون</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230" w:name="_Toc394921450"/>
      <w:r w:rsidRPr="004F14F2">
        <w:rPr>
          <w:rtl/>
        </w:rPr>
        <w:t>[2540] محمّد بن شجاع ا</w:t>
      </w:r>
      <w:r w:rsidR="00E10B1D">
        <w:rPr>
          <w:rtl/>
        </w:rPr>
        <w:t>لمـَ</w:t>
      </w:r>
      <w:r w:rsidRPr="004F14F2">
        <w:rPr>
          <w:rtl/>
        </w:rPr>
        <w:t>رْوَزِيّ</w:t>
      </w:r>
      <w:r w:rsidR="00527246">
        <w:rPr>
          <w:rtl/>
        </w:rPr>
        <w:t>:</w:t>
      </w:r>
      <w:bookmarkEnd w:id="230"/>
    </w:p>
    <w:p w:rsidR="0017382C" w:rsidRPr="007B62FF" w:rsidRDefault="0017382C" w:rsidP="0017382C">
      <w:pPr>
        <w:pStyle w:val="libNormal"/>
        <w:rPr>
          <w:rtl/>
        </w:rPr>
      </w:pPr>
      <w:r w:rsidRPr="007B62FF">
        <w:rPr>
          <w:rtl/>
        </w:rPr>
        <w:t>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290 / 150.</w:t>
      </w:r>
    </w:p>
    <w:p w:rsidR="0017382C" w:rsidRPr="007B62FF" w:rsidRDefault="0017382C" w:rsidP="0017382C">
      <w:pPr>
        <w:pStyle w:val="libFootnote0"/>
        <w:rPr>
          <w:rtl/>
        </w:rPr>
      </w:pPr>
      <w:r w:rsidRPr="007B62FF">
        <w:rPr>
          <w:rtl/>
        </w:rPr>
        <w:t>(2) رجال النجاشي</w:t>
      </w:r>
      <w:r w:rsidR="00527246">
        <w:rPr>
          <w:rtl/>
        </w:rPr>
        <w:t>:</w:t>
      </w:r>
      <w:r w:rsidRPr="007B62FF">
        <w:rPr>
          <w:rtl/>
        </w:rPr>
        <w:t xml:space="preserve"> 367 / 996.</w:t>
      </w:r>
    </w:p>
    <w:p w:rsidR="0017382C" w:rsidRPr="007B62FF" w:rsidRDefault="0017382C" w:rsidP="0017382C">
      <w:pPr>
        <w:pStyle w:val="libFootnote0"/>
        <w:rPr>
          <w:rtl/>
        </w:rPr>
      </w:pPr>
      <w:r w:rsidRPr="007B62FF">
        <w:rPr>
          <w:rtl/>
        </w:rPr>
        <w:t>(3) تقدم في الجزء الخامس صحيفة</w:t>
      </w:r>
      <w:r w:rsidR="00527246">
        <w:rPr>
          <w:rtl/>
        </w:rPr>
        <w:t>:</w:t>
      </w:r>
      <w:r w:rsidRPr="007B62FF">
        <w:rPr>
          <w:rtl/>
        </w:rPr>
        <w:t xml:space="preserve"> 180</w:t>
      </w:r>
      <w:r w:rsidR="00527246">
        <w:rPr>
          <w:rtl/>
        </w:rPr>
        <w:t>،</w:t>
      </w:r>
      <w:r w:rsidRPr="007B62FF">
        <w:rPr>
          <w:rtl/>
        </w:rPr>
        <w:t xml:space="preserve"> الطريق رقم</w:t>
      </w:r>
      <w:r w:rsidR="00527246">
        <w:rPr>
          <w:rtl/>
        </w:rPr>
        <w:t>:</w:t>
      </w:r>
      <w:r w:rsidRPr="007B62FF">
        <w:rPr>
          <w:rtl/>
        </w:rPr>
        <w:t xml:space="preserve"> [284] الرمز</w:t>
      </w:r>
      <w:r w:rsidR="00527246">
        <w:rPr>
          <w:rtl/>
        </w:rPr>
        <w:t>:</w:t>
      </w:r>
      <w:r w:rsidRPr="007B62FF">
        <w:rPr>
          <w:rtl/>
        </w:rPr>
        <w:t xml:space="preserve"> رفد.</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290 / 151.</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291 / 177.</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291 / 176.</w:t>
      </w:r>
    </w:p>
    <w:p w:rsidR="0017382C" w:rsidRDefault="0017382C" w:rsidP="00C613E8">
      <w:pPr>
        <w:pStyle w:val="libNormal"/>
        <w:rPr>
          <w:rtl/>
        </w:rPr>
      </w:pPr>
      <w:r>
        <w:rPr>
          <w:rtl/>
        </w:rPr>
        <w:br w:type="page"/>
      </w:r>
    </w:p>
    <w:p w:rsidR="0017382C" w:rsidRDefault="0017382C" w:rsidP="00E10B1D">
      <w:pPr>
        <w:pStyle w:val="Heading3"/>
        <w:rPr>
          <w:rtl/>
        </w:rPr>
      </w:pPr>
      <w:bookmarkStart w:id="231" w:name="_Toc394921451"/>
      <w:r w:rsidRPr="004F14F2">
        <w:rPr>
          <w:rtl/>
        </w:rPr>
        <w:lastRenderedPageBreak/>
        <w:t>[2541] محمّد بن شُعَيب</w:t>
      </w:r>
      <w:r w:rsidR="00527246">
        <w:rPr>
          <w:rtl/>
        </w:rPr>
        <w:t>:</w:t>
      </w:r>
      <w:bookmarkEnd w:id="231"/>
    </w:p>
    <w:p w:rsidR="0017382C" w:rsidRPr="007B62FF" w:rsidRDefault="0017382C" w:rsidP="0017382C">
      <w:pPr>
        <w:pStyle w:val="libNormal"/>
        <w:rPr>
          <w:rtl/>
        </w:rPr>
      </w:pPr>
      <w:r w:rsidRPr="007B62FF">
        <w:rPr>
          <w:rtl/>
        </w:rPr>
        <w:t xml:space="preserve">من أصحاب الرضا </w:t>
      </w:r>
      <w:r w:rsidRPr="0017382C">
        <w:rPr>
          <w:rStyle w:val="libAlaemChar"/>
          <w:rtl/>
        </w:rPr>
        <w:t>عليه‌السلام</w:t>
      </w:r>
      <w:r w:rsidRPr="007B62FF">
        <w:rPr>
          <w:rtl/>
        </w:rPr>
        <w:t xml:space="preserve"> </w:t>
      </w:r>
      <w:r w:rsidRPr="0017382C">
        <w:rPr>
          <w:rStyle w:val="libFootnotenumChar"/>
          <w:rtl/>
        </w:rPr>
        <w:t>(1)</w:t>
      </w:r>
      <w:r w:rsidRPr="007B62FF">
        <w:rPr>
          <w:rtl/>
        </w:rPr>
        <w:t xml:space="preserve"> يروي عنه</w:t>
      </w:r>
      <w:r w:rsidR="00527246">
        <w:rPr>
          <w:rtl/>
        </w:rPr>
        <w:t>:</w:t>
      </w:r>
      <w:r w:rsidRPr="007B62FF">
        <w:rPr>
          <w:rtl/>
        </w:rPr>
        <w:t xml:space="preserve"> الجليل يعقوب بن يزيد </w:t>
      </w:r>
      <w:r w:rsidRPr="0017382C">
        <w:rPr>
          <w:rStyle w:val="libFootnotenumChar"/>
          <w:rtl/>
        </w:rPr>
        <w:t>(2)</w:t>
      </w:r>
      <w:r w:rsidR="00527246">
        <w:rPr>
          <w:rtl/>
        </w:rPr>
        <w:t>،</w:t>
      </w:r>
      <w:r w:rsidRPr="007B62FF">
        <w:rPr>
          <w:rtl/>
        </w:rPr>
        <w:t xml:space="preserve"> ومحمّد بن عيسى بن عبيد </w:t>
      </w:r>
      <w:r w:rsidRPr="0017382C">
        <w:rPr>
          <w:rStyle w:val="libFootnotenumChar"/>
          <w:rtl/>
        </w:rPr>
        <w:t>(3)</w:t>
      </w:r>
      <w:r w:rsidR="00527246">
        <w:rPr>
          <w:rtl/>
        </w:rPr>
        <w:t>،</w:t>
      </w:r>
      <w:r w:rsidRPr="007B62FF">
        <w:rPr>
          <w:rtl/>
        </w:rPr>
        <w:t xml:space="preserve"> ومحمّد بن عبد الحميد </w:t>
      </w:r>
      <w:r w:rsidRPr="0017382C">
        <w:rPr>
          <w:rStyle w:val="libFootnotenumChar"/>
          <w:rtl/>
        </w:rPr>
        <w:t>(4)</w:t>
      </w:r>
      <w:r w:rsidR="00527246">
        <w:rPr>
          <w:rtl/>
        </w:rPr>
        <w:t>،</w:t>
      </w:r>
      <w:r w:rsidRPr="007B62FF">
        <w:rPr>
          <w:rtl/>
        </w:rPr>
        <w:t xml:space="preserve"> وعمرو بن عثمان </w:t>
      </w:r>
      <w:r w:rsidRPr="0017382C">
        <w:rPr>
          <w:rStyle w:val="libFootnotenumChar"/>
          <w:rtl/>
        </w:rPr>
        <w:t>(5)</w:t>
      </w:r>
      <w:r w:rsidR="00527246">
        <w:rPr>
          <w:rtl/>
        </w:rPr>
        <w:t>،</w:t>
      </w:r>
      <w:r w:rsidRPr="007B62FF">
        <w:rPr>
          <w:rtl/>
        </w:rPr>
        <w:t xml:space="preserve"> وأحمد بن أبي عبد الله </w:t>
      </w:r>
      <w:r w:rsidRPr="0017382C">
        <w:rPr>
          <w:rStyle w:val="libFootnotenumChar"/>
          <w:rtl/>
        </w:rPr>
        <w:t>(6)</w:t>
      </w:r>
      <w:r>
        <w:rPr>
          <w:rtl/>
        </w:rPr>
        <w:t>.</w:t>
      </w:r>
    </w:p>
    <w:p w:rsidR="0017382C" w:rsidRDefault="0017382C" w:rsidP="00E10B1D">
      <w:pPr>
        <w:pStyle w:val="Heading3"/>
        <w:rPr>
          <w:rtl/>
        </w:rPr>
      </w:pPr>
      <w:bookmarkStart w:id="232" w:name="_Toc394921452"/>
      <w:r w:rsidRPr="004F14F2">
        <w:rPr>
          <w:rtl/>
        </w:rPr>
        <w:t>[2542] محمّد بن شَمْعون النَّجاشي</w:t>
      </w:r>
      <w:r w:rsidR="00527246">
        <w:rPr>
          <w:rtl/>
        </w:rPr>
        <w:t>:</w:t>
      </w:r>
      <w:bookmarkEnd w:id="232"/>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233" w:name="_Toc394921453"/>
      <w:r w:rsidRPr="004F14F2">
        <w:rPr>
          <w:rtl/>
        </w:rPr>
        <w:t>[2543] محمّد بن شِهاب الجَرْمِيّ</w:t>
      </w:r>
      <w:r w:rsidR="00527246">
        <w:rPr>
          <w:rtl/>
        </w:rPr>
        <w:t>:</w:t>
      </w:r>
      <w:bookmarkEnd w:id="233"/>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Default="0017382C" w:rsidP="00E10B1D">
      <w:pPr>
        <w:pStyle w:val="Heading3"/>
        <w:rPr>
          <w:rtl/>
        </w:rPr>
      </w:pPr>
      <w:bookmarkStart w:id="234" w:name="_Toc394921454"/>
      <w:r w:rsidRPr="004F14F2">
        <w:rPr>
          <w:rtl/>
        </w:rPr>
        <w:t>[2544] محمّد بن شِهاب الزُّهْرِيّ</w:t>
      </w:r>
      <w:r w:rsidR="00527246">
        <w:rPr>
          <w:rtl/>
        </w:rPr>
        <w:t>:</w:t>
      </w:r>
      <w:bookmarkEnd w:id="234"/>
    </w:p>
    <w:p w:rsidR="0017382C" w:rsidRPr="007B62FF" w:rsidRDefault="0017382C" w:rsidP="0017382C">
      <w:pPr>
        <w:pStyle w:val="libNormal"/>
        <w:rPr>
          <w:rtl/>
        </w:rPr>
      </w:pPr>
      <w:r w:rsidRPr="007B62FF">
        <w:rPr>
          <w:rtl/>
        </w:rPr>
        <w:t xml:space="preserve">يأتي في محمّد بن مسلم </w:t>
      </w:r>
      <w:r w:rsidRPr="0017382C">
        <w:rPr>
          <w:rStyle w:val="libFootnotenumChar"/>
          <w:rtl/>
        </w:rPr>
        <w:t>(9)</w:t>
      </w:r>
      <w:r>
        <w:rPr>
          <w:rtl/>
        </w:rPr>
        <w:t>.</w:t>
      </w:r>
    </w:p>
    <w:p w:rsidR="0017382C" w:rsidRDefault="0017382C" w:rsidP="00E10B1D">
      <w:pPr>
        <w:pStyle w:val="Heading3"/>
        <w:rPr>
          <w:rtl/>
        </w:rPr>
      </w:pPr>
      <w:bookmarkStart w:id="235" w:name="_Toc394921455"/>
      <w:r w:rsidRPr="004F14F2">
        <w:rPr>
          <w:rtl/>
        </w:rPr>
        <w:t>[2545] محمّد بن شِهاب بن زيد</w:t>
      </w:r>
      <w:r w:rsidR="00527246">
        <w:rPr>
          <w:rtl/>
        </w:rPr>
        <w:t>:</w:t>
      </w:r>
      <w:bookmarkEnd w:id="235"/>
    </w:p>
    <w:p w:rsidR="0017382C" w:rsidRPr="007B62FF" w:rsidRDefault="0017382C" w:rsidP="0017382C">
      <w:pPr>
        <w:pStyle w:val="libNormal"/>
        <w:rPr>
          <w:rtl/>
        </w:rPr>
      </w:pPr>
      <w:r w:rsidRPr="007B62FF">
        <w:rPr>
          <w:rtl/>
        </w:rPr>
        <w:t>أبو الحسن البَارِقِيّ</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(10)</w:t>
      </w:r>
      <w:r>
        <w:rPr>
          <w:rtl/>
        </w:rPr>
        <w:t>.</w:t>
      </w:r>
    </w:p>
    <w:p w:rsidR="0017382C" w:rsidRDefault="0017382C" w:rsidP="00E10B1D">
      <w:pPr>
        <w:pStyle w:val="Heading3"/>
        <w:rPr>
          <w:rtl/>
        </w:rPr>
      </w:pPr>
      <w:bookmarkStart w:id="236" w:name="_Toc394921456"/>
      <w:r w:rsidRPr="004F14F2">
        <w:rPr>
          <w:rtl/>
        </w:rPr>
        <w:t>[2546] محمّد بن شِهاب بن عَلاّف</w:t>
      </w:r>
      <w:r w:rsidR="00527246">
        <w:rPr>
          <w:rtl/>
        </w:rPr>
        <w:t>:</w:t>
      </w:r>
      <w:bookmarkEnd w:id="236"/>
    </w:p>
    <w:p w:rsidR="0017382C" w:rsidRPr="007B62FF" w:rsidRDefault="0017382C" w:rsidP="0017382C">
      <w:pPr>
        <w:pStyle w:val="libNormal"/>
        <w:rPr>
          <w:rtl/>
        </w:rPr>
      </w:pPr>
      <w:r w:rsidRPr="007B62FF">
        <w:rPr>
          <w:rtl/>
        </w:rPr>
        <w:t>العبدي</w:t>
      </w:r>
      <w:r w:rsidR="00527246">
        <w:rPr>
          <w:rtl/>
        </w:rPr>
        <w:t>،</w:t>
      </w:r>
      <w:r w:rsidRPr="007B62FF">
        <w:rPr>
          <w:rtl/>
        </w:rPr>
        <w:t xml:space="preserve"> أبو همام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(11)</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392 / 69.</w:t>
      </w:r>
    </w:p>
    <w:p w:rsidR="0017382C" w:rsidRPr="007B62FF" w:rsidRDefault="0017382C" w:rsidP="0017382C">
      <w:pPr>
        <w:pStyle w:val="libFootnote0"/>
        <w:rPr>
          <w:rtl/>
        </w:rPr>
      </w:pPr>
      <w:r w:rsidRPr="007B62FF">
        <w:rPr>
          <w:rtl/>
        </w:rPr>
        <w:t>(2) تهذيب الأحكام 1</w:t>
      </w:r>
      <w:r w:rsidR="00527246">
        <w:rPr>
          <w:rtl/>
        </w:rPr>
        <w:t>:</w:t>
      </w:r>
      <w:r w:rsidRPr="007B62FF">
        <w:rPr>
          <w:rtl/>
        </w:rPr>
        <w:t xml:space="preserve"> 289 / 842.</w:t>
      </w:r>
    </w:p>
    <w:p w:rsidR="0017382C" w:rsidRPr="007B62FF" w:rsidRDefault="0017382C" w:rsidP="0017382C">
      <w:pPr>
        <w:pStyle w:val="libFootnote0"/>
        <w:rPr>
          <w:rtl/>
        </w:rPr>
      </w:pPr>
      <w:r w:rsidRPr="007B62FF">
        <w:rPr>
          <w:rtl/>
        </w:rPr>
        <w:t>(3) الكافي 1</w:t>
      </w:r>
      <w:r w:rsidR="00527246">
        <w:rPr>
          <w:rtl/>
        </w:rPr>
        <w:t>:</w:t>
      </w:r>
      <w:r w:rsidRPr="007B62FF">
        <w:rPr>
          <w:rtl/>
        </w:rPr>
        <w:t xml:space="preserve"> 320 / 2.</w:t>
      </w:r>
    </w:p>
    <w:p w:rsidR="0017382C" w:rsidRPr="007B62FF" w:rsidRDefault="0017382C" w:rsidP="0017382C">
      <w:pPr>
        <w:pStyle w:val="libFootnote0"/>
        <w:rPr>
          <w:rtl/>
        </w:rPr>
      </w:pPr>
      <w:r w:rsidRPr="007B62FF">
        <w:rPr>
          <w:rtl/>
        </w:rPr>
        <w:t>(4) الكافي 5</w:t>
      </w:r>
      <w:r w:rsidR="00527246">
        <w:rPr>
          <w:rtl/>
        </w:rPr>
        <w:t>:</w:t>
      </w:r>
      <w:r w:rsidRPr="007B62FF">
        <w:rPr>
          <w:rtl/>
        </w:rPr>
        <w:t xml:space="preserve"> 562 / 24.</w:t>
      </w:r>
    </w:p>
    <w:p w:rsidR="0017382C" w:rsidRPr="007B62FF" w:rsidRDefault="0017382C" w:rsidP="0017382C">
      <w:pPr>
        <w:pStyle w:val="libFootnote0"/>
        <w:rPr>
          <w:rtl/>
        </w:rPr>
      </w:pPr>
      <w:r w:rsidRPr="007B62FF">
        <w:rPr>
          <w:rtl/>
        </w:rPr>
        <w:t>(5) الكافي 4</w:t>
      </w:r>
      <w:r w:rsidR="00527246">
        <w:rPr>
          <w:rtl/>
        </w:rPr>
        <w:t>:</w:t>
      </w:r>
      <w:r w:rsidRPr="007B62FF">
        <w:rPr>
          <w:rtl/>
        </w:rPr>
        <w:t xml:space="preserve"> 41 / 14.</w:t>
      </w:r>
    </w:p>
    <w:p w:rsidR="0017382C" w:rsidRPr="007B62FF" w:rsidRDefault="0017382C" w:rsidP="0017382C">
      <w:pPr>
        <w:pStyle w:val="libFootnote0"/>
        <w:rPr>
          <w:rtl/>
        </w:rPr>
      </w:pPr>
      <w:r w:rsidRPr="007B62FF">
        <w:rPr>
          <w:rtl/>
        </w:rPr>
        <w:t>(6) الكافي 4</w:t>
      </w:r>
      <w:r w:rsidR="00527246">
        <w:rPr>
          <w:rtl/>
        </w:rPr>
        <w:t>:</w:t>
      </w:r>
      <w:r w:rsidRPr="007B62FF">
        <w:rPr>
          <w:rtl/>
        </w:rPr>
        <w:t xml:space="preserve"> 61 / 3.</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290 / 168</w:t>
      </w:r>
      <w:r w:rsidR="00527246">
        <w:rPr>
          <w:rtl/>
        </w:rPr>
        <w:t>،</w:t>
      </w:r>
      <w:r w:rsidRPr="007B62FF">
        <w:rPr>
          <w:rtl/>
        </w:rPr>
        <w:t xml:space="preserve"> مع زيادة جملة</w:t>
      </w:r>
      <w:r w:rsidR="00527246">
        <w:rPr>
          <w:rtl/>
        </w:rPr>
        <w:t>:</w:t>
      </w:r>
      <w:r w:rsidRPr="007B62FF">
        <w:rPr>
          <w:rtl/>
        </w:rPr>
        <w:t xml:space="preserve"> </w:t>
      </w:r>
      <w:r>
        <w:rPr>
          <w:rtl/>
        </w:rPr>
        <w:t>(</w:t>
      </w:r>
      <w:r w:rsidRPr="007B62FF">
        <w:rPr>
          <w:rtl/>
        </w:rPr>
        <w:t>ابن أبي سماك</w:t>
      </w:r>
      <w:r>
        <w:rPr>
          <w:rtl/>
        </w:rPr>
        <w:t>)</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291 / 175.</w:t>
      </w:r>
    </w:p>
    <w:p w:rsidR="0017382C" w:rsidRPr="007B62FF" w:rsidRDefault="0017382C" w:rsidP="0017382C">
      <w:pPr>
        <w:pStyle w:val="libFootnote0"/>
        <w:rPr>
          <w:rtl/>
        </w:rPr>
      </w:pPr>
      <w:r w:rsidRPr="007B62FF">
        <w:rPr>
          <w:rtl/>
        </w:rPr>
        <w:t>(9) يأتي في الترجمة</w:t>
      </w:r>
      <w:r w:rsidR="00527246">
        <w:rPr>
          <w:rtl/>
        </w:rPr>
        <w:t>:</w:t>
      </w:r>
      <w:r w:rsidRPr="007B62FF">
        <w:rPr>
          <w:rtl/>
        </w:rPr>
        <w:t xml:space="preserve"> [2723]</w:t>
      </w:r>
      <w:r>
        <w:rPr>
          <w:rtl/>
        </w:rPr>
        <w:t>.</w:t>
      </w:r>
    </w:p>
    <w:p w:rsidR="0017382C" w:rsidRPr="007B62FF" w:rsidRDefault="0017382C" w:rsidP="0017382C">
      <w:pPr>
        <w:pStyle w:val="libFootnote0"/>
        <w:rPr>
          <w:rtl/>
        </w:rPr>
      </w:pPr>
      <w:r w:rsidRPr="007B62FF">
        <w:rPr>
          <w:rtl/>
        </w:rPr>
        <w:t>(10) رجال الشيخ</w:t>
      </w:r>
      <w:r w:rsidR="00527246">
        <w:rPr>
          <w:rtl/>
        </w:rPr>
        <w:t>:</w:t>
      </w:r>
      <w:r w:rsidRPr="007B62FF">
        <w:rPr>
          <w:rtl/>
        </w:rPr>
        <w:t xml:space="preserve"> 291 / 173.</w:t>
      </w:r>
    </w:p>
    <w:p w:rsidR="0017382C" w:rsidRPr="007B62FF" w:rsidRDefault="0017382C" w:rsidP="0017382C">
      <w:pPr>
        <w:pStyle w:val="libFootnote0"/>
        <w:rPr>
          <w:rtl/>
        </w:rPr>
      </w:pPr>
      <w:r w:rsidRPr="007B62FF">
        <w:rPr>
          <w:rtl/>
        </w:rPr>
        <w:t>(11) رجال الشيخ</w:t>
      </w:r>
      <w:r w:rsidR="00527246">
        <w:rPr>
          <w:rtl/>
        </w:rPr>
        <w:t>:</w:t>
      </w:r>
      <w:r w:rsidRPr="007B62FF">
        <w:rPr>
          <w:rtl/>
        </w:rPr>
        <w:t xml:space="preserve"> 291 / 174.</w:t>
      </w:r>
    </w:p>
    <w:p w:rsidR="0017382C" w:rsidRDefault="0017382C" w:rsidP="00C613E8">
      <w:pPr>
        <w:pStyle w:val="libNormal"/>
        <w:rPr>
          <w:rtl/>
        </w:rPr>
      </w:pPr>
      <w:r>
        <w:rPr>
          <w:rtl/>
        </w:rPr>
        <w:br w:type="page"/>
      </w:r>
    </w:p>
    <w:p w:rsidR="0017382C" w:rsidRPr="00E10B1D" w:rsidRDefault="0017382C" w:rsidP="0063324D">
      <w:pPr>
        <w:pStyle w:val="Heading3"/>
        <w:rPr>
          <w:rStyle w:val="Heading3Char"/>
          <w:rtl/>
        </w:rPr>
      </w:pPr>
      <w:bookmarkStart w:id="237" w:name="_Toc394921457"/>
      <w:r w:rsidRPr="004F14F2">
        <w:rPr>
          <w:rtl/>
        </w:rPr>
        <w:lastRenderedPageBreak/>
        <w:t xml:space="preserve">[2547] محمّد بن شِهاب الكَبِيسي </w:t>
      </w:r>
      <w:r w:rsidRPr="0017382C">
        <w:rPr>
          <w:rStyle w:val="libFootnotenumChar"/>
          <w:rtl/>
        </w:rPr>
        <w:t>(1)</w:t>
      </w:r>
      <w:r w:rsidR="00527246" w:rsidRPr="00E10B1D">
        <w:rPr>
          <w:rStyle w:val="Heading3Char"/>
          <w:rtl/>
        </w:rPr>
        <w:t>:</w:t>
      </w:r>
      <w:bookmarkEnd w:id="237"/>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238" w:name="_Toc394921458"/>
      <w:r w:rsidRPr="004F14F2">
        <w:rPr>
          <w:rtl/>
        </w:rPr>
        <w:t>[2548] محمّد بن صابر الأزْدِيّ</w:t>
      </w:r>
      <w:r w:rsidR="00527246">
        <w:rPr>
          <w:rtl/>
        </w:rPr>
        <w:t>:</w:t>
      </w:r>
      <w:bookmarkEnd w:id="238"/>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239" w:name="_Toc394921459"/>
      <w:r w:rsidRPr="004F14F2">
        <w:rPr>
          <w:rtl/>
        </w:rPr>
        <w:t>[2549] محمّد بن صالح بن مسعود</w:t>
      </w:r>
      <w:r w:rsidR="00527246">
        <w:rPr>
          <w:rtl/>
        </w:rPr>
        <w:t>:</w:t>
      </w:r>
      <w:bookmarkEnd w:id="239"/>
    </w:p>
    <w:p w:rsidR="0017382C" w:rsidRPr="007B62FF" w:rsidRDefault="0017382C" w:rsidP="0017382C">
      <w:pPr>
        <w:pStyle w:val="libNormal"/>
        <w:rPr>
          <w:rtl/>
        </w:rPr>
      </w:pPr>
      <w:r w:rsidRPr="007B62FF">
        <w:rPr>
          <w:rtl/>
        </w:rPr>
        <w:t>الجَدَلِيّ</w:t>
      </w:r>
      <w:r w:rsidR="00527246">
        <w:rPr>
          <w:rtl/>
        </w:rPr>
        <w:t>،</w:t>
      </w:r>
      <w:r w:rsidRPr="007B62FF">
        <w:rPr>
          <w:rtl/>
        </w:rPr>
        <w:t xml:space="preserve"> 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240" w:name="_Toc394921460"/>
      <w:r w:rsidRPr="004F14F2">
        <w:rPr>
          <w:rtl/>
        </w:rPr>
        <w:t>[2550] محمّد بن صالح بن مُعاوية</w:t>
      </w:r>
      <w:r w:rsidR="00527246">
        <w:rPr>
          <w:rtl/>
        </w:rPr>
        <w:t>:</w:t>
      </w:r>
      <w:bookmarkEnd w:id="240"/>
    </w:p>
    <w:p w:rsidR="0017382C" w:rsidRPr="007B62FF" w:rsidRDefault="0017382C" w:rsidP="0017382C">
      <w:pPr>
        <w:pStyle w:val="libNormal"/>
        <w:rPr>
          <w:rtl/>
        </w:rPr>
      </w:pPr>
      <w:r w:rsidRPr="007B62FF">
        <w:rPr>
          <w:rtl/>
        </w:rPr>
        <w:t>ابن عبد الله بن جعفر الجعفري</w:t>
      </w:r>
      <w:r w:rsidR="00527246">
        <w:rPr>
          <w:rtl/>
        </w:rPr>
        <w:t>،</w:t>
      </w:r>
      <w:r w:rsidRPr="007B62FF">
        <w:rPr>
          <w:rtl/>
        </w:rPr>
        <w:t xml:space="preserve"> المدني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241" w:name="_Toc394921461"/>
      <w:r w:rsidRPr="004F14F2">
        <w:rPr>
          <w:rtl/>
        </w:rPr>
        <w:t>[2551] محمّد بن الصامت الجُعْفِيّ</w:t>
      </w:r>
      <w:r w:rsidR="00527246">
        <w:rPr>
          <w:rtl/>
        </w:rPr>
        <w:t>:</w:t>
      </w:r>
      <w:bookmarkEnd w:id="241"/>
    </w:p>
    <w:p w:rsidR="0017382C" w:rsidRPr="007B62FF" w:rsidRDefault="0017382C" w:rsidP="0017382C">
      <w:pPr>
        <w:pStyle w:val="libNormal"/>
        <w:rPr>
          <w:rtl/>
        </w:rPr>
      </w:pPr>
      <w:r w:rsidRPr="007B62FF">
        <w:rPr>
          <w:rtl/>
        </w:rPr>
        <w:t>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242" w:name="_Toc394921462"/>
      <w:r w:rsidRPr="004F14F2">
        <w:rPr>
          <w:rtl/>
        </w:rPr>
        <w:t>[2552] محمّد بن الصَّلت بن مالك</w:t>
      </w:r>
      <w:r w:rsidR="00527246">
        <w:rPr>
          <w:rtl/>
        </w:rPr>
        <w:t>:</w:t>
      </w:r>
      <w:bookmarkEnd w:id="242"/>
    </w:p>
    <w:p w:rsidR="0017382C" w:rsidRPr="007B62FF" w:rsidRDefault="0017382C" w:rsidP="0017382C">
      <w:pPr>
        <w:pStyle w:val="libNormal"/>
        <w:rPr>
          <w:rtl/>
        </w:rPr>
      </w:pPr>
      <w:r w:rsidRPr="007B62FF">
        <w:rPr>
          <w:rtl/>
        </w:rPr>
        <w:t>القُرَشِيّ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r w:rsidRPr="007B62FF">
        <w:rPr>
          <w:rtl/>
        </w:rPr>
        <w:t xml:space="preserve"> عنه</w:t>
      </w:r>
      <w:r w:rsidR="00527246">
        <w:rPr>
          <w:rtl/>
        </w:rPr>
        <w:t>:</w:t>
      </w:r>
      <w:r w:rsidRPr="007B62FF">
        <w:rPr>
          <w:rtl/>
        </w:rPr>
        <w:t xml:space="preserve"> عبد الرّحمن بن أبي نجران </w:t>
      </w:r>
      <w:r w:rsidRPr="0017382C">
        <w:rPr>
          <w:rStyle w:val="libFootnotenumChar"/>
          <w:rtl/>
        </w:rPr>
        <w:t>(8)</w:t>
      </w:r>
      <w:r w:rsidR="00527246">
        <w:rPr>
          <w:rtl/>
        </w:rPr>
        <w:t>،</w:t>
      </w:r>
      <w:r w:rsidRPr="007B62FF">
        <w:rPr>
          <w:rtl/>
        </w:rPr>
        <w:t xml:space="preserve"> وعلي بن أسباط </w:t>
      </w:r>
      <w:r w:rsidRPr="0017382C">
        <w:rPr>
          <w:rStyle w:val="libFootnotenumChar"/>
          <w:rtl/>
        </w:rPr>
        <w:t>(9)</w:t>
      </w:r>
      <w:r w:rsidR="00527246">
        <w:rPr>
          <w:rtl/>
        </w:rPr>
        <w:t>،</w:t>
      </w:r>
      <w:r w:rsidRPr="007B62FF">
        <w:rPr>
          <w:rtl/>
        </w:rPr>
        <w:t xml:space="preserve"> والسندي بن محمّد </w:t>
      </w:r>
      <w:r w:rsidRPr="0017382C">
        <w:rPr>
          <w:rStyle w:val="libFootnotenumChar"/>
          <w:rtl/>
        </w:rPr>
        <w:t>(10)</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المصدر</w:t>
      </w:r>
      <w:r w:rsidR="00527246">
        <w:rPr>
          <w:rtl/>
        </w:rPr>
        <w:t>:</w:t>
      </w:r>
      <w:r w:rsidRPr="007B62FF">
        <w:rPr>
          <w:rtl/>
        </w:rPr>
        <w:t xml:space="preserve"> </w:t>
      </w:r>
      <w:r>
        <w:rPr>
          <w:rtl/>
        </w:rPr>
        <w:t>(</w:t>
      </w:r>
      <w:r w:rsidRPr="007B62FF">
        <w:rPr>
          <w:rtl/>
        </w:rPr>
        <w:t>كندي</w:t>
      </w:r>
      <w:r>
        <w:rPr>
          <w:rtl/>
        </w:rPr>
        <w:t>)</w:t>
      </w:r>
      <w:r w:rsidR="00527246">
        <w:rPr>
          <w:rtl/>
        </w:rPr>
        <w:t>،</w:t>
      </w:r>
      <w:r w:rsidRPr="007B62FF">
        <w:rPr>
          <w:rtl/>
        </w:rPr>
        <w:t xml:space="preserve"> ومثله في</w:t>
      </w:r>
      <w:r w:rsidR="00527246">
        <w:rPr>
          <w:rtl/>
        </w:rPr>
        <w:t>:</w:t>
      </w:r>
      <w:r w:rsidRPr="007B62FF">
        <w:rPr>
          <w:rtl/>
        </w:rPr>
        <w:t xml:space="preserve"> منهج المقال</w:t>
      </w:r>
      <w:r w:rsidR="00527246">
        <w:rPr>
          <w:rtl/>
        </w:rPr>
        <w:t>:</w:t>
      </w:r>
      <w:r w:rsidRPr="007B62FF">
        <w:rPr>
          <w:rtl/>
        </w:rPr>
        <w:t xml:space="preserve"> 300</w:t>
      </w:r>
      <w:r w:rsidR="00527246">
        <w:rPr>
          <w:rtl/>
        </w:rPr>
        <w:t>،</w:t>
      </w:r>
      <w:r w:rsidRPr="007B62FF">
        <w:rPr>
          <w:rtl/>
        </w:rPr>
        <w:t xml:space="preserve"> وتنقيح المقال 3</w:t>
      </w:r>
      <w:r w:rsidR="00527246">
        <w:rPr>
          <w:rtl/>
        </w:rPr>
        <w:t>:</w:t>
      </w:r>
      <w:r w:rsidRPr="007B62FF">
        <w:rPr>
          <w:rtl/>
        </w:rPr>
        <w:t xml:space="preserve"> 132</w:t>
      </w:r>
      <w:r w:rsidR="00527246">
        <w:rPr>
          <w:rtl/>
        </w:rPr>
        <w:t>،</w:t>
      </w:r>
      <w:r w:rsidRPr="007B62FF">
        <w:rPr>
          <w:rtl/>
        </w:rPr>
        <w:t xml:space="preserve"> وفي مجمع الرجال 5</w:t>
      </w:r>
      <w:r w:rsidR="00527246">
        <w:rPr>
          <w:rtl/>
        </w:rPr>
        <w:t>:</w:t>
      </w:r>
      <w:r w:rsidRPr="007B62FF">
        <w:rPr>
          <w:rtl/>
        </w:rPr>
        <w:t xml:space="preserve"> 235 </w:t>
      </w:r>
      <w:r>
        <w:rPr>
          <w:rtl/>
        </w:rPr>
        <w:t>(</w:t>
      </w:r>
      <w:r w:rsidRPr="007B62FF">
        <w:rPr>
          <w:rtl/>
        </w:rPr>
        <w:t>الكتيبي</w:t>
      </w:r>
      <w:r>
        <w:rPr>
          <w:rtl/>
        </w:rPr>
        <w:t>).</w:t>
      </w:r>
      <w:r w:rsidRPr="007B62FF">
        <w:rPr>
          <w:rtl/>
        </w:rPr>
        <w:t xml:space="preserve"> وما في جامع الرواة 2</w:t>
      </w:r>
      <w:r w:rsidR="00527246">
        <w:rPr>
          <w:rtl/>
        </w:rPr>
        <w:t>:</w:t>
      </w:r>
      <w:r w:rsidRPr="007B62FF">
        <w:rPr>
          <w:rtl/>
        </w:rPr>
        <w:t xml:space="preserve"> 131 موافق لما في الأصل والحجرية.</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291 / 172.</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291 / 180.</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291 / 182.</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291 / 181.</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291 / 178.</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291 / 179.</w:t>
      </w:r>
    </w:p>
    <w:p w:rsidR="0017382C" w:rsidRPr="007B62FF" w:rsidRDefault="0017382C" w:rsidP="0017382C">
      <w:pPr>
        <w:pStyle w:val="libFootnote0"/>
        <w:rPr>
          <w:rtl/>
        </w:rPr>
      </w:pPr>
      <w:r w:rsidRPr="007B62FF">
        <w:rPr>
          <w:rtl/>
        </w:rPr>
        <w:t>(8) أُصول الكافي 2</w:t>
      </w:r>
      <w:r w:rsidR="00527246">
        <w:rPr>
          <w:rtl/>
        </w:rPr>
        <w:t>:</w:t>
      </w:r>
      <w:r w:rsidRPr="007B62FF">
        <w:rPr>
          <w:rtl/>
        </w:rPr>
        <w:t xml:space="preserve"> 466 / 2.</w:t>
      </w:r>
    </w:p>
    <w:p w:rsidR="0017382C" w:rsidRPr="007B62FF" w:rsidRDefault="0017382C" w:rsidP="0017382C">
      <w:pPr>
        <w:pStyle w:val="libFootnote0"/>
        <w:rPr>
          <w:rtl/>
        </w:rPr>
      </w:pPr>
      <w:r w:rsidRPr="007B62FF">
        <w:rPr>
          <w:rtl/>
        </w:rPr>
        <w:t>(9) الكافي 7</w:t>
      </w:r>
      <w:r w:rsidR="00527246">
        <w:rPr>
          <w:rtl/>
        </w:rPr>
        <w:t>:</w:t>
      </w:r>
      <w:r w:rsidRPr="007B62FF">
        <w:rPr>
          <w:rtl/>
        </w:rPr>
        <w:t xml:space="preserve"> 394 / 2.</w:t>
      </w:r>
    </w:p>
    <w:p w:rsidR="0017382C" w:rsidRPr="007B62FF" w:rsidRDefault="0017382C" w:rsidP="0017382C">
      <w:pPr>
        <w:pStyle w:val="libFootnote0"/>
        <w:rPr>
          <w:rtl/>
        </w:rPr>
      </w:pPr>
      <w:r w:rsidRPr="007B62FF">
        <w:rPr>
          <w:rtl/>
        </w:rPr>
        <w:t>(10) أُصول الكافي 2</w:t>
      </w:r>
      <w:r w:rsidR="00527246">
        <w:rPr>
          <w:rtl/>
        </w:rPr>
        <w:t>:</w:t>
      </w:r>
      <w:r w:rsidRPr="007B62FF">
        <w:rPr>
          <w:rtl/>
        </w:rPr>
        <w:t xml:space="preserve"> 185 / 22.</w:t>
      </w:r>
    </w:p>
    <w:p w:rsidR="0017382C" w:rsidRDefault="0017382C" w:rsidP="00C613E8">
      <w:pPr>
        <w:pStyle w:val="libNormal"/>
        <w:rPr>
          <w:rtl/>
        </w:rPr>
      </w:pPr>
      <w:r>
        <w:rPr>
          <w:rtl/>
        </w:rPr>
        <w:br w:type="page"/>
      </w:r>
    </w:p>
    <w:p w:rsidR="0017382C" w:rsidRPr="00E10B1D" w:rsidRDefault="0017382C" w:rsidP="0063324D">
      <w:pPr>
        <w:pStyle w:val="Heading3"/>
        <w:rPr>
          <w:rStyle w:val="Heading3Char"/>
          <w:rtl/>
        </w:rPr>
      </w:pPr>
      <w:bookmarkStart w:id="243" w:name="_Toc394921463"/>
      <w:r w:rsidRPr="004F14F2">
        <w:rPr>
          <w:rtl/>
        </w:rPr>
        <w:lastRenderedPageBreak/>
        <w:t xml:space="preserve">[2553] محمّد بن ضبارى </w:t>
      </w:r>
      <w:r w:rsidRPr="0017382C">
        <w:rPr>
          <w:rStyle w:val="libFootnotenumChar"/>
          <w:rtl/>
        </w:rPr>
        <w:t>(1)</w:t>
      </w:r>
      <w:r w:rsidRPr="00E10B1D">
        <w:rPr>
          <w:rStyle w:val="Heading3Char"/>
          <w:rtl/>
        </w:rPr>
        <w:t xml:space="preserve"> بن مالك</w:t>
      </w:r>
      <w:r w:rsidR="00527246" w:rsidRPr="00E10B1D">
        <w:rPr>
          <w:rStyle w:val="Heading3Char"/>
          <w:rtl/>
        </w:rPr>
        <w:t>:</w:t>
      </w:r>
      <w:bookmarkEnd w:id="243"/>
    </w:p>
    <w:p w:rsidR="0017382C" w:rsidRPr="007B62FF" w:rsidRDefault="0017382C" w:rsidP="0017382C">
      <w:pPr>
        <w:pStyle w:val="libNormal"/>
        <w:rPr>
          <w:rtl/>
        </w:rPr>
      </w:pPr>
      <w:r w:rsidRPr="007B62FF">
        <w:rPr>
          <w:rtl/>
        </w:rPr>
        <w:t>أبو مالك العَنَزِيّ</w:t>
      </w:r>
      <w:r w:rsidR="00527246">
        <w:rPr>
          <w:rtl/>
        </w:rPr>
        <w:t>،</w:t>
      </w:r>
      <w:r w:rsidRPr="007B62FF">
        <w:rPr>
          <w:rtl/>
        </w:rPr>
        <w:t xml:space="preserve"> 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244" w:name="_Toc394921464"/>
      <w:r w:rsidRPr="004F14F2">
        <w:rPr>
          <w:rtl/>
        </w:rPr>
        <w:t>[2554] محمّد بن طارق التَّغْلِبِيّ</w:t>
      </w:r>
      <w:r w:rsidR="00527246">
        <w:rPr>
          <w:rtl/>
        </w:rPr>
        <w:t>:</w:t>
      </w:r>
      <w:bookmarkEnd w:id="244"/>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245" w:name="_Toc394921465"/>
      <w:r w:rsidRPr="004F14F2">
        <w:rPr>
          <w:rtl/>
        </w:rPr>
        <w:t>[2555] محمّد بن طارق الطّائِيّ</w:t>
      </w:r>
      <w:r w:rsidR="00527246">
        <w:rPr>
          <w:rtl/>
        </w:rPr>
        <w:t>:</w:t>
      </w:r>
      <w:bookmarkEnd w:id="245"/>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246" w:name="_Toc394921466"/>
      <w:r w:rsidRPr="004F14F2">
        <w:rPr>
          <w:rtl/>
        </w:rPr>
        <w:t>[2556] محمّد بن طالب بن عُمَير</w:t>
      </w:r>
      <w:r w:rsidR="00527246">
        <w:rPr>
          <w:rtl/>
        </w:rPr>
        <w:t>:</w:t>
      </w:r>
      <w:bookmarkEnd w:id="246"/>
    </w:p>
    <w:p w:rsidR="0017382C" w:rsidRPr="007B62FF" w:rsidRDefault="0017382C" w:rsidP="0017382C">
      <w:pPr>
        <w:pStyle w:val="libNormal"/>
        <w:rPr>
          <w:rtl/>
        </w:rPr>
      </w:pPr>
      <w:r w:rsidRPr="007B62FF">
        <w:rPr>
          <w:rtl/>
        </w:rPr>
        <w:t>العبدي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247" w:name="_Toc394921467"/>
      <w:r w:rsidRPr="004F14F2">
        <w:rPr>
          <w:rtl/>
        </w:rPr>
        <w:t>[2557] محمّد بن طلحة البَكْرِيّ</w:t>
      </w:r>
      <w:r w:rsidR="00527246">
        <w:rPr>
          <w:rtl/>
        </w:rPr>
        <w:t>:</w:t>
      </w:r>
      <w:bookmarkEnd w:id="247"/>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248" w:name="_Toc394921468"/>
      <w:r w:rsidRPr="004F14F2">
        <w:rPr>
          <w:rtl/>
        </w:rPr>
        <w:t>[2558] محمّد بن طلحة بن مُصَرِّف</w:t>
      </w:r>
      <w:r w:rsidR="00527246">
        <w:rPr>
          <w:rtl/>
        </w:rPr>
        <w:t>:</w:t>
      </w:r>
      <w:bookmarkEnd w:id="248"/>
    </w:p>
    <w:p w:rsidR="0017382C" w:rsidRPr="007B62FF" w:rsidRDefault="0017382C" w:rsidP="0017382C">
      <w:pPr>
        <w:pStyle w:val="libNormal"/>
        <w:rPr>
          <w:rtl/>
        </w:rPr>
      </w:pPr>
      <w:r w:rsidRPr="007B62FF">
        <w:rPr>
          <w:rtl/>
        </w:rPr>
        <w:t>الهَمْداني</w:t>
      </w:r>
      <w:r w:rsidR="00527246">
        <w:rPr>
          <w:rtl/>
        </w:rPr>
        <w:t>،</w:t>
      </w:r>
      <w:r w:rsidRPr="007B62FF">
        <w:rPr>
          <w:rtl/>
        </w:rPr>
        <w:t xml:space="preserve"> اليامي </w:t>
      </w:r>
      <w:r w:rsidRPr="0017382C">
        <w:rPr>
          <w:rStyle w:val="libFootnotenumChar"/>
          <w:rtl/>
        </w:rPr>
        <w:t>(7)</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كذا في الأصل والحجرية</w:t>
      </w:r>
      <w:r w:rsidR="00527246">
        <w:rPr>
          <w:rtl/>
        </w:rPr>
        <w:t>،</w:t>
      </w:r>
      <w:r w:rsidRPr="007B62FF">
        <w:rPr>
          <w:rtl/>
        </w:rPr>
        <w:t xml:space="preserve"> وفي المصدر</w:t>
      </w:r>
      <w:r w:rsidR="00527246">
        <w:rPr>
          <w:rtl/>
        </w:rPr>
        <w:t>:</w:t>
      </w:r>
      <w:r w:rsidRPr="007B62FF">
        <w:rPr>
          <w:rtl/>
        </w:rPr>
        <w:t xml:space="preserve"> </w:t>
      </w:r>
      <w:r>
        <w:rPr>
          <w:rtl/>
        </w:rPr>
        <w:t>(</w:t>
      </w:r>
      <w:r w:rsidRPr="007B62FF">
        <w:rPr>
          <w:rtl/>
        </w:rPr>
        <w:t>بن ضمرة</w:t>
      </w:r>
      <w:r>
        <w:rPr>
          <w:rtl/>
        </w:rPr>
        <w:t>)</w:t>
      </w:r>
      <w:r w:rsidRPr="007B62FF">
        <w:rPr>
          <w:rtl/>
        </w:rPr>
        <w:t xml:space="preserve"> ومثله في</w:t>
      </w:r>
      <w:r w:rsidR="00527246">
        <w:rPr>
          <w:rtl/>
        </w:rPr>
        <w:t>:</w:t>
      </w:r>
      <w:r w:rsidRPr="007B62FF">
        <w:rPr>
          <w:rtl/>
        </w:rPr>
        <w:t xml:space="preserve"> مجمع الرجال 5</w:t>
      </w:r>
      <w:r w:rsidR="00527246">
        <w:rPr>
          <w:rtl/>
        </w:rPr>
        <w:t>:</w:t>
      </w:r>
      <w:r w:rsidRPr="007B62FF">
        <w:rPr>
          <w:rtl/>
        </w:rPr>
        <w:t xml:space="preserve"> 237</w:t>
      </w:r>
      <w:r w:rsidR="00527246">
        <w:rPr>
          <w:rtl/>
        </w:rPr>
        <w:t>،</w:t>
      </w:r>
      <w:r w:rsidRPr="007B62FF">
        <w:rPr>
          <w:rtl/>
        </w:rPr>
        <w:t xml:space="preserve"> ونقد الرجال</w:t>
      </w:r>
      <w:r w:rsidR="00527246">
        <w:rPr>
          <w:rtl/>
        </w:rPr>
        <w:t>:</w:t>
      </w:r>
      <w:r w:rsidRPr="007B62FF">
        <w:rPr>
          <w:rtl/>
        </w:rPr>
        <w:t xml:space="preserve"> 311</w:t>
      </w:r>
      <w:r w:rsidR="00527246">
        <w:rPr>
          <w:rtl/>
        </w:rPr>
        <w:t>،</w:t>
      </w:r>
      <w:r w:rsidRPr="007B62FF">
        <w:rPr>
          <w:rtl/>
        </w:rPr>
        <w:t xml:space="preserve"> وجامع الرواة 2</w:t>
      </w:r>
      <w:r w:rsidR="00527246">
        <w:rPr>
          <w:rtl/>
        </w:rPr>
        <w:t>:</w:t>
      </w:r>
      <w:r w:rsidRPr="007B62FF">
        <w:rPr>
          <w:rtl/>
        </w:rPr>
        <w:t xml:space="preserve"> 132 وغيرهم.</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291 / 183.</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293 / 191.</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292 / 190.</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292 / 188.</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291 / 186.</w:t>
      </w:r>
    </w:p>
    <w:p w:rsidR="0017382C" w:rsidRPr="007B62FF" w:rsidRDefault="0017382C" w:rsidP="0017382C">
      <w:pPr>
        <w:pStyle w:val="libFootnote0"/>
        <w:rPr>
          <w:rtl/>
        </w:rPr>
      </w:pPr>
      <w:r w:rsidRPr="007B62FF">
        <w:rPr>
          <w:rtl/>
        </w:rPr>
        <w:t>(7) كذا في الأصل والحجرية</w:t>
      </w:r>
      <w:r w:rsidR="00527246">
        <w:rPr>
          <w:rtl/>
        </w:rPr>
        <w:t>،</w:t>
      </w:r>
      <w:r w:rsidRPr="007B62FF">
        <w:rPr>
          <w:rtl/>
        </w:rPr>
        <w:t xml:space="preserve"> وفي</w:t>
      </w:r>
      <w:r w:rsidR="00527246">
        <w:rPr>
          <w:rtl/>
        </w:rPr>
        <w:t>:</w:t>
      </w:r>
      <w:r w:rsidRPr="007B62FF">
        <w:rPr>
          <w:rtl/>
        </w:rPr>
        <w:t xml:space="preserve"> منهج المقال</w:t>
      </w:r>
      <w:r w:rsidR="00527246">
        <w:rPr>
          <w:rtl/>
        </w:rPr>
        <w:t>:</w:t>
      </w:r>
      <w:r w:rsidRPr="007B62FF">
        <w:rPr>
          <w:rtl/>
        </w:rPr>
        <w:t xml:space="preserve"> 301</w:t>
      </w:r>
      <w:r w:rsidR="00527246">
        <w:rPr>
          <w:rtl/>
        </w:rPr>
        <w:t>،</w:t>
      </w:r>
      <w:r w:rsidRPr="007B62FF">
        <w:rPr>
          <w:rtl/>
        </w:rPr>
        <w:t xml:space="preserve"> وتنقيح المقال 3</w:t>
      </w:r>
      <w:r w:rsidR="00527246">
        <w:rPr>
          <w:rtl/>
        </w:rPr>
        <w:t>:</w:t>
      </w:r>
      <w:r w:rsidRPr="007B62FF">
        <w:rPr>
          <w:rtl/>
        </w:rPr>
        <w:t xml:space="preserve"> 124 </w:t>
      </w:r>
      <w:r>
        <w:rPr>
          <w:rtl/>
        </w:rPr>
        <w:t>(</w:t>
      </w:r>
      <w:r w:rsidRPr="007B62FF">
        <w:rPr>
          <w:rtl/>
        </w:rPr>
        <w:t>البامي</w:t>
      </w:r>
      <w:r>
        <w:rPr>
          <w:rtl/>
        </w:rPr>
        <w:t>)</w:t>
      </w:r>
      <w:r w:rsidRPr="007B62FF">
        <w:rPr>
          <w:rtl/>
        </w:rPr>
        <w:t xml:space="preserve"> بالباء</w:t>
      </w:r>
      <w:r>
        <w:rPr>
          <w:rtl/>
        </w:rPr>
        <w:t xml:space="preserve"> ـ.</w:t>
      </w:r>
      <w:r w:rsidRPr="007B62FF">
        <w:rPr>
          <w:rtl/>
        </w:rPr>
        <w:t xml:space="preserve"> وفي المصدر</w:t>
      </w:r>
      <w:r w:rsidR="00527246">
        <w:rPr>
          <w:rtl/>
        </w:rPr>
        <w:t>:</w:t>
      </w:r>
      <w:r w:rsidRPr="007B62FF">
        <w:rPr>
          <w:rtl/>
        </w:rPr>
        <w:t xml:space="preserve"> </w:t>
      </w:r>
      <w:r>
        <w:rPr>
          <w:rtl/>
        </w:rPr>
        <w:t>(</w:t>
      </w:r>
      <w:r w:rsidRPr="007B62FF">
        <w:rPr>
          <w:rtl/>
        </w:rPr>
        <w:t>اليامي</w:t>
      </w:r>
      <w:r>
        <w:rPr>
          <w:rtl/>
        </w:rPr>
        <w:t>)</w:t>
      </w:r>
      <w:r w:rsidRPr="007B62FF">
        <w:rPr>
          <w:rtl/>
        </w:rPr>
        <w:t xml:space="preserve"> بالياء ومثله في</w:t>
      </w:r>
      <w:r w:rsidR="00527246">
        <w:rPr>
          <w:rtl/>
        </w:rPr>
        <w:t>:</w:t>
      </w:r>
      <w:r w:rsidRPr="007B62FF">
        <w:rPr>
          <w:rtl/>
        </w:rPr>
        <w:t xml:space="preserve"> مجمع الرجال 5</w:t>
      </w:r>
      <w:r w:rsidR="00527246">
        <w:rPr>
          <w:rtl/>
        </w:rPr>
        <w:t>:</w:t>
      </w:r>
      <w:r w:rsidRPr="007B62FF">
        <w:rPr>
          <w:rtl/>
        </w:rPr>
        <w:t xml:space="preserve"> 227</w:t>
      </w:r>
      <w:r w:rsidR="00527246">
        <w:rPr>
          <w:rtl/>
        </w:rPr>
        <w:t>،</w:t>
      </w:r>
      <w:r w:rsidRPr="007B62FF">
        <w:rPr>
          <w:rtl/>
        </w:rPr>
        <w:t xml:space="preserve"> وجامع الرواة 2</w:t>
      </w:r>
      <w:r w:rsidR="00527246">
        <w:rPr>
          <w:rtl/>
        </w:rPr>
        <w:t>:</w:t>
      </w:r>
      <w:r w:rsidRPr="007B62FF">
        <w:rPr>
          <w:rtl/>
        </w:rPr>
        <w:t xml:space="preserve"> 133</w:t>
      </w:r>
      <w:r w:rsidR="00527246">
        <w:rPr>
          <w:rtl/>
        </w:rPr>
        <w:t>،</w:t>
      </w:r>
      <w:r w:rsidRPr="007B62FF">
        <w:rPr>
          <w:rtl/>
        </w:rPr>
        <w:t xml:space="preserve"> وطبقات بن سعد 6</w:t>
      </w:r>
      <w:r w:rsidR="00527246">
        <w:rPr>
          <w:rtl/>
        </w:rPr>
        <w:t>:</w:t>
      </w:r>
      <w:r w:rsidRPr="007B62FF">
        <w:rPr>
          <w:rtl/>
        </w:rPr>
        <w:t xml:space="preserve"> 376</w:t>
      </w:r>
      <w:r w:rsidR="00527246">
        <w:rPr>
          <w:rtl/>
        </w:rPr>
        <w:t>،</w:t>
      </w:r>
      <w:r w:rsidRPr="007B62FF">
        <w:rPr>
          <w:rtl/>
        </w:rPr>
        <w:t xml:space="preserve"> وتهذيب الكمال 25</w:t>
      </w:r>
      <w:r w:rsidR="00527246">
        <w:rPr>
          <w:rtl/>
        </w:rPr>
        <w:t>:</w:t>
      </w:r>
      <w:r w:rsidRPr="007B62FF">
        <w:rPr>
          <w:rtl/>
        </w:rPr>
        <w:t xml:space="preserve"> 417.</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291 / 185.</w:t>
      </w:r>
    </w:p>
    <w:p w:rsidR="0017382C" w:rsidRDefault="0017382C" w:rsidP="00C613E8">
      <w:pPr>
        <w:pStyle w:val="libNormal"/>
        <w:rPr>
          <w:rtl/>
        </w:rPr>
      </w:pPr>
      <w:r>
        <w:rPr>
          <w:rtl/>
        </w:rPr>
        <w:br w:type="page"/>
      </w:r>
    </w:p>
    <w:p w:rsidR="0017382C" w:rsidRDefault="0017382C" w:rsidP="00E10B1D">
      <w:pPr>
        <w:pStyle w:val="Heading3"/>
        <w:rPr>
          <w:rtl/>
        </w:rPr>
      </w:pPr>
      <w:bookmarkStart w:id="249" w:name="_Toc394921469"/>
      <w:r w:rsidRPr="004F14F2">
        <w:rPr>
          <w:rtl/>
        </w:rPr>
        <w:lastRenderedPageBreak/>
        <w:t>[2559] محمّد بن طلحة النَّهْدِيّ</w:t>
      </w:r>
      <w:r w:rsidR="00527246">
        <w:rPr>
          <w:rtl/>
        </w:rPr>
        <w:t>:</w:t>
      </w:r>
      <w:bookmarkEnd w:id="249"/>
    </w:p>
    <w:p w:rsidR="0017382C" w:rsidRPr="007B62FF" w:rsidRDefault="0017382C" w:rsidP="0017382C">
      <w:pPr>
        <w:pStyle w:val="libNormal"/>
        <w:rPr>
          <w:rtl/>
        </w:rPr>
      </w:pPr>
      <w:r w:rsidRPr="007B62FF">
        <w:rPr>
          <w:rtl/>
        </w:rPr>
        <w:t>أخو عبد الله بن طلحة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sidRPr="007B62FF">
        <w:rPr>
          <w:rtl/>
        </w:rPr>
        <w:t xml:space="preserve"> عنه</w:t>
      </w:r>
      <w:r w:rsidR="00527246">
        <w:rPr>
          <w:rtl/>
        </w:rPr>
        <w:t>:</w:t>
      </w:r>
      <w:r w:rsidRPr="007B62FF">
        <w:rPr>
          <w:rtl/>
        </w:rPr>
        <w:t xml:space="preserve"> ابن أبي عمير</w:t>
      </w:r>
      <w:r w:rsidR="00527246">
        <w:rPr>
          <w:rtl/>
        </w:rPr>
        <w:t>،</w:t>
      </w:r>
      <w:r w:rsidRPr="007B62FF">
        <w:rPr>
          <w:rtl/>
        </w:rPr>
        <w:t xml:space="preserve"> في الكافي</w:t>
      </w:r>
      <w:r w:rsidR="00527246">
        <w:rPr>
          <w:rtl/>
        </w:rPr>
        <w:t>،</w:t>
      </w:r>
      <w:r w:rsidRPr="007B62FF">
        <w:rPr>
          <w:rtl/>
        </w:rPr>
        <w:t xml:space="preserve"> في باب قصِّ الأظفار </w:t>
      </w:r>
      <w:r w:rsidRPr="0017382C">
        <w:rPr>
          <w:rStyle w:val="libFootnotenumChar"/>
          <w:rtl/>
        </w:rPr>
        <w:t>(2)</w:t>
      </w:r>
      <w:r w:rsidR="00527246">
        <w:rPr>
          <w:rtl/>
        </w:rPr>
        <w:t>،</w:t>
      </w:r>
      <w:r w:rsidRPr="007B62FF">
        <w:rPr>
          <w:rtl/>
        </w:rPr>
        <w:t xml:space="preserve"> وإسماعيل بن عبد الخالق </w:t>
      </w:r>
      <w:r w:rsidRPr="0017382C">
        <w:rPr>
          <w:rStyle w:val="libFootnotenumChar"/>
          <w:rtl/>
        </w:rPr>
        <w:t>(3)</w:t>
      </w:r>
      <w:r>
        <w:rPr>
          <w:rtl/>
        </w:rPr>
        <w:t>.</w:t>
      </w:r>
    </w:p>
    <w:p w:rsidR="0017382C" w:rsidRPr="00E10B1D" w:rsidRDefault="0017382C" w:rsidP="0063324D">
      <w:pPr>
        <w:pStyle w:val="Heading3"/>
        <w:rPr>
          <w:rStyle w:val="Heading3Char"/>
          <w:rtl/>
        </w:rPr>
      </w:pPr>
      <w:bookmarkStart w:id="250" w:name="_Toc394921470"/>
      <w:r w:rsidRPr="00E10B1D">
        <w:rPr>
          <w:rStyle w:val="Heading3Char"/>
          <w:rtl/>
        </w:rPr>
        <w:t xml:space="preserve">[2560] محمّد بن طليب </w:t>
      </w:r>
      <w:r w:rsidRPr="0017382C">
        <w:rPr>
          <w:rStyle w:val="libFootnotenumChar"/>
          <w:rtl/>
        </w:rPr>
        <w:t>(4)</w:t>
      </w:r>
      <w:r w:rsidRPr="00E10B1D">
        <w:rPr>
          <w:rStyle w:val="Heading3Char"/>
          <w:rtl/>
        </w:rPr>
        <w:t xml:space="preserve"> بن عمارة</w:t>
      </w:r>
      <w:r w:rsidR="00527246" w:rsidRPr="00E10B1D">
        <w:rPr>
          <w:rStyle w:val="Heading3Char"/>
          <w:rtl/>
        </w:rPr>
        <w:t>:</w:t>
      </w:r>
      <w:bookmarkEnd w:id="250"/>
    </w:p>
    <w:p w:rsidR="0017382C" w:rsidRPr="007B62FF" w:rsidRDefault="0017382C" w:rsidP="0017382C">
      <w:pPr>
        <w:pStyle w:val="libNormal"/>
        <w:rPr>
          <w:rtl/>
        </w:rPr>
      </w:pPr>
      <w:r w:rsidRPr="007B62FF">
        <w:rPr>
          <w:rtl/>
        </w:rPr>
        <w:t>الخَثْعَمِيّ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251" w:name="_Toc394921471"/>
      <w:r w:rsidRPr="004F14F2">
        <w:rPr>
          <w:rtl/>
        </w:rPr>
        <w:t>[2561] محمّد بن ظُهير</w:t>
      </w:r>
      <w:r w:rsidR="00527246">
        <w:rPr>
          <w:rtl/>
        </w:rPr>
        <w:t>:</w:t>
      </w:r>
      <w:bookmarkEnd w:id="251"/>
    </w:p>
    <w:p w:rsidR="0017382C" w:rsidRPr="007B62FF" w:rsidRDefault="0017382C" w:rsidP="0017382C">
      <w:pPr>
        <w:pStyle w:val="libNormal"/>
        <w:rPr>
          <w:rtl/>
        </w:rPr>
      </w:pPr>
      <w:r w:rsidRPr="007B62FF">
        <w:rPr>
          <w:rtl/>
        </w:rPr>
        <w:t xml:space="preserve">أبو عبد الله </w:t>
      </w:r>
      <w:r w:rsidRPr="0017382C">
        <w:rPr>
          <w:rStyle w:val="libFootnotenumChar"/>
          <w:rtl/>
        </w:rPr>
        <w:t>(6)</w:t>
      </w:r>
      <w:r w:rsidRPr="007B62FF">
        <w:rPr>
          <w:rtl/>
        </w:rPr>
        <w:t xml:space="preserve"> ا</w:t>
      </w:r>
      <w:r w:rsidR="00E10B1D">
        <w:rPr>
          <w:rtl/>
        </w:rPr>
        <w:t>لمـُ</w:t>
      </w:r>
      <w:r w:rsidRPr="007B62FF">
        <w:rPr>
          <w:rtl/>
        </w:rPr>
        <w:t>زَنِي</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252" w:name="_Toc394921472"/>
      <w:r w:rsidRPr="004F14F2">
        <w:rPr>
          <w:rtl/>
        </w:rPr>
        <w:t>[2562] محمّد بن عاصم</w:t>
      </w:r>
      <w:r w:rsidR="00527246">
        <w:rPr>
          <w:rtl/>
        </w:rPr>
        <w:t>:</w:t>
      </w:r>
      <w:bookmarkEnd w:id="252"/>
    </w:p>
    <w:p w:rsidR="0017382C" w:rsidRPr="007B62FF" w:rsidRDefault="0017382C" w:rsidP="0017382C">
      <w:pPr>
        <w:pStyle w:val="libNormal"/>
        <w:rPr>
          <w:rtl/>
        </w:rPr>
      </w:pPr>
      <w:r w:rsidRPr="007B62FF">
        <w:rPr>
          <w:rtl/>
        </w:rPr>
        <w:t>عنه</w:t>
      </w:r>
      <w:r w:rsidR="00527246">
        <w:rPr>
          <w:rtl/>
        </w:rPr>
        <w:t>:</w:t>
      </w:r>
      <w:r w:rsidRPr="007B62FF">
        <w:rPr>
          <w:rtl/>
        </w:rPr>
        <w:t xml:space="preserve"> ابن أبي عمير</w:t>
      </w:r>
      <w:r w:rsidR="00527246">
        <w:rPr>
          <w:rtl/>
        </w:rPr>
        <w:t>،</w:t>
      </w:r>
      <w:r w:rsidRPr="007B62FF">
        <w:rPr>
          <w:rtl/>
        </w:rPr>
        <w:t xml:space="preserve"> في الكافي</w:t>
      </w:r>
      <w:r w:rsidR="00527246">
        <w:rPr>
          <w:rtl/>
        </w:rPr>
        <w:t>،</w:t>
      </w:r>
      <w:r w:rsidRPr="007B62FF">
        <w:rPr>
          <w:rtl/>
        </w:rPr>
        <w:t xml:space="preserve"> في باب العصير</w:t>
      </w:r>
      <w:r w:rsidR="00527246">
        <w:rPr>
          <w:rtl/>
        </w:rPr>
        <w:t>،</w:t>
      </w:r>
      <w:r w:rsidRPr="007B62FF">
        <w:rPr>
          <w:rtl/>
        </w:rPr>
        <w:t xml:space="preserve"> في كتاب الأشربة </w:t>
      </w:r>
      <w:r w:rsidRPr="0017382C">
        <w:rPr>
          <w:rStyle w:val="libFootnotenumChar"/>
          <w:rtl/>
        </w:rPr>
        <w:t>(8)</w:t>
      </w:r>
      <w:r>
        <w:rPr>
          <w:rtl/>
        </w:rPr>
        <w:t>.</w:t>
      </w:r>
    </w:p>
    <w:p w:rsidR="0017382C" w:rsidRDefault="0017382C" w:rsidP="00E10B1D">
      <w:pPr>
        <w:pStyle w:val="Heading3"/>
        <w:rPr>
          <w:rtl/>
        </w:rPr>
      </w:pPr>
      <w:bookmarkStart w:id="253" w:name="_Toc394921473"/>
      <w:r w:rsidRPr="004F14F2">
        <w:rPr>
          <w:rtl/>
        </w:rPr>
        <w:t>[2563] محمّد بن عائذ الأزْدِيّ</w:t>
      </w:r>
      <w:r w:rsidR="00527246">
        <w:rPr>
          <w:rtl/>
        </w:rPr>
        <w:t>:</w:t>
      </w:r>
      <w:bookmarkEnd w:id="253"/>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291 / 187.</w:t>
      </w:r>
    </w:p>
    <w:p w:rsidR="0017382C" w:rsidRPr="007B62FF" w:rsidRDefault="0017382C" w:rsidP="0017382C">
      <w:pPr>
        <w:pStyle w:val="libFootnote0"/>
        <w:rPr>
          <w:rtl/>
        </w:rPr>
      </w:pPr>
      <w:r w:rsidRPr="007B62FF">
        <w:rPr>
          <w:rtl/>
        </w:rPr>
        <w:t>(2) الكافي 6</w:t>
      </w:r>
      <w:r w:rsidR="00527246">
        <w:rPr>
          <w:rtl/>
        </w:rPr>
        <w:t>:</w:t>
      </w:r>
      <w:r w:rsidRPr="007B62FF">
        <w:rPr>
          <w:rtl/>
        </w:rPr>
        <w:t xml:space="preserve"> 491 / 10.</w:t>
      </w:r>
    </w:p>
    <w:p w:rsidR="0017382C" w:rsidRPr="007B62FF" w:rsidRDefault="0017382C" w:rsidP="0017382C">
      <w:pPr>
        <w:pStyle w:val="libFootnote0"/>
        <w:rPr>
          <w:rtl/>
        </w:rPr>
      </w:pPr>
      <w:r w:rsidRPr="007B62FF">
        <w:rPr>
          <w:rtl/>
        </w:rPr>
        <w:t>(3) الكافي 3</w:t>
      </w:r>
      <w:r w:rsidR="00527246">
        <w:rPr>
          <w:rtl/>
        </w:rPr>
        <w:t>:</w:t>
      </w:r>
      <w:r w:rsidRPr="007B62FF">
        <w:rPr>
          <w:rtl/>
        </w:rPr>
        <w:t xml:space="preserve"> 418 / 5.</w:t>
      </w:r>
    </w:p>
    <w:p w:rsidR="0017382C" w:rsidRPr="007B62FF" w:rsidRDefault="0017382C" w:rsidP="0017382C">
      <w:pPr>
        <w:pStyle w:val="libFootnote0"/>
        <w:rPr>
          <w:rtl/>
        </w:rPr>
      </w:pPr>
      <w:r w:rsidRPr="007B62FF">
        <w:rPr>
          <w:rtl/>
        </w:rPr>
        <w:t>(4) في الحجرية</w:t>
      </w:r>
      <w:r w:rsidR="00527246">
        <w:rPr>
          <w:rtl/>
        </w:rPr>
        <w:t>:</w:t>
      </w:r>
      <w:r w:rsidRPr="007B62FF">
        <w:rPr>
          <w:rtl/>
        </w:rPr>
        <w:t xml:space="preserve"> </w:t>
      </w:r>
      <w:r>
        <w:rPr>
          <w:rtl/>
        </w:rPr>
        <w:t>(</w:t>
      </w:r>
      <w:r w:rsidRPr="007B62FF">
        <w:rPr>
          <w:rtl/>
        </w:rPr>
        <w:t>طبيب</w:t>
      </w:r>
      <w:r>
        <w:rPr>
          <w:rtl/>
        </w:rPr>
        <w:t>)</w:t>
      </w:r>
      <w:r w:rsidR="00527246">
        <w:rPr>
          <w:rtl/>
        </w:rPr>
        <w:t>،</w:t>
      </w:r>
      <w:r w:rsidRPr="007B62FF">
        <w:rPr>
          <w:rtl/>
        </w:rPr>
        <w:t xml:space="preserve"> والصحيح ما في الأصل الموافق لما في</w:t>
      </w:r>
      <w:r w:rsidR="00527246">
        <w:rPr>
          <w:rtl/>
        </w:rPr>
        <w:t>:</w:t>
      </w:r>
      <w:r w:rsidRPr="007B62FF">
        <w:rPr>
          <w:rtl/>
        </w:rPr>
        <w:t xml:space="preserve"> المصدر</w:t>
      </w:r>
      <w:r w:rsidR="00527246">
        <w:rPr>
          <w:rtl/>
        </w:rPr>
        <w:t>،</w:t>
      </w:r>
      <w:r w:rsidRPr="007B62FF">
        <w:rPr>
          <w:rtl/>
        </w:rPr>
        <w:t xml:space="preserve"> ومنهج المقال</w:t>
      </w:r>
      <w:r w:rsidR="00527246">
        <w:rPr>
          <w:rtl/>
        </w:rPr>
        <w:t>:</w:t>
      </w:r>
      <w:r w:rsidRPr="007B62FF">
        <w:rPr>
          <w:rtl/>
        </w:rPr>
        <w:t xml:space="preserve"> 301</w:t>
      </w:r>
      <w:r w:rsidR="00527246">
        <w:rPr>
          <w:rtl/>
        </w:rPr>
        <w:t>،</w:t>
      </w:r>
      <w:r w:rsidRPr="007B62FF">
        <w:rPr>
          <w:rtl/>
        </w:rPr>
        <w:t xml:space="preserve"> ومجمع الرجال 5</w:t>
      </w:r>
      <w:r w:rsidR="00527246">
        <w:rPr>
          <w:rtl/>
        </w:rPr>
        <w:t>:</w:t>
      </w:r>
      <w:r w:rsidRPr="007B62FF">
        <w:rPr>
          <w:rtl/>
        </w:rPr>
        <w:t xml:space="preserve"> 237</w:t>
      </w:r>
      <w:r w:rsidR="00527246">
        <w:rPr>
          <w:rtl/>
        </w:rPr>
        <w:t>،</w:t>
      </w:r>
      <w:r w:rsidRPr="007B62FF">
        <w:rPr>
          <w:rtl/>
        </w:rPr>
        <w:t xml:space="preserve"> ونقد الرجال</w:t>
      </w:r>
      <w:r w:rsidR="00527246">
        <w:rPr>
          <w:rtl/>
        </w:rPr>
        <w:t>:</w:t>
      </w:r>
      <w:r w:rsidRPr="007B62FF">
        <w:rPr>
          <w:rtl/>
        </w:rPr>
        <w:t xml:space="preserve"> 313</w:t>
      </w:r>
      <w:r w:rsidR="00527246">
        <w:rPr>
          <w:rtl/>
        </w:rPr>
        <w:t>،</w:t>
      </w:r>
      <w:r w:rsidRPr="007B62FF">
        <w:rPr>
          <w:rtl/>
        </w:rPr>
        <w:t xml:space="preserve"> وجامع الرواة 2</w:t>
      </w:r>
      <w:r w:rsidR="00527246">
        <w:rPr>
          <w:rtl/>
        </w:rPr>
        <w:t>:</w:t>
      </w:r>
      <w:r w:rsidRPr="007B62FF">
        <w:rPr>
          <w:rtl/>
        </w:rPr>
        <w:t xml:space="preserve"> 133</w:t>
      </w:r>
      <w:r w:rsidR="00527246">
        <w:rPr>
          <w:rtl/>
        </w:rPr>
        <w:t>،</w:t>
      </w:r>
      <w:r w:rsidRPr="007B62FF">
        <w:rPr>
          <w:rtl/>
        </w:rPr>
        <w:t xml:space="preserve"> وتنقيح المقال 3</w:t>
      </w:r>
      <w:r w:rsidR="00527246">
        <w:rPr>
          <w:rtl/>
        </w:rPr>
        <w:t>:</w:t>
      </w:r>
      <w:r w:rsidRPr="007B62FF">
        <w:rPr>
          <w:rtl/>
        </w:rPr>
        <w:t xml:space="preserve"> 134.</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292 / 189.</w:t>
      </w:r>
    </w:p>
    <w:p w:rsidR="0017382C" w:rsidRPr="007B62FF" w:rsidRDefault="0017382C" w:rsidP="0017382C">
      <w:pPr>
        <w:pStyle w:val="libFootnote0"/>
        <w:rPr>
          <w:rtl/>
        </w:rPr>
      </w:pPr>
      <w:r w:rsidRPr="007B62FF">
        <w:rPr>
          <w:rtl/>
        </w:rPr>
        <w:t>(6) في المصدر</w:t>
      </w:r>
      <w:r w:rsidR="00527246">
        <w:rPr>
          <w:rtl/>
        </w:rPr>
        <w:t>:</w:t>
      </w:r>
      <w:r w:rsidRPr="007B62FF">
        <w:rPr>
          <w:rtl/>
        </w:rPr>
        <w:t xml:space="preserve"> </w:t>
      </w:r>
      <w:r>
        <w:rPr>
          <w:rtl/>
        </w:rPr>
        <w:t>(</w:t>
      </w:r>
      <w:r w:rsidRPr="007B62FF">
        <w:rPr>
          <w:rtl/>
        </w:rPr>
        <w:t>أبو عمارة</w:t>
      </w:r>
      <w:r>
        <w:rPr>
          <w:rtl/>
        </w:rPr>
        <w:t>)</w:t>
      </w:r>
      <w:r w:rsidR="00527246">
        <w:rPr>
          <w:rtl/>
        </w:rPr>
        <w:t>،</w:t>
      </w:r>
      <w:r w:rsidRPr="007B62FF">
        <w:rPr>
          <w:rtl/>
        </w:rPr>
        <w:t xml:space="preserve"> ومثله في</w:t>
      </w:r>
      <w:r w:rsidR="00527246">
        <w:rPr>
          <w:rtl/>
        </w:rPr>
        <w:t>:</w:t>
      </w:r>
      <w:r w:rsidRPr="007B62FF">
        <w:rPr>
          <w:rtl/>
        </w:rPr>
        <w:t xml:space="preserve"> منهج المقال</w:t>
      </w:r>
      <w:r w:rsidR="00527246">
        <w:rPr>
          <w:rtl/>
        </w:rPr>
        <w:t>:</w:t>
      </w:r>
      <w:r w:rsidRPr="007B62FF">
        <w:rPr>
          <w:rtl/>
        </w:rPr>
        <w:t xml:space="preserve"> 301</w:t>
      </w:r>
      <w:r w:rsidR="00527246">
        <w:rPr>
          <w:rtl/>
        </w:rPr>
        <w:t>،</w:t>
      </w:r>
      <w:r w:rsidRPr="007B62FF">
        <w:rPr>
          <w:rtl/>
        </w:rPr>
        <w:t xml:space="preserve"> ومجمع الرجال 5</w:t>
      </w:r>
      <w:r w:rsidR="00527246">
        <w:rPr>
          <w:rtl/>
        </w:rPr>
        <w:t>:</w:t>
      </w:r>
      <w:r w:rsidRPr="007B62FF">
        <w:rPr>
          <w:rtl/>
        </w:rPr>
        <w:t xml:space="preserve"> 238</w:t>
      </w:r>
      <w:r w:rsidR="00527246">
        <w:rPr>
          <w:rtl/>
        </w:rPr>
        <w:t>،</w:t>
      </w:r>
      <w:r w:rsidRPr="007B62FF">
        <w:rPr>
          <w:rtl/>
        </w:rPr>
        <w:t xml:space="preserve"> ونقد الرجال</w:t>
      </w:r>
      <w:r w:rsidR="00527246">
        <w:rPr>
          <w:rtl/>
        </w:rPr>
        <w:t>:</w:t>
      </w:r>
      <w:r w:rsidRPr="007B62FF">
        <w:rPr>
          <w:rtl/>
        </w:rPr>
        <w:t xml:space="preserve"> 313. وما في جامع الرواة 2</w:t>
      </w:r>
      <w:r w:rsidR="00527246">
        <w:rPr>
          <w:rtl/>
        </w:rPr>
        <w:t>:</w:t>
      </w:r>
      <w:r w:rsidRPr="007B62FF">
        <w:rPr>
          <w:rtl/>
        </w:rPr>
        <w:t xml:space="preserve"> 134</w:t>
      </w:r>
      <w:r w:rsidR="00527246">
        <w:rPr>
          <w:rtl/>
        </w:rPr>
        <w:t>،</w:t>
      </w:r>
      <w:r w:rsidRPr="007B62FF">
        <w:rPr>
          <w:rtl/>
        </w:rPr>
        <w:t xml:space="preserve"> وتنقيح المقال 3</w:t>
      </w:r>
      <w:r w:rsidR="00527246">
        <w:rPr>
          <w:rtl/>
        </w:rPr>
        <w:t>:</w:t>
      </w:r>
      <w:r w:rsidRPr="007B62FF">
        <w:rPr>
          <w:rtl/>
        </w:rPr>
        <w:t xml:space="preserve"> 124 موافق لما في الأصل والحجرية.</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292 / 192.</w:t>
      </w:r>
    </w:p>
    <w:p w:rsidR="0017382C" w:rsidRPr="007B62FF" w:rsidRDefault="0017382C" w:rsidP="0017382C">
      <w:pPr>
        <w:pStyle w:val="libFootnote0"/>
        <w:rPr>
          <w:rtl/>
        </w:rPr>
      </w:pPr>
      <w:r w:rsidRPr="007B62FF">
        <w:rPr>
          <w:rtl/>
        </w:rPr>
        <w:t>(8) الكافي 6</w:t>
      </w:r>
      <w:r w:rsidR="00527246">
        <w:rPr>
          <w:rtl/>
        </w:rPr>
        <w:t>:</w:t>
      </w:r>
      <w:r w:rsidRPr="007B62FF">
        <w:rPr>
          <w:rtl/>
        </w:rPr>
        <w:t xml:space="preserve"> 419 / 2.</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297 / 272.</w:t>
      </w:r>
    </w:p>
    <w:p w:rsidR="0017382C" w:rsidRDefault="0017382C" w:rsidP="00C613E8">
      <w:pPr>
        <w:pStyle w:val="libNormal"/>
        <w:rPr>
          <w:rtl/>
        </w:rPr>
      </w:pPr>
      <w:r>
        <w:rPr>
          <w:rtl/>
        </w:rPr>
        <w:br w:type="page"/>
      </w:r>
    </w:p>
    <w:p w:rsidR="0017382C" w:rsidRDefault="0017382C" w:rsidP="00E10B1D">
      <w:pPr>
        <w:pStyle w:val="Heading3"/>
        <w:rPr>
          <w:rtl/>
        </w:rPr>
      </w:pPr>
      <w:bookmarkStart w:id="254" w:name="_Toc394921474"/>
      <w:r w:rsidRPr="004F14F2">
        <w:rPr>
          <w:rtl/>
        </w:rPr>
        <w:lastRenderedPageBreak/>
        <w:t>[2564] محمّد بن عبّاد بن سريع</w:t>
      </w:r>
      <w:r w:rsidR="00527246">
        <w:rPr>
          <w:rtl/>
        </w:rPr>
        <w:t>:</w:t>
      </w:r>
      <w:bookmarkEnd w:id="254"/>
    </w:p>
    <w:p w:rsidR="0017382C" w:rsidRPr="007B62FF" w:rsidRDefault="0017382C" w:rsidP="0017382C">
      <w:pPr>
        <w:pStyle w:val="libNormal"/>
        <w:rPr>
          <w:rtl/>
        </w:rPr>
      </w:pPr>
      <w:r w:rsidRPr="007B62FF">
        <w:rPr>
          <w:rtl/>
        </w:rPr>
        <w:t>البارقي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255" w:name="_Toc394921475"/>
      <w:r w:rsidRPr="004F14F2">
        <w:rPr>
          <w:rtl/>
        </w:rPr>
        <w:t>[2565] محمّد بن عبّاد الطّائِيّ</w:t>
      </w:r>
      <w:r w:rsidR="00527246">
        <w:rPr>
          <w:rtl/>
        </w:rPr>
        <w:t>:</w:t>
      </w:r>
      <w:bookmarkEnd w:id="255"/>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Pr="00E10B1D" w:rsidRDefault="0017382C" w:rsidP="0063324D">
      <w:pPr>
        <w:pStyle w:val="Heading3"/>
        <w:rPr>
          <w:rStyle w:val="Heading3Char"/>
          <w:rtl/>
        </w:rPr>
      </w:pPr>
      <w:bookmarkStart w:id="256" w:name="_Toc394921476"/>
      <w:r w:rsidRPr="00E10B1D">
        <w:rPr>
          <w:rStyle w:val="Heading3Char"/>
          <w:rtl/>
        </w:rPr>
        <w:t xml:space="preserve">[2566] محمّد بن عبّاد بن عمرو </w:t>
      </w:r>
      <w:r w:rsidRPr="0017382C">
        <w:rPr>
          <w:rStyle w:val="libFootnotenumChar"/>
          <w:rtl/>
        </w:rPr>
        <w:t>(3)</w:t>
      </w:r>
      <w:r w:rsidR="00527246" w:rsidRPr="00E10B1D">
        <w:rPr>
          <w:rStyle w:val="Heading3Char"/>
          <w:rtl/>
        </w:rPr>
        <w:t>:</w:t>
      </w:r>
      <w:bookmarkEnd w:id="256"/>
    </w:p>
    <w:p w:rsidR="0017382C" w:rsidRPr="007B62FF" w:rsidRDefault="0017382C" w:rsidP="0017382C">
      <w:pPr>
        <w:pStyle w:val="libNormal"/>
        <w:rPr>
          <w:rtl/>
        </w:rPr>
      </w:pPr>
      <w:r w:rsidRPr="007B62FF">
        <w:rPr>
          <w:rtl/>
        </w:rPr>
        <w:t>الثَّقَفِيّ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257" w:name="_Toc394921477"/>
      <w:r w:rsidRPr="004F14F2">
        <w:rPr>
          <w:rtl/>
        </w:rPr>
        <w:t>[2567] محمّد بن عُبادة بن أبي روق</w:t>
      </w:r>
      <w:r w:rsidR="00527246">
        <w:rPr>
          <w:rtl/>
        </w:rPr>
        <w:t>:</w:t>
      </w:r>
      <w:bookmarkEnd w:id="257"/>
    </w:p>
    <w:p w:rsidR="0017382C" w:rsidRPr="007B62FF" w:rsidRDefault="0017382C" w:rsidP="0017382C">
      <w:pPr>
        <w:pStyle w:val="libNormal"/>
        <w:rPr>
          <w:rtl/>
        </w:rPr>
      </w:pPr>
      <w:r w:rsidRPr="007B62FF">
        <w:rPr>
          <w:rtl/>
        </w:rPr>
        <w:t>عطِيّة بن الحارث</w:t>
      </w:r>
      <w:r w:rsidR="00527246">
        <w:rPr>
          <w:rtl/>
        </w:rPr>
        <w:t>،</w:t>
      </w:r>
      <w:r w:rsidRPr="007B62FF">
        <w:rPr>
          <w:rtl/>
        </w:rPr>
        <w:t xml:space="preserve"> الهَمْدَانِيّ</w:t>
      </w:r>
      <w:r w:rsidR="00527246">
        <w:rPr>
          <w:rtl/>
        </w:rPr>
        <w:t>،</w:t>
      </w:r>
      <w:r w:rsidRPr="007B62FF">
        <w:rPr>
          <w:rtl/>
        </w:rPr>
        <w:t xml:space="preserve"> الوثنيّ </w:t>
      </w:r>
      <w:r w:rsidRPr="0017382C">
        <w:rPr>
          <w:rStyle w:val="libFootnotenumChar"/>
          <w:rtl/>
        </w:rPr>
        <w:t>(5)</w:t>
      </w:r>
      <w:r w:rsidR="00527246">
        <w:rPr>
          <w:rtl/>
        </w:rPr>
        <w:t>،</w:t>
      </w:r>
      <w:r w:rsidRPr="007B62FF">
        <w:rPr>
          <w:rtl/>
        </w:rPr>
        <w:t xml:space="preserve"> 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258" w:name="_Toc394921478"/>
      <w:r w:rsidRPr="004F14F2">
        <w:rPr>
          <w:rtl/>
        </w:rPr>
        <w:t>[2568] محمّد بن عبد بن خالد</w:t>
      </w:r>
      <w:r w:rsidR="00527246">
        <w:rPr>
          <w:rtl/>
        </w:rPr>
        <w:t>:</w:t>
      </w:r>
      <w:bookmarkEnd w:id="258"/>
    </w:p>
    <w:p w:rsidR="0017382C" w:rsidRPr="007B62FF" w:rsidRDefault="0017382C" w:rsidP="0017382C">
      <w:pPr>
        <w:pStyle w:val="libNormal"/>
        <w:rPr>
          <w:rtl/>
        </w:rPr>
      </w:pPr>
      <w:r w:rsidRPr="007B62FF">
        <w:rPr>
          <w:rtl/>
        </w:rPr>
        <w:t>الأسَدِيّ</w:t>
      </w:r>
      <w:r w:rsidR="00527246">
        <w:rPr>
          <w:rtl/>
        </w:rPr>
        <w:t>،</w:t>
      </w:r>
      <w:r w:rsidRPr="007B62FF">
        <w:rPr>
          <w:rtl/>
        </w:rPr>
        <w:t xml:space="preserve"> الصَّيْداوِيّ</w:t>
      </w:r>
      <w:r w:rsidR="00527246">
        <w:rPr>
          <w:rtl/>
        </w:rPr>
        <w:t>،</w:t>
      </w:r>
      <w:r w:rsidRPr="007B62FF">
        <w:rPr>
          <w:rtl/>
        </w:rPr>
        <w:t xml:space="preserve"> مولاهم</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294 / 233.</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294 / 231.</w:t>
      </w:r>
    </w:p>
    <w:p w:rsidR="0017382C" w:rsidRPr="007B62FF" w:rsidRDefault="0017382C" w:rsidP="0017382C">
      <w:pPr>
        <w:pStyle w:val="libFootnote0"/>
        <w:rPr>
          <w:rtl/>
        </w:rPr>
      </w:pPr>
      <w:r w:rsidRPr="007B62FF">
        <w:rPr>
          <w:rtl/>
        </w:rPr>
        <w:t>(3) في المصدر</w:t>
      </w:r>
      <w:r w:rsidR="00527246">
        <w:rPr>
          <w:rtl/>
        </w:rPr>
        <w:t>:</w:t>
      </w:r>
      <w:r w:rsidRPr="007B62FF">
        <w:rPr>
          <w:rtl/>
        </w:rPr>
        <w:t xml:space="preserve"> </w:t>
      </w:r>
      <w:r>
        <w:rPr>
          <w:rtl/>
        </w:rPr>
        <w:t>(</w:t>
      </w:r>
      <w:r w:rsidRPr="007B62FF">
        <w:rPr>
          <w:rtl/>
        </w:rPr>
        <w:t>عمر</w:t>
      </w:r>
      <w:r>
        <w:rPr>
          <w:rtl/>
        </w:rPr>
        <w:t>)</w:t>
      </w:r>
      <w:r w:rsidR="00527246">
        <w:rPr>
          <w:rtl/>
        </w:rPr>
        <w:t>،</w:t>
      </w:r>
      <w:r w:rsidRPr="007B62FF">
        <w:rPr>
          <w:rtl/>
        </w:rPr>
        <w:t xml:space="preserve"> وما في</w:t>
      </w:r>
      <w:r w:rsidR="00527246">
        <w:rPr>
          <w:rtl/>
        </w:rPr>
        <w:t>:</w:t>
      </w:r>
      <w:r w:rsidRPr="007B62FF">
        <w:rPr>
          <w:rtl/>
        </w:rPr>
        <w:t xml:space="preserve"> منهج المقال</w:t>
      </w:r>
      <w:r w:rsidR="00527246">
        <w:rPr>
          <w:rtl/>
        </w:rPr>
        <w:t>:</w:t>
      </w:r>
      <w:r w:rsidRPr="007B62FF">
        <w:rPr>
          <w:rtl/>
        </w:rPr>
        <w:t xml:space="preserve"> 301</w:t>
      </w:r>
      <w:r w:rsidR="00527246">
        <w:rPr>
          <w:rtl/>
        </w:rPr>
        <w:t>،</w:t>
      </w:r>
      <w:r w:rsidRPr="007B62FF">
        <w:rPr>
          <w:rtl/>
        </w:rPr>
        <w:t xml:space="preserve"> ومجمع الرجال 5</w:t>
      </w:r>
      <w:r w:rsidR="00527246">
        <w:rPr>
          <w:rtl/>
        </w:rPr>
        <w:t>:</w:t>
      </w:r>
      <w:r w:rsidRPr="007B62FF">
        <w:rPr>
          <w:rtl/>
        </w:rPr>
        <w:t xml:space="preserve"> 237</w:t>
      </w:r>
      <w:r w:rsidR="00527246">
        <w:rPr>
          <w:rtl/>
        </w:rPr>
        <w:t>،</w:t>
      </w:r>
      <w:r w:rsidRPr="007B62FF">
        <w:rPr>
          <w:rtl/>
        </w:rPr>
        <w:t xml:space="preserve"> ونقد الرجال</w:t>
      </w:r>
      <w:r w:rsidR="00527246">
        <w:rPr>
          <w:rtl/>
        </w:rPr>
        <w:t>:</w:t>
      </w:r>
      <w:r w:rsidRPr="007B62FF">
        <w:rPr>
          <w:rtl/>
        </w:rPr>
        <w:t xml:space="preserve"> 313</w:t>
      </w:r>
      <w:r w:rsidR="00527246">
        <w:rPr>
          <w:rtl/>
        </w:rPr>
        <w:t>،</w:t>
      </w:r>
      <w:r w:rsidRPr="007B62FF">
        <w:rPr>
          <w:rtl/>
        </w:rPr>
        <w:t xml:space="preserve"> وجامع الرواة 2</w:t>
      </w:r>
      <w:r w:rsidR="00527246">
        <w:rPr>
          <w:rtl/>
        </w:rPr>
        <w:t>:</w:t>
      </w:r>
      <w:r w:rsidRPr="007B62FF">
        <w:rPr>
          <w:rtl/>
        </w:rPr>
        <w:t xml:space="preserve"> 134</w:t>
      </w:r>
      <w:r w:rsidR="00527246">
        <w:rPr>
          <w:rtl/>
        </w:rPr>
        <w:t>،</w:t>
      </w:r>
      <w:r w:rsidRPr="007B62FF">
        <w:rPr>
          <w:rtl/>
        </w:rPr>
        <w:t xml:space="preserve"> وتنقيح المقال 3</w:t>
      </w:r>
      <w:r w:rsidR="00527246">
        <w:rPr>
          <w:rtl/>
        </w:rPr>
        <w:t>:</w:t>
      </w:r>
      <w:r w:rsidRPr="007B62FF">
        <w:rPr>
          <w:rtl/>
        </w:rPr>
        <w:t xml:space="preserve"> 134</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294 / 232.</w:t>
      </w:r>
    </w:p>
    <w:p w:rsidR="0017382C" w:rsidRPr="007B62FF" w:rsidRDefault="0017382C" w:rsidP="0017382C">
      <w:pPr>
        <w:pStyle w:val="libFootnote0"/>
        <w:rPr>
          <w:rtl/>
        </w:rPr>
      </w:pPr>
      <w:r w:rsidRPr="007B62FF">
        <w:rPr>
          <w:rtl/>
        </w:rPr>
        <w:t>(5) في المصدر</w:t>
      </w:r>
      <w:r w:rsidR="00527246">
        <w:rPr>
          <w:rtl/>
        </w:rPr>
        <w:t>:</w:t>
      </w:r>
      <w:r w:rsidRPr="007B62FF">
        <w:rPr>
          <w:rtl/>
        </w:rPr>
        <w:t xml:space="preserve"> </w:t>
      </w:r>
      <w:r>
        <w:rPr>
          <w:rtl/>
        </w:rPr>
        <w:t>(</w:t>
      </w:r>
      <w:r w:rsidRPr="007B62FF">
        <w:rPr>
          <w:rtl/>
        </w:rPr>
        <w:t>الواثقي</w:t>
      </w:r>
      <w:r>
        <w:rPr>
          <w:rtl/>
        </w:rPr>
        <w:t>)</w:t>
      </w:r>
      <w:r w:rsidR="00527246">
        <w:rPr>
          <w:rtl/>
        </w:rPr>
        <w:t>،</w:t>
      </w:r>
      <w:r w:rsidRPr="007B62FF">
        <w:rPr>
          <w:rtl/>
        </w:rPr>
        <w:t xml:space="preserve"> وما في</w:t>
      </w:r>
      <w:r w:rsidR="00527246">
        <w:rPr>
          <w:rtl/>
        </w:rPr>
        <w:t>:</w:t>
      </w:r>
      <w:r w:rsidRPr="007B62FF">
        <w:rPr>
          <w:rtl/>
        </w:rPr>
        <w:t xml:space="preserve"> منهج المقال</w:t>
      </w:r>
      <w:r w:rsidR="00527246">
        <w:rPr>
          <w:rtl/>
        </w:rPr>
        <w:t>:</w:t>
      </w:r>
      <w:r w:rsidRPr="007B62FF">
        <w:rPr>
          <w:rtl/>
        </w:rPr>
        <w:t xml:space="preserve"> 301</w:t>
      </w:r>
      <w:r w:rsidR="00527246">
        <w:rPr>
          <w:rtl/>
        </w:rPr>
        <w:t>،</w:t>
      </w:r>
      <w:r w:rsidRPr="007B62FF">
        <w:rPr>
          <w:rtl/>
        </w:rPr>
        <w:t xml:space="preserve"> ومجمع الرجال 5</w:t>
      </w:r>
      <w:r w:rsidR="00527246">
        <w:rPr>
          <w:rtl/>
        </w:rPr>
        <w:t>:</w:t>
      </w:r>
      <w:r w:rsidRPr="007B62FF">
        <w:rPr>
          <w:rtl/>
        </w:rPr>
        <w:t xml:space="preserve"> 238</w:t>
      </w:r>
      <w:r w:rsidR="00527246">
        <w:rPr>
          <w:rtl/>
        </w:rPr>
        <w:t>،</w:t>
      </w:r>
      <w:r w:rsidRPr="007B62FF">
        <w:rPr>
          <w:rtl/>
        </w:rPr>
        <w:t xml:space="preserve"> وجامع الرواة 2</w:t>
      </w:r>
      <w:r w:rsidR="00527246">
        <w:rPr>
          <w:rtl/>
        </w:rPr>
        <w:t>:</w:t>
      </w:r>
      <w:r w:rsidRPr="007B62FF">
        <w:rPr>
          <w:rtl/>
        </w:rPr>
        <w:t xml:space="preserve"> 134</w:t>
      </w:r>
      <w:r w:rsidR="00527246">
        <w:rPr>
          <w:rtl/>
        </w:rPr>
        <w:t>،</w:t>
      </w:r>
      <w:r w:rsidRPr="007B62FF">
        <w:rPr>
          <w:rtl/>
        </w:rPr>
        <w:t xml:space="preserve"> وتنقيح المقال 3</w:t>
      </w:r>
      <w:r w:rsidR="00527246">
        <w:rPr>
          <w:rtl/>
        </w:rPr>
        <w:t>:</w:t>
      </w:r>
      <w:r w:rsidRPr="007B62FF">
        <w:rPr>
          <w:rtl/>
        </w:rPr>
        <w:t xml:space="preserve"> 134</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296 / 259.</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294 / 234.</w:t>
      </w:r>
    </w:p>
    <w:p w:rsidR="0017382C" w:rsidRDefault="0017382C" w:rsidP="00C613E8">
      <w:pPr>
        <w:pStyle w:val="libNormal"/>
        <w:rPr>
          <w:rtl/>
        </w:rPr>
      </w:pPr>
      <w:r>
        <w:rPr>
          <w:rtl/>
        </w:rPr>
        <w:br w:type="page"/>
      </w:r>
    </w:p>
    <w:p w:rsidR="0017382C" w:rsidRDefault="0017382C" w:rsidP="00E10B1D">
      <w:pPr>
        <w:pStyle w:val="Heading3"/>
        <w:rPr>
          <w:rtl/>
        </w:rPr>
      </w:pPr>
      <w:bookmarkStart w:id="259" w:name="_Toc394921479"/>
      <w:r w:rsidRPr="004F14F2">
        <w:rPr>
          <w:rtl/>
        </w:rPr>
        <w:lastRenderedPageBreak/>
        <w:t>[2569] محمّد بن عبد الرّحمن بن أبي بكر</w:t>
      </w:r>
      <w:r w:rsidR="00527246">
        <w:rPr>
          <w:rtl/>
        </w:rPr>
        <w:t>:</w:t>
      </w:r>
      <w:bookmarkEnd w:id="259"/>
    </w:p>
    <w:p w:rsidR="0017382C" w:rsidRPr="007B62FF" w:rsidRDefault="0017382C" w:rsidP="0017382C">
      <w:pPr>
        <w:pStyle w:val="libNormal"/>
        <w:rPr>
          <w:rtl/>
        </w:rPr>
      </w:pPr>
      <w:r w:rsidRPr="007B62FF">
        <w:rPr>
          <w:rtl/>
        </w:rPr>
        <w:t>ا</w:t>
      </w:r>
      <w:r w:rsidR="00E10B1D">
        <w:rPr>
          <w:rtl/>
        </w:rPr>
        <w:t>لمـَ</w:t>
      </w:r>
      <w:r w:rsidRPr="007B62FF">
        <w:rPr>
          <w:rtl/>
        </w:rPr>
        <w:t>ليكي</w:t>
      </w:r>
      <w:r w:rsidR="00527246">
        <w:rPr>
          <w:rtl/>
        </w:rPr>
        <w:t>،</w:t>
      </w:r>
      <w:r w:rsidRPr="007B62FF">
        <w:rPr>
          <w:rtl/>
        </w:rPr>
        <w:t xml:space="preserve"> الجُذعاني</w:t>
      </w:r>
      <w:r w:rsidR="00527246">
        <w:rPr>
          <w:rtl/>
        </w:rPr>
        <w:t>،</w:t>
      </w:r>
      <w:r w:rsidRPr="007B62FF">
        <w:rPr>
          <w:rtl/>
        </w:rPr>
        <w:t xml:space="preserve"> القُرَشِيّ</w:t>
      </w:r>
      <w:r w:rsidR="00527246">
        <w:rPr>
          <w:rtl/>
        </w:rPr>
        <w:t>،</w:t>
      </w:r>
      <w:r w:rsidRPr="007B62FF">
        <w:rPr>
          <w:rtl/>
        </w:rPr>
        <w:t xml:space="preserve"> التَّميمِيّ </w:t>
      </w:r>
      <w:r w:rsidRPr="0017382C">
        <w:rPr>
          <w:rStyle w:val="libFootnotenumChar"/>
          <w:rtl/>
        </w:rPr>
        <w:t>(1)</w:t>
      </w:r>
      <w:r w:rsidR="00527246">
        <w:rPr>
          <w:rtl/>
        </w:rPr>
        <w:t>،</w:t>
      </w:r>
      <w:r w:rsidRPr="007B62FF">
        <w:rPr>
          <w:rtl/>
        </w:rPr>
        <w:t xml:space="preserve"> أبو غزارة </w:t>
      </w:r>
      <w:r w:rsidRPr="0017382C">
        <w:rPr>
          <w:rStyle w:val="libFootnotenumChar"/>
          <w:rtl/>
        </w:rPr>
        <w:t>(2)</w:t>
      </w:r>
      <w:r w:rsidRPr="007B62FF">
        <w:rPr>
          <w:rtl/>
        </w:rPr>
        <w:t xml:space="preserve"> ا</w:t>
      </w:r>
      <w:r w:rsidR="00E10B1D">
        <w:rPr>
          <w:rtl/>
        </w:rPr>
        <w:t>لمـَ</w:t>
      </w:r>
      <w:r w:rsidRPr="007B62FF">
        <w:rPr>
          <w:rtl/>
        </w:rPr>
        <w:t>كِيّ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260" w:name="_Toc394921480"/>
      <w:r w:rsidRPr="004F14F2">
        <w:rPr>
          <w:rtl/>
        </w:rPr>
        <w:t>[2570] محمّد بن عبد الرّحمن بن أبي ليلى</w:t>
      </w:r>
      <w:r w:rsidR="00527246">
        <w:rPr>
          <w:rtl/>
        </w:rPr>
        <w:t>:</w:t>
      </w:r>
      <w:bookmarkEnd w:id="260"/>
    </w:p>
    <w:p w:rsidR="0017382C" w:rsidRPr="007B62FF" w:rsidRDefault="0017382C" w:rsidP="0017382C">
      <w:pPr>
        <w:pStyle w:val="libNormal"/>
        <w:rPr>
          <w:rtl/>
        </w:rPr>
      </w:pPr>
      <w:r w:rsidRPr="007B62FF">
        <w:rPr>
          <w:rtl/>
        </w:rPr>
        <w:t>الأنصاري</w:t>
      </w:r>
      <w:r w:rsidR="00527246">
        <w:rPr>
          <w:rtl/>
        </w:rPr>
        <w:t>،</w:t>
      </w:r>
      <w:r w:rsidRPr="007B62FF">
        <w:rPr>
          <w:rtl/>
        </w:rPr>
        <w:t xml:space="preserve"> القاضِي</w:t>
      </w:r>
      <w:r w:rsidR="00527246">
        <w:rPr>
          <w:rtl/>
        </w:rPr>
        <w:t>،</w:t>
      </w:r>
      <w:r w:rsidRPr="007B62FF">
        <w:rPr>
          <w:rtl/>
        </w:rPr>
        <w:t xml:space="preserve"> الكُوفِيّ</w:t>
      </w:r>
      <w:r w:rsidR="00527246">
        <w:rPr>
          <w:rtl/>
        </w:rPr>
        <w:t>،</w:t>
      </w:r>
      <w:r w:rsidRPr="007B62FF">
        <w:rPr>
          <w:rtl/>
        </w:rPr>
        <w:t xml:space="preserve"> مات سنة ثمان وأربعين ومائة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Pr="007B62FF" w:rsidRDefault="0017382C" w:rsidP="0017382C">
      <w:pPr>
        <w:pStyle w:val="libNormal"/>
        <w:rPr>
          <w:rtl/>
        </w:rPr>
      </w:pPr>
      <w:r w:rsidRPr="007B62FF">
        <w:rPr>
          <w:rtl/>
        </w:rPr>
        <w:t>وذكره في الخلاصة في القسم الأول</w:t>
      </w:r>
      <w:r w:rsidR="00527246">
        <w:rPr>
          <w:rtl/>
        </w:rPr>
        <w:t>،</w:t>
      </w:r>
      <w:r w:rsidRPr="007B62FF">
        <w:rPr>
          <w:rtl/>
        </w:rPr>
        <w:t xml:space="preserve"> ونقل عن ابن عقدة انه مروي </w:t>
      </w:r>
      <w:r w:rsidRPr="0017382C">
        <w:rPr>
          <w:rStyle w:val="libFootnotenumChar"/>
          <w:rtl/>
        </w:rPr>
        <w:t>(5)</w:t>
      </w:r>
      <w:r w:rsidRPr="007B62FF">
        <w:rPr>
          <w:rtl/>
        </w:rPr>
        <w:t xml:space="preserve"> عن ابن نمير</w:t>
      </w:r>
      <w:r w:rsidR="00527246">
        <w:rPr>
          <w:rtl/>
        </w:rPr>
        <w:t>:</w:t>
      </w:r>
      <w:r w:rsidRPr="007B62FF">
        <w:rPr>
          <w:rtl/>
        </w:rPr>
        <w:t xml:space="preserve"> انه كان صدوقاً مأموناً</w:t>
      </w:r>
      <w:r w:rsidR="00527246">
        <w:rPr>
          <w:rtl/>
        </w:rPr>
        <w:t>،</w:t>
      </w:r>
      <w:r w:rsidRPr="007B62FF">
        <w:rPr>
          <w:rtl/>
        </w:rPr>
        <w:t xml:space="preserve"> ولكنّه سيّء الحفظ جدّاً</w:t>
      </w:r>
      <w:r w:rsidR="00527246">
        <w:rPr>
          <w:rtl/>
        </w:rPr>
        <w:t>،</w:t>
      </w:r>
      <w:r w:rsidRPr="007B62FF">
        <w:rPr>
          <w:rtl/>
        </w:rPr>
        <w:t xml:space="preserve"> وهذه الرواية من المرجحات لا انّها توجب تعديلاً </w:t>
      </w:r>
      <w:r w:rsidRPr="0017382C">
        <w:rPr>
          <w:rStyle w:val="libFootnotenumChar"/>
          <w:rtl/>
        </w:rPr>
        <w:t>(6)</w:t>
      </w:r>
      <w:r w:rsidR="00527246">
        <w:rPr>
          <w:rtl/>
        </w:rPr>
        <w:t>،</w:t>
      </w:r>
      <w:r w:rsidRPr="007B62FF">
        <w:rPr>
          <w:rtl/>
        </w:rPr>
        <w:t xml:space="preserve"> وذكره ابن داود أيضا في القسم الأول</w:t>
      </w:r>
      <w:r w:rsidR="00527246">
        <w:rPr>
          <w:rtl/>
        </w:rPr>
        <w:t>،</w:t>
      </w:r>
      <w:r w:rsidRPr="007B62FF">
        <w:rPr>
          <w:rtl/>
        </w:rPr>
        <w:t xml:space="preserve"> وقال</w:t>
      </w:r>
      <w:r w:rsidR="00527246">
        <w:rPr>
          <w:rtl/>
        </w:rPr>
        <w:t>:</w:t>
      </w:r>
      <w:r w:rsidRPr="007B62FF">
        <w:rPr>
          <w:rtl/>
        </w:rPr>
        <w:t xml:space="preserve"> ممدوح </w:t>
      </w:r>
      <w:r w:rsidRPr="0017382C">
        <w:rPr>
          <w:rStyle w:val="libFootnotenumChar"/>
          <w:rtl/>
        </w:rPr>
        <w:t>(7)</w:t>
      </w:r>
      <w:r>
        <w:rPr>
          <w:rtl/>
        </w:rPr>
        <w:t>.</w:t>
      </w:r>
      <w:r w:rsidRPr="007B62FF">
        <w:rPr>
          <w:rtl/>
        </w:rPr>
        <w:t xml:space="preserve"> وفي الوجيزة ممدوح </w:t>
      </w:r>
      <w:r w:rsidRPr="0017382C">
        <w:rPr>
          <w:rStyle w:val="libFootnotenumChar"/>
          <w:rtl/>
        </w:rPr>
        <w:t>(8)</w:t>
      </w:r>
      <w:r>
        <w:rPr>
          <w:rtl/>
        </w:rPr>
        <w:t>.</w:t>
      </w:r>
    </w:p>
    <w:p w:rsidR="0017382C" w:rsidRPr="007B62FF" w:rsidRDefault="0017382C" w:rsidP="0017382C">
      <w:pPr>
        <w:pStyle w:val="libNormal"/>
        <w:rPr>
          <w:rtl/>
        </w:rPr>
      </w:pPr>
      <w:r w:rsidRPr="007B62FF">
        <w:rPr>
          <w:rtl/>
        </w:rPr>
        <w:t>وقال المولى محمّد صالح في شرح الكافي</w:t>
      </w:r>
      <w:r w:rsidR="00527246">
        <w:rPr>
          <w:rtl/>
        </w:rPr>
        <w:t>:</w:t>
      </w:r>
      <w:r w:rsidRPr="007B62FF">
        <w:rPr>
          <w:rtl/>
        </w:rPr>
        <w:t xml:space="preserve"> ممدوح</w:t>
      </w:r>
      <w:r w:rsidR="00527246">
        <w:rPr>
          <w:rtl/>
        </w:rPr>
        <w:t>،</w:t>
      </w:r>
      <w:r w:rsidRPr="007B62FF">
        <w:rPr>
          <w:rtl/>
        </w:rPr>
        <w:t xml:space="preserve"> مشكور</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كذا في الأصل والحجرية</w:t>
      </w:r>
      <w:r w:rsidR="00527246">
        <w:rPr>
          <w:rtl/>
        </w:rPr>
        <w:t>،</w:t>
      </w:r>
      <w:r w:rsidRPr="007B62FF">
        <w:rPr>
          <w:rtl/>
        </w:rPr>
        <w:t xml:space="preserve"> ومثله في جامع الرواة 2</w:t>
      </w:r>
      <w:r w:rsidR="00527246">
        <w:rPr>
          <w:rtl/>
        </w:rPr>
        <w:t>:</w:t>
      </w:r>
      <w:r w:rsidRPr="007B62FF">
        <w:rPr>
          <w:rtl/>
        </w:rPr>
        <w:t xml:space="preserve"> 138. وفي المصدر</w:t>
      </w:r>
      <w:r w:rsidR="00527246">
        <w:rPr>
          <w:rtl/>
        </w:rPr>
        <w:t>:</w:t>
      </w:r>
      <w:r w:rsidRPr="007B62FF">
        <w:rPr>
          <w:rtl/>
        </w:rPr>
        <w:t xml:space="preserve"> </w:t>
      </w:r>
      <w:r>
        <w:rPr>
          <w:rtl/>
        </w:rPr>
        <w:t>(</w:t>
      </w:r>
      <w:r w:rsidRPr="007B62FF">
        <w:rPr>
          <w:rtl/>
        </w:rPr>
        <w:t>التيمي</w:t>
      </w:r>
      <w:r>
        <w:rPr>
          <w:rtl/>
        </w:rPr>
        <w:t>)</w:t>
      </w:r>
      <w:r w:rsidR="00527246">
        <w:rPr>
          <w:rtl/>
        </w:rPr>
        <w:t>،</w:t>
      </w:r>
      <w:r w:rsidRPr="007B62FF">
        <w:rPr>
          <w:rtl/>
        </w:rPr>
        <w:t xml:space="preserve"> ومثله في</w:t>
      </w:r>
      <w:r w:rsidR="00527246">
        <w:rPr>
          <w:rtl/>
        </w:rPr>
        <w:t>:</w:t>
      </w:r>
      <w:r w:rsidRPr="007B62FF">
        <w:rPr>
          <w:rtl/>
        </w:rPr>
        <w:t xml:space="preserve"> منهج المقال</w:t>
      </w:r>
      <w:r w:rsidR="00527246">
        <w:rPr>
          <w:rtl/>
        </w:rPr>
        <w:t>:</w:t>
      </w:r>
      <w:r w:rsidRPr="007B62FF">
        <w:rPr>
          <w:rtl/>
        </w:rPr>
        <w:t xml:space="preserve"> 301 302</w:t>
      </w:r>
      <w:r w:rsidR="00527246">
        <w:rPr>
          <w:rtl/>
        </w:rPr>
        <w:t>،</w:t>
      </w:r>
      <w:r w:rsidRPr="007B62FF">
        <w:rPr>
          <w:rtl/>
        </w:rPr>
        <w:t xml:space="preserve"> ومجمع الرجال 5</w:t>
      </w:r>
      <w:r w:rsidR="00527246">
        <w:rPr>
          <w:rtl/>
        </w:rPr>
        <w:t>:</w:t>
      </w:r>
      <w:r w:rsidRPr="007B62FF">
        <w:rPr>
          <w:rtl/>
        </w:rPr>
        <w:t xml:space="preserve"> 252</w:t>
      </w:r>
      <w:r w:rsidR="00527246">
        <w:rPr>
          <w:rtl/>
        </w:rPr>
        <w:t>،</w:t>
      </w:r>
      <w:r w:rsidRPr="007B62FF">
        <w:rPr>
          <w:rtl/>
        </w:rPr>
        <w:t xml:space="preserve"> ونقد الرجال</w:t>
      </w:r>
      <w:r w:rsidR="00527246">
        <w:rPr>
          <w:rtl/>
        </w:rPr>
        <w:t>:</w:t>
      </w:r>
      <w:r w:rsidRPr="007B62FF">
        <w:rPr>
          <w:rtl/>
        </w:rPr>
        <w:t xml:space="preserve"> 314</w:t>
      </w:r>
      <w:r w:rsidR="00527246">
        <w:rPr>
          <w:rtl/>
        </w:rPr>
        <w:t>،</w:t>
      </w:r>
      <w:r w:rsidRPr="007B62FF">
        <w:rPr>
          <w:rtl/>
        </w:rPr>
        <w:t xml:space="preserve"> وتنقيح المقال 3</w:t>
      </w:r>
      <w:r w:rsidR="00527246">
        <w:rPr>
          <w:rtl/>
        </w:rPr>
        <w:t>:</w:t>
      </w:r>
      <w:r w:rsidRPr="007B62FF">
        <w:rPr>
          <w:rtl/>
        </w:rPr>
        <w:t xml:space="preserve"> 136</w:t>
      </w:r>
      <w:r w:rsidR="00527246">
        <w:rPr>
          <w:rtl/>
        </w:rPr>
        <w:t>،</w:t>
      </w:r>
      <w:r w:rsidRPr="007B62FF">
        <w:rPr>
          <w:rtl/>
        </w:rPr>
        <w:t xml:space="preserve"> وتقريب التهذيب 2</w:t>
      </w:r>
      <w:r w:rsidR="00527246">
        <w:rPr>
          <w:rtl/>
        </w:rPr>
        <w:t>:</w:t>
      </w:r>
      <w:r w:rsidRPr="007B62FF">
        <w:rPr>
          <w:rtl/>
        </w:rPr>
        <w:t xml:space="preserve"> 182 / 440.</w:t>
      </w:r>
    </w:p>
    <w:p w:rsidR="0017382C" w:rsidRPr="007B62FF" w:rsidRDefault="0017382C" w:rsidP="0017382C">
      <w:pPr>
        <w:pStyle w:val="libFootnote0"/>
        <w:rPr>
          <w:rtl/>
        </w:rPr>
      </w:pPr>
      <w:r w:rsidRPr="007B62FF">
        <w:rPr>
          <w:rtl/>
        </w:rPr>
        <w:t>(2) في المصدر</w:t>
      </w:r>
      <w:r w:rsidR="00527246">
        <w:rPr>
          <w:rtl/>
        </w:rPr>
        <w:t>:</w:t>
      </w:r>
      <w:r w:rsidRPr="007B62FF">
        <w:rPr>
          <w:rtl/>
        </w:rPr>
        <w:t xml:space="preserve"> </w:t>
      </w:r>
      <w:r>
        <w:rPr>
          <w:rtl/>
        </w:rPr>
        <w:t>(</w:t>
      </w:r>
      <w:r w:rsidRPr="007B62FF">
        <w:rPr>
          <w:rtl/>
        </w:rPr>
        <w:t>أبو غرارة</w:t>
      </w:r>
      <w:r>
        <w:rPr>
          <w:rtl/>
        </w:rPr>
        <w:t>)</w:t>
      </w:r>
      <w:r w:rsidR="00527246">
        <w:rPr>
          <w:rtl/>
        </w:rPr>
        <w:t>،</w:t>
      </w:r>
      <w:r w:rsidRPr="007B62FF">
        <w:rPr>
          <w:rtl/>
        </w:rPr>
        <w:t xml:space="preserve"> ومثله في المصادر المذكورة في الهامش السابق إلاّ في تقريب التهذيب</w:t>
      </w:r>
      <w:r w:rsidR="00527246">
        <w:rPr>
          <w:rtl/>
        </w:rPr>
        <w:t>،</w:t>
      </w:r>
      <w:r w:rsidRPr="007B62FF">
        <w:rPr>
          <w:rtl/>
        </w:rPr>
        <w:t xml:space="preserve"> قال</w:t>
      </w:r>
      <w:r w:rsidR="00527246">
        <w:rPr>
          <w:rtl/>
        </w:rPr>
        <w:t>:</w:t>
      </w:r>
      <w:r w:rsidRPr="007B62FF">
        <w:rPr>
          <w:rtl/>
        </w:rPr>
        <w:t xml:space="preserve"> </w:t>
      </w:r>
      <w:r>
        <w:rPr>
          <w:rtl/>
        </w:rPr>
        <w:t>(</w:t>
      </w:r>
      <w:r w:rsidRPr="007B62FF">
        <w:rPr>
          <w:rtl/>
        </w:rPr>
        <w:t>أبو غِرازة بكسر المعجمة وتخفيف الراء ثم قال وقيل</w:t>
      </w:r>
      <w:r w:rsidR="00527246">
        <w:rPr>
          <w:rtl/>
        </w:rPr>
        <w:t>:</w:t>
      </w:r>
      <w:r w:rsidRPr="007B62FF">
        <w:rPr>
          <w:rtl/>
        </w:rPr>
        <w:t xml:space="preserve"> إِنَّ أبا غِرازة غير الجدعاني</w:t>
      </w:r>
      <w:r w:rsidR="00527246">
        <w:rPr>
          <w:rtl/>
        </w:rPr>
        <w:t>،</w:t>
      </w:r>
      <w:r w:rsidRPr="007B62FF">
        <w:rPr>
          <w:rtl/>
        </w:rPr>
        <w:t xml:space="preserve"> فأبو غرازة ليّن الحديث</w:t>
      </w:r>
      <w:r w:rsidR="00527246">
        <w:rPr>
          <w:rtl/>
        </w:rPr>
        <w:t>،</w:t>
      </w:r>
      <w:r w:rsidRPr="007B62FF">
        <w:rPr>
          <w:rtl/>
        </w:rPr>
        <w:t xml:space="preserve"> والجدعاني مترك</w:t>
      </w:r>
      <w:r w:rsidR="00527246">
        <w:rPr>
          <w:rtl/>
        </w:rPr>
        <w:t>،</w:t>
      </w:r>
      <w:r w:rsidRPr="007B62FF">
        <w:rPr>
          <w:rtl/>
        </w:rPr>
        <w:t xml:space="preserve"> وهما من السابعة</w:t>
      </w:r>
      <w:r>
        <w:rPr>
          <w:rtl/>
        </w:rPr>
        <w:t>)</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293 / 214.</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293 / 210.</w:t>
      </w:r>
    </w:p>
    <w:p w:rsidR="0017382C" w:rsidRPr="007B62FF" w:rsidRDefault="0017382C" w:rsidP="0017382C">
      <w:pPr>
        <w:pStyle w:val="libFootnote0"/>
        <w:rPr>
          <w:rtl/>
        </w:rPr>
      </w:pPr>
      <w:r w:rsidRPr="007B62FF">
        <w:rPr>
          <w:rtl/>
        </w:rPr>
        <w:t>(5) في الحجرية</w:t>
      </w:r>
      <w:r w:rsidR="00527246">
        <w:rPr>
          <w:rtl/>
        </w:rPr>
        <w:t>:</w:t>
      </w:r>
      <w:r w:rsidRPr="007B62FF">
        <w:rPr>
          <w:rtl/>
        </w:rPr>
        <w:t xml:space="preserve"> </w:t>
      </w:r>
      <w:r>
        <w:rPr>
          <w:rtl/>
        </w:rPr>
        <w:t>(</w:t>
      </w:r>
      <w:r w:rsidRPr="007B62FF">
        <w:rPr>
          <w:rtl/>
        </w:rPr>
        <w:t>روى</w:t>
      </w:r>
      <w:r>
        <w:rPr>
          <w:rtl/>
        </w:rPr>
        <w:t>)</w:t>
      </w:r>
      <w:r w:rsidR="00527246">
        <w:rPr>
          <w:rtl/>
        </w:rPr>
        <w:t>،</w:t>
      </w:r>
      <w:r w:rsidRPr="007B62FF">
        <w:rPr>
          <w:rtl/>
        </w:rPr>
        <w:t xml:space="preserve"> وفي المصدر</w:t>
      </w:r>
      <w:r w:rsidR="00527246">
        <w:rPr>
          <w:rtl/>
        </w:rPr>
        <w:t>:</w:t>
      </w:r>
      <w:r w:rsidRPr="007B62FF">
        <w:rPr>
          <w:rtl/>
        </w:rPr>
        <w:t xml:space="preserve"> </w:t>
      </w:r>
      <w:r>
        <w:rPr>
          <w:rtl/>
        </w:rPr>
        <w:t>(</w:t>
      </w:r>
      <w:r w:rsidRPr="007B62FF">
        <w:rPr>
          <w:rtl/>
        </w:rPr>
        <w:t>روى ابن عقدة عن عبد الله بن إبراهيم بن قتيبة عن ابن نمير. إلى آخره</w:t>
      </w:r>
      <w:r>
        <w:rPr>
          <w:rtl/>
        </w:rPr>
        <w:t>)</w:t>
      </w:r>
    </w:p>
    <w:p w:rsidR="0017382C" w:rsidRPr="007B62FF" w:rsidRDefault="0017382C" w:rsidP="0017382C">
      <w:pPr>
        <w:pStyle w:val="libFootnote0"/>
        <w:rPr>
          <w:rtl/>
        </w:rPr>
      </w:pPr>
      <w:r w:rsidRPr="007B62FF">
        <w:rPr>
          <w:rtl/>
        </w:rPr>
        <w:t>(6) رجال العلاّمة</w:t>
      </w:r>
      <w:r w:rsidR="00527246">
        <w:rPr>
          <w:rtl/>
        </w:rPr>
        <w:t>:</w:t>
      </w:r>
      <w:r w:rsidRPr="007B62FF">
        <w:rPr>
          <w:rtl/>
        </w:rPr>
        <w:t xml:space="preserve"> 165 / 185.</w:t>
      </w:r>
    </w:p>
    <w:p w:rsidR="0017382C" w:rsidRPr="007B62FF" w:rsidRDefault="0017382C" w:rsidP="0017382C">
      <w:pPr>
        <w:pStyle w:val="libFootnote0"/>
        <w:rPr>
          <w:rtl/>
        </w:rPr>
      </w:pPr>
      <w:r w:rsidRPr="007B62FF">
        <w:rPr>
          <w:rtl/>
        </w:rPr>
        <w:t>(7) رجال ابن داود</w:t>
      </w:r>
      <w:r w:rsidR="00527246">
        <w:rPr>
          <w:rtl/>
        </w:rPr>
        <w:t>:</w:t>
      </w:r>
      <w:r w:rsidRPr="007B62FF">
        <w:rPr>
          <w:rtl/>
        </w:rPr>
        <w:t xml:space="preserve"> 177 / 1442.</w:t>
      </w:r>
    </w:p>
    <w:p w:rsidR="0017382C" w:rsidRPr="007B62FF" w:rsidRDefault="0017382C" w:rsidP="0017382C">
      <w:pPr>
        <w:pStyle w:val="libFootnote0"/>
        <w:rPr>
          <w:rtl/>
        </w:rPr>
      </w:pPr>
      <w:r w:rsidRPr="007B62FF">
        <w:rPr>
          <w:rtl/>
        </w:rPr>
        <w:t>(8) الوجيزة للمجلسي</w:t>
      </w:r>
      <w:r w:rsidR="00527246">
        <w:rPr>
          <w:rtl/>
        </w:rPr>
        <w:t>:</w:t>
      </w:r>
      <w:r w:rsidRPr="007B62FF">
        <w:rPr>
          <w:rtl/>
        </w:rPr>
        <w:t xml:space="preserve"> 48.</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صدوق</w:t>
      </w:r>
      <w:r w:rsidR="00527246">
        <w:rPr>
          <w:rtl/>
        </w:rPr>
        <w:t>،</w:t>
      </w:r>
      <w:r w:rsidRPr="007B62FF">
        <w:rPr>
          <w:rtl/>
        </w:rPr>
        <w:t xml:space="preserve"> مأمون </w:t>
      </w:r>
      <w:r w:rsidRPr="0017382C">
        <w:rPr>
          <w:rStyle w:val="libFootnotenumChar"/>
          <w:rtl/>
        </w:rPr>
        <w:t>(1)</w:t>
      </w:r>
      <w:r w:rsidR="00527246">
        <w:rPr>
          <w:rtl/>
        </w:rPr>
        <w:t>،</w:t>
      </w:r>
      <w:r w:rsidRPr="007B62FF">
        <w:rPr>
          <w:rtl/>
        </w:rPr>
        <w:t xml:space="preserve"> وفي التعليقة</w:t>
      </w:r>
      <w:r w:rsidR="00527246">
        <w:rPr>
          <w:rtl/>
        </w:rPr>
        <w:t>:</w:t>
      </w:r>
      <w:r w:rsidRPr="007B62FF">
        <w:rPr>
          <w:rtl/>
        </w:rPr>
        <w:t xml:space="preserve"> روى ابن أبي عمير عنه عن أبيه </w:t>
      </w:r>
      <w:r w:rsidRPr="0017382C">
        <w:rPr>
          <w:rStyle w:val="libFootnotenumChar"/>
          <w:rtl/>
        </w:rPr>
        <w:t>(2)</w:t>
      </w:r>
      <w:r>
        <w:rPr>
          <w:rtl/>
        </w:rPr>
        <w:t>.</w:t>
      </w:r>
    </w:p>
    <w:p w:rsidR="0017382C" w:rsidRPr="007B62FF" w:rsidRDefault="0017382C" w:rsidP="0017382C">
      <w:pPr>
        <w:pStyle w:val="libNormal"/>
        <w:rPr>
          <w:rtl/>
        </w:rPr>
      </w:pPr>
      <w:r w:rsidRPr="007B62FF">
        <w:rPr>
          <w:rtl/>
        </w:rPr>
        <w:t>وقد أغرب أبو علي في رجاله بعد تصريح هؤلاء المشايخ فقال بعد نقل ما نقلناه</w:t>
      </w:r>
      <w:r w:rsidR="00527246">
        <w:rPr>
          <w:rtl/>
        </w:rPr>
        <w:t>:</w:t>
      </w:r>
      <w:r w:rsidRPr="007B62FF">
        <w:rPr>
          <w:rtl/>
        </w:rPr>
        <w:t xml:space="preserve"> كلّ ذلك عجيب غريب</w:t>
      </w:r>
      <w:r>
        <w:rPr>
          <w:rtl/>
        </w:rPr>
        <w:t>!</w:t>
      </w:r>
      <w:r w:rsidRPr="007B62FF">
        <w:rPr>
          <w:rtl/>
        </w:rPr>
        <w:t xml:space="preserve"> فإنّ نصب الرجل أشهر من كفر إبليس</w:t>
      </w:r>
      <w:r w:rsidR="00527246">
        <w:rPr>
          <w:rtl/>
        </w:rPr>
        <w:t>،</w:t>
      </w:r>
      <w:r w:rsidRPr="007B62FF">
        <w:rPr>
          <w:rtl/>
        </w:rPr>
        <w:t xml:space="preserve"> وهو من مشاهير المنحرفين</w:t>
      </w:r>
      <w:r w:rsidR="00527246">
        <w:rPr>
          <w:rtl/>
        </w:rPr>
        <w:t>،</w:t>
      </w:r>
      <w:r w:rsidRPr="007B62FF">
        <w:rPr>
          <w:rtl/>
        </w:rPr>
        <w:t xml:space="preserve"> وتولّى القضاء لبني أُميّة ثم لبني العباس برهة من السنين</w:t>
      </w:r>
      <w:r w:rsidR="00527246">
        <w:rPr>
          <w:rtl/>
        </w:rPr>
        <w:t>،</w:t>
      </w:r>
      <w:r w:rsidRPr="007B62FF">
        <w:rPr>
          <w:rtl/>
        </w:rPr>
        <w:t xml:space="preserve"> كما ذكره غير واحد من المؤرخين </w:t>
      </w:r>
      <w:r w:rsidRPr="0017382C">
        <w:rPr>
          <w:rStyle w:val="libFootnotenumChar"/>
          <w:rtl/>
        </w:rPr>
        <w:t>(3)</w:t>
      </w:r>
      <w:r w:rsidR="00527246">
        <w:rPr>
          <w:rtl/>
        </w:rPr>
        <w:t>؛</w:t>
      </w:r>
      <w:r w:rsidRPr="007B62FF">
        <w:rPr>
          <w:rtl/>
        </w:rPr>
        <w:t xml:space="preserve"> وردّه شهادة جملة من أجلاء أصحاب الصادق </w:t>
      </w:r>
      <w:r w:rsidRPr="0017382C">
        <w:rPr>
          <w:rStyle w:val="libAlaemChar"/>
          <w:rtl/>
        </w:rPr>
        <w:t>عليه‌السلام</w:t>
      </w:r>
      <w:r w:rsidRPr="007B62FF">
        <w:rPr>
          <w:rtl/>
        </w:rPr>
        <w:t xml:space="preserve"> لأنّهم رافضة مشهور</w:t>
      </w:r>
      <w:r w:rsidR="00527246">
        <w:rPr>
          <w:rtl/>
        </w:rPr>
        <w:t>،</w:t>
      </w:r>
      <w:r w:rsidRPr="007B62FF">
        <w:rPr>
          <w:rtl/>
        </w:rPr>
        <w:t xml:space="preserve"> وفي كتب الحديث مذكور</w:t>
      </w:r>
      <w:r w:rsidR="00527246">
        <w:rPr>
          <w:rtl/>
        </w:rPr>
        <w:t>،</w:t>
      </w:r>
      <w:r w:rsidRPr="007B62FF">
        <w:rPr>
          <w:rtl/>
        </w:rPr>
        <w:t xml:space="preserve"> من ذلك ما ذكره الكشي في ترجمة محمّد بن مسلم </w:t>
      </w:r>
      <w:r w:rsidRPr="0017382C">
        <w:rPr>
          <w:rStyle w:val="libFootnotenumChar"/>
          <w:rtl/>
        </w:rPr>
        <w:t>(4)</w:t>
      </w:r>
      <w:r w:rsidR="00527246">
        <w:rPr>
          <w:rtl/>
        </w:rPr>
        <w:t>،</w:t>
      </w:r>
      <w:r w:rsidRPr="007B62FF">
        <w:rPr>
          <w:rtl/>
        </w:rPr>
        <w:t xml:space="preserve"> فلاحظ</w:t>
      </w:r>
      <w:r w:rsidR="00527246">
        <w:rPr>
          <w:rtl/>
        </w:rPr>
        <w:t>،</w:t>
      </w:r>
      <w:r w:rsidRPr="007B62FF">
        <w:rPr>
          <w:rtl/>
        </w:rPr>
        <w:t xml:space="preserve"> ومن ذلك في ترجمة عمّار الدهني </w:t>
      </w:r>
      <w:r w:rsidRPr="0017382C">
        <w:rPr>
          <w:rStyle w:val="libFootnotenumChar"/>
          <w:rtl/>
        </w:rPr>
        <w:t>(5)</w:t>
      </w:r>
      <w:r w:rsidR="00527246">
        <w:rPr>
          <w:rtl/>
        </w:rPr>
        <w:t>،</w:t>
      </w:r>
      <w:r w:rsidRPr="007B62FF">
        <w:rPr>
          <w:rtl/>
        </w:rPr>
        <w:t xml:space="preserve"> ويجب ذكره في الضعفاء كما فعله الفاضل الشيخ عبد النبيّ الجزائري صاحب الحاوي </w:t>
      </w:r>
      <w:r w:rsidRPr="0017382C">
        <w:rPr>
          <w:rStyle w:val="libFootnotenumChar"/>
          <w:rtl/>
        </w:rPr>
        <w:t>(6)</w:t>
      </w:r>
      <w:r w:rsidRPr="007B62FF">
        <w:rPr>
          <w:rtl/>
        </w:rPr>
        <w:t xml:space="preserve"> </w:t>
      </w:r>
      <w:r w:rsidRPr="0017382C">
        <w:rPr>
          <w:rStyle w:val="libFootnotenumChar"/>
          <w:rtl/>
        </w:rPr>
        <w:t>(7)</w:t>
      </w:r>
      <w:r w:rsidR="00527246">
        <w:rPr>
          <w:rtl/>
        </w:rPr>
        <w:t>،</w:t>
      </w:r>
      <w:r w:rsidRPr="007B62FF">
        <w:rPr>
          <w:rtl/>
        </w:rPr>
        <w:t xml:space="preserve"> انتهى</w:t>
      </w:r>
      <w:r>
        <w:rPr>
          <w:rtl/>
        </w:rPr>
        <w:t>.</w:t>
      </w:r>
    </w:p>
    <w:p w:rsidR="0017382C" w:rsidRPr="007B62FF" w:rsidRDefault="0017382C" w:rsidP="0017382C">
      <w:pPr>
        <w:pStyle w:val="libNormal"/>
        <w:rPr>
          <w:rtl/>
        </w:rPr>
      </w:pPr>
      <w:r w:rsidRPr="007B62FF">
        <w:rPr>
          <w:rtl/>
        </w:rPr>
        <w:t>قلت</w:t>
      </w:r>
      <w:r w:rsidR="00527246">
        <w:rPr>
          <w:rtl/>
        </w:rPr>
        <w:t>:</w:t>
      </w:r>
      <w:r w:rsidRPr="007B62FF">
        <w:rPr>
          <w:rtl/>
        </w:rPr>
        <w:t xml:space="preserve"> المدعي صدقه وأمانته ووثاقته في الحديث ومجرّد القضا والعاميّة لا ينافي ذلك.</w:t>
      </w:r>
    </w:p>
    <w:p w:rsidR="0017382C" w:rsidRPr="007B62FF" w:rsidRDefault="0017382C" w:rsidP="0017382C">
      <w:pPr>
        <w:pStyle w:val="libNormal"/>
        <w:rPr>
          <w:rtl/>
        </w:rPr>
      </w:pPr>
      <w:r w:rsidRPr="007B62FF">
        <w:rPr>
          <w:rtl/>
        </w:rPr>
        <w:t>وقال صدر المحققين العاملي في حواشيه على رجاله</w:t>
      </w:r>
      <w:r w:rsidR="00527246">
        <w:rPr>
          <w:rtl/>
        </w:rPr>
        <w:t>:</w:t>
      </w:r>
      <w:r w:rsidRPr="007B62FF">
        <w:rPr>
          <w:rtl/>
        </w:rPr>
        <w:t xml:space="preserve"> وفي تضاعيف الأخبار ما يدلّ على أنّ ابن أبي ليلى لم يكن على ما ذكره المؤلف من النصب</w:t>
      </w:r>
      <w:r w:rsidR="00527246">
        <w:rPr>
          <w:rtl/>
        </w:rPr>
        <w:t>،</w:t>
      </w:r>
      <w:r w:rsidRPr="007B62FF">
        <w:rPr>
          <w:rtl/>
        </w:rPr>
        <w:t xml:space="preserve"> بل يظهر من الروايات ميله لآل محمّد </w:t>
      </w:r>
      <w:r w:rsidRPr="0017382C">
        <w:rPr>
          <w:rStyle w:val="libAlaemChar"/>
          <w:rtl/>
        </w:rPr>
        <w:t>عليهم‌السلام</w:t>
      </w:r>
      <w:r w:rsidRPr="007B62FF">
        <w:rPr>
          <w:rtl/>
        </w:rPr>
        <w:t xml:space="preserve"> وروايات ردّه الشهادة تشهد بذلك</w:t>
      </w:r>
      <w:r w:rsidR="00527246">
        <w:rPr>
          <w:rtl/>
        </w:rPr>
        <w:t>؛</w:t>
      </w:r>
      <w:r w:rsidRPr="007B62FF">
        <w:rPr>
          <w:rtl/>
        </w:rPr>
        <w:t xml:space="preserve"> لأنه قبل شهادتهم بعد ردّها</w:t>
      </w:r>
      <w:r w:rsidR="00527246">
        <w:rPr>
          <w:rtl/>
        </w:rPr>
        <w:t>،</w:t>
      </w:r>
      <w:r w:rsidRPr="007B62FF">
        <w:rPr>
          <w:rtl/>
        </w:rPr>
        <w:t xml:space="preserve"> وفي صدر الوقوف من</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شرح أصول الكافي للمازندراني 2</w:t>
      </w:r>
      <w:r w:rsidR="00527246">
        <w:rPr>
          <w:rtl/>
        </w:rPr>
        <w:t>:</w:t>
      </w:r>
      <w:r w:rsidRPr="007B62FF">
        <w:rPr>
          <w:rtl/>
        </w:rPr>
        <w:t xml:space="preserve"> 181.</w:t>
      </w:r>
    </w:p>
    <w:p w:rsidR="0017382C" w:rsidRPr="007B62FF" w:rsidRDefault="0017382C" w:rsidP="0017382C">
      <w:pPr>
        <w:pStyle w:val="libFootnote0"/>
        <w:rPr>
          <w:rtl/>
        </w:rPr>
      </w:pPr>
      <w:r w:rsidRPr="007B62FF">
        <w:rPr>
          <w:rtl/>
        </w:rPr>
        <w:t>(2) تعليقة الوحيد على منهج المقال</w:t>
      </w:r>
      <w:r w:rsidR="00527246">
        <w:rPr>
          <w:rtl/>
        </w:rPr>
        <w:t>:</w:t>
      </w:r>
      <w:r w:rsidRPr="007B62FF">
        <w:rPr>
          <w:rtl/>
        </w:rPr>
        <w:t xml:space="preserve"> 302</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عن ابنه</w:t>
      </w:r>
      <w:r>
        <w:rPr>
          <w:rtl/>
        </w:rPr>
        <w:t>)</w:t>
      </w:r>
      <w:r w:rsidR="00527246">
        <w:rPr>
          <w:rtl/>
        </w:rPr>
        <w:t>،</w:t>
      </w:r>
      <w:r w:rsidRPr="007B62FF">
        <w:rPr>
          <w:rtl/>
        </w:rPr>
        <w:t xml:space="preserve"> والصحيح </w:t>
      </w:r>
      <w:r>
        <w:rPr>
          <w:rtl/>
        </w:rPr>
        <w:t>(</w:t>
      </w:r>
      <w:r w:rsidRPr="007B62FF">
        <w:rPr>
          <w:rtl/>
        </w:rPr>
        <w:t>عن أبيه</w:t>
      </w:r>
      <w:r>
        <w:rPr>
          <w:rtl/>
        </w:rPr>
        <w:t>)</w:t>
      </w:r>
      <w:r w:rsidRPr="007B62FF">
        <w:rPr>
          <w:rtl/>
        </w:rPr>
        <w:t xml:space="preserve"> كما ورد في كمال الدين</w:t>
      </w:r>
      <w:r w:rsidR="00527246">
        <w:rPr>
          <w:rtl/>
        </w:rPr>
        <w:t>:</w:t>
      </w:r>
      <w:r w:rsidRPr="007B62FF">
        <w:rPr>
          <w:rtl/>
        </w:rPr>
        <w:t xml:space="preserve"> 411 / 7 فلاحظ.</w:t>
      </w:r>
    </w:p>
    <w:p w:rsidR="0017382C" w:rsidRPr="007B62FF" w:rsidRDefault="0017382C" w:rsidP="0017382C">
      <w:pPr>
        <w:pStyle w:val="libFootnote0"/>
        <w:rPr>
          <w:rtl/>
        </w:rPr>
      </w:pPr>
      <w:r w:rsidRPr="007B62FF">
        <w:rPr>
          <w:rtl/>
        </w:rPr>
        <w:t>(3) انظر</w:t>
      </w:r>
      <w:r w:rsidR="00527246">
        <w:rPr>
          <w:rtl/>
        </w:rPr>
        <w:t>:</w:t>
      </w:r>
      <w:r w:rsidRPr="007B62FF">
        <w:rPr>
          <w:rtl/>
        </w:rPr>
        <w:t xml:space="preserve"> تاريخ الطبري 7</w:t>
      </w:r>
      <w:r w:rsidR="00527246">
        <w:rPr>
          <w:rtl/>
        </w:rPr>
        <w:t>:</w:t>
      </w:r>
      <w:r w:rsidRPr="007B62FF">
        <w:rPr>
          <w:rtl/>
        </w:rPr>
        <w:t xml:space="preserve"> 191</w:t>
      </w:r>
      <w:r w:rsidR="00527246">
        <w:rPr>
          <w:rtl/>
        </w:rPr>
        <w:t>،</w:t>
      </w:r>
      <w:r w:rsidRPr="007B62FF">
        <w:rPr>
          <w:rtl/>
        </w:rPr>
        <w:t xml:space="preserve"> والكامل في التاريخ 5</w:t>
      </w:r>
      <w:r w:rsidR="00527246">
        <w:rPr>
          <w:rtl/>
        </w:rPr>
        <w:t>:</w:t>
      </w:r>
      <w:r w:rsidRPr="007B62FF">
        <w:rPr>
          <w:rtl/>
        </w:rPr>
        <w:t xml:space="preserve"> 249.</w:t>
      </w:r>
    </w:p>
    <w:p w:rsidR="0017382C" w:rsidRPr="007B62FF" w:rsidRDefault="0017382C" w:rsidP="0017382C">
      <w:pPr>
        <w:pStyle w:val="libFootnote0"/>
        <w:rPr>
          <w:rtl/>
        </w:rPr>
      </w:pPr>
      <w:r w:rsidRPr="007B62FF">
        <w:rPr>
          <w:rtl/>
        </w:rPr>
        <w:t>(4) رجال الكشي 1</w:t>
      </w:r>
      <w:r w:rsidR="00527246">
        <w:rPr>
          <w:rtl/>
        </w:rPr>
        <w:t>:</w:t>
      </w:r>
      <w:r w:rsidRPr="007B62FF">
        <w:rPr>
          <w:rtl/>
        </w:rPr>
        <w:t xml:space="preserve"> 387 / 277.</w:t>
      </w:r>
    </w:p>
    <w:p w:rsidR="0017382C" w:rsidRPr="007B62FF" w:rsidRDefault="0017382C" w:rsidP="0017382C">
      <w:pPr>
        <w:pStyle w:val="libFootnote0"/>
        <w:rPr>
          <w:rtl/>
        </w:rPr>
      </w:pPr>
      <w:r w:rsidRPr="007B62FF">
        <w:rPr>
          <w:rtl/>
        </w:rPr>
        <w:t xml:space="preserve">(5) راجع تفسير الأمام الحسن العسكري </w:t>
      </w:r>
      <w:r w:rsidRPr="0017382C">
        <w:rPr>
          <w:rStyle w:val="libAlaemChar"/>
          <w:rtl/>
        </w:rPr>
        <w:t>عليه‌السلام</w:t>
      </w:r>
      <w:r w:rsidR="00527246">
        <w:rPr>
          <w:rtl/>
        </w:rPr>
        <w:t>:</w:t>
      </w:r>
      <w:r w:rsidRPr="007B62FF">
        <w:rPr>
          <w:rtl/>
        </w:rPr>
        <w:t xml:space="preserve"> 310 / 157.</w:t>
      </w:r>
    </w:p>
    <w:p w:rsidR="0017382C" w:rsidRPr="007B62FF" w:rsidRDefault="0017382C" w:rsidP="0017382C">
      <w:pPr>
        <w:pStyle w:val="libFootnote0"/>
        <w:rPr>
          <w:rtl/>
        </w:rPr>
      </w:pPr>
      <w:r w:rsidRPr="007B62FF">
        <w:rPr>
          <w:rtl/>
        </w:rPr>
        <w:t>(6) حاوي الأقوال</w:t>
      </w:r>
      <w:r w:rsidR="00527246">
        <w:rPr>
          <w:rtl/>
        </w:rPr>
        <w:t>:</w:t>
      </w:r>
      <w:r w:rsidRPr="007B62FF">
        <w:rPr>
          <w:rtl/>
        </w:rPr>
        <w:t xml:space="preserve"> 325 / 1989.</w:t>
      </w:r>
    </w:p>
    <w:p w:rsidR="0017382C" w:rsidRPr="007B62FF" w:rsidRDefault="0017382C" w:rsidP="0017382C">
      <w:pPr>
        <w:pStyle w:val="libFootnote0"/>
        <w:rPr>
          <w:rtl/>
        </w:rPr>
      </w:pPr>
      <w:r w:rsidRPr="007B62FF">
        <w:rPr>
          <w:rtl/>
        </w:rPr>
        <w:t>(7) منتهى المقال</w:t>
      </w:r>
      <w:r w:rsidR="00527246">
        <w:rPr>
          <w:rtl/>
        </w:rPr>
        <w:t>:</w:t>
      </w:r>
      <w:r w:rsidRPr="007B62FF">
        <w:rPr>
          <w:rtl/>
        </w:rPr>
        <w:t xml:space="preserve"> 281.</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الكافي </w:t>
      </w:r>
      <w:r w:rsidRPr="0017382C">
        <w:rPr>
          <w:rStyle w:val="libFootnotenumChar"/>
          <w:rtl/>
        </w:rPr>
        <w:t>(1)</w:t>
      </w:r>
      <w:r w:rsidR="00527246">
        <w:rPr>
          <w:rtl/>
        </w:rPr>
        <w:t>،</w:t>
      </w:r>
      <w:r w:rsidRPr="007B62FF">
        <w:rPr>
          <w:rtl/>
        </w:rPr>
        <w:t xml:space="preserve"> ان ابن أبي ليلى حكم في قضيّة بحكم</w:t>
      </w:r>
      <w:r w:rsidR="00527246">
        <w:rPr>
          <w:rtl/>
        </w:rPr>
        <w:t>،</w:t>
      </w:r>
      <w:r w:rsidRPr="007B62FF">
        <w:rPr>
          <w:rtl/>
        </w:rPr>
        <w:t xml:space="preserve"> فقال له محمّد بن مسلم الثقفي</w:t>
      </w:r>
      <w:r w:rsidR="00527246">
        <w:rPr>
          <w:rtl/>
        </w:rPr>
        <w:t>:</w:t>
      </w:r>
      <w:r w:rsidRPr="007B62FF">
        <w:rPr>
          <w:rtl/>
        </w:rPr>
        <w:t xml:space="preserve"> إنّ علياً </w:t>
      </w:r>
      <w:r w:rsidRPr="0017382C">
        <w:rPr>
          <w:rStyle w:val="libAlaemChar"/>
          <w:rtl/>
        </w:rPr>
        <w:t>عليه‌السلام</w:t>
      </w:r>
      <w:r w:rsidRPr="007B62FF">
        <w:rPr>
          <w:rtl/>
        </w:rPr>
        <w:t xml:space="preserve"> قضى بخلاف ذلك</w:t>
      </w:r>
      <w:r w:rsidR="00527246">
        <w:rPr>
          <w:rtl/>
        </w:rPr>
        <w:t>،</w:t>
      </w:r>
      <w:r w:rsidRPr="007B62FF">
        <w:rPr>
          <w:rtl/>
        </w:rPr>
        <w:t xml:space="preserve"> وروى له ذلك </w:t>
      </w:r>
      <w:r w:rsidRPr="0017382C">
        <w:rPr>
          <w:rStyle w:val="libFootnotenumChar"/>
          <w:rtl/>
        </w:rPr>
        <w:t>(2)</w:t>
      </w:r>
      <w:r w:rsidRPr="007B62FF">
        <w:rPr>
          <w:rtl/>
        </w:rPr>
        <w:t xml:space="preserve"> عن الباقر </w:t>
      </w:r>
      <w:r w:rsidRPr="0017382C">
        <w:rPr>
          <w:rStyle w:val="libAlaemChar"/>
          <w:rtl/>
        </w:rPr>
        <w:t>عليه‌السلام</w:t>
      </w:r>
      <w:r w:rsidRPr="007B62FF">
        <w:rPr>
          <w:rtl/>
        </w:rPr>
        <w:t xml:space="preserve"> فقال</w:t>
      </w:r>
      <w:r w:rsidR="00527246">
        <w:rPr>
          <w:rtl/>
        </w:rPr>
        <w:t>:</w:t>
      </w:r>
      <w:r w:rsidRPr="007B62FF">
        <w:rPr>
          <w:rtl/>
        </w:rPr>
        <w:t xml:space="preserve"> ابن أبي ليلى هذا عندك في كتاب</w:t>
      </w:r>
      <w:r>
        <w:rPr>
          <w:rtl/>
        </w:rPr>
        <w:t>؟</w:t>
      </w:r>
      <w:r w:rsidRPr="007B62FF">
        <w:rPr>
          <w:rtl/>
        </w:rPr>
        <w:t xml:space="preserve"> قال</w:t>
      </w:r>
      <w:r w:rsidR="00527246">
        <w:rPr>
          <w:rtl/>
        </w:rPr>
        <w:t>:</w:t>
      </w:r>
      <w:r w:rsidRPr="007B62FF">
        <w:rPr>
          <w:rtl/>
        </w:rPr>
        <w:t xml:space="preserve"> نعم</w:t>
      </w:r>
      <w:r w:rsidR="00527246">
        <w:rPr>
          <w:rtl/>
        </w:rPr>
        <w:t>،</w:t>
      </w:r>
      <w:r w:rsidRPr="007B62FF">
        <w:rPr>
          <w:rtl/>
        </w:rPr>
        <w:t xml:space="preserve"> قال</w:t>
      </w:r>
      <w:r w:rsidR="00527246">
        <w:rPr>
          <w:rtl/>
        </w:rPr>
        <w:t>:</w:t>
      </w:r>
      <w:r w:rsidRPr="007B62FF">
        <w:rPr>
          <w:rtl/>
        </w:rPr>
        <w:t xml:space="preserve"> فأرسل وائتني به</w:t>
      </w:r>
      <w:r w:rsidR="00527246">
        <w:rPr>
          <w:rtl/>
        </w:rPr>
        <w:t>،</w:t>
      </w:r>
      <w:r w:rsidRPr="007B62FF">
        <w:rPr>
          <w:rtl/>
        </w:rPr>
        <w:t xml:space="preserve"> قال له محمّد بن مسلم</w:t>
      </w:r>
      <w:r w:rsidR="00527246">
        <w:rPr>
          <w:rtl/>
        </w:rPr>
        <w:t>:</w:t>
      </w:r>
      <w:r w:rsidRPr="007B62FF">
        <w:rPr>
          <w:rtl/>
        </w:rPr>
        <w:t xml:space="preserve"> على أن لا تنظر في الكتاب إلاّ في ذلك الحديث</w:t>
      </w:r>
      <w:r w:rsidR="00527246">
        <w:rPr>
          <w:rtl/>
        </w:rPr>
        <w:t>،</w:t>
      </w:r>
      <w:r w:rsidRPr="007B62FF">
        <w:rPr>
          <w:rtl/>
        </w:rPr>
        <w:t xml:space="preserve"> ثم أراه الحديث عن الباقر </w:t>
      </w:r>
      <w:r w:rsidRPr="0017382C">
        <w:rPr>
          <w:rStyle w:val="libAlaemChar"/>
          <w:rtl/>
        </w:rPr>
        <w:t>عليه‌السلام</w:t>
      </w:r>
      <w:r w:rsidRPr="007B62FF">
        <w:rPr>
          <w:rtl/>
        </w:rPr>
        <w:t xml:space="preserve"> فردّ قضيّته</w:t>
      </w:r>
      <w:r w:rsidR="00527246">
        <w:rPr>
          <w:rtl/>
        </w:rPr>
        <w:t>،</w:t>
      </w:r>
      <w:r w:rsidRPr="007B62FF">
        <w:rPr>
          <w:rtl/>
        </w:rPr>
        <w:t xml:space="preserve"> ونقضه للقضاء بعد الحكم دليل على عدم التعصب فضلاً عن النصب</w:t>
      </w:r>
      <w:r w:rsidR="00527246">
        <w:rPr>
          <w:rtl/>
        </w:rPr>
        <w:t>،</w:t>
      </w:r>
      <w:r w:rsidRPr="007B62FF">
        <w:rPr>
          <w:rtl/>
        </w:rPr>
        <w:t xml:space="preserve"> وإخفاء محمّد بن مسلم سائر ما في الكتاب عنه يمكن تعليله بأنه كان فيه من الأسرار التي لا يمكن إذاعتها لكلّ أحد</w:t>
      </w:r>
      <w:r w:rsidR="00527246">
        <w:rPr>
          <w:rtl/>
        </w:rPr>
        <w:t>،</w:t>
      </w:r>
      <w:r w:rsidRPr="007B62FF">
        <w:rPr>
          <w:rtl/>
        </w:rPr>
        <w:t xml:space="preserve"> ويمكن تعليله بأُمور آخر.</w:t>
      </w:r>
    </w:p>
    <w:p w:rsidR="0017382C" w:rsidRPr="007B62FF" w:rsidRDefault="0017382C" w:rsidP="0017382C">
      <w:pPr>
        <w:pStyle w:val="libNormal"/>
        <w:rPr>
          <w:rtl/>
        </w:rPr>
      </w:pPr>
      <w:r w:rsidRPr="007B62FF">
        <w:rPr>
          <w:rtl/>
        </w:rPr>
        <w:t xml:space="preserve">وبالجملة فمن تتبّع الأخبار عرف أنَّ ابن أبي ليلى كان يقضي بما يبلغه عن الصادقين </w:t>
      </w:r>
      <w:r>
        <w:rPr>
          <w:rtl/>
        </w:rPr>
        <w:t>(</w:t>
      </w:r>
      <w:r w:rsidRPr="007B62FF">
        <w:rPr>
          <w:rtl/>
        </w:rPr>
        <w:t>عليهما السّلام</w:t>
      </w:r>
      <w:r>
        <w:rPr>
          <w:rtl/>
        </w:rPr>
        <w:t>)</w:t>
      </w:r>
      <w:r w:rsidR="00527246">
        <w:rPr>
          <w:rtl/>
        </w:rPr>
        <w:t>،</w:t>
      </w:r>
      <w:r w:rsidRPr="007B62FF">
        <w:rPr>
          <w:rtl/>
        </w:rPr>
        <w:t xml:space="preserve"> ويحكم بذلك بعد التوقف بل ينقض ما كان قد حكم به إذا بلغه عنهم </w:t>
      </w:r>
      <w:r w:rsidRPr="0017382C">
        <w:rPr>
          <w:rStyle w:val="libAlaemChar"/>
          <w:rtl/>
        </w:rPr>
        <w:t>عليهم‌السلام</w:t>
      </w:r>
      <w:r w:rsidRPr="007B62FF">
        <w:rPr>
          <w:rtl/>
        </w:rPr>
        <w:t xml:space="preserve"> خلافه</w:t>
      </w:r>
      <w:r w:rsidR="00527246">
        <w:rPr>
          <w:rtl/>
        </w:rPr>
        <w:t>،</w:t>
      </w:r>
      <w:r w:rsidRPr="007B62FF">
        <w:rPr>
          <w:rtl/>
        </w:rPr>
        <w:t xml:space="preserve"> فكيف يكون مَنْ حاله ذلك من النواصب </w:t>
      </w:r>
      <w:r w:rsidRPr="0017382C">
        <w:rPr>
          <w:rStyle w:val="libFootnotenumChar"/>
          <w:rtl/>
        </w:rPr>
        <w:t>(3)</w:t>
      </w:r>
      <w:r>
        <w:rPr>
          <w:rtl/>
        </w:rPr>
        <w:t>!؟</w:t>
      </w:r>
      <w:r w:rsidRPr="007B62FF">
        <w:rPr>
          <w:rtl/>
        </w:rPr>
        <w:t xml:space="preserve"> انتهى كلامه </w:t>
      </w:r>
      <w:r w:rsidRPr="0017382C">
        <w:rPr>
          <w:rStyle w:val="libAlaemChar"/>
          <w:rtl/>
        </w:rPr>
        <w:t>رحمه‌الله</w:t>
      </w:r>
      <w:r>
        <w:rPr>
          <w:rtl/>
        </w:rPr>
        <w:t>.</w:t>
      </w:r>
    </w:p>
    <w:p w:rsidR="0017382C" w:rsidRPr="007B62FF" w:rsidRDefault="0017382C" w:rsidP="0017382C">
      <w:pPr>
        <w:pStyle w:val="libNormal"/>
        <w:rPr>
          <w:rtl/>
        </w:rPr>
      </w:pPr>
      <w:r w:rsidRPr="007B62FF">
        <w:rPr>
          <w:rtl/>
        </w:rPr>
        <w:t>قلت</w:t>
      </w:r>
      <w:r w:rsidR="00527246">
        <w:rPr>
          <w:rtl/>
        </w:rPr>
        <w:t>:</w:t>
      </w:r>
      <w:r w:rsidRPr="007B62FF">
        <w:rPr>
          <w:rtl/>
        </w:rPr>
        <w:t xml:space="preserve"> في التهذيب في الصحيح</w:t>
      </w:r>
      <w:r w:rsidR="00527246">
        <w:rPr>
          <w:rtl/>
        </w:rPr>
        <w:t>:</w:t>
      </w:r>
      <w:r w:rsidRPr="007B62FF">
        <w:rPr>
          <w:rtl/>
        </w:rPr>
        <w:t xml:space="preserve"> عن عبد الله بن المغيرة</w:t>
      </w:r>
      <w:r w:rsidR="00527246">
        <w:rPr>
          <w:rtl/>
        </w:rPr>
        <w:t>،</w:t>
      </w:r>
      <w:r w:rsidRPr="007B62FF">
        <w:rPr>
          <w:rtl/>
        </w:rPr>
        <w:t xml:space="preserve"> عن عبد الرّحمن الجعفي</w:t>
      </w:r>
      <w:r w:rsidR="00527246">
        <w:rPr>
          <w:rtl/>
        </w:rPr>
        <w:t>،</w:t>
      </w:r>
      <w:r w:rsidRPr="007B62FF">
        <w:rPr>
          <w:rtl/>
        </w:rPr>
        <w:t xml:space="preserve"> قال</w:t>
      </w:r>
      <w:r w:rsidR="00527246">
        <w:rPr>
          <w:rtl/>
        </w:rPr>
        <w:t>:</w:t>
      </w:r>
      <w:r w:rsidRPr="007B62FF">
        <w:rPr>
          <w:rtl/>
        </w:rPr>
        <w:t xml:space="preserve"> كنت اختلف إلى ابن أبي ليلى في مواريث لنا لنقسمها</w:t>
      </w:r>
      <w:r w:rsidR="00527246">
        <w:rPr>
          <w:rtl/>
        </w:rPr>
        <w:t>،</w:t>
      </w:r>
      <w:r w:rsidRPr="007B62FF">
        <w:rPr>
          <w:rtl/>
        </w:rPr>
        <w:t xml:space="preserve"> وكان فيه حبيس</w:t>
      </w:r>
      <w:r w:rsidR="00527246">
        <w:rPr>
          <w:rtl/>
        </w:rPr>
        <w:t>،</w:t>
      </w:r>
      <w:r w:rsidRPr="007B62FF">
        <w:rPr>
          <w:rtl/>
        </w:rPr>
        <w:t xml:space="preserve"> فكان يدافعني</w:t>
      </w:r>
      <w:r w:rsidR="00527246">
        <w:rPr>
          <w:rtl/>
        </w:rPr>
        <w:t>،</w:t>
      </w:r>
      <w:r w:rsidRPr="007B62FF">
        <w:rPr>
          <w:rtl/>
        </w:rPr>
        <w:t xml:space="preserve"> فلمّا طال شكوته إلى أبي عبد الله </w:t>
      </w:r>
      <w:r w:rsidRPr="0017382C">
        <w:rPr>
          <w:rStyle w:val="libAlaemChar"/>
          <w:rtl/>
        </w:rPr>
        <w:t>عليه‌السلام</w:t>
      </w:r>
      <w:r w:rsidRPr="007B62FF">
        <w:rPr>
          <w:rtl/>
        </w:rPr>
        <w:t xml:space="preserve"> فقال</w:t>
      </w:r>
      <w:r w:rsidR="00527246">
        <w:rPr>
          <w:rtl/>
        </w:rPr>
        <w:t>:</w:t>
      </w:r>
      <w:r w:rsidRPr="007B62FF">
        <w:rPr>
          <w:rtl/>
        </w:rPr>
        <w:t xml:space="preserve"> أومأ علم أنَّ رسول الله </w:t>
      </w:r>
      <w:r w:rsidRPr="0017382C">
        <w:rPr>
          <w:rStyle w:val="libAlaemChar"/>
          <w:rtl/>
        </w:rPr>
        <w:t>صلى‌الله‌عليه‌وآله‌وسلم</w:t>
      </w:r>
      <w:r w:rsidRPr="007B62FF">
        <w:rPr>
          <w:rtl/>
        </w:rPr>
        <w:t xml:space="preserve"> أمر بردّ الحبيس</w:t>
      </w:r>
      <w:r w:rsidR="00527246">
        <w:rPr>
          <w:rtl/>
        </w:rPr>
        <w:t>،</w:t>
      </w:r>
      <w:r w:rsidRPr="007B62FF">
        <w:rPr>
          <w:rtl/>
        </w:rPr>
        <w:t xml:space="preserve"> وإنفاذ المواريث</w:t>
      </w:r>
      <w:r w:rsidR="00527246">
        <w:rPr>
          <w:rtl/>
        </w:rPr>
        <w:t>،</w:t>
      </w:r>
      <w:r w:rsidRPr="007B62FF">
        <w:rPr>
          <w:rtl/>
        </w:rPr>
        <w:t xml:space="preserve"> قال</w:t>
      </w:r>
      <w:r w:rsidR="00527246">
        <w:rPr>
          <w:rtl/>
        </w:rPr>
        <w:t>:</w:t>
      </w:r>
      <w:r w:rsidRPr="007B62FF">
        <w:rPr>
          <w:rtl/>
        </w:rPr>
        <w:t xml:space="preserve"> فأتيته ففعل كما كان يفعل</w:t>
      </w:r>
      <w:r w:rsidR="00527246">
        <w:rPr>
          <w:rtl/>
        </w:rPr>
        <w:t>،</w:t>
      </w:r>
      <w:r w:rsidRPr="007B62FF">
        <w:rPr>
          <w:rtl/>
        </w:rPr>
        <w:t xml:space="preserve"> فقلت له</w:t>
      </w:r>
      <w:r w:rsidR="00527246">
        <w:rPr>
          <w:rtl/>
        </w:rPr>
        <w:t>:</w:t>
      </w:r>
      <w:r w:rsidRPr="007B62FF">
        <w:rPr>
          <w:rtl/>
        </w:rPr>
        <w:t xml:space="preserve"> إنّي شكوتك إلى جعفر بن محمّد </w:t>
      </w:r>
      <w:r>
        <w:rPr>
          <w:rtl/>
        </w:rPr>
        <w:t>(</w:t>
      </w:r>
      <w:r w:rsidRPr="007B62FF">
        <w:rPr>
          <w:rtl/>
        </w:rPr>
        <w:t>عليهما السّلام</w:t>
      </w:r>
      <w:r>
        <w:rPr>
          <w:rtl/>
        </w:rPr>
        <w:t>)</w:t>
      </w:r>
      <w:r w:rsidRPr="007B62FF">
        <w:rPr>
          <w:rtl/>
        </w:rPr>
        <w:t xml:space="preserve"> فقال لي</w:t>
      </w:r>
      <w:r w:rsidR="00527246">
        <w:rPr>
          <w:rtl/>
        </w:rPr>
        <w:t>:</w:t>
      </w:r>
      <w:r w:rsidRPr="007B62FF">
        <w:rPr>
          <w:rtl/>
        </w:rPr>
        <w:t xml:space="preserve"> كيت وكيت</w:t>
      </w:r>
      <w:r w:rsidR="00527246">
        <w:rPr>
          <w:rtl/>
        </w:rPr>
        <w:t>،</w:t>
      </w:r>
      <w:r w:rsidRPr="007B62FF">
        <w:rPr>
          <w:rtl/>
        </w:rPr>
        <w:t xml:space="preserve"> قال</w:t>
      </w:r>
      <w:r w:rsidR="00527246">
        <w:rPr>
          <w:rtl/>
        </w:rPr>
        <w:t>:</w:t>
      </w:r>
      <w:r w:rsidRPr="007B62FF">
        <w:rPr>
          <w:rtl/>
        </w:rPr>
        <w:t xml:space="preserve"> فحلّفني ابن أبي ليلى أنه قال ذلك</w:t>
      </w:r>
      <w:r w:rsidR="00527246">
        <w:rPr>
          <w:rtl/>
        </w:rPr>
        <w:t>،</w:t>
      </w:r>
      <w:r w:rsidRPr="007B62FF">
        <w:rPr>
          <w:rtl/>
        </w:rPr>
        <w:t xml:space="preserve"> فحلفت له</w:t>
      </w:r>
      <w:r w:rsidR="00527246">
        <w:rPr>
          <w:rtl/>
        </w:rPr>
        <w:t>،</w:t>
      </w:r>
      <w:r w:rsidRPr="007B62FF">
        <w:rPr>
          <w:rtl/>
        </w:rPr>
        <w:t xml:space="preserve"> فقضى لي بذلك </w:t>
      </w:r>
      <w:r w:rsidRPr="0017382C">
        <w:rPr>
          <w:rStyle w:val="libFootnotenumChar"/>
          <w:rtl/>
        </w:rPr>
        <w:t>(4)</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الكافي 7</w:t>
      </w:r>
      <w:r w:rsidR="00527246">
        <w:rPr>
          <w:rtl/>
        </w:rPr>
        <w:t>:</w:t>
      </w:r>
      <w:r w:rsidRPr="007B62FF">
        <w:rPr>
          <w:rtl/>
        </w:rPr>
        <w:t xml:space="preserve"> 34 / 27</w:t>
      </w:r>
      <w:r w:rsidR="00527246">
        <w:rPr>
          <w:rtl/>
        </w:rPr>
        <w:t>،</w:t>
      </w:r>
      <w:r w:rsidRPr="007B62FF">
        <w:rPr>
          <w:rtl/>
        </w:rPr>
        <w:t xml:space="preserve"> باب ما يجوز من الوقف والصدقة والنحل.</w:t>
      </w:r>
    </w:p>
    <w:p w:rsidR="0017382C" w:rsidRPr="007B62FF" w:rsidRDefault="0017382C" w:rsidP="0017382C">
      <w:pPr>
        <w:pStyle w:val="libFootnote0"/>
        <w:rPr>
          <w:rtl/>
        </w:rPr>
      </w:pPr>
      <w:r w:rsidRPr="007B62FF">
        <w:rPr>
          <w:rtl/>
        </w:rPr>
        <w:t>(2) في الحجرية</w:t>
      </w:r>
      <w:r w:rsidR="00527246">
        <w:rPr>
          <w:rtl/>
        </w:rPr>
        <w:t>:</w:t>
      </w:r>
      <w:r w:rsidRPr="007B62FF">
        <w:rPr>
          <w:rtl/>
        </w:rPr>
        <w:t xml:space="preserve"> </w:t>
      </w:r>
      <w:r>
        <w:rPr>
          <w:rtl/>
        </w:rPr>
        <w:t>(</w:t>
      </w:r>
      <w:r w:rsidRPr="007B62FF">
        <w:rPr>
          <w:rtl/>
        </w:rPr>
        <w:t>ذلك له</w:t>
      </w:r>
      <w:r>
        <w:rPr>
          <w:rtl/>
        </w:rPr>
        <w:t>)</w:t>
      </w:r>
    </w:p>
    <w:p w:rsidR="0017382C" w:rsidRPr="007B62FF" w:rsidRDefault="0017382C" w:rsidP="0017382C">
      <w:pPr>
        <w:pStyle w:val="libFootnote0"/>
        <w:rPr>
          <w:rtl/>
        </w:rPr>
      </w:pPr>
      <w:r w:rsidRPr="007B62FF">
        <w:rPr>
          <w:rtl/>
        </w:rPr>
        <w:t>(3) حواشي صدر الدين على منتهى المقال</w:t>
      </w:r>
      <w:r w:rsidR="00527246">
        <w:rPr>
          <w:rtl/>
        </w:rPr>
        <w:t>:</w:t>
      </w:r>
      <w:r w:rsidRPr="007B62FF">
        <w:rPr>
          <w:rtl/>
        </w:rPr>
        <w:t xml:space="preserve"> غير متوفرة لدينا.</w:t>
      </w:r>
    </w:p>
    <w:p w:rsidR="0017382C" w:rsidRPr="007B62FF" w:rsidRDefault="0017382C" w:rsidP="0017382C">
      <w:pPr>
        <w:pStyle w:val="libFootnote0"/>
        <w:rPr>
          <w:rtl/>
        </w:rPr>
      </w:pPr>
      <w:r w:rsidRPr="007B62FF">
        <w:rPr>
          <w:rtl/>
        </w:rPr>
        <w:t>(4) تهذيب الأحكام 9</w:t>
      </w:r>
      <w:r w:rsidR="00527246">
        <w:rPr>
          <w:rtl/>
        </w:rPr>
        <w:t>:</w:t>
      </w:r>
      <w:r w:rsidRPr="007B62FF">
        <w:rPr>
          <w:rtl/>
        </w:rPr>
        <w:t xml:space="preserve"> 141 / 592.</w:t>
      </w:r>
    </w:p>
    <w:p w:rsidR="0017382C" w:rsidRDefault="0017382C" w:rsidP="00C613E8">
      <w:pPr>
        <w:pStyle w:val="libNormal"/>
        <w:rPr>
          <w:rtl/>
        </w:rPr>
      </w:pPr>
      <w:r>
        <w:rPr>
          <w:rtl/>
        </w:rPr>
        <w:br w:type="page"/>
      </w:r>
    </w:p>
    <w:p w:rsidR="0017382C" w:rsidRPr="007B62FF" w:rsidRDefault="0017382C" w:rsidP="0017382C">
      <w:pPr>
        <w:pStyle w:val="libNormal"/>
        <w:rPr>
          <w:rtl/>
        </w:rPr>
      </w:pPr>
      <w:r w:rsidRPr="007B62FF">
        <w:rPr>
          <w:rtl/>
        </w:rPr>
        <w:lastRenderedPageBreak/>
        <w:t>وفيه بإسناده</w:t>
      </w:r>
      <w:r w:rsidR="00527246">
        <w:rPr>
          <w:rtl/>
        </w:rPr>
        <w:t>:</w:t>
      </w:r>
      <w:r w:rsidRPr="007B62FF">
        <w:rPr>
          <w:rtl/>
        </w:rPr>
        <w:t xml:space="preserve"> عن ابن أبي عمير</w:t>
      </w:r>
      <w:r w:rsidR="00527246">
        <w:rPr>
          <w:rtl/>
        </w:rPr>
        <w:t>،</w:t>
      </w:r>
      <w:r w:rsidRPr="007B62FF">
        <w:rPr>
          <w:rtl/>
        </w:rPr>
        <w:t xml:space="preserve"> عن نوح بن درا</w:t>
      </w:r>
      <w:r>
        <w:rPr>
          <w:rtl/>
        </w:rPr>
        <w:t>ج</w:t>
      </w:r>
      <w:r w:rsidR="00527246">
        <w:rPr>
          <w:rtl/>
        </w:rPr>
        <w:t>،</w:t>
      </w:r>
      <w:r>
        <w:rPr>
          <w:rtl/>
        </w:rPr>
        <w:t xml:space="preserve"> قال</w:t>
      </w:r>
      <w:r w:rsidR="00527246">
        <w:rPr>
          <w:rtl/>
        </w:rPr>
        <w:t>:</w:t>
      </w:r>
      <w:r>
        <w:rPr>
          <w:rtl/>
        </w:rPr>
        <w:t xml:space="preserve"> قلت لابن أبي ليلى</w:t>
      </w:r>
      <w:r w:rsidR="00527246">
        <w:rPr>
          <w:rtl/>
        </w:rPr>
        <w:t>:</w:t>
      </w:r>
      <w:r>
        <w:rPr>
          <w:rtl/>
        </w:rPr>
        <w:t xml:space="preserve"> أ</w:t>
      </w:r>
      <w:r w:rsidRPr="007B62FF">
        <w:rPr>
          <w:rtl/>
        </w:rPr>
        <w:t>كنت تاركاً قولاً قلته أو قضاءً قضيته لقول أحد</w:t>
      </w:r>
      <w:r>
        <w:rPr>
          <w:rtl/>
        </w:rPr>
        <w:t>؟</w:t>
      </w:r>
      <w:r w:rsidRPr="007B62FF">
        <w:rPr>
          <w:rtl/>
        </w:rPr>
        <w:t xml:space="preserve"> قال</w:t>
      </w:r>
      <w:r w:rsidR="00527246">
        <w:rPr>
          <w:rtl/>
        </w:rPr>
        <w:t>:</w:t>
      </w:r>
      <w:r w:rsidRPr="007B62FF">
        <w:rPr>
          <w:rtl/>
        </w:rPr>
        <w:t xml:space="preserve"> لا إلاّ رجل واحد</w:t>
      </w:r>
      <w:r w:rsidR="00527246">
        <w:rPr>
          <w:rtl/>
        </w:rPr>
        <w:t>،</w:t>
      </w:r>
      <w:r w:rsidRPr="007B62FF">
        <w:rPr>
          <w:rtl/>
        </w:rPr>
        <w:t xml:space="preserve"> قلت</w:t>
      </w:r>
      <w:r w:rsidR="00527246">
        <w:rPr>
          <w:rtl/>
        </w:rPr>
        <w:t>:</w:t>
      </w:r>
      <w:r w:rsidRPr="007B62FF">
        <w:rPr>
          <w:rtl/>
        </w:rPr>
        <w:t xml:space="preserve"> من هو</w:t>
      </w:r>
      <w:r>
        <w:rPr>
          <w:rtl/>
        </w:rPr>
        <w:t>؟</w:t>
      </w:r>
      <w:r w:rsidRPr="007B62FF">
        <w:rPr>
          <w:rtl/>
        </w:rPr>
        <w:t xml:space="preserve"> قال</w:t>
      </w:r>
      <w:r w:rsidR="00527246">
        <w:rPr>
          <w:rtl/>
        </w:rPr>
        <w:t>:</w:t>
      </w:r>
      <w:r w:rsidRPr="007B62FF">
        <w:rPr>
          <w:rtl/>
        </w:rPr>
        <w:t xml:space="preserve"> جعفر بن محمّد </w:t>
      </w:r>
      <w:r>
        <w:rPr>
          <w:rtl/>
        </w:rPr>
        <w:t>(</w:t>
      </w:r>
      <w:r w:rsidRPr="007B62FF">
        <w:rPr>
          <w:rtl/>
        </w:rPr>
        <w:t>عليهما السّلام</w:t>
      </w:r>
      <w:r>
        <w:rPr>
          <w:rtl/>
        </w:rPr>
        <w:t>)</w:t>
      </w:r>
      <w:r w:rsidRPr="007B62FF">
        <w:rPr>
          <w:rtl/>
        </w:rPr>
        <w:t xml:space="preserve"> </w:t>
      </w:r>
      <w:r w:rsidRPr="0017382C">
        <w:rPr>
          <w:rStyle w:val="libFootnotenumChar"/>
          <w:rtl/>
        </w:rPr>
        <w:t>(1)</w:t>
      </w:r>
      <w:r>
        <w:rPr>
          <w:rtl/>
        </w:rPr>
        <w:t>.</w:t>
      </w:r>
    </w:p>
    <w:p w:rsidR="0017382C" w:rsidRPr="007B62FF" w:rsidRDefault="0017382C" w:rsidP="0017382C">
      <w:pPr>
        <w:pStyle w:val="libNormal"/>
        <w:rPr>
          <w:rtl/>
        </w:rPr>
      </w:pPr>
      <w:r w:rsidRPr="007B62FF">
        <w:rPr>
          <w:rtl/>
        </w:rPr>
        <w:t xml:space="preserve">وفي خبر شريف رواه مرّةً في باب معرفة الإمام والردّ إليه </w:t>
      </w:r>
      <w:r w:rsidRPr="0017382C">
        <w:rPr>
          <w:rStyle w:val="libFootnotenumChar"/>
          <w:rtl/>
        </w:rPr>
        <w:t>(2)</w:t>
      </w:r>
      <w:r w:rsidR="00527246">
        <w:rPr>
          <w:rtl/>
        </w:rPr>
        <w:t>،</w:t>
      </w:r>
      <w:r w:rsidRPr="007B62FF">
        <w:rPr>
          <w:rtl/>
        </w:rPr>
        <w:t xml:space="preserve"> وأخرى في باب نسبة الإسلام </w:t>
      </w:r>
      <w:r w:rsidRPr="0017382C">
        <w:rPr>
          <w:rStyle w:val="libFootnotenumChar"/>
          <w:rtl/>
        </w:rPr>
        <w:t>(3)</w:t>
      </w:r>
      <w:r w:rsidR="00527246">
        <w:rPr>
          <w:rtl/>
        </w:rPr>
        <w:t>،</w:t>
      </w:r>
      <w:r w:rsidRPr="007B62FF">
        <w:rPr>
          <w:rtl/>
        </w:rPr>
        <w:t xml:space="preserve"> بإسناده عن محمّد بن عبد الرّحمن بن أبي ليلى</w:t>
      </w:r>
      <w:r w:rsidR="00527246">
        <w:rPr>
          <w:rtl/>
        </w:rPr>
        <w:t>،</w:t>
      </w:r>
      <w:r w:rsidRPr="007B62FF">
        <w:rPr>
          <w:rtl/>
        </w:rPr>
        <w:t xml:space="preserve"> عن أبيه</w:t>
      </w:r>
      <w:r w:rsidR="00527246">
        <w:rPr>
          <w:rtl/>
        </w:rPr>
        <w:t>،</w:t>
      </w:r>
      <w:r w:rsidRPr="007B62FF">
        <w:rPr>
          <w:rtl/>
        </w:rPr>
        <w:t xml:space="preserve"> عن أبي عبد الله </w:t>
      </w:r>
      <w:r w:rsidRPr="0017382C">
        <w:rPr>
          <w:rStyle w:val="libAlaemChar"/>
          <w:rtl/>
        </w:rPr>
        <w:t>عليه‌السلام</w:t>
      </w:r>
      <w:r w:rsidRPr="007B62FF">
        <w:rPr>
          <w:rtl/>
        </w:rPr>
        <w:t xml:space="preserve"> لا يتمكن الناصبي عادة من نقله وروايته</w:t>
      </w:r>
      <w:r w:rsidR="00527246">
        <w:rPr>
          <w:rtl/>
        </w:rPr>
        <w:t>،</w:t>
      </w:r>
      <w:r w:rsidRPr="007B62FF">
        <w:rPr>
          <w:rtl/>
        </w:rPr>
        <w:t xml:space="preserve"> فلاحظ.</w:t>
      </w:r>
    </w:p>
    <w:p w:rsidR="0017382C" w:rsidRPr="007B62FF" w:rsidRDefault="0017382C" w:rsidP="0017382C">
      <w:pPr>
        <w:pStyle w:val="libNormal"/>
        <w:rPr>
          <w:rtl/>
        </w:rPr>
      </w:pPr>
      <w:r w:rsidRPr="007B62FF">
        <w:rPr>
          <w:rtl/>
        </w:rPr>
        <w:t xml:space="preserve">واعلم أنَّ القاضي هو محمّد لا أبوه عبد الرّحمن كما في التقريب </w:t>
      </w:r>
      <w:r w:rsidRPr="0017382C">
        <w:rPr>
          <w:rStyle w:val="libFootnotenumChar"/>
          <w:rtl/>
        </w:rPr>
        <w:t>(4)</w:t>
      </w:r>
      <w:r w:rsidR="00527246">
        <w:rPr>
          <w:rtl/>
        </w:rPr>
        <w:t>،</w:t>
      </w:r>
      <w:r w:rsidRPr="007B62FF">
        <w:rPr>
          <w:rtl/>
        </w:rPr>
        <w:t xml:space="preserve"> وغيره </w:t>
      </w:r>
      <w:r w:rsidRPr="0017382C">
        <w:rPr>
          <w:rStyle w:val="libFootnotenumChar"/>
          <w:rtl/>
        </w:rPr>
        <w:t>(5)</w:t>
      </w:r>
      <w:r>
        <w:rPr>
          <w:rtl/>
        </w:rPr>
        <w:t>.</w:t>
      </w:r>
    </w:p>
    <w:p w:rsidR="0017382C" w:rsidRDefault="0017382C" w:rsidP="00E10B1D">
      <w:pPr>
        <w:pStyle w:val="Heading3"/>
        <w:rPr>
          <w:rtl/>
        </w:rPr>
      </w:pPr>
      <w:bookmarkStart w:id="261" w:name="_Toc394921481"/>
      <w:r w:rsidRPr="004F14F2">
        <w:rPr>
          <w:rtl/>
        </w:rPr>
        <w:t>[2571] محمّد بن عبد الرّحمن البزّاز الكُوفِيّ</w:t>
      </w:r>
      <w:r w:rsidR="00527246">
        <w:rPr>
          <w:rtl/>
        </w:rPr>
        <w:t>:</w:t>
      </w:r>
      <w:bookmarkEnd w:id="261"/>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262" w:name="_Toc394921482"/>
      <w:r w:rsidRPr="004F14F2">
        <w:rPr>
          <w:rtl/>
        </w:rPr>
        <w:t>[2572] محمّد بن عبد الرّحمن السّلمي الكُوفِيّ</w:t>
      </w:r>
      <w:r w:rsidR="00527246">
        <w:rPr>
          <w:rtl/>
        </w:rPr>
        <w:t>:</w:t>
      </w:r>
      <w:bookmarkEnd w:id="262"/>
    </w:p>
    <w:p w:rsidR="0017382C" w:rsidRPr="007B62FF" w:rsidRDefault="0017382C" w:rsidP="0017382C">
      <w:pPr>
        <w:pStyle w:val="libNormal"/>
        <w:rPr>
          <w:rtl/>
        </w:rPr>
      </w:pPr>
      <w:r w:rsidRPr="007B62FF">
        <w:rPr>
          <w:rtl/>
        </w:rPr>
        <w:t>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263" w:name="_Toc394921483"/>
      <w:r w:rsidRPr="004F14F2">
        <w:rPr>
          <w:rtl/>
        </w:rPr>
        <w:t>[2573] محمّد بن عبد الرّحمن العَرْزميّ الكُوفِيّ</w:t>
      </w:r>
      <w:r w:rsidR="00527246">
        <w:rPr>
          <w:rtl/>
        </w:rPr>
        <w:t>:</w:t>
      </w:r>
      <w:bookmarkEnd w:id="263"/>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r w:rsidRPr="007B62FF">
        <w:rPr>
          <w:rtl/>
        </w:rPr>
        <w:t xml:space="preserve"> عنه</w:t>
      </w:r>
      <w:r w:rsidR="00527246">
        <w:rPr>
          <w:rtl/>
        </w:rPr>
        <w:t>:</w:t>
      </w:r>
      <w:r w:rsidRPr="007B62FF">
        <w:rPr>
          <w:rtl/>
        </w:rPr>
        <w:t xml:space="preserve"> علي بن الحكم </w:t>
      </w:r>
      <w:r w:rsidRPr="0017382C">
        <w:rPr>
          <w:rStyle w:val="libFootnotenumChar"/>
          <w:rtl/>
        </w:rPr>
        <w:t>(9)</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تهذيب الأحكام 6</w:t>
      </w:r>
      <w:r w:rsidR="00527246">
        <w:rPr>
          <w:rtl/>
        </w:rPr>
        <w:t>:</w:t>
      </w:r>
      <w:r w:rsidRPr="007B62FF">
        <w:rPr>
          <w:rtl/>
        </w:rPr>
        <w:t xml:space="preserve"> 292 / 807.</w:t>
      </w:r>
    </w:p>
    <w:p w:rsidR="0017382C" w:rsidRPr="007B62FF" w:rsidRDefault="0017382C" w:rsidP="0017382C">
      <w:pPr>
        <w:pStyle w:val="libFootnote0"/>
        <w:rPr>
          <w:rtl/>
        </w:rPr>
      </w:pPr>
      <w:r w:rsidRPr="007B62FF">
        <w:rPr>
          <w:rtl/>
        </w:rPr>
        <w:t>(2) أُصول الكافي 1</w:t>
      </w:r>
      <w:r w:rsidR="00527246">
        <w:rPr>
          <w:rtl/>
        </w:rPr>
        <w:t>:</w:t>
      </w:r>
      <w:r w:rsidRPr="007B62FF">
        <w:rPr>
          <w:rtl/>
        </w:rPr>
        <w:t xml:space="preserve"> 139 / 6.</w:t>
      </w:r>
    </w:p>
    <w:p w:rsidR="0017382C" w:rsidRPr="007B62FF" w:rsidRDefault="0017382C" w:rsidP="0017382C">
      <w:pPr>
        <w:pStyle w:val="libFootnote0"/>
        <w:rPr>
          <w:rtl/>
        </w:rPr>
      </w:pPr>
      <w:r w:rsidRPr="007B62FF">
        <w:rPr>
          <w:rtl/>
        </w:rPr>
        <w:t>(3) أُصول الكافي 2</w:t>
      </w:r>
      <w:r w:rsidR="00527246">
        <w:rPr>
          <w:rtl/>
        </w:rPr>
        <w:t>:</w:t>
      </w:r>
      <w:r w:rsidRPr="007B62FF">
        <w:rPr>
          <w:rtl/>
        </w:rPr>
        <w:t xml:space="preserve"> 39 / 3.</w:t>
      </w:r>
    </w:p>
    <w:p w:rsidR="0017382C" w:rsidRPr="007B62FF" w:rsidRDefault="0017382C" w:rsidP="0017382C">
      <w:pPr>
        <w:pStyle w:val="libFootnote0"/>
        <w:rPr>
          <w:rtl/>
        </w:rPr>
      </w:pPr>
      <w:r w:rsidRPr="007B62FF">
        <w:rPr>
          <w:rtl/>
        </w:rPr>
        <w:t>(4) تقريب التهذيب 2</w:t>
      </w:r>
      <w:r w:rsidR="00527246">
        <w:rPr>
          <w:rtl/>
        </w:rPr>
        <w:t>:</w:t>
      </w:r>
      <w:r w:rsidRPr="007B62FF">
        <w:rPr>
          <w:rtl/>
        </w:rPr>
        <w:t xml:space="preserve"> 184 / 460.</w:t>
      </w:r>
    </w:p>
    <w:p w:rsidR="0017382C" w:rsidRPr="007B62FF" w:rsidRDefault="0017382C" w:rsidP="0017382C">
      <w:pPr>
        <w:pStyle w:val="libFootnote0"/>
        <w:rPr>
          <w:rtl/>
        </w:rPr>
      </w:pPr>
      <w:r w:rsidRPr="007B62FF">
        <w:rPr>
          <w:rtl/>
        </w:rPr>
        <w:t>(5) في تهذيب الكمال 25</w:t>
      </w:r>
      <w:r w:rsidR="00527246">
        <w:rPr>
          <w:rtl/>
        </w:rPr>
        <w:t>:</w:t>
      </w:r>
      <w:r w:rsidRPr="007B62FF">
        <w:rPr>
          <w:rtl/>
        </w:rPr>
        <w:t xml:space="preserve"> 622 / 5406.</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293 / 212.</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294 / 216.</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293 / 213.</w:t>
      </w:r>
    </w:p>
    <w:p w:rsidR="0017382C" w:rsidRPr="007B62FF" w:rsidRDefault="0017382C" w:rsidP="0017382C">
      <w:pPr>
        <w:pStyle w:val="libFootnote0"/>
        <w:rPr>
          <w:rtl/>
        </w:rPr>
      </w:pPr>
      <w:r w:rsidRPr="007B62FF">
        <w:rPr>
          <w:rtl/>
        </w:rPr>
        <w:t>(9) لم نعثر عليه.</w:t>
      </w:r>
    </w:p>
    <w:p w:rsidR="0017382C" w:rsidRDefault="0017382C" w:rsidP="00C613E8">
      <w:pPr>
        <w:pStyle w:val="libNormal"/>
        <w:rPr>
          <w:rtl/>
        </w:rPr>
      </w:pPr>
      <w:r>
        <w:rPr>
          <w:rtl/>
        </w:rPr>
        <w:br w:type="page"/>
      </w:r>
    </w:p>
    <w:p w:rsidR="0017382C" w:rsidRDefault="0017382C" w:rsidP="00E10B1D">
      <w:pPr>
        <w:pStyle w:val="Heading3"/>
        <w:rPr>
          <w:rtl/>
        </w:rPr>
      </w:pPr>
      <w:bookmarkStart w:id="264" w:name="_Toc394921484"/>
      <w:r w:rsidRPr="004F14F2">
        <w:rPr>
          <w:rtl/>
        </w:rPr>
        <w:lastRenderedPageBreak/>
        <w:t>[2574] محمّد بن عبد الرّحمن بن المغيرة</w:t>
      </w:r>
      <w:r w:rsidR="00527246">
        <w:rPr>
          <w:rtl/>
        </w:rPr>
        <w:t>:</w:t>
      </w:r>
      <w:bookmarkEnd w:id="264"/>
    </w:p>
    <w:p w:rsidR="0017382C" w:rsidRPr="007B62FF" w:rsidRDefault="0017382C" w:rsidP="0017382C">
      <w:pPr>
        <w:pStyle w:val="libNormal"/>
        <w:rPr>
          <w:rtl/>
        </w:rPr>
      </w:pPr>
      <w:r w:rsidRPr="007B62FF">
        <w:rPr>
          <w:rtl/>
        </w:rPr>
        <w:t>ابن الحارث بن أبي ذُويب المدني</w:t>
      </w:r>
      <w:r w:rsidR="00527246">
        <w:rPr>
          <w:rtl/>
        </w:rPr>
        <w:t>،</w:t>
      </w:r>
      <w:r w:rsidRPr="007B62FF">
        <w:rPr>
          <w:rtl/>
        </w:rPr>
        <w:t xml:space="preserve"> أبو الحارث</w:t>
      </w:r>
      <w:r w:rsidR="00527246">
        <w:rPr>
          <w:rtl/>
        </w:rPr>
        <w:t>،</w:t>
      </w:r>
      <w:r w:rsidRPr="007B62FF">
        <w:rPr>
          <w:rtl/>
        </w:rPr>
        <w:t xml:space="preserve"> أسْنَدَ عَنْهُ</w:t>
      </w:r>
      <w:r w:rsidR="00527246">
        <w:rPr>
          <w:rtl/>
        </w:rPr>
        <w:t>،</w:t>
      </w:r>
      <w:r w:rsidRPr="007B62FF">
        <w:rPr>
          <w:rtl/>
        </w:rPr>
        <w:t xml:space="preserve"> مات ابن أبي ذويب سنة سبع وخمسين ومائة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265" w:name="_Toc394921485"/>
      <w:r w:rsidRPr="004F14F2">
        <w:rPr>
          <w:rtl/>
        </w:rPr>
        <w:t>[2575] محمّد بن عبد الرّحمن بن نُعيم</w:t>
      </w:r>
      <w:r w:rsidR="00527246">
        <w:rPr>
          <w:rtl/>
        </w:rPr>
        <w:t>:</w:t>
      </w:r>
      <w:bookmarkEnd w:id="265"/>
    </w:p>
    <w:p w:rsidR="0017382C" w:rsidRPr="007B62FF" w:rsidRDefault="0017382C" w:rsidP="0017382C">
      <w:pPr>
        <w:pStyle w:val="libNormal"/>
        <w:rPr>
          <w:rtl/>
        </w:rPr>
      </w:pPr>
      <w:r w:rsidRPr="007B62FF">
        <w:rPr>
          <w:rtl/>
        </w:rPr>
        <w:t>الأزدي</w:t>
      </w:r>
      <w:r w:rsidR="00527246">
        <w:rPr>
          <w:rtl/>
        </w:rPr>
        <w:t>،</w:t>
      </w:r>
      <w:r w:rsidRPr="007B62FF">
        <w:rPr>
          <w:rtl/>
        </w:rPr>
        <w:t xml:space="preserve"> الغامدي</w:t>
      </w:r>
      <w:r w:rsidR="00527246">
        <w:rPr>
          <w:rtl/>
        </w:rPr>
        <w:t>،</w:t>
      </w:r>
      <w:r w:rsidRPr="007B62FF">
        <w:rPr>
          <w:rtl/>
        </w:rPr>
        <w:t xml:space="preserve"> في النجاشي في ترجمة ابنه بكر بن محمّد</w:t>
      </w:r>
      <w:r w:rsidR="00527246">
        <w:rPr>
          <w:rtl/>
        </w:rPr>
        <w:t>:</w:t>
      </w:r>
      <w:r w:rsidRPr="007B62FF">
        <w:rPr>
          <w:rtl/>
        </w:rPr>
        <w:t xml:space="preserve"> انه وجه في هذه الطائفة</w:t>
      </w:r>
      <w:r w:rsidR="00527246">
        <w:rPr>
          <w:rtl/>
        </w:rPr>
        <w:t>،</w:t>
      </w:r>
      <w:r w:rsidRPr="007B62FF">
        <w:rPr>
          <w:rtl/>
        </w:rPr>
        <w:t xml:space="preserve"> من بيت جليل بالكوفة</w:t>
      </w:r>
      <w:r w:rsidR="00527246">
        <w:rPr>
          <w:rtl/>
        </w:rPr>
        <w:t>،</w:t>
      </w:r>
      <w:r w:rsidRPr="007B62FF">
        <w:rPr>
          <w:rtl/>
        </w:rPr>
        <w:t xml:space="preserve"> من آل نعيم الغامديين </w:t>
      </w:r>
      <w:r w:rsidRPr="0017382C">
        <w:rPr>
          <w:rStyle w:val="libFootnotenumChar"/>
          <w:rtl/>
        </w:rPr>
        <w:t>(2)</w:t>
      </w:r>
      <w:r>
        <w:rPr>
          <w:rtl/>
        </w:rPr>
        <w:t>.</w:t>
      </w:r>
    </w:p>
    <w:p w:rsidR="0017382C" w:rsidRDefault="0017382C" w:rsidP="00E10B1D">
      <w:pPr>
        <w:pStyle w:val="Heading3"/>
        <w:rPr>
          <w:rtl/>
        </w:rPr>
      </w:pPr>
      <w:bookmarkStart w:id="266" w:name="_Toc394921486"/>
      <w:r w:rsidRPr="004F14F2">
        <w:rPr>
          <w:rtl/>
        </w:rPr>
        <w:t>[2576] محمّد بن عبد السلام الكُوفِيّ</w:t>
      </w:r>
      <w:r w:rsidR="00527246">
        <w:rPr>
          <w:rtl/>
        </w:rPr>
        <w:t>:</w:t>
      </w:r>
      <w:bookmarkEnd w:id="266"/>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267" w:name="_Toc394921487"/>
      <w:r w:rsidRPr="004F14F2">
        <w:rPr>
          <w:rtl/>
        </w:rPr>
        <w:t>[2577] محمّد بن عبد العزيز بن زياد</w:t>
      </w:r>
      <w:r w:rsidR="00527246">
        <w:rPr>
          <w:rtl/>
        </w:rPr>
        <w:t>:</w:t>
      </w:r>
      <w:bookmarkEnd w:id="267"/>
    </w:p>
    <w:p w:rsidR="0017382C" w:rsidRPr="007B62FF" w:rsidRDefault="0017382C" w:rsidP="0017382C">
      <w:pPr>
        <w:pStyle w:val="libNormal"/>
        <w:rPr>
          <w:rtl/>
        </w:rPr>
      </w:pPr>
      <w:r w:rsidRPr="007B62FF">
        <w:rPr>
          <w:rtl/>
        </w:rPr>
        <w:t>البارِقيّ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268" w:name="_Toc394921488"/>
      <w:r w:rsidRPr="004F14F2">
        <w:rPr>
          <w:rtl/>
        </w:rPr>
        <w:t>[2578] محمّد بن عبد العزيز الشّيبانِي</w:t>
      </w:r>
      <w:r w:rsidR="00527246">
        <w:rPr>
          <w:rtl/>
        </w:rPr>
        <w:t>:</w:t>
      </w:r>
      <w:bookmarkEnd w:id="268"/>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269" w:name="_Toc394921489"/>
      <w:r w:rsidRPr="004F14F2">
        <w:rPr>
          <w:rtl/>
        </w:rPr>
        <w:t>[2579] محمّد بن عبد العزيز بن عمر</w:t>
      </w:r>
      <w:r w:rsidR="00527246">
        <w:rPr>
          <w:rtl/>
        </w:rPr>
        <w:t>:</w:t>
      </w:r>
      <w:bookmarkEnd w:id="269"/>
    </w:p>
    <w:p w:rsidR="0017382C" w:rsidRPr="007B62FF" w:rsidRDefault="0017382C" w:rsidP="0017382C">
      <w:pPr>
        <w:pStyle w:val="libNormal"/>
        <w:rPr>
          <w:rtl/>
        </w:rPr>
      </w:pPr>
      <w:r w:rsidRPr="007B62FF">
        <w:rPr>
          <w:rtl/>
        </w:rPr>
        <w:t xml:space="preserve">ابن عبد الرّحمن بن عوف </w:t>
      </w:r>
      <w:r w:rsidRPr="0017382C">
        <w:rPr>
          <w:rStyle w:val="libFootnotenumChar"/>
          <w:rtl/>
        </w:rPr>
        <w:t>(6)</w:t>
      </w:r>
      <w:r w:rsidRPr="007B62FF">
        <w:rPr>
          <w:rtl/>
        </w:rPr>
        <w:t xml:space="preserve"> الزُّهْرِيّ</w:t>
      </w:r>
      <w:r w:rsidR="00527246">
        <w:rPr>
          <w:rtl/>
        </w:rPr>
        <w:t>،</w:t>
      </w:r>
      <w:r w:rsidRPr="007B62FF">
        <w:rPr>
          <w:rtl/>
        </w:rPr>
        <w:t xml:space="preserve"> المدنِيّ</w:t>
      </w:r>
      <w:r w:rsidR="00527246">
        <w:rPr>
          <w:rtl/>
        </w:rPr>
        <w:t>،</w:t>
      </w:r>
      <w:r w:rsidRPr="007B62FF">
        <w:rPr>
          <w:rtl/>
        </w:rPr>
        <w:t xml:space="preserve"> أَسْنَدَ عَنْهُ</w:t>
      </w:r>
      <w:r w:rsidR="00527246">
        <w:rPr>
          <w:rtl/>
        </w:rPr>
        <w:t>،</w:t>
      </w:r>
      <w:r w:rsidRPr="007B62FF">
        <w:rPr>
          <w:rtl/>
        </w:rPr>
        <w:t xml:space="preserve"> من</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293 / 211.</w:t>
      </w:r>
    </w:p>
    <w:p w:rsidR="0017382C" w:rsidRPr="007B62FF" w:rsidRDefault="0017382C" w:rsidP="0017382C">
      <w:pPr>
        <w:pStyle w:val="libFootnote0"/>
        <w:rPr>
          <w:rtl/>
        </w:rPr>
      </w:pPr>
      <w:r w:rsidRPr="007B62FF">
        <w:rPr>
          <w:rtl/>
        </w:rPr>
        <w:t>(2) رجال النجاشي</w:t>
      </w:r>
      <w:r w:rsidR="00527246">
        <w:rPr>
          <w:rtl/>
        </w:rPr>
        <w:t>:</w:t>
      </w:r>
      <w:r w:rsidRPr="007B62FF">
        <w:rPr>
          <w:rtl/>
        </w:rPr>
        <w:t xml:space="preserve"> 108 / 273.</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294 / 230</w:t>
      </w:r>
      <w:r w:rsidR="00527246">
        <w:rPr>
          <w:rtl/>
        </w:rPr>
        <w:t>،</w:t>
      </w:r>
      <w:r w:rsidRPr="007B62FF">
        <w:rPr>
          <w:rtl/>
        </w:rPr>
        <w:t xml:space="preserve"> 322 / 684.</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294 / 218.</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294 / 219.</w:t>
      </w:r>
    </w:p>
    <w:p w:rsidR="0017382C" w:rsidRPr="007B62FF" w:rsidRDefault="0017382C" w:rsidP="0017382C">
      <w:pPr>
        <w:pStyle w:val="libFootnote0"/>
        <w:rPr>
          <w:rtl/>
        </w:rPr>
      </w:pPr>
      <w:r w:rsidRPr="007B62FF">
        <w:rPr>
          <w:rtl/>
        </w:rPr>
        <w:t>(6) في الحجرية</w:t>
      </w:r>
      <w:r w:rsidR="00527246">
        <w:rPr>
          <w:rtl/>
        </w:rPr>
        <w:t>:</w:t>
      </w:r>
      <w:r w:rsidRPr="007B62FF">
        <w:rPr>
          <w:rtl/>
        </w:rPr>
        <w:t xml:space="preserve"> </w:t>
      </w:r>
      <w:r>
        <w:rPr>
          <w:rtl/>
        </w:rPr>
        <w:t>(</w:t>
      </w:r>
      <w:r w:rsidRPr="007B62FF">
        <w:rPr>
          <w:rtl/>
        </w:rPr>
        <w:t>بن عون</w:t>
      </w:r>
      <w:r>
        <w:rPr>
          <w:rtl/>
        </w:rPr>
        <w:t>)</w:t>
      </w:r>
      <w:r w:rsidR="00527246">
        <w:rPr>
          <w:rtl/>
        </w:rPr>
        <w:t>،</w:t>
      </w:r>
      <w:r w:rsidRPr="007B62FF">
        <w:rPr>
          <w:rtl/>
        </w:rPr>
        <w:t xml:space="preserve"> وما في الأصل هو الصحيح الموافق لما في</w:t>
      </w:r>
      <w:r w:rsidR="00527246">
        <w:rPr>
          <w:rtl/>
        </w:rPr>
        <w:t>:</w:t>
      </w:r>
      <w:r w:rsidRPr="007B62FF">
        <w:rPr>
          <w:rtl/>
        </w:rPr>
        <w:t xml:space="preserve"> منهج المقال</w:t>
      </w:r>
      <w:r w:rsidR="00527246">
        <w:rPr>
          <w:rtl/>
        </w:rPr>
        <w:t>:</w:t>
      </w:r>
      <w:r w:rsidRPr="007B62FF">
        <w:rPr>
          <w:rtl/>
        </w:rPr>
        <w:t xml:space="preserve"> 203</w:t>
      </w:r>
      <w:r w:rsidR="00527246">
        <w:rPr>
          <w:rtl/>
        </w:rPr>
        <w:t>،</w:t>
      </w:r>
      <w:r w:rsidRPr="007B62FF">
        <w:rPr>
          <w:rtl/>
        </w:rPr>
        <w:t xml:space="preserve"> ومجمع الرجال 5</w:t>
      </w:r>
      <w:r w:rsidR="00527246">
        <w:rPr>
          <w:rtl/>
        </w:rPr>
        <w:t>:</w:t>
      </w:r>
      <w:r w:rsidRPr="007B62FF">
        <w:rPr>
          <w:rtl/>
        </w:rPr>
        <w:t xml:space="preserve"> 255</w:t>
      </w:r>
      <w:r w:rsidR="00527246">
        <w:rPr>
          <w:rtl/>
        </w:rPr>
        <w:t>،</w:t>
      </w:r>
      <w:r w:rsidRPr="007B62FF">
        <w:rPr>
          <w:rtl/>
        </w:rPr>
        <w:t xml:space="preserve"> وجامع الرواة 2</w:t>
      </w:r>
      <w:r w:rsidR="00527246">
        <w:rPr>
          <w:rtl/>
        </w:rPr>
        <w:t>:</w:t>
      </w:r>
      <w:r w:rsidRPr="007B62FF">
        <w:rPr>
          <w:rtl/>
        </w:rPr>
        <w:t xml:space="preserve"> 139</w:t>
      </w:r>
      <w:r w:rsidR="00527246">
        <w:rPr>
          <w:rtl/>
        </w:rPr>
        <w:t>،</w:t>
      </w:r>
      <w:r w:rsidRPr="007B62FF">
        <w:rPr>
          <w:rtl/>
        </w:rPr>
        <w:t xml:space="preserve"> وتنقيح المقال 3</w:t>
      </w:r>
      <w:r w:rsidR="00527246">
        <w:rPr>
          <w:rtl/>
        </w:rPr>
        <w:t>:</w:t>
      </w:r>
      <w:r w:rsidRPr="007B62FF">
        <w:rPr>
          <w:rtl/>
        </w:rPr>
        <w:t xml:space="preserve"> 139</w:t>
      </w:r>
      <w:r w:rsidR="00527246">
        <w:rPr>
          <w:rtl/>
        </w:rPr>
        <w:t>،</w:t>
      </w:r>
      <w:r w:rsidRPr="007B62FF">
        <w:rPr>
          <w:rtl/>
        </w:rPr>
        <w:t xml:space="preserve"> ومعجم رجال الحديث 16</w:t>
      </w:r>
      <w:r w:rsidR="00527246">
        <w:rPr>
          <w:rtl/>
        </w:rPr>
        <w:t>:</w:t>
      </w:r>
      <w:r w:rsidRPr="007B62FF">
        <w:rPr>
          <w:rtl/>
        </w:rPr>
        <w:t xml:space="preserve"> 223.</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270" w:name="_Toc394921490"/>
      <w:r w:rsidRPr="004F14F2">
        <w:rPr>
          <w:rtl/>
        </w:rPr>
        <w:t>[2580] محمّد بن عبد العزيز بن نقيع</w:t>
      </w:r>
      <w:r w:rsidR="00527246">
        <w:rPr>
          <w:rtl/>
        </w:rPr>
        <w:t>:</w:t>
      </w:r>
      <w:bookmarkEnd w:id="270"/>
    </w:p>
    <w:p w:rsidR="0017382C" w:rsidRPr="007B62FF" w:rsidRDefault="0017382C" w:rsidP="0017382C">
      <w:pPr>
        <w:pStyle w:val="libNormal"/>
        <w:rPr>
          <w:rtl/>
        </w:rPr>
      </w:pPr>
      <w:r w:rsidRPr="007B62FF">
        <w:rPr>
          <w:rtl/>
        </w:rPr>
        <w:t>البارقِيّ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271" w:name="_Toc394921491"/>
      <w:r w:rsidRPr="004F14F2">
        <w:rPr>
          <w:rtl/>
        </w:rPr>
        <w:t>[2581] محمّد بن عبد العزيز بن هاني</w:t>
      </w:r>
      <w:r w:rsidR="00527246">
        <w:rPr>
          <w:rtl/>
        </w:rPr>
        <w:t>:</w:t>
      </w:r>
      <w:bookmarkEnd w:id="271"/>
    </w:p>
    <w:p w:rsidR="0017382C" w:rsidRPr="007B62FF" w:rsidRDefault="0017382C" w:rsidP="0017382C">
      <w:pPr>
        <w:pStyle w:val="libNormal"/>
        <w:rPr>
          <w:rtl/>
        </w:rPr>
      </w:pPr>
      <w:r w:rsidRPr="007B62FF">
        <w:rPr>
          <w:rtl/>
        </w:rPr>
        <w:t>الكلابِيّ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272" w:name="_Toc394921492"/>
      <w:r w:rsidRPr="004F14F2">
        <w:rPr>
          <w:rtl/>
        </w:rPr>
        <w:t>[2582] محمّد بن عبد الله الأشْعَرِيّ</w:t>
      </w:r>
      <w:r w:rsidR="00527246">
        <w:rPr>
          <w:rtl/>
        </w:rPr>
        <w:t>:</w:t>
      </w:r>
      <w:bookmarkEnd w:id="272"/>
    </w:p>
    <w:p w:rsidR="0017382C" w:rsidRPr="007B62FF" w:rsidRDefault="0017382C" w:rsidP="0017382C">
      <w:pPr>
        <w:pStyle w:val="libNormal"/>
        <w:rPr>
          <w:rtl/>
        </w:rPr>
      </w:pPr>
      <w:r w:rsidRPr="007B62FF">
        <w:rPr>
          <w:rtl/>
        </w:rPr>
        <w:t xml:space="preserve">ذكره الشيخ في رجاله في أصحاب الرضا </w:t>
      </w:r>
      <w:r w:rsidRPr="0017382C">
        <w:rPr>
          <w:rStyle w:val="libAlaemChar"/>
          <w:rtl/>
        </w:rPr>
        <w:t>عليه‌السلام</w:t>
      </w:r>
      <w:r w:rsidRPr="007B62FF">
        <w:rPr>
          <w:rtl/>
        </w:rPr>
        <w:t xml:space="preserve"> </w:t>
      </w:r>
      <w:r w:rsidRPr="0017382C">
        <w:rPr>
          <w:rStyle w:val="libFootnotenumChar"/>
          <w:rtl/>
        </w:rPr>
        <w:t>(4)</w:t>
      </w:r>
      <w:r w:rsidRPr="007B62FF">
        <w:rPr>
          <w:rtl/>
        </w:rPr>
        <w:t xml:space="preserve"> عنه</w:t>
      </w:r>
      <w:r w:rsidR="00527246">
        <w:rPr>
          <w:rtl/>
        </w:rPr>
        <w:t>:</w:t>
      </w:r>
      <w:r w:rsidRPr="007B62FF">
        <w:rPr>
          <w:rtl/>
        </w:rPr>
        <w:t xml:space="preserve"> أحمد بن محمّد بن أبي نصر</w:t>
      </w:r>
      <w:r w:rsidR="00527246">
        <w:rPr>
          <w:rtl/>
        </w:rPr>
        <w:t>،</w:t>
      </w:r>
      <w:r w:rsidRPr="007B62FF">
        <w:rPr>
          <w:rtl/>
        </w:rPr>
        <w:t xml:space="preserve"> ومحمّد بن الحسن الأشعري</w:t>
      </w:r>
      <w:r w:rsidR="00527246">
        <w:rPr>
          <w:rtl/>
        </w:rPr>
        <w:t>،</w:t>
      </w:r>
      <w:r w:rsidRPr="007B62FF">
        <w:rPr>
          <w:rtl/>
        </w:rPr>
        <w:t xml:space="preserve"> في التهذيب</w:t>
      </w:r>
      <w:r w:rsidR="00527246">
        <w:rPr>
          <w:rtl/>
        </w:rPr>
        <w:t>،</w:t>
      </w:r>
      <w:r w:rsidRPr="007B62FF">
        <w:rPr>
          <w:rtl/>
        </w:rPr>
        <w:t xml:space="preserve"> في باب تفصيل أحكام النكاح </w:t>
      </w:r>
      <w:r w:rsidRPr="0017382C">
        <w:rPr>
          <w:rStyle w:val="libFootnotenumChar"/>
          <w:rtl/>
        </w:rPr>
        <w:t>(5)</w:t>
      </w:r>
      <w:r>
        <w:rPr>
          <w:rtl/>
        </w:rPr>
        <w:t>.</w:t>
      </w:r>
    </w:p>
    <w:p w:rsidR="0017382C" w:rsidRDefault="0017382C" w:rsidP="00E10B1D">
      <w:pPr>
        <w:pStyle w:val="Heading3"/>
        <w:rPr>
          <w:rtl/>
        </w:rPr>
      </w:pPr>
      <w:bookmarkStart w:id="273" w:name="_Toc394921493"/>
      <w:r w:rsidRPr="004F14F2">
        <w:rPr>
          <w:rtl/>
        </w:rPr>
        <w:t>[2583] محمّد بن عبد الله الأعلم</w:t>
      </w:r>
      <w:r w:rsidR="00527246">
        <w:rPr>
          <w:rtl/>
        </w:rPr>
        <w:t>:</w:t>
      </w:r>
      <w:bookmarkEnd w:id="273"/>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274" w:name="_Toc394921494"/>
      <w:r w:rsidRPr="004F14F2">
        <w:rPr>
          <w:rtl/>
        </w:rPr>
        <w:t>[2584] محمّد بن عبد الله بن جعفر</w:t>
      </w:r>
      <w:r w:rsidR="00527246">
        <w:rPr>
          <w:rtl/>
        </w:rPr>
        <w:t>:</w:t>
      </w:r>
      <w:bookmarkEnd w:id="274"/>
    </w:p>
    <w:p w:rsidR="0017382C" w:rsidRPr="007B62FF" w:rsidRDefault="0017382C" w:rsidP="0017382C">
      <w:pPr>
        <w:pStyle w:val="libNormal"/>
        <w:rPr>
          <w:rtl/>
        </w:rPr>
      </w:pPr>
      <w:r w:rsidRPr="007B62FF">
        <w:rPr>
          <w:rtl/>
        </w:rPr>
        <w:t>ابن أبي طالب</w:t>
      </w:r>
      <w:r w:rsidR="00527246">
        <w:rPr>
          <w:rtl/>
        </w:rPr>
        <w:t>،</w:t>
      </w:r>
      <w:r w:rsidRPr="007B62FF">
        <w:rPr>
          <w:rtl/>
        </w:rPr>
        <w:t xml:space="preserve"> من شهداء الطف </w:t>
      </w:r>
      <w:r w:rsidRPr="0017382C">
        <w:rPr>
          <w:rStyle w:val="libFootnotenumChar"/>
          <w:rtl/>
        </w:rPr>
        <w:t>(7)</w:t>
      </w:r>
      <w:r>
        <w:rPr>
          <w:rtl/>
        </w:rPr>
        <w:t>.</w:t>
      </w:r>
    </w:p>
    <w:p w:rsidR="0017382C" w:rsidRDefault="0017382C" w:rsidP="00E10B1D">
      <w:pPr>
        <w:pStyle w:val="Heading3"/>
        <w:rPr>
          <w:rtl/>
        </w:rPr>
      </w:pPr>
      <w:bookmarkStart w:id="275" w:name="_Toc394921495"/>
      <w:r w:rsidRPr="004F14F2">
        <w:rPr>
          <w:rtl/>
        </w:rPr>
        <w:t>[2585] محمّد بن عبد الله الجملي</w:t>
      </w:r>
      <w:r w:rsidR="00527246">
        <w:rPr>
          <w:rtl/>
        </w:rPr>
        <w:t>:</w:t>
      </w:r>
      <w:bookmarkEnd w:id="275"/>
    </w:p>
    <w:p w:rsidR="0017382C" w:rsidRPr="007B62FF" w:rsidRDefault="0017382C" w:rsidP="0017382C">
      <w:pPr>
        <w:pStyle w:val="libNormal"/>
        <w:rPr>
          <w:rtl/>
        </w:rPr>
      </w:pPr>
      <w:r w:rsidRPr="007B62FF">
        <w:rPr>
          <w:rtl/>
        </w:rPr>
        <w:t>المرادِيّ</w:t>
      </w:r>
      <w:r w:rsidR="00527246">
        <w:rPr>
          <w:rtl/>
        </w:rPr>
        <w:t>،</w:t>
      </w:r>
      <w:r w:rsidRPr="007B62FF">
        <w:rPr>
          <w:rtl/>
        </w:rPr>
        <w:t xml:space="preserve"> 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294 / 217.</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294 / 220.</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294 / 221.</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389 / 32.</w:t>
      </w:r>
    </w:p>
    <w:p w:rsidR="0017382C" w:rsidRPr="007B62FF" w:rsidRDefault="0017382C" w:rsidP="0017382C">
      <w:pPr>
        <w:pStyle w:val="libFootnote0"/>
        <w:rPr>
          <w:rtl/>
        </w:rPr>
      </w:pPr>
      <w:r w:rsidRPr="007B62FF">
        <w:rPr>
          <w:rtl/>
        </w:rPr>
        <w:t>(5) تهذيب الأحكام 7</w:t>
      </w:r>
      <w:r w:rsidR="00527246">
        <w:rPr>
          <w:rtl/>
        </w:rPr>
        <w:t>:</w:t>
      </w:r>
      <w:r w:rsidRPr="007B62FF">
        <w:rPr>
          <w:rtl/>
        </w:rPr>
        <w:t xml:space="preserve"> 253 / 1094.</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292 / 197.</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79 / 4</w:t>
      </w:r>
      <w:r w:rsidR="00527246">
        <w:rPr>
          <w:rtl/>
        </w:rPr>
        <w:t>،</w:t>
      </w:r>
      <w:r w:rsidRPr="007B62FF">
        <w:rPr>
          <w:rtl/>
        </w:rPr>
        <w:t xml:space="preserve"> في أصحاب الإمام الحسين </w:t>
      </w:r>
      <w:r w:rsidRPr="0017382C">
        <w:rPr>
          <w:rStyle w:val="libAlaemChar"/>
          <w:rtl/>
        </w:rPr>
        <w:t>عليه‌السلام</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292 / 199.</w:t>
      </w:r>
    </w:p>
    <w:p w:rsidR="0017382C" w:rsidRDefault="0017382C" w:rsidP="00C613E8">
      <w:pPr>
        <w:pStyle w:val="libNormal"/>
        <w:rPr>
          <w:rtl/>
        </w:rPr>
      </w:pPr>
      <w:r>
        <w:rPr>
          <w:rtl/>
        </w:rPr>
        <w:br w:type="page"/>
      </w:r>
    </w:p>
    <w:p w:rsidR="0017382C" w:rsidRDefault="0017382C" w:rsidP="00E10B1D">
      <w:pPr>
        <w:pStyle w:val="Heading3"/>
        <w:rPr>
          <w:rtl/>
        </w:rPr>
      </w:pPr>
      <w:bookmarkStart w:id="276" w:name="_Toc394921496"/>
      <w:r w:rsidRPr="00D13BD5">
        <w:rPr>
          <w:rtl/>
        </w:rPr>
        <w:lastRenderedPageBreak/>
        <w:t>[2586] محمّد بن عبد الله الحائري</w:t>
      </w:r>
      <w:r w:rsidR="00527246">
        <w:rPr>
          <w:rtl/>
        </w:rPr>
        <w:t>:</w:t>
      </w:r>
      <w:bookmarkEnd w:id="276"/>
    </w:p>
    <w:p w:rsidR="0017382C" w:rsidRPr="007B62FF" w:rsidRDefault="0017382C" w:rsidP="0017382C">
      <w:pPr>
        <w:pStyle w:val="libNormal"/>
        <w:rPr>
          <w:rtl/>
        </w:rPr>
      </w:pPr>
      <w:r w:rsidRPr="007B62FF">
        <w:rPr>
          <w:rtl/>
        </w:rPr>
        <w:t>في التعليقة</w:t>
      </w:r>
      <w:r w:rsidR="00527246">
        <w:rPr>
          <w:rtl/>
        </w:rPr>
        <w:t>:</w:t>
      </w:r>
      <w:r w:rsidRPr="007B62FF">
        <w:rPr>
          <w:rtl/>
        </w:rPr>
        <w:t xml:space="preserve"> يظهر من رواية في كمال الدين جلالته </w:t>
      </w:r>
      <w:r w:rsidRPr="0017382C">
        <w:rPr>
          <w:rStyle w:val="libFootnotenumChar"/>
          <w:rtl/>
        </w:rPr>
        <w:t>(1)</w:t>
      </w:r>
      <w:r>
        <w:rPr>
          <w:rtl/>
        </w:rPr>
        <w:t>.</w:t>
      </w:r>
    </w:p>
    <w:p w:rsidR="0017382C" w:rsidRDefault="0017382C" w:rsidP="00E10B1D">
      <w:pPr>
        <w:pStyle w:val="Heading3"/>
        <w:rPr>
          <w:rtl/>
        </w:rPr>
      </w:pPr>
      <w:bookmarkStart w:id="277" w:name="_Toc394921497"/>
      <w:r w:rsidRPr="004F14F2">
        <w:rPr>
          <w:rtl/>
        </w:rPr>
        <w:t>[2587] محمّد بن عبد الله بن الحسين</w:t>
      </w:r>
      <w:r w:rsidR="00527246">
        <w:rPr>
          <w:rtl/>
        </w:rPr>
        <w:t>:</w:t>
      </w:r>
      <w:bookmarkEnd w:id="277"/>
    </w:p>
    <w:p w:rsidR="0017382C" w:rsidRPr="007B62FF" w:rsidRDefault="0017382C" w:rsidP="0017382C">
      <w:pPr>
        <w:pStyle w:val="libNormal"/>
        <w:rPr>
          <w:rtl/>
        </w:rPr>
      </w:pPr>
      <w:r w:rsidRPr="007B62FF">
        <w:rPr>
          <w:rtl/>
        </w:rPr>
        <w:t xml:space="preserve">ابن علي بن الحسين بن علي بن أبي طالب </w:t>
      </w:r>
      <w:r>
        <w:rPr>
          <w:rtl/>
        </w:rPr>
        <w:t>(</w:t>
      </w:r>
      <w:r w:rsidRPr="007B62FF">
        <w:rPr>
          <w:rtl/>
        </w:rPr>
        <w:t>عليهما السّلام</w:t>
      </w:r>
      <w:r>
        <w:rPr>
          <w:rtl/>
        </w:rPr>
        <w:t>)</w:t>
      </w:r>
      <w:r w:rsidRPr="007B62FF">
        <w:rPr>
          <w:rtl/>
        </w:rPr>
        <w:t xml:space="preserve"> أبو عبد الله</w:t>
      </w:r>
      <w:r w:rsidR="00527246">
        <w:rPr>
          <w:rtl/>
        </w:rPr>
        <w:t>،</w:t>
      </w:r>
      <w:r w:rsidRPr="007B62FF">
        <w:rPr>
          <w:rtl/>
        </w:rPr>
        <w:t xml:space="preserve"> أسْنَدَ عَنْهُ</w:t>
      </w:r>
      <w:r w:rsidR="00527246">
        <w:rPr>
          <w:rtl/>
        </w:rPr>
        <w:t>،</w:t>
      </w:r>
      <w:r w:rsidRPr="007B62FF">
        <w:rPr>
          <w:rtl/>
        </w:rPr>
        <w:t xml:space="preserve"> مدني</w:t>
      </w:r>
      <w:r w:rsidR="00527246">
        <w:rPr>
          <w:rtl/>
        </w:rPr>
        <w:t>،</w:t>
      </w:r>
      <w:r w:rsidRPr="007B62FF">
        <w:rPr>
          <w:rtl/>
        </w:rPr>
        <w:t xml:space="preserve"> نزل الكوفة</w:t>
      </w:r>
      <w:r w:rsidR="00527246">
        <w:rPr>
          <w:rtl/>
        </w:rPr>
        <w:t>،</w:t>
      </w:r>
      <w:r w:rsidRPr="007B62FF">
        <w:rPr>
          <w:rtl/>
        </w:rPr>
        <w:t xml:space="preserve"> مات سنة إحدى وثمانين ومائة</w:t>
      </w:r>
      <w:r w:rsidR="00527246">
        <w:rPr>
          <w:rtl/>
        </w:rPr>
        <w:t>،</w:t>
      </w:r>
      <w:r w:rsidRPr="007B62FF">
        <w:rPr>
          <w:rtl/>
        </w:rPr>
        <w:t xml:space="preserve"> وله سبع وستون سنة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Pr="007B62FF" w:rsidRDefault="0017382C" w:rsidP="0017382C">
      <w:pPr>
        <w:pStyle w:val="libNormal"/>
        <w:rPr>
          <w:rtl/>
        </w:rPr>
      </w:pPr>
      <w:r w:rsidRPr="007B62FF">
        <w:rPr>
          <w:rtl/>
        </w:rPr>
        <w:t>وقال المفيد في الرسالة العدديّة</w:t>
      </w:r>
      <w:r w:rsidR="00527246">
        <w:rPr>
          <w:rtl/>
        </w:rPr>
        <w:t>:</w:t>
      </w:r>
      <w:r w:rsidRPr="007B62FF">
        <w:rPr>
          <w:rtl/>
        </w:rPr>
        <w:t xml:space="preserve"> وأمّا رواة الحديث بأنَّ شهر رمضان شهر من شهور السنة</w:t>
      </w:r>
      <w:r w:rsidR="00527246">
        <w:rPr>
          <w:rtl/>
        </w:rPr>
        <w:t>،</w:t>
      </w:r>
      <w:r w:rsidRPr="007B62FF">
        <w:rPr>
          <w:rtl/>
        </w:rPr>
        <w:t xml:space="preserve"> فهم فقهاء</w:t>
      </w:r>
      <w:r w:rsidR="00527246">
        <w:rPr>
          <w:rtl/>
        </w:rPr>
        <w:t>،</w:t>
      </w:r>
      <w:r w:rsidRPr="007B62FF">
        <w:rPr>
          <w:rtl/>
        </w:rPr>
        <w:t xml:space="preserve"> أصحاب أبي جعفر </w:t>
      </w:r>
      <w:r w:rsidRPr="0017382C">
        <w:rPr>
          <w:rStyle w:val="libAlaemChar"/>
          <w:rtl/>
        </w:rPr>
        <w:t>عليه‌السلام</w:t>
      </w:r>
      <w:r>
        <w:rPr>
          <w:rFonts w:hint="cs"/>
          <w:rtl/>
        </w:rPr>
        <w:t>.</w:t>
      </w:r>
      <w:r w:rsidRPr="007B62FF">
        <w:rPr>
          <w:rtl/>
        </w:rPr>
        <w:t xml:space="preserve"> إلى أن قال</w:t>
      </w:r>
      <w:r w:rsidR="00527246">
        <w:rPr>
          <w:rtl/>
        </w:rPr>
        <w:t>:</w:t>
      </w:r>
      <w:r w:rsidRPr="007B62FF">
        <w:rPr>
          <w:rtl/>
        </w:rPr>
        <w:t xml:space="preserve"> والأعلام</w:t>
      </w:r>
      <w:r w:rsidR="00527246">
        <w:rPr>
          <w:rtl/>
        </w:rPr>
        <w:t>،</w:t>
      </w:r>
      <w:r w:rsidRPr="007B62FF">
        <w:rPr>
          <w:rtl/>
        </w:rPr>
        <w:t xml:space="preserve"> الرؤساء</w:t>
      </w:r>
      <w:r w:rsidR="00527246">
        <w:rPr>
          <w:rtl/>
        </w:rPr>
        <w:t>،</w:t>
      </w:r>
      <w:r w:rsidRPr="007B62FF">
        <w:rPr>
          <w:rtl/>
        </w:rPr>
        <w:t xml:space="preserve"> المأخوذ عنهم الحلال والحرام</w:t>
      </w:r>
      <w:r w:rsidR="00527246">
        <w:rPr>
          <w:rtl/>
        </w:rPr>
        <w:t>،</w:t>
      </w:r>
      <w:r w:rsidRPr="007B62FF">
        <w:rPr>
          <w:rtl/>
        </w:rPr>
        <w:t xml:space="preserve"> والفتيا والأحكام</w:t>
      </w:r>
      <w:r w:rsidR="00527246">
        <w:rPr>
          <w:rtl/>
        </w:rPr>
        <w:t>،</w:t>
      </w:r>
      <w:r w:rsidRPr="007B62FF">
        <w:rPr>
          <w:rtl/>
        </w:rPr>
        <w:t xml:space="preserve"> الذين لا يطعن عليهم</w:t>
      </w:r>
      <w:r w:rsidR="00527246">
        <w:rPr>
          <w:rtl/>
        </w:rPr>
        <w:t>،</w:t>
      </w:r>
      <w:r w:rsidRPr="007B62FF">
        <w:rPr>
          <w:rtl/>
        </w:rPr>
        <w:t xml:space="preserve"> ولا طريق إلى ذمّ واحد منهم. إلى أن قال</w:t>
      </w:r>
      <w:r w:rsidR="00527246">
        <w:rPr>
          <w:rtl/>
        </w:rPr>
        <w:t>:</w:t>
      </w:r>
      <w:r w:rsidRPr="007B62FF">
        <w:rPr>
          <w:rtl/>
        </w:rPr>
        <w:t xml:space="preserve"> ومحمّد بن عبد الله بن الحسين </w:t>
      </w:r>
      <w:r w:rsidRPr="0017382C">
        <w:rPr>
          <w:rStyle w:val="libFootnotenumChar"/>
          <w:rtl/>
        </w:rPr>
        <w:t>(3)</w:t>
      </w:r>
      <w:r>
        <w:rPr>
          <w:rtl/>
        </w:rPr>
        <w:t>.</w:t>
      </w:r>
    </w:p>
    <w:p w:rsidR="0017382C" w:rsidRDefault="0017382C" w:rsidP="00E10B1D">
      <w:pPr>
        <w:pStyle w:val="Heading3"/>
        <w:rPr>
          <w:rtl/>
        </w:rPr>
      </w:pPr>
      <w:bookmarkStart w:id="278" w:name="_Toc394921498"/>
      <w:r w:rsidRPr="004F14F2">
        <w:rPr>
          <w:rtl/>
        </w:rPr>
        <w:t>[2588] محمّد بن عبد الله</w:t>
      </w:r>
      <w:r w:rsidR="00527246">
        <w:rPr>
          <w:rtl/>
        </w:rPr>
        <w:t>:</w:t>
      </w:r>
      <w:bookmarkEnd w:id="278"/>
    </w:p>
    <w:p w:rsidR="0017382C" w:rsidRPr="007B62FF" w:rsidRDefault="0017382C" w:rsidP="0017382C">
      <w:pPr>
        <w:pStyle w:val="libNormal"/>
        <w:rPr>
          <w:rtl/>
        </w:rPr>
      </w:pPr>
      <w:r w:rsidRPr="007B62FF">
        <w:rPr>
          <w:rtl/>
        </w:rPr>
        <w:t>روى عنه</w:t>
      </w:r>
      <w:r w:rsidR="00527246">
        <w:rPr>
          <w:rtl/>
        </w:rPr>
        <w:t>:</w:t>
      </w:r>
      <w:r w:rsidRPr="007B62FF">
        <w:rPr>
          <w:rtl/>
        </w:rPr>
        <w:t xml:space="preserve"> أبان بن عثمان</w:t>
      </w:r>
      <w:r w:rsidR="00527246">
        <w:rPr>
          <w:rtl/>
        </w:rPr>
        <w:t>،</w:t>
      </w:r>
      <w:r w:rsidRPr="007B62FF">
        <w:rPr>
          <w:rtl/>
        </w:rPr>
        <w:t xml:space="preserve"> فلم يثبت معرفته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279" w:name="_Toc394921499"/>
      <w:r w:rsidRPr="004F14F2">
        <w:rPr>
          <w:rtl/>
        </w:rPr>
        <w:t>[2589] محمّد بن عبد الله السَّجّاد</w:t>
      </w:r>
      <w:r w:rsidR="00527246">
        <w:rPr>
          <w:rtl/>
        </w:rPr>
        <w:t>:</w:t>
      </w:r>
      <w:bookmarkEnd w:id="279"/>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sidRPr="007B62FF">
        <w:rPr>
          <w:rtl/>
        </w:rPr>
        <w:t xml:space="preserve"> وزاد ابن داود</w:t>
      </w:r>
      <w:r w:rsidR="00527246">
        <w:rPr>
          <w:rtl/>
        </w:rPr>
        <w:t>:</w:t>
      </w:r>
      <w:r w:rsidRPr="007B62FF">
        <w:rPr>
          <w:rtl/>
        </w:rPr>
        <w:t xml:space="preserve"> الأشجعي</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تعليقة الوحيد على منهج المقال</w:t>
      </w:r>
      <w:r w:rsidR="00527246">
        <w:rPr>
          <w:rtl/>
        </w:rPr>
        <w:t>:</w:t>
      </w:r>
      <w:r w:rsidRPr="007B62FF">
        <w:rPr>
          <w:rtl/>
        </w:rPr>
        <w:t xml:space="preserve"> 302</w:t>
      </w:r>
      <w:r w:rsidR="00527246">
        <w:rPr>
          <w:rtl/>
        </w:rPr>
        <w:t>،</w:t>
      </w:r>
      <w:r w:rsidRPr="007B62FF">
        <w:rPr>
          <w:rtl/>
        </w:rPr>
        <w:t xml:space="preserve"> وأُنظر كمال الدين 2</w:t>
      </w:r>
      <w:r w:rsidR="00527246">
        <w:rPr>
          <w:rtl/>
        </w:rPr>
        <w:t>:</w:t>
      </w:r>
      <w:r w:rsidRPr="007B62FF">
        <w:rPr>
          <w:rtl/>
        </w:rPr>
        <w:t xml:space="preserve"> 504 / 2.</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280 / 10</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محمد بن عبد الله بن الحسين بن علي بن الحسين المدني</w:t>
      </w:r>
      <w:r>
        <w:rPr>
          <w:rtl/>
        </w:rPr>
        <w:t>).</w:t>
      </w:r>
    </w:p>
    <w:p w:rsidR="0017382C" w:rsidRPr="007B62FF" w:rsidRDefault="0017382C" w:rsidP="0017382C">
      <w:pPr>
        <w:pStyle w:val="libNormal"/>
        <w:rPr>
          <w:rtl/>
          <w:lang w:bidi="fa-IR"/>
        </w:rPr>
      </w:pPr>
      <w:r w:rsidRPr="0017382C">
        <w:rPr>
          <w:rStyle w:val="libFootnoteChar"/>
          <w:rtl/>
        </w:rPr>
        <w:t>وفي الصفحة نفسها</w:t>
      </w:r>
      <w:r w:rsidR="00527246">
        <w:rPr>
          <w:rStyle w:val="libFootnoteChar"/>
          <w:rtl/>
        </w:rPr>
        <w:t>:</w:t>
      </w:r>
      <w:r w:rsidRPr="0017382C">
        <w:rPr>
          <w:rStyle w:val="libFootnoteChar"/>
          <w:rtl/>
        </w:rPr>
        <w:t xml:space="preserve"> 280 / 8</w:t>
      </w:r>
      <w:r w:rsidR="00527246">
        <w:rPr>
          <w:rStyle w:val="libFootnoteChar"/>
          <w:rtl/>
        </w:rPr>
        <w:t>:</w:t>
      </w:r>
      <w:r w:rsidRPr="0017382C">
        <w:rPr>
          <w:rStyle w:val="libFootnoteChar"/>
          <w:rtl/>
        </w:rPr>
        <w:t xml:space="preserve"> (محمد بن الحسين بن علي بن الحسين بن علي ابن أبي طالب </w:t>
      </w:r>
      <w:r w:rsidRPr="0017382C">
        <w:rPr>
          <w:rStyle w:val="libAlaemChar"/>
          <w:rtl/>
        </w:rPr>
        <w:t>عليه‌السلام</w:t>
      </w:r>
      <w:r w:rsidRPr="0017382C">
        <w:rPr>
          <w:rStyle w:val="libFootnoteChar"/>
          <w:rtl/>
        </w:rPr>
        <w:t xml:space="preserve"> أبو عبد الله أسند عنه مدني مات سنة 181 وله سبع وستون سنة).</w:t>
      </w:r>
    </w:p>
    <w:p w:rsidR="0017382C" w:rsidRPr="007B62FF" w:rsidRDefault="0017382C" w:rsidP="0017382C">
      <w:pPr>
        <w:pStyle w:val="libNormal"/>
        <w:rPr>
          <w:rtl/>
          <w:lang w:bidi="fa-IR"/>
        </w:rPr>
      </w:pPr>
      <w:r w:rsidRPr="0017382C">
        <w:rPr>
          <w:rStyle w:val="libFootnoteChar"/>
          <w:rtl/>
        </w:rPr>
        <w:t xml:space="preserve">والمصنف </w:t>
      </w:r>
      <w:r w:rsidRPr="0017382C">
        <w:rPr>
          <w:rStyle w:val="libAlaemChar"/>
          <w:rtl/>
        </w:rPr>
        <w:t>قدس‌سره</w:t>
      </w:r>
      <w:r w:rsidRPr="0017382C">
        <w:rPr>
          <w:rStyle w:val="libFootnoteChar"/>
          <w:rtl/>
        </w:rPr>
        <w:t xml:space="preserve"> عنونه كما في</w:t>
      </w:r>
      <w:r w:rsidR="00527246">
        <w:rPr>
          <w:rStyle w:val="libFootnoteChar"/>
          <w:rtl/>
        </w:rPr>
        <w:t>:</w:t>
      </w:r>
      <w:r w:rsidRPr="0017382C">
        <w:rPr>
          <w:rStyle w:val="libFootnoteChar"/>
          <w:rtl/>
        </w:rPr>
        <w:t xml:space="preserve"> منهج المقال</w:t>
      </w:r>
      <w:r w:rsidR="00527246">
        <w:rPr>
          <w:rStyle w:val="libFootnoteChar"/>
          <w:rtl/>
        </w:rPr>
        <w:t>:</w:t>
      </w:r>
      <w:r w:rsidRPr="0017382C">
        <w:rPr>
          <w:rStyle w:val="libFootnoteChar"/>
          <w:rtl/>
        </w:rPr>
        <w:t xml:space="preserve"> 303</w:t>
      </w:r>
      <w:r w:rsidR="00527246">
        <w:rPr>
          <w:rStyle w:val="libFootnoteChar"/>
          <w:rtl/>
        </w:rPr>
        <w:t>،</w:t>
      </w:r>
      <w:r w:rsidRPr="0017382C">
        <w:rPr>
          <w:rStyle w:val="libFootnoteChar"/>
          <w:rtl/>
        </w:rPr>
        <w:t xml:space="preserve"> وجامع الرواة 2</w:t>
      </w:r>
      <w:r w:rsidR="00527246">
        <w:rPr>
          <w:rStyle w:val="libFootnoteChar"/>
          <w:rtl/>
        </w:rPr>
        <w:t>:</w:t>
      </w:r>
      <w:r w:rsidRPr="0017382C">
        <w:rPr>
          <w:rStyle w:val="libFootnoteChar"/>
          <w:rtl/>
        </w:rPr>
        <w:t xml:space="preserve"> 141.</w:t>
      </w:r>
    </w:p>
    <w:p w:rsidR="0017382C" w:rsidRPr="007B62FF" w:rsidRDefault="0017382C" w:rsidP="0017382C">
      <w:pPr>
        <w:pStyle w:val="libFootnote0"/>
        <w:rPr>
          <w:rtl/>
        </w:rPr>
      </w:pPr>
      <w:r w:rsidRPr="007B62FF">
        <w:rPr>
          <w:rtl/>
        </w:rPr>
        <w:t>(3) الرسالة العددية</w:t>
      </w:r>
      <w:r w:rsidR="00527246">
        <w:rPr>
          <w:rtl/>
        </w:rPr>
        <w:t>:</w:t>
      </w:r>
      <w:r w:rsidRPr="007B62FF">
        <w:rPr>
          <w:rtl/>
        </w:rPr>
        <w:t xml:space="preserve"> 14 / 24.</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292 / 202</w:t>
      </w:r>
      <w:r w:rsidR="00527246">
        <w:rPr>
          <w:rtl/>
        </w:rPr>
        <w:t>،</w:t>
      </w:r>
      <w:r w:rsidRPr="007B62FF">
        <w:rPr>
          <w:rtl/>
        </w:rPr>
        <w:t xml:space="preserve"> ورجال البرقي</w:t>
      </w:r>
      <w:r w:rsidR="00527246">
        <w:rPr>
          <w:rtl/>
        </w:rPr>
        <w:t>:</w:t>
      </w:r>
      <w:r w:rsidRPr="007B62FF">
        <w:rPr>
          <w:rtl/>
        </w:rPr>
        <w:t xml:space="preserve"> 21.</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292 / 202.</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أبو إسماعيل</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280" w:name="_Toc394921500"/>
      <w:r w:rsidRPr="004F14F2">
        <w:rPr>
          <w:rtl/>
        </w:rPr>
        <w:t>[2590] محمّد بن عبد الله بن سعيد</w:t>
      </w:r>
      <w:r w:rsidR="00527246">
        <w:rPr>
          <w:rtl/>
        </w:rPr>
        <w:t>:</w:t>
      </w:r>
      <w:bookmarkEnd w:id="280"/>
    </w:p>
    <w:p w:rsidR="0017382C" w:rsidRPr="007B62FF" w:rsidRDefault="0017382C" w:rsidP="0017382C">
      <w:pPr>
        <w:pStyle w:val="libNormal"/>
        <w:rPr>
          <w:rtl/>
        </w:rPr>
      </w:pPr>
      <w:r w:rsidRPr="007B62FF">
        <w:rPr>
          <w:rtl/>
        </w:rPr>
        <w:t>ابن حَيّان بن أَبْحر الكِنانِيّ</w:t>
      </w:r>
      <w:r w:rsidR="00527246">
        <w:rPr>
          <w:rtl/>
        </w:rPr>
        <w:t>،</w:t>
      </w:r>
      <w:r w:rsidRPr="007B62FF">
        <w:rPr>
          <w:rtl/>
        </w:rPr>
        <w:t xml:space="preserve"> أبو الحسن</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281" w:name="_Toc394921501"/>
      <w:r w:rsidRPr="004F14F2">
        <w:rPr>
          <w:rtl/>
        </w:rPr>
        <w:t>[2591] محمّد بن عبد الله بن سَوادة</w:t>
      </w:r>
      <w:r w:rsidR="00527246">
        <w:rPr>
          <w:rtl/>
        </w:rPr>
        <w:t>:</w:t>
      </w:r>
      <w:bookmarkEnd w:id="281"/>
    </w:p>
    <w:p w:rsidR="0017382C" w:rsidRPr="007B62FF" w:rsidRDefault="0017382C" w:rsidP="0017382C">
      <w:pPr>
        <w:pStyle w:val="libNormal"/>
        <w:rPr>
          <w:rtl/>
        </w:rPr>
      </w:pPr>
      <w:r w:rsidRPr="007B62FF">
        <w:rPr>
          <w:rtl/>
        </w:rPr>
        <w:t>الهَمْداني</w:t>
      </w:r>
      <w:r w:rsidR="00527246">
        <w:rPr>
          <w:rtl/>
        </w:rPr>
        <w:t>،</w:t>
      </w:r>
      <w:r w:rsidRPr="007B62FF">
        <w:rPr>
          <w:rtl/>
        </w:rPr>
        <w:t xml:space="preserve"> الخارفي </w:t>
      </w:r>
      <w:r w:rsidRPr="0017382C">
        <w:rPr>
          <w:rStyle w:val="libFootnotenumChar"/>
          <w:rtl/>
        </w:rPr>
        <w:t>(3)</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282" w:name="_Toc394921502"/>
      <w:r w:rsidRPr="004F14F2">
        <w:rPr>
          <w:rtl/>
        </w:rPr>
        <w:t>[2592] محمّد بن عبد الله بن سَهْل</w:t>
      </w:r>
      <w:r w:rsidR="00527246">
        <w:rPr>
          <w:rtl/>
        </w:rPr>
        <w:t>:</w:t>
      </w:r>
      <w:bookmarkEnd w:id="282"/>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r w:rsidRPr="007B62FF">
        <w:rPr>
          <w:rtl/>
        </w:rPr>
        <w:t xml:space="preserve"> وزاد ابن داود</w:t>
      </w:r>
      <w:r w:rsidR="00527246">
        <w:rPr>
          <w:rtl/>
        </w:rPr>
        <w:t>:</w:t>
      </w:r>
      <w:r w:rsidRPr="007B62FF">
        <w:rPr>
          <w:rtl/>
        </w:rPr>
        <w:t xml:space="preserve"> أَسْنَدَ عَنْهُ </w:t>
      </w:r>
      <w:r w:rsidRPr="0017382C">
        <w:rPr>
          <w:rStyle w:val="libFootnotenumChar"/>
          <w:rtl/>
        </w:rPr>
        <w:t>(6)</w:t>
      </w:r>
      <w:r>
        <w:rPr>
          <w:rtl/>
        </w:rPr>
        <w:t>.</w:t>
      </w:r>
    </w:p>
    <w:p w:rsidR="0017382C" w:rsidRDefault="0017382C" w:rsidP="00E10B1D">
      <w:pPr>
        <w:pStyle w:val="Heading3"/>
        <w:rPr>
          <w:rtl/>
        </w:rPr>
      </w:pPr>
      <w:bookmarkStart w:id="283" w:name="_Toc394921503"/>
      <w:r w:rsidRPr="004F14F2">
        <w:rPr>
          <w:rtl/>
        </w:rPr>
        <w:t>[2593] محمّد بن عبد الله بن شِهاب</w:t>
      </w:r>
      <w:r w:rsidR="00527246">
        <w:rPr>
          <w:rtl/>
        </w:rPr>
        <w:t>:</w:t>
      </w:r>
      <w:bookmarkEnd w:id="283"/>
    </w:p>
    <w:p w:rsidR="0017382C" w:rsidRPr="007B62FF" w:rsidRDefault="0017382C" w:rsidP="0017382C">
      <w:pPr>
        <w:pStyle w:val="libNormal"/>
        <w:rPr>
          <w:rtl/>
        </w:rPr>
      </w:pPr>
      <w:r w:rsidRPr="007B62FF">
        <w:rPr>
          <w:rtl/>
        </w:rPr>
        <w:t xml:space="preserve">أبو عُبادة </w:t>
      </w:r>
      <w:r w:rsidRPr="0017382C">
        <w:rPr>
          <w:rStyle w:val="libFootnotenumChar"/>
          <w:rtl/>
        </w:rPr>
        <w:t>(7)</w:t>
      </w:r>
      <w:r w:rsidRPr="007B62FF">
        <w:rPr>
          <w:rtl/>
        </w:rPr>
        <w:t xml:space="preserve"> العَبْدِيّ</w:t>
      </w:r>
      <w:r w:rsidR="00527246">
        <w:rPr>
          <w:rtl/>
        </w:rPr>
        <w:t>،</w:t>
      </w:r>
      <w:r w:rsidRPr="007B62FF">
        <w:rPr>
          <w:rtl/>
        </w:rPr>
        <w:t xml:space="preserve"> 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ابن داود</w:t>
      </w:r>
      <w:r w:rsidR="00527246">
        <w:rPr>
          <w:rtl/>
        </w:rPr>
        <w:t>:</w:t>
      </w:r>
      <w:r w:rsidRPr="007B62FF">
        <w:rPr>
          <w:rtl/>
        </w:rPr>
        <w:t xml:space="preserve"> 176 / 1425.</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292 / 198.</w:t>
      </w:r>
    </w:p>
    <w:p w:rsidR="0017382C" w:rsidRPr="007B62FF" w:rsidRDefault="0017382C" w:rsidP="0017382C">
      <w:pPr>
        <w:pStyle w:val="libFootnote0"/>
        <w:rPr>
          <w:rtl/>
        </w:rPr>
      </w:pPr>
      <w:r w:rsidRPr="007B62FF">
        <w:rPr>
          <w:rtl/>
        </w:rPr>
        <w:t>(3) في الحجرية</w:t>
      </w:r>
      <w:r w:rsidR="00527246">
        <w:rPr>
          <w:rtl/>
        </w:rPr>
        <w:t>:</w:t>
      </w:r>
      <w:r w:rsidRPr="007B62FF">
        <w:rPr>
          <w:rtl/>
        </w:rPr>
        <w:t xml:space="preserve"> </w:t>
      </w:r>
      <w:r>
        <w:rPr>
          <w:rtl/>
        </w:rPr>
        <w:t>(</w:t>
      </w:r>
      <w:r w:rsidRPr="007B62FF">
        <w:rPr>
          <w:rtl/>
        </w:rPr>
        <w:t>الخارني</w:t>
      </w:r>
      <w:r>
        <w:rPr>
          <w:rtl/>
        </w:rPr>
        <w:t>)</w:t>
      </w:r>
      <w:r w:rsidRPr="007B62FF">
        <w:rPr>
          <w:rtl/>
        </w:rPr>
        <w:t xml:space="preserve"> بالنون وفي المصدر</w:t>
      </w:r>
      <w:r w:rsidR="00527246">
        <w:rPr>
          <w:rtl/>
        </w:rPr>
        <w:t>:</w:t>
      </w:r>
      <w:r w:rsidRPr="007B62FF">
        <w:rPr>
          <w:rtl/>
        </w:rPr>
        <w:t xml:space="preserve"> </w:t>
      </w:r>
      <w:r>
        <w:rPr>
          <w:rtl/>
        </w:rPr>
        <w:t>(</w:t>
      </w:r>
      <w:r w:rsidRPr="007B62FF">
        <w:rPr>
          <w:rtl/>
        </w:rPr>
        <w:t>الخارقي</w:t>
      </w:r>
      <w:r>
        <w:rPr>
          <w:rtl/>
        </w:rPr>
        <w:t>)</w:t>
      </w:r>
      <w:r w:rsidRPr="007B62FF">
        <w:rPr>
          <w:rtl/>
        </w:rPr>
        <w:t xml:space="preserve"> بالقاف ولقد مرَّ ضبط الخارفي في ترجمة زياد بن المنذر بن أبي الجارود في الجزء السابع صحيفة</w:t>
      </w:r>
      <w:r w:rsidR="00527246">
        <w:rPr>
          <w:rtl/>
        </w:rPr>
        <w:t>:</w:t>
      </w:r>
      <w:r w:rsidRPr="007B62FF">
        <w:rPr>
          <w:rtl/>
        </w:rPr>
        <w:t xml:space="preserve"> 400.</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292 / 200.</w:t>
      </w:r>
    </w:p>
    <w:p w:rsidR="0017382C" w:rsidRPr="007B62FF" w:rsidRDefault="0017382C" w:rsidP="0017382C">
      <w:pPr>
        <w:pStyle w:val="libFootnote0"/>
        <w:rPr>
          <w:rtl/>
        </w:rPr>
      </w:pPr>
      <w:r w:rsidRPr="007B62FF">
        <w:rPr>
          <w:rtl/>
        </w:rPr>
        <w:t>(5) النسخة المطبوعة من رجال الشيخ خالية منه</w:t>
      </w:r>
      <w:r w:rsidR="00527246">
        <w:rPr>
          <w:rtl/>
        </w:rPr>
        <w:t>،</w:t>
      </w:r>
      <w:r w:rsidRPr="007B62FF">
        <w:rPr>
          <w:rtl/>
        </w:rPr>
        <w:t xml:space="preserve"> ولكن الأسترآبادي نسب في كتابيه</w:t>
      </w:r>
      <w:r w:rsidR="00527246">
        <w:rPr>
          <w:rtl/>
        </w:rPr>
        <w:t>:</w:t>
      </w:r>
      <w:r w:rsidRPr="007B62FF">
        <w:rPr>
          <w:rtl/>
        </w:rPr>
        <w:t xml:space="preserve"> منهج المقال</w:t>
      </w:r>
      <w:r w:rsidR="00527246">
        <w:rPr>
          <w:rtl/>
        </w:rPr>
        <w:t>:</w:t>
      </w:r>
      <w:r w:rsidRPr="007B62FF">
        <w:rPr>
          <w:rtl/>
        </w:rPr>
        <w:t xml:space="preserve"> 303</w:t>
      </w:r>
      <w:r w:rsidR="00527246">
        <w:rPr>
          <w:rtl/>
        </w:rPr>
        <w:t>،</w:t>
      </w:r>
      <w:r w:rsidRPr="007B62FF">
        <w:rPr>
          <w:rtl/>
        </w:rPr>
        <w:t xml:space="preserve"> والوسيط</w:t>
      </w:r>
      <w:r w:rsidR="00527246">
        <w:rPr>
          <w:rtl/>
        </w:rPr>
        <w:t>:</w:t>
      </w:r>
      <w:r w:rsidRPr="007B62FF">
        <w:rPr>
          <w:rtl/>
        </w:rPr>
        <w:t xml:space="preserve"> 223 إلى رجال الشيخ عدّه في أصحاب الصادق </w:t>
      </w:r>
      <w:r w:rsidRPr="0017382C">
        <w:rPr>
          <w:rStyle w:val="libAlaemChar"/>
          <w:rtl/>
        </w:rPr>
        <w:t>عليه‌السلام</w:t>
      </w:r>
      <w:r w:rsidR="00527246">
        <w:rPr>
          <w:rtl/>
        </w:rPr>
        <w:t>،</w:t>
      </w:r>
      <w:r w:rsidRPr="007B62FF">
        <w:rPr>
          <w:rtl/>
        </w:rPr>
        <w:t xml:space="preserve"> وزاد فيهما كلمة</w:t>
      </w:r>
      <w:r w:rsidR="00527246">
        <w:rPr>
          <w:rtl/>
        </w:rPr>
        <w:t>:</w:t>
      </w:r>
      <w:r w:rsidRPr="007B62FF">
        <w:rPr>
          <w:rtl/>
        </w:rPr>
        <w:t xml:space="preserve"> أسند عنه.</w:t>
      </w:r>
    </w:p>
    <w:p w:rsidR="0017382C" w:rsidRPr="007B62FF" w:rsidRDefault="0017382C" w:rsidP="0017382C">
      <w:pPr>
        <w:pStyle w:val="libFootnote0"/>
        <w:rPr>
          <w:rtl/>
        </w:rPr>
      </w:pPr>
      <w:r w:rsidRPr="007B62FF">
        <w:rPr>
          <w:rtl/>
        </w:rPr>
        <w:t>(6) رجال ابن داود</w:t>
      </w:r>
      <w:r w:rsidR="00527246">
        <w:rPr>
          <w:rtl/>
        </w:rPr>
        <w:t>:</w:t>
      </w:r>
      <w:r w:rsidRPr="007B62FF">
        <w:rPr>
          <w:rtl/>
        </w:rPr>
        <w:t xml:space="preserve"> 176 / 1426.</w:t>
      </w:r>
    </w:p>
    <w:p w:rsidR="0017382C" w:rsidRPr="007B62FF" w:rsidRDefault="0017382C" w:rsidP="0017382C">
      <w:pPr>
        <w:pStyle w:val="libFootnote0"/>
        <w:rPr>
          <w:rtl/>
        </w:rPr>
      </w:pPr>
      <w:r w:rsidRPr="007B62FF">
        <w:rPr>
          <w:rtl/>
        </w:rPr>
        <w:t>(7) كذا في الأصل والحجرية</w:t>
      </w:r>
      <w:r w:rsidR="00527246">
        <w:rPr>
          <w:rtl/>
        </w:rPr>
        <w:t>،</w:t>
      </w:r>
      <w:r w:rsidRPr="007B62FF">
        <w:rPr>
          <w:rtl/>
        </w:rPr>
        <w:t xml:space="preserve"> ومثله في جامع الرواة 2</w:t>
      </w:r>
      <w:r w:rsidR="00527246">
        <w:rPr>
          <w:rtl/>
        </w:rPr>
        <w:t>:</w:t>
      </w:r>
      <w:r w:rsidRPr="007B62FF">
        <w:rPr>
          <w:rtl/>
        </w:rPr>
        <w:t xml:space="preserve"> 142. وفي المصدر</w:t>
      </w:r>
      <w:r w:rsidR="00527246">
        <w:rPr>
          <w:rtl/>
        </w:rPr>
        <w:t>:</w:t>
      </w:r>
      <w:r w:rsidRPr="007B62FF">
        <w:rPr>
          <w:rtl/>
        </w:rPr>
        <w:t xml:space="preserve"> </w:t>
      </w:r>
      <w:r>
        <w:rPr>
          <w:rtl/>
        </w:rPr>
        <w:t>(</w:t>
      </w:r>
      <w:r w:rsidRPr="007B62FF">
        <w:rPr>
          <w:rtl/>
        </w:rPr>
        <w:t>أبو عباد</w:t>
      </w:r>
      <w:r>
        <w:rPr>
          <w:rtl/>
        </w:rPr>
        <w:t>)</w:t>
      </w:r>
      <w:r w:rsidRPr="007B62FF">
        <w:rPr>
          <w:rtl/>
        </w:rPr>
        <w:t xml:space="preserve"> وهو الموافق لما في</w:t>
      </w:r>
      <w:r w:rsidR="00527246">
        <w:rPr>
          <w:rtl/>
        </w:rPr>
        <w:t>:</w:t>
      </w:r>
      <w:r w:rsidRPr="007B62FF">
        <w:rPr>
          <w:rtl/>
        </w:rPr>
        <w:t xml:space="preserve"> منهج المقال</w:t>
      </w:r>
      <w:r w:rsidR="00527246">
        <w:rPr>
          <w:rtl/>
        </w:rPr>
        <w:t>:</w:t>
      </w:r>
      <w:r w:rsidRPr="007B62FF">
        <w:rPr>
          <w:rtl/>
        </w:rPr>
        <w:t xml:space="preserve"> 303</w:t>
      </w:r>
      <w:r w:rsidR="00527246">
        <w:rPr>
          <w:rtl/>
        </w:rPr>
        <w:t>،</w:t>
      </w:r>
      <w:r w:rsidRPr="007B62FF">
        <w:rPr>
          <w:rtl/>
        </w:rPr>
        <w:t xml:space="preserve"> ومجمع الرجال 5</w:t>
      </w:r>
      <w:r w:rsidR="00527246">
        <w:rPr>
          <w:rtl/>
        </w:rPr>
        <w:t>:</w:t>
      </w:r>
      <w:r w:rsidRPr="007B62FF">
        <w:rPr>
          <w:rtl/>
        </w:rPr>
        <w:t xml:space="preserve"> 244</w:t>
      </w:r>
      <w:r w:rsidR="00527246">
        <w:rPr>
          <w:rtl/>
        </w:rPr>
        <w:t>،</w:t>
      </w:r>
      <w:r w:rsidRPr="007B62FF">
        <w:rPr>
          <w:rtl/>
        </w:rPr>
        <w:t xml:space="preserve"> ونقد الرجال</w:t>
      </w:r>
      <w:r w:rsidR="00527246">
        <w:rPr>
          <w:rtl/>
        </w:rPr>
        <w:t>:</w:t>
      </w:r>
      <w:r w:rsidRPr="007B62FF">
        <w:rPr>
          <w:rtl/>
        </w:rPr>
        <w:t xml:space="preserve"> 216</w:t>
      </w:r>
      <w:r w:rsidR="00527246">
        <w:rPr>
          <w:rtl/>
        </w:rPr>
        <w:t>،</w:t>
      </w:r>
      <w:r w:rsidRPr="007B62FF">
        <w:rPr>
          <w:rtl/>
        </w:rPr>
        <w:t xml:space="preserve"> وتنقيح المقال 3</w:t>
      </w:r>
      <w:r w:rsidR="00527246">
        <w:rPr>
          <w:rtl/>
        </w:rPr>
        <w:t>:</w:t>
      </w:r>
      <w:r w:rsidRPr="007B62FF">
        <w:rPr>
          <w:rtl/>
        </w:rPr>
        <w:t xml:space="preserve"> 114.</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292 / 201.</w:t>
      </w:r>
    </w:p>
    <w:p w:rsidR="0017382C" w:rsidRDefault="0017382C" w:rsidP="00C613E8">
      <w:pPr>
        <w:pStyle w:val="libNormal"/>
        <w:rPr>
          <w:rtl/>
        </w:rPr>
      </w:pPr>
      <w:r>
        <w:rPr>
          <w:rtl/>
        </w:rPr>
        <w:br w:type="page"/>
      </w:r>
    </w:p>
    <w:p w:rsidR="0017382C" w:rsidRDefault="0017382C" w:rsidP="00E10B1D">
      <w:pPr>
        <w:pStyle w:val="Heading3"/>
        <w:rPr>
          <w:rtl/>
        </w:rPr>
      </w:pPr>
      <w:bookmarkStart w:id="284" w:name="_Toc394921504"/>
      <w:r w:rsidRPr="004F14F2">
        <w:rPr>
          <w:rtl/>
        </w:rPr>
        <w:lastRenderedPageBreak/>
        <w:t>[2594] محمّد بن عبد الله الطيّار</w:t>
      </w:r>
      <w:r w:rsidR="00527246">
        <w:rPr>
          <w:rtl/>
        </w:rPr>
        <w:t>:</w:t>
      </w:r>
      <w:bookmarkEnd w:id="284"/>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r w:rsidRPr="007B62FF">
        <w:rPr>
          <w:rtl/>
        </w:rPr>
        <w:t xml:space="preserve"> وفي رجال ابن داود</w:t>
      </w:r>
      <w:r w:rsidR="00527246">
        <w:rPr>
          <w:rtl/>
        </w:rPr>
        <w:t>:</w:t>
      </w:r>
      <w:r w:rsidRPr="007B62FF">
        <w:rPr>
          <w:rtl/>
        </w:rPr>
        <w:t xml:space="preserve"> ممدوح</w:t>
      </w:r>
      <w:r w:rsidR="00527246">
        <w:rPr>
          <w:rtl/>
        </w:rPr>
        <w:t>،</w:t>
      </w:r>
      <w:r w:rsidRPr="007B62FF">
        <w:rPr>
          <w:rtl/>
        </w:rPr>
        <w:t xml:space="preserve"> وزاد بعد عبد الله</w:t>
      </w:r>
      <w:r w:rsidR="00527246">
        <w:rPr>
          <w:rtl/>
        </w:rPr>
        <w:t>:</w:t>
      </w:r>
      <w:r w:rsidRPr="007B62FF">
        <w:rPr>
          <w:rtl/>
        </w:rPr>
        <w:t xml:space="preserve"> مولى فزارة </w:t>
      </w:r>
      <w:r w:rsidRPr="0017382C">
        <w:rPr>
          <w:rStyle w:val="libFootnotenumChar"/>
          <w:rtl/>
        </w:rPr>
        <w:t>(2)</w:t>
      </w:r>
      <w:r>
        <w:rPr>
          <w:rtl/>
        </w:rPr>
        <w:t>.</w:t>
      </w:r>
    </w:p>
    <w:p w:rsidR="0017382C" w:rsidRDefault="0017382C" w:rsidP="00E10B1D">
      <w:pPr>
        <w:pStyle w:val="Heading3"/>
        <w:rPr>
          <w:rtl/>
        </w:rPr>
      </w:pPr>
      <w:bookmarkStart w:id="285" w:name="_Toc394921505"/>
      <w:r w:rsidRPr="004F14F2">
        <w:rPr>
          <w:rtl/>
        </w:rPr>
        <w:t>[2595] محمّد بن عبد الله بن عبد الرحمن</w:t>
      </w:r>
      <w:r w:rsidR="00527246">
        <w:rPr>
          <w:rtl/>
        </w:rPr>
        <w:t>:</w:t>
      </w:r>
      <w:bookmarkEnd w:id="285"/>
    </w:p>
    <w:p w:rsidR="0017382C" w:rsidRPr="007B62FF" w:rsidRDefault="0017382C" w:rsidP="0017382C">
      <w:pPr>
        <w:pStyle w:val="libNormal"/>
        <w:rPr>
          <w:rtl/>
        </w:rPr>
      </w:pPr>
      <w:r w:rsidRPr="007B62FF">
        <w:rPr>
          <w:rtl/>
        </w:rPr>
        <w:t>ابن أبي عقيل الثَّقفِيّ</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286" w:name="_Toc394921506"/>
      <w:r w:rsidRPr="004F14F2">
        <w:rPr>
          <w:rtl/>
        </w:rPr>
        <w:t>[2596] محمّد بن عبد الله بن عبيد</w:t>
      </w:r>
      <w:r w:rsidR="00527246">
        <w:rPr>
          <w:rtl/>
        </w:rPr>
        <w:t>:</w:t>
      </w:r>
      <w:bookmarkEnd w:id="286"/>
    </w:p>
    <w:p w:rsidR="0017382C" w:rsidRPr="007B62FF" w:rsidRDefault="0017382C" w:rsidP="0017382C">
      <w:pPr>
        <w:pStyle w:val="libNormal"/>
        <w:rPr>
          <w:rtl/>
        </w:rPr>
      </w:pPr>
      <w:r w:rsidRPr="007B62FF">
        <w:rPr>
          <w:rtl/>
        </w:rPr>
        <w:t>ابن عُمير اللَّيْثِيّ</w:t>
      </w:r>
      <w:r w:rsidR="00527246">
        <w:rPr>
          <w:rtl/>
        </w:rPr>
        <w:t>،</w:t>
      </w:r>
      <w:r w:rsidRPr="007B62FF">
        <w:rPr>
          <w:rtl/>
        </w:rPr>
        <w:t xml:space="preserve"> ا</w:t>
      </w:r>
      <w:r w:rsidR="00E10B1D">
        <w:rPr>
          <w:rtl/>
        </w:rPr>
        <w:t>لمـَ</w:t>
      </w:r>
      <w:r w:rsidRPr="007B62FF">
        <w:rPr>
          <w:rtl/>
        </w:rPr>
        <w:t>كِّيّ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287" w:name="_Toc394921507"/>
      <w:r w:rsidRPr="004F14F2">
        <w:rPr>
          <w:rtl/>
        </w:rPr>
        <w:t>[2597] محمّد بن عبد الله بن عُلاثة</w:t>
      </w:r>
      <w:r w:rsidR="00527246">
        <w:rPr>
          <w:rtl/>
        </w:rPr>
        <w:t>:</w:t>
      </w:r>
      <w:bookmarkEnd w:id="287"/>
    </w:p>
    <w:p w:rsidR="0017382C" w:rsidRPr="007B62FF" w:rsidRDefault="0017382C" w:rsidP="0017382C">
      <w:pPr>
        <w:pStyle w:val="libNormal"/>
        <w:rPr>
          <w:rtl/>
        </w:rPr>
      </w:pPr>
      <w:r w:rsidRPr="007B62FF">
        <w:rPr>
          <w:rtl/>
        </w:rPr>
        <w:t>الدِّمشقي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288" w:name="_Toc394921508"/>
      <w:r w:rsidRPr="004F14F2">
        <w:rPr>
          <w:rtl/>
        </w:rPr>
        <w:t>[2598] محمّد بن عبد الله بن علي</w:t>
      </w:r>
      <w:r w:rsidR="00527246">
        <w:rPr>
          <w:rtl/>
        </w:rPr>
        <w:t>:</w:t>
      </w:r>
      <w:bookmarkEnd w:id="288"/>
    </w:p>
    <w:p w:rsidR="0017382C" w:rsidRPr="007B62FF" w:rsidRDefault="0017382C" w:rsidP="0017382C">
      <w:pPr>
        <w:pStyle w:val="libNormal"/>
        <w:rPr>
          <w:rtl/>
        </w:rPr>
      </w:pPr>
      <w:r w:rsidRPr="007B62FF">
        <w:rPr>
          <w:rtl/>
        </w:rPr>
        <w:t xml:space="preserve">ابن الحسين بن علي بن أبي طالب </w:t>
      </w:r>
      <w:r w:rsidRPr="0017382C">
        <w:rPr>
          <w:rStyle w:val="libAlaemChar"/>
          <w:rtl/>
        </w:rPr>
        <w:t>عليهم‌السلام</w:t>
      </w:r>
      <w:r w:rsidRPr="007B62FF">
        <w:rPr>
          <w:rtl/>
        </w:rPr>
        <w:t xml:space="preserve"> الهاشمي</w:t>
      </w:r>
      <w:r w:rsidR="00527246">
        <w:rPr>
          <w:rtl/>
        </w:rPr>
        <w:t>،</w:t>
      </w:r>
      <w:r w:rsidRPr="007B62FF">
        <w:rPr>
          <w:rtl/>
        </w:rPr>
        <w:t xml:space="preserve"> المدني</w:t>
      </w:r>
      <w:r w:rsidR="00527246">
        <w:rPr>
          <w:rtl/>
        </w:rPr>
        <w:t>،</w:t>
      </w:r>
      <w:r w:rsidRPr="007B62FF">
        <w:rPr>
          <w:rtl/>
        </w:rPr>
        <w:t xml:space="preserve"> مات سنة ثمان وأربعين ومائة</w:t>
      </w:r>
      <w:r w:rsidR="00527246">
        <w:rPr>
          <w:rtl/>
        </w:rPr>
        <w:t>،</w:t>
      </w:r>
      <w:r w:rsidRPr="007B62FF">
        <w:rPr>
          <w:rtl/>
        </w:rPr>
        <w:t xml:space="preserve"> وله ثمان وخمسون سنة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289" w:name="_Toc394921509"/>
      <w:r w:rsidRPr="004F14F2">
        <w:rPr>
          <w:rtl/>
        </w:rPr>
        <w:t>[2599] محمّد بن عبد الله بن علي</w:t>
      </w:r>
      <w:r w:rsidR="00527246">
        <w:rPr>
          <w:rtl/>
        </w:rPr>
        <w:t>:</w:t>
      </w:r>
      <w:bookmarkEnd w:id="289"/>
    </w:p>
    <w:p w:rsidR="0017382C" w:rsidRPr="007B62FF" w:rsidRDefault="0017382C" w:rsidP="0017382C">
      <w:pPr>
        <w:pStyle w:val="libNormal"/>
        <w:rPr>
          <w:rtl/>
        </w:rPr>
      </w:pPr>
      <w:r w:rsidRPr="007B62FF">
        <w:rPr>
          <w:rtl/>
        </w:rPr>
        <w:t xml:space="preserve">من مشايخ ابن قولويه في كامل الزيارة </w:t>
      </w:r>
      <w:r w:rsidRPr="0017382C">
        <w:rPr>
          <w:rStyle w:val="libFootnotenumChar"/>
          <w:rtl/>
        </w:rPr>
        <w:t>(7)</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292 / 194</w:t>
      </w:r>
      <w:r w:rsidR="00527246">
        <w:rPr>
          <w:rtl/>
        </w:rPr>
        <w:t>،</w:t>
      </w:r>
      <w:r w:rsidRPr="007B62FF">
        <w:rPr>
          <w:rtl/>
        </w:rPr>
        <w:t xml:space="preserve"> 135 / 7</w:t>
      </w:r>
      <w:r w:rsidR="00527246">
        <w:rPr>
          <w:rtl/>
        </w:rPr>
        <w:t>،</w:t>
      </w:r>
      <w:r w:rsidRPr="007B62FF">
        <w:rPr>
          <w:rtl/>
        </w:rPr>
        <w:t xml:space="preserve"> ورجال البرقي</w:t>
      </w:r>
      <w:r w:rsidR="00527246">
        <w:rPr>
          <w:rtl/>
        </w:rPr>
        <w:t>:</w:t>
      </w:r>
      <w:r w:rsidRPr="007B62FF">
        <w:rPr>
          <w:rtl/>
        </w:rPr>
        <w:t xml:space="preserve"> 17 / 10 كلاهما في أصحاب الصادق والباقر </w:t>
      </w:r>
      <w:r>
        <w:rPr>
          <w:rtl/>
        </w:rPr>
        <w:t>(</w:t>
      </w:r>
      <w:r w:rsidRPr="007B62FF">
        <w:rPr>
          <w:rtl/>
        </w:rPr>
        <w:t>عليهما السّلام</w:t>
      </w:r>
      <w:r>
        <w:rPr>
          <w:rtl/>
        </w:rPr>
        <w:t>)</w:t>
      </w:r>
    </w:p>
    <w:p w:rsidR="0017382C" w:rsidRPr="007B62FF" w:rsidRDefault="0017382C" w:rsidP="0017382C">
      <w:pPr>
        <w:pStyle w:val="libFootnote0"/>
        <w:rPr>
          <w:rtl/>
        </w:rPr>
      </w:pPr>
      <w:r w:rsidRPr="007B62FF">
        <w:rPr>
          <w:rtl/>
        </w:rPr>
        <w:t>(2) رجال ابن داود</w:t>
      </w:r>
      <w:r w:rsidR="00527246">
        <w:rPr>
          <w:rtl/>
        </w:rPr>
        <w:t>:</w:t>
      </w:r>
      <w:r w:rsidRPr="007B62FF">
        <w:rPr>
          <w:rtl/>
        </w:rPr>
        <w:t xml:space="preserve"> 176 / 1428.</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293 / 205.</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292 / 193.</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292 / 203.</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279 / 4.</w:t>
      </w:r>
    </w:p>
    <w:p w:rsidR="0017382C" w:rsidRPr="007B62FF" w:rsidRDefault="0017382C" w:rsidP="0017382C">
      <w:pPr>
        <w:pStyle w:val="libFootnote0"/>
        <w:rPr>
          <w:rtl/>
        </w:rPr>
      </w:pPr>
      <w:r w:rsidRPr="007B62FF">
        <w:rPr>
          <w:rtl/>
        </w:rPr>
        <w:t>(7) كامل الزيارات</w:t>
      </w:r>
      <w:r w:rsidR="00527246">
        <w:rPr>
          <w:rtl/>
        </w:rPr>
        <w:t>:</w:t>
      </w:r>
      <w:r w:rsidRPr="007B62FF">
        <w:rPr>
          <w:rtl/>
        </w:rPr>
        <w:t xml:space="preserve"> 31</w:t>
      </w:r>
      <w:r w:rsidR="00527246">
        <w:rPr>
          <w:rtl/>
        </w:rPr>
        <w:t>،</w:t>
      </w:r>
      <w:r w:rsidRPr="007B62FF">
        <w:rPr>
          <w:rtl/>
        </w:rPr>
        <w:t xml:space="preserve"> الباب الثامن الحديث السادس عشر.</w:t>
      </w:r>
    </w:p>
    <w:p w:rsidR="0017382C" w:rsidRDefault="0017382C" w:rsidP="00C613E8">
      <w:pPr>
        <w:pStyle w:val="libNormal"/>
        <w:rPr>
          <w:rtl/>
        </w:rPr>
      </w:pPr>
      <w:r>
        <w:rPr>
          <w:rtl/>
        </w:rPr>
        <w:br w:type="page"/>
      </w:r>
    </w:p>
    <w:p w:rsidR="0017382C" w:rsidRDefault="0017382C" w:rsidP="00E10B1D">
      <w:pPr>
        <w:pStyle w:val="Heading3"/>
        <w:rPr>
          <w:rtl/>
        </w:rPr>
      </w:pPr>
      <w:bookmarkStart w:id="290" w:name="_Toc394921510"/>
      <w:r w:rsidRPr="004F14F2">
        <w:rPr>
          <w:rtl/>
        </w:rPr>
        <w:lastRenderedPageBreak/>
        <w:t>[2600] محمّد بن عبد الله</w:t>
      </w:r>
      <w:r w:rsidR="00527246">
        <w:rPr>
          <w:rtl/>
        </w:rPr>
        <w:t>:</w:t>
      </w:r>
      <w:bookmarkEnd w:id="290"/>
    </w:p>
    <w:p w:rsidR="0017382C" w:rsidRPr="007B62FF" w:rsidRDefault="0017382C" w:rsidP="0017382C">
      <w:pPr>
        <w:pStyle w:val="libNormal"/>
        <w:rPr>
          <w:rtl/>
        </w:rPr>
      </w:pPr>
      <w:r w:rsidRPr="007B62FF">
        <w:rPr>
          <w:rtl/>
        </w:rPr>
        <w:t>ابن عمّ الحسين بن أبي العلاء</w:t>
      </w:r>
      <w:r w:rsidR="00527246">
        <w:rPr>
          <w:rtl/>
        </w:rPr>
        <w:t>،</w:t>
      </w:r>
      <w:r w:rsidRPr="007B62FF">
        <w:rPr>
          <w:rtl/>
        </w:rPr>
        <w:t xml:space="preserve"> في الخلاصة</w:t>
      </w:r>
      <w:r w:rsidR="00527246">
        <w:rPr>
          <w:rtl/>
        </w:rPr>
        <w:t>:</w:t>
      </w:r>
      <w:r w:rsidRPr="007B62FF">
        <w:rPr>
          <w:rtl/>
        </w:rPr>
        <w:t xml:space="preserve"> عن ابن عقدة</w:t>
      </w:r>
      <w:r w:rsidR="00527246">
        <w:rPr>
          <w:rtl/>
        </w:rPr>
        <w:t>:</w:t>
      </w:r>
      <w:r w:rsidRPr="007B62FF">
        <w:rPr>
          <w:rtl/>
        </w:rPr>
        <w:t xml:space="preserve"> انه كان خيّراً </w:t>
      </w:r>
      <w:r w:rsidRPr="0017382C">
        <w:rPr>
          <w:rStyle w:val="libFootnotenumChar"/>
          <w:rtl/>
        </w:rPr>
        <w:t>(1)</w:t>
      </w:r>
      <w:r>
        <w:rPr>
          <w:rtl/>
        </w:rPr>
        <w:t>.</w:t>
      </w:r>
    </w:p>
    <w:p w:rsidR="0017382C" w:rsidRDefault="0017382C" w:rsidP="00E10B1D">
      <w:pPr>
        <w:pStyle w:val="Heading3"/>
        <w:rPr>
          <w:rtl/>
        </w:rPr>
      </w:pPr>
      <w:bookmarkStart w:id="291" w:name="_Toc394921511"/>
      <w:r w:rsidRPr="004F14F2">
        <w:rPr>
          <w:rtl/>
        </w:rPr>
        <w:t>[2601] محمّد بن عبد الله بن عيسى</w:t>
      </w:r>
      <w:r w:rsidR="00527246">
        <w:rPr>
          <w:rtl/>
        </w:rPr>
        <w:t>:</w:t>
      </w:r>
      <w:bookmarkEnd w:id="291"/>
    </w:p>
    <w:p w:rsidR="0017382C" w:rsidRPr="007B62FF" w:rsidRDefault="0017382C" w:rsidP="0017382C">
      <w:pPr>
        <w:pStyle w:val="libNormal"/>
        <w:rPr>
          <w:rtl/>
        </w:rPr>
      </w:pPr>
      <w:r w:rsidRPr="007B62FF">
        <w:rPr>
          <w:rtl/>
        </w:rPr>
        <w:t xml:space="preserve">الأشعري </w:t>
      </w:r>
      <w:r w:rsidRPr="0017382C">
        <w:rPr>
          <w:rStyle w:val="libFootnotenumChar"/>
          <w:rtl/>
        </w:rPr>
        <w:t>(2)</w:t>
      </w:r>
      <w:r w:rsidR="00527246">
        <w:rPr>
          <w:rtl/>
        </w:rPr>
        <w:t>،</w:t>
      </w:r>
      <w:r w:rsidRPr="007B62FF">
        <w:rPr>
          <w:rtl/>
        </w:rPr>
        <w:t xml:space="preserve"> عنه</w:t>
      </w:r>
      <w:r w:rsidR="00527246">
        <w:rPr>
          <w:rtl/>
        </w:rPr>
        <w:t>:</w:t>
      </w:r>
      <w:r w:rsidRPr="007B62FF">
        <w:rPr>
          <w:rtl/>
        </w:rPr>
        <w:t xml:space="preserve"> أحمد بن محمّد بن أبي نصر </w:t>
      </w:r>
      <w:r w:rsidRPr="0017382C">
        <w:rPr>
          <w:rStyle w:val="libFootnotenumChar"/>
          <w:rtl/>
        </w:rPr>
        <w:t>(3)</w:t>
      </w:r>
      <w:r w:rsidR="00527246">
        <w:rPr>
          <w:rtl/>
        </w:rPr>
        <w:t>،</w:t>
      </w:r>
      <w:r w:rsidRPr="007B62FF">
        <w:rPr>
          <w:rtl/>
        </w:rPr>
        <w:t xml:space="preserve"> والظاهر أنه ابن عبد الله الأشعري</w:t>
      </w:r>
      <w:r w:rsidR="00527246">
        <w:rPr>
          <w:rtl/>
        </w:rPr>
        <w:t>،</w:t>
      </w:r>
      <w:r w:rsidRPr="007B62FF">
        <w:rPr>
          <w:rtl/>
        </w:rPr>
        <w:t xml:space="preserve"> وقد تقدم </w:t>
      </w:r>
      <w:r w:rsidRPr="0017382C">
        <w:rPr>
          <w:rStyle w:val="libFootnotenumChar"/>
          <w:rtl/>
        </w:rPr>
        <w:t>(4)</w:t>
      </w:r>
      <w:r>
        <w:rPr>
          <w:rtl/>
        </w:rPr>
        <w:t>.</w:t>
      </w:r>
    </w:p>
    <w:p w:rsidR="0017382C" w:rsidRDefault="0017382C" w:rsidP="00E10B1D">
      <w:pPr>
        <w:pStyle w:val="Heading3"/>
        <w:rPr>
          <w:rtl/>
        </w:rPr>
      </w:pPr>
      <w:bookmarkStart w:id="292" w:name="_Toc394921512"/>
      <w:r w:rsidRPr="004F14F2">
        <w:rPr>
          <w:rtl/>
        </w:rPr>
        <w:t>[2602] محمّد بن عبد الله القُرشي</w:t>
      </w:r>
      <w:r w:rsidR="00527246">
        <w:rPr>
          <w:rtl/>
        </w:rPr>
        <w:t>:</w:t>
      </w:r>
      <w:bookmarkEnd w:id="292"/>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293" w:name="_Toc394921513"/>
      <w:r w:rsidRPr="004F14F2">
        <w:rPr>
          <w:rtl/>
        </w:rPr>
        <w:t>[2603] محمّد بن عبد الله القِلاعِيّ</w:t>
      </w:r>
      <w:r w:rsidR="00527246">
        <w:rPr>
          <w:rtl/>
        </w:rPr>
        <w:t>:</w:t>
      </w:r>
      <w:bookmarkEnd w:id="293"/>
    </w:p>
    <w:p w:rsidR="0017382C" w:rsidRPr="007B62FF" w:rsidRDefault="0017382C" w:rsidP="0017382C">
      <w:pPr>
        <w:pStyle w:val="libNormal"/>
        <w:rPr>
          <w:rtl/>
        </w:rPr>
      </w:pPr>
      <w:r w:rsidRPr="007B62FF">
        <w:rPr>
          <w:rtl/>
        </w:rPr>
        <w:t>أخو دارم</w:t>
      </w:r>
      <w:r w:rsidR="00527246">
        <w:rPr>
          <w:rtl/>
        </w:rPr>
        <w:t>،</w:t>
      </w:r>
      <w:r w:rsidRPr="007B62FF">
        <w:rPr>
          <w:rtl/>
        </w:rPr>
        <w:t xml:space="preserve"> مولى بني تميم</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294" w:name="_Toc394921514"/>
      <w:r w:rsidRPr="004F14F2">
        <w:rPr>
          <w:rtl/>
        </w:rPr>
        <w:t>[2604] محمّد بن عبد الله بن محمّد</w:t>
      </w:r>
      <w:r w:rsidR="00527246">
        <w:rPr>
          <w:rtl/>
        </w:rPr>
        <w:t>:</w:t>
      </w:r>
      <w:bookmarkEnd w:id="294"/>
    </w:p>
    <w:p w:rsidR="0017382C" w:rsidRPr="007B62FF" w:rsidRDefault="0017382C" w:rsidP="0017382C">
      <w:pPr>
        <w:pStyle w:val="libNormal"/>
        <w:rPr>
          <w:rtl/>
        </w:rPr>
      </w:pPr>
      <w:r w:rsidRPr="007B62FF">
        <w:rPr>
          <w:rtl/>
        </w:rPr>
        <w:t>ابن أبي الكِرام الجعفري</w:t>
      </w:r>
      <w:r w:rsidR="00527246">
        <w:rPr>
          <w:rtl/>
        </w:rPr>
        <w:t>،</w:t>
      </w:r>
      <w:r w:rsidRPr="007B62FF">
        <w:rPr>
          <w:rtl/>
        </w:rPr>
        <w:t xml:space="preserve"> الهاشمي</w:t>
      </w:r>
      <w:r w:rsidR="00527246">
        <w:rPr>
          <w:rtl/>
        </w:rPr>
        <w:t>،</w:t>
      </w:r>
      <w:r w:rsidRPr="007B62FF">
        <w:rPr>
          <w:rtl/>
        </w:rPr>
        <w:t xml:space="preserve"> المدني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295" w:name="_Toc394921515"/>
      <w:r w:rsidRPr="004F14F2">
        <w:rPr>
          <w:rtl/>
        </w:rPr>
        <w:t>[2605] محمّد بن عبد الله بن محمّد</w:t>
      </w:r>
      <w:r w:rsidR="00527246">
        <w:rPr>
          <w:rtl/>
        </w:rPr>
        <w:t>:</w:t>
      </w:r>
      <w:bookmarkEnd w:id="295"/>
    </w:p>
    <w:p w:rsidR="0017382C" w:rsidRPr="007B62FF" w:rsidRDefault="0017382C" w:rsidP="0017382C">
      <w:pPr>
        <w:pStyle w:val="libNormal"/>
        <w:rPr>
          <w:rtl/>
        </w:rPr>
      </w:pPr>
      <w:r w:rsidRPr="007B62FF">
        <w:rPr>
          <w:rtl/>
        </w:rPr>
        <w:t>ابن طَيْفُور</w:t>
      </w:r>
      <w:r w:rsidR="00527246">
        <w:rPr>
          <w:rtl/>
        </w:rPr>
        <w:t>،</w:t>
      </w:r>
      <w:r w:rsidRPr="007B62FF">
        <w:rPr>
          <w:rtl/>
        </w:rPr>
        <w:t xml:space="preserve"> يظهر من الصدوق في كتاب العلل في باب العلّة التي</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العلاّمة</w:t>
      </w:r>
      <w:r w:rsidR="00527246">
        <w:rPr>
          <w:rtl/>
        </w:rPr>
        <w:t>:</w:t>
      </w:r>
      <w:r w:rsidRPr="007B62FF">
        <w:rPr>
          <w:rtl/>
        </w:rPr>
        <w:t xml:space="preserve"> 164 165 / 184.</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389 / 32 مع زيادة جملة</w:t>
      </w:r>
      <w:r w:rsidR="00527246">
        <w:rPr>
          <w:rtl/>
        </w:rPr>
        <w:t>:</w:t>
      </w:r>
      <w:r w:rsidRPr="007B62FF">
        <w:rPr>
          <w:rtl/>
        </w:rPr>
        <w:t xml:space="preserve"> </w:t>
      </w:r>
      <w:r>
        <w:rPr>
          <w:rtl/>
        </w:rPr>
        <w:t>(</w:t>
      </w:r>
      <w:r w:rsidRPr="007B62FF">
        <w:rPr>
          <w:rtl/>
        </w:rPr>
        <w:t>قمي ثقة</w:t>
      </w:r>
      <w:r>
        <w:rPr>
          <w:rtl/>
        </w:rPr>
        <w:t>)</w:t>
      </w:r>
      <w:r w:rsidR="00527246">
        <w:rPr>
          <w:rtl/>
        </w:rPr>
        <w:t>،</w:t>
      </w:r>
      <w:r w:rsidRPr="007B62FF">
        <w:rPr>
          <w:rtl/>
        </w:rPr>
        <w:t xml:space="preserve"> وفي المصادر الرجالية كلمة </w:t>
      </w:r>
      <w:r>
        <w:rPr>
          <w:rtl/>
        </w:rPr>
        <w:t>(</w:t>
      </w:r>
      <w:r w:rsidRPr="007B62FF">
        <w:rPr>
          <w:rtl/>
        </w:rPr>
        <w:t>ثقة</w:t>
      </w:r>
      <w:r>
        <w:rPr>
          <w:rtl/>
        </w:rPr>
        <w:t>)</w:t>
      </w:r>
      <w:r w:rsidRPr="007B62FF">
        <w:rPr>
          <w:rtl/>
        </w:rPr>
        <w:t xml:space="preserve"> لم ترد انظر</w:t>
      </w:r>
      <w:r w:rsidR="00527246">
        <w:rPr>
          <w:rtl/>
        </w:rPr>
        <w:t>:</w:t>
      </w:r>
      <w:r w:rsidRPr="007B62FF">
        <w:rPr>
          <w:rtl/>
        </w:rPr>
        <w:t xml:space="preserve"> منهج المقال</w:t>
      </w:r>
      <w:r w:rsidR="00527246">
        <w:rPr>
          <w:rtl/>
        </w:rPr>
        <w:t>:</w:t>
      </w:r>
      <w:r w:rsidRPr="007B62FF">
        <w:rPr>
          <w:rtl/>
        </w:rPr>
        <w:t xml:space="preserve"> 303</w:t>
      </w:r>
      <w:r w:rsidR="00527246">
        <w:rPr>
          <w:rtl/>
        </w:rPr>
        <w:t>،</w:t>
      </w:r>
      <w:r w:rsidRPr="007B62FF">
        <w:rPr>
          <w:rtl/>
        </w:rPr>
        <w:t xml:space="preserve"> ومجمع الرجال 5</w:t>
      </w:r>
      <w:r w:rsidR="00527246">
        <w:rPr>
          <w:rtl/>
        </w:rPr>
        <w:t>:</w:t>
      </w:r>
      <w:r w:rsidRPr="007B62FF">
        <w:rPr>
          <w:rtl/>
        </w:rPr>
        <w:t xml:space="preserve"> 246</w:t>
      </w:r>
      <w:r w:rsidR="00527246">
        <w:rPr>
          <w:rtl/>
        </w:rPr>
        <w:t>،</w:t>
      </w:r>
      <w:r w:rsidRPr="007B62FF">
        <w:rPr>
          <w:rtl/>
        </w:rPr>
        <w:t xml:space="preserve"> وجامع الرواة 2</w:t>
      </w:r>
      <w:r w:rsidR="00527246">
        <w:rPr>
          <w:rtl/>
        </w:rPr>
        <w:t>:</w:t>
      </w:r>
      <w:r w:rsidRPr="007B62FF">
        <w:rPr>
          <w:rtl/>
        </w:rPr>
        <w:t xml:space="preserve"> 143 وغيرها.</w:t>
      </w:r>
    </w:p>
    <w:p w:rsidR="0017382C" w:rsidRPr="007B62FF" w:rsidRDefault="0017382C" w:rsidP="0017382C">
      <w:pPr>
        <w:pStyle w:val="libFootnote0"/>
        <w:rPr>
          <w:rtl/>
        </w:rPr>
      </w:pPr>
      <w:r w:rsidRPr="007B62FF">
        <w:rPr>
          <w:rtl/>
        </w:rPr>
        <w:t>(3) تهذيب الأحكام 7</w:t>
      </w:r>
      <w:r w:rsidR="00527246">
        <w:rPr>
          <w:rtl/>
        </w:rPr>
        <w:t>:</w:t>
      </w:r>
      <w:r w:rsidRPr="007B62FF">
        <w:rPr>
          <w:rtl/>
        </w:rPr>
        <w:t xml:space="preserve"> 253 / 1094.</w:t>
      </w:r>
    </w:p>
    <w:p w:rsidR="0017382C" w:rsidRPr="007B62FF" w:rsidRDefault="0017382C" w:rsidP="0017382C">
      <w:pPr>
        <w:pStyle w:val="libFootnote0"/>
        <w:rPr>
          <w:rtl/>
        </w:rPr>
      </w:pPr>
      <w:r w:rsidRPr="007B62FF">
        <w:rPr>
          <w:rtl/>
        </w:rPr>
        <w:t>(4) تقدم في الترجمة رقم</w:t>
      </w:r>
      <w:r w:rsidR="00527246">
        <w:rPr>
          <w:rtl/>
        </w:rPr>
        <w:t>:</w:t>
      </w:r>
      <w:r w:rsidRPr="007B62FF">
        <w:rPr>
          <w:rtl/>
        </w:rPr>
        <w:t xml:space="preserve"> [2581]</w:t>
      </w:r>
      <w:r>
        <w:rPr>
          <w:rtl/>
        </w:rPr>
        <w:t>.</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293 / 204.</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292 / 195.</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280 / 9.</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اتخذ الله بها إبراهيم خليلاً </w:t>
      </w:r>
      <w:r w:rsidRPr="0017382C">
        <w:rPr>
          <w:rStyle w:val="libFootnotenumChar"/>
          <w:rtl/>
        </w:rPr>
        <w:t>(1)</w:t>
      </w:r>
      <w:r w:rsidR="00527246">
        <w:rPr>
          <w:rtl/>
        </w:rPr>
        <w:t>؛</w:t>
      </w:r>
      <w:r w:rsidRPr="007B62FF">
        <w:rPr>
          <w:rtl/>
        </w:rPr>
        <w:t xml:space="preserve"> انه من العلماء المعتمدين.</w:t>
      </w:r>
    </w:p>
    <w:p w:rsidR="0017382C" w:rsidRDefault="0017382C" w:rsidP="00E10B1D">
      <w:pPr>
        <w:pStyle w:val="Heading3"/>
        <w:rPr>
          <w:rtl/>
        </w:rPr>
      </w:pPr>
      <w:bookmarkStart w:id="296" w:name="_Toc394921516"/>
      <w:r w:rsidRPr="004F14F2">
        <w:rPr>
          <w:rtl/>
        </w:rPr>
        <w:t>[2606] محمّد بن عبد الله بن محمّد</w:t>
      </w:r>
      <w:r w:rsidR="00527246">
        <w:rPr>
          <w:rtl/>
        </w:rPr>
        <w:t>:</w:t>
      </w:r>
      <w:bookmarkEnd w:id="296"/>
    </w:p>
    <w:p w:rsidR="0017382C" w:rsidRPr="007B62FF" w:rsidRDefault="0017382C" w:rsidP="0017382C">
      <w:pPr>
        <w:pStyle w:val="libNormal"/>
        <w:rPr>
          <w:rtl/>
        </w:rPr>
      </w:pPr>
      <w:r w:rsidRPr="007B62FF">
        <w:rPr>
          <w:rtl/>
        </w:rPr>
        <w:t>أبو ا</w:t>
      </w:r>
      <w:r w:rsidR="00E10B1D">
        <w:rPr>
          <w:rtl/>
        </w:rPr>
        <w:t>لمـُ</w:t>
      </w:r>
      <w:r w:rsidRPr="007B62FF">
        <w:rPr>
          <w:rtl/>
        </w:rPr>
        <w:t>فَضّل الشَّيْبانِيّ</w:t>
      </w:r>
      <w:r w:rsidR="00527246">
        <w:rPr>
          <w:rtl/>
        </w:rPr>
        <w:t>،</w:t>
      </w:r>
      <w:r w:rsidRPr="007B62FF">
        <w:rPr>
          <w:rtl/>
        </w:rPr>
        <w:t xml:space="preserve"> من كبار مشايخ الإجازة</w:t>
      </w:r>
      <w:r w:rsidR="00527246">
        <w:rPr>
          <w:rtl/>
        </w:rPr>
        <w:t>،</w:t>
      </w:r>
      <w:r w:rsidRPr="007B62FF">
        <w:rPr>
          <w:rtl/>
        </w:rPr>
        <w:t xml:space="preserve"> وإن ضعّفوه في آخر عمره</w:t>
      </w:r>
      <w:r w:rsidR="00527246">
        <w:rPr>
          <w:rtl/>
        </w:rPr>
        <w:t>،</w:t>
      </w:r>
      <w:r w:rsidRPr="007B62FF">
        <w:rPr>
          <w:rtl/>
        </w:rPr>
        <w:t xml:space="preserve"> إلاّ انّ عملهم على خلافه كما يظهر من مراجعة الجوامع </w:t>
      </w:r>
      <w:r w:rsidRPr="0017382C">
        <w:rPr>
          <w:rStyle w:val="libFootnotenumChar"/>
          <w:rtl/>
        </w:rPr>
        <w:t>(2)</w:t>
      </w:r>
      <w:r>
        <w:rPr>
          <w:rtl/>
        </w:rPr>
        <w:t>.</w:t>
      </w:r>
      <w:r w:rsidRPr="007B62FF">
        <w:rPr>
          <w:rtl/>
        </w:rPr>
        <w:t xml:space="preserve"> وقد مرّ في الفائدة السادسة ما ينفع المقام </w:t>
      </w:r>
      <w:r w:rsidRPr="0017382C">
        <w:rPr>
          <w:rStyle w:val="libFootnotenumChar"/>
          <w:rtl/>
        </w:rPr>
        <w:t>(3)</w:t>
      </w:r>
      <w:r>
        <w:rPr>
          <w:rtl/>
        </w:rPr>
        <w:t>.</w:t>
      </w:r>
    </w:p>
    <w:p w:rsidR="0017382C" w:rsidRDefault="0017382C" w:rsidP="00E10B1D">
      <w:pPr>
        <w:pStyle w:val="Heading3"/>
        <w:rPr>
          <w:rtl/>
        </w:rPr>
      </w:pPr>
      <w:bookmarkStart w:id="297" w:name="_Toc394921517"/>
      <w:r w:rsidRPr="004F14F2">
        <w:rPr>
          <w:rtl/>
        </w:rPr>
        <w:t>[2607] محمّد بن عبد الله بن محمّد</w:t>
      </w:r>
      <w:r w:rsidR="00527246">
        <w:rPr>
          <w:rtl/>
        </w:rPr>
        <w:t>:</w:t>
      </w:r>
      <w:bookmarkEnd w:id="297"/>
    </w:p>
    <w:p w:rsidR="0017382C" w:rsidRPr="007B62FF" w:rsidRDefault="0017382C" w:rsidP="0017382C">
      <w:pPr>
        <w:pStyle w:val="libNormal"/>
        <w:rPr>
          <w:rtl/>
        </w:rPr>
      </w:pPr>
      <w:r w:rsidRPr="007B62FF">
        <w:rPr>
          <w:rtl/>
        </w:rPr>
        <w:t xml:space="preserve">ابن علي بن الحسين بن علي بن أبي طالب </w:t>
      </w:r>
      <w:r w:rsidRPr="0017382C">
        <w:rPr>
          <w:rStyle w:val="libAlaemChar"/>
          <w:rtl/>
        </w:rPr>
        <w:t>عليهم‌السلام</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298" w:name="_Toc394921518"/>
      <w:r w:rsidRPr="004F14F2">
        <w:rPr>
          <w:rtl/>
        </w:rPr>
        <w:t>[2608] محمّد بن عبد الله الهاشمي</w:t>
      </w:r>
      <w:r w:rsidR="00527246">
        <w:rPr>
          <w:rtl/>
        </w:rPr>
        <w:t>:</w:t>
      </w:r>
      <w:bookmarkEnd w:id="298"/>
    </w:p>
    <w:p w:rsidR="0017382C" w:rsidRPr="007B62FF" w:rsidRDefault="0017382C" w:rsidP="0017382C">
      <w:pPr>
        <w:pStyle w:val="libNormal"/>
        <w:rPr>
          <w:rtl/>
        </w:rPr>
      </w:pPr>
      <w:r w:rsidRPr="007B62FF">
        <w:rPr>
          <w:rtl/>
        </w:rPr>
        <w:t>له كتاب يرويه القمّيون</w:t>
      </w:r>
      <w:r w:rsidR="00527246">
        <w:rPr>
          <w:rtl/>
        </w:rPr>
        <w:t>،</w:t>
      </w:r>
      <w:r w:rsidRPr="007B62FF">
        <w:rPr>
          <w:rtl/>
        </w:rPr>
        <w:t xml:space="preserve"> عنه</w:t>
      </w:r>
      <w:r w:rsidR="00527246">
        <w:rPr>
          <w:rtl/>
        </w:rPr>
        <w:t>:</w:t>
      </w:r>
      <w:r w:rsidRPr="007B62FF">
        <w:rPr>
          <w:rtl/>
        </w:rPr>
        <w:t xml:space="preserve"> الحسن بن محبوب </w:t>
      </w:r>
      <w:r w:rsidRPr="0017382C">
        <w:rPr>
          <w:rStyle w:val="libFootnotenumChar"/>
          <w:rtl/>
        </w:rPr>
        <w:t>(5)</w:t>
      </w:r>
      <w:r w:rsidR="00527246">
        <w:rPr>
          <w:rtl/>
        </w:rPr>
        <w:t>،</w:t>
      </w:r>
      <w:r w:rsidRPr="007B62FF">
        <w:rPr>
          <w:rtl/>
        </w:rPr>
        <w:t xml:space="preserve"> قاله النجاشي </w:t>
      </w:r>
      <w:r w:rsidRPr="0017382C">
        <w:rPr>
          <w:rStyle w:val="libFootnotenumChar"/>
          <w:rtl/>
        </w:rPr>
        <w:t>(6)</w:t>
      </w:r>
      <w:r>
        <w:rPr>
          <w:rtl/>
        </w:rPr>
        <w:t>.</w:t>
      </w:r>
      <w:r w:rsidRPr="007B62FF">
        <w:rPr>
          <w:rtl/>
        </w:rPr>
        <w:t xml:space="preserve"> ولا يخفى ما في روايتهم مع ما علم من حالهم وروايته وهو من أصحاب الإجماع من الدلالة على حسنه</w:t>
      </w:r>
      <w:r w:rsidR="00527246">
        <w:rPr>
          <w:rtl/>
        </w:rPr>
        <w:t>،</w:t>
      </w:r>
      <w:r w:rsidRPr="007B62FF">
        <w:rPr>
          <w:rtl/>
        </w:rPr>
        <w:t xml:space="preserve"> بل وثاقته</w:t>
      </w:r>
      <w:r w:rsidR="00527246">
        <w:rPr>
          <w:rtl/>
        </w:rPr>
        <w:t>،</w:t>
      </w:r>
      <w:r w:rsidRPr="007B62FF">
        <w:rPr>
          <w:rtl/>
        </w:rPr>
        <w:t xml:space="preserve"> وجلالته.</w:t>
      </w:r>
    </w:p>
    <w:p w:rsidR="0017382C" w:rsidRDefault="0017382C" w:rsidP="00E10B1D">
      <w:pPr>
        <w:pStyle w:val="Heading3"/>
        <w:rPr>
          <w:rtl/>
        </w:rPr>
      </w:pPr>
      <w:bookmarkStart w:id="299" w:name="_Toc394921519"/>
      <w:r w:rsidRPr="004F14F2">
        <w:rPr>
          <w:rtl/>
        </w:rPr>
        <w:t>[2609] محمّد بن عبد الله بن هِلال</w:t>
      </w:r>
      <w:r w:rsidR="00527246">
        <w:rPr>
          <w:rtl/>
        </w:rPr>
        <w:t>:</w:t>
      </w:r>
      <w:bookmarkEnd w:id="299"/>
    </w:p>
    <w:p w:rsidR="0017382C" w:rsidRPr="007B62FF" w:rsidRDefault="0017382C" w:rsidP="0017382C">
      <w:pPr>
        <w:pStyle w:val="libNormal"/>
        <w:rPr>
          <w:rtl/>
        </w:rPr>
      </w:pPr>
      <w:r w:rsidRPr="007B62FF">
        <w:rPr>
          <w:rtl/>
        </w:rPr>
        <w:t>يروي عنه</w:t>
      </w:r>
      <w:r w:rsidR="00527246">
        <w:rPr>
          <w:rtl/>
        </w:rPr>
        <w:t>:</w:t>
      </w:r>
      <w:r w:rsidRPr="007B62FF">
        <w:rPr>
          <w:rtl/>
        </w:rPr>
        <w:t xml:space="preserve"> محمّد بن الحسين بن أبي الخطاب كثيراً </w:t>
      </w:r>
      <w:r w:rsidRPr="0017382C">
        <w:rPr>
          <w:rStyle w:val="libFootnotenumChar"/>
          <w:rtl/>
        </w:rPr>
        <w:t>(7)</w:t>
      </w:r>
      <w:r w:rsidR="00527246">
        <w:rPr>
          <w:rtl/>
        </w:rPr>
        <w:t>،</w:t>
      </w:r>
      <w:r w:rsidRPr="007B62FF">
        <w:rPr>
          <w:rtl/>
        </w:rPr>
        <w:t xml:space="preserve"> والحسن بن</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علل الشرائع</w:t>
      </w:r>
      <w:r w:rsidR="00527246">
        <w:rPr>
          <w:rtl/>
        </w:rPr>
        <w:t>:</w:t>
      </w:r>
      <w:r w:rsidRPr="007B62FF">
        <w:rPr>
          <w:rtl/>
        </w:rPr>
        <w:t xml:space="preserve"> 36 باب 32 حديث 8.</w:t>
      </w:r>
    </w:p>
    <w:p w:rsidR="0017382C" w:rsidRPr="007B62FF" w:rsidRDefault="0017382C" w:rsidP="0017382C">
      <w:pPr>
        <w:pStyle w:val="libFootnote0"/>
        <w:rPr>
          <w:rtl/>
        </w:rPr>
      </w:pPr>
      <w:r w:rsidRPr="007B62FF">
        <w:rPr>
          <w:rtl/>
        </w:rPr>
        <w:t>(2) انظر منهج المقال</w:t>
      </w:r>
      <w:r w:rsidR="00527246">
        <w:rPr>
          <w:rtl/>
        </w:rPr>
        <w:t>:</w:t>
      </w:r>
      <w:r w:rsidRPr="007B62FF">
        <w:rPr>
          <w:rtl/>
        </w:rPr>
        <w:t xml:space="preserve"> 303.</w:t>
      </w:r>
    </w:p>
    <w:p w:rsidR="0017382C" w:rsidRPr="007B62FF" w:rsidRDefault="0017382C" w:rsidP="0017382C">
      <w:pPr>
        <w:pStyle w:val="libFootnote0"/>
        <w:rPr>
          <w:rtl/>
        </w:rPr>
      </w:pPr>
      <w:r w:rsidRPr="007B62FF">
        <w:rPr>
          <w:rtl/>
        </w:rPr>
        <w:t>(3) تقدم في الجزء السادس صحيفة</w:t>
      </w:r>
      <w:r w:rsidR="00527246">
        <w:rPr>
          <w:rtl/>
        </w:rPr>
        <w:t>:</w:t>
      </w:r>
      <w:r w:rsidRPr="007B62FF">
        <w:rPr>
          <w:rtl/>
        </w:rPr>
        <w:t xml:space="preserve"> 399.</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280 / 6.</w:t>
      </w:r>
    </w:p>
    <w:p w:rsidR="0017382C" w:rsidRPr="007B62FF" w:rsidRDefault="0017382C" w:rsidP="0017382C">
      <w:pPr>
        <w:pStyle w:val="libFootnote0"/>
        <w:rPr>
          <w:rtl/>
        </w:rPr>
      </w:pPr>
      <w:r w:rsidRPr="007B62FF">
        <w:rPr>
          <w:rtl/>
        </w:rPr>
        <w:t>(5) كذا في الأصل والحجرية</w:t>
      </w:r>
      <w:r w:rsidR="00527246">
        <w:rPr>
          <w:rtl/>
        </w:rPr>
        <w:t>،</w:t>
      </w:r>
      <w:r w:rsidRPr="007B62FF">
        <w:rPr>
          <w:rtl/>
        </w:rPr>
        <w:t xml:space="preserve"> وفي المصدر</w:t>
      </w:r>
      <w:r w:rsidR="00527246">
        <w:rPr>
          <w:rtl/>
        </w:rPr>
        <w:t>:</w:t>
      </w:r>
      <w:r w:rsidRPr="007B62FF">
        <w:rPr>
          <w:rtl/>
        </w:rPr>
        <w:t xml:space="preserve"> </w:t>
      </w:r>
      <w:r>
        <w:rPr>
          <w:rtl/>
        </w:rPr>
        <w:t>(</w:t>
      </w:r>
      <w:r w:rsidRPr="007B62FF">
        <w:rPr>
          <w:rtl/>
        </w:rPr>
        <w:t>عنه</w:t>
      </w:r>
      <w:r w:rsidR="00527246">
        <w:rPr>
          <w:rtl/>
        </w:rPr>
        <w:t>:</w:t>
      </w:r>
      <w:r w:rsidRPr="007B62FF">
        <w:rPr>
          <w:rtl/>
        </w:rPr>
        <w:t xml:space="preserve"> محمد بن عبد الله بن هلال</w:t>
      </w:r>
      <w:r>
        <w:rPr>
          <w:rtl/>
        </w:rPr>
        <w:t>).</w:t>
      </w:r>
      <w:r w:rsidRPr="007B62FF">
        <w:rPr>
          <w:rtl/>
        </w:rPr>
        <w:t xml:space="preserve"> والظاهر وجود اختلاف في نسخ رجال النجاشي كما أشار إليه الأردبيلي في جامع الرواة 2</w:t>
      </w:r>
      <w:r w:rsidR="00527246">
        <w:rPr>
          <w:rtl/>
        </w:rPr>
        <w:t>:</w:t>
      </w:r>
      <w:r w:rsidRPr="007B62FF">
        <w:rPr>
          <w:rtl/>
        </w:rPr>
        <w:t xml:space="preserve"> 145 بذكره للعنوانين.</w:t>
      </w:r>
    </w:p>
    <w:p w:rsidR="0017382C" w:rsidRPr="007B62FF" w:rsidRDefault="0017382C" w:rsidP="0017382C">
      <w:pPr>
        <w:pStyle w:val="libFootnote0"/>
        <w:rPr>
          <w:rtl/>
        </w:rPr>
      </w:pPr>
      <w:r w:rsidRPr="007B62FF">
        <w:rPr>
          <w:rtl/>
        </w:rPr>
        <w:t>(6) رجال النجاشي</w:t>
      </w:r>
      <w:r w:rsidR="00527246">
        <w:rPr>
          <w:rtl/>
        </w:rPr>
        <w:t>:</w:t>
      </w:r>
      <w:r w:rsidRPr="007B62FF">
        <w:rPr>
          <w:rtl/>
        </w:rPr>
        <w:t xml:space="preserve"> 356 / 954.</w:t>
      </w:r>
    </w:p>
    <w:p w:rsidR="0017382C" w:rsidRPr="007B62FF" w:rsidRDefault="0017382C" w:rsidP="0017382C">
      <w:pPr>
        <w:pStyle w:val="libFootnote0"/>
        <w:rPr>
          <w:rtl/>
        </w:rPr>
      </w:pPr>
      <w:r w:rsidRPr="007B62FF">
        <w:rPr>
          <w:rtl/>
        </w:rPr>
        <w:t>(7) تهذيب الأحكام 5</w:t>
      </w:r>
      <w:r w:rsidR="00527246">
        <w:rPr>
          <w:rtl/>
        </w:rPr>
        <w:t>:</w:t>
      </w:r>
      <w:r w:rsidRPr="007B62FF">
        <w:rPr>
          <w:rtl/>
        </w:rPr>
        <w:t xml:space="preserve"> 340 / 1178</w:t>
      </w:r>
      <w:r w:rsidR="00527246">
        <w:rPr>
          <w:rtl/>
        </w:rPr>
        <w:t>،</w:t>
      </w:r>
      <w:r w:rsidRPr="007B62FF">
        <w:rPr>
          <w:rtl/>
        </w:rPr>
        <w:t xml:space="preserve"> 9</w:t>
      </w:r>
      <w:r w:rsidR="00527246">
        <w:rPr>
          <w:rtl/>
        </w:rPr>
        <w:t>:</w:t>
      </w:r>
      <w:r w:rsidRPr="007B62FF">
        <w:rPr>
          <w:rtl/>
        </w:rPr>
        <w:t xml:space="preserve"> 322 / 1158.</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علي </w:t>
      </w:r>
      <w:r w:rsidRPr="0017382C">
        <w:rPr>
          <w:rStyle w:val="libFootnotenumChar"/>
          <w:rtl/>
        </w:rPr>
        <w:t>(1)</w:t>
      </w:r>
      <w:r w:rsidR="00527246">
        <w:rPr>
          <w:rtl/>
        </w:rPr>
        <w:t>،</w:t>
      </w:r>
      <w:r w:rsidRPr="007B62FF">
        <w:rPr>
          <w:rtl/>
        </w:rPr>
        <w:t xml:space="preserve"> ومحمّد بن مروان </w:t>
      </w:r>
      <w:r w:rsidRPr="0017382C">
        <w:rPr>
          <w:rStyle w:val="libFootnotenumChar"/>
          <w:rtl/>
        </w:rPr>
        <w:t>(2)</w:t>
      </w:r>
      <w:r w:rsidR="00527246">
        <w:rPr>
          <w:rtl/>
        </w:rPr>
        <w:t>،</w:t>
      </w:r>
      <w:r w:rsidRPr="007B62FF">
        <w:rPr>
          <w:rtl/>
        </w:rPr>
        <w:t xml:space="preserve"> والحسين بن المختار </w:t>
      </w:r>
      <w:r w:rsidRPr="0017382C">
        <w:rPr>
          <w:rStyle w:val="libFootnotenumChar"/>
          <w:rtl/>
        </w:rPr>
        <w:t>(3)</w:t>
      </w:r>
      <w:r>
        <w:rPr>
          <w:rtl/>
        </w:rPr>
        <w:t>.</w:t>
      </w:r>
    </w:p>
    <w:p w:rsidR="0017382C" w:rsidRDefault="0017382C" w:rsidP="00E10B1D">
      <w:pPr>
        <w:pStyle w:val="Heading3"/>
        <w:rPr>
          <w:rtl/>
        </w:rPr>
      </w:pPr>
      <w:bookmarkStart w:id="300" w:name="_Toc394921520"/>
      <w:r w:rsidRPr="004F14F2">
        <w:rPr>
          <w:rtl/>
        </w:rPr>
        <w:t>[2610] محمّد بن عبد الملك بن أعْيَن</w:t>
      </w:r>
      <w:r w:rsidR="00527246">
        <w:rPr>
          <w:rtl/>
        </w:rPr>
        <w:t>:</w:t>
      </w:r>
      <w:bookmarkEnd w:id="300"/>
    </w:p>
    <w:p w:rsidR="0017382C" w:rsidRPr="007B62FF" w:rsidRDefault="0017382C" w:rsidP="0017382C">
      <w:pPr>
        <w:pStyle w:val="libNormal"/>
        <w:rPr>
          <w:rtl/>
        </w:rPr>
      </w:pPr>
      <w:r w:rsidRPr="007B62FF">
        <w:rPr>
          <w:rtl/>
        </w:rPr>
        <w:t>الشَّيباني</w:t>
      </w:r>
      <w:r w:rsidR="00527246">
        <w:rPr>
          <w:rtl/>
        </w:rPr>
        <w:t>،</w:t>
      </w:r>
      <w:r w:rsidRPr="007B62FF">
        <w:rPr>
          <w:rtl/>
        </w:rPr>
        <w:t xml:space="preserve"> أبو علي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301" w:name="_Toc394921521"/>
      <w:r w:rsidRPr="004F14F2">
        <w:rPr>
          <w:rtl/>
        </w:rPr>
        <w:t>[2611] محمّد بن عبد الملك الطّائِيّ</w:t>
      </w:r>
      <w:r w:rsidR="00527246">
        <w:rPr>
          <w:rtl/>
        </w:rPr>
        <w:t>:</w:t>
      </w:r>
      <w:bookmarkEnd w:id="301"/>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302" w:name="_Toc394921522"/>
      <w:r w:rsidRPr="004F14F2">
        <w:rPr>
          <w:rtl/>
        </w:rPr>
        <w:t>[2612] محمّد بن عبد الملك الكُوفِيّ</w:t>
      </w:r>
      <w:r w:rsidR="00527246">
        <w:rPr>
          <w:rtl/>
        </w:rPr>
        <w:t>:</w:t>
      </w:r>
      <w:bookmarkEnd w:id="302"/>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303" w:name="_Toc394921523"/>
      <w:r w:rsidRPr="004F14F2">
        <w:rPr>
          <w:rtl/>
        </w:rPr>
        <w:t>[2613] محمّد بن عبد الواحد البَكْرِيّ</w:t>
      </w:r>
      <w:r w:rsidR="00527246">
        <w:rPr>
          <w:rtl/>
        </w:rPr>
        <w:t>:</w:t>
      </w:r>
      <w:bookmarkEnd w:id="303"/>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304" w:name="_Toc394921524"/>
      <w:r w:rsidRPr="004F14F2">
        <w:rPr>
          <w:rtl/>
        </w:rPr>
        <w:t>[2614] محمّد بن عبْدُوس</w:t>
      </w:r>
      <w:r w:rsidR="00527246">
        <w:rPr>
          <w:rtl/>
        </w:rPr>
        <w:t>:</w:t>
      </w:r>
      <w:bookmarkEnd w:id="304"/>
    </w:p>
    <w:p w:rsidR="0017382C" w:rsidRPr="007B62FF" w:rsidRDefault="0017382C" w:rsidP="0017382C">
      <w:pPr>
        <w:pStyle w:val="libNormal"/>
        <w:rPr>
          <w:rtl/>
        </w:rPr>
      </w:pPr>
      <w:r w:rsidRPr="007B62FF">
        <w:rPr>
          <w:rtl/>
        </w:rPr>
        <w:t>عنه</w:t>
      </w:r>
      <w:r w:rsidR="00527246">
        <w:rPr>
          <w:rtl/>
        </w:rPr>
        <w:t>:</w:t>
      </w:r>
      <w:r w:rsidRPr="007B62FF">
        <w:rPr>
          <w:rtl/>
        </w:rPr>
        <w:t xml:space="preserve"> علي بن الحسن بن فضّال</w:t>
      </w:r>
      <w:r w:rsidR="00527246">
        <w:rPr>
          <w:rtl/>
        </w:rPr>
        <w:t>،</w:t>
      </w:r>
      <w:r w:rsidRPr="007B62FF">
        <w:rPr>
          <w:rtl/>
        </w:rPr>
        <w:t xml:space="preserve"> في التهذيب</w:t>
      </w:r>
      <w:r w:rsidR="00527246">
        <w:rPr>
          <w:rtl/>
        </w:rPr>
        <w:t>،</w:t>
      </w:r>
      <w:r w:rsidRPr="007B62FF">
        <w:rPr>
          <w:rtl/>
        </w:rPr>
        <w:t xml:space="preserve"> في باب الوصيّة بالثلث </w:t>
      </w:r>
      <w:r w:rsidRPr="0017382C">
        <w:rPr>
          <w:rStyle w:val="libFootnotenumChar"/>
          <w:rtl/>
        </w:rPr>
        <w:t>(8)</w:t>
      </w:r>
      <w:r>
        <w:rPr>
          <w:rtl/>
        </w:rPr>
        <w:t>.</w:t>
      </w:r>
    </w:p>
    <w:p w:rsidR="0017382C" w:rsidRPr="00E10B1D" w:rsidRDefault="0017382C" w:rsidP="0063324D">
      <w:pPr>
        <w:pStyle w:val="Heading3"/>
        <w:rPr>
          <w:rStyle w:val="Heading3Char"/>
          <w:rtl/>
        </w:rPr>
      </w:pPr>
      <w:bookmarkStart w:id="305" w:name="_Toc394921525"/>
      <w:r w:rsidRPr="00E10B1D">
        <w:rPr>
          <w:rStyle w:val="Heading3Char"/>
          <w:rtl/>
        </w:rPr>
        <w:t xml:space="preserve">[2615] محمّد بن عبدة </w:t>
      </w:r>
      <w:r w:rsidRPr="0017382C">
        <w:rPr>
          <w:rStyle w:val="libFootnotenumChar"/>
          <w:rtl/>
        </w:rPr>
        <w:t>(9)</w:t>
      </w:r>
      <w:r w:rsidRPr="00E10B1D">
        <w:rPr>
          <w:rStyle w:val="Heading3Char"/>
          <w:rtl/>
        </w:rPr>
        <w:t xml:space="preserve"> السّابري </w:t>
      </w:r>
      <w:r w:rsidRPr="0017382C">
        <w:rPr>
          <w:rStyle w:val="libFootnotenumChar"/>
          <w:rtl/>
        </w:rPr>
        <w:t>(10)</w:t>
      </w:r>
      <w:r w:rsidR="00527246" w:rsidRPr="00E10B1D">
        <w:rPr>
          <w:rStyle w:val="Heading3Char"/>
          <w:rtl/>
        </w:rPr>
        <w:t>:</w:t>
      </w:r>
      <w:bookmarkEnd w:id="305"/>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(11)</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تهذيب الأحكام 2</w:t>
      </w:r>
      <w:r w:rsidR="00527246">
        <w:rPr>
          <w:rtl/>
        </w:rPr>
        <w:t>:</w:t>
      </w:r>
      <w:r w:rsidRPr="007B62FF">
        <w:rPr>
          <w:rtl/>
        </w:rPr>
        <w:t xml:space="preserve"> 204 / 798.</w:t>
      </w:r>
    </w:p>
    <w:p w:rsidR="0017382C" w:rsidRPr="007B62FF" w:rsidRDefault="0017382C" w:rsidP="0017382C">
      <w:pPr>
        <w:pStyle w:val="libFootnote0"/>
        <w:rPr>
          <w:rtl/>
        </w:rPr>
      </w:pPr>
      <w:r w:rsidRPr="007B62FF">
        <w:rPr>
          <w:rtl/>
        </w:rPr>
        <w:t>(2) تهذيب الأحكام 1</w:t>
      </w:r>
      <w:r w:rsidR="00527246">
        <w:rPr>
          <w:rtl/>
        </w:rPr>
        <w:t>:</w:t>
      </w:r>
      <w:r w:rsidRPr="007B62FF">
        <w:rPr>
          <w:rtl/>
        </w:rPr>
        <w:t xml:space="preserve"> 366 / 1112 وفيه</w:t>
      </w:r>
      <w:r w:rsidR="00527246">
        <w:rPr>
          <w:rtl/>
        </w:rPr>
        <w:t>:</w:t>
      </w:r>
      <w:r w:rsidRPr="007B62FF">
        <w:rPr>
          <w:rtl/>
        </w:rPr>
        <w:t xml:space="preserve"> </w:t>
      </w:r>
      <w:r>
        <w:rPr>
          <w:rtl/>
        </w:rPr>
        <w:t>(</w:t>
      </w:r>
      <w:r w:rsidRPr="007B62FF">
        <w:rPr>
          <w:rtl/>
        </w:rPr>
        <w:t>محمد بن عبد الله</w:t>
      </w:r>
      <w:r>
        <w:rPr>
          <w:rtl/>
        </w:rPr>
        <w:t>)</w:t>
      </w:r>
    </w:p>
    <w:p w:rsidR="0017382C" w:rsidRPr="007B62FF" w:rsidRDefault="0017382C" w:rsidP="0017382C">
      <w:pPr>
        <w:pStyle w:val="libFootnote0"/>
        <w:rPr>
          <w:rtl/>
        </w:rPr>
      </w:pPr>
      <w:r w:rsidRPr="007B62FF">
        <w:rPr>
          <w:rtl/>
        </w:rPr>
        <w:t>(3) أُصول الكافي 2</w:t>
      </w:r>
      <w:r w:rsidR="00527246">
        <w:rPr>
          <w:rtl/>
        </w:rPr>
        <w:t>:</w:t>
      </w:r>
      <w:r w:rsidRPr="007B62FF">
        <w:rPr>
          <w:rtl/>
        </w:rPr>
        <w:t xml:space="preserve"> 451 / 1.</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294 / 222.</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294 / 224.</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294 / 225.</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294 / 226.</w:t>
      </w:r>
    </w:p>
    <w:p w:rsidR="0017382C" w:rsidRPr="007B62FF" w:rsidRDefault="0017382C" w:rsidP="0017382C">
      <w:pPr>
        <w:pStyle w:val="libFootnote0"/>
        <w:rPr>
          <w:rtl/>
        </w:rPr>
      </w:pPr>
      <w:r w:rsidRPr="007B62FF">
        <w:rPr>
          <w:rtl/>
        </w:rPr>
        <w:t>(8) تهذيب الأحكام 9</w:t>
      </w:r>
      <w:r w:rsidR="00527246">
        <w:rPr>
          <w:rtl/>
        </w:rPr>
        <w:t>:</w:t>
      </w:r>
      <w:r w:rsidRPr="007B62FF">
        <w:rPr>
          <w:rtl/>
        </w:rPr>
        <w:t xml:space="preserve"> 195 / 785.</w:t>
      </w:r>
    </w:p>
    <w:p w:rsidR="0017382C" w:rsidRPr="007B62FF" w:rsidRDefault="0017382C" w:rsidP="0017382C">
      <w:pPr>
        <w:pStyle w:val="libFootnote0"/>
        <w:rPr>
          <w:rtl/>
        </w:rPr>
      </w:pPr>
      <w:r w:rsidRPr="007B62FF">
        <w:rPr>
          <w:rtl/>
        </w:rPr>
        <w:t>(9) في المصدر</w:t>
      </w:r>
      <w:r w:rsidR="00527246">
        <w:rPr>
          <w:rtl/>
        </w:rPr>
        <w:t>:</w:t>
      </w:r>
      <w:r w:rsidRPr="007B62FF">
        <w:rPr>
          <w:rtl/>
        </w:rPr>
        <w:t xml:space="preserve"> </w:t>
      </w:r>
      <w:r>
        <w:rPr>
          <w:rtl/>
        </w:rPr>
        <w:t>(</w:t>
      </w:r>
      <w:r w:rsidRPr="007B62FF">
        <w:rPr>
          <w:rtl/>
        </w:rPr>
        <w:t>عبيدة</w:t>
      </w:r>
      <w:r>
        <w:rPr>
          <w:rtl/>
        </w:rPr>
        <w:t>)</w:t>
      </w:r>
      <w:r w:rsidR="00527246">
        <w:rPr>
          <w:rtl/>
        </w:rPr>
        <w:t>،</w:t>
      </w:r>
      <w:r w:rsidRPr="007B62FF">
        <w:rPr>
          <w:rtl/>
        </w:rPr>
        <w:t xml:space="preserve"> وما في</w:t>
      </w:r>
      <w:r w:rsidR="00527246">
        <w:rPr>
          <w:rtl/>
        </w:rPr>
        <w:t>:</w:t>
      </w:r>
      <w:r w:rsidRPr="007B62FF">
        <w:rPr>
          <w:rtl/>
        </w:rPr>
        <w:t xml:space="preserve"> منهج المقال</w:t>
      </w:r>
      <w:r w:rsidR="00527246">
        <w:rPr>
          <w:rtl/>
        </w:rPr>
        <w:t>:</w:t>
      </w:r>
      <w:r w:rsidRPr="007B62FF">
        <w:rPr>
          <w:rtl/>
        </w:rPr>
        <w:t xml:space="preserve"> 404</w:t>
      </w:r>
      <w:r w:rsidR="00527246">
        <w:rPr>
          <w:rtl/>
        </w:rPr>
        <w:t>،</w:t>
      </w:r>
      <w:r w:rsidRPr="007B62FF">
        <w:rPr>
          <w:rtl/>
        </w:rPr>
        <w:t xml:space="preserve"> ومجمع الرجال 5</w:t>
      </w:r>
      <w:r w:rsidR="00527246">
        <w:rPr>
          <w:rtl/>
        </w:rPr>
        <w:t>:</w:t>
      </w:r>
      <w:r w:rsidRPr="007B62FF">
        <w:rPr>
          <w:rtl/>
        </w:rPr>
        <w:t xml:space="preserve"> 256</w:t>
      </w:r>
      <w:r w:rsidR="00527246">
        <w:rPr>
          <w:rtl/>
        </w:rPr>
        <w:t>،</w:t>
      </w:r>
      <w:r w:rsidRPr="007B62FF">
        <w:rPr>
          <w:rtl/>
        </w:rPr>
        <w:t xml:space="preserve"> ونقد الرجال</w:t>
      </w:r>
      <w:r w:rsidR="00527246">
        <w:rPr>
          <w:rtl/>
        </w:rPr>
        <w:t>:</w:t>
      </w:r>
      <w:r w:rsidRPr="007B62FF">
        <w:rPr>
          <w:rtl/>
        </w:rPr>
        <w:t xml:space="preserve"> 318</w:t>
      </w:r>
      <w:r w:rsidR="00527246">
        <w:rPr>
          <w:rtl/>
        </w:rPr>
        <w:t>،</w:t>
      </w:r>
      <w:r w:rsidRPr="007B62FF">
        <w:rPr>
          <w:rtl/>
        </w:rPr>
        <w:t xml:space="preserve"> وجامع الرواة 2</w:t>
      </w:r>
      <w:r w:rsidR="00527246">
        <w:rPr>
          <w:rtl/>
        </w:rPr>
        <w:t>:</w:t>
      </w:r>
      <w:r w:rsidRPr="007B62FF">
        <w:rPr>
          <w:rtl/>
        </w:rPr>
        <w:t xml:space="preserve"> 146</w:t>
      </w:r>
      <w:r w:rsidR="00527246">
        <w:rPr>
          <w:rtl/>
        </w:rPr>
        <w:t>،</w:t>
      </w:r>
      <w:r w:rsidRPr="007B62FF">
        <w:rPr>
          <w:rtl/>
        </w:rPr>
        <w:t xml:space="preserve"> وتنقيح المقال 3</w:t>
      </w:r>
      <w:r w:rsidR="00527246">
        <w:rPr>
          <w:rtl/>
        </w:rPr>
        <w:t>:</w:t>
      </w:r>
      <w:r w:rsidRPr="007B62FF">
        <w:rPr>
          <w:rtl/>
        </w:rPr>
        <w:t xml:space="preserve"> 148 موافق لما في الأصل والحجرية وهو الصحيح.</w:t>
      </w:r>
    </w:p>
    <w:p w:rsidR="0017382C" w:rsidRPr="007B62FF" w:rsidRDefault="0017382C" w:rsidP="0017382C">
      <w:pPr>
        <w:pStyle w:val="libFootnote0"/>
        <w:rPr>
          <w:rtl/>
        </w:rPr>
      </w:pPr>
      <w:r w:rsidRPr="007B62FF">
        <w:rPr>
          <w:rtl/>
        </w:rPr>
        <w:t>(10) في الأصل والحجرية</w:t>
      </w:r>
      <w:r w:rsidR="00527246">
        <w:rPr>
          <w:rtl/>
        </w:rPr>
        <w:t>:</w:t>
      </w:r>
      <w:r w:rsidRPr="007B62FF">
        <w:rPr>
          <w:rtl/>
        </w:rPr>
        <w:t xml:space="preserve"> السابوري نسخة بدل.</w:t>
      </w:r>
    </w:p>
    <w:p w:rsidR="0017382C" w:rsidRPr="007B62FF" w:rsidRDefault="0017382C" w:rsidP="0017382C">
      <w:pPr>
        <w:pStyle w:val="libFootnote0"/>
        <w:rPr>
          <w:rtl/>
        </w:rPr>
      </w:pPr>
      <w:r w:rsidRPr="007B62FF">
        <w:rPr>
          <w:rtl/>
        </w:rPr>
        <w:t>(11) رجال الشيخ</w:t>
      </w:r>
      <w:r w:rsidR="00527246">
        <w:rPr>
          <w:rtl/>
        </w:rPr>
        <w:t>:</w:t>
      </w:r>
      <w:r w:rsidRPr="007B62FF">
        <w:rPr>
          <w:rtl/>
        </w:rPr>
        <w:t xml:space="preserve"> 294 / 235.</w:t>
      </w:r>
    </w:p>
    <w:p w:rsidR="0017382C" w:rsidRDefault="0017382C" w:rsidP="00C613E8">
      <w:pPr>
        <w:pStyle w:val="libNormal"/>
        <w:rPr>
          <w:rtl/>
        </w:rPr>
      </w:pPr>
      <w:r>
        <w:rPr>
          <w:rtl/>
        </w:rPr>
        <w:br w:type="page"/>
      </w:r>
    </w:p>
    <w:p w:rsidR="0017382C" w:rsidRDefault="0017382C" w:rsidP="00E10B1D">
      <w:pPr>
        <w:pStyle w:val="Heading3"/>
        <w:rPr>
          <w:rtl/>
        </w:rPr>
      </w:pPr>
      <w:bookmarkStart w:id="306" w:name="_Toc394921526"/>
      <w:r w:rsidRPr="004F14F2">
        <w:rPr>
          <w:rtl/>
        </w:rPr>
        <w:lastRenderedPageBreak/>
        <w:t>[2616] محمّد بن عبدة النيشابوري</w:t>
      </w:r>
      <w:r w:rsidR="00527246">
        <w:rPr>
          <w:rtl/>
        </w:rPr>
        <w:t>:</w:t>
      </w:r>
      <w:bookmarkEnd w:id="306"/>
    </w:p>
    <w:p w:rsidR="0017382C" w:rsidRPr="007B62FF" w:rsidRDefault="0017382C" w:rsidP="0017382C">
      <w:pPr>
        <w:pStyle w:val="libNormal"/>
        <w:rPr>
          <w:rtl/>
        </w:rPr>
      </w:pPr>
      <w:r w:rsidRPr="007B62FF">
        <w:rPr>
          <w:rtl/>
        </w:rPr>
        <w:t>عنه</w:t>
      </w:r>
      <w:r w:rsidR="00527246">
        <w:rPr>
          <w:rtl/>
        </w:rPr>
        <w:t>:</w:t>
      </w:r>
      <w:r w:rsidRPr="007B62FF">
        <w:rPr>
          <w:rtl/>
        </w:rPr>
        <w:t xml:space="preserve"> يونس بن عبد الرحمن</w:t>
      </w:r>
      <w:r w:rsidR="00527246">
        <w:rPr>
          <w:rtl/>
        </w:rPr>
        <w:t>،</w:t>
      </w:r>
      <w:r w:rsidRPr="007B62FF">
        <w:rPr>
          <w:rtl/>
        </w:rPr>
        <w:t xml:space="preserve"> في الكافي</w:t>
      </w:r>
      <w:r w:rsidR="00527246">
        <w:rPr>
          <w:rtl/>
        </w:rPr>
        <w:t>،</w:t>
      </w:r>
      <w:r w:rsidRPr="007B62FF">
        <w:rPr>
          <w:rtl/>
        </w:rPr>
        <w:t xml:space="preserve"> في باب الكبائر </w:t>
      </w:r>
      <w:r w:rsidRPr="0017382C">
        <w:rPr>
          <w:rStyle w:val="libFootnotenumChar"/>
          <w:rtl/>
        </w:rPr>
        <w:t>(1)</w:t>
      </w:r>
      <w:r w:rsidR="00527246">
        <w:rPr>
          <w:rtl/>
        </w:rPr>
        <w:t>،</w:t>
      </w:r>
      <w:r w:rsidRPr="007B62FF">
        <w:rPr>
          <w:rtl/>
        </w:rPr>
        <w:t xml:space="preserve"> وابن بكير</w:t>
      </w:r>
      <w:r w:rsidR="00527246">
        <w:rPr>
          <w:rtl/>
        </w:rPr>
        <w:t>،</w:t>
      </w:r>
      <w:r w:rsidRPr="007B62FF">
        <w:rPr>
          <w:rtl/>
        </w:rPr>
        <w:t xml:space="preserve"> فيه</w:t>
      </w:r>
      <w:r w:rsidR="00527246">
        <w:rPr>
          <w:rtl/>
        </w:rPr>
        <w:t>،</w:t>
      </w:r>
      <w:r w:rsidRPr="007B62FF">
        <w:rPr>
          <w:rtl/>
        </w:rPr>
        <w:t xml:space="preserve"> في باب القرض يجر المنفعة </w:t>
      </w:r>
      <w:r w:rsidRPr="0017382C">
        <w:rPr>
          <w:rStyle w:val="libFootnotenumChar"/>
          <w:rtl/>
        </w:rPr>
        <w:t>(2)</w:t>
      </w:r>
      <w:r w:rsidR="00527246">
        <w:rPr>
          <w:rtl/>
        </w:rPr>
        <w:t>،</w:t>
      </w:r>
      <w:r w:rsidRPr="007B62FF">
        <w:rPr>
          <w:rtl/>
        </w:rPr>
        <w:t xml:space="preserve"> وفي التهذيب</w:t>
      </w:r>
      <w:r w:rsidR="00527246">
        <w:rPr>
          <w:rtl/>
        </w:rPr>
        <w:t>،</w:t>
      </w:r>
      <w:r w:rsidRPr="007B62FF">
        <w:rPr>
          <w:rtl/>
        </w:rPr>
        <w:t xml:space="preserve"> في باب القرض وأحكامه </w:t>
      </w:r>
      <w:r w:rsidRPr="0017382C">
        <w:rPr>
          <w:rStyle w:val="libFootnotenumChar"/>
          <w:rtl/>
        </w:rPr>
        <w:t>(3)</w:t>
      </w:r>
      <w:r w:rsidR="00527246">
        <w:rPr>
          <w:rtl/>
        </w:rPr>
        <w:t>،</w:t>
      </w:r>
      <w:r w:rsidRPr="007B62FF">
        <w:rPr>
          <w:rtl/>
        </w:rPr>
        <w:t xml:space="preserve"> وعلي بن إسماعيل </w:t>
      </w:r>
      <w:r w:rsidRPr="0017382C">
        <w:rPr>
          <w:rStyle w:val="libFootnotenumChar"/>
          <w:rtl/>
        </w:rPr>
        <w:t>(4)</w:t>
      </w:r>
      <w:r>
        <w:rPr>
          <w:rtl/>
        </w:rPr>
        <w:t>.</w:t>
      </w:r>
    </w:p>
    <w:p w:rsidR="0017382C" w:rsidRDefault="0017382C" w:rsidP="00E10B1D">
      <w:pPr>
        <w:pStyle w:val="Heading3"/>
        <w:rPr>
          <w:rtl/>
        </w:rPr>
      </w:pPr>
      <w:bookmarkStart w:id="307" w:name="_Toc394921527"/>
      <w:r w:rsidRPr="004F14F2">
        <w:rPr>
          <w:rtl/>
        </w:rPr>
        <w:t>[2617] محمّد بن عبيد الكُوفِيّ</w:t>
      </w:r>
      <w:r w:rsidR="00527246">
        <w:rPr>
          <w:rtl/>
        </w:rPr>
        <w:t>:</w:t>
      </w:r>
      <w:bookmarkEnd w:id="307"/>
    </w:p>
    <w:p w:rsidR="0017382C" w:rsidRPr="007B62FF" w:rsidRDefault="0017382C" w:rsidP="0017382C">
      <w:pPr>
        <w:pStyle w:val="libNormal"/>
        <w:rPr>
          <w:rtl/>
        </w:rPr>
      </w:pPr>
      <w:r w:rsidRPr="007B62FF">
        <w:rPr>
          <w:rtl/>
        </w:rPr>
        <w:t>الحَذّاء</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308" w:name="_Toc394921528"/>
      <w:r w:rsidRPr="004F14F2">
        <w:rPr>
          <w:rtl/>
        </w:rPr>
        <w:t>[2618] محمّد بن عبيد بن مُدْرِك</w:t>
      </w:r>
      <w:r w:rsidR="00527246">
        <w:rPr>
          <w:rtl/>
        </w:rPr>
        <w:t>:</w:t>
      </w:r>
      <w:bookmarkEnd w:id="308"/>
    </w:p>
    <w:p w:rsidR="0017382C" w:rsidRPr="007B62FF" w:rsidRDefault="0017382C" w:rsidP="0017382C">
      <w:pPr>
        <w:pStyle w:val="libNormal"/>
        <w:rPr>
          <w:rtl/>
        </w:rPr>
      </w:pPr>
      <w:r w:rsidRPr="007B62FF">
        <w:rPr>
          <w:rtl/>
        </w:rPr>
        <w:t>الحَارِثِيّ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Pr="00E10B1D" w:rsidRDefault="0017382C" w:rsidP="0063324D">
      <w:pPr>
        <w:pStyle w:val="Heading3"/>
        <w:rPr>
          <w:rStyle w:val="Heading3Char"/>
          <w:rtl/>
        </w:rPr>
      </w:pPr>
      <w:bookmarkStart w:id="309" w:name="_Toc394921529"/>
      <w:r w:rsidRPr="00E10B1D">
        <w:rPr>
          <w:rStyle w:val="Heading3Char"/>
          <w:rtl/>
        </w:rPr>
        <w:t xml:space="preserve">[2619] محمّد بن عبيد [بن </w:t>
      </w:r>
      <w:r w:rsidRPr="0017382C">
        <w:rPr>
          <w:rStyle w:val="libFootnotenumChar"/>
          <w:rtl/>
        </w:rPr>
        <w:t>(7)</w:t>
      </w:r>
      <w:r w:rsidRPr="00E10B1D">
        <w:rPr>
          <w:rStyle w:val="Heading3Char"/>
          <w:rtl/>
        </w:rPr>
        <w:t xml:space="preserve">] نَسْطاس </w:t>
      </w:r>
      <w:r w:rsidRPr="0017382C">
        <w:rPr>
          <w:rStyle w:val="libFootnotenumChar"/>
          <w:rtl/>
        </w:rPr>
        <w:t>(8)</w:t>
      </w:r>
      <w:r w:rsidR="00527246" w:rsidRPr="00E10B1D">
        <w:rPr>
          <w:rStyle w:val="Heading3Char"/>
          <w:rtl/>
        </w:rPr>
        <w:t>:</w:t>
      </w:r>
      <w:bookmarkEnd w:id="309"/>
    </w:p>
    <w:p w:rsidR="0017382C" w:rsidRPr="007B62FF" w:rsidRDefault="0017382C" w:rsidP="0017382C">
      <w:pPr>
        <w:pStyle w:val="libNormal"/>
        <w:rPr>
          <w:rtl/>
        </w:rPr>
      </w:pPr>
      <w:r w:rsidRPr="007B62FF">
        <w:rPr>
          <w:rtl/>
        </w:rPr>
        <w:t>المدني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p>
    <w:p w:rsidR="0017382C" w:rsidRDefault="0017382C" w:rsidP="00E10B1D">
      <w:pPr>
        <w:pStyle w:val="Heading3"/>
        <w:rPr>
          <w:rtl/>
        </w:rPr>
      </w:pPr>
      <w:bookmarkStart w:id="310" w:name="_Toc394921530"/>
      <w:r w:rsidRPr="004F14F2">
        <w:rPr>
          <w:rtl/>
        </w:rPr>
        <w:t>[2620] محمّد بن عُبيد الهمداني</w:t>
      </w:r>
      <w:r w:rsidR="00527246">
        <w:rPr>
          <w:rtl/>
        </w:rPr>
        <w:t>:</w:t>
      </w:r>
      <w:bookmarkEnd w:id="310"/>
    </w:p>
    <w:p w:rsidR="0017382C" w:rsidRPr="007B62FF" w:rsidRDefault="0017382C" w:rsidP="0017382C">
      <w:pPr>
        <w:pStyle w:val="libNormal"/>
        <w:rPr>
          <w:rtl/>
        </w:rPr>
      </w:pPr>
      <w:r w:rsidRPr="007B62FF">
        <w:rPr>
          <w:rtl/>
        </w:rPr>
        <w:t>عنه</w:t>
      </w:r>
      <w:r w:rsidR="00527246">
        <w:rPr>
          <w:rtl/>
        </w:rPr>
        <w:t>:</w:t>
      </w:r>
      <w:r w:rsidRPr="007B62FF">
        <w:rPr>
          <w:rtl/>
        </w:rPr>
        <w:t xml:space="preserve"> ابن أبي نجران</w:t>
      </w:r>
      <w:r w:rsidR="00527246">
        <w:rPr>
          <w:rtl/>
        </w:rPr>
        <w:t>،</w:t>
      </w:r>
      <w:r w:rsidRPr="007B62FF">
        <w:rPr>
          <w:rtl/>
        </w:rPr>
        <w:t xml:space="preserve"> في الكافي </w:t>
      </w:r>
      <w:r w:rsidRPr="0017382C">
        <w:rPr>
          <w:rStyle w:val="libFootnotenumChar"/>
          <w:rtl/>
        </w:rPr>
        <w:t>(10)</w:t>
      </w:r>
      <w:r w:rsidR="00527246">
        <w:rPr>
          <w:rtl/>
        </w:rPr>
        <w:t>،</w:t>
      </w:r>
      <w:r w:rsidRPr="007B62FF">
        <w:rPr>
          <w:rtl/>
        </w:rPr>
        <w:t xml:space="preserve"> والتهذيب </w:t>
      </w:r>
      <w:r w:rsidRPr="0017382C">
        <w:rPr>
          <w:rStyle w:val="libFootnotenumChar"/>
          <w:rtl/>
        </w:rPr>
        <w:t>(11)</w:t>
      </w:r>
      <w:r w:rsidR="00527246">
        <w:rPr>
          <w:rtl/>
        </w:rPr>
        <w:t>،</w:t>
      </w:r>
      <w:r w:rsidRPr="007B62FF">
        <w:rPr>
          <w:rtl/>
        </w:rPr>
        <w:t xml:space="preserve"> والاستبصار</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أُصول الكافي 2</w:t>
      </w:r>
      <w:r w:rsidR="00527246">
        <w:rPr>
          <w:rtl/>
        </w:rPr>
        <w:t>:</w:t>
      </w:r>
      <w:r w:rsidRPr="007B62FF">
        <w:rPr>
          <w:rtl/>
        </w:rPr>
        <w:t xml:space="preserve"> 212 / 6.</w:t>
      </w:r>
    </w:p>
    <w:p w:rsidR="0017382C" w:rsidRPr="007B62FF" w:rsidRDefault="0017382C" w:rsidP="0017382C">
      <w:pPr>
        <w:pStyle w:val="libFootnote0"/>
        <w:rPr>
          <w:rtl/>
        </w:rPr>
      </w:pPr>
      <w:r w:rsidRPr="007B62FF">
        <w:rPr>
          <w:rtl/>
        </w:rPr>
        <w:t>(2) الكافي 5</w:t>
      </w:r>
      <w:r w:rsidR="00527246">
        <w:rPr>
          <w:rtl/>
        </w:rPr>
        <w:t>:</w:t>
      </w:r>
      <w:r w:rsidRPr="007B62FF">
        <w:rPr>
          <w:rtl/>
        </w:rPr>
        <w:t xml:space="preserve"> 255 / 2.</w:t>
      </w:r>
    </w:p>
    <w:p w:rsidR="0017382C" w:rsidRPr="007B62FF" w:rsidRDefault="0017382C" w:rsidP="0017382C">
      <w:pPr>
        <w:pStyle w:val="libFootnote0"/>
        <w:rPr>
          <w:rtl/>
        </w:rPr>
      </w:pPr>
      <w:r w:rsidRPr="007B62FF">
        <w:rPr>
          <w:rtl/>
        </w:rPr>
        <w:t>(3) تهذيب الأحكام 6</w:t>
      </w:r>
      <w:r w:rsidR="00527246">
        <w:rPr>
          <w:rtl/>
        </w:rPr>
        <w:t>:</w:t>
      </w:r>
      <w:r w:rsidRPr="007B62FF">
        <w:rPr>
          <w:rtl/>
        </w:rPr>
        <w:t xml:space="preserve"> 202 / 453.</w:t>
      </w:r>
    </w:p>
    <w:p w:rsidR="0017382C" w:rsidRPr="007B62FF" w:rsidRDefault="0017382C" w:rsidP="0017382C">
      <w:pPr>
        <w:pStyle w:val="libFootnote0"/>
        <w:rPr>
          <w:rtl/>
        </w:rPr>
      </w:pPr>
      <w:r w:rsidRPr="007B62FF">
        <w:rPr>
          <w:rtl/>
        </w:rPr>
        <w:t>(4) الكافي 6</w:t>
      </w:r>
      <w:r w:rsidR="00527246">
        <w:rPr>
          <w:rtl/>
        </w:rPr>
        <w:t>:</w:t>
      </w:r>
      <w:r w:rsidRPr="007B62FF">
        <w:rPr>
          <w:rtl/>
        </w:rPr>
        <w:t xml:space="preserve"> 410 / 14.</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294 / 227.</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294 / 228.</w:t>
      </w:r>
    </w:p>
    <w:p w:rsidR="0017382C" w:rsidRPr="007B62FF" w:rsidRDefault="0017382C" w:rsidP="0017382C">
      <w:pPr>
        <w:pStyle w:val="libFootnote0"/>
        <w:rPr>
          <w:rtl/>
        </w:rPr>
      </w:pPr>
      <w:r w:rsidRPr="007B62FF">
        <w:rPr>
          <w:rtl/>
        </w:rPr>
        <w:t>(7) ما بين المعقوفتين لم يرد في الأصل والحجرية</w:t>
      </w:r>
      <w:r w:rsidR="00527246">
        <w:rPr>
          <w:rtl/>
        </w:rPr>
        <w:t>،</w:t>
      </w:r>
      <w:r w:rsidRPr="007B62FF">
        <w:rPr>
          <w:rtl/>
        </w:rPr>
        <w:t xml:space="preserve"> وأثبتناه من المصدر الموافق لما في</w:t>
      </w:r>
      <w:r w:rsidR="00527246">
        <w:rPr>
          <w:rtl/>
        </w:rPr>
        <w:t>:</w:t>
      </w:r>
      <w:r w:rsidRPr="007B62FF">
        <w:rPr>
          <w:rtl/>
        </w:rPr>
        <w:t xml:space="preserve"> منهج المقال</w:t>
      </w:r>
      <w:r w:rsidR="00527246">
        <w:rPr>
          <w:rtl/>
        </w:rPr>
        <w:t>:</w:t>
      </w:r>
      <w:r w:rsidRPr="007B62FF">
        <w:rPr>
          <w:rtl/>
        </w:rPr>
        <w:t xml:space="preserve"> 304</w:t>
      </w:r>
      <w:r w:rsidR="00527246">
        <w:rPr>
          <w:rtl/>
        </w:rPr>
        <w:t>،</w:t>
      </w:r>
      <w:r w:rsidRPr="007B62FF">
        <w:rPr>
          <w:rtl/>
        </w:rPr>
        <w:t xml:space="preserve"> ومجمع الرجال 5</w:t>
      </w:r>
      <w:r w:rsidR="00527246">
        <w:rPr>
          <w:rtl/>
        </w:rPr>
        <w:t>:</w:t>
      </w:r>
      <w:r w:rsidRPr="007B62FF">
        <w:rPr>
          <w:rtl/>
        </w:rPr>
        <w:t xml:space="preserve"> 257</w:t>
      </w:r>
      <w:r w:rsidR="00527246">
        <w:rPr>
          <w:rtl/>
        </w:rPr>
        <w:t>،</w:t>
      </w:r>
      <w:r w:rsidRPr="007B62FF">
        <w:rPr>
          <w:rtl/>
        </w:rPr>
        <w:t xml:space="preserve"> ونقد الرجال</w:t>
      </w:r>
      <w:r w:rsidR="00527246">
        <w:rPr>
          <w:rtl/>
        </w:rPr>
        <w:t>:</w:t>
      </w:r>
      <w:r w:rsidRPr="007B62FF">
        <w:rPr>
          <w:rtl/>
        </w:rPr>
        <w:t xml:space="preserve"> 318</w:t>
      </w:r>
      <w:r w:rsidR="00527246">
        <w:rPr>
          <w:rtl/>
        </w:rPr>
        <w:t>،</w:t>
      </w:r>
      <w:r w:rsidRPr="007B62FF">
        <w:rPr>
          <w:rtl/>
        </w:rPr>
        <w:t xml:space="preserve"> وجامع الرواة 2</w:t>
      </w:r>
      <w:r w:rsidR="00527246">
        <w:rPr>
          <w:rtl/>
        </w:rPr>
        <w:t>:</w:t>
      </w:r>
      <w:r w:rsidRPr="007B62FF">
        <w:rPr>
          <w:rtl/>
        </w:rPr>
        <w:t xml:space="preserve"> 146</w:t>
      </w:r>
      <w:r w:rsidR="00527246">
        <w:rPr>
          <w:rtl/>
        </w:rPr>
        <w:t>،</w:t>
      </w:r>
      <w:r w:rsidRPr="007B62FF">
        <w:rPr>
          <w:rtl/>
        </w:rPr>
        <w:t xml:space="preserve"> وتنقيح المقال 3</w:t>
      </w:r>
      <w:r w:rsidR="00527246">
        <w:rPr>
          <w:rtl/>
        </w:rPr>
        <w:t>:</w:t>
      </w:r>
      <w:r w:rsidRPr="007B62FF">
        <w:rPr>
          <w:rtl/>
        </w:rPr>
        <w:t xml:space="preserve"> 148.</w:t>
      </w:r>
    </w:p>
    <w:p w:rsidR="0017382C" w:rsidRPr="007B62FF" w:rsidRDefault="0017382C" w:rsidP="0017382C">
      <w:pPr>
        <w:pStyle w:val="libFootnote0"/>
        <w:rPr>
          <w:rtl/>
        </w:rPr>
      </w:pPr>
      <w:r w:rsidRPr="007B62FF">
        <w:rPr>
          <w:rtl/>
        </w:rPr>
        <w:t>(8) كذا في الأصل والحجرية</w:t>
      </w:r>
      <w:r w:rsidR="00527246">
        <w:rPr>
          <w:rtl/>
        </w:rPr>
        <w:t>،</w:t>
      </w:r>
      <w:r w:rsidRPr="007B62FF">
        <w:rPr>
          <w:rtl/>
        </w:rPr>
        <w:t xml:space="preserve"> وفي المصدر</w:t>
      </w:r>
      <w:r w:rsidR="00527246">
        <w:rPr>
          <w:rtl/>
        </w:rPr>
        <w:t>:</w:t>
      </w:r>
      <w:r w:rsidRPr="007B62FF">
        <w:rPr>
          <w:rtl/>
        </w:rPr>
        <w:t xml:space="preserve"> </w:t>
      </w:r>
      <w:r>
        <w:rPr>
          <w:rtl/>
        </w:rPr>
        <w:t>(</w:t>
      </w:r>
      <w:r w:rsidRPr="007B62FF">
        <w:rPr>
          <w:rtl/>
        </w:rPr>
        <w:t>بسطاس</w:t>
      </w:r>
      <w:r>
        <w:rPr>
          <w:rtl/>
        </w:rPr>
        <w:t>)</w:t>
      </w:r>
      <w:r w:rsidRPr="007B62FF">
        <w:rPr>
          <w:rtl/>
        </w:rPr>
        <w:t xml:space="preserve"> وهو الموافق لما في المصادر الرجالية المذكورة في الهامش السابق</w:t>
      </w:r>
      <w:r w:rsidR="00527246">
        <w:rPr>
          <w:rtl/>
        </w:rPr>
        <w:t>،</w:t>
      </w:r>
      <w:r w:rsidRPr="007B62FF">
        <w:rPr>
          <w:rtl/>
        </w:rPr>
        <w:t xml:space="preserve"> وفي معجم رجال الحديث 16</w:t>
      </w:r>
      <w:r w:rsidR="00527246">
        <w:rPr>
          <w:rtl/>
        </w:rPr>
        <w:t>:</w:t>
      </w:r>
      <w:r w:rsidRPr="007B62FF">
        <w:rPr>
          <w:rtl/>
        </w:rPr>
        <w:t xml:space="preserve"> 264 جمع بين الاسمين.</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294 / 229.</w:t>
      </w:r>
    </w:p>
    <w:p w:rsidR="0017382C" w:rsidRPr="007B62FF" w:rsidRDefault="0017382C" w:rsidP="0017382C">
      <w:pPr>
        <w:pStyle w:val="libFootnote0"/>
        <w:rPr>
          <w:rtl/>
        </w:rPr>
      </w:pPr>
      <w:r w:rsidRPr="007B62FF">
        <w:rPr>
          <w:rtl/>
        </w:rPr>
        <w:t>(10) الكافي 5</w:t>
      </w:r>
      <w:r w:rsidR="00527246">
        <w:rPr>
          <w:rtl/>
        </w:rPr>
        <w:t>:</w:t>
      </w:r>
      <w:r w:rsidRPr="007B62FF">
        <w:rPr>
          <w:rtl/>
        </w:rPr>
        <w:t xml:space="preserve"> 441 / 7</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محمد بن عبدة</w:t>
      </w:r>
      <w:r>
        <w:rPr>
          <w:rtl/>
        </w:rPr>
        <w:t>)</w:t>
      </w:r>
    </w:p>
    <w:p w:rsidR="0017382C" w:rsidRPr="007B62FF" w:rsidRDefault="0017382C" w:rsidP="0017382C">
      <w:pPr>
        <w:pStyle w:val="libFootnote0"/>
        <w:rPr>
          <w:rtl/>
        </w:rPr>
      </w:pPr>
      <w:r w:rsidRPr="007B62FF">
        <w:rPr>
          <w:rtl/>
        </w:rPr>
        <w:t>(11) تهذيب الأحكام 7</w:t>
      </w:r>
      <w:r w:rsidR="00527246">
        <w:rPr>
          <w:rtl/>
        </w:rPr>
        <w:t>:</w:t>
      </w:r>
      <w:r w:rsidRPr="007B62FF">
        <w:rPr>
          <w:rtl/>
        </w:rPr>
        <w:t xml:space="preserve"> 320 / 1322.</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في باب الرضاع </w:t>
      </w:r>
      <w:r w:rsidRPr="0017382C">
        <w:rPr>
          <w:rStyle w:val="libFootnotenumChar"/>
          <w:rtl/>
        </w:rPr>
        <w:t>(1)</w:t>
      </w:r>
      <w:r w:rsidR="00527246">
        <w:rPr>
          <w:rtl/>
        </w:rPr>
        <w:t>،</w:t>
      </w:r>
      <w:r w:rsidRPr="007B62FF">
        <w:rPr>
          <w:rtl/>
        </w:rPr>
        <w:t xml:space="preserve"> وعلي بن سيف </w:t>
      </w:r>
      <w:r w:rsidRPr="0017382C">
        <w:rPr>
          <w:rStyle w:val="libFootnotenumChar"/>
          <w:rtl/>
        </w:rPr>
        <w:t>(2)</w:t>
      </w:r>
      <w:r>
        <w:rPr>
          <w:rtl/>
        </w:rPr>
        <w:t>.</w:t>
      </w:r>
    </w:p>
    <w:p w:rsidR="0017382C" w:rsidRDefault="0063324D" w:rsidP="00E10B1D">
      <w:pPr>
        <w:pStyle w:val="Heading3"/>
        <w:rPr>
          <w:rtl/>
        </w:rPr>
      </w:pPr>
      <w:bookmarkStart w:id="311" w:name="_Toc394921531"/>
      <w:r>
        <w:rPr>
          <w:rFonts w:hint="cs"/>
          <w:rtl/>
        </w:rPr>
        <w:t>[</w:t>
      </w:r>
      <w:r w:rsidR="0017382C" w:rsidRPr="004F14F2">
        <w:rPr>
          <w:rtl/>
        </w:rPr>
        <w:t>2621</w:t>
      </w:r>
      <w:r w:rsidR="0017382C">
        <w:rPr>
          <w:rtl/>
        </w:rPr>
        <w:t>]</w:t>
      </w:r>
      <w:r w:rsidR="0017382C" w:rsidRPr="004F14F2">
        <w:rPr>
          <w:rtl/>
        </w:rPr>
        <w:t xml:space="preserve"> محمّد بن عبيد الله بن أبي سُليمان</w:t>
      </w:r>
      <w:r w:rsidR="00527246">
        <w:rPr>
          <w:rtl/>
        </w:rPr>
        <w:t>:</w:t>
      </w:r>
      <w:bookmarkEnd w:id="311"/>
    </w:p>
    <w:p w:rsidR="0017382C" w:rsidRPr="007B62FF" w:rsidRDefault="0017382C" w:rsidP="0017382C">
      <w:pPr>
        <w:pStyle w:val="libNormal"/>
        <w:rPr>
          <w:rtl/>
        </w:rPr>
      </w:pPr>
      <w:r w:rsidRPr="007B62FF">
        <w:rPr>
          <w:rtl/>
        </w:rPr>
        <w:t>العرزمي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312" w:name="_Toc394921532"/>
      <w:r w:rsidRPr="004F14F2">
        <w:rPr>
          <w:rtl/>
        </w:rPr>
        <w:t>[2622] محمّد بن عُبيد الله بن أبي غالب</w:t>
      </w:r>
      <w:r w:rsidR="00527246">
        <w:rPr>
          <w:rtl/>
        </w:rPr>
        <w:t>:</w:t>
      </w:r>
      <w:bookmarkEnd w:id="312"/>
    </w:p>
    <w:p w:rsidR="0017382C" w:rsidRPr="007B62FF" w:rsidRDefault="0017382C" w:rsidP="0017382C">
      <w:pPr>
        <w:pStyle w:val="libNormal"/>
        <w:rPr>
          <w:rtl/>
        </w:rPr>
      </w:pPr>
      <w:r w:rsidRPr="007B62FF">
        <w:rPr>
          <w:rtl/>
        </w:rPr>
        <w:t>أحمد بن محمّد بن سُليمان الزُّراري</w:t>
      </w:r>
      <w:r w:rsidR="00527246">
        <w:rPr>
          <w:rtl/>
        </w:rPr>
        <w:t>،</w:t>
      </w:r>
      <w:r w:rsidRPr="007B62FF">
        <w:rPr>
          <w:rtl/>
        </w:rPr>
        <w:t xml:space="preserve"> وهو الذي كتب إليه جدّه أبو غالب الرسالة المعروفة في حال آل أعين</w:t>
      </w:r>
      <w:r w:rsidR="00527246">
        <w:rPr>
          <w:rtl/>
        </w:rPr>
        <w:t>،</w:t>
      </w:r>
      <w:r w:rsidRPr="007B62FF">
        <w:rPr>
          <w:rtl/>
        </w:rPr>
        <w:t xml:space="preserve"> وذكره الخلاصة في القسم الأول </w:t>
      </w:r>
      <w:r w:rsidRPr="0017382C">
        <w:rPr>
          <w:rStyle w:val="libFootnotenumChar"/>
          <w:rtl/>
        </w:rPr>
        <w:t>(4)</w:t>
      </w:r>
      <w:r>
        <w:rPr>
          <w:rtl/>
        </w:rPr>
        <w:t>.</w:t>
      </w:r>
    </w:p>
    <w:p w:rsidR="0017382C" w:rsidRPr="007B62FF" w:rsidRDefault="0017382C" w:rsidP="0017382C">
      <w:pPr>
        <w:pStyle w:val="libNormal"/>
        <w:rPr>
          <w:rtl/>
        </w:rPr>
      </w:pPr>
      <w:r w:rsidRPr="007B62FF">
        <w:rPr>
          <w:rtl/>
        </w:rPr>
        <w:t>وفي النجاشي</w:t>
      </w:r>
      <w:r w:rsidR="00527246">
        <w:rPr>
          <w:rtl/>
        </w:rPr>
        <w:t>:</w:t>
      </w:r>
      <w:r w:rsidRPr="007B62FF">
        <w:rPr>
          <w:rtl/>
        </w:rPr>
        <w:t xml:space="preserve"> كان أديباً وسمع</w:t>
      </w:r>
      <w:r w:rsidR="00527246">
        <w:rPr>
          <w:rtl/>
        </w:rPr>
        <w:t>،</w:t>
      </w:r>
      <w:r w:rsidRPr="007B62FF">
        <w:rPr>
          <w:rtl/>
        </w:rPr>
        <w:t xml:space="preserve"> وهو ابن ابن أبي غالب شيخنا. إلى آخره</w:t>
      </w:r>
      <w:r w:rsidR="00527246">
        <w:rPr>
          <w:rtl/>
        </w:rPr>
        <w:t>،</w:t>
      </w:r>
      <w:r w:rsidRPr="007B62FF">
        <w:rPr>
          <w:rtl/>
        </w:rPr>
        <w:t xml:space="preserve"> له كتاب فضل الكوفة على البصرة</w:t>
      </w:r>
      <w:r w:rsidR="00527246">
        <w:rPr>
          <w:rtl/>
        </w:rPr>
        <w:t>،</w:t>
      </w:r>
      <w:r w:rsidRPr="007B62FF">
        <w:rPr>
          <w:rtl/>
        </w:rPr>
        <w:t xml:space="preserve"> وكتاب الموشح</w:t>
      </w:r>
      <w:r w:rsidR="00527246">
        <w:rPr>
          <w:rtl/>
        </w:rPr>
        <w:t>،</w:t>
      </w:r>
      <w:r w:rsidRPr="007B62FF">
        <w:rPr>
          <w:rtl/>
        </w:rPr>
        <w:t xml:space="preserve"> وكتاب </w:t>
      </w:r>
      <w:r>
        <w:rPr>
          <w:rtl/>
        </w:rPr>
        <w:t>[</w:t>
      </w:r>
      <w:r w:rsidRPr="007B62FF">
        <w:rPr>
          <w:rtl/>
        </w:rPr>
        <w:t xml:space="preserve">جمل </w:t>
      </w:r>
      <w:r w:rsidRPr="0017382C">
        <w:rPr>
          <w:rStyle w:val="libFootnotenumChar"/>
          <w:rtl/>
        </w:rPr>
        <w:t>(5)</w:t>
      </w:r>
      <w:r>
        <w:rPr>
          <w:rtl/>
        </w:rPr>
        <w:t>]</w:t>
      </w:r>
      <w:r w:rsidRPr="007B62FF">
        <w:rPr>
          <w:rtl/>
        </w:rPr>
        <w:t xml:space="preserve"> البلاغة </w:t>
      </w:r>
      <w:r w:rsidRPr="0017382C">
        <w:rPr>
          <w:rStyle w:val="libFootnotenumChar"/>
          <w:rtl/>
        </w:rPr>
        <w:t>(6)</w:t>
      </w:r>
      <w:r w:rsidR="00527246">
        <w:rPr>
          <w:rtl/>
        </w:rPr>
        <w:t>،</w:t>
      </w:r>
      <w:r w:rsidRPr="007B62FF">
        <w:rPr>
          <w:rtl/>
        </w:rPr>
        <w:t xml:space="preserve"> وفي الوجيزة</w:t>
      </w:r>
      <w:r w:rsidR="00527246">
        <w:rPr>
          <w:rtl/>
        </w:rPr>
        <w:t>:</w:t>
      </w:r>
      <w:r w:rsidRPr="007B62FF">
        <w:rPr>
          <w:rtl/>
        </w:rPr>
        <w:t xml:space="preserve"> ممدوح </w:t>
      </w:r>
      <w:r w:rsidRPr="0017382C">
        <w:rPr>
          <w:rStyle w:val="libFootnotenumChar"/>
          <w:rtl/>
        </w:rPr>
        <w:t>(7)</w:t>
      </w:r>
      <w:r>
        <w:rPr>
          <w:rtl/>
        </w:rPr>
        <w:t>.</w:t>
      </w:r>
    </w:p>
    <w:p w:rsidR="0017382C" w:rsidRDefault="0017382C" w:rsidP="00E10B1D">
      <w:pPr>
        <w:pStyle w:val="Heading3"/>
        <w:rPr>
          <w:rtl/>
        </w:rPr>
      </w:pPr>
      <w:bookmarkStart w:id="313" w:name="_Toc394921533"/>
      <w:r w:rsidRPr="004F14F2">
        <w:rPr>
          <w:rtl/>
        </w:rPr>
        <w:t>[2623] محمّد بن عبيد الله الحَلَبِيّ</w:t>
      </w:r>
      <w:r w:rsidR="00527246">
        <w:rPr>
          <w:rtl/>
        </w:rPr>
        <w:t>:</w:t>
      </w:r>
      <w:bookmarkEnd w:id="313"/>
    </w:p>
    <w:p w:rsidR="0017382C" w:rsidRPr="007B62FF" w:rsidRDefault="0017382C" w:rsidP="0017382C">
      <w:pPr>
        <w:pStyle w:val="libNormal"/>
        <w:rPr>
          <w:rtl/>
        </w:rPr>
      </w:pPr>
      <w:r w:rsidRPr="007B62FF">
        <w:rPr>
          <w:rtl/>
        </w:rPr>
        <w:t>عنه</w:t>
      </w:r>
      <w:r w:rsidR="00527246">
        <w:rPr>
          <w:rtl/>
        </w:rPr>
        <w:t>:</w:t>
      </w:r>
      <w:r w:rsidRPr="007B62FF">
        <w:rPr>
          <w:rtl/>
        </w:rPr>
        <w:t xml:space="preserve"> علي بن الحسن بن فضّال</w:t>
      </w:r>
      <w:r w:rsidR="00527246">
        <w:rPr>
          <w:rtl/>
        </w:rPr>
        <w:t>،</w:t>
      </w:r>
      <w:r w:rsidRPr="007B62FF">
        <w:rPr>
          <w:rtl/>
        </w:rPr>
        <w:t xml:space="preserve"> في باب ميراث الأعمام </w:t>
      </w:r>
      <w:r w:rsidRPr="0017382C">
        <w:rPr>
          <w:rStyle w:val="libFootnotenumChar"/>
          <w:rtl/>
        </w:rPr>
        <w:t>(8)</w:t>
      </w:r>
      <w:r w:rsidR="00527246">
        <w:rPr>
          <w:rtl/>
        </w:rPr>
        <w:t>،</w:t>
      </w:r>
      <w:r w:rsidRPr="007B62FF">
        <w:rPr>
          <w:rtl/>
        </w:rPr>
        <w:t xml:space="preserve"> وفي باب ميراث الأولاد </w:t>
      </w:r>
      <w:r w:rsidRPr="0017382C">
        <w:rPr>
          <w:rStyle w:val="libFootnotenumChar"/>
          <w:rtl/>
        </w:rPr>
        <w:t>(9)</w:t>
      </w:r>
      <w:r w:rsidR="00527246">
        <w:rPr>
          <w:rtl/>
        </w:rPr>
        <w:t>،</w:t>
      </w:r>
      <w:r w:rsidRPr="007B62FF">
        <w:rPr>
          <w:rtl/>
        </w:rPr>
        <w:t xml:space="preserve"> وفي باب فضل شهر رمضان </w:t>
      </w:r>
      <w:r w:rsidRPr="0017382C">
        <w:rPr>
          <w:rStyle w:val="libFootnotenumChar"/>
          <w:rtl/>
        </w:rPr>
        <w:t>(10)</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الإستبصار 3</w:t>
      </w:r>
      <w:r w:rsidR="00527246">
        <w:rPr>
          <w:rtl/>
        </w:rPr>
        <w:t>:</w:t>
      </w:r>
      <w:r w:rsidRPr="007B62FF">
        <w:rPr>
          <w:rtl/>
        </w:rPr>
        <w:t xml:space="preserve"> 200 / 725</w:t>
      </w:r>
      <w:r w:rsidR="00527246">
        <w:rPr>
          <w:rtl/>
        </w:rPr>
        <w:t>،</w:t>
      </w:r>
      <w:r w:rsidRPr="007B62FF">
        <w:rPr>
          <w:rtl/>
        </w:rPr>
        <w:t xml:space="preserve"> في باب اللبن للفحل.</w:t>
      </w:r>
    </w:p>
    <w:p w:rsidR="0017382C" w:rsidRPr="007B62FF" w:rsidRDefault="0017382C" w:rsidP="0017382C">
      <w:pPr>
        <w:pStyle w:val="libFootnote0"/>
        <w:rPr>
          <w:rtl/>
        </w:rPr>
      </w:pPr>
      <w:r w:rsidRPr="007B62FF">
        <w:rPr>
          <w:rtl/>
        </w:rPr>
        <w:t>(2) أُصول الكافي 1</w:t>
      </w:r>
      <w:r w:rsidR="00527246">
        <w:rPr>
          <w:rtl/>
        </w:rPr>
        <w:t>:</w:t>
      </w:r>
      <w:r w:rsidRPr="007B62FF">
        <w:rPr>
          <w:rtl/>
        </w:rPr>
        <w:t xml:space="preserve"> 75 / 3.</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293 / 206.</w:t>
      </w:r>
    </w:p>
    <w:p w:rsidR="0017382C" w:rsidRPr="007B62FF" w:rsidRDefault="0017382C" w:rsidP="0017382C">
      <w:pPr>
        <w:pStyle w:val="libFootnote0"/>
        <w:rPr>
          <w:rtl/>
        </w:rPr>
      </w:pPr>
      <w:r w:rsidRPr="007B62FF">
        <w:rPr>
          <w:rtl/>
        </w:rPr>
        <w:t>(4) رجال العلاّمة</w:t>
      </w:r>
      <w:r w:rsidR="00527246">
        <w:rPr>
          <w:rtl/>
        </w:rPr>
        <w:t>:</w:t>
      </w:r>
      <w:r w:rsidRPr="007B62FF">
        <w:rPr>
          <w:rtl/>
        </w:rPr>
        <w:t xml:space="preserve"> 164 / 175.</w:t>
      </w:r>
    </w:p>
    <w:p w:rsidR="0017382C" w:rsidRPr="007B62FF" w:rsidRDefault="0017382C" w:rsidP="0017382C">
      <w:pPr>
        <w:pStyle w:val="libFootnote0"/>
        <w:rPr>
          <w:rtl/>
        </w:rPr>
      </w:pPr>
      <w:r w:rsidRPr="007B62FF">
        <w:rPr>
          <w:rtl/>
        </w:rPr>
        <w:t>(5) في الأصل والحجرية</w:t>
      </w:r>
      <w:r w:rsidR="00527246">
        <w:rPr>
          <w:rtl/>
        </w:rPr>
        <w:t>:</w:t>
      </w:r>
      <w:r w:rsidRPr="007B62FF">
        <w:rPr>
          <w:rtl/>
        </w:rPr>
        <w:t xml:space="preserve"> </w:t>
      </w:r>
      <w:r>
        <w:rPr>
          <w:rtl/>
        </w:rPr>
        <w:t>(</w:t>
      </w:r>
      <w:r w:rsidRPr="007B62FF">
        <w:rPr>
          <w:rtl/>
        </w:rPr>
        <w:t>حمد</w:t>
      </w:r>
      <w:r>
        <w:rPr>
          <w:rtl/>
        </w:rPr>
        <w:t>)</w:t>
      </w:r>
      <w:r w:rsidRPr="007B62FF">
        <w:rPr>
          <w:rtl/>
        </w:rPr>
        <w:t xml:space="preserve"> وما بين المعقوفتين أثبتناه من المصدر.</w:t>
      </w:r>
    </w:p>
    <w:p w:rsidR="0017382C" w:rsidRPr="007B62FF" w:rsidRDefault="0017382C" w:rsidP="0017382C">
      <w:pPr>
        <w:pStyle w:val="libFootnote0"/>
        <w:rPr>
          <w:rtl/>
        </w:rPr>
      </w:pPr>
      <w:r w:rsidRPr="007B62FF">
        <w:rPr>
          <w:rtl/>
        </w:rPr>
        <w:t>(6) رجال النجاشي</w:t>
      </w:r>
      <w:r w:rsidR="00527246">
        <w:rPr>
          <w:rtl/>
        </w:rPr>
        <w:t>:</w:t>
      </w:r>
      <w:r w:rsidRPr="007B62FF">
        <w:rPr>
          <w:rtl/>
        </w:rPr>
        <w:t xml:space="preserve"> 398 / 1064.</w:t>
      </w:r>
    </w:p>
    <w:p w:rsidR="0017382C" w:rsidRPr="007B62FF" w:rsidRDefault="0017382C" w:rsidP="0017382C">
      <w:pPr>
        <w:pStyle w:val="libFootnote0"/>
        <w:rPr>
          <w:rtl/>
        </w:rPr>
      </w:pPr>
      <w:r w:rsidRPr="007B62FF">
        <w:rPr>
          <w:rtl/>
        </w:rPr>
        <w:t>(7) الوجيزة</w:t>
      </w:r>
      <w:r w:rsidR="00527246">
        <w:rPr>
          <w:rtl/>
        </w:rPr>
        <w:t>:</w:t>
      </w:r>
      <w:r w:rsidRPr="007B62FF">
        <w:rPr>
          <w:rtl/>
        </w:rPr>
        <w:t xml:space="preserve"> 49.</w:t>
      </w:r>
    </w:p>
    <w:p w:rsidR="0017382C" w:rsidRPr="007B62FF" w:rsidRDefault="0017382C" w:rsidP="0017382C">
      <w:pPr>
        <w:pStyle w:val="libFootnote0"/>
        <w:rPr>
          <w:rtl/>
        </w:rPr>
      </w:pPr>
      <w:r w:rsidRPr="007B62FF">
        <w:rPr>
          <w:rtl/>
        </w:rPr>
        <w:t>(8) تهذيب الأحكام 9</w:t>
      </w:r>
      <w:r w:rsidR="00527246">
        <w:rPr>
          <w:rtl/>
        </w:rPr>
        <w:t>:</w:t>
      </w:r>
      <w:r w:rsidRPr="007B62FF">
        <w:rPr>
          <w:rtl/>
        </w:rPr>
        <w:t xml:space="preserve"> 327 / 1175.</w:t>
      </w:r>
    </w:p>
    <w:p w:rsidR="0017382C" w:rsidRPr="007B62FF" w:rsidRDefault="0017382C" w:rsidP="0017382C">
      <w:pPr>
        <w:pStyle w:val="libFootnote0"/>
        <w:rPr>
          <w:rtl/>
        </w:rPr>
      </w:pPr>
      <w:r w:rsidRPr="007B62FF">
        <w:rPr>
          <w:rtl/>
        </w:rPr>
        <w:t>(9) تهذيب الأحكام 9</w:t>
      </w:r>
      <w:r w:rsidR="00527246">
        <w:rPr>
          <w:rtl/>
        </w:rPr>
        <w:t>:</w:t>
      </w:r>
      <w:r w:rsidRPr="007B62FF">
        <w:rPr>
          <w:rtl/>
        </w:rPr>
        <w:t xml:space="preserve"> 276 / 1000.</w:t>
      </w:r>
    </w:p>
    <w:p w:rsidR="0017382C" w:rsidRPr="007B62FF" w:rsidRDefault="0017382C" w:rsidP="0017382C">
      <w:pPr>
        <w:pStyle w:val="libFootnote0"/>
        <w:rPr>
          <w:rtl/>
        </w:rPr>
      </w:pPr>
      <w:r w:rsidRPr="007B62FF">
        <w:rPr>
          <w:rtl/>
        </w:rPr>
        <w:t>(10) تهذيب الأحكام 3</w:t>
      </w:r>
      <w:r w:rsidR="00527246">
        <w:rPr>
          <w:rtl/>
        </w:rPr>
        <w:t>:</w:t>
      </w:r>
      <w:r w:rsidRPr="007B62FF">
        <w:rPr>
          <w:rtl/>
        </w:rPr>
        <w:t xml:space="preserve"> 69 / 225.</w:t>
      </w:r>
    </w:p>
    <w:p w:rsidR="0017382C" w:rsidRDefault="0017382C" w:rsidP="00C613E8">
      <w:pPr>
        <w:pStyle w:val="libNormal"/>
        <w:rPr>
          <w:rtl/>
        </w:rPr>
      </w:pPr>
      <w:r>
        <w:rPr>
          <w:rtl/>
        </w:rPr>
        <w:br w:type="page"/>
      </w:r>
    </w:p>
    <w:p w:rsidR="0017382C" w:rsidRDefault="0017382C" w:rsidP="00E10B1D">
      <w:pPr>
        <w:pStyle w:val="Heading3"/>
        <w:rPr>
          <w:rtl/>
        </w:rPr>
      </w:pPr>
      <w:bookmarkStart w:id="314" w:name="_Toc394921534"/>
      <w:r w:rsidRPr="004F14F2">
        <w:rPr>
          <w:rtl/>
        </w:rPr>
        <w:lastRenderedPageBreak/>
        <w:t>[2624] محمّد بن عبيد الله الخَثْعَمِيّ</w:t>
      </w:r>
      <w:r w:rsidR="00527246">
        <w:rPr>
          <w:rtl/>
        </w:rPr>
        <w:t>:</w:t>
      </w:r>
      <w:bookmarkEnd w:id="314"/>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315" w:name="_Toc394921535"/>
      <w:r w:rsidRPr="004F14F2">
        <w:rPr>
          <w:rtl/>
        </w:rPr>
        <w:t>[2625] محمّد بن عُبيد الله بن مَرْوان</w:t>
      </w:r>
      <w:r w:rsidR="00527246">
        <w:rPr>
          <w:rtl/>
        </w:rPr>
        <w:t>:</w:t>
      </w:r>
      <w:bookmarkEnd w:id="315"/>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316" w:name="_Toc394921536"/>
      <w:r w:rsidRPr="004F14F2">
        <w:rPr>
          <w:rtl/>
        </w:rPr>
        <w:t>[2626] محمّد بن عُبيد الله</w:t>
      </w:r>
      <w:r w:rsidR="00527246">
        <w:rPr>
          <w:rtl/>
        </w:rPr>
        <w:t>:</w:t>
      </w:r>
      <w:bookmarkEnd w:id="316"/>
    </w:p>
    <w:p w:rsidR="0017382C" w:rsidRPr="007B62FF" w:rsidRDefault="0017382C" w:rsidP="0017382C">
      <w:pPr>
        <w:pStyle w:val="libNormal"/>
        <w:rPr>
          <w:rtl/>
        </w:rPr>
      </w:pPr>
      <w:r w:rsidRPr="007B62FF">
        <w:rPr>
          <w:rtl/>
        </w:rPr>
        <w:t>عنه</w:t>
      </w:r>
      <w:r w:rsidR="00527246">
        <w:rPr>
          <w:rtl/>
        </w:rPr>
        <w:t>:</w:t>
      </w:r>
      <w:r w:rsidRPr="007B62FF">
        <w:rPr>
          <w:rtl/>
        </w:rPr>
        <w:t xml:space="preserve"> أحمد بن محمّد بن أبي نصر</w:t>
      </w:r>
      <w:r w:rsidR="00527246">
        <w:rPr>
          <w:rtl/>
        </w:rPr>
        <w:t>،</w:t>
      </w:r>
      <w:r w:rsidRPr="007B62FF">
        <w:rPr>
          <w:rtl/>
        </w:rPr>
        <w:t xml:space="preserve"> في الكافي</w:t>
      </w:r>
      <w:r w:rsidR="00527246">
        <w:rPr>
          <w:rtl/>
        </w:rPr>
        <w:t>،</w:t>
      </w:r>
      <w:r w:rsidRPr="007B62FF">
        <w:rPr>
          <w:rtl/>
        </w:rPr>
        <w:t xml:space="preserve"> في باب وجوب الغسل يوم الجمعة </w:t>
      </w:r>
      <w:r w:rsidRPr="0017382C">
        <w:rPr>
          <w:rStyle w:val="libFootnotenumChar"/>
          <w:rtl/>
        </w:rPr>
        <w:t>(3)</w:t>
      </w:r>
      <w:r w:rsidR="00527246">
        <w:rPr>
          <w:rtl/>
        </w:rPr>
        <w:t>،</w:t>
      </w:r>
      <w:r w:rsidRPr="007B62FF">
        <w:rPr>
          <w:rtl/>
        </w:rPr>
        <w:t xml:space="preserve"> وفي باب الحلم </w:t>
      </w:r>
      <w:r w:rsidRPr="0017382C">
        <w:rPr>
          <w:rStyle w:val="libFootnotenumChar"/>
          <w:rtl/>
        </w:rPr>
        <w:t>(4)</w:t>
      </w:r>
      <w:r w:rsidR="00527246">
        <w:rPr>
          <w:rtl/>
        </w:rPr>
        <w:t>،</w:t>
      </w:r>
      <w:r w:rsidRPr="007B62FF">
        <w:rPr>
          <w:rtl/>
        </w:rPr>
        <w:t xml:space="preserve"> وفي التهذيب</w:t>
      </w:r>
      <w:r w:rsidR="00527246">
        <w:rPr>
          <w:rtl/>
        </w:rPr>
        <w:t>،</w:t>
      </w:r>
      <w:r w:rsidRPr="007B62FF">
        <w:rPr>
          <w:rtl/>
        </w:rPr>
        <w:t xml:space="preserve"> في باب الأغسال المفروضات </w:t>
      </w:r>
      <w:r w:rsidRPr="0017382C">
        <w:rPr>
          <w:rStyle w:val="libFootnotenumChar"/>
          <w:rtl/>
        </w:rPr>
        <w:t>(5)</w:t>
      </w:r>
      <w:r w:rsidR="00527246">
        <w:rPr>
          <w:rtl/>
        </w:rPr>
        <w:t>،</w:t>
      </w:r>
      <w:r w:rsidRPr="007B62FF">
        <w:rPr>
          <w:rtl/>
        </w:rPr>
        <w:t xml:space="preserve"> وفي باب سبي أهل الضلال </w:t>
      </w:r>
      <w:r w:rsidRPr="0017382C">
        <w:rPr>
          <w:rStyle w:val="libFootnotenumChar"/>
          <w:rtl/>
        </w:rPr>
        <w:t>(6)</w:t>
      </w:r>
      <w:r w:rsidR="00527246">
        <w:rPr>
          <w:rtl/>
        </w:rPr>
        <w:t>،</w:t>
      </w:r>
      <w:r w:rsidRPr="007B62FF">
        <w:rPr>
          <w:rtl/>
        </w:rPr>
        <w:t xml:space="preserve"> وفي باب الطواف </w:t>
      </w:r>
      <w:r w:rsidRPr="0017382C">
        <w:rPr>
          <w:rStyle w:val="libFootnotenumChar"/>
          <w:rtl/>
        </w:rPr>
        <w:t>(7)</w:t>
      </w:r>
      <w:r w:rsidR="00527246">
        <w:rPr>
          <w:rtl/>
        </w:rPr>
        <w:t>،</w:t>
      </w:r>
      <w:r w:rsidRPr="007B62FF">
        <w:rPr>
          <w:rtl/>
        </w:rPr>
        <w:t xml:space="preserve"> وأحمد بن محمّد بن عيسى </w:t>
      </w:r>
      <w:r w:rsidRPr="0017382C">
        <w:rPr>
          <w:rStyle w:val="libFootnotenumChar"/>
          <w:rtl/>
        </w:rPr>
        <w:t>(8)</w:t>
      </w:r>
      <w:r w:rsidR="00527246">
        <w:rPr>
          <w:rtl/>
        </w:rPr>
        <w:t>،</w:t>
      </w:r>
      <w:r w:rsidRPr="007B62FF">
        <w:rPr>
          <w:rtl/>
        </w:rPr>
        <w:t xml:space="preserve"> ولعلّه الحلبي المتقدم.</w:t>
      </w:r>
    </w:p>
    <w:p w:rsidR="0017382C" w:rsidRDefault="0017382C" w:rsidP="00E10B1D">
      <w:pPr>
        <w:pStyle w:val="Heading3"/>
        <w:rPr>
          <w:rtl/>
        </w:rPr>
      </w:pPr>
      <w:bookmarkStart w:id="317" w:name="_Toc394921537"/>
      <w:r w:rsidRPr="004F14F2">
        <w:rPr>
          <w:rtl/>
        </w:rPr>
        <w:t>[2627] محمّد بن عُبيدة الحَذّاء</w:t>
      </w:r>
      <w:r w:rsidR="00527246">
        <w:rPr>
          <w:rtl/>
        </w:rPr>
        <w:t>:</w:t>
      </w:r>
      <w:bookmarkEnd w:id="317"/>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p>
    <w:p w:rsidR="0017382C" w:rsidRDefault="0017382C" w:rsidP="00E10B1D">
      <w:pPr>
        <w:pStyle w:val="Heading3"/>
        <w:rPr>
          <w:rtl/>
        </w:rPr>
      </w:pPr>
      <w:bookmarkStart w:id="318" w:name="_Toc394921538"/>
      <w:r w:rsidRPr="004F14F2">
        <w:rPr>
          <w:rtl/>
        </w:rPr>
        <w:t>[2628] محمّد بن عُبيدة الفَزَارِيّ</w:t>
      </w:r>
      <w:r w:rsidR="00527246">
        <w:rPr>
          <w:rtl/>
        </w:rPr>
        <w:t>:</w:t>
      </w:r>
      <w:bookmarkEnd w:id="318"/>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(10)</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293 / 208.</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193 / 209.</w:t>
      </w:r>
    </w:p>
    <w:p w:rsidR="0017382C" w:rsidRPr="007B62FF" w:rsidRDefault="0017382C" w:rsidP="0017382C">
      <w:pPr>
        <w:pStyle w:val="libFootnote0"/>
        <w:rPr>
          <w:rtl/>
        </w:rPr>
      </w:pPr>
      <w:r w:rsidRPr="007B62FF">
        <w:rPr>
          <w:rtl/>
        </w:rPr>
        <w:t>(3) الكافي 3</w:t>
      </w:r>
      <w:r w:rsidR="00527246">
        <w:rPr>
          <w:rtl/>
        </w:rPr>
        <w:t>:</w:t>
      </w:r>
      <w:r w:rsidRPr="007B62FF">
        <w:rPr>
          <w:rtl/>
        </w:rPr>
        <w:t xml:space="preserve"> 42 / 2 وفيه</w:t>
      </w:r>
      <w:r w:rsidR="00527246">
        <w:rPr>
          <w:rtl/>
        </w:rPr>
        <w:t>:</w:t>
      </w:r>
      <w:r w:rsidRPr="007B62FF">
        <w:rPr>
          <w:rtl/>
        </w:rPr>
        <w:t xml:space="preserve"> </w:t>
      </w:r>
      <w:r>
        <w:rPr>
          <w:rtl/>
        </w:rPr>
        <w:t>(</w:t>
      </w:r>
      <w:r w:rsidRPr="007B62FF">
        <w:rPr>
          <w:rtl/>
        </w:rPr>
        <w:t>محمد بن عبد الله</w:t>
      </w:r>
      <w:r>
        <w:rPr>
          <w:rtl/>
        </w:rPr>
        <w:t>)</w:t>
      </w:r>
    </w:p>
    <w:p w:rsidR="0017382C" w:rsidRPr="007B62FF" w:rsidRDefault="0017382C" w:rsidP="0017382C">
      <w:pPr>
        <w:pStyle w:val="libFootnote0"/>
        <w:rPr>
          <w:rtl/>
        </w:rPr>
      </w:pPr>
      <w:r w:rsidRPr="007B62FF">
        <w:rPr>
          <w:rtl/>
        </w:rPr>
        <w:t>(4) أُصول الكافي 2</w:t>
      </w:r>
      <w:r w:rsidR="00527246">
        <w:rPr>
          <w:rtl/>
        </w:rPr>
        <w:t>:</w:t>
      </w:r>
      <w:r w:rsidRPr="007B62FF">
        <w:rPr>
          <w:rtl/>
        </w:rPr>
        <w:t xml:space="preserve"> 91 / 1.</w:t>
      </w:r>
    </w:p>
    <w:p w:rsidR="0017382C" w:rsidRPr="007B62FF" w:rsidRDefault="0017382C" w:rsidP="0017382C">
      <w:pPr>
        <w:pStyle w:val="libFootnote0"/>
        <w:rPr>
          <w:rtl/>
        </w:rPr>
      </w:pPr>
      <w:r w:rsidRPr="007B62FF">
        <w:rPr>
          <w:rtl/>
        </w:rPr>
        <w:t>(5) تهذيب الأحكام 1</w:t>
      </w:r>
      <w:r w:rsidR="00527246">
        <w:rPr>
          <w:rtl/>
        </w:rPr>
        <w:t>:</w:t>
      </w:r>
      <w:r w:rsidRPr="007B62FF">
        <w:rPr>
          <w:rtl/>
        </w:rPr>
        <w:t xml:space="preserve"> 111 / 292</w:t>
      </w:r>
      <w:r w:rsidR="00527246">
        <w:rPr>
          <w:rtl/>
        </w:rPr>
        <w:t>،</w:t>
      </w:r>
      <w:r w:rsidRPr="007B62FF">
        <w:rPr>
          <w:rtl/>
        </w:rPr>
        <w:t xml:space="preserve"> في باب الأغسال المفترضات.</w:t>
      </w:r>
    </w:p>
    <w:p w:rsidR="0017382C" w:rsidRPr="007B62FF" w:rsidRDefault="0017382C" w:rsidP="0017382C">
      <w:pPr>
        <w:pStyle w:val="libFootnote0"/>
        <w:rPr>
          <w:rtl/>
        </w:rPr>
      </w:pPr>
      <w:r w:rsidRPr="007B62FF">
        <w:rPr>
          <w:rtl/>
        </w:rPr>
        <w:t>(6) تهذيب الأحكام 6</w:t>
      </w:r>
      <w:r w:rsidR="00527246">
        <w:rPr>
          <w:rtl/>
        </w:rPr>
        <w:t>:</w:t>
      </w:r>
      <w:r w:rsidRPr="007B62FF">
        <w:rPr>
          <w:rtl/>
        </w:rPr>
        <w:t xml:space="preserve"> 161 / 295</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محمد بن عبد الله</w:t>
      </w:r>
      <w:r>
        <w:rPr>
          <w:rtl/>
        </w:rPr>
        <w:t>)</w:t>
      </w:r>
    </w:p>
    <w:p w:rsidR="0017382C" w:rsidRPr="007B62FF" w:rsidRDefault="0017382C" w:rsidP="0017382C">
      <w:pPr>
        <w:pStyle w:val="libFootnote0"/>
        <w:rPr>
          <w:rtl/>
        </w:rPr>
      </w:pPr>
      <w:r w:rsidRPr="007B62FF">
        <w:rPr>
          <w:rtl/>
        </w:rPr>
        <w:t>(7) تهذيب الأحكام 5</w:t>
      </w:r>
      <w:r w:rsidR="00527246">
        <w:rPr>
          <w:rtl/>
        </w:rPr>
        <w:t>:</w:t>
      </w:r>
      <w:r w:rsidRPr="007B62FF">
        <w:rPr>
          <w:rtl/>
        </w:rPr>
        <w:t xml:space="preserve"> 103 / 336.</w:t>
      </w:r>
    </w:p>
    <w:p w:rsidR="0017382C" w:rsidRPr="007B62FF" w:rsidRDefault="0017382C" w:rsidP="0017382C">
      <w:pPr>
        <w:pStyle w:val="libFootnote0"/>
        <w:rPr>
          <w:rtl/>
        </w:rPr>
      </w:pPr>
      <w:r w:rsidRPr="007B62FF">
        <w:rPr>
          <w:rtl/>
        </w:rPr>
        <w:t>(8) تهذيب الأحكام 1</w:t>
      </w:r>
      <w:r w:rsidR="00527246">
        <w:rPr>
          <w:rtl/>
        </w:rPr>
        <w:t>:</w:t>
      </w:r>
      <w:r w:rsidRPr="007B62FF">
        <w:rPr>
          <w:rtl/>
        </w:rPr>
        <w:t xml:space="preserve"> 6 / 4.</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295 / 236.</w:t>
      </w:r>
    </w:p>
    <w:p w:rsidR="0017382C" w:rsidRPr="007B62FF" w:rsidRDefault="0017382C" w:rsidP="0017382C">
      <w:pPr>
        <w:pStyle w:val="libFootnote0"/>
        <w:rPr>
          <w:rtl/>
        </w:rPr>
      </w:pPr>
      <w:r w:rsidRPr="007B62FF">
        <w:rPr>
          <w:rtl/>
        </w:rPr>
        <w:t>(10) رجال الشيخ</w:t>
      </w:r>
      <w:r w:rsidR="00527246">
        <w:rPr>
          <w:rtl/>
        </w:rPr>
        <w:t>:</w:t>
      </w:r>
      <w:r w:rsidRPr="007B62FF">
        <w:rPr>
          <w:rtl/>
        </w:rPr>
        <w:t xml:space="preserve"> 295 / 237.</w:t>
      </w:r>
    </w:p>
    <w:p w:rsidR="0017382C" w:rsidRDefault="0017382C" w:rsidP="00C613E8">
      <w:pPr>
        <w:pStyle w:val="libNormal"/>
        <w:rPr>
          <w:rtl/>
        </w:rPr>
      </w:pPr>
      <w:r>
        <w:rPr>
          <w:rtl/>
        </w:rPr>
        <w:br w:type="page"/>
      </w:r>
    </w:p>
    <w:p w:rsidR="0017382C" w:rsidRDefault="0017382C" w:rsidP="00E10B1D">
      <w:pPr>
        <w:pStyle w:val="Heading3"/>
        <w:rPr>
          <w:rtl/>
        </w:rPr>
      </w:pPr>
      <w:bookmarkStart w:id="319" w:name="_Toc394921539"/>
      <w:r w:rsidRPr="004F14F2">
        <w:rPr>
          <w:rtl/>
        </w:rPr>
        <w:lastRenderedPageBreak/>
        <w:t>[2629] محمّد بن عُتْبة الزَّغيلي</w:t>
      </w:r>
      <w:r w:rsidR="00527246">
        <w:rPr>
          <w:rtl/>
        </w:rPr>
        <w:t>:</w:t>
      </w:r>
      <w:bookmarkEnd w:id="319"/>
    </w:p>
    <w:p w:rsidR="0017382C" w:rsidRPr="007B62FF" w:rsidRDefault="0017382C" w:rsidP="0017382C">
      <w:pPr>
        <w:pStyle w:val="libNormal"/>
        <w:rPr>
          <w:rtl/>
        </w:rPr>
      </w:pPr>
      <w:r w:rsidRPr="007B62FF">
        <w:rPr>
          <w:rtl/>
        </w:rPr>
        <w:t>وقيل</w:t>
      </w:r>
      <w:r w:rsidR="00527246">
        <w:rPr>
          <w:rtl/>
        </w:rPr>
        <w:t>:</w:t>
      </w:r>
      <w:r w:rsidRPr="007B62FF">
        <w:rPr>
          <w:rtl/>
        </w:rPr>
        <w:t xml:space="preserve"> الزّغيل </w:t>
      </w:r>
      <w:r w:rsidRPr="0017382C">
        <w:rPr>
          <w:rStyle w:val="libFootnotenumChar"/>
          <w:rtl/>
        </w:rPr>
        <w:t>(1)</w:t>
      </w:r>
      <w:r w:rsidR="00527246">
        <w:rPr>
          <w:rtl/>
        </w:rPr>
        <w:t>،</w:t>
      </w:r>
      <w:r w:rsidRPr="007B62FF">
        <w:rPr>
          <w:rtl/>
        </w:rPr>
        <w:t xml:space="preserve"> من بني الحارث بن كعب</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320" w:name="_Toc394921540"/>
      <w:r w:rsidRPr="004F14F2">
        <w:rPr>
          <w:rtl/>
        </w:rPr>
        <w:t>[2630] محمّد بن عُتْبة السراج</w:t>
      </w:r>
      <w:r w:rsidR="00527246">
        <w:rPr>
          <w:rtl/>
        </w:rPr>
        <w:t>:</w:t>
      </w:r>
      <w:bookmarkEnd w:id="320"/>
    </w:p>
    <w:p w:rsidR="0017382C" w:rsidRPr="007B62FF" w:rsidRDefault="0017382C" w:rsidP="0017382C">
      <w:pPr>
        <w:pStyle w:val="libNormal"/>
        <w:rPr>
          <w:rtl/>
        </w:rPr>
      </w:pPr>
      <w:r w:rsidRPr="007B62FF">
        <w:rPr>
          <w:rtl/>
        </w:rPr>
        <w:t>الكُوفِيّ</w:t>
      </w:r>
      <w:r w:rsidR="00527246">
        <w:rPr>
          <w:rtl/>
        </w:rPr>
        <w:t>،</w:t>
      </w:r>
      <w:r w:rsidRPr="007B62FF">
        <w:rPr>
          <w:rtl/>
        </w:rPr>
        <w:t xml:space="preserve"> مولى بني </w:t>
      </w:r>
      <w:r>
        <w:rPr>
          <w:rtl/>
        </w:rPr>
        <w:t>[</w:t>
      </w:r>
      <w:r w:rsidRPr="007B62FF">
        <w:rPr>
          <w:rtl/>
        </w:rPr>
        <w:t xml:space="preserve">حيفة </w:t>
      </w:r>
      <w:r w:rsidRPr="0017382C">
        <w:rPr>
          <w:rStyle w:val="libFootnotenumChar"/>
          <w:rtl/>
        </w:rPr>
        <w:t>(3)</w:t>
      </w:r>
      <w:r>
        <w:rPr>
          <w:rtl/>
        </w:rPr>
        <w:t>]</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321" w:name="_Toc394921541"/>
      <w:r w:rsidRPr="004F14F2">
        <w:rPr>
          <w:rtl/>
        </w:rPr>
        <w:t>[2631] محمّد بن عثمان بن ربيعة</w:t>
      </w:r>
      <w:r w:rsidR="00527246">
        <w:rPr>
          <w:rtl/>
        </w:rPr>
        <w:t>:</w:t>
      </w:r>
      <w:bookmarkEnd w:id="321"/>
    </w:p>
    <w:p w:rsidR="0017382C" w:rsidRPr="007B62FF" w:rsidRDefault="0017382C" w:rsidP="0017382C">
      <w:pPr>
        <w:pStyle w:val="libNormal"/>
        <w:rPr>
          <w:rtl/>
        </w:rPr>
      </w:pPr>
      <w:r w:rsidRPr="007B62FF">
        <w:rPr>
          <w:rtl/>
        </w:rPr>
        <w:t>ابن أبي عبد الرّحمن ا</w:t>
      </w:r>
      <w:r w:rsidR="00E10B1D">
        <w:rPr>
          <w:rtl/>
        </w:rPr>
        <w:t>لمـَ</w:t>
      </w:r>
      <w:r w:rsidRPr="007B62FF">
        <w:rPr>
          <w:rtl/>
        </w:rPr>
        <w:t>دَنِيّ</w:t>
      </w:r>
      <w:r w:rsidR="00527246">
        <w:rPr>
          <w:rtl/>
        </w:rPr>
        <w:t>،</w:t>
      </w:r>
      <w:r w:rsidRPr="007B62FF">
        <w:rPr>
          <w:rtl/>
        </w:rPr>
        <w:t xml:space="preserve"> مولى آل المكندر </w:t>
      </w:r>
      <w:r w:rsidRPr="0017382C">
        <w:rPr>
          <w:rStyle w:val="libFootnotenumChar"/>
          <w:rtl/>
        </w:rPr>
        <w:t>(5)</w:t>
      </w:r>
      <w:r w:rsidR="00527246">
        <w:rPr>
          <w:rtl/>
        </w:rPr>
        <w:t>،</w:t>
      </w:r>
      <w:r w:rsidRPr="007B62FF">
        <w:rPr>
          <w:rtl/>
        </w:rPr>
        <w:t xml:space="preserve"> واسم أبي عبد الرّحمن</w:t>
      </w:r>
      <w:r w:rsidR="00527246">
        <w:rPr>
          <w:rtl/>
        </w:rPr>
        <w:t>:</w:t>
      </w:r>
      <w:r w:rsidRPr="007B62FF">
        <w:rPr>
          <w:rtl/>
        </w:rPr>
        <w:t xml:space="preserve"> فروخ</w:t>
      </w:r>
      <w:r w:rsidR="00527246">
        <w:rPr>
          <w:rtl/>
        </w:rPr>
        <w:t>،</w:t>
      </w:r>
      <w:r w:rsidRPr="007B62FF">
        <w:rPr>
          <w:rtl/>
        </w:rPr>
        <w:t xml:space="preserve"> وربيعة هو الذي يقال له</w:t>
      </w:r>
      <w:r w:rsidR="00527246">
        <w:rPr>
          <w:rtl/>
        </w:rPr>
        <w:t>:</w:t>
      </w:r>
      <w:r w:rsidRPr="007B62FF">
        <w:rPr>
          <w:rtl/>
        </w:rPr>
        <w:t xml:space="preserve"> ربيعة الرأي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322" w:name="_Toc394921542"/>
      <w:r w:rsidRPr="004F14F2">
        <w:rPr>
          <w:rtl/>
        </w:rPr>
        <w:t>[2632] محمّد بن عثمان بن زيد</w:t>
      </w:r>
      <w:r w:rsidR="00527246">
        <w:rPr>
          <w:rtl/>
        </w:rPr>
        <w:t>:</w:t>
      </w:r>
      <w:bookmarkEnd w:id="322"/>
    </w:p>
    <w:p w:rsidR="0017382C" w:rsidRPr="007B62FF" w:rsidRDefault="0017382C" w:rsidP="0017382C">
      <w:pPr>
        <w:pStyle w:val="libNormal"/>
        <w:rPr>
          <w:rtl/>
        </w:rPr>
      </w:pPr>
      <w:r w:rsidRPr="007B62FF">
        <w:rPr>
          <w:rtl/>
        </w:rPr>
        <w:t>الجُهَنِيّ</w:t>
      </w:r>
      <w:r w:rsidR="00527246">
        <w:rPr>
          <w:rtl/>
        </w:rPr>
        <w:t>،</w:t>
      </w:r>
      <w:r w:rsidRPr="007B62FF">
        <w:rPr>
          <w:rtl/>
        </w:rPr>
        <w:t xml:space="preserve"> الكُوفِيّ</w:t>
      </w:r>
      <w:r w:rsidR="00527246">
        <w:rPr>
          <w:rtl/>
        </w:rPr>
        <w:t>،</w:t>
      </w:r>
      <w:r w:rsidRPr="007B62FF">
        <w:rPr>
          <w:rtl/>
        </w:rPr>
        <w:t xml:space="preserve"> أبو عمارة</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المصدر</w:t>
      </w:r>
      <w:r w:rsidR="00527246">
        <w:rPr>
          <w:rtl/>
        </w:rPr>
        <w:t>:</w:t>
      </w:r>
      <w:r w:rsidRPr="007B62FF">
        <w:rPr>
          <w:rtl/>
        </w:rPr>
        <w:t xml:space="preserve"> </w:t>
      </w:r>
      <w:r>
        <w:rPr>
          <w:rtl/>
        </w:rPr>
        <w:t>(</w:t>
      </w:r>
      <w:r w:rsidRPr="007B62FF">
        <w:rPr>
          <w:rtl/>
        </w:rPr>
        <w:t>وقيل</w:t>
      </w:r>
      <w:r w:rsidR="00527246">
        <w:rPr>
          <w:rtl/>
        </w:rPr>
        <w:t>:</w:t>
      </w:r>
      <w:r w:rsidRPr="007B62FF">
        <w:rPr>
          <w:rtl/>
        </w:rPr>
        <w:t xml:space="preserve"> الزعيل</w:t>
      </w:r>
      <w:r>
        <w:rPr>
          <w:rtl/>
        </w:rPr>
        <w:t>)</w:t>
      </w:r>
      <w:r w:rsidRPr="007B62FF">
        <w:rPr>
          <w:rtl/>
        </w:rPr>
        <w:t xml:space="preserve"> ومثله في تنقيح المقال 3</w:t>
      </w:r>
      <w:r w:rsidR="00527246">
        <w:rPr>
          <w:rtl/>
        </w:rPr>
        <w:t>:</w:t>
      </w:r>
      <w:r w:rsidRPr="007B62FF">
        <w:rPr>
          <w:rtl/>
        </w:rPr>
        <w:t xml:space="preserve"> 149. وما في</w:t>
      </w:r>
      <w:r w:rsidR="00527246">
        <w:rPr>
          <w:rtl/>
        </w:rPr>
        <w:t>:</w:t>
      </w:r>
      <w:r w:rsidRPr="007B62FF">
        <w:rPr>
          <w:rtl/>
        </w:rPr>
        <w:t xml:space="preserve"> منهج المقال</w:t>
      </w:r>
      <w:r w:rsidR="00527246">
        <w:rPr>
          <w:rtl/>
        </w:rPr>
        <w:t>:</w:t>
      </w:r>
      <w:r w:rsidRPr="007B62FF">
        <w:rPr>
          <w:rtl/>
        </w:rPr>
        <w:t xml:space="preserve"> 305</w:t>
      </w:r>
      <w:r w:rsidR="00527246">
        <w:rPr>
          <w:rtl/>
        </w:rPr>
        <w:t>،</w:t>
      </w:r>
      <w:r w:rsidRPr="007B62FF">
        <w:rPr>
          <w:rtl/>
        </w:rPr>
        <w:t xml:space="preserve"> ومجمع الرجال 5</w:t>
      </w:r>
      <w:r w:rsidR="00527246">
        <w:rPr>
          <w:rtl/>
        </w:rPr>
        <w:t>:</w:t>
      </w:r>
      <w:r w:rsidRPr="007B62FF">
        <w:rPr>
          <w:rtl/>
        </w:rPr>
        <w:t xml:space="preserve"> 258</w:t>
      </w:r>
      <w:r w:rsidR="00527246">
        <w:rPr>
          <w:rtl/>
        </w:rPr>
        <w:t>،</w:t>
      </w:r>
      <w:r w:rsidRPr="007B62FF">
        <w:rPr>
          <w:rtl/>
        </w:rPr>
        <w:t xml:space="preserve"> وجامع الرواة 2</w:t>
      </w:r>
      <w:r w:rsidR="00527246">
        <w:rPr>
          <w:rtl/>
        </w:rPr>
        <w:t>:</w:t>
      </w:r>
      <w:r w:rsidRPr="007B62FF">
        <w:rPr>
          <w:rtl/>
        </w:rPr>
        <w:t xml:space="preserve"> 147</w:t>
      </w:r>
      <w:r w:rsidR="00527246">
        <w:rPr>
          <w:rtl/>
        </w:rPr>
        <w:t>،</w:t>
      </w:r>
      <w:r w:rsidRPr="007B62FF">
        <w:rPr>
          <w:rtl/>
        </w:rPr>
        <w:t xml:space="preserve"> ومعجم رجال الحديث 16</w:t>
      </w:r>
      <w:r w:rsidR="00527246">
        <w:rPr>
          <w:rtl/>
        </w:rPr>
        <w:t>:</w:t>
      </w:r>
      <w:r w:rsidRPr="007B62FF">
        <w:rPr>
          <w:rtl/>
        </w:rPr>
        <w:t xml:space="preserve"> 273 موافق لما في الأصل والحجرية.</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296 / 261.</w:t>
      </w:r>
    </w:p>
    <w:p w:rsidR="0017382C" w:rsidRPr="007B62FF" w:rsidRDefault="0017382C" w:rsidP="0017382C">
      <w:pPr>
        <w:pStyle w:val="libFootnote0"/>
        <w:rPr>
          <w:rtl/>
        </w:rPr>
      </w:pPr>
      <w:r w:rsidRPr="007B62FF">
        <w:rPr>
          <w:rtl/>
        </w:rPr>
        <w:t>(3) في الأصل والحجرية</w:t>
      </w:r>
      <w:r w:rsidR="00527246">
        <w:rPr>
          <w:rtl/>
        </w:rPr>
        <w:t>:</w:t>
      </w:r>
      <w:r w:rsidRPr="007B62FF">
        <w:rPr>
          <w:rtl/>
        </w:rPr>
        <w:t xml:space="preserve"> </w:t>
      </w:r>
      <w:r>
        <w:rPr>
          <w:rtl/>
        </w:rPr>
        <w:t>(</w:t>
      </w:r>
      <w:r w:rsidRPr="007B62FF">
        <w:rPr>
          <w:rtl/>
        </w:rPr>
        <w:t>مولى بني خليفة</w:t>
      </w:r>
      <w:r>
        <w:rPr>
          <w:rtl/>
        </w:rPr>
        <w:t>)</w:t>
      </w:r>
      <w:r w:rsidR="00527246">
        <w:rPr>
          <w:rtl/>
        </w:rPr>
        <w:t>،</w:t>
      </w:r>
      <w:r w:rsidRPr="007B62FF">
        <w:rPr>
          <w:rtl/>
        </w:rPr>
        <w:t xml:space="preserve"> وما بين المعقوفتين أثبتناه من المصدر الموافق لما في</w:t>
      </w:r>
      <w:r w:rsidR="00527246">
        <w:rPr>
          <w:rtl/>
        </w:rPr>
        <w:t>:</w:t>
      </w:r>
      <w:r w:rsidRPr="007B62FF">
        <w:rPr>
          <w:rtl/>
        </w:rPr>
        <w:t xml:space="preserve"> مجمع الرجال 5</w:t>
      </w:r>
      <w:r w:rsidR="00527246">
        <w:rPr>
          <w:rtl/>
        </w:rPr>
        <w:t>:</w:t>
      </w:r>
      <w:r w:rsidRPr="007B62FF">
        <w:rPr>
          <w:rtl/>
        </w:rPr>
        <w:t xml:space="preserve"> 258</w:t>
      </w:r>
      <w:r w:rsidR="00527246">
        <w:rPr>
          <w:rtl/>
        </w:rPr>
        <w:t>،</w:t>
      </w:r>
      <w:r w:rsidRPr="007B62FF">
        <w:rPr>
          <w:rtl/>
        </w:rPr>
        <w:t xml:space="preserve"> ونقد الرجال</w:t>
      </w:r>
      <w:r w:rsidR="00527246">
        <w:rPr>
          <w:rtl/>
        </w:rPr>
        <w:t>:</w:t>
      </w:r>
      <w:r w:rsidRPr="007B62FF">
        <w:rPr>
          <w:rtl/>
        </w:rPr>
        <w:t xml:space="preserve"> 319</w:t>
      </w:r>
      <w:r w:rsidR="00527246">
        <w:rPr>
          <w:rtl/>
        </w:rPr>
        <w:t>،</w:t>
      </w:r>
      <w:r w:rsidRPr="007B62FF">
        <w:rPr>
          <w:rtl/>
        </w:rPr>
        <w:t xml:space="preserve"> وجامع الرواة 2</w:t>
      </w:r>
      <w:r w:rsidR="00527246">
        <w:rPr>
          <w:rtl/>
        </w:rPr>
        <w:t>:</w:t>
      </w:r>
      <w:r w:rsidRPr="007B62FF">
        <w:rPr>
          <w:rtl/>
        </w:rPr>
        <w:t xml:space="preserve"> 147</w:t>
      </w:r>
      <w:r w:rsidR="00527246">
        <w:rPr>
          <w:rtl/>
        </w:rPr>
        <w:t>،</w:t>
      </w:r>
      <w:r w:rsidRPr="007B62FF">
        <w:rPr>
          <w:rtl/>
        </w:rPr>
        <w:t xml:space="preserve"> وتنقيح المقال 3</w:t>
      </w:r>
      <w:r w:rsidR="00527246">
        <w:rPr>
          <w:rtl/>
        </w:rPr>
        <w:t>:</w:t>
      </w:r>
      <w:r w:rsidRPr="007B62FF">
        <w:rPr>
          <w:rtl/>
        </w:rPr>
        <w:t xml:space="preserve"> 149</w:t>
      </w:r>
      <w:r w:rsidR="00527246">
        <w:rPr>
          <w:rtl/>
        </w:rPr>
        <w:t>،</w:t>
      </w:r>
      <w:r w:rsidRPr="007B62FF">
        <w:rPr>
          <w:rtl/>
        </w:rPr>
        <w:t xml:space="preserve"> ومعجم رجال الحديث 16</w:t>
      </w:r>
      <w:r w:rsidR="00527246">
        <w:rPr>
          <w:rtl/>
        </w:rPr>
        <w:t>:</w:t>
      </w:r>
      <w:r w:rsidRPr="007B62FF">
        <w:rPr>
          <w:rtl/>
        </w:rPr>
        <w:t xml:space="preserve"> 273.</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296 / 260.</w:t>
      </w:r>
    </w:p>
    <w:p w:rsidR="0017382C" w:rsidRPr="007B62FF" w:rsidRDefault="0017382C" w:rsidP="0017382C">
      <w:pPr>
        <w:pStyle w:val="libFootnote0"/>
        <w:rPr>
          <w:rtl/>
        </w:rPr>
      </w:pPr>
      <w:r w:rsidRPr="007B62FF">
        <w:rPr>
          <w:rtl/>
        </w:rPr>
        <w:t>(5) في المصدر</w:t>
      </w:r>
      <w:r w:rsidR="00527246">
        <w:rPr>
          <w:rtl/>
        </w:rPr>
        <w:t>:</w:t>
      </w:r>
      <w:r w:rsidRPr="007B62FF">
        <w:rPr>
          <w:rtl/>
        </w:rPr>
        <w:t xml:space="preserve"> </w:t>
      </w:r>
      <w:r>
        <w:rPr>
          <w:rtl/>
        </w:rPr>
        <w:t>(</w:t>
      </w:r>
      <w:r w:rsidRPr="007B62FF">
        <w:rPr>
          <w:rtl/>
        </w:rPr>
        <w:t>آل المنكدر</w:t>
      </w:r>
      <w:r>
        <w:rPr>
          <w:rtl/>
        </w:rPr>
        <w:t>)</w:t>
      </w:r>
      <w:r w:rsidRPr="007B62FF">
        <w:rPr>
          <w:rtl/>
        </w:rPr>
        <w:t xml:space="preserve"> ومثله في</w:t>
      </w:r>
      <w:r w:rsidR="00527246">
        <w:rPr>
          <w:rtl/>
        </w:rPr>
        <w:t>:</w:t>
      </w:r>
      <w:r w:rsidRPr="007B62FF">
        <w:rPr>
          <w:rtl/>
        </w:rPr>
        <w:t xml:space="preserve"> مجمع الرجال</w:t>
      </w:r>
      <w:r w:rsidR="00527246">
        <w:rPr>
          <w:rtl/>
        </w:rPr>
        <w:t>:</w:t>
      </w:r>
      <w:r w:rsidRPr="007B62FF">
        <w:rPr>
          <w:rtl/>
        </w:rPr>
        <w:t xml:space="preserve"> 5 / 258</w:t>
      </w:r>
      <w:r w:rsidR="00527246">
        <w:rPr>
          <w:rtl/>
        </w:rPr>
        <w:t>،</w:t>
      </w:r>
      <w:r w:rsidRPr="007B62FF">
        <w:rPr>
          <w:rtl/>
        </w:rPr>
        <w:t xml:space="preserve"> ومعجم رجال الحديث 16</w:t>
      </w:r>
      <w:r w:rsidR="00527246">
        <w:rPr>
          <w:rtl/>
        </w:rPr>
        <w:t>:</w:t>
      </w:r>
      <w:r w:rsidRPr="007B62FF">
        <w:rPr>
          <w:rtl/>
        </w:rPr>
        <w:t xml:space="preserve"> 274. وما في</w:t>
      </w:r>
      <w:r w:rsidR="00527246">
        <w:rPr>
          <w:rtl/>
        </w:rPr>
        <w:t>:</w:t>
      </w:r>
      <w:r w:rsidRPr="007B62FF">
        <w:rPr>
          <w:rtl/>
        </w:rPr>
        <w:t xml:space="preserve"> منهج المقال</w:t>
      </w:r>
      <w:r w:rsidR="00527246">
        <w:rPr>
          <w:rtl/>
        </w:rPr>
        <w:t>:</w:t>
      </w:r>
      <w:r w:rsidRPr="007B62FF">
        <w:rPr>
          <w:rtl/>
        </w:rPr>
        <w:t xml:space="preserve"> 305</w:t>
      </w:r>
      <w:r w:rsidR="00527246">
        <w:rPr>
          <w:rtl/>
        </w:rPr>
        <w:t>،</w:t>
      </w:r>
      <w:r w:rsidRPr="007B62FF">
        <w:rPr>
          <w:rtl/>
        </w:rPr>
        <w:t xml:space="preserve"> ونقد الرجال</w:t>
      </w:r>
      <w:r w:rsidR="00527246">
        <w:rPr>
          <w:rtl/>
        </w:rPr>
        <w:t>:</w:t>
      </w:r>
      <w:r w:rsidRPr="007B62FF">
        <w:rPr>
          <w:rtl/>
        </w:rPr>
        <w:t xml:space="preserve"> 319</w:t>
      </w:r>
      <w:r w:rsidR="00527246">
        <w:rPr>
          <w:rtl/>
        </w:rPr>
        <w:t>،</w:t>
      </w:r>
      <w:r w:rsidRPr="007B62FF">
        <w:rPr>
          <w:rtl/>
        </w:rPr>
        <w:t xml:space="preserve"> وجامع الرواة 2</w:t>
      </w:r>
      <w:r w:rsidR="00527246">
        <w:rPr>
          <w:rtl/>
        </w:rPr>
        <w:t>:</w:t>
      </w:r>
      <w:r w:rsidRPr="007B62FF">
        <w:rPr>
          <w:rtl/>
        </w:rPr>
        <w:t xml:space="preserve"> 148</w:t>
      </w:r>
      <w:r w:rsidR="00527246">
        <w:rPr>
          <w:rtl/>
        </w:rPr>
        <w:t>،</w:t>
      </w:r>
      <w:r w:rsidRPr="007B62FF">
        <w:rPr>
          <w:rtl/>
        </w:rPr>
        <w:t xml:space="preserve"> وتنقيح المقال 3</w:t>
      </w:r>
      <w:r w:rsidR="00527246">
        <w:rPr>
          <w:rtl/>
        </w:rPr>
        <w:t>:</w:t>
      </w:r>
      <w:r w:rsidRPr="007B62FF">
        <w:rPr>
          <w:rtl/>
        </w:rPr>
        <w:t xml:space="preserve"> 149 موافق لما في الأصل والحجرية.</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295 / 240.</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295 / 241.</w:t>
      </w:r>
    </w:p>
    <w:p w:rsidR="0017382C" w:rsidRDefault="0017382C" w:rsidP="00C613E8">
      <w:pPr>
        <w:pStyle w:val="libNormal"/>
        <w:rPr>
          <w:rtl/>
        </w:rPr>
      </w:pPr>
      <w:r>
        <w:rPr>
          <w:rtl/>
        </w:rPr>
        <w:br w:type="page"/>
      </w:r>
    </w:p>
    <w:p w:rsidR="0017382C" w:rsidRDefault="0017382C" w:rsidP="00E10B1D">
      <w:pPr>
        <w:pStyle w:val="Heading3"/>
        <w:rPr>
          <w:rtl/>
        </w:rPr>
      </w:pPr>
      <w:bookmarkStart w:id="323" w:name="_Toc394921543"/>
      <w:r w:rsidRPr="004F14F2">
        <w:rPr>
          <w:rtl/>
        </w:rPr>
        <w:lastRenderedPageBreak/>
        <w:t>[2633] محمّد بن عثمان الكُوفِيّ</w:t>
      </w:r>
      <w:r w:rsidR="00527246">
        <w:rPr>
          <w:rtl/>
        </w:rPr>
        <w:t>:</w:t>
      </w:r>
      <w:bookmarkEnd w:id="323"/>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r w:rsidRPr="007B62FF">
        <w:rPr>
          <w:rtl/>
        </w:rPr>
        <w:t xml:space="preserve"> عنه. ابن أبي عمير</w:t>
      </w:r>
      <w:r w:rsidR="00527246">
        <w:rPr>
          <w:rtl/>
        </w:rPr>
        <w:t>،</w:t>
      </w:r>
      <w:r w:rsidRPr="007B62FF">
        <w:rPr>
          <w:rtl/>
        </w:rPr>
        <w:t xml:space="preserve"> في الكافي</w:t>
      </w:r>
      <w:r w:rsidR="00527246">
        <w:rPr>
          <w:rtl/>
        </w:rPr>
        <w:t>،</w:t>
      </w:r>
      <w:r w:rsidRPr="007B62FF">
        <w:rPr>
          <w:rtl/>
        </w:rPr>
        <w:t xml:space="preserve"> في باب آخر في أرواح المؤمنين </w:t>
      </w:r>
      <w:r w:rsidRPr="0017382C">
        <w:rPr>
          <w:rStyle w:val="libFootnotenumChar"/>
          <w:rtl/>
        </w:rPr>
        <w:t>(2)</w:t>
      </w:r>
      <w:r>
        <w:rPr>
          <w:rtl/>
        </w:rPr>
        <w:t>.</w:t>
      </w:r>
    </w:p>
    <w:p w:rsidR="0017382C" w:rsidRDefault="0017382C" w:rsidP="00E10B1D">
      <w:pPr>
        <w:pStyle w:val="Heading3"/>
        <w:rPr>
          <w:rtl/>
        </w:rPr>
      </w:pPr>
      <w:bookmarkStart w:id="324" w:name="_Toc394921544"/>
      <w:r w:rsidRPr="004F14F2">
        <w:rPr>
          <w:rtl/>
        </w:rPr>
        <w:t>[2634] محمّد بن عُثَيم الكُوفِيّ</w:t>
      </w:r>
      <w:r w:rsidR="00527246">
        <w:rPr>
          <w:rtl/>
        </w:rPr>
        <w:t>:</w:t>
      </w:r>
      <w:bookmarkEnd w:id="324"/>
    </w:p>
    <w:p w:rsidR="0017382C" w:rsidRPr="007B62FF" w:rsidRDefault="0017382C" w:rsidP="0017382C">
      <w:pPr>
        <w:pStyle w:val="libNormal"/>
        <w:rPr>
          <w:rtl/>
        </w:rPr>
      </w:pPr>
      <w:r w:rsidRPr="007B62FF">
        <w:rPr>
          <w:rtl/>
        </w:rPr>
        <w:t>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325" w:name="_Toc394921545"/>
      <w:r w:rsidRPr="004F14F2">
        <w:rPr>
          <w:rtl/>
        </w:rPr>
        <w:t>[2635] محمّد بن عَجْلان ا</w:t>
      </w:r>
      <w:r w:rsidR="00E10B1D">
        <w:rPr>
          <w:rtl/>
        </w:rPr>
        <w:t>لمـَ</w:t>
      </w:r>
      <w:r w:rsidRPr="004F14F2">
        <w:rPr>
          <w:rtl/>
        </w:rPr>
        <w:t>دَنِيّ</w:t>
      </w:r>
      <w:r w:rsidR="00527246">
        <w:rPr>
          <w:rtl/>
        </w:rPr>
        <w:t>:</w:t>
      </w:r>
      <w:bookmarkEnd w:id="325"/>
    </w:p>
    <w:p w:rsidR="0017382C" w:rsidRPr="007B62FF" w:rsidRDefault="0017382C" w:rsidP="0017382C">
      <w:pPr>
        <w:pStyle w:val="libNormal"/>
        <w:rPr>
          <w:rtl/>
        </w:rPr>
      </w:pPr>
      <w:r w:rsidRPr="007B62FF">
        <w:rPr>
          <w:rtl/>
        </w:rPr>
        <w:t>القُرَشِيّ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326" w:name="_Toc394921546"/>
      <w:r w:rsidRPr="004F14F2">
        <w:rPr>
          <w:rtl/>
        </w:rPr>
        <w:t>[2636] محمّد بن عَجْلان</w:t>
      </w:r>
      <w:r w:rsidR="00527246">
        <w:rPr>
          <w:rtl/>
        </w:rPr>
        <w:t>:</w:t>
      </w:r>
      <w:bookmarkEnd w:id="326"/>
    </w:p>
    <w:p w:rsidR="0017382C" w:rsidRPr="007B62FF" w:rsidRDefault="0017382C" w:rsidP="0017382C">
      <w:pPr>
        <w:pStyle w:val="libNormal"/>
        <w:rPr>
          <w:rtl/>
        </w:rPr>
      </w:pPr>
      <w:r w:rsidRPr="007B62FF">
        <w:rPr>
          <w:rtl/>
        </w:rPr>
        <w:t>مولى بني هِلال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r w:rsidRPr="007B62FF">
        <w:rPr>
          <w:rtl/>
        </w:rPr>
        <w:t xml:space="preserve"> عنه</w:t>
      </w:r>
      <w:r w:rsidR="00527246">
        <w:rPr>
          <w:rtl/>
        </w:rPr>
        <w:t>:</w:t>
      </w:r>
      <w:r w:rsidRPr="007B62FF">
        <w:rPr>
          <w:rtl/>
        </w:rPr>
        <w:t xml:space="preserve"> عثمان بن عيسى </w:t>
      </w:r>
      <w:r w:rsidRPr="0017382C">
        <w:rPr>
          <w:rStyle w:val="libFootnotenumChar"/>
          <w:rtl/>
        </w:rPr>
        <w:t>(6)</w:t>
      </w:r>
      <w:r w:rsidR="00527246">
        <w:rPr>
          <w:rtl/>
        </w:rPr>
        <w:t>،</w:t>
      </w:r>
      <w:r w:rsidRPr="007B62FF">
        <w:rPr>
          <w:rtl/>
        </w:rPr>
        <w:t xml:space="preserve"> وعبد الله بن سنان </w:t>
      </w:r>
      <w:r w:rsidRPr="0017382C">
        <w:rPr>
          <w:rStyle w:val="libFootnotenumChar"/>
          <w:rtl/>
        </w:rPr>
        <w:t>(7)</w:t>
      </w:r>
      <w:r w:rsidR="00527246">
        <w:rPr>
          <w:rtl/>
        </w:rPr>
        <w:t>،</w:t>
      </w:r>
      <w:r w:rsidRPr="007B62FF">
        <w:rPr>
          <w:rtl/>
        </w:rPr>
        <w:t xml:space="preserve"> وابن فضال </w:t>
      </w:r>
      <w:r w:rsidRPr="0017382C">
        <w:rPr>
          <w:rStyle w:val="libFootnotenumChar"/>
          <w:rtl/>
        </w:rPr>
        <w:t>(8)</w:t>
      </w:r>
      <w:r w:rsidR="00527246">
        <w:rPr>
          <w:rtl/>
        </w:rPr>
        <w:t>،</w:t>
      </w:r>
      <w:r w:rsidRPr="007B62FF">
        <w:rPr>
          <w:rtl/>
        </w:rPr>
        <w:t xml:space="preserve"> ومحمّد بن سنان </w:t>
      </w:r>
      <w:r w:rsidRPr="0017382C">
        <w:rPr>
          <w:rStyle w:val="libFootnotenumChar"/>
          <w:rtl/>
        </w:rPr>
        <w:t>(9)</w:t>
      </w:r>
      <w:r>
        <w:rPr>
          <w:rtl/>
        </w:rPr>
        <w:t>.</w:t>
      </w:r>
    </w:p>
    <w:p w:rsidR="0017382C" w:rsidRDefault="0017382C" w:rsidP="00E10B1D">
      <w:pPr>
        <w:pStyle w:val="Heading3"/>
        <w:rPr>
          <w:rtl/>
        </w:rPr>
      </w:pPr>
      <w:bookmarkStart w:id="327" w:name="_Toc394921547"/>
      <w:r w:rsidRPr="004F14F2">
        <w:rPr>
          <w:rtl/>
        </w:rPr>
        <w:t>[2637] محمّد بن عرفة</w:t>
      </w:r>
      <w:r w:rsidR="00527246">
        <w:rPr>
          <w:rtl/>
        </w:rPr>
        <w:t>:</w:t>
      </w:r>
      <w:bookmarkEnd w:id="327"/>
    </w:p>
    <w:p w:rsidR="0017382C" w:rsidRPr="007B62FF" w:rsidRDefault="0017382C" w:rsidP="0017382C">
      <w:pPr>
        <w:pStyle w:val="libNormal"/>
        <w:rPr>
          <w:rtl/>
        </w:rPr>
      </w:pPr>
      <w:r w:rsidRPr="007B62FF">
        <w:rPr>
          <w:rtl/>
        </w:rPr>
        <w:t>عنه</w:t>
      </w:r>
      <w:r w:rsidR="00527246">
        <w:rPr>
          <w:rtl/>
        </w:rPr>
        <w:t>:</w:t>
      </w:r>
      <w:r w:rsidRPr="007B62FF">
        <w:rPr>
          <w:rtl/>
        </w:rPr>
        <w:t xml:space="preserve"> يونس بن عبد الرّحمن</w:t>
      </w:r>
      <w:r w:rsidR="00527246">
        <w:rPr>
          <w:rtl/>
        </w:rPr>
        <w:t>،</w:t>
      </w:r>
      <w:r w:rsidRPr="007B62FF">
        <w:rPr>
          <w:rtl/>
        </w:rPr>
        <w:t xml:space="preserve"> في الكافي</w:t>
      </w:r>
      <w:r w:rsidR="00527246">
        <w:rPr>
          <w:rtl/>
        </w:rPr>
        <w:t>،</w:t>
      </w:r>
      <w:r w:rsidRPr="007B62FF">
        <w:rPr>
          <w:rtl/>
        </w:rPr>
        <w:t xml:space="preserve"> في باب المؤمن</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295 / 245.</w:t>
      </w:r>
    </w:p>
    <w:p w:rsidR="0017382C" w:rsidRPr="007B62FF" w:rsidRDefault="0017382C" w:rsidP="0017382C">
      <w:pPr>
        <w:pStyle w:val="libFootnote0"/>
        <w:rPr>
          <w:rtl/>
        </w:rPr>
      </w:pPr>
      <w:r w:rsidRPr="007B62FF">
        <w:rPr>
          <w:rtl/>
        </w:rPr>
        <w:t>(2) الكافي 3</w:t>
      </w:r>
      <w:r w:rsidR="00527246">
        <w:rPr>
          <w:rtl/>
        </w:rPr>
        <w:t>:</w:t>
      </w:r>
      <w:r w:rsidRPr="007B62FF">
        <w:rPr>
          <w:rtl/>
        </w:rPr>
        <w:t xml:space="preserve"> 244 / 4.</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297 / 270.</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295 / 244</w:t>
      </w:r>
      <w:r w:rsidR="00527246">
        <w:rPr>
          <w:rtl/>
        </w:rPr>
        <w:t>،</w:t>
      </w:r>
      <w:r w:rsidRPr="007B62FF">
        <w:rPr>
          <w:rtl/>
        </w:rPr>
        <w:t xml:space="preserve"> 135 / 5</w:t>
      </w:r>
      <w:r w:rsidR="00527246">
        <w:rPr>
          <w:rtl/>
        </w:rPr>
        <w:t>،</w:t>
      </w:r>
      <w:r w:rsidRPr="007B62FF">
        <w:rPr>
          <w:rtl/>
        </w:rPr>
        <w:t xml:space="preserve"> في أصحاب الصادق والباقر </w:t>
      </w:r>
      <w:r>
        <w:rPr>
          <w:rtl/>
        </w:rPr>
        <w:t>(</w:t>
      </w:r>
      <w:r w:rsidRPr="007B62FF">
        <w:rPr>
          <w:rtl/>
        </w:rPr>
        <w:t>عليهما السّلام</w:t>
      </w:r>
      <w:r>
        <w:rPr>
          <w:rtl/>
        </w:rPr>
        <w:t>)</w:t>
      </w:r>
      <w:r w:rsidR="00527246">
        <w:rPr>
          <w:rtl/>
        </w:rPr>
        <w:t>،</w:t>
      </w:r>
      <w:r w:rsidRPr="007B62FF">
        <w:rPr>
          <w:rtl/>
        </w:rPr>
        <w:t xml:space="preserve"> والبرقي</w:t>
      </w:r>
      <w:r w:rsidR="00527246">
        <w:rPr>
          <w:rtl/>
        </w:rPr>
        <w:t>:</w:t>
      </w:r>
      <w:r w:rsidRPr="007B62FF">
        <w:rPr>
          <w:rtl/>
        </w:rPr>
        <w:t xml:space="preserve"> 9 في أصحاب الباقر </w:t>
      </w:r>
      <w:r w:rsidRPr="0017382C">
        <w:rPr>
          <w:rStyle w:val="libAlaemChar"/>
          <w:rtl/>
        </w:rPr>
        <w:t>عليه‌السلام</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295 / 245.</w:t>
      </w:r>
    </w:p>
    <w:p w:rsidR="0017382C" w:rsidRPr="007B62FF" w:rsidRDefault="0017382C" w:rsidP="0017382C">
      <w:pPr>
        <w:pStyle w:val="libFootnote0"/>
        <w:rPr>
          <w:rtl/>
        </w:rPr>
      </w:pPr>
      <w:r w:rsidRPr="007B62FF">
        <w:rPr>
          <w:rtl/>
        </w:rPr>
        <w:t>(6) تهذيب الأحكام 4</w:t>
      </w:r>
      <w:r w:rsidR="00527246">
        <w:rPr>
          <w:rtl/>
        </w:rPr>
        <w:t>:</w:t>
      </w:r>
      <w:r w:rsidRPr="007B62FF">
        <w:rPr>
          <w:rtl/>
        </w:rPr>
        <w:t xml:space="preserve"> 109 / 315.</w:t>
      </w:r>
    </w:p>
    <w:p w:rsidR="0017382C" w:rsidRPr="007B62FF" w:rsidRDefault="0017382C" w:rsidP="0017382C">
      <w:pPr>
        <w:pStyle w:val="libFootnote0"/>
        <w:rPr>
          <w:rtl/>
        </w:rPr>
      </w:pPr>
      <w:r w:rsidRPr="007B62FF">
        <w:rPr>
          <w:rtl/>
        </w:rPr>
        <w:t>(7) الكافي 6</w:t>
      </w:r>
      <w:r w:rsidR="00527246">
        <w:rPr>
          <w:rtl/>
        </w:rPr>
        <w:t>:</w:t>
      </w:r>
      <w:r w:rsidRPr="007B62FF">
        <w:rPr>
          <w:rtl/>
        </w:rPr>
        <w:t xml:space="preserve"> 544 / 5.</w:t>
      </w:r>
    </w:p>
    <w:p w:rsidR="0017382C" w:rsidRPr="007B62FF" w:rsidRDefault="0017382C" w:rsidP="0017382C">
      <w:pPr>
        <w:pStyle w:val="libFootnote0"/>
        <w:rPr>
          <w:rtl/>
        </w:rPr>
      </w:pPr>
      <w:r w:rsidRPr="007B62FF">
        <w:rPr>
          <w:rtl/>
        </w:rPr>
        <w:t>(8) تهذيب الأحكام 8</w:t>
      </w:r>
      <w:r w:rsidR="00527246">
        <w:rPr>
          <w:rtl/>
        </w:rPr>
        <w:t>:</w:t>
      </w:r>
      <w:r w:rsidRPr="007B62FF">
        <w:rPr>
          <w:rtl/>
        </w:rPr>
        <w:t xml:space="preserve"> 180 / 629.</w:t>
      </w:r>
    </w:p>
    <w:p w:rsidR="0017382C" w:rsidRPr="007B62FF" w:rsidRDefault="0017382C" w:rsidP="0017382C">
      <w:pPr>
        <w:pStyle w:val="libFootnote0"/>
        <w:rPr>
          <w:rtl/>
        </w:rPr>
      </w:pPr>
      <w:r w:rsidRPr="007B62FF">
        <w:rPr>
          <w:rtl/>
        </w:rPr>
        <w:t>(9) تهذيب الأحكام 1</w:t>
      </w:r>
      <w:r w:rsidR="00527246">
        <w:rPr>
          <w:rtl/>
        </w:rPr>
        <w:t>:</w:t>
      </w:r>
      <w:r w:rsidRPr="007B62FF">
        <w:rPr>
          <w:rtl/>
        </w:rPr>
        <w:t xml:space="preserve"> 313 / 909.</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وعلاماته </w:t>
      </w:r>
      <w:r w:rsidRPr="0017382C">
        <w:rPr>
          <w:rStyle w:val="libFootnotenumChar"/>
          <w:rtl/>
        </w:rPr>
        <w:t>(1)</w:t>
      </w:r>
      <w:r w:rsidR="00527246">
        <w:rPr>
          <w:rtl/>
        </w:rPr>
        <w:t>،</w:t>
      </w:r>
      <w:r w:rsidRPr="007B62FF">
        <w:rPr>
          <w:rtl/>
        </w:rPr>
        <w:t xml:space="preserve"> وعلي بن أسباط </w:t>
      </w:r>
      <w:r w:rsidRPr="0017382C">
        <w:rPr>
          <w:rStyle w:val="libFootnotenumChar"/>
          <w:rtl/>
        </w:rPr>
        <w:t>(2)</w:t>
      </w:r>
      <w:r w:rsidR="00527246">
        <w:rPr>
          <w:rtl/>
        </w:rPr>
        <w:t>،</w:t>
      </w:r>
      <w:r w:rsidRPr="007B62FF">
        <w:rPr>
          <w:rtl/>
        </w:rPr>
        <w:t xml:space="preserve"> ومحمّد بن عيسى </w:t>
      </w:r>
      <w:r w:rsidRPr="0017382C">
        <w:rPr>
          <w:rStyle w:val="libFootnotenumChar"/>
          <w:rtl/>
        </w:rPr>
        <w:t>(3)</w:t>
      </w:r>
      <w:r>
        <w:rPr>
          <w:rtl/>
        </w:rPr>
        <w:t>.</w:t>
      </w:r>
    </w:p>
    <w:p w:rsidR="0017382C" w:rsidRDefault="0017382C" w:rsidP="00E10B1D">
      <w:pPr>
        <w:pStyle w:val="Heading3"/>
        <w:rPr>
          <w:rtl/>
        </w:rPr>
      </w:pPr>
      <w:bookmarkStart w:id="328" w:name="_Toc394921548"/>
      <w:r w:rsidRPr="004F14F2">
        <w:rPr>
          <w:rtl/>
        </w:rPr>
        <w:t>[2638] محمّد بن عَقَبة ا</w:t>
      </w:r>
      <w:r w:rsidR="00E10B1D">
        <w:rPr>
          <w:rtl/>
        </w:rPr>
        <w:t>لمـَ</w:t>
      </w:r>
      <w:r w:rsidRPr="004F14F2">
        <w:rPr>
          <w:rtl/>
        </w:rPr>
        <w:t>دَنِيّ</w:t>
      </w:r>
      <w:r w:rsidR="00527246">
        <w:rPr>
          <w:rtl/>
        </w:rPr>
        <w:t>:</w:t>
      </w:r>
      <w:bookmarkEnd w:id="328"/>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329" w:name="_Toc394921549"/>
      <w:r w:rsidRPr="004F14F2">
        <w:rPr>
          <w:rtl/>
        </w:rPr>
        <w:t>[2639] محمّد بن عَقَبة</w:t>
      </w:r>
      <w:r w:rsidR="00527246">
        <w:rPr>
          <w:rtl/>
        </w:rPr>
        <w:t>:</w:t>
      </w:r>
      <w:bookmarkEnd w:id="329"/>
    </w:p>
    <w:p w:rsidR="0017382C" w:rsidRPr="007B62FF" w:rsidRDefault="0017382C" w:rsidP="0017382C">
      <w:pPr>
        <w:pStyle w:val="libNormal"/>
        <w:rPr>
          <w:rtl/>
        </w:rPr>
      </w:pPr>
      <w:r w:rsidRPr="007B62FF">
        <w:rPr>
          <w:rtl/>
        </w:rPr>
        <w:t>مولى أبي جعفر</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330" w:name="_Toc394921550"/>
      <w:r w:rsidRPr="004F14F2">
        <w:rPr>
          <w:rtl/>
        </w:rPr>
        <w:t>[2640] محمّد بن عَقِيل الكُلَيني</w:t>
      </w:r>
      <w:r w:rsidR="00527246">
        <w:rPr>
          <w:rtl/>
        </w:rPr>
        <w:t>:</w:t>
      </w:r>
      <w:bookmarkEnd w:id="330"/>
    </w:p>
    <w:p w:rsidR="0017382C" w:rsidRPr="007B62FF" w:rsidRDefault="0017382C" w:rsidP="0017382C">
      <w:pPr>
        <w:pStyle w:val="libNormal"/>
        <w:rPr>
          <w:rtl/>
        </w:rPr>
      </w:pPr>
      <w:r w:rsidRPr="007B62FF">
        <w:rPr>
          <w:rtl/>
        </w:rPr>
        <w:t>من مشايخ ثقة الإسلام</w:t>
      </w:r>
      <w:r w:rsidR="00527246">
        <w:rPr>
          <w:rtl/>
        </w:rPr>
        <w:t>،</w:t>
      </w:r>
      <w:r w:rsidRPr="007B62FF">
        <w:rPr>
          <w:rtl/>
        </w:rPr>
        <w:t xml:space="preserve"> روى عنه في باب الزيادات في فقه الحج </w:t>
      </w:r>
      <w:r w:rsidRPr="0017382C">
        <w:rPr>
          <w:rStyle w:val="libFootnotenumChar"/>
          <w:rtl/>
        </w:rPr>
        <w:t>(6)</w:t>
      </w:r>
      <w:r w:rsidR="00527246">
        <w:rPr>
          <w:rtl/>
        </w:rPr>
        <w:t>،</w:t>
      </w:r>
      <w:r w:rsidRPr="007B62FF">
        <w:rPr>
          <w:rtl/>
        </w:rPr>
        <w:t xml:space="preserve"> وهو أحد العِدَّة الذين روى عنهم عن سهل</w:t>
      </w:r>
      <w:r w:rsidR="00527246">
        <w:rPr>
          <w:rtl/>
        </w:rPr>
        <w:t>،</w:t>
      </w:r>
      <w:r w:rsidRPr="007B62FF">
        <w:rPr>
          <w:rtl/>
        </w:rPr>
        <w:t xml:space="preserve"> وحاشا من هو أوثق الناس وأثبتهم في الحديث أنّ يكون شيخه غير ثقة.</w:t>
      </w:r>
    </w:p>
    <w:p w:rsidR="0017382C" w:rsidRDefault="0017382C" w:rsidP="00E10B1D">
      <w:pPr>
        <w:pStyle w:val="Heading3"/>
        <w:rPr>
          <w:rtl/>
        </w:rPr>
      </w:pPr>
      <w:bookmarkStart w:id="331" w:name="_Toc394921551"/>
      <w:r w:rsidRPr="004F14F2">
        <w:rPr>
          <w:rtl/>
        </w:rPr>
        <w:t>[2641] محمّد بن علي بن أبي عبد الله</w:t>
      </w:r>
      <w:r w:rsidR="00527246">
        <w:rPr>
          <w:rtl/>
        </w:rPr>
        <w:t>:</w:t>
      </w:r>
      <w:bookmarkEnd w:id="331"/>
    </w:p>
    <w:p w:rsidR="0017382C" w:rsidRPr="007B62FF" w:rsidRDefault="0017382C" w:rsidP="0017382C">
      <w:pPr>
        <w:pStyle w:val="libNormal"/>
        <w:rPr>
          <w:rtl/>
        </w:rPr>
      </w:pPr>
      <w:r w:rsidRPr="007B62FF">
        <w:rPr>
          <w:rtl/>
        </w:rPr>
        <w:t>عنه</w:t>
      </w:r>
      <w:r w:rsidR="00527246">
        <w:rPr>
          <w:rtl/>
        </w:rPr>
        <w:t>:</w:t>
      </w:r>
      <w:r w:rsidRPr="007B62FF">
        <w:rPr>
          <w:rtl/>
        </w:rPr>
        <w:t xml:space="preserve"> أحمد بن محمّد بن أبي نصر</w:t>
      </w:r>
      <w:r w:rsidR="00527246">
        <w:rPr>
          <w:rtl/>
        </w:rPr>
        <w:t>،</w:t>
      </w:r>
      <w:r w:rsidRPr="007B62FF">
        <w:rPr>
          <w:rtl/>
        </w:rPr>
        <w:t xml:space="preserve"> في التهذيب</w:t>
      </w:r>
      <w:r w:rsidR="00527246">
        <w:rPr>
          <w:rtl/>
        </w:rPr>
        <w:t>،</w:t>
      </w:r>
      <w:r w:rsidRPr="007B62FF">
        <w:rPr>
          <w:rtl/>
        </w:rPr>
        <w:t xml:space="preserve"> في باب الزيادات </w:t>
      </w:r>
      <w:r w:rsidRPr="0017382C">
        <w:rPr>
          <w:rStyle w:val="libFootnotenumChar"/>
          <w:rtl/>
        </w:rPr>
        <w:t>(7)</w:t>
      </w:r>
      <w:r w:rsidR="00527246">
        <w:rPr>
          <w:rtl/>
        </w:rPr>
        <w:t>،</w:t>
      </w:r>
      <w:r w:rsidRPr="007B62FF">
        <w:rPr>
          <w:rtl/>
        </w:rPr>
        <w:t xml:space="preserve"> بعد باب الأنفال</w:t>
      </w:r>
      <w:r w:rsidR="00527246">
        <w:rPr>
          <w:rtl/>
        </w:rPr>
        <w:t>،</w:t>
      </w:r>
      <w:r w:rsidRPr="007B62FF">
        <w:rPr>
          <w:rtl/>
        </w:rPr>
        <w:t xml:space="preserve"> وعلي بن أسباط </w:t>
      </w:r>
      <w:r w:rsidRPr="0017382C">
        <w:rPr>
          <w:rStyle w:val="libFootnotenumChar"/>
          <w:rtl/>
        </w:rPr>
        <w:t>(8)</w:t>
      </w:r>
      <w:r>
        <w:rPr>
          <w:rtl/>
        </w:rPr>
        <w:t>.</w:t>
      </w:r>
    </w:p>
    <w:p w:rsidR="0017382C" w:rsidRDefault="0017382C" w:rsidP="00E10B1D">
      <w:pPr>
        <w:pStyle w:val="Heading3"/>
        <w:rPr>
          <w:rtl/>
        </w:rPr>
      </w:pPr>
      <w:bookmarkStart w:id="332" w:name="_Toc394921552"/>
      <w:r w:rsidRPr="004F14F2">
        <w:rPr>
          <w:rtl/>
        </w:rPr>
        <w:t>[2642] محمّد بن علي الأسترآبادي</w:t>
      </w:r>
      <w:r w:rsidR="00527246">
        <w:rPr>
          <w:rtl/>
        </w:rPr>
        <w:t>:</w:t>
      </w:r>
      <w:bookmarkEnd w:id="332"/>
    </w:p>
    <w:p w:rsidR="0017382C" w:rsidRPr="007B62FF" w:rsidRDefault="0017382C" w:rsidP="0017382C">
      <w:pPr>
        <w:pStyle w:val="libNormal"/>
        <w:rPr>
          <w:rtl/>
        </w:rPr>
      </w:pPr>
      <w:r w:rsidRPr="007B62FF">
        <w:rPr>
          <w:rtl/>
        </w:rPr>
        <w:t xml:space="preserve">يروي عنه الصدوق </w:t>
      </w:r>
      <w:r w:rsidRPr="0017382C">
        <w:rPr>
          <w:rStyle w:val="libFootnotenumChar"/>
          <w:rtl/>
        </w:rPr>
        <w:t>(9)</w:t>
      </w:r>
      <w:r w:rsidRPr="007B62FF">
        <w:rPr>
          <w:rtl/>
        </w:rPr>
        <w:t xml:space="preserve"> مترحماً مترضياً.</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أُصول الكافي 2</w:t>
      </w:r>
      <w:r w:rsidR="00527246">
        <w:rPr>
          <w:rtl/>
        </w:rPr>
        <w:t>:</w:t>
      </w:r>
      <w:r w:rsidRPr="007B62FF">
        <w:rPr>
          <w:rtl/>
        </w:rPr>
        <w:t xml:space="preserve"> 188 / 35.</w:t>
      </w:r>
    </w:p>
    <w:p w:rsidR="0017382C" w:rsidRPr="007B62FF" w:rsidRDefault="0017382C" w:rsidP="0017382C">
      <w:pPr>
        <w:pStyle w:val="libFootnote0"/>
        <w:rPr>
          <w:rtl/>
        </w:rPr>
      </w:pPr>
      <w:r w:rsidRPr="007B62FF">
        <w:rPr>
          <w:rtl/>
        </w:rPr>
        <w:t>(2) لم نعثر على هذه الرواية.</w:t>
      </w:r>
    </w:p>
    <w:p w:rsidR="0017382C" w:rsidRPr="007B62FF" w:rsidRDefault="0017382C" w:rsidP="0017382C">
      <w:pPr>
        <w:pStyle w:val="libFootnote0"/>
        <w:rPr>
          <w:rtl/>
        </w:rPr>
      </w:pPr>
      <w:r w:rsidRPr="007B62FF">
        <w:rPr>
          <w:rtl/>
        </w:rPr>
        <w:t>(3) أُصول الكافي 2</w:t>
      </w:r>
      <w:r w:rsidR="00527246">
        <w:rPr>
          <w:rtl/>
        </w:rPr>
        <w:t>:</w:t>
      </w:r>
      <w:r w:rsidRPr="007B62FF">
        <w:rPr>
          <w:rtl/>
        </w:rPr>
        <w:t xml:space="preserve"> 112 / 5.</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295 / 247.</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322 / 685.</w:t>
      </w:r>
    </w:p>
    <w:p w:rsidR="0017382C" w:rsidRPr="007B62FF" w:rsidRDefault="0017382C" w:rsidP="0017382C">
      <w:pPr>
        <w:pStyle w:val="libFootnote0"/>
        <w:rPr>
          <w:rtl/>
        </w:rPr>
      </w:pPr>
      <w:r w:rsidRPr="007B62FF">
        <w:rPr>
          <w:rtl/>
        </w:rPr>
        <w:t>(6) تهذيب الأحكام 5</w:t>
      </w:r>
      <w:r w:rsidR="00527246">
        <w:rPr>
          <w:rtl/>
        </w:rPr>
        <w:t>:</w:t>
      </w:r>
      <w:r w:rsidRPr="007B62FF">
        <w:rPr>
          <w:rtl/>
        </w:rPr>
        <w:t xml:space="preserve"> 448 / 1565.</w:t>
      </w:r>
    </w:p>
    <w:p w:rsidR="0017382C" w:rsidRPr="007B62FF" w:rsidRDefault="0017382C" w:rsidP="0017382C">
      <w:pPr>
        <w:pStyle w:val="libFootnote0"/>
        <w:rPr>
          <w:rtl/>
        </w:rPr>
      </w:pPr>
      <w:r w:rsidRPr="007B62FF">
        <w:rPr>
          <w:rtl/>
        </w:rPr>
        <w:t>(7) تهذيب الأحكام 4</w:t>
      </w:r>
      <w:r w:rsidR="00527246">
        <w:rPr>
          <w:rtl/>
        </w:rPr>
        <w:t>:</w:t>
      </w:r>
      <w:r w:rsidRPr="007B62FF">
        <w:rPr>
          <w:rtl/>
        </w:rPr>
        <w:t xml:space="preserve"> 139 / 392.</w:t>
      </w:r>
    </w:p>
    <w:p w:rsidR="0017382C" w:rsidRPr="007B62FF" w:rsidRDefault="0017382C" w:rsidP="0017382C">
      <w:pPr>
        <w:pStyle w:val="libFootnote0"/>
        <w:rPr>
          <w:rtl/>
        </w:rPr>
      </w:pPr>
      <w:r w:rsidRPr="007B62FF">
        <w:rPr>
          <w:rtl/>
        </w:rPr>
        <w:t>(8) الكافي 3</w:t>
      </w:r>
      <w:r w:rsidR="00527246">
        <w:rPr>
          <w:rtl/>
        </w:rPr>
        <w:t>:</w:t>
      </w:r>
      <w:r w:rsidRPr="007B62FF">
        <w:rPr>
          <w:rtl/>
        </w:rPr>
        <w:t xml:space="preserve"> 488 / 12.</w:t>
      </w:r>
    </w:p>
    <w:p w:rsidR="0017382C" w:rsidRPr="007B62FF" w:rsidRDefault="0017382C" w:rsidP="0017382C">
      <w:pPr>
        <w:pStyle w:val="libFootnote0"/>
        <w:rPr>
          <w:rtl/>
        </w:rPr>
      </w:pPr>
      <w:r w:rsidRPr="007B62FF">
        <w:rPr>
          <w:rtl/>
        </w:rPr>
        <w:t>(9) أمالي الصدوق</w:t>
      </w:r>
      <w:r w:rsidR="00527246">
        <w:rPr>
          <w:rtl/>
        </w:rPr>
        <w:t>:</w:t>
      </w:r>
      <w:r w:rsidRPr="007B62FF">
        <w:rPr>
          <w:rtl/>
        </w:rPr>
        <w:t xml:space="preserve"> 147</w:t>
      </w:r>
      <w:r w:rsidR="00527246">
        <w:rPr>
          <w:rtl/>
        </w:rPr>
        <w:t>،</w:t>
      </w:r>
      <w:r w:rsidRPr="007B62FF">
        <w:rPr>
          <w:rtl/>
        </w:rPr>
        <w:t xml:space="preserve"> المجلس 33 حديث 1</w:t>
      </w:r>
      <w:r w:rsidR="00527246">
        <w:rPr>
          <w:rtl/>
        </w:rPr>
        <w:t>،</w:t>
      </w:r>
      <w:r w:rsidRPr="007B62FF">
        <w:rPr>
          <w:rtl/>
        </w:rPr>
        <w:t xml:space="preserve"> ولم يرد الترضي والترحم.</w:t>
      </w:r>
    </w:p>
    <w:p w:rsidR="0017382C" w:rsidRDefault="0017382C" w:rsidP="00C613E8">
      <w:pPr>
        <w:pStyle w:val="libNormal"/>
        <w:rPr>
          <w:rtl/>
        </w:rPr>
      </w:pPr>
      <w:r>
        <w:rPr>
          <w:rtl/>
        </w:rPr>
        <w:br w:type="page"/>
      </w:r>
    </w:p>
    <w:p w:rsidR="0017382C" w:rsidRDefault="0017382C" w:rsidP="00E10B1D">
      <w:pPr>
        <w:pStyle w:val="Heading3"/>
        <w:rPr>
          <w:rtl/>
        </w:rPr>
      </w:pPr>
      <w:bookmarkStart w:id="333" w:name="_Toc394921553"/>
      <w:r w:rsidRPr="004F14F2">
        <w:rPr>
          <w:rtl/>
        </w:rPr>
        <w:lastRenderedPageBreak/>
        <w:t>[2643] محمّد بن علي بن جعفر</w:t>
      </w:r>
      <w:r w:rsidR="00527246">
        <w:rPr>
          <w:rtl/>
        </w:rPr>
        <w:t>:</w:t>
      </w:r>
      <w:bookmarkEnd w:id="333"/>
    </w:p>
    <w:p w:rsidR="0017382C" w:rsidRPr="007B62FF" w:rsidRDefault="0017382C" w:rsidP="0017382C">
      <w:pPr>
        <w:pStyle w:val="libNormal"/>
        <w:rPr>
          <w:rtl/>
        </w:rPr>
      </w:pPr>
      <w:r w:rsidRPr="007B62FF">
        <w:rPr>
          <w:rtl/>
        </w:rPr>
        <w:t xml:space="preserve">ابن محمّد </w:t>
      </w:r>
      <w:r>
        <w:rPr>
          <w:rtl/>
        </w:rPr>
        <w:t>(</w:t>
      </w:r>
      <w:r w:rsidRPr="007B62FF">
        <w:rPr>
          <w:rtl/>
        </w:rPr>
        <w:t>عليهما السّلام</w:t>
      </w:r>
      <w:r>
        <w:rPr>
          <w:rtl/>
        </w:rPr>
        <w:t>)</w:t>
      </w:r>
      <w:r w:rsidRPr="007B62FF">
        <w:rPr>
          <w:rtl/>
        </w:rPr>
        <w:t xml:space="preserve"> </w:t>
      </w:r>
      <w:r w:rsidRPr="0017382C">
        <w:rPr>
          <w:rStyle w:val="libFootnotenumChar"/>
          <w:rtl/>
        </w:rPr>
        <w:t>(1)</w:t>
      </w:r>
      <w:r>
        <w:rPr>
          <w:rtl/>
        </w:rPr>
        <w:t>.</w:t>
      </w:r>
      <w:r w:rsidRPr="007B62FF">
        <w:rPr>
          <w:rtl/>
        </w:rPr>
        <w:t xml:space="preserve"> أحمد بن محمّد بن عيسى</w:t>
      </w:r>
      <w:r w:rsidR="00527246">
        <w:rPr>
          <w:rtl/>
        </w:rPr>
        <w:t>،</w:t>
      </w:r>
      <w:r w:rsidRPr="007B62FF">
        <w:rPr>
          <w:rtl/>
        </w:rPr>
        <w:t xml:space="preserve"> عن الجليل موسى ابن القاسم</w:t>
      </w:r>
      <w:r w:rsidR="00527246">
        <w:rPr>
          <w:rtl/>
        </w:rPr>
        <w:t>،</w:t>
      </w:r>
      <w:r w:rsidRPr="007B62FF">
        <w:rPr>
          <w:rtl/>
        </w:rPr>
        <w:t xml:space="preserve"> عنه</w:t>
      </w:r>
      <w:r w:rsidR="00527246">
        <w:rPr>
          <w:rtl/>
        </w:rPr>
        <w:t>،</w:t>
      </w:r>
      <w:r w:rsidRPr="007B62FF">
        <w:rPr>
          <w:rtl/>
        </w:rPr>
        <w:t xml:space="preserve"> في الكافي</w:t>
      </w:r>
      <w:r w:rsidR="00527246">
        <w:rPr>
          <w:rtl/>
        </w:rPr>
        <w:t>،</w:t>
      </w:r>
      <w:r w:rsidRPr="007B62FF">
        <w:rPr>
          <w:rtl/>
        </w:rPr>
        <w:t xml:space="preserve"> في باب النرد والشطرنج </w:t>
      </w:r>
      <w:r w:rsidRPr="0017382C">
        <w:rPr>
          <w:rStyle w:val="libFootnotenumChar"/>
          <w:rtl/>
        </w:rPr>
        <w:t>(2)</w:t>
      </w:r>
      <w:r w:rsidR="00527246">
        <w:rPr>
          <w:rtl/>
        </w:rPr>
        <w:t>،</w:t>
      </w:r>
      <w:r w:rsidRPr="007B62FF">
        <w:rPr>
          <w:rtl/>
        </w:rPr>
        <w:t xml:space="preserve"> وابنه عيسى </w:t>
      </w:r>
      <w:r w:rsidRPr="0017382C">
        <w:rPr>
          <w:rStyle w:val="libFootnotenumChar"/>
          <w:rtl/>
        </w:rPr>
        <w:t>(3)</w:t>
      </w:r>
      <w:r w:rsidR="00527246">
        <w:rPr>
          <w:rtl/>
        </w:rPr>
        <w:t>،</w:t>
      </w:r>
      <w:r w:rsidRPr="007B62FF">
        <w:rPr>
          <w:rtl/>
        </w:rPr>
        <w:t xml:space="preserve"> وموسى بن عبد الله </w:t>
      </w:r>
      <w:r w:rsidRPr="0017382C">
        <w:rPr>
          <w:rStyle w:val="libFootnotenumChar"/>
          <w:rtl/>
        </w:rPr>
        <w:t>(4)</w:t>
      </w:r>
      <w:r>
        <w:rPr>
          <w:rtl/>
        </w:rPr>
        <w:t>.</w:t>
      </w:r>
    </w:p>
    <w:p w:rsidR="0017382C" w:rsidRDefault="0017382C" w:rsidP="00E10B1D">
      <w:pPr>
        <w:pStyle w:val="Heading3"/>
        <w:rPr>
          <w:rtl/>
        </w:rPr>
      </w:pPr>
      <w:bookmarkStart w:id="334" w:name="_Toc394921554"/>
      <w:r w:rsidRPr="004F14F2">
        <w:rPr>
          <w:rtl/>
        </w:rPr>
        <w:t>[2644] محمّد بن علي بن حيّان</w:t>
      </w:r>
      <w:r w:rsidR="00527246">
        <w:rPr>
          <w:rtl/>
        </w:rPr>
        <w:t>:</w:t>
      </w:r>
      <w:bookmarkEnd w:id="334"/>
    </w:p>
    <w:p w:rsidR="0017382C" w:rsidRPr="007B62FF" w:rsidRDefault="0017382C" w:rsidP="0017382C">
      <w:pPr>
        <w:pStyle w:val="libNormal"/>
        <w:rPr>
          <w:rtl/>
        </w:rPr>
      </w:pPr>
      <w:r w:rsidRPr="007B62FF">
        <w:rPr>
          <w:rtl/>
        </w:rPr>
        <w:t>الجُعْفِيّ</w:t>
      </w:r>
      <w:r w:rsidR="00527246">
        <w:rPr>
          <w:rtl/>
        </w:rPr>
        <w:t>،</w:t>
      </w:r>
      <w:r w:rsidRPr="007B62FF">
        <w:rPr>
          <w:rtl/>
        </w:rPr>
        <w:t xml:space="preserve"> 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335" w:name="_Toc394921555"/>
      <w:r w:rsidRPr="004F14F2">
        <w:rPr>
          <w:rtl/>
        </w:rPr>
        <w:t>[2645] محمّد بن علي بن الرّبيع</w:t>
      </w:r>
      <w:r w:rsidR="00527246">
        <w:rPr>
          <w:rtl/>
        </w:rPr>
        <w:t>:</w:t>
      </w:r>
      <w:bookmarkEnd w:id="335"/>
    </w:p>
    <w:p w:rsidR="0017382C" w:rsidRPr="007B62FF" w:rsidRDefault="0017382C" w:rsidP="0017382C">
      <w:pPr>
        <w:pStyle w:val="libNormal"/>
        <w:rPr>
          <w:rtl/>
        </w:rPr>
      </w:pPr>
      <w:r w:rsidRPr="007B62FF">
        <w:rPr>
          <w:rtl/>
        </w:rPr>
        <w:t>السلمِيّ</w:t>
      </w:r>
      <w:r w:rsidR="00527246">
        <w:rPr>
          <w:rtl/>
        </w:rPr>
        <w:t>،</w:t>
      </w:r>
      <w:r w:rsidRPr="007B62FF">
        <w:rPr>
          <w:rtl/>
        </w:rPr>
        <w:t xml:space="preserve"> الكُوفِيّ</w:t>
      </w:r>
      <w:r w:rsidR="00527246">
        <w:rPr>
          <w:rtl/>
        </w:rPr>
        <w:t>،</w:t>
      </w:r>
      <w:r w:rsidRPr="007B62FF">
        <w:rPr>
          <w:rtl/>
        </w:rPr>
        <w:t xml:space="preserve"> أخو منصور بن المعتمر السلمي لُامه</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336" w:name="_Toc394921556"/>
      <w:r w:rsidRPr="004F14F2">
        <w:rPr>
          <w:rtl/>
        </w:rPr>
        <w:t>[2646] محمّد بن علي ماجِيلَوَيه</w:t>
      </w:r>
      <w:r w:rsidR="00527246">
        <w:rPr>
          <w:rtl/>
        </w:rPr>
        <w:t>:</w:t>
      </w:r>
      <w:bookmarkEnd w:id="336"/>
    </w:p>
    <w:p w:rsidR="0017382C" w:rsidRPr="007B62FF" w:rsidRDefault="0017382C" w:rsidP="0017382C">
      <w:pPr>
        <w:pStyle w:val="libNormal"/>
        <w:rPr>
          <w:rtl/>
        </w:rPr>
      </w:pPr>
      <w:r w:rsidRPr="007B62FF">
        <w:rPr>
          <w:rtl/>
        </w:rPr>
        <w:t xml:space="preserve">استظهرنا وثاقته في شرح المشيخة في </w:t>
      </w:r>
      <w:r>
        <w:rPr>
          <w:rtl/>
        </w:rPr>
        <w:t>(</w:t>
      </w:r>
      <w:r w:rsidRPr="007B62FF">
        <w:rPr>
          <w:rtl/>
        </w:rPr>
        <w:t>لبّ</w:t>
      </w:r>
      <w:r>
        <w:rPr>
          <w:rtl/>
        </w:rPr>
        <w:t>)</w:t>
      </w:r>
      <w:r w:rsidRPr="007B62FF">
        <w:rPr>
          <w:rtl/>
        </w:rPr>
        <w:t xml:space="preserve"> </w:t>
      </w:r>
      <w:r w:rsidRPr="0017382C">
        <w:rPr>
          <w:rStyle w:val="libFootnotenumChar"/>
          <w:rtl/>
        </w:rPr>
        <w:t>(7)</w:t>
      </w:r>
      <w:r>
        <w:rPr>
          <w:rtl/>
        </w:rPr>
        <w:t>.</w:t>
      </w:r>
    </w:p>
    <w:p w:rsidR="0017382C" w:rsidRPr="00E10B1D" w:rsidRDefault="0017382C" w:rsidP="0063324D">
      <w:pPr>
        <w:pStyle w:val="Heading3"/>
        <w:rPr>
          <w:rStyle w:val="Heading3Char"/>
          <w:rtl/>
        </w:rPr>
      </w:pPr>
      <w:bookmarkStart w:id="337" w:name="_Toc394921557"/>
      <w:r w:rsidRPr="00E10B1D">
        <w:rPr>
          <w:rStyle w:val="Heading3Char"/>
          <w:rtl/>
        </w:rPr>
        <w:t xml:space="preserve">[2647] محمّد بن علي بن معمّر </w:t>
      </w:r>
      <w:r w:rsidRPr="0017382C">
        <w:rPr>
          <w:rStyle w:val="libFootnotenumChar"/>
          <w:rtl/>
        </w:rPr>
        <w:t>(8)</w:t>
      </w:r>
      <w:r w:rsidR="00527246" w:rsidRPr="00E10B1D">
        <w:rPr>
          <w:rStyle w:val="Heading3Char"/>
          <w:rtl/>
        </w:rPr>
        <w:t>:</w:t>
      </w:r>
      <w:bookmarkEnd w:id="337"/>
    </w:p>
    <w:p w:rsidR="0017382C" w:rsidRPr="007B62FF" w:rsidRDefault="0017382C" w:rsidP="0017382C">
      <w:pPr>
        <w:pStyle w:val="libNormal"/>
        <w:rPr>
          <w:rtl/>
        </w:rPr>
      </w:pPr>
      <w:r w:rsidRPr="007B62FF">
        <w:rPr>
          <w:rtl/>
        </w:rPr>
        <w:t>الكُوفِيّ</w:t>
      </w:r>
      <w:r w:rsidR="00527246">
        <w:rPr>
          <w:rtl/>
        </w:rPr>
        <w:t>،</w:t>
      </w:r>
      <w:r w:rsidRPr="007B62FF">
        <w:rPr>
          <w:rtl/>
        </w:rPr>
        <w:t xml:space="preserve"> أبو الحسين</w:t>
      </w:r>
      <w:r w:rsidR="00527246">
        <w:rPr>
          <w:rtl/>
        </w:rPr>
        <w:t>،</w:t>
      </w:r>
      <w:r w:rsidRPr="007B62FF">
        <w:rPr>
          <w:rtl/>
        </w:rPr>
        <w:t xml:space="preserve"> صاحب الصبيحي</w:t>
      </w:r>
      <w:r w:rsidR="00527246">
        <w:rPr>
          <w:rtl/>
        </w:rPr>
        <w:t>،</w:t>
      </w:r>
      <w:r w:rsidRPr="007B62FF">
        <w:rPr>
          <w:rtl/>
        </w:rPr>
        <w:t xml:space="preserve"> سمع منه </w:t>
      </w:r>
      <w:r w:rsidRPr="0017382C">
        <w:rPr>
          <w:rStyle w:val="libFootnotenumChar"/>
          <w:rtl/>
        </w:rPr>
        <w:t>(9)</w:t>
      </w:r>
      <w:r w:rsidRPr="007B62FF">
        <w:rPr>
          <w:rtl/>
        </w:rPr>
        <w:t xml:space="preserve"> التلعكبري</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 xml:space="preserve">(1) كذا في الأصل والحجرية من دون الإشارة إلى صحبته للإمام </w:t>
      </w:r>
      <w:r w:rsidRPr="0017382C">
        <w:rPr>
          <w:rStyle w:val="libAlaemChar"/>
          <w:rtl/>
        </w:rPr>
        <w:t>عليه‌السلام</w:t>
      </w:r>
      <w:r w:rsidRPr="007B62FF">
        <w:rPr>
          <w:rtl/>
        </w:rPr>
        <w:t xml:space="preserve"> ولكن الشيخ الطوسي والبرقي ذكروه في رجالهما في أصحاب الإمام الرضا </w:t>
      </w:r>
      <w:r w:rsidRPr="0017382C">
        <w:rPr>
          <w:rStyle w:val="libAlaemChar"/>
          <w:rtl/>
        </w:rPr>
        <w:t>عليه‌السلام</w:t>
      </w:r>
      <w:r w:rsidR="00527246">
        <w:rPr>
          <w:rtl/>
        </w:rPr>
        <w:t>،</w:t>
      </w:r>
      <w:r w:rsidRPr="007B62FF">
        <w:rPr>
          <w:rtl/>
        </w:rPr>
        <w:t xml:space="preserve"> راجع رجال الشيخ</w:t>
      </w:r>
      <w:r w:rsidR="00527246">
        <w:rPr>
          <w:rtl/>
        </w:rPr>
        <w:t>:</w:t>
      </w:r>
      <w:r w:rsidRPr="007B62FF">
        <w:rPr>
          <w:rtl/>
        </w:rPr>
        <w:t xml:space="preserve"> 386 / 5</w:t>
      </w:r>
      <w:r w:rsidR="00527246">
        <w:rPr>
          <w:rtl/>
        </w:rPr>
        <w:t>،</w:t>
      </w:r>
      <w:r w:rsidRPr="007B62FF">
        <w:rPr>
          <w:rtl/>
        </w:rPr>
        <w:t xml:space="preserve"> 390 / 44</w:t>
      </w:r>
      <w:r w:rsidR="00527246">
        <w:rPr>
          <w:rtl/>
        </w:rPr>
        <w:t>،</w:t>
      </w:r>
      <w:r w:rsidRPr="007B62FF">
        <w:rPr>
          <w:rtl/>
        </w:rPr>
        <w:t xml:space="preserve"> ورجال البرقي</w:t>
      </w:r>
      <w:r w:rsidR="00527246">
        <w:rPr>
          <w:rtl/>
        </w:rPr>
        <w:t>:</w:t>
      </w:r>
      <w:r w:rsidRPr="007B62FF">
        <w:rPr>
          <w:rtl/>
        </w:rPr>
        <w:t xml:space="preserve"> 54.</w:t>
      </w:r>
    </w:p>
    <w:p w:rsidR="0017382C" w:rsidRPr="007B62FF" w:rsidRDefault="0017382C" w:rsidP="0017382C">
      <w:pPr>
        <w:pStyle w:val="libFootnote0"/>
        <w:rPr>
          <w:rtl/>
        </w:rPr>
      </w:pPr>
      <w:r w:rsidRPr="007B62FF">
        <w:rPr>
          <w:rtl/>
        </w:rPr>
        <w:t>(2) الكافي 6</w:t>
      </w:r>
      <w:r w:rsidR="00527246">
        <w:rPr>
          <w:rtl/>
        </w:rPr>
        <w:t>:</w:t>
      </w:r>
      <w:r w:rsidRPr="007B62FF">
        <w:rPr>
          <w:rtl/>
        </w:rPr>
        <w:t xml:space="preserve"> 437 / 14.</w:t>
      </w:r>
    </w:p>
    <w:p w:rsidR="0017382C" w:rsidRPr="007B62FF" w:rsidRDefault="0017382C" w:rsidP="0017382C">
      <w:pPr>
        <w:pStyle w:val="libFootnote0"/>
        <w:rPr>
          <w:rtl/>
        </w:rPr>
      </w:pPr>
      <w:r w:rsidRPr="007B62FF">
        <w:rPr>
          <w:rtl/>
        </w:rPr>
        <w:t>(3) أُصول الكافي 1</w:t>
      </w:r>
      <w:r w:rsidR="00527246">
        <w:rPr>
          <w:rtl/>
        </w:rPr>
        <w:t>:</w:t>
      </w:r>
      <w:r w:rsidRPr="007B62FF">
        <w:rPr>
          <w:rtl/>
        </w:rPr>
        <w:t xml:space="preserve"> 271 / 2.</w:t>
      </w:r>
    </w:p>
    <w:p w:rsidR="0017382C" w:rsidRPr="007B62FF" w:rsidRDefault="0017382C" w:rsidP="0017382C">
      <w:pPr>
        <w:pStyle w:val="libFootnote0"/>
        <w:rPr>
          <w:rtl/>
        </w:rPr>
      </w:pPr>
      <w:r w:rsidRPr="007B62FF">
        <w:rPr>
          <w:rtl/>
        </w:rPr>
        <w:t>(4) الكافي 6</w:t>
      </w:r>
      <w:r w:rsidR="00527246">
        <w:rPr>
          <w:rtl/>
        </w:rPr>
        <w:t>:</w:t>
      </w:r>
      <w:r w:rsidRPr="007B62FF">
        <w:rPr>
          <w:rtl/>
        </w:rPr>
        <w:t xml:space="preserve"> 503 / 38.</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295 / 251.</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295 / 250.</w:t>
      </w:r>
    </w:p>
    <w:p w:rsidR="0017382C" w:rsidRPr="007B62FF" w:rsidRDefault="0017382C" w:rsidP="0017382C">
      <w:pPr>
        <w:pStyle w:val="libFootnote0"/>
        <w:rPr>
          <w:rtl/>
        </w:rPr>
      </w:pPr>
      <w:r w:rsidRPr="007B62FF">
        <w:rPr>
          <w:rtl/>
        </w:rPr>
        <w:t>(7) تقدم في الجزء الرابع صحيفة</w:t>
      </w:r>
      <w:r w:rsidR="00527246">
        <w:rPr>
          <w:rtl/>
        </w:rPr>
        <w:t>:</w:t>
      </w:r>
      <w:r w:rsidRPr="007B62FF">
        <w:rPr>
          <w:rtl/>
        </w:rPr>
        <w:t xml:space="preserve"> 151</w:t>
      </w:r>
      <w:r w:rsidR="00527246">
        <w:rPr>
          <w:rtl/>
        </w:rPr>
        <w:t>،</w:t>
      </w:r>
      <w:r w:rsidRPr="007B62FF">
        <w:rPr>
          <w:rtl/>
        </w:rPr>
        <w:t xml:space="preserve"> الطريق رقم</w:t>
      </w:r>
      <w:r w:rsidR="00527246">
        <w:rPr>
          <w:rtl/>
        </w:rPr>
        <w:t>:</w:t>
      </w:r>
      <w:r w:rsidRPr="007B62FF">
        <w:rPr>
          <w:rtl/>
        </w:rPr>
        <w:t xml:space="preserve"> [32]</w:t>
      </w:r>
      <w:r>
        <w:rPr>
          <w:rtl/>
        </w:rPr>
        <w:t>.</w:t>
      </w:r>
    </w:p>
    <w:p w:rsidR="0017382C" w:rsidRPr="007B62FF" w:rsidRDefault="0017382C" w:rsidP="0017382C">
      <w:pPr>
        <w:pStyle w:val="libFootnote0"/>
        <w:rPr>
          <w:rtl/>
        </w:rPr>
      </w:pPr>
      <w:r w:rsidRPr="007B62FF">
        <w:rPr>
          <w:rtl/>
        </w:rPr>
        <w:t>(8) في حاشية الأصل وفوق الكلمة في متن الحجرية</w:t>
      </w:r>
      <w:r w:rsidR="00527246">
        <w:rPr>
          <w:rtl/>
        </w:rPr>
        <w:t>:</w:t>
      </w:r>
      <w:r w:rsidRPr="007B62FF">
        <w:rPr>
          <w:rtl/>
        </w:rPr>
        <w:t xml:space="preserve"> </w:t>
      </w:r>
      <w:r>
        <w:rPr>
          <w:rtl/>
        </w:rPr>
        <w:t>(</w:t>
      </w:r>
      <w:r w:rsidRPr="007B62FF">
        <w:rPr>
          <w:rtl/>
        </w:rPr>
        <w:t>المعمر</w:t>
      </w:r>
      <w:r>
        <w:rPr>
          <w:rtl/>
        </w:rPr>
        <w:t>)</w:t>
      </w:r>
    </w:p>
    <w:p w:rsidR="0017382C" w:rsidRPr="007B62FF" w:rsidRDefault="0017382C" w:rsidP="0017382C">
      <w:pPr>
        <w:pStyle w:val="libFootnote0"/>
        <w:rPr>
          <w:rtl/>
        </w:rPr>
      </w:pPr>
      <w:r w:rsidRPr="007B62FF">
        <w:rPr>
          <w:rtl/>
        </w:rPr>
        <w:t>(9) في الحجرية</w:t>
      </w:r>
      <w:r w:rsidR="00527246">
        <w:rPr>
          <w:rtl/>
        </w:rPr>
        <w:t>:</w:t>
      </w:r>
      <w:r w:rsidRPr="007B62FF">
        <w:rPr>
          <w:rtl/>
        </w:rPr>
        <w:t xml:space="preserve"> </w:t>
      </w:r>
      <w:r>
        <w:rPr>
          <w:rtl/>
        </w:rPr>
        <w:t>(</w:t>
      </w:r>
      <w:r w:rsidRPr="007B62FF">
        <w:rPr>
          <w:rtl/>
        </w:rPr>
        <w:t>عنه</w:t>
      </w:r>
      <w:r>
        <w:rPr>
          <w:rtl/>
        </w:rPr>
        <w:t>)</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سنة تسع وعشرين وثلاثمائة</w:t>
      </w:r>
      <w:r w:rsidR="00527246">
        <w:rPr>
          <w:rtl/>
        </w:rPr>
        <w:t>،</w:t>
      </w:r>
      <w:r w:rsidRPr="007B62FF">
        <w:rPr>
          <w:rtl/>
        </w:rPr>
        <w:t xml:space="preserve"> كذا في من لم يرو عنهم </w:t>
      </w:r>
      <w:r w:rsidRPr="0017382C">
        <w:rPr>
          <w:rStyle w:val="libAlaemChar"/>
          <w:rtl/>
        </w:rPr>
        <w:t>عليهم‌السلام</w:t>
      </w:r>
      <w:r w:rsidRPr="007B62FF">
        <w:rPr>
          <w:rtl/>
        </w:rPr>
        <w:t xml:space="preserve"> </w:t>
      </w:r>
      <w:r w:rsidRPr="0017382C">
        <w:rPr>
          <w:rStyle w:val="libFootnotenumChar"/>
          <w:rtl/>
        </w:rPr>
        <w:t>(1)</w:t>
      </w:r>
      <w:r>
        <w:rPr>
          <w:rtl/>
        </w:rPr>
        <w:t>.</w:t>
      </w:r>
      <w:r w:rsidRPr="007B62FF">
        <w:rPr>
          <w:rtl/>
        </w:rPr>
        <w:t xml:space="preserve"> وهو من مشايخ ثقة الإسلام في الكافي</w:t>
      </w:r>
      <w:r w:rsidR="00527246">
        <w:rPr>
          <w:rtl/>
        </w:rPr>
        <w:t>،</w:t>
      </w:r>
      <w:r w:rsidRPr="007B62FF">
        <w:rPr>
          <w:rtl/>
        </w:rPr>
        <w:t xml:space="preserve"> روى عنه في الروضة خطبة الوسيلة </w:t>
      </w:r>
      <w:r w:rsidRPr="0017382C">
        <w:rPr>
          <w:rStyle w:val="libFootnotenumChar"/>
          <w:rtl/>
        </w:rPr>
        <w:t>(2)</w:t>
      </w:r>
      <w:r w:rsidR="00527246">
        <w:rPr>
          <w:rtl/>
        </w:rPr>
        <w:t>،</w:t>
      </w:r>
      <w:r w:rsidRPr="007B62FF">
        <w:rPr>
          <w:rtl/>
        </w:rPr>
        <w:t xml:space="preserve"> وخطبة اخرى بعدها </w:t>
      </w:r>
      <w:r w:rsidRPr="0017382C">
        <w:rPr>
          <w:rStyle w:val="libFootnotenumChar"/>
          <w:rtl/>
        </w:rPr>
        <w:t>(3)</w:t>
      </w:r>
      <w:r>
        <w:rPr>
          <w:rtl/>
        </w:rPr>
        <w:t>.</w:t>
      </w:r>
    </w:p>
    <w:p w:rsidR="0017382C" w:rsidRDefault="0017382C" w:rsidP="00E10B1D">
      <w:pPr>
        <w:pStyle w:val="Heading3"/>
        <w:rPr>
          <w:rtl/>
        </w:rPr>
      </w:pPr>
      <w:bookmarkStart w:id="338" w:name="_Toc394921558"/>
      <w:r w:rsidRPr="004F14F2">
        <w:rPr>
          <w:rtl/>
        </w:rPr>
        <w:t>[2648] محمّد بن علي بن نَجِيح</w:t>
      </w:r>
      <w:r w:rsidR="00527246">
        <w:rPr>
          <w:rtl/>
        </w:rPr>
        <w:t>:</w:t>
      </w:r>
      <w:bookmarkEnd w:id="338"/>
    </w:p>
    <w:p w:rsidR="0017382C" w:rsidRPr="007B62FF" w:rsidRDefault="0017382C" w:rsidP="0017382C">
      <w:pPr>
        <w:pStyle w:val="libNormal"/>
        <w:rPr>
          <w:rtl/>
        </w:rPr>
      </w:pPr>
      <w:r w:rsidRPr="007B62FF">
        <w:rPr>
          <w:rtl/>
        </w:rPr>
        <w:t>الجُعْفِيّ</w:t>
      </w:r>
      <w:r w:rsidR="00527246">
        <w:rPr>
          <w:rtl/>
        </w:rPr>
        <w:t>،</w:t>
      </w:r>
      <w:r w:rsidRPr="007B62FF">
        <w:rPr>
          <w:rtl/>
        </w:rPr>
        <w:t xml:space="preserve"> مولاهم</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Pr="00E10B1D" w:rsidRDefault="0017382C" w:rsidP="0063324D">
      <w:pPr>
        <w:pStyle w:val="Heading3"/>
        <w:rPr>
          <w:rStyle w:val="Heading3Char"/>
          <w:rtl/>
        </w:rPr>
      </w:pPr>
      <w:bookmarkStart w:id="339" w:name="_Toc394921559"/>
      <w:r w:rsidRPr="00E10B1D">
        <w:rPr>
          <w:rStyle w:val="Heading3Char"/>
          <w:rtl/>
        </w:rPr>
        <w:t xml:space="preserve">[2649] محمّد بن عمّار </w:t>
      </w:r>
      <w:r w:rsidRPr="0017382C">
        <w:rPr>
          <w:rStyle w:val="libFootnotenumChar"/>
          <w:rtl/>
        </w:rPr>
        <w:t>(5)</w:t>
      </w:r>
      <w:r w:rsidRPr="00E10B1D">
        <w:rPr>
          <w:rStyle w:val="Heading3Char"/>
          <w:rtl/>
        </w:rPr>
        <w:t xml:space="preserve"> الذُّهَلِيّ</w:t>
      </w:r>
      <w:r w:rsidR="00527246" w:rsidRPr="00E10B1D">
        <w:rPr>
          <w:rStyle w:val="Heading3Char"/>
          <w:rtl/>
        </w:rPr>
        <w:t>:</w:t>
      </w:r>
      <w:bookmarkEnd w:id="339"/>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340" w:name="_Toc394921560"/>
      <w:r w:rsidRPr="004F14F2">
        <w:rPr>
          <w:rtl/>
        </w:rPr>
        <w:t>[2650] محمّد بن عمرو الرّاشِدِيّ</w:t>
      </w:r>
      <w:r w:rsidR="00527246">
        <w:rPr>
          <w:rtl/>
        </w:rPr>
        <w:t>:</w:t>
      </w:r>
      <w:bookmarkEnd w:id="340"/>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341" w:name="_Toc394921561"/>
      <w:r w:rsidRPr="004F14F2">
        <w:rPr>
          <w:rtl/>
        </w:rPr>
        <w:t>[2651] محمّد بن عمرو بن مُهاجر</w:t>
      </w:r>
      <w:r w:rsidR="00527246">
        <w:rPr>
          <w:rtl/>
        </w:rPr>
        <w:t>:</w:t>
      </w:r>
      <w:bookmarkEnd w:id="341"/>
    </w:p>
    <w:p w:rsidR="0017382C" w:rsidRPr="007B62FF" w:rsidRDefault="0017382C" w:rsidP="0017382C">
      <w:pPr>
        <w:pStyle w:val="libNormal"/>
        <w:rPr>
          <w:rtl/>
        </w:rPr>
      </w:pPr>
      <w:r w:rsidRPr="007B62FF">
        <w:rPr>
          <w:rtl/>
        </w:rPr>
        <w:t>الحَضْرَمِيّ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Default="0017382C" w:rsidP="00E10B1D">
      <w:pPr>
        <w:pStyle w:val="Heading3"/>
        <w:rPr>
          <w:rtl/>
        </w:rPr>
      </w:pPr>
      <w:bookmarkStart w:id="342" w:name="_Toc394921562"/>
      <w:r w:rsidRPr="004F14F2">
        <w:rPr>
          <w:rtl/>
        </w:rPr>
        <w:t>[2652] محمّد بن عُمر السّاباطي</w:t>
      </w:r>
      <w:r w:rsidR="00527246">
        <w:rPr>
          <w:rtl/>
        </w:rPr>
        <w:t>:</w:t>
      </w:r>
      <w:bookmarkEnd w:id="342"/>
    </w:p>
    <w:p w:rsidR="0017382C" w:rsidRPr="007B62FF" w:rsidRDefault="0017382C" w:rsidP="0017382C">
      <w:pPr>
        <w:pStyle w:val="libNormal"/>
        <w:rPr>
          <w:rtl/>
        </w:rPr>
      </w:pPr>
      <w:r w:rsidRPr="007B62FF">
        <w:rPr>
          <w:rtl/>
        </w:rPr>
        <w:t>عنه</w:t>
      </w:r>
      <w:r w:rsidR="00527246">
        <w:rPr>
          <w:rtl/>
        </w:rPr>
        <w:t>:</w:t>
      </w:r>
      <w:r w:rsidRPr="007B62FF">
        <w:rPr>
          <w:rtl/>
        </w:rPr>
        <w:t xml:space="preserve"> أحمد بن محمّد بن أبي نصر</w:t>
      </w:r>
      <w:r w:rsidR="00527246">
        <w:rPr>
          <w:rtl/>
        </w:rPr>
        <w:t>،</w:t>
      </w:r>
      <w:r w:rsidRPr="007B62FF">
        <w:rPr>
          <w:rtl/>
        </w:rPr>
        <w:t xml:space="preserve"> في التهذيب</w:t>
      </w:r>
      <w:r w:rsidR="00527246">
        <w:rPr>
          <w:rtl/>
        </w:rPr>
        <w:t>،</w:t>
      </w:r>
      <w:r w:rsidRPr="007B62FF">
        <w:rPr>
          <w:rtl/>
        </w:rPr>
        <w:t xml:space="preserve"> في باب عدد النساء </w:t>
      </w:r>
      <w:r w:rsidRPr="0017382C">
        <w:rPr>
          <w:rStyle w:val="libFootnotenumChar"/>
          <w:rtl/>
        </w:rPr>
        <w:t>(9)</w:t>
      </w:r>
      <w:r w:rsidR="00527246">
        <w:rPr>
          <w:rtl/>
        </w:rPr>
        <w:t>،</w:t>
      </w:r>
      <w:r w:rsidRPr="007B62FF">
        <w:rPr>
          <w:rtl/>
        </w:rPr>
        <w:t xml:space="preserve"> وعمرو بن سعيد المدائني مكرّراً </w:t>
      </w:r>
      <w:r w:rsidRPr="0017382C">
        <w:rPr>
          <w:rStyle w:val="libFootnotenumChar"/>
          <w:rtl/>
        </w:rPr>
        <w:t>(10)</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500 / 60.</w:t>
      </w:r>
    </w:p>
    <w:p w:rsidR="0017382C" w:rsidRPr="007B62FF" w:rsidRDefault="0017382C" w:rsidP="0017382C">
      <w:pPr>
        <w:pStyle w:val="libFootnote0"/>
        <w:rPr>
          <w:rtl/>
        </w:rPr>
      </w:pPr>
      <w:r w:rsidRPr="007B62FF">
        <w:rPr>
          <w:rtl/>
        </w:rPr>
        <w:t>(2) الكافي 8</w:t>
      </w:r>
      <w:r w:rsidR="00527246">
        <w:rPr>
          <w:rtl/>
        </w:rPr>
        <w:t>:</w:t>
      </w:r>
      <w:r w:rsidRPr="007B62FF">
        <w:rPr>
          <w:rtl/>
        </w:rPr>
        <w:t xml:space="preserve"> 18 / 4.</w:t>
      </w:r>
    </w:p>
    <w:p w:rsidR="0017382C" w:rsidRPr="007B62FF" w:rsidRDefault="0017382C" w:rsidP="0017382C">
      <w:pPr>
        <w:pStyle w:val="libFootnote0"/>
        <w:rPr>
          <w:rtl/>
        </w:rPr>
      </w:pPr>
      <w:r w:rsidRPr="007B62FF">
        <w:rPr>
          <w:rtl/>
        </w:rPr>
        <w:t>(3) الكافي 8</w:t>
      </w:r>
      <w:r w:rsidR="00527246">
        <w:rPr>
          <w:rtl/>
        </w:rPr>
        <w:t>:</w:t>
      </w:r>
      <w:r w:rsidRPr="007B62FF">
        <w:rPr>
          <w:rtl/>
        </w:rPr>
        <w:t xml:space="preserve"> 31 / 5.</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295 / 252.</w:t>
      </w:r>
    </w:p>
    <w:p w:rsidR="0017382C" w:rsidRPr="007B62FF" w:rsidRDefault="0017382C" w:rsidP="0017382C">
      <w:pPr>
        <w:pStyle w:val="libFootnote0"/>
        <w:rPr>
          <w:rtl/>
        </w:rPr>
      </w:pPr>
      <w:r w:rsidRPr="007B62FF">
        <w:rPr>
          <w:rtl/>
        </w:rPr>
        <w:t>(5) في الأصل والحجرية</w:t>
      </w:r>
      <w:r w:rsidR="00527246">
        <w:rPr>
          <w:rtl/>
        </w:rPr>
        <w:t>:</w:t>
      </w:r>
      <w:r w:rsidRPr="007B62FF">
        <w:rPr>
          <w:rtl/>
        </w:rPr>
        <w:t xml:space="preserve"> عمارة نسخة بدل.</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295 / 238.</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296 / 262.</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295 / 248.</w:t>
      </w:r>
    </w:p>
    <w:p w:rsidR="0017382C" w:rsidRPr="007B62FF" w:rsidRDefault="0017382C" w:rsidP="0017382C">
      <w:pPr>
        <w:pStyle w:val="libFootnote0"/>
        <w:rPr>
          <w:rtl/>
        </w:rPr>
      </w:pPr>
      <w:r w:rsidRPr="007B62FF">
        <w:rPr>
          <w:rtl/>
        </w:rPr>
        <w:t>(9) تهذيب الأحكام 8</w:t>
      </w:r>
      <w:r w:rsidR="00527246">
        <w:rPr>
          <w:rtl/>
        </w:rPr>
        <w:t>:</w:t>
      </w:r>
      <w:r w:rsidRPr="007B62FF">
        <w:rPr>
          <w:rtl/>
        </w:rPr>
        <w:t xml:space="preserve"> 144 / 497.</w:t>
      </w:r>
    </w:p>
    <w:p w:rsidR="0017382C" w:rsidRPr="007B62FF" w:rsidRDefault="0017382C" w:rsidP="0017382C">
      <w:pPr>
        <w:pStyle w:val="libFootnote0"/>
        <w:rPr>
          <w:rtl/>
        </w:rPr>
      </w:pPr>
      <w:r w:rsidRPr="007B62FF">
        <w:rPr>
          <w:rtl/>
        </w:rPr>
        <w:t>(10) تهذيب الأحكام 9</w:t>
      </w:r>
      <w:r w:rsidR="00527246">
        <w:rPr>
          <w:rtl/>
        </w:rPr>
        <w:t>:</w:t>
      </w:r>
      <w:r w:rsidRPr="007B62FF">
        <w:rPr>
          <w:rtl/>
        </w:rPr>
        <w:t xml:space="preserve"> 231 / 904</w:t>
      </w:r>
      <w:r w:rsidR="00527246">
        <w:rPr>
          <w:rtl/>
        </w:rPr>
        <w:t>،</w:t>
      </w:r>
      <w:r w:rsidRPr="007B62FF">
        <w:rPr>
          <w:rtl/>
        </w:rPr>
        <w:t xml:space="preserve"> الفقيه 4</w:t>
      </w:r>
      <w:r w:rsidR="00527246">
        <w:rPr>
          <w:rtl/>
        </w:rPr>
        <w:t>:</w:t>
      </w:r>
      <w:r w:rsidRPr="007B62FF">
        <w:rPr>
          <w:rtl/>
        </w:rPr>
        <w:t xml:space="preserve"> 156 / 540.</w:t>
      </w:r>
    </w:p>
    <w:p w:rsidR="0017382C" w:rsidRDefault="0017382C" w:rsidP="00C613E8">
      <w:pPr>
        <w:pStyle w:val="libNormal"/>
        <w:rPr>
          <w:rtl/>
        </w:rPr>
      </w:pPr>
      <w:r>
        <w:rPr>
          <w:rtl/>
        </w:rPr>
        <w:br w:type="page"/>
      </w:r>
    </w:p>
    <w:p w:rsidR="0017382C" w:rsidRDefault="0017382C" w:rsidP="00E10B1D">
      <w:pPr>
        <w:pStyle w:val="Heading3"/>
        <w:rPr>
          <w:rtl/>
        </w:rPr>
      </w:pPr>
      <w:bookmarkStart w:id="343" w:name="_Toc394921563"/>
      <w:r w:rsidRPr="004F14F2">
        <w:rPr>
          <w:rtl/>
        </w:rPr>
        <w:lastRenderedPageBreak/>
        <w:t>[2653] محمّد بن عمر بن سُوَيد</w:t>
      </w:r>
      <w:r w:rsidR="00527246">
        <w:rPr>
          <w:rtl/>
        </w:rPr>
        <w:t>:</w:t>
      </w:r>
      <w:bookmarkEnd w:id="343"/>
    </w:p>
    <w:p w:rsidR="0017382C" w:rsidRPr="007B62FF" w:rsidRDefault="0017382C" w:rsidP="0017382C">
      <w:pPr>
        <w:pStyle w:val="libNormal"/>
        <w:rPr>
          <w:rtl/>
        </w:rPr>
      </w:pPr>
      <w:r w:rsidRPr="007B62FF">
        <w:rPr>
          <w:rtl/>
        </w:rPr>
        <w:t>العِجْلِيّ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344" w:name="_Toc394921564"/>
      <w:r w:rsidRPr="004F14F2">
        <w:rPr>
          <w:rtl/>
        </w:rPr>
        <w:t>[2654] محمّد بن عمر الطّائي</w:t>
      </w:r>
      <w:r w:rsidR="00527246">
        <w:rPr>
          <w:rtl/>
        </w:rPr>
        <w:t>:</w:t>
      </w:r>
      <w:bookmarkEnd w:id="344"/>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345" w:name="_Toc394921565"/>
      <w:r w:rsidRPr="004F14F2">
        <w:rPr>
          <w:rtl/>
        </w:rPr>
        <w:t>[2655] محمّد بن عمر بن عُبَيد</w:t>
      </w:r>
      <w:r w:rsidR="00527246">
        <w:rPr>
          <w:rtl/>
        </w:rPr>
        <w:t>:</w:t>
      </w:r>
      <w:bookmarkEnd w:id="345"/>
    </w:p>
    <w:p w:rsidR="0017382C" w:rsidRPr="007B62FF" w:rsidRDefault="0017382C" w:rsidP="0017382C">
      <w:pPr>
        <w:pStyle w:val="libNormal"/>
        <w:rPr>
          <w:rtl/>
        </w:rPr>
      </w:pPr>
      <w:r w:rsidRPr="007B62FF">
        <w:rPr>
          <w:rtl/>
        </w:rPr>
        <w:t>الأنصاري</w:t>
      </w:r>
      <w:r w:rsidR="00527246">
        <w:rPr>
          <w:rtl/>
        </w:rPr>
        <w:t>،</w:t>
      </w:r>
      <w:r w:rsidRPr="007B62FF">
        <w:rPr>
          <w:rtl/>
        </w:rPr>
        <w:t xml:space="preserve"> العطّار</w:t>
      </w:r>
      <w:r w:rsidR="00527246">
        <w:rPr>
          <w:rtl/>
        </w:rPr>
        <w:t>،</w:t>
      </w:r>
      <w:r w:rsidRPr="007B62FF">
        <w:rPr>
          <w:rtl/>
        </w:rPr>
        <w:t xml:space="preserve"> الكُوفِيّ</w:t>
      </w:r>
      <w:r w:rsidR="00527246">
        <w:rPr>
          <w:rtl/>
        </w:rPr>
        <w:t>،</w:t>
      </w:r>
      <w:r w:rsidRPr="007B62FF">
        <w:rPr>
          <w:rtl/>
        </w:rPr>
        <w:t xml:space="preserve"> مولاهم</w:t>
      </w:r>
      <w:r w:rsidR="00527246">
        <w:rPr>
          <w:rtl/>
        </w:rPr>
        <w:t>،</w:t>
      </w:r>
      <w:r w:rsidRPr="007B62FF">
        <w:rPr>
          <w:rtl/>
        </w:rPr>
        <w:t xml:space="preserve"> وهو ابن أبي حفص</w:t>
      </w:r>
      <w:r w:rsidR="00527246">
        <w:rPr>
          <w:rtl/>
        </w:rPr>
        <w:t>،</w:t>
      </w:r>
      <w:r w:rsidRPr="007B62FF">
        <w:rPr>
          <w:rtl/>
        </w:rPr>
        <w:t xml:space="preserve"> أسْنَدَ عَنْهُ</w:t>
      </w:r>
      <w:r w:rsidR="00527246">
        <w:rPr>
          <w:rtl/>
        </w:rPr>
        <w:t>،</w:t>
      </w:r>
      <w:r w:rsidRPr="007B62FF">
        <w:rPr>
          <w:rtl/>
        </w:rPr>
        <w:t xml:space="preserve"> وقيل إنّه كان </w:t>
      </w:r>
      <w:r>
        <w:rPr>
          <w:rtl/>
        </w:rPr>
        <w:t>[</w:t>
      </w:r>
      <w:r w:rsidRPr="007B62FF">
        <w:rPr>
          <w:rtl/>
        </w:rPr>
        <w:t xml:space="preserve">يعد </w:t>
      </w:r>
      <w:r w:rsidRPr="0017382C">
        <w:rPr>
          <w:rStyle w:val="libFootnotenumChar"/>
          <w:rtl/>
        </w:rPr>
        <w:t>(3)</w:t>
      </w:r>
      <w:r>
        <w:rPr>
          <w:rtl/>
        </w:rPr>
        <w:t>]</w:t>
      </w:r>
      <w:r w:rsidRPr="007B62FF">
        <w:rPr>
          <w:rtl/>
        </w:rPr>
        <w:t xml:space="preserve"> بألف رجل</w:t>
      </w:r>
      <w:r w:rsidR="00527246">
        <w:rPr>
          <w:rtl/>
        </w:rPr>
        <w:t>،</w:t>
      </w:r>
      <w:r w:rsidRPr="007B62FF">
        <w:rPr>
          <w:rtl/>
        </w:rPr>
        <w:t xml:space="preserve"> مات سنة ستة وسبعين ومائة </w:t>
      </w:r>
      <w:r w:rsidRPr="0017382C">
        <w:rPr>
          <w:rStyle w:val="libFootnotenumChar"/>
          <w:rtl/>
        </w:rPr>
        <w:t>(4)</w:t>
      </w:r>
      <w:r>
        <w:rPr>
          <w:rtl/>
        </w:rPr>
        <w:t>.</w:t>
      </w:r>
    </w:p>
    <w:p w:rsidR="0017382C" w:rsidRDefault="0017382C" w:rsidP="00E10B1D">
      <w:pPr>
        <w:pStyle w:val="Heading3"/>
        <w:rPr>
          <w:rtl/>
        </w:rPr>
      </w:pPr>
      <w:bookmarkStart w:id="346" w:name="_Toc394921566"/>
      <w:r w:rsidRPr="004F14F2">
        <w:rPr>
          <w:rtl/>
        </w:rPr>
        <w:t>[2656] محمّد بن عمر بن علي</w:t>
      </w:r>
      <w:r w:rsidR="00527246">
        <w:rPr>
          <w:rtl/>
        </w:rPr>
        <w:t>:</w:t>
      </w:r>
      <w:bookmarkEnd w:id="346"/>
    </w:p>
    <w:p w:rsidR="0017382C" w:rsidRPr="007B62FF" w:rsidRDefault="0017382C" w:rsidP="0017382C">
      <w:pPr>
        <w:pStyle w:val="libNormal"/>
        <w:rPr>
          <w:rtl/>
        </w:rPr>
      </w:pPr>
      <w:r w:rsidRPr="007B62FF">
        <w:rPr>
          <w:rtl/>
        </w:rPr>
        <w:t xml:space="preserve">ابن أبي طالب </w:t>
      </w:r>
      <w:r w:rsidRPr="0017382C">
        <w:rPr>
          <w:rStyle w:val="libAlaemChar"/>
          <w:rtl/>
        </w:rPr>
        <w:t>عليه‌السلام</w:t>
      </w:r>
      <w:r w:rsidR="00527246">
        <w:rPr>
          <w:rtl/>
        </w:rPr>
        <w:t>،</w:t>
      </w:r>
      <w:r w:rsidRPr="007B62FF">
        <w:rPr>
          <w:rtl/>
        </w:rPr>
        <w:t xml:space="preserve"> أبو عبد الله المدني</w:t>
      </w:r>
      <w:r w:rsidR="00527246">
        <w:rPr>
          <w:rtl/>
        </w:rPr>
        <w:t>،</w:t>
      </w:r>
      <w:r w:rsidRPr="007B62FF">
        <w:rPr>
          <w:rtl/>
        </w:rPr>
        <w:t xml:space="preserve"> قتل سنة خمس وأربعين </w:t>
      </w:r>
      <w:r>
        <w:rPr>
          <w:rtl/>
        </w:rPr>
        <w:t>[</w:t>
      </w:r>
      <w:r w:rsidRPr="007B62FF">
        <w:rPr>
          <w:rtl/>
        </w:rPr>
        <w:t xml:space="preserve">ومائة </w:t>
      </w:r>
      <w:r w:rsidRPr="0017382C">
        <w:rPr>
          <w:rStyle w:val="libFootnotenumChar"/>
          <w:rtl/>
        </w:rPr>
        <w:t>(5)</w:t>
      </w:r>
      <w:r>
        <w:rPr>
          <w:rtl/>
        </w:rPr>
        <w:t>]</w:t>
      </w:r>
      <w:r w:rsidRPr="007B62FF">
        <w:rPr>
          <w:rtl/>
        </w:rPr>
        <w:t xml:space="preserve"> بالمدينة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347" w:name="_Toc394921567"/>
      <w:r w:rsidRPr="004F14F2">
        <w:rPr>
          <w:rtl/>
        </w:rPr>
        <w:t>[2657] محمّد بن عمر بن علي</w:t>
      </w:r>
      <w:r w:rsidR="00527246">
        <w:rPr>
          <w:rtl/>
        </w:rPr>
        <w:t>:</w:t>
      </w:r>
      <w:bookmarkEnd w:id="347"/>
    </w:p>
    <w:p w:rsidR="0017382C" w:rsidRPr="007B62FF" w:rsidRDefault="0017382C" w:rsidP="0017382C">
      <w:pPr>
        <w:pStyle w:val="libNormal"/>
        <w:rPr>
          <w:rtl/>
        </w:rPr>
      </w:pPr>
      <w:r w:rsidRPr="007B62FF">
        <w:rPr>
          <w:rtl/>
        </w:rPr>
        <w:t xml:space="preserve">ابن الحسين بن علي بن أبي طالب </w:t>
      </w:r>
      <w:r w:rsidRPr="0017382C">
        <w:rPr>
          <w:rStyle w:val="libAlaemChar"/>
          <w:rtl/>
        </w:rPr>
        <w:t>عليهم‌السلام</w:t>
      </w:r>
      <w:r w:rsidR="00527246">
        <w:rPr>
          <w:rtl/>
        </w:rPr>
        <w:t>،</w:t>
      </w:r>
      <w:r w:rsidRPr="007B62FF">
        <w:rPr>
          <w:rtl/>
        </w:rPr>
        <w:t xml:space="preserve"> الهاشمي</w:t>
      </w:r>
      <w:r w:rsidR="00527246">
        <w:rPr>
          <w:rtl/>
        </w:rPr>
        <w:t>،</w:t>
      </w:r>
      <w:r w:rsidRPr="007B62FF">
        <w:rPr>
          <w:rtl/>
        </w:rPr>
        <w:t xml:space="preserve"> المدني</w:t>
      </w:r>
      <w:r w:rsidR="00527246">
        <w:rPr>
          <w:rtl/>
        </w:rPr>
        <w:t>،</w:t>
      </w:r>
      <w:r w:rsidRPr="007B62FF">
        <w:rPr>
          <w:rtl/>
        </w:rPr>
        <w:t xml:space="preserve"> أَسْنَدَ عَنْهُ</w:t>
      </w:r>
      <w:r w:rsidR="00527246">
        <w:rPr>
          <w:rtl/>
        </w:rPr>
        <w:t>،</w:t>
      </w:r>
      <w:r w:rsidRPr="007B62FF">
        <w:rPr>
          <w:rtl/>
        </w:rPr>
        <w:t xml:space="preserve"> مات سنة إحدى وسبعين ومائة</w:t>
      </w:r>
      <w:r w:rsidR="00527246">
        <w:rPr>
          <w:rtl/>
        </w:rPr>
        <w:t>،</w:t>
      </w:r>
      <w:r w:rsidRPr="007B62FF">
        <w:rPr>
          <w:rtl/>
        </w:rPr>
        <w:t xml:space="preserve"> وله أربع وستون سنة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295 / 253.</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296 / 264.</w:t>
      </w:r>
    </w:p>
    <w:p w:rsidR="0017382C" w:rsidRPr="007B62FF" w:rsidRDefault="0017382C" w:rsidP="0017382C">
      <w:pPr>
        <w:pStyle w:val="libFootnote0"/>
        <w:rPr>
          <w:rtl/>
        </w:rPr>
      </w:pPr>
      <w:r w:rsidRPr="007B62FF">
        <w:rPr>
          <w:rtl/>
        </w:rPr>
        <w:t>(3) في الأصل والحجرية</w:t>
      </w:r>
      <w:r w:rsidR="00527246">
        <w:rPr>
          <w:rtl/>
        </w:rPr>
        <w:t>:</w:t>
      </w:r>
      <w:r w:rsidRPr="007B62FF">
        <w:rPr>
          <w:rtl/>
        </w:rPr>
        <w:t xml:space="preserve"> </w:t>
      </w:r>
      <w:r>
        <w:rPr>
          <w:rtl/>
        </w:rPr>
        <w:t>(</w:t>
      </w:r>
      <w:r w:rsidRPr="007B62FF">
        <w:rPr>
          <w:rtl/>
        </w:rPr>
        <w:t>يعدل</w:t>
      </w:r>
      <w:r>
        <w:rPr>
          <w:rtl/>
        </w:rPr>
        <w:t>)</w:t>
      </w:r>
      <w:r w:rsidRPr="007B62FF">
        <w:rPr>
          <w:rtl/>
        </w:rPr>
        <w:t xml:space="preserve"> وما بين المعقوفتين أثبتناه من المصدر.</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296 / 254.</w:t>
      </w:r>
    </w:p>
    <w:p w:rsidR="0017382C" w:rsidRPr="007B62FF" w:rsidRDefault="0017382C" w:rsidP="0017382C">
      <w:pPr>
        <w:pStyle w:val="libFootnote0"/>
        <w:rPr>
          <w:rtl/>
        </w:rPr>
      </w:pPr>
      <w:r w:rsidRPr="007B62FF">
        <w:rPr>
          <w:rtl/>
        </w:rPr>
        <w:t>(5) ما بين المعقوفتين لم يرد في الأصل والحجرية وأثبتناه من المصدر.</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279 / 1.</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279 / 2.</w:t>
      </w:r>
    </w:p>
    <w:p w:rsidR="0017382C" w:rsidRDefault="0017382C" w:rsidP="00C613E8">
      <w:pPr>
        <w:pStyle w:val="libNormal"/>
        <w:rPr>
          <w:rtl/>
        </w:rPr>
      </w:pPr>
      <w:r>
        <w:rPr>
          <w:rtl/>
        </w:rPr>
        <w:br w:type="page"/>
      </w:r>
    </w:p>
    <w:p w:rsidR="0017382C" w:rsidRDefault="0017382C" w:rsidP="00E10B1D">
      <w:pPr>
        <w:pStyle w:val="Heading3"/>
        <w:rPr>
          <w:rtl/>
        </w:rPr>
      </w:pPr>
      <w:bookmarkStart w:id="348" w:name="_Toc394921568"/>
      <w:r w:rsidRPr="004F14F2">
        <w:rPr>
          <w:rtl/>
        </w:rPr>
        <w:lastRenderedPageBreak/>
        <w:t>[2658] محمّد بن عِمْران البَجَلِيّ</w:t>
      </w:r>
      <w:r w:rsidR="00527246">
        <w:rPr>
          <w:rtl/>
        </w:rPr>
        <w:t>:</w:t>
      </w:r>
      <w:bookmarkEnd w:id="348"/>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349" w:name="_Toc394921569"/>
      <w:r w:rsidRPr="004F14F2">
        <w:rPr>
          <w:rtl/>
        </w:rPr>
        <w:t>[2659] محمّد بن عِمْران العِجْلِيّ</w:t>
      </w:r>
      <w:r w:rsidR="00527246">
        <w:rPr>
          <w:rtl/>
        </w:rPr>
        <w:t>:</w:t>
      </w:r>
      <w:bookmarkEnd w:id="349"/>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(2)</w:t>
      </w:r>
      <w:r w:rsidR="00527246">
        <w:rPr>
          <w:rtl/>
        </w:rPr>
        <w:t>،</w:t>
      </w:r>
      <w:r w:rsidRPr="007B62FF">
        <w:rPr>
          <w:rtl/>
        </w:rPr>
        <w:t xml:space="preserve"> وهو صاحب كتاب معتمد في مشيخة الفقيه</w:t>
      </w:r>
      <w:r w:rsidR="00527246">
        <w:rPr>
          <w:rtl/>
        </w:rPr>
        <w:t>،</w:t>
      </w:r>
      <w:r w:rsidRPr="007B62FF">
        <w:rPr>
          <w:rtl/>
        </w:rPr>
        <w:t xml:space="preserve"> يرويه عنه ابن أبي عمير </w:t>
      </w:r>
      <w:r w:rsidRPr="0017382C">
        <w:rPr>
          <w:rStyle w:val="libFootnotenumChar"/>
          <w:rtl/>
        </w:rPr>
        <w:t>(3)</w:t>
      </w:r>
      <w:r>
        <w:rPr>
          <w:rtl/>
        </w:rPr>
        <w:t>.</w:t>
      </w:r>
    </w:p>
    <w:p w:rsidR="0017382C" w:rsidRDefault="0017382C" w:rsidP="00E10B1D">
      <w:pPr>
        <w:pStyle w:val="Heading3"/>
        <w:rPr>
          <w:rtl/>
        </w:rPr>
      </w:pPr>
      <w:bookmarkStart w:id="350" w:name="_Toc394921570"/>
      <w:r w:rsidRPr="004F14F2">
        <w:rPr>
          <w:rtl/>
        </w:rPr>
        <w:t>[2660] محمّد بن عِمْران الكِنْدِيّ</w:t>
      </w:r>
      <w:r w:rsidR="00527246">
        <w:rPr>
          <w:rtl/>
        </w:rPr>
        <w:t>:</w:t>
      </w:r>
      <w:bookmarkEnd w:id="350"/>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(4)</w:t>
      </w:r>
    </w:p>
    <w:p w:rsidR="0017382C" w:rsidRDefault="0017382C" w:rsidP="00E10B1D">
      <w:pPr>
        <w:pStyle w:val="Heading3"/>
        <w:rPr>
          <w:rtl/>
        </w:rPr>
      </w:pPr>
      <w:bookmarkStart w:id="351" w:name="_Toc394921571"/>
      <w:r w:rsidRPr="004F14F2">
        <w:rPr>
          <w:rtl/>
        </w:rPr>
        <w:t>[2661] محمّد بن عِمْران ا</w:t>
      </w:r>
      <w:r w:rsidR="00E10B1D">
        <w:rPr>
          <w:rtl/>
        </w:rPr>
        <w:t>لمـَ</w:t>
      </w:r>
      <w:r w:rsidRPr="004F14F2">
        <w:rPr>
          <w:rtl/>
        </w:rPr>
        <w:t>دَنِيّ</w:t>
      </w:r>
      <w:r w:rsidR="00527246">
        <w:rPr>
          <w:rtl/>
        </w:rPr>
        <w:t>:</w:t>
      </w:r>
      <w:bookmarkEnd w:id="351"/>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352" w:name="_Toc394921572"/>
      <w:r w:rsidRPr="004F14F2">
        <w:rPr>
          <w:rtl/>
        </w:rPr>
        <w:t>[2662] محمّد بن عِمْران</w:t>
      </w:r>
      <w:r w:rsidR="00527246">
        <w:rPr>
          <w:rtl/>
        </w:rPr>
        <w:t>:</w:t>
      </w:r>
      <w:bookmarkEnd w:id="352"/>
    </w:p>
    <w:p w:rsidR="0017382C" w:rsidRPr="007B62FF" w:rsidRDefault="0017382C" w:rsidP="0017382C">
      <w:pPr>
        <w:pStyle w:val="libNormal"/>
        <w:rPr>
          <w:rtl/>
        </w:rPr>
      </w:pPr>
      <w:r w:rsidRPr="007B62FF">
        <w:rPr>
          <w:rtl/>
        </w:rPr>
        <w:t>مولى أم هاني بنت أبي طالب</w:t>
      </w:r>
      <w:r w:rsidR="00527246">
        <w:rPr>
          <w:rtl/>
        </w:rPr>
        <w:t>،</w:t>
      </w:r>
      <w:r w:rsidRPr="007B62FF">
        <w:rPr>
          <w:rtl/>
        </w:rPr>
        <w:t xml:space="preserve"> يقال لها</w:t>
      </w:r>
      <w:r w:rsidR="00527246">
        <w:rPr>
          <w:rtl/>
        </w:rPr>
        <w:t>:</w:t>
      </w:r>
      <w:r w:rsidRPr="007B62FF">
        <w:rPr>
          <w:rtl/>
        </w:rPr>
        <w:t xml:space="preserve"> فاختة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353" w:name="_Toc394921573"/>
      <w:r w:rsidRPr="004F14F2">
        <w:rPr>
          <w:rtl/>
        </w:rPr>
        <w:t>[2663] محمّد بن عِمْران الهاشمي</w:t>
      </w:r>
      <w:r w:rsidR="00527246">
        <w:rPr>
          <w:rtl/>
        </w:rPr>
        <w:t>:</w:t>
      </w:r>
      <w:bookmarkEnd w:id="353"/>
    </w:p>
    <w:p w:rsidR="0017382C" w:rsidRPr="007B62FF" w:rsidRDefault="0017382C" w:rsidP="0017382C">
      <w:pPr>
        <w:pStyle w:val="libNormal"/>
        <w:rPr>
          <w:rtl/>
        </w:rPr>
      </w:pPr>
      <w:r w:rsidRPr="007B62FF">
        <w:rPr>
          <w:rtl/>
        </w:rPr>
        <w:t>مولاهم</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296 / 268</w:t>
      </w:r>
      <w:r w:rsidR="00527246">
        <w:rPr>
          <w:rtl/>
        </w:rPr>
        <w:t>،</w:t>
      </w:r>
      <w:r w:rsidRPr="007B62FF">
        <w:rPr>
          <w:rtl/>
        </w:rPr>
        <w:t xml:space="preserve"> والبرقي</w:t>
      </w:r>
      <w:r w:rsidR="00527246">
        <w:rPr>
          <w:rtl/>
        </w:rPr>
        <w:t>:</w:t>
      </w:r>
      <w:r w:rsidRPr="007B62FF">
        <w:rPr>
          <w:rtl/>
        </w:rPr>
        <w:t xml:space="preserve"> 20.</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322 / 677.</w:t>
      </w:r>
    </w:p>
    <w:p w:rsidR="0017382C" w:rsidRPr="007B62FF" w:rsidRDefault="0017382C" w:rsidP="0017382C">
      <w:pPr>
        <w:pStyle w:val="libFootnote0"/>
        <w:rPr>
          <w:rtl/>
        </w:rPr>
      </w:pPr>
      <w:r w:rsidRPr="007B62FF">
        <w:rPr>
          <w:rtl/>
        </w:rPr>
        <w:t>(3) الفقيه 4</w:t>
      </w:r>
      <w:r w:rsidR="00527246">
        <w:rPr>
          <w:rtl/>
        </w:rPr>
        <w:t>:</w:t>
      </w:r>
      <w:r w:rsidRPr="007B62FF">
        <w:rPr>
          <w:rtl/>
        </w:rPr>
        <w:t xml:space="preserve"> 93</w:t>
      </w:r>
      <w:r w:rsidR="00527246">
        <w:rPr>
          <w:rtl/>
        </w:rPr>
        <w:t>،</w:t>
      </w:r>
      <w:r w:rsidRPr="007B62FF">
        <w:rPr>
          <w:rtl/>
        </w:rPr>
        <w:t xml:space="preserve"> من المشيخة.</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296 / 256.</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296 / 266.</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296 / 267.</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296 / 255.</w:t>
      </w:r>
    </w:p>
    <w:p w:rsidR="0017382C" w:rsidRDefault="0017382C" w:rsidP="00C613E8">
      <w:pPr>
        <w:pStyle w:val="libNormal"/>
        <w:rPr>
          <w:rtl/>
        </w:rPr>
      </w:pPr>
      <w:r>
        <w:rPr>
          <w:rtl/>
        </w:rPr>
        <w:br w:type="page"/>
      </w:r>
    </w:p>
    <w:p w:rsidR="0017382C" w:rsidRDefault="0017382C" w:rsidP="00E10B1D">
      <w:pPr>
        <w:pStyle w:val="Heading3"/>
        <w:rPr>
          <w:rtl/>
        </w:rPr>
      </w:pPr>
      <w:bookmarkStart w:id="354" w:name="_Toc394921574"/>
      <w:r w:rsidRPr="004F14F2">
        <w:rPr>
          <w:rtl/>
        </w:rPr>
        <w:lastRenderedPageBreak/>
        <w:t>[2664] محمّد بن عُمير بن أبي العَرِيف</w:t>
      </w:r>
      <w:r w:rsidR="00527246">
        <w:rPr>
          <w:rtl/>
        </w:rPr>
        <w:t>:</w:t>
      </w:r>
      <w:bookmarkEnd w:id="354"/>
    </w:p>
    <w:p w:rsidR="0017382C" w:rsidRPr="007B62FF" w:rsidRDefault="0017382C" w:rsidP="0017382C">
      <w:pPr>
        <w:pStyle w:val="libNormal"/>
        <w:rPr>
          <w:rtl/>
        </w:rPr>
      </w:pPr>
      <w:r w:rsidRPr="007B62FF">
        <w:rPr>
          <w:rtl/>
        </w:rPr>
        <w:t>الهَمْدَانِيّ</w:t>
      </w:r>
      <w:r w:rsidR="00527246">
        <w:rPr>
          <w:rtl/>
        </w:rPr>
        <w:t>،</w:t>
      </w:r>
      <w:r w:rsidRPr="007B62FF">
        <w:rPr>
          <w:rtl/>
        </w:rPr>
        <w:t xml:space="preserve"> النباعِيّ </w:t>
      </w:r>
      <w:r w:rsidRPr="0017382C">
        <w:rPr>
          <w:rStyle w:val="libFootnotenumChar"/>
          <w:rtl/>
        </w:rPr>
        <w:t>(1)</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355" w:name="_Toc394921575"/>
      <w:r w:rsidRPr="004F14F2">
        <w:rPr>
          <w:rtl/>
        </w:rPr>
        <w:t>[2665] محمّد بن عوف الأزْدِيّ</w:t>
      </w:r>
      <w:r w:rsidR="00527246">
        <w:rPr>
          <w:rtl/>
        </w:rPr>
        <w:t>:</w:t>
      </w:r>
      <w:bookmarkEnd w:id="355"/>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Pr="00E10B1D" w:rsidRDefault="0017382C" w:rsidP="0063324D">
      <w:pPr>
        <w:pStyle w:val="Heading3"/>
        <w:rPr>
          <w:rStyle w:val="Heading3Char"/>
          <w:rtl/>
        </w:rPr>
      </w:pPr>
      <w:bookmarkStart w:id="356" w:name="_Toc394921576"/>
      <w:r w:rsidRPr="00E10B1D">
        <w:rPr>
          <w:rStyle w:val="Heading3Char"/>
          <w:rtl/>
        </w:rPr>
        <w:t xml:space="preserve">[2666] محمّد بن عيّاش بن عروة </w:t>
      </w:r>
      <w:r w:rsidRPr="0017382C">
        <w:rPr>
          <w:rStyle w:val="libFootnotenumChar"/>
          <w:rtl/>
        </w:rPr>
        <w:t>(4)</w:t>
      </w:r>
      <w:r w:rsidR="00527246" w:rsidRPr="00E10B1D">
        <w:rPr>
          <w:rStyle w:val="Heading3Char"/>
          <w:rtl/>
        </w:rPr>
        <w:t>:</w:t>
      </w:r>
      <w:bookmarkEnd w:id="356"/>
    </w:p>
    <w:p w:rsidR="0017382C" w:rsidRPr="007B62FF" w:rsidRDefault="0017382C" w:rsidP="0017382C">
      <w:pPr>
        <w:pStyle w:val="libNormal"/>
        <w:rPr>
          <w:rtl/>
        </w:rPr>
      </w:pPr>
      <w:r w:rsidRPr="007B62FF">
        <w:rPr>
          <w:rtl/>
        </w:rPr>
        <w:t>العَامِرِيّ</w:t>
      </w:r>
      <w:r w:rsidR="00527246">
        <w:rPr>
          <w:rtl/>
        </w:rPr>
        <w:t>،</w:t>
      </w:r>
      <w:r w:rsidRPr="007B62FF">
        <w:rPr>
          <w:rtl/>
        </w:rPr>
        <w:t xml:space="preserve"> 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357" w:name="_Toc394921577"/>
      <w:r w:rsidRPr="004F14F2">
        <w:rPr>
          <w:rtl/>
        </w:rPr>
        <w:t>[2667] محمّد بن عِياض النَّاعِظِيّ</w:t>
      </w:r>
      <w:r w:rsidR="00527246">
        <w:rPr>
          <w:rtl/>
        </w:rPr>
        <w:t>:</w:t>
      </w:r>
      <w:bookmarkEnd w:id="357"/>
    </w:p>
    <w:p w:rsidR="0017382C" w:rsidRPr="007B62FF" w:rsidRDefault="0017382C" w:rsidP="0017382C">
      <w:pPr>
        <w:pStyle w:val="libNormal"/>
        <w:rPr>
          <w:rtl/>
        </w:rPr>
      </w:pPr>
      <w:r w:rsidRPr="007B62FF">
        <w:rPr>
          <w:rtl/>
        </w:rPr>
        <w:t>الهَمْدَانِيّ</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358" w:name="_Toc394921578"/>
      <w:r w:rsidRPr="004F14F2">
        <w:rPr>
          <w:rtl/>
        </w:rPr>
        <w:t>[2668] محمّد بن عيسى الكِنْدِيّ</w:t>
      </w:r>
      <w:r w:rsidR="00527246">
        <w:rPr>
          <w:rtl/>
        </w:rPr>
        <w:t>:</w:t>
      </w:r>
      <w:bookmarkEnd w:id="358"/>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359" w:name="_Toc394921579"/>
      <w:r w:rsidRPr="004F14F2">
        <w:rPr>
          <w:rtl/>
        </w:rPr>
        <w:t>[2669] محمّد بن غالب أبي الهُذَيل</w:t>
      </w:r>
      <w:r w:rsidR="00527246">
        <w:rPr>
          <w:rtl/>
        </w:rPr>
        <w:t>:</w:t>
      </w:r>
      <w:bookmarkEnd w:id="359"/>
    </w:p>
    <w:p w:rsidR="0017382C" w:rsidRPr="007B62FF" w:rsidRDefault="0017382C" w:rsidP="0017382C">
      <w:pPr>
        <w:pStyle w:val="libNormal"/>
        <w:rPr>
          <w:rtl/>
        </w:rPr>
      </w:pPr>
      <w:r w:rsidRPr="007B62FF">
        <w:rPr>
          <w:rtl/>
        </w:rPr>
        <w:t>وهو غالب بن الهُذيل الكوفي</w:t>
      </w:r>
      <w:r w:rsidR="00527246">
        <w:rPr>
          <w:rtl/>
        </w:rPr>
        <w:t>،</w:t>
      </w:r>
      <w:r w:rsidRPr="007B62FF">
        <w:rPr>
          <w:rtl/>
        </w:rPr>
        <w:t xml:space="preserve"> الشاعر</w:t>
      </w:r>
      <w:r w:rsidR="00527246">
        <w:rPr>
          <w:rtl/>
        </w:rPr>
        <w:t>،</w:t>
      </w:r>
      <w:r w:rsidRPr="007B62FF">
        <w:rPr>
          <w:rtl/>
        </w:rPr>
        <w:t xml:space="preserve"> وأخوه علي</w:t>
      </w:r>
      <w:r w:rsidR="00527246">
        <w:rPr>
          <w:rtl/>
        </w:rPr>
        <w:t>،</w:t>
      </w:r>
      <w:r w:rsidRPr="007B62FF">
        <w:rPr>
          <w:rtl/>
        </w:rPr>
        <w:t xml:space="preserve"> رويا عنه </w:t>
      </w:r>
      <w:r>
        <w:rPr>
          <w:rtl/>
        </w:rPr>
        <w:t>[</w:t>
      </w:r>
      <w:r w:rsidRPr="0017382C">
        <w:rPr>
          <w:rStyle w:val="libAlaemChar"/>
          <w:rtl/>
        </w:rPr>
        <w:t>عليه‌السلام</w:t>
      </w:r>
      <w:r>
        <w:rPr>
          <w:rtl/>
        </w:rPr>
        <w:t>]</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كذا في الأصل بالنون ثمّ الباء ومثله في جامع الرواة 2</w:t>
      </w:r>
      <w:r w:rsidR="00527246">
        <w:rPr>
          <w:rtl/>
        </w:rPr>
        <w:t>:</w:t>
      </w:r>
      <w:r w:rsidRPr="007B62FF">
        <w:rPr>
          <w:rtl/>
        </w:rPr>
        <w:t xml:space="preserve"> 165</w:t>
      </w:r>
      <w:r w:rsidR="00527246">
        <w:rPr>
          <w:rtl/>
        </w:rPr>
        <w:t>،</w:t>
      </w:r>
      <w:r w:rsidRPr="007B62FF">
        <w:rPr>
          <w:rtl/>
        </w:rPr>
        <w:t xml:space="preserve"> وفي الحجرية</w:t>
      </w:r>
      <w:r w:rsidR="00527246">
        <w:rPr>
          <w:rtl/>
        </w:rPr>
        <w:t>:</w:t>
      </w:r>
      <w:r w:rsidRPr="007B62FF">
        <w:rPr>
          <w:rtl/>
        </w:rPr>
        <w:t xml:space="preserve"> </w:t>
      </w:r>
      <w:r>
        <w:rPr>
          <w:rtl/>
        </w:rPr>
        <w:t>(</w:t>
      </w:r>
      <w:r w:rsidRPr="007B62FF">
        <w:rPr>
          <w:rtl/>
        </w:rPr>
        <w:t>البناعي</w:t>
      </w:r>
      <w:r>
        <w:rPr>
          <w:rtl/>
        </w:rPr>
        <w:t>)</w:t>
      </w:r>
      <w:r w:rsidRPr="007B62FF">
        <w:rPr>
          <w:rtl/>
        </w:rPr>
        <w:t xml:space="preserve"> بالباء ثمّ النون وفي المصدر</w:t>
      </w:r>
      <w:r w:rsidR="00527246">
        <w:rPr>
          <w:rtl/>
        </w:rPr>
        <w:t>:</w:t>
      </w:r>
      <w:r w:rsidRPr="007B62FF">
        <w:rPr>
          <w:rtl/>
        </w:rPr>
        <w:t xml:space="preserve"> </w:t>
      </w:r>
      <w:r>
        <w:rPr>
          <w:rtl/>
        </w:rPr>
        <w:t>(</w:t>
      </w:r>
      <w:r w:rsidRPr="007B62FF">
        <w:rPr>
          <w:rtl/>
        </w:rPr>
        <w:t>الياعي</w:t>
      </w:r>
      <w:r>
        <w:rPr>
          <w:rtl/>
        </w:rPr>
        <w:t>)</w:t>
      </w:r>
      <w:r w:rsidRPr="007B62FF">
        <w:rPr>
          <w:rtl/>
        </w:rPr>
        <w:t xml:space="preserve"> بالياء واختلفت بقيّة كتب الرجال في لقبه أيضاً</w:t>
      </w:r>
      <w:r w:rsidR="00527246">
        <w:rPr>
          <w:rtl/>
        </w:rPr>
        <w:t>،</w:t>
      </w:r>
      <w:r w:rsidRPr="007B62FF">
        <w:rPr>
          <w:rtl/>
        </w:rPr>
        <w:t xml:space="preserve"> ففي منهج المقال</w:t>
      </w:r>
      <w:r w:rsidR="00527246">
        <w:rPr>
          <w:rtl/>
        </w:rPr>
        <w:t>:</w:t>
      </w:r>
      <w:r w:rsidRPr="007B62FF">
        <w:rPr>
          <w:rtl/>
        </w:rPr>
        <w:t xml:space="preserve"> 313 </w:t>
      </w:r>
      <w:r>
        <w:rPr>
          <w:rtl/>
        </w:rPr>
        <w:t>(</w:t>
      </w:r>
      <w:r w:rsidRPr="007B62FF">
        <w:rPr>
          <w:rtl/>
        </w:rPr>
        <w:t>النياعي</w:t>
      </w:r>
      <w:r>
        <w:rPr>
          <w:rtl/>
        </w:rPr>
        <w:t>)</w:t>
      </w:r>
      <w:r w:rsidRPr="007B62FF">
        <w:rPr>
          <w:rtl/>
        </w:rPr>
        <w:t xml:space="preserve"> بالنون ثمّ الياء وفي مجمع الرجال 6</w:t>
      </w:r>
      <w:r w:rsidR="00527246">
        <w:rPr>
          <w:rtl/>
        </w:rPr>
        <w:t>:</w:t>
      </w:r>
      <w:r w:rsidRPr="007B62FF">
        <w:rPr>
          <w:rtl/>
        </w:rPr>
        <w:t xml:space="preserve"> 15 </w:t>
      </w:r>
      <w:r>
        <w:rPr>
          <w:rtl/>
        </w:rPr>
        <w:t>(</w:t>
      </w:r>
      <w:r w:rsidRPr="007B62FF">
        <w:rPr>
          <w:rtl/>
        </w:rPr>
        <w:t>ايساعي</w:t>
      </w:r>
      <w:r>
        <w:rPr>
          <w:rtl/>
        </w:rPr>
        <w:t>)</w:t>
      </w:r>
      <w:r w:rsidR="00527246">
        <w:rPr>
          <w:rtl/>
        </w:rPr>
        <w:t>،</w:t>
      </w:r>
      <w:r w:rsidRPr="007B62FF">
        <w:rPr>
          <w:rtl/>
        </w:rPr>
        <w:t xml:space="preserve"> وفي تنقيح المقال 3</w:t>
      </w:r>
      <w:r w:rsidR="00527246">
        <w:rPr>
          <w:rtl/>
        </w:rPr>
        <w:t>:</w:t>
      </w:r>
      <w:r w:rsidRPr="007B62FF">
        <w:rPr>
          <w:rtl/>
        </w:rPr>
        <w:t xml:space="preserve"> 166 </w:t>
      </w:r>
      <w:r>
        <w:rPr>
          <w:rtl/>
        </w:rPr>
        <w:t>(</w:t>
      </w:r>
      <w:r w:rsidRPr="007B62FF">
        <w:rPr>
          <w:rtl/>
        </w:rPr>
        <w:t>التباعي</w:t>
      </w:r>
      <w:r>
        <w:rPr>
          <w:rtl/>
        </w:rPr>
        <w:t>)</w:t>
      </w:r>
      <w:r w:rsidRPr="007B62FF">
        <w:rPr>
          <w:rtl/>
        </w:rPr>
        <w:t xml:space="preserve"> بالتاء ثمّ الباء</w:t>
      </w:r>
      <w:r>
        <w:rPr>
          <w:rtl/>
        </w:rPr>
        <w:t xml:space="preserve"> ـ.</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296 / 263.</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296 / 269</w:t>
      </w:r>
      <w:r w:rsidR="00527246">
        <w:rPr>
          <w:rtl/>
        </w:rPr>
        <w:t>،</w:t>
      </w:r>
      <w:r w:rsidRPr="007B62FF">
        <w:rPr>
          <w:rtl/>
        </w:rPr>
        <w:t xml:space="preserve"> 295 / 239.</w:t>
      </w:r>
    </w:p>
    <w:p w:rsidR="0017382C" w:rsidRPr="007B62FF" w:rsidRDefault="0017382C" w:rsidP="0017382C">
      <w:pPr>
        <w:pStyle w:val="libFootnote0"/>
        <w:rPr>
          <w:rtl/>
        </w:rPr>
      </w:pPr>
      <w:r w:rsidRPr="007B62FF">
        <w:rPr>
          <w:rtl/>
        </w:rPr>
        <w:t>(4) في الأصل والحجرية</w:t>
      </w:r>
      <w:r w:rsidR="00527246">
        <w:rPr>
          <w:rtl/>
        </w:rPr>
        <w:t>:</w:t>
      </w:r>
      <w:r w:rsidRPr="007B62FF">
        <w:rPr>
          <w:rtl/>
        </w:rPr>
        <w:t xml:space="preserve"> عمر نسخة بدل.</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296 / 258.</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297 / 273.</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295 / 242.</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297 / 274.</w:t>
      </w:r>
    </w:p>
    <w:p w:rsidR="0017382C" w:rsidRDefault="0017382C" w:rsidP="00C613E8">
      <w:pPr>
        <w:pStyle w:val="libNormal"/>
        <w:rPr>
          <w:rtl/>
        </w:rPr>
      </w:pPr>
      <w:r>
        <w:rPr>
          <w:rtl/>
        </w:rPr>
        <w:br w:type="page"/>
      </w:r>
    </w:p>
    <w:p w:rsidR="0017382C" w:rsidRDefault="0017382C" w:rsidP="00E10B1D">
      <w:pPr>
        <w:pStyle w:val="Heading3"/>
        <w:rPr>
          <w:rtl/>
        </w:rPr>
      </w:pPr>
      <w:bookmarkStart w:id="360" w:name="_Toc394921580"/>
      <w:r w:rsidRPr="004F14F2">
        <w:rPr>
          <w:rtl/>
        </w:rPr>
        <w:lastRenderedPageBreak/>
        <w:t>[2670] محمّد بن غالب بن عثمان</w:t>
      </w:r>
      <w:r w:rsidR="00527246">
        <w:rPr>
          <w:rtl/>
        </w:rPr>
        <w:t>:</w:t>
      </w:r>
      <w:bookmarkEnd w:id="360"/>
    </w:p>
    <w:p w:rsidR="0017382C" w:rsidRPr="007B62FF" w:rsidRDefault="0017382C" w:rsidP="0017382C">
      <w:pPr>
        <w:pStyle w:val="libNormal"/>
        <w:rPr>
          <w:rtl/>
        </w:rPr>
      </w:pPr>
      <w:r w:rsidRPr="007B62FF">
        <w:rPr>
          <w:rtl/>
        </w:rPr>
        <w:t>الهَمْدَانِيّ</w:t>
      </w:r>
      <w:r w:rsidR="00527246">
        <w:rPr>
          <w:rtl/>
        </w:rPr>
        <w:t>،</w:t>
      </w:r>
      <w:r w:rsidRPr="007B62FF">
        <w:rPr>
          <w:rtl/>
        </w:rPr>
        <w:t xml:space="preserve"> ا</w:t>
      </w:r>
      <w:r w:rsidR="00E10B1D">
        <w:rPr>
          <w:rtl/>
        </w:rPr>
        <w:t>لمـَ</w:t>
      </w:r>
      <w:r w:rsidRPr="007B62FF">
        <w:rPr>
          <w:rtl/>
        </w:rPr>
        <w:t xml:space="preserve">شَاعِرِيّ </w:t>
      </w:r>
      <w:r w:rsidRPr="0017382C">
        <w:rPr>
          <w:rStyle w:val="libFootnotenumChar"/>
          <w:rtl/>
        </w:rPr>
        <w:t>(1)</w:t>
      </w:r>
      <w:r w:rsidR="00527246">
        <w:rPr>
          <w:rtl/>
        </w:rPr>
        <w:t>،</w:t>
      </w:r>
      <w:r w:rsidRPr="007B62FF">
        <w:rPr>
          <w:rtl/>
        </w:rPr>
        <w:t xml:space="preserve"> الكُوفِيّ</w:t>
      </w:r>
      <w:r w:rsidR="00527246">
        <w:rPr>
          <w:rtl/>
        </w:rPr>
        <w:t>،</w:t>
      </w:r>
      <w:r w:rsidRPr="007B62FF">
        <w:rPr>
          <w:rtl/>
        </w:rPr>
        <w:t xml:space="preserve"> مات سنة ست وثمانين ومائة</w:t>
      </w:r>
      <w:r w:rsidR="00527246">
        <w:rPr>
          <w:rtl/>
        </w:rPr>
        <w:t>،</w:t>
      </w:r>
      <w:r w:rsidRPr="007B62FF">
        <w:rPr>
          <w:rtl/>
        </w:rPr>
        <w:t xml:space="preserve"> وكان مولده سنة اثنتين وثلاثين ومائة</w:t>
      </w:r>
      <w:r w:rsidR="00527246">
        <w:rPr>
          <w:rtl/>
        </w:rPr>
        <w:t>،</w:t>
      </w:r>
      <w:r w:rsidRPr="007B62FF">
        <w:rPr>
          <w:rtl/>
        </w:rPr>
        <w:t xml:space="preserve"> يوم </w:t>
      </w:r>
      <w:r w:rsidRPr="0017382C">
        <w:rPr>
          <w:rStyle w:val="libFootnotenumChar"/>
          <w:rtl/>
        </w:rPr>
        <w:t>(2)</w:t>
      </w:r>
      <w:r w:rsidRPr="007B62FF">
        <w:rPr>
          <w:rtl/>
        </w:rPr>
        <w:t xml:space="preserve"> ظهر بنو هاشم</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361" w:name="_Toc394921581"/>
      <w:r w:rsidRPr="004F14F2">
        <w:rPr>
          <w:rtl/>
        </w:rPr>
        <w:t>[2671] محمّد بن غياث الشّامي</w:t>
      </w:r>
      <w:r w:rsidR="00527246">
        <w:rPr>
          <w:rtl/>
        </w:rPr>
        <w:t>:</w:t>
      </w:r>
      <w:bookmarkEnd w:id="361"/>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362" w:name="_Toc394921582"/>
      <w:r w:rsidRPr="004F14F2">
        <w:rPr>
          <w:rtl/>
        </w:rPr>
        <w:t>[2672] محمّد بن الفرج الكُوفِيّ</w:t>
      </w:r>
      <w:r w:rsidR="00527246">
        <w:rPr>
          <w:rtl/>
        </w:rPr>
        <w:t>:</w:t>
      </w:r>
      <w:bookmarkEnd w:id="362"/>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363" w:name="_Toc394921583"/>
      <w:r w:rsidRPr="004F14F2">
        <w:rPr>
          <w:rtl/>
        </w:rPr>
        <w:t>[2673] محمّد بن فضالة البَكْرِيّ</w:t>
      </w:r>
      <w:r w:rsidR="00527246">
        <w:rPr>
          <w:rtl/>
        </w:rPr>
        <w:t>:</w:t>
      </w:r>
      <w:bookmarkEnd w:id="363"/>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364" w:name="_Toc394921584"/>
      <w:r w:rsidRPr="004F14F2">
        <w:rPr>
          <w:rtl/>
        </w:rPr>
        <w:t>[2674] محمّد بن فضالة ا</w:t>
      </w:r>
      <w:r w:rsidR="00E10B1D">
        <w:rPr>
          <w:rtl/>
        </w:rPr>
        <w:t>لمـَ</w:t>
      </w:r>
      <w:r w:rsidRPr="004F14F2">
        <w:rPr>
          <w:rtl/>
        </w:rPr>
        <w:t>دَنِيّ</w:t>
      </w:r>
      <w:r w:rsidR="00527246">
        <w:rPr>
          <w:rtl/>
        </w:rPr>
        <w:t>:</w:t>
      </w:r>
      <w:bookmarkEnd w:id="364"/>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365" w:name="_Toc394921585"/>
      <w:r w:rsidRPr="004F14F2">
        <w:rPr>
          <w:rtl/>
        </w:rPr>
        <w:t>[2675] محمّد بن الفَضْل بن عُبيد الله</w:t>
      </w:r>
      <w:r w:rsidR="00527246">
        <w:rPr>
          <w:rtl/>
        </w:rPr>
        <w:t>:</w:t>
      </w:r>
      <w:bookmarkEnd w:id="365"/>
    </w:p>
    <w:p w:rsidR="0017382C" w:rsidRPr="007B62FF" w:rsidRDefault="0017382C" w:rsidP="0017382C">
      <w:pPr>
        <w:pStyle w:val="libNormal"/>
        <w:rPr>
          <w:rtl/>
        </w:rPr>
      </w:pPr>
      <w:r w:rsidRPr="007B62FF">
        <w:rPr>
          <w:rtl/>
        </w:rPr>
        <w:t>ابن أبي رافع ا</w:t>
      </w:r>
      <w:r w:rsidR="00E10B1D">
        <w:rPr>
          <w:rtl/>
        </w:rPr>
        <w:t>لمـَ</w:t>
      </w:r>
      <w:r w:rsidRPr="007B62FF">
        <w:rPr>
          <w:rtl/>
        </w:rPr>
        <w:t>دَنِيّ</w:t>
      </w:r>
      <w:r w:rsidR="00527246">
        <w:rPr>
          <w:rtl/>
        </w:rPr>
        <w:t>،</w:t>
      </w:r>
      <w:r w:rsidRPr="007B62FF">
        <w:rPr>
          <w:rtl/>
        </w:rPr>
        <w:t xml:space="preserve"> أبو عبد الله</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المصدر</w:t>
      </w:r>
      <w:r w:rsidR="00527246">
        <w:rPr>
          <w:rtl/>
        </w:rPr>
        <w:t>:</w:t>
      </w:r>
      <w:r w:rsidRPr="007B62FF">
        <w:rPr>
          <w:rtl/>
        </w:rPr>
        <w:t xml:space="preserve"> </w:t>
      </w:r>
      <w:r>
        <w:rPr>
          <w:rtl/>
        </w:rPr>
        <w:t>(</w:t>
      </w:r>
      <w:r w:rsidRPr="007B62FF">
        <w:rPr>
          <w:rtl/>
        </w:rPr>
        <w:t>المشعاري</w:t>
      </w:r>
      <w:r>
        <w:rPr>
          <w:rtl/>
        </w:rPr>
        <w:t>)</w:t>
      </w:r>
      <w:r w:rsidR="00527246">
        <w:rPr>
          <w:rtl/>
        </w:rPr>
        <w:t>،</w:t>
      </w:r>
      <w:r w:rsidRPr="007B62FF">
        <w:rPr>
          <w:rtl/>
        </w:rPr>
        <w:t xml:space="preserve"> ومثله في</w:t>
      </w:r>
      <w:r w:rsidR="00527246">
        <w:rPr>
          <w:rtl/>
        </w:rPr>
        <w:t>:</w:t>
      </w:r>
      <w:r w:rsidRPr="007B62FF">
        <w:rPr>
          <w:rtl/>
        </w:rPr>
        <w:t xml:space="preserve"> منهج المقال</w:t>
      </w:r>
      <w:r w:rsidR="00527246">
        <w:rPr>
          <w:rtl/>
        </w:rPr>
        <w:t>:</w:t>
      </w:r>
      <w:r w:rsidRPr="007B62FF">
        <w:rPr>
          <w:rtl/>
        </w:rPr>
        <w:t xml:space="preserve"> 314</w:t>
      </w:r>
      <w:r w:rsidR="00527246">
        <w:rPr>
          <w:rtl/>
        </w:rPr>
        <w:t>،</w:t>
      </w:r>
      <w:r w:rsidRPr="007B62FF">
        <w:rPr>
          <w:rtl/>
        </w:rPr>
        <w:t xml:space="preserve"> ومجمع الرجال 6</w:t>
      </w:r>
      <w:r w:rsidR="00527246">
        <w:rPr>
          <w:rtl/>
        </w:rPr>
        <w:t>:</w:t>
      </w:r>
      <w:r w:rsidRPr="007B62FF">
        <w:rPr>
          <w:rtl/>
        </w:rPr>
        <w:t xml:space="preserve"> 18</w:t>
      </w:r>
      <w:r w:rsidR="00527246">
        <w:rPr>
          <w:rtl/>
        </w:rPr>
        <w:t>،</w:t>
      </w:r>
      <w:r w:rsidRPr="007B62FF">
        <w:rPr>
          <w:rtl/>
        </w:rPr>
        <w:t xml:space="preserve"> ونقد الرجال</w:t>
      </w:r>
      <w:r w:rsidR="00527246">
        <w:rPr>
          <w:rtl/>
        </w:rPr>
        <w:t>:</w:t>
      </w:r>
      <w:r w:rsidRPr="007B62FF">
        <w:rPr>
          <w:rtl/>
        </w:rPr>
        <w:t xml:space="preserve"> 327. وما في</w:t>
      </w:r>
      <w:r w:rsidR="00527246">
        <w:rPr>
          <w:rtl/>
        </w:rPr>
        <w:t>:</w:t>
      </w:r>
      <w:r w:rsidRPr="007B62FF">
        <w:rPr>
          <w:rtl/>
        </w:rPr>
        <w:t xml:space="preserve"> جامع الرواة 2</w:t>
      </w:r>
      <w:r w:rsidR="00527246">
        <w:rPr>
          <w:rtl/>
        </w:rPr>
        <w:t>:</w:t>
      </w:r>
      <w:r w:rsidRPr="007B62FF">
        <w:rPr>
          <w:rtl/>
        </w:rPr>
        <w:t xml:space="preserve"> 171</w:t>
      </w:r>
      <w:r w:rsidR="00527246">
        <w:rPr>
          <w:rtl/>
        </w:rPr>
        <w:t>،</w:t>
      </w:r>
      <w:r w:rsidRPr="007B62FF">
        <w:rPr>
          <w:rtl/>
        </w:rPr>
        <w:t xml:space="preserve"> وتنقيح المقال 3</w:t>
      </w:r>
      <w:r w:rsidR="00527246">
        <w:rPr>
          <w:rtl/>
        </w:rPr>
        <w:t>:</w:t>
      </w:r>
      <w:r w:rsidRPr="007B62FF">
        <w:rPr>
          <w:rtl/>
        </w:rPr>
        <w:t xml:space="preserve"> 170 موافق لما في الأصل والحجرية.</w:t>
      </w:r>
    </w:p>
    <w:p w:rsidR="0017382C" w:rsidRPr="007B62FF" w:rsidRDefault="0017382C" w:rsidP="0017382C">
      <w:pPr>
        <w:pStyle w:val="libFootnote0"/>
        <w:rPr>
          <w:rtl/>
        </w:rPr>
      </w:pPr>
      <w:r w:rsidRPr="007B62FF">
        <w:rPr>
          <w:rtl/>
        </w:rPr>
        <w:t>(2) في المصدر</w:t>
      </w:r>
      <w:r w:rsidR="00527246">
        <w:rPr>
          <w:rtl/>
        </w:rPr>
        <w:t>:</w:t>
      </w:r>
      <w:r w:rsidRPr="007B62FF">
        <w:rPr>
          <w:rtl/>
        </w:rPr>
        <w:t xml:space="preserve"> </w:t>
      </w:r>
      <w:r>
        <w:rPr>
          <w:rtl/>
        </w:rPr>
        <w:t>(</w:t>
      </w:r>
      <w:r w:rsidRPr="007B62FF">
        <w:rPr>
          <w:rtl/>
        </w:rPr>
        <w:t>سنة</w:t>
      </w:r>
      <w:r>
        <w:rPr>
          <w:rtl/>
        </w:rPr>
        <w:t>).</w:t>
      </w:r>
      <w:r w:rsidRPr="007B62FF">
        <w:rPr>
          <w:rtl/>
        </w:rPr>
        <w:t xml:space="preserve"> أي</w:t>
      </w:r>
      <w:r w:rsidR="00527246">
        <w:rPr>
          <w:rtl/>
        </w:rPr>
        <w:t>:</w:t>
      </w:r>
      <w:r w:rsidRPr="007B62FF">
        <w:rPr>
          <w:rtl/>
        </w:rPr>
        <w:t xml:space="preserve"> سنة قيام الدولة العباسيّة.</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297 / 275.</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297 / 276</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298 / 290.</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297 / 285.</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298 / 286.</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297 / 279.</w:t>
      </w:r>
    </w:p>
    <w:p w:rsidR="0017382C" w:rsidRDefault="0017382C" w:rsidP="00C613E8">
      <w:pPr>
        <w:pStyle w:val="libNormal"/>
        <w:rPr>
          <w:rtl/>
        </w:rPr>
      </w:pPr>
      <w:r>
        <w:rPr>
          <w:rtl/>
        </w:rPr>
        <w:br w:type="page"/>
      </w:r>
    </w:p>
    <w:p w:rsidR="0017382C" w:rsidRDefault="0017382C" w:rsidP="00E10B1D">
      <w:pPr>
        <w:pStyle w:val="Heading3"/>
        <w:rPr>
          <w:rtl/>
        </w:rPr>
      </w:pPr>
      <w:bookmarkStart w:id="366" w:name="_Toc394921586"/>
      <w:r w:rsidRPr="004F14F2">
        <w:rPr>
          <w:rtl/>
        </w:rPr>
        <w:lastRenderedPageBreak/>
        <w:t>[2676] محمّد بن الفَضْل بن عَطِيّة</w:t>
      </w:r>
      <w:r w:rsidR="00527246">
        <w:rPr>
          <w:rtl/>
        </w:rPr>
        <w:t>:</w:t>
      </w:r>
      <w:bookmarkEnd w:id="366"/>
    </w:p>
    <w:p w:rsidR="0017382C" w:rsidRPr="007B62FF" w:rsidRDefault="0017382C" w:rsidP="0017382C">
      <w:pPr>
        <w:pStyle w:val="libNormal"/>
        <w:rPr>
          <w:rtl/>
        </w:rPr>
      </w:pPr>
      <w:r w:rsidRPr="007B62FF">
        <w:rPr>
          <w:rtl/>
        </w:rPr>
        <w:t>الخُراساني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367" w:name="_Toc394921587"/>
      <w:r w:rsidRPr="004F14F2">
        <w:rPr>
          <w:rtl/>
        </w:rPr>
        <w:t>[2677] محمّد بن الفَضْل الهاشمي</w:t>
      </w:r>
      <w:r w:rsidR="00527246">
        <w:rPr>
          <w:rtl/>
        </w:rPr>
        <w:t>:</w:t>
      </w:r>
      <w:bookmarkEnd w:id="367"/>
    </w:p>
    <w:p w:rsidR="0017382C" w:rsidRPr="007B62FF" w:rsidRDefault="0017382C" w:rsidP="0017382C">
      <w:pPr>
        <w:pStyle w:val="libNormal"/>
        <w:rPr>
          <w:rtl/>
        </w:rPr>
      </w:pPr>
      <w:r w:rsidRPr="007B62FF">
        <w:rPr>
          <w:rtl/>
        </w:rPr>
        <w:t>ا</w:t>
      </w:r>
      <w:r w:rsidR="00E10B1D">
        <w:rPr>
          <w:rtl/>
        </w:rPr>
        <w:t>لمـَ</w:t>
      </w:r>
      <w:r w:rsidRPr="007B62FF">
        <w:rPr>
          <w:rtl/>
        </w:rPr>
        <w:t>دَنِيّ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r w:rsidRPr="007B62FF">
        <w:rPr>
          <w:rtl/>
        </w:rPr>
        <w:t xml:space="preserve"> عنه</w:t>
      </w:r>
      <w:r w:rsidR="00527246">
        <w:rPr>
          <w:rtl/>
        </w:rPr>
        <w:t>:</w:t>
      </w:r>
      <w:r w:rsidRPr="007B62FF">
        <w:rPr>
          <w:rtl/>
        </w:rPr>
        <w:t xml:space="preserve"> أبان بن عثمان مكرّراً </w:t>
      </w:r>
      <w:r w:rsidRPr="0017382C">
        <w:rPr>
          <w:rStyle w:val="libFootnotenumChar"/>
          <w:rtl/>
        </w:rPr>
        <w:t>(3)</w:t>
      </w:r>
      <w:r w:rsidR="00527246">
        <w:rPr>
          <w:rtl/>
        </w:rPr>
        <w:t>،</w:t>
      </w:r>
      <w:r w:rsidRPr="007B62FF">
        <w:rPr>
          <w:rtl/>
        </w:rPr>
        <w:t xml:space="preserve"> ودرست الواسطي </w:t>
      </w:r>
      <w:r w:rsidRPr="0017382C">
        <w:rPr>
          <w:rStyle w:val="libFootnotenumChar"/>
          <w:rtl/>
        </w:rPr>
        <w:t>(4)</w:t>
      </w:r>
      <w:r>
        <w:rPr>
          <w:rtl/>
        </w:rPr>
        <w:t>.</w:t>
      </w:r>
    </w:p>
    <w:p w:rsidR="0017382C" w:rsidRDefault="0017382C" w:rsidP="00E10B1D">
      <w:pPr>
        <w:pStyle w:val="Heading3"/>
        <w:rPr>
          <w:rtl/>
        </w:rPr>
      </w:pPr>
      <w:bookmarkStart w:id="368" w:name="_Toc394921588"/>
      <w:r w:rsidRPr="004F14F2">
        <w:rPr>
          <w:rtl/>
        </w:rPr>
        <w:t>[2678] محمّد بن الفَضْل بن يزيد</w:t>
      </w:r>
      <w:r w:rsidR="00527246">
        <w:rPr>
          <w:rtl/>
        </w:rPr>
        <w:t>:</w:t>
      </w:r>
      <w:bookmarkEnd w:id="368"/>
    </w:p>
    <w:p w:rsidR="0017382C" w:rsidRPr="007B62FF" w:rsidRDefault="0017382C" w:rsidP="0017382C">
      <w:pPr>
        <w:pStyle w:val="libNormal"/>
        <w:rPr>
          <w:rtl/>
        </w:rPr>
      </w:pPr>
      <w:r w:rsidRPr="007B62FF">
        <w:rPr>
          <w:rtl/>
        </w:rPr>
        <w:t>الثُّمالِيّ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369" w:name="_Toc394921589"/>
      <w:r w:rsidRPr="004F14F2">
        <w:rPr>
          <w:rtl/>
        </w:rPr>
        <w:t>[2679] محمّد بن الفُضَيْل الزُّرَقِيّ</w:t>
      </w:r>
      <w:r w:rsidR="00527246">
        <w:rPr>
          <w:rtl/>
        </w:rPr>
        <w:t>:</w:t>
      </w:r>
      <w:bookmarkEnd w:id="369"/>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370" w:name="_Toc394921590"/>
      <w:r w:rsidRPr="004F14F2">
        <w:rPr>
          <w:rtl/>
        </w:rPr>
        <w:t>[2680] محمّد بن الفُضَيْل بن عطاء</w:t>
      </w:r>
      <w:r w:rsidR="00527246">
        <w:rPr>
          <w:rtl/>
        </w:rPr>
        <w:t>:</w:t>
      </w:r>
      <w:bookmarkEnd w:id="370"/>
    </w:p>
    <w:p w:rsidR="0017382C" w:rsidRPr="007B62FF" w:rsidRDefault="0017382C" w:rsidP="0017382C">
      <w:pPr>
        <w:pStyle w:val="libNormal"/>
        <w:rPr>
          <w:rtl/>
        </w:rPr>
      </w:pPr>
      <w:r w:rsidRPr="007B62FF">
        <w:rPr>
          <w:rtl/>
        </w:rPr>
        <w:t>ا</w:t>
      </w:r>
      <w:r w:rsidR="00E10B1D">
        <w:rPr>
          <w:rtl/>
        </w:rPr>
        <w:t>لمـَ</w:t>
      </w:r>
      <w:r w:rsidRPr="007B62FF">
        <w:rPr>
          <w:rtl/>
        </w:rPr>
        <w:t>دَنِيّ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371" w:name="_Toc394921591"/>
      <w:r w:rsidRPr="004F14F2">
        <w:rPr>
          <w:rtl/>
        </w:rPr>
        <w:t>[2681] محمّد بن فليح الشَّيباني</w:t>
      </w:r>
      <w:r w:rsidR="00527246">
        <w:rPr>
          <w:rtl/>
        </w:rPr>
        <w:t>:</w:t>
      </w:r>
      <w:bookmarkEnd w:id="371"/>
    </w:p>
    <w:p w:rsidR="0017382C" w:rsidRPr="007B62FF" w:rsidRDefault="0017382C" w:rsidP="0017382C">
      <w:pPr>
        <w:pStyle w:val="libNormal"/>
        <w:rPr>
          <w:rtl/>
        </w:rPr>
      </w:pPr>
      <w:r w:rsidRPr="007B62FF">
        <w:rPr>
          <w:rtl/>
        </w:rPr>
        <w:t>مولاهم</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297 / 278.</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297 / 277.</w:t>
      </w:r>
    </w:p>
    <w:p w:rsidR="0017382C" w:rsidRPr="007B62FF" w:rsidRDefault="0017382C" w:rsidP="0017382C">
      <w:pPr>
        <w:pStyle w:val="libFootnote0"/>
        <w:rPr>
          <w:rtl/>
        </w:rPr>
      </w:pPr>
      <w:r w:rsidRPr="007B62FF">
        <w:rPr>
          <w:rtl/>
        </w:rPr>
        <w:t>(3) الكافي 3</w:t>
      </w:r>
      <w:r w:rsidR="00527246">
        <w:rPr>
          <w:rtl/>
        </w:rPr>
        <w:t>:</w:t>
      </w:r>
      <w:r w:rsidRPr="007B62FF">
        <w:rPr>
          <w:rtl/>
        </w:rPr>
        <w:t xml:space="preserve"> 461 / 11</w:t>
      </w:r>
      <w:r w:rsidR="00527246">
        <w:rPr>
          <w:rtl/>
        </w:rPr>
        <w:t>،</w:t>
      </w:r>
      <w:r w:rsidRPr="007B62FF">
        <w:rPr>
          <w:rtl/>
        </w:rPr>
        <w:t xml:space="preserve"> وتهذيب الأحكام 8</w:t>
      </w:r>
      <w:r w:rsidR="00527246">
        <w:rPr>
          <w:rtl/>
        </w:rPr>
        <w:t>:</w:t>
      </w:r>
      <w:r w:rsidRPr="007B62FF">
        <w:rPr>
          <w:rtl/>
        </w:rPr>
        <w:t xml:space="preserve"> 235 / 847.</w:t>
      </w:r>
    </w:p>
    <w:p w:rsidR="0017382C" w:rsidRPr="007B62FF" w:rsidRDefault="0017382C" w:rsidP="0017382C">
      <w:pPr>
        <w:pStyle w:val="libFootnote0"/>
        <w:rPr>
          <w:rtl/>
        </w:rPr>
      </w:pPr>
      <w:r w:rsidRPr="007B62FF">
        <w:rPr>
          <w:rtl/>
        </w:rPr>
        <w:t>(4) الكافي 4</w:t>
      </w:r>
      <w:r w:rsidR="00527246">
        <w:rPr>
          <w:rtl/>
        </w:rPr>
        <w:t>:</w:t>
      </w:r>
      <w:r w:rsidRPr="007B62FF">
        <w:rPr>
          <w:rtl/>
        </w:rPr>
        <w:t xml:space="preserve"> 293 / 14.</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297 / 280.</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297 / 282.</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297 / 284.</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298 / 291.</w:t>
      </w:r>
    </w:p>
    <w:p w:rsidR="0017382C" w:rsidRDefault="0017382C" w:rsidP="00C613E8">
      <w:pPr>
        <w:pStyle w:val="libNormal"/>
        <w:rPr>
          <w:rtl/>
        </w:rPr>
      </w:pPr>
      <w:r>
        <w:rPr>
          <w:rtl/>
        </w:rPr>
        <w:br w:type="page"/>
      </w:r>
    </w:p>
    <w:p w:rsidR="0017382C" w:rsidRPr="00E10B1D" w:rsidRDefault="0017382C" w:rsidP="0063324D">
      <w:pPr>
        <w:pStyle w:val="Heading3"/>
        <w:rPr>
          <w:rStyle w:val="Heading3Char"/>
          <w:rtl/>
        </w:rPr>
      </w:pPr>
      <w:bookmarkStart w:id="372" w:name="_Toc394921592"/>
      <w:r w:rsidRPr="004F14F2">
        <w:rPr>
          <w:rtl/>
        </w:rPr>
        <w:lastRenderedPageBreak/>
        <w:t xml:space="preserve">[2682] محمّد بن الفَيْض التيمي </w:t>
      </w:r>
      <w:r w:rsidRPr="0017382C">
        <w:rPr>
          <w:rStyle w:val="libFootnotenumChar"/>
          <w:rtl/>
        </w:rPr>
        <w:t>(1)</w:t>
      </w:r>
      <w:r w:rsidR="00527246" w:rsidRPr="00E10B1D">
        <w:rPr>
          <w:rStyle w:val="Heading3Char"/>
          <w:rtl/>
        </w:rPr>
        <w:t>:</w:t>
      </w:r>
      <w:bookmarkEnd w:id="372"/>
    </w:p>
    <w:p w:rsidR="0017382C" w:rsidRPr="007B62FF" w:rsidRDefault="0017382C" w:rsidP="0017382C">
      <w:pPr>
        <w:pStyle w:val="libNormal"/>
        <w:rPr>
          <w:rtl/>
        </w:rPr>
      </w:pPr>
      <w:r w:rsidRPr="007B62FF">
        <w:rPr>
          <w:rtl/>
        </w:rPr>
        <w:t>تيم الرَّباب</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sidR="00527246">
        <w:rPr>
          <w:rtl/>
        </w:rPr>
        <w:t>،</w:t>
      </w:r>
      <w:r w:rsidRPr="007B62FF">
        <w:rPr>
          <w:rtl/>
        </w:rPr>
        <w:t xml:space="preserve"> هو صاحب كتاب معتمد في مشيخة الفقيه </w:t>
      </w:r>
      <w:r w:rsidRPr="0017382C">
        <w:rPr>
          <w:rStyle w:val="libFootnotenumChar"/>
          <w:rtl/>
        </w:rPr>
        <w:t>(3)</w:t>
      </w:r>
      <w:r w:rsidR="00527246">
        <w:rPr>
          <w:rtl/>
        </w:rPr>
        <w:t>،</w:t>
      </w:r>
      <w:r w:rsidRPr="007B62FF">
        <w:rPr>
          <w:rtl/>
        </w:rPr>
        <w:t xml:space="preserve"> ويروي عنه</w:t>
      </w:r>
      <w:r w:rsidR="00527246">
        <w:rPr>
          <w:rtl/>
        </w:rPr>
        <w:t>:</w:t>
      </w:r>
      <w:r w:rsidRPr="007B62FF">
        <w:rPr>
          <w:rtl/>
        </w:rPr>
        <w:t xml:space="preserve"> ابن أبي عمير</w:t>
      </w:r>
      <w:r w:rsidR="00527246">
        <w:rPr>
          <w:rtl/>
        </w:rPr>
        <w:t>،</w:t>
      </w:r>
      <w:r w:rsidRPr="007B62FF">
        <w:rPr>
          <w:rtl/>
        </w:rPr>
        <w:t xml:space="preserve"> وقد مرّ في </w:t>
      </w:r>
      <w:r>
        <w:rPr>
          <w:rtl/>
        </w:rPr>
        <w:t>(</w:t>
      </w:r>
      <w:r w:rsidRPr="007B62FF">
        <w:rPr>
          <w:rtl/>
        </w:rPr>
        <w:t>رصج</w:t>
      </w:r>
      <w:r>
        <w:rPr>
          <w:rtl/>
        </w:rPr>
        <w:t>)</w:t>
      </w:r>
      <w:r w:rsidRPr="007B62FF">
        <w:rPr>
          <w:rtl/>
        </w:rPr>
        <w:t xml:space="preserve"> </w:t>
      </w:r>
      <w:r w:rsidRPr="0017382C">
        <w:rPr>
          <w:rStyle w:val="libFootnotenumChar"/>
          <w:rtl/>
        </w:rPr>
        <w:t>(4)</w:t>
      </w:r>
      <w:r>
        <w:rPr>
          <w:rtl/>
        </w:rPr>
        <w:t>.</w:t>
      </w:r>
    </w:p>
    <w:p w:rsidR="0017382C" w:rsidRPr="00E10B1D" w:rsidRDefault="0017382C" w:rsidP="0063324D">
      <w:pPr>
        <w:pStyle w:val="Heading3"/>
        <w:rPr>
          <w:rStyle w:val="Heading3Char"/>
          <w:rtl/>
        </w:rPr>
      </w:pPr>
      <w:bookmarkStart w:id="373" w:name="_Toc394921593"/>
      <w:r w:rsidRPr="00E10B1D">
        <w:rPr>
          <w:rStyle w:val="Heading3Char"/>
          <w:rtl/>
        </w:rPr>
        <w:t xml:space="preserve">[2683] محمّد بن الفَيْض </w:t>
      </w:r>
      <w:r w:rsidRPr="0017382C">
        <w:rPr>
          <w:rStyle w:val="libFootnotenumChar"/>
          <w:rtl/>
        </w:rPr>
        <w:t>(5)</w:t>
      </w:r>
      <w:r w:rsidRPr="00E10B1D">
        <w:rPr>
          <w:rStyle w:val="Heading3Char"/>
          <w:rtl/>
        </w:rPr>
        <w:t xml:space="preserve"> بن المختار</w:t>
      </w:r>
      <w:r w:rsidR="00527246" w:rsidRPr="00E10B1D">
        <w:rPr>
          <w:rStyle w:val="Heading3Char"/>
          <w:rtl/>
        </w:rPr>
        <w:t>:</w:t>
      </w:r>
      <w:bookmarkEnd w:id="373"/>
    </w:p>
    <w:p w:rsidR="0017382C" w:rsidRPr="007B62FF" w:rsidRDefault="0017382C" w:rsidP="0017382C">
      <w:pPr>
        <w:pStyle w:val="libNormal"/>
        <w:rPr>
          <w:rtl/>
        </w:rPr>
      </w:pPr>
      <w:r w:rsidRPr="007B62FF">
        <w:rPr>
          <w:rtl/>
        </w:rPr>
        <w:t>الكُوفِيّ</w:t>
      </w:r>
      <w:r w:rsidR="00527246">
        <w:rPr>
          <w:rtl/>
        </w:rPr>
        <w:t>،</w:t>
      </w:r>
      <w:r w:rsidRPr="007B62FF">
        <w:rPr>
          <w:rtl/>
        </w:rPr>
        <w:t xml:space="preserve"> الجُعْفِيّ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374" w:name="_Toc394921594"/>
      <w:r w:rsidRPr="004F14F2">
        <w:rPr>
          <w:rtl/>
        </w:rPr>
        <w:t>[2684] محمّد بن قابوس اللَّخْمِيّ</w:t>
      </w:r>
      <w:r w:rsidR="00527246">
        <w:rPr>
          <w:rtl/>
        </w:rPr>
        <w:t>:</w:t>
      </w:r>
      <w:bookmarkEnd w:id="374"/>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375" w:name="_Toc394921595"/>
      <w:r w:rsidRPr="004F14F2">
        <w:rPr>
          <w:rtl/>
        </w:rPr>
        <w:t>[2685] محمّد بن القاسم الأَسَدِيّ</w:t>
      </w:r>
      <w:r w:rsidR="00527246">
        <w:rPr>
          <w:rtl/>
        </w:rPr>
        <w:t>:</w:t>
      </w:r>
      <w:bookmarkEnd w:id="375"/>
    </w:p>
    <w:p w:rsidR="0017382C" w:rsidRPr="007B62FF" w:rsidRDefault="0017382C" w:rsidP="0017382C">
      <w:pPr>
        <w:pStyle w:val="libNormal"/>
        <w:rPr>
          <w:rtl/>
        </w:rPr>
      </w:pPr>
      <w:r w:rsidRPr="007B62FF">
        <w:rPr>
          <w:rtl/>
        </w:rPr>
        <w:t>كُوفِيّ</w:t>
      </w:r>
      <w:r w:rsidR="00527246">
        <w:rPr>
          <w:rtl/>
        </w:rPr>
        <w:t>،</w:t>
      </w:r>
      <w:r w:rsidRPr="007B62FF">
        <w:rPr>
          <w:rtl/>
        </w:rPr>
        <w:t xml:space="preserve"> أبو إبراهيم</w:t>
      </w:r>
      <w:r w:rsidR="00527246">
        <w:rPr>
          <w:rtl/>
        </w:rPr>
        <w:t>،</w:t>
      </w:r>
      <w:r w:rsidRPr="007B62FF">
        <w:rPr>
          <w:rtl/>
        </w:rPr>
        <w:t xml:space="preserve"> يقال له</w:t>
      </w:r>
      <w:r w:rsidR="00527246">
        <w:rPr>
          <w:rtl/>
        </w:rPr>
        <w:t>:</w:t>
      </w:r>
      <w:r w:rsidRPr="007B62FF">
        <w:rPr>
          <w:rtl/>
        </w:rPr>
        <w:t xml:space="preserve"> الكاره </w:t>
      </w:r>
      <w:r w:rsidRPr="0017382C">
        <w:rPr>
          <w:rStyle w:val="libFootnotenumChar"/>
          <w:rtl/>
        </w:rPr>
        <w:t>(8)</w:t>
      </w:r>
      <w:r w:rsidR="00527246">
        <w:rPr>
          <w:rtl/>
        </w:rPr>
        <w:t>،</w:t>
      </w:r>
      <w:r w:rsidRPr="007B62FF">
        <w:rPr>
          <w:rtl/>
        </w:rPr>
        <w:t xml:space="preserve"> مات سنة سبع ومائتين</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الحجرية</w:t>
      </w:r>
      <w:r w:rsidR="00527246">
        <w:rPr>
          <w:rtl/>
        </w:rPr>
        <w:t>:</w:t>
      </w:r>
      <w:r w:rsidRPr="007B62FF">
        <w:rPr>
          <w:rtl/>
        </w:rPr>
        <w:t xml:space="preserve"> </w:t>
      </w:r>
      <w:r>
        <w:rPr>
          <w:rtl/>
        </w:rPr>
        <w:t>(</w:t>
      </w:r>
      <w:r w:rsidRPr="007B62FF">
        <w:rPr>
          <w:rtl/>
        </w:rPr>
        <w:t>التميمي</w:t>
      </w:r>
      <w:r>
        <w:rPr>
          <w:rtl/>
        </w:rPr>
        <w:t>).</w:t>
      </w:r>
      <w:r w:rsidRPr="007B62FF">
        <w:rPr>
          <w:rtl/>
        </w:rPr>
        <w:t xml:space="preserve"> وما في</w:t>
      </w:r>
      <w:r w:rsidR="00527246">
        <w:rPr>
          <w:rtl/>
        </w:rPr>
        <w:t>:</w:t>
      </w:r>
      <w:r w:rsidRPr="007B62FF">
        <w:rPr>
          <w:rtl/>
        </w:rPr>
        <w:t xml:space="preserve"> المصدر</w:t>
      </w:r>
      <w:r w:rsidR="00527246">
        <w:rPr>
          <w:rtl/>
        </w:rPr>
        <w:t>،</w:t>
      </w:r>
      <w:r w:rsidRPr="007B62FF">
        <w:rPr>
          <w:rtl/>
        </w:rPr>
        <w:t xml:space="preserve"> ومنهج المقال</w:t>
      </w:r>
      <w:r w:rsidR="00527246">
        <w:rPr>
          <w:rtl/>
        </w:rPr>
        <w:t>:</w:t>
      </w:r>
      <w:r w:rsidRPr="007B62FF">
        <w:rPr>
          <w:rtl/>
        </w:rPr>
        <w:t xml:space="preserve"> 315</w:t>
      </w:r>
      <w:r w:rsidR="00527246">
        <w:rPr>
          <w:rtl/>
        </w:rPr>
        <w:t>،</w:t>
      </w:r>
      <w:r w:rsidRPr="007B62FF">
        <w:rPr>
          <w:rtl/>
        </w:rPr>
        <w:t xml:space="preserve"> ومجمع الرجال 6</w:t>
      </w:r>
      <w:r w:rsidR="00527246">
        <w:rPr>
          <w:rtl/>
        </w:rPr>
        <w:t>:</w:t>
      </w:r>
      <w:r w:rsidRPr="007B62FF">
        <w:rPr>
          <w:rtl/>
        </w:rPr>
        <w:t xml:space="preserve"> 23</w:t>
      </w:r>
      <w:r w:rsidR="00527246">
        <w:rPr>
          <w:rtl/>
        </w:rPr>
        <w:t>،</w:t>
      </w:r>
      <w:r w:rsidRPr="007B62FF">
        <w:rPr>
          <w:rtl/>
        </w:rPr>
        <w:t xml:space="preserve"> ونقد الرجال</w:t>
      </w:r>
      <w:r w:rsidR="00527246">
        <w:rPr>
          <w:rtl/>
        </w:rPr>
        <w:t>:</w:t>
      </w:r>
      <w:r w:rsidRPr="007B62FF">
        <w:rPr>
          <w:rtl/>
        </w:rPr>
        <w:t xml:space="preserve"> 328</w:t>
      </w:r>
      <w:r w:rsidR="00527246">
        <w:rPr>
          <w:rtl/>
        </w:rPr>
        <w:t>،</w:t>
      </w:r>
      <w:r w:rsidRPr="007B62FF">
        <w:rPr>
          <w:rtl/>
        </w:rPr>
        <w:t xml:space="preserve"> وجامع الرواة 2</w:t>
      </w:r>
      <w:r w:rsidR="00527246">
        <w:rPr>
          <w:rtl/>
        </w:rPr>
        <w:t>:</w:t>
      </w:r>
      <w:r w:rsidRPr="007B62FF">
        <w:rPr>
          <w:rtl/>
        </w:rPr>
        <w:t xml:space="preserve"> 175</w:t>
      </w:r>
      <w:r w:rsidR="00527246">
        <w:rPr>
          <w:rtl/>
        </w:rPr>
        <w:t>،</w:t>
      </w:r>
      <w:r w:rsidRPr="007B62FF">
        <w:rPr>
          <w:rtl/>
        </w:rPr>
        <w:t xml:space="preserve"> ورجال البرقي</w:t>
      </w:r>
      <w:r w:rsidR="00527246">
        <w:rPr>
          <w:rtl/>
        </w:rPr>
        <w:t>:</w:t>
      </w:r>
      <w:r w:rsidRPr="007B62FF">
        <w:rPr>
          <w:rtl/>
        </w:rPr>
        <w:t xml:space="preserve"> 19</w:t>
      </w:r>
      <w:r w:rsidR="00527246">
        <w:rPr>
          <w:rtl/>
        </w:rPr>
        <w:t>،</w:t>
      </w:r>
      <w:r w:rsidRPr="007B62FF">
        <w:rPr>
          <w:rtl/>
        </w:rPr>
        <w:t xml:space="preserve"> ومشيخة الفقيه 4</w:t>
      </w:r>
      <w:r w:rsidR="00527246">
        <w:rPr>
          <w:rtl/>
        </w:rPr>
        <w:t>:</w:t>
      </w:r>
      <w:r w:rsidRPr="007B62FF">
        <w:rPr>
          <w:rtl/>
        </w:rPr>
        <w:t xml:space="preserve"> 84 موافق لما في الأصل وكما تقدم.</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322 / 671</w:t>
      </w:r>
      <w:r w:rsidR="00527246">
        <w:rPr>
          <w:rtl/>
        </w:rPr>
        <w:t>،</w:t>
      </w:r>
      <w:r w:rsidRPr="007B62FF">
        <w:rPr>
          <w:rtl/>
        </w:rPr>
        <w:t xml:space="preserve"> والبرقي</w:t>
      </w:r>
      <w:r w:rsidR="00527246">
        <w:rPr>
          <w:rtl/>
        </w:rPr>
        <w:t>:</w:t>
      </w:r>
      <w:r w:rsidRPr="007B62FF">
        <w:rPr>
          <w:rtl/>
        </w:rPr>
        <w:t xml:space="preserve"> 19.</w:t>
      </w:r>
    </w:p>
    <w:p w:rsidR="0017382C" w:rsidRPr="007B62FF" w:rsidRDefault="0017382C" w:rsidP="0017382C">
      <w:pPr>
        <w:pStyle w:val="libFootnote0"/>
        <w:rPr>
          <w:rtl/>
        </w:rPr>
      </w:pPr>
      <w:r w:rsidRPr="007B62FF">
        <w:rPr>
          <w:rtl/>
        </w:rPr>
        <w:t>(3) الفقيه 4</w:t>
      </w:r>
      <w:r w:rsidR="00527246">
        <w:rPr>
          <w:rtl/>
        </w:rPr>
        <w:t>:</w:t>
      </w:r>
      <w:r w:rsidRPr="007B62FF">
        <w:rPr>
          <w:rtl/>
        </w:rPr>
        <w:t xml:space="preserve"> 84</w:t>
      </w:r>
      <w:r w:rsidR="00527246">
        <w:rPr>
          <w:rtl/>
        </w:rPr>
        <w:t>،</w:t>
      </w:r>
      <w:r w:rsidRPr="007B62FF">
        <w:rPr>
          <w:rtl/>
        </w:rPr>
        <w:t xml:space="preserve"> من المشيخة.</w:t>
      </w:r>
    </w:p>
    <w:p w:rsidR="0017382C" w:rsidRPr="007B62FF" w:rsidRDefault="0017382C" w:rsidP="0017382C">
      <w:pPr>
        <w:pStyle w:val="libFootnote0"/>
        <w:rPr>
          <w:rtl/>
        </w:rPr>
      </w:pPr>
      <w:r w:rsidRPr="007B62FF">
        <w:rPr>
          <w:rtl/>
        </w:rPr>
        <w:t>(4) تقدم في الجزء الخامس صحيفة</w:t>
      </w:r>
      <w:r w:rsidR="00527246">
        <w:rPr>
          <w:rtl/>
        </w:rPr>
        <w:t>:</w:t>
      </w:r>
      <w:r w:rsidRPr="007B62FF">
        <w:rPr>
          <w:rtl/>
        </w:rPr>
        <w:t xml:space="preserve"> 185</w:t>
      </w:r>
      <w:r w:rsidR="00527246">
        <w:rPr>
          <w:rtl/>
        </w:rPr>
        <w:t>،</w:t>
      </w:r>
      <w:r w:rsidRPr="007B62FF">
        <w:rPr>
          <w:rtl/>
        </w:rPr>
        <w:t xml:space="preserve"> في الطريق رقم</w:t>
      </w:r>
      <w:r w:rsidR="00527246">
        <w:rPr>
          <w:rtl/>
        </w:rPr>
        <w:t>:</w:t>
      </w:r>
      <w:r w:rsidRPr="007B62FF">
        <w:rPr>
          <w:rtl/>
        </w:rPr>
        <w:t xml:space="preserve"> [293]</w:t>
      </w:r>
      <w:r>
        <w:rPr>
          <w:rtl/>
        </w:rPr>
        <w:t>.</w:t>
      </w:r>
    </w:p>
    <w:p w:rsidR="0017382C" w:rsidRPr="007B62FF" w:rsidRDefault="0017382C" w:rsidP="0017382C">
      <w:pPr>
        <w:pStyle w:val="libFootnote0"/>
        <w:rPr>
          <w:rtl/>
        </w:rPr>
      </w:pPr>
      <w:r w:rsidRPr="007B62FF">
        <w:rPr>
          <w:rtl/>
        </w:rPr>
        <w:t>(5) في المصدر</w:t>
      </w:r>
      <w:r w:rsidR="00527246">
        <w:rPr>
          <w:rtl/>
        </w:rPr>
        <w:t>:</w:t>
      </w:r>
      <w:r w:rsidRPr="007B62FF">
        <w:rPr>
          <w:rtl/>
        </w:rPr>
        <w:t xml:space="preserve"> </w:t>
      </w:r>
      <w:r>
        <w:rPr>
          <w:rtl/>
        </w:rPr>
        <w:t>(</w:t>
      </w:r>
      <w:r w:rsidRPr="007B62FF">
        <w:rPr>
          <w:rtl/>
        </w:rPr>
        <w:t>بن العيص</w:t>
      </w:r>
      <w:r>
        <w:rPr>
          <w:rtl/>
        </w:rPr>
        <w:t>).</w:t>
      </w:r>
      <w:r w:rsidRPr="007B62FF">
        <w:rPr>
          <w:rtl/>
        </w:rPr>
        <w:t xml:space="preserve"> وما في</w:t>
      </w:r>
      <w:r w:rsidR="00527246">
        <w:rPr>
          <w:rtl/>
        </w:rPr>
        <w:t>:</w:t>
      </w:r>
      <w:r w:rsidRPr="007B62FF">
        <w:rPr>
          <w:rtl/>
        </w:rPr>
        <w:t xml:space="preserve"> منهج المقال</w:t>
      </w:r>
      <w:r w:rsidR="00527246">
        <w:rPr>
          <w:rtl/>
        </w:rPr>
        <w:t>:</w:t>
      </w:r>
      <w:r w:rsidRPr="007B62FF">
        <w:rPr>
          <w:rtl/>
        </w:rPr>
        <w:t xml:space="preserve"> 315</w:t>
      </w:r>
      <w:r w:rsidR="00527246">
        <w:rPr>
          <w:rtl/>
        </w:rPr>
        <w:t>،</w:t>
      </w:r>
      <w:r w:rsidRPr="007B62FF">
        <w:rPr>
          <w:rtl/>
        </w:rPr>
        <w:t xml:space="preserve"> ومجمع الرجال 6</w:t>
      </w:r>
      <w:r w:rsidR="00527246">
        <w:rPr>
          <w:rtl/>
        </w:rPr>
        <w:t>:</w:t>
      </w:r>
      <w:r w:rsidRPr="007B62FF">
        <w:rPr>
          <w:rtl/>
        </w:rPr>
        <w:t xml:space="preserve"> 23</w:t>
      </w:r>
      <w:r w:rsidR="00527246">
        <w:rPr>
          <w:rtl/>
        </w:rPr>
        <w:t>،</w:t>
      </w:r>
      <w:r w:rsidRPr="007B62FF">
        <w:rPr>
          <w:rtl/>
        </w:rPr>
        <w:t xml:space="preserve"> ونقد الرجال</w:t>
      </w:r>
      <w:r w:rsidR="00527246">
        <w:rPr>
          <w:rtl/>
        </w:rPr>
        <w:t>:</w:t>
      </w:r>
      <w:r w:rsidRPr="007B62FF">
        <w:rPr>
          <w:rtl/>
        </w:rPr>
        <w:t xml:space="preserve"> 328</w:t>
      </w:r>
      <w:r w:rsidR="00527246">
        <w:rPr>
          <w:rtl/>
        </w:rPr>
        <w:t>،</w:t>
      </w:r>
      <w:r w:rsidRPr="007B62FF">
        <w:rPr>
          <w:rtl/>
        </w:rPr>
        <w:t xml:space="preserve"> وجامع الرواة 2</w:t>
      </w:r>
      <w:r w:rsidR="00527246">
        <w:rPr>
          <w:rtl/>
        </w:rPr>
        <w:t>:</w:t>
      </w:r>
      <w:r w:rsidRPr="007B62FF">
        <w:rPr>
          <w:rtl/>
        </w:rPr>
        <w:t xml:space="preserve"> 168</w:t>
      </w:r>
      <w:r w:rsidR="00527246">
        <w:rPr>
          <w:rtl/>
        </w:rPr>
        <w:t>،</w:t>
      </w:r>
      <w:r w:rsidRPr="007B62FF">
        <w:rPr>
          <w:rtl/>
        </w:rPr>
        <w:t xml:space="preserve"> وتنقيح المقال 3</w:t>
      </w:r>
      <w:r w:rsidR="00527246">
        <w:rPr>
          <w:rtl/>
        </w:rPr>
        <w:t>:</w:t>
      </w:r>
      <w:r w:rsidRPr="007B62FF">
        <w:rPr>
          <w:rtl/>
        </w:rPr>
        <w:t xml:space="preserve"> 174 موافق لما في الأصل والحجرية.</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298 / 287.</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298 / 292.</w:t>
      </w:r>
    </w:p>
    <w:p w:rsidR="0017382C" w:rsidRPr="007B62FF" w:rsidRDefault="0017382C" w:rsidP="0017382C">
      <w:pPr>
        <w:pStyle w:val="libFootnote0"/>
        <w:rPr>
          <w:rtl/>
        </w:rPr>
      </w:pPr>
      <w:r w:rsidRPr="007B62FF">
        <w:rPr>
          <w:rtl/>
        </w:rPr>
        <w:t>(8) فوق الكلمة في الأصل والحجرية</w:t>
      </w:r>
      <w:r w:rsidR="00527246">
        <w:rPr>
          <w:rtl/>
        </w:rPr>
        <w:t>:</w:t>
      </w:r>
      <w:r w:rsidRPr="007B62FF">
        <w:rPr>
          <w:rtl/>
        </w:rPr>
        <w:t xml:space="preserve"> </w:t>
      </w:r>
      <w:r>
        <w:rPr>
          <w:rtl/>
        </w:rPr>
        <w:t>(</w:t>
      </w:r>
      <w:r w:rsidRPr="007B62FF">
        <w:rPr>
          <w:rtl/>
        </w:rPr>
        <w:t>الكاف نسخة بدل</w:t>
      </w:r>
      <w:r>
        <w:rPr>
          <w:rtl/>
        </w:rPr>
        <w:t>)</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298 / 298.</w:t>
      </w:r>
    </w:p>
    <w:p w:rsidR="0017382C" w:rsidRDefault="0017382C" w:rsidP="00C613E8">
      <w:pPr>
        <w:pStyle w:val="libNormal"/>
        <w:rPr>
          <w:rtl/>
        </w:rPr>
      </w:pPr>
      <w:r>
        <w:rPr>
          <w:rtl/>
        </w:rPr>
        <w:br w:type="page"/>
      </w:r>
    </w:p>
    <w:p w:rsidR="0017382C" w:rsidRDefault="0017382C" w:rsidP="00E10B1D">
      <w:pPr>
        <w:pStyle w:val="Heading3"/>
        <w:rPr>
          <w:rtl/>
        </w:rPr>
      </w:pPr>
      <w:bookmarkStart w:id="376" w:name="_Toc394921596"/>
      <w:r w:rsidRPr="004F14F2">
        <w:rPr>
          <w:rtl/>
        </w:rPr>
        <w:lastRenderedPageBreak/>
        <w:t>[2686] محمّد بن القاسم بن بَشّار</w:t>
      </w:r>
      <w:r w:rsidR="00527246">
        <w:rPr>
          <w:rtl/>
        </w:rPr>
        <w:t>:</w:t>
      </w:r>
      <w:bookmarkEnd w:id="376"/>
    </w:p>
    <w:p w:rsidR="0017382C" w:rsidRPr="007B62FF" w:rsidRDefault="0017382C" w:rsidP="0017382C">
      <w:pPr>
        <w:pStyle w:val="libNormal"/>
        <w:rPr>
          <w:rtl/>
        </w:rPr>
      </w:pPr>
      <w:r w:rsidRPr="007B62FF">
        <w:rPr>
          <w:rtl/>
        </w:rPr>
        <w:t xml:space="preserve">له كتاب في الفهرست </w:t>
      </w:r>
      <w:r w:rsidRPr="0017382C">
        <w:rPr>
          <w:rStyle w:val="libFootnotenumChar"/>
          <w:rtl/>
        </w:rPr>
        <w:t>(1)</w:t>
      </w:r>
      <w:r w:rsidR="00527246">
        <w:rPr>
          <w:rtl/>
        </w:rPr>
        <w:t>،</w:t>
      </w:r>
      <w:r w:rsidRPr="007B62FF">
        <w:rPr>
          <w:rtl/>
        </w:rPr>
        <w:t xml:space="preserve"> وفي من لم يرو عنهم </w:t>
      </w:r>
      <w:r w:rsidRPr="0017382C">
        <w:rPr>
          <w:rStyle w:val="libAlaemChar"/>
          <w:rtl/>
        </w:rPr>
        <w:t>عليهم‌السلام</w:t>
      </w:r>
      <w:r w:rsidR="00527246">
        <w:rPr>
          <w:rtl/>
        </w:rPr>
        <w:t>،</w:t>
      </w:r>
      <w:r w:rsidRPr="007B62FF">
        <w:rPr>
          <w:rtl/>
        </w:rPr>
        <w:t xml:space="preserve"> ويروي عنه</w:t>
      </w:r>
      <w:r w:rsidR="00527246">
        <w:rPr>
          <w:rtl/>
        </w:rPr>
        <w:t>:</w:t>
      </w:r>
      <w:r w:rsidRPr="007B62FF">
        <w:rPr>
          <w:rtl/>
        </w:rPr>
        <w:t xml:space="preserve"> سعد والحميري </w:t>
      </w:r>
      <w:r w:rsidRPr="0017382C">
        <w:rPr>
          <w:rStyle w:val="libFootnotenumChar"/>
          <w:rtl/>
        </w:rPr>
        <w:t>(2)</w:t>
      </w:r>
      <w:r>
        <w:rPr>
          <w:rtl/>
        </w:rPr>
        <w:t>.</w:t>
      </w:r>
    </w:p>
    <w:p w:rsidR="0017382C" w:rsidRDefault="0017382C" w:rsidP="00E10B1D">
      <w:pPr>
        <w:pStyle w:val="Heading3"/>
        <w:rPr>
          <w:rtl/>
        </w:rPr>
      </w:pPr>
      <w:bookmarkStart w:id="377" w:name="_Toc394921597"/>
      <w:r w:rsidRPr="004F14F2">
        <w:rPr>
          <w:rtl/>
        </w:rPr>
        <w:t>[2687] محمّد بن القاسم البَصْري</w:t>
      </w:r>
      <w:r w:rsidR="00527246">
        <w:rPr>
          <w:rtl/>
        </w:rPr>
        <w:t>:</w:t>
      </w:r>
      <w:bookmarkEnd w:id="377"/>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378" w:name="_Toc394921598"/>
      <w:r w:rsidRPr="004F14F2">
        <w:rPr>
          <w:rtl/>
        </w:rPr>
        <w:t>[2688] محمّد بن القاسم بن الحسين</w:t>
      </w:r>
      <w:r w:rsidR="00527246">
        <w:rPr>
          <w:rtl/>
        </w:rPr>
        <w:t>:</w:t>
      </w:r>
      <w:bookmarkEnd w:id="378"/>
    </w:p>
    <w:p w:rsidR="0017382C" w:rsidRPr="007B62FF" w:rsidRDefault="0017382C" w:rsidP="0017382C">
      <w:pPr>
        <w:pStyle w:val="libNormal"/>
        <w:rPr>
          <w:rtl/>
        </w:rPr>
      </w:pPr>
      <w:r w:rsidRPr="007B62FF">
        <w:rPr>
          <w:rtl/>
        </w:rPr>
        <w:t xml:space="preserve">ابن زيد بن الحسن </w:t>
      </w:r>
      <w:r w:rsidRPr="0017382C">
        <w:rPr>
          <w:rStyle w:val="libFootnotenumChar"/>
          <w:rtl/>
        </w:rPr>
        <w:t>(4)</w:t>
      </w:r>
      <w:r w:rsidRPr="007B62FF">
        <w:rPr>
          <w:rtl/>
        </w:rPr>
        <w:t xml:space="preserve"> بن علي بن أبي طالب </w:t>
      </w:r>
      <w:r>
        <w:rPr>
          <w:rtl/>
        </w:rPr>
        <w:t>(</w:t>
      </w:r>
      <w:r w:rsidRPr="007B62FF">
        <w:rPr>
          <w:rtl/>
        </w:rPr>
        <w:t>عليهما السّلام</w:t>
      </w:r>
      <w:r>
        <w:rPr>
          <w:rtl/>
        </w:rPr>
        <w:t>)</w:t>
      </w:r>
      <w:r w:rsidR="00527246">
        <w:rPr>
          <w:rtl/>
        </w:rPr>
        <w:t>،</w:t>
      </w:r>
      <w:r w:rsidRPr="007B62FF">
        <w:rPr>
          <w:rtl/>
        </w:rPr>
        <w:t xml:space="preserve"> مدني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Pr="007B62FF" w:rsidRDefault="0017382C" w:rsidP="0017382C">
      <w:pPr>
        <w:pStyle w:val="libNormal"/>
        <w:rPr>
          <w:rtl/>
        </w:rPr>
      </w:pPr>
      <w:r w:rsidRPr="007B62FF">
        <w:rPr>
          <w:rtl/>
        </w:rPr>
        <w:t>قلت</w:t>
      </w:r>
      <w:r w:rsidR="00527246">
        <w:rPr>
          <w:rtl/>
        </w:rPr>
        <w:t>:</w:t>
      </w:r>
      <w:r w:rsidRPr="007B62FF">
        <w:rPr>
          <w:rtl/>
        </w:rPr>
        <w:t xml:space="preserve"> كذا في نسخ رجال الشيخ</w:t>
      </w:r>
      <w:r w:rsidR="00527246">
        <w:rPr>
          <w:rtl/>
        </w:rPr>
        <w:t>،</w:t>
      </w:r>
      <w:r w:rsidRPr="007B62FF">
        <w:rPr>
          <w:rtl/>
        </w:rPr>
        <w:t xml:space="preserve"> والمنقول عنها</w:t>
      </w:r>
      <w:r w:rsidR="00527246">
        <w:rPr>
          <w:rtl/>
        </w:rPr>
        <w:t>،</w:t>
      </w:r>
      <w:r w:rsidRPr="007B62FF">
        <w:rPr>
          <w:rtl/>
        </w:rPr>
        <w:t xml:space="preserve"> والظاهر بل المقطوع أنَّ الأصل الحسن بن زيد</w:t>
      </w:r>
      <w:r w:rsidR="00527246">
        <w:rPr>
          <w:rtl/>
        </w:rPr>
        <w:t>،</w:t>
      </w:r>
      <w:r w:rsidRPr="007B62FF">
        <w:rPr>
          <w:rtl/>
        </w:rPr>
        <w:t xml:space="preserve"> والحسين غلط</w:t>
      </w:r>
      <w:r w:rsidR="00527246">
        <w:rPr>
          <w:rtl/>
        </w:rPr>
        <w:t>،</w:t>
      </w:r>
      <w:r w:rsidRPr="007B62FF">
        <w:rPr>
          <w:rtl/>
        </w:rPr>
        <w:t xml:space="preserve"> لاتفاق أهل النَّسب وغيرهم على أنّه لم يكن لزيد ولد اسمه الحسين </w:t>
      </w:r>
      <w:r w:rsidRPr="0017382C">
        <w:rPr>
          <w:rStyle w:val="libFootnotenumChar"/>
          <w:rtl/>
        </w:rPr>
        <w:t>(6)</w:t>
      </w:r>
      <w:r w:rsidR="00527246">
        <w:rPr>
          <w:rtl/>
        </w:rPr>
        <w:t>،</w:t>
      </w:r>
      <w:r w:rsidRPr="007B62FF">
        <w:rPr>
          <w:rtl/>
        </w:rPr>
        <w:t xml:space="preserve"> والمذكور فيها وفي كتب الأحاديث </w:t>
      </w:r>
      <w:r w:rsidRPr="0017382C">
        <w:rPr>
          <w:rStyle w:val="libFootnotenumChar"/>
          <w:rtl/>
        </w:rPr>
        <w:t>(7)</w:t>
      </w:r>
      <w:r w:rsidRPr="007B62FF">
        <w:rPr>
          <w:rtl/>
        </w:rPr>
        <w:t xml:space="preserve"> ابنه أبو محمّد الحسن</w:t>
      </w:r>
      <w:r w:rsidR="00527246">
        <w:rPr>
          <w:rtl/>
        </w:rPr>
        <w:t>،</w:t>
      </w:r>
      <w:r w:rsidRPr="007B62FF">
        <w:rPr>
          <w:rtl/>
        </w:rPr>
        <w:t xml:space="preserve"> أمير المدينة من قبل المنصور</w:t>
      </w:r>
      <w:r w:rsidR="00527246">
        <w:rPr>
          <w:rtl/>
        </w:rPr>
        <w:t>،</w:t>
      </w:r>
      <w:r w:rsidRPr="007B62FF">
        <w:rPr>
          <w:rtl/>
        </w:rPr>
        <w:t xml:space="preserve"> وهو أوّل علوي لبس السواد</w:t>
      </w:r>
      <w:r w:rsidR="00527246">
        <w:rPr>
          <w:rtl/>
        </w:rPr>
        <w:t>،</w:t>
      </w:r>
      <w:r w:rsidRPr="007B62FF">
        <w:rPr>
          <w:rtl/>
        </w:rPr>
        <w:t xml:space="preserve"> وابنه أبو محمّد القاسم</w:t>
      </w:r>
      <w:r w:rsidR="00527246">
        <w:rPr>
          <w:rtl/>
        </w:rPr>
        <w:t>،</w:t>
      </w:r>
      <w:r w:rsidRPr="007B62FF">
        <w:rPr>
          <w:rtl/>
        </w:rPr>
        <w:t xml:space="preserve"> الزاهد</w:t>
      </w:r>
      <w:r w:rsidR="00527246">
        <w:rPr>
          <w:rtl/>
        </w:rPr>
        <w:t>،</w:t>
      </w:r>
      <w:r w:rsidRPr="007B62FF">
        <w:rPr>
          <w:rtl/>
        </w:rPr>
        <w:t xml:space="preserve"> العابد</w:t>
      </w:r>
      <w:r w:rsidR="00527246">
        <w:rPr>
          <w:rtl/>
        </w:rPr>
        <w:t>،</w:t>
      </w:r>
      <w:r w:rsidRPr="007B62FF">
        <w:rPr>
          <w:rtl/>
        </w:rPr>
        <w:t xml:space="preserve"> الورع</w:t>
      </w:r>
      <w:r w:rsidR="00527246">
        <w:rPr>
          <w:rtl/>
        </w:rPr>
        <w:t>،</w:t>
      </w:r>
      <w:r w:rsidRPr="007B62FF">
        <w:rPr>
          <w:rtl/>
        </w:rPr>
        <w:t xml:space="preserve"> هو الذي خرج بعد أبيه بطبرستان </w:t>
      </w:r>
      <w:r w:rsidRPr="0017382C">
        <w:rPr>
          <w:rStyle w:val="libFootnotenumChar"/>
          <w:rtl/>
        </w:rPr>
        <w:t>(8)</w:t>
      </w:r>
      <w:r w:rsidR="00527246">
        <w:rPr>
          <w:rtl/>
        </w:rPr>
        <w:t>،</w:t>
      </w:r>
      <w:r w:rsidRPr="007B62FF">
        <w:rPr>
          <w:rtl/>
        </w:rPr>
        <w:t xml:space="preserve"> واستولى عليها</w:t>
      </w:r>
      <w:r w:rsidR="00527246">
        <w:rPr>
          <w:rtl/>
        </w:rPr>
        <w:t>،</w:t>
      </w:r>
      <w:r w:rsidRPr="007B62FF">
        <w:rPr>
          <w:rtl/>
        </w:rPr>
        <w:t xml:space="preserve"> وابنه أبو القاسم محمّد صاحب الترجمة</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فهرست الشيخ</w:t>
      </w:r>
      <w:r w:rsidR="00527246">
        <w:rPr>
          <w:rtl/>
        </w:rPr>
        <w:t>:</w:t>
      </w:r>
      <w:r w:rsidRPr="007B62FF">
        <w:rPr>
          <w:rtl/>
        </w:rPr>
        <w:t xml:space="preserve"> 147 / 631.</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507 / 85.</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299 / 300.</w:t>
      </w:r>
    </w:p>
    <w:p w:rsidR="0017382C" w:rsidRPr="007B62FF" w:rsidRDefault="0017382C" w:rsidP="0017382C">
      <w:pPr>
        <w:pStyle w:val="libFootnote0"/>
        <w:rPr>
          <w:rtl/>
        </w:rPr>
      </w:pPr>
      <w:r w:rsidRPr="007B62FF">
        <w:rPr>
          <w:rtl/>
        </w:rPr>
        <w:t>(4) في المصدر</w:t>
      </w:r>
      <w:r w:rsidR="00527246">
        <w:rPr>
          <w:rtl/>
        </w:rPr>
        <w:t>:</w:t>
      </w:r>
      <w:r w:rsidRPr="007B62FF">
        <w:rPr>
          <w:rtl/>
        </w:rPr>
        <w:t xml:space="preserve"> </w:t>
      </w:r>
      <w:r>
        <w:rPr>
          <w:rtl/>
        </w:rPr>
        <w:t>(</w:t>
      </w:r>
      <w:r w:rsidRPr="007B62FF">
        <w:rPr>
          <w:rtl/>
        </w:rPr>
        <w:t>بن الحسين</w:t>
      </w:r>
      <w:r>
        <w:rPr>
          <w:rtl/>
        </w:rPr>
        <w:t>)</w:t>
      </w:r>
      <w:r w:rsidR="00527246">
        <w:rPr>
          <w:rtl/>
        </w:rPr>
        <w:t>،</w:t>
      </w:r>
      <w:r w:rsidRPr="007B62FF">
        <w:rPr>
          <w:rtl/>
        </w:rPr>
        <w:t xml:space="preserve"> ومثله في تنقيح المقال 3</w:t>
      </w:r>
      <w:r w:rsidR="00527246">
        <w:rPr>
          <w:rtl/>
        </w:rPr>
        <w:t>:</w:t>
      </w:r>
      <w:r w:rsidRPr="007B62FF">
        <w:rPr>
          <w:rtl/>
        </w:rPr>
        <w:t xml:space="preserve"> 174. وما في</w:t>
      </w:r>
      <w:r w:rsidR="00527246">
        <w:rPr>
          <w:rtl/>
        </w:rPr>
        <w:t>:</w:t>
      </w:r>
      <w:r w:rsidRPr="007B62FF">
        <w:rPr>
          <w:rtl/>
        </w:rPr>
        <w:t xml:space="preserve"> منهج المقال</w:t>
      </w:r>
      <w:r w:rsidR="00527246">
        <w:rPr>
          <w:rtl/>
        </w:rPr>
        <w:t>:</w:t>
      </w:r>
      <w:r w:rsidRPr="007B62FF">
        <w:rPr>
          <w:rtl/>
        </w:rPr>
        <w:t xml:space="preserve"> 315</w:t>
      </w:r>
      <w:r w:rsidR="00527246">
        <w:rPr>
          <w:rtl/>
        </w:rPr>
        <w:t>،</w:t>
      </w:r>
      <w:r w:rsidRPr="007B62FF">
        <w:rPr>
          <w:rtl/>
        </w:rPr>
        <w:t xml:space="preserve"> ومجمع الرجال 6</w:t>
      </w:r>
      <w:r w:rsidR="00527246">
        <w:rPr>
          <w:rtl/>
        </w:rPr>
        <w:t>:</w:t>
      </w:r>
      <w:r w:rsidRPr="007B62FF">
        <w:rPr>
          <w:rtl/>
        </w:rPr>
        <w:t xml:space="preserve"> 24</w:t>
      </w:r>
      <w:r w:rsidR="00527246">
        <w:rPr>
          <w:rtl/>
        </w:rPr>
        <w:t>،</w:t>
      </w:r>
      <w:r w:rsidRPr="007B62FF">
        <w:rPr>
          <w:rtl/>
        </w:rPr>
        <w:t xml:space="preserve"> ونقد الرجال</w:t>
      </w:r>
      <w:r w:rsidR="00527246">
        <w:rPr>
          <w:rtl/>
        </w:rPr>
        <w:t>:</w:t>
      </w:r>
      <w:r w:rsidRPr="007B62FF">
        <w:rPr>
          <w:rtl/>
        </w:rPr>
        <w:t xml:space="preserve"> 328</w:t>
      </w:r>
      <w:r w:rsidR="00527246">
        <w:rPr>
          <w:rtl/>
        </w:rPr>
        <w:t>،</w:t>
      </w:r>
      <w:r w:rsidRPr="007B62FF">
        <w:rPr>
          <w:rtl/>
        </w:rPr>
        <w:t xml:space="preserve"> وجامع الرواة 2</w:t>
      </w:r>
      <w:r w:rsidR="00527246">
        <w:rPr>
          <w:rtl/>
        </w:rPr>
        <w:t>:</w:t>
      </w:r>
      <w:r w:rsidRPr="007B62FF">
        <w:rPr>
          <w:rtl/>
        </w:rPr>
        <w:t xml:space="preserve"> 176</w:t>
      </w:r>
      <w:r w:rsidR="00527246">
        <w:rPr>
          <w:rtl/>
        </w:rPr>
        <w:t>،</w:t>
      </w:r>
      <w:r w:rsidRPr="007B62FF">
        <w:rPr>
          <w:rtl/>
        </w:rPr>
        <w:t xml:space="preserve"> ومعجم رجال الحديث 17</w:t>
      </w:r>
      <w:r w:rsidR="00527246">
        <w:rPr>
          <w:rtl/>
        </w:rPr>
        <w:t>:</w:t>
      </w:r>
      <w:r w:rsidRPr="007B62FF">
        <w:rPr>
          <w:rtl/>
        </w:rPr>
        <w:t xml:space="preserve"> 158 موافق لما في الأصل والحجرية.</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298 / 299.</w:t>
      </w:r>
    </w:p>
    <w:p w:rsidR="0017382C" w:rsidRPr="007B62FF" w:rsidRDefault="0017382C" w:rsidP="0017382C">
      <w:pPr>
        <w:pStyle w:val="libFootnote0"/>
        <w:rPr>
          <w:rtl/>
        </w:rPr>
      </w:pPr>
      <w:r w:rsidRPr="007B62FF">
        <w:rPr>
          <w:rtl/>
        </w:rPr>
        <w:t>(6) راجع</w:t>
      </w:r>
      <w:r w:rsidR="00527246">
        <w:rPr>
          <w:rtl/>
        </w:rPr>
        <w:t>:</w:t>
      </w:r>
      <w:r w:rsidRPr="007B62FF">
        <w:rPr>
          <w:rtl/>
        </w:rPr>
        <w:t xml:space="preserve"> المجدي في أنساب الطالبين</w:t>
      </w:r>
      <w:r w:rsidR="00527246">
        <w:rPr>
          <w:rtl/>
        </w:rPr>
        <w:t>:</w:t>
      </w:r>
      <w:r w:rsidRPr="007B62FF">
        <w:rPr>
          <w:rtl/>
        </w:rPr>
        <w:t xml:space="preserve"> 20</w:t>
      </w:r>
      <w:r w:rsidR="00527246">
        <w:rPr>
          <w:rtl/>
        </w:rPr>
        <w:t>،</w:t>
      </w:r>
      <w:r w:rsidRPr="007B62FF">
        <w:rPr>
          <w:rtl/>
        </w:rPr>
        <w:t xml:space="preserve"> والفخري في أنساب الطالبين</w:t>
      </w:r>
      <w:r w:rsidR="00527246">
        <w:rPr>
          <w:rtl/>
        </w:rPr>
        <w:t>:</w:t>
      </w:r>
      <w:r w:rsidRPr="007B62FF">
        <w:rPr>
          <w:rtl/>
        </w:rPr>
        <w:t xml:space="preserve"> 130.</w:t>
      </w:r>
    </w:p>
    <w:p w:rsidR="0017382C" w:rsidRPr="007B62FF" w:rsidRDefault="0017382C" w:rsidP="0017382C">
      <w:pPr>
        <w:pStyle w:val="libFootnote0"/>
        <w:rPr>
          <w:rtl/>
        </w:rPr>
      </w:pPr>
      <w:r w:rsidRPr="007B62FF">
        <w:rPr>
          <w:rtl/>
        </w:rPr>
        <w:t xml:space="preserve">(7) كما سيأتي في رواية مستدرك الوسائل </w:t>
      </w:r>
      <w:r>
        <w:rPr>
          <w:rtl/>
        </w:rPr>
        <w:t>(</w:t>
      </w:r>
      <w:r w:rsidRPr="007B62FF">
        <w:rPr>
          <w:rtl/>
        </w:rPr>
        <w:t>الهامش التالي</w:t>
      </w:r>
      <w:r>
        <w:rPr>
          <w:rtl/>
        </w:rPr>
        <w:t>)</w:t>
      </w:r>
    </w:p>
    <w:p w:rsidR="0017382C" w:rsidRPr="007B62FF" w:rsidRDefault="0017382C" w:rsidP="0017382C">
      <w:pPr>
        <w:pStyle w:val="libFootnote0"/>
        <w:rPr>
          <w:rtl/>
        </w:rPr>
      </w:pPr>
      <w:r w:rsidRPr="007B62FF">
        <w:rPr>
          <w:rtl/>
        </w:rPr>
        <w:t>(8) طبرستان</w:t>
      </w:r>
      <w:r w:rsidR="00527246">
        <w:rPr>
          <w:rtl/>
        </w:rPr>
        <w:t>:</w:t>
      </w:r>
      <w:r w:rsidRPr="007B62FF">
        <w:rPr>
          <w:rtl/>
        </w:rPr>
        <w:t xml:space="preserve"> وهي بلدان واسعة كثيرة يشملها هذا الاسم خرج منها أهل العلم والأدب</w:t>
      </w:r>
      <w:r w:rsidR="00527246">
        <w:rPr>
          <w:rtl/>
        </w:rPr>
        <w:t>،</w:t>
      </w:r>
      <w:r w:rsidRPr="007B62FF">
        <w:rPr>
          <w:rtl/>
        </w:rPr>
        <w:t xml:space="preserve"> والمعروفة اليوم بمازندران</w:t>
      </w:r>
      <w:r w:rsidR="00527246">
        <w:rPr>
          <w:rtl/>
        </w:rPr>
        <w:t>،</w:t>
      </w:r>
      <w:r w:rsidRPr="007B62FF">
        <w:rPr>
          <w:rtl/>
        </w:rPr>
        <w:t xml:space="preserve"> انظر معجم البلدان 4</w:t>
      </w:r>
      <w:r w:rsidR="00527246">
        <w:rPr>
          <w:rtl/>
        </w:rPr>
        <w:t>:</w:t>
      </w:r>
      <w:r w:rsidRPr="007B62FF">
        <w:rPr>
          <w:rtl/>
        </w:rPr>
        <w:t xml:space="preserve"> 13 </w:t>
      </w:r>
      <w:r>
        <w:rPr>
          <w:rtl/>
        </w:rPr>
        <w:t>(</w:t>
      </w:r>
      <w:r w:rsidRPr="007B62FF">
        <w:rPr>
          <w:rtl/>
        </w:rPr>
        <w:t>طبرستان</w:t>
      </w:r>
      <w:r>
        <w:rPr>
          <w:rtl/>
        </w:rPr>
        <w:t>)</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يقال له</w:t>
      </w:r>
      <w:r w:rsidR="00527246">
        <w:rPr>
          <w:rtl/>
        </w:rPr>
        <w:t>:</w:t>
      </w:r>
      <w:r w:rsidRPr="007B62FF">
        <w:rPr>
          <w:rtl/>
        </w:rPr>
        <w:t xml:space="preserve"> البطحاني</w:t>
      </w:r>
      <w:r w:rsidR="00527246">
        <w:rPr>
          <w:rtl/>
        </w:rPr>
        <w:t>،</w:t>
      </w:r>
      <w:r w:rsidRPr="007B62FF">
        <w:rPr>
          <w:rtl/>
        </w:rPr>
        <w:t xml:space="preserve"> كان من الفقهاء</w:t>
      </w:r>
      <w:r w:rsidR="00527246">
        <w:rPr>
          <w:rtl/>
        </w:rPr>
        <w:t>،</w:t>
      </w:r>
      <w:r w:rsidRPr="007B62FF">
        <w:rPr>
          <w:rtl/>
        </w:rPr>
        <w:t xml:space="preserve"> ولأبيه القاسم حديث شريف</w:t>
      </w:r>
      <w:r w:rsidR="00527246">
        <w:rPr>
          <w:rtl/>
        </w:rPr>
        <w:t>،</w:t>
      </w:r>
      <w:r w:rsidRPr="007B62FF">
        <w:rPr>
          <w:rtl/>
        </w:rPr>
        <w:t xml:space="preserve"> رواه مسنداً</w:t>
      </w:r>
      <w:r w:rsidR="00527246">
        <w:rPr>
          <w:rtl/>
        </w:rPr>
        <w:t>،</w:t>
      </w:r>
      <w:r w:rsidRPr="007B62FF">
        <w:rPr>
          <w:rtl/>
        </w:rPr>
        <w:t xml:space="preserve"> عن أبيه</w:t>
      </w:r>
      <w:r w:rsidR="00527246">
        <w:rPr>
          <w:rtl/>
        </w:rPr>
        <w:t>،</w:t>
      </w:r>
      <w:r w:rsidRPr="007B62FF">
        <w:rPr>
          <w:rtl/>
        </w:rPr>
        <w:t xml:space="preserve"> عن جده</w:t>
      </w:r>
      <w:r w:rsidR="00527246">
        <w:rPr>
          <w:rtl/>
        </w:rPr>
        <w:t>،</w:t>
      </w:r>
      <w:r w:rsidRPr="007B62FF">
        <w:rPr>
          <w:rtl/>
        </w:rPr>
        <w:t xml:space="preserve"> أخرجناه في كتاب الحج</w:t>
      </w:r>
      <w:r w:rsidR="00527246">
        <w:rPr>
          <w:rtl/>
        </w:rPr>
        <w:t>،</w:t>
      </w:r>
      <w:r w:rsidRPr="007B62FF">
        <w:rPr>
          <w:rtl/>
        </w:rPr>
        <w:t xml:space="preserve"> في باب أحكام الدواب </w:t>
      </w:r>
      <w:r w:rsidRPr="0017382C">
        <w:rPr>
          <w:rStyle w:val="libFootnotenumChar"/>
          <w:rtl/>
        </w:rPr>
        <w:t>(1)</w:t>
      </w:r>
      <w:r>
        <w:rPr>
          <w:rtl/>
        </w:rPr>
        <w:t>.</w:t>
      </w:r>
    </w:p>
    <w:p w:rsidR="0017382C" w:rsidRDefault="0017382C" w:rsidP="00E10B1D">
      <w:pPr>
        <w:pStyle w:val="Heading3"/>
        <w:rPr>
          <w:rtl/>
        </w:rPr>
      </w:pPr>
      <w:bookmarkStart w:id="379" w:name="_Toc394921599"/>
      <w:r w:rsidRPr="004F14F2">
        <w:rPr>
          <w:rtl/>
        </w:rPr>
        <w:t>[2689] محمّد بن القاسم</w:t>
      </w:r>
      <w:r w:rsidR="00527246">
        <w:rPr>
          <w:rtl/>
        </w:rPr>
        <w:t>:</w:t>
      </w:r>
      <w:bookmarkEnd w:id="379"/>
    </w:p>
    <w:p w:rsidR="0017382C" w:rsidRPr="007B62FF" w:rsidRDefault="0017382C" w:rsidP="0017382C">
      <w:pPr>
        <w:pStyle w:val="libNormal"/>
        <w:rPr>
          <w:rtl/>
        </w:rPr>
      </w:pPr>
      <w:r w:rsidRPr="007B62FF">
        <w:rPr>
          <w:rtl/>
        </w:rPr>
        <w:t>وقيل</w:t>
      </w:r>
      <w:r w:rsidR="00527246">
        <w:rPr>
          <w:rtl/>
        </w:rPr>
        <w:t>:</w:t>
      </w:r>
      <w:r w:rsidRPr="007B62FF">
        <w:rPr>
          <w:rtl/>
        </w:rPr>
        <w:t xml:space="preserve"> ابن أبي القاسم</w:t>
      </w:r>
      <w:r w:rsidR="00527246">
        <w:rPr>
          <w:rtl/>
        </w:rPr>
        <w:t>،</w:t>
      </w:r>
      <w:r w:rsidRPr="007B62FF">
        <w:rPr>
          <w:rtl/>
        </w:rPr>
        <w:t xml:space="preserve"> المفسّر الجُرْجاني</w:t>
      </w:r>
      <w:r w:rsidR="00527246">
        <w:rPr>
          <w:rtl/>
        </w:rPr>
        <w:t>،</w:t>
      </w:r>
      <w:r w:rsidRPr="007B62FF">
        <w:rPr>
          <w:rtl/>
        </w:rPr>
        <w:t xml:space="preserve"> من مشايخ الصدوق </w:t>
      </w:r>
      <w:r w:rsidRPr="0017382C">
        <w:rPr>
          <w:rStyle w:val="libFootnotenumChar"/>
          <w:rtl/>
        </w:rPr>
        <w:t>(2)</w:t>
      </w:r>
      <w:r w:rsidR="00527246">
        <w:rPr>
          <w:rtl/>
        </w:rPr>
        <w:t>،</w:t>
      </w:r>
      <w:r w:rsidRPr="007B62FF">
        <w:rPr>
          <w:rtl/>
        </w:rPr>
        <w:t xml:space="preserve"> وطريقه إلى تفسير الامام </w:t>
      </w:r>
      <w:r w:rsidRPr="0017382C">
        <w:rPr>
          <w:rStyle w:val="libAlaemChar"/>
          <w:rtl/>
        </w:rPr>
        <w:t>عليه‌السلام</w:t>
      </w:r>
      <w:r w:rsidR="00527246">
        <w:rPr>
          <w:rtl/>
        </w:rPr>
        <w:t>،</w:t>
      </w:r>
      <w:r w:rsidRPr="007B62FF">
        <w:rPr>
          <w:rtl/>
        </w:rPr>
        <w:t xml:space="preserve"> شرحنا ما يتعلق بحسن حاله واعتبار التفسير المذكور وما وقع لجماعة من الأعلام من الأوهام في شرح المشيخة في </w:t>
      </w:r>
      <w:r>
        <w:rPr>
          <w:rtl/>
        </w:rPr>
        <w:t>(</w:t>
      </w:r>
      <w:r w:rsidRPr="007B62FF">
        <w:rPr>
          <w:rtl/>
        </w:rPr>
        <w:t>رصد</w:t>
      </w:r>
      <w:r>
        <w:rPr>
          <w:rtl/>
        </w:rPr>
        <w:t>)</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380" w:name="_Toc394921600"/>
      <w:r w:rsidRPr="004F14F2">
        <w:rPr>
          <w:rtl/>
        </w:rPr>
        <w:t>[2690] محمّد بن القاسم النَّوْفَلِيّ</w:t>
      </w:r>
      <w:r w:rsidR="00527246">
        <w:rPr>
          <w:rtl/>
        </w:rPr>
        <w:t>:</w:t>
      </w:r>
      <w:bookmarkEnd w:id="380"/>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381" w:name="_Toc394921601"/>
      <w:r w:rsidRPr="004F14F2">
        <w:rPr>
          <w:rtl/>
        </w:rPr>
        <w:t>[2691] محمّد بن القاسم الهاشمي</w:t>
      </w:r>
      <w:r w:rsidR="00527246">
        <w:rPr>
          <w:rtl/>
        </w:rPr>
        <w:t>:</w:t>
      </w:r>
      <w:bookmarkEnd w:id="381"/>
    </w:p>
    <w:p w:rsidR="0017382C" w:rsidRPr="007B62FF" w:rsidRDefault="0017382C" w:rsidP="0017382C">
      <w:pPr>
        <w:pStyle w:val="libNormal"/>
        <w:rPr>
          <w:rtl/>
        </w:rPr>
      </w:pPr>
      <w:r w:rsidRPr="007B62FF">
        <w:rPr>
          <w:rtl/>
        </w:rPr>
        <w:t xml:space="preserve">في الجامع </w:t>
      </w:r>
      <w:r w:rsidRPr="0017382C">
        <w:rPr>
          <w:rStyle w:val="libFootnotenumChar"/>
          <w:rtl/>
        </w:rPr>
        <w:t>(5)</w:t>
      </w:r>
      <w:r w:rsidR="00527246">
        <w:rPr>
          <w:rtl/>
        </w:rPr>
        <w:t>:</w:t>
      </w:r>
      <w:r w:rsidRPr="007B62FF">
        <w:rPr>
          <w:rtl/>
        </w:rPr>
        <w:t xml:space="preserve"> عنه ابن محبوب</w:t>
      </w:r>
      <w:r w:rsidR="00527246">
        <w:rPr>
          <w:rtl/>
        </w:rPr>
        <w:t>،</w:t>
      </w:r>
      <w:r w:rsidRPr="007B62FF">
        <w:rPr>
          <w:rtl/>
        </w:rPr>
        <w:t xml:space="preserve"> في الكافي </w:t>
      </w:r>
      <w:r w:rsidRPr="0017382C">
        <w:rPr>
          <w:rStyle w:val="libFootnotenumChar"/>
          <w:rtl/>
        </w:rPr>
        <w:t>(6)</w:t>
      </w:r>
      <w:r w:rsidR="00527246">
        <w:rPr>
          <w:rtl/>
        </w:rPr>
        <w:t>،</w:t>
      </w:r>
      <w:r w:rsidRPr="007B62FF">
        <w:rPr>
          <w:rtl/>
        </w:rPr>
        <w:t xml:space="preserve"> والتهذيب </w:t>
      </w:r>
      <w:r w:rsidRPr="0017382C">
        <w:rPr>
          <w:rStyle w:val="libFootnotenumChar"/>
          <w:rtl/>
        </w:rPr>
        <w:t>(7)</w:t>
      </w:r>
      <w:r w:rsidR="00527246">
        <w:rPr>
          <w:rtl/>
        </w:rPr>
        <w:t>،</w:t>
      </w:r>
      <w:r w:rsidRPr="007B62FF">
        <w:rPr>
          <w:rtl/>
        </w:rPr>
        <w:t xml:space="preserve"> والفقيه </w:t>
      </w:r>
      <w:r w:rsidRPr="0017382C">
        <w:rPr>
          <w:rStyle w:val="libFootnotenumChar"/>
          <w:rtl/>
        </w:rPr>
        <w:t>(8)</w:t>
      </w:r>
      <w:r w:rsidR="00527246">
        <w:rPr>
          <w:rtl/>
        </w:rPr>
        <w:t>،</w:t>
      </w:r>
      <w:r w:rsidRPr="007B62FF">
        <w:rPr>
          <w:rtl/>
        </w:rPr>
        <w:t xml:space="preserve"> والاستبصار </w:t>
      </w:r>
      <w:r w:rsidRPr="0017382C">
        <w:rPr>
          <w:rStyle w:val="libFootnotenumChar"/>
          <w:rtl/>
        </w:rPr>
        <w:t>(9)</w:t>
      </w:r>
      <w:r w:rsidRPr="007B62FF">
        <w:rPr>
          <w:rtl/>
        </w:rPr>
        <w:t xml:space="preserve"> مكرّراً.</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مستدرك الوسائل 8</w:t>
      </w:r>
      <w:r w:rsidR="00527246">
        <w:rPr>
          <w:rtl/>
        </w:rPr>
        <w:t>:</w:t>
      </w:r>
      <w:r w:rsidRPr="007B62FF">
        <w:rPr>
          <w:rtl/>
        </w:rPr>
        <w:t xml:space="preserve"> 252 / 9376.</w:t>
      </w:r>
    </w:p>
    <w:p w:rsidR="0017382C" w:rsidRPr="007B62FF" w:rsidRDefault="0017382C" w:rsidP="0017382C">
      <w:pPr>
        <w:pStyle w:val="libFootnote0"/>
        <w:rPr>
          <w:rtl/>
        </w:rPr>
      </w:pPr>
      <w:r w:rsidRPr="007B62FF">
        <w:rPr>
          <w:rtl/>
        </w:rPr>
        <w:t xml:space="preserve">(2) عيون أخبار الرضا </w:t>
      </w:r>
      <w:r w:rsidRPr="0017382C">
        <w:rPr>
          <w:rStyle w:val="libAlaemChar"/>
          <w:rtl/>
        </w:rPr>
        <w:t>عليه‌السلام</w:t>
      </w:r>
      <w:r w:rsidRPr="007B62FF">
        <w:rPr>
          <w:rtl/>
        </w:rPr>
        <w:t xml:space="preserve"> 1</w:t>
      </w:r>
      <w:r w:rsidR="00527246">
        <w:rPr>
          <w:rtl/>
        </w:rPr>
        <w:t>:</w:t>
      </w:r>
      <w:r w:rsidRPr="007B62FF">
        <w:rPr>
          <w:rtl/>
        </w:rPr>
        <w:t xml:space="preserve"> 254 / 3.</w:t>
      </w:r>
    </w:p>
    <w:p w:rsidR="0017382C" w:rsidRPr="007B62FF" w:rsidRDefault="0017382C" w:rsidP="0017382C">
      <w:pPr>
        <w:pStyle w:val="libFootnote0"/>
        <w:rPr>
          <w:rtl/>
        </w:rPr>
      </w:pPr>
      <w:r w:rsidRPr="007B62FF">
        <w:rPr>
          <w:rtl/>
        </w:rPr>
        <w:t>(3) تقدم في الجزء الخامس صحيفة</w:t>
      </w:r>
      <w:r w:rsidR="00527246">
        <w:rPr>
          <w:rtl/>
        </w:rPr>
        <w:t>:</w:t>
      </w:r>
      <w:r w:rsidRPr="007B62FF">
        <w:rPr>
          <w:rtl/>
        </w:rPr>
        <w:t xml:space="preserve"> 186</w:t>
      </w:r>
      <w:r w:rsidR="00527246">
        <w:rPr>
          <w:rtl/>
        </w:rPr>
        <w:t>،</w:t>
      </w:r>
      <w:r w:rsidRPr="007B62FF">
        <w:rPr>
          <w:rtl/>
        </w:rPr>
        <w:t xml:space="preserve"> الطريق رقم</w:t>
      </w:r>
      <w:r w:rsidR="00527246">
        <w:rPr>
          <w:rtl/>
        </w:rPr>
        <w:t>:</w:t>
      </w:r>
      <w:r w:rsidRPr="007B62FF">
        <w:rPr>
          <w:rtl/>
        </w:rPr>
        <w:t xml:space="preserve"> [294]</w:t>
      </w:r>
      <w:r>
        <w:rPr>
          <w:rtl/>
        </w:rPr>
        <w:t>.</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322 / 667</w:t>
      </w:r>
      <w:r w:rsidR="00527246">
        <w:rPr>
          <w:rtl/>
        </w:rPr>
        <w:t>،</w:t>
      </w:r>
      <w:r w:rsidRPr="007B62FF">
        <w:rPr>
          <w:rtl/>
        </w:rPr>
        <w:t xml:space="preserve"> ورجال البرقي</w:t>
      </w:r>
      <w:r w:rsidR="00527246">
        <w:rPr>
          <w:rtl/>
        </w:rPr>
        <w:t>:</w:t>
      </w:r>
      <w:r w:rsidRPr="007B62FF">
        <w:rPr>
          <w:rtl/>
        </w:rPr>
        <w:t xml:space="preserve"> 21.</w:t>
      </w:r>
    </w:p>
    <w:p w:rsidR="0017382C" w:rsidRPr="007B62FF" w:rsidRDefault="0017382C" w:rsidP="0017382C">
      <w:pPr>
        <w:pStyle w:val="libFootnote0"/>
        <w:rPr>
          <w:rtl/>
        </w:rPr>
      </w:pPr>
      <w:r w:rsidRPr="007B62FF">
        <w:rPr>
          <w:rtl/>
        </w:rPr>
        <w:t>(5) جامع الرواة 2</w:t>
      </w:r>
      <w:r w:rsidR="00527246">
        <w:rPr>
          <w:rtl/>
        </w:rPr>
        <w:t>:</w:t>
      </w:r>
      <w:r w:rsidRPr="007B62FF">
        <w:rPr>
          <w:rtl/>
        </w:rPr>
        <w:t xml:space="preserve"> 184.</w:t>
      </w:r>
    </w:p>
    <w:p w:rsidR="0017382C" w:rsidRPr="007B62FF" w:rsidRDefault="0017382C" w:rsidP="0017382C">
      <w:pPr>
        <w:pStyle w:val="libFootnote0"/>
        <w:rPr>
          <w:rtl/>
        </w:rPr>
      </w:pPr>
      <w:r w:rsidRPr="007B62FF">
        <w:rPr>
          <w:rtl/>
        </w:rPr>
        <w:t>(6) أُصول الكافي 2</w:t>
      </w:r>
      <w:r w:rsidR="00527246">
        <w:rPr>
          <w:rtl/>
        </w:rPr>
        <w:t>:</w:t>
      </w:r>
      <w:r w:rsidRPr="007B62FF">
        <w:rPr>
          <w:rtl/>
        </w:rPr>
        <w:t xml:space="preserve"> 131 / 4.</w:t>
      </w:r>
    </w:p>
    <w:p w:rsidR="0017382C" w:rsidRPr="007B62FF" w:rsidRDefault="0017382C" w:rsidP="0017382C">
      <w:pPr>
        <w:pStyle w:val="libFootnote0"/>
        <w:rPr>
          <w:rtl/>
        </w:rPr>
      </w:pPr>
      <w:r w:rsidRPr="007B62FF">
        <w:rPr>
          <w:rtl/>
        </w:rPr>
        <w:t>(7) تهذيب الأحكام 8</w:t>
      </w:r>
      <w:r w:rsidR="00527246">
        <w:rPr>
          <w:rtl/>
        </w:rPr>
        <w:t>:</w:t>
      </w:r>
      <w:r w:rsidRPr="007B62FF">
        <w:rPr>
          <w:rtl/>
        </w:rPr>
        <w:t xml:space="preserve"> 100 / 335 فيه</w:t>
      </w:r>
      <w:r w:rsidR="00527246">
        <w:rPr>
          <w:rtl/>
        </w:rPr>
        <w:t>:</w:t>
      </w:r>
      <w:r w:rsidRPr="007B62FF">
        <w:rPr>
          <w:rtl/>
        </w:rPr>
        <w:t xml:space="preserve"> </w:t>
      </w:r>
      <w:r>
        <w:rPr>
          <w:rtl/>
        </w:rPr>
        <w:t>(</w:t>
      </w:r>
      <w:r w:rsidRPr="007B62FF">
        <w:rPr>
          <w:rtl/>
        </w:rPr>
        <w:t>الحسن</w:t>
      </w:r>
      <w:r>
        <w:rPr>
          <w:rtl/>
        </w:rPr>
        <w:t>)</w:t>
      </w:r>
    </w:p>
    <w:p w:rsidR="0017382C" w:rsidRPr="007B62FF" w:rsidRDefault="0017382C" w:rsidP="0017382C">
      <w:pPr>
        <w:pStyle w:val="libFootnote0"/>
        <w:rPr>
          <w:rtl/>
        </w:rPr>
      </w:pPr>
      <w:r w:rsidRPr="007B62FF">
        <w:rPr>
          <w:rtl/>
        </w:rPr>
        <w:t>(8) الفقيه 4</w:t>
      </w:r>
      <w:r w:rsidR="00527246">
        <w:rPr>
          <w:rtl/>
        </w:rPr>
        <w:t>:</w:t>
      </w:r>
      <w:r w:rsidRPr="007B62FF">
        <w:rPr>
          <w:rtl/>
        </w:rPr>
        <w:t xml:space="preserve"> 18 / 38 فيه</w:t>
      </w:r>
      <w:r w:rsidR="00527246">
        <w:rPr>
          <w:rtl/>
        </w:rPr>
        <w:t>:</w:t>
      </w:r>
      <w:r w:rsidRPr="007B62FF">
        <w:rPr>
          <w:rtl/>
        </w:rPr>
        <w:t xml:space="preserve"> </w:t>
      </w:r>
      <w:r>
        <w:rPr>
          <w:rtl/>
        </w:rPr>
        <w:t>(</w:t>
      </w:r>
      <w:r w:rsidRPr="007B62FF">
        <w:rPr>
          <w:rtl/>
        </w:rPr>
        <w:t>محمد بن القاسم</w:t>
      </w:r>
      <w:r>
        <w:rPr>
          <w:rtl/>
        </w:rPr>
        <w:t>)</w:t>
      </w:r>
    </w:p>
    <w:p w:rsidR="0017382C" w:rsidRPr="007B62FF" w:rsidRDefault="0017382C" w:rsidP="0017382C">
      <w:pPr>
        <w:pStyle w:val="libFootnote0"/>
        <w:rPr>
          <w:rtl/>
        </w:rPr>
      </w:pPr>
      <w:r w:rsidRPr="007B62FF">
        <w:rPr>
          <w:rtl/>
        </w:rPr>
        <w:t>(9) الاستبصار 3</w:t>
      </w:r>
      <w:r w:rsidR="00527246">
        <w:rPr>
          <w:rtl/>
        </w:rPr>
        <w:t>:</w:t>
      </w:r>
      <w:r w:rsidRPr="007B62FF">
        <w:rPr>
          <w:rtl/>
        </w:rPr>
        <w:t xml:space="preserve"> 308 / 1096</w:t>
      </w:r>
    </w:p>
    <w:p w:rsidR="0017382C" w:rsidRDefault="0017382C" w:rsidP="00C613E8">
      <w:pPr>
        <w:pStyle w:val="libNormal"/>
        <w:rPr>
          <w:rtl/>
        </w:rPr>
      </w:pPr>
      <w:r>
        <w:rPr>
          <w:rtl/>
        </w:rPr>
        <w:br w:type="page"/>
      </w:r>
    </w:p>
    <w:p w:rsidR="0017382C" w:rsidRPr="00E10B1D" w:rsidRDefault="0017382C" w:rsidP="0063324D">
      <w:pPr>
        <w:pStyle w:val="Heading3"/>
        <w:rPr>
          <w:rStyle w:val="Heading3Char"/>
          <w:rtl/>
        </w:rPr>
      </w:pPr>
      <w:bookmarkStart w:id="382" w:name="_Toc394921602"/>
      <w:r w:rsidRPr="004F14F2">
        <w:rPr>
          <w:rtl/>
        </w:rPr>
        <w:lastRenderedPageBreak/>
        <w:t xml:space="preserve">[2692] محمّد بن </w:t>
      </w:r>
      <w:r w:rsidRPr="0017382C">
        <w:rPr>
          <w:rStyle w:val="libFootnotenumChar"/>
          <w:rtl/>
        </w:rPr>
        <w:t>(1)</w:t>
      </w:r>
      <w:r w:rsidRPr="00E10B1D">
        <w:rPr>
          <w:rStyle w:val="Heading3Char"/>
          <w:rtl/>
        </w:rPr>
        <w:t xml:space="preserve"> القِبْطِيّ</w:t>
      </w:r>
      <w:r w:rsidR="00527246" w:rsidRPr="00E10B1D">
        <w:rPr>
          <w:rStyle w:val="Heading3Char"/>
          <w:rtl/>
        </w:rPr>
        <w:t>:</w:t>
      </w:r>
      <w:bookmarkEnd w:id="382"/>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383" w:name="_Toc394921603"/>
      <w:r w:rsidRPr="004F14F2">
        <w:rPr>
          <w:rtl/>
        </w:rPr>
        <w:t>[2693] محمّد بن قَزَعَة الكُوفِيّ</w:t>
      </w:r>
      <w:r w:rsidR="00527246">
        <w:rPr>
          <w:rtl/>
        </w:rPr>
        <w:t>:</w:t>
      </w:r>
      <w:bookmarkEnd w:id="383"/>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(3)</w:t>
      </w:r>
      <w:r w:rsidR="00527246">
        <w:rPr>
          <w:rtl/>
        </w:rPr>
        <w:t>،</w:t>
      </w:r>
      <w:r w:rsidRPr="007B62FF">
        <w:rPr>
          <w:rtl/>
        </w:rPr>
        <w:t xml:space="preserve"> عنه</w:t>
      </w:r>
      <w:r w:rsidR="00527246">
        <w:rPr>
          <w:rtl/>
        </w:rPr>
        <w:t>:</w:t>
      </w:r>
      <w:r w:rsidRPr="007B62FF">
        <w:rPr>
          <w:rtl/>
        </w:rPr>
        <w:t xml:space="preserve"> الحسن بن محبوب</w:t>
      </w:r>
      <w:r w:rsidR="00527246">
        <w:rPr>
          <w:rtl/>
        </w:rPr>
        <w:t>،</w:t>
      </w:r>
      <w:r w:rsidRPr="007B62FF">
        <w:rPr>
          <w:rtl/>
        </w:rPr>
        <w:t xml:space="preserve"> في الكافي</w:t>
      </w:r>
      <w:r w:rsidR="00527246">
        <w:rPr>
          <w:rtl/>
        </w:rPr>
        <w:t>،</w:t>
      </w:r>
      <w:r w:rsidRPr="007B62FF">
        <w:rPr>
          <w:rtl/>
        </w:rPr>
        <w:t xml:space="preserve"> في باب التطهير</w:t>
      </w:r>
      <w:r w:rsidR="00527246">
        <w:rPr>
          <w:rtl/>
        </w:rPr>
        <w:t>،</w:t>
      </w:r>
      <w:r w:rsidRPr="007B62FF">
        <w:rPr>
          <w:rtl/>
        </w:rPr>
        <w:t xml:space="preserve"> في كتاب العقيقة </w:t>
      </w:r>
      <w:r w:rsidRPr="0017382C">
        <w:rPr>
          <w:rStyle w:val="libFootnotenumChar"/>
          <w:rtl/>
        </w:rPr>
        <w:t>(4)</w:t>
      </w:r>
      <w:r>
        <w:rPr>
          <w:rtl/>
        </w:rPr>
        <w:t>.</w:t>
      </w:r>
    </w:p>
    <w:p w:rsidR="0017382C" w:rsidRDefault="0017382C" w:rsidP="00E10B1D">
      <w:pPr>
        <w:pStyle w:val="Heading3"/>
        <w:rPr>
          <w:rtl/>
        </w:rPr>
      </w:pPr>
      <w:bookmarkStart w:id="384" w:name="_Toc394921604"/>
      <w:r w:rsidRPr="004F14F2">
        <w:rPr>
          <w:rtl/>
        </w:rPr>
        <w:t>[2694] محمّد بن القَلاء</w:t>
      </w:r>
      <w:r w:rsidR="00527246">
        <w:rPr>
          <w:rtl/>
        </w:rPr>
        <w:t>:</w:t>
      </w:r>
      <w:bookmarkEnd w:id="384"/>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385" w:name="_Toc394921605"/>
      <w:r w:rsidRPr="004F14F2">
        <w:rPr>
          <w:rtl/>
        </w:rPr>
        <w:t>[2695] محمّد بن قيس</w:t>
      </w:r>
      <w:r w:rsidR="00527246">
        <w:rPr>
          <w:rtl/>
        </w:rPr>
        <w:t>:</w:t>
      </w:r>
      <w:bookmarkEnd w:id="385"/>
    </w:p>
    <w:p w:rsidR="0017382C" w:rsidRPr="007B62FF" w:rsidRDefault="0017382C" w:rsidP="0017382C">
      <w:pPr>
        <w:pStyle w:val="libNormal"/>
        <w:rPr>
          <w:rtl/>
        </w:rPr>
      </w:pPr>
      <w:r w:rsidRPr="007B62FF">
        <w:rPr>
          <w:rtl/>
        </w:rPr>
        <w:t>أبو قدامة الأَسَدِيّ</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386" w:name="_Toc394921606"/>
      <w:r w:rsidRPr="004F14F2">
        <w:rPr>
          <w:rtl/>
        </w:rPr>
        <w:t>[2696] محمّد بن كُثَيْر الجَعْفري</w:t>
      </w:r>
      <w:r w:rsidR="00527246">
        <w:rPr>
          <w:rtl/>
        </w:rPr>
        <w:t>:</w:t>
      </w:r>
      <w:bookmarkEnd w:id="386"/>
    </w:p>
    <w:p w:rsidR="0017382C" w:rsidRPr="007B62FF" w:rsidRDefault="0017382C" w:rsidP="0017382C">
      <w:pPr>
        <w:pStyle w:val="libNormal"/>
        <w:rPr>
          <w:rtl/>
        </w:rPr>
      </w:pPr>
      <w:r w:rsidRPr="007B62FF">
        <w:rPr>
          <w:rtl/>
        </w:rPr>
        <w:t>الكِلابِيّ</w:t>
      </w:r>
      <w:r w:rsidR="00527246">
        <w:rPr>
          <w:rtl/>
        </w:rPr>
        <w:t>،</w:t>
      </w:r>
      <w:r w:rsidRPr="007B62FF">
        <w:rPr>
          <w:rtl/>
        </w:rPr>
        <w:t xml:space="preserve"> 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387" w:name="_Toc394921607"/>
      <w:r w:rsidRPr="004F14F2">
        <w:rPr>
          <w:rtl/>
        </w:rPr>
        <w:t>[2697] محمّد بن كُثَيْر العِكْلِيّ</w:t>
      </w:r>
      <w:r w:rsidR="00527246">
        <w:rPr>
          <w:rtl/>
        </w:rPr>
        <w:t>:</w:t>
      </w:r>
      <w:bookmarkEnd w:id="387"/>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المصدر</w:t>
      </w:r>
      <w:r w:rsidR="00527246">
        <w:rPr>
          <w:rtl/>
        </w:rPr>
        <w:t>:</w:t>
      </w:r>
      <w:r w:rsidRPr="007B62FF">
        <w:rPr>
          <w:rtl/>
        </w:rPr>
        <w:t xml:space="preserve"> </w:t>
      </w:r>
      <w:r>
        <w:rPr>
          <w:rtl/>
        </w:rPr>
        <w:t>(</w:t>
      </w:r>
      <w:r w:rsidRPr="007B62FF">
        <w:rPr>
          <w:rtl/>
        </w:rPr>
        <w:t>بن</w:t>
      </w:r>
      <w:r>
        <w:rPr>
          <w:rtl/>
        </w:rPr>
        <w:t>)</w:t>
      </w:r>
      <w:r w:rsidRPr="007B62FF">
        <w:rPr>
          <w:rtl/>
        </w:rPr>
        <w:t xml:space="preserve"> لم ترد</w:t>
      </w:r>
      <w:r w:rsidR="00527246">
        <w:rPr>
          <w:rtl/>
        </w:rPr>
        <w:t>،</w:t>
      </w:r>
      <w:r w:rsidRPr="007B62FF">
        <w:rPr>
          <w:rtl/>
        </w:rPr>
        <w:t xml:space="preserve"> ومثله في مجمع الرجال 6</w:t>
      </w:r>
      <w:r w:rsidR="00527246">
        <w:rPr>
          <w:rtl/>
        </w:rPr>
        <w:t>:</w:t>
      </w:r>
      <w:r w:rsidRPr="007B62FF">
        <w:rPr>
          <w:rtl/>
        </w:rPr>
        <w:t xml:space="preserve"> 25. وما في</w:t>
      </w:r>
      <w:r w:rsidR="00527246">
        <w:rPr>
          <w:rtl/>
        </w:rPr>
        <w:t>:</w:t>
      </w:r>
      <w:r w:rsidRPr="007B62FF">
        <w:rPr>
          <w:rtl/>
        </w:rPr>
        <w:t xml:space="preserve"> رجال البرقي</w:t>
      </w:r>
      <w:r w:rsidR="00527246">
        <w:rPr>
          <w:rtl/>
        </w:rPr>
        <w:t>:</w:t>
      </w:r>
      <w:r w:rsidRPr="007B62FF">
        <w:rPr>
          <w:rtl/>
        </w:rPr>
        <w:t xml:space="preserve"> 21</w:t>
      </w:r>
      <w:r w:rsidR="00527246">
        <w:rPr>
          <w:rtl/>
        </w:rPr>
        <w:t>،</w:t>
      </w:r>
      <w:r w:rsidRPr="007B62FF">
        <w:rPr>
          <w:rtl/>
        </w:rPr>
        <w:t xml:space="preserve"> ومنهج المقال</w:t>
      </w:r>
      <w:r w:rsidR="00527246">
        <w:rPr>
          <w:rtl/>
        </w:rPr>
        <w:t>:</w:t>
      </w:r>
      <w:r w:rsidRPr="007B62FF">
        <w:rPr>
          <w:rtl/>
        </w:rPr>
        <w:t xml:space="preserve"> 315</w:t>
      </w:r>
      <w:r w:rsidR="00527246">
        <w:rPr>
          <w:rtl/>
        </w:rPr>
        <w:t>،</w:t>
      </w:r>
      <w:r w:rsidRPr="007B62FF">
        <w:rPr>
          <w:rtl/>
        </w:rPr>
        <w:t xml:space="preserve"> وجامع الرواة 2</w:t>
      </w:r>
      <w:r w:rsidR="00527246">
        <w:rPr>
          <w:rtl/>
        </w:rPr>
        <w:t>:</w:t>
      </w:r>
      <w:r w:rsidRPr="007B62FF">
        <w:rPr>
          <w:rtl/>
        </w:rPr>
        <w:t xml:space="preserve"> 184</w:t>
      </w:r>
      <w:r w:rsidR="00527246">
        <w:rPr>
          <w:rtl/>
        </w:rPr>
        <w:t>،</w:t>
      </w:r>
      <w:r w:rsidRPr="007B62FF">
        <w:rPr>
          <w:rtl/>
        </w:rPr>
        <w:t xml:space="preserve"> ومنتهى المقال</w:t>
      </w:r>
      <w:r w:rsidR="00527246">
        <w:rPr>
          <w:rtl/>
        </w:rPr>
        <w:t>:</w:t>
      </w:r>
      <w:r w:rsidRPr="007B62FF">
        <w:rPr>
          <w:rtl/>
        </w:rPr>
        <w:t xml:space="preserve"> 290</w:t>
      </w:r>
      <w:r w:rsidR="00527246">
        <w:rPr>
          <w:rtl/>
        </w:rPr>
        <w:t>،</w:t>
      </w:r>
      <w:r w:rsidRPr="007B62FF">
        <w:rPr>
          <w:rtl/>
        </w:rPr>
        <w:t xml:space="preserve"> وتنقيح المقال 3</w:t>
      </w:r>
      <w:r w:rsidR="00527246">
        <w:rPr>
          <w:rtl/>
        </w:rPr>
        <w:t>:</w:t>
      </w:r>
      <w:r w:rsidRPr="007B62FF">
        <w:rPr>
          <w:rtl/>
        </w:rPr>
        <w:t xml:space="preserve"> 175</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322 / 87</w:t>
      </w:r>
      <w:r w:rsidR="00527246">
        <w:rPr>
          <w:rtl/>
        </w:rPr>
        <w:t>،</w:t>
      </w:r>
      <w:r w:rsidRPr="007B62FF">
        <w:rPr>
          <w:rtl/>
        </w:rPr>
        <w:t xml:space="preserve"> ورجال البرقي</w:t>
      </w:r>
      <w:r w:rsidR="00527246">
        <w:rPr>
          <w:rtl/>
        </w:rPr>
        <w:t>:</w:t>
      </w:r>
      <w:r w:rsidRPr="007B62FF">
        <w:rPr>
          <w:rtl/>
        </w:rPr>
        <w:t xml:space="preserve"> 21.</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298 / 293.</w:t>
      </w:r>
    </w:p>
    <w:p w:rsidR="0017382C" w:rsidRPr="007B62FF" w:rsidRDefault="0017382C" w:rsidP="0017382C">
      <w:pPr>
        <w:pStyle w:val="libFootnote0"/>
        <w:rPr>
          <w:rtl/>
        </w:rPr>
      </w:pPr>
      <w:r w:rsidRPr="007B62FF">
        <w:rPr>
          <w:rtl/>
        </w:rPr>
        <w:t>(4) الكافي 6</w:t>
      </w:r>
      <w:r w:rsidR="00527246">
        <w:rPr>
          <w:rtl/>
        </w:rPr>
        <w:t>:</w:t>
      </w:r>
      <w:r w:rsidRPr="007B62FF">
        <w:rPr>
          <w:rtl/>
        </w:rPr>
        <w:t xml:space="preserve"> 35 / 4.</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305 / 409.</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298 / 295.</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299 / 305.</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299 / 302.</w:t>
      </w:r>
    </w:p>
    <w:p w:rsidR="0017382C" w:rsidRDefault="0017382C" w:rsidP="00C613E8">
      <w:pPr>
        <w:pStyle w:val="libNormal"/>
        <w:rPr>
          <w:rtl/>
        </w:rPr>
      </w:pPr>
      <w:r>
        <w:rPr>
          <w:rtl/>
        </w:rPr>
        <w:br w:type="page"/>
      </w:r>
    </w:p>
    <w:p w:rsidR="0017382C" w:rsidRPr="00E10B1D" w:rsidRDefault="0017382C" w:rsidP="0063324D">
      <w:pPr>
        <w:pStyle w:val="Heading3"/>
        <w:rPr>
          <w:rStyle w:val="Heading3Char"/>
          <w:rtl/>
        </w:rPr>
      </w:pPr>
      <w:bookmarkStart w:id="388" w:name="_Toc394921608"/>
      <w:r w:rsidRPr="004F14F2">
        <w:rPr>
          <w:rtl/>
        </w:rPr>
        <w:lastRenderedPageBreak/>
        <w:t xml:space="preserve">[2698] محمّد بن كَرْب </w:t>
      </w:r>
      <w:r w:rsidRPr="0017382C">
        <w:rPr>
          <w:rStyle w:val="libFootnotenumChar"/>
          <w:rtl/>
        </w:rPr>
        <w:t>(1)</w:t>
      </w:r>
      <w:r w:rsidRPr="00E10B1D">
        <w:rPr>
          <w:rStyle w:val="Heading3Char"/>
          <w:rtl/>
        </w:rPr>
        <w:t xml:space="preserve"> النَّهْدِيّ</w:t>
      </w:r>
      <w:r w:rsidR="00527246" w:rsidRPr="00E10B1D">
        <w:rPr>
          <w:rStyle w:val="Heading3Char"/>
          <w:rtl/>
        </w:rPr>
        <w:t>:</w:t>
      </w:r>
      <w:bookmarkEnd w:id="388"/>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389" w:name="_Toc394921609"/>
      <w:r w:rsidRPr="004F14F2">
        <w:rPr>
          <w:rtl/>
        </w:rPr>
        <w:t>[2699] محمّد بن كُرْدُوس الكُوفِيّ</w:t>
      </w:r>
      <w:r w:rsidR="00527246">
        <w:rPr>
          <w:rtl/>
        </w:rPr>
        <w:t>:</w:t>
      </w:r>
      <w:bookmarkEnd w:id="389"/>
    </w:p>
    <w:p w:rsidR="0017382C" w:rsidRPr="007B62FF" w:rsidRDefault="0017382C" w:rsidP="0017382C">
      <w:pPr>
        <w:pStyle w:val="libNormal"/>
        <w:rPr>
          <w:rtl/>
        </w:rPr>
      </w:pPr>
      <w:r w:rsidRPr="007B62FF">
        <w:rPr>
          <w:rtl/>
        </w:rPr>
        <w:t>بيّاع السَّابري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r w:rsidRPr="007B62FF">
        <w:rPr>
          <w:rtl/>
        </w:rPr>
        <w:t xml:space="preserve"> عنه</w:t>
      </w:r>
      <w:r w:rsidR="00527246">
        <w:rPr>
          <w:rtl/>
        </w:rPr>
        <w:t>:</w:t>
      </w:r>
      <w:r w:rsidRPr="007B62FF">
        <w:rPr>
          <w:rtl/>
        </w:rPr>
        <w:t xml:space="preserve"> ابن أبي عمير</w:t>
      </w:r>
      <w:r w:rsidR="00527246">
        <w:rPr>
          <w:rtl/>
        </w:rPr>
        <w:t>،</w:t>
      </w:r>
      <w:r w:rsidRPr="007B62FF">
        <w:rPr>
          <w:rtl/>
        </w:rPr>
        <w:t xml:space="preserve"> في الكافي</w:t>
      </w:r>
      <w:r w:rsidR="00527246">
        <w:rPr>
          <w:rtl/>
        </w:rPr>
        <w:t>،</w:t>
      </w:r>
      <w:r w:rsidRPr="007B62FF">
        <w:rPr>
          <w:rtl/>
        </w:rPr>
        <w:t xml:space="preserve"> في باب صلاة فاطمة </w:t>
      </w:r>
      <w:r>
        <w:rPr>
          <w:rtl/>
        </w:rPr>
        <w:t>(</w:t>
      </w:r>
      <w:r w:rsidRPr="007B62FF">
        <w:rPr>
          <w:rtl/>
        </w:rPr>
        <w:t>سلام الله عليها</w:t>
      </w:r>
      <w:r>
        <w:rPr>
          <w:rtl/>
        </w:rPr>
        <w:t>)</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390" w:name="_Toc394921610"/>
      <w:r w:rsidRPr="004F14F2">
        <w:rPr>
          <w:rtl/>
        </w:rPr>
        <w:t>[2700] محمّد بن لبيب بن عبد الرّحمن</w:t>
      </w:r>
      <w:r w:rsidR="00527246">
        <w:rPr>
          <w:rtl/>
        </w:rPr>
        <w:t>:</w:t>
      </w:r>
      <w:bookmarkEnd w:id="390"/>
    </w:p>
    <w:p w:rsidR="0017382C" w:rsidRPr="007B62FF" w:rsidRDefault="0017382C" w:rsidP="0017382C">
      <w:pPr>
        <w:pStyle w:val="libNormal"/>
        <w:rPr>
          <w:rtl/>
        </w:rPr>
      </w:pPr>
      <w:r w:rsidRPr="007B62FF">
        <w:rPr>
          <w:rtl/>
        </w:rPr>
        <w:t>الشّاكِرِيّ</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391" w:name="_Toc394921611"/>
      <w:r w:rsidRPr="004F14F2">
        <w:rPr>
          <w:rtl/>
        </w:rPr>
        <w:t>[2701] محمّد بن لوط بن إسحاق بن الفضل</w:t>
      </w:r>
      <w:r w:rsidR="00527246">
        <w:rPr>
          <w:rtl/>
        </w:rPr>
        <w:t>:</w:t>
      </w:r>
      <w:bookmarkEnd w:id="391"/>
    </w:p>
    <w:p w:rsidR="0017382C" w:rsidRPr="007B62FF" w:rsidRDefault="0017382C" w:rsidP="0017382C">
      <w:pPr>
        <w:pStyle w:val="libNormal"/>
        <w:rPr>
          <w:rtl/>
        </w:rPr>
      </w:pPr>
      <w:r w:rsidRPr="007B62FF">
        <w:rPr>
          <w:rtl/>
        </w:rPr>
        <w:t>الهاشِمي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392" w:name="_Toc394921612"/>
      <w:r w:rsidRPr="004F14F2">
        <w:rPr>
          <w:rtl/>
        </w:rPr>
        <w:t>[2702] محمّد بن ليث الهَمْدَاني</w:t>
      </w:r>
      <w:r w:rsidR="00527246">
        <w:rPr>
          <w:rtl/>
        </w:rPr>
        <w:t>:</w:t>
      </w:r>
      <w:bookmarkEnd w:id="392"/>
    </w:p>
    <w:p w:rsidR="0017382C" w:rsidRPr="007B62FF" w:rsidRDefault="0017382C" w:rsidP="0017382C">
      <w:pPr>
        <w:pStyle w:val="libNormal"/>
        <w:rPr>
          <w:rtl/>
        </w:rPr>
      </w:pPr>
      <w:r w:rsidRPr="007B62FF">
        <w:rPr>
          <w:rtl/>
        </w:rPr>
        <w:t xml:space="preserve">المشاعرِيّ </w:t>
      </w:r>
      <w:r w:rsidRPr="0017382C">
        <w:rPr>
          <w:rStyle w:val="libFootnotenumChar"/>
          <w:rtl/>
        </w:rPr>
        <w:t>(7)</w:t>
      </w:r>
      <w:r w:rsidR="00527246">
        <w:rPr>
          <w:rtl/>
        </w:rPr>
        <w:t>،</w:t>
      </w:r>
      <w:r w:rsidRPr="007B62FF">
        <w:rPr>
          <w:rtl/>
        </w:rPr>
        <w:t xml:space="preserve"> 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Default="0017382C" w:rsidP="00E10B1D">
      <w:pPr>
        <w:pStyle w:val="Heading3"/>
        <w:rPr>
          <w:rtl/>
        </w:rPr>
      </w:pPr>
      <w:bookmarkStart w:id="393" w:name="_Toc394921613"/>
      <w:r w:rsidRPr="004F14F2">
        <w:rPr>
          <w:rtl/>
        </w:rPr>
        <w:t>[2703] محمّد بن مارد التَّميمِيّ</w:t>
      </w:r>
      <w:r w:rsidR="00527246">
        <w:rPr>
          <w:rtl/>
        </w:rPr>
        <w:t>:</w:t>
      </w:r>
      <w:bookmarkEnd w:id="393"/>
    </w:p>
    <w:p w:rsidR="0017382C" w:rsidRPr="007B62FF" w:rsidRDefault="0017382C" w:rsidP="0017382C">
      <w:pPr>
        <w:pStyle w:val="libNormal"/>
        <w:rPr>
          <w:rtl/>
        </w:rPr>
      </w:pPr>
      <w:r w:rsidRPr="007B62FF">
        <w:rPr>
          <w:rtl/>
        </w:rPr>
        <w:t>عربي صمِيم</w:t>
      </w:r>
      <w:r w:rsidR="00527246">
        <w:rPr>
          <w:rtl/>
        </w:rPr>
        <w:t>،</w:t>
      </w:r>
      <w:r w:rsidRPr="007B62FF">
        <w:rPr>
          <w:rtl/>
        </w:rPr>
        <w:t xml:space="preserve"> كوفي</w:t>
      </w:r>
      <w:r w:rsidR="00527246">
        <w:rPr>
          <w:rtl/>
        </w:rPr>
        <w:t>،</w:t>
      </w:r>
      <w:r w:rsidRPr="007B62FF">
        <w:rPr>
          <w:rtl/>
        </w:rPr>
        <w:t xml:space="preserve"> ختن محمّد بن مسلم</w:t>
      </w:r>
      <w:r w:rsidR="00527246">
        <w:rPr>
          <w:rtl/>
        </w:rPr>
        <w:t>،</w:t>
      </w:r>
      <w:r w:rsidRPr="007B62FF">
        <w:rPr>
          <w:rtl/>
        </w:rPr>
        <w:t xml:space="preserve"> روى عن</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المصدر</w:t>
      </w:r>
      <w:r w:rsidR="00527246">
        <w:rPr>
          <w:rtl/>
        </w:rPr>
        <w:t>:</w:t>
      </w:r>
      <w:r w:rsidRPr="007B62FF">
        <w:rPr>
          <w:rtl/>
        </w:rPr>
        <w:t xml:space="preserve"> </w:t>
      </w:r>
      <w:r>
        <w:rPr>
          <w:rtl/>
        </w:rPr>
        <w:t>(</w:t>
      </w:r>
      <w:r w:rsidRPr="007B62FF">
        <w:rPr>
          <w:rtl/>
        </w:rPr>
        <w:t>كريب</w:t>
      </w:r>
      <w:r>
        <w:rPr>
          <w:rtl/>
        </w:rPr>
        <w:t>)</w:t>
      </w:r>
      <w:r w:rsidR="00527246">
        <w:rPr>
          <w:rtl/>
        </w:rPr>
        <w:t>،</w:t>
      </w:r>
      <w:r w:rsidRPr="007B62FF">
        <w:rPr>
          <w:rtl/>
        </w:rPr>
        <w:t xml:space="preserve"> ومثله في نقد الرجال</w:t>
      </w:r>
      <w:r w:rsidR="00527246">
        <w:rPr>
          <w:rtl/>
        </w:rPr>
        <w:t>:</w:t>
      </w:r>
      <w:r w:rsidRPr="007B62FF">
        <w:rPr>
          <w:rtl/>
        </w:rPr>
        <w:t xml:space="preserve"> 335 </w:t>
      </w:r>
      <w:r>
        <w:rPr>
          <w:rtl/>
        </w:rPr>
        <w:t>(</w:t>
      </w:r>
      <w:r w:rsidRPr="007B62FF">
        <w:rPr>
          <w:rtl/>
        </w:rPr>
        <w:t>في نسخة بدل</w:t>
      </w:r>
      <w:r>
        <w:rPr>
          <w:rtl/>
        </w:rPr>
        <w:t>).</w:t>
      </w:r>
      <w:r w:rsidRPr="007B62FF">
        <w:rPr>
          <w:rtl/>
        </w:rPr>
        <w:t xml:space="preserve"> وما في</w:t>
      </w:r>
      <w:r w:rsidR="00527246">
        <w:rPr>
          <w:rtl/>
        </w:rPr>
        <w:t>:</w:t>
      </w:r>
      <w:r w:rsidRPr="007B62FF">
        <w:rPr>
          <w:rtl/>
        </w:rPr>
        <w:t xml:space="preserve"> منهج المقال</w:t>
      </w:r>
      <w:r w:rsidR="00527246">
        <w:rPr>
          <w:rtl/>
        </w:rPr>
        <w:t>:</w:t>
      </w:r>
      <w:r w:rsidRPr="007B62FF">
        <w:rPr>
          <w:rtl/>
        </w:rPr>
        <w:t xml:space="preserve"> 316</w:t>
      </w:r>
      <w:r w:rsidR="00527246">
        <w:rPr>
          <w:rtl/>
        </w:rPr>
        <w:t>،</w:t>
      </w:r>
      <w:r w:rsidRPr="007B62FF">
        <w:rPr>
          <w:rtl/>
        </w:rPr>
        <w:t xml:space="preserve"> ومجمع الرجال 6</w:t>
      </w:r>
      <w:r w:rsidR="00527246">
        <w:rPr>
          <w:rtl/>
        </w:rPr>
        <w:t>:</w:t>
      </w:r>
      <w:r w:rsidRPr="007B62FF">
        <w:rPr>
          <w:rtl/>
        </w:rPr>
        <w:t xml:space="preserve"> 29</w:t>
      </w:r>
      <w:r w:rsidR="00527246">
        <w:rPr>
          <w:rtl/>
        </w:rPr>
        <w:t>،</w:t>
      </w:r>
      <w:r w:rsidRPr="007B62FF">
        <w:rPr>
          <w:rtl/>
        </w:rPr>
        <w:t xml:space="preserve"> ونقد الرجال</w:t>
      </w:r>
      <w:r w:rsidR="00527246">
        <w:rPr>
          <w:rtl/>
        </w:rPr>
        <w:t>:</w:t>
      </w:r>
      <w:r w:rsidRPr="007B62FF">
        <w:rPr>
          <w:rtl/>
        </w:rPr>
        <w:t xml:space="preserve"> 335</w:t>
      </w:r>
      <w:r w:rsidR="00527246">
        <w:rPr>
          <w:rtl/>
        </w:rPr>
        <w:t>،</w:t>
      </w:r>
      <w:r w:rsidRPr="007B62FF">
        <w:rPr>
          <w:rtl/>
        </w:rPr>
        <w:t xml:space="preserve"> وجامع الرواة 2</w:t>
      </w:r>
      <w:r w:rsidR="00527246">
        <w:rPr>
          <w:rtl/>
        </w:rPr>
        <w:t>:</w:t>
      </w:r>
      <w:r w:rsidRPr="007B62FF">
        <w:rPr>
          <w:rtl/>
        </w:rPr>
        <w:t xml:space="preserve"> 186</w:t>
      </w:r>
      <w:r w:rsidR="00527246">
        <w:rPr>
          <w:rtl/>
        </w:rPr>
        <w:t>،</w:t>
      </w:r>
      <w:r w:rsidRPr="007B62FF">
        <w:rPr>
          <w:rtl/>
        </w:rPr>
        <w:t xml:space="preserve"> وتنقيح المقال 3</w:t>
      </w:r>
      <w:r w:rsidR="00527246">
        <w:rPr>
          <w:rtl/>
        </w:rPr>
        <w:t>:</w:t>
      </w:r>
      <w:r w:rsidRPr="007B62FF">
        <w:rPr>
          <w:rtl/>
        </w:rPr>
        <w:t xml:space="preserve"> 178 موافق لما في الأصل والحجرية.</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299 / 304.</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299 / 303.</w:t>
      </w:r>
    </w:p>
    <w:p w:rsidR="0017382C" w:rsidRPr="007B62FF" w:rsidRDefault="0017382C" w:rsidP="0017382C">
      <w:pPr>
        <w:pStyle w:val="libFootnote0"/>
        <w:rPr>
          <w:rtl/>
        </w:rPr>
      </w:pPr>
      <w:r w:rsidRPr="007B62FF">
        <w:rPr>
          <w:rtl/>
        </w:rPr>
        <w:t>(4) الكافي 3</w:t>
      </w:r>
      <w:r w:rsidR="00527246">
        <w:rPr>
          <w:rtl/>
        </w:rPr>
        <w:t>:</w:t>
      </w:r>
      <w:r w:rsidRPr="007B62FF">
        <w:rPr>
          <w:rtl/>
        </w:rPr>
        <w:t xml:space="preserve"> 468 / 5.</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399 / 307.</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299 / 308.</w:t>
      </w:r>
    </w:p>
    <w:p w:rsidR="0017382C" w:rsidRPr="007B62FF" w:rsidRDefault="0017382C" w:rsidP="0017382C">
      <w:pPr>
        <w:pStyle w:val="libFootnote0"/>
        <w:rPr>
          <w:rtl/>
        </w:rPr>
      </w:pPr>
      <w:r w:rsidRPr="007B62FF">
        <w:rPr>
          <w:rtl/>
        </w:rPr>
        <w:t>(7) في المصدر</w:t>
      </w:r>
      <w:r w:rsidR="00527246">
        <w:rPr>
          <w:rtl/>
        </w:rPr>
        <w:t>:</w:t>
      </w:r>
      <w:r w:rsidRPr="007B62FF">
        <w:rPr>
          <w:rtl/>
        </w:rPr>
        <w:t xml:space="preserve"> </w:t>
      </w:r>
      <w:r>
        <w:rPr>
          <w:rtl/>
        </w:rPr>
        <w:t>(</w:t>
      </w:r>
      <w:r w:rsidRPr="007B62FF">
        <w:rPr>
          <w:rtl/>
        </w:rPr>
        <w:t>المشعاري</w:t>
      </w:r>
      <w:r>
        <w:rPr>
          <w:rtl/>
        </w:rPr>
        <w:t>)</w:t>
      </w:r>
      <w:r w:rsidR="00527246">
        <w:rPr>
          <w:rtl/>
        </w:rPr>
        <w:t>،</w:t>
      </w:r>
      <w:r w:rsidRPr="007B62FF">
        <w:rPr>
          <w:rtl/>
        </w:rPr>
        <w:t xml:space="preserve"> ومثله في</w:t>
      </w:r>
      <w:r w:rsidR="00527246">
        <w:rPr>
          <w:rtl/>
        </w:rPr>
        <w:t>:</w:t>
      </w:r>
      <w:r w:rsidRPr="007B62FF">
        <w:rPr>
          <w:rtl/>
        </w:rPr>
        <w:t xml:space="preserve"> منهج المقال</w:t>
      </w:r>
      <w:r w:rsidR="00527246">
        <w:rPr>
          <w:rtl/>
        </w:rPr>
        <w:t>:</w:t>
      </w:r>
      <w:r w:rsidRPr="007B62FF">
        <w:rPr>
          <w:rtl/>
        </w:rPr>
        <w:t xml:space="preserve"> 316</w:t>
      </w:r>
      <w:r w:rsidR="00527246">
        <w:rPr>
          <w:rtl/>
        </w:rPr>
        <w:t>،</w:t>
      </w:r>
      <w:r w:rsidRPr="007B62FF">
        <w:rPr>
          <w:rtl/>
        </w:rPr>
        <w:t xml:space="preserve"> ومجمع الرجال 6</w:t>
      </w:r>
      <w:r w:rsidR="00527246">
        <w:rPr>
          <w:rtl/>
        </w:rPr>
        <w:t>:</w:t>
      </w:r>
      <w:r w:rsidRPr="007B62FF">
        <w:rPr>
          <w:rtl/>
        </w:rPr>
        <w:t xml:space="preserve"> 30</w:t>
      </w:r>
      <w:r w:rsidR="00527246">
        <w:rPr>
          <w:rtl/>
        </w:rPr>
        <w:t>،</w:t>
      </w:r>
      <w:r w:rsidRPr="007B62FF">
        <w:rPr>
          <w:rtl/>
        </w:rPr>
        <w:t xml:space="preserve"> ونقد الرجال</w:t>
      </w:r>
      <w:r w:rsidR="00527246">
        <w:rPr>
          <w:rtl/>
        </w:rPr>
        <w:t>:</w:t>
      </w:r>
      <w:r w:rsidRPr="007B62FF">
        <w:rPr>
          <w:rtl/>
        </w:rPr>
        <w:t xml:space="preserve"> 330</w:t>
      </w:r>
      <w:r w:rsidR="00527246">
        <w:rPr>
          <w:rtl/>
        </w:rPr>
        <w:t>،</w:t>
      </w:r>
      <w:r w:rsidRPr="007B62FF">
        <w:rPr>
          <w:rtl/>
        </w:rPr>
        <w:t xml:space="preserve"> وتنقيح المقال 3</w:t>
      </w:r>
      <w:r w:rsidR="00527246">
        <w:rPr>
          <w:rtl/>
        </w:rPr>
        <w:t>:</w:t>
      </w:r>
      <w:r w:rsidRPr="007B62FF">
        <w:rPr>
          <w:rtl/>
        </w:rPr>
        <w:t xml:space="preserve"> 178. وما في جامع الرواة 2</w:t>
      </w:r>
      <w:r w:rsidR="00527246">
        <w:rPr>
          <w:rtl/>
        </w:rPr>
        <w:t>:</w:t>
      </w:r>
      <w:r w:rsidRPr="007B62FF">
        <w:rPr>
          <w:rtl/>
        </w:rPr>
        <w:t xml:space="preserve"> 186 موافق لما في الأصل والحجرية.</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299 / 306.</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أبي عبد الله </w:t>
      </w:r>
      <w:r w:rsidRPr="0017382C">
        <w:rPr>
          <w:rStyle w:val="libAlaemChar"/>
          <w:rtl/>
        </w:rPr>
        <w:t>عليه‌السلام</w:t>
      </w:r>
      <w:r w:rsidR="00527246">
        <w:rPr>
          <w:rtl/>
        </w:rPr>
        <w:t>،</w:t>
      </w:r>
      <w:r w:rsidRPr="007B62FF">
        <w:rPr>
          <w:rtl/>
        </w:rPr>
        <w:t xml:space="preserve"> ثقة</w:t>
      </w:r>
      <w:r w:rsidR="00527246">
        <w:rPr>
          <w:rtl/>
        </w:rPr>
        <w:t>،</w:t>
      </w:r>
      <w:r w:rsidRPr="007B62FF">
        <w:rPr>
          <w:rtl/>
        </w:rPr>
        <w:t xml:space="preserve"> عين</w:t>
      </w:r>
      <w:r w:rsidR="00527246">
        <w:rPr>
          <w:rtl/>
        </w:rPr>
        <w:t>،</w:t>
      </w:r>
      <w:r w:rsidRPr="007B62FF">
        <w:rPr>
          <w:rtl/>
        </w:rPr>
        <w:t xml:space="preserve"> كذا في</w:t>
      </w:r>
      <w:r w:rsidR="00527246">
        <w:rPr>
          <w:rtl/>
        </w:rPr>
        <w:t>:</w:t>
      </w:r>
      <w:r w:rsidRPr="007B62FF">
        <w:rPr>
          <w:rtl/>
        </w:rPr>
        <w:t xml:space="preserve"> النجاشي </w:t>
      </w:r>
      <w:r w:rsidRPr="0017382C">
        <w:rPr>
          <w:rStyle w:val="libFootnotenumChar"/>
          <w:rtl/>
        </w:rPr>
        <w:t>(1)</w:t>
      </w:r>
      <w:r w:rsidR="00527246">
        <w:rPr>
          <w:rtl/>
        </w:rPr>
        <w:t>،</w:t>
      </w:r>
      <w:r w:rsidRPr="007B62FF">
        <w:rPr>
          <w:rtl/>
        </w:rPr>
        <w:t xml:space="preserve"> والخلاصة </w:t>
      </w:r>
      <w:r w:rsidRPr="0017382C">
        <w:rPr>
          <w:rStyle w:val="libFootnotenumChar"/>
          <w:rtl/>
        </w:rPr>
        <w:t>(2)</w:t>
      </w:r>
      <w:r>
        <w:rPr>
          <w:rtl/>
        </w:rPr>
        <w:t>.</w:t>
      </w:r>
      <w:r w:rsidRPr="007B62FF">
        <w:rPr>
          <w:rtl/>
        </w:rPr>
        <w:t xml:space="preserve"> وله كتاب</w:t>
      </w:r>
      <w:r w:rsidR="00527246">
        <w:rPr>
          <w:rtl/>
        </w:rPr>
        <w:t>،</w:t>
      </w:r>
      <w:r w:rsidRPr="007B62FF">
        <w:rPr>
          <w:rtl/>
        </w:rPr>
        <w:t xml:space="preserve"> عنه</w:t>
      </w:r>
      <w:r w:rsidR="00527246">
        <w:rPr>
          <w:rtl/>
        </w:rPr>
        <w:t>:</w:t>
      </w:r>
      <w:r w:rsidRPr="007B62FF">
        <w:rPr>
          <w:rtl/>
        </w:rPr>
        <w:t xml:space="preserve"> الحسن بن محبوب </w:t>
      </w:r>
      <w:r w:rsidRPr="0017382C">
        <w:rPr>
          <w:rStyle w:val="libFootnotenumChar"/>
          <w:rtl/>
        </w:rPr>
        <w:t>(3)</w:t>
      </w:r>
      <w:r w:rsidR="00527246">
        <w:rPr>
          <w:rtl/>
        </w:rPr>
        <w:t>،</w:t>
      </w:r>
      <w:r w:rsidRPr="007B62FF">
        <w:rPr>
          <w:rtl/>
        </w:rPr>
        <w:t xml:space="preserve"> وعبيد بن زرارة </w:t>
      </w:r>
      <w:r w:rsidRPr="0017382C">
        <w:rPr>
          <w:rStyle w:val="libFootnotenumChar"/>
          <w:rtl/>
        </w:rPr>
        <w:t>(4)</w:t>
      </w:r>
      <w:r>
        <w:rPr>
          <w:rtl/>
        </w:rPr>
        <w:t>.</w:t>
      </w:r>
    </w:p>
    <w:p w:rsidR="0017382C" w:rsidRDefault="0017382C" w:rsidP="00E10B1D">
      <w:pPr>
        <w:pStyle w:val="Heading3"/>
        <w:rPr>
          <w:rtl/>
        </w:rPr>
      </w:pPr>
      <w:bookmarkStart w:id="394" w:name="_Toc394921614"/>
      <w:r w:rsidRPr="004F14F2">
        <w:rPr>
          <w:rtl/>
        </w:rPr>
        <w:t>[2704] محمّد بن مالك بن عطيّة الأحْمَسِيّ</w:t>
      </w:r>
      <w:r w:rsidR="00527246">
        <w:rPr>
          <w:rtl/>
        </w:rPr>
        <w:t>:</w:t>
      </w:r>
      <w:bookmarkEnd w:id="394"/>
    </w:p>
    <w:p w:rsidR="0017382C" w:rsidRPr="007B62FF" w:rsidRDefault="0017382C" w:rsidP="0017382C">
      <w:pPr>
        <w:pStyle w:val="libNormal"/>
        <w:rPr>
          <w:rtl/>
        </w:rPr>
      </w:pPr>
      <w:r w:rsidRPr="007B62FF">
        <w:rPr>
          <w:rtl/>
        </w:rPr>
        <w:t>أبو عبد الله</w:t>
      </w:r>
      <w:r w:rsidR="00527246">
        <w:rPr>
          <w:rtl/>
        </w:rPr>
        <w:t>،</w:t>
      </w:r>
      <w:r w:rsidRPr="007B62FF">
        <w:rPr>
          <w:rtl/>
        </w:rPr>
        <w:t xml:space="preserve"> 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395" w:name="_Toc394921615"/>
      <w:r w:rsidRPr="004F14F2">
        <w:rPr>
          <w:rtl/>
        </w:rPr>
        <w:t>[2705] محمّد بن مُبَشّر</w:t>
      </w:r>
      <w:r w:rsidR="00527246">
        <w:rPr>
          <w:rtl/>
        </w:rPr>
        <w:t>:</w:t>
      </w:r>
      <w:bookmarkEnd w:id="395"/>
    </w:p>
    <w:p w:rsidR="0017382C" w:rsidRPr="007B62FF" w:rsidRDefault="0017382C" w:rsidP="0017382C">
      <w:pPr>
        <w:pStyle w:val="libNormal"/>
        <w:rPr>
          <w:rtl/>
        </w:rPr>
      </w:pPr>
      <w:r w:rsidRPr="007B62FF">
        <w:rPr>
          <w:rtl/>
        </w:rPr>
        <w:t>له كتاب في الفهرست</w:t>
      </w:r>
      <w:r w:rsidR="00527246">
        <w:rPr>
          <w:rtl/>
        </w:rPr>
        <w:t>،</w:t>
      </w:r>
      <w:r w:rsidRPr="007B62FF">
        <w:rPr>
          <w:rtl/>
        </w:rPr>
        <w:t xml:space="preserve"> يرويه عنه</w:t>
      </w:r>
      <w:r w:rsidR="00527246">
        <w:rPr>
          <w:rtl/>
        </w:rPr>
        <w:t>:</w:t>
      </w:r>
      <w:r w:rsidRPr="007B62FF">
        <w:rPr>
          <w:rtl/>
        </w:rPr>
        <w:t xml:space="preserve"> ابن أبي عمير </w:t>
      </w:r>
      <w:r w:rsidRPr="0017382C">
        <w:rPr>
          <w:rStyle w:val="libFootnotenumChar"/>
          <w:rtl/>
        </w:rPr>
        <w:t>(6)</w:t>
      </w:r>
      <w:r w:rsidR="00527246">
        <w:rPr>
          <w:rtl/>
        </w:rPr>
        <w:t>،</w:t>
      </w:r>
      <w:r w:rsidRPr="007B62FF">
        <w:rPr>
          <w:rtl/>
        </w:rPr>
        <w:t xml:space="preserve"> وعنه</w:t>
      </w:r>
      <w:r w:rsidR="00527246">
        <w:rPr>
          <w:rtl/>
        </w:rPr>
        <w:t>:</w:t>
      </w:r>
      <w:r w:rsidRPr="007B62FF">
        <w:rPr>
          <w:rtl/>
        </w:rPr>
        <w:t xml:space="preserve"> عيسى ابن عبد الله العلوي </w:t>
      </w:r>
      <w:r w:rsidRPr="0017382C">
        <w:rPr>
          <w:rStyle w:val="libFootnotenumChar"/>
          <w:rtl/>
        </w:rPr>
        <w:t>(7)</w:t>
      </w:r>
      <w:r>
        <w:rPr>
          <w:rtl/>
        </w:rPr>
        <w:t>.</w:t>
      </w:r>
    </w:p>
    <w:p w:rsidR="0017382C" w:rsidRDefault="0017382C" w:rsidP="00E10B1D">
      <w:pPr>
        <w:pStyle w:val="Heading3"/>
        <w:rPr>
          <w:rtl/>
        </w:rPr>
      </w:pPr>
      <w:bookmarkStart w:id="396" w:name="_Toc394921616"/>
      <w:r w:rsidRPr="004F14F2">
        <w:rPr>
          <w:rtl/>
        </w:rPr>
        <w:t>[2706] محمّد بن مُثَنّى الأزْدِيّ</w:t>
      </w:r>
      <w:r w:rsidR="00527246">
        <w:rPr>
          <w:rtl/>
        </w:rPr>
        <w:t>:</w:t>
      </w:r>
      <w:bookmarkEnd w:id="396"/>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Default="0017382C" w:rsidP="00E10B1D">
      <w:pPr>
        <w:pStyle w:val="Heading3"/>
        <w:rPr>
          <w:rtl/>
        </w:rPr>
      </w:pPr>
      <w:bookmarkStart w:id="397" w:name="_Toc394921617"/>
      <w:r w:rsidRPr="004F14F2">
        <w:rPr>
          <w:rtl/>
        </w:rPr>
        <w:t>[2707] محمّد بن مُجِيب الصّائغ</w:t>
      </w:r>
      <w:r w:rsidR="00527246">
        <w:rPr>
          <w:rtl/>
        </w:rPr>
        <w:t>:</w:t>
      </w:r>
      <w:bookmarkEnd w:id="397"/>
    </w:p>
    <w:p w:rsidR="0017382C" w:rsidRPr="007B62FF" w:rsidRDefault="0017382C" w:rsidP="0017382C">
      <w:pPr>
        <w:pStyle w:val="libNormal"/>
        <w:rPr>
          <w:rtl/>
        </w:rPr>
      </w:pPr>
      <w:r w:rsidRPr="007B62FF">
        <w:rPr>
          <w:rtl/>
        </w:rPr>
        <w:t>كُوفِيّ</w:t>
      </w:r>
      <w:r w:rsidR="00527246">
        <w:rPr>
          <w:rtl/>
        </w:rPr>
        <w:t>،</w:t>
      </w:r>
      <w:r w:rsidRPr="007B62FF">
        <w:rPr>
          <w:rtl/>
        </w:rPr>
        <w:t xml:space="preserve"> نزل بغداد</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p>
    <w:p w:rsidR="0017382C" w:rsidRPr="00E10B1D" w:rsidRDefault="0017382C" w:rsidP="0063324D">
      <w:pPr>
        <w:pStyle w:val="Heading3"/>
        <w:rPr>
          <w:rStyle w:val="Heading3Char"/>
          <w:rtl/>
        </w:rPr>
      </w:pPr>
      <w:bookmarkStart w:id="398" w:name="_Toc394921618"/>
      <w:r w:rsidRPr="00E10B1D">
        <w:rPr>
          <w:rStyle w:val="Heading3Char"/>
          <w:rtl/>
        </w:rPr>
        <w:t xml:space="preserve">[2708] محمّد بن محمّد </w:t>
      </w:r>
      <w:r w:rsidRPr="0017382C">
        <w:rPr>
          <w:rStyle w:val="libFootnotenumChar"/>
          <w:rtl/>
        </w:rPr>
        <w:t>(10)</w:t>
      </w:r>
      <w:r w:rsidRPr="00E10B1D">
        <w:rPr>
          <w:rStyle w:val="Heading3Char"/>
          <w:rtl/>
        </w:rPr>
        <w:t xml:space="preserve"> بن الحسين</w:t>
      </w:r>
      <w:r w:rsidR="00527246" w:rsidRPr="00E10B1D">
        <w:rPr>
          <w:rStyle w:val="Heading3Char"/>
          <w:rtl/>
        </w:rPr>
        <w:t>:</w:t>
      </w:r>
      <w:bookmarkEnd w:id="398"/>
    </w:p>
    <w:p w:rsidR="0017382C" w:rsidRPr="007B62FF" w:rsidRDefault="0017382C" w:rsidP="0017382C">
      <w:pPr>
        <w:pStyle w:val="libNormal"/>
        <w:rPr>
          <w:rtl/>
        </w:rPr>
      </w:pPr>
      <w:r w:rsidRPr="007B62FF">
        <w:rPr>
          <w:rtl/>
        </w:rPr>
        <w:t>ابن هارون الكِنْدِيّ</w:t>
      </w:r>
      <w:r w:rsidR="00527246">
        <w:rPr>
          <w:rtl/>
        </w:rPr>
        <w:t>،</w:t>
      </w:r>
      <w:r w:rsidRPr="007B62FF">
        <w:rPr>
          <w:rtl/>
        </w:rPr>
        <w:t xml:space="preserve"> روى عنه ابن عقدة</w:t>
      </w:r>
      <w:r w:rsidR="00527246">
        <w:rPr>
          <w:rtl/>
        </w:rPr>
        <w:t>،</w:t>
      </w:r>
      <w:r w:rsidRPr="007B62FF">
        <w:rPr>
          <w:rtl/>
        </w:rPr>
        <w:t xml:space="preserve"> كذا في من لم يرو</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النجاشي</w:t>
      </w:r>
      <w:r w:rsidR="00527246">
        <w:rPr>
          <w:rtl/>
        </w:rPr>
        <w:t>:</w:t>
      </w:r>
      <w:r w:rsidRPr="007B62FF">
        <w:rPr>
          <w:rtl/>
        </w:rPr>
        <w:t xml:space="preserve"> 357 / 958.</w:t>
      </w:r>
    </w:p>
    <w:p w:rsidR="0017382C" w:rsidRPr="007B62FF" w:rsidRDefault="0017382C" w:rsidP="0017382C">
      <w:pPr>
        <w:pStyle w:val="libFootnote0"/>
        <w:rPr>
          <w:rtl/>
        </w:rPr>
      </w:pPr>
      <w:r w:rsidRPr="007B62FF">
        <w:rPr>
          <w:rtl/>
        </w:rPr>
        <w:t>(2) رجال العلاّمة</w:t>
      </w:r>
      <w:r w:rsidR="00527246">
        <w:rPr>
          <w:rtl/>
        </w:rPr>
        <w:t>:</w:t>
      </w:r>
      <w:r w:rsidRPr="007B62FF">
        <w:rPr>
          <w:rtl/>
        </w:rPr>
        <w:t xml:space="preserve"> 158 / 117.</w:t>
      </w:r>
    </w:p>
    <w:p w:rsidR="0017382C" w:rsidRPr="007B62FF" w:rsidRDefault="0017382C" w:rsidP="0017382C">
      <w:pPr>
        <w:pStyle w:val="libFootnote0"/>
        <w:rPr>
          <w:rtl/>
        </w:rPr>
      </w:pPr>
      <w:r w:rsidRPr="007B62FF">
        <w:rPr>
          <w:rtl/>
        </w:rPr>
        <w:t>(3) راجع</w:t>
      </w:r>
      <w:r w:rsidR="00527246">
        <w:rPr>
          <w:rtl/>
        </w:rPr>
        <w:t>:</w:t>
      </w:r>
      <w:r w:rsidRPr="007B62FF">
        <w:rPr>
          <w:rtl/>
        </w:rPr>
        <w:t xml:space="preserve"> رجال النجاشي</w:t>
      </w:r>
      <w:r w:rsidR="00527246">
        <w:rPr>
          <w:rtl/>
        </w:rPr>
        <w:t>:</w:t>
      </w:r>
      <w:r w:rsidRPr="007B62FF">
        <w:rPr>
          <w:rtl/>
        </w:rPr>
        <w:t xml:space="preserve"> 357 / 958</w:t>
      </w:r>
      <w:r w:rsidR="00527246">
        <w:rPr>
          <w:rtl/>
        </w:rPr>
        <w:t>،</w:t>
      </w:r>
      <w:r w:rsidRPr="007B62FF">
        <w:rPr>
          <w:rtl/>
        </w:rPr>
        <w:t xml:space="preserve"> وفهرست الشيخ</w:t>
      </w:r>
      <w:r w:rsidR="00527246">
        <w:rPr>
          <w:rtl/>
        </w:rPr>
        <w:t>:</w:t>
      </w:r>
      <w:r w:rsidRPr="007B62FF">
        <w:rPr>
          <w:rtl/>
        </w:rPr>
        <w:t xml:space="preserve"> 149 / 642.</w:t>
      </w:r>
    </w:p>
    <w:p w:rsidR="0017382C" w:rsidRPr="007B62FF" w:rsidRDefault="0017382C" w:rsidP="0017382C">
      <w:pPr>
        <w:pStyle w:val="libFootnote0"/>
        <w:rPr>
          <w:rtl/>
        </w:rPr>
      </w:pPr>
      <w:r w:rsidRPr="007B62FF">
        <w:rPr>
          <w:rtl/>
        </w:rPr>
        <w:t>(4) أُصول الكافي 2</w:t>
      </w:r>
      <w:r w:rsidR="00527246">
        <w:rPr>
          <w:rtl/>
        </w:rPr>
        <w:t>:</w:t>
      </w:r>
      <w:r w:rsidRPr="007B62FF">
        <w:rPr>
          <w:rtl/>
        </w:rPr>
        <w:t xml:space="preserve"> 336 / 5.</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301 / 342.</w:t>
      </w:r>
    </w:p>
    <w:p w:rsidR="0017382C" w:rsidRPr="007B62FF" w:rsidRDefault="0017382C" w:rsidP="0017382C">
      <w:pPr>
        <w:pStyle w:val="libFootnote0"/>
        <w:rPr>
          <w:rtl/>
        </w:rPr>
      </w:pPr>
      <w:r w:rsidRPr="007B62FF">
        <w:rPr>
          <w:rtl/>
        </w:rPr>
        <w:t>(6) فهرست الشيخ</w:t>
      </w:r>
      <w:r w:rsidR="00527246">
        <w:rPr>
          <w:rtl/>
        </w:rPr>
        <w:t>:</w:t>
      </w:r>
      <w:r w:rsidRPr="007B62FF">
        <w:rPr>
          <w:rtl/>
        </w:rPr>
        <w:t xml:space="preserve"> 155 / 700 وفيه</w:t>
      </w:r>
      <w:r w:rsidR="00527246">
        <w:rPr>
          <w:rtl/>
        </w:rPr>
        <w:t>:</w:t>
      </w:r>
      <w:r w:rsidRPr="007B62FF">
        <w:rPr>
          <w:rtl/>
        </w:rPr>
        <w:t xml:space="preserve"> </w:t>
      </w:r>
      <w:r>
        <w:rPr>
          <w:rtl/>
        </w:rPr>
        <w:t>(</w:t>
      </w:r>
      <w:r w:rsidRPr="007B62FF">
        <w:rPr>
          <w:rtl/>
        </w:rPr>
        <w:t>محمد بن ميسرة</w:t>
      </w:r>
      <w:r>
        <w:rPr>
          <w:rtl/>
        </w:rPr>
        <w:t>)</w:t>
      </w:r>
    </w:p>
    <w:p w:rsidR="0017382C" w:rsidRPr="007B62FF" w:rsidRDefault="0017382C" w:rsidP="0017382C">
      <w:pPr>
        <w:pStyle w:val="libFootnote0"/>
        <w:rPr>
          <w:rtl/>
        </w:rPr>
      </w:pPr>
      <w:r w:rsidRPr="007B62FF">
        <w:rPr>
          <w:rtl/>
        </w:rPr>
        <w:t>(7) الكافي 8</w:t>
      </w:r>
      <w:r w:rsidR="00527246">
        <w:rPr>
          <w:rtl/>
        </w:rPr>
        <w:t>:</w:t>
      </w:r>
      <w:r w:rsidRPr="007B62FF">
        <w:rPr>
          <w:rtl/>
        </w:rPr>
        <w:t xml:space="preserve"> 349 / 548.</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300 / 327.</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301 / 334.</w:t>
      </w:r>
    </w:p>
    <w:p w:rsidR="0017382C" w:rsidRPr="007B62FF" w:rsidRDefault="0017382C" w:rsidP="0017382C">
      <w:pPr>
        <w:pStyle w:val="libFootnote0"/>
        <w:rPr>
          <w:rtl/>
        </w:rPr>
      </w:pPr>
      <w:r w:rsidRPr="007B62FF">
        <w:rPr>
          <w:rtl/>
        </w:rPr>
        <w:t>(10) في المصدر</w:t>
      </w:r>
      <w:r w:rsidR="00527246">
        <w:rPr>
          <w:rtl/>
        </w:rPr>
        <w:t>:</w:t>
      </w:r>
      <w:r w:rsidRPr="007B62FF">
        <w:rPr>
          <w:rtl/>
        </w:rPr>
        <w:t xml:space="preserve"> </w:t>
      </w:r>
      <w:r>
        <w:rPr>
          <w:rtl/>
        </w:rPr>
        <w:t>(</w:t>
      </w:r>
      <w:r w:rsidRPr="007B62FF">
        <w:rPr>
          <w:rtl/>
        </w:rPr>
        <w:t>بن أحمد</w:t>
      </w:r>
      <w:r>
        <w:rPr>
          <w:rtl/>
        </w:rPr>
        <w:t>).</w:t>
      </w:r>
      <w:r w:rsidRPr="007B62FF">
        <w:rPr>
          <w:rtl/>
        </w:rPr>
        <w:t xml:space="preserve"> وما في</w:t>
      </w:r>
      <w:r w:rsidR="00527246">
        <w:rPr>
          <w:rtl/>
        </w:rPr>
        <w:t>:</w:t>
      </w:r>
      <w:r w:rsidRPr="007B62FF">
        <w:rPr>
          <w:rtl/>
        </w:rPr>
        <w:t xml:space="preserve"> منهج المقال</w:t>
      </w:r>
      <w:r w:rsidR="00527246">
        <w:rPr>
          <w:rtl/>
        </w:rPr>
        <w:t>:</w:t>
      </w:r>
      <w:r w:rsidRPr="007B62FF">
        <w:rPr>
          <w:rtl/>
        </w:rPr>
        <w:t xml:space="preserve"> 279</w:t>
      </w:r>
      <w:r w:rsidR="00527246">
        <w:rPr>
          <w:rtl/>
        </w:rPr>
        <w:t>،</w:t>
      </w:r>
      <w:r w:rsidRPr="007B62FF">
        <w:rPr>
          <w:rtl/>
        </w:rPr>
        <w:t xml:space="preserve"> ومجمع الرجال 5</w:t>
      </w:r>
      <w:r w:rsidR="00527246">
        <w:rPr>
          <w:rtl/>
        </w:rPr>
        <w:t>:</w:t>
      </w:r>
      <w:r w:rsidRPr="007B62FF">
        <w:rPr>
          <w:rtl/>
        </w:rPr>
        <w:t xml:space="preserve"> 131</w:t>
      </w:r>
      <w:r w:rsidR="00527246">
        <w:rPr>
          <w:rtl/>
        </w:rPr>
        <w:t>،</w:t>
      </w:r>
      <w:r w:rsidRPr="007B62FF">
        <w:rPr>
          <w:rtl/>
        </w:rPr>
        <w:t xml:space="preserve"> ونقد الرجال</w:t>
      </w:r>
      <w:r w:rsidR="00527246">
        <w:rPr>
          <w:rtl/>
        </w:rPr>
        <w:t>:</w:t>
      </w:r>
      <w:r w:rsidRPr="007B62FF">
        <w:rPr>
          <w:rtl/>
        </w:rPr>
        <w:t xml:space="preserve"> 287</w:t>
      </w:r>
      <w:r w:rsidR="00527246">
        <w:rPr>
          <w:rtl/>
        </w:rPr>
        <w:t>،</w:t>
      </w:r>
      <w:r w:rsidRPr="007B62FF">
        <w:rPr>
          <w:rtl/>
        </w:rPr>
        <w:t xml:space="preserve"> وجامع الرواة 2</w:t>
      </w:r>
      <w:r w:rsidR="00527246">
        <w:rPr>
          <w:rtl/>
        </w:rPr>
        <w:t>:</w:t>
      </w:r>
      <w:r w:rsidRPr="007B62FF">
        <w:rPr>
          <w:rtl/>
        </w:rPr>
        <w:t xml:space="preserve"> 59 موافق لما في الأصل والحجرية.</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عنهم </w:t>
      </w:r>
      <w:r w:rsidRPr="0017382C">
        <w:rPr>
          <w:rStyle w:val="libAlaemChar"/>
          <w:rtl/>
        </w:rPr>
        <w:t>عليهم‌السلام</w:t>
      </w:r>
      <w:r w:rsidRPr="007B62FF">
        <w:rPr>
          <w:rtl/>
        </w:rPr>
        <w:t xml:space="preserve"> </w:t>
      </w:r>
      <w:r w:rsidRPr="0017382C">
        <w:rPr>
          <w:rStyle w:val="libFootnotenumChar"/>
          <w:rtl/>
        </w:rPr>
        <w:t>(1)</w:t>
      </w:r>
      <w:r>
        <w:rPr>
          <w:rtl/>
        </w:rPr>
        <w:t>.</w:t>
      </w:r>
      <w:r w:rsidRPr="007B62FF">
        <w:rPr>
          <w:rtl/>
        </w:rPr>
        <w:t xml:space="preserve"> وعنه</w:t>
      </w:r>
      <w:r w:rsidR="00527246">
        <w:rPr>
          <w:rtl/>
        </w:rPr>
        <w:t>:</w:t>
      </w:r>
      <w:r w:rsidRPr="007B62FF">
        <w:rPr>
          <w:rtl/>
        </w:rPr>
        <w:t xml:space="preserve"> الحسين بن عبيد الله الغضائري في الفهرست</w:t>
      </w:r>
      <w:r w:rsidR="00527246">
        <w:rPr>
          <w:rtl/>
        </w:rPr>
        <w:t>،</w:t>
      </w:r>
      <w:r w:rsidRPr="007B62FF">
        <w:rPr>
          <w:rtl/>
        </w:rPr>
        <w:t xml:space="preserve"> في ترجمة أحمد بن صبيح </w:t>
      </w:r>
      <w:r w:rsidRPr="0017382C">
        <w:rPr>
          <w:rStyle w:val="libFootnotenumChar"/>
          <w:rtl/>
        </w:rPr>
        <w:t>(2)</w:t>
      </w:r>
      <w:r>
        <w:rPr>
          <w:rtl/>
        </w:rPr>
        <w:t>.</w:t>
      </w:r>
      <w:r w:rsidRPr="007B62FF">
        <w:rPr>
          <w:rtl/>
        </w:rPr>
        <w:t xml:space="preserve"> ومن عرف طريقة الغضائري اطمأن بوثاقة مشايخه.</w:t>
      </w:r>
    </w:p>
    <w:p w:rsidR="0017382C" w:rsidRDefault="0017382C" w:rsidP="00E10B1D">
      <w:pPr>
        <w:pStyle w:val="Heading3"/>
        <w:rPr>
          <w:rtl/>
        </w:rPr>
      </w:pPr>
      <w:bookmarkStart w:id="399" w:name="_Toc394921619"/>
      <w:r w:rsidRPr="004F14F2">
        <w:rPr>
          <w:rtl/>
        </w:rPr>
        <w:t>[2709] محمّد بن محمّد الخزاعي</w:t>
      </w:r>
      <w:r w:rsidR="00527246">
        <w:rPr>
          <w:rtl/>
        </w:rPr>
        <w:t>:</w:t>
      </w:r>
      <w:bookmarkEnd w:id="399"/>
    </w:p>
    <w:p w:rsidR="0017382C" w:rsidRPr="007B62FF" w:rsidRDefault="0017382C" w:rsidP="0017382C">
      <w:pPr>
        <w:pStyle w:val="libNormal"/>
        <w:rPr>
          <w:rtl/>
        </w:rPr>
      </w:pPr>
      <w:r w:rsidRPr="007B62FF">
        <w:rPr>
          <w:rtl/>
        </w:rPr>
        <w:t>أبو جعفر</w:t>
      </w:r>
      <w:r w:rsidR="00527246">
        <w:rPr>
          <w:rtl/>
        </w:rPr>
        <w:t>،</w:t>
      </w:r>
      <w:r w:rsidRPr="007B62FF">
        <w:rPr>
          <w:rtl/>
        </w:rPr>
        <w:t xml:space="preserve"> يروي عنه الصدوق مترحّماً مترضياً </w:t>
      </w:r>
      <w:r w:rsidRPr="0017382C">
        <w:rPr>
          <w:rStyle w:val="libFootnotenumChar"/>
          <w:rtl/>
        </w:rPr>
        <w:t>(3)</w:t>
      </w:r>
      <w:r>
        <w:rPr>
          <w:rtl/>
        </w:rPr>
        <w:t>.</w:t>
      </w:r>
    </w:p>
    <w:p w:rsidR="0017382C" w:rsidRDefault="0017382C" w:rsidP="00E10B1D">
      <w:pPr>
        <w:pStyle w:val="Heading3"/>
        <w:rPr>
          <w:rtl/>
        </w:rPr>
      </w:pPr>
      <w:bookmarkStart w:id="400" w:name="_Toc394921620"/>
      <w:r w:rsidRPr="004F14F2">
        <w:rPr>
          <w:rtl/>
        </w:rPr>
        <w:t>[2710] محمّد بن محمّد بن داود</w:t>
      </w:r>
      <w:r w:rsidR="00527246">
        <w:rPr>
          <w:rtl/>
        </w:rPr>
        <w:t>:</w:t>
      </w:r>
      <w:bookmarkEnd w:id="400"/>
    </w:p>
    <w:p w:rsidR="0017382C" w:rsidRPr="007B62FF" w:rsidRDefault="0017382C" w:rsidP="0017382C">
      <w:pPr>
        <w:pStyle w:val="libNormal"/>
        <w:rPr>
          <w:rtl/>
        </w:rPr>
      </w:pPr>
      <w:r w:rsidRPr="007B62FF">
        <w:rPr>
          <w:rtl/>
        </w:rPr>
        <w:t xml:space="preserve">أبو عمرو </w:t>
      </w:r>
      <w:r w:rsidRPr="0017382C">
        <w:rPr>
          <w:rStyle w:val="libFootnotenumChar"/>
          <w:rtl/>
        </w:rPr>
        <w:t>(4)</w:t>
      </w:r>
      <w:r w:rsidRPr="007B62FF">
        <w:rPr>
          <w:rtl/>
        </w:rPr>
        <w:t xml:space="preserve"> ا</w:t>
      </w:r>
      <w:r w:rsidR="00E10B1D">
        <w:rPr>
          <w:rtl/>
        </w:rPr>
        <w:t>لمـُ</w:t>
      </w:r>
      <w:r w:rsidRPr="007B62FF">
        <w:rPr>
          <w:rtl/>
        </w:rPr>
        <w:t>زَنِيّ</w:t>
      </w:r>
      <w:r w:rsidR="00527246">
        <w:rPr>
          <w:rtl/>
        </w:rPr>
        <w:t>،</w:t>
      </w:r>
      <w:r w:rsidRPr="007B62FF">
        <w:rPr>
          <w:rtl/>
        </w:rPr>
        <w:t xml:space="preserve"> الكُوفِيّ</w:t>
      </w:r>
      <w:r w:rsidR="00527246">
        <w:rPr>
          <w:rtl/>
        </w:rPr>
        <w:t>،</w:t>
      </w:r>
      <w:r w:rsidRPr="007B62FF">
        <w:rPr>
          <w:rtl/>
        </w:rPr>
        <w:t xml:space="preserve"> مات سنة أربع وستين ومائة</w:t>
      </w:r>
      <w:r w:rsidR="00527246">
        <w:rPr>
          <w:rtl/>
        </w:rPr>
        <w:t>،</w:t>
      </w:r>
      <w:r w:rsidRPr="007B62FF">
        <w:rPr>
          <w:rtl/>
        </w:rPr>
        <w:t xml:space="preserve"> وله اثنان وسبعون سنة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401" w:name="_Toc394921621"/>
      <w:r w:rsidRPr="004F14F2">
        <w:rPr>
          <w:rtl/>
        </w:rPr>
        <w:t>[2711] محمّد بن محمّد بن عصام الكُلَيْنِيّ</w:t>
      </w:r>
      <w:r w:rsidR="00527246">
        <w:rPr>
          <w:rtl/>
        </w:rPr>
        <w:t>:</w:t>
      </w:r>
      <w:bookmarkEnd w:id="401"/>
    </w:p>
    <w:p w:rsidR="0017382C" w:rsidRPr="007B62FF" w:rsidRDefault="0017382C" w:rsidP="0017382C">
      <w:pPr>
        <w:pStyle w:val="libNormal"/>
        <w:rPr>
          <w:rtl/>
        </w:rPr>
      </w:pPr>
      <w:r w:rsidRPr="007B62FF">
        <w:rPr>
          <w:rtl/>
        </w:rPr>
        <w:t xml:space="preserve">من مشايخ الصدوق </w:t>
      </w:r>
      <w:r w:rsidRPr="0017382C">
        <w:rPr>
          <w:rStyle w:val="libFootnotenumChar"/>
          <w:rtl/>
        </w:rPr>
        <w:t>(6)</w:t>
      </w:r>
      <w:r w:rsidR="00527246">
        <w:rPr>
          <w:rtl/>
        </w:rPr>
        <w:t>،</w:t>
      </w:r>
      <w:r w:rsidRPr="007B62FF">
        <w:rPr>
          <w:rtl/>
        </w:rPr>
        <w:t xml:space="preserve"> والواسطة بينه وبين الكليني</w:t>
      </w:r>
      <w:r w:rsidR="00527246">
        <w:rPr>
          <w:rtl/>
        </w:rPr>
        <w:t>،</w:t>
      </w:r>
      <w:r w:rsidRPr="007B62FF">
        <w:rPr>
          <w:rtl/>
        </w:rPr>
        <w:t xml:space="preserve"> يروي عنه كثيراً مترحّماً مترضياً.</w:t>
      </w:r>
    </w:p>
    <w:p w:rsidR="0017382C" w:rsidRDefault="0017382C" w:rsidP="00E10B1D">
      <w:pPr>
        <w:pStyle w:val="Heading3"/>
        <w:rPr>
          <w:rtl/>
        </w:rPr>
      </w:pPr>
      <w:bookmarkStart w:id="402" w:name="_Toc394921622"/>
      <w:r w:rsidRPr="004F14F2">
        <w:rPr>
          <w:rtl/>
        </w:rPr>
        <w:t>[2712] محمّد بن محمّد بن يحيى</w:t>
      </w:r>
      <w:r w:rsidR="00527246">
        <w:rPr>
          <w:rtl/>
        </w:rPr>
        <w:t>:</w:t>
      </w:r>
      <w:bookmarkEnd w:id="402"/>
    </w:p>
    <w:p w:rsidR="0017382C" w:rsidRPr="007B62FF" w:rsidRDefault="0017382C" w:rsidP="0017382C">
      <w:pPr>
        <w:pStyle w:val="libNormal"/>
        <w:rPr>
          <w:rtl/>
        </w:rPr>
      </w:pPr>
      <w:r w:rsidRPr="007B62FF">
        <w:rPr>
          <w:rtl/>
        </w:rPr>
        <w:t>ابن علي العلوي</w:t>
      </w:r>
      <w:r w:rsidR="00527246">
        <w:rPr>
          <w:rtl/>
        </w:rPr>
        <w:t>،</w:t>
      </w:r>
      <w:r w:rsidRPr="007B62FF">
        <w:rPr>
          <w:rtl/>
        </w:rPr>
        <w:t xml:space="preserve"> يأتي في الكنى إن شاء الله تعالى</w:t>
      </w:r>
      <w:r>
        <w:rPr>
          <w:rtl/>
        </w:rPr>
        <w:t>.</w:t>
      </w:r>
    </w:p>
    <w:p w:rsidR="0017382C" w:rsidRDefault="0017382C" w:rsidP="00E10B1D">
      <w:pPr>
        <w:pStyle w:val="Heading3"/>
        <w:rPr>
          <w:rtl/>
        </w:rPr>
      </w:pPr>
      <w:bookmarkStart w:id="403" w:name="_Toc394921623"/>
      <w:r w:rsidRPr="004F14F2">
        <w:rPr>
          <w:rtl/>
        </w:rPr>
        <w:t>[2713] محمّد بن مدرك النَّخَعِيّ</w:t>
      </w:r>
      <w:r w:rsidR="00527246">
        <w:rPr>
          <w:rtl/>
        </w:rPr>
        <w:t>:</w:t>
      </w:r>
      <w:bookmarkEnd w:id="403"/>
    </w:p>
    <w:p w:rsidR="0017382C" w:rsidRPr="007B62FF" w:rsidRDefault="0017382C" w:rsidP="0017382C">
      <w:pPr>
        <w:pStyle w:val="libNormal"/>
        <w:rPr>
          <w:rtl/>
        </w:rPr>
      </w:pPr>
      <w:r w:rsidRPr="007B62FF">
        <w:rPr>
          <w:rtl/>
        </w:rPr>
        <w:t>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508 / 93.</w:t>
      </w:r>
    </w:p>
    <w:p w:rsidR="0017382C" w:rsidRPr="007B62FF" w:rsidRDefault="0017382C" w:rsidP="0017382C">
      <w:pPr>
        <w:pStyle w:val="libFootnote0"/>
        <w:rPr>
          <w:rtl/>
        </w:rPr>
      </w:pPr>
      <w:r w:rsidRPr="007B62FF">
        <w:rPr>
          <w:rtl/>
        </w:rPr>
        <w:t>(2) فهرست الشيخ</w:t>
      </w:r>
      <w:r w:rsidR="00527246">
        <w:rPr>
          <w:rtl/>
        </w:rPr>
        <w:t>:</w:t>
      </w:r>
      <w:r w:rsidRPr="007B62FF">
        <w:rPr>
          <w:rtl/>
        </w:rPr>
        <w:t xml:space="preserve"> 22 23 / 68.</w:t>
      </w:r>
    </w:p>
    <w:p w:rsidR="0017382C" w:rsidRPr="007B62FF" w:rsidRDefault="0017382C" w:rsidP="0017382C">
      <w:pPr>
        <w:pStyle w:val="libFootnote0"/>
        <w:rPr>
          <w:rtl/>
        </w:rPr>
      </w:pPr>
      <w:r w:rsidRPr="007B62FF">
        <w:rPr>
          <w:rtl/>
        </w:rPr>
        <w:t>(3) إكمال الدين 2</w:t>
      </w:r>
      <w:r w:rsidR="00527246">
        <w:rPr>
          <w:rtl/>
        </w:rPr>
        <w:t>:</w:t>
      </w:r>
      <w:r w:rsidRPr="007B62FF">
        <w:rPr>
          <w:rtl/>
        </w:rPr>
        <w:t xml:space="preserve"> 442 / 16.</w:t>
      </w:r>
    </w:p>
    <w:p w:rsidR="0017382C" w:rsidRPr="007B62FF" w:rsidRDefault="0017382C" w:rsidP="0017382C">
      <w:pPr>
        <w:pStyle w:val="libFootnote0"/>
        <w:rPr>
          <w:rtl/>
        </w:rPr>
      </w:pPr>
      <w:r w:rsidRPr="007B62FF">
        <w:rPr>
          <w:rtl/>
        </w:rPr>
        <w:t>(4) في المصدر</w:t>
      </w:r>
      <w:r w:rsidR="00527246">
        <w:rPr>
          <w:rtl/>
        </w:rPr>
        <w:t>:</w:t>
      </w:r>
      <w:r w:rsidRPr="007B62FF">
        <w:rPr>
          <w:rtl/>
        </w:rPr>
        <w:t xml:space="preserve"> </w:t>
      </w:r>
      <w:r>
        <w:rPr>
          <w:rtl/>
        </w:rPr>
        <w:t>(</w:t>
      </w:r>
      <w:r w:rsidRPr="007B62FF">
        <w:rPr>
          <w:rtl/>
        </w:rPr>
        <w:t>أبو عمرة</w:t>
      </w:r>
      <w:r>
        <w:rPr>
          <w:rtl/>
        </w:rPr>
        <w:t>)</w:t>
      </w:r>
      <w:r w:rsidR="00527246">
        <w:rPr>
          <w:rtl/>
        </w:rPr>
        <w:t>،</w:t>
      </w:r>
      <w:r w:rsidRPr="007B62FF">
        <w:rPr>
          <w:rtl/>
        </w:rPr>
        <w:t xml:space="preserve"> ومثله في</w:t>
      </w:r>
      <w:r w:rsidR="00527246">
        <w:rPr>
          <w:rtl/>
        </w:rPr>
        <w:t>:</w:t>
      </w:r>
      <w:r w:rsidRPr="007B62FF">
        <w:rPr>
          <w:rtl/>
        </w:rPr>
        <w:t xml:space="preserve"> تنقيح المقال 3</w:t>
      </w:r>
      <w:r w:rsidR="00527246">
        <w:rPr>
          <w:rtl/>
        </w:rPr>
        <w:t>:</w:t>
      </w:r>
      <w:r w:rsidRPr="007B62FF">
        <w:rPr>
          <w:rtl/>
        </w:rPr>
        <w:t xml:space="preserve"> 179</w:t>
      </w:r>
      <w:r w:rsidR="00527246">
        <w:rPr>
          <w:rtl/>
        </w:rPr>
        <w:t>،</w:t>
      </w:r>
      <w:r w:rsidRPr="007B62FF">
        <w:rPr>
          <w:rtl/>
        </w:rPr>
        <w:t xml:space="preserve"> ونقد الرجال </w:t>
      </w:r>
      <w:r>
        <w:rPr>
          <w:rtl/>
        </w:rPr>
        <w:t>(</w:t>
      </w:r>
      <w:r w:rsidRPr="007B62FF">
        <w:rPr>
          <w:rtl/>
        </w:rPr>
        <w:t>في نسخة بدل</w:t>
      </w:r>
      <w:r>
        <w:rPr>
          <w:rtl/>
        </w:rPr>
        <w:t>)</w:t>
      </w:r>
      <w:r w:rsidR="00527246">
        <w:rPr>
          <w:rtl/>
        </w:rPr>
        <w:t>:</w:t>
      </w:r>
      <w:r w:rsidRPr="007B62FF">
        <w:rPr>
          <w:rtl/>
        </w:rPr>
        <w:t xml:space="preserve"> 331. وما في</w:t>
      </w:r>
      <w:r w:rsidR="00527246">
        <w:rPr>
          <w:rtl/>
        </w:rPr>
        <w:t>:</w:t>
      </w:r>
      <w:r w:rsidRPr="007B62FF">
        <w:rPr>
          <w:rtl/>
        </w:rPr>
        <w:t xml:space="preserve"> منهج المقال</w:t>
      </w:r>
      <w:r w:rsidR="00527246">
        <w:rPr>
          <w:rtl/>
        </w:rPr>
        <w:t>:</w:t>
      </w:r>
      <w:r w:rsidRPr="007B62FF">
        <w:rPr>
          <w:rtl/>
        </w:rPr>
        <w:t xml:space="preserve"> 316</w:t>
      </w:r>
      <w:r w:rsidR="00527246">
        <w:rPr>
          <w:rtl/>
        </w:rPr>
        <w:t>،</w:t>
      </w:r>
      <w:r w:rsidRPr="007B62FF">
        <w:rPr>
          <w:rtl/>
        </w:rPr>
        <w:t xml:space="preserve"> ومجمع الرجال 6</w:t>
      </w:r>
      <w:r w:rsidR="00527246">
        <w:rPr>
          <w:rtl/>
        </w:rPr>
        <w:t>:</w:t>
      </w:r>
      <w:r w:rsidRPr="007B62FF">
        <w:rPr>
          <w:rtl/>
        </w:rPr>
        <w:t xml:space="preserve"> 32</w:t>
      </w:r>
      <w:r w:rsidR="00527246">
        <w:rPr>
          <w:rtl/>
        </w:rPr>
        <w:t>،</w:t>
      </w:r>
      <w:r w:rsidRPr="007B62FF">
        <w:rPr>
          <w:rtl/>
        </w:rPr>
        <w:t xml:space="preserve"> ونقد الرجال</w:t>
      </w:r>
      <w:r w:rsidR="00527246">
        <w:rPr>
          <w:rtl/>
        </w:rPr>
        <w:t>:</w:t>
      </w:r>
      <w:r w:rsidRPr="007B62FF">
        <w:rPr>
          <w:rtl/>
        </w:rPr>
        <w:t xml:space="preserve"> 331</w:t>
      </w:r>
      <w:r w:rsidR="00527246">
        <w:rPr>
          <w:rtl/>
        </w:rPr>
        <w:t>،</w:t>
      </w:r>
      <w:r w:rsidRPr="007B62FF">
        <w:rPr>
          <w:rtl/>
        </w:rPr>
        <w:t xml:space="preserve"> وجامع الرواة 2</w:t>
      </w:r>
      <w:r w:rsidR="00527246">
        <w:rPr>
          <w:rtl/>
        </w:rPr>
        <w:t>:</w:t>
      </w:r>
      <w:r w:rsidRPr="007B62FF">
        <w:rPr>
          <w:rtl/>
        </w:rPr>
        <w:t xml:space="preserve"> 188</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286 / 96.</w:t>
      </w:r>
    </w:p>
    <w:p w:rsidR="0017382C" w:rsidRPr="007B62FF" w:rsidRDefault="0017382C" w:rsidP="0017382C">
      <w:pPr>
        <w:pStyle w:val="libFootnote0"/>
        <w:rPr>
          <w:rtl/>
        </w:rPr>
      </w:pPr>
      <w:r w:rsidRPr="007B62FF">
        <w:rPr>
          <w:rtl/>
        </w:rPr>
        <w:t>(6) الفقيه 4</w:t>
      </w:r>
      <w:r w:rsidR="00527246">
        <w:rPr>
          <w:rtl/>
        </w:rPr>
        <w:t>:</w:t>
      </w:r>
      <w:r w:rsidRPr="007B62FF">
        <w:rPr>
          <w:rtl/>
        </w:rPr>
        <w:t xml:space="preserve"> 116</w:t>
      </w:r>
      <w:r w:rsidR="00527246">
        <w:rPr>
          <w:rtl/>
        </w:rPr>
        <w:t>،</w:t>
      </w:r>
      <w:r w:rsidRPr="007B62FF">
        <w:rPr>
          <w:rtl/>
        </w:rPr>
        <w:t xml:space="preserve"> من المشيخة</w:t>
      </w:r>
      <w:r w:rsidR="00527246">
        <w:rPr>
          <w:rtl/>
        </w:rPr>
        <w:t>،</w:t>
      </w:r>
      <w:r w:rsidRPr="007B62FF">
        <w:rPr>
          <w:rtl/>
        </w:rPr>
        <w:t xml:space="preserve"> وإكمال الدين 2</w:t>
      </w:r>
      <w:r w:rsidR="00527246">
        <w:rPr>
          <w:rtl/>
        </w:rPr>
        <w:t>:</w:t>
      </w:r>
      <w:r w:rsidRPr="007B62FF">
        <w:rPr>
          <w:rtl/>
        </w:rPr>
        <w:t xml:space="preserve"> 435 / 4.</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299 / 310.</w:t>
      </w:r>
    </w:p>
    <w:p w:rsidR="0017382C" w:rsidRDefault="0017382C" w:rsidP="00C613E8">
      <w:pPr>
        <w:pStyle w:val="libNormal"/>
        <w:rPr>
          <w:rtl/>
        </w:rPr>
      </w:pPr>
      <w:r>
        <w:rPr>
          <w:rtl/>
        </w:rPr>
        <w:br w:type="page"/>
      </w:r>
    </w:p>
    <w:p w:rsidR="0017382C" w:rsidRDefault="0017382C" w:rsidP="00E10B1D">
      <w:pPr>
        <w:pStyle w:val="Heading3"/>
        <w:rPr>
          <w:rtl/>
        </w:rPr>
      </w:pPr>
      <w:bookmarkStart w:id="404" w:name="_Toc394921624"/>
      <w:r w:rsidRPr="004F14F2">
        <w:rPr>
          <w:rtl/>
        </w:rPr>
        <w:lastRenderedPageBreak/>
        <w:t>[2714] محمّد بن مُدْرك الهَمْدَانِيّ</w:t>
      </w:r>
      <w:r w:rsidR="00527246">
        <w:rPr>
          <w:rtl/>
        </w:rPr>
        <w:t>:</w:t>
      </w:r>
      <w:bookmarkEnd w:id="404"/>
    </w:p>
    <w:p w:rsidR="0017382C" w:rsidRPr="007B62FF" w:rsidRDefault="0017382C" w:rsidP="0017382C">
      <w:pPr>
        <w:pStyle w:val="libNormal"/>
        <w:rPr>
          <w:rtl/>
        </w:rPr>
      </w:pPr>
      <w:r w:rsidRPr="007B62FF">
        <w:rPr>
          <w:rtl/>
        </w:rPr>
        <w:t>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405" w:name="_Toc394921625"/>
      <w:r w:rsidRPr="004F14F2">
        <w:rPr>
          <w:rtl/>
        </w:rPr>
        <w:t>[2715] محمّد بن مروان الذُّهَلي</w:t>
      </w:r>
      <w:r w:rsidR="00527246">
        <w:rPr>
          <w:rtl/>
        </w:rPr>
        <w:t>:</w:t>
      </w:r>
      <w:bookmarkEnd w:id="405"/>
    </w:p>
    <w:p w:rsidR="0017382C" w:rsidRPr="007B62FF" w:rsidRDefault="0017382C" w:rsidP="0017382C">
      <w:pPr>
        <w:pStyle w:val="libNormal"/>
        <w:rPr>
          <w:rtl/>
        </w:rPr>
      </w:pPr>
      <w:r w:rsidRPr="007B62FF">
        <w:rPr>
          <w:rtl/>
        </w:rPr>
        <w:t>البصري</w:t>
      </w:r>
      <w:r w:rsidR="00527246">
        <w:rPr>
          <w:rtl/>
        </w:rPr>
        <w:t>،</w:t>
      </w:r>
      <w:r w:rsidRPr="007B62FF">
        <w:rPr>
          <w:rtl/>
        </w:rPr>
        <w:t xml:space="preserve"> أبو عبد الله</w:t>
      </w:r>
      <w:r w:rsidR="00527246">
        <w:rPr>
          <w:rtl/>
        </w:rPr>
        <w:t>،</w:t>
      </w:r>
      <w:r w:rsidRPr="007B62FF">
        <w:rPr>
          <w:rtl/>
        </w:rPr>
        <w:t xml:space="preserve"> ويقال</w:t>
      </w:r>
      <w:r w:rsidR="00527246">
        <w:rPr>
          <w:rtl/>
        </w:rPr>
        <w:t>:</w:t>
      </w:r>
      <w:r w:rsidRPr="007B62FF">
        <w:rPr>
          <w:rtl/>
        </w:rPr>
        <w:t xml:space="preserve"> أبو يحيى</w:t>
      </w:r>
      <w:r w:rsidR="00527246">
        <w:rPr>
          <w:rtl/>
        </w:rPr>
        <w:t>،</w:t>
      </w:r>
      <w:r w:rsidRPr="007B62FF">
        <w:rPr>
          <w:rtl/>
        </w:rPr>
        <w:t xml:space="preserve"> أَسْنَدَ عَنْهُ</w:t>
      </w:r>
      <w:r w:rsidR="00527246">
        <w:rPr>
          <w:rtl/>
        </w:rPr>
        <w:t>،</w:t>
      </w:r>
      <w:r w:rsidRPr="007B62FF">
        <w:rPr>
          <w:rtl/>
        </w:rPr>
        <w:t xml:space="preserve"> مات سنة إحدى وستين ومائة</w:t>
      </w:r>
      <w:r w:rsidR="00527246">
        <w:rPr>
          <w:rtl/>
        </w:rPr>
        <w:t>،</w:t>
      </w:r>
      <w:r w:rsidRPr="007B62FF">
        <w:rPr>
          <w:rtl/>
        </w:rPr>
        <w:t xml:space="preserve"> وله ثلاث وثمانون </w:t>
      </w:r>
      <w:r w:rsidRPr="0017382C">
        <w:rPr>
          <w:rStyle w:val="libFootnotenumChar"/>
          <w:rtl/>
        </w:rPr>
        <w:t>(2)</w:t>
      </w:r>
      <w:r w:rsidRPr="007B62FF">
        <w:rPr>
          <w:rtl/>
        </w:rPr>
        <w:t xml:space="preserve"> سنة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Pr="007B62FF" w:rsidRDefault="0017382C" w:rsidP="0017382C">
      <w:pPr>
        <w:pStyle w:val="libNormal"/>
        <w:rPr>
          <w:rtl/>
        </w:rPr>
      </w:pPr>
      <w:r w:rsidRPr="007B62FF">
        <w:rPr>
          <w:rtl/>
        </w:rPr>
        <w:t xml:space="preserve">وله في الفهرست كتاب يرويه عنه محمّد بن سماعة </w:t>
      </w:r>
      <w:r w:rsidRPr="0017382C">
        <w:rPr>
          <w:rStyle w:val="libFootnotenumChar"/>
          <w:rtl/>
        </w:rPr>
        <w:t>(4)</w:t>
      </w:r>
      <w:r w:rsidR="00527246">
        <w:rPr>
          <w:rtl/>
        </w:rPr>
        <w:t>،</w:t>
      </w:r>
      <w:r w:rsidRPr="007B62FF">
        <w:rPr>
          <w:rtl/>
        </w:rPr>
        <w:t xml:space="preserve"> وفي الجامع عنه</w:t>
      </w:r>
      <w:r w:rsidR="00527246">
        <w:rPr>
          <w:rtl/>
        </w:rPr>
        <w:t>:</w:t>
      </w:r>
      <w:r w:rsidRPr="007B62FF">
        <w:rPr>
          <w:rtl/>
        </w:rPr>
        <w:t xml:space="preserve"> صفوان بن يحيى</w:t>
      </w:r>
      <w:r w:rsidR="00527246">
        <w:rPr>
          <w:rtl/>
        </w:rPr>
        <w:t>،</w:t>
      </w:r>
      <w:r w:rsidRPr="007B62FF">
        <w:rPr>
          <w:rtl/>
        </w:rPr>
        <w:t xml:space="preserve"> في الكافي</w:t>
      </w:r>
      <w:r w:rsidR="00527246">
        <w:rPr>
          <w:rtl/>
        </w:rPr>
        <w:t>،</w:t>
      </w:r>
      <w:r w:rsidRPr="007B62FF">
        <w:rPr>
          <w:rtl/>
        </w:rPr>
        <w:t xml:space="preserve"> في باب الهداية أنّها من الله </w:t>
      </w:r>
      <w:r w:rsidRPr="0017382C">
        <w:rPr>
          <w:rStyle w:val="libFootnotenumChar"/>
          <w:rtl/>
        </w:rPr>
        <w:t>(5)</w:t>
      </w:r>
      <w:r w:rsidR="00527246">
        <w:rPr>
          <w:rtl/>
        </w:rPr>
        <w:t>،</w:t>
      </w:r>
      <w:r w:rsidRPr="007B62FF">
        <w:rPr>
          <w:rtl/>
        </w:rPr>
        <w:t xml:space="preserve"> وفي باب انّ من عرف إمامه لم يضرّه. إلى آخره </w:t>
      </w:r>
      <w:r w:rsidRPr="0017382C">
        <w:rPr>
          <w:rStyle w:val="libFootnotenumChar"/>
          <w:rtl/>
        </w:rPr>
        <w:t>(6)</w:t>
      </w:r>
      <w:r w:rsidR="00527246">
        <w:rPr>
          <w:rtl/>
        </w:rPr>
        <w:t>،</w:t>
      </w:r>
      <w:r w:rsidRPr="007B62FF">
        <w:rPr>
          <w:rtl/>
        </w:rPr>
        <w:t xml:space="preserve"> وفي باب ترك دعاء الناس </w:t>
      </w:r>
      <w:r w:rsidRPr="0017382C">
        <w:rPr>
          <w:rStyle w:val="libFootnotenumChar"/>
          <w:rtl/>
        </w:rPr>
        <w:t>(7)</w:t>
      </w:r>
      <w:r w:rsidR="00527246">
        <w:rPr>
          <w:rtl/>
        </w:rPr>
        <w:t>،</w:t>
      </w:r>
      <w:r w:rsidRPr="007B62FF">
        <w:rPr>
          <w:rtl/>
        </w:rPr>
        <w:t xml:space="preserve"> وابن بكير </w:t>
      </w:r>
      <w:r w:rsidRPr="0017382C">
        <w:rPr>
          <w:rStyle w:val="libFootnotenumChar"/>
          <w:rtl/>
        </w:rPr>
        <w:t>(8)</w:t>
      </w:r>
      <w:r w:rsidRPr="007B62FF">
        <w:rPr>
          <w:rtl/>
        </w:rPr>
        <w:t xml:space="preserve"> </w:t>
      </w:r>
      <w:r w:rsidRPr="0017382C">
        <w:rPr>
          <w:rStyle w:val="libFootnotenumChar"/>
          <w:rtl/>
        </w:rPr>
        <w:t>(9)</w:t>
      </w:r>
      <w:r>
        <w:rPr>
          <w:rtl/>
        </w:rPr>
        <w:t>.</w:t>
      </w:r>
    </w:p>
    <w:p w:rsidR="0017382C" w:rsidRDefault="0017382C" w:rsidP="00E10B1D">
      <w:pPr>
        <w:pStyle w:val="Heading3"/>
        <w:rPr>
          <w:rtl/>
        </w:rPr>
      </w:pPr>
      <w:bookmarkStart w:id="406" w:name="_Toc394921626"/>
      <w:r w:rsidRPr="004F14F2">
        <w:rPr>
          <w:rtl/>
        </w:rPr>
        <w:t>[2716] محمّد بن مَرْوان الكلبي</w:t>
      </w:r>
      <w:r w:rsidR="00527246">
        <w:rPr>
          <w:rtl/>
        </w:rPr>
        <w:t>:</w:t>
      </w:r>
      <w:bookmarkEnd w:id="406"/>
    </w:p>
    <w:p w:rsidR="0017382C" w:rsidRPr="007B62FF" w:rsidRDefault="0017382C" w:rsidP="0017382C">
      <w:pPr>
        <w:pStyle w:val="libNormal"/>
        <w:rPr>
          <w:rtl/>
        </w:rPr>
      </w:pPr>
      <w:r w:rsidRPr="007B62FF">
        <w:rPr>
          <w:rtl/>
        </w:rPr>
        <w:t xml:space="preserve">عدّ في رجال الشيخ </w:t>
      </w:r>
      <w:r w:rsidRPr="0017382C">
        <w:rPr>
          <w:rStyle w:val="libFootnotenumChar"/>
          <w:rtl/>
        </w:rPr>
        <w:t>(10)</w:t>
      </w:r>
      <w:r w:rsidR="00527246">
        <w:rPr>
          <w:rtl/>
        </w:rPr>
        <w:t>،</w:t>
      </w:r>
      <w:r w:rsidRPr="007B62FF">
        <w:rPr>
          <w:rtl/>
        </w:rPr>
        <w:t xml:space="preserve"> ورجال البرقي </w:t>
      </w:r>
      <w:r w:rsidRPr="0017382C">
        <w:rPr>
          <w:rStyle w:val="libFootnotenumChar"/>
          <w:rtl/>
        </w:rPr>
        <w:t>(11)</w:t>
      </w:r>
      <w:r w:rsidR="00527246">
        <w:rPr>
          <w:rtl/>
        </w:rPr>
        <w:t>،</w:t>
      </w:r>
      <w:r w:rsidRPr="007B62FF">
        <w:rPr>
          <w:rtl/>
        </w:rPr>
        <w:t xml:space="preserve"> من أصحاب الباقر </w:t>
      </w:r>
      <w:r w:rsidRPr="0017382C">
        <w:rPr>
          <w:rStyle w:val="libAlaemChar"/>
          <w:rtl/>
        </w:rPr>
        <w:t>عليه‌السلام</w:t>
      </w:r>
      <w:r>
        <w:rPr>
          <w:rtl/>
        </w:rPr>
        <w:t>.</w:t>
      </w:r>
      <w:r w:rsidRPr="007B62FF">
        <w:rPr>
          <w:rtl/>
        </w:rPr>
        <w:t xml:space="preserve"> وفي الجامع عنه</w:t>
      </w:r>
      <w:r w:rsidR="00527246">
        <w:rPr>
          <w:rtl/>
        </w:rPr>
        <w:t>:</w:t>
      </w:r>
      <w:r w:rsidRPr="007B62FF">
        <w:rPr>
          <w:rtl/>
        </w:rPr>
        <w:t xml:space="preserve"> جميل بن صالح </w:t>
      </w:r>
      <w:r w:rsidRPr="0017382C">
        <w:rPr>
          <w:rStyle w:val="libFootnotenumChar"/>
          <w:rtl/>
        </w:rPr>
        <w:t>(12)</w:t>
      </w:r>
      <w:r w:rsidR="00527246">
        <w:rPr>
          <w:rtl/>
        </w:rPr>
        <w:t>،</w:t>
      </w:r>
      <w:r w:rsidRPr="007B62FF">
        <w:rPr>
          <w:rtl/>
        </w:rPr>
        <w:t xml:space="preserve"> والحسين بن</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299 / 309.</w:t>
      </w:r>
    </w:p>
    <w:p w:rsidR="0017382C" w:rsidRPr="007B62FF" w:rsidRDefault="0017382C" w:rsidP="0017382C">
      <w:pPr>
        <w:pStyle w:val="libFootnote0"/>
        <w:rPr>
          <w:rtl/>
        </w:rPr>
      </w:pPr>
      <w:r w:rsidRPr="007B62FF">
        <w:rPr>
          <w:rtl/>
        </w:rPr>
        <w:t>(2) في الأصل</w:t>
      </w:r>
      <w:r w:rsidR="00527246">
        <w:rPr>
          <w:rtl/>
        </w:rPr>
        <w:t>:</w:t>
      </w:r>
      <w:r w:rsidRPr="007B62FF">
        <w:rPr>
          <w:rtl/>
        </w:rPr>
        <w:t xml:space="preserve"> ثلاثون </w:t>
      </w:r>
      <w:r>
        <w:rPr>
          <w:rtl/>
        </w:rPr>
        <w:t>(</w:t>
      </w:r>
      <w:r w:rsidRPr="007B62FF">
        <w:rPr>
          <w:rtl/>
        </w:rPr>
        <w:t>نسخة بدل</w:t>
      </w:r>
      <w:r>
        <w:rPr>
          <w:rtl/>
        </w:rPr>
        <w:t>)</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301 / 333 مع زيادة</w:t>
      </w:r>
      <w:r w:rsidR="00527246">
        <w:rPr>
          <w:rtl/>
        </w:rPr>
        <w:t>:</w:t>
      </w:r>
      <w:r w:rsidRPr="007B62FF">
        <w:rPr>
          <w:rtl/>
        </w:rPr>
        <w:t xml:space="preserve"> </w:t>
      </w:r>
      <w:r>
        <w:rPr>
          <w:rtl/>
        </w:rPr>
        <w:t>(</w:t>
      </w:r>
      <w:r w:rsidRPr="007B62FF">
        <w:rPr>
          <w:rtl/>
        </w:rPr>
        <w:t>أصله كوفي</w:t>
      </w:r>
      <w:r>
        <w:rPr>
          <w:rtl/>
        </w:rPr>
        <w:t>)</w:t>
      </w:r>
    </w:p>
    <w:p w:rsidR="0017382C" w:rsidRPr="007B62FF" w:rsidRDefault="0017382C" w:rsidP="0017382C">
      <w:pPr>
        <w:pStyle w:val="libFootnote0"/>
        <w:rPr>
          <w:rtl/>
        </w:rPr>
      </w:pPr>
      <w:r w:rsidRPr="007B62FF">
        <w:rPr>
          <w:rtl/>
        </w:rPr>
        <w:t>(4) فهرست الشيخ</w:t>
      </w:r>
      <w:r w:rsidR="00527246">
        <w:rPr>
          <w:rtl/>
        </w:rPr>
        <w:t>:</w:t>
      </w:r>
      <w:r w:rsidRPr="007B62FF">
        <w:rPr>
          <w:rtl/>
        </w:rPr>
        <w:t xml:space="preserve"> 141 / 613.</w:t>
      </w:r>
    </w:p>
    <w:p w:rsidR="0017382C" w:rsidRPr="007B62FF" w:rsidRDefault="0017382C" w:rsidP="0017382C">
      <w:pPr>
        <w:pStyle w:val="libFootnote0"/>
        <w:rPr>
          <w:rtl/>
        </w:rPr>
      </w:pPr>
      <w:r w:rsidRPr="007B62FF">
        <w:rPr>
          <w:rtl/>
        </w:rPr>
        <w:t>(5) أُصول الكافي 1</w:t>
      </w:r>
      <w:r w:rsidR="00527246">
        <w:rPr>
          <w:rtl/>
        </w:rPr>
        <w:t>:</w:t>
      </w:r>
      <w:r w:rsidRPr="007B62FF">
        <w:rPr>
          <w:rtl/>
        </w:rPr>
        <w:t xml:space="preserve"> 127 / 4 وفيه</w:t>
      </w:r>
      <w:r w:rsidR="00527246">
        <w:rPr>
          <w:rtl/>
        </w:rPr>
        <w:t>:</w:t>
      </w:r>
      <w:r w:rsidRPr="007B62FF">
        <w:rPr>
          <w:rtl/>
        </w:rPr>
        <w:t xml:space="preserve"> </w:t>
      </w:r>
      <w:r>
        <w:rPr>
          <w:rtl/>
        </w:rPr>
        <w:t>(</w:t>
      </w:r>
      <w:r w:rsidRPr="007B62FF">
        <w:rPr>
          <w:rtl/>
        </w:rPr>
        <w:t>محمد بن مروان</w:t>
      </w:r>
      <w:r>
        <w:rPr>
          <w:rtl/>
        </w:rPr>
        <w:t>)</w:t>
      </w:r>
    </w:p>
    <w:p w:rsidR="0017382C" w:rsidRPr="007B62FF" w:rsidRDefault="0017382C" w:rsidP="0017382C">
      <w:pPr>
        <w:pStyle w:val="libFootnote0"/>
        <w:rPr>
          <w:rtl/>
        </w:rPr>
      </w:pPr>
      <w:r w:rsidRPr="007B62FF">
        <w:rPr>
          <w:rtl/>
        </w:rPr>
        <w:t>(6) أُصول الكافي 1</w:t>
      </w:r>
      <w:r w:rsidR="00527246">
        <w:rPr>
          <w:rtl/>
        </w:rPr>
        <w:t>:</w:t>
      </w:r>
      <w:r w:rsidRPr="007B62FF">
        <w:rPr>
          <w:rtl/>
        </w:rPr>
        <w:t xml:space="preserve"> 303 / 2 وفيه</w:t>
      </w:r>
      <w:r w:rsidR="00527246">
        <w:rPr>
          <w:rtl/>
        </w:rPr>
        <w:t>:</w:t>
      </w:r>
      <w:r w:rsidRPr="007B62FF">
        <w:rPr>
          <w:rtl/>
        </w:rPr>
        <w:t xml:space="preserve"> </w:t>
      </w:r>
      <w:r>
        <w:rPr>
          <w:rtl/>
        </w:rPr>
        <w:t>(</w:t>
      </w:r>
      <w:r w:rsidRPr="007B62FF">
        <w:rPr>
          <w:rtl/>
        </w:rPr>
        <w:t>محمد بن مروان</w:t>
      </w:r>
      <w:r>
        <w:rPr>
          <w:rtl/>
        </w:rPr>
        <w:t>)</w:t>
      </w:r>
    </w:p>
    <w:p w:rsidR="0017382C" w:rsidRPr="007B62FF" w:rsidRDefault="0017382C" w:rsidP="0017382C">
      <w:pPr>
        <w:pStyle w:val="libFootnote0"/>
        <w:rPr>
          <w:rtl/>
        </w:rPr>
      </w:pPr>
      <w:r w:rsidRPr="007B62FF">
        <w:rPr>
          <w:rtl/>
        </w:rPr>
        <w:t>(7) أُصول الكافي 2</w:t>
      </w:r>
      <w:r w:rsidR="00527246">
        <w:rPr>
          <w:rtl/>
        </w:rPr>
        <w:t>:</w:t>
      </w:r>
      <w:r w:rsidRPr="007B62FF">
        <w:rPr>
          <w:rtl/>
        </w:rPr>
        <w:t xml:space="preserve"> 169 / 3 وفيه</w:t>
      </w:r>
      <w:r w:rsidR="00527246">
        <w:rPr>
          <w:rtl/>
        </w:rPr>
        <w:t>:</w:t>
      </w:r>
      <w:r w:rsidRPr="007B62FF">
        <w:rPr>
          <w:rtl/>
        </w:rPr>
        <w:t xml:space="preserve"> </w:t>
      </w:r>
      <w:r>
        <w:rPr>
          <w:rtl/>
        </w:rPr>
        <w:t>(</w:t>
      </w:r>
      <w:r w:rsidRPr="007B62FF">
        <w:rPr>
          <w:rtl/>
        </w:rPr>
        <w:t>محمد بن مروان</w:t>
      </w:r>
      <w:r>
        <w:rPr>
          <w:rtl/>
        </w:rPr>
        <w:t>)</w:t>
      </w:r>
    </w:p>
    <w:p w:rsidR="0017382C" w:rsidRPr="007B62FF" w:rsidRDefault="0017382C" w:rsidP="0017382C">
      <w:pPr>
        <w:pStyle w:val="libFootnote0"/>
        <w:rPr>
          <w:rtl/>
        </w:rPr>
      </w:pPr>
      <w:r w:rsidRPr="007B62FF">
        <w:rPr>
          <w:rtl/>
        </w:rPr>
        <w:t>(8) راجع رجال الكشي 2</w:t>
      </w:r>
      <w:r w:rsidR="00527246">
        <w:rPr>
          <w:rtl/>
        </w:rPr>
        <w:t>:</w:t>
      </w:r>
      <w:r w:rsidRPr="007B62FF">
        <w:rPr>
          <w:rtl/>
        </w:rPr>
        <w:t xml:space="preserve"> 471 472 / 375 وفيه</w:t>
      </w:r>
      <w:r w:rsidR="00527246">
        <w:rPr>
          <w:rtl/>
        </w:rPr>
        <w:t>:</w:t>
      </w:r>
      <w:r w:rsidRPr="007B62FF">
        <w:rPr>
          <w:rtl/>
        </w:rPr>
        <w:t xml:space="preserve"> </w:t>
      </w:r>
      <w:r>
        <w:rPr>
          <w:rtl/>
        </w:rPr>
        <w:t>(</w:t>
      </w:r>
      <w:r w:rsidRPr="007B62FF">
        <w:rPr>
          <w:rtl/>
        </w:rPr>
        <w:t>محمد بن مروان</w:t>
      </w:r>
      <w:r>
        <w:rPr>
          <w:rtl/>
        </w:rPr>
        <w:t>)</w:t>
      </w:r>
    </w:p>
    <w:p w:rsidR="0017382C" w:rsidRPr="007B62FF" w:rsidRDefault="0017382C" w:rsidP="0017382C">
      <w:pPr>
        <w:pStyle w:val="libFootnote0"/>
        <w:rPr>
          <w:rtl/>
        </w:rPr>
      </w:pPr>
      <w:r w:rsidRPr="007B62FF">
        <w:rPr>
          <w:rtl/>
        </w:rPr>
        <w:t>(9) جامع الرواة 2</w:t>
      </w:r>
      <w:r w:rsidR="00527246">
        <w:rPr>
          <w:rtl/>
        </w:rPr>
        <w:t>:</w:t>
      </w:r>
      <w:r w:rsidRPr="007B62FF">
        <w:rPr>
          <w:rtl/>
        </w:rPr>
        <w:t xml:space="preserve"> 190.</w:t>
      </w:r>
    </w:p>
    <w:p w:rsidR="0017382C" w:rsidRPr="007B62FF" w:rsidRDefault="0017382C" w:rsidP="0017382C">
      <w:pPr>
        <w:pStyle w:val="libFootnote0"/>
        <w:rPr>
          <w:rtl/>
        </w:rPr>
      </w:pPr>
      <w:r w:rsidRPr="007B62FF">
        <w:rPr>
          <w:rtl/>
        </w:rPr>
        <w:t>(10) رجال الشيخ</w:t>
      </w:r>
      <w:r w:rsidR="00527246">
        <w:rPr>
          <w:rtl/>
        </w:rPr>
        <w:t>:</w:t>
      </w:r>
      <w:r w:rsidRPr="007B62FF">
        <w:rPr>
          <w:rtl/>
        </w:rPr>
        <w:t xml:space="preserve"> 135 / 4.</w:t>
      </w:r>
    </w:p>
    <w:p w:rsidR="0017382C" w:rsidRPr="007B62FF" w:rsidRDefault="0017382C" w:rsidP="0017382C">
      <w:pPr>
        <w:pStyle w:val="libFootnote0"/>
        <w:rPr>
          <w:rtl/>
        </w:rPr>
      </w:pPr>
      <w:r w:rsidRPr="007B62FF">
        <w:rPr>
          <w:rtl/>
        </w:rPr>
        <w:t>(11) رجال البرقي</w:t>
      </w:r>
      <w:r w:rsidR="00527246">
        <w:rPr>
          <w:rtl/>
        </w:rPr>
        <w:t>:</w:t>
      </w:r>
      <w:r w:rsidRPr="007B62FF">
        <w:rPr>
          <w:rtl/>
        </w:rPr>
        <w:t xml:space="preserve"> 10.</w:t>
      </w:r>
    </w:p>
    <w:p w:rsidR="0017382C" w:rsidRPr="007B62FF" w:rsidRDefault="0017382C" w:rsidP="0017382C">
      <w:pPr>
        <w:pStyle w:val="libFootnote0"/>
        <w:rPr>
          <w:rtl/>
        </w:rPr>
      </w:pPr>
      <w:r w:rsidRPr="007B62FF">
        <w:rPr>
          <w:rtl/>
        </w:rPr>
        <w:t>(12) تهذيب الأحكام 4</w:t>
      </w:r>
      <w:r w:rsidR="00527246">
        <w:rPr>
          <w:rtl/>
        </w:rPr>
        <w:t>:</w:t>
      </w:r>
      <w:r w:rsidRPr="007B62FF">
        <w:rPr>
          <w:rtl/>
        </w:rPr>
        <w:t xml:space="preserve"> 193 / 551 وفيه</w:t>
      </w:r>
      <w:r w:rsidR="00527246">
        <w:rPr>
          <w:rtl/>
        </w:rPr>
        <w:t>:</w:t>
      </w:r>
      <w:r w:rsidRPr="007B62FF">
        <w:rPr>
          <w:rtl/>
        </w:rPr>
        <w:t xml:space="preserve"> </w:t>
      </w:r>
      <w:r>
        <w:rPr>
          <w:rtl/>
        </w:rPr>
        <w:t>(</w:t>
      </w:r>
      <w:r w:rsidRPr="007B62FF">
        <w:rPr>
          <w:rtl/>
        </w:rPr>
        <w:t>محمد بن مروان</w:t>
      </w:r>
      <w:r>
        <w:rPr>
          <w:rtl/>
        </w:rPr>
        <w:t>)</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سعيد </w:t>
      </w:r>
      <w:r w:rsidRPr="0017382C">
        <w:rPr>
          <w:rStyle w:val="libFootnotenumChar"/>
          <w:rtl/>
        </w:rPr>
        <w:t>(1)</w:t>
      </w:r>
      <w:r w:rsidR="00527246">
        <w:rPr>
          <w:rtl/>
        </w:rPr>
        <w:t>،</w:t>
      </w:r>
      <w:r w:rsidRPr="007B62FF">
        <w:rPr>
          <w:rtl/>
        </w:rPr>
        <w:t xml:space="preserve"> وابن مسكان </w:t>
      </w:r>
      <w:r w:rsidRPr="0017382C">
        <w:rPr>
          <w:rStyle w:val="libFootnotenumChar"/>
          <w:rtl/>
        </w:rPr>
        <w:t>(2)</w:t>
      </w:r>
      <w:r w:rsidR="00527246">
        <w:rPr>
          <w:rtl/>
        </w:rPr>
        <w:t>،</w:t>
      </w:r>
      <w:r w:rsidRPr="007B62FF">
        <w:rPr>
          <w:rtl/>
        </w:rPr>
        <w:t xml:space="preserve"> ويحيى بن عِمْران الحلبي </w:t>
      </w:r>
      <w:r w:rsidRPr="0017382C">
        <w:rPr>
          <w:rStyle w:val="libFootnotenumChar"/>
          <w:rtl/>
        </w:rPr>
        <w:t>(3)</w:t>
      </w:r>
      <w:r w:rsidR="00527246">
        <w:rPr>
          <w:rtl/>
        </w:rPr>
        <w:t>،</w:t>
      </w:r>
      <w:r w:rsidRPr="007B62FF">
        <w:rPr>
          <w:rtl/>
        </w:rPr>
        <w:t xml:space="preserve"> وعلي بن رئاب </w:t>
      </w:r>
      <w:r w:rsidRPr="0017382C">
        <w:rPr>
          <w:rStyle w:val="libFootnotenumChar"/>
          <w:rtl/>
        </w:rPr>
        <w:t>(4)</w:t>
      </w:r>
      <w:r w:rsidR="00527246">
        <w:rPr>
          <w:rtl/>
        </w:rPr>
        <w:t>،</w:t>
      </w:r>
      <w:r w:rsidRPr="007B62FF">
        <w:rPr>
          <w:rtl/>
        </w:rPr>
        <w:t xml:space="preserve"> وموسى بن بكر </w:t>
      </w:r>
      <w:r w:rsidRPr="0017382C">
        <w:rPr>
          <w:rStyle w:val="libFootnotenumChar"/>
          <w:rtl/>
        </w:rPr>
        <w:t>(5)</w:t>
      </w:r>
      <w:r w:rsidR="00527246">
        <w:rPr>
          <w:rtl/>
        </w:rPr>
        <w:t>،</w:t>
      </w:r>
      <w:r w:rsidRPr="007B62FF">
        <w:rPr>
          <w:rtl/>
        </w:rPr>
        <w:t xml:space="preserve"> وعمرو بن أبي المقدام </w:t>
      </w:r>
      <w:r w:rsidRPr="0017382C">
        <w:rPr>
          <w:rStyle w:val="libFootnotenumChar"/>
          <w:rtl/>
        </w:rPr>
        <w:t>(6)</w:t>
      </w:r>
      <w:r w:rsidR="00527246">
        <w:rPr>
          <w:rtl/>
        </w:rPr>
        <w:t>،</w:t>
      </w:r>
      <w:r w:rsidRPr="007B62FF">
        <w:rPr>
          <w:rtl/>
        </w:rPr>
        <w:t xml:space="preserve"> وإبراهيم بن محمّد الثقفي </w:t>
      </w:r>
      <w:r w:rsidRPr="0017382C">
        <w:rPr>
          <w:rStyle w:val="libFootnotenumChar"/>
          <w:rtl/>
        </w:rPr>
        <w:t>(7)</w:t>
      </w:r>
      <w:r w:rsidR="00527246">
        <w:rPr>
          <w:rtl/>
        </w:rPr>
        <w:t>،</w:t>
      </w:r>
      <w:r w:rsidRPr="007B62FF">
        <w:rPr>
          <w:rtl/>
        </w:rPr>
        <w:t xml:space="preserve"> وعلي بن الحكم </w:t>
      </w:r>
      <w:r w:rsidRPr="0017382C">
        <w:rPr>
          <w:rStyle w:val="libFootnotenumChar"/>
          <w:rtl/>
        </w:rPr>
        <w:t>(8)</w:t>
      </w:r>
      <w:r w:rsidR="00527246">
        <w:rPr>
          <w:rtl/>
        </w:rPr>
        <w:t>،</w:t>
      </w:r>
      <w:r w:rsidRPr="007B62FF">
        <w:rPr>
          <w:rtl/>
        </w:rPr>
        <w:t xml:space="preserve"> وعلي بن رئاب </w:t>
      </w:r>
      <w:r w:rsidRPr="0017382C">
        <w:rPr>
          <w:rStyle w:val="libFootnotenumChar"/>
          <w:rtl/>
        </w:rPr>
        <w:t>(9)</w:t>
      </w:r>
      <w:r w:rsidR="00527246">
        <w:rPr>
          <w:rtl/>
        </w:rPr>
        <w:t>،</w:t>
      </w:r>
      <w:r w:rsidRPr="007B62FF">
        <w:rPr>
          <w:rtl/>
        </w:rPr>
        <w:t xml:space="preserve"> وأحمد بن النضر </w:t>
      </w:r>
      <w:r w:rsidRPr="0017382C">
        <w:rPr>
          <w:rStyle w:val="libFootnotenumChar"/>
          <w:rtl/>
        </w:rPr>
        <w:t>(10)</w:t>
      </w:r>
      <w:r w:rsidR="00527246">
        <w:rPr>
          <w:rtl/>
        </w:rPr>
        <w:t>،</w:t>
      </w:r>
      <w:r w:rsidRPr="007B62FF">
        <w:rPr>
          <w:rtl/>
        </w:rPr>
        <w:t xml:space="preserve"> وجماعة </w:t>
      </w:r>
      <w:r w:rsidRPr="0017382C">
        <w:rPr>
          <w:rStyle w:val="libFootnotenumChar"/>
          <w:rtl/>
        </w:rPr>
        <w:t>(11)</w:t>
      </w:r>
      <w:r>
        <w:rPr>
          <w:rtl/>
        </w:rPr>
        <w:t>.</w:t>
      </w:r>
    </w:p>
    <w:p w:rsidR="0017382C" w:rsidRDefault="0017382C" w:rsidP="00E10B1D">
      <w:pPr>
        <w:pStyle w:val="Heading3"/>
        <w:rPr>
          <w:rtl/>
        </w:rPr>
      </w:pPr>
      <w:bookmarkStart w:id="407" w:name="_Toc394921627"/>
      <w:r w:rsidRPr="004F14F2">
        <w:rPr>
          <w:rtl/>
        </w:rPr>
        <w:t>[2717] محمّد بن مُرَّة الكُوفِيّ</w:t>
      </w:r>
      <w:r w:rsidR="00527246">
        <w:rPr>
          <w:rtl/>
        </w:rPr>
        <w:t>:</w:t>
      </w:r>
      <w:bookmarkEnd w:id="407"/>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(12)</w:t>
      </w:r>
      <w:r>
        <w:rPr>
          <w:rtl/>
        </w:rPr>
        <w:t>.</w:t>
      </w:r>
    </w:p>
    <w:p w:rsidR="0017382C" w:rsidRPr="00E10B1D" w:rsidRDefault="0017382C" w:rsidP="0063324D">
      <w:pPr>
        <w:pStyle w:val="Heading3"/>
        <w:rPr>
          <w:rStyle w:val="Heading3Char"/>
          <w:rtl/>
        </w:rPr>
      </w:pPr>
      <w:bookmarkStart w:id="408" w:name="_Toc394921628"/>
      <w:r w:rsidRPr="00E10B1D">
        <w:rPr>
          <w:rStyle w:val="Heading3Char"/>
          <w:rtl/>
        </w:rPr>
        <w:t xml:space="preserve">[2718] محمّد بن مساقع </w:t>
      </w:r>
      <w:r w:rsidRPr="0017382C">
        <w:rPr>
          <w:rStyle w:val="libFootnotenumChar"/>
          <w:rtl/>
        </w:rPr>
        <w:t>(13)</w:t>
      </w:r>
      <w:r w:rsidRPr="00E10B1D">
        <w:rPr>
          <w:rStyle w:val="Heading3Char"/>
          <w:rtl/>
        </w:rPr>
        <w:t xml:space="preserve"> البَكْرِيّ</w:t>
      </w:r>
      <w:r w:rsidR="00527246" w:rsidRPr="00E10B1D">
        <w:rPr>
          <w:rStyle w:val="Heading3Char"/>
          <w:rtl/>
        </w:rPr>
        <w:t>:</w:t>
      </w:r>
      <w:bookmarkEnd w:id="408"/>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(14)</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انظر تفسير فرات الكوفي</w:t>
      </w:r>
      <w:r w:rsidR="00527246">
        <w:rPr>
          <w:rtl/>
        </w:rPr>
        <w:t>:</w:t>
      </w:r>
      <w:r w:rsidRPr="007B62FF">
        <w:rPr>
          <w:rtl/>
        </w:rPr>
        <w:t xml:space="preserve"> 407 / 7 سورة الزخرف وتفسير القمّي 2</w:t>
      </w:r>
      <w:r w:rsidR="00527246">
        <w:rPr>
          <w:rtl/>
        </w:rPr>
        <w:t>:</w:t>
      </w:r>
      <w:r w:rsidRPr="007B62FF">
        <w:rPr>
          <w:rtl/>
        </w:rPr>
        <w:t xml:space="preserve"> 357 سورة المجادلة وفيهما</w:t>
      </w:r>
      <w:r w:rsidR="00527246">
        <w:rPr>
          <w:rtl/>
        </w:rPr>
        <w:t>:</w:t>
      </w:r>
      <w:r w:rsidRPr="007B62FF">
        <w:rPr>
          <w:rtl/>
        </w:rPr>
        <w:t xml:space="preserve"> </w:t>
      </w:r>
      <w:r>
        <w:rPr>
          <w:rtl/>
        </w:rPr>
        <w:t>(</w:t>
      </w:r>
      <w:r w:rsidRPr="007B62FF">
        <w:rPr>
          <w:rtl/>
        </w:rPr>
        <w:t>محمّد بن مروان</w:t>
      </w:r>
      <w:r>
        <w:rPr>
          <w:rtl/>
        </w:rPr>
        <w:t>)</w:t>
      </w:r>
    </w:p>
    <w:p w:rsidR="0017382C" w:rsidRPr="007B62FF" w:rsidRDefault="0017382C" w:rsidP="0017382C">
      <w:pPr>
        <w:pStyle w:val="libFootnote0"/>
        <w:rPr>
          <w:rtl/>
        </w:rPr>
      </w:pPr>
      <w:r w:rsidRPr="007B62FF">
        <w:rPr>
          <w:rtl/>
        </w:rPr>
        <w:t>(2) تهذيب الأحكام 2</w:t>
      </w:r>
      <w:r w:rsidR="00527246">
        <w:rPr>
          <w:rtl/>
        </w:rPr>
        <w:t>:</w:t>
      </w:r>
      <w:r w:rsidRPr="007B62FF">
        <w:rPr>
          <w:rtl/>
        </w:rPr>
        <w:t xml:space="preserve"> 377 / 1570 وفيه</w:t>
      </w:r>
      <w:r w:rsidR="00527246">
        <w:rPr>
          <w:rtl/>
        </w:rPr>
        <w:t>:</w:t>
      </w:r>
      <w:r w:rsidRPr="007B62FF">
        <w:rPr>
          <w:rtl/>
        </w:rPr>
        <w:t xml:space="preserve"> </w:t>
      </w:r>
      <w:r>
        <w:rPr>
          <w:rtl/>
        </w:rPr>
        <w:t>(</w:t>
      </w:r>
      <w:r w:rsidRPr="007B62FF">
        <w:rPr>
          <w:rtl/>
        </w:rPr>
        <w:t>محمد بن مروان</w:t>
      </w:r>
      <w:r>
        <w:rPr>
          <w:rtl/>
        </w:rPr>
        <w:t>)</w:t>
      </w:r>
    </w:p>
    <w:p w:rsidR="0017382C" w:rsidRPr="007B62FF" w:rsidRDefault="0017382C" w:rsidP="0017382C">
      <w:pPr>
        <w:pStyle w:val="libFootnote0"/>
        <w:rPr>
          <w:rtl/>
        </w:rPr>
      </w:pPr>
      <w:r w:rsidRPr="007B62FF">
        <w:rPr>
          <w:rtl/>
        </w:rPr>
        <w:t>(3) تهذيب الأحكام 2</w:t>
      </w:r>
      <w:r w:rsidR="00527246">
        <w:rPr>
          <w:rtl/>
        </w:rPr>
        <w:t>:</w:t>
      </w:r>
      <w:r w:rsidRPr="007B62FF">
        <w:rPr>
          <w:rtl/>
        </w:rPr>
        <w:t xml:space="preserve"> 52 / 175 وفيه</w:t>
      </w:r>
      <w:r w:rsidR="00527246">
        <w:rPr>
          <w:rtl/>
        </w:rPr>
        <w:t>:</w:t>
      </w:r>
      <w:r w:rsidRPr="007B62FF">
        <w:rPr>
          <w:rtl/>
        </w:rPr>
        <w:t xml:space="preserve"> </w:t>
      </w:r>
      <w:r>
        <w:rPr>
          <w:rtl/>
        </w:rPr>
        <w:t>(</w:t>
      </w:r>
      <w:r w:rsidRPr="007B62FF">
        <w:rPr>
          <w:rtl/>
        </w:rPr>
        <w:t>محمد بن مروان</w:t>
      </w:r>
      <w:r>
        <w:rPr>
          <w:rtl/>
        </w:rPr>
        <w:t>)</w:t>
      </w:r>
    </w:p>
    <w:p w:rsidR="0017382C" w:rsidRPr="007B62FF" w:rsidRDefault="0017382C" w:rsidP="0017382C">
      <w:pPr>
        <w:pStyle w:val="libFootnote0"/>
        <w:rPr>
          <w:rtl/>
        </w:rPr>
      </w:pPr>
      <w:r w:rsidRPr="007B62FF">
        <w:rPr>
          <w:rtl/>
        </w:rPr>
        <w:t>(4) الاستبصار 1</w:t>
      </w:r>
      <w:r w:rsidR="00527246">
        <w:rPr>
          <w:rtl/>
        </w:rPr>
        <w:t>:</w:t>
      </w:r>
      <w:r w:rsidRPr="007B62FF">
        <w:rPr>
          <w:rtl/>
        </w:rPr>
        <w:t xml:space="preserve"> 201 / 707 وفيه</w:t>
      </w:r>
      <w:r w:rsidR="00527246">
        <w:rPr>
          <w:rtl/>
        </w:rPr>
        <w:t>:</w:t>
      </w:r>
      <w:r w:rsidRPr="007B62FF">
        <w:rPr>
          <w:rtl/>
        </w:rPr>
        <w:t xml:space="preserve"> </w:t>
      </w:r>
      <w:r>
        <w:rPr>
          <w:rtl/>
        </w:rPr>
        <w:t>(</w:t>
      </w:r>
      <w:r w:rsidRPr="007B62FF">
        <w:rPr>
          <w:rtl/>
        </w:rPr>
        <w:t>محمد بن مروان</w:t>
      </w:r>
      <w:r>
        <w:rPr>
          <w:rtl/>
        </w:rPr>
        <w:t>)</w:t>
      </w:r>
    </w:p>
    <w:p w:rsidR="0017382C" w:rsidRPr="007B62FF" w:rsidRDefault="0017382C" w:rsidP="0017382C">
      <w:pPr>
        <w:pStyle w:val="libFootnote0"/>
        <w:rPr>
          <w:rtl/>
        </w:rPr>
      </w:pPr>
      <w:r w:rsidRPr="007B62FF">
        <w:rPr>
          <w:rtl/>
        </w:rPr>
        <w:t>(5) تهذيب الأحكام 296 / 1060 وفيه</w:t>
      </w:r>
      <w:r w:rsidR="00527246">
        <w:rPr>
          <w:rtl/>
        </w:rPr>
        <w:t>:</w:t>
      </w:r>
      <w:r w:rsidRPr="007B62FF">
        <w:rPr>
          <w:rtl/>
        </w:rPr>
        <w:t xml:space="preserve"> </w:t>
      </w:r>
      <w:r>
        <w:rPr>
          <w:rtl/>
        </w:rPr>
        <w:t>(</w:t>
      </w:r>
      <w:r w:rsidRPr="007B62FF">
        <w:rPr>
          <w:rtl/>
        </w:rPr>
        <w:t>محمد بن مروان</w:t>
      </w:r>
      <w:r>
        <w:rPr>
          <w:rtl/>
        </w:rPr>
        <w:t>)</w:t>
      </w:r>
    </w:p>
    <w:p w:rsidR="0017382C" w:rsidRPr="007B62FF" w:rsidRDefault="0017382C" w:rsidP="0017382C">
      <w:pPr>
        <w:pStyle w:val="libFootnote0"/>
        <w:rPr>
          <w:rtl/>
        </w:rPr>
      </w:pPr>
      <w:r w:rsidRPr="007B62FF">
        <w:rPr>
          <w:rtl/>
        </w:rPr>
        <w:t>(6) الكافي 6</w:t>
      </w:r>
      <w:r w:rsidR="00527246">
        <w:rPr>
          <w:rtl/>
        </w:rPr>
        <w:t>:</w:t>
      </w:r>
      <w:r w:rsidRPr="007B62FF">
        <w:rPr>
          <w:rtl/>
        </w:rPr>
        <w:t xml:space="preserve"> 496 / 10 وفيه</w:t>
      </w:r>
      <w:r w:rsidR="00527246">
        <w:rPr>
          <w:rtl/>
        </w:rPr>
        <w:t>:</w:t>
      </w:r>
      <w:r w:rsidRPr="007B62FF">
        <w:rPr>
          <w:rtl/>
        </w:rPr>
        <w:t xml:space="preserve"> </w:t>
      </w:r>
      <w:r>
        <w:rPr>
          <w:rtl/>
        </w:rPr>
        <w:t>(</w:t>
      </w:r>
      <w:r w:rsidRPr="007B62FF">
        <w:rPr>
          <w:rtl/>
        </w:rPr>
        <w:t>محمد بن مروان</w:t>
      </w:r>
      <w:r>
        <w:rPr>
          <w:rtl/>
        </w:rPr>
        <w:t>)</w:t>
      </w:r>
    </w:p>
    <w:p w:rsidR="0017382C" w:rsidRPr="007B62FF" w:rsidRDefault="0017382C" w:rsidP="0017382C">
      <w:pPr>
        <w:pStyle w:val="libFootnote0"/>
        <w:rPr>
          <w:rtl/>
        </w:rPr>
      </w:pPr>
      <w:r w:rsidRPr="007B62FF">
        <w:rPr>
          <w:rtl/>
        </w:rPr>
        <w:t>(7) أُصول الكافي 2</w:t>
      </w:r>
      <w:r w:rsidR="00527246">
        <w:rPr>
          <w:rtl/>
        </w:rPr>
        <w:t>:</w:t>
      </w:r>
      <w:r w:rsidRPr="007B62FF">
        <w:rPr>
          <w:rtl/>
        </w:rPr>
        <w:t xml:space="preserve"> 14 / 1 وفيه</w:t>
      </w:r>
      <w:r w:rsidR="00527246">
        <w:rPr>
          <w:rtl/>
        </w:rPr>
        <w:t>:</w:t>
      </w:r>
      <w:r w:rsidRPr="007B62FF">
        <w:rPr>
          <w:rtl/>
        </w:rPr>
        <w:t xml:space="preserve"> </w:t>
      </w:r>
      <w:r>
        <w:rPr>
          <w:rtl/>
        </w:rPr>
        <w:t>(</w:t>
      </w:r>
      <w:r w:rsidRPr="007B62FF">
        <w:rPr>
          <w:rtl/>
        </w:rPr>
        <w:t>محمد بن مروان</w:t>
      </w:r>
      <w:r>
        <w:rPr>
          <w:rtl/>
        </w:rPr>
        <w:t>)</w:t>
      </w:r>
    </w:p>
    <w:p w:rsidR="0017382C" w:rsidRPr="007B62FF" w:rsidRDefault="0017382C" w:rsidP="0017382C">
      <w:pPr>
        <w:pStyle w:val="libFootnote0"/>
        <w:rPr>
          <w:rtl/>
        </w:rPr>
      </w:pPr>
      <w:r w:rsidRPr="007B62FF">
        <w:rPr>
          <w:rtl/>
        </w:rPr>
        <w:t>(8) أُصول الكافي 2</w:t>
      </w:r>
      <w:r w:rsidR="00527246">
        <w:rPr>
          <w:rtl/>
        </w:rPr>
        <w:t>:</w:t>
      </w:r>
      <w:r w:rsidRPr="007B62FF">
        <w:rPr>
          <w:rtl/>
        </w:rPr>
        <w:t xml:space="preserve"> 157 / 1 وفيه</w:t>
      </w:r>
      <w:r w:rsidR="00527246">
        <w:rPr>
          <w:rtl/>
        </w:rPr>
        <w:t>:</w:t>
      </w:r>
      <w:r w:rsidRPr="007B62FF">
        <w:rPr>
          <w:rtl/>
        </w:rPr>
        <w:t xml:space="preserve"> </w:t>
      </w:r>
      <w:r>
        <w:rPr>
          <w:rtl/>
        </w:rPr>
        <w:t>(</w:t>
      </w:r>
      <w:r w:rsidRPr="007B62FF">
        <w:rPr>
          <w:rtl/>
        </w:rPr>
        <w:t>محمد بن مروان</w:t>
      </w:r>
      <w:r>
        <w:rPr>
          <w:rtl/>
        </w:rPr>
        <w:t>)</w:t>
      </w:r>
    </w:p>
    <w:p w:rsidR="0017382C" w:rsidRPr="007B62FF" w:rsidRDefault="0017382C" w:rsidP="0017382C">
      <w:pPr>
        <w:pStyle w:val="libFootnote0"/>
        <w:rPr>
          <w:rtl/>
        </w:rPr>
      </w:pPr>
      <w:r w:rsidRPr="007B62FF">
        <w:rPr>
          <w:rtl/>
        </w:rPr>
        <w:t>(9) تقدم والظاهر تكراره اشتباه من الناسخ.</w:t>
      </w:r>
    </w:p>
    <w:p w:rsidR="0017382C" w:rsidRPr="007B62FF" w:rsidRDefault="0017382C" w:rsidP="0017382C">
      <w:pPr>
        <w:pStyle w:val="libFootnote0"/>
        <w:rPr>
          <w:rtl/>
        </w:rPr>
      </w:pPr>
      <w:r w:rsidRPr="007B62FF">
        <w:rPr>
          <w:rtl/>
        </w:rPr>
        <w:t>(10) أُصول الكافي 2</w:t>
      </w:r>
      <w:r w:rsidR="00527246">
        <w:rPr>
          <w:rtl/>
        </w:rPr>
        <w:t>:</w:t>
      </w:r>
      <w:r w:rsidRPr="007B62FF">
        <w:rPr>
          <w:rtl/>
        </w:rPr>
        <w:t xml:space="preserve"> 479 / 15.</w:t>
      </w:r>
    </w:p>
    <w:p w:rsidR="0017382C" w:rsidRPr="007B62FF" w:rsidRDefault="0017382C" w:rsidP="0017382C">
      <w:pPr>
        <w:pStyle w:val="libFootnote0"/>
        <w:rPr>
          <w:rtl/>
        </w:rPr>
      </w:pPr>
      <w:r w:rsidRPr="007B62FF">
        <w:rPr>
          <w:rtl/>
        </w:rPr>
        <w:t>(11) راجع جامع الرواة 2</w:t>
      </w:r>
      <w:r w:rsidR="00527246">
        <w:rPr>
          <w:rtl/>
        </w:rPr>
        <w:t>:</w:t>
      </w:r>
      <w:r w:rsidRPr="007B62FF">
        <w:rPr>
          <w:rtl/>
        </w:rPr>
        <w:t xml:space="preserve"> 191 192.</w:t>
      </w:r>
    </w:p>
    <w:p w:rsidR="0017382C" w:rsidRPr="007B62FF" w:rsidRDefault="0017382C" w:rsidP="0017382C">
      <w:pPr>
        <w:pStyle w:val="libFootnote0"/>
        <w:rPr>
          <w:rtl/>
        </w:rPr>
      </w:pPr>
      <w:r w:rsidRPr="007B62FF">
        <w:rPr>
          <w:rtl/>
        </w:rPr>
        <w:t>(12) رجال الشيخ</w:t>
      </w:r>
      <w:r w:rsidR="00527246">
        <w:rPr>
          <w:rtl/>
        </w:rPr>
        <w:t>:</w:t>
      </w:r>
      <w:r w:rsidRPr="007B62FF">
        <w:rPr>
          <w:rtl/>
        </w:rPr>
        <w:t xml:space="preserve"> 300 / 324.</w:t>
      </w:r>
    </w:p>
    <w:p w:rsidR="0017382C" w:rsidRPr="007B62FF" w:rsidRDefault="0017382C" w:rsidP="0017382C">
      <w:pPr>
        <w:pStyle w:val="libFootnote0"/>
        <w:rPr>
          <w:rtl/>
        </w:rPr>
      </w:pPr>
      <w:r w:rsidRPr="007B62FF">
        <w:rPr>
          <w:rtl/>
        </w:rPr>
        <w:t>(13) في المصدر</w:t>
      </w:r>
      <w:r w:rsidR="00527246">
        <w:rPr>
          <w:rtl/>
        </w:rPr>
        <w:t>:</w:t>
      </w:r>
      <w:r w:rsidRPr="007B62FF">
        <w:rPr>
          <w:rtl/>
        </w:rPr>
        <w:t xml:space="preserve"> </w:t>
      </w:r>
      <w:r>
        <w:rPr>
          <w:rtl/>
        </w:rPr>
        <w:t>(</w:t>
      </w:r>
      <w:r w:rsidRPr="007B62FF">
        <w:rPr>
          <w:rtl/>
        </w:rPr>
        <w:t>مسافع</w:t>
      </w:r>
      <w:r>
        <w:rPr>
          <w:rtl/>
        </w:rPr>
        <w:t>)</w:t>
      </w:r>
      <w:r w:rsidRPr="007B62FF">
        <w:rPr>
          <w:rtl/>
        </w:rPr>
        <w:t xml:space="preserve"> بالفاء ومثله في</w:t>
      </w:r>
      <w:r w:rsidR="00527246">
        <w:rPr>
          <w:rtl/>
        </w:rPr>
        <w:t>:</w:t>
      </w:r>
      <w:r w:rsidRPr="007B62FF">
        <w:rPr>
          <w:rtl/>
        </w:rPr>
        <w:t xml:space="preserve"> مجمع الرجال 6</w:t>
      </w:r>
      <w:r w:rsidR="00527246">
        <w:rPr>
          <w:rtl/>
        </w:rPr>
        <w:t>:</w:t>
      </w:r>
      <w:r w:rsidRPr="007B62FF">
        <w:rPr>
          <w:rtl/>
        </w:rPr>
        <w:t xml:space="preserve"> 40</w:t>
      </w:r>
      <w:r w:rsidR="00527246">
        <w:rPr>
          <w:rtl/>
        </w:rPr>
        <w:t>،</w:t>
      </w:r>
      <w:r w:rsidRPr="007B62FF">
        <w:rPr>
          <w:rtl/>
        </w:rPr>
        <w:t xml:space="preserve"> ونقد الرجال</w:t>
      </w:r>
      <w:r w:rsidR="00527246">
        <w:rPr>
          <w:rtl/>
        </w:rPr>
        <w:t>:</w:t>
      </w:r>
      <w:r w:rsidRPr="007B62FF">
        <w:rPr>
          <w:rtl/>
        </w:rPr>
        <w:t xml:space="preserve"> 333</w:t>
      </w:r>
      <w:r w:rsidR="00527246">
        <w:rPr>
          <w:rtl/>
        </w:rPr>
        <w:t>،</w:t>
      </w:r>
      <w:r w:rsidRPr="007B62FF">
        <w:rPr>
          <w:rtl/>
        </w:rPr>
        <w:t xml:space="preserve"> وتنقيح المقال 3</w:t>
      </w:r>
      <w:r w:rsidR="00527246">
        <w:rPr>
          <w:rtl/>
        </w:rPr>
        <w:t>:</w:t>
      </w:r>
      <w:r w:rsidRPr="007B62FF">
        <w:rPr>
          <w:rtl/>
        </w:rPr>
        <w:t xml:space="preserve"> 182 183. وفي الأصل</w:t>
      </w:r>
      <w:r w:rsidR="00527246">
        <w:rPr>
          <w:rtl/>
        </w:rPr>
        <w:t>:</w:t>
      </w:r>
      <w:r w:rsidRPr="007B62FF">
        <w:rPr>
          <w:rtl/>
        </w:rPr>
        <w:t xml:space="preserve"> مسامع </w:t>
      </w:r>
      <w:r>
        <w:rPr>
          <w:rtl/>
        </w:rPr>
        <w:t>(</w:t>
      </w:r>
      <w:r w:rsidRPr="007B62FF">
        <w:rPr>
          <w:rtl/>
        </w:rPr>
        <w:t>نسخة بدل</w:t>
      </w:r>
      <w:r>
        <w:rPr>
          <w:rtl/>
        </w:rPr>
        <w:t>).</w:t>
      </w:r>
      <w:r w:rsidRPr="007B62FF">
        <w:rPr>
          <w:rtl/>
        </w:rPr>
        <w:t xml:space="preserve"> وما في جامع الرواة 2</w:t>
      </w:r>
      <w:r w:rsidR="00527246">
        <w:rPr>
          <w:rtl/>
        </w:rPr>
        <w:t>:</w:t>
      </w:r>
      <w:r w:rsidRPr="007B62FF">
        <w:rPr>
          <w:rtl/>
        </w:rPr>
        <w:t xml:space="preserve"> 192 موافق لما في الأصل والحجرية.</w:t>
      </w:r>
    </w:p>
    <w:p w:rsidR="0017382C" w:rsidRPr="007B62FF" w:rsidRDefault="0017382C" w:rsidP="0017382C">
      <w:pPr>
        <w:pStyle w:val="libFootnote0"/>
        <w:rPr>
          <w:rtl/>
        </w:rPr>
      </w:pPr>
      <w:r w:rsidRPr="007B62FF">
        <w:rPr>
          <w:rtl/>
        </w:rPr>
        <w:t>(14) رجال الشيخ</w:t>
      </w:r>
      <w:r w:rsidR="00527246">
        <w:rPr>
          <w:rtl/>
        </w:rPr>
        <w:t>:</w:t>
      </w:r>
      <w:r w:rsidRPr="007B62FF">
        <w:rPr>
          <w:rtl/>
        </w:rPr>
        <w:t xml:space="preserve"> 299 / 315.</w:t>
      </w:r>
    </w:p>
    <w:p w:rsidR="0017382C" w:rsidRDefault="0017382C" w:rsidP="00C613E8">
      <w:pPr>
        <w:pStyle w:val="libNormal"/>
        <w:rPr>
          <w:rtl/>
        </w:rPr>
      </w:pPr>
      <w:r>
        <w:rPr>
          <w:rtl/>
        </w:rPr>
        <w:br w:type="page"/>
      </w:r>
    </w:p>
    <w:p w:rsidR="0017382C" w:rsidRDefault="0017382C" w:rsidP="00E10B1D">
      <w:pPr>
        <w:pStyle w:val="Heading3"/>
        <w:rPr>
          <w:rtl/>
        </w:rPr>
      </w:pPr>
      <w:bookmarkStart w:id="409" w:name="_Toc394921629"/>
      <w:r w:rsidRPr="004F14F2">
        <w:rPr>
          <w:rtl/>
        </w:rPr>
        <w:lastRenderedPageBreak/>
        <w:t>[2719] محمّد بن مُساور التَّميمِيّ</w:t>
      </w:r>
      <w:r w:rsidR="00527246">
        <w:rPr>
          <w:rtl/>
        </w:rPr>
        <w:t>:</w:t>
      </w:r>
      <w:bookmarkEnd w:id="409"/>
    </w:p>
    <w:p w:rsidR="0017382C" w:rsidRPr="007B62FF" w:rsidRDefault="0017382C" w:rsidP="0017382C">
      <w:pPr>
        <w:pStyle w:val="libNormal"/>
        <w:rPr>
          <w:rtl/>
        </w:rPr>
      </w:pPr>
      <w:r w:rsidRPr="007B62FF">
        <w:rPr>
          <w:rtl/>
        </w:rPr>
        <w:t>الكُوفِيّ</w:t>
      </w:r>
      <w:r w:rsidR="00527246">
        <w:rPr>
          <w:rtl/>
        </w:rPr>
        <w:t>،</w:t>
      </w:r>
      <w:r w:rsidRPr="007B62FF">
        <w:rPr>
          <w:rtl/>
        </w:rPr>
        <w:t xml:space="preserve"> مات سنة ثلاث وثمانين ومائة</w:t>
      </w:r>
      <w:r w:rsidR="00527246">
        <w:rPr>
          <w:rtl/>
        </w:rPr>
        <w:t>،</w:t>
      </w:r>
      <w:r w:rsidRPr="007B62FF">
        <w:rPr>
          <w:rtl/>
        </w:rPr>
        <w:t xml:space="preserve"> وهو ابن سبع وسبعين سنة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r w:rsidRPr="007B62FF">
        <w:rPr>
          <w:rtl/>
        </w:rPr>
        <w:t xml:space="preserve"> عنه</w:t>
      </w:r>
      <w:r w:rsidR="00527246">
        <w:rPr>
          <w:rtl/>
        </w:rPr>
        <w:t>:</w:t>
      </w:r>
      <w:r w:rsidRPr="007B62FF">
        <w:rPr>
          <w:rtl/>
        </w:rPr>
        <w:t xml:space="preserve"> ابن أبي نجران</w:t>
      </w:r>
      <w:r w:rsidR="00527246">
        <w:rPr>
          <w:rtl/>
        </w:rPr>
        <w:t>،</w:t>
      </w:r>
      <w:r w:rsidRPr="007B62FF">
        <w:rPr>
          <w:rtl/>
        </w:rPr>
        <w:t xml:space="preserve"> في الكافي</w:t>
      </w:r>
      <w:r w:rsidR="00527246">
        <w:rPr>
          <w:rtl/>
        </w:rPr>
        <w:t>،</w:t>
      </w:r>
      <w:r w:rsidRPr="007B62FF">
        <w:rPr>
          <w:rtl/>
        </w:rPr>
        <w:t xml:space="preserve"> في باب الغيبة </w:t>
      </w:r>
      <w:r w:rsidRPr="0017382C">
        <w:rPr>
          <w:rStyle w:val="libFootnotenumChar"/>
          <w:rtl/>
        </w:rPr>
        <w:t>(2)</w:t>
      </w:r>
      <w:r>
        <w:rPr>
          <w:rtl/>
        </w:rPr>
        <w:t>.</w:t>
      </w:r>
    </w:p>
    <w:p w:rsidR="0017382C" w:rsidRDefault="0017382C" w:rsidP="00E10B1D">
      <w:pPr>
        <w:pStyle w:val="Heading3"/>
        <w:rPr>
          <w:rtl/>
        </w:rPr>
      </w:pPr>
      <w:bookmarkStart w:id="410" w:name="_Toc394921630"/>
      <w:r w:rsidRPr="004F14F2">
        <w:rPr>
          <w:rtl/>
        </w:rPr>
        <w:t>[2720] محمّد بن المستنير</w:t>
      </w:r>
      <w:r w:rsidR="00527246">
        <w:rPr>
          <w:rtl/>
        </w:rPr>
        <w:t>:</w:t>
      </w:r>
      <w:bookmarkEnd w:id="410"/>
    </w:p>
    <w:p w:rsidR="0017382C" w:rsidRPr="007B62FF" w:rsidRDefault="0017382C" w:rsidP="0017382C">
      <w:pPr>
        <w:pStyle w:val="libNormal"/>
        <w:rPr>
          <w:rtl/>
        </w:rPr>
      </w:pPr>
      <w:r w:rsidRPr="007B62FF">
        <w:rPr>
          <w:rtl/>
        </w:rPr>
        <w:t>عنه</w:t>
      </w:r>
      <w:r w:rsidR="00527246">
        <w:rPr>
          <w:rtl/>
        </w:rPr>
        <w:t>:</w:t>
      </w:r>
      <w:r w:rsidRPr="007B62FF">
        <w:rPr>
          <w:rtl/>
        </w:rPr>
        <w:t xml:space="preserve"> الحسن بن محبوب</w:t>
      </w:r>
      <w:r w:rsidR="00527246">
        <w:rPr>
          <w:rtl/>
        </w:rPr>
        <w:t>،</w:t>
      </w:r>
      <w:r w:rsidRPr="007B62FF">
        <w:rPr>
          <w:rtl/>
        </w:rPr>
        <w:t xml:space="preserve"> في التهذيب</w:t>
      </w:r>
      <w:r w:rsidR="00527246">
        <w:rPr>
          <w:rtl/>
        </w:rPr>
        <w:t>،</w:t>
      </w:r>
      <w:r w:rsidRPr="007B62FF">
        <w:rPr>
          <w:rtl/>
        </w:rPr>
        <w:t xml:space="preserve"> في باب النفر من منى </w:t>
      </w:r>
      <w:r w:rsidRPr="0017382C">
        <w:rPr>
          <w:rStyle w:val="libFootnotenumChar"/>
          <w:rtl/>
        </w:rPr>
        <w:t>(3)</w:t>
      </w:r>
      <w:r>
        <w:rPr>
          <w:rtl/>
        </w:rPr>
        <w:t>.</w:t>
      </w:r>
    </w:p>
    <w:p w:rsidR="0017382C" w:rsidRPr="00E10B1D" w:rsidRDefault="0017382C" w:rsidP="0063324D">
      <w:pPr>
        <w:pStyle w:val="Heading3"/>
        <w:rPr>
          <w:rStyle w:val="Heading3Char"/>
          <w:rtl/>
        </w:rPr>
      </w:pPr>
      <w:bookmarkStart w:id="411" w:name="_Toc394921631"/>
      <w:r w:rsidRPr="00E10B1D">
        <w:rPr>
          <w:rStyle w:val="Heading3Char"/>
          <w:rtl/>
        </w:rPr>
        <w:t xml:space="preserve">[2721] محمّد بن مستور </w:t>
      </w:r>
      <w:r w:rsidRPr="0017382C">
        <w:rPr>
          <w:rStyle w:val="libFootnotenumChar"/>
          <w:rtl/>
        </w:rPr>
        <w:t>(4)</w:t>
      </w:r>
      <w:r w:rsidRPr="00E10B1D">
        <w:rPr>
          <w:rStyle w:val="Heading3Char"/>
          <w:rtl/>
        </w:rPr>
        <w:t xml:space="preserve"> الهَمْدَانِيّ</w:t>
      </w:r>
      <w:r w:rsidR="00527246" w:rsidRPr="00E10B1D">
        <w:rPr>
          <w:rStyle w:val="Heading3Char"/>
          <w:rtl/>
        </w:rPr>
        <w:t>:</w:t>
      </w:r>
      <w:bookmarkEnd w:id="411"/>
    </w:p>
    <w:p w:rsidR="0017382C" w:rsidRPr="007B62FF" w:rsidRDefault="0017382C" w:rsidP="0017382C">
      <w:pPr>
        <w:pStyle w:val="libNormal"/>
        <w:rPr>
          <w:rtl/>
        </w:rPr>
      </w:pPr>
      <w:r w:rsidRPr="007B62FF">
        <w:rPr>
          <w:rtl/>
        </w:rPr>
        <w:t xml:space="preserve">الأرْجنِيّ </w:t>
      </w:r>
      <w:r w:rsidRPr="0017382C">
        <w:rPr>
          <w:rStyle w:val="libFootnotenumChar"/>
          <w:rtl/>
        </w:rPr>
        <w:t>(5)</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412" w:name="_Toc394921632"/>
      <w:r w:rsidRPr="004F14F2">
        <w:rPr>
          <w:rtl/>
        </w:rPr>
        <w:t>[2722] محمّد بن مسعود التَّميمِيّ</w:t>
      </w:r>
      <w:r w:rsidR="00527246">
        <w:rPr>
          <w:rtl/>
        </w:rPr>
        <w:t>:</w:t>
      </w:r>
      <w:bookmarkEnd w:id="412"/>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413" w:name="_Toc394921633"/>
      <w:r w:rsidRPr="004F14F2">
        <w:rPr>
          <w:rtl/>
        </w:rPr>
        <w:t>[2723] محمّد بن مسلم الحِميرِيّ</w:t>
      </w:r>
      <w:r w:rsidR="00527246">
        <w:rPr>
          <w:rtl/>
        </w:rPr>
        <w:t>:</w:t>
      </w:r>
      <w:bookmarkEnd w:id="413"/>
    </w:p>
    <w:p w:rsidR="0017382C" w:rsidRPr="007B62FF" w:rsidRDefault="0017382C" w:rsidP="0017382C">
      <w:pPr>
        <w:pStyle w:val="libNormal"/>
        <w:rPr>
          <w:rtl/>
        </w:rPr>
      </w:pPr>
      <w:r w:rsidRPr="007B62FF">
        <w:rPr>
          <w:rtl/>
        </w:rPr>
        <w:t>مولاهم</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299 / 315.</w:t>
      </w:r>
    </w:p>
    <w:p w:rsidR="0017382C" w:rsidRPr="007B62FF" w:rsidRDefault="0017382C" w:rsidP="0017382C">
      <w:pPr>
        <w:pStyle w:val="libFootnote0"/>
        <w:rPr>
          <w:rtl/>
        </w:rPr>
      </w:pPr>
      <w:r w:rsidRPr="007B62FF">
        <w:rPr>
          <w:rtl/>
        </w:rPr>
        <w:t>(2) أُصول الكافي 1</w:t>
      </w:r>
      <w:r w:rsidR="00527246">
        <w:rPr>
          <w:rtl/>
        </w:rPr>
        <w:t>:</w:t>
      </w:r>
      <w:r w:rsidRPr="007B62FF">
        <w:rPr>
          <w:rtl/>
        </w:rPr>
        <w:t xml:space="preserve"> 271 / 3.</w:t>
      </w:r>
    </w:p>
    <w:p w:rsidR="0017382C" w:rsidRPr="007B62FF" w:rsidRDefault="0017382C" w:rsidP="0017382C">
      <w:pPr>
        <w:pStyle w:val="libFootnote0"/>
        <w:rPr>
          <w:rtl/>
        </w:rPr>
      </w:pPr>
      <w:r w:rsidRPr="007B62FF">
        <w:rPr>
          <w:rtl/>
        </w:rPr>
        <w:t>(3) تهذيب الأحكام 5</w:t>
      </w:r>
      <w:r w:rsidR="00527246">
        <w:rPr>
          <w:rtl/>
        </w:rPr>
        <w:t>:</w:t>
      </w:r>
      <w:r w:rsidRPr="007B62FF">
        <w:rPr>
          <w:rtl/>
        </w:rPr>
        <w:t xml:space="preserve"> 273 / 932.</w:t>
      </w:r>
    </w:p>
    <w:p w:rsidR="0017382C" w:rsidRPr="007B62FF" w:rsidRDefault="0017382C" w:rsidP="0017382C">
      <w:pPr>
        <w:pStyle w:val="libFootnote0"/>
        <w:rPr>
          <w:rtl/>
        </w:rPr>
      </w:pPr>
      <w:r w:rsidRPr="007B62FF">
        <w:rPr>
          <w:rtl/>
        </w:rPr>
        <w:t>(4) في المصدر</w:t>
      </w:r>
      <w:r w:rsidR="00527246">
        <w:rPr>
          <w:rtl/>
        </w:rPr>
        <w:t>:</w:t>
      </w:r>
      <w:r w:rsidRPr="007B62FF">
        <w:rPr>
          <w:rtl/>
        </w:rPr>
        <w:t xml:space="preserve"> </w:t>
      </w:r>
      <w:r>
        <w:rPr>
          <w:rtl/>
        </w:rPr>
        <w:t>(</w:t>
      </w:r>
      <w:r w:rsidRPr="007B62FF">
        <w:rPr>
          <w:rtl/>
        </w:rPr>
        <w:t>بن المسور</w:t>
      </w:r>
      <w:r>
        <w:rPr>
          <w:rtl/>
        </w:rPr>
        <w:t>)</w:t>
      </w:r>
      <w:r w:rsidR="00527246">
        <w:rPr>
          <w:rtl/>
        </w:rPr>
        <w:t>،</w:t>
      </w:r>
      <w:r w:rsidRPr="007B62FF">
        <w:rPr>
          <w:rtl/>
        </w:rPr>
        <w:t xml:space="preserve"> وفي مجمع الرجال 6 / 54</w:t>
      </w:r>
      <w:r w:rsidR="00527246">
        <w:rPr>
          <w:rtl/>
        </w:rPr>
        <w:t>:</w:t>
      </w:r>
      <w:r w:rsidRPr="007B62FF">
        <w:rPr>
          <w:rtl/>
        </w:rPr>
        <w:t xml:space="preserve"> </w:t>
      </w:r>
      <w:r>
        <w:rPr>
          <w:rtl/>
        </w:rPr>
        <w:t>(</w:t>
      </w:r>
      <w:r w:rsidRPr="007B62FF">
        <w:rPr>
          <w:rtl/>
        </w:rPr>
        <w:t>بن مسوّر</w:t>
      </w:r>
      <w:r>
        <w:rPr>
          <w:rtl/>
        </w:rPr>
        <w:t>)</w:t>
      </w:r>
      <w:r w:rsidRPr="007B62FF">
        <w:rPr>
          <w:rtl/>
        </w:rPr>
        <w:t xml:space="preserve"> وما في</w:t>
      </w:r>
      <w:r w:rsidR="00527246">
        <w:rPr>
          <w:rtl/>
        </w:rPr>
        <w:t>:</w:t>
      </w:r>
      <w:r w:rsidRPr="007B62FF">
        <w:rPr>
          <w:rtl/>
        </w:rPr>
        <w:t xml:space="preserve"> منهج المقال</w:t>
      </w:r>
      <w:r w:rsidR="00527246">
        <w:rPr>
          <w:rtl/>
        </w:rPr>
        <w:t>:</w:t>
      </w:r>
      <w:r w:rsidRPr="007B62FF">
        <w:rPr>
          <w:rtl/>
        </w:rPr>
        <w:t xml:space="preserve"> 319</w:t>
      </w:r>
      <w:r w:rsidR="00527246">
        <w:rPr>
          <w:rtl/>
        </w:rPr>
        <w:t>،</w:t>
      </w:r>
      <w:r w:rsidRPr="007B62FF">
        <w:rPr>
          <w:rtl/>
        </w:rPr>
        <w:t xml:space="preserve"> ونقد الرجال</w:t>
      </w:r>
      <w:r w:rsidR="00527246">
        <w:rPr>
          <w:rtl/>
        </w:rPr>
        <w:t>:</w:t>
      </w:r>
      <w:r w:rsidRPr="007B62FF">
        <w:rPr>
          <w:rtl/>
        </w:rPr>
        <w:t xml:space="preserve"> 333</w:t>
      </w:r>
      <w:r w:rsidR="00527246">
        <w:rPr>
          <w:rtl/>
        </w:rPr>
        <w:t>،</w:t>
      </w:r>
      <w:r w:rsidRPr="007B62FF">
        <w:rPr>
          <w:rtl/>
        </w:rPr>
        <w:t xml:space="preserve"> وجامع الرواة 2</w:t>
      </w:r>
      <w:r w:rsidR="00527246">
        <w:rPr>
          <w:rtl/>
        </w:rPr>
        <w:t>:</w:t>
      </w:r>
      <w:r w:rsidRPr="007B62FF">
        <w:rPr>
          <w:rtl/>
        </w:rPr>
        <w:t xml:space="preserve"> 192</w:t>
      </w:r>
      <w:r w:rsidR="00527246">
        <w:rPr>
          <w:rtl/>
        </w:rPr>
        <w:t>،</w:t>
      </w:r>
      <w:r w:rsidRPr="007B62FF">
        <w:rPr>
          <w:rtl/>
        </w:rPr>
        <w:t xml:space="preserve"> وتنقيح المقال 3</w:t>
      </w:r>
      <w:r w:rsidR="00527246">
        <w:rPr>
          <w:rtl/>
        </w:rPr>
        <w:t>:</w:t>
      </w:r>
      <w:r w:rsidRPr="007B62FF">
        <w:rPr>
          <w:rtl/>
        </w:rPr>
        <w:t xml:space="preserve"> 183 موافق لما في الأصل والحجرية.</w:t>
      </w:r>
    </w:p>
    <w:p w:rsidR="0017382C" w:rsidRPr="007B62FF" w:rsidRDefault="0017382C" w:rsidP="0017382C">
      <w:pPr>
        <w:pStyle w:val="libFootnote0"/>
        <w:rPr>
          <w:rtl/>
        </w:rPr>
      </w:pPr>
      <w:r w:rsidRPr="007B62FF">
        <w:rPr>
          <w:rtl/>
        </w:rPr>
        <w:t>(5) في المصدر</w:t>
      </w:r>
      <w:r w:rsidR="00527246">
        <w:rPr>
          <w:rtl/>
        </w:rPr>
        <w:t>:</w:t>
      </w:r>
      <w:r w:rsidRPr="007B62FF">
        <w:rPr>
          <w:rtl/>
        </w:rPr>
        <w:t xml:space="preserve"> </w:t>
      </w:r>
      <w:r>
        <w:rPr>
          <w:rtl/>
        </w:rPr>
        <w:t>(</w:t>
      </w:r>
      <w:r w:rsidRPr="007B62FF">
        <w:rPr>
          <w:rtl/>
        </w:rPr>
        <w:t>الأرحبي</w:t>
      </w:r>
      <w:r>
        <w:rPr>
          <w:rtl/>
        </w:rPr>
        <w:t>)</w:t>
      </w:r>
      <w:r w:rsidR="00527246">
        <w:rPr>
          <w:rtl/>
        </w:rPr>
        <w:t>،</w:t>
      </w:r>
      <w:r w:rsidRPr="007B62FF">
        <w:rPr>
          <w:rtl/>
        </w:rPr>
        <w:t xml:space="preserve"> ومثله في</w:t>
      </w:r>
      <w:r w:rsidR="00527246">
        <w:rPr>
          <w:rtl/>
        </w:rPr>
        <w:t>:</w:t>
      </w:r>
      <w:r w:rsidRPr="007B62FF">
        <w:rPr>
          <w:rtl/>
        </w:rPr>
        <w:t xml:space="preserve"> مجمع الرجال 6</w:t>
      </w:r>
      <w:r w:rsidR="00527246">
        <w:rPr>
          <w:rtl/>
        </w:rPr>
        <w:t>:</w:t>
      </w:r>
      <w:r w:rsidRPr="007B62FF">
        <w:rPr>
          <w:rtl/>
        </w:rPr>
        <w:t xml:space="preserve"> 54</w:t>
      </w:r>
      <w:r w:rsidR="00527246">
        <w:rPr>
          <w:rtl/>
        </w:rPr>
        <w:t>،</w:t>
      </w:r>
      <w:r w:rsidRPr="007B62FF">
        <w:rPr>
          <w:rtl/>
        </w:rPr>
        <w:t xml:space="preserve"> وجامع الرواة 2</w:t>
      </w:r>
      <w:r w:rsidR="00527246">
        <w:rPr>
          <w:rtl/>
        </w:rPr>
        <w:t>:</w:t>
      </w:r>
      <w:r w:rsidRPr="007B62FF">
        <w:rPr>
          <w:rtl/>
        </w:rPr>
        <w:t xml:space="preserve"> 192</w:t>
      </w:r>
      <w:r w:rsidR="00527246">
        <w:rPr>
          <w:rtl/>
        </w:rPr>
        <w:t>،</w:t>
      </w:r>
      <w:r w:rsidRPr="007B62FF">
        <w:rPr>
          <w:rtl/>
        </w:rPr>
        <w:t xml:space="preserve"> وتنقيح المقال 3</w:t>
      </w:r>
      <w:r w:rsidR="00527246">
        <w:rPr>
          <w:rtl/>
        </w:rPr>
        <w:t>:</w:t>
      </w:r>
      <w:r w:rsidRPr="007B62FF">
        <w:rPr>
          <w:rtl/>
        </w:rPr>
        <w:t xml:space="preserve"> 183. وما في</w:t>
      </w:r>
      <w:r w:rsidR="00527246">
        <w:rPr>
          <w:rtl/>
        </w:rPr>
        <w:t>:</w:t>
      </w:r>
      <w:r w:rsidRPr="007B62FF">
        <w:rPr>
          <w:rtl/>
        </w:rPr>
        <w:t xml:space="preserve"> منهج المقال</w:t>
      </w:r>
      <w:r w:rsidR="00527246">
        <w:rPr>
          <w:rtl/>
        </w:rPr>
        <w:t>:</w:t>
      </w:r>
      <w:r w:rsidRPr="007B62FF">
        <w:rPr>
          <w:rtl/>
        </w:rPr>
        <w:t xml:space="preserve"> 319 موافق لما في الأصل والحجرية.</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301 / 343.</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322 / 670.</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300 / 320.</w:t>
      </w:r>
    </w:p>
    <w:p w:rsidR="0017382C" w:rsidRDefault="0017382C" w:rsidP="00C613E8">
      <w:pPr>
        <w:pStyle w:val="libNormal"/>
        <w:rPr>
          <w:rtl/>
        </w:rPr>
      </w:pPr>
      <w:r>
        <w:rPr>
          <w:rtl/>
        </w:rPr>
        <w:br w:type="page"/>
      </w:r>
    </w:p>
    <w:p w:rsidR="0017382C" w:rsidRDefault="0017382C" w:rsidP="00E10B1D">
      <w:pPr>
        <w:pStyle w:val="Heading3"/>
        <w:rPr>
          <w:rtl/>
        </w:rPr>
      </w:pPr>
      <w:bookmarkStart w:id="414" w:name="_Toc394921634"/>
      <w:r w:rsidRPr="004F14F2">
        <w:rPr>
          <w:rtl/>
        </w:rPr>
        <w:lastRenderedPageBreak/>
        <w:t>[2724] محمّد بن مسلم الزُّهْرِيّ</w:t>
      </w:r>
      <w:r w:rsidR="00527246">
        <w:rPr>
          <w:rtl/>
        </w:rPr>
        <w:t>:</w:t>
      </w:r>
      <w:bookmarkEnd w:id="414"/>
    </w:p>
    <w:p w:rsidR="0017382C" w:rsidRPr="007B62FF" w:rsidRDefault="0017382C" w:rsidP="0017382C">
      <w:pPr>
        <w:pStyle w:val="libNormal"/>
        <w:rPr>
          <w:rtl/>
        </w:rPr>
      </w:pPr>
      <w:r w:rsidRPr="007B62FF">
        <w:rPr>
          <w:rtl/>
        </w:rPr>
        <w:t>ا</w:t>
      </w:r>
      <w:r w:rsidR="00E10B1D">
        <w:rPr>
          <w:rtl/>
        </w:rPr>
        <w:t>لمـَ</w:t>
      </w:r>
      <w:r w:rsidRPr="007B62FF">
        <w:rPr>
          <w:rtl/>
        </w:rPr>
        <w:t>دَنِيّ</w:t>
      </w:r>
      <w:r w:rsidR="00527246">
        <w:rPr>
          <w:rtl/>
        </w:rPr>
        <w:t>،</w:t>
      </w:r>
      <w:r w:rsidRPr="007B62FF">
        <w:rPr>
          <w:rtl/>
        </w:rPr>
        <w:t xml:space="preserve"> تابعي</w:t>
      </w:r>
      <w:r w:rsidR="00527246">
        <w:rPr>
          <w:rtl/>
        </w:rPr>
        <w:t>،</w:t>
      </w:r>
      <w:r w:rsidRPr="007B62FF">
        <w:rPr>
          <w:rtl/>
        </w:rPr>
        <w:t xml:space="preserve"> وهو محمّد بن مسلم بن عبيد الله بن عبد الله بن الحارث بن شِهاب بن زُهْرة بن كلاب</w:t>
      </w:r>
      <w:r w:rsidR="00527246">
        <w:rPr>
          <w:rtl/>
        </w:rPr>
        <w:t>،</w:t>
      </w:r>
      <w:r w:rsidRPr="007B62FF">
        <w:rPr>
          <w:rtl/>
        </w:rPr>
        <w:t xml:space="preserve"> ولد سنة اثنين وخمسين</w:t>
      </w:r>
      <w:r w:rsidR="00527246">
        <w:rPr>
          <w:rtl/>
        </w:rPr>
        <w:t>،</w:t>
      </w:r>
      <w:r w:rsidRPr="007B62FF">
        <w:rPr>
          <w:rtl/>
        </w:rPr>
        <w:t xml:space="preserve"> ومات سنة أربع وعشرين ومائة</w:t>
      </w:r>
      <w:r w:rsidR="00527246">
        <w:rPr>
          <w:rtl/>
        </w:rPr>
        <w:t>،</w:t>
      </w:r>
      <w:r w:rsidRPr="007B62FF">
        <w:rPr>
          <w:rtl/>
        </w:rPr>
        <w:t xml:space="preserve"> وله اثنتان وسبعون سنة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Pr="007B62FF" w:rsidRDefault="0017382C" w:rsidP="0017382C">
      <w:pPr>
        <w:pStyle w:val="libNormal"/>
        <w:rPr>
          <w:rtl/>
        </w:rPr>
      </w:pPr>
      <w:r w:rsidRPr="007B62FF">
        <w:rPr>
          <w:rtl/>
        </w:rPr>
        <w:t xml:space="preserve">قد ذكرنا في شرح المشيخة في </w:t>
      </w:r>
      <w:r>
        <w:rPr>
          <w:rtl/>
        </w:rPr>
        <w:t>(</w:t>
      </w:r>
      <w:r w:rsidRPr="007B62FF">
        <w:rPr>
          <w:rtl/>
        </w:rPr>
        <w:t>قكد</w:t>
      </w:r>
      <w:r>
        <w:rPr>
          <w:rtl/>
        </w:rPr>
        <w:t>)</w:t>
      </w:r>
      <w:r w:rsidRPr="007B62FF">
        <w:rPr>
          <w:rtl/>
        </w:rPr>
        <w:t xml:space="preserve"> </w:t>
      </w:r>
      <w:r w:rsidRPr="0017382C">
        <w:rPr>
          <w:rStyle w:val="libFootnotenumChar"/>
          <w:rtl/>
        </w:rPr>
        <w:t>(2)</w:t>
      </w:r>
      <w:r w:rsidRPr="007B62FF">
        <w:rPr>
          <w:rtl/>
        </w:rPr>
        <w:t xml:space="preserve"> اختصاصه بالسجاد </w:t>
      </w:r>
      <w:r w:rsidRPr="0017382C">
        <w:rPr>
          <w:rStyle w:val="libAlaemChar"/>
          <w:rtl/>
        </w:rPr>
        <w:t>عليه‌السلام</w:t>
      </w:r>
      <w:r w:rsidR="00527246">
        <w:rPr>
          <w:rtl/>
        </w:rPr>
        <w:t>،</w:t>
      </w:r>
      <w:r w:rsidRPr="007B62FF">
        <w:rPr>
          <w:rtl/>
        </w:rPr>
        <w:t xml:space="preserve"> واتصاله به</w:t>
      </w:r>
      <w:r w:rsidR="00527246">
        <w:rPr>
          <w:rtl/>
        </w:rPr>
        <w:t>،</w:t>
      </w:r>
      <w:r w:rsidRPr="007B62FF">
        <w:rPr>
          <w:rtl/>
        </w:rPr>
        <w:t xml:space="preserve"> وأخذه عنه</w:t>
      </w:r>
      <w:r w:rsidR="00527246">
        <w:rPr>
          <w:rtl/>
        </w:rPr>
        <w:t>،</w:t>
      </w:r>
      <w:r w:rsidRPr="007B62FF">
        <w:rPr>
          <w:rtl/>
        </w:rPr>
        <w:t xml:space="preserve"> وما يستظهر منه تشيّعه</w:t>
      </w:r>
      <w:r w:rsidR="00527246">
        <w:rPr>
          <w:rtl/>
        </w:rPr>
        <w:t>،</w:t>
      </w:r>
      <w:r w:rsidRPr="007B62FF">
        <w:rPr>
          <w:rtl/>
        </w:rPr>
        <w:t xml:space="preserve"> ووثاقته</w:t>
      </w:r>
      <w:r w:rsidR="00527246">
        <w:rPr>
          <w:rtl/>
        </w:rPr>
        <w:t>،</w:t>
      </w:r>
      <w:r w:rsidRPr="007B62FF">
        <w:rPr>
          <w:rtl/>
        </w:rPr>
        <w:t xml:space="preserve"> وبعد المراجعة إليه يظهر ما في رجال أبي علي </w:t>
      </w:r>
      <w:r w:rsidRPr="0017382C">
        <w:rPr>
          <w:rStyle w:val="libFootnotenumChar"/>
          <w:rtl/>
        </w:rPr>
        <w:t>(3)</w:t>
      </w:r>
      <w:r w:rsidRPr="007B62FF">
        <w:rPr>
          <w:rtl/>
        </w:rPr>
        <w:t xml:space="preserve"> من دعوى نصبه</w:t>
      </w:r>
      <w:r w:rsidR="00527246">
        <w:rPr>
          <w:rtl/>
        </w:rPr>
        <w:t>،</w:t>
      </w:r>
      <w:r w:rsidRPr="007B62FF">
        <w:rPr>
          <w:rtl/>
        </w:rPr>
        <w:t xml:space="preserve"> وعداوته</w:t>
      </w:r>
      <w:r w:rsidR="00527246">
        <w:rPr>
          <w:rtl/>
        </w:rPr>
        <w:t>،</w:t>
      </w:r>
      <w:r w:rsidRPr="007B62FF">
        <w:rPr>
          <w:rtl/>
        </w:rPr>
        <w:t xml:space="preserve"> مستنداً إلى ما في شرح ابن أبي الحديد </w:t>
      </w:r>
      <w:r w:rsidRPr="0017382C">
        <w:rPr>
          <w:rStyle w:val="libFootnotenumChar"/>
          <w:rtl/>
        </w:rPr>
        <w:t>(4)</w:t>
      </w:r>
      <w:r w:rsidR="00527246">
        <w:rPr>
          <w:rtl/>
        </w:rPr>
        <w:t>،</w:t>
      </w:r>
      <w:r w:rsidRPr="007B62FF">
        <w:rPr>
          <w:rtl/>
        </w:rPr>
        <w:t xml:space="preserve"> واعتراضه على أستاذه المدعى تشيّعه من وجوه الفساد.</w:t>
      </w:r>
    </w:p>
    <w:p w:rsidR="0017382C" w:rsidRDefault="0017382C" w:rsidP="00E10B1D">
      <w:pPr>
        <w:pStyle w:val="Heading3"/>
        <w:rPr>
          <w:rtl/>
        </w:rPr>
      </w:pPr>
      <w:bookmarkStart w:id="415" w:name="_Toc394921635"/>
      <w:r w:rsidRPr="004F14F2">
        <w:rPr>
          <w:rtl/>
        </w:rPr>
        <w:t>[2725] محمّد بن مسلم العَبْدِيّ</w:t>
      </w:r>
      <w:r w:rsidR="00527246">
        <w:rPr>
          <w:rtl/>
        </w:rPr>
        <w:t>:</w:t>
      </w:r>
      <w:bookmarkEnd w:id="415"/>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416" w:name="_Toc394921636"/>
      <w:r w:rsidRPr="004F14F2">
        <w:rPr>
          <w:rtl/>
        </w:rPr>
        <w:t>[2726] محمّد بن مسلم بن هرمز الطّائفيّ</w:t>
      </w:r>
      <w:r w:rsidR="00527246">
        <w:rPr>
          <w:rtl/>
        </w:rPr>
        <w:t>:</w:t>
      </w:r>
      <w:bookmarkEnd w:id="416"/>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417" w:name="_Toc394921637"/>
      <w:r w:rsidRPr="004F14F2">
        <w:rPr>
          <w:rtl/>
        </w:rPr>
        <w:t>[2727] محمّد بن ا</w:t>
      </w:r>
      <w:r w:rsidR="00E10B1D">
        <w:rPr>
          <w:rtl/>
        </w:rPr>
        <w:t>لمـُ</w:t>
      </w:r>
      <w:r w:rsidRPr="004F14F2">
        <w:rPr>
          <w:rtl/>
        </w:rPr>
        <w:t>شْمَعِلّ الهَجَرِيّ</w:t>
      </w:r>
      <w:r w:rsidR="00527246">
        <w:rPr>
          <w:rtl/>
        </w:rPr>
        <w:t>:</w:t>
      </w:r>
      <w:bookmarkEnd w:id="417"/>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299 / 316.</w:t>
      </w:r>
    </w:p>
    <w:p w:rsidR="0017382C" w:rsidRPr="007B62FF" w:rsidRDefault="0017382C" w:rsidP="0017382C">
      <w:pPr>
        <w:pStyle w:val="libFootnote0"/>
        <w:rPr>
          <w:rtl/>
        </w:rPr>
      </w:pPr>
      <w:r w:rsidRPr="007B62FF">
        <w:rPr>
          <w:rtl/>
        </w:rPr>
        <w:t>(2) تقدم في الجزء الرابع صحيفة</w:t>
      </w:r>
      <w:r w:rsidR="00527246">
        <w:rPr>
          <w:rtl/>
        </w:rPr>
        <w:t>:</w:t>
      </w:r>
      <w:r w:rsidRPr="007B62FF">
        <w:rPr>
          <w:rtl/>
        </w:rPr>
        <w:t xml:space="preserve"> 299</w:t>
      </w:r>
      <w:r w:rsidR="00527246">
        <w:rPr>
          <w:rtl/>
        </w:rPr>
        <w:t>،</w:t>
      </w:r>
      <w:r w:rsidRPr="007B62FF">
        <w:rPr>
          <w:rtl/>
        </w:rPr>
        <w:t xml:space="preserve"> الطريق رقم</w:t>
      </w:r>
      <w:r w:rsidR="00527246">
        <w:rPr>
          <w:rtl/>
        </w:rPr>
        <w:t>:</w:t>
      </w:r>
      <w:r w:rsidRPr="007B62FF">
        <w:rPr>
          <w:rtl/>
        </w:rPr>
        <w:t xml:space="preserve"> [124]</w:t>
      </w:r>
      <w:r>
        <w:rPr>
          <w:rtl/>
        </w:rPr>
        <w:t>.</w:t>
      </w:r>
    </w:p>
    <w:p w:rsidR="0017382C" w:rsidRPr="007B62FF" w:rsidRDefault="0017382C" w:rsidP="0017382C">
      <w:pPr>
        <w:pStyle w:val="libFootnote0"/>
        <w:rPr>
          <w:rtl/>
        </w:rPr>
      </w:pPr>
      <w:r w:rsidRPr="007B62FF">
        <w:rPr>
          <w:rtl/>
        </w:rPr>
        <w:t>(3) منتهى المقال</w:t>
      </w:r>
      <w:r w:rsidR="00527246">
        <w:rPr>
          <w:rtl/>
        </w:rPr>
        <w:t>:</w:t>
      </w:r>
      <w:r w:rsidRPr="007B62FF">
        <w:rPr>
          <w:rtl/>
        </w:rPr>
        <w:t xml:space="preserve"> 280.</w:t>
      </w:r>
    </w:p>
    <w:p w:rsidR="0017382C" w:rsidRPr="007B62FF" w:rsidRDefault="0017382C" w:rsidP="0017382C">
      <w:pPr>
        <w:pStyle w:val="libFootnote0"/>
        <w:rPr>
          <w:rtl/>
        </w:rPr>
      </w:pPr>
      <w:r w:rsidRPr="007B62FF">
        <w:rPr>
          <w:rtl/>
        </w:rPr>
        <w:t>(4) راجع شرح نهج البلاغة لابن أبي الحديد 4</w:t>
      </w:r>
      <w:r w:rsidR="00527246">
        <w:rPr>
          <w:rtl/>
        </w:rPr>
        <w:t>:</w:t>
      </w:r>
      <w:r w:rsidRPr="007B62FF">
        <w:rPr>
          <w:rtl/>
        </w:rPr>
        <w:t xml:space="preserve"> 16</w:t>
      </w:r>
      <w:r w:rsidR="00527246">
        <w:rPr>
          <w:rtl/>
        </w:rPr>
        <w:t>،</w:t>
      </w:r>
      <w:r w:rsidRPr="007B62FF">
        <w:rPr>
          <w:rtl/>
        </w:rPr>
        <w:t xml:space="preserve"> 102.</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300 / 318.</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300 / 319.</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302 / 349.</w:t>
      </w:r>
    </w:p>
    <w:p w:rsidR="0017382C" w:rsidRDefault="0017382C" w:rsidP="00C613E8">
      <w:pPr>
        <w:pStyle w:val="libNormal"/>
        <w:rPr>
          <w:rtl/>
        </w:rPr>
      </w:pPr>
      <w:r>
        <w:rPr>
          <w:rtl/>
        </w:rPr>
        <w:br w:type="page"/>
      </w:r>
    </w:p>
    <w:p w:rsidR="0017382C" w:rsidRDefault="0017382C" w:rsidP="00E10B1D">
      <w:pPr>
        <w:pStyle w:val="Heading3"/>
        <w:rPr>
          <w:rtl/>
        </w:rPr>
      </w:pPr>
      <w:bookmarkStart w:id="418" w:name="_Toc394921638"/>
      <w:r w:rsidRPr="004F14F2">
        <w:rPr>
          <w:rtl/>
        </w:rPr>
        <w:lastRenderedPageBreak/>
        <w:t>[2728] محمّد بن ا</w:t>
      </w:r>
      <w:r w:rsidR="00E10B1D">
        <w:rPr>
          <w:rtl/>
        </w:rPr>
        <w:t>لمـُ</w:t>
      </w:r>
      <w:r w:rsidRPr="004F14F2">
        <w:rPr>
          <w:rtl/>
        </w:rPr>
        <w:t>شْمَعِلّ الهَمْدَانِيّ</w:t>
      </w:r>
      <w:r w:rsidR="00527246">
        <w:rPr>
          <w:rtl/>
        </w:rPr>
        <w:t>:</w:t>
      </w:r>
      <w:bookmarkEnd w:id="418"/>
    </w:p>
    <w:p w:rsidR="0017382C" w:rsidRPr="007B62FF" w:rsidRDefault="0017382C" w:rsidP="0017382C">
      <w:pPr>
        <w:pStyle w:val="libNormal"/>
        <w:rPr>
          <w:rtl/>
        </w:rPr>
      </w:pPr>
      <w:r w:rsidRPr="007B62FF">
        <w:rPr>
          <w:rtl/>
        </w:rPr>
        <w:t>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419" w:name="_Toc394921639"/>
      <w:r w:rsidRPr="004F14F2">
        <w:rPr>
          <w:rtl/>
        </w:rPr>
        <w:t>[2729] محمّد بن مُضارب</w:t>
      </w:r>
      <w:r w:rsidR="00527246">
        <w:rPr>
          <w:rtl/>
        </w:rPr>
        <w:t>:</w:t>
      </w:r>
      <w:bookmarkEnd w:id="419"/>
    </w:p>
    <w:p w:rsidR="0017382C" w:rsidRPr="007B62FF" w:rsidRDefault="0017382C" w:rsidP="0017382C">
      <w:pPr>
        <w:pStyle w:val="libNormal"/>
        <w:rPr>
          <w:rtl/>
        </w:rPr>
      </w:pPr>
      <w:r w:rsidRPr="007B62FF">
        <w:rPr>
          <w:rtl/>
        </w:rPr>
        <w:t>كُوفِيّ</w:t>
      </w:r>
      <w:r w:rsidR="00527246">
        <w:rPr>
          <w:rtl/>
        </w:rPr>
        <w:t>،</w:t>
      </w:r>
      <w:r w:rsidRPr="007B62FF">
        <w:rPr>
          <w:rtl/>
        </w:rPr>
        <w:t xml:space="preserve"> وفي موضع يكنّى أبا المضارب</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r w:rsidRPr="007B62FF">
        <w:rPr>
          <w:rtl/>
        </w:rPr>
        <w:t xml:space="preserve"> عنه</w:t>
      </w:r>
      <w:r w:rsidR="00527246">
        <w:rPr>
          <w:rtl/>
        </w:rPr>
        <w:t>:</w:t>
      </w:r>
      <w:r w:rsidRPr="007B62FF">
        <w:rPr>
          <w:rtl/>
        </w:rPr>
        <w:t xml:space="preserve"> يونس بن عبد الرّحمن</w:t>
      </w:r>
      <w:r w:rsidR="00527246">
        <w:rPr>
          <w:rtl/>
        </w:rPr>
        <w:t>،</w:t>
      </w:r>
      <w:r w:rsidRPr="007B62FF">
        <w:rPr>
          <w:rtl/>
        </w:rPr>
        <w:t xml:space="preserve"> في الكافي</w:t>
      </w:r>
      <w:r w:rsidR="00527246">
        <w:rPr>
          <w:rtl/>
        </w:rPr>
        <w:t>،</w:t>
      </w:r>
      <w:r w:rsidRPr="007B62FF">
        <w:rPr>
          <w:rtl/>
        </w:rPr>
        <w:t xml:space="preserve"> في باب الرجل يقذف امرأته </w:t>
      </w:r>
      <w:r w:rsidRPr="0017382C">
        <w:rPr>
          <w:rStyle w:val="libFootnotenumChar"/>
          <w:rtl/>
        </w:rPr>
        <w:t>(3)</w:t>
      </w:r>
      <w:r w:rsidR="00527246">
        <w:rPr>
          <w:rtl/>
        </w:rPr>
        <w:t>،</w:t>
      </w:r>
      <w:r w:rsidRPr="007B62FF">
        <w:rPr>
          <w:rtl/>
        </w:rPr>
        <w:t xml:space="preserve"> وفي التهذيب</w:t>
      </w:r>
      <w:r w:rsidR="00527246">
        <w:rPr>
          <w:rtl/>
        </w:rPr>
        <w:t>،</w:t>
      </w:r>
      <w:r w:rsidRPr="007B62FF">
        <w:rPr>
          <w:rtl/>
        </w:rPr>
        <w:t xml:space="preserve"> في باب الحدّ في الفرية والسبّ </w:t>
      </w:r>
      <w:r w:rsidRPr="0017382C">
        <w:rPr>
          <w:rStyle w:val="libFootnotenumChar"/>
          <w:rtl/>
        </w:rPr>
        <w:t>(4)</w:t>
      </w:r>
      <w:r w:rsidR="00527246">
        <w:rPr>
          <w:rtl/>
        </w:rPr>
        <w:t>،</w:t>
      </w:r>
      <w:r w:rsidRPr="007B62FF">
        <w:rPr>
          <w:rtl/>
        </w:rPr>
        <w:t xml:space="preserve"> وأبان</w:t>
      </w:r>
      <w:r w:rsidR="00527246">
        <w:rPr>
          <w:rtl/>
        </w:rPr>
        <w:t>،</w:t>
      </w:r>
      <w:r w:rsidRPr="007B62FF">
        <w:rPr>
          <w:rtl/>
        </w:rPr>
        <w:t xml:space="preserve"> في الكافي</w:t>
      </w:r>
      <w:r w:rsidR="00527246">
        <w:rPr>
          <w:rtl/>
        </w:rPr>
        <w:t>،</w:t>
      </w:r>
      <w:r w:rsidRPr="007B62FF">
        <w:rPr>
          <w:rtl/>
        </w:rPr>
        <w:t xml:space="preserve"> في باب الرجل يقذف امرأته </w:t>
      </w:r>
      <w:r w:rsidRPr="0017382C">
        <w:rPr>
          <w:rStyle w:val="libFootnotenumChar"/>
          <w:rtl/>
        </w:rPr>
        <w:t>(5)</w:t>
      </w:r>
      <w:r w:rsidR="00527246">
        <w:rPr>
          <w:rtl/>
        </w:rPr>
        <w:t>،</w:t>
      </w:r>
      <w:r w:rsidRPr="007B62FF">
        <w:rPr>
          <w:rtl/>
        </w:rPr>
        <w:t xml:space="preserve"> وابن مسكان </w:t>
      </w:r>
      <w:r w:rsidRPr="0017382C">
        <w:rPr>
          <w:rStyle w:val="libFootnotenumChar"/>
          <w:rtl/>
        </w:rPr>
        <w:t>(6)</w:t>
      </w:r>
      <w:r w:rsidR="00527246">
        <w:rPr>
          <w:rtl/>
        </w:rPr>
        <w:t>،</w:t>
      </w:r>
      <w:r w:rsidRPr="007B62FF">
        <w:rPr>
          <w:rtl/>
        </w:rPr>
        <w:t xml:space="preserve"> وثعلبة بن ميمون </w:t>
      </w:r>
      <w:r w:rsidRPr="0017382C">
        <w:rPr>
          <w:rStyle w:val="libFootnotenumChar"/>
          <w:rtl/>
        </w:rPr>
        <w:t>(7)</w:t>
      </w:r>
      <w:r w:rsidR="00527246">
        <w:rPr>
          <w:rtl/>
        </w:rPr>
        <w:t>،</w:t>
      </w:r>
      <w:r w:rsidRPr="007B62FF">
        <w:rPr>
          <w:rtl/>
        </w:rPr>
        <w:t xml:space="preserve"> وهشام بن سالم </w:t>
      </w:r>
      <w:r w:rsidRPr="0017382C">
        <w:rPr>
          <w:rStyle w:val="libFootnotenumChar"/>
          <w:rtl/>
        </w:rPr>
        <w:t>(8)</w:t>
      </w:r>
      <w:r w:rsidR="00527246">
        <w:rPr>
          <w:rtl/>
        </w:rPr>
        <w:t>،</w:t>
      </w:r>
      <w:r w:rsidRPr="007B62FF">
        <w:rPr>
          <w:rtl/>
        </w:rPr>
        <w:t xml:space="preserve"> وأبو عبد الله البرقي </w:t>
      </w:r>
      <w:r w:rsidRPr="0017382C">
        <w:rPr>
          <w:rStyle w:val="libFootnotenumChar"/>
          <w:rtl/>
        </w:rPr>
        <w:t>(9)</w:t>
      </w:r>
      <w:r w:rsidR="00527246">
        <w:rPr>
          <w:rtl/>
        </w:rPr>
        <w:t>،</w:t>
      </w:r>
      <w:r w:rsidRPr="007B62FF">
        <w:rPr>
          <w:rtl/>
        </w:rPr>
        <w:t xml:space="preserve"> وصفوان</w:t>
      </w:r>
      <w:r w:rsidR="00527246">
        <w:rPr>
          <w:rtl/>
        </w:rPr>
        <w:t>،</w:t>
      </w:r>
      <w:r w:rsidRPr="007B62FF">
        <w:rPr>
          <w:rtl/>
        </w:rPr>
        <w:t xml:space="preserve"> في التهذيب</w:t>
      </w:r>
      <w:r w:rsidR="00527246">
        <w:rPr>
          <w:rtl/>
        </w:rPr>
        <w:t>،</w:t>
      </w:r>
      <w:r w:rsidRPr="007B62FF">
        <w:rPr>
          <w:rtl/>
        </w:rPr>
        <w:t xml:space="preserve"> في باب الزيادات في فقه النكاح </w:t>
      </w:r>
      <w:r w:rsidRPr="0017382C">
        <w:rPr>
          <w:rStyle w:val="libFootnotenumChar"/>
          <w:rtl/>
        </w:rPr>
        <w:t>(10)</w:t>
      </w:r>
      <w:r w:rsidR="00527246">
        <w:rPr>
          <w:rtl/>
        </w:rPr>
        <w:t>،</w:t>
      </w:r>
      <w:r w:rsidRPr="007B62FF">
        <w:rPr>
          <w:rtl/>
        </w:rPr>
        <w:t xml:space="preserve"> وفي باب الطلاق </w:t>
      </w:r>
      <w:r w:rsidRPr="0017382C">
        <w:rPr>
          <w:rStyle w:val="libFootnotenumChar"/>
          <w:rtl/>
        </w:rPr>
        <w:t>(11)</w:t>
      </w:r>
      <w:r>
        <w:rPr>
          <w:rtl/>
        </w:rPr>
        <w:t>.</w:t>
      </w:r>
    </w:p>
    <w:p w:rsidR="0017382C" w:rsidRDefault="0017382C" w:rsidP="00E10B1D">
      <w:pPr>
        <w:pStyle w:val="Heading3"/>
        <w:rPr>
          <w:rtl/>
        </w:rPr>
      </w:pPr>
      <w:bookmarkStart w:id="420" w:name="_Toc394921640"/>
      <w:r w:rsidRPr="004F14F2">
        <w:rPr>
          <w:rtl/>
        </w:rPr>
        <w:t>[2730] محمّد بن مُطَرِّف</w:t>
      </w:r>
      <w:r w:rsidR="00527246">
        <w:rPr>
          <w:rtl/>
        </w:rPr>
        <w:t>:</w:t>
      </w:r>
      <w:bookmarkEnd w:id="420"/>
    </w:p>
    <w:p w:rsidR="0017382C" w:rsidRPr="007B62FF" w:rsidRDefault="0017382C" w:rsidP="0017382C">
      <w:pPr>
        <w:pStyle w:val="libNormal"/>
        <w:rPr>
          <w:rtl/>
        </w:rPr>
      </w:pPr>
      <w:r w:rsidRPr="007B62FF">
        <w:rPr>
          <w:rtl/>
        </w:rPr>
        <w:t>أبو غَسّان</w:t>
      </w:r>
      <w:r w:rsidR="00527246">
        <w:rPr>
          <w:rtl/>
        </w:rPr>
        <w:t>،</w:t>
      </w:r>
      <w:r w:rsidRPr="007B62FF">
        <w:rPr>
          <w:rtl/>
        </w:rPr>
        <w:t xml:space="preserve"> المدني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(12)</w:t>
      </w:r>
      <w:r>
        <w:rPr>
          <w:rtl/>
        </w:rPr>
        <w:t>.</w:t>
      </w:r>
    </w:p>
    <w:p w:rsidR="0017382C" w:rsidRDefault="0017382C" w:rsidP="00E10B1D">
      <w:pPr>
        <w:pStyle w:val="Heading3"/>
        <w:rPr>
          <w:rtl/>
        </w:rPr>
      </w:pPr>
      <w:bookmarkStart w:id="421" w:name="_Toc394921641"/>
      <w:r w:rsidRPr="004F14F2">
        <w:rPr>
          <w:rtl/>
        </w:rPr>
        <w:t>[2731] محمّد بن مُعاذ بن عِمْران الرِّبْعِيّ</w:t>
      </w:r>
      <w:r w:rsidR="00527246">
        <w:rPr>
          <w:rtl/>
        </w:rPr>
        <w:t>:</w:t>
      </w:r>
      <w:bookmarkEnd w:id="421"/>
    </w:p>
    <w:p w:rsidR="0017382C" w:rsidRPr="007B62FF" w:rsidRDefault="0017382C" w:rsidP="0017382C">
      <w:pPr>
        <w:pStyle w:val="libNormal"/>
        <w:rPr>
          <w:rtl/>
        </w:rPr>
      </w:pPr>
      <w:r w:rsidRPr="007B62FF">
        <w:rPr>
          <w:rtl/>
        </w:rPr>
        <w:t>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(13)</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301 / 329.</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300 / 322</w:t>
      </w:r>
      <w:r w:rsidR="00527246">
        <w:rPr>
          <w:rtl/>
        </w:rPr>
        <w:t>،</w:t>
      </w:r>
      <w:r w:rsidRPr="007B62FF">
        <w:rPr>
          <w:rtl/>
        </w:rPr>
        <w:t xml:space="preserve"> 322 / 683</w:t>
      </w:r>
      <w:r w:rsidR="00527246">
        <w:rPr>
          <w:rtl/>
        </w:rPr>
        <w:t>،</w:t>
      </w:r>
      <w:r w:rsidRPr="007B62FF">
        <w:rPr>
          <w:rtl/>
        </w:rPr>
        <w:t xml:space="preserve"> ورجال البرقي</w:t>
      </w:r>
      <w:r w:rsidR="00527246">
        <w:rPr>
          <w:rtl/>
        </w:rPr>
        <w:t>:</w:t>
      </w:r>
      <w:r w:rsidRPr="007B62FF">
        <w:rPr>
          <w:rtl/>
        </w:rPr>
        <w:t xml:space="preserve"> 21.</w:t>
      </w:r>
    </w:p>
    <w:p w:rsidR="0017382C" w:rsidRPr="007B62FF" w:rsidRDefault="0017382C" w:rsidP="0017382C">
      <w:pPr>
        <w:pStyle w:val="libFootnote0"/>
        <w:rPr>
          <w:rtl/>
        </w:rPr>
      </w:pPr>
      <w:r w:rsidRPr="007B62FF">
        <w:rPr>
          <w:rtl/>
        </w:rPr>
        <w:t>(3) الكافي 7</w:t>
      </w:r>
      <w:r w:rsidR="00527246">
        <w:rPr>
          <w:rtl/>
        </w:rPr>
        <w:t>:</w:t>
      </w:r>
      <w:r w:rsidRPr="007B62FF">
        <w:rPr>
          <w:rtl/>
        </w:rPr>
        <w:t xml:space="preserve"> 311 / 3.</w:t>
      </w:r>
    </w:p>
    <w:p w:rsidR="0017382C" w:rsidRPr="007B62FF" w:rsidRDefault="0017382C" w:rsidP="0017382C">
      <w:pPr>
        <w:pStyle w:val="libFootnote0"/>
        <w:rPr>
          <w:rtl/>
        </w:rPr>
      </w:pPr>
      <w:r w:rsidRPr="007B62FF">
        <w:rPr>
          <w:rtl/>
        </w:rPr>
        <w:t>(4) تهذيب الأحكام 10</w:t>
      </w:r>
      <w:r w:rsidR="00527246">
        <w:rPr>
          <w:rtl/>
        </w:rPr>
        <w:t>:</w:t>
      </w:r>
      <w:r w:rsidRPr="007B62FF">
        <w:rPr>
          <w:rtl/>
        </w:rPr>
        <w:t xml:space="preserve"> 76 / 292.</w:t>
      </w:r>
    </w:p>
    <w:p w:rsidR="0017382C" w:rsidRPr="007B62FF" w:rsidRDefault="0017382C" w:rsidP="0017382C">
      <w:pPr>
        <w:pStyle w:val="libFootnote0"/>
        <w:rPr>
          <w:rtl/>
        </w:rPr>
      </w:pPr>
      <w:r w:rsidRPr="007B62FF">
        <w:rPr>
          <w:rtl/>
        </w:rPr>
        <w:t>(5) الكافي 7</w:t>
      </w:r>
      <w:r w:rsidR="00527246">
        <w:rPr>
          <w:rtl/>
        </w:rPr>
        <w:t>:</w:t>
      </w:r>
      <w:r w:rsidRPr="007B62FF">
        <w:rPr>
          <w:rtl/>
        </w:rPr>
        <w:t xml:space="preserve"> 213 / 14.</w:t>
      </w:r>
    </w:p>
    <w:p w:rsidR="0017382C" w:rsidRPr="007B62FF" w:rsidRDefault="0017382C" w:rsidP="0017382C">
      <w:pPr>
        <w:pStyle w:val="libFootnote0"/>
        <w:rPr>
          <w:rtl/>
        </w:rPr>
      </w:pPr>
      <w:r w:rsidRPr="007B62FF">
        <w:rPr>
          <w:rtl/>
        </w:rPr>
        <w:t>(6) تهذيب الأحكام 2</w:t>
      </w:r>
      <w:r w:rsidR="00527246">
        <w:rPr>
          <w:rtl/>
        </w:rPr>
        <w:t>:</w:t>
      </w:r>
      <w:r w:rsidRPr="007B62FF">
        <w:rPr>
          <w:rtl/>
        </w:rPr>
        <w:t xml:space="preserve"> 309 / 1252.</w:t>
      </w:r>
    </w:p>
    <w:p w:rsidR="0017382C" w:rsidRPr="007B62FF" w:rsidRDefault="0017382C" w:rsidP="0017382C">
      <w:pPr>
        <w:pStyle w:val="libFootnote0"/>
        <w:rPr>
          <w:rtl/>
        </w:rPr>
      </w:pPr>
      <w:r w:rsidRPr="007B62FF">
        <w:rPr>
          <w:rtl/>
        </w:rPr>
        <w:t>(7) تهذيب الأحكام 3</w:t>
      </w:r>
      <w:r w:rsidR="00527246">
        <w:rPr>
          <w:rtl/>
        </w:rPr>
        <w:t>:</w:t>
      </w:r>
      <w:r w:rsidRPr="007B62FF">
        <w:rPr>
          <w:rtl/>
        </w:rPr>
        <w:t xml:space="preserve"> 260 / 731.</w:t>
      </w:r>
    </w:p>
    <w:p w:rsidR="0017382C" w:rsidRPr="007B62FF" w:rsidRDefault="0017382C" w:rsidP="0017382C">
      <w:pPr>
        <w:pStyle w:val="libFootnote0"/>
        <w:rPr>
          <w:rtl/>
        </w:rPr>
      </w:pPr>
      <w:r w:rsidRPr="007B62FF">
        <w:rPr>
          <w:rtl/>
        </w:rPr>
        <w:t>(8) الكافي 5</w:t>
      </w:r>
      <w:r w:rsidR="00527246">
        <w:rPr>
          <w:rtl/>
        </w:rPr>
        <w:t>:</w:t>
      </w:r>
      <w:r w:rsidRPr="007B62FF">
        <w:rPr>
          <w:rtl/>
        </w:rPr>
        <w:t xml:space="preserve"> 470 / 14.</w:t>
      </w:r>
    </w:p>
    <w:p w:rsidR="0017382C" w:rsidRPr="007B62FF" w:rsidRDefault="0017382C" w:rsidP="0017382C">
      <w:pPr>
        <w:pStyle w:val="libFootnote0"/>
        <w:rPr>
          <w:rtl/>
        </w:rPr>
      </w:pPr>
      <w:r w:rsidRPr="007B62FF">
        <w:rPr>
          <w:rtl/>
        </w:rPr>
        <w:t>(9) الاستبصار 1</w:t>
      </w:r>
      <w:r w:rsidR="00527246">
        <w:rPr>
          <w:rtl/>
        </w:rPr>
        <w:t>:</w:t>
      </w:r>
      <w:r w:rsidRPr="007B62FF">
        <w:rPr>
          <w:rtl/>
        </w:rPr>
        <w:t xml:space="preserve"> 326 / 1220.</w:t>
      </w:r>
    </w:p>
    <w:p w:rsidR="0017382C" w:rsidRPr="007B62FF" w:rsidRDefault="0017382C" w:rsidP="0017382C">
      <w:pPr>
        <w:pStyle w:val="libFootnote0"/>
        <w:rPr>
          <w:rtl/>
        </w:rPr>
      </w:pPr>
      <w:r w:rsidRPr="007B62FF">
        <w:rPr>
          <w:rtl/>
        </w:rPr>
        <w:t>(10) تهذيب الأحكام 7</w:t>
      </w:r>
      <w:r w:rsidR="00527246">
        <w:rPr>
          <w:rtl/>
        </w:rPr>
        <w:t>:</w:t>
      </w:r>
      <w:r w:rsidRPr="007B62FF">
        <w:rPr>
          <w:rtl/>
        </w:rPr>
        <w:t xml:space="preserve"> 475 / 1909.</w:t>
      </w:r>
    </w:p>
    <w:p w:rsidR="0017382C" w:rsidRPr="007B62FF" w:rsidRDefault="0017382C" w:rsidP="0017382C">
      <w:pPr>
        <w:pStyle w:val="libFootnote0"/>
        <w:rPr>
          <w:rtl/>
        </w:rPr>
      </w:pPr>
      <w:r w:rsidRPr="007B62FF">
        <w:rPr>
          <w:rtl/>
        </w:rPr>
        <w:t>(11) تهذيب الأحكام 8</w:t>
      </w:r>
      <w:r w:rsidR="00527246">
        <w:rPr>
          <w:rtl/>
        </w:rPr>
        <w:t>:</w:t>
      </w:r>
      <w:r w:rsidRPr="007B62FF">
        <w:rPr>
          <w:rtl/>
        </w:rPr>
        <w:t xml:space="preserve"> 34 / 104.</w:t>
      </w:r>
    </w:p>
    <w:p w:rsidR="0017382C" w:rsidRPr="007B62FF" w:rsidRDefault="0017382C" w:rsidP="0017382C">
      <w:pPr>
        <w:pStyle w:val="libFootnote0"/>
        <w:rPr>
          <w:rtl/>
        </w:rPr>
      </w:pPr>
      <w:r w:rsidRPr="007B62FF">
        <w:rPr>
          <w:rtl/>
        </w:rPr>
        <w:t>(12) رجال الشيخ</w:t>
      </w:r>
      <w:r w:rsidR="00527246">
        <w:rPr>
          <w:rtl/>
        </w:rPr>
        <w:t>:</w:t>
      </w:r>
      <w:r w:rsidRPr="007B62FF">
        <w:rPr>
          <w:rtl/>
        </w:rPr>
        <w:t xml:space="preserve"> 302 / 346.</w:t>
      </w:r>
    </w:p>
    <w:p w:rsidR="0017382C" w:rsidRPr="007B62FF" w:rsidRDefault="0017382C" w:rsidP="0017382C">
      <w:pPr>
        <w:pStyle w:val="libFootnote0"/>
        <w:rPr>
          <w:rtl/>
        </w:rPr>
      </w:pPr>
      <w:r w:rsidRPr="007B62FF">
        <w:rPr>
          <w:rtl/>
        </w:rPr>
        <w:t>(13) رجال الشيخ</w:t>
      </w:r>
      <w:r w:rsidR="00527246">
        <w:rPr>
          <w:rtl/>
        </w:rPr>
        <w:t>:</w:t>
      </w:r>
      <w:r w:rsidRPr="007B62FF">
        <w:rPr>
          <w:rtl/>
        </w:rPr>
        <w:t xml:space="preserve"> 302 / 347.</w:t>
      </w:r>
    </w:p>
    <w:p w:rsidR="0017382C" w:rsidRDefault="0017382C" w:rsidP="00C613E8">
      <w:pPr>
        <w:pStyle w:val="libNormal"/>
        <w:rPr>
          <w:rtl/>
        </w:rPr>
      </w:pPr>
      <w:r>
        <w:rPr>
          <w:rtl/>
        </w:rPr>
        <w:br w:type="page"/>
      </w:r>
    </w:p>
    <w:p w:rsidR="0017382C" w:rsidRDefault="0017382C" w:rsidP="00E10B1D">
      <w:pPr>
        <w:pStyle w:val="Heading3"/>
        <w:rPr>
          <w:rtl/>
        </w:rPr>
      </w:pPr>
      <w:bookmarkStart w:id="422" w:name="_Toc394921642"/>
      <w:r w:rsidRPr="004F14F2">
        <w:rPr>
          <w:rtl/>
        </w:rPr>
        <w:lastRenderedPageBreak/>
        <w:t>[2732] محمّد بن معاوية بن حكيم</w:t>
      </w:r>
      <w:r w:rsidR="00527246">
        <w:rPr>
          <w:rtl/>
        </w:rPr>
        <w:t>:</w:t>
      </w:r>
      <w:bookmarkEnd w:id="422"/>
    </w:p>
    <w:p w:rsidR="0017382C" w:rsidRPr="007B62FF" w:rsidRDefault="0017382C" w:rsidP="0017382C">
      <w:pPr>
        <w:pStyle w:val="libNormal"/>
        <w:rPr>
          <w:rtl/>
        </w:rPr>
      </w:pPr>
      <w:r w:rsidRPr="007B62FF">
        <w:rPr>
          <w:rtl/>
        </w:rPr>
        <w:t xml:space="preserve">في التعليقة في آخر الكتاب ما يشير إلى كونه من رؤساء الشيعة </w:t>
      </w:r>
      <w:r w:rsidRPr="0017382C">
        <w:rPr>
          <w:rStyle w:val="libFootnotenumChar"/>
          <w:rtl/>
        </w:rPr>
        <w:t>(1)</w:t>
      </w:r>
      <w:r>
        <w:rPr>
          <w:rtl/>
        </w:rPr>
        <w:t>.</w:t>
      </w:r>
    </w:p>
    <w:p w:rsidR="0017382C" w:rsidRDefault="0017382C" w:rsidP="00E10B1D">
      <w:pPr>
        <w:pStyle w:val="Heading3"/>
        <w:rPr>
          <w:rtl/>
        </w:rPr>
      </w:pPr>
      <w:bookmarkStart w:id="423" w:name="_Toc394921643"/>
      <w:r w:rsidRPr="004F14F2">
        <w:rPr>
          <w:rtl/>
        </w:rPr>
        <w:t>[2733] محمّد بن المنذر بن الزُّبير بن العَوّام</w:t>
      </w:r>
      <w:r w:rsidR="00527246">
        <w:rPr>
          <w:rtl/>
        </w:rPr>
        <w:t>:</w:t>
      </w:r>
      <w:bookmarkEnd w:id="423"/>
    </w:p>
    <w:p w:rsidR="0017382C" w:rsidRPr="007B62FF" w:rsidRDefault="0017382C" w:rsidP="0017382C">
      <w:pPr>
        <w:pStyle w:val="libNormal"/>
        <w:rPr>
          <w:rtl/>
        </w:rPr>
      </w:pPr>
      <w:r w:rsidRPr="007B62FF">
        <w:rPr>
          <w:rtl/>
        </w:rPr>
        <w:t>القُرَشِيّ</w:t>
      </w:r>
      <w:r w:rsidR="00527246">
        <w:rPr>
          <w:rtl/>
        </w:rPr>
        <w:t>،</w:t>
      </w:r>
      <w:r w:rsidRPr="007B62FF">
        <w:rPr>
          <w:rtl/>
        </w:rPr>
        <w:t xml:space="preserve"> ا</w:t>
      </w:r>
      <w:r w:rsidR="00E10B1D">
        <w:rPr>
          <w:rtl/>
        </w:rPr>
        <w:t>لمـَ</w:t>
      </w:r>
      <w:r w:rsidRPr="007B62FF">
        <w:rPr>
          <w:rtl/>
        </w:rPr>
        <w:t>دَنِيّ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424" w:name="_Toc394921644"/>
      <w:r w:rsidRPr="004F14F2">
        <w:rPr>
          <w:rtl/>
        </w:rPr>
        <w:t>[2734] محمّد بن منصور الجُرْجاني</w:t>
      </w:r>
      <w:r w:rsidR="00527246">
        <w:rPr>
          <w:rtl/>
        </w:rPr>
        <w:t>:</w:t>
      </w:r>
      <w:bookmarkEnd w:id="424"/>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425" w:name="_Toc394921645"/>
      <w:r w:rsidRPr="004F14F2">
        <w:rPr>
          <w:rtl/>
        </w:rPr>
        <w:t>[2735] محمّد بن منصور الصيْقل</w:t>
      </w:r>
      <w:r w:rsidR="00527246">
        <w:rPr>
          <w:rtl/>
        </w:rPr>
        <w:t>:</w:t>
      </w:r>
      <w:bookmarkEnd w:id="425"/>
    </w:p>
    <w:p w:rsidR="0017382C" w:rsidRPr="007B62FF" w:rsidRDefault="0017382C" w:rsidP="0017382C">
      <w:pPr>
        <w:pStyle w:val="libNormal"/>
        <w:rPr>
          <w:rtl/>
        </w:rPr>
      </w:pPr>
      <w:r w:rsidRPr="007B62FF">
        <w:rPr>
          <w:rtl/>
        </w:rPr>
        <w:t>عنه</w:t>
      </w:r>
      <w:r w:rsidR="00527246">
        <w:rPr>
          <w:rtl/>
        </w:rPr>
        <w:t>:</w:t>
      </w:r>
      <w:r w:rsidRPr="007B62FF">
        <w:rPr>
          <w:rtl/>
        </w:rPr>
        <w:t xml:space="preserve"> علي بن الحكم </w:t>
      </w:r>
      <w:r w:rsidRPr="0017382C">
        <w:rPr>
          <w:rStyle w:val="libFootnotenumChar"/>
          <w:rtl/>
        </w:rPr>
        <w:t>(4)</w:t>
      </w:r>
      <w:r w:rsidR="00527246">
        <w:rPr>
          <w:rtl/>
        </w:rPr>
        <w:t>،</w:t>
      </w:r>
      <w:r w:rsidRPr="007B62FF">
        <w:rPr>
          <w:rtl/>
        </w:rPr>
        <w:t xml:space="preserve"> وسهل بن زياد </w:t>
      </w:r>
      <w:r w:rsidRPr="0017382C">
        <w:rPr>
          <w:rStyle w:val="libFootnotenumChar"/>
          <w:rtl/>
        </w:rPr>
        <w:t>(5)</w:t>
      </w:r>
      <w:r>
        <w:rPr>
          <w:rtl/>
        </w:rPr>
        <w:t>.</w:t>
      </w:r>
    </w:p>
    <w:p w:rsidR="0017382C" w:rsidRDefault="0017382C" w:rsidP="00E10B1D">
      <w:pPr>
        <w:pStyle w:val="Heading3"/>
        <w:rPr>
          <w:rtl/>
        </w:rPr>
      </w:pPr>
      <w:bookmarkStart w:id="426" w:name="_Toc394921646"/>
      <w:r>
        <w:rPr>
          <w:rtl/>
        </w:rPr>
        <w:t>[</w:t>
      </w:r>
      <w:r w:rsidRPr="004F14F2">
        <w:rPr>
          <w:rtl/>
        </w:rPr>
        <w:t>2736</w:t>
      </w:r>
      <w:r>
        <w:rPr>
          <w:rFonts w:hint="cs"/>
          <w:rtl/>
        </w:rPr>
        <w:t xml:space="preserve">] </w:t>
      </w:r>
      <w:r w:rsidRPr="004F14F2">
        <w:rPr>
          <w:rtl/>
        </w:rPr>
        <w:t>محمّد بن منصور بن عامر الطّائِيّ</w:t>
      </w:r>
      <w:r w:rsidR="00527246">
        <w:rPr>
          <w:rtl/>
        </w:rPr>
        <w:t>:</w:t>
      </w:r>
      <w:bookmarkEnd w:id="426"/>
    </w:p>
    <w:p w:rsidR="0017382C" w:rsidRPr="007B62FF" w:rsidRDefault="0017382C" w:rsidP="0017382C">
      <w:pPr>
        <w:pStyle w:val="libNormal"/>
        <w:rPr>
          <w:rtl/>
        </w:rPr>
      </w:pPr>
      <w:r w:rsidRPr="007B62FF">
        <w:rPr>
          <w:rtl/>
        </w:rPr>
        <w:t>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427" w:name="_Toc394921647"/>
      <w:r w:rsidRPr="004F14F2">
        <w:rPr>
          <w:rtl/>
        </w:rPr>
        <w:t>[2737] محمّد بن موسى الطّائِيّ</w:t>
      </w:r>
      <w:r w:rsidR="00527246">
        <w:rPr>
          <w:rtl/>
        </w:rPr>
        <w:t>:</w:t>
      </w:r>
      <w:bookmarkEnd w:id="427"/>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428" w:name="_Toc394921648"/>
      <w:r w:rsidRPr="004F14F2">
        <w:rPr>
          <w:rtl/>
        </w:rPr>
        <w:t>[2738] محمّد بن موسى الكِنْدِيّ</w:t>
      </w:r>
      <w:r w:rsidR="00527246">
        <w:rPr>
          <w:rtl/>
        </w:rPr>
        <w:t>:</w:t>
      </w:r>
      <w:bookmarkEnd w:id="428"/>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تعليقة الوحيد على منهج المقال</w:t>
      </w:r>
      <w:r w:rsidR="00527246">
        <w:rPr>
          <w:rtl/>
        </w:rPr>
        <w:t>:</w:t>
      </w:r>
      <w:r w:rsidRPr="007B62FF">
        <w:rPr>
          <w:rtl/>
        </w:rPr>
        <w:t xml:space="preserve"> 323.</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301 / 341.</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300 / 325.</w:t>
      </w:r>
    </w:p>
    <w:p w:rsidR="0017382C" w:rsidRPr="007B62FF" w:rsidRDefault="0017382C" w:rsidP="0017382C">
      <w:pPr>
        <w:pStyle w:val="libFootnote0"/>
        <w:rPr>
          <w:rtl/>
        </w:rPr>
      </w:pPr>
      <w:r w:rsidRPr="007B62FF">
        <w:rPr>
          <w:rtl/>
        </w:rPr>
        <w:t>(4) الفقيه 3</w:t>
      </w:r>
      <w:r w:rsidR="00527246">
        <w:rPr>
          <w:rtl/>
        </w:rPr>
        <w:t>:</w:t>
      </w:r>
      <w:r w:rsidRPr="007B62FF">
        <w:rPr>
          <w:rtl/>
        </w:rPr>
        <w:t xml:space="preserve"> 331 / 1601.</w:t>
      </w:r>
    </w:p>
    <w:p w:rsidR="0017382C" w:rsidRPr="007B62FF" w:rsidRDefault="0017382C" w:rsidP="0017382C">
      <w:pPr>
        <w:pStyle w:val="libFootnote0"/>
        <w:rPr>
          <w:rtl/>
        </w:rPr>
      </w:pPr>
      <w:r w:rsidRPr="007B62FF">
        <w:rPr>
          <w:rtl/>
        </w:rPr>
        <w:t>(5) أُصول الكافي 1</w:t>
      </w:r>
      <w:r w:rsidR="00527246">
        <w:rPr>
          <w:rtl/>
        </w:rPr>
        <w:t>:</w:t>
      </w:r>
      <w:r w:rsidRPr="007B62FF">
        <w:rPr>
          <w:rtl/>
        </w:rPr>
        <w:t xml:space="preserve"> 302 / 6 وفيه</w:t>
      </w:r>
      <w:r w:rsidR="00527246">
        <w:rPr>
          <w:rtl/>
        </w:rPr>
        <w:t>:</w:t>
      </w:r>
      <w:r w:rsidRPr="007B62FF">
        <w:rPr>
          <w:rtl/>
        </w:rPr>
        <w:t xml:space="preserve"> رواية سهل بن زياد عنه بواسطة محمد بن سنان.</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301 / 330.</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299 / 314.</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299 / 312.</w:t>
      </w:r>
    </w:p>
    <w:p w:rsidR="0017382C" w:rsidRDefault="0017382C" w:rsidP="00C613E8">
      <w:pPr>
        <w:pStyle w:val="libNormal"/>
        <w:rPr>
          <w:rtl/>
        </w:rPr>
      </w:pPr>
      <w:r>
        <w:rPr>
          <w:rtl/>
        </w:rPr>
        <w:br w:type="page"/>
      </w:r>
    </w:p>
    <w:p w:rsidR="0017382C" w:rsidRDefault="0017382C" w:rsidP="00E10B1D">
      <w:pPr>
        <w:pStyle w:val="Heading3"/>
        <w:rPr>
          <w:rtl/>
        </w:rPr>
      </w:pPr>
      <w:bookmarkStart w:id="429" w:name="_Toc394921649"/>
      <w:r w:rsidRPr="004F14F2">
        <w:rPr>
          <w:rtl/>
        </w:rPr>
        <w:lastRenderedPageBreak/>
        <w:t>[2739] محمّد بن موسى اللَّيْثِيّ</w:t>
      </w:r>
      <w:r w:rsidR="00527246">
        <w:rPr>
          <w:rtl/>
        </w:rPr>
        <w:t>:</w:t>
      </w:r>
      <w:bookmarkEnd w:id="429"/>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430" w:name="_Toc394921650"/>
      <w:r w:rsidRPr="004F14F2">
        <w:rPr>
          <w:rtl/>
        </w:rPr>
        <w:t>[2740] محمّد بن موسى ا</w:t>
      </w:r>
      <w:r w:rsidR="00E10B1D">
        <w:rPr>
          <w:rtl/>
        </w:rPr>
        <w:t>لمـَ</w:t>
      </w:r>
      <w:r w:rsidRPr="004F14F2">
        <w:rPr>
          <w:rtl/>
        </w:rPr>
        <w:t>دَنِيّ</w:t>
      </w:r>
      <w:r w:rsidR="00527246">
        <w:rPr>
          <w:rtl/>
        </w:rPr>
        <w:t>:</w:t>
      </w:r>
      <w:bookmarkEnd w:id="430"/>
    </w:p>
    <w:p w:rsidR="0017382C" w:rsidRPr="007B62FF" w:rsidRDefault="0017382C" w:rsidP="0017382C">
      <w:pPr>
        <w:pStyle w:val="libNormal"/>
        <w:rPr>
          <w:rtl/>
        </w:rPr>
      </w:pPr>
      <w:r w:rsidRPr="007B62FF">
        <w:rPr>
          <w:rtl/>
        </w:rPr>
        <w:t xml:space="preserve">مولى القطريين </w:t>
      </w:r>
      <w:r w:rsidRPr="0017382C">
        <w:rPr>
          <w:rStyle w:val="libFootnotenumChar"/>
          <w:rtl/>
        </w:rPr>
        <w:t>(2)</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431" w:name="_Toc394921651"/>
      <w:r w:rsidRPr="004F14F2">
        <w:rPr>
          <w:rtl/>
        </w:rPr>
        <w:t>[2741] محمّد مولى رُواس</w:t>
      </w:r>
      <w:r w:rsidR="00527246">
        <w:rPr>
          <w:rtl/>
        </w:rPr>
        <w:t>:</w:t>
      </w:r>
      <w:bookmarkEnd w:id="431"/>
    </w:p>
    <w:p w:rsidR="0017382C" w:rsidRPr="007B62FF" w:rsidRDefault="0017382C" w:rsidP="0017382C">
      <w:pPr>
        <w:pStyle w:val="libNormal"/>
        <w:rPr>
          <w:rtl/>
        </w:rPr>
      </w:pPr>
      <w:r w:rsidRPr="007B62FF">
        <w:rPr>
          <w:rtl/>
        </w:rPr>
        <w:t>كُوفِيّ</w:t>
      </w:r>
      <w:r w:rsidR="00527246">
        <w:rPr>
          <w:rtl/>
        </w:rPr>
        <w:t>،</w:t>
      </w:r>
      <w:r w:rsidRPr="007B62FF">
        <w:rPr>
          <w:rtl/>
        </w:rPr>
        <w:t xml:space="preserve"> روى عنه</w:t>
      </w:r>
      <w:r w:rsidR="00527246">
        <w:rPr>
          <w:rtl/>
        </w:rPr>
        <w:t>:</w:t>
      </w:r>
      <w:r w:rsidRPr="007B62FF">
        <w:rPr>
          <w:rtl/>
        </w:rPr>
        <w:t xml:space="preserve"> إسحاق بن يزيد</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432" w:name="_Toc394921652"/>
      <w:r w:rsidRPr="004F14F2">
        <w:rPr>
          <w:rtl/>
        </w:rPr>
        <w:t>[2742] محمّد مولى بني زُهْرة</w:t>
      </w:r>
      <w:r w:rsidR="00527246">
        <w:rPr>
          <w:rtl/>
        </w:rPr>
        <w:t>:</w:t>
      </w:r>
      <w:bookmarkEnd w:id="432"/>
    </w:p>
    <w:p w:rsidR="0017382C" w:rsidRPr="007B62FF" w:rsidRDefault="0017382C" w:rsidP="0017382C">
      <w:pPr>
        <w:pStyle w:val="libNormal"/>
        <w:rPr>
          <w:rtl/>
        </w:rPr>
      </w:pPr>
      <w:r w:rsidRPr="007B62FF">
        <w:rPr>
          <w:rtl/>
        </w:rPr>
        <w:t>كُوفِيّ</w:t>
      </w:r>
      <w:r w:rsidR="00527246">
        <w:rPr>
          <w:rtl/>
        </w:rPr>
        <w:t>،</w:t>
      </w:r>
      <w:r w:rsidRPr="007B62FF">
        <w:rPr>
          <w:rtl/>
        </w:rPr>
        <w:t xml:space="preserve"> روى عنه</w:t>
      </w:r>
      <w:r w:rsidR="00527246">
        <w:rPr>
          <w:rtl/>
        </w:rPr>
        <w:t>:</w:t>
      </w:r>
      <w:r w:rsidRPr="007B62FF">
        <w:rPr>
          <w:rtl/>
        </w:rPr>
        <w:t xml:space="preserve"> عبد الله بن المغيرة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433" w:name="_Toc394921653"/>
      <w:r w:rsidRPr="004F14F2">
        <w:rPr>
          <w:rtl/>
        </w:rPr>
        <w:t>[2743] محمّد بن مَيْسِر بن عبد الله</w:t>
      </w:r>
      <w:r w:rsidR="00527246">
        <w:rPr>
          <w:rtl/>
        </w:rPr>
        <w:t>:</w:t>
      </w:r>
      <w:bookmarkEnd w:id="433"/>
    </w:p>
    <w:p w:rsidR="0017382C" w:rsidRPr="007B62FF" w:rsidRDefault="0017382C" w:rsidP="0017382C">
      <w:pPr>
        <w:pStyle w:val="libNormal"/>
        <w:rPr>
          <w:rtl/>
        </w:rPr>
      </w:pPr>
      <w:r w:rsidRPr="007B62FF">
        <w:rPr>
          <w:rtl/>
        </w:rPr>
        <w:t>مولى</w:t>
      </w:r>
      <w:r w:rsidR="00527246">
        <w:rPr>
          <w:rtl/>
        </w:rPr>
        <w:t>،</w:t>
      </w:r>
      <w:r w:rsidRPr="007B62FF">
        <w:rPr>
          <w:rtl/>
        </w:rPr>
        <w:t xml:space="preserve"> وأخوه علي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r w:rsidRPr="007B62FF">
        <w:rPr>
          <w:rtl/>
        </w:rPr>
        <w:t xml:space="preserve"> عنه</w:t>
      </w:r>
      <w:r w:rsidR="00527246">
        <w:rPr>
          <w:rtl/>
        </w:rPr>
        <w:t>:</w:t>
      </w:r>
      <w:r w:rsidRPr="007B62FF">
        <w:rPr>
          <w:rtl/>
        </w:rPr>
        <w:t xml:space="preserve"> ابن مسكان </w:t>
      </w:r>
      <w:r w:rsidRPr="0017382C">
        <w:rPr>
          <w:rStyle w:val="libFootnotenumChar"/>
          <w:rtl/>
        </w:rPr>
        <w:t>(7)</w:t>
      </w:r>
      <w:r>
        <w:rPr>
          <w:rtl/>
        </w:rPr>
        <w:t>.</w:t>
      </w:r>
    </w:p>
    <w:p w:rsidR="0017382C" w:rsidRDefault="0017382C" w:rsidP="00E10B1D">
      <w:pPr>
        <w:pStyle w:val="Heading3"/>
        <w:rPr>
          <w:rtl/>
        </w:rPr>
      </w:pPr>
      <w:bookmarkStart w:id="434" w:name="_Toc394921654"/>
      <w:r w:rsidRPr="004F14F2">
        <w:rPr>
          <w:rtl/>
        </w:rPr>
        <w:t>[2744] محمّد بن مَيْسَرَة الكِنْدِيّ</w:t>
      </w:r>
      <w:r w:rsidR="00527246">
        <w:rPr>
          <w:rtl/>
        </w:rPr>
        <w:t>:</w:t>
      </w:r>
      <w:bookmarkEnd w:id="434"/>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299 / 313.</w:t>
      </w:r>
    </w:p>
    <w:p w:rsidR="0017382C" w:rsidRPr="007B62FF" w:rsidRDefault="0017382C" w:rsidP="0017382C">
      <w:pPr>
        <w:pStyle w:val="libFootnote0"/>
        <w:rPr>
          <w:rtl/>
        </w:rPr>
      </w:pPr>
      <w:r w:rsidRPr="007B62FF">
        <w:rPr>
          <w:rtl/>
        </w:rPr>
        <w:t>(2) في المصدر</w:t>
      </w:r>
      <w:r w:rsidR="00527246">
        <w:rPr>
          <w:rtl/>
        </w:rPr>
        <w:t>:</w:t>
      </w:r>
      <w:r w:rsidRPr="007B62FF">
        <w:rPr>
          <w:rtl/>
        </w:rPr>
        <w:t xml:space="preserve"> </w:t>
      </w:r>
      <w:r>
        <w:rPr>
          <w:rtl/>
        </w:rPr>
        <w:t>(</w:t>
      </w:r>
      <w:r w:rsidRPr="007B62FF">
        <w:rPr>
          <w:rtl/>
        </w:rPr>
        <w:t>مولى الفطريين</w:t>
      </w:r>
      <w:r>
        <w:rPr>
          <w:rtl/>
        </w:rPr>
        <w:t>)</w:t>
      </w:r>
      <w:r w:rsidRPr="007B62FF">
        <w:rPr>
          <w:rtl/>
        </w:rPr>
        <w:t xml:space="preserve"> بالفاء ومثله في</w:t>
      </w:r>
      <w:r w:rsidR="00527246">
        <w:rPr>
          <w:rtl/>
        </w:rPr>
        <w:t>:</w:t>
      </w:r>
      <w:r w:rsidRPr="007B62FF">
        <w:rPr>
          <w:rtl/>
        </w:rPr>
        <w:t xml:space="preserve"> منهج المقال</w:t>
      </w:r>
      <w:r w:rsidR="00527246">
        <w:rPr>
          <w:rtl/>
        </w:rPr>
        <w:t>:</w:t>
      </w:r>
      <w:r w:rsidRPr="007B62FF">
        <w:rPr>
          <w:rtl/>
        </w:rPr>
        <w:t xml:space="preserve"> 327</w:t>
      </w:r>
      <w:r w:rsidR="00527246">
        <w:rPr>
          <w:rtl/>
        </w:rPr>
        <w:t>،</w:t>
      </w:r>
      <w:r w:rsidRPr="007B62FF">
        <w:rPr>
          <w:rtl/>
        </w:rPr>
        <w:t xml:space="preserve"> ومجمع الرجال 6</w:t>
      </w:r>
      <w:r w:rsidR="00527246">
        <w:rPr>
          <w:rtl/>
        </w:rPr>
        <w:t>:</w:t>
      </w:r>
      <w:r w:rsidRPr="007B62FF">
        <w:rPr>
          <w:rtl/>
        </w:rPr>
        <w:t xml:space="preserve"> 60</w:t>
      </w:r>
      <w:r w:rsidR="00527246">
        <w:rPr>
          <w:rtl/>
        </w:rPr>
        <w:t>،</w:t>
      </w:r>
      <w:r w:rsidRPr="007B62FF">
        <w:rPr>
          <w:rtl/>
        </w:rPr>
        <w:t xml:space="preserve"> وجامع الرواة 2</w:t>
      </w:r>
      <w:r w:rsidR="00527246">
        <w:rPr>
          <w:rtl/>
        </w:rPr>
        <w:t>:</w:t>
      </w:r>
      <w:r w:rsidRPr="007B62FF">
        <w:rPr>
          <w:rtl/>
        </w:rPr>
        <w:t xml:space="preserve"> 205</w:t>
      </w:r>
      <w:r w:rsidR="00527246">
        <w:rPr>
          <w:rtl/>
        </w:rPr>
        <w:t>،</w:t>
      </w:r>
      <w:r w:rsidRPr="007B62FF">
        <w:rPr>
          <w:rtl/>
        </w:rPr>
        <w:t xml:space="preserve"> ومعجم رجال الحديث 17</w:t>
      </w:r>
      <w:r w:rsidR="00527246">
        <w:rPr>
          <w:rtl/>
        </w:rPr>
        <w:t>:</w:t>
      </w:r>
      <w:r w:rsidRPr="007B62FF">
        <w:rPr>
          <w:rtl/>
        </w:rPr>
        <w:t xml:space="preserve"> 287. وضبطه في تنقيح المقال بالقاف 3</w:t>
      </w:r>
      <w:r w:rsidR="00527246">
        <w:rPr>
          <w:rtl/>
        </w:rPr>
        <w:t>:</w:t>
      </w:r>
      <w:r w:rsidRPr="007B62FF">
        <w:rPr>
          <w:rtl/>
        </w:rPr>
        <w:t xml:space="preserve"> 193 ونسبه إلى قطرية باليمامة</w:t>
      </w:r>
      <w:r w:rsidR="00527246">
        <w:rPr>
          <w:rtl/>
        </w:rPr>
        <w:t>،</w:t>
      </w:r>
      <w:r w:rsidRPr="007B62FF">
        <w:rPr>
          <w:rtl/>
        </w:rPr>
        <w:t xml:space="preserve"> وهو الموافق لما في الأصل والحجرية.</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299 / 311.</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305 / 402.</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305 / 404.</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300 / 323.</w:t>
      </w:r>
    </w:p>
    <w:p w:rsidR="0017382C" w:rsidRPr="007B62FF" w:rsidRDefault="0017382C" w:rsidP="0017382C">
      <w:pPr>
        <w:pStyle w:val="libFootnote0"/>
        <w:rPr>
          <w:rtl/>
        </w:rPr>
      </w:pPr>
      <w:r w:rsidRPr="007B62FF">
        <w:rPr>
          <w:rtl/>
        </w:rPr>
        <w:t>(7) الكافي 3</w:t>
      </w:r>
      <w:r w:rsidR="00527246">
        <w:rPr>
          <w:rtl/>
        </w:rPr>
        <w:t>:</w:t>
      </w:r>
      <w:r w:rsidRPr="007B62FF">
        <w:rPr>
          <w:rtl/>
        </w:rPr>
        <w:t xml:space="preserve"> 4 / 2.</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301 / 228.</w:t>
      </w:r>
    </w:p>
    <w:p w:rsidR="0017382C" w:rsidRDefault="0017382C" w:rsidP="00C613E8">
      <w:pPr>
        <w:pStyle w:val="libNormal"/>
        <w:rPr>
          <w:rtl/>
        </w:rPr>
      </w:pPr>
      <w:r>
        <w:rPr>
          <w:rtl/>
        </w:rPr>
        <w:br w:type="page"/>
      </w:r>
    </w:p>
    <w:p w:rsidR="0017382C" w:rsidRDefault="0017382C" w:rsidP="00E10B1D">
      <w:pPr>
        <w:pStyle w:val="Heading3"/>
        <w:rPr>
          <w:rtl/>
        </w:rPr>
      </w:pPr>
      <w:bookmarkStart w:id="435" w:name="_Toc394921655"/>
      <w:r w:rsidRPr="004F14F2">
        <w:rPr>
          <w:rtl/>
        </w:rPr>
        <w:lastRenderedPageBreak/>
        <w:t>[2745] محمّد بن ميمون التّمِيمِيّ</w:t>
      </w:r>
      <w:r w:rsidR="00527246">
        <w:rPr>
          <w:rtl/>
        </w:rPr>
        <w:t>:</w:t>
      </w:r>
      <w:bookmarkEnd w:id="435"/>
    </w:p>
    <w:p w:rsidR="0017382C" w:rsidRPr="007B62FF" w:rsidRDefault="0017382C" w:rsidP="0017382C">
      <w:pPr>
        <w:pStyle w:val="libNormal"/>
        <w:rPr>
          <w:rtl/>
        </w:rPr>
      </w:pPr>
      <w:r w:rsidRPr="007B62FF">
        <w:rPr>
          <w:rtl/>
        </w:rPr>
        <w:t>الزَّعْفَرانِيّ</w:t>
      </w:r>
      <w:r w:rsidR="00527246">
        <w:rPr>
          <w:rtl/>
        </w:rPr>
        <w:t>،</w:t>
      </w:r>
      <w:r w:rsidRPr="007B62FF">
        <w:rPr>
          <w:rtl/>
        </w:rPr>
        <w:t xml:space="preserve"> أَسْنَدَ عَنْهُ</w:t>
      </w:r>
      <w:r w:rsidR="00527246">
        <w:rPr>
          <w:rtl/>
        </w:rPr>
        <w:t>،</w:t>
      </w:r>
      <w:r w:rsidRPr="007B62FF">
        <w:rPr>
          <w:rtl/>
        </w:rPr>
        <w:t xml:space="preserve"> يكنّى أبا النصر</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r w:rsidRPr="007B62FF">
        <w:rPr>
          <w:rtl/>
        </w:rPr>
        <w:t xml:space="preserve"> عنه</w:t>
      </w:r>
      <w:r w:rsidR="00527246">
        <w:rPr>
          <w:rtl/>
        </w:rPr>
        <w:t>:</w:t>
      </w:r>
      <w:r w:rsidRPr="007B62FF">
        <w:rPr>
          <w:rtl/>
        </w:rPr>
        <w:t xml:space="preserve"> ابن أبي عمير</w:t>
      </w:r>
      <w:r w:rsidR="00527246">
        <w:rPr>
          <w:rtl/>
        </w:rPr>
        <w:t>،</w:t>
      </w:r>
      <w:r w:rsidRPr="007B62FF">
        <w:rPr>
          <w:rtl/>
        </w:rPr>
        <w:t xml:space="preserve"> في الكافي </w:t>
      </w:r>
      <w:r w:rsidRPr="0017382C">
        <w:rPr>
          <w:rStyle w:val="libFootnotenumChar"/>
          <w:rtl/>
        </w:rPr>
        <w:t>(2)</w:t>
      </w:r>
      <w:r w:rsidR="00527246">
        <w:rPr>
          <w:rtl/>
        </w:rPr>
        <w:t>،</w:t>
      </w:r>
      <w:r w:rsidRPr="007B62FF">
        <w:rPr>
          <w:rtl/>
        </w:rPr>
        <w:t xml:space="preserve"> والتهذيب</w:t>
      </w:r>
      <w:r w:rsidR="00527246">
        <w:rPr>
          <w:rtl/>
        </w:rPr>
        <w:t>،</w:t>
      </w:r>
      <w:r w:rsidRPr="007B62FF">
        <w:rPr>
          <w:rtl/>
        </w:rPr>
        <w:t xml:space="preserve"> في باب فضل التجارة </w:t>
      </w:r>
      <w:r w:rsidRPr="0017382C">
        <w:rPr>
          <w:rStyle w:val="libFootnotenumChar"/>
          <w:rtl/>
        </w:rPr>
        <w:t>(3)</w:t>
      </w:r>
      <w:r>
        <w:rPr>
          <w:rtl/>
        </w:rPr>
        <w:t>.</w:t>
      </w:r>
    </w:p>
    <w:p w:rsidR="0017382C" w:rsidRPr="007B62FF" w:rsidRDefault="0017382C" w:rsidP="0017382C">
      <w:pPr>
        <w:pStyle w:val="libNormal"/>
        <w:rPr>
          <w:rtl/>
        </w:rPr>
      </w:pPr>
      <w:r w:rsidRPr="007B62FF">
        <w:rPr>
          <w:rtl/>
        </w:rPr>
        <w:t>وفي النّجاشي</w:t>
      </w:r>
      <w:r w:rsidR="00527246">
        <w:rPr>
          <w:rtl/>
        </w:rPr>
        <w:t>:</w:t>
      </w:r>
      <w:r w:rsidRPr="007B62FF">
        <w:rPr>
          <w:rtl/>
        </w:rPr>
        <w:t xml:space="preserve"> عامّي</w:t>
      </w:r>
      <w:r w:rsidR="00527246">
        <w:rPr>
          <w:rtl/>
        </w:rPr>
        <w:t>،</w:t>
      </w:r>
      <w:r w:rsidRPr="007B62FF">
        <w:rPr>
          <w:rtl/>
        </w:rPr>
        <w:t xml:space="preserve"> غير انه روى عن أبي عبد الله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436" w:name="_Toc394921656"/>
      <w:r w:rsidRPr="004F14F2">
        <w:rPr>
          <w:rtl/>
        </w:rPr>
        <w:t>[2746] محمّد بن ميمون</w:t>
      </w:r>
      <w:r w:rsidR="00527246">
        <w:rPr>
          <w:rtl/>
        </w:rPr>
        <w:t>:</w:t>
      </w:r>
      <w:bookmarkEnd w:id="436"/>
    </w:p>
    <w:p w:rsidR="0017382C" w:rsidRPr="007B62FF" w:rsidRDefault="0017382C" w:rsidP="0017382C">
      <w:pPr>
        <w:pStyle w:val="libNormal"/>
        <w:rPr>
          <w:rtl/>
        </w:rPr>
      </w:pPr>
      <w:r w:rsidRPr="007B62FF">
        <w:rPr>
          <w:rtl/>
        </w:rPr>
        <w:t>أبو عبد الله</w:t>
      </w:r>
      <w:r w:rsidR="00527246">
        <w:rPr>
          <w:rtl/>
        </w:rPr>
        <w:t>،</w:t>
      </w:r>
      <w:r w:rsidRPr="007B62FF">
        <w:rPr>
          <w:rtl/>
        </w:rPr>
        <w:t xml:space="preserve"> مولى بني شيبان</w:t>
      </w:r>
      <w:r w:rsidR="00527246">
        <w:rPr>
          <w:rtl/>
        </w:rPr>
        <w:t>،</w:t>
      </w:r>
      <w:r w:rsidRPr="007B62FF">
        <w:rPr>
          <w:rtl/>
        </w:rPr>
        <w:t xml:space="preserve"> بصري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437" w:name="_Toc394921657"/>
      <w:r w:rsidRPr="004F14F2">
        <w:rPr>
          <w:rtl/>
        </w:rPr>
        <w:t>[2747] محمّد بن ميمون الحَضْرَمِيّ</w:t>
      </w:r>
      <w:r w:rsidR="00527246">
        <w:rPr>
          <w:rtl/>
        </w:rPr>
        <w:t>:</w:t>
      </w:r>
      <w:bookmarkEnd w:id="437"/>
    </w:p>
    <w:p w:rsidR="0017382C" w:rsidRPr="007B62FF" w:rsidRDefault="0017382C" w:rsidP="0017382C">
      <w:pPr>
        <w:pStyle w:val="libNormal"/>
        <w:rPr>
          <w:rtl/>
        </w:rPr>
      </w:pPr>
      <w:r w:rsidRPr="007B62FF">
        <w:rPr>
          <w:rtl/>
        </w:rPr>
        <w:t>التَّبعِيّ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438" w:name="_Toc394921658"/>
      <w:r w:rsidRPr="004F14F2">
        <w:rPr>
          <w:rtl/>
        </w:rPr>
        <w:t>[2748] محمّد بن ميمون الخَثْعَمِيّ</w:t>
      </w:r>
      <w:r w:rsidR="00527246">
        <w:rPr>
          <w:rtl/>
        </w:rPr>
        <w:t>:</w:t>
      </w:r>
      <w:bookmarkEnd w:id="438"/>
    </w:p>
    <w:p w:rsidR="0017382C" w:rsidRPr="007B62FF" w:rsidRDefault="0017382C" w:rsidP="0017382C">
      <w:pPr>
        <w:pStyle w:val="libNormal"/>
        <w:rPr>
          <w:rtl/>
        </w:rPr>
      </w:pPr>
      <w:r w:rsidRPr="007B62FF">
        <w:rPr>
          <w:rtl/>
        </w:rPr>
        <w:t>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439" w:name="_Toc394921659"/>
      <w:r w:rsidRPr="004F14F2">
        <w:rPr>
          <w:rtl/>
        </w:rPr>
        <w:t>[2749] محمّد بن ميمون بن عطاء الأسدي</w:t>
      </w:r>
      <w:r w:rsidR="00527246">
        <w:rPr>
          <w:rtl/>
        </w:rPr>
        <w:t>:</w:t>
      </w:r>
      <w:bookmarkEnd w:id="439"/>
    </w:p>
    <w:p w:rsidR="0017382C" w:rsidRPr="007B62FF" w:rsidRDefault="0017382C" w:rsidP="0017382C">
      <w:pPr>
        <w:pStyle w:val="libNormal"/>
        <w:rPr>
          <w:rtl/>
        </w:rPr>
      </w:pPr>
      <w:r w:rsidRPr="007B62FF">
        <w:rPr>
          <w:rtl/>
        </w:rPr>
        <w:t>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Default="0017382C" w:rsidP="00E10B1D">
      <w:pPr>
        <w:pStyle w:val="Heading3"/>
        <w:rPr>
          <w:rtl/>
        </w:rPr>
      </w:pPr>
      <w:bookmarkStart w:id="440" w:name="_Toc394921660"/>
      <w:r w:rsidRPr="004F14F2">
        <w:rPr>
          <w:rtl/>
        </w:rPr>
        <w:t>[2750] محمّد بن ميمون الكِنْديّ</w:t>
      </w:r>
      <w:r w:rsidR="00527246">
        <w:rPr>
          <w:rtl/>
        </w:rPr>
        <w:t>:</w:t>
      </w:r>
      <w:bookmarkEnd w:id="440"/>
    </w:p>
    <w:p w:rsidR="0017382C" w:rsidRPr="007B62FF" w:rsidRDefault="0017382C" w:rsidP="0017382C">
      <w:pPr>
        <w:pStyle w:val="libNormal"/>
        <w:rPr>
          <w:rtl/>
        </w:rPr>
      </w:pPr>
      <w:r w:rsidRPr="007B62FF">
        <w:rPr>
          <w:rtl/>
        </w:rPr>
        <w:t>الكُوفِيّ</w:t>
      </w:r>
      <w:r w:rsidR="00527246">
        <w:rPr>
          <w:rtl/>
        </w:rPr>
        <w:t>،</w:t>
      </w:r>
      <w:r w:rsidRPr="007B62FF">
        <w:rPr>
          <w:rtl/>
        </w:rPr>
        <w:t xml:space="preserve"> مولاهم</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r w:rsidRPr="007B62FF">
        <w:rPr>
          <w:rtl/>
        </w:rPr>
        <w:t xml:space="preserve"> وفي الكافي </w:t>
      </w:r>
      <w:r w:rsidRPr="0017382C">
        <w:rPr>
          <w:rStyle w:val="libFootnotenumChar"/>
          <w:rtl/>
        </w:rPr>
        <w:t>(10)</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301 / 335 وفيه</w:t>
      </w:r>
      <w:r w:rsidR="00527246">
        <w:rPr>
          <w:rtl/>
        </w:rPr>
        <w:t>:</w:t>
      </w:r>
      <w:r w:rsidRPr="007B62FF">
        <w:rPr>
          <w:rtl/>
        </w:rPr>
        <w:t xml:space="preserve"> </w:t>
      </w:r>
      <w:r>
        <w:rPr>
          <w:rtl/>
        </w:rPr>
        <w:t>(</w:t>
      </w:r>
      <w:r w:rsidRPr="007B62FF">
        <w:rPr>
          <w:rtl/>
        </w:rPr>
        <w:t>يكنى أبا النضر</w:t>
      </w:r>
      <w:r>
        <w:rPr>
          <w:rtl/>
        </w:rPr>
        <w:t>)</w:t>
      </w:r>
    </w:p>
    <w:p w:rsidR="0017382C" w:rsidRPr="007B62FF" w:rsidRDefault="0017382C" w:rsidP="0017382C">
      <w:pPr>
        <w:pStyle w:val="libFootnote0"/>
        <w:rPr>
          <w:rtl/>
        </w:rPr>
      </w:pPr>
      <w:r w:rsidRPr="007B62FF">
        <w:rPr>
          <w:rtl/>
        </w:rPr>
        <w:t>(2) الكافي 5</w:t>
      </w:r>
      <w:r w:rsidR="00527246">
        <w:rPr>
          <w:rtl/>
        </w:rPr>
        <w:t>:</w:t>
      </w:r>
      <w:r w:rsidRPr="007B62FF">
        <w:rPr>
          <w:rtl/>
        </w:rPr>
        <w:t xml:space="preserve"> 148 / 3.</w:t>
      </w:r>
    </w:p>
    <w:p w:rsidR="0017382C" w:rsidRPr="007B62FF" w:rsidRDefault="0017382C" w:rsidP="0017382C">
      <w:pPr>
        <w:pStyle w:val="libFootnote0"/>
        <w:rPr>
          <w:rtl/>
        </w:rPr>
      </w:pPr>
      <w:r w:rsidRPr="007B62FF">
        <w:rPr>
          <w:rtl/>
        </w:rPr>
        <w:t>(3) تهذيب الأحكام 7</w:t>
      </w:r>
      <w:r w:rsidR="00527246">
        <w:rPr>
          <w:rtl/>
        </w:rPr>
        <w:t>:</w:t>
      </w:r>
      <w:r w:rsidRPr="007B62FF">
        <w:rPr>
          <w:rtl/>
        </w:rPr>
        <w:t xml:space="preserve"> 3 / 5 وفيه</w:t>
      </w:r>
      <w:r w:rsidR="00527246">
        <w:rPr>
          <w:rtl/>
        </w:rPr>
        <w:t>:</w:t>
      </w:r>
      <w:r w:rsidRPr="007B62FF">
        <w:rPr>
          <w:rtl/>
        </w:rPr>
        <w:t xml:space="preserve"> </w:t>
      </w:r>
      <w:r>
        <w:rPr>
          <w:rtl/>
        </w:rPr>
        <w:t>(</w:t>
      </w:r>
      <w:r w:rsidRPr="007B62FF">
        <w:rPr>
          <w:rtl/>
        </w:rPr>
        <w:t>محمد الزّعفراني</w:t>
      </w:r>
      <w:r>
        <w:rPr>
          <w:rtl/>
        </w:rPr>
        <w:t>)</w:t>
      </w:r>
    </w:p>
    <w:p w:rsidR="0017382C" w:rsidRPr="007B62FF" w:rsidRDefault="0017382C" w:rsidP="0017382C">
      <w:pPr>
        <w:pStyle w:val="libFootnote0"/>
        <w:rPr>
          <w:rtl/>
        </w:rPr>
      </w:pPr>
      <w:r w:rsidRPr="007B62FF">
        <w:rPr>
          <w:rtl/>
        </w:rPr>
        <w:t>(4) رجال النجاشي</w:t>
      </w:r>
      <w:r w:rsidR="00527246">
        <w:rPr>
          <w:rtl/>
        </w:rPr>
        <w:t>:</w:t>
      </w:r>
      <w:r w:rsidRPr="007B62FF">
        <w:rPr>
          <w:rtl/>
        </w:rPr>
        <w:t xml:space="preserve"> 355 / 950.</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301 / 399.</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301 / 338.</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301 / 337.</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301 / 336.</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301 / 340.</w:t>
      </w:r>
    </w:p>
    <w:p w:rsidR="0017382C" w:rsidRPr="007B62FF" w:rsidRDefault="0017382C" w:rsidP="0017382C">
      <w:pPr>
        <w:pStyle w:val="libFootnote0"/>
        <w:rPr>
          <w:rtl/>
        </w:rPr>
      </w:pPr>
      <w:r w:rsidRPr="007B62FF">
        <w:rPr>
          <w:rtl/>
        </w:rPr>
        <w:t>(10) الكافي 4</w:t>
      </w:r>
      <w:r w:rsidR="00527246">
        <w:rPr>
          <w:rtl/>
        </w:rPr>
        <w:t>:</w:t>
      </w:r>
      <w:r w:rsidRPr="007B62FF">
        <w:rPr>
          <w:rtl/>
        </w:rPr>
        <w:t xml:space="preserve"> 443 / 2</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محمد بن ميمون</w:t>
      </w:r>
      <w:r>
        <w:rPr>
          <w:rtl/>
        </w:rPr>
        <w:t>)</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والتهذيب </w:t>
      </w:r>
      <w:r w:rsidRPr="0017382C">
        <w:rPr>
          <w:rStyle w:val="libFootnotenumChar"/>
          <w:rtl/>
        </w:rPr>
        <w:t>(1)</w:t>
      </w:r>
      <w:r w:rsidR="00527246">
        <w:rPr>
          <w:rtl/>
        </w:rPr>
        <w:t>،</w:t>
      </w:r>
      <w:r w:rsidRPr="007B62FF">
        <w:rPr>
          <w:rtl/>
        </w:rPr>
        <w:t xml:space="preserve"> في كتاب الحج</w:t>
      </w:r>
      <w:r w:rsidR="00527246">
        <w:rPr>
          <w:rtl/>
        </w:rPr>
        <w:t>،</w:t>
      </w:r>
      <w:r w:rsidRPr="007B62FF">
        <w:rPr>
          <w:rtl/>
        </w:rPr>
        <w:t xml:space="preserve"> حماد بن عيسى عن ميمون</w:t>
      </w:r>
      <w:r w:rsidR="00527246">
        <w:rPr>
          <w:rtl/>
        </w:rPr>
        <w:t>،</w:t>
      </w:r>
      <w:r w:rsidRPr="007B62FF">
        <w:rPr>
          <w:rtl/>
        </w:rPr>
        <w:t xml:space="preserve"> والكلّ محتمل.</w:t>
      </w:r>
    </w:p>
    <w:p w:rsidR="0017382C" w:rsidRDefault="0017382C" w:rsidP="00E10B1D">
      <w:pPr>
        <w:pStyle w:val="Heading3"/>
        <w:rPr>
          <w:rtl/>
        </w:rPr>
      </w:pPr>
      <w:bookmarkStart w:id="441" w:name="_Toc394921661"/>
      <w:r w:rsidRPr="004F14F2">
        <w:rPr>
          <w:rtl/>
        </w:rPr>
        <w:t>[2751] محمّد بن ناجية الصّيْرَفِيّ</w:t>
      </w:r>
      <w:r w:rsidR="00527246">
        <w:rPr>
          <w:rtl/>
        </w:rPr>
        <w:t>:</w:t>
      </w:r>
      <w:bookmarkEnd w:id="441"/>
    </w:p>
    <w:p w:rsidR="0017382C" w:rsidRPr="007B62FF" w:rsidRDefault="0017382C" w:rsidP="0017382C">
      <w:pPr>
        <w:pStyle w:val="libNormal"/>
        <w:rPr>
          <w:rtl/>
        </w:rPr>
      </w:pPr>
      <w:r w:rsidRPr="007B62FF">
        <w:rPr>
          <w:rtl/>
        </w:rPr>
        <w:t>الأنصارِيّ</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sidRPr="007B62FF">
        <w:rPr>
          <w:rtl/>
        </w:rPr>
        <w:t xml:space="preserve"> عنه</w:t>
      </w:r>
      <w:r w:rsidR="00527246">
        <w:rPr>
          <w:rtl/>
        </w:rPr>
        <w:t>:</w:t>
      </w:r>
      <w:r w:rsidRPr="007B62FF">
        <w:rPr>
          <w:rtl/>
        </w:rPr>
        <w:t xml:space="preserve"> محمّد بن أحمد بن يحيى</w:t>
      </w:r>
      <w:r w:rsidR="00527246">
        <w:rPr>
          <w:rtl/>
        </w:rPr>
        <w:t>،</w:t>
      </w:r>
      <w:r w:rsidRPr="007B62FF">
        <w:rPr>
          <w:rtl/>
        </w:rPr>
        <w:t xml:space="preserve"> في الكافي</w:t>
      </w:r>
      <w:r w:rsidR="00527246">
        <w:rPr>
          <w:rtl/>
        </w:rPr>
        <w:t>،</w:t>
      </w:r>
      <w:r w:rsidRPr="007B62FF">
        <w:rPr>
          <w:rtl/>
        </w:rPr>
        <w:t xml:space="preserve"> في باب العلاج للمحرم </w:t>
      </w:r>
      <w:r w:rsidRPr="0017382C">
        <w:rPr>
          <w:rStyle w:val="libFootnotenumChar"/>
          <w:rtl/>
        </w:rPr>
        <w:t>(3)</w:t>
      </w:r>
      <w:r w:rsidR="00527246">
        <w:rPr>
          <w:rtl/>
        </w:rPr>
        <w:t>،</w:t>
      </w:r>
      <w:r w:rsidRPr="007B62FF">
        <w:rPr>
          <w:rtl/>
        </w:rPr>
        <w:t xml:space="preserve"> وفي التهذيب</w:t>
      </w:r>
      <w:r w:rsidR="00527246">
        <w:rPr>
          <w:rtl/>
        </w:rPr>
        <w:t>،</w:t>
      </w:r>
      <w:r w:rsidRPr="007B62FF">
        <w:rPr>
          <w:rtl/>
        </w:rPr>
        <w:t xml:space="preserve"> في باب ضمان النفوس </w:t>
      </w:r>
      <w:r w:rsidRPr="0017382C">
        <w:rPr>
          <w:rStyle w:val="libFootnotenumChar"/>
          <w:rtl/>
        </w:rPr>
        <w:t>(4)</w:t>
      </w:r>
      <w:r w:rsidR="00527246">
        <w:rPr>
          <w:rtl/>
        </w:rPr>
        <w:t>،</w:t>
      </w:r>
      <w:r w:rsidRPr="007B62FF">
        <w:rPr>
          <w:rtl/>
        </w:rPr>
        <w:t xml:space="preserve"> وفي الفقيه</w:t>
      </w:r>
      <w:r w:rsidR="00527246">
        <w:rPr>
          <w:rtl/>
        </w:rPr>
        <w:t>،</w:t>
      </w:r>
      <w:r w:rsidRPr="007B62FF">
        <w:rPr>
          <w:rtl/>
        </w:rPr>
        <w:t xml:space="preserve"> في باب ضمان الظئر إذا انقلبت على الصبي </w:t>
      </w:r>
      <w:r w:rsidRPr="0017382C">
        <w:rPr>
          <w:rStyle w:val="libFootnotenumChar"/>
          <w:rtl/>
        </w:rPr>
        <w:t>(5)</w:t>
      </w:r>
      <w:r w:rsidR="00527246">
        <w:rPr>
          <w:rtl/>
        </w:rPr>
        <w:t>،</w:t>
      </w:r>
      <w:r w:rsidRPr="007B62FF">
        <w:rPr>
          <w:rtl/>
        </w:rPr>
        <w:t xml:space="preserve"> ولم يستثن.</w:t>
      </w:r>
    </w:p>
    <w:p w:rsidR="0017382C" w:rsidRDefault="0017382C" w:rsidP="00E10B1D">
      <w:pPr>
        <w:pStyle w:val="Heading3"/>
        <w:rPr>
          <w:rtl/>
        </w:rPr>
      </w:pPr>
      <w:bookmarkStart w:id="442" w:name="_Toc394921662"/>
      <w:r w:rsidRPr="004F14F2">
        <w:rPr>
          <w:rtl/>
        </w:rPr>
        <w:t>[2752] محمّد بن نافع الأنصاريّ</w:t>
      </w:r>
      <w:r w:rsidR="00527246">
        <w:rPr>
          <w:rtl/>
        </w:rPr>
        <w:t>:</w:t>
      </w:r>
      <w:bookmarkEnd w:id="442"/>
    </w:p>
    <w:p w:rsidR="0017382C" w:rsidRPr="007B62FF" w:rsidRDefault="0017382C" w:rsidP="0017382C">
      <w:pPr>
        <w:pStyle w:val="libNormal"/>
        <w:rPr>
          <w:rtl/>
        </w:rPr>
      </w:pPr>
      <w:r w:rsidRPr="007B62FF">
        <w:rPr>
          <w:rtl/>
        </w:rPr>
        <w:t>ا</w:t>
      </w:r>
      <w:r w:rsidR="00E10B1D">
        <w:rPr>
          <w:rtl/>
        </w:rPr>
        <w:t>لمـَ</w:t>
      </w:r>
      <w:r w:rsidRPr="007B62FF">
        <w:rPr>
          <w:rtl/>
        </w:rPr>
        <w:t>دَنِيّ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443" w:name="_Toc394921663"/>
      <w:r w:rsidRPr="004F14F2">
        <w:rPr>
          <w:rtl/>
        </w:rPr>
        <w:t>[2753] محمّد بن نافع الحِميرِيّ</w:t>
      </w:r>
      <w:r w:rsidR="00527246">
        <w:rPr>
          <w:rtl/>
        </w:rPr>
        <w:t>:</w:t>
      </w:r>
      <w:bookmarkEnd w:id="443"/>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444" w:name="_Toc394921664"/>
      <w:r w:rsidRPr="004F14F2">
        <w:rPr>
          <w:rtl/>
        </w:rPr>
        <w:t>[2754] محمّد بن نصر بن عبد الرّحمن البارِقيّ</w:t>
      </w:r>
      <w:r w:rsidR="00527246">
        <w:rPr>
          <w:rtl/>
        </w:rPr>
        <w:t>:</w:t>
      </w:r>
      <w:bookmarkEnd w:id="444"/>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Default="0017382C" w:rsidP="00E10B1D">
      <w:pPr>
        <w:pStyle w:val="Heading3"/>
        <w:rPr>
          <w:rtl/>
        </w:rPr>
      </w:pPr>
      <w:bookmarkStart w:id="445" w:name="_Toc394921665"/>
      <w:r w:rsidRPr="004F14F2">
        <w:rPr>
          <w:rtl/>
        </w:rPr>
        <w:t>[2755] محمّد بن النضر بن قرواش النَّهْدِيّ</w:t>
      </w:r>
      <w:r w:rsidR="00527246">
        <w:rPr>
          <w:rtl/>
        </w:rPr>
        <w:t>:</w:t>
      </w:r>
      <w:bookmarkEnd w:id="445"/>
    </w:p>
    <w:p w:rsidR="0017382C" w:rsidRPr="007B62FF" w:rsidRDefault="0017382C" w:rsidP="0017382C">
      <w:pPr>
        <w:pStyle w:val="libNormal"/>
        <w:rPr>
          <w:rtl/>
        </w:rPr>
      </w:pPr>
      <w:r w:rsidRPr="007B62FF">
        <w:rPr>
          <w:rtl/>
        </w:rPr>
        <w:t>الجَمَالِيّ</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تهذيب الأحكام 5</w:t>
      </w:r>
      <w:r w:rsidR="00527246">
        <w:rPr>
          <w:rtl/>
        </w:rPr>
        <w:t>:</w:t>
      </w:r>
      <w:r w:rsidRPr="007B62FF">
        <w:rPr>
          <w:rtl/>
        </w:rPr>
        <w:t xml:space="preserve"> 161 162 / 540 وفيه</w:t>
      </w:r>
      <w:r w:rsidR="00527246">
        <w:rPr>
          <w:rtl/>
        </w:rPr>
        <w:t>:</w:t>
      </w:r>
      <w:r w:rsidRPr="007B62FF">
        <w:rPr>
          <w:rtl/>
        </w:rPr>
        <w:t xml:space="preserve"> </w:t>
      </w:r>
      <w:r>
        <w:rPr>
          <w:rtl/>
        </w:rPr>
        <w:t>(</w:t>
      </w:r>
      <w:r w:rsidRPr="007B62FF">
        <w:rPr>
          <w:rtl/>
        </w:rPr>
        <w:t>محمد بن ميمون</w:t>
      </w:r>
      <w:r>
        <w:rPr>
          <w:rtl/>
        </w:rPr>
        <w:t>)</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303 / 358.</w:t>
      </w:r>
    </w:p>
    <w:p w:rsidR="0017382C" w:rsidRPr="007B62FF" w:rsidRDefault="0017382C" w:rsidP="0017382C">
      <w:pPr>
        <w:pStyle w:val="libFootnote0"/>
        <w:rPr>
          <w:rtl/>
        </w:rPr>
      </w:pPr>
      <w:r w:rsidRPr="007B62FF">
        <w:rPr>
          <w:rtl/>
        </w:rPr>
        <w:t>(3) الكافي 4</w:t>
      </w:r>
      <w:r w:rsidR="00527246">
        <w:rPr>
          <w:rtl/>
        </w:rPr>
        <w:t>:</w:t>
      </w:r>
      <w:r w:rsidRPr="007B62FF">
        <w:rPr>
          <w:rtl/>
        </w:rPr>
        <w:t xml:space="preserve"> 359 / 9 وفيه</w:t>
      </w:r>
      <w:r w:rsidR="00527246">
        <w:rPr>
          <w:rtl/>
        </w:rPr>
        <w:t>:</w:t>
      </w:r>
      <w:r w:rsidRPr="007B62FF">
        <w:rPr>
          <w:rtl/>
        </w:rPr>
        <w:t xml:space="preserve"> </w:t>
      </w:r>
      <w:r>
        <w:rPr>
          <w:rtl/>
        </w:rPr>
        <w:t>(</w:t>
      </w:r>
      <w:r w:rsidRPr="007B62FF">
        <w:rPr>
          <w:rtl/>
        </w:rPr>
        <w:t>محمد بن أحمد</w:t>
      </w:r>
      <w:r>
        <w:rPr>
          <w:rtl/>
        </w:rPr>
        <w:t>)</w:t>
      </w:r>
    </w:p>
    <w:p w:rsidR="0017382C" w:rsidRPr="007B62FF" w:rsidRDefault="0017382C" w:rsidP="0017382C">
      <w:pPr>
        <w:pStyle w:val="libFootnote0"/>
        <w:rPr>
          <w:rtl/>
        </w:rPr>
      </w:pPr>
      <w:r w:rsidRPr="007B62FF">
        <w:rPr>
          <w:rtl/>
        </w:rPr>
        <w:t>(4) تهذيب الأحكام 10</w:t>
      </w:r>
      <w:r w:rsidR="00527246">
        <w:rPr>
          <w:rtl/>
        </w:rPr>
        <w:t>:</w:t>
      </w:r>
      <w:r w:rsidRPr="007B62FF">
        <w:rPr>
          <w:rtl/>
        </w:rPr>
        <w:t xml:space="preserve"> 222 / 873.</w:t>
      </w:r>
    </w:p>
    <w:p w:rsidR="0017382C" w:rsidRPr="007B62FF" w:rsidRDefault="0017382C" w:rsidP="0017382C">
      <w:pPr>
        <w:pStyle w:val="libFootnote0"/>
        <w:rPr>
          <w:rtl/>
        </w:rPr>
      </w:pPr>
      <w:r w:rsidRPr="007B62FF">
        <w:rPr>
          <w:rtl/>
        </w:rPr>
        <w:t>(5) الفقيه 4</w:t>
      </w:r>
      <w:r w:rsidR="00527246">
        <w:rPr>
          <w:rtl/>
        </w:rPr>
        <w:t>:</w:t>
      </w:r>
      <w:r w:rsidRPr="007B62FF">
        <w:rPr>
          <w:rtl/>
        </w:rPr>
        <w:t xml:space="preserve"> 119 / 412.</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303 / 359.</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303 / 360.</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303 / 357.</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303 / 361.</w:t>
      </w:r>
    </w:p>
    <w:p w:rsidR="0017382C" w:rsidRDefault="0017382C" w:rsidP="00C613E8">
      <w:pPr>
        <w:pStyle w:val="libNormal"/>
        <w:rPr>
          <w:rtl/>
        </w:rPr>
      </w:pPr>
      <w:r>
        <w:rPr>
          <w:rtl/>
        </w:rPr>
        <w:br w:type="page"/>
      </w:r>
    </w:p>
    <w:p w:rsidR="0017382C" w:rsidRPr="00E10B1D" w:rsidRDefault="0017382C" w:rsidP="0063324D">
      <w:pPr>
        <w:pStyle w:val="Heading3"/>
        <w:rPr>
          <w:rStyle w:val="Heading3Char"/>
          <w:rtl/>
        </w:rPr>
      </w:pPr>
      <w:bookmarkStart w:id="446" w:name="_Toc394921666"/>
      <w:r w:rsidRPr="004F14F2">
        <w:rPr>
          <w:rtl/>
        </w:rPr>
        <w:lastRenderedPageBreak/>
        <w:t xml:space="preserve">[2756] محمّد بن نَضْلة </w:t>
      </w:r>
      <w:r w:rsidRPr="0017382C">
        <w:rPr>
          <w:rStyle w:val="libFootnotenumChar"/>
          <w:rtl/>
        </w:rPr>
        <w:t>(1)</w:t>
      </w:r>
      <w:r w:rsidRPr="00E10B1D">
        <w:rPr>
          <w:rStyle w:val="Heading3Char"/>
          <w:rtl/>
        </w:rPr>
        <w:t xml:space="preserve"> الخُزاعِيّ</w:t>
      </w:r>
      <w:r w:rsidR="00527246" w:rsidRPr="00E10B1D">
        <w:rPr>
          <w:rStyle w:val="Heading3Char"/>
          <w:rtl/>
        </w:rPr>
        <w:t>:</w:t>
      </w:r>
      <w:bookmarkEnd w:id="446"/>
    </w:p>
    <w:p w:rsidR="0017382C" w:rsidRPr="007B62FF" w:rsidRDefault="0017382C" w:rsidP="0017382C">
      <w:pPr>
        <w:pStyle w:val="libNormal"/>
        <w:rPr>
          <w:rtl/>
        </w:rPr>
      </w:pPr>
      <w:r w:rsidRPr="007B62FF">
        <w:rPr>
          <w:rtl/>
        </w:rPr>
        <w:t>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447" w:name="_Toc394921667"/>
      <w:r w:rsidRPr="004F14F2">
        <w:rPr>
          <w:rtl/>
        </w:rPr>
        <w:t>[2757] محمّد بن النعمان الأزْدِيّ</w:t>
      </w:r>
      <w:r w:rsidR="00527246">
        <w:rPr>
          <w:rtl/>
        </w:rPr>
        <w:t>:</w:t>
      </w:r>
      <w:bookmarkEnd w:id="447"/>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448" w:name="_Toc394921668"/>
      <w:r w:rsidRPr="004F14F2">
        <w:rPr>
          <w:rtl/>
        </w:rPr>
        <w:t>[2758] محمّد بن النعمان الحَضْرَمِيّ</w:t>
      </w:r>
      <w:r w:rsidR="00527246">
        <w:rPr>
          <w:rtl/>
        </w:rPr>
        <w:t>:</w:t>
      </w:r>
      <w:bookmarkEnd w:id="448"/>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449" w:name="_Toc394921669"/>
      <w:r w:rsidRPr="004F14F2">
        <w:rPr>
          <w:rtl/>
        </w:rPr>
        <w:t>[2759] محمّد بن نُعَيْم الخَيّاط</w:t>
      </w:r>
      <w:r w:rsidR="00527246">
        <w:rPr>
          <w:rtl/>
        </w:rPr>
        <w:t>:</w:t>
      </w:r>
      <w:bookmarkEnd w:id="449"/>
    </w:p>
    <w:p w:rsidR="0017382C" w:rsidRPr="007B62FF" w:rsidRDefault="0017382C" w:rsidP="0017382C">
      <w:pPr>
        <w:pStyle w:val="libNormal"/>
        <w:rPr>
          <w:rtl/>
        </w:rPr>
      </w:pPr>
      <w:r w:rsidRPr="007B62FF">
        <w:rPr>
          <w:rtl/>
        </w:rPr>
        <w:t>أُمّي إلاّ انه كان حافظاً</w:t>
      </w:r>
      <w:r w:rsidR="00527246">
        <w:rPr>
          <w:rtl/>
        </w:rPr>
        <w:t>،</w:t>
      </w:r>
      <w:r w:rsidRPr="007B62FF">
        <w:rPr>
          <w:rtl/>
        </w:rPr>
        <w:t xml:space="preserve"> يروي عن العياشي</w:t>
      </w:r>
      <w:r w:rsidR="00527246">
        <w:rPr>
          <w:rtl/>
        </w:rPr>
        <w:t>،</w:t>
      </w:r>
      <w:r w:rsidRPr="007B62FF">
        <w:rPr>
          <w:rtl/>
        </w:rPr>
        <w:t xml:space="preserve"> في من لم يرو عنهم </w:t>
      </w:r>
      <w:r w:rsidRPr="0017382C">
        <w:rPr>
          <w:rStyle w:val="libAlaemChar"/>
          <w:rtl/>
        </w:rPr>
        <w:t>عليهم‌السلام</w:t>
      </w:r>
      <w:r w:rsidRPr="007B62FF">
        <w:rPr>
          <w:rtl/>
        </w:rPr>
        <w:t xml:space="preserve"> </w:t>
      </w:r>
      <w:r w:rsidRPr="0017382C">
        <w:rPr>
          <w:rStyle w:val="libFootnotenumChar"/>
          <w:rtl/>
        </w:rPr>
        <w:t>(5)</w:t>
      </w:r>
      <w:r>
        <w:rPr>
          <w:rtl/>
        </w:rPr>
        <w:t>.</w:t>
      </w:r>
      <w:r w:rsidRPr="007B62FF">
        <w:rPr>
          <w:rtl/>
        </w:rPr>
        <w:t xml:space="preserve"> وفي الوجيزة</w:t>
      </w:r>
      <w:r w:rsidR="00527246">
        <w:rPr>
          <w:rtl/>
        </w:rPr>
        <w:t>:</w:t>
      </w:r>
      <w:r w:rsidRPr="007B62FF">
        <w:rPr>
          <w:rtl/>
        </w:rPr>
        <w:t xml:space="preserve"> ممدوح </w:t>
      </w:r>
      <w:r w:rsidRPr="0017382C">
        <w:rPr>
          <w:rStyle w:val="libFootnotenumChar"/>
          <w:rtl/>
        </w:rPr>
        <w:t>(6)</w:t>
      </w:r>
      <w:r>
        <w:rPr>
          <w:rtl/>
        </w:rPr>
        <w:t>.</w:t>
      </w:r>
    </w:p>
    <w:p w:rsidR="0017382C" w:rsidRDefault="0017382C" w:rsidP="00E10B1D">
      <w:pPr>
        <w:pStyle w:val="Heading3"/>
        <w:rPr>
          <w:rtl/>
        </w:rPr>
      </w:pPr>
      <w:bookmarkStart w:id="450" w:name="_Toc394921670"/>
      <w:r w:rsidRPr="004F14F2">
        <w:rPr>
          <w:rtl/>
        </w:rPr>
        <w:t>[2760] محمّد بن نُعَيْم الصّحّاف</w:t>
      </w:r>
      <w:r w:rsidR="00527246">
        <w:rPr>
          <w:rtl/>
        </w:rPr>
        <w:t>:</w:t>
      </w:r>
      <w:bookmarkEnd w:id="450"/>
    </w:p>
    <w:p w:rsidR="0017382C" w:rsidRPr="007B62FF" w:rsidRDefault="0017382C" w:rsidP="0017382C">
      <w:pPr>
        <w:pStyle w:val="libNormal"/>
        <w:rPr>
          <w:rtl/>
        </w:rPr>
      </w:pPr>
      <w:r w:rsidRPr="007B62FF">
        <w:rPr>
          <w:rtl/>
        </w:rPr>
        <w:t>الكُوفِيّ</w:t>
      </w:r>
      <w:r w:rsidR="00527246">
        <w:rPr>
          <w:rtl/>
        </w:rPr>
        <w:t>،</w:t>
      </w:r>
      <w:r w:rsidRPr="007B62FF">
        <w:rPr>
          <w:rtl/>
        </w:rPr>
        <w:t xml:space="preserve"> </w:t>
      </w:r>
      <w:r>
        <w:rPr>
          <w:rtl/>
        </w:rPr>
        <w:t>[</w:t>
      </w:r>
      <w:r w:rsidRPr="007B62FF">
        <w:rPr>
          <w:rtl/>
        </w:rPr>
        <w:t xml:space="preserve">وأخواه </w:t>
      </w:r>
      <w:r w:rsidRPr="0017382C">
        <w:rPr>
          <w:rStyle w:val="libFootnotenumChar"/>
          <w:rtl/>
        </w:rPr>
        <w:t>(7)</w:t>
      </w:r>
      <w:r>
        <w:rPr>
          <w:rtl/>
        </w:rPr>
        <w:t>]</w:t>
      </w:r>
      <w:r w:rsidRPr="007B62FF">
        <w:rPr>
          <w:rtl/>
        </w:rPr>
        <w:t xml:space="preserve"> الحسين وعلي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r w:rsidRPr="007B62FF">
        <w:rPr>
          <w:rtl/>
        </w:rPr>
        <w:t xml:space="preserve"> وفي البلغة</w:t>
      </w:r>
      <w:r w:rsidR="00527246">
        <w:rPr>
          <w:rtl/>
        </w:rPr>
        <w:t>:</w:t>
      </w:r>
      <w:r w:rsidRPr="007B62FF">
        <w:rPr>
          <w:rtl/>
        </w:rPr>
        <w:t xml:space="preserve"> ممدوح كالثقة </w:t>
      </w:r>
      <w:r w:rsidRPr="0017382C">
        <w:rPr>
          <w:rStyle w:val="libFootnotenumChar"/>
          <w:rtl/>
        </w:rPr>
        <w:t>(9)</w:t>
      </w:r>
      <w:r w:rsidR="00527246">
        <w:rPr>
          <w:rtl/>
        </w:rPr>
        <w:t>،</w:t>
      </w:r>
      <w:r w:rsidRPr="007B62FF">
        <w:rPr>
          <w:rtl/>
        </w:rPr>
        <w:t xml:space="preserve"> وفي الوجيزة</w:t>
      </w:r>
      <w:r w:rsidR="00527246">
        <w:rPr>
          <w:rtl/>
        </w:rPr>
        <w:t>:</w:t>
      </w:r>
      <w:r w:rsidRPr="007B62FF">
        <w:rPr>
          <w:rtl/>
        </w:rPr>
        <w:t xml:space="preserve"> وابن نعيم الصحاف ثقة </w:t>
      </w:r>
      <w:r w:rsidRPr="0017382C">
        <w:rPr>
          <w:rStyle w:val="libFootnotenumChar"/>
          <w:rtl/>
        </w:rPr>
        <w:t>(10)</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المصدر</w:t>
      </w:r>
      <w:r w:rsidR="00527246">
        <w:rPr>
          <w:rtl/>
        </w:rPr>
        <w:t>:</w:t>
      </w:r>
      <w:r w:rsidRPr="007B62FF">
        <w:rPr>
          <w:rtl/>
        </w:rPr>
        <w:t xml:space="preserve"> </w:t>
      </w:r>
      <w:r>
        <w:rPr>
          <w:rtl/>
        </w:rPr>
        <w:t>(</w:t>
      </w:r>
      <w:r w:rsidRPr="007B62FF">
        <w:rPr>
          <w:rtl/>
        </w:rPr>
        <w:t>بن فضيلة</w:t>
      </w:r>
      <w:r>
        <w:rPr>
          <w:rtl/>
        </w:rPr>
        <w:t>).</w:t>
      </w:r>
      <w:r w:rsidRPr="007B62FF">
        <w:rPr>
          <w:rtl/>
        </w:rPr>
        <w:t xml:space="preserve"> وما في</w:t>
      </w:r>
      <w:r w:rsidR="00527246">
        <w:rPr>
          <w:rtl/>
        </w:rPr>
        <w:t>:</w:t>
      </w:r>
      <w:r w:rsidRPr="007B62FF">
        <w:rPr>
          <w:rtl/>
        </w:rPr>
        <w:t xml:space="preserve"> منهج المقال</w:t>
      </w:r>
      <w:r w:rsidR="00527246">
        <w:rPr>
          <w:rtl/>
        </w:rPr>
        <w:t>:</w:t>
      </w:r>
      <w:r w:rsidRPr="007B62FF">
        <w:rPr>
          <w:rtl/>
        </w:rPr>
        <w:t xml:space="preserve"> 327</w:t>
      </w:r>
      <w:r w:rsidR="00527246">
        <w:rPr>
          <w:rtl/>
        </w:rPr>
        <w:t>،</w:t>
      </w:r>
      <w:r w:rsidRPr="007B62FF">
        <w:rPr>
          <w:rtl/>
        </w:rPr>
        <w:t xml:space="preserve"> ومجمع الرجال 6</w:t>
      </w:r>
      <w:r w:rsidR="00527246">
        <w:rPr>
          <w:rtl/>
        </w:rPr>
        <w:t>:</w:t>
      </w:r>
      <w:r w:rsidRPr="007B62FF">
        <w:rPr>
          <w:rtl/>
        </w:rPr>
        <w:t xml:space="preserve"> 36</w:t>
      </w:r>
      <w:r w:rsidR="00527246">
        <w:rPr>
          <w:rtl/>
        </w:rPr>
        <w:t>،</w:t>
      </w:r>
      <w:r w:rsidRPr="007B62FF">
        <w:rPr>
          <w:rtl/>
        </w:rPr>
        <w:t xml:space="preserve"> ونقد الرجال</w:t>
      </w:r>
      <w:r w:rsidR="00527246">
        <w:rPr>
          <w:rtl/>
        </w:rPr>
        <w:t>:</w:t>
      </w:r>
      <w:r w:rsidRPr="007B62FF">
        <w:rPr>
          <w:rtl/>
        </w:rPr>
        <w:t xml:space="preserve"> 337</w:t>
      </w:r>
      <w:r w:rsidR="00527246">
        <w:rPr>
          <w:rtl/>
        </w:rPr>
        <w:t>،</w:t>
      </w:r>
      <w:r w:rsidRPr="007B62FF">
        <w:rPr>
          <w:rtl/>
        </w:rPr>
        <w:t xml:space="preserve"> وجامع الرواة 2</w:t>
      </w:r>
      <w:r w:rsidR="00527246">
        <w:rPr>
          <w:rtl/>
        </w:rPr>
        <w:t>:</w:t>
      </w:r>
      <w:r w:rsidRPr="007B62FF">
        <w:rPr>
          <w:rtl/>
        </w:rPr>
        <w:t xml:space="preserve"> 208</w:t>
      </w:r>
      <w:r w:rsidR="00527246">
        <w:rPr>
          <w:rtl/>
        </w:rPr>
        <w:t>،</w:t>
      </w:r>
      <w:r w:rsidRPr="007B62FF">
        <w:rPr>
          <w:rtl/>
        </w:rPr>
        <w:t xml:space="preserve"> وتنقيح المقال 3</w:t>
      </w:r>
      <w:r w:rsidR="00527246">
        <w:rPr>
          <w:rtl/>
        </w:rPr>
        <w:t>:</w:t>
      </w:r>
      <w:r w:rsidRPr="007B62FF">
        <w:rPr>
          <w:rtl/>
        </w:rPr>
        <w:t xml:space="preserve"> 196</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302 / 353.</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302 / 352.</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302 / 351.</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498 / 40.</w:t>
      </w:r>
    </w:p>
    <w:p w:rsidR="0017382C" w:rsidRPr="007B62FF" w:rsidRDefault="0017382C" w:rsidP="0017382C">
      <w:pPr>
        <w:pStyle w:val="libFootnote0"/>
        <w:rPr>
          <w:rtl/>
        </w:rPr>
      </w:pPr>
      <w:r w:rsidRPr="007B62FF">
        <w:rPr>
          <w:rtl/>
        </w:rPr>
        <w:t>(6) الوجيزة للمجلسي</w:t>
      </w:r>
      <w:r w:rsidR="00527246">
        <w:rPr>
          <w:rtl/>
        </w:rPr>
        <w:t>:</w:t>
      </w:r>
      <w:r w:rsidRPr="007B62FF">
        <w:rPr>
          <w:rtl/>
        </w:rPr>
        <w:t xml:space="preserve"> 53.</w:t>
      </w:r>
    </w:p>
    <w:p w:rsidR="0017382C" w:rsidRPr="007B62FF" w:rsidRDefault="0017382C" w:rsidP="0017382C">
      <w:pPr>
        <w:pStyle w:val="libFootnote0"/>
        <w:rPr>
          <w:rtl/>
        </w:rPr>
      </w:pPr>
      <w:r w:rsidRPr="007B62FF">
        <w:rPr>
          <w:rtl/>
        </w:rPr>
        <w:t>(7) ما بين المعقوفتين أثبتناه من المصدر</w:t>
      </w:r>
      <w:r w:rsidR="00527246">
        <w:rPr>
          <w:rtl/>
        </w:rPr>
        <w:t>،</w:t>
      </w:r>
      <w:r w:rsidRPr="007B62FF">
        <w:rPr>
          <w:rtl/>
        </w:rPr>
        <w:t xml:space="preserve"> وفي الأصل والحجرية</w:t>
      </w:r>
      <w:r w:rsidR="00527246">
        <w:rPr>
          <w:rtl/>
        </w:rPr>
        <w:t>:</w:t>
      </w:r>
      <w:r w:rsidRPr="007B62FF">
        <w:rPr>
          <w:rtl/>
        </w:rPr>
        <w:t xml:space="preserve"> وأخوه.</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302 / 354.</w:t>
      </w:r>
    </w:p>
    <w:p w:rsidR="0017382C" w:rsidRPr="007B62FF" w:rsidRDefault="0017382C" w:rsidP="0017382C">
      <w:pPr>
        <w:pStyle w:val="libFootnote0"/>
        <w:rPr>
          <w:rtl/>
        </w:rPr>
      </w:pPr>
      <w:r w:rsidRPr="007B62FF">
        <w:rPr>
          <w:rtl/>
        </w:rPr>
        <w:t>(9) بلغة المحدثين</w:t>
      </w:r>
      <w:r w:rsidR="00527246">
        <w:rPr>
          <w:rtl/>
        </w:rPr>
        <w:t>:</w:t>
      </w:r>
      <w:r w:rsidRPr="007B62FF">
        <w:rPr>
          <w:rtl/>
        </w:rPr>
        <w:t xml:space="preserve"> 415.</w:t>
      </w:r>
    </w:p>
    <w:p w:rsidR="0017382C" w:rsidRPr="007B62FF" w:rsidRDefault="0017382C" w:rsidP="0017382C">
      <w:pPr>
        <w:pStyle w:val="libFootnote0"/>
        <w:rPr>
          <w:rtl/>
        </w:rPr>
      </w:pPr>
      <w:r w:rsidRPr="007B62FF">
        <w:rPr>
          <w:rtl/>
        </w:rPr>
        <w:t>(10) الوجيزة للمجلسي</w:t>
      </w:r>
      <w:r w:rsidR="00527246">
        <w:rPr>
          <w:rtl/>
        </w:rPr>
        <w:t>:</w:t>
      </w:r>
      <w:r w:rsidRPr="007B62FF">
        <w:rPr>
          <w:rtl/>
        </w:rPr>
        <w:t xml:space="preserve"> 53.</w:t>
      </w:r>
    </w:p>
    <w:p w:rsidR="0017382C" w:rsidRDefault="0017382C" w:rsidP="00C613E8">
      <w:pPr>
        <w:pStyle w:val="libNormal"/>
        <w:rPr>
          <w:rtl/>
        </w:rPr>
      </w:pPr>
      <w:r>
        <w:rPr>
          <w:rtl/>
        </w:rPr>
        <w:br w:type="page"/>
      </w:r>
    </w:p>
    <w:p w:rsidR="0017382C" w:rsidRPr="007B62FF" w:rsidRDefault="0017382C" w:rsidP="0017382C">
      <w:pPr>
        <w:pStyle w:val="libNormal"/>
        <w:rPr>
          <w:rtl/>
        </w:rPr>
      </w:pPr>
      <w:r w:rsidRPr="007B62FF">
        <w:rPr>
          <w:rtl/>
        </w:rPr>
        <w:lastRenderedPageBreak/>
        <w:t xml:space="preserve">وفي الكافي </w:t>
      </w:r>
      <w:r w:rsidRPr="0017382C">
        <w:rPr>
          <w:rStyle w:val="libFootnotenumChar"/>
          <w:rtl/>
        </w:rPr>
        <w:t>(1)</w:t>
      </w:r>
      <w:r w:rsidR="00527246">
        <w:rPr>
          <w:rtl/>
        </w:rPr>
        <w:t>،</w:t>
      </w:r>
      <w:r w:rsidRPr="007B62FF">
        <w:rPr>
          <w:rtl/>
        </w:rPr>
        <w:t xml:space="preserve"> والتهذيب </w:t>
      </w:r>
      <w:r w:rsidRPr="0017382C">
        <w:rPr>
          <w:rStyle w:val="libFootnotenumChar"/>
          <w:rtl/>
        </w:rPr>
        <w:t>(2)</w:t>
      </w:r>
      <w:r w:rsidR="00527246">
        <w:rPr>
          <w:rtl/>
        </w:rPr>
        <w:t>،</w:t>
      </w:r>
      <w:r w:rsidRPr="007B62FF">
        <w:rPr>
          <w:rtl/>
        </w:rPr>
        <w:t xml:space="preserve"> في كتاب الميراث</w:t>
      </w:r>
      <w:r w:rsidR="00527246">
        <w:rPr>
          <w:rtl/>
        </w:rPr>
        <w:t>،</w:t>
      </w:r>
      <w:r w:rsidRPr="007B62FF">
        <w:rPr>
          <w:rtl/>
        </w:rPr>
        <w:t xml:space="preserve"> انه كان وصيّاً لابن أبي عمير</w:t>
      </w:r>
      <w:r w:rsidR="00527246">
        <w:rPr>
          <w:rtl/>
        </w:rPr>
        <w:t>،</w:t>
      </w:r>
      <w:r w:rsidRPr="007B62FF">
        <w:rPr>
          <w:rtl/>
        </w:rPr>
        <w:t xml:space="preserve"> وانه كتب إلى العبد الصالح </w:t>
      </w:r>
      <w:r w:rsidRPr="0017382C">
        <w:rPr>
          <w:rStyle w:val="libAlaemChar"/>
          <w:rtl/>
        </w:rPr>
        <w:t>عليه‌السلام</w:t>
      </w:r>
      <w:r>
        <w:rPr>
          <w:rtl/>
        </w:rPr>
        <w:t>.</w:t>
      </w:r>
      <w:r w:rsidRPr="007B62FF">
        <w:rPr>
          <w:rtl/>
        </w:rPr>
        <w:t xml:space="preserve"> وفيه غرابة</w:t>
      </w:r>
      <w:r w:rsidR="00527246">
        <w:rPr>
          <w:rtl/>
        </w:rPr>
        <w:t>،</w:t>
      </w:r>
      <w:r w:rsidRPr="007B62FF">
        <w:rPr>
          <w:rtl/>
        </w:rPr>
        <w:t xml:space="preserve"> من حيث أن ابن نعيم من أصحاب الصادق </w:t>
      </w:r>
      <w:r w:rsidRPr="0017382C">
        <w:rPr>
          <w:rStyle w:val="libAlaemChar"/>
          <w:rtl/>
        </w:rPr>
        <w:t>عليه‌السلام</w:t>
      </w:r>
      <w:r w:rsidR="00527246">
        <w:rPr>
          <w:rtl/>
        </w:rPr>
        <w:t>،</w:t>
      </w:r>
      <w:r w:rsidRPr="007B62FF">
        <w:rPr>
          <w:rtl/>
        </w:rPr>
        <w:t xml:space="preserve"> وابن أبي عمير مات سنة 217</w:t>
      </w:r>
      <w:r w:rsidR="00527246">
        <w:rPr>
          <w:rtl/>
        </w:rPr>
        <w:t>،</w:t>
      </w:r>
      <w:r w:rsidRPr="007B62FF">
        <w:rPr>
          <w:rtl/>
        </w:rPr>
        <w:t xml:space="preserve"> في عصر الجواد </w:t>
      </w:r>
      <w:r w:rsidRPr="0017382C">
        <w:rPr>
          <w:rStyle w:val="libAlaemChar"/>
          <w:rtl/>
        </w:rPr>
        <w:t>عليه‌السلام</w:t>
      </w:r>
      <w:r w:rsidR="00527246">
        <w:rPr>
          <w:rtl/>
        </w:rPr>
        <w:t>،</w:t>
      </w:r>
      <w:r w:rsidRPr="007B62FF">
        <w:rPr>
          <w:rtl/>
        </w:rPr>
        <w:t xml:space="preserve"> والعبد الصالح لقب جدّه </w:t>
      </w:r>
      <w:r w:rsidRPr="0017382C">
        <w:rPr>
          <w:rStyle w:val="libAlaemChar"/>
          <w:rtl/>
        </w:rPr>
        <w:t>عليه‌السلام</w:t>
      </w:r>
      <w:r w:rsidR="00527246">
        <w:rPr>
          <w:rtl/>
        </w:rPr>
        <w:t>،</w:t>
      </w:r>
      <w:r w:rsidRPr="007B62FF">
        <w:rPr>
          <w:rtl/>
        </w:rPr>
        <w:t xml:space="preserve"> فلا بدّ أن يراد من ابن أبي عمير غير المعروف في الرواة</w:t>
      </w:r>
      <w:r w:rsidR="00527246">
        <w:rPr>
          <w:rtl/>
        </w:rPr>
        <w:t>،</w:t>
      </w:r>
      <w:r w:rsidRPr="007B62FF">
        <w:rPr>
          <w:rtl/>
        </w:rPr>
        <w:t xml:space="preserve"> فلاحظ.</w:t>
      </w:r>
    </w:p>
    <w:p w:rsidR="0017382C" w:rsidRDefault="0017382C" w:rsidP="00E10B1D">
      <w:pPr>
        <w:pStyle w:val="Heading3"/>
        <w:rPr>
          <w:rtl/>
        </w:rPr>
      </w:pPr>
      <w:bookmarkStart w:id="451" w:name="_Toc394921671"/>
      <w:r w:rsidRPr="004F14F2">
        <w:rPr>
          <w:rtl/>
        </w:rPr>
        <w:t>[2761] محمّد بن نَوْفَل بن عائِذ الصَّيْرَفِيّ</w:t>
      </w:r>
      <w:r w:rsidR="00527246">
        <w:rPr>
          <w:rtl/>
        </w:rPr>
        <w:t>:</w:t>
      </w:r>
      <w:bookmarkEnd w:id="451"/>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452" w:name="_Toc394921672"/>
      <w:r w:rsidRPr="004F14F2">
        <w:rPr>
          <w:rtl/>
        </w:rPr>
        <w:t>[2762] محمّد الواسِطي</w:t>
      </w:r>
      <w:r w:rsidR="00527246">
        <w:rPr>
          <w:rtl/>
        </w:rPr>
        <w:t>:</w:t>
      </w:r>
      <w:bookmarkEnd w:id="452"/>
    </w:p>
    <w:p w:rsidR="0017382C" w:rsidRPr="007B62FF" w:rsidRDefault="0017382C" w:rsidP="0017382C">
      <w:pPr>
        <w:pStyle w:val="libNormal"/>
        <w:rPr>
          <w:rtl/>
        </w:rPr>
      </w:pPr>
      <w:r w:rsidRPr="007B62FF">
        <w:rPr>
          <w:rtl/>
        </w:rPr>
        <w:t>روى عنه</w:t>
      </w:r>
      <w:r w:rsidR="00527246">
        <w:rPr>
          <w:rtl/>
        </w:rPr>
        <w:t>:</w:t>
      </w:r>
      <w:r w:rsidRPr="007B62FF">
        <w:rPr>
          <w:rtl/>
        </w:rPr>
        <w:t xml:space="preserve"> أبان</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r w:rsidRPr="007B62FF">
        <w:rPr>
          <w:rtl/>
        </w:rPr>
        <w:t xml:space="preserve"> عنه</w:t>
      </w:r>
      <w:r w:rsidR="00527246">
        <w:rPr>
          <w:rtl/>
        </w:rPr>
        <w:t>:</w:t>
      </w:r>
      <w:r w:rsidRPr="007B62FF">
        <w:rPr>
          <w:rtl/>
        </w:rPr>
        <w:t xml:space="preserve"> أبان بن عثمان</w:t>
      </w:r>
      <w:r w:rsidR="00527246">
        <w:rPr>
          <w:rtl/>
        </w:rPr>
        <w:t>،</w:t>
      </w:r>
      <w:r w:rsidRPr="007B62FF">
        <w:rPr>
          <w:rtl/>
        </w:rPr>
        <w:t xml:space="preserve"> في الكافي</w:t>
      </w:r>
      <w:r w:rsidR="00527246">
        <w:rPr>
          <w:rtl/>
        </w:rPr>
        <w:t>،</w:t>
      </w:r>
      <w:r w:rsidRPr="007B62FF">
        <w:rPr>
          <w:rtl/>
        </w:rPr>
        <w:t xml:space="preserve"> في باب مداراة الزوجة </w:t>
      </w:r>
      <w:r w:rsidRPr="0017382C">
        <w:rPr>
          <w:rStyle w:val="libFootnotenumChar"/>
          <w:rtl/>
        </w:rPr>
        <w:t>(5)</w:t>
      </w:r>
      <w:r w:rsidR="00527246">
        <w:rPr>
          <w:rtl/>
        </w:rPr>
        <w:t>،</w:t>
      </w:r>
      <w:r w:rsidRPr="007B62FF">
        <w:rPr>
          <w:rtl/>
        </w:rPr>
        <w:t xml:space="preserve"> وفي التهذيب</w:t>
      </w:r>
      <w:r w:rsidR="00527246">
        <w:rPr>
          <w:rtl/>
        </w:rPr>
        <w:t>،</w:t>
      </w:r>
      <w:r w:rsidRPr="007B62FF">
        <w:rPr>
          <w:rtl/>
        </w:rPr>
        <w:t xml:space="preserve"> في باب فضل البنات </w:t>
      </w:r>
      <w:r w:rsidRPr="0017382C">
        <w:rPr>
          <w:rStyle w:val="libFootnotenumChar"/>
          <w:rtl/>
        </w:rPr>
        <w:t>(6)</w:t>
      </w:r>
      <w:r>
        <w:rPr>
          <w:rtl/>
        </w:rPr>
        <w:t>.</w:t>
      </w:r>
    </w:p>
    <w:p w:rsidR="0017382C" w:rsidRDefault="0017382C" w:rsidP="00E10B1D">
      <w:pPr>
        <w:pStyle w:val="Heading3"/>
        <w:rPr>
          <w:rtl/>
        </w:rPr>
      </w:pPr>
      <w:bookmarkStart w:id="453" w:name="_Toc394921673"/>
      <w:r w:rsidRPr="004F14F2">
        <w:rPr>
          <w:rtl/>
        </w:rPr>
        <w:t>[2763] محمّد بن واصل بن سُلَيم التَّمِيمِيّ</w:t>
      </w:r>
      <w:r w:rsidR="00527246">
        <w:rPr>
          <w:rtl/>
        </w:rPr>
        <w:t>:</w:t>
      </w:r>
      <w:bookmarkEnd w:id="453"/>
    </w:p>
    <w:p w:rsidR="0017382C" w:rsidRPr="007B62FF" w:rsidRDefault="0017382C" w:rsidP="0017382C">
      <w:pPr>
        <w:pStyle w:val="libNormal"/>
        <w:rPr>
          <w:rtl/>
        </w:rPr>
      </w:pPr>
      <w:r w:rsidRPr="007B62FF">
        <w:rPr>
          <w:rtl/>
        </w:rPr>
        <w:t>المِنْقَرِيّ</w:t>
      </w:r>
      <w:r w:rsidR="00527246">
        <w:rPr>
          <w:rtl/>
        </w:rPr>
        <w:t>،</w:t>
      </w:r>
      <w:r w:rsidRPr="007B62FF">
        <w:rPr>
          <w:rtl/>
        </w:rPr>
        <w:t xml:space="preserve"> 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الكافي 7</w:t>
      </w:r>
      <w:r w:rsidR="00527246">
        <w:rPr>
          <w:rtl/>
        </w:rPr>
        <w:t>:</w:t>
      </w:r>
      <w:r w:rsidRPr="007B62FF">
        <w:rPr>
          <w:rtl/>
        </w:rPr>
        <w:t xml:space="preserve"> 126 / 1 وفيه</w:t>
      </w:r>
      <w:r w:rsidR="00527246">
        <w:rPr>
          <w:rtl/>
        </w:rPr>
        <w:t>:</w:t>
      </w:r>
      <w:r w:rsidRPr="007B62FF">
        <w:rPr>
          <w:rtl/>
        </w:rPr>
        <w:t xml:space="preserve"> </w:t>
      </w:r>
      <w:r>
        <w:rPr>
          <w:rtl/>
        </w:rPr>
        <w:t>(</w:t>
      </w:r>
      <w:r w:rsidRPr="007B62FF">
        <w:rPr>
          <w:rtl/>
        </w:rPr>
        <w:t>بن أبي عمير بيّاع السابري</w:t>
      </w:r>
      <w:r>
        <w:rPr>
          <w:rtl/>
        </w:rPr>
        <w:t>)</w:t>
      </w:r>
    </w:p>
    <w:p w:rsidR="0017382C" w:rsidRPr="007B62FF" w:rsidRDefault="0017382C" w:rsidP="0017382C">
      <w:pPr>
        <w:pStyle w:val="libFootnote0"/>
        <w:rPr>
          <w:rtl/>
        </w:rPr>
      </w:pPr>
      <w:r w:rsidRPr="007B62FF">
        <w:rPr>
          <w:rtl/>
        </w:rPr>
        <w:t>(2) تهذيب الأحكام 9</w:t>
      </w:r>
      <w:r w:rsidR="00527246">
        <w:rPr>
          <w:rtl/>
        </w:rPr>
        <w:t>:</w:t>
      </w:r>
      <w:r w:rsidRPr="007B62FF">
        <w:rPr>
          <w:rtl/>
        </w:rPr>
        <w:t xml:space="preserve"> 295 296 / 1058.</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303 / 256.</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305 / 407</w:t>
      </w:r>
      <w:r w:rsidR="00527246">
        <w:rPr>
          <w:rtl/>
        </w:rPr>
        <w:t>،</w:t>
      </w:r>
      <w:r w:rsidRPr="007B62FF">
        <w:rPr>
          <w:rtl/>
        </w:rPr>
        <w:t xml:space="preserve"> ورجال البرقي</w:t>
      </w:r>
      <w:r w:rsidR="00527246">
        <w:rPr>
          <w:rtl/>
        </w:rPr>
        <w:t>:</w:t>
      </w:r>
      <w:r w:rsidRPr="007B62FF">
        <w:rPr>
          <w:rtl/>
        </w:rPr>
        <w:t xml:space="preserve"> 20.</w:t>
      </w:r>
    </w:p>
    <w:p w:rsidR="0017382C" w:rsidRPr="007B62FF" w:rsidRDefault="0017382C" w:rsidP="0017382C">
      <w:pPr>
        <w:pStyle w:val="libFootnote0"/>
        <w:rPr>
          <w:rtl/>
        </w:rPr>
      </w:pPr>
      <w:r w:rsidRPr="007B62FF">
        <w:rPr>
          <w:rtl/>
        </w:rPr>
        <w:t>(5) الكافي 5</w:t>
      </w:r>
      <w:r w:rsidR="00527246">
        <w:rPr>
          <w:rtl/>
        </w:rPr>
        <w:t>:</w:t>
      </w:r>
      <w:r w:rsidRPr="007B62FF">
        <w:rPr>
          <w:rtl/>
        </w:rPr>
        <w:t xml:space="preserve"> 513 / 2 وفيه</w:t>
      </w:r>
      <w:r w:rsidR="00527246">
        <w:rPr>
          <w:rtl/>
        </w:rPr>
        <w:t>:</w:t>
      </w:r>
      <w:r w:rsidRPr="007B62FF">
        <w:rPr>
          <w:rtl/>
        </w:rPr>
        <w:t xml:space="preserve"> </w:t>
      </w:r>
      <w:r>
        <w:rPr>
          <w:rtl/>
        </w:rPr>
        <w:t>(</w:t>
      </w:r>
      <w:r w:rsidRPr="007B62FF">
        <w:rPr>
          <w:rtl/>
        </w:rPr>
        <w:t>أبان بن الأحمر</w:t>
      </w:r>
      <w:r>
        <w:rPr>
          <w:rtl/>
        </w:rPr>
        <w:t>)</w:t>
      </w:r>
    </w:p>
    <w:p w:rsidR="0017382C" w:rsidRPr="007B62FF" w:rsidRDefault="0017382C" w:rsidP="0017382C">
      <w:pPr>
        <w:pStyle w:val="libFootnote0"/>
        <w:rPr>
          <w:rtl/>
        </w:rPr>
      </w:pPr>
      <w:r w:rsidRPr="007B62FF">
        <w:rPr>
          <w:rtl/>
        </w:rPr>
        <w:t>(6) لم نعثر على الرواية في التهذيب ولكنها موجودة في الكافي 6</w:t>
      </w:r>
      <w:r w:rsidR="00527246">
        <w:rPr>
          <w:rtl/>
        </w:rPr>
        <w:t>:</w:t>
      </w:r>
      <w:r w:rsidRPr="007B62FF">
        <w:rPr>
          <w:rtl/>
        </w:rPr>
        <w:t xml:space="preserve"> 5 / 3. في الباب المذكور فلاحظ.</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304 / 377.</w:t>
      </w:r>
    </w:p>
    <w:p w:rsidR="0017382C" w:rsidRDefault="0017382C" w:rsidP="00C613E8">
      <w:pPr>
        <w:pStyle w:val="libNormal"/>
        <w:rPr>
          <w:rtl/>
        </w:rPr>
      </w:pPr>
      <w:r>
        <w:rPr>
          <w:rtl/>
        </w:rPr>
        <w:br w:type="page"/>
      </w:r>
    </w:p>
    <w:p w:rsidR="0017382C" w:rsidRPr="00E10B1D" w:rsidRDefault="0017382C" w:rsidP="0063324D">
      <w:pPr>
        <w:pStyle w:val="Heading3"/>
        <w:rPr>
          <w:rStyle w:val="Heading3Char"/>
          <w:rtl/>
        </w:rPr>
      </w:pPr>
      <w:bookmarkStart w:id="454" w:name="_Toc394921674"/>
      <w:r w:rsidRPr="004F14F2">
        <w:rPr>
          <w:rtl/>
        </w:rPr>
        <w:lastRenderedPageBreak/>
        <w:t xml:space="preserve">[2764] محمّد بن وائل </w:t>
      </w:r>
      <w:r w:rsidRPr="0017382C">
        <w:rPr>
          <w:rStyle w:val="libFootnotenumChar"/>
          <w:rtl/>
        </w:rPr>
        <w:t>(1)</w:t>
      </w:r>
      <w:r w:rsidRPr="00E10B1D">
        <w:rPr>
          <w:rStyle w:val="Heading3Char"/>
          <w:rtl/>
        </w:rPr>
        <w:t xml:space="preserve"> العَنَزِيّ</w:t>
      </w:r>
      <w:r w:rsidR="00527246" w:rsidRPr="00E10B1D">
        <w:rPr>
          <w:rStyle w:val="Heading3Char"/>
          <w:rtl/>
        </w:rPr>
        <w:t>:</w:t>
      </w:r>
      <w:bookmarkEnd w:id="454"/>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Pr="00E10B1D" w:rsidRDefault="0017382C" w:rsidP="0063324D">
      <w:pPr>
        <w:pStyle w:val="Heading3"/>
        <w:rPr>
          <w:rStyle w:val="Heading3Char"/>
          <w:rtl/>
        </w:rPr>
      </w:pPr>
      <w:bookmarkStart w:id="455" w:name="_Toc394921675"/>
      <w:r w:rsidRPr="00E10B1D">
        <w:rPr>
          <w:rStyle w:val="Heading3Char"/>
          <w:rtl/>
        </w:rPr>
        <w:t xml:space="preserve">[2765] محمّد بن </w:t>
      </w:r>
      <w:r w:rsidRPr="0017382C">
        <w:rPr>
          <w:rStyle w:val="libFootnotenumChar"/>
          <w:rtl/>
        </w:rPr>
        <w:t>(3)</w:t>
      </w:r>
      <w:r w:rsidRPr="00E10B1D">
        <w:rPr>
          <w:rStyle w:val="Heading3Char"/>
          <w:rtl/>
        </w:rPr>
        <w:t xml:space="preserve"> الوَرّاق الكُوفِيّ</w:t>
      </w:r>
      <w:r w:rsidR="00527246" w:rsidRPr="00E10B1D">
        <w:rPr>
          <w:rStyle w:val="Heading3Char"/>
          <w:rtl/>
        </w:rPr>
        <w:t>:</w:t>
      </w:r>
      <w:bookmarkEnd w:id="455"/>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r w:rsidRPr="007B62FF">
        <w:rPr>
          <w:rtl/>
        </w:rPr>
        <w:t xml:space="preserve"> عنه</w:t>
      </w:r>
      <w:r w:rsidR="00527246">
        <w:rPr>
          <w:rtl/>
        </w:rPr>
        <w:t>:</w:t>
      </w:r>
      <w:r w:rsidRPr="007B62FF">
        <w:rPr>
          <w:rtl/>
        </w:rPr>
        <w:t xml:space="preserve"> ابن مسكان</w:t>
      </w:r>
      <w:r w:rsidR="00527246">
        <w:rPr>
          <w:rtl/>
        </w:rPr>
        <w:t>،</w:t>
      </w:r>
      <w:r w:rsidRPr="007B62FF">
        <w:rPr>
          <w:rtl/>
        </w:rPr>
        <w:t xml:space="preserve"> في الكافي</w:t>
      </w:r>
      <w:r w:rsidR="00527246">
        <w:rPr>
          <w:rtl/>
        </w:rPr>
        <w:t>،</w:t>
      </w:r>
      <w:r w:rsidRPr="007B62FF">
        <w:rPr>
          <w:rtl/>
        </w:rPr>
        <w:t xml:space="preserve"> في باب النوادر</w:t>
      </w:r>
      <w:r w:rsidR="00527246">
        <w:rPr>
          <w:rtl/>
        </w:rPr>
        <w:t>،</w:t>
      </w:r>
      <w:r w:rsidRPr="007B62FF">
        <w:rPr>
          <w:rtl/>
        </w:rPr>
        <w:t xml:space="preserve"> في كتاب فضل القرآن </w:t>
      </w:r>
      <w:r w:rsidRPr="0017382C">
        <w:rPr>
          <w:rStyle w:val="libFootnotenumChar"/>
          <w:rtl/>
        </w:rPr>
        <w:t>(5)</w:t>
      </w:r>
      <w:r w:rsidR="00527246">
        <w:rPr>
          <w:rtl/>
        </w:rPr>
        <w:t>،</w:t>
      </w:r>
      <w:r w:rsidRPr="007B62FF">
        <w:rPr>
          <w:rtl/>
        </w:rPr>
        <w:t xml:space="preserve"> وأبو أيوب الخزّاز </w:t>
      </w:r>
      <w:r w:rsidRPr="0017382C">
        <w:rPr>
          <w:rStyle w:val="libFootnotenumChar"/>
          <w:rtl/>
        </w:rPr>
        <w:t>(6)</w:t>
      </w:r>
      <w:r>
        <w:rPr>
          <w:rtl/>
        </w:rPr>
        <w:t>.</w:t>
      </w:r>
    </w:p>
    <w:p w:rsidR="0017382C" w:rsidRDefault="0017382C" w:rsidP="00E10B1D">
      <w:pPr>
        <w:pStyle w:val="Heading3"/>
        <w:rPr>
          <w:rtl/>
        </w:rPr>
      </w:pPr>
      <w:bookmarkStart w:id="456" w:name="_Toc394921676"/>
      <w:r w:rsidRPr="004F14F2">
        <w:rPr>
          <w:rtl/>
        </w:rPr>
        <w:t>[2766] محمّد بن ولاّد الأَنْصاري</w:t>
      </w:r>
      <w:r w:rsidR="00527246">
        <w:rPr>
          <w:rtl/>
        </w:rPr>
        <w:t>:</w:t>
      </w:r>
      <w:bookmarkEnd w:id="456"/>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457" w:name="_Toc394921677"/>
      <w:r w:rsidRPr="004F14F2">
        <w:rPr>
          <w:rtl/>
        </w:rPr>
        <w:t>[2767] محمّد بن الوليد بن عُمارة</w:t>
      </w:r>
      <w:r w:rsidR="00527246">
        <w:rPr>
          <w:rtl/>
        </w:rPr>
        <w:t>:</w:t>
      </w:r>
      <w:bookmarkEnd w:id="457"/>
    </w:p>
    <w:p w:rsidR="0017382C" w:rsidRPr="007B62FF" w:rsidRDefault="0017382C" w:rsidP="0017382C">
      <w:pPr>
        <w:pStyle w:val="libNormal"/>
        <w:rPr>
          <w:rtl/>
        </w:rPr>
      </w:pPr>
      <w:r w:rsidRPr="007B62FF">
        <w:rPr>
          <w:rtl/>
        </w:rPr>
        <w:t>أبو رجا</w:t>
      </w:r>
      <w:r w:rsidR="00527246">
        <w:rPr>
          <w:rtl/>
        </w:rPr>
        <w:t>،</w:t>
      </w:r>
      <w:r w:rsidRPr="007B62FF">
        <w:rPr>
          <w:rtl/>
        </w:rPr>
        <w:t xml:space="preserve"> مولى قريش</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Default="0017382C" w:rsidP="00E10B1D">
      <w:pPr>
        <w:pStyle w:val="Heading3"/>
        <w:rPr>
          <w:rtl/>
        </w:rPr>
      </w:pPr>
      <w:bookmarkStart w:id="458" w:name="_Toc394921678"/>
      <w:r w:rsidRPr="004F14F2">
        <w:rPr>
          <w:rtl/>
        </w:rPr>
        <w:t>[2768] محمّد بن الوَلِيد الكِرماني</w:t>
      </w:r>
      <w:r w:rsidR="00527246">
        <w:rPr>
          <w:rtl/>
        </w:rPr>
        <w:t>:</w:t>
      </w:r>
      <w:bookmarkEnd w:id="458"/>
    </w:p>
    <w:p w:rsidR="0017382C" w:rsidRPr="007B62FF" w:rsidRDefault="0017382C" w:rsidP="0017382C">
      <w:pPr>
        <w:pStyle w:val="libNormal"/>
        <w:rPr>
          <w:rtl/>
        </w:rPr>
      </w:pPr>
      <w:r w:rsidRPr="007B62FF">
        <w:rPr>
          <w:rtl/>
        </w:rPr>
        <w:t>صاحب كتاب معتمد في مشيخة الفقيه</w:t>
      </w:r>
      <w:r w:rsidR="00527246">
        <w:rPr>
          <w:rtl/>
        </w:rPr>
        <w:t>،</w:t>
      </w:r>
      <w:r w:rsidRPr="007B62FF">
        <w:rPr>
          <w:rtl/>
        </w:rPr>
        <w:t xml:space="preserve"> يرويه عنه إبراهيم بن هاشم </w:t>
      </w:r>
      <w:r w:rsidRPr="0017382C">
        <w:rPr>
          <w:rStyle w:val="libFootnotenumChar"/>
          <w:rtl/>
        </w:rPr>
        <w:t>(9)</w:t>
      </w:r>
      <w:r w:rsidR="00527246">
        <w:rPr>
          <w:rtl/>
        </w:rPr>
        <w:t>،</w:t>
      </w:r>
      <w:r w:rsidRPr="007B62FF">
        <w:rPr>
          <w:rtl/>
        </w:rPr>
        <w:t xml:space="preserve"> وله في كتاب الخرائج </w:t>
      </w:r>
      <w:r w:rsidRPr="0017382C">
        <w:rPr>
          <w:rStyle w:val="libFootnotenumChar"/>
          <w:rtl/>
        </w:rPr>
        <w:t>(10)</w:t>
      </w:r>
      <w:r w:rsidRPr="007B62FF">
        <w:rPr>
          <w:rtl/>
        </w:rPr>
        <w:t xml:space="preserve"> في معاجز الجواد </w:t>
      </w:r>
      <w:r w:rsidRPr="0017382C">
        <w:rPr>
          <w:rStyle w:val="libAlaemChar"/>
          <w:rtl/>
        </w:rPr>
        <w:t>عليه‌السلام</w:t>
      </w:r>
      <w:r w:rsidRPr="007B62FF">
        <w:rPr>
          <w:rtl/>
        </w:rPr>
        <w:t xml:space="preserve"> حديث</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الحجرية</w:t>
      </w:r>
      <w:r w:rsidR="00527246">
        <w:rPr>
          <w:rtl/>
        </w:rPr>
        <w:t>:</w:t>
      </w:r>
      <w:r w:rsidRPr="007B62FF">
        <w:rPr>
          <w:rtl/>
        </w:rPr>
        <w:t xml:space="preserve"> </w:t>
      </w:r>
      <w:r>
        <w:rPr>
          <w:rtl/>
        </w:rPr>
        <w:t>(</w:t>
      </w:r>
      <w:r w:rsidRPr="007B62FF">
        <w:rPr>
          <w:rtl/>
        </w:rPr>
        <w:t>وابل</w:t>
      </w:r>
      <w:r>
        <w:rPr>
          <w:rtl/>
        </w:rPr>
        <w:t>)</w:t>
      </w:r>
      <w:r w:rsidRPr="007B62FF">
        <w:rPr>
          <w:rtl/>
        </w:rPr>
        <w:t xml:space="preserve"> بالباء ومثله في منهج المقال</w:t>
      </w:r>
      <w:r w:rsidR="00527246">
        <w:rPr>
          <w:rtl/>
        </w:rPr>
        <w:t>:</w:t>
      </w:r>
      <w:r w:rsidRPr="007B62FF">
        <w:rPr>
          <w:rtl/>
        </w:rPr>
        <w:t xml:space="preserve"> 327. وما في</w:t>
      </w:r>
      <w:r w:rsidR="00527246">
        <w:rPr>
          <w:rtl/>
        </w:rPr>
        <w:t>:</w:t>
      </w:r>
      <w:r w:rsidRPr="007B62FF">
        <w:rPr>
          <w:rtl/>
        </w:rPr>
        <w:t xml:space="preserve"> المصدر</w:t>
      </w:r>
      <w:r w:rsidR="00527246">
        <w:rPr>
          <w:rtl/>
        </w:rPr>
        <w:t>،</w:t>
      </w:r>
      <w:r w:rsidRPr="007B62FF">
        <w:rPr>
          <w:rtl/>
        </w:rPr>
        <w:t xml:space="preserve"> ومجمع الرجال 6</w:t>
      </w:r>
      <w:r w:rsidR="00527246">
        <w:rPr>
          <w:rtl/>
        </w:rPr>
        <w:t>:</w:t>
      </w:r>
      <w:r w:rsidRPr="007B62FF">
        <w:rPr>
          <w:rtl/>
        </w:rPr>
        <w:t xml:space="preserve"> 64</w:t>
      </w:r>
      <w:r w:rsidR="00527246">
        <w:rPr>
          <w:rtl/>
        </w:rPr>
        <w:t>،</w:t>
      </w:r>
      <w:r w:rsidRPr="007B62FF">
        <w:rPr>
          <w:rtl/>
        </w:rPr>
        <w:t xml:space="preserve"> ونقد الرجال</w:t>
      </w:r>
      <w:r w:rsidR="00527246">
        <w:rPr>
          <w:rtl/>
        </w:rPr>
        <w:t>:</w:t>
      </w:r>
      <w:r w:rsidRPr="007B62FF">
        <w:rPr>
          <w:rtl/>
        </w:rPr>
        <w:t xml:space="preserve"> 337</w:t>
      </w:r>
      <w:r w:rsidR="00527246">
        <w:rPr>
          <w:rtl/>
        </w:rPr>
        <w:t>،</w:t>
      </w:r>
      <w:r w:rsidRPr="007B62FF">
        <w:rPr>
          <w:rtl/>
        </w:rPr>
        <w:t xml:space="preserve"> وجامع الرواة 2</w:t>
      </w:r>
      <w:r w:rsidR="00527246">
        <w:rPr>
          <w:rtl/>
        </w:rPr>
        <w:t>:</w:t>
      </w:r>
      <w:r w:rsidRPr="007B62FF">
        <w:rPr>
          <w:rtl/>
        </w:rPr>
        <w:t xml:space="preserve"> 209</w:t>
      </w:r>
      <w:r w:rsidR="00527246">
        <w:rPr>
          <w:rtl/>
        </w:rPr>
        <w:t>،</w:t>
      </w:r>
      <w:r w:rsidRPr="007B62FF">
        <w:rPr>
          <w:rtl/>
        </w:rPr>
        <w:t xml:space="preserve"> وتنقيح المقال 3</w:t>
      </w:r>
      <w:r w:rsidR="00527246">
        <w:rPr>
          <w:rtl/>
        </w:rPr>
        <w:t>:</w:t>
      </w:r>
      <w:r w:rsidRPr="007B62FF">
        <w:rPr>
          <w:rtl/>
        </w:rPr>
        <w:t xml:space="preserve"> 196 موافق لما في الأصل.</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304 / 378.</w:t>
      </w:r>
    </w:p>
    <w:p w:rsidR="0017382C" w:rsidRPr="007B62FF" w:rsidRDefault="0017382C" w:rsidP="0017382C">
      <w:pPr>
        <w:pStyle w:val="libFootnote0"/>
        <w:rPr>
          <w:rtl/>
        </w:rPr>
      </w:pPr>
      <w:r w:rsidRPr="007B62FF">
        <w:rPr>
          <w:rtl/>
        </w:rPr>
        <w:t>(3) بن</w:t>
      </w:r>
      <w:r>
        <w:rPr>
          <w:rtl/>
        </w:rPr>
        <w:t>)</w:t>
      </w:r>
      <w:r w:rsidRPr="007B62FF">
        <w:rPr>
          <w:rtl/>
        </w:rPr>
        <w:t xml:space="preserve"> لم ترد في المصدر</w:t>
      </w:r>
      <w:r w:rsidR="00527246">
        <w:rPr>
          <w:rtl/>
        </w:rPr>
        <w:t>،</w:t>
      </w:r>
      <w:r w:rsidRPr="007B62FF">
        <w:rPr>
          <w:rtl/>
        </w:rPr>
        <w:t xml:space="preserve"> ومثله في مجمع الرجال 6</w:t>
      </w:r>
      <w:r w:rsidR="00527246">
        <w:rPr>
          <w:rtl/>
        </w:rPr>
        <w:t>:</w:t>
      </w:r>
      <w:r w:rsidRPr="007B62FF">
        <w:rPr>
          <w:rtl/>
        </w:rPr>
        <w:t xml:space="preserve"> 64</w:t>
      </w:r>
      <w:r w:rsidR="00527246">
        <w:rPr>
          <w:rtl/>
        </w:rPr>
        <w:t>،</w:t>
      </w:r>
      <w:r w:rsidRPr="007B62FF">
        <w:rPr>
          <w:rtl/>
        </w:rPr>
        <w:t xml:space="preserve"> وجامع الرواة 2</w:t>
      </w:r>
      <w:r w:rsidR="00527246">
        <w:rPr>
          <w:rtl/>
        </w:rPr>
        <w:t>:</w:t>
      </w:r>
      <w:r w:rsidRPr="007B62FF">
        <w:rPr>
          <w:rtl/>
        </w:rPr>
        <w:t xml:space="preserve"> 209. وما في</w:t>
      </w:r>
      <w:r w:rsidR="00527246">
        <w:rPr>
          <w:rtl/>
        </w:rPr>
        <w:t>:</w:t>
      </w:r>
      <w:r w:rsidRPr="007B62FF">
        <w:rPr>
          <w:rtl/>
        </w:rPr>
        <w:t xml:space="preserve"> منهج المقال</w:t>
      </w:r>
      <w:r w:rsidR="00527246">
        <w:rPr>
          <w:rtl/>
        </w:rPr>
        <w:t>:</w:t>
      </w:r>
      <w:r w:rsidRPr="007B62FF">
        <w:rPr>
          <w:rtl/>
        </w:rPr>
        <w:t xml:space="preserve"> 327</w:t>
      </w:r>
      <w:r w:rsidR="00527246">
        <w:rPr>
          <w:rtl/>
        </w:rPr>
        <w:t>،</w:t>
      </w:r>
      <w:r w:rsidRPr="007B62FF">
        <w:rPr>
          <w:rtl/>
        </w:rPr>
        <w:t xml:space="preserve"> وتنقيح المقال 3</w:t>
      </w:r>
      <w:r w:rsidR="00527246">
        <w:rPr>
          <w:rtl/>
        </w:rPr>
        <w:t>:</w:t>
      </w:r>
      <w:r w:rsidRPr="007B62FF">
        <w:rPr>
          <w:rtl/>
        </w:rPr>
        <w:t xml:space="preserve"> 196 موافق لما في الأصل والحجرية.</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306 / 422.</w:t>
      </w:r>
    </w:p>
    <w:p w:rsidR="0017382C" w:rsidRPr="007B62FF" w:rsidRDefault="0017382C" w:rsidP="0017382C">
      <w:pPr>
        <w:pStyle w:val="libFootnote0"/>
        <w:rPr>
          <w:rtl/>
        </w:rPr>
      </w:pPr>
      <w:r w:rsidRPr="007B62FF">
        <w:rPr>
          <w:rtl/>
        </w:rPr>
        <w:t>(5) أُصول الكافي 2</w:t>
      </w:r>
      <w:r w:rsidR="00527246">
        <w:rPr>
          <w:rtl/>
        </w:rPr>
        <w:t>:</w:t>
      </w:r>
      <w:r w:rsidRPr="007B62FF">
        <w:rPr>
          <w:rtl/>
        </w:rPr>
        <w:t xml:space="preserve"> 460 / 8.</w:t>
      </w:r>
    </w:p>
    <w:p w:rsidR="0017382C" w:rsidRPr="007B62FF" w:rsidRDefault="0017382C" w:rsidP="0017382C">
      <w:pPr>
        <w:pStyle w:val="libFootnote0"/>
        <w:rPr>
          <w:rtl/>
        </w:rPr>
      </w:pPr>
      <w:r w:rsidRPr="007B62FF">
        <w:rPr>
          <w:rtl/>
        </w:rPr>
        <w:t>(6) تهذيب الأحكام 6</w:t>
      </w:r>
      <w:r w:rsidR="00527246">
        <w:rPr>
          <w:rtl/>
        </w:rPr>
        <w:t>:</w:t>
      </w:r>
      <w:r w:rsidRPr="007B62FF">
        <w:rPr>
          <w:rtl/>
        </w:rPr>
        <w:t xml:space="preserve"> 367 / 1056 وفيه</w:t>
      </w:r>
      <w:r w:rsidR="00527246">
        <w:rPr>
          <w:rtl/>
        </w:rPr>
        <w:t>:</w:t>
      </w:r>
      <w:r w:rsidRPr="007B62FF">
        <w:rPr>
          <w:rtl/>
        </w:rPr>
        <w:t xml:space="preserve"> </w:t>
      </w:r>
      <w:r>
        <w:rPr>
          <w:rtl/>
        </w:rPr>
        <w:t>(</w:t>
      </w:r>
      <w:r w:rsidRPr="007B62FF">
        <w:rPr>
          <w:rtl/>
        </w:rPr>
        <w:t>أبي أيوب الخزاز عن محمد الوراق</w:t>
      </w:r>
      <w:r>
        <w:rPr>
          <w:rtl/>
        </w:rPr>
        <w:t>)</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304 / 375.</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304 / 374.</w:t>
      </w:r>
    </w:p>
    <w:p w:rsidR="0017382C" w:rsidRPr="007B62FF" w:rsidRDefault="0017382C" w:rsidP="0017382C">
      <w:pPr>
        <w:pStyle w:val="libFootnote0"/>
        <w:rPr>
          <w:rtl/>
        </w:rPr>
      </w:pPr>
      <w:r w:rsidRPr="007B62FF">
        <w:rPr>
          <w:rtl/>
        </w:rPr>
        <w:t>(9) الفقيه 4</w:t>
      </w:r>
      <w:r w:rsidR="00527246">
        <w:rPr>
          <w:rtl/>
        </w:rPr>
        <w:t>:</w:t>
      </w:r>
      <w:r w:rsidRPr="007B62FF">
        <w:rPr>
          <w:rtl/>
        </w:rPr>
        <w:t xml:space="preserve"> 105 من المشيخة.</w:t>
      </w:r>
    </w:p>
    <w:p w:rsidR="0017382C" w:rsidRPr="007B62FF" w:rsidRDefault="0017382C" w:rsidP="0017382C">
      <w:pPr>
        <w:pStyle w:val="libFootnote0"/>
        <w:rPr>
          <w:rtl/>
        </w:rPr>
      </w:pPr>
      <w:r w:rsidRPr="007B62FF">
        <w:rPr>
          <w:rtl/>
        </w:rPr>
        <w:t>(10) الخرائج والجرائح 1</w:t>
      </w:r>
      <w:r w:rsidR="00527246">
        <w:rPr>
          <w:rtl/>
        </w:rPr>
        <w:t>:</w:t>
      </w:r>
      <w:r w:rsidRPr="007B62FF">
        <w:rPr>
          <w:rtl/>
        </w:rPr>
        <w:t xml:space="preserve"> 388 / 17.</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شريف طويل</w:t>
      </w:r>
      <w:r w:rsidR="00527246">
        <w:rPr>
          <w:rtl/>
        </w:rPr>
        <w:t>،</w:t>
      </w:r>
      <w:r w:rsidRPr="007B62FF">
        <w:rPr>
          <w:rtl/>
        </w:rPr>
        <w:t xml:space="preserve"> يظهر منه خلوصه وإيمانه</w:t>
      </w:r>
      <w:r w:rsidR="00527246">
        <w:rPr>
          <w:rtl/>
        </w:rPr>
        <w:t>،</w:t>
      </w:r>
      <w:r w:rsidRPr="007B62FF">
        <w:rPr>
          <w:rtl/>
        </w:rPr>
        <w:t xml:space="preserve"> وشفقته ورأفته عليه</w:t>
      </w:r>
      <w:r w:rsidR="00527246">
        <w:rPr>
          <w:rtl/>
        </w:rPr>
        <w:t>،</w:t>
      </w:r>
      <w:r w:rsidRPr="007B62FF">
        <w:rPr>
          <w:rtl/>
        </w:rPr>
        <w:t xml:space="preserve"> فلاحظ.</w:t>
      </w:r>
    </w:p>
    <w:p w:rsidR="0017382C" w:rsidRPr="00E10B1D" w:rsidRDefault="0017382C" w:rsidP="0063324D">
      <w:pPr>
        <w:pStyle w:val="Heading3"/>
        <w:rPr>
          <w:rStyle w:val="Heading3Char"/>
          <w:rtl/>
        </w:rPr>
      </w:pPr>
      <w:bookmarkStart w:id="459" w:name="_Toc394921679"/>
      <w:r w:rsidRPr="00E10B1D">
        <w:rPr>
          <w:rStyle w:val="Heading3Char"/>
          <w:rtl/>
        </w:rPr>
        <w:t xml:space="preserve">[2769] محمّد بن الوليد (بن الوليد) </w:t>
      </w:r>
      <w:r w:rsidRPr="0017382C">
        <w:rPr>
          <w:rStyle w:val="libFootnotenumChar"/>
          <w:rtl/>
        </w:rPr>
        <w:t>(1)</w:t>
      </w:r>
      <w:r w:rsidRPr="00E10B1D">
        <w:rPr>
          <w:rStyle w:val="Heading3Char"/>
          <w:rtl/>
        </w:rPr>
        <w:t xml:space="preserve"> العَنَزِيّ</w:t>
      </w:r>
      <w:r w:rsidR="00527246" w:rsidRPr="00E10B1D">
        <w:rPr>
          <w:rStyle w:val="Heading3Char"/>
          <w:rtl/>
        </w:rPr>
        <w:t>:</w:t>
      </w:r>
      <w:bookmarkEnd w:id="459"/>
    </w:p>
    <w:p w:rsidR="0017382C" w:rsidRPr="007B62FF" w:rsidRDefault="0017382C" w:rsidP="0017382C">
      <w:pPr>
        <w:pStyle w:val="libNormal"/>
        <w:rPr>
          <w:rtl/>
          <w:lang w:bidi="fa-IR"/>
        </w:rPr>
      </w:pPr>
      <w:r w:rsidRPr="007B62FF">
        <w:rPr>
          <w:rtl/>
          <w:lang w:bidi="fa-IR"/>
        </w:rPr>
        <w:t>أبو الفضل</w:t>
      </w:r>
      <w:r w:rsidR="00527246">
        <w:rPr>
          <w:rtl/>
          <w:lang w:bidi="fa-IR"/>
        </w:rPr>
        <w:t>،</w:t>
      </w:r>
      <w:r w:rsidRPr="007B62FF">
        <w:rPr>
          <w:rtl/>
          <w:lang w:bidi="fa-IR"/>
        </w:rPr>
        <w:t xml:space="preserve"> أَسْنَدَ عَنْهُ</w:t>
      </w:r>
      <w:r w:rsidR="00527246">
        <w:rPr>
          <w:rtl/>
          <w:lang w:bidi="fa-IR"/>
        </w:rPr>
        <w:t>،</w:t>
      </w:r>
      <w:r w:rsidRPr="007B62FF">
        <w:rPr>
          <w:rtl/>
          <w:lang w:bidi="fa-IR"/>
        </w:rPr>
        <w:t xml:space="preserve"> من أصحاب الصادق </w:t>
      </w:r>
      <w:r w:rsidRPr="0017382C">
        <w:rPr>
          <w:rStyle w:val="libAlaemChar"/>
          <w:rtl/>
        </w:rPr>
        <w:t>عليه‌السلام</w:t>
      </w:r>
      <w:r w:rsidRPr="007B62FF">
        <w:rPr>
          <w:rtl/>
          <w:lang w:bidi="fa-IR"/>
        </w:rPr>
        <w:t xml:space="preserve"> </w:t>
      </w:r>
      <w:r w:rsidRPr="0017382C">
        <w:rPr>
          <w:rStyle w:val="libFootnotenumChar"/>
          <w:rtl/>
        </w:rPr>
        <w:t>(2)</w:t>
      </w:r>
      <w:r>
        <w:rPr>
          <w:rtl/>
          <w:lang w:bidi="fa-IR"/>
        </w:rPr>
        <w:t>.</w:t>
      </w:r>
    </w:p>
    <w:p w:rsidR="0017382C" w:rsidRDefault="0017382C" w:rsidP="00E10B1D">
      <w:pPr>
        <w:pStyle w:val="Heading3"/>
        <w:rPr>
          <w:rtl/>
        </w:rPr>
      </w:pPr>
      <w:bookmarkStart w:id="460" w:name="_Toc394921680"/>
      <w:r w:rsidRPr="004F14F2">
        <w:rPr>
          <w:rtl/>
        </w:rPr>
        <w:t>[2770] محمّد بن هارون</w:t>
      </w:r>
      <w:r w:rsidR="00527246">
        <w:rPr>
          <w:rtl/>
        </w:rPr>
        <w:t>:</w:t>
      </w:r>
      <w:bookmarkEnd w:id="460"/>
    </w:p>
    <w:p w:rsidR="0017382C" w:rsidRPr="007B62FF" w:rsidRDefault="0017382C" w:rsidP="0017382C">
      <w:pPr>
        <w:pStyle w:val="libNormal"/>
        <w:rPr>
          <w:rtl/>
        </w:rPr>
      </w:pPr>
      <w:r w:rsidRPr="007B62FF">
        <w:rPr>
          <w:rtl/>
        </w:rPr>
        <w:t>أبو عيسى الورّاق</w:t>
      </w:r>
      <w:r w:rsidR="00527246">
        <w:rPr>
          <w:rtl/>
        </w:rPr>
        <w:t>،</w:t>
      </w:r>
      <w:r w:rsidRPr="007B62FF">
        <w:rPr>
          <w:rtl/>
        </w:rPr>
        <w:t xml:space="preserve"> يأتي </w:t>
      </w:r>
      <w:r w:rsidRPr="0017382C">
        <w:rPr>
          <w:rStyle w:val="libFootnotenumChar"/>
          <w:rtl/>
        </w:rPr>
        <w:t>(3)</w:t>
      </w:r>
      <w:r w:rsidRPr="007B62FF">
        <w:rPr>
          <w:rtl/>
        </w:rPr>
        <w:t xml:space="preserve"> في الكنى إن شاء الله.</w:t>
      </w:r>
    </w:p>
    <w:p w:rsidR="0017382C" w:rsidRDefault="0017382C" w:rsidP="00E10B1D">
      <w:pPr>
        <w:pStyle w:val="Heading3"/>
        <w:rPr>
          <w:rtl/>
        </w:rPr>
      </w:pPr>
      <w:bookmarkStart w:id="461" w:name="_Toc394921681"/>
      <w:r w:rsidRPr="004F14F2">
        <w:rPr>
          <w:rtl/>
        </w:rPr>
        <w:t>[2771] محمّد بن هاشم الطّائِيّ</w:t>
      </w:r>
      <w:r w:rsidR="00527246">
        <w:rPr>
          <w:rtl/>
        </w:rPr>
        <w:t>:</w:t>
      </w:r>
      <w:bookmarkEnd w:id="461"/>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462" w:name="_Toc394921682"/>
      <w:r w:rsidRPr="004F14F2">
        <w:rPr>
          <w:rtl/>
        </w:rPr>
        <w:t>[2772] محمّد بن هاشم القُرَشِيّ</w:t>
      </w:r>
      <w:r w:rsidR="00527246">
        <w:rPr>
          <w:rtl/>
        </w:rPr>
        <w:t>:</w:t>
      </w:r>
      <w:bookmarkEnd w:id="462"/>
    </w:p>
    <w:p w:rsidR="0017382C" w:rsidRPr="007B62FF" w:rsidRDefault="0017382C" w:rsidP="0017382C">
      <w:pPr>
        <w:pStyle w:val="libNormal"/>
        <w:rPr>
          <w:rtl/>
        </w:rPr>
      </w:pPr>
      <w:r w:rsidRPr="007B62FF">
        <w:rPr>
          <w:rtl/>
        </w:rPr>
        <w:t>مولاهم</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463" w:name="_Toc394921683"/>
      <w:r w:rsidRPr="004F14F2">
        <w:rPr>
          <w:rtl/>
        </w:rPr>
        <w:t>[2773] محمّد بن هاني</w:t>
      </w:r>
      <w:r w:rsidR="00527246">
        <w:rPr>
          <w:rtl/>
        </w:rPr>
        <w:t>:</w:t>
      </w:r>
      <w:bookmarkEnd w:id="463"/>
    </w:p>
    <w:p w:rsidR="0017382C" w:rsidRPr="007B62FF" w:rsidRDefault="0017382C" w:rsidP="0017382C">
      <w:pPr>
        <w:pStyle w:val="libNormal"/>
        <w:rPr>
          <w:rtl/>
        </w:rPr>
      </w:pPr>
      <w:r w:rsidRPr="007B62FF">
        <w:rPr>
          <w:rtl/>
        </w:rPr>
        <w:t>أبو عبد الملك اللَّيثي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464" w:name="_Toc394921684"/>
      <w:r w:rsidRPr="004F14F2">
        <w:rPr>
          <w:rtl/>
        </w:rPr>
        <w:t>[2774] محمّد بن هاني الهمداني</w:t>
      </w:r>
      <w:r w:rsidR="00527246">
        <w:rPr>
          <w:rtl/>
        </w:rPr>
        <w:t>:</w:t>
      </w:r>
      <w:bookmarkEnd w:id="464"/>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465" w:name="_Toc394921685"/>
      <w:r w:rsidRPr="004F14F2">
        <w:rPr>
          <w:rtl/>
        </w:rPr>
        <w:t>[2775] محمّد بن الهُذَيل الطّائِيّ</w:t>
      </w:r>
      <w:r w:rsidR="00527246">
        <w:rPr>
          <w:rtl/>
        </w:rPr>
        <w:t>:</w:t>
      </w:r>
      <w:bookmarkEnd w:id="465"/>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ما بين القوسين لم يرد في المصدر</w:t>
      </w:r>
      <w:r w:rsidR="00527246">
        <w:rPr>
          <w:rtl/>
        </w:rPr>
        <w:t>،</w:t>
      </w:r>
      <w:r w:rsidRPr="007B62FF">
        <w:rPr>
          <w:rtl/>
        </w:rPr>
        <w:t xml:space="preserve"> وفي الحجرية</w:t>
      </w:r>
      <w:r w:rsidR="00527246">
        <w:rPr>
          <w:rtl/>
        </w:rPr>
        <w:t>:</w:t>
      </w:r>
      <w:r w:rsidRPr="007B62FF">
        <w:rPr>
          <w:rtl/>
        </w:rPr>
        <w:t xml:space="preserve"> </w:t>
      </w:r>
      <w:r>
        <w:rPr>
          <w:rtl/>
        </w:rPr>
        <w:t>(</w:t>
      </w:r>
      <w:r w:rsidRPr="007B62FF">
        <w:rPr>
          <w:rtl/>
        </w:rPr>
        <w:t>بن الوابد</w:t>
      </w:r>
      <w:r>
        <w:rPr>
          <w:rtl/>
        </w:rPr>
        <w:t>).</w:t>
      </w:r>
      <w:r w:rsidRPr="007B62FF">
        <w:rPr>
          <w:rtl/>
        </w:rPr>
        <w:t xml:space="preserve"> وما في</w:t>
      </w:r>
      <w:r w:rsidR="00527246">
        <w:rPr>
          <w:rtl/>
        </w:rPr>
        <w:t>:</w:t>
      </w:r>
      <w:r w:rsidRPr="007B62FF">
        <w:rPr>
          <w:rtl/>
        </w:rPr>
        <w:t xml:space="preserve"> منهج المقال</w:t>
      </w:r>
      <w:r w:rsidR="00527246">
        <w:rPr>
          <w:rtl/>
        </w:rPr>
        <w:t>:</w:t>
      </w:r>
      <w:r w:rsidRPr="007B62FF">
        <w:rPr>
          <w:rtl/>
        </w:rPr>
        <w:t xml:space="preserve"> 328</w:t>
      </w:r>
      <w:r w:rsidR="00527246">
        <w:rPr>
          <w:rtl/>
        </w:rPr>
        <w:t>،</w:t>
      </w:r>
      <w:r w:rsidRPr="007B62FF">
        <w:rPr>
          <w:rtl/>
        </w:rPr>
        <w:t xml:space="preserve"> ومجمع الرجال 6</w:t>
      </w:r>
      <w:r w:rsidR="00527246">
        <w:rPr>
          <w:rtl/>
        </w:rPr>
        <w:t>:</w:t>
      </w:r>
      <w:r w:rsidRPr="007B62FF">
        <w:rPr>
          <w:rtl/>
        </w:rPr>
        <w:t xml:space="preserve"> 65</w:t>
      </w:r>
      <w:r w:rsidR="00527246">
        <w:rPr>
          <w:rtl/>
        </w:rPr>
        <w:t>،</w:t>
      </w:r>
      <w:r w:rsidRPr="007B62FF">
        <w:rPr>
          <w:rtl/>
        </w:rPr>
        <w:t xml:space="preserve"> ونقد الرجال</w:t>
      </w:r>
      <w:r w:rsidR="00527246">
        <w:rPr>
          <w:rtl/>
        </w:rPr>
        <w:t>:</w:t>
      </w:r>
      <w:r w:rsidRPr="007B62FF">
        <w:rPr>
          <w:rtl/>
        </w:rPr>
        <w:t xml:space="preserve"> 337</w:t>
      </w:r>
      <w:r w:rsidR="00527246">
        <w:rPr>
          <w:rtl/>
        </w:rPr>
        <w:t>،</w:t>
      </w:r>
      <w:r w:rsidRPr="007B62FF">
        <w:rPr>
          <w:rtl/>
        </w:rPr>
        <w:t xml:space="preserve"> وتنقيح المقال 3</w:t>
      </w:r>
      <w:r w:rsidR="00527246">
        <w:rPr>
          <w:rtl/>
        </w:rPr>
        <w:t>:</w:t>
      </w:r>
      <w:r w:rsidRPr="007B62FF">
        <w:rPr>
          <w:rtl/>
        </w:rPr>
        <w:t xml:space="preserve"> 197 موافق لما في الأصل.</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304 / 373.</w:t>
      </w:r>
    </w:p>
    <w:p w:rsidR="0017382C" w:rsidRPr="007B62FF" w:rsidRDefault="0017382C" w:rsidP="0017382C">
      <w:pPr>
        <w:pStyle w:val="libFootnote0"/>
        <w:rPr>
          <w:rtl/>
        </w:rPr>
      </w:pPr>
      <w:r w:rsidRPr="007B62FF">
        <w:rPr>
          <w:rtl/>
        </w:rPr>
        <w:t>(3) يأتي في صحيفة</w:t>
      </w:r>
      <w:r w:rsidR="00527246">
        <w:rPr>
          <w:rtl/>
        </w:rPr>
        <w:t>:</w:t>
      </w:r>
      <w:r w:rsidRPr="007B62FF">
        <w:rPr>
          <w:rtl/>
        </w:rPr>
        <w:t xml:space="preserve"> 276</w:t>
      </w:r>
      <w:r w:rsidR="00527246">
        <w:rPr>
          <w:rtl/>
        </w:rPr>
        <w:t>،</w:t>
      </w:r>
      <w:r w:rsidRPr="007B62FF">
        <w:rPr>
          <w:rtl/>
        </w:rPr>
        <w:t xml:space="preserve"> برقم</w:t>
      </w:r>
      <w:r w:rsidR="00527246">
        <w:rPr>
          <w:rtl/>
        </w:rPr>
        <w:t>:</w:t>
      </w:r>
      <w:r w:rsidRPr="007B62FF">
        <w:rPr>
          <w:rtl/>
        </w:rPr>
        <w:t xml:space="preserve"> [3310]</w:t>
      </w:r>
      <w:r>
        <w:rPr>
          <w:rtl/>
        </w:rPr>
        <w:t>.</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303 / 370</w:t>
      </w:r>
      <w:r w:rsidR="00527246">
        <w:rPr>
          <w:rtl/>
        </w:rPr>
        <w:t>،</w:t>
      </w:r>
      <w:r w:rsidRPr="007B62FF">
        <w:rPr>
          <w:rtl/>
        </w:rPr>
        <w:t xml:space="preserve"> وذكره أيضاً في الصحيفة نفسها برقم</w:t>
      </w:r>
      <w:r w:rsidR="00527246">
        <w:rPr>
          <w:rtl/>
        </w:rPr>
        <w:t>:</w:t>
      </w:r>
      <w:r w:rsidRPr="007B62FF">
        <w:rPr>
          <w:rtl/>
        </w:rPr>
        <w:t xml:space="preserve"> 364.</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303 / 371.</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303 / 367.</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303 / 368.</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303 / 366.</w:t>
      </w:r>
    </w:p>
    <w:p w:rsidR="0017382C" w:rsidRDefault="0017382C" w:rsidP="00C613E8">
      <w:pPr>
        <w:pStyle w:val="libNormal"/>
        <w:rPr>
          <w:rtl/>
        </w:rPr>
      </w:pPr>
      <w:r>
        <w:rPr>
          <w:rtl/>
        </w:rPr>
        <w:br w:type="page"/>
      </w:r>
    </w:p>
    <w:p w:rsidR="0017382C" w:rsidRDefault="0017382C" w:rsidP="00E10B1D">
      <w:pPr>
        <w:pStyle w:val="Heading3"/>
        <w:rPr>
          <w:rtl/>
        </w:rPr>
      </w:pPr>
      <w:bookmarkStart w:id="466" w:name="_Toc394921686"/>
      <w:r w:rsidRPr="004F14F2">
        <w:rPr>
          <w:rtl/>
        </w:rPr>
        <w:lastRenderedPageBreak/>
        <w:t>[2776] محمّد بن هشام الخَثْعَمي</w:t>
      </w:r>
      <w:r w:rsidR="00527246">
        <w:rPr>
          <w:rtl/>
        </w:rPr>
        <w:t>:</w:t>
      </w:r>
      <w:bookmarkEnd w:id="466"/>
    </w:p>
    <w:p w:rsidR="0017382C" w:rsidRPr="007B62FF" w:rsidRDefault="0017382C" w:rsidP="0017382C">
      <w:pPr>
        <w:pStyle w:val="libNormal"/>
        <w:rPr>
          <w:rtl/>
        </w:rPr>
      </w:pPr>
      <w:r w:rsidRPr="007B62FF">
        <w:rPr>
          <w:rtl/>
        </w:rPr>
        <w:t>روى عن</w:t>
      </w:r>
      <w:r w:rsidR="00527246">
        <w:rPr>
          <w:rtl/>
        </w:rPr>
        <w:t>:</w:t>
      </w:r>
      <w:r w:rsidRPr="007B62FF">
        <w:rPr>
          <w:rtl/>
        </w:rPr>
        <w:t xml:space="preserve"> كرام</w:t>
      </w:r>
      <w:r w:rsidR="00527246">
        <w:rPr>
          <w:rtl/>
        </w:rPr>
        <w:t>،</w:t>
      </w:r>
      <w:r w:rsidRPr="007B62FF">
        <w:rPr>
          <w:rtl/>
        </w:rPr>
        <w:t xml:space="preserve"> وعلاء بن رزين</w:t>
      </w:r>
      <w:r w:rsidR="00527246">
        <w:rPr>
          <w:rtl/>
        </w:rPr>
        <w:t>،</w:t>
      </w:r>
      <w:r w:rsidRPr="007B62FF">
        <w:rPr>
          <w:rtl/>
        </w:rPr>
        <w:t xml:space="preserve"> له كتاب</w:t>
      </w:r>
      <w:r w:rsidR="00527246">
        <w:rPr>
          <w:rtl/>
        </w:rPr>
        <w:t>،</w:t>
      </w:r>
      <w:r w:rsidRPr="007B62FF">
        <w:rPr>
          <w:rtl/>
        </w:rPr>
        <w:t xml:space="preserve"> النجاشي </w:t>
      </w:r>
      <w:r w:rsidRPr="0017382C">
        <w:rPr>
          <w:rStyle w:val="libFootnotenumChar"/>
          <w:rtl/>
        </w:rPr>
        <w:t>(1)</w:t>
      </w:r>
      <w:r>
        <w:rPr>
          <w:rtl/>
        </w:rPr>
        <w:t>.</w:t>
      </w:r>
      <w:r w:rsidRPr="007B62FF">
        <w:rPr>
          <w:rtl/>
        </w:rPr>
        <w:t xml:space="preserve"> عنه</w:t>
      </w:r>
      <w:r w:rsidR="00527246">
        <w:rPr>
          <w:rtl/>
        </w:rPr>
        <w:t>:</w:t>
      </w:r>
      <w:r w:rsidRPr="007B62FF">
        <w:rPr>
          <w:rtl/>
        </w:rPr>
        <w:t xml:space="preserve"> أبو المعزى </w:t>
      </w:r>
      <w:r w:rsidRPr="0017382C">
        <w:rPr>
          <w:rStyle w:val="libFootnotenumChar"/>
          <w:rtl/>
        </w:rPr>
        <w:t>(2)</w:t>
      </w:r>
      <w:r w:rsidR="00527246">
        <w:rPr>
          <w:rtl/>
        </w:rPr>
        <w:t>،</w:t>
      </w:r>
      <w:r w:rsidRPr="007B62FF">
        <w:rPr>
          <w:rtl/>
        </w:rPr>
        <w:t xml:space="preserve"> والنضر بن سويد </w:t>
      </w:r>
      <w:r w:rsidRPr="0017382C">
        <w:rPr>
          <w:rStyle w:val="libFootnotenumChar"/>
          <w:rtl/>
        </w:rPr>
        <w:t>(3)</w:t>
      </w:r>
      <w:r w:rsidR="00527246">
        <w:rPr>
          <w:rtl/>
        </w:rPr>
        <w:t>،</w:t>
      </w:r>
      <w:r w:rsidRPr="007B62FF">
        <w:rPr>
          <w:rtl/>
        </w:rPr>
        <w:t xml:space="preserve"> الذي قالوا فيه</w:t>
      </w:r>
      <w:r w:rsidR="00527246">
        <w:rPr>
          <w:rtl/>
        </w:rPr>
        <w:t>:</w:t>
      </w:r>
      <w:r w:rsidRPr="007B62FF">
        <w:rPr>
          <w:rtl/>
        </w:rPr>
        <w:t xml:space="preserve"> صحيح الحديث </w:t>
      </w:r>
      <w:r w:rsidRPr="0017382C">
        <w:rPr>
          <w:rStyle w:val="libFootnotenumChar"/>
          <w:rtl/>
        </w:rPr>
        <w:t>(4)</w:t>
      </w:r>
      <w:r w:rsidR="00527246">
        <w:rPr>
          <w:rtl/>
        </w:rPr>
        <w:t>،</w:t>
      </w:r>
      <w:r w:rsidRPr="007B62FF">
        <w:rPr>
          <w:rtl/>
        </w:rPr>
        <w:t xml:space="preserve"> ومرّ غير مرّة أنّ هذه الكلمة من أمارات وثاقة مشايخ من قيل فيه</w:t>
      </w:r>
      <w:r w:rsidR="00527246">
        <w:rPr>
          <w:rtl/>
        </w:rPr>
        <w:t>،</w:t>
      </w:r>
      <w:r w:rsidRPr="007B62FF">
        <w:rPr>
          <w:rtl/>
        </w:rPr>
        <w:t xml:space="preserve"> فلاحظ.</w:t>
      </w:r>
    </w:p>
    <w:p w:rsidR="0017382C" w:rsidRDefault="0017382C" w:rsidP="00E10B1D">
      <w:pPr>
        <w:pStyle w:val="Heading3"/>
        <w:rPr>
          <w:rtl/>
        </w:rPr>
      </w:pPr>
      <w:bookmarkStart w:id="467" w:name="_Toc394921687"/>
      <w:r w:rsidRPr="004F14F2">
        <w:rPr>
          <w:rtl/>
        </w:rPr>
        <w:t>[2777] محمّد بن هشام الكوفي</w:t>
      </w:r>
      <w:r w:rsidR="00527246">
        <w:rPr>
          <w:rtl/>
        </w:rPr>
        <w:t>:</w:t>
      </w:r>
      <w:bookmarkEnd w:id="467"/>
    </w:p>
    <w:p w:rsidR="0017382C" w:rsidRPr="007B62FF" w:rsidRDefault="0017382C" w:rsidP="0017382C">
      <w:pPr>
        <w:pStyle w:val="libNormal"/>
        <w:rPr>
          <w:rtl/>
        </w:rPr>
      </w:pPr>
      <w:r w:rsidRPr="007B62FF">
        <w:rPr>
          <w:rtl/>
        </w:rPr>
        <w:t>الفَزَارِيّ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468" w:name="_Toc394921688"/>
      <w:r w:rsidRPr="004F14F2">
        <w:rPr>
          <w:rtl/>
        </w:rPr>
        <w:t>[2778] محمّد بن هلال بن أبي هلال المذْحجِيّ</w:t>
      </w:r>
      <w:r w:rsidR="00527246">
        <w:rPr>
          <w:rtl/>
        </w:rPr>
        <w:t>:</w:t>
      </w:r>
      <w:bookmarkEnd w:id="468"/>
    </w:p>
    <w:p w:rsidR="0017382C" w:rsidRPr="007B62FF" w:rsidRDefault="0017382C" w:rsidP="0017382C">
      <w:pPr>
        <w:pStyle w:val="libNormal"/>
        <w:rPr>
          <w:rtl/>
        </w:rPr>
      </w:pPr>
      <w:r w:rsidRPr="007B62FF">
        <w:rPr>
          <w:rtl/>
        </w:rPr>
        <w:t>مولى بني كعب</w:t>
      </w:r>
      <w:r w:rsidR="00527246">
        <w:rPr>
          <w:rtl/>
        </w:rPr>
        <w:t>،</w:t>
      </w:r>
      <w:r w:rsidRPr="007B62FF">
        <w:rPr>
          <w:rtl/>
        </w:rPr>
        <w:t xml:space="preserve"> حليف بني جمح</w:t>
      </w:r>
      <w:r w:rsidR="00527246">
        <w:rPr>
          <w:rtl/>
        </w:rPr>
        <w:t>،</w:t>
      </w:r>
      <w:r w:rsidRPr="007B62FF">
        <w:rPr>
          <w:rtl/>
        </w:rPr>
        <w:t xml:space="preserve"> المدني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469" w:name="_Toc394921689"/>
      <w:r w:rsidRPr="004F14F2">
        <w:rPr>
          <w:rtl/>
        </w:rPr>
        <w:t>[2779] محمّد بن هلال الهَمْدَانِيّ</w:t>
      </w:r>
      <w:r w:rsidR="00527246">
        <w:rPr>
          <w:rtl/>
        </w:rPr>
        <w:t>:</w:t>
      </w:r>
      <w:bookmarkEnd w:id="469"/>
    </w:p>
    <w:p w:rsidR="0017382C" w:rsidRPr="007B62FF" w:rsidRDefault="0017382C" w:rsidP="0017382C">
      <w:pPr>
        <w:pStyle w:val="libNormal"/>
        <w:rPr>
          <w:rtl/>
        </w:rPr>
      </w:pPr>
      <w:r w:rsidRPr="007B62FF">
        <w:rPr>
          <w:rtl/>
        </w:rPr>
        <w:t>الخَيْواني بالخاء المعجمة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470" w:name="_Toc394921690"/>
      <w:r w:rsidRPr="004F14F2">
        <w:rPr>
          <w:rtl/>
        </w:rPr>
        <w:t>[2780] محمّد بن همام التَّمِيمِيّ</w:t>
      </w:r>
      <w:r w:rsidR="00527246">
        <w:rPr>
          <w:rtl/>
        </w:rPr>
        <w:t>:</w:t>
      </w:r>
      <w:bookmarkEnd w:id="470"/>
    </w:p>
    <w:p w:rsidR="0017382C" w:rsidRPr="007B62FF" w:rsidRDefault="0017382C" w:rsidP="0017382C">
      <w:pPr>
        <w:pStyle w:val="libNormal"/>
        <w:rPr>
          <w:rtl/>
        </w:rPr>
      </w:pPr>
      <w:r w:rsidRPr="007B62FF">
        <w:rPr>
          <w:rtl/>
        </w:rPr>
        <w:t>الحَنْظلِيّ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Default="0017382C" w:rsidP="00E10B1D">
      <w:pPr>
        <w:pStyle w:val="Heading3"/>
        <w:rPr>
          <w:rtl/>
        </w:rPr>
      </w:pPr>
      <w:bookmarkStart w:id="471" w:name="_Toc394921691"/>
      <w:r w:rsidRPr="004F14F2">
        <w:rPr>
          <w:rtl/>
        </w:rPr>
        <w:t>[2781] محمّد بن هَمّام العبدي</w:t>
      </w:r>
      <w:r w:rsidR="00527246">
        <w:rPr>
          <w:rtl/>
        </w:rPr>
        <w:t>:</w:t>
      </w:r>
      <w:bookmarkEnd w:id="471"/>
    </w:p>
    <w:p w:rsidR="0017382C" w:rsidRPr="007B62FF" w:rsidRDefault="0017382C" w:rsidP="0017382C">
      <w:pPr>
        <w:pStyle w:val="libNormal"/>
        <w:rPr>
          <w:rtl/>
        </w:rPr>
      </w:pPr>
      <w:r w:rsidRPr="007B62FF">
        <w:rPr>
          <w:rtl/>
        </w:rPr>
        <w:t>أبو شِهاب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النجاشي</w:t>
      </w:r>
      <w:r w:rsidR="00527246">
        <w:rPr>
          <w:rtl/>
        </w:rPr>
        <w:t>:</w:t>
      </w:r>
      <w:r w:rsidRPr="007B62FF">
        <w:rPr>
          <w:rtl/>
        </w:rPr>
        <w:t xml:space="preserve"> 371 / 1013.</w:t>
      </w:r>
    </w:p>
    <w:p w:rsidR="0017382C" w:rsidRPr="007B62FF" w:rsidRDefault="0017382C" w:rsidP="0017382C">
      <w:pPr>
        <w:pStyle w:val="libFootnote0"/>
        <w:rPr>
          <w:rtl/>
        </w:rPr>
      </w:pPr>
      <w:r w:rsidRPr="007B62FF">
        <w:rPr>
          <w:rtl/>
        </w:rPr>
        <w:t>(2) تهذيب الأحكام 6</w:t>
      </w:r>
      <w:r w:rsidR="00527246">
        <w:rPr>
          <w:rtl/>
        </w:rPr>
        <w:t>:</w:t>
      </w:r>
      <w:r w:rsidRPr="007B62FF">
        <w:rPr>
          <w:rtl/>
        </w:rPr>
        <w:t xml:space="preserve"> 338 / 943.</w:t>
      </w:r>
    </w:p>
    <w:p w:rsidR="0017382C" w:rsidRPr="007B62FF" w:rsidRDefault="0017382C" w:rsidP="0017382C">
      <w:pPr>
        <w:pStyle w:val="libFootnote0"/>
        <w:rPr>
          <w:rtl/>
        </w:rPr>
      </w:pPr>
      <w:r w:rsidRPr="007B62FF">
        <w:rPr>
          <w:rtl/>
        </w:rPr>
        <w:t>(3) الكافي 5</w:t>
      </w:r>
      <w:r w:rsidR="00527246">
        <w:rPr>
          <w:rtl/>
        </w:rPr>
        <w:t>:</w:t>
      </w:r>
      <w:r w:rsidRPr="007B62FF">
        <w:rPr>
          <w:rtl/>
        </w:rPr>
        <w:t xml:space="preserve"> 109 / 13.</w:t>
      </w:r>
    </w:p>
    <w:p w:rsidR="0017382C" w:rsidRPr="007B62FF" w:rsidRDefault="0017382C" w:rsidP="0017382C">
      <w:pPr>
        <w:pStyle w:val="libFootnote0"/>
        <w:rPr>
          <w:rtl/>
        </w:rPr>
      </w:pPr>
      <w:r w:rsidRPr="007B62FF">
        <w:rPr>
          <w:rtl/>
        </w:rPr>
        <w:t>(4) كما في</w:t>
      </w:r>
      <w:r w:rsidR="00527246">
        <w:rPr>
          <w:rtl/>
        </w:rPr>
        <w:t>:</w:t>
      </w:r>
      <w:r w:rsidRPr="007B62FF">
        <w:rPr>
          <w:rtl/>
        </w:rPr>
        <w:t xml:space="preserve"> رجال النجاشي</w:t>
      </w:r>
      <w:r w:rsidR="00527246">
        <w:rPr>
          <w:rtl/>
        </w:rPr>
        <w:t>:</w:t>
      </w:r>
      <w:r w:rsidRPr="007B62FF">
        <w:rPr>
          <w:rtl/>
        </w:rPr>
        <w:t xml:space="preserve"> 427 / 1147</w:t>
      </w:r>
      <w:r w:rsidR="00527246">
        <w:rPr>
          <w:rtl/>
        </w:rPr>
        <w:t>،</w:t>
      </w:r>
      <w:r w:rsidRPr="007B62FF">
        <w:rPr>
          <w:rtl/>
        </w:rPr>
        <w:t xml:space="preserve"> ونقد الرجال</w:t>
      </w:r>
      <w:r w:rsidR="00527246">
        <w:rPr>
          <w:rtl/>
        </w:rPr>
        <w:t>:</w:t>
      </w:r>
      <w:r w:rsidRPr="007B62FF">
        <w:rPr>
          <w:rtl/>
        </w:rPr>
        <w:t xml:space="preserve"> 361.</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303 / 365.</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303 / 362.</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303 / 363.</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304 / 372.</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303 / 369.</w:t>
      </w:r>
    </w:p>
    <w:p w:rsidR="0017382C" w:rsidRDefault="0017382C" w:rsidP="00C613E8">
      <w:pPr>
        <w:pStyle w:val="libNormal"/>
        <w:rPr>
          <w:rtl/>
        </w:rPr>
      </w:pPr>
      <w:r>
        <w:rPr>
          <w:rtl/>
        </w:rPr>
        <w:br w:type="page"/>
      </w:r>
    </w:p>
    <w:p w:rsidR="0017382C" w:rsidRDefault="0017382C" w:rsidP="00E10B1D">
      <w:pPr>
        <w:pStyle w:val="Heading3"/>
        <w:rPr>
          <w:rtl/>
        </w:rPr>
      </w:pPr>
      <w:bookmarkStart w:id="472" w:name="_Toc394921692"/>
      <w:r w:rsidRPr="004F14F2">
        <w:rPr>
          <w:rtl/>
        </w:rPr>
        <w:lastRenderedPageBreak/>
        <w:t>[2782] محمّد بن الهمداني</w:t>
      </w:r>
      <w:r w:rsidR="00527246">
        <w:rPr>
          <w:rtl/>
        </w:rPr>
        <w:t>:</w:t>
      </w:r>
      <w:bookmarkEnd w:id="472"/>
    </w:p>
    <w:p w:rsidR="0017382C" w:rsidRPr="007B62FF" w:rsidRDefault="0017382C" w:rsidP="0017382C">
      <w:pPr>
        <w:pStyle w:val="libNormal"/>
        <w:rPr>
          <w:rtl/>
        </w:rPr>
      </w:pPr>
      <w:r w:rsidRPr="007B62FF">
        <w:rPr>
          <w:rtl/>
        </w:rPr>
        <w:t>روى عنه</w:t>
      </w:r>
      <w:r w:rsidR="00527246">
        <w:rPr>
          <w:rtl/>
        </w:rPr>
        <w:t>:</w:t>
      </w:r>
      <w:r w:rsidRPr="007B62FF">
        <w:rPr>
          <w:rtl/>
        </w:rPr>
        <w:t xml:space="preserve"> غالب بن عثمان</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473" w:name="_Toc394921693"/>
      <w:r w:rsidRPr="004F14F2">
        <w:rPr>
          <w:rtl/>
        </w:rPr>
        <w:t>[2783] محمّد بن ياسر الكُوفِيّ</w:t>
      </w:r>
      <w:r w:rsidR="00527246">
        <w:rPr>
          <w:rtl/>
        </w:rPr>
        <w:t>:</w:t>
      </w:r>
      <w:bookmarkEnd w:id="473"/>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474" w:name="_Toc394921694"/>
      <w:r w:rsidRPr="004F14F2">
        <w:rPr>
          <w:rtl/>
        </w:rPr>
        <w:t>[2784] محمّد بن ياسين بن عِمارة القيسي</w:t>
      </w:r>
      <w:r w:rsidR="00527246">
        <w:rPr>
          <w:rtl/>
        </w:rPr>
        <w:t>:</w:t>
      </w:r>
      <w:bookmarkEnd w:id="474"/>
    </w:p>
    <w:p w:rsidR="0017382C" w:rsidRPr="007B62FF" w:rsidRDefault="0017382C" w:rsidP="0017382C">
      <w:pPr>
        <w:pStyle w:val="libNormal"/>
        <w:rPr>
          <w:rtl/>
        </w:rPr>
      </w:pPr>
      <w:r w:rsidRPr="007B62FF">
        <w:rPr>
          <w:rtl/>
        </w:rPr>
        <w:t>مولاهم</w:t>
      </w:r>
      <w:r w:rsidR="00527246">
        <w:rPr>
          <w:rtl/>
        </w:rPr>
        <w:t>،</w:t>
      </w:r>
      <w:r w:rsidRPr="007B62FF">
        <w:rPr>
          <w:rtl/>
        </w:rPr>
        <w:t xml:space="preserve"> كوفي</w:t>
      </w:r>
      <w:r w:rsidR="00527246">
        <w:rPr>
          <w:rtl/>
        </w:rPr>
        <w:t>،</w:t>
      </w:r>
      <w:r w:rsidRPr="007B62FF">
        <w:rPr>
          <w:rtl/>
        </w:rPr>
        <w:t xml:space="preserve"> مات سنة إحدى وسبعين ومائة</w:t>
      </w:r>
      <w:r w:rsidR="00527246">
        <w:rPr>
          <w:rtl/>
        </w:rPr>
        <w:t>،</w:t>
      </w:r>
      <w:r w:rsidRPr="007B62FF">
        <w:rPr>
          <w:rtl/>
        </w:rPr>
        <w:t xml:space="preserve"> وله </w:t>
      </w:r>
      <w:r>
        <w:rPr>
          <w:rtl/>
        </w:rPr>
        <w:t>[</w:t>
      </w:r>
      <w:r w:rsidRPr="007B62FF">
        <w:rPr>
          <w:rtl/>
        </w:rPr>
        <w:t xml:space="preserve">اثنتان وستون </w:t>
      </w:r>
      <w:r w:rsidRPr="0017382C">
        <w:rPr>
          <w:rStyle w:val="libFootnotenumChar"/>
          <w:rtl/>
        </w:rPr>
        <w:t>(3)</w:t>
      </w:r>
      <w:r>
        <w:rPr>
          <w:rtl/>
        </w:rPr>
        <w:t>]</w:t>
      </w:r>
      <w:r w:rsidRPr="007B62FF">
        <w:rPr>
          <w:rtl/>
        </w:rPr>
        <w:t xml:space="preserve"> سنة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475" w:name="_Toc394921695"/>
      <w:r w:rsidRPr="004F14F2">
        <w:rPr>
          <w:rtl/>
        </w:rPr>
        <w:t>[2785] محمّد بن يحيى</w:t>
      </w:r>
      <w:r w:rsidR="00527246">
        <w:rPr>
          <w:rtl/>
        </w:rPr>
        <w:t>:</w:t>
      </w:r>
      <w:bookmarkEnd w:id="475"/>
    </w:p>
    <w:p w:rsidR="0017382C" w:rsidRPr="007B62FF" w:rsidRDefault="0017382C" w:rsidP="0017382C">
      <w:pPr>
        <w:pStyle w:val="libNormal"/>
        <w:rPr>
          <w:rtl/>
        </w:rPr>
      </w:pPr>
      <w:r w:rsidRPr="007B62FF">
        <w:rPr>
          <w:rtl/>
        </w:rPr>
        <w:t>أبو الحسن الفارسي</w:t>
      </w:r>
      <w:r w:rsidR="00527246">
        <w:rPr>
          <w:rtl/>
        </w:rPr>
        <w:t>،</w:t>
      </w:r>
      <w:r w:rsidRPr="007B62FF">
        <w:rPr>
          <w:rtl/>
        </w:rPr>
        <w:t xml:space="preserve"> يروي عن خلق</w:t>
      </w:r>
      <w:r w:rsidR="00527246">
        <w:rPr>
          <w:rtl/>
        </w:rPr>
        <w:t>،</w:t>
      </w:r>
      <w:r w:rsidRPr="007B62FF">
        <w:rPr>
          <w:rtl/>
        </w:rPr>
        <w:t xml:space="preserve"> وطاف الدنيا</w:t>
      </w:r>
      <w:r w:rsidR="00527246">
        <w:rPr>
          <w:rtl/>
        </w:rPr>
        <w:t>،</w:t>
      </w:r>
      <w:r w:rsidRPr="007B62FF">
        <w:rPr>
          <w:rtl/>
        </w:rPr>
        <w:t xml:space="preserve"> وجمع كثيراً من الأخبار</w:t>
      </w:r>
      <w:r w:rsidR="00527246">
        <w:rPr>
          <w:rtl/>
        </w:rPr>
        <w:t>،</w:t>
      </w:r>
      <w:r w:rsidRPr="007B62FF">
        <w:rPr>
          <w:rtl/>
        </w:rPr>
        <w:t xml:space="preserve"> كذا في من لم يرو عنهم </w:t>
      </w:r>
      <w:r w:rsidRPr="0017382C">
        <w:rPr>
          <w:rStyle w:val="libAlaemChar"/>
          <w:rtl/>
        </w:rPr>
        <w:t>عليهم‌السلام</w:t>
      </w:r>
      <w:r w:rsidRPr="007B62FF">
        <w:rPr>
          <w:rtl/>
        </w:rPr>
        <w:t xml:space="preserve"> </w:t>
      </w:r>
      <w:r w:rsidRPr="0017382C">
        <w:rPr>
          <w:rStyle w:val="libFootnotenumChar"/>
          <w:rtl/>
        </w:rPr>
        <w:t>(5)</w:t>
      </w:r>
      <w:r w:rsidR="00527246">
        <w:rPr>
          <w:rtl/>
        </w:rPr>
        <w:t>،</w:t>
      </w:r>
      <w:r w:rsidRPr="007B62FF">
        <w:rPr>
          <w:rtl/>
        </w:rPr>
        <w:t xml:space="preserve"> وفي الوجيزة</w:t>
      </w:r>
      <w:r w:rsidR="00527246">
        <w:rPr>
          <w:rtl/>
        </w:rPr>
        <w:t>:</w:t>
      </w:r>
      <w:r w:rsidRPr="007B62FF">
        <w:rPr>
          <w:rtl/>
        </w:rPr>
        <w:t xml:space="preserve"> ممدوح </w:t>
      </w:r>
      <w:r w:rsidRPr="0017382C">
        <w:rPr>
          <w:rStyle w:val="libFootnotenumChar"/>
          <w:rtl/>
        </w:rPr>
        <w:t>(6)</w:t>
      </w:r>
      <w:r>
        <w:rPr>
          <w:rtl/>
        </w:rPr>
        <w:t>.</w:t>
      </w:r>
    </w:p>
    <w:p w:rsidR="0017382C" w:rsidRDefault="0017382C" w:rsidP="00E10B1D">
      <w:pPr>
        <w:pStyle w:val="Heading3"/>
        <w:rPr>
          <w:rtl/>
        </w:rPr>
      </w:pPr>
      <w:bookmarkStart w:id="476" w:name="_Toc394921696"/>
      <w:r w:rsidRPr="004F14F2">
        <w:rPr>
          <w:rtl/>
        </w:rPr>
        <w:t>[2786] محمّد بن يحيى الأحمري</w:t>
      </w:r>
      <w:r w:rsidR="00527246">
        <w:rPr>
          <w:rtl/>
        </w:rPr>
        <w:t>:</w:t>
      </w:r>
      <w:bookmarkEnd w:id="476"/>
    </w:p>
    <w:p w:rsidR="0017382C" w:rsidRPr="007B62FF" w:rsidRDefault="0017382C" w:rsidP="0017382C">
      <w:pPr>
        <w:pStyle w:val="libNormal"/>
        <w:rPr>
          <w:rtl/>
        </w:rPr>
      </w:pPr>
      <w:r w:rsidRPr="007B62FF">
        <w:rPr>
          <w:rtl/>
        </w:rPr>
        <w:t>الكوفي</w:t>
      </w:r>
      <w:r w:rsidR="00527246">
        <w:rPr>
          <w:rtl/>
        </w:rPr>
        <w:t>،</w:t>
      </w:r>
      <w:r w:rsidRPr="007B62FF">
        <w:rPr>
          <w:rtl/>
        </w:rPr>
        <w:t xml:space="preserve"> زاهر </w:t>
      </w:r>
      <w:r w:rsidRPr="0017382C">
        <w:rPr>
          <w:rStyle w:val="libFootnotenumChar"/>
          <w:rtl/>
        </w:rPr>
        <w:t>(7)</w:t>
      </w:r>
      <w:r w:rsidR="00527246">
        <w:rPr>
          <w:rtl/>
        </w:rPr>
        <w:t>،</w:t>
      </w:r>
      <w:r w:rsidRPr="007B62FF">
        <w:rPr>
          <w:rtl/>
        </w:rPr>
        <w:t xml:space="preserve"> نزل الريّ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305 / 400.</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305 / 398.</w:t>
      </w:r>
    </w:p>
    <w:p w:rsidR="0017382C" w:rsidRPr="007B62FF" w:rsidRDefault="0017382C" w:rsidP="0017382C">
      <w:pPr>
        <w:pStyle w:val="libFootnote0"/>
        <w:rPr>
          <w:rtl/>
        </w:rPr>
      </w:pPr>
      <w:r w:rsidRPr="007B62FF">
        <w:rPr>
          <w:rtl/>
        </w:rPr>
        <w:t>(3) في الأصل والحجرية</w:t>
      </w:r>
      <w:r w:rsidR="00527246">
        <w:rPr>
          <w:rtl/>
        </w:rPr>
        <w:t>:</w:t>
      </w:r>
      <w:r w:rsidRPr="007B62FF">
        <w:rPr>
          <w:rtl/>
        </w:rPr>
        <w:t xml:space="preserve"> </w:t>
      </w:r>
      <w:r>
        <w:rPr>
          <w:rtl/>
        </w:rPr>
        <w:t>(</w:t>
      </w:r>
      <w:r w:rsidRPr="007B62FF">
        <w:rPr>
          <w:rtl/>
        </w:rPr>
        <w:t>اثنتان وسبعون</w:t>
      </w:r>
      <w:r>
        <w:rPr>
          <w:rtl/>
        </w:rPr>
        <w:t>)</w:t>
      </w:r>
      <w:r w:rsidR="00527246">
        <w:rPr>
          <w:rtl/>
        </w:rPr>
        <w:t>،</w:t>
      </w:r>
      <w:r w:rsidRPr="007B62FF">
        <w:rPr>
          <w:rtl/>
        </w:rPr>
        <w:t xml:space="preserve"> وما بين المعقوفتين أثبتناه من المصدر الموافق لما في</w:t>
      </w:r>
      <w:r w:rsidR="00527246">
        <w:rPr>
          <w:rtl/>
        </w:rPr>
        <w:t>:</w:t>
      </w:r>
      <w:r w:rsidRPr="007B62FF">
        <w:rPr>
          <w:rtl/>
        </w:rPr>
        <w:t xml:space="preserve"> منهج المقال</w:t>
      </w:r>
      <w:r w:rsidR="00527246">
        <w:rPr>
          <w:rtl/>
        </w:rPr>
        <w:t>:</w:t>
      </w:r>
      <w:r w:rsidRPr="007B62FF">
        <w:rPr>
          <w:rtl/>
        </w:rPr>
        <w:t xml:space="preserve"> 328</w:t>
      </w:r>
      <w:r w:rsidR="00527246">
        <w:rPr>
          <w:rtl/>
        </w:rPr>
        <w:t>،</w:t>
      </w:r>
      <w:r w:rsidRPr="007B62FF">
        <w:rPr>
          <w:rtl/>
        </w:rPr>
        <w:t xml:space="preserve"> ومجمع الرجال 6</w:t>
      </w:r>
      <w:r w:rsidR="00527246">
        <w:rPr>
          <w:rtl/>
        </w:rPr>
        <w:t>:</w:t>
      </w:r>
      <w:r w:rsidRPr="007B62FF">
        <w:rPr>
          <w:rtl/>
        </w:rPr>
        <w:t xml:space="preserve"> 62</w:t>
      </w:r>
      <w:r w:rsidR="00527246">
        <w:rPr>
          <w:rtl/>
        </w:rPr>
        <w:t>،</w:t>
      </w:r>
      <w:r w:rsidRPr="007B62FF">
        <w:rPr>
          <w:rtl/>
        </w:rPr>
        <w:t xml:space="preserve"> ونقد الرجال</w:t>
      </w:r>
      <w:r w:rsidR="00527246">
        <w:rPr>
          <w:rtl/>
        </w:rPr>
        <w:t>:</w:t>
      </w:r>
      <w:r w:rsidRPr="007B62FF">
        <w:rPr>
          <w:rtl/>
        </w:rPr>
        <w:t xml:space="preserve"> 338</w:t>
      </w:r>
      <w:r w:rsidR="00527246">
        <w:rPr>
          <w:rtl/>
        </w:rPr>
        <w:t>،</w:t>
      </w:r>
      <w:r w:rsidRPr="007B62FF">
        <w:rPr>
          <w:rtl/>
        </w:rPr>
        <w:t xml:space="preserve"> وجامع الرواة 2</w:t>
      </w:r>
      <w:r w:rsidR="00527246">
        <w:rPr>
          <w:rtl/>
        </w:rPr>
        <w:t>:</w:t>
      </w:r>
      <w:r w:rsidRPr="007B62FF">
        <w:rPr>
          <w:rtl/>
        </w:rPr>
        <w:t xml:space="preserve"> 213</w:t>
      </w:r>
      <w:r w:rsidR="00527246">
        <w:rPr>
          <w:rtl/>
        </w:rPr>
        <w:t>،</w:t>
      </w:r>
      <w:r w:rsidRPr="007B62FF">
        <w:rPr>
          <w:rtl/>
        </w:rPr>
        <w:t xml:space="preserve"> وتنقيح المقال 3</w:t>
      </w:r>
      <w:r w:rsidR="00527246">
        <w:rPr>
          <w:rtl/>
        </w:rPr>
        <w:t>:</w:t>
      </w:r>
      <w:r w:rsidRPr="007B62FF">
        <w:rPr>
          <w:rtl/>
        </w:rPr>
        <w:t xml:space="preserve"> 199.</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305 / 397.</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495 / 26.</w:t>
      </w:r>
    </w:p>
    <w:p w:rsidR="0017382C" w:rsidRPr="007B62FF" w:rsidRDefault="0017382C" w:rsidP="0017382C">
      <w:pPr>
        <w:pStyle w:val="libFootnote0"/>
        <w:rPr>
          <w:rtl/>
        </w:rPr>
      </w:pPr>
      <w:r w:rsidRPr="007B62FF">
        <w:rPr>
          <w:rtl/>
        </w:rPr>
        <w:t>(6) الوجيزة للمجلسي</w:t>
      </w:r>
      <w:r w:rsidR="00527246">
        <w:rPr>
          <w:rtl/>
        </w:rPr>
        <w:t>:</w:t>
      </w:r>
      <w:r w:rsidRPr="007B62FF">
        <w:rPr>
          <w:rtl/>
        </w:rPr>
        <w:t xml:space="preserve"> 53.</w:t>
      </w:r>
    </w:p>
    <w:p w:rsidR="0017382C" w:rsidRPr="007B62FF" w:rsidRDefault="0017382C" w:rsidP="0017382C">
      <w:pPr>
        <w:pStyle w:val="libFootnote0"/>
        <w:rPr>
          <w:rtl/>
        </w:rPr>
      </w:pPr>
      <w:r w:rsidRPr="007B62FF">
        <w:rPr>
          <w:rtl/>
        </w:rPr>
        <w:t>(7) كذا في الأصل</w:t>
      </w:r>
      <w:r w:rsidR="00527246">
        <w:rPr>
          <w:rtl/>
        </w:rPr>
        <w:t>،</w:t>
      </w:r>
      <w:r w:rsidRPr="007B62FF">
        <w:rPr>
          <w:rtl/>
        </w:rPr>
        <w:t xml:space="preserve"> ومثله في جامع الرواة 3</w:t>
      </w:r>
      <w:r w:rsidR="00527246">
        <w:rPr>
          <w:rtl/>
        </w:rPr>
        <w:t>:</w:t>
      </w:r>
      <w:r w:rsidRPr="007B62FF">
        <w:rPr>
          <w:rtl/>
        </w:rPr>
        <w:t xml:space="preserve"> 215. وفي الحجرية</w:t>
      </w:r>
      <w:r w:rsidR="00527246">
        <w:rPr>
          <w:rtl/>
        </w:rPr>
        <w:t>:</w:t>
      </w:r>
      <w:r w:rsidRPr="007B62FF">
        <w:rPr>
          <w:rtl/>
        </w:rPr>
        <w:t xml:space="preserve"> </w:t>
      </w:r>
      <w:r>
        <w:rPr>
          <w:rtl/>
        </w:rPr>
        <w:t>(</w:t>
      </w:r>
      <w:r w:rsidRPr="007B62FF">
        <w:rPr>
          <w:rtl/>
        </w:rPr>
        <w:t>ظاهر</w:t>
      </w:r>
      <w:r>
        <w:rPr>
          <w:rtl/>
        </w:rPr>
        <w:t>)</w:t>
      </w:r>
      <w:r w:rsidRPr="007B62FF">
        <w:rPr>
          <w:rtl/>
        </w:rPr>
        <w:t xml:space="preserve"> بالضاد وفي المصدر</w:t>
      </w:r>
      <w:r w:rsidR="00527246">
        <w:rPr>
          <w:rtl/>
        </w:rPr>
        <w:t>:</w:t>
      </w:r>
      <w:r w:rsidRPr="007B62FF">
        <w:rPr>
          <w:rtl/>
        </w:rPr>
        <w:t xml:space="preserve"> </w:t>
      </w:r>
      <w:r>
        <w:rPr>
          <w:rtl/>
        </w:rPr>
        <w:t>(</w:t>
      </w:r>
      <w:r w:rsidRPr="007B62FF">
        <w:rPr>
          <w:rtl/>
        </w:rPr>
        <w:t>ذاهر</w:t>
      </w:r>
      <w:r>
        <w:rPr>
          <w:rtl/>
        </w:rPr>
        <w:t>)</w:t>
      </w:r>
      <w:r w:rsidRPr="007B62FF">
        <w:rPr>
          <w:rtl/>
        </w:rPr>
        <w:t xml:space="preserve"> بالذال الموافق لما في</w:t>
      </w:r>
      <w:r w:rsidR="00527246">
        <w:rPr>
          <w:rtl/>
        </w:rPr>
        <w:t>:</w:t>
      </w:r>
      <w:r w:rsidRPr="007B62FF">
        <w:rPr>
          <w:rtl/>
        </w:rPr>
        <w:t xml:space="preserve"> منهج المقال</w:t>
      </w:r>
      <w:r w:rsidR="00527246">
        <w:rPr>
          <w:rtl/>
        </w:rPr>
        <w:t>:</w:t>
      </w:r>
      <w:r w:rsidRPr="007B62FF">
        <w:rPr>
          <w:rtl/>
        </w:rPr>
        <w:t xml:space="preserve"> 328</w:t>
      </w:r>
      <w:r w:rsidR="00527246">
        <w:rPr>
          <w:rtl/>
        </w:rPr>
        <w:t>،</w:t>
      </w:r>
      <w:r w:rsidRPr="007B62FF">
        <w:rPr>
          <w:rtl/>
        </w:rPr>
        <w:t xml:space="preserve"> ومجمع الرجال 6</w:t>
      </w:r>
      <w:r w:rsidR="00527246">
        <w:rPr>
          <w:rtl/>
        </w:rPr>
        <w:t>:</w:t>
      </w:r>
      <w:r w:rsidRPr="007B62FF">
        <w:rPr>
          <w:rtl/>
        </w:rPr>
        <w:t xml:space="preserve"> 69</w:t>
      </w:r>
      <w:r w:rsidR="00527246">
        <w:rPr>
          <w:rtl/>
        </w:rPr>
        <w:t>،</w:t>
      </w:r>
      <w:r w:rsidRPr="007B62FF">
        <w:rPr>
          <w:rtl/>
        </w:rPr>
        <w:t xml:space="preserve"> وتنقيح المقال 3</w:t>
      </w:r>
      <w:r w:rsidR="00527246">
        <w:rPr>
          <w:rtl/>
        </w:rPr>
        <w:t>:</w:t>
      </w:r>
      <w:r w:rsidRPr="007B62FF">
        <w:rPr>
          <w:rtl/>
        </w:rPr>
        <w:t xml:space="preserve"> 199.</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304 / 385.</w:t>
      </w:r>
    </w:p>
    <w:p w:rsidR="0017382C" w:rsidRDefault="0017382C" w:rsidP="00C613E8">
      <w:pPr>
        <w:pStyle w:val="libNormal"/>
        <w:rPr>
          <w:rtl/>
        </w:rPr>
      </w:pPr>
      <w:r>
        <w:rPr>
          <w:rtl/>
        </w:rPr>
        <w:br w:type="page"/>
      </w:r>
    </w:p>
    <w:p w:rsidR="0017382C" w:rsidRDefault="0017382C" w:rsidP="00E10B1D">
      <w:pPr>
        <w:pStyle w:val="Heading3"/>
        <w:rPr>
          <w:rtl/>
        </w:rPr>
      </w:pPr>
      <w:bookmarkStart w:id="477" w:name="_Toc394921697"/>
      <w:r w:rsidRPr="004F14F2">
        <w:rPr>
          <w:rtl/>
        </w:rPr>
        <w:lastRenderedPageBreak/>
        <w:t>[2787] محمّد بن يحيى بن الحسن</w:t>
      </w:r>
      <w:r w:rsidR="00527246">
        <w:rPr>
          <w:rtl/>
        </w:rPr>
        <w:t>:</w:t>
      </w:r>
      <w:bookmarkEnd w:id="477"/>
    </w:p>
    <w:p w:rsidR="0017382C" w:rsidRPr="007B62FF" w:rsidRDefault="0017382C" w:rsidP="0017382C">
      <w:pPr>
        <w:pStyle w:val="libNormal"/>
        <w:rPr>
          <w:rtl/>
        </w:rPr>
      </w:pPr>
      <w:r w:rsidRPr="007B62FF">
        <w:rPr>
          <w:rtl/>
        </w:rPr>
        <w:t>أبو جعفر</w:t>
      </w:r>
      <w:r w:rsidR="00527246">
        <w:rPr>
          <w:rtl/>
        </w:rPr>
        <w:t>،</w:t>
      </w:r>
      <w:r w:rsidRPr="007B62FF">
        <w:rPr>
          <w:rtl/>
        </w:rPr>
        <w:t xml:space="preserve"> في الكشي</w:t>
      </w:r>
      <w:r w:rsidR="00527246">
        <w:rPr>
          <w:rtl/>
        </w:rPr>
        <w:t>:</w:t>
      </w:r>
      <w:r w:rsidRPr="007B62FF">
        <w:rPr>
          <w:rtl/>
        </w:rPr>
        <w:t xml:space="preserve"> عن طاهر بن عيسى وغيره</w:t>
      </w:r>
      <w:r w:rsidR="00527246">
        <w:rPr>
          <w:rtl/>
        </w:rPr>
        <w:t>،</w:t>
      </w:r>
      <w:r w:rsidRPr="007B62FF">
        <w:rPr>
          <w:rtl/>
        </w:rPr>
        <w:t xml:space="preserve"> عن أبي سعيد جعفر بن أحمد بن أيوب التاجر السمرقندي</w:t>
      </w:r>
      <w:r w:rsidR="00527246">
        <w:rPr>
          <w:rtl/>
        </w:rPr>
        <w:t>،</w:t>
      </w:r>
      <w:r w:rsidRPr="007B62FF">
        <w:rPr>
          <w:rtl/>
        </w:rPr>
        <w:t xml:space="preserve"> أنه قال فيه</w:t>
      </w:r>
      <w:r w:rsidR="00527246">
        <w:rPr>
          <w:rtl/>
        </w:rPr>
        <w:t>:</w:t>
      </w:r>
      <w:r w:rsidRPr="007B62FF">
        <w:rPr>
          <w:rtl/>
        </w:rPr>
        <w:t xml:space="preserve"> ورأيته خيّراً فاضلاً </w:t>
      </w:r>
      <w:r w:rsidRPr="0017382C">
        <w:rPr>
          <w:rStyle w:val="libFootnotenumChar"/>
          <w:rtl/>
        </w:rPr>
        <w:t>(1)</w:t>
      </w:r>
      <w:r>
        <w:rPr>
          <w:rtl/>
        </w:rPr>
        <w:t>.</w:t>
      </w:r>
    </w:p>
    <w:p w:rsidR="0017382C" w:rsidRDefault="0017382C" w:rsidP="00E10B1D">
      <w:pPr>
        <w:pStyle w:val="Heading3"/>
        <w:rPr>
          <w:rtl/>
        </w:rPr>
      </w:pPr>
      <w:bookmarkStart w:id="478" w:name="_Toc394921698"/>
      <w:r w:rsidRPr="004F14F2">
        <w:rPr>
          <w:rtl/>
        </w:rPr>
        <w:t>[2788] محمّد بن يحيى السَّاباطِيّ</w:t>
      </w:r>
      <w:r w:rsidR="00527246">
        <w:rPr>
          <w:rtl/>
        </w:rPr>
        <w:t>:</w:t>
      </w:r>
      <w:bookmarkEnd w:id="478"/>
    </w:p>
    <w:p w:rsidR="0017382C" w:rsidRPr="007B62FF" w:rsidRDefault="0017382C" w:rsidP="0017382C">
      <w:pPr>
        <w:pStyle w:val="libNormal"/>
        <w:rPr>
          <w:rtl/>
        </w:rPr>
      </w:pPr>
      <w:r w:rsidRPr="007B62FF">
        <w:rPr>
          <w:rtl/>
        </w:rPr>
        <w:t>عنه في الصحيح</w:t>
      </w:r>
      <w:r w:rsidR="00527246">
        <w:rPr>
          <w:rtl/>
        </w:rPr>
        <w:t>:</w:t>
      </w:r>
      <w:r w:rsidRPr="007B62FF">
        <w:rPr>
          <w:rtl/>
        </w:rPr>
        <w:t xml:space="preserve"> صفوان بن يحيى</w:t>
      </w:r>
      <w:r w:rsidR="00527246">
        <w:rPr>
          <w:rtl/>
        </w:rPr>
        <w:t>،</w:t>
      </w:r>
      <w:r w:rsidRPr="007B62FF">
        <w:rPr>
          <w:rtl/>
        </w:rPr>
        <w:t xml:space="preserve"> في التهذيب</w:t>
      </w:r>
      <w:r w:rsidR="00527246">
        <w:rPr>
          <w:rtl/>
        </w:rPr>
        <w:t>،</w:t>
      </w:r>
      <w:r w:rsidRPr="007B62FF">
        <w:rPr>
          <w:rtl/>
        </w:rPr>
        <w:t xml:space="preserve"> في باب صلاة الكسوف من أبواب الزيادات </w:t>
      </w:r>
      <w:r w:rsidRPr="0017382C">
        <w:rPr>
          <w:rStyle w:val="libFootnotenumChar"/>
          <w:rtl/>
        </w:rPr>
        <w:t>(2)</w:t>
      </w:r>
      <w:r>
        <w:rPr>
          <w:rtl/>
        </w:rPr>
        <w:t>.</w:t>
      </w:r>
    </w:p>
    <w:p w:rsidR="0017382C" w:rsidRDefault="0017382C" w:rsidP="00E10B1D">
      <w:pPr>
        <w:pStyle w:val="Heading3"/>
        <w:rPr>
          <w:rtl/>
        </w:rPr>
      </w:pPr>
      <w:bookmarkStart w:id="479" w:name="_Toc394921699"/>
      <w:r w:rsidRPr="004F14F2">
        <w:rPr>
          <w:rtl/>
        </w:rPr>
        <w:t>[2789] محمّد بن يحيى الصَّيْرَفِيّ</w:t>
      </w:r>
      <w:r w:rsidR="00527246">
        <w:rPr>
          <w:rtl/>
        </w:rPr>
        <w:t>:</w:t>
      </w:r>
      <w:bookmarkEnd w:id="479"/>
    </w:p>
    <w:p w:rsidR="0017382C" w:rsidRPr="007B62FF" w:rsidRDefault="0017382C" w:rsidP="0017382C">
      <w:pPr>
        <w:pStyle w:val="libNormal"/>
        <w:rPr>
          <w:rtl/>
        </w:rPr>
      </w:pPr>
      <w:r w:rsidRPr="007B62FF">
        <w:rPr>
          <w:rtl/>
        </w:rPr>
        <w:t xml:space="preserve">له كتاب في الفهرست </w:t>
      </w:r>
      <w:r w:rsidRPr="0017382C">
        <w:rPr>
          <w:rStyle w:val="libFootnotenumChar"/>
          <w:rtl/>
        </w:rPr>
        <w:t>(3)</w:t>
      </w:r>
      <w:r w:rsidR="00527246">
        <w:rPr>
          <w:rtl/>
        </w:rPr>
        <w:t>،</w:t>
      </w:r>
      <w:r w:rsidRPr="007B62FF">
        <w:rPr>
          <w:rtl/>
        </w:rPr>
        <w:t xml:space="preserve"> عنه</w:t>
      </w:r>
      <w:r w:rsidR="00527246">
        <w:rPr>
          <w:rtl/>
        </w:rPr>
        <w:t>:</w:t>
      </w:r>
      <w:r w:rsidRPr="007B62FF">
        <w:rPr>
          <w:rtl/>
        </w:rPr>
        <w:t xml:space="preserve"> أبو عبد الله البرقي </w:t>
      </w:r>
      <w:r w:rsidRPr="0017382C">
        <w:rPr>
          <w:rStyle w:val="libFootnotenumChar"/>
          <w:rtl/>
        </w:rPr>
        <w:t>(4)</w:t>
      </w:r>
      <w:r w:rsidR="00527246">
        <w:rPr>
          <w:rtl/>
        </w:rPr>
        <w:t>،</w:t>
      </w:r>
      <w:r w:rsidRPr="007B62FF">
        <w:rPr>
          <w:rtl/>
        </w:rPr>
        <w:t xml:space="preserve"> والعباس بن معروف </w:t>
      </w:r>
      <w:r w:rsidRPr="0017382C">
        <w:rPr>
          <w:rStyle w:val="libFootnotenumChar"/>
          <w:rtl/>
        </w:rPr>
        <w:t>(5)</w:t>
      </w:r>
      <w:r w:rsidR="00527246">
        <w:rPr>
          <w:rtl/>
        </w:rPr>
        <w:t>،</w:t>
      </w:r>
      <w:r w:rsidRPr="007B62FF">
        <w:rPr>
          <w:rtl/>
        </w:rPr>
        <w:t xml:space="preserve"> وعلي بن إسماعيل </w:t>
      </w:r>
      <w:r w:rsidRPr="0017382C">
        <w:rPr>
          <w:rStyle w:val="libFootnotenumChar"/>
          <w:rtl/>
        </w:rPr>
        <w:t>(6)</w:t>
      </w:r>
      <w:r w:rsidR="00527246">
        <w:rPr>
          <w:rtl/>
        </w:rPr>
        <w:t>،</w:t>
      </w:r>
      <w:r w:rsidRPr="007B62FF">
        <w:rPr>
          <w:rtl/>
        </w:rPr>
        <w:t xml:space="preserve"> وعبد الله بن جبلة </w:t>
      </w:r>
      <w:r w:rsidRPr="0017382C">
        <w:rPr>
          <w:rStyle w:val="libFootnotenumChar"/>
          <w:rtl/>
        </w:rPr>
        <w:t>(7)</w:t>
      </w:r>
      <w:r w:rsidR="00527246">
        <w:rPr>
          <w:rtl/>
        </w:rPr>
        <w:t>،</w:t>
      </w:r>
      <w:r w:rsidRPr="007B62FF">
        <w:rPr>
          <w:rtl/>
        </w:rPr>
        <w:t xml:space="preserve"> ومحمّد بن عمرو ابن سعيد </w:t>
      </w:r>
      <w:r w:rsidRPr="0017382C">
        <w:rPr>
          <w:rStyle w:val="libFootnotenumChar"/>
          <w:rtl/>
        </w:rPr>
        <w:t>(8)</w:t>
      </w:r>
      <w:r w:rsidR="00527246">
        <w:rPr>
          <w:rtl/>
        </w:rPr>
        <w:t>،</w:t>
      </w:r>
      <w:r w:rsidRPr="007B62FF">
        <w:rPr>
          <w:rtl/>
        </w:rPr>
        <w:t xml:space="preserve"> وأيوب بن نوح </w:t>
      </w:r>
      <w:r w:rsidRPr="0017382C">
        <w:rPr>
          <w:rStyle w:val="libFootnotenumChar"/>
          <w:rtl/>
        </w:rPr>
        <w:t>(9)</w:t>
      </w:r>
      <w:r w:rsidR="00527246">
        <w:rPr>
          <w:rtl/>
        </w:rPr>
        <w:t>،</w:t>
      </w:r>
      <w:r w:rsidRPr="007B62FF">
        <w:rPr>
          <w:rtl/>
        </w:rPr>
        <w:t xml:space="preserve"> وكلّهم من الأجلاّء.</w:t>
      </w:r>
    </w:p>
    <w:p w:rsidR="0017382C" w:rsidRDefault="0017382C" w:rsidP="00E10B1D">
      <w:pPr>
        <w:pStyle w:val="Heading3"/>
        <w:rPr>
          <w:rtl/>
        </w:rPr>
      </w:pPr>
      <w:bookmarkStart w:id="480" w:name="_Toc394921700"/>
      <w:r w:rsidRPr="004F14F2">
        <w:rPr>
          <w:rtl/>
        </w:rPr>
        <w:t>[2790] محمّد بن يحيى بن طحلاء المدني</w:t>
      </w:r>
      <w:r w:rsidR="00527246">
        <w:rPr>
          <w:rtl/>
        </w:rPr>
        <w:t>:</w:t>
      </w:r>
      <w:bookmarkEnd w:id="480"/>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(10)</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الكشي 1</w:t>
      </w:r>
      <w:r w:rsidR="00527246">
        <w:rPr>
          <w:rtl/>
        </w:rPr>
        <w:t>:</w:t>
      </w:r>
      <w:r w:rsidRPr="007B62FF">
        <w:rPr>
          <w:rtl/>
        </w:rPr>
        <w:t xml:space="preserve"> 322 / 168.</w:t>
      </w:r>
    </w:p>
    <w:p w:rsidR="0017382C" w:rsidRPr="007B62FF" w:rsidRDefault="0017382C" w:rsidP="0017382C">
      <w:pPr>
        <w:pStyle w:val="libFootnote0"/>
        <w:rPr>
          <w:rtl/>
        </w:rPr>
      </w:pPr>
      <w:r w:rsidRPr="007B62FF">
        <w:rPr>
          <w:rtl/>
        </w:rPr>
        <w:t>(2) تهذيب الأحكام 3</w:t>
      </w:r>
      <w:r w:rsidR="00527246">
        <w:rPr>
          <w:rtl/>
        </w:rPr>
        <w:t>:</w:t>
      </w:r>
      <w:r w:rsidRPr="007B62FF">
        <w:rPr>
          <w:rtl/>
        </w:rPr>
        <w:t xml:space="preserve"> 294 / 889.</w:t>
      </w:r>
    </w:p>
    <w:p w:rsidR="0017382C" w:rsidRPr="007B62FF" w:rsidRDefault="0017382C" w:rsidP="0017382C">
      <w:pPr>
        <w:pStyle w:val="libFootnote0"/>
        <w:rPr>
          <w:rtl/>
        </w:rPr>
      </w:pPr>
      <w:r w:rsidRPr="007B62FF">
        <w:rPr>
          <w:rtl/>
        </w:rPr>
        <w:t>(3) فهرست الشيخ</w:t>
      </w:r>
      <w:r w:rsidR="00527246">
        <w:rPr>
          <w:rtl/>
        </w:rPr>
        <w:t>:</w:t>
      </w:r>
      <w:r w:rsidRPr="007B62FF">
        <w:rPr>
          <w:rtl/>
        </w:rPr>
        <w:t xml:space="preserve"> 148 / 663.</w:t>
      </w:r>
    </w:p>
    <w:p w:rsidR="0017382C" w:rsidRPr="007B62FF" w:rsidRDefault="0017382C" w:rsidP="0017382C">
      <w:pPr>
        <w:pStyle w:val="libFootnote0"/>
        <w:rPr>
          <w:rtl/>
        </w:rPr>
      </w:pPr>
      <w:r w:rsidRPr="007B62FF">
        <w:rPr>
          <w:rtl/>
        </w:rPr>
        <w:t>(4) تهذيب الأحكام 2</w:t>
      </w:r>
      <w:r w:rsidR="00527246">
        <w:rPr>
          <w:rtl/>
        </w:rPr>
        <w:t>:</w:t>
      </w:r>
      <w:r w:rsidRPr="007B62FF">
        <w:rPr>
          <w:rtl/>
        </w:rPr>
        <w:t xml:space="preserve"> 313 / 1274.</w:t>
      </w:r>
    </w:p>
    <w:p w:rsidR="0017382C" w:rsidRPr="007B62FF" w:rsidRDefault="0017382C" w:rsidP="0017382C">
      <w:pPr>
        <w:pStyle w:val="libFootnote0"/>
        <w:rPr>
          <w:rtl/>
        </w:rPr>
      </w:pPr>
      <w:r w:rsidRPr="007B62FF">
        <w:rPr>
          <w:rtl/>
        </w:rPr>
        <w:t>(5) فهرست الشيخ</w:t>
      </w:r>
      <w:r w:rsidR="00527246">
        <w:rPr>
          <w:rtl/>
        </w:rPr>
        <w:t>:</w:t>
      </w:r>
      <w:r w:rsidRPr="007B62FF">
        <w:rPr>
          <w:rtl/>
        </w:rPr>
        <w:t xml:space="preserve"> 148 / 633 وفيه</w:t>
      </w:r>
      <w:r w:rsidR="00527246">
        <w:rPr>
          <w:rtl/>
        </w:rPr>
        <w:t>:</w:t>
      </w:r>
      <w:r w:rsidRPr="007B62FF">
        <w:rPr>
          <w:rtl/>
        </w:rPr>
        <w:t xml:space="preserve"> </w:t>
      </w:r>
      <w:r>
        <w:rPr>
          <w:rtl/>
        </w:rPr>
        <w:t>(</w:t>
      </w:r>
      <w:r w:rsidRPr="007B62FF">
        <w:rPr>
          <w:rtl/>
        </w:rPr>
        <w:t>أحمد بن عبد الله عن أبيه عنه</w:t>
      </w:r>
      <w:r>
        <w:rPr>
          <w:rtl/>
        </w:rPr>
        <w:t>)</w:t>
      </w:r>
    </w:p>
    <w:p w:rsidR="0017382C" w:rsidRPr="007B62FF" w:rsidRDefault="0017382C" w:rsidP="0017382C">
      <w:pPr>
        <w:pStyle w:val="libFootnote0"/>
        <w:rPr>
          <w:rtl/>
        </w:rPr>
      </w:pPr>
      <w:r w:rsidRPr="007B62FF">
        <w:rPr>
          <w:rtl/>
        </w:rPr>
        <w:t>(6) تهذيب الأحكام 5</w:t>
      </w:r>
      <w:r w:rsidR="00527246">
        <w:rPr>
          <w:rtl/>
        </w:rPr>
        <w:t>:</w:t>
      </w:r>
      <w:r w:rsidRPr="007B62FF">
        <w:rPr>
          <w:rtl/>
        </w:rPr>
        <w:t xml:space="preserve"> 253 / 855.</w:t>
      </w:r>
    </w:p>
    <w:p w:rsidR="0017382C" w:rsidRPr="007B62FF" w:rsidRDefault="0017382C" w:rsidP="0017382C">
      <w:pPr>
        <w:pStyle w:val="libFootnote0"/>
        <w:rPr>
          <w:rtl/>
        </w:rPr>
      </w:pPr>
      <w:r w:rsidRPr="007B62FF">
        <w:rPr>
          <w:rtl/>
        </w:rPr>
        <w:t>(7) تهذيب الأحكام 5</w:t>
      </w:r>
      <w:r w:rsidR="00527246">
        <w:rPr>
          <w:rtl/>
        </w:rPr>
        <w:t>:</w:t>
      </w:r>
      <w:r w:rsidRPr="007B62FF">
        <w:rPr>
          <w:rtl/>
        </w:rPr>
        <w:t xml:space="preserve"> 273 / 933.</w:t>
      </w:r>
    </w:p>
    <w:p w:rsidR="0017382C" w:rsidRPr="007B62FF" w:rsidRDefault="0017382C" w:rsidP="0017382C">
      <w:pPr>
        <w:pStyle w:val="libFootnote0"/>
        <w:rPr>
          <w:rtl/>
        </w:rPr>
      </w:pPr>
      <w:r w:rsidRPr="007B62FF">
        <w:rPr>
          <w:rtl/>
        </w:rPr>
        <w:t>(8) تهذيب الأحكام 3</w:t>
      </w:r>
      <w:r w:rsidR="00527246">
        <w:rPr>
          <w:rtl/>
        </w:rPr>
        <w:t>:</w:t>
      </w:r>
      <w:r w:rsidRPr="007B62FF">
        <w:rPr>
          <w:rtl/>
        </w:rPr>
        <w:t xml:space="preserve"> 150 / 324.</w:t>
      </w:r>
    </w:p>
    <w:p w:rsidR="0017382C" w:rsidRPr="007B62FF" w:rsidRDefault="0017382C" w:rsidP="0017382C">
      <w:pPr>
        <w:pStyle w:val="libFootnote0"/>
        <w:rPr>
          <w:rtl/>
        </w:rPr>
      </w:pPr>
      <w:r w:rsidRPr="007B62FF">
        <w:rPr>
          <w:rtl/>
        </w:rPr>
        <w:t>(9) تهذيب الأحكام 2</w:t>
      </w:r>
      <w:r w:rsidR="00527246">
        <w:rPr>
          <w:rtl/>
        </w:rPr>
        <w:t>:</w:t>
      </w:r>
      <w:r w:rsidRPr="007B62FF">
        <w:rPr>
          <w:rtl/>
        </w:rPr>
        <w:t xml:space="preserve"> 357 / 1479.</w:t>
      </w:r>
    </w:p>
    <w:p w:rsidR="0017382C" w:rsidRPr="007B62FF" w:rsidRDefault="0017382C" w:rsidP="0017382C">
      <w:pPr>
        <w:pStyle w:val="libFootnote0"/>
        <w:rPr>
          <w:rtl/>
        </w:rPr>
      </w:pPr>
      <w:r w:rsidRPr="007B62FF">
        <w:rPr>
          <w:rtl/>
        </w:rPr>
        <w:t>(10) رجال الشيخ</w:t>
      </w:r>
      <w:r w:rsidR="00527246">
        <w:rPr>
          <w:rtl/>
        </w:rPr>
        <w:t>:</w:t>
      </w:r>
      <w:r w:rsidRPr="007B62FF">
        <w:rPr>
          <w:rtl/>
        </w:rPr>
        <w:t xml:space="preserve"> 304 / 380.</w:t>
      </w:r>
    </w:p>
    <w:p w:rsidR="0017382C" w:rsidRDefault="0017382C" w:rsidP="00C613E8">
      <w:pPr>
        <w:pStyle w:val="libNormal"/>
        <w:rPr>
          <w:rtl/>
        </w:rPr>
      </w:pPr>
      <w:r>
        <w:rPr>
          <w:rtl/>
        </w:rPr>
        <w:br w:type="page"/>
      </w:r>
    </w:p>
    <w:p w:rsidR="0017382C" w:rsidRDefault="0017382C" w:rsidP="00E10B1D">
      <w:pPr>
        <w:pStyle w:val="Heading3"/>
        <w:rPr>
          <w:rtl/>
        </w:rPr>
      </w:pPr>
      <w:bookmarkStart w:id="481" w:name="_Toc394921701"/>
      <w:r w:rsidRPr="004F14F2">
        <w:rPr>
          <w:rtl/>
        </w:rPr>
        <w:lastRenderedPageBreak/>
        <w:t>[2791] محمّد بن يحيى بن عبد الله</w:t>
      </w:r>
      <w:r w:rsidR="00527246">
        <w:rPr>
          <w:rtl/>
        </w:rPr>
        <w:t>:</w:t>
      </w:r>
      <w:bookmarkEnd w:id="481"/>
    </w:p>
    <w:p w:rsidR="0017382C" w:rsidRPr="007B62FF" w:rsidRDefault="0017382C" w:rsidP="0017382C">
      <w:pPr>
        <w:pStyle w:val="libNormal"/>
        <w:rPr>
          <w:rtl/>
        </w:rPr>
      </w:pPr>
      <w:r w:rsidRPr="007B62FF">
        <w:rPr>
          <w:rtl/>
        </w:rPr>
        <w:t xml:space="preserve">ابن الحسن </w:t>
      </w:r>
      <w:r>
        <w:rPr>
          <w:rtl/>
        </w:rPr>
        <w:t>[</w:t>
      </w:r>
      <w:r w:rsidRPr="007B62FF">
        <w:rPr>
          <w:rtl/>
        </w:rPr>
        <w:t xml:space="preserve">بن الحسن </w:t>
      </w:r>
      <w:r w:rsidRPr="0017382C">
        <w:rPr>
          <w:rStyle w:val="libFootnotenumChar"/>
          <w:rtl/>
        </w:rPr>
        <w:t>(1)</w:t>
      </w:r>
      <w:r>
        <w:rPr>
          <w:rtl/>
        </w:rPr>
        <w:t>]</w:t>
      </w:r>
      <w:r w:rsidRPr="007B62FF">
        <w:rPr>
          <w:rtl/>
        </w:rPr>
        <w:t xml:space="preserve"> بن علي بن أبي طالب </w:t>
      </w:r>
      <w:r>
        <w:rPr>
          <w:rtl/>
        </w:rPr>
        <w:t>(</w:t>
      </w:r>
      <w:r w:rsidRPr="007B62FF">
        <w:rPr>
          <w:rtl/>
        </w:rPr>
        <w:t>عليهما السّلام</w:t>
      </w:r>
      <w:r>
        <w:rPr>
          <w:rtl/>
        </w:rPr>
        <w:t>)</w:t>
      </w:r>
      <w:r w:rsidRPr="007B62FF">
        <w:rPr>
          <w:rtl/>
        </w:rPr>
        <w:t xml:space="preserve"> الهاشمي</w:t>
      </w:r>
      <w:r w:rsidR="00527246">
        <w:rPr>
          <w:rtl/>
        </w:rPr>
        <w:t>،</w:t>
      </w:r>
      <w:r w:rsidRPr="007B62FF">
        <w:rPr>
          <w:rtl/>
        </w:rPr>
        <w:t xml:space="preserve"> المدني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482" w:name="_Toc394921702"/>
      <w:r w:rsidRPr="004F14F2">
        <w:rPr>
          <w:rtl/>
        </w:rPr>
        <w:t>[2792] محمّد بن يحيى بن كَحْلاء اللّيثي</w:t>
      </w:r>
      <w:r w:rsidR="00527246">
        <w:rPr>
          <w:rtl/>
        </w:rPr>
        <w:t>:</w:t>
      </w:r>
      <w:bookmarkEnd w:id="482"/>
    </w:p>
    <w:p w:rsidR="0017382C" w:rsidRPr="007B62FF" w:rsidRDefault="0017382C" w:rsidP="0017382C">
      <w:pPr>
        <w:pStyle w:val="libNormal"/>
        <w:rPr>
          <w:rtl/>
        </w:rPr>
      </w:pPr>
      <w:r w:rsidRPr="007B62FF">
        <w:rPr>
          <w:rtl/>
        </w:rPr>
        <w:t>المدني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r w:rsidRPr="007B62FF">
        <w:rPr>
          <w:rtl/>
        </w:rPr>
        <w:t xml:space="preserve"> واحْتُمِلَ اتحاده مع ابن طحلاء </w:t>
      </w:r>
      <w:r w:rsidRPr="0017382C">
        <w:rPr>
          <w:rStyle w:val="libFootnotenumChar"/>
          <w:rtl/>
        </w:rPr>
        <w:t>(4)</w:t>
      </w:r>
      <w:r>
        <w:rPr>
          <w:rtl/>
        </w:rPr>
        <w:t>.</w:t>
      </w:r>
    </w:p>
    <w:p w:rsidR="0017382C" w:rsidRDefault="0017382C" w:rsidP="00E10B1D">
      <w:pPr>
        <w:pStyle w:val="Heading3"/>
        <w:rPr>
          <w:rtl/>
        </w:rPr>
      </w:pPr>
      <w:bookmarkStart w:id="483" w:name="_Toc394921703"/>
      <w:r w:rsidRPr="004F14F2">
        <w:rPr>
          <w:rtl/>
        </w:rPr>
        <w:t>[2793] محمّد بن يحيى الكندي</w:t>
      </w:r>
      <w:r w:rsidR="00527246">
        <w:rPr>
          <w:rtl/>
        </w:rPr>
        <w:t>:</w:t>
      </w:r>
      <w:bookmarkEnd w:id="483"/>
    </w:p>
    <w:p w:rsidR="0017382C" w:rsidRPr="007B62FF" w:rsidRDefault="0017382C" w:rsidP="0017382C">
      <w:pPr>
        <w:pStyle w:val="libNormal"/>
        <w:rPr>
          <w:rtl/>
        </w:rPr>
      </w:pPr>
      <w:r w:rsidRPr="007B62FF">
        <w:rPr>
          <w:rtl/>
        </w:rPr>
        <w:t>البدي</w:t>
      </w:r>
      <w:r w:rsidR="00527246">
        <w:rPr>
          <w:rtl/>
        </w:rPr>
        <w:t>،</w:t>
      </w:r>
      <w:r w:rsidRPr="007B62FF">
        <w:rPr>
          <w:rtl/>
        </w:rPr>
        <w:t xml:space="preserve"> أخو </w:t>
      </w:r>
      <w:r>
        <w:rPr>
          <w:rtl/>
        </w:rPr>
        <w:t>[</w:t>
      </w:r>
      <w:r w:rsidRPr="007B62FF">
        <w:rPr>
          <w:rtl/>
        </w:rPr>
        <w:t xml:space="preserve">زكريا بن يحيى </w:t>
      </w:r>
      <w:r w:rsidRPr="0017382C">
        <w:rPr>
          <w:rStyle w:val="libFootnotenumChar"/>
          <w:rtl/>
        </w:rPr>
        <w:t>(5)</w:t>
      </w:r>
      <w:r>
        <w:rPr>
          <w:rtl/>
        </w:rPr>
        <w:t>]</w:t>
      </w:r>
      <w:r w:rsidRPr="007B62FF">
        <w:rPr>
          <w:rtl/>
        </w:rPr>
        <w:t xml:space="preserve"> البدي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484" w:name="_Toc394921704"/>
      <w:r w:rsidRPr="004F14F2">
        <w:rPr>
          <w:rtl/>
        </w:rPr>
        <w:t>[2794] محمّد بن يحيى المدني</w:t>
      </w:r>
      <w:r w:rsidR="00527246">
        <w:rPr>
          <w:rtl/>
        </w:rPr>
        <w:t>:</w:t>
      </w:r>
      <w:bookmarkEnd w:id="484"/>
    </w:p>
    <w:p w:rsidR="0017382C" w:rsidRPr="007B62FF" w:rsidRDefault="0017382C" w:rsidP="0017382C">
      <w:pPr>
        <w:pStyle w:val="libNormal"/>
        <w:rPr>
          <w:rtl/>
        </w:rPr>
      </w:pPr>
      <w:r w:rsidRPr="007B62FF">
        <w:rPr>
          <w:rtl/>
        </w:rPr>
        <w:t>روى عنه</w:t>
      </w:r>
      <w:r w:rsidR="00527246">
        <w:rPr>
          <w:rtl/>
        </w:rPr>
        <w:t>:</w:t>
      </w:r>
      <w:r w:rsidRPr="007B62FF">
        <w:rPr>
          <w:rtl/>
        </w:rPr>
        <w:t xml:space="preserve"> زكريا بن محمّد</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485" w:name="_Toc394921705"/>
      <w:r w:rsidRPr="004F14F2">
        <w:rPr>
          <w:rtl/>
        </w:rPr>
        <w:t>[2795] محمّد بن يحيى المعتّبيّ</w:t>
      </w:r>
      <w:r w:rsidR="00527246">
        <w:rPr>
          <w:rtl/>
        </w:rPr>
        <w:t>:</w:t>
      </w:r>
      <w:bookmarkEnd w:id="485"/>
    </w:p>
    <w:p w:rsidR="0017382C" w:rsidRPr="007B62FF" w:rsidRDefault="0017382C" w:rsidP="0017382C">
      <w:pPr>
        <w:pStyle w:val="libNormal"/>
        <w:rPr>
          <w:rtl/>
        </w:rPr>
      </w:pPr>
      <w:r w:rsidRPr="007B62FF">
        <w:rPr>
          <w:rtl/>
        </w:rPr>
        <w:t>كُوفِيّ</w:t>
      </w:r>
      <w:r w:rsidR="00527246">
        <w:rPr>
          <w:rtl/>
        </w:rPr>
        <w:t>،</w:t>
      </w:r>
      <w:r w:rsidRPr="007B62FF">
        <w:rPr>
          <w:rtl/>
        </w:rPr>
        <w:t xml:space="preserve"> ذكره سعد في طبقات الشيعة وقال</w:t>
      </w:r>
      <w:r w:rsidR="00527246">
        <w:rPr>
          <w:rtl/>
        </w:rPr>
        <w:t>:</w:t>
      </w:r>
      <w:r w:rsidRPr="007B62FF">
        <w:rPr>
          <w:rtl/>
        </w:rPr>
        <w:t xml:space="preserve"> روى عنه زياد</w:t>
      </w:r>
      <w:r w:rsidR="00527246">
        <w:rPr>
          <w:rtl/>
        </w:rPr>
        <w:t>،</w:t>
      </w:r>
      <w:r w:rsidRPr="007B62FF">
        <w:rPr>
          <w:rtl/>
        </w:rPr>
        <w:t xml:space="preserve"> له كتاب</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ما بين المعقوفتين لم يرد في الأصل والحجرية</w:t>
      </w:r>
      <w:r w:rsidR="00527246">
        <w:rPr>
          <w:rtl/>
        </w:rPr>
        <w:t>،</w:t>
      </w:r>
      <w:r w:rsidRPr="007B62FF">
        <w:rPr>
          <w:rtl/>
        </w:rPr>
        <w:t xml:space="preserve"> بل أثبتناه من المصدر الموافق لما في</w:t>
      </w:r>
      <w:r w:rsidR="00527246">
        <w:rPr>
          <w:rtl/>
        </w:rPr>
        <w:t>:</w:t>
      </w:r>
      <w:r w:rsidRPr="007B62FF">
        <w:rPr>
          <w:rtl/>
        </w:rPr>
        <w:t xml:space="preserve"> منهج المقال</w:t>
      </w:r>
      <w:r w:rsidR="00527246">
        <w:rPr>
          <w:rtl/>
        </w:rPr>
        <w:t>:</w:t>
      </w:r>
      <w:r w:rsidRPr="007B62FF">
        <w:rPr>
          <w:rtl/>
        </w:rPr>
        <w:t xml:space="preserve"> 329</w:t>
      </w:r>
      <w:r w:rsidR="00527246">
        <w:rPr>
          <w:rtl/>
        </w:rPr>
        <w:t>،</w:t>
      </w:r>
      <w:r w:rsidRPr="007B62FF">
        <w:rPr>
          <w:rtl/>
        </w:rPr>
        <w:t xml:space="preserve"> ومجمع الرجال 6</w:t>
      </w:r>
      <w:r w:rsidR="00527246">
        <w:rPr>
          <w:rtl/>
        </w:rPr>
        <w:t>:</w:t>
      </w:r>
      <w:r w:rsidRPr="007B62FF">
        <w:rPr>
          <w:rtl/>
        </w:rPr>
        <w:t xml:space="preserve"> 70</w:t>
      </w:r>
      <w:r w:rsidR="00527246">
        <w:rPr>
          <w:rtl/>
        </w:rPr>
        <w:t>،</w:t>
      </w:r>
      <w:r w:rsidRPr="007B62FF">
        <w:rPr>
          <w:rtl/>
        </w:rPr>
        <w:t xml:space="preserve"> ونقد الرجال</w:t>
      </w:r>
      <w:r w:rsidR="00527246">
        <w:rPr>
          <w:rtl/>
        </w:rPr>
        <w:t>:</w:t>
      </w:r>
      <w:r w:rsidRPr="007B62FF">
        <w:rPr>
          <w:rtl/>
        </w:rPr>
        <w:t xml:space="preserve"> 339</w:t>
      </w:r>
      <w:r w:rsidR="00527246">
        <w:rPr>
          <w:rtl/>
        </w:rPr>
        <w:t>،</w:t>
      </w:r>
      <w:r w:rsidRPr="007B62FF">
        <w:rPr>
          <w:rtl/>
        </w:rPr>
        <w:t xml:space="preserve"> وجامع الرواة 2</w:t>
      </w:r>
      <w:r w:rsidR="00527246">
        <w:rPr>
          <w:rtl/>
        </w:rPr>
        <w:t>:</w:t>
      </w:r>
      <w:r w:rsidRPr="007B62FF">
        <w:rPr>
          <w:rtl/>
        </w:rPr>
        <w:t xml:space="preserve"> 217</w:t>
      </w:r>
      <w:r w:rsidR="00527246">
        <w:rPr>
          <w:rtl/>
        </w:rPr>
        <w:t>،</w:t>
      </w:r>
      <w:r w:rsidRPr="007B62FF">
        <w:rPr>
          <w:rtl/>
        </w:rPr>
        <w:t xml:space="preserve"> وتنقيح المقال 3</w:t>
      </w:r>
      <w:r w:rsidR="00527246">
        <w:rPr>
          <w:rtl/>
        </w:rPr>
        <w:t>:</w:t>
      </w:r>
      <w:r w:rsidRPr="007B62FF">
        <w:rPr>
          <w:rtl/>
        </w:rPr>
        <w:t xml:space="preserve"> 200</w:t>
      </w:r>
      <w:r w:rsidR="00527246">
        <w:rPr>
          <w:rtl/>
        </w:rPr>
        <w:t>،</w:t>
      </w:r>
      <w:r w:rsidRPr="007B62FF">
        <w:rPr>
          <w:rtl/>
        </w:rPr>
        <w:t xml:space="preserve"> ومعجم رجال الحديث 18</w:t>
      </w:r>
      <w:r w:rsidR="00527246">
        <w:rPr>
          <w:rtl/>
        </w:rPr>
        <w:t>:</w:t>
      </w:r>
      <w:r w:rsidRPr="007B62FF">
        <w:rPr>
          <w:rtl/>
        </w:rPr>
        <w:t xml:space="preserve"> 36.</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304 / 380.</w:t>
      </w:r>
    </w:p>
    <w:p w:rsidR="0017382C" w:rsidRPr="007B62FF" w:rsidRDefault="0017382C" w:rsidP="0017382C">
      <w:pPr>
        <w:pStyle w:val="libFootnote0"/>
        <w:rPr>
          <w:rtl/>
        </w:rPr>
      </w:pPr>
      <w:r w:rsidRPr="007B62FF">
        <w:rPr>
          <w:rtl/>
        </w:rPr>
        <w:t>(3) رجال ابن داود</w:t>
      </w:r>
      <w:r w:rsidR="00527246">
        <w:rPr>
          <w:rtl/>
        </w:rPr>
        <w:t>:</w:t>
      </w:r>
      <w:r w:rsidRPr="007B62FF">
        <w:rPr>
          <w:rtl/>
        </w:rPr>
        <w:t xml:space="preserve"> 186 / 1535 وفيه</w:t>
      </w:r>
      <w:r w:rsidR="00527246">
        <w:rPr>
          <w:rtl/>
        </w:rPr>
        <w:t>:</w:t>
      </w:r>
      <w:r w:rsidRPr="007B62FF">
        <w:rPr>
          <w:rtl/>
        </w:rPr>
        <w:t xml:space="preserve"> </w:t>
      </w:r>
      <w:r>
        <w:rPr>
          <w:rtl/>
        </w:rPr>
        <w:t>(</w:t>
      </w:r>
      <w:r w:rsidRPr="007B62FF">
        <w:rPr>
          <w:rtl/>
        </w:rPr>
        <w:t>كحلان</w:t>
      </w:r>
      <w:r>
        <w:rPr>
          <w:rtl/>
        </w:rPr>
        <w:t>)</w:t>
      </w:r>
    </w:p>
    <w:p w:rsidR="0017382C" w:rsidRPr="007B62FF" w:rsidRDefault="0017382C" w:rsidP="0017382C">
      <w:pPr>
        <w:pStyle w:val="libFootnote0"/>
        <w:rPr>
          <w:rtl/>
        </w:rPr>
      </w:pPr>
      <w:r w:rsidRPr="007B62FF">
        <w:rPr>
          <w:rtl/>
        </w:rPr>
        <w:t>(4) راجع كلام الأردبيلي في جامع الرواة 2</w:t>
      </w:r>
      <w:r w:rsidR="00527246">
        <w:rPr>
          <w:rtl/>
        </w:rPr>
        <w:t>:</w:t>
      </w:r>
      <w:r w:rsidRPr="007B62FF">
        <w:rPr>
          <w:rtl/>
        </w:rPr>
        <w:t xml:space="preserve"> 217.</w:t>
      </w:r>
    </w:p>
    <w:p w:rsidR="0017382C" w:rsidRPr="007B62FF" w:rsidRDefault="0017382C" w:rsidP="0017382C">
      <w:pPr>
        <w:pStyle w:val="libFootnote0"/>
        <w:rPr>
          <w:rtl/>
        </w:rPr>
      </w:pPr>
      <w:r w:rsidRPr="007B62FF">
        <w:rPr>
          <w:rtl/>
        </w:rPr>
        <w:t>(5) في الأصل والحجرية</w:t>
      </w:r>
      <w:r w:rsidR="00527246">
        <w:rPr>
          <w:rtl/>
        </w:rPr>
        <w:t>:</w:t>
      </w:r>
      <w:r w:rsidRPr="007B62FF">
        <w:rPr>
          <w:rtl/>
        </w:rPr>
        <w:t xml:space="preserve"> </w:t>
      </w:r>
      <w:r>
        <w:rPr>
          <w:rtl/>
        </w:rPr>
        <w:t>(</w:t>
      </w:r>
      <w:r w:rsidRPr="007B62FF">
        <w:rPr>
          <w:rtl/>
        </w:rPr>
        <w:t>أخو يحيى بن زكريا</w:t>
      </w:r>
      <w:r>
        <w:rPr>
          <w:rtl/>
        </w:rPr>
        <w:t>)</w:t>
      </w:r>
      <w:r w:rsidR="00527246">
        <w:rPr>
          <w:rtl/>
        </w:rPr>
        <w:t>،</w:t>
      </w:r>
      <w:r w:rsidRPr="007B62FF">
        <w:rPr>
          <w:rtl/>
        </w:rPr>
        <w:t xml:space="preserve"> وما بين المعقوفتين أثبتناه من المصدر الموافق لما في</w:t>
      </w:r>
      <w:r w:rsidR="00527246">
        <w:rPr>
          <w:rtl/>
        </w:rPr>
        <w:t>:</w:t>
      </w:r>
      <w:r w:rsidRPr="007B62FF">
        <w:rPr>
          <w:rtl/>
        </w:rPr>
        <w:t xml:space="preserve"> منهج المقال</w:t>
      </w:r>
      <w:r w:rsidR="00527246">
        <w:rPr>
          <w:rtl/>
        </w:rPr>
        <w:t>:</w:t>
      </w:r>
      <w:r w:rsidRPr="007B62FF">
        <w:rPr>
          <w:rtl/>
        </w:rPr>
        <w:t xml:space="preserve"> 329</w:t>
      </w:r>
      <w:r w:rsidR="00527246">
        <w:rPr>
          <w:rtl/>
        </w:rPr>
        <w:t>،</w:t>
      </w:r>
      <w:r w:rsidRPr="007B62FF">
        <w:rPr>
          <w:rtl/>
        </w:rPr>
        <w:t xml:space="preserve"> ومجمع الرجال 6</w:t>
      </w:r>
      <w:r w:rsidR="00527246">
        <w:rPr>
          <w:rtl/>
        </w:rPr>
        <w:t>:</w:t>
      </w:r>
      <w:r w:rsidRPr="007B62FF">
        <w:rPr>
          <w:rtl/>
        </w:rPr>
        <w:t xml:space="preserve"> 71</w:t>
      </w:r>
      <w:r w:rsidR="00527246">
        <w:rPr>
          <w:rtl/>
        </w:rPr>
        <w:t>،</w:t>
      </w:r>
      <w:r w:rsidRPr="007B62FF">
        <w:rPr>
          <w:rtl/>
        </w:rPr>
        <w:t xml:space="preserve"> ونقد الرجال</w:t>
      </w:r>
      <w:r w:rsidR="00527246">
        <w:rPr>
          <w:rtl/>
        </w:rPr>
        <w:t>:</w:t>
      </w:r>
      <w:r w:rsidRPr="007B62FF">
        <w:rPr>
          <w:rtl/>
        </w:rPr>
        <w:t xml:space="preserve"> 339</w:t>
      </w:r>
      <w:r w:rsidR="00527246">
        <w:rPr>
          <w:rtl/>
        </w:rPr>
        <w:t>،</w:t>
      </w:r>
      <w:r w:rsidRPr="007B62FF">
        <w:rPr>
          <w:rtl/>
        </w:rPr>
        <w:t xml:space="preserve"> وجامع الرواة 2</w:t>
      </w:r>
      <w:r w:rsidR="00527246">
        <w:rPr>
          <w:rtl/>
        </w:rPr>
        <w:t>:</w:t>
      </w:r>
      <w:r w:rsidRPr="007B62FF">
        <w:rPr>
          <w:rtl/>
        </w:rPr>
        <w:t xml:space="preserve"> 217</w:t>
      </w:r>
      <w:r w:rsidR="00527246">
        <w:rPr>
          <w:rtl/>
        </w:rPr>
        <w:t>،</w:t>
      </w:r>
      <w:r w:rsidRPr="007B62FF">
        <w:rPr>
          <w:rtl/>
        </w:rPr>
        <w:t xml:space="preserve"> ومعجم رجال الحديث 18</w:t>
      </w:r>
      <w:r w:rsidR="00527246">
        <w:rPr>
          <w:rtl/>
        </w:rPr>
        <w:t>:</w:t>
      </w:r>
      <w:r w:rsidRPr="007B62FF">
        <w:rPr>
          <w:rtl/>
        </w:rPr>
        <w:t xml:space="preserve"> 421.</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304 / 386.</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304 / 381 وفيه</w:t>
      </w:r>
      <w:r w:rsidR="00527246">
        <w:rPr>
          <w:rtl/>
        </w:rPr>
        <w:t>:</w:t>
      </w:r>
      <w:r w:rsidRPr="007B62FF">
        <w:rPr>
          <w:rtl/>
        </w:rPr>
        <w:t xml:space="preserve"> </w:t>
      </w:r>
      <w:r>
        <w:rPr>
          <w:rtl/>
        </w:rPr>
        <w:t>(</w:t>
      </w:r>
      <w:r w:rsidRPr="007B62FF">
        <w:rPr>
          <w:rtl/>
        </w:rPr>
        <w:t>الذي</w:t>
      </w:r>
      <w:r>
        <w:rPr>
          <w:rtl/>
        </w:rPr>
        <w:t>)</w:t>
      </w:r>
      <w:r w:rsidRPr="007B62FF">
        <w:rPr>
          <w:rtl/>
        </w:rPr>
        <w:t xml:space="preserve"> بدل </w:t>
      </w:r>
      <w:r>
        <w:rPr>
          <w:rtl/>
        </w:rPr>
        <w:t>(</w:t>
      </w:r>
      <w:r w:rsidRPr="007B62FF">
        <w:rPr>
          <w:rtl/>
        </w:rPr>
        <w:t>المدني</w:t>
      </w:r>
      <w:r>
        <w:rPr>
          <w:rtl/>
        </w:rPr>
        <w:t>)</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في النجاشي </w:t>
      </w:r>
      <w:r w:rsidRPr="0017382C">
        <w:rPr>
          <w:rStyle w:val="libFootnotenumChar"/>
          <w:rtl/>
        </w:rPr>
        <w:t>(1)</w:t>
      </w:r>
      <w:r>
        <w:rPr>
          <w:rtl/>
        </w:rPr>
        <w:t>.</w:t>
      </w:r>
      <w:r w:rsidRPr="007B62FF">
        <w:rPr>
          <w:rtl/>
        </w:rPr>
        <w:t xml:space="preserve"> وفي الجامع عنه</w:t>
      </w:r>
      <w:r w:rsidR="00527246">
        <w:rPr>
          <w:rtl/>
        </w:rPr>
        <w:t>:</w:t>
      </w:r>
      <w:r w:rsidRPr="007B62FF">
        <w:rPr>
          <w:rtl/>
        </w:rPr>
        <w:t xml:space="preserve"> يونس بن عبد الرّحمن</w:t>
      </w:r>
      <w:r w:rsidR="00527246">
        <w:rPr>
          <w:rtl/>
        </w:rPr>
        <w:t>،</w:t>
      </w:r>
      <w:r w:rsidRPr="007B62FF">
        <w:rPr>
          <w:rtl/>
        </w:rPr>
        <w:t xml:space="preserve"> والحسن بن علي الوشاء </w:t>
      </w:r>
      <w:r w:rsidRPr="0017382C">
        <w:rPr>
          <w:rStyle w:val="libFootnotenumChar"/>
          <w:rtl/>
        </w:rPr>
        <w:t>(2)</w:t>
      </w:r>
      <w:r>
        <w:rPr>
          <w:rtl/>
        </w:rPr>
        <w:t>.</w:t>
      </w:r>
    </w:p>
    <w:p w:rsidR="0017382C" w:rsidRDefault="0017382C" w:rsidP="00E10B1D">
      <w:pPr>
        <w:pStyle w:val="Heading3"/>
        <w:rPr>
          <w:rtl/>
        </w:rPr>
      </w:pPr>
      <w:bookmarkStart w:id="486" w:name="_Toc394921706"/>
      <w:r w:rsidRPr="004F14F2">
        <w:rPr>
          <w:rtl/>
        </w:rPr>
        <w:t>[2796] محمّد بن يزيد</w:t>
      </w:r>
      <w:r w:rsidR="00527246">
        <w:rPr>
          <w:rtl/>
        </w:rPr>
        <w:t>:</w:t>
      </w:r>
      <w:bookmarkEnd w:id="486"/>
    </w:p>
    <w:p w:rsidR="0017382C" w:rsidRPr="007B62FF" w:rsidRDefault="0017382C" w:rsidP="0017382C">
      <w:pPr>
        <w:pStyle w:val="libNormal"/>
        <w:rPr>
          <w:rtl/>
        </w:rPr>
      </w:pPr>
      <w:r w:rsidRPr="007B62FF">
        <w:rPr>
          <w:rtl/>
        </w:rPr>
        <w:t xml:space="preserve">أبو الأشهب </w:t>
      </w:r>
      <w:r w:rsidRPr="0017382C">
        <w:rPr>
          <w:rStyle w:val="libFootnotenumChar"/>
          <w:rtl/>
        </w:rPr>
        <w:t>(3)</w:t>
      </w:r>
      <w:r w:rsidRPr="007B62FF">
        <w:rPr>
          <w:rtl/>
        </w:rPr>
        <w:t xml:space="preserve"> الجُعْفِيّ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487" w:name="_Toc394921707"/>
      <w:r w:rsidRPr="004F14F2">
        <w:rPr>
          <w:rtl/>
        </w:rPr>
        <w:t>[2797] محمّد بن يزيد بن أبي زياد الهاشمي</w:t>
      </w:r>
      <w:r w:rsidR="00527246">
        <w:rPr>
          <w:rtl/>
        </w:rPr>
        <w:t>:</w:t>
      </w:r>
      <w:bookmarkEnd w:id="487"/>
    </w:p>
    <w:p w:rsidR="0017382C" w:rsidRPr="007B62FF" w:rsidRDefault="0017382C" w:rsidP="0017382C">
      <w:pPr>
        <w:pStyle w:val="libNormal"/>
        <w:rPr>
          <w:rtl/>
        </w:rPr>
      </w:pPr>
      <w:r w:rsidRPr="007B62FF">
        <w:rPr>
          <w:rtl/>
        </w:rPr>
        <w:t>الكُوفِيّ</w:t>
      </w:r>
      <w:r w:rsidR="00527246">
        <w:rPr>
          <w:rtl/>
        </w:rPr>
        <w:t>،</w:t>
      </w:r>
      <w:r w:rsidRPr="007B62FF">
        <w:rPr>
          <w:rtl/>
        </w:rPr>
        <w:t xml:space="preserve"> مولاهم</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488" w:name="_Toc394921708"/>
      <w:r w:rsidRPr="004F14F2">
        <w:rPr>
          <w:rtl/>
        </w:rPr>
        <w:t>[2798] محمّد بن يزيد الرُّواسِيّ</w:t>
      </w:r>
      <w:r w:rsidR="00527246">
        <w:rPr>
          <w:rtl/>
        </w:rPr>
        <w:t>:</w:t>
      </w:r>
      <w:bookmarkEnd w:id="488"/>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489" w:name="_Toc394921709"/>
      <w:r w:rsidRPr="004F14F2">
        <w:rPr>
          <w:rtl/>
        </w:rPr>
        <w:t>[2799] محمّد بن يزيد العطّار</w:t>
      </w:r>
      <w:r w:rsidR="00527246">
        <w:rPr>
          <w:rtl/>
        </w:rPr>
        <w:t>:</w:t>
      </w:r>
      <w:bookmarkEnd w:id="489"/>
    </w:p>
    <w:p w:rsidR="0017382C" w:rsidRPr="007B62FF" w:rsidRDefault="0017382C" w:rsidP="0017382C">
      <w:pPr>
        <w:pStyle w:val="libNormal"/>
        <w:rPr>
          <w:rtl/>
        </w:rPr>
      </w:pPr>
      <w:r w:rsidRPr="007B62FF">
        <w:rPr>
          <w:rtl/>
        </w:rPr>
        <w:t>صاحب البان</w:t>
      </w:r>
      <w:r w:rsidR="00527246">
        <w:rPr>
          <w:rtl/>
        </w:rPr>
        <w:t>،</w:t>
      </w:r>
      <w:r w:rsidRPr="007B62FF">
        <w:rPr>
          <w:rtl/>
        </w:rPr>
        <w:t xml:space="preserve"> الكُوفِيّ</w:t>
      </w:r>
      <w:r w:rsidR="00527246">
        <w:rPr>
          <w:rtl/>
        </w:rPr>
        <w:t>،</w:t>
      </w:r>
      <w:r w:rsidRPr="007B62FF">
        <w:rPr>
          <w:rtl/>
        </w:rPr>
        <w:t xml:space="preserve"> أَسْنَدَ عَنْهُ</w:t>
      </w:r>
      <w:r w:rsidR="00527246">
        <w:rPr>
          <w:rtl/>
        </w:rPr>
        <w:t>،</w:t>
      </w:r>
      <w:r w:rsidRPr="007B62FF">
        <w:rPr>
          <w:rtl/>
        </w:rPr>
        <w:t xml:space="preserve"> مات سنة تسع وأربعين ومائة</w:t>
      </w:r>
      <w:r w:rsidR="00527246">
        <w:rPr>
          <w:rtl/>
        </w:rPr>
        <w:t>،</w:t>
      </w:r>
      <w:r w:rsidRPr="007B62FF">
        <w:rPr>
          <w:rtl/>
        </w:rPr>
        <w:t xml:space="preserve"> وهو ابن إحدى وستين سنة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p>
    <w:p w:rsidR="0017382C" w:rsidRPr="00E10B1D" w:rsidRDefault="0017382C" w:rsidP="0063324D">
      <w:pPr>
        <w:pStyle w:val="Heading3"/>
        <w:rPr>
          <w:rStyle w:val="Heading3Char"/>
          <w:rtl/>
        </w:rPr>
      </w:pPr>
      <w:bookmarkStart w:id="490" w:name="_Toc394921710"/>
      <w:r w:rsidRPr="00E10B1D">
        <w:rPr>
          <w:rStyle w:val="Heading3Char"/>
          <w:rtl/>
        </w:rPr>
        <w:t xml:space="preserve">[2800] محمّد بن يزيد بن [عمر </w:t>
      </w:r>
      <w:r w:rsidRPr="0017382C">
        <w:rPr>
          <w:rStyle w:val="libFootnotenumChar"/>
          <w:rtl/>
        </w:rPr>
        <w:t>(8)</w:t>
      </w:r>
      <w:r w:rsidRPr="00E10B1D">
        <w:rPr>
          <w:rStyle w:val="Heading3Char"/>
          <w:rtl/>
        </w:rPr>
        <w:t>] الثَّقَفِيّ</w:t>
      </w:r>
      <w:r w:rsidR="00527246" w:rsidRPr="00E10B1D">
        <w:rPr>
          <w:rStyle w:val="Heading3Char"/>
          <w:rtl/>
        </w:rPr>
        <w:t>:</w:t>
      </w:r>
      <w:bookmarkEnd w:id="490"/>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النجاشي</w:t>
      </w:r>
      <w:r w:rsidR="00527246">
        <w:rPr>
          <w:rtl/>
        </w:rPr>
        <w:t>:</w:t>
      </w:r>
      <w:r w:rsidRPr="007B62FF">
        <w:rPr>
          <w:rtl/>
        </w:rPr>
        <w:t xml:space="preserve"> 404 / 1071 وفيه</w:t>
      </w:r>
      <w:r w:rsidR="00527246">
        <w:rPr>
          <w:rtl/>
        </w:rPr>
        <w:t>:</w:t>
      </w:r>
      <w:r w:rsidRPr="007B62FF">
        <w:rPr>
          <w:rtl/>
        </w:rPr>
        <w:t xml:space="preserve"> المعينيّ </w:t>
      </w:r>
      <w:r>
        <w:rPr>
          <w:rtl/>
        </w:rPr>
        <w:t>(</w:t>
      </w:r>
      <w:r w:rsidRPr="007B62FF">
        <w:rPr>
          <w:rtl/>
        </w:rPr>
        <w:t>المغيثيّ</w:t>
      </w:r>
      <w:r>
        <w:rPr>
          <w:rtl/>
        </w:rPr>
        <w:t>)</w:t>
      </w:r>
    </w:p>
    <w:p w:rsidR="0017382C" w:rsidRPr="007B62FF" w:rsidRDefault="0017382C" w:rsidP="0017382C">
      <w:pPr>
        <w:pStyle w:val="libFootnote0"/>
        <w:rPr>
          <w:rtl/>
        </w:rPr>
      </w:pPr>
      <w:r w:rsidRPr="007B62FF">
        <w:rPr>
          <w:rtl/>
        </w:rPr>
        <w:t>(2) جامع الرواة 2</w:t>
      </w:r>
      <w:r w:rsidR="00527246">
        <w:rPr>
          <w:rtl/>
        </w:rPr>
        <w:t>:</w:t>
      </w:r>
      <w:r w:rsidRPr="007B62FF">
        <w:rPr>
          <w:rtl/>
        </w:rPr>
        <w:t xml:space="preserve"> 218</w:t>
      </w:r>
      <w:r w:rsidR="00527246">
        <w:rPr>
          <w:rtl/>
        </w:rPr>
        <w:t>،</w:t>
      </w:r>
      <w:r w:rsidRPr="007B62FF">
        <w:rPr>
          <w:rtl/>
        </w:rPr>
        <w:t xml:space="preserve"> وأُنظر</w:t>
      </w:r>
      <w:r w:rsidR="00527246">
        <w:rPr>
          <w:rtl/>
        </w:rPr>
        <w:t>:</w:t>
      </w:r>
      <w:r w:rsidRPr="007B62FF">
        <w:rPr>
          <w:rtl/>
        </w:rPr>
        <w:t xml:space="preserve"> تهذيب الأحكام 3</w:t>
      </w:r>
      <w:r w:rsidR="00527246">
        <w:rPr>
          <w:rtl/>
        </w:rPr>
        <w:t>:</w:t>
      </w:r>
      <w:r w:rsidRPr="007B62FF">
        <w:rPr>
          <w:rtl/>
        </w:rPr>
        <w:t xml:space="preserve"> 60 / 205</w:t>
      </w:r>
      <w:r w:rsidR="00527246">
        <w:rPr>
          <w:rtl/>
        </w:rPr>
        <w:t>،</w:t>
      </w:r>
      <w:r w:rsidRPr="007B62FF">
        <w:rPr>
          <w:rtl/>
        </w:rPr>
        <w:t xml:space="preserve"> 9</w:t>
      </w:r>
      <w:r w:rsidR="00527246">
        <w:rPr>
          <w:rtl/>
        </w:rPr>
        <w:t>:</w:t>
      </w:r>
      <w:r w:rsidRPr="007B62FF">
        <w:rPr>
          <w:rtl/>
        </w:rPr>
        <w:t xml:space="preserve"> 235 / 917 فيهما</w:t>
      </w:r>
      <w:r w:rsidR="00527246">
        <w:rPr>
          <w:rtl/>
        </w:rPr>
        <w:t>:</w:t>
      </w:r>
      <w:r w:rsidRPr="007B62FF">
        <w:rPr>
          <w:rtl/>
        </w:rPr>
        <w:t xml:space="preserve"> </w:t>
      </w:r>
      <w:r>
        <w:rPr>
          <w:rtl/>
        </w:rPr>
        <w:t>(</w:t>
      </w:r>
      <w:r w:rsidRPr="007B62FF">
        <w:rPr>
          <w:rtl/>
        </w:rPr>
        <w:t>محمد بن يحيى</w:t>
      </w:r>
      <w:r>
        <w:rPr>
          <w:rtl/>
        </w:rPr>
        <w:t>)</w:t>
      </w:r>
    </w:p>
    <w:p w:rsidR="0017382C" w:rsidRPr="007B62FF" w:rsidRDefault="0017382C" w:rsidP="0017382C">
      <w:pPr>
        <w:pStyle w:val="libFootnote0"/>
        <w:rPr>
          <w:rtl/>
        </w:rPr>
      </w:pPr>
      <w:r w:rsidRPr="007B62FF">
        <w:rPr>
          <w:rtl/>
        </w:rPr>
        <w:t>(3) في المصدر</w:t>
      </w:r>
      <w:r w:rsidR="00527246">
        <w:rPr>
          <w:rtl/>
        </w:rPr>
        <w:t>:</w:t>
      </w:r>
      <w:r w:rsidRPr="007B62FF">
        <w:rPr>
          <w:rtl/>
        </w:rPr>
        <w:t xml:space="preserve"> </w:t>
      </w:r>
      <w:r>
        <w:rPr>
          <w:rtl/>
        </w:rPr>
        <w:t>(</w:t>
      </w:r>
      <w:r w:rsidRPr="007B62FF">
        <w:rPr>
          <w:rtl/>
        </w:rPr>
        <w:t>بن الأشهب</w:t>
      </w:r>
      <w:r>
        <w:rPr>
          <w:rtl/>
        </w:rPr>
        <w:t>).</w:t>
      </w:r>
      <w:r w:rsidRPr="007B62FF">
        <w:rPr>
          <w:rtl/>
        </w:rPr>
        <w:t xml:space="preserve"> وما في</w:t>
      </w:r>
      <w:r w:rsidR="00527246">
        <w:rPr>
          <w:rtl/>
        </w:rPr>
        <w:t>:</w:t>
      </w:r>
      <w:r w:rsidRPr="007B62FF">
        <w:rPr>
          <w:rtl/>
        </w:rPr>
        <w:t xml:space="preserve"> منهج المقال</w:t>
      </w:r>
      <w:r w:rsidR="00527246">
        <w:rPr>
          <w:rtl/>
        </w:rPr>
        <w:t>:</w:t>
      </w:r>
      <w:r w:rsidRPr="007B62FF">
        <w:rPr>
          <w:rtl/>
        </w:rPr>
        <w:t xml:space="preserve"> 329</w:t>
      </w:r>
      <w:r w:rsidR="00527246">
        <w:rPr>
          <w:rtl/>
        </w:rPr>
        <w:t>،</w:t>
      </w:r>
      <w:r w:rsidRPr="007B62FF">
        <w:rPr>
          <w:rtl/>
        </w:rPr>
        <w:t xml:space="preserve"> ومجمع الرجال 6</w:t>
      </w:r>
      <w:r w:rsidR="00527246">
        <w:rPr>
          <w:rtl/>
        </w:rPr>
        <w:t>:</w:t>
      </w:r>
      <w:r w:rsidRPr="007B62FF">
        <w:rPr>
          <w:rtl/>
        </w:rPr>
        <w:t xml:space="preserve"> 72</w:t>
      </w:r>
      <w:r w:rsidR="00527246">
        <w:rPr>
          <w:rtl/>
        </w:rPr>
        <w:t>،</w:t>
      </w:r>
      <w:r w:rsidRPr="007B62FF">
        <w:rPr>
          <w:rtl/>
        </w:rPr>
        <w:t xml:space="preserve"> وجامع الرواة 2</w:t>
      </w:r>
      <w:r w:rsidR="00527246">
        <w:rPr>
          <w:rtl/>
        </w:rPr>
        <w:t>:</w:t>
      </w:r>
      <w:r w:rsidRPr="007B62FF">
        <w:rPr>
          <w:rtl/>
        </w:rPr>
        <w:t xml:space="preserve"> 218</w:t>
      </w:r>
      <w:r w:rsidR="00527246">
        <w:rPr>
          <w:rtl/>
        </w:rPr>
        <w:t>،</w:t>
      </w:r>
      <w:r w:rsidRPr="007B62FF">
        <w:rPr>
          <w:rtl/>
        </w:rPr>
        <w:t xml:space="preserve"> وتنقيح المقال 3</w:t>
      </w:r>
      <w:r w:rsidR="00527246">
        <w:rPr>
          <w:rtl/>
        </w:rPr>
        <w:t>:</w:t>
      </w:r>
      <w:r w:rsidRPr="007B62FF">
        <w:rPr>
          <w:rtl/>
        </w:rPr>
        <w:t xml:space="preserve"> 201 موافق لما في الأصل والحجرية.</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305 / 394.</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304 / 389.</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304 / 390.</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305 / 393.</w:t>
      </w:r>
    </w:p>
    <w:p w:rsidR="0017382C" w:rsidRPr="007B62FF" w:rsidRDefault="0017382C" w:rsidP="0017382C">
      <w:pPr>
        <w:pStyle w:val="libFootnote0"/>
        <w:rPr>
          <w:rtl/>
        </w:rPr>
      </w:pPr>
      <w:r w:rsidRPr="007B62FF">
        <w:rPr>
          <w:rtl/>
        </w:rPr>
        <w:t>(8) في الأصل والحجرية</w:t>
      </w:r>
      <w:r w:rsidR="00527246">
        <w:rPr>
          <w:rtl/>
        </w:rPr>
        <w:t>:</w:t>
      </w:r>
      <w:r w:rsidRPr="007B62FF">
        <w:rPr>
          <w:rtl/>
        </w:rPr>
        <w:t xml:space="preserve"> </w:t>
      </w:r>
      <w:r>
        <w:rPr>
          <w:rtl/>
        </w:rPr>
        <w:t>(</w:t>
      </w:r>
      <w:r w:rsidRPr="007B62FF">
        <w:rPr>
          <w:rtl/>
        </w:rPr>
        <w:t>عمرو</w:t>
      </w:r>
      <w:r>
        <w:rPr>
          <w:rtl/>
        </w:rPr>
        <w:t>)</w:t>
      </w:r>
      <w:r w:rsidR="00527246">
        <w:rPr>
          <w:rtl/>
        </w:rPr>
        <w:t>،</w:t>
      </w:r>
      <w:r w:rsidRPr="007B62FF">
        <w:rPr>
          <w:rtl/>
        </w:rPr>
        <w:t xml:space="preserve"> وما بين المعقوفتين أثبتناه من المصدر الموافق لما في</w:t>
      </w:r>
      <w:r w:rsidR="00527246">
        <w:rPr>
          <w:rtl/>
        </w:rPr>
        <w:t>:</w:t>
      </w:r>
      <w:r w:rsidRPr="007B62FF">
        <w:rPr>
          <w:rtl/>
        </w:rPr>
        <w:t xml:space="preserve"> منهج المقال</w:t>
      </w:r>
      <w:r w:rsidR="00527246">
        <w:rPr>
          <w:rtl/>
        </w:rPr>
        <w:t>:</w:t>
      </w:r>
      <w:r w:rsidRPr="007B62FF">
        <w:rPr>
          <w:rtl/>
        </w:rPr>
        <w:t xml:space="preserve"> 329</w:t>
      </w:r>
      <w:r w:rsidR="00527246">
        <w:rPr>
          <w:rtl/>
        </w:rPr>
        <w:t>،</w:t>
      </w:r>
      <w:r w:rsidRPr="007B62FF">
        <w:rPr>
          <w:rtl/>
        </w:rPr>
        <w:t xml:space="preserve"> ومجمع الرجال 6</w:t>
      </w:r>
      <w:r w:rsidR="00527246">
        <w:rPr>
          <w:rtl/>
        </w:rPr>
        <w:t>:</w:t>
      </w:r>
      <w:r w:rsidRPr="007B62FF">
        <w:rPr>
          <w:rtl/>
        </w:rPr>
        <w:t xml:space="preserve"> 72</w:t>
      </w:r>
      <w:r w:rsidR="00527246">
        <w:rPr>
          <w:rtl/>
        </w:rPr>
        <w:t>،</w:t>
      </w:r>
      <w:r w:rsidRPr="007B62FF">
        <w:rPr>
          <w:rtl/>
        </w:rPr>
        <w:t xml:space="preserve"> ونقد الرجال</w:t>
      </w:r>
      <w:r w:rsidR="00527246">
        <w:rPr>
          <w:rtl/>
        </w:rPr>
        <w:t>:</w:t>
      </w:r>
      <w:r w:rsidRPr="007B62FF">
        <w:rPr>
          <w:rtl/>
        </w:rPr>
        <w:t xml:space="preserve"> 339</w:t>
      </w:r>
      <w:r w:rsidR="00527246">
        <w:rPr>
          <w:rtl/>
        </w:rPr>
        <w:t>،</w:t>
      </w:r>
      <w:r w:rsidRPr="007B62FF">
        <w:rPr>
          <w:rtl/>
        </w:rPr>
        <w:t xml:space="preserve"> وجامع الرواة 2</w:t>
      </w:r>
      <w:r w:rsidR="00527246">
        <w:rPr>
          <w:rtl/>
        </w:rPr>
        <w:t>:</w:t>
      </w:r>
      <w:r w:rsidRPr="007B62FF">
        <w:rPr>
          <w:rtl/>
        </w:rPr>
        <w:t xml:space="preserve"> 218</w:t>
      </w:r>
      <w:r w:rsidR="00527246">
        <w:rPr>
          <w:rtl/>
        </w:rPr>
        <w:t>،</w:t>
      </w:r>
      <w:r w:rsidRPr="007B62FF">
        <w:rPr>
          <w:rtl/>
        </w:rPr>
        <w:t xml:space="preserve"> وتنقيح المقال 3</w:t>
      </w:r>
      <w:r w:rsidR="00527246">
        <w:rPr>
          <w:rtl/>
        </w:rPr>
        <w:t>:</w:t>
      </w:r>
      <w:r w:rsidRPr="007B62FF">
        <w:rPr>
          <w:rtl/>
        </w:rPr>
        <w:t xml:space="preserve"> 201.</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305 / 392.</w:t>
      </w:r>
    </w:p>
    <w:p w:rsidR="0017382C" w:rsidRDefault="0017382C" w:rsidP="00C613E8">
      <w:pPr>
        <w:pStyle w:val="libNormal"/>
        <w:rPr>
          <w:rtl/>
        </w:rPr>
      </w:pPr>
      <w:r>
        <w:rPr>
          <w:rtl/>
        </w:rPr>
        <w:br w:type="page"/>
      </w:r>
    </w:p>
    <w:p w:rsidR="0017382C" w:rsidRDefault="0017382C" w:rsidP="00E10B1D">
      <w:pPr>
        <w:pStyle w:val="Heading3"/>
        <w:rPr>
          <w:rtl/>
        </w:rPr>
      </w:pPr>
      <w:bookmarkStart w:id="491" w:name="_Toc394921711"/>
      <w:r w:rsidRPr="004F14F2">
        <w:rPr>
          <w:rtl/>
        </w:rPr>
        <w:lastRenderedPageBreak/>
        <w:t>[2801] محمّد بن يزيد الكُوفِيّ</w:t>
      </w:r>
      <w:r w:rsidR="00527246">
        <w:rPr>
          <w:rtl/>
        </w:rPr>
        <w:t>:</w:t>
      </w:r>
      <w:bookmarkEnd w:id="491"/>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492" w:name="_Toc394921712"/>
      <w:r w:rsidRPr="004F14F2">
        <w:rPr>
          <w:rtl/>
        </w:rPr>
        <w:t>[2802] محمّد بن يزيد النَّهْرَوانِيّ</w:t>
      </w:r>
      <w:r w:rsidR="00527246">
        <w:rPr>
          <w:rtl/>
        </w:rPr>
        <w:t>:</w:t>
      </w:r>
      <w:bookmarkEnd w:id="492"/>
    </w:p>
    <w:p w:rsidR="0017382C" w:rsidRPr="007B62FF" w:rsidRDefault="0017382C" w:rsidP="0017382C">
      <w:pPr>
        <w:pStyle w:val="libNormal"/>
        <w:rPr>
          <w:rtl/>
        </w:rPr>
      </w:pPr>
      <w:r w:rsidRPr="007B62FF">
        <w:rPr>
          <w:rtl/>
        </w:rPr>
        <w:t xml:space="preserve">ذكره الشيخ في أصحاب الكاظم </w:t>
      </w:r>
      <w:r w:rsidRPr="0017382C">
        <w:rPr>
          <w:rStyle w:val="libAlaemChar"/>
          <w:rtl/>
        </w:rPr>
        <w:t>عليه‌السلام</w:t>
      </w:r>
      <w:r w:rsidRPr="007B62FF">
        <w:rPr>
          <w:rtl/>
        </w:rPr>
        <w:t xml:space="preserve"> </w:t>
      </w:r>
      <w:r w:rsidRPr="0017382C">
        <w:rPr>
          <w:rStyle w:val="libFootnotenumChar"/>
          <w:rtl/>
        </w:rPr>
        <w:t>(2)</w:t>
      </w:r>
      <w:r>
        <w:rPr>
          <w:rtl/>
        </w:rPr>
        <w:t>.</w:t>
      </w:r>
      <w:r w:rsidRPr="007B62FF">
        <w:rPr>
          <w:rtl/>
        </w:rPr>
        <w:t xml:space="preserve"> عنه</w:t>
      </w:r>
      <w:r w:rsidR="00527246">
        <w:rPr>
          <w:rtl/>
        </w:rPr>
        <w:t>:</w:t>
      </w:r>
      <w:r w:rsidRPr="007B62FF">
        <w:rPr>
          <w:rtl/>
        </w:rPr>
        <w:t xml:space="preserve"> محمّد بن عذافر </w:t>
      </w:r>
      <w:r w:rsidRPr="0017382C">
        <w:rPr>
          <w:rStyle w:val="libFootnotenumChar"/>
          <w:rtl/>
        </w:rPr>
        <w:t>(3)</w:t>
      </w:r>
      <w:r w:rsidR="00527246">
        <w:rPr>
          <w:rtl/>
        </w:rPr>
        <w:t>،</w:t>
      </w:r>
      <w:r w:rsidRPr="007B62FF">
        <w:rPr>
          <w:rtl/>
        </w:rPr>
        <w:t xml:space="preserve"> ويعقوب بن يزيد </w:t>
      </w:r>
      <w:r w:rsidRPr="0017382C">
        <w:rPr>
          <w:rStyle w:val="libFootnotenumChar"/>
          <w:rtl/>
        </w:rPr>
        <w:t>(4)</w:t>
      </w:r>
      <w:r w:rsidR="00527246">
        <w:rPr>
          <w:rtl/>
        </w:rPr>
        <w:t>،</w:t>
      </w:r>
      <w:r w:rsidRPr="007B62FF">
        <w:rPr>
          <w:rtl/>
        </w:rPr>
        <w:t xml:space="preserve"> ومحمّد بن أبي حمزة </w:t>
      </w:r>
      <w:r w:rsidRPr="0017382C">
        <w:rPr>
          <w:rStyle w:val="libFootnotenumChar"/>
          <w:rtl/>
        </w:rPr>
        <w:t>(5)</w:t>
      </w:r>
      <w:r w:rsidR="00527246">
        <w:rPr>
          <w:rtl/>
        </w:rPr>
        <w:t>،</w:t>
      </w:r>
      <w:r w:rsidRPr="007B62FF">
        <w:rPr>
          <w:rtl/>
        </w:rPr>
        <w:t xml:space="preserve"> وكلّهم من الأجلاّء.</w:t>
      </w:r>
    </w:p>
    <w:p w:rsidR="0017382C" w:rsidRDefault="0017382C" w:rsidP="00E10B1D">
      <w:pPr>
        <w:pStyle w:val="Heading3"/>
        <w:rPr>
          <w:rtl/>
        </w:rPr>
      </w:pPr>
      <w:bookmarkStart w:id="493" w:name="_Toc394921713"/>
      <w:r w:rsidRPr="004F14F2">
        <w:rPr>
          <w:rtl/>
        </w:rPr>
        <w:t>[2803] محمّد بن اليسع بن عبد الله الكُوفِيّ</w:t>
      </w:r>
      <w:r w:rsidR="00527246">
        <w:rPr>
          <w:rtl/>
        </w:rPr>
        <w:t>:</w:t>
      </w:r>
      <w:bookmarkEnd w:id="493"/>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494" w:name="_Toc394921714"/>
      <w:r w:rsidRPr="004F14F2">
        <w:rPr>
          <w:rtl/>
        </w:rPr>
        <w:t>[2804] محمّد بن يعقوب بن قيس البَجَلِيّ</w:t>
      </w:r>
      <w:r w:rsidR="00527246">
        <w:rPr>
          <w:rtl/>
        </w:rPr>
        <w:t>:</w:t>
      </w:r>
      <w:bookmarkEnd w:id="494"/>
    </w:p>
    <w:p w:rsidR="0017382C" w:rsidRPr="007B62FF" w:rsidRDefault="0017382C" w:rsidP="0017382C">
      <w:pPr>
        <w:pStyle w:val="libNormal"/>
        <w:rPr>
          <w:rtl/>
        </w:rPr>
      </w:pPr>
      <w:r w:rsidRPr="007B62FF">
        <w:rPr>
          <w:rtl/>
        </w:rPr>
        <w:t>الدُّهْنِيّ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495" w:name="_Toc394921715"/>
      <w:r w:rsidRPr="004F14F2">
        <w:rPr>
          <w:rtl/>
        </w:rPr>
        <w:t>[2805] محمّد بن اليَمان البَكْرِيّ</w:t>
      </w:r>
      <w:r w:rsidR="00527246">
        <w:rPr>
          <w:rtl/>
        </w:rPr>
        <w:t>:</w:t>
      </w:r>
      <w:bookmarkEnd w:id="495"/>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Default="0017382C" w:rsidP="00E10B1D">
      <w:pPr>
        <w:pStyle w:val="Heading3"/>
        <w:rPr>
          <w:rtl/>
        </w:rPr>
      </w:pPr>
      <w:bookmarkStart w:id="496" w:name="_Toc394921716"/>
      <w:r w:rsidRPr="004F14F2">
        <w:rPr>
          <w:rtl/>
        </w:rPr>
        <w:t>[2806] محمّد بن يونس الكُوفِيّ</w:t>
      </w:r>
      <w:r w:rsidR="00527246">
        <w:rPr>
          <w:rtl/>
        </w:rPr>
        <w:t>:</w:t>
      </w:r>
      <w:bookmarkEnd w:id="496"/>
    </w:p>
    <w:p w:rsidR="0017382C" w:rsidRPr="007B62FF" w:rsidRDefault="0017382C" w:rsidP="0017382C">
      <w:pPr>
        <w:pStyle w:val="libNormal"/>
        <w:rPr>
          <w:rtl/>
        </w:rPr>
      </w:pPr>
      <w:r w:rsidRPr="007B62FF">
        <w:rPr>
          <w:rtl/>
        </w:rPr>
        <w:t>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304 / 391.</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360 / 19.</w:t>
      </w:r>
    </w:p>
    <w:p w:rsidR="0017382C" w:rsidRPr="007B62FF" w:rsidRDefault="0017382C" w:rsidP="0017382C">
      <w:pPr>
        <w:pStyle w:val="libFootnote0"/>
        <w:rPr>
          <w:rtl/>
        </w:rPr>
      </w:pPr>
      <w:r w:rsidRPr="007B62FF">
        <w:rPr>
          <w:rtl/>
        </w:rPr>
        <w:t>(3) تهذيب الأحكام 3</w:t>
      </w:r>
      <w:r w:rsidR="00527246">
        <w:rPr>
          <w:rtl/>
        </w:rPr>
        <w:t>:</w:t>
      </w:r>
      <w:r w:rsidRPr="007B62FF">
        <w:rPr>
          <w:rtl/>
        </w:rPr>
        <w:t xml:space="preserve"> 30 / 106 وفيه</w:t>
      </w:r>
      <w:r w:rsidR="00527246">
        <w:rPr>
          <w:rtl/>
        </w:rPr>
        <w:t>:</w:t>
      </w:r>
      <w:r w:rsidRPr="007B62FF">
        <w:rPr>
          <w:rtl/>
        </w:rPr>
        <w:t xml:space="preserve"> </w:t>
      </w:r>
      <w:r>
        <w:rPr>
          <w:rtl/>
        </w:rPr>
        <w:t>(</w:t>
      </w:r>
      <w:r w:rsidRPr="007B62FF">
        <w:rPr>
          <w:rtl/>
        </w:rPr>
        <w:t>محمد بن يزيد عن محمد بن عذافر</w:t>
      </w:r>
      <w:r>
        <w:rPr>
          <w:rtl/>
        </w:rPr>
        <w:t>)</w:t>
      </w:r>
      <w:r w:rsidRPr="007B62FF">
        <w:rPr>
          <w:rtl/>
        </w:rPr>
        <w:t xml:space="preserve"> وهو الصحيح.</w:t>
      </w:r>
    </w:p>
    <w:p w:rsidR="0017382C" w:rsidRPr="007B62FF" w:rsidRDefault="0017382C" w:rsidP="0017382C">
      <w:pPr>
        <w:pStyle w:val="libFootnote0"/>
        <w:rPr>
          <w:rtl/>
        </w:rPr>
      </w:pPr>
      <w:r w:rsidRPr="007B62FF">
        <w:rPr>
          <w:rtl/>
        </w:rPr>
        <w:t>(4) تهذيب الأحكام 3</w:t>
      </w:r>
      <w:r w:rsidR="00527246">
        <w:rPr>
          <w:rtl/>
        </w:rPr>
        <w:t>:</w:t>
      </w:r>
      <w:r w:rsidRPr="007B62FF">
        <w:rPr>
          <w:rtl/>
        </w:rPr>
        <w:t xml:space="preserve"> 30 / 106 وفيه</w:t>
      </w:r>
      <w:r w:rsidR="00527246">
        <w:rPr>
          <w:rtl/>
        </w:rPr>
        <w:t>:</w:t>
      </w:r>
      <w:r w:rsidRPr="007B62FF">
        <w:rPr>
          <w:rtl/>
        </w:rPr>
        <w:t xml:space="preserve"> </w:t>
      </w:r>
      <w:r>
        <w:rPr>
          <w:rtl/>
        </w:rPr>
        <w:t>(</w:t>
      </w:r>
      <w:r w:rsidRPr="007B62FF">
        <w:rPr>
          <w:rtl/>
        </w:rPr>
        <w:t>يعقوب بن يزيد عن محمد بن يزيد</w:t>
      </w:r>
      <w:r>
        <w:rPr>
          <w:rtl/>
        </w:rPr>
        <w:t>)</w:t>
      </w:r>
    </w:p>
    <w:p w:rsidR="0017382C" w:rsidRPr="007B62FF" w:rsidRDefault="0017382C" w:rsidP="0017382C">
      <w:pPr>
        <w:pStyle w:val="libFootnote0"/>
        <w:rPr>
          <w:rtl/>
        </w:rPr>
      </w:pPr>
      <w:r w:rsidRPr="007B62FF">
        <w:rPr>
          <w:rtl/>
        </w:rPr>
        <w:t>(5) تهذيب الأحكام 3</w:t>
      </w:r>
      <w:r w:rsidR="00527246">
        <w:rPr>
          <w:rtl/>
        </w:rPr>
        <w:t>:</w:t>
      </w:r>
      <w:r w:rsidRPr="007B62FF">
        <w:rPr>
          <w:rtl/>
        </w:rPr>
        <w:t xml:space="preserve"> 318 / 986 وفيه</w:t>
      </w:r>
      <w:r w:rsidR="00527246">
        <w:rPr>
          <w:rtl/>
        </w:rPr>
        <w:t>:</w:t>
      </w:r>
      <w:r w:rsidRPr="007B62FF">
        <w:rPr>
          <w:rtl/>
        </w:rPr>
        <w:t xml:space="preserve"> </w:t>
      </w:r>
      <w:r>
        <w:rPr>
          <w:rtl/>
        </w:rPr>
        <w:t>(</w:t>
      </w:r>
      <w:r w:rsidRPr="007B62FF">
        <w:rPr>
          <w:rtl/>
        </w:rPr>
        <w:t>محمد بن يزيد</w:t>
      </w:r>
      <w:r>
        <w:rPr>
          <w:rtl/>
        </w:rPr>
        <w:t>)</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305 / 396.</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304 / 388.</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305 / 399.</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304 / 387.</w:t>
      </w:r>
    </w:p>
    <w:p w:rsidR="0017382C" w:rsidRDefault="0017382C" w:rsidP="00C613E8">
      <w:pPr>
        <w:pStyle w:val="libNormal"/>
        <w:rPr>
          <w:rtl/>
        </w:rPr>
      </w:pPr>
      <w:r>
        <w:rPr>
          <w:rtl/>
        </w:rPr>
        <w:br w:type="page"/>
      </w:r>
    </w:p>
    <w:p w:rsidR="0017382C" w:rsidRDefault="0017382C" w:rsidP="00E10B1D">
      <w:pPr>
        <w:pStyle w:val="Heading3"/>
        <w:rPr>
          <w:rtl/>
        </w:rPr>
      </w:pPr>
      <w:bookmarkStart w:id="497" w:name="_Toc394921717"/>
      <w:r w:rsidRPr="004F14F2">
        <w:rPr>
          <w:rtl/>
        </w:rPr>
        <w:lastRenderedPageBreak/>
        <w:t>[2807] محمود بن أبي العَرَنْدِس البَكْرِيّ</w:t>
      </w:r>
      <w:r w:rsidR="00527246">
        <w:rPr>
          <w:rtl/>
        </w:rPr>
        <w:t>:</w:t>
      </w:r>
      <w:bookmarkEnd w:id="497"/>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498" w:name="_Toc394921718"/>
      <w:r w:rsidRPr="004F14F2">
        <w:rPr>
          <w:rtl/>
        </w:rPr>
        <w:t>[2808] المختار بن عِمارة الطّائِيّ</w:t>
      </w:r>
      <w:r w:rsidR="00527246">
        <w:rPr>
          <w:rtl/>
        </w:rPr>
        <w:t>:</w:t>
      </w:r>
      <w:bookmarkEnd w:id="498"/>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499" w:name="_Toc394921719"/>
      <w:r w:rsidRPr="004F14F2">
        <w:rPr>
          <w:rtl/>
        </w:rPr>
        <w:t>[2809] المختار بن ا</w:t>
      </w:r>
      <w:r w:rsidR="00E10B1D">
        <w:rPr>
          <w:rtl/>
        </w:rPr>
        <w:t>لمـُ</w:t>
      </w:r>
      <w:r w:rsidRPr="004F14F2">
        <w:rPr>
          <w:rtl/>
        </w:rPr>
        <w:t>نِيح الثَّقَفِيّ</w:t>
      </w:r>
      <w:r w:rsidR="00527246">
        <w:rPr>
          <w:rtl/>
        </w:rPr>
        <w:t>:</w:t>
      </w:r>
      <w:bookmarkEnd w:id="499"/>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r w:rsidRPr="007B62FF">
        <w:rPr>
          <w:rtl/>
        </w:rPr>
        <w:t xml:space="preserve"> الحسين بن سعيد</w:t>
      </w:r>
      <w:r w:rsidR="00527246">
        <w:rPr>
          <w:rtl/>
        </w:rPr>
        <w:t>،</w:t>
      </w:r>
      <w:r w:rsidRPr="007B62FF">
        <w:rPr>
          <w:rtl/>
        </w:rPr>
        <w:t xml:space="preserve"> عن حمّاد</w:t>
      </w:r>
      <w:r w:rsidR="00527246">
        <w:rPr>
          <w:rtl/>
        </w:rPr>
        <w:t>،</w:t>
      </w:r>
      <w:r w:rsidRPr="007B62FF">
        <w:rPr>
          <w:rtl/>
        </w:rPr>
        <w:t xml:space="preserve"> عنه</w:t>
      </w:r>
      <w:r w:rsidR="00527246">
        <w:rPr>
          <w:rtl/>
        </w:rPr>
        <w:t>،</w:t>
      </w:r>
      <w:r w:rsidRPr="007B62FF">
        <w:rPr>
          <w:rtl/>
        </w:rPr>
        <w:t xml:space="preserve"> في التهذيب</w:t>
      </w:r>
      <w:r w:rsidR="00527246">
        <w:rPr>
          <w:rtl/>
        </w:rPr>
        <w:t>،</w:t>
      </w:r>
      <w:r w:rsidRPr="007B62FF">
        <w:rPr>
          <w:rtl/>
        </w:rPr>
        <w:t xml:space="preserve"> في باب البيّنتين تتقابلان </w:t>
      </w:r>
      <w:r w:rsidRPr="0017382C">
        <w:rPr>
          <w:rStyle w:val="libFootnotenumChar"/>
          <w:rtl/>
        </w:rPr>
        <w:t>(4)</w:t>
      </w:r>
      <w:r>
        <w:rPr>
          <w:rtl/>
        </w:rPr>
        <w:t>.</w:t>
      </w:r>
    </w:p>
    <w:p w:rsidR="0017382C" w:rsidRPr="00E10B1D" w:rsidRDefault="0017382C" w:rsidP="0063324D">
      <w:pPr>
        <w:pStyle w:val="Heading3"/>
        <w:rPr>
          <w:rStyle w:val="Heading3Char"/>
          <w:rtl/>
        </w:rPr>
      </w:pPr>
      <w:bookmarkStart w:id="500" w:name="_Toc394921720"/>
      <w:r w:rsidRPr="00E10B1D">
        <w:rPr>
          <w:rStyle w:val="Heading3Char"/>
          <w:rtl/>
        </w:rPr>
        <w:t xml:space="preserve">[2810] مخْلد بن أبي </w:t>
      </w:r>
      <w:r w:rsidRPr="0017382C">
        <w:rPr>
          <w:rStyle w:val="libFootnotenumChar"/>
          <w:rtl/>
        </w:rPr>
        <w:t>(5)</w:t>
      </w:r>
      <w:r w:rsidRPr="00E10B1D">
        <w:rPr>
          <w:rStyle w:val="Heading3Char"/>
          <w:rtl/>
        </w:rPr>
        <w:t xml:space="preserve"> خلاد العَنَزِيّ</w:t>
      </w:r>
      <w:r w:rsidR="00527246" w:rsidRPr="00E10B1D">
        <w:rPr>
          <w:rStyle w:val="Heading3Char"/>
          <w:rtl/>
        </w:rPr>
        <w:t>:</w:t>
      </w:r>
      <w:bookmarkEnd w:id="500"/>
    </w:p>
    <w:p w:rsidR="0017382C" w:rsidRPr="007B62FF" w:rsidRDefault="0017382C" w:rsidP="0017382C">
      <w:pPr>
        <w:pStyle w:val="libNormal"/>
        <w:rPr>
          <w:rtl/>
        </w:rPr>
      </w:pPr>
      <w:r w:rsidRPr="007B62FF">
        <w:rPr>
          <w:rtl/>
        </w:rPr>
        <w:t xml:space="preserve">الكُوفِيّ </w:t>
      </w:r>
      <w:r w:rsidRPr="0017382C">
        <w:rPr>
          <w:rStyle w:val="libFootnotenumChar"/>
          <w:rtl/>
        </w:rPr>
        <w:t>(6)</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501" w:name="_Toc394921721"/>
      <w:r w:rsidRPr="004F14F2">
        <w:rPr>
          <w:rtl/>
        </w:rPr>
        <w:t>[2811] مخلد البصري</w:t>
      </w:r>
      <w:r w:rsidR="00527246">
        <w:rPr>
          <w:rtl/>
        </w:rPr>
        <w:t>:</w:t>
      </w:r>
      <w:bookmarkEnd w:id="501"/>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Default="0017382C" w:rsidP="00E10B1D">
      <w:pPr>
        <w:pStyle w:val="Heading3"/>
        <w:rPr>
          <w:rtl/>
        </w:rPr>
      </w:pPr>
      <w:bookmarkStart w:id="502" w:name="_Toc394921722"/>
      <w:r w:rsidRPr="004F14F2">
        <w:rPr>
          <w:rtl/>
        </w:rPr>
        <w:t>[2812] مخلد السرّاج</w:t>
      </w:r>
      <w:r w:rsidR="00527246">
        <w:rPr>
          <w:rtl/>
        </w:rPr>
        <w:t>:</w:t>
      </w:r>
      <w:bookmarkEnd w:id="502"/>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316 / 582.</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319 / 632.</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319 / 631.</w:t>
      </w:r>
    </w:p>
    <w:p w:rsidR="0017382C" w:rsidRPr="007B62FF" w:rsidRDefault="0017382C" w:rsidP="0017382C">
      <w:pPr>
        <w:pStyle w:val="libFootnote0"/>
        <w:rPr>
          <w:rtl/>
        </w:rPr>
      </w:pPr>
      <w:r w:rsidRPr="007B62FF">
        <w:rPr>
          <w:rtl/>
        </w:rPr>
        <w:t>(4) تهذيب الأحكام 6</w:t>
      </w:r>
      <w:r w:rsidR="00527246">
        <w:rPr>
          <w:rtl/>
        </w:rPr>
        <w:t>:</w:t>
      </w:r>
      <w:r w:rsidRPr="007B62FF">
        <w:rPr>
          <w:rtl/>
        </w:rPr>
        <w:t xml:space="preserve"> 239 / 586.</w:t>
      </w:r>
    </w:p>
    <w:p w:rsidR="0017382C" w:rsidRPr="007B62FF" w:rsidRDefault="0017382C" w:rsidP="0017382C">
      <w:pPr>
        <w:pStyle w:val="libFootnote0"/>
        <w:rPr>
          <w:rtl/>
        </w:rPr>
      </w:pPr>
      <w:r w:rsidRPr="007B62FF">
        <w:rPr>
          <w:rtl/>
        </w:rPr>
        <w:t>(5) في الأصل والحجرية</w:t>
      </w:r>
      <w:r w:rsidR="00527246">
        <w:rPr>
          <w:rtl/>
        </w:rPr>
        <w:t>:</w:t>
      </w:r>
      <w:r w:rsidRPr="007B62FF">
        <w:rPr>
          <w:rtl/>
        </w:rPr>
        <w:t xml:space="preserve"> ابن </w:t>
      </w:r>
      <w:r>
        <w:rPr>
          <w:rtl/>
        </w:rPr>
        <w:t>(</w:t>
      </w:r>
      <w:r w:rsidRPr="007B62FF">
        <w:rPr>
          <w:rtl/>
        </w:rPr>
        <w:t>نسخة بدل</w:t>
      </w:r>
      <w:r>
        <w:rPr>
          <w:rtl/>
        </w:rPr>
        <w:t>)</w:t>
      </w:r>
    </w:p>
    <w:p w:rsidR="0017382C" w:rsidRPr="007B62FF" w:rsidRDefault="0017382C" w:rsidP="0017382C">
      <w:pPr>
        <w:pStyle w:val="libFootnote0"/>
        <w:rPr>
          <w:rtl/>
        </w:rPr>
      </w:pPr>
      <w:r w:rsidRPr="007B62FF">
        <w:rPr>
          <w:rtl/>
        </w:rPr>
        <w:t>(6) في المصدر</w:t>
      </w:r>
      <w:r w:rsidR="00527246">
        <w:rPr>
          <w:rtl/>
        </w:rPr>
        <w:t>:</w:t>
      </w:r>
      <w:r w:rsidRPr="007B62FF">
        <w:rPr>
          <w:rtl/>
        </w:rPr>
        <w:t xml:space="preserve"> </w:t>
      </w:r>
      <w:r>
        <w:rPr>
          <w:rtl/>
        </w:rPr>
        <w:t>(</w:t>
      </w:r>
      <w:r w:rsidRPr="007B62FF">
        <w:rPr>
          <w:rtl/>
        </w:rPr>
        <w:t>العمري</w:t>
      </w:r>
      <w:r>
        <w:rPr>
          <w:rtl/>
        </w:rPr>
        <w:t>).</w:t>
      </w:r>
      <w:r w:rsidRPr="007B62FF">
        <w:rPr>
          <w:rtl/>
        </w:rPr>
        <w:t xml:space="preserve"> وما في</w:t>
      </w:r>
      <w:r w:rsidR="00527246">
        <w:rPr>
          <w:rtl/>
        </w:rPr>
        <w:t>:</w:t>
      </w:r>
      <w:r w:rsidRPr="007B62FF">
        <w:rPr>
          <w:rtl/>
        </w:rPr>
        <w:t xml:space="preserve"> منهج المقال</w:t>
      </w:r>
      <w:r w:rsidR="00527246">
        <w:rPr>
          <w:rtl/>
        </w:rPr>
        <w:t>:</w:t>
      </w:r>
      <w:r w:rsidRPr="007B62FF">
        <w:rPr>
          <w:rtl/>
        </w:rPr>
        <w:t xml:space="preserve"> 331</w:t>
      </w:r>
      <w:r w:rsidR="00527246">
        <w:rPr>
          <w:rtl/>
        </w:rPr>
        <w:t>،</w:t>
      </w:r>
      <w:r w:rsidRPr="007B62FF">
        <w:rPr>
          <w:rtl/>
        </w:rPr>
        <w:t xml:space="preserve"> ومجمع الرجال 6</w:t>
      </w:r>
      <w:r w:rsidR="00527246">
        <w:rPr>
          <w:rtl/>
        </w:rPr>
        <w:t>:</w:t>
      </w:r>
      <w:r w:rsidRPr="007B62FF">
        <w:rPr>
          <w:rtl/>
        </w:rPr>
        <w:t xml:space="preserve"> 79</w:t>
      </w:r>
      <w:r w:rsidR="00527246">
        <w:rPr>
          <w:rtl/>
        </w:rPr>
        <w:t>،</w:t>
      </w:r>
      <w:r w:rsidRPr="007B62FF">
        <w:rPr>
          <w:rtl/>
        </w:rPr>
        <w:t xml:space="preserve"> ونقد الرجال</w:t>
      </w:r>
      <w:r w:rsidR="00527246">
        <w:rPr>
          <w:rtl/>
        </w:rPr>
        <w:t>:</w:t>
      </w:r>
      <w:r w:rsidRPr="007B62FF">
        <w:rPr>
          <w:rtl/>
        </w:rPr>
        <w:t xml:space="preserve"> 341</w:t>
      </w:r>
      <w:r w:rsidR="00527246">
        <w:rPr>
          <w:rtl/>
        </w:rPr>
        <w:t>،</w:t>
      </w:r>
      <w:r w:rsidRPr="007B62FF">
        <w:rPr>
          <w:rtl/>
        </w:rPr>
        <w:t xml:space="preserve"> وجامع الرواة 2</w:t>
      </w:r>
      <w:r w:rsidR="00527246">
        <w:rPr>
          <w:rtl/>
        </w:rPr>
        <w:t>:</w:t>
      </w:r>
      <w:r w:rsidRPr="007B62FF">
        <w:rPr>
          <w:rtl/>
        </w:rPr>
        <w:t xml:space="preserve"> 222</w:t>
      </w:r>
      <w:r w:rsidR="00527246">
        <w:rPr>
          <w:rtl/>
        </w:rPr>
        <w:t>،</w:t>
      </w:r>
      <w:r w:rsidRPr="007B62FF">
        <w:rPr>
          <w:rtl/>
        </w:rPr>
        <w:t xml:space="preserve"> وتنقيح المقال 3</w:t>
      </w:r>
      <w:r w:rsidR="00527246">
        <w:rPr>
          <w:rtl/>
        </w:rPr>
        <w:t>:</w:t>
      </w:r>
      <w:r w:rsidRPr="007B62FF">
        <w:rPr>
          <w:rtl/>
        </w:rPr>
        <w:t xml:space="preserve"> 207 موافق لما في الأصل والحجرية.</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312 / 527.</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312 / 529.</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323 / 693.</w:t>
      </w:r>
    </w:p>
    <w:p w:rsidR="0017382C" w:rsidRDefault="0017382C" w:rsidP="00C613E8">
      <w:pPr>
        <w:pStyle w:val="libNormal"/>
        <w:rPr>
          <w:rtl/>
        </w:rPr>
      </w:pPr>
      <w:r>
        <w:rPr>
          <w:rtl/>
        </w:rPr>
        <w:br w:type="page"/>
      </w:r>
    </w:p>
    <w:p w:rsidR="0017382C" w:rsidRDefault="0017382C" w:rsidP="00E10B1D">
      <w:pPr>
        <w:pStyle w:val="Heading3"/>
        <w:rPr>
          <w:rtl/>
        </w:rPr>
      </w:pPr>
      <w:bookmarkStart w:id="503" w:name="_Toc394921723"/>
      <w:r w:rsidRPr="004F14F2">
        <w:rPr>
          <w:rtl/>
        </w:rPr>
        <w:lastRenderedPageBreak/>
        <w:t>[2813] مخلد بن شدّاد</w:t>
      </w:r>
      <w:r w:rsidR="00527246">
        <w:rPr>
          <w:rtl/>
        </w:rPr>
        <w:t>:</w:t>
      </w:r>
      <w:bookmarkEnd w:id="503"/>
    </w:p>
    <w:p w:rsidR="0017382C" w:rsidRPr="007B62FF" w:rsidRDefault="0017382C" w:rsidP="0017382C">
      <w:pPr>
        <w:pStyle w:val="libNormal"/>
        <w:rPr>
          <w:rtl/>
        </w:rPr>
      </w:pPr>
      <w:r w:rsidRPr="007B62FF">
        <w:rPr>
          <w:rtl/>
        </w:rPr>
        <w:t>أبو نصر البَجَلِيّ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504" w:name="_Toc394921724"/>
      <w:r w:rsidRPr="004F14F2">
        <w:rPr>
          <w:rtl/>
        </w:rPr>
        <w:t>[2814] مخلد بن عبد الله الكُوفِيّ</w:t>
      </w:r>
      <w:r w:rsidR="00527246">
        <w:rPr>
          <w:rtl/>
        </w:rPr>
        <w:t>:</w:t>
      </w:r>
      <w:bookmarkEnd w:id="504"/>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505" w:name="_Toc394921725"/>
      <w:r w:rsidRPr="004F14F2">
        <w:rPr>
          <w:rtl/>
        </w:rPr>
        <w:t>[2815] مخلد بن عبد الله المجدي</w:t>
      </w:r>
      <w:r w:rsidR="00527246">
        <w:rPr>
          <w:rtl/>
        </w:rPr>
        <w:t>:</w:t>
      </w:r>
      <w:bookmarkEnd w:id="505"/>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506" w:name="_Toc394921726"/>
      <w:r w:rsidRPr="004F14F2">
        <w:rPr>
          <w:rtl/>
        </w:rPr>
        <w:t>[2816] مُدْرِك بن أبي الهَزْهَاز النَّخَعِيّ</w:t>
      </w:r>
      <w:r w:rsidR="00527246">
        <w:rPr>
          <w:rtl/>
        </w:rPr>
        <w:t>:</w:t>
      </w:r>
      <w:bookmarkEnd w:id="506"/>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sidRPr="007B62FF">
        <w:rPr>
          <w:rtl/>
        </w:rPr>
        <w:t xml:space="preserve"> وفي الكافي</w:t>
      </w:r>
      <w:r w:rsidR="00527246">
        <w:rPr>
          <w:rtl/>
        </w:rPr>
        <w:t>،</w:t>
      </w:r>
      <w:r w:rsidRPr="007B62FF">
        <w:rPr>
          <w:rtl/>
        </w:rPr>
        <w:t xml:space="preserve"> في باب القصد</w:t>
      </w:r>
      <w:r w:rsidR="00527246">
        <w:rPr>
          <w:rtl/>
        </w:rPr>
        <w:t>،</w:t>
      </w:r>
      <w:r w:rsidRPr="007B62FF">
        <w:rPr>
          <w:rtl/>
        </w:rPr>
        <w:t xml:space="preserve"> في كتاب الزكاة</w:t>
      </w:r>
      <w:r w:rsidR="00527246">
        <w:rPr>
          <w:rtl/>
        </w:rPr>
        <w:t>:</w:t>
      </w:r>
      <w:r w:rsidRPr="007B62FF">
        <w:rPr>
          <w:rtl/>
        </w:rPr>
        <w:t xml:space="preserve"> الحسن بن محبوب</w:t>
      </w:r>
      <w:r w:rsidR="00527246">
        <w:rPr>
          <w:rtl/>
        </w:rPr>
        <w:t>،</w:t>
      </w:r>
      <w:r w:rsidRPr="007B62FF">
        <w:rPr>
          <w:rtl/>
        </w:rPr>
        <w:t xml:space="preserve"> عن عمر بن أبان</w:t>
      </w:r>
      <w:r w:rsidR="00527246">
        <w:rPr>
          <w:rtl/>
        </w:rPr>
        <w:t>،</w:t>
      </w:r>
      <w:r w:rsidRPr="007B62FF">
        <w:rPr>
          <w:rtl/>
        </w:rPr>
        <w:t xml:space="preserve"> عن مدرك بن الهزهاز </w:t>
      </w:r>
      <w:r w:rsidRPr="0017382C">
        <w:rPr>
          <w:rStyle w:val="libFootnotenumChar"/>
          <w:rtl/>
        </w:rPr>
        <w:t>(5)</w:t>
      </w:r>
      <w:r>
        <w:rPr>
          <w:rtl/>
        </w:rPr>
        <w:t>.</w:t>
      </w:r>
      <w:r w:rsidRPr="007B62FF">
        <w:rPr>
          <w:rtl/>
        </w:rPr>
        <w:t xml:space="preserve"> وفي التهذيب</w:t>
      </w:r>
      <w:r w:rsidR="00527246">
        <w:rPr>
          <w:rtl/>
        </w:rPr>
        <w:t>،</w:t>
      </w:r>
      <w:r w:rsidRPr="007B62FF">
        <w:rPr>
          <w:rtl/>
        </w:rPr>
        <w:t xml:space="preserve"> في باب الغنم يعطى بالضريبة</w:t>
      </w:r>
      <w:r w:rsidR="00527246">
        <w:rPr>
          <w:rtl/>
        </w:rPr>
        <w:t>:</w:t>
      </w:r>
      <w:r w:rsidRPr="007B62FF">
        <w:rPr>
          <w:rtl/>
        </w:rPr>
        <w:t xml:space="preserve"> أبان</w:t>
      </w:r>
      <w:r w:rsidR="00527246">
        <w:rPr>
          <w:rtl/>
        </w:rPr>
        <w:t>،</w:t>
      </w:r>
      <w:r w:rsidRPr="007B62FF">
        <w:rPr>
          <w:rtl/>
        </w:rPr>
        <w:t xml:space="preserve"> عن مدرك ابن الهزهاز </w:t>
      </w:r>
      <w:r w:rsidRPr="0017382C">
        <w:rPr>
          <w:rStyle w:val="libFootnotenumChar"/>
          <w:rtl/>
        </w:rPr>
        <w:t>(6)</w:t>
      </w:r>
      <w:r>
        <w:rPr>
          <w:rtl/>
        </w:rPr>
        <w:t>.</w:t>
      </w:r>
    </w:p>
    <w:p w:rsidR="0017382C" w:rsidRPr="007B62FF" w:rsidRDefault="0017382C" w:rsidP="0017382C">
      <w:pPr>
        <w:pStyle w:val="libNormal"/>
        <w:rPr>
          <w:rtl/>
        </w:rPr>
      </w:pPr>
      <w:r w:rsidRPr="007B62FF">
        <w:rPr>
          <w:rtl/>
        </w:rPr>
        <w:t>ولعلّ أبي في رجال الشيخ من زيادة النساخ.</w:t>
      </w:r>
    </w:p>
    <w:p w:rsidR="0017382C" w:rsidRDefault="0017382C" w:rsidP="00E10B1D">
      <w:pPr>
        <w:pStyle w:val="Heading3"/>
        <w:rPr>
          <w:rtl/>
        </w:rPr>
      </w:pPr>
      <w:bookmarkStart w:id="507" w:name="_Toc394921727"/>
      <w:r w:rsidRPr="004F14F2">
        <w:rPr>
          <w:rtl/>
        </w:rPr>
        <w:t>[2817] مُدْرِك بن عمّار الطّائِيّ</w:t>
      </w:r>
      <w:r w:rsidR="00527246">
        <w:rPr>
          <w:rtl/>
        </w:rPr>
        <w:t>:</w:t>
      </w:r>
      <w:bookmarkEnd w:id="507"/>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312 / 528.</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312 / 526.</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312 / 525.</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318 / 618.</w:t>
      </w:r>
    </w:p>
    <w:p w:rsidR="0017382C" w:rsidRPr="007B62FF" w:rsidRDefault="0017382C" w:rsidP="0017382C">
      <w:pPr>
        <w:pStyle w:val="libFootnote0"/>
        <w:rPr>
          <w:rtl/>
        </w:rPr>
      </w:pPr>
      <w:r w:rsidRPr="007B62FF">
        <w:rPr>
          <w:rtl/>
        </w:rPr>
        <w:t>(5) الكافي 4</w:t>
      </w:r>
      <w:r w:rsidR="00527246">
        <w:rPr>
          <w:rtl/>
        </w:rPr>
        <w:t>:</w:t>
      </w:r>
      <w:r w:rsidRPr="007B62FF">
        <w:rPr>
          <w:rtl/>
        </w:rPr>
        <w:t xml:space="preserve"> 53 / 6.</w:t>
      </w:r>
    </w:p>
    <w:p w:rsidR="0017382C" w:rsidRPr="007B62FF" w:rsidRDefault="0017382C" w:rsidP="0017382C">
      <w:pPr>
        <w:pStyle w:val="libFootnote0"/>
        <w:rPr>
          <w:rtl/>
        </w:rPr>
      </w:pPr>
      <w:r w:rsidRPr="007B62FF">
        <w:rPr>
          <w:rtl/>
        </w:rPr>
        <w:t>(6) الرواية في الكافي 5</w:t>
      </w:r>
      <w:r w:rsidR="00527246">
        <w:rPr>
          <w:rtl/>
        </w:rPr>
        <w:t>:</w:t>
      </w:r>
      <w:r w:rsidRPr="007B62FF">
        <w:rPr>
          <w:rtl/>
        </w:rPr>
        <w:t xml:space="preserve"> 224 / 3</w:t>
      </w:r>
      <w:r w:rsidR="00527246">
        <w:rPr>
          <w:rtl/>
        </w:rPr>
        <w:t>،</w:t>
      </w:r>
      <w:r w:rsidRPr="007B62FF">
        <w:rPr>
          <w:rtl/>
        </w:rPr>
        <w:t xml:space="preserve"> وفي التهذيب 7</w:t>
      </w:r>
      <w:r w:rsidR="00527246">
        <w:rPr>
          <w:rtl/>
        </w:rPr>
        <w:t>:</w:t>
      </w:r>
      <w:r w:rsidRPr="007B62FF">
        <w:rPr>
          <w:rtl/>
        </w:rPr>
        <w:t xml:space="preserve"> 127 / 555 في باب الغرر والمجازفة</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الحسن بن محمد بن سماعة عن بعض أصحابه عن مدرك الهزهاز</w:t>
      </w:r>
      <w:r>
        <w:rPr>
          <w:rtl/>
        </w:rPr>
        <w:t>).</w:t>
      </w:r>
      <w:r w:rsidRPr="007B62FF">
        <w:rPr>
          <w:rtl/>
        </w:rPr>
        <w:t xml:space="preserve"> وفي الإستبصار 3</w:t>
      </w:r>
      <w:r w:rsidR="00527246">
        <w:rPr>
          <w:rtl/>
        </w:rPr>
        <w:t>:</w:t>
      </w:r>
      <w:r w:rsidRPr="007B62FF">
        <w:rPr>
          <w:rtl/>
        </w:rPr>
        <w:t xml:space="preserve"> 103 / 360</w:t>
      </w:r>
      <w:r w:rsidR="00527246">
        <w:rPr>
          <w:rtl/>
        </w:rPr>
        <w:t>،</w:t>
      </w:r>
      <w:r w:rsidRPr="007B62FF">
        <w:rPr>
          <w:rtl/>
        </w:rPr>
        <w:t xml:space="preserve"> في باب إعطاء الغنم بالضريبة</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الحسن بن محمد سماعة عن بعض أصحابه عن مدرك بن الهزهاز</w:t>
      </w:r>
      <w:r>
        <w:rPr>
          <w:rtl/>
        </w:rPr>
        <w:t>)</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318 / 619.</w:t>
      </w:r>
    </w:p>
    <w:p w:rsidR="0017382C" w:rsidRDefault="0017382C" w:rsidP="00C613E8">
      <w:pPr>
        <w:pStyle w:val="libNormal"/>
        <w:rPr>
          <w:rtl/>
        </w:rPr>
      </w:pPr>
      <w:r>
        <w:rPr>
          <w:rtl/>
        </w:rPr>
        <w:br w:type="page"/>
      </w:r>
    </w:p>
    <w:p w:rsidR="0017382C" w:rsidRDefault="0017382C" w:rsidP="00E10B1D">
      <w:pPr>
        <w:pStyle w:val="Heading3"/>
        <w:rPr>
          <w:rtl/>
        </w:rPr>
      </w:pPr>
      <w:bookmarkStart w:id="508" w:name="_Toc394921728"/>
      <w:r w:rsidRPr="004F14F2">
        <w:rPr>
          <w:rtl/>
        </w:rPr>
        <w:lastRenderedPageBreak/>
        <w:t>[2818] مراد بن خارجة الأنصاري</w:t>
      </w:r>
      <w:r w:rsidR="00527246">
        <w:rPr>
          <w:rtl/>
        </w:rPr>
        <w:t>:</w:t>
      </w:r>
      <w:bookmarkEnd w:id="508"/>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509" w:name="_Toc394921729"/>
      <w:r w:rsidRPr="004F14F2">
        <w:rPr>
          <w:rtl/>
        </w:rPr>
        <w:t>[2819] ا</w:t>
      </w:r>
      <w:r w:rsidR="00E10B1D">
        <w:rPr>
          <w:rtl/>
        </w:rPr>
        <w:t>لمـَ</w:t>
      </w:r>
      <w:r w:rsidRPr="004F14F2">
        <w:rPr>
          <w:rtl/>
        </w:rPr>
        <w:t>رْزُبان بن خالد الكُوفِيّ</w:t>
      </w:r>
      <w:r w:rsidR="00527246">
        <w:rPr>
          <w:rtl/>
        </w:rPr>
        <w:t>:</w:t>
      </w:r>
      <w:bookmarkEnd w:id="509"/>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510" w:name="_Toc394921730"/>
      <w:r w:rsidRPr="004F14F2">
        <w:rPr>
          <w:rtl/>
        </w:rPr>
        <w:t>[2820] ا</w:t>
      </w:r>
      <w:r w:rsidR="00E10B1D">
        <w:rPr>
          <w:rtl/>
        </w:rPr>
        <w:t>لمـَ</w:t>
      </w:r>
      <w:r w:rsidRPr="004F14F2">
        <w:rPr>
          <w:rtl/>
        </w:rPr>
        <w:t>رْزُبان بن عِمْران بن عبد الله</w:t>
      </w:r>
      <w:r w:rsidR="00527246">
        <w:rPr>
          <w:rtl/>
        </w:rPr>
        <w:t>:</w:t>
      </w:r>
      <w:bookmarkEnd w:id="510"/>
    </w:p>
    <w:p w:rsidR="0017382C" w:rsidRPr="007B62FF" w:rsidRDefault="0017382C" w:rsidP="0017382C">
      <w:pPr>
        <w:pStyle w:val="libNormal"/>
        <w:rPr>
          <w:rtl/>
        </w:rPr>
      </w:pPr>
      <w:r w:rsidRPr="007B62FF">
        <w:rPr>
          <w:rtl/>
        </w:rPr>
        <w:t>ابن سعد الأشعري</w:t>
      </w:r>
      <w:r w:rsidR="00527246">
        <w:rPr>
          <w:rtl/>
        </w:rPr>
        <w:t>،</w:t>
      </w:r>
      <w:r w:rsidRPr="007B62FF">
        <w:rPr>
          <w:rtl/>
        </w:rPr>
        <w:t xml:space="preserve"> له كتاب في النجاشي</w:t>
      </w:r>
      <w:r w:rsidR="00527246">
        <w:rPr>
          <w:rtl/>
        </w:rPr>
        <w:t>،</w:t>
      </w:r>
      <w:r w:rsidRPr="007B62FF">
        <w:rPr>
          <w:rtl/>
        </w:rPr>
        <w:t xml:space="preserve"> يرويه عنه صفوان </w:t>
      </w:r>
      <w:r w:rsidRPr="0017382C">
        <w:rPr>
          <w:rStyle w:val="libFootnotenumChar"/>
          <w:rtl/>
        </w:rPr>
        <w:t>(3)</w:t>
      </w:r>
      <w:r>
        <w:rPr>
          <w:rtl/>
        </w:rPr>
        <w:t>.</w:t>
      </w:r>
      <w:r w:rsidRPr="007B62FF">
        <w:rPr>
          <w:rtl/>
        </w:rPr>
        <w:t xml:space="preserve"> عنه سعد بن سعد </w:t>
      </w:r>
      <w:r w:rsidRPr="0017382C">
        <w:rPr>
          <w:rStyle w:val="libFootnotenumChar"/>
          <w:rtl/>
        </w:rPr>
        <w:t>(4)</w:t>
      </w:r>
      <w:r w:rsidR="00527246">
        <w:rPr>
          <w:rtl/>
        </w:rPr>
        <w:t>،</w:t>
      </w:r>
      <w:r w:rsidRPr="007B62FF">
        <w:rPr>
          <w:rtl/>
        </w:rPr>
        <w:t xml:space="preserve"> وفي الكافي</w:t>
      </w:r>
      <w:r w:rsidR="00527246">
        <w:rPr>
          <w:rtl/>
        </w:rPr>
        <w:t>،</w:t>
      </w:r>
      <w:r w:rsidRPr="007B62FF">
        <w:rPr>
          <w:rtl/>
        </w:rPr>
        <w:t xml:space="preserve"> في باب صوم التطوع في السفر</w:t>
      </w:r>
      <w:r w:rsidR="00527246">
        <w:rPr>
          <w:rtl/>
        </w:rPr>
        <w:t>:</w:t>
      </w:r>
      <w:r w:rsidRPr="007B62FF">
        <w:rPr>
          <w:rtl/>
        </w:rPr>
        <w:t xml:space="preserve"> عدّه من أصحابنا</w:t>
      </w:r>
      <w:r w:rsidR="00527246">
        <w:rPr>
          <w:rtl/>
        </w:rPr>
        <w:t>،</w:t>
      </w:r>
      <w:r w:rsidRPr="007B62FF">
        <w:rPr>
          <w:rtl/>
        </w:rPr>
        <w:t xml:space="preserve"> عن أحمد بن محمّد</w:t>
      </w:r>
      <w:r w:rsidR="00527246">
        <w:rPr>
          <w:rtl/>
        </w:rPr>
        <w:t>،</w:t>
      </w:r>
      <w:r w:rsidRPr="007B62FF">
        <w:rPr>
          <w:rtl/>
        </w:rPr>
        <w:t xml:space="preserve"> عنه </w:t>
      </w:r>
      <w:r w:rsidRPr="0017382C">
        <w:rPr>
          <w:rStyle w:val="libFootnotenumChar"/>
          <w:rtl/>
        </w:rPr>
        <w:t>(5)</w:t>
      </w:r>
      <w:r>
        <w:rPr>
          <w:rtl/>
        </w:rPr>
        <w:t>.</w:t>
      </w:r>
    </w:p>
    <w:p w:rsidR="0017382C" w:rsidRPr="007B62FF" w:rsidRDefault="0017382C" w:rsidP="0017382C">
      <w:pPr>
        <w:pStyle w:val="libNormal"/>
        <w:rPr>
          <w:rtl/>
        </w:rPr>
      </w:pPr>
      <w:r w:rsidRPr="007B62FF">
        <w:rPr>
          <w:rtl/>
        </w:rPr>
        <w:t>وفي الكشي مسنداً عنه قال</w:t>
      </w:r>
      <w:r w:rsidR="00527246">
        <w:rPr>
          <w:rtl/>
        </w:rPr>
        <w:t>:</w:t>
      </w:r>
      <w:r w:rsidRPr="007B62FF">
        <w:rPr>
          <w:rtl/>
        </w:rPr>
        <w:t xml:space="preserve"> قلت لأبي الحسن الرضا </w:t>
      </w:r>
      <w:r w:rsidRPr="0017382C">
        <w:rPr>
          <w:rStyle w:val="libAlaemChar"/>
          <w:rtl/>
        </w:rPr>
        <w:t>عليه‌السلام</w:t>
      </w:r>
      <w:r w:rsidR="00527246">
        <w:rPr>
          <w:rtl/>
        </w:rPr>
        <w:t>:</w:t>
      </w:r>
      <w:r w:rsidRPr="007B62FF">
        <w:rPr>
          <w:rtl/>
        </w:rPr>
        <w:t xml:space="preserve"> أسألك عن أهمّ الأُمور إلىّ</w:t>
      </w:r>
      <w:r w:rsidR="00527246">
        <w:rPr>
          <w:rtl/>
        </w:rPr>
        <w:t>،</w:t>
      </w:r>
      <w:r w:rsidRPr="007B62FF">
        <w:rPr>
          <w:rtl/>
        </w:rPr>
        <w:t xml:space="preserve"> أمن شيعتكم أنا</w:t>
      </w:r>
      <w:r>
        <w:rPr>
          <w:rtl/>
        </w:rPr>
        <w:t>؟</w:t>
      </w:r>
      <w:r w:rsidRPr="007B62FF">
        <w:rPr>
          <w:rtl/>
        </w:rPr>
        <w:t xml:space="preserve"> فقال</w:t>
      </w:r>
      <w:r w:rsidR="00527246">
        <w:rPr>
          <w:rtl/>
        </w:rPr>
        <w:t>:</w:t>
      </w:r>
      <w:r w:rsidRPr="007B62FF">
        <w:rPr>
          <w:rtl/>
        </w:rPr>
        <w:t xml:space="preserve"> نعم</w:t>
      </w:r>
      <w:r w:rsidR="00527246">
        <w:rPr>
          <w:rtl/>
        </w:rPr>
        <w:t>،</w:t>
      </w:r>
      <w:r w:rsidRPr="007B62FF">
        <w:rPr>
          <w:rtl/>
        </w:rPr>
        <w:t xml:space="preserve"> قلت</w:t>
      </w:r>
      <w:r w:rsidR="00527246">
        <w:rPr>
          <w:rtl/>
        </w:rPr>
        <w:t>:</w:t>
      </w:r>
      <w:r w:rsidRPr="007B62FF">
        <w:rPr>
          <w:rtl/>
        </w:rPr>
        <w:t xml:space="preserve"> اسمي مكتوب عندكم</w:t>
      </w:r>
      <w:r>
        <w:rPr>
          <w:rtl/>
        </w:rPr>
        <w:t>؟</w:t>
      </w:r>
      <w:r w:rsidRPr="007B62FF">
        <w:rPr>
          <w:rtl/>
        </w:rPr>
        <w:t xml:space="preserve"> قال</w:t>
      </w:r>
      <w:r w:rsidR="00527246">
        <w:rPr>
          <w:rtl/>
        </w:rPr>
        <w:t>:</w:t>
      </w:r>
      <w:r w:rsidRPr="007B62FF">
        <w:rPr>
          <w:rtl/>
        </w:rPr>
        <w:t xml:space="preserve"> نعم </w:t>
      </w:r>
      <w:r w:rsidRPr="0017382C">
        <w:rPr>
          <w:rStyle w:val="libFootnotenumChar"/>
          <w:rtl/>
        </w:rPr>
        <w:t>(6)</w:t>
      </w:r>
      <w:r>
        <w:rPr>
          <w:rtl/>
        </w:rPr>
        <w:t>.</w:t>
      </w:r>
    </w:p>
    <w:p w:rsidR="0017382C" w:rsidRDefault="0017382C" w:rsidP="00E10B1D">
      <w:pPr>
        <w:pStyle w:val="Heading3"/>
        <w:rPr>
          <w:rtl/>
        </w:rPr>
      </w:pPr>
      <w:bookmarkStart w:id="511" w:name="_Toc394921731"/>
      <w:r w:rsidRPr="004F14F2">
        <w:rPr>
          <w:rtl/>
        </w:rPr>
        <w:t>[2821] ا</w:t>
      </w:r>
      <w:r w:rsidR="00E10B1D">
        <w:rPr>
          <w:rtl/>
        </w:rPr>
        <w:t>لمـَ</w:t>
      </w:r>
      <w:r w:rsidRPr="004F14F2">
        <w:rPr>
          <w:rtl/>
        </w:rPr>
        <w:t>رْزُبان بن مسعود</w:t>
      </w:r>
      <w:r w:rsidR="00527246">
        <w:rPr>
          <w:rtl/>
        </w:rPr>
        <w:t>:</w:t>
      </w:r>
      <w:bookmarkEnd w:id="511"/>
    </w:p>
    <w:p w:rsidR="0017382C" w:rsidRPr="007B62FF" w:rsidRDefault="0017382C" w:rsidP="0017382C">
      <w:pPr>
        <w:pStyle w:val="libNormal"/>
        <w:rPr>
          <w:rtl/>
        </w:rPr>
      </w:pPr>
      <w:r w:rsidRPr="007B62FF">
        <w:rPr>
          <w:rtl/>
        </w:rPr>
        <w:t>وقيل</w:t>
      </w:r>
      <w:r w:rsidR="00527246">
        <w:rPr>
          <w:rtl/>
        </w:rPr>
        <w:t>:</w:t>
      </w:r>
      <w:r w:rsidRPr="007B62FF">
        <w:rPr>
          <w:rtl/>
        </w:rPr>
        <w:t xml:space="preserve"> ابن مسروق الكندي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512" w:name="_Toc394921732"/>
      <w:r w:rsidRPr="004F14F2">
        <w:rPr>
          <w:rtl/>
        </w:rPr>
        <w:t>[2822] مروان بن أسد الكُوفِيّ</w:t>
      </w:r>
      <w:r w:rsidR="00527246">
        <w:rPr>
          <w:rtl/>
        </w:rPr>
        <w:t>:</w:t>
      </w:r>
      <w:bookmarkEnd w:id="512"/>
    </w:p>
    <w:p w:rsidR="0017382C" w:rsidRPr="007B62FF" w:rsidRDefault="0017382C" w:rsidP="0017382C">
      <w:pPr>
        <w:pStyle w:val="libNormal"/>
        <w:rPr>
          <w:rtl/>
        </w:rPr>
      </w:pPr>
      <w:r w:rsidRPr="007B62FF">
        <w:rPr>
          <w:rtl/>
        </w:rPr>
        <w:t>روى عنه</w:t>
      </w:r>
      <w:r w:rsidR="00527246">
        <w:rPr>
          <w:rtl/>
        </w:rPr>
        <w:t>:</w:t>
      </w:r>
      <w:r w:rsidRPr="007B62FF">
        <w:rPr>
          <w:rtl/>
        </w:rPr>
        <w:t xml:space="preserve"> معاوية بن وهب</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319 / 636.</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318 / 612.</w:t>
      </w:r>
    </w:p>
    <w:p w:rsidR="0017382C" w:rsidRPr="007B62FF" w:rsidRDefault="0017382C" w:rsidP="0017382C">
      <w:pPr>
        <w:pStyle w:val="libFootnote0"/>
        <w:rPr>
          <w:rtl/>
        </w:rPr>
      </w:pPr>
      <w:r w:rsidRPr="007B62FF">
        <w:rPr>
          <w:rtl/>
        </w:rPr>
        <w:t>(3) رجال النجاشي</w:t>
      </w:r>
      <w:r w:rsidR="00527246">
        <w:rPr>
          <w:rtl/>
        </w:rPr>
        <w:t>:</w:t>
      </w:r>
      <w:r w:rsidRPr="007B62FF">
        <w:rPr>
          <w:rtl/>
        </w:rPr>
        <w:t xml:space="preserve"> 423 / 1134.</w:t>
      </w:r>
    </w:p>
    <w:p w:rsidR="0017382C" w:rsidRPr="007B62FF" w:rsidRDefault="0017382C" w:rsidP="0017382C">
      <w:pPr>
        <w:pStyle w:val="libFootnote0"/>
        <w:rPr>
          <w:rtl/>
        </w:rPr>
      </w:pPr>
      <w:r w:rsidRPr="007B62FF">
        <w:rPr>
          <w:rtl/>
        </w:rPr>
        <w:t>(4) تهذيب الأحكام 8</w:t>
      </w:r>
      <w:r w:rsidR="00527246">
        <w:rPr>
          <w:rtl/>
        </w:rPr>
        <w:t>:</w:t>
      </w:r>
      <w:r w:rsidRPr="007B62FF">
        <w:rPr>
          <w:rtl/>
        </w:rPr>
        <w:t xml:space="preserve"> 43 / 130 وفيه</w:t>
      </w:r>
      <w:r w:rsidR="00527246">
        <w:rPr>
          <w:rtl/>
        </w:rPr>
        <w:t>:</w:t>
      </w:r>
      <w:r w:rsidRPr="007B62FF">
        <w:rPr>
          <w:rtl/>
        </w:rPr>
        <w:t xml:space="preserve"> </w:t>
      </w:r>
      <w:r>
        <w:rPr>
          <w:rtl/>
        </w:rPr>
        <w:t>(</w:t>
      </w:r>
      <w:r w:rsidRPr="007B62FF">
        <w:rPr>
          <w:rtl/>
        </w:rPr>
        <w:t>عن المرزبان</w:t>
      </w:r>
      <w:r>
        <w:rPr>
          <w:rtl/>
        </w:rPr>
        <w:t>)</w:t>
      </w:r>
    </w:p>
    <w:p w:rsidR="0017382C" w:rsidRPr="007B62FF" w:rsidRDefault="0017382C" w:rsidP="0017382C">
      <w:pPr>
        <w:pStyle w:val="libFootnote0"/>
        <w:rPr>
          <w:rtl/>
        </w:rPr>
      </w:pPr>
      <w:r w:rsidRPr="007B62FF">
        <w:rPr>
          <w:rtl/>
        </w:rPr>
        <w:t>(5) وكذا في جامع الرواة 2</w:t>
      </w:r>
      <w:r w:rsidR="00527246">
        <w:rPr>
          <w:rtl/>
        </w:rPr>
        <w:t>:</w:t>
      </w:r>
      <w:r w:rsidRPr="007B62FF">
        <w:rPr>
          <w:rtl/>
        </w:rPr>
        <w:t xml:space="preserve"> 225</w:t>
      </w:r>
      <w:r w:rsidR="00527246">
        <w:rPr>
          <w:rtl/>
        </w:rPr>
        <w:t>،</w:t>
      </w:r>
      <w:r w:rsidRPr="007B62FF">
        <w:rPr>
          <w:rtl/>
        </w:rPr>
        <w:t xml:space="preserve"> وفي الكافي 4</w:t>
      </w:r>
      <w:r w:rsidR="00527246">
        <w:rPr>
          <w:rtl/>
        </w:rPr>
        <w:t>:</w:t>
      </w:r>
      <w:r w:rsidRPr="007B62FF">
        <w:rPr>
          <w:rtl/>
        </w:rPr>
        <w:t xml:space="preserve"> 130 / 4 وفيه</w:t>
      </w:r>
      <w:r w:rsidR="00527246">
        <w:rPr>
          <w:rtl/>
        </w:rPr>
        <w:t>:</w:t>
      </w:r>
      <w:r w:rsidRPr="007B62FF">
        <w:rPr>
          <w:rtl/>
        </w:rPr>
        <w:t xml:space="preserve"> </w:t>
      </w:r>
      <w:r>
        <w:rPr>
          <w:rtl/>
        </w:rPr>
        <w:t>(</w:t>
      </w:r>
      <w:r w:rsidRPr="007B62FF">
        <w:rPr>
          <w:rtl/>
        </w:rPr>
        <w:t>أحمد بن محمد عن المرزبان بن عمران. الى آخره</w:t>
      </w:r>
      <w:r>
        <w:rPr>
          <w:rtl/>
        </w:rPr>
        <w:t>)</w:t>
      </w:r>
    </w:p>
    <w:p w:rsidR="0017382C" w:rsidRPr="007B62FF" w:rsidRDefault="0017382C" w:rsidP="0017382C">
      <w:pPr>
        <w:pStyle w:val="libFootnote0"/>
        <w:rPr>
          <w:rtl/>
        </w:rPr>
      </w:pPr>
      <w:r w:rsidRPr="007B62FF">
        <w:rPr>
          <w:rtl/>
        </w:rPr>
        <w:t>(6) رجال الكشي 2</w:t>
      </w:r>
      <w:r w:rsidR="00527246">
        <w:rPr>
          <w:rtl/>
        </w:rPr>
        <w:t>:</w:t>
      </w:r>
      <w:r w:rsidRPr="007B62FF">
        <w:rPr>
          <w:rtl/>
        </w:rPr>
        <w:t xml:space="preserve"> 794 / 970.</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318 / 611.</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318 / 610</w:t>
      </w:r>
      <w:r w:rsidR="00527246">
        <w:rPr>
          <w:rtl/>
        </w:rPr>
        <w:t>،</w:t>
      </w:r>
      <w:r w:rsidRPr="007B62FF">
        <w:rPr>
          <w:rtl/>
        </w:rPr>
        <w:t xml:space="preserve"> ورجال البرقي</w:t>
      </w:r>
      <w:r w:rsidR="00527246">
        <w:rPr>
          <w:rtl/>
        </w:rPr>
        <w:t>:</w:t>
      </w:r>
      <w:r w:rsidRPr="007B62FF">
        <w:rPr>
          <w:rtl/>
        </w:rPr>
        <w:t xml:space="preserve"> 46.</w:t>
      </w:r>
    </w:p>
    <w:p w:rsidR="0017382C" w:rsidRDefault="0017382C" w:rsidP="00C613E8">
      <w:pPr>
        <w:pStyle w:val="libNormal"/>
        <w:rPr>
          <w:rtl/>
        </w:rPr>
      </w:pPr>
      <w:r>
        <w:rPr>
          <w:rtl/>
        </w:rPr>
        <w:br w:type="page"/>
      </w:r>
    </w:p>
    <w:p w:rsidR="0017382C" w:rsidRDefault="0017382C" w:rsidP="00E10B1D">
      <w:pPr>
        <w:pStyle w:val="Heading3"/>
        <w:rPr>
          <w:rtl/>
        </w:rPr>
      </w:pPr>
      <w:bookmarkStart w:id="513" w:name="_Toc394921733"/>
      <w:r w:rsidRPr="004F14F2">
        <w:rPr>
          <w:rtl/>
        </w:rPr>
        <w:lastRenderedPageBreak/>
        <w:t>[2823] مروان بن عثمان ا</w:t>
      </w:r>
      <w:r w:rsidR="00E10B1D">
        <w:rPr>
          <w:rtl/>
        </w:rPr>
        <w:t>لمـَ</w:t>
      </w:r>
      <w:r w:rsidRPr="004F14F2">
        <w:rPr>
          <w:rtl/>
        </w:rPr>
        <w:t>دَنِيّ</w:t>
      </w:r>
      <w:r w:rsidR="00527246">
        <w:rPr>
          <w:rtl/>
        </w:rPr>
        <w:t>:</w:t>
      </w:r>
      <w:bookmarkEnd w:id="513"/>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514" w:name="_Toc394921734"/>
      <w:r w:rsidRPr="004F14F2">
        <w:rPr>
          <w:rtl/>
        </w:rPr>
        <w:t>[2824] مروان بن معاوية الفَزَارِيّ</w:t>
      </w:r>
      <w:r w:rsidR="00527246">
        <w:rPr>
          <w:rtl/>
        </w:rPr>
        <w:t>:</w:t>
      </w:r>
      <w:bookmarkEnd w:id="514"/>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515" w:name="_Toc394921735"/>
      <w:r w:rsidRPr="004F14F2">
        <w:rPr>
          <w:rtl/>
        </w:rPr>
        <w:t>[2825] مُرَّة بن عِصْمة الطَّائِيّ</w:t>
      </w:r>
      <w:r w:rsidR="00527246">
        <w:rPr>
          <w:rtl/>
        </w:rPr>
        <w:t>:</w:t>
      </w:r>
      <w:bookmarkEnd w:id="515"/>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516" w:name="_Toc394921736"/>
      <w:r w:rsidRPr="004F14F2">
        <w:rPr>
          <w:rtl/>
        </w:rPr>
        <w:t>[2826] مُرَّة الكِنْدِيّ</w:t>
      </w:r>
      <w:r w:rsidR="00527246">
        <w:rPr>
          <w:rtl/>
        </w:rPr>
        <w:t>:</w:t>
      </w:r>
      <w:bookmarkEnd w:id="516"/>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517" w:name="_Toc394921737"/>
      <w:r w:rsidRPr="004F14F2">
        <w:rPr>
          <w:rtl/>
        </w:rPr>
        <w:t>[2827] مُرَّة مولى خالد بن عبد الله القَسْرِيّ</w:t>
      </w:r>
      <w:r w:rsidR="00527246">
        <w:rPr>
          <w:rtl/>
        </w:rPr>
        <w:t>:</w:t>
      </w:r>
      <w:bookmarkEnd w:id="517"/>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r w:rsidRPr="007B62FF">
        <w:rPr>
          <w:rtl/>
        </w:rPr>
        <w:t xml:space="preserve"> عنه</w:t>
      </w:r>
      <w:r w:rsidR="00527246">
        <w:rPr>
          <w:rtl/>
        </w:rPr>
        <w:t>:</w:t>
      </w:r>
      <w:r w:rsidRPr="007B62FF">
        <w:rPr>
          <w:rtl/>
        </w:rPr>
        <w:t xml:space="preserve"> صفوان بن يحيى</w:t>
      </w:r>
      <w:r w:rsidR="00527246">
        <w:rPr>
          <w:rtl/>
        </w:rPr>
        <w:t>،</w:t>
      </w:r>
      <w:r w:rsidRPr="007B62FF">
        <w:rPr>
          <w:rtl/>
        </w:rPr>
        <w:t xml:space="preserve"> في التهذيب</w:t>
      </w:r>
      <w:r w:rsidR="00527246">
        <w:rPr>
          <w:rtl/>
        </w:rPr>
        <w:t>،</w:t>
      </w:r>
      <w:r w:rsidRPr="007B62FF">
        <w:rPr>
          <w:rtl/>
        </w:rPr>
        <w:t xml:space="preserve"> في باب الكفارة عن خطأ المحرم </w:t>
      </w:r>
      <w:r w:rsidRPr="0017382C">
        <w:rPr>
          <w:rStyle w:val="libFootnotenumChar"/>
          <w:rtl/>
        </w:rPr>
        <w:t>(6)</w:t>
      </w:r>
      <w:r w:rsidR="00527246">
        <w:rPr>
          <w:rtl/>
        </w:rPr>
        <w:t>،</w:t>
      </w:r>
      <w:r w:rsidRPr="007B62FF">
        <w:rPr>
          <w:rtl/>
        </w:rPr>
        <w:t xml:space="preserve"> ومحمّد بن مسلم</w:t>
      </w:r>
      <w:r w:rsidR="00527246">
        <w:rPr>
          <w:rtl/>
        </w:rPr>
        <w:t>،</w:t>
      </w:r>
      <w:r w:rsidRPr="007B62FF">
        <w:rPr>
          <w:rtl/>
        </w:rPr>
        <w:t xml:space="preserve"> وأحمد بن سليمان</w:t>
      </w:r>
      <w:r w:rsidR="00527246">
        <w:rPr>
          <w:rtl/>
        </w:rPr>
        <w:t>،</w:t>
      </w:r>
      <w:r w:rsidRPr="007B62FF">
        <w:rPr>
          <w:rtl/>
        </w:rPr>
        <w:t xml:space="preserve"> فيه </w:t>
      </w:r>
      <w:r w:rsidRPr="0017382C">
        <w:rPr>
          <w:rStyle w:val="libFootnotenumChar"/>
          <w:rtl/>
        </w:rPr>
        <w:t>(7)</w:t>
      </w:r>
      <w:r w:rsidR="00527246">
        <w:rPr>
          <w:rtl/>
        </w:rPr>
        <w:t>،</w:t>
      </w:r>
      <w:r w:rsidRPr="007B62FF">
        <w:rPr>
          <w:rtl/>
        </w:rPr>
        <w:t xml:space="preserve"> وفي الكافي</w:t>
      </w:r>
      <w:r w:rsidR="00527246">
        <w:rPr>
          <w:rtl/>
        </w:rPr>
        <w:t>،</w:t>
      </w:r>
      <w:r w:rsidRPr="007B62FF">
        <w:rPr>
          <w:rtl/>
        </w:rPr>
        <w:t xml:space="preserve"> في باب صلاة الاستسقاء</w:t>
      </w:r>
      <w:r w:rsidR="00527246">
        <w:rPr>
          <w:rtl/>
        </w:rPr>
        <w:t>،</w:t>
      </w:r>
      <w:r w:rsidRPr="007B62FF">
        <w:rPr>
          <w:rtl/>
        </w:rPr>
        <w:t xml:space="preserve"> إلاّ أنّ في الكافي</w:t>
      </w:r>
      <w:r w:rsidR="00527246">
        <w:rPr>
          <w:rtl/>
        </w:rPr>
        <w:t>:</w:t>
      </w:r>
      <w:r w:rsidRPr="007B62FF">
        <w:rPr>
          <w:rtl/>
        </w:rPr>
        <w:t xml:space="preserve"> مرّة مولى محمّد بن خالد </w:t>
      </w:r>
      <w:r w:rsidRPr="0017382C">
        <w:rPr>
          <w:rStyle w:val="libFootnotenumChar"/>
          <w:rtl/>
        </w:rPr>
        <w:t>(8)</w:t>
      </w:r>
      <w:r w:rsidR="00527246">
        <w:rPr>
          <w:rtl/>
        </w:rPr>
        <w:t>،</w:t>
      </w:r>
      <w:r w:rsidRPr="007B62FF">
        <w:rPr>
          <w:rtl/>
        </w:rPr>
        <w:t xml:space="preserve"> وهو الأصح</w:t>
      </w:r>
      <w:r w:rsidR="00527246">
        <w:rPr>
          <w:rtl/>
        </w:rPr>
        <w:t>،</w:t>
      </w:r>
      <w:r w:rsidRPr="007B62FF">
        <w:rPr>
          <w:rtl/>
        </w:rPr>
        <w:t xml:space="preserve"> لما مرّ في </w:t>
      </w:r>
      <w:r>
        <w:rPr>
          <w:rtl/>
        </w:rPr>
        <w:t>(</w:t>
      </w:r>
      <w:r w:rsidRPr="007B62FF">
        <w:rPr>
          <w:rtl/>
        </w:rPr>
        <w:t>ما</w:t>
      </w:r>
      <w:r>
        <w:rPr>
          <w:rtl/>
        </w:rPr>
        <w:t>)</w:t>
      </w:r>
      <w:r w:rsidRPr="007B62FF">
        <w:rPr>
          <w:rtl/>
        </w:rPr>
        <w:t xml:space="preserve"> </w:t>
      </w:r>
      <w:r w:rsidRPr="0017382C">
        <w:rPr>
          <w:rStyle w:val="libFootnotenumChar"/>
          <w:rtl/>
        </w:rPr>
        <w:t>(9)</w:t>
      </w:r>
      <w:r>
        <w:rPr>
          <w:rtl/>
        </w:rPr>
        <w:t>.</w:t>
      </w:r>
    </w:p>
    <w:p w:rsidR="0017382C" w:rsidRDefault="0017382C" w:rsidP="00E10B1D">
      <w:pPr>
        <w:pStyle w:val="Heading3"/>
        <w:rPr>
          <w:rtl/>
        </w:rPr>
      </w:pPr>
      <w:bookmarkStart w:id="518" w:name="_Toc394921738"/>
      <w:r w:rsidRPr="004F14F2">
        <w:rPr>
          <w:rtl/>
        </w:rPr>
        <w:t>[2828] مُرْهَف بن أَبي ا</w:t>
      </w:r>
      <w:r w:rsidR="00E10B1D">
        <w:rPr>
          <w:rtl/>
        </w:rPr>
        <w:t>لمـُ</w:t>
      </w:r>
      <w:r w:rsidRPr="004F14F2">
        <w:rPr>
          <w:rtl/>
        </w:rPr>
        <w:t>رْهَف</w:t>
      </w:r>
      <w:r w:rsidR="00527246">
        <w:rPr>
          <w:rtl/>
        </w:rPr>
        <w:t>:</w:t>
      </w:r>
      <w:bookmarkEnd w:id="518"/>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(10)</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318 / 609.</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318 / 608.</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318 / 623.</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318 / 624.</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321 / 658.</w:t>
      </w:r>
    </w:p>
    <w:p w:rsidR="0017382C" w:rsidRPr="007B62FF" w:rsidRDefault="0017382C" w:rsidP="0017382C">
      <w:pPr>
        <w:pStyle w:val="libFootnote0"/>
        <w:rPr>
          <w:rtl/>
        </w:rPr>
      </w:pPr>
      <w:r w:rsidRPr="007B62FF">
        <w:rPr>
          <w:rtl/>
        </w:rPr>
        <w:t>(6) تهذيب الأحكام 5</w:t>
      </w:r>
      <w:r w:rsidR="00527246">
        <w:rPr>
          <w:rtl/>
        </w:rPr>
        <w:t>:</w:t>
      </w:r>
      <w:r w:rsidRPr="007B62FF">
        <w:rPr>
          <w:rtl/>
        </w:rPr>
        <w:t xml:space="preserve"> 337 / 1164.</w:t>
      </w:r>
    </w:p>
    <w:p w:rsidR="0017382C" w:rsidRPr="007B62FF" w:rsidRDefault="0017382C" w:rsidP="0017382C">
      <w:pPr>
        <w:pStyle w:val="libFootnote0"/>
        <w:rPr>
          <w:rtl/>
        </w:rPr>
      </w:pPr>
      <w:r w:rsidRPr="007B62FF">
        <w:rPr>
          <w:rtl/>
        </w:rPr>
        <w:t>(7) تهذيب الأحكام 3</w:t>
      </w:r>
      <w:r w:rsidR="00527246">
        <w:rPr>
          <w:rtl/>
        </w:rPr>
        <w:t>:</w:t>
      </w:r>
      <w:r w:rsidRPr="007B62FF">
        <w:rPr>
          <w:rtl/>
        </w:rPr>
        <w:t xml:space="preserve"> 149 / 322.</w:t>
      </w:r>
    </w:p>
    <w:p w:rsidR="0017382C" w:rsidRPr="007B62FF" w:rsidRDefault="0017382C" w:rsidP="0017382C">
      <w:pPr>
        <w:pStyle w:val="libFootnote0"/>
        <w:rPr>
          <w:rtl/>
        </w:rPr>
      </w:pPr>
      <w:r w:rsidRPr="007B62FF">
        <w:rPr>
          <w:rtl/>
        </w:rPr>
        <w:t>(8) الكافي 3</w:t>
      </w:r>
      <w:r w:rsidR="00527246">
        <w:rPr>
          <w:rtl/>
        </w:rPr>
        <w:t>:</w:t>
      </w:r>
      <w:r w:rsidRPr="007B62FF">
        <w:rPr>
          <w:rtl/>
        </w:rPr>
        <w:t xml:space="preserve"> 462 / 1.</w:t>
      </w:r>
    </w:p>
    <w:p w:rsidR="0017382C" w:rsidRPr="007B62FF" w:rsidRDefault="0017382C" w:rsidP="0017382C">
      <w:pPr>
        <w:pStyle w:val="libFootnote0"/>
        <w:rPr>
          <w:rtl/>
        </w:rPr>
      </w:pPr>
      <w:r w:rsidRPr="007B62FF">
        <w:rPr>
          <w:rtl/>
        </w:rPr>
        <w:t>(9) تقدم في الجزء الخامس صحيفة</w:t>
      </w:r>
      <w:r w:rsidR="00527246">
        <w:rPr>
          <w:rtl/>
        </w:rPr>
        <w:t>:</w:t>
      </w:r>
      <w:r w:rsidRPr="007B62FF">
        <w:rPr>
          <w:rtl/>
        </w:rPr>
        <w:t xml:space="preserve"> 174</w:t>
      </w:r>
      <w:r w:rsidR="00527246">
        <w:rPr>
          <w:rtl/>
        </w:rPr>
        <w:t>،</w:t>
      </w:r>
      <w:r w:rsidRPr="007B62FF">
        <w:rPr>
          <w:rtl/>
        </w:rPr>
        <w:t xml:space="preserve"> الطريق رقم</w:t>
      </w:r>
      <w:r w:rsidR="00527246">
        <w:rPr>
          <w:rtl/>
        </w:rPr>
        <w:t>:</w:t>
      </w:r>
      <w:r w:rsidRPr="007B62FF">
        <w:rPr>
          <w:rtl/>
        </w:rPr>
        <w:t xml:space="preserve"> [281]</w:t>
      </w:r>
      <w:r>
        <w:rPr>
          <w:rtl/>
        </w:rPr>
        <w:t>.</w:t>
      </w:r>
    </w:p>
    <w:p w:rsidR="0017382C" w:rsidRPr="007B62FF" w:rsidRDefault="0017382C" w:rsidP="0017382C">
      <w:pPr>
        <w:pStyle w:val="libFootnote0"/>
        <w:rPr>
          <w:rtl/>
        </w:rPr>
      </w:pPr>
      <w:r w:rsidRPr="007B62FF">
        <w:rPr>
          <w:rtl/>
        </w:rPr>
        <w:t>(10) رجال الشيخ</w:t>
      </w:r>
      <w:r w:rsidR="00527246">
        <w:rPr>
          <w:rtl/>
        </w:rPr>
        <w:t>:</w:t>
      </w:r>
      <w:r w:rsidRPr="007B62FF">
        <w:rPr>
          <w:rtl/>
        </w:rPr>
        <w:t xml:space="preserve"> 320 / 652.</w:t>
      </w:r>
    </w:p>
    <w:p w:rsidR="0017382C" w:rsidRDefault="0017382C" w:rsidP="00C613E8">
      <w:pPr>
        <w:pStyle w:val="libNormal"/>
        <w:rPr>
          <w:rtl/>
        </w:rPr>
      </w:pPr>
      <w:r>
        <w:rPr>
          <w:rtl/>
        </w:rPr>
        <w:br w:type="page"/>
      </w:r>
    </w:p>
    <w:p w:rsidR="0017382C" w:rsidRDefault="0017382C" w:rsidP="00E10B1D">
      <w:pPr>
        <w:pStyle w:val="Heading3"/>
        <w:rPr>
          <w:rtl/>
        </w:rPr>
      </w:pPr>
      <w:bookmarkStart w:id="519" w:name="_Toc394921739"/>
      <w:r w:rsidRPr="004F14F2">
        <w:rPr>
          <w:rtl/>
        </w:rPr>
        <w:lastRenderedPageBreak/>
        <w:t>[2829] مَزِيد بن زياد الكاهِلِيّ</w:t>
      </w:r>
      <w:r w:rsidR="00527246">
        <w:rPr>
          <w:rtl/>
        </w:rPr>
        <w:t>:</w:t>
      </w:r>
      <w:bookmarkEnd w:id="519"/>
    </w:p>
    <w:p w:rsidR="0017382C" w:rsidRPr="007B62FF" w:rsidRDefault="0017382C" w:rsidP="0017382C">
      <w:pPr>
        <w:pStyle w:val="libNormal"/>
        <w:rPr>
          <w:rtl/>
        </w:rPr>
      </w:pPr>
      <w:r w:rsidRPr="007B62FF">
        <w:rPr>
          <w:rtl/>
        </w:rPr>
        <w:t>الكُوفِيّ</w:t>
      </w:r>
      <w:r w:rsidR="00527246">
        <w:rPr>
          <w:rtl/>
        </w:rPr>
        <w:t>،</w:t>
      </w:r>
      <w:r w:rsidRPr="007B62FF">
        <w:rPr>
          <w:rtl/>
        </w:rPr>
        <w:t xml:space="preserve"> مولاهم</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520" w:name="_Toc394921740"/>
      <w:r w:rsidRPr="004F14F2">
        <w:rPr>
          <w:rtl/>
        </w:rPr>
        <w:t>[2830] مَزِيد بن ا</w:t>
      </w:r>
      <w:r w:rsidR="00E10B1D">
        <w:rPr>
          <w:rtl/>
        </w:rPr>
        <w:t>لمـُ</w:t>
      </w:r>
      <w:r w:rsidRPr="004F14F2">
        <w:rPr>
          <w:rtl/>
        </w:rPr>
        <w:t>هَلْهِل البَكْرِيّ</w:t>
      </w:r>
      <w:r w:rsidR="00527246">
        <w:rPr>
          <w:rtl/>
        </w:rPr>
        <w:t>:</w:t>
      </w:r>
      <w:bookmarkEnd w:id="520"/>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Pr="00E10B1D" w:rsidRDefault="0017382C" w:rsidP="0063324D">
      <w:pPr>
        <w:pStyle w:val="Heading3"/>
        <w:rPr>
          <w:rStyle w:val="Heading3Char"/>
          <w:rtl/>
        </w:rPr>
      </w:pPr>
      <w:bookmarkStart w:id="521" w:name="_Toc394921741"/>
      <w:r w:rsidRPr="00E10B1D">
        <w:rPr>
          <w:rStyle w:val="Heading3Char"/>
          <w:rtl/>
        </w:rPr>
        <w:t xml:space="preserve">[2831] مسافر مولى أبي الحسن </w:t>
      </w:r>
      <w:r w:rsidRPr="0017382C">
        <w:rPr>
          <w:rStyle w:val="libFootnotenumChar"/>
          <w:rtl/>
        </w:rPr>
        <w:t>(7)</w:t>
      </w:r>
      <w:r w:rsidR="00527246">
        <w:rPr>
          <w:rFonts w:hint="cs"/>
          <w:rtl/>
        </w:rPr>
        <w:t>:</w:t>
      </w:r>
      <w:bookmarkEnd w:id="521"/>
    </w:p>
    <w:p w:rsidR="0017382C" w:rsidRPr="007B62FF" w:rsidRDefault="0017382C" w:rsidP="0017382C">
      <w:pPr>
        <w:pStyle w:val="libNormal"/>
        <w:rPr>
          <w:rtl/>
        </w:rPr>
      </w:pPr>
      <w:r w:rsidRPr="007B62FF">
        <w:rPr>
          <w:rtl/>
        </w:rPr>
        <w:t>في الكشي</w:t>
      </w:r>
      <w:r w:rsidR="00527246">
        <w:rPr>
          <w:rtl/>
        </w:rPr>
        <w:t>،</w:t>
      </w:r>
      <w:r w:rsidRPr="007B62FF">
        <w:rPr>
          <w:rtl/>
        </w:rPr>
        <w:t xml:space="preserve"> في الصحيح على الأصح عنه</w:t>
      </w:r>
      <w:r w:rsidR="00527246">
        <w:rPr>
          <w:rtl/>
        </w:rPr>
        <w:t>،</w:t>
      </w:r>
      <w:r w:rsidRPr="007B62FF">
        <w:rPr>
          <w:rtl/>
        </w:rPr>
        <w:t xml:space="preserve"> قال</w:t>
      </w:r>
      <w:r w:rsidR="00527246">
        <w:rPr>
          <w:rtl/>
        </w:rPr>
        <w:t>:</w:t>
      </w:r>
      <w:r w:rsidRPr="007B62FF">
        <w:rPr>
          <w:rtl/>
        </w:rPr>
        <w:t xml:space="preserve"> أخبرني أبو الحسن </w:t>
      </w:r>
      <w:r w:rsidRPr="0017382C">
        <w:rPr>
          <w:rStyle w:val="libAlaemChar"/>
          <w:rtl/>
        </w:rPr>
        <w:t>عليه‌السلام</w:t>
      </w:r>
      <w:r w:rsidRPr="007B62FF">
        <w:rPr>
          <w:rtl/>
        </w:rPr>
        <w:t xml:space="preserve"> بخراسان فقال</w:t>
      </w:r>
      <w:r w:rsidR="00527246">
        <w:rPr>
          <w:rtl/>
        </w:rPr>
        <w:t>:</w:t>
      </w:r>
      <w:r w:rsidRPr="007B62FF">
        <w:rPr>
          <w:rtl/>
        </w:rPr>
        <w:t xml:space="preserve"> ألحق بأبي جعفر </w:t>
      </w:r>
      <w:r w:rsidRPr="0017382C">
        <w:rPr>
          <w:rStyle w:val="libAlaemChar"/>
          <w:rtl/>
        </w:rPr>
        <w:t>عليه‌السلام</w:t>
      </w:r>
      <w:r w:rsidRPr="007B62FF">
        <w:rPr>
          <w:rtl/>
        </w:rPr>
        <w:t xml:space="preserve"> فإنه صاحبك </w:t>
      </w:r>
      <w:r w:rsidRPr="0017382C">
        <w:rPr>
          <w:rStyle w:val="libFootnotenumChar"/>
          <w:rtl/>
        </w:rPr>
        <w:t>(3)</w:t>
      </w:r>
      <w:r>
        <w:rPr>
          <w:rtl/>
        </w:rPr>
        <w:t>.</w:t>
      </w:r>
      <w:r w:rsidRPr="007B62FF">
        <w:rPr>
          <w:rtl/>
        </w:rPr>
        <w:t xml:space="preserve"> عنه</w:t>
      </w:r>
      <w:r w:rsidR="00527246">
        <w:rPr>
          <w:rtl/>
        </w:rPr>
        <w:t>:</w:t>
      </w:r>
      <w:r w:rsidRPr="007B62FF">
        <w:rPr>
          <w:rtl/>
        </w:rPr>
        <w:t xml:space="preserve"> الوشاء </w:t>
      </w:r>
      <w:r w:rsidRPr="0017382C">
        <w:rPr>
          <w:rStyle w:val="libFootnotenumChar"/>
          <w:rtl/>
        </w:rPr>
        <w:t>(4)</w:t>
      </w:r>
      <w:r w:rsidRPr="007B62FF">
        <w:rPr>
          <w:rtl/>
        </w:rPr>
        <w:t xml:space="preserve"> ومحمّد بن عيسى </w:t>
      </w:r>
      <w:r w:rsidRPr="0017382C">
        <w:rPr>
          <w:rStyle w:val="libFootnotenumChar"/>
          <w:rtl/>
        </w:rPr>
        <w:t>(5)</w:t>
      </w:r>
      <w:r>
        <w:rPr>
          <w:rtl/>
        </w:rPr>
        <w:t>.</w:t>
      </w:r>
    </w:p>
    <w:p w:rsidR="0017382C" w:rsidRPr="007B62FF" w:rsidRDefault="0017382C" w:rsidP="0017382C">
      <w:pPr>
        <w:pStyle w:val="libNormal"/>
        <w:rPr>
          <w:rtl/>
        </w:rPr>
      </w:pPr>
      <w:r w:rsidRPr="007B62FF">
        <w:rPr>
          <w:rtl/>
        </w:rPr>
        <w:t>وفي الكافي في باب أن الامام متى يعلم أن الأمر قد صار إليه</w:t>
      </w:r>
      <w:r w:rsidR="00527246">
        <w:rPr>
          <w:rtl/>
        </w:rPr>
        <w:t>:</w:t>
      </w:r>
      <w:r w:rsidRPr="007B62FF">
        <w:rPr>
          <w:rtl/>
        </w:rPr>
        <w:t xml:space="preserve"> عن علي بن إبراهيم</w:t>
      </w:r>
      <w:r w:rsidR="00527246">
        <w:rPr>
          <w:rtl/>
        </w:rPr>
        <w:t>،</w:t>
      </w:r>
      <w:r w:rsidRPr="007B62FF">
        <w:rPr>
          <w:rtl/>
        </w:rPr>
        <w:t xml:space="preserve"> عنه </w:t>
      </w:r>
      <w:r w:rsidRPr="0017382C">
        <w:rPr>
          <w:rStyle w:val="libFootnotenumChar"/>
          <w:rtl/>
        </w:rPr>
        <w:t>(6)</w:t>
      </w:r>
      <w:r w:rsidR="00527246">
        <w:rPr>
          <w:rtl/>
        </w:rPr>
        <w:t>،</w:t>
      </w:r>
      <w:r w:rsidRPr="007B62FF">
        <w:rPr>
          <w:rtl/>
        </w:rPr>
        <w:t xml:space="preserve"> وذكر حديثاً شريفاً فيه حسن عقيدته</w:t>
      </w:r>
      <w:r w:rsidR="00527246">
        <w:rPr>
          <w:rtl/>
        </w:rPr>
        <w:t>،</w:t>
      </w:r>
      <w:r w:rsidRPr="007B62FF">
        <w:rPr>
          <w:rtl/>
        </w:rPr>
        <w:t xml:space="preserve"> وطول خدمته</w:t>
      </w:r>
      <w:r w:rsidR="00527246">
        <w:rPr>
          <w:rtl/>
        </w:rPr>
        <w:t>،</w:t>
      </w:r>
      <w:r w:rsidRPr="007B62FF">
        <w:rPr>
          <w:rtl/>
        </w:rPr>
        <w:t xml:space="preserve"> ويظهر منه أنه كان خادماً لأبي الحسن الأول </w:t>
      </w:r>
      <w:r w:rsidRPr="0017382C">
        <w:rPr>
          <w:rStyle w:val="libAlaemChar"/>
          <w:rtl/>
        </w:rPr>
        <w:t>عليه‌السلام</w:t>
      </w:r>
      <w:r w:rsidRPr="007B62FF">
        <w:rPr>
          <w:rtl/>
        </w:rPr>
        <w:t xml:space="preserve"> أيضاً.</w:t>
      </w:r>
    </w:p>
    <w:p w:rsidR="0017382C" w:rsidRPr="007B62FF" w:rsidRDefault="0017382C" w:rsidP="0017382C">
      <w:pPr>
        <w:pStyle w:val="libNormal"/>
        <w:rPr>
          <w:rtl/>
        </w:rPr>
      </w:pPr>
      <w:r w:rsidRPr="007B62FF">
        <w:rPr>
          <w:rtl/>
        </w:rPr>
        <w:t>وفي الخرائج</w:t>
      </w:r>
      <w:r w:rsidR="00527246">
        <w:rPr>
          <w:rtl/>
        </w:rPr>
        <w:t>:</w:t>
      </w:r>
      <w:r w:rsidRPr="007B62FF">
        <w:rPr>
          <w:rtl/>
        </w:rPr>
        <w:t xml:space="preserve"> عن محمّد بن الوليد الكرماني قال</w:t>
      </w:r>
      <w:r w:rsidR="00527246">
        <w:rPr>
          <w:rtl/>
        </w:rPr>
        <w:t>:</w:t>
      </w:r>
      <w:r w:rsidRPr="007B62FF">
        <w:rPr>
          <w:rtl/>
        </w:rPr>
        <w:t xml:space="preserve"> أتيت أبا جعفر بن الرضا </w:t>
      </w:r>
      <w:r>
        <w:rPr>
          <w:rtl/>
        </w:rPr>
        <w:t>(</w:t>
      </w:r>
      <w:r w:rsidRPr="007B62FF">
        <w:rPr>
          <w:rtl/>
        </w:rPr>
        <w:t>عليهما السّلام</w:t>
      </w:r>
      <w:r>
        <w:rPr>
          <w:rtl/>
        </w:rPr>
        <w:t>)</w:t>
      </w:r>
      <w:r w:rsidRPr="007B62FF">
        <w:rPr>
          <w:rtl/>
        </w:rPr>
        <w:t xml:space="preserve"> فوجدت بالباب الذي في الفناء قوماً كثيراً فعدلت إلى مسافر فجلست إليه حتى زالت الشمس</w:t>
      </w:r>
      <w:r w:rsidR="00527246">
        <w:rPr>
          <w:rtl/>
        </w:rPr>
        <w:t>،</w:t>
      </w:r>
      <w:r w:rsidRPr="007B62FF">
        <w:rPr>
          <w:rtl/>
        </w:rPr>
        <w:t xml:space="preserve"> فقمنا للصلاة</w:t>
      </w:r>
      <w:r w:rsidR="00527246">
        <w:rPr>
          <w:rtl/>
        </w:rPr>
        <w:t>،</w:t>
      </w:r>
      <w:r w:rsidRPr="007B62FF">
        <w:rPr>
          <w:rtl/>
        </w:rPr>
        <w:t xml:space="preserve"> الخبر </w:t>
      </w:r>
      <w:r w:rsidRPr="0017382C">
        <w:rPr>
          <w:rStyle w:val="libFootnotenumChar"/>
          <w:rtl/>
        </w:rPr>
        <w:t>(7)</w:t>
      </w:r>
      <w:r>
        <w:rPr>
          <w:rtl/>
        </w:rPr>
        <w:t>.</w:t>
      </w:r>
    </w:p>
    <w:p w:rsidR="0017382C" w:rsidRPr="007B62FF" w:rsidRDefault="0017382C" w:rsidP="0017382C">
      <w:pPr>
        <w:pStyle w:val="libNormal"/>
        <w:rPr>
          <w:rtl/>
        </w:rPr>
      </w:pPr>
      <w:r w:rsidRPr="007B62FF">
        <w:rPr>
          <w:rtl/>
        </w:rPr>
        <w:t>وفي الوجيزة</w:t>
      </w:r>
      <w:r w:rsidR="00527246">
        <w:rPr>
          <w:rtl/>
        </w:rPr>
        <w:t>:</w:t>
      </w:r>
      <w:r w:rsidRPr="007B62FF">
        <w:rPr>
          <w:rtl/>
        </w:rPr>
        <w:t xml:space="preserve"> ممدوح </w:t>
      </w:r>
      <w:r w:rsidRPr="0017382C">
        <w:rPr>
          <w:rStyle w:val="libFootnotenumChar"/>
          <w:rtl/>
        </w:rPr>
        <w:t>(8)</w:t>
      </w:r>
      <w:r w:rsidR="00527246">
        <w:rPr>
          <w:rtl/>
        </w:rPr>
        <w:t>،</w:t>
      </w:r>
      <w:r w:rsidRPr="007B62FF">
        <w:rPr>
          <w:rtl/>
        </w:rPr>
        <w:t xml:space="preserve"> وفي أصحاب الرضا </w:t>
      </w:r>
      <w:r w:rsidRPr="0017382C">
        <w:rPr>
          <w:rStyle w:val="libAlaemChar"/>
          <w:rtl/>
        </w:rPr>
        <w:t>عليه‌السلام</w:t>
      </w:r>
      <w:r w:rsidR="00527246">
        <w:rPr>
          <w:rtl/>
        </w:rPr>
        <w:t>:</w:t>
      </w:r>
      <w:r w:rsidRPr="007B62FF">
        <w:rPr>
          <w:rtl/>
        </w:rPr>
        <w:t xml:space="preserve"> يكنّى</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318 / 616.</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318 / 617.</w:t>
      </w:r>
    </w:p>
    <w:p w:rsidR="0017382C" w:rsidRPr="007B62FF" w:rsidRDefault="0017382C" w:rsidP="0017382C">
      <w:pPr>
        <w:pStyle w:val="libFootnote0"/>
        <w:rPr>
          <w:rtl/>
        </w:rPr>
      </w:pPr>
      <w:r w:rsidRPr="007B62FF">
        <w:rPr>
          <w:rtl/>
        </w:rPr>
        <w:t>(3) رجال الكشي 2</w:t>
      </w:r>
      <w:r w:rsidR="00527246">
        <w:rPr>
          <w:rtl/>
        </w:rPr>
        <w:t>:</w:t>
      </w:r>
      <w:r w:rsidRPr="007B62FF">
        <w:rPr>
          <w:rtl/>
        </w:rPr>
        <w:t xml:space="preserve"> 794 795 / 971.</w:t>
      </w:r>
    </w:p>
    <w:p w:rsidR="0017382C" w:rsidRPr="007B62FF" w:rsidRDefault="0017382C" w:rsidP="0017382C">
      <w:pPr>
        <w:pStyle w:val="libFootnote0"/>
        <w:rPr>
          <w:rtl/>
        </w:rPr>
      </w:pPr>
      <w:r w:rsidRPr="007B62FF">
        <w:rPr>
          <w:rtl/>
        </w:rPr>
        <w:t>(4) أُصول الكافي 1</w:t>
      </w:r>
      <w:r w:rsidR="00527246">
        <w:rPr>
          <w:rtl/>
        </w:rPr>
        <w:t>:</w:t>
      </w:r>
      <w:r w:rsidRPr="007B62FF">
        <w:rPr>
          <w:rtl/>
        </w:rPr>
        <w:t xml:space="preserve"> 203 / 6.</w:t>
      </w:r>
    </w:p>
    <w:p w:rsidR="0017382C" w:rsidRPr="007B62FF" w:rsidRDefault="0017382C" w:rsidP="0017382C">
      <w:pPr>
        <w:pStyle w:val="libFootnote0"/>
        <w:rPr>
          <w:rtl/>
        </w:rPr>
      </w:pPr>
      <w:r w:rsidRPr="007B62FF">
        <w:rPr>
          <w:rtl/>
        </w:rPr>
        <w:t>(5) كما في رواية الكشي المتقدمة.</w:t>
      </w:r>
    </w:p>
    <w:p w:rsidR="0017382C" w:rsidRPr="007B62FF" w:rsidRDefault="0017382C" w:rsidP="0017382C">
      <w:pPr>
        <w:pStyle w:val="libFootnote0"/>
        <w:rPr>
          <w:rtl/>
        </w:rPr>
      </w:pPr>
      <w:r w:rsidRPr="007B62FF">
        <w:rPr>
          <w:rtl/>
        </w:rPr>
        <w:t>(6) أُصول الكافي 1</w:t>
      </w:r>
      <w:r w:rsidR="00527246">
        <w:rPr>
          <w:rtl/>
        </w:rPr>
        <w:t>:</w:t>
      </w:r>
      <w:r w:rsidRPr="007B62FF">
        <w:rPr>
          <w:rtl/>
        </w:rPr>
        <w:t xml:space="preserve"> 312 / 6.</w:t>
      </w:r>
    </w:p>
    <w:p w:rsidR="0017382C" w:rsidRPr="007B62FF" w:rsidRDefault="0017382C" w:rsidP="0017382C">
      <w:pPr>
        <w:pStyle w:val="libFootnote0"/>
        <w:rPr>
          <w:rtl/>
        </w:rPr>
      </w:pPr>
      <w:r w:rsidRPr="007B62FF">
        <w:rPr>
          <w:rtl/>
        </w:rPr>
        <w:t>(7) الخرائج والجرائح 1</w:t>
      </w:r>
      <w:r w:rsidR="00527246">
        <w:rPr>
          <w:rtl/>
        </w:rPr>
        <w:t>:</w:t>
      </w:r>
      <w:r w:rsidRPr="007B62FF">
        <w:rPr>
          <w:rtl/>
        </w:rPr>
        <w:t xml:space="preserve"> 388 / 17.</w:t>
      </w:r>
    </w:p>
    <w:p w:rsidR="0017382C" w:rsidRPr="007B62FF" w:rsidRDefault="0017382C" w:rsidP="0017382C">
      <w:pPr>
        <w:pStyle w:val="libFootnote0"/>
        <w:rPr>
          <w:rtl/>
        </w:rPr>
      </w:pPr>
      <w:r w:rsidRPr="007B62FF">
        <w:rPr>
          <w:rtl/>
        </w:rPr>
        <w:t>(8) الوجيزة للمجلسي</w:t>
      </w:r>
      <w:r w:rsidR="00527246">
        <w:rPr>
          <w:rtl/>
        </w:rPr>
        <w:t>:</w:t>
      </w:r>
      <w:r w:rsidRPr="007B62FF">
        <w:rPr>
          <w:rtl/>
        </w:rPr>
        <w:t xml:space="preserve"> 54.</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أبا مسلم </w:t>
      </w:r>
      <w:r w:rsidRPr="0017382C">
        <w:rPr>
          <w:rStyle w:val="libFootnotenumChar"/>
          <w:rtl/>
        </w:rPr>
        <w:t>(1)</w:t>
      </w:r>
      <w:r>
        <w:rPr>
          <w:rtl/>
        </w:rPr>
        <w:t>.</w:t>
      </w:r>
    </w:p>
    <w:p w:rsidR="0017382C" w:rsidRPr="00E10B1D" w:rsidRDefault="0017382C" w:rsidP="0063324D">
      <w:pPr>
        <w:pStyle w:val="Heading3"/>
        <w:rPr>
          <w:rStyle w:val="Heading3Char"/>
          <w:rtl/>
        </w:rPr>
      </w:pPr>
      <w:bookmarkStart w:id="522" w:name="_Toc394921742"/>
      <w:r w:rsidRPr="00E10B1D">
        <w:rPr>
          <w:rStyle w:val="Heading3Char"/>
          <w:rtl/>
        </w:rPr>
        <w:t>[2832] ا</w:t>
      </w:r>
      <w:r w:rsidR="00E10B1D">
        <w:rPr>
          <w:rStyle w:val="Heading3Char"/>
          <w:rtl/>
        </w:rPr>
        <w:t>لمـُ</w:t>
      </w:r>
      <w:r w:rsidRPr="00E10B1D">
        <w:rPr>
          <w:rStyle w:val="Heading3Char"/>
          <w:rtl/>
        </w:rPr>
        <w:t xml:space="preserve">سْتَعمل </w:t>
      </w:r>
      <w:r w:rsidRPr="0017382C">
        <w:rPr>
          <w:rStyle w:val="libFootnotenumChar"/>
          <w:rtl/>
        </w:rPr>
        <w:t>(2)</w:t>
      </w:r>
      <w:r w:rsidRPr="00E10B1D">
        <w:rPr>
          <w:rStyle w:val="Heading3Char"/>
          <w:rtl/>
        </w:rPr>
        <w:t xml:space="preserve"> بن سعد الأسديّ</w:t>
      </w:r>
      <w:r w:rsidR="00527246" w:rsidRPr="00E10B1D">
        <w:rPr>
          <w:rStyle w:val="Heading3Char"/>
          <w:rtl/>
        </w:rPr>
        <w:t>:</w:t>
      </w:r>
      <w:bookmarkEnd w:id="522"/>
    </w:p>
    <w:p w:rsidR="0017382C" w:rsidRPr="007B62FF" w:rsidRDefault="0017382C" w:rsidP="0017382C">
      <w:pPr>
        <w:pStyle w:val="libNormal"/>
        <w:rPr>
          <w:rtl/>
          <w:lang w:bidi="fa-IR"/>
        </w:rPr>
      </w:pPr>
      <w:r w:rsidRPr="007B62FF">
        <w:rPr>
          <w:rtl/>
          <w:lang w:bidi="fa-IR"/>
        </w:rPr>
        <w:t>الكُوفِيّ</w:t>
      </w:r>
      <w:r w:rsidR="00527246">
        <w:rPr>
          <w:rtl/>
          <w:lang w:bidi="fa-IR"/>
        </w:rPr>
        <w:t>،</w:t>
      </w:r>
      <w:r w:rsidRPr="007B62FF">
        <w:rPr>
          <w:rtl/>
          <w:lang w:bidi="fa-IR"/>
        </w:rPr>
        <w:t xml:space="preserve"> من أصحاب الصادق </w:t>
      </w:r>
      <w:r w:rsidRPr="0017382C">
        <w:rPr>
          <w:rStyle w:val="libAlaemChar"/>
          <w:rtl/>
        </w:rPr>
        <w:t>عليه‌السلام</w:t>
      </w:r>
      <w:r w:rsidRPr="007B62FF">
        <w:rPr>
          <w:rtl/>
          <w:lang w:bidi="fa-IR"/>
        </w:rPr>
        <w:t xml:space="preserve"> </w:t>
      </w:r>
      <w:r w:rsidRPr="0017382C">
        <w:rPr>
          <w:rStyle w:val="libFootnotenumChar"/>
          <w:rtl/>
        </w:rPr>
        <w:t>(3)</w:t>
      </w:r>
      <w:r>
        <w:rPr>
          <w:rtl/>
          <w:lang w:bidi="fa-IR"/>
        </w:rPr>
        <w:t>.</w:t>
      </w:r>
    </w:p>
    <w:p w:rsidR="0017382C" w:rsidRDefault="0017382C" w:rsidP="00E10B1D">
      <w:pPr>
        <w:pStyle w:val="Heading3"/>
        <w:rPr>
          <w:rtl/>
        </w:rPr>
      </w:pPr>
      <w:bookmarkStart w:id="523" w:name="_Toc394921743"/>
      <w:r w:rsidRPr="004F14F2">
        <w:rPr>
          <w:rtl/>
        </w:rPr>
        <w:t>[2833] مُسْتَغْفِر بن عبد الرّحمن البارقيّ</w:t>
      </w:r>
      <w:r w:rsidR="00527246">
        <w:rPr>
          <w:rtl/>
        </w:rPr>
        <w:t>:</w:t>
      </w:r>
      <w:bookmarkEnd w:id="523"/>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Pr="00E10B1D" w:rsidRDefault="0017382C" w:rsidP="0063324D">
      <w:pPr>
        <w:pStyle w:val="Heading3"/>
        <w:rPr>
          <w:rStyle w:val="Heading3Char"/>
          <w:rtl/>
        </w:rPr>
      </w:pPr>
      <w:bookmarkStart w:id="524" w:name="_Toc394921744"/>
      <w:r w:rsidRPr="00E10B1D">
        <w:rPr>
          <w:rStyle w:val="Heading3Char"/>
          <w:rtl/>
        </w:rPr>
        <w:t>[2834] ا</w:t>
      </w:r>
      <w:r w:rsidR="00E10B1D">
        <w:rPr>
          <w:rStyle w:val="Heading3Char"/>
          <w:rtl/>
        </w:rPr>
        <w:t>لمـُ</w:t>
      </w:r>
      <w:r w:rsidRPr="00E10B1D">
        <w:rPr>
          <w:rStyle w:val="Heading3Char"/>
          <w:rtl/>
        </w:rPr>
        <w:t xml:space="preserve">سْتَنير بن عمرو الحنفيّ </w:t>
      </w:r>
      <w:r w:rsidRPr="0017382C">
        <w:rPr>
          <w:rStyle w:val="libFootnotenumChar"/>
          <w:rtl/>
        </w:rPr>
        <w:t>(5)</w:t>
      </w:r>
      <w:r w:rsidR="00527246" w:rsidRPr="00E10B1D">
        <w:rPr>
          <w:rStyle w:val="Heading3Char"/>
          <w:rtl/>
        </w:rPr>
        <w:t>:</w:t>
      </w:r>
      <w:bookmarkEnd w:id="524"/>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525" w:name="_Toc394921745"/>
      <w:r w:rsidRPr="004F14F2">
        <w:rPr>
          <w:rtl/>
        </w:rPr>
        <w:t>[2835] ا</w:t>
      </w:r>
      <w:r w:rsidR="00E10B1D">
        <w:rPr>
          <w:rtl/>
        </w:rPr>
        <w:t>لمـُ</w:t>
      </w:r>
      <w:r w:rsidRPr="004F14F2">
        <w:rPr>
          <w:rtl/>
        </w:rPr>
        <w:t>سْتَنير بن يزيد الجُعْفِيّ</w:t>
      </w:r>
      <w:r w:rsidR="00527246">
        <w:rPr>
          <w:rtl/>
        </w:rPr>
        <w:t>:</w:t>
      </w:r>
      <w:bookmarkEnd w:id="525"/>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526" w:name="_Toc394921746"/>
      <w:r w:rsidRPr="004F14F2">
        <w:rPr>
          <w:rtl/>
        </w:rPr>
        <w:t>[2836] المستورد بن نَهِيك النَّخَعِيّ</w:t>
      </w:r>
      <w:r w:rsidR="00527246">
        <w:rPr>
          <w:rtl/>
        </w:rPr>
        <w:t>:</w:t>
      </w:r>
      <w:bookmarkEnd w:id="526"/>
    </w:p>
    <w:p w:rsidR="0017382C" w:rsidRPr="007B62FF" w:rsidRDefault="0017382C" w:rsidP="0017382C">
      <w:pPr>
        <w:pStyle w:val="libNormal"/>
        <w:rPr>
          <w:rtl/>
        </w:rPr>
      </w:pPr>
      <w:r w:rsidRPr="007B62FF">
        <w:rPr>
          <w:rtl/>
        </w:rPr>
        <w:t>أبو المستهل</w:t>
      </w:r>
      <w:r w:rsidR="00527246">
        <w:rPr>
          <w:rtl/>
        </w:rPr>
        <w:t>،</w:t>
      </w:r>
      <w:r w:rsidRPr="007B62FF">
        <w:rPr>
          <w:rtl/>
        </w:rPr>
        <w:t xml:space="preserve"> روى عنه</w:t>
      </w:r>
      <w:r w:rsidR="00527246">
        <w:rPr>
          <w:rtl/>
        </w:rPr>
        <w:t>:</w:t>
      </w:r>
      <w:r w:rsidRPr="007B62FF">
        <w:rPr>
          <w:rtl/>
        </w:rPr>
        <w:t xml:space="preserve"> زكريا المؤمن</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sidR="00527246">
        <w:rPr>
          <w:rtl/>
        </w:rPr>
        <w:t>،</w:t>
      </w:r>
      <w:r w:rsidRPr="007B62FF">
        <w:rPr>
          <w:rtl/>
        </w:rPr>
        <w:t xml:space="preserve"> عنه</w:t>
      </w:r>
      <w:r w:rsidR="00527246">
        <w:rPr>
          <w:rtl/>
        </w:rPr>
        <w:t>:</w:t>
      </w:r>
      <w:r w:rsidRPr="007B62FF">
        <w:rPr>
          <w:rtl/>
        </w:rPr>
        <w:t xml:space="preserve"> علي بن الحكم </w:t>
      </w:r>
      <w:r w:rsidRPr="0017382C">
        <w:rPr>
          <w:rStyle w:val="libFootnotenumChar"/>
          <w:rtl/>
        </w:rPr>
        <w:t>(9)</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392 / 62.</w:t>
      </w:r>
    </w:p>
    <w:p w:rsidR="0017382C" w:rsidRPr="007B62FF" w:rsidRDefault="0017382C" w:rsidP="0017382C">
      <w:pPr>
        <w:pStyle w:val="libFootnote0"/>
        <w:rPr>
          <w:rtl/>
        </w:rPr>
      </w:pPr>
      <w:r w:rsidRPr="007B62FF">
        <w:rPr>
          <w:rtl/>
        </w:rPr>
        <w:t>(2) في المصدر</w:t>
      </w:r>
      <w:r w:rsidR="00527246">
        <w:rPr>
          <w:rtl/>
        </w:rPr>
        <w:t>:</w:t>
      </w:r>
      <w:r w:rsidRPr="007B62FF">
        <w:rPr>
          <w:rtl/>
        </w:rPr>
        <w:t xml:space="preserve"> </w:t>
      </w:r>
      <w:r>
        <w:rPr>
          <w:rtl/>
        </w:rPr>
        <w:t>(</w:t>
      </w:r>
      <w:r w:rsidRPr="007B62FF">
        <w:rPr>
          <w:rtl/>
        </w:rPr>
        <w:t>المشمعل</w:t>
      </w:r>
      <w:r>
        <w:rPr>
          <w:rtl/>
        </w:rPr>
        <w:t>)</w:t>
      </w:r>
      <w:r w:rsidR="00527246">
        <w:rPr>
          <w:rtl/>
        </w:rPr>
        <w:t>،</w:t>
      </w:r>
      <w:r w:rsidRPr="007B62FF">
        <w:rPr>
          <w:rtl/>
        </w:rPr>
        <w:t xml:space="preserve"> ومثله في</w:t>
      </w:r>
      <w:r w:rsidR="00527246">
        <w:rPr>
          <w:rtl/>
        </w:rPr>
        <w:t>:</w:t>
      </w:r>
      <w:r w:rsidRPr="007B62FF">
        <w:rPr>
          <w:rtl/>
        </w:rPr>
        <w:t xml:space="preserve"> منهج المقال 2</w:t>
      </w:r>
      <w:r w:rsidR="00527246">
        <w:rPr>
          <w:rtl/>
        </w:rPr>
        <w:t>:</w:t>
      </w:r>
      <w:r w:rsidRPr="007B62FF">
        <w:rPr>
          <w:rtl/>
        </w:rPr>
        <w:t xml:space="preserve"> 334</w:t>
      </w:r>
      <w:r w:rsidR="00527246">
        <w:rPr>
          <w:rtl/>
        </w:rPr>
        <w:t>،</w:t>
      </w:r>
      <w:r w:rsidRPr="007B62FF">
        <w:rPr>
          <w:rtl/>
        </w:rPr>
        <w:t xml:space="preserve"> ومجمع الرجال 6</w:t>
      </w:r>
      <w:r w:rsidR="00527246">
        <w:rPr>
          <w:rtl/>
        </w:rPr>
        <w:t>:</w:t>
      </w:r>
      <w:r w:rsidRPr="007B62FF">
        <w:rPr>
          <w:rtl/>
        </w:rPr>
        <w:t xml:space="preserve"> 92</w:t>
      </w:r>
      <w:r w:rsidR="00527246">
        <w:rPr>
          <w:rtl/>
        </w:rPr>
        <w:t>،</w:t>
      </w:r>
      <w:r w:rsidRPr="007B62FF">
        <w:rPr>
          <w:rtl/>
        </w:rPr>
        <w:t xml:space="preserve"> وجامع الرواة 2</w:t>
      </w:r>
      <w:r w:rsidR="00527246">
        <w:rPr>
          <w:rtl/>
        </w:rPr>
        <w:t>:</w:t>
      </w:r>
      <w:r w:rsidRPr="007B62FF">
        <w:rPr>
          <w:rtl/>
        </w:rPr>
        <w:t xml:space="preserve"> 232</w:t>
      </w:r>
      <w:r w:rsidR="00527246">
        <w:rPr>
          <w:rtl/>
        </w:rPr>
        <w:t>،</w:t>
      </w:r>
      <w:r w:rsidRPr="007B62FF">
        <w:rPr>
          <w:rtl/>
        </w:rPr>
        <w:t xml:space="preserve"> وتنقيح المقال 3</w:t>
      </w:r>
      <w:r w:rsidR="00527246">
        <w:rPr>
          <w:rtl/>
        </w:rPr>
        <w:t>:</w:t>
      </w:r>
      <w:r w:rsidRPr="007B62FF">
        <w:rPr>
          <w:rtl/>
        </w:rPr>
        <w:t xml:space="preserve"> 217. وما في نقد الرجال</w:t>
      </w:r>
      <w:r w:rsidR="00527246">
        <w:rPr>
          <w:rtl/>
        </w:rPr>
        <w:t>:</w:t>
      </w:r>
      <w:r w:rsidRPr="007B62FF">
        <w:rPr>
          <w:rtl/>
        </w:rPr>
        <w:t xml:space="preserve"> 342 موافق لما في الأصل والحجرية.</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319 / 637.</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319 / 635.</w:t>
      </w:r>
    </w:p>
    <w:p w:rsidR="0017382C" w:rsidRPr="007B62FF" w:rsidRDefault="0017382C" w:rsidP="0017382C">
      <w:pPr>
        <w:pStyle w:val="libFootnote0"/>
        <w:rPr>
          <w:rtl/>
        </w:rPr>
      </w:pPr>
      <w:r w:rsidRPr="007B62FF">
        <w:rPr>
          <w:rtl/>
        </w:rPr>
        <w:t>(5) في الحجرية</w:t>
      </w:r>
      <w:r w:rsidR="00527246">
        <w:rPr>
          <w:rtl/>
        </w:rPr>
        <w:t>:</w:t>
      </w:r>
      <w:r w:rsidRPr="007B62FF">
        <w:rPr>
          <w:rtl/>
        </w:rPr>
        <w:t xml:space="preserve"> </w:t>
      </w:r>
      <w:r>
        <w:rPr>
          <w:rtl/>
        </w:rPr>
        <w:t>(</w:t>
      </w:r>
      <w:r w:rsidRPr="007B62FF">
        <w:rPr>
          <w:rtl/>
        </w:rPr>
        <w:t>الخثعمي</w:t>
      </w:r>
      <w:r>
        <w:rPr>
          <w:rtl/>
        </w:rPr>
        <w:t>).</w:t>
      </w:r>
      <w:r w:rsidRPr="007B62FF">
        <w:rPr>
          <w:rtl/>
        </w:rPr>
        <w:t xml:space="preserve"> وما في</w:t>
      </w:r>
      <w:r w:rsidR="00527246">
        <w:rPr>
          <w:rtl/>
        </w:rPr>
        <w:t>:</w:t>
      </w:r>
      <w:r w:rsidRPr="007B62FF">
        <w:rPr>
          <w:rtl/>
        </w:rPr>
        <w:t xml:space="preserve"> المصدر</w:t>
      </w:r>
      <w:r w:rsidR="00527246">
        <w:rPr>
          <w:rtl/>
        </w:rPr>
        <w:t>،</w:t>
      </w:r>
      <w:r w:rsidRPr="007B62FF">
        <w:rPr>
          <w:rtl/>
        </w:rPr>
        <w:t xml:space="preserve"> ومنهج المقال</w:t>
      </w:r>
      <w:r w:rsidR="00527246">
        <w:rPr>
          <w:rtl/>
        </w:rPr>
        <w:t>:</w:t>
      </w:r>
      <w:r w:rsidRPr="007B62FF">
        <w:rPr>
          <w:rtl/>
        </w:rPr>
        <w:t xml:space="preserve"> 333</w:t>
      </w:r>
      <w:r w:rsidR="00527246">
        <w:rPr>
          <w:rtl/>
        </w:rPr>
        <w:t>،</w:t>
      </w:r>
      <w:r w:rsidRPr="007B62FF">
        <w:rPr>
          <w:rtl/>
        </w:rPr>
        <w:t xml:space="preserve"> ومجمع الرجال 6</w:t>
      </w:r>
      <w:r w:rsidR="00527246">
        <w:rPr>
          <w:rtl/>
        </w:rPr>
        <w:t>:</w:t>
      </w:r>
      <w:r w:rsidRPr="007B62FF">
        <w:rPr>
          <w:rtl/>
        </w:rPr>
        <w:t xml:space="preserve"> 85</w:t>
      </w:r>
      <w:r w:rsidR="00527246">
        <w:rPr>
          <w:rtl/>
        </w:rPr>
        <w:t>،</w:t>
      </w:r>
      <w:r w:rsidRPr="007B62FF">
        <w:rPr>
          <w:rtl/>
        </w:rPr>
        <w:t xml:space="preserve"> ونقد الرجال</w:t>
      </w:r>
      <w:r w:rsidR="00527246">
        <w:rPr>
          <w:rtl/>
        </w:rPr>
        <w:t>:</w:t>
      </w:r>
      <w:r w:rsidRPr="007B62FF">
        <w:rPr>
          <w:rtl/>
        </w:rPr>
        <w:t xml:space="preserve"> 342</w:t>
      </w:r>
      <w:r w:rsidR="00527246">
        <w:rPr>
          <w:rtl/>
        </w:rPr>
        <w:t>،</w:t>
      </w:r>
      <w:r w:rsidRPr="007B62FF">
        <w:rPr>
          <w:rtl/>
        </w:rPr>
        <w:t xml:space="preserve"> وجامع الرواة</w:t>
      </w:r>
      <w:r w:rsidR="00527246">
        <w:rPr>
          <w:rtl/>
        </w:rPr>
        <w:t>:</w:t>
      </w:r>
      <w:r w:rsidRPr="007B62FF">
        <w:rPr>
          <w:rtl/>
        </w:rPr>
        <w:t xml:space="preserve"> 2 / 227</w:t>
      </w:r>
      <w:r w:rsidR="00527246">
        <w:rPr>
          <w:rtl/>
        </w:rPr>
        <w:t>،</w:t>
      </w:r>
      <w:r w:rsidRPr="007B62FF">
        <w:rPr>
          <w:rtl/>
        </w:rPr>
        <w:t xml:space="preserve"> وتنقيح المقال 3</w:t>
      </w:r>
      <w:r w:rsidR="00527246">
        <w:rPr>
          <w:rtl/>
        </w:rPr>
        <w:t>:</w:t>
      </w:r>
      <w:r w:rsidRPr="007B62FF">
        <w:rPr>
          <w:rtl/>
        </w:rPr>
        <w:t xml:space="preserve"> 211 موافق لما في الأصل وهو الصحيح.</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312 / 518.</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312 / 517</w:t>
      </w:r>
      <w:r w:rsidR="00527246">
        <w:rPr>
          <w:rtl/>
        </w:rPr>
        <w:t>،</w:t>
      </w:r>
      <w:r w:rsidRPr="007B62FF">
        <w:rPr>
          <w:rtl/>
        </w:rPr>
        <w:t xml:space="preserve"> ورجال البرقي</w:t>
      </w:r>
      <w:r w:rsidR="00527246">
        <w:rPr>
          <w:rtl/>
        </w:rPr>
        <w:t>:</w:t>
      </w:r>
      <w:r w:rsidRPr="007B62FF">
        <w:rPr>
          <w:rtl/>
        </w:rPr>
        <w:t xml:space="preserve"> 16 في أصحاب الباقر </w:t>
      </w:r>
      <w:r w:rsidRPr="0017382C">
        <w:rPr>
          <w:rStyle w:val="libAlaemChar"/>
          <w:rtl/>
        </w:rPr>
        <w:t>عليه‌السلام</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320 / 651.</w:t>
      </w:r>
    </w:p>
    <w:p w:rsidR="0017382C" w:rsidRPr="007B62FF" w:rsidRDefault="0017382C" w:rsidP="0017382C">
      <w:pPr>
        <w:pStyle w:val="libFootnote0"/>
        <w:rPr>
          <w:rtl/>
        </w:rPr>
      </w:pPr>
      <w:r w:rsidRPr="007B62FF">
        <w:rPr>
          <w:rtl/>
        </w:rPr>
        <w:t>(9) أُصول الكافي 2</w:t>
      </w:r>
      <w:r w:rsidR="00527246">
        <w:rPr>
          <w:rtl/>
        </w:rPr>
        <w:t>:</w:t>
      </w:r>
      <w:r w:rsidRPr="007B62FF">
        <w:rPr>
          <w:rtl/>
        </w:rPr>
        <w:t xml:space="preserve"> 149 / 4.</w:t>
      </w:r>
    </w:p>
    <w:p w:rsidR="0017382C" w:rsidRDefault="0017382C" w:rsidP="00C613E8">
      <w:pPr>
        <w:pStyle w:val="libNormal"/>
        <w:rPr>
          <w:rtl/>
        </w:rPr>
      </w:pPr>
      <w:r>
        <w:rPr>
          <w:rtl/>
        </w:rPr>
        <w:br w:type="page"/>
      </w:r>
    </w:p>
    <w:p w:rsidR="0017382C" w:rsidRDefault="0017382C" w:rsidP="00E10B1D">
      <w:pPr>
        <w:pStyle w:val="Heading3"/>
        <w:rPr>
          <w:rtl/>
        </w:rPr>
      </w:pPr>
      <w:bookmarkStart w:id="527" w:name="_Toc394921747"/>
      <w:r w:rsidRPr="004F14F2">
        <w:rPr>
          <w:rtl/>
        </w:rPr>
        <w:lastRenderedPageBreak/>
        <w:t>[2837] ا</w:t>
      </w:r>
      <w:r w:rsidR="00E10B1D">
        <w:rPr>
          <w:rtl/>
        </w:rPr>
        <w:t>لمـُ</w:t>
      </w:r>
      <w:r w:rsidRPr="004F14F2">
        <w:rPr>
          <w:rtl/>
        </w:rPr>
        <w:t>سْتهل بن عطاء الكُوفِيّ</w:t>
      </w:r>
      <w:r w:rsidR="00527246">
        <w:rPr>
          <w:rtl/>
        </w:rPr>
        <w:t>:</w:t>
      </w:r>
      <w:bookmarkEnd w:id="527"/>
    </w:p>
    <w:p w:rsidR="0017382C" w:rsidRPr="007B62FF" w:rsidRDefault="0017382C" w:rsidP="0017382C">
      <w:pPr>
        <w:pStyle w:val="libNormal"/>
        <w:rPr>
          <w:rtl/>
        </w:rPr>
      </w:pPr>
      <w:r w:rsidRPr="007B62FF">
        <w:rPr>
          <w:rtl/>
        </w:rPr>
        <w:t xml:space="preserve">روى عنهما </w:t>
      </w:r>
      <w:r>
        <w:rPr>
          <w:rtl/>
        </w:rPr>
        <w:t>(</w:t>
      </w:r>
      <w:r w:rsidRPr="007B62FF">
        <w:rPr>
          <w:rtl/>
        </w:rPr>
        <w:t>عليهما السّلام</w:t>
      </w:r>
      <w:r>
        <w:rPr>
          <w:rtl/>
        </w:rPr>
        <w:t>)</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528" w:name="_Toc394921748"/>
      <w:r w:rsidRPr="004F14F2">
        <w:rPr>
          <w:rtl/>
        </w:rPr>
        <w:t>[2838] مَسْروق بن محمّد الكُوفِيّ</w:t>
      </w:r>
      <w:r w:rsidR="00527246">
        <w:rPr>
          <w:rtl/>
        </w:rPr>
        <w:t>:</w:t>
      </w:r>
      <w:bookmarkEnd w:id="528"/>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529" w:name="_Toc394921749"/>
      <w:r w:rsidRPr="004F14F2">
        <w:rPr>
          <w:rtl/>
        </w:rPr>
        <w:t>[2839] مَسْعَدة بن جعفر الكُوفِيّ</w:t>
      </w:r>
      <w:r w:rsidR="00527246">
        <w:rPr>
          <w:rtl/>
        </w:rPr>
        <w:t>:</w:t>
      </w:r>
      <w:bookmarkEnd w:id="529"/>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Pr="00E10B1D" w:rsidRDefault="0017382C" w:rsidP="0063324D">
      <w:pPr>
        <w:pStyle w:val="Heading3"/>
        <w:rPr>
          <w:rStyle w:val="Heading3Char"/>
          <w:rtl/>
        </w:rPr>
      </w:pPr>
      <w:bookmarkStart w:id="530" w:name="_Toc394921750"/>
      <w:r w:rsidRPr="00E10B1D">
        <w:rPr>
          <w:rStyle w:val="Heading3Char"/>
          <w:rtl/>
        </w:rPr>
        <w:t>[2840] مَسْعَدة بن الرّبيع ا</w:t>
      </w:r>
      <w:r w:rsidR="00E10B1D">
        <w:rPr>
          <w:rStyle w:val="Heading3Char"/>
          <w:rtl/>
        </w:rPr>
        <w:t>لمـُ</w:t>
      </w:r>
      <w:r w:rsidRPr="00E10B1D">
        <w:rPr>
          <w:rStyle w:val="Heading3Char"/>
          <w:rtl/>
        </w:rPr>
        <w:t xml:space="preserve">سْلِيّ </w:t>
      </w:r>
      <w:r w:rsidRPr="0017382C">
        <w:rPr>
          <w:rStyle w:val="libFootnotenumChar"/>
          <w:rtl/>
        </w:rPr>
        <w:t>(4)</w:t>
      </w:r>
      <w:r w:rsidR="00527246" w:rsidRPr="00E10B1D">
        <w:rPr>
          <w:rStyle w:val="Heading3Char"/>
          <w:rtl/>
        </w:rPr>
        <w:t>:</w:t>
      </w:r>
      <w:bookmarkEnd w:id="530"/>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531" w:name="_Toc394921751"/>
      <w:r w:rsidRPr="004F14F2">
        <w:rPr>
          <w:rtl/>
        </w:rPr>
        <w:t>[2841] مَسْعَدة بن صَدَقَة</w:t>
      </w:r>
      <w:r w:rsidR="00527246">
        <w:rPr>
          <w:rtl/>
        </w:rPr>
        <w:t>:</w:t>
      </w:r>
      <w:bookmarkEnd w:id="531"/>
    </w:p>
    <w:p w:rsidR="0017382C" w:rsidRPr="007B62FF" w:rsidRDefault="0017382C" w:rsidP="0017382C">
      <w:pPr>
        <w:pStyle w:val="libNormal"/>
        <w:rPr>
          <w:rtl/>
        </w:rPr>
      </w:pPr>
      <w:r w:rsidRPr="007B62FF">
        <w:rPr>
          <w:rtl/>
        </w:rPr>
        <w:t xml:space="preserve">مرّ في </w:t>
      </w:r>
      <w:r>
        <w:rPr>
          <w:rtl/>
        </w:rPr>
        <w:t>(</w:t>
      </w:r>
      <w:r w:rsidRPr="007B62FF">
        <w:rPr>
          <w:rtl/>
        </w:rPr>
        <w:t>شن</w:t>
      </w:r>
      <w:r>
        <w:rPr>
          <w:rtl/>
        </w:rPr>
        <w:t>)</w:t>
      </w:r>
      <w:r w:rsidRPr="007B62FF">
        <w:rPr>
          <w:rtl/>
        </w:rPr>
        <w:t xml:space="preserve"> توضيح وثاقته في الحديث </w:t>
      </w:r>
      <w:r w:rsidRPr="0017382C">
        <w:rPr>
          <w:rStyle w:val="libFootnotenumChar"/>
          <w:rtl/>
        </w:rPr>
        <w:t>(6)</w:t>
      </w:r>
      <w:r>
        <w:rPr>
          <w:rtl/>
        </w:rPr>
        <w:t>.</w:t>
      </w:r>
    </w:p>
    <w:p w:rsidR="0017382C" w:rsidRDefault="0017382C" w:rsidP="00E10B1D">
      <w:pPr>
        <w:pStyle w:val="Heading3"/>
        <w:rPr>
          <w:rtl/>
        </w:rPr>
      </w:pPr>
      <w:bookmarkStart w:id="532" w:name="_Toc394921752"/>
      <w:r w:rsidRPr="004F14F2">
        <w:rPr>
          <w:rtl/>
        </w:rPr>
        <w:t>[2842] مَسْعَدة بن عامر الأزدي</w:t>
      </w:r>
      <w:r w:rsidR="00527246">
        <w:rPr>
          <w:rtl/>
        </w:rPr>
        <w:t>:</w:t>
      </w:r>
      <w:bookmarkEnd w:id="532"/>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533" w:name="_Toc394921753"/>
      <w:r w:rsidRPr="004F14F2">
        <w:rPr>
          <w:rtl/>
        </w:rPr>
        <w:t>[2843] مَسْعَدة بن عمرو الأزدي</w:t>
      </w:r>
      <w:r w:rsidR="00527246">
        <w:rPr>
          <w:rtl/>
        </w:rPr>
        <w:t>:</w:t>
      </w:r>
      <w:bookmarkEnd w:id="533"/>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319 / 639</w:t>
      </w:r>
      <w:r w:rsidR="00527246">
        <w:rPr>
          <w:rtl/>
        </w:rPr>
        <w:t>،</w:t>
      </w:r>
      <w:r w:rsidRPr="007B62FF">
        <w:rPr>
          <w:rtl/>
        </w:rPr>
        <w:t xml:space="preserve"> 138 / 51 في أصحاب الصادق والباقر </w:t>
      </w:r>
      <w:r>
        <w:rPr>
          <w:rtl/>
        </w:rPr>
        <w:t>(</w:t>
      </w:r>
      <w:r w:rsidRPr="007B62FF">
        <w:rPr>
          <w:rtl/>
        </w:rPr>
        <w:t>عليهما السّلام</w:t>
      </w:r>
      <w:r>
        <w:rPr>
          <w:rtl/>
        </w:rPr>
        <w:t>)</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320 / 642.</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314 / 549.</w:t>
      </w:r>
    </w:p>
    <w:p w:rsidR="0017382C" w:rsidRPr="007B62FF" w:rsidRDefault="0017382C" w:rsidP="0017382C">
      <w:pPr>
        <w:pStyle w:val="libFootnote0"/>
        <w:rPr>
          <w:rtl/>
        </w:rPr>
      </w:pPr>
      <w:r w:rsidRPr="007B62FF">
        <w:rPr>
          <w:rtl/>
        </w:rPr>
        <w:t>(4) في المصدر</w:t>
      </w:r>
      <w:r w:rsidR="00527246">
        <w:rPr>
          <w:rtl/>
        </w:rPr>
        <w:t>:</w:t>
      </w:r>
      <w:r w:rsidRPr="007B62FF">
        <w:rPr>
          <w:rtl/>
        </w:rPr>
        <w:t xml:space="preserve"> </w:t>
      </w:r>
      <w:r>
        <w:rPr>
          <w:rtl/>
        </w:rPr>
        <w:t>(</w:t>
      </w:r>
      <w:r w:rsidRPr="007B62FF">
        <w:rPr>
          <w:rtl/>
        </w:rPr>
        <w:t>السلمي</w:t>
      </w:r>
      <w:r>
        <w:rPr>
          <w:rtl/>
        </w:rPr>
        <w:t>)</w:t>
      </w:r>
      <w:r w:rsidR="00527246">
        <w:rPr>
          <w:rtl/>
        </w:rPr>
        <w:t>،</w:t>
      </w:r>
      <w:r w:rsidRPr="007B62FF">
        <w:rPr>
          <w:rtl/>
        </w:rPr>
        <w:t xml:space="preserve"> ومثله في مجمع الرجال 6</w:t>
      </w:r>
      <w:r w:rsidR="00527246">
        <w:rPr>
          <w:rtl/>
        </w:rPr>
        <w:t>:</w:t>
      </w:r>
      <w:r w:rsidRPr="007B62FF">
        <w:rPr>
          <w:rtl/>
        </w:rPr>
        <w:t xml:space="preserve"> 86. وما في</w:t>
      </w:r>
      <w:r w:rsidR="00527246">
        <w:rPr>
          <w:rtl/>
        </w:rPr>
        <w:t>:</w:t>
      </w:r>
      <w:r w:rsidRPr="007B62FF">
        <w:rPr>
          <w:rtl/>
        </w:rPr>
        <w:t xml:space="preserve"> منهج المقال</w:t>
      </w:r>
      <w:r w:rsidR="00527246">
        <w:rPr>
          <w:rtl/>
        </w:rPr>
        <w:t>:</w:t>
      </w:r>
      <w:r w:rsidRPr="007B62FF">
        <w:rPr>
          <w:rtl/>
        </w:rPr>
        <w:t xml:space="preserve"> 333</w:t>
      </w:r>
      <w:r w:rsidR="00527246">
        <w:rPr>
          <w:rtl/>
        </w:rPr>
        <w:t>،</w:t>
      </w:r>
      <w:r w:rsidRPr="007B62FF">
        <w:rPr>
          <w:rtl/>
        </w:rPr>
        <w:t xml:space="preserve"> وجامع الرواة 2</w:t>
      </w:r>
      <w:r w:rsidR="00527246">
        <w:rPr>
          <w:rtl/>
        </w:rPr>
        <w:t>:</w:t>
      </w:r>
      <w:r w:rsidRPr="007B62FF">
        <w:rPr>
          <w:rtl/>
        </w:rPr>
        <w:t xml:space="preserve"> 228</w:t>
      </w:r>
      <w:r w:rsidR="00527246">
        <w:rPr>
          <w:rtl/>
        </w:rPr>
        <w:t>،</w:t>
      </w:r>
      <w:r w:rsidRPr="007B62FF">
        <w:rPr>
          <w:rtl/>
        </w:rPr>
        <w:t xml:space="preserve"> وتنقيح المقال 3</w:t>
      </w:r>
      <w:r w:rsidR="00527246">
        <w:rPr>
          <w:rtl/>
        </w:rPr>
        <w:t>:</w:t>
      </w:r>
      <w:r w:rsidRPr="007B62FF">
        <w:rPr>
          <w:rtl/>
        </w:rPr>
        <w:t xml:space="preserve"> 211 موافق لما في الأصل والحجرية.</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314 / 550</w:t>
      </w:r>
      <w:r w:rsidR="00527246">
        <w:rPr>
          <w:rtl/>
        </w:rPr>
        <w:t>،</w:t>
      </w:r>
      <w:r w:rsidRPr="007B62FF">
        <w:rPr>
          <w:rtl/>
        </w:rPr>
        <w:t xml:space="preserve"> وفيه</w:t>
      </w:r>
      <w:r w:rsidR="00527246">
        <w:rPr>
          <w:rtl/>
        </w:rPr>
        <w:t>:</w:t>
      </w:r>
      <w:r w:rsidRPr="007B62FF">
        <w:rPr>
          <w:rtl/>
        </w:rPr>
        <w:t xml:space="preserve"> السلمي.</w:t>
      </w:r>
    </w:p>
    <w:p w:rsidR="0017382C" w:rsidRPr="007B62FF" w:rsidRDefault="0017382C" w:rsidP="0017382C">
      <w:pPr>
        <w:pStyle w:val="libFootnote0"/>
        <w:rPr>
          <w:rtl/>
        </w:rPr>
      </w:pPr>
      <w:r w:rsidRPr="007B62FF">
        <w:rPr>
          <w:rtl/>
        </w:rPr>
        <w:t>(6) كذا في الأصل والحجرية والظاهر كونه اشتباه من النساخ</w:t>
      </w:r>
      <w:r w:rsidR="00527246">
        <w:rPr>
          <w:rtl/>
        </w:rPr>
        <w:t>،</w:t>
      </w:r>
      <w:r w:rsidRPr="007B62FF">
        <w:rPr>
          <w:rtl/>
        </w:rPr>
        <w:t xml:space="preserve"> والصحيح </w:t>
      </w:r>
      <w:r>
        <w:rPr>
          <w:rtl/>
        </w:rPr>
        <w:t>(</w:t>
      </w:r>
      <w:r w:rsidRPr="007B62FF">
        <w:rPr>
          <w:rtl/>
        </w:rPr>
        <w:t>شز</w:t>
      </w:r>
      <w:r>
        <w:rPr>
          <w:rtl/>
        </w:rPr>
        <w:t>)</w:t>
      </w:r>
      <w:r w:rsidRPr="007B62FF">
        <w:rPr>
          <w:rtl/>
        </w:rPr>
        <w:t xml:space="preserve"> كما تقدم في الجزء الخامس صحيفة</w:t>
      </w:r>
      <w:r w:rsidR="00527246">
        <w:rPr>
          <w:rtl/>
        </w:rPr>
        <w:t>:</w:t>
      </w:r>
      <w:r w:rsidRPr="007B62FF">
        <w:rPr>
          <w:rtl/>
        </w:rPr>
        <w:t xml:space="preserve"> 251</w:t>
      </w:r>
      <w:r w:rsidR="00527246">
        <w:rPr>
          <w:rtl/>
        </w:rPr>
        <w:t>،</w:t>
      </w:r>
      <w:r w:rsidRPr="007B62FF">
        <w:rPr>
          <w:rtl/>
        </w:rPr>
        <w:t xml:space="preserve"> الطريق رقم</w:t>
      </w:r>
      <w:r w:rsidR="00527246">
        <w:rPr>
          <w:rtl/>
        </w:rPr>
        <w:t>:</w:t>
      </w:r>
      <w:r w:rsidRPr="007B62FF">
        <w:rPr>
          <w:rtl/>
        </w:rPr>
        <w:t xml:space="preserve"> [307]</w:t>
      </w:r>
      <w:r>
        <w:rPr>
          <w:rtl/>
        </w:rPr>
        <w:t>.</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314 / 551.</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314 / 547.</w:t>
      </w:r>
    </w:p>
    <w:p w:rsidR="0017382C" w:rsidRDefault="0017382C" w:rsidP="00C613E8">
      <w:pPr>
        <w:pStyle w:val="libNormal"/>
        <w:rPr>
          <w:rtl/>
        </w:rPr>
      </w:pPr>
      <w:r>
        <w:rPr>
          <w:rtl/>
        </w:rPr>
        <w:br w:type="page"/>
      </w:r>
    </w:p>
    <w:p w:rsidR="0017382C" w:rsidRDefault="0017382C" w:rsidP="00E10B1D">
      <w:pPr>
        <w:pStyle w:val="Heading3"/>
        <w:rPr>
          <w:rtl/>
        </w:rPr>
      </w:pPr>
      <w:bookmarkStart w:id="534" w:name="_Toc394921754"/>
      <w:r w:rsidRPr="004F14F2">
        <w:rPr>
          <w:rtl/>
        </w:rPr>
        <w:lastRenderedPageBreak/>
        <w:t>[2844] مَسْعَدة بن قُرْظَة الكُوفِيّ</w:t>
      </w:r>
      <w:r w:rsidR="00527246">
        <w:rPr>
          <w:rtl/>
        </w:rPr>
        <w:t>:</w:t>
      </w:r>
      <w:bookmarkEnd w:id="534"/>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535" w:name="_Toc394921755"/>
      <w:r w:rsidRPr="004F14F2">
        <w:rPr>
          <w:rtl/>
        </w:rPr>
        <w:t>[2845] مَسْعَدة مولى بني هاشم المدني</w:t>
      </w:r>
      <w:r w:rsidR="00527246">
        <w:rPr>
          <w:rtl/>
        </w:rPr>
        <w:t>:</w:t>
      </w:r>
      <w:bookmarkEnd w:id="535"/>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536" w:name="_Toc394921756"/>
      <w:r w:rsidRPr="004F14F2">
        <w:rPr>
          <w:rtl/>
        </w:rPr>
        <w:t>[2846] مَسْعَدة بن اليسع البصري</w:t>
      </w:r>
      <w:r w:rsidR="00527246">
        <w:rPr>
          <w:rtl/>
        </w:rPr>
        <w:t>:</w:t>
      </w:r>
      <w:bookmarkEnd w:id="536"/>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(3)</w:t>
      </w:r>
      <w:r w:rsidR="00527246">
        <w:rPr>
          <w:rtl/>
        </w:rPr>
        <w:t>،</w:t>
      </w:r>
      <w:r w:rsidRPr="007B62FF">
        <w:rPr>
          <w:rtl/>
        </w:rPr>
        <w:t xml:space="preserve"> له كتاب في الفهرست يرويه عنه هارون بن مسلم </w:t>
      </w:r>
      <w:r w:rsidRPr="0017382C">
        <w:rPr>
          <w:rStyle w:val="libFootnotenumChar"/>
          <w:rtl/>
        </w:rPr>
        <w:t>(4)</w:t>
      </w:r>
      <w:r>
        <w:rPr>
          <w:rtl/>
        </w:rPr>
        <w:t>.</w:t>
      </w:r>
    </w:p>
    <w:p w:rsidR="0017382C" w:rsidRDefault="0017382C" w:rsidP="00E10B1D">
      <w:pPr>
        <w:pStyle w:val="Heading3"/>
        <w:rPr>
          <w:rtl/>
        </w:rPr>
      </w:pPr>
      <w:bookmarkStart w:id="537" w:name="_Toc394921757"/>
      <w:r w:rsidRPr="004F14F2">
        <w:rPr>
          <w:rtl/>
        </w:rPr>
        <w:t>[2847] مسعود بن أسباط الكُوفِيّ</w:t>
      </w:r>
      <w:r w:rsidR="00527246">
        <w:rPr>
          <w:rtl/>
        </w:rPr>
        <w:t>:</w:t>
      </w:r>
      <w:bookmarkEnd w:id="537"/>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538" w:name="_Toc394921758"/>
      <w:r w:rsidRPr="004F14F2">
        <w:rPr>
          <w:rtl/>
        </w:rPr>
        <w:t>[2848] مسعود بن خِراش</w:t>
      </w:r>
      <w:r w:rsidR="00527246">
        <w:rPr>
          <w:rtl/>
        </w:rPr>
        <w:t>:</w:t>
      </w:r>
      <w:bookmarkEnd w:id="538"/>
    </w:p>
    <w:p w:rsidR="0017382C" w:rsidRPr="007B62FF" w:rsidRDefault="0017382C" w:rsidP="0017382C">
      <w:pPr>
        <w:pStyle w:val="libNormal"/>
        <w:rPr>
          <w:rtl/>
        </w:rPr>
      </w:pPr>
      <w:r w:rsidRPr="007B62FF">
        <w:rPr>
          <w:rtl/>
        </w:rPr>
        <w:t>عدّه البرقي في رجاله</w:t>
      </w:r>
      <w:r w:rsidR="00527246">
        <w:rPr>
          <w:rtl/>
        </w:rPr>
        <w:t>،</w:t>
      </w:r>
      <w:r w:rsidRPr="007B62FF">
        <w:rPr>
          <w:rtl/>
        </w:rPr>
        <w:t xml:space="preserve"> من خواص علي </w:t>
      </w:r>
      <w:r w:rsidRPr="0017382C">
        <w:rPr>
          <w:rStyle w:val="libAlaemChar"/>
          <w:rtl/>
        </w:rPr>
        <w:t>عليه‌السلام</w:t>
      </w:r>
      <w:r w:rsidRPr="007B62FF">
        <w:rPr>
          <w:rtl/>
        </w:rPr>
        <w:t xml:space="preserve"> من مضر </w:t>
      </w:r>
      <w:r w:rsidRPr="0017382C">
        <w:rPr>
          <w:rStyle w:val="libFootnotenumChar"/>
          <w:rtl/>
        </w:rPr>
        <w:t>(6)</w:t>
      </w:r>
      <w:r>
        <w:rPr>
          <w:rtl/>
        </w:rPr>
        <w:t>.</w:t>
      </w:r>
    </w:p>
    <w:p w:rsidR="0017382C" w:rsidRDefault="0017382C" w:rsidP="00E10B1D">
      <w:pPr>
        <w:pStyle w:val="Heading3"/>
        <w:rPr>
          <w:rtl/>
        </w:rPr>
      </w:pPr>
      <w:bookmarkStart w:id="539" w:name="_Toc394921759"/>
      <w:r w:rsidRPr="004F14F2">
        <w:rPr>
          <w:rtl/>
        </w:rPr>
        <w:t>[2849] مسعود بن سعد</w:t>
      </w:r>
      <w:r w:rsidR="00527246">
        <w:rPr>
          <w:rtl/>
        </w:rPr>
        <w:t>:</w:t>
      </w:r>
      <w:bookmarkEnd w:id="539"/>
    </w:p>
    <w:p w:rsidR="0017382C" w:rsidRPr="007B62FF" w:rsidRDefault="0017382C" w:rsidP="0017382C">
      <w:pPr>
        <w:pStyle w:val="libNormal"/>
        <w:rPr>
          <w:rtl/>
        </w:rPr>
      </w:pPr>
      <w:r w:rsidRPr="007B62FF">
        <w:rPr>
          <w:rtl/>
        </w:rPr>
        <w:t>أبو سعد</w:t>
      </w:r>
      <w:r w:rsidR="00527246">
        <w:rPr>
          <w:rtl/>
        </w:rPr>
        <w:t>،</w:t>
      </w:r>
      <w:r w:rsidRPr="007B62FF">
        <w:rPr>
          <w:rtl/>
        </w:rPr>
        <w:t xml:space="preserve"> الجعفي</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540" w:name="_Toc394921760"/>
      <w:r w:rsidRPr="004F14F2">
        <w:rPr>
          <w:rtl/>
        </w:rPr>
        <w:t>[2850] مِسْكين أبو الحسن الأزدي</w:t>
      </w:r>
      <w:r w:rsidR="00527246">
        <w:rPr>
          <w:rtl/>
        </w:rPr>
        <w:t>:</w:t>
      </w:r>
      <w:bookmarkEnd w:id="540"/>
    </w:p>
    <w:p w:rsidR="0017382C" w:rsidRPr="007B62FF" w:rsidRDefault="0017382C" w:rsidP="0017382C">
      <w:pPr>
        <w:pStyle w:val="libNormal"/>
        <w:rPr>
          <w:rtl/>
        </w:rPr>
      </w:pPr>
      <w:r w:rsidRPr="007B62FF">
        <w:rPr>
          <w:rtl/>
        </w:rPr>
        <w:t>الزيدلي</w:t>
      </w:r>
      <w:r w:rsidR="00527246">
        <w:rPr>
          <w:rtl/>
        </w:rPr>
        <w:t>،</w:t>
      </w:r>
      <w:r w:rsidRPr="007B62FF">
        <w:rPr>
          <w:rtl/>
        </w:rPr>
        <w:t xml:space="preserve"> كأنّه منسوب إلى زيد الله مثل عبدلي الكوفي</w:t>
      </w:r>
      <w:r w:rsidR="00527246">
        <w:rPr>
          <w:rtl/>
        </w:rPr>
        <w:t>،</w:t>
      </w:r>
      <w:r w:rsidRPr="007B62FF">
        <w:rPr>
          <w:rtl/>
        </w:rPr>
        <w:t xml:space="preserve"> روى عنه</w:t>
      </w:r>
      <w:r w:rsidR="00527246">
        <w:rPr>
          <w:rtl/>
        </w:rPr>
        <w:t>:</w:t>
      </w:r>
      <w:r w:rsidRPr="007B62FF">
        <w:rPr>
          <w:rtl/>
        </w:rPr>
        <w:t xml:space="preserve"> علي بن النعمان</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314 / 548.</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314 / 552.</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314 / 544.</w:t>
      </w:r>
    </w:p>
    <w:p w:rsidR="0017382C" w:rsidRPr="007B62FF" w:rsidRDefault="0017382C" w:rsidP="0017382C">
      <w:pPr>
        <w:pStyle w:val="libFootnote0"/>
        <w:rPr>
          <w:rtl/>
        </w:rPr>
      </w:pPr>
      <w:r w:rsidRPr="007B62FF">
        <w:rPr>
          <w:rtl/>
        </w:rPr>
        <w:t>(4) فهرست الشيخ</w:t>
      </w:r>
      <w:r w:rsidR="00527246">
        <w:rPr>
          <w:rtl/>
        </w:rPr>
        <w:t>:</w:t>
      </w:r>
      <w:r w:rsidRPr="007B62FF">
        <w:rPr>
          <w:rtl/>
        </w:rPr>
        <w:t xml:space="preserve"> 167 / 743.</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317 / 604.</w:t>
      </w:r>
    </w:p>
    <w:p w:rsidR="0017382C" w:rsidRPr="007B62FF" w:rsidRDefault="0017382C" w:rsidP="0017382C">
      <w:pPr>
        <w:pStyle w:val="libFootnote0"/>
        <w:rPr>
          <w:rtl/>
        </w:rPr>
      </w:pPr>
      <w:r w:rsidRPr="007B62FF">
        <w:rPr>
          <w:rtl/>
        </w:rPr>
        <w:t>(6) رجال البرقي</w:t>
      </w:r>
      <w:r w:rsidR="00527246">
        <w:rPr>
          <w:rtl/>
        </w:rPr>
        <w:t>:</w:t>
      </w:r>
      <w:r w:rsidRPr="007B62FF">
        <w:rPr>
          <w:rtl/>
        </w:rPr>
        <w:t xml:space="preserve"> 5.</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317 / 603.</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316 / 585.</w:t>
      </w:r>
    </w:p>
    <w:p w:rsidR="0017382C" w:rsidRDefault="0017382C" w:rsidP="00C613E8">
      <w:pPr>
        <w:pStyle w:val="libNormal"/>
        <w:rPr>
          <w:rtl/>
        </w:rPr>
      </w:pPr>
      <w:r>
        <w:rPr>
          <w:rtl/>
        </w:rPr>
        <w:br w:type="page"/>
      </w:r>
    </w:p>
    <w:p w:rsidR="0017382C" w:rsidRDefault="0017382C" w:rsidP="00E10B1D">
      <w:pPr>
        <w:pStyle w:val="Heading3"/>
        <w:rPr>
          <w:rtl/>
        </w:rPr>
      </w:pPr>
      <w:bookmarkStart w:id="541" w:name="_Toc394921761"/>
      <w:r w:rsidRPr="004F14F2">
        <w:rPr>
          <w:rtl/>
        </w:rPr>
        <w:lastRenderedPageBreak/>
        <w:t>[2851] مِسْكين بن عبد الله السَّمّان الكُوفِيّ</w:t>
      </w:r>
      <w:r w:rsidR="00527246">
        <w:rPr>
          <w:rtl/>
        </w:rPr>
        <w:t>:</w:t>
      </w:r>
      <w:bookmarkEnd w:id="541"/>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542" w:name="_Toc394921762"/>
      <w:r w:rsidRPr="004F14F2">
        <w:rPr>
          <w:rtl/>
        </w:rPr>
        <w:t>[2852] مِسْكين بن عبد الله الكُوفِيّ</w:t>
      </w:r>
      <w:r w:rsidR="00527246">
        <w:rPr>
          <w:rtl/>
        </w:rPr>
        <w:t>:</w:t>
      </w:r>
      <w:bookmarkEnd w:id="542"/>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543" w:name="_Toc394921763"/>
      <w:r w:rsidRPr="004F14F2">
        <w:rPr>
          <w:rtl/>
        </w:rPr>
        <w:t>[2853] مسلم الأعور الهَمْدَانِيّ</w:t>
      </w:r>
      <w:r w:rsidR="00527246">
        <w:rPr>
          <w:rtl/>
        </w:rPr>
        <w:t>:</w:t>
      </w:r>
      <w:bookmarkEnd w:id="543"/>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544" w:name="_Toc394921764"/>
      <w:r w:rsidRPr="004F14F2">
        <w:rPr>
          <w:rtl/>
        </w:rPr>
        <w:t>[2854] مسلم بن جعفر البَجَلِي</w:t>
      </w:r>
      <w:r w:rsidR="00527246">
        <w:rPr>
          <w:rtl/>
        </w:rPr>
        <w:t>:</w:t>
      </w:r>
      <w:bookmarkEnd w:id="544"/>
    </w:p>
    <w:p w:rsidR="0017382C" w:rsidRPr="007B62FF" w:rsidRDefault="0017382C" w:rsidP="0017382C">
      <w:pPr>
        <w:pStyle w:val="libNormal"/>
        <w:rPr>
          <w:rtl/>
        </w:rPr>
      </w:pPr>
      <w:r w:rsidRPr="007B62FF">
        <w:rPr>
          <w:rtl/>
        </w:rPr>
        <w:t>الأَحْمَسي</w:t>
      </w:r>
      <w:r w:rsidR="00527246">
        <w:rPr>
          <w:rtl/>
        </w:rPr>
        <w:t>،</w:t>
      </w:r>
      <w:r w:rsidRPr="007B62FF">
        <w:rPr>
          <w:rtl/>
        </w:rPr>
        <w:t xml:space="preserve"> الأعسر </w:t>
      </w:r>
      <w:r w:rsidRPr="0017382C">
        <w:rPr>
          <w:rStyle w:val="libFootnotenumChar"/>
          <w:rtl/>
        </w:rPr>
        <w:t>(4)</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545" w:name="_Toc394921765"/>
      <w:r w:rsidRPr="004F14F2">
        <w:rPr>
          <w:rtl/>
        </w:rPr>
        <w:t>[2855] مسلم بن خالد المكّيّ</w:t>
      </w:r>
      <w:r w:rsidR="00527246">
        <w:rPr>
          <w:rtl/>
        </w:rPr>
        <w:t>:</w:t>
      </w:r>
      <w:bookmarkEnd w:id="545"/>
    </w:p>
    <w:p w:rsidR="0017382C" w:rsidRPr="007B62FF" w:rsidRDefault="0017382C" w:rsidP="0017382C">
      <w:pPr>
        <w:pStyle w:val="libNormal"/>
        <w:rPr>
          <w:rtl/>
        </w:rPr>
      </w:pPr>
      <w:r w:rsidRPr="007B62FF">
        <w:rPr>
          <w:rtl/>
        </w:rPr>
        <w:t>الزَّنْجِيّ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546" w:name="_Toc394921766"/>
      <w:r w:rsidRPr="004F14F2">
        <w:rPr>
          <w:rtl/>
        </w:rPr>
        <w:t>[2856] مسلم بن رستم الكُوفِيّ</w:t>
      </w:r>
      <w:r w:rsidR="00527246">
        <w:rPr>
          <w:rtl/>
        </w:rPr>
        <w:t>:</w:t>
      </w:r>
      <w:bookmarkEnd w:id="546"/>
    </w:p>
    <w:p w:rsidR="0017382C" w:rsidRPr="007B62FF" w:rsidRDefault="0017382C" w:rsidP="0017382C">
      <w:pPr>
        <w:pStyle w:val="libNormal"/>
        <w:rPr>
          <w:rtl/>
        </w:rPr>
      </w:pPr>
      <w:r w:rsidRPr="007B62FF">
        <w:rPr>
          <w:rtl/>
        </w:rPr>
        <w:t xml:space="preserve">روى عن أبي الحسن </w:t>
      </w:r>
      <w:r w:rsidRPr="0017382C">
        <w:rPr>
          <w:rStyle w:val="libAlaemChar"/>
          <w:rtl/>
        </w:rPr>
        <w:t>عليه‌السلام</w:t>
      </w:r>
      <w:r w:rsidR="00527246">
        <w:rPr>
          <w:rtl/>
        </w:rPr>
        <w:t>،</w:t>
      </w:r>
      <w:r w:rsidRPr="007B62FF">
        <w:rPr>
          <w:rtl/>
        </w:rPr>
        <w:t xml:space="preserve"> روى عنه</w:t>
      </w:r>
      <w:r w:rsidR="00527246">
        <w:rPr>
          <w:rtl/>
        </w:rPr>
        <w:t>:</w:t>
      </w:r>
      <w:r w:rsidRPr="007B62FF">
        <w:rPr>
          <w:rtl/>
        </w:rPr>
        <w:t xml:space="preserve"> حنّان بن سدير</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547" w:name="_Toc394921767"/>
      <w:r w:rsidRPr="004F14F2">
        <w:rPr>
          <w:rtl/>
        </w:rPr>
        <w:t>[2857] مسلم بن زياد</w:t>
      </w:r>
      <w:r w:rsidR="00527246">
        <w:rPr>
          <w:rtl/>
        </w:rPr>
        <w:t>:</w:t>
      </w:r>
      <w:bookmarkEnd w:id="547"/>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316 / 583.</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316 / 584.</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309 / 478.</w:t>
      </w:r>
    </w:p>
    <w:p w:rsidR="0017382C" w:rsidRPr="007B62FF" w:rsidRDefault="0017382C" w:rsidP="0017382C">
      <w:pPr>
        <w:pStyle w:val="libFootnote0"/>
        <w:rPr>
          <w:rtl/>
        </w:rPr>
      </w:pPr>
      <w:r w:rsidRPr="007B62FF">
        <w:rPr>
          <w:rtl/>
        </w:rPr>
        <w:t>(4) في المصدر</w:t>
      </w:r>
      <w:r w:rsidR="00527246">
        <w:rPr>
          <w:rtl/>
        </w:rPr>
        <w:t>:</w:t>
      </w:r>
      <w:r w:rsidRPr="007B62FF">
        <w:rPr>
          <w:rtl/>
        </w:rPr>
        <w:t xml:space="preserve"> </w:t>
      </w:r>
      <w:r>
        <w:rPr>
          <w:rtl/>
        </w:rPr>
        <w:t>(</w:t>
      </w:r>
      <w:r w:rsidRPr="007B62FF">
        <w:rPr>
          <w:rtl/>
        </w:rPr>
        <w:t>الأعشى</w:t>
      </w:r>
      <w:r>
        <w:rPr>
          <w:rtl/>
        </w:rPr>
        <w:t>)</w:t>
      </w:r>
      <w:r w:rsidR="00527246">
        <w:rPr>
          <w:rtl/>
        </w:rPr>
        <w:t>،</w:t>
      </w:r>
      <w:r w:rsidRPr="007B62FF">
        <w:rPr>
          <w:rtl/>
        </w:rPr>
        <w:t xml:space="preserve"> ومثله في</w:t>
      </w:r>
      <w:r w:rsidR="00527246">
        <w:rPr>
          <w:rtl/>
        </w:rPr>
        <w:t>:</w:t>
      </w:r>
      <w:r w:rsidRPr="007B62FF">
        <w:rPr>
          <w:rtl/>
        </w:rPr>
        <w:t xml:space="preserve"> تنقيح المقال 3</w:t>
      </w:r>
      <w:r w:rsidR="00527246">
        <w:rPr>
          <w:rtl/>
        </w:rPr>
        <w:t>:</w:t>
      </w:r>
      <w:r w:rsidRPr="007B62FF">
        <w:rPr>
          <w:rtl/>
        </w:rPr>
        <w:t xml:space="preserve"> 214</w:t>
      </w:r>
      <w:r w:rsidR="00527246">
        <w:rPr>
          <w:rtl/>
        </w:rPr>
        <w:t>،</w:t>
      </w:r>
      <w:r w:rsidRPr="007B62FF">
        <w:rPr>
          <w:rtl/>
        </w:rPr>
        <w:t xml:space="preserve"> ومعجم رجال الحديث 18</w:t>
      </w:r>
      <w:r w:rsidR="00527246">
        <w:rPr>
          <w:rtl/>
        </w:rPr>
        <w:t>:</w:t>
      </w:r>
      <w:r w:rsidRPr="007B62FF">
        <w:rPr>
          <w:rtl/>
        </w:rPr>
        <w:t xml:space="preserve"> 148. وما في</w:t>
      </w:r>
      <w:r w:rsidR="00527246">
        <w:rPr>
          <w:rtl/>
        </w:rPr>
        <w:t>:</w:t>
      </w:r>
      <w:r w:rsidRPr="007B62FF">
        <w:rPr>
          <w:rtl/>
        </w:rPr>
        <w:t xml:space="preserve"> منهج المقال</w:t>
      </w:r>
      <w:r w:rsidR="00527246">
        <w:rPr>
          <w:rtl/>
        </w:rPr>
        <w:t>:</w:t>
      </w:r>
      <w:r w:rsidRPr="007B62FF">
        <w:rPr>
          <w:rtl/>
        </w:rPr>
        <w:t xml:space="preserve"> 333</w:t>
      </w:r>
      <w:r w:rsidR="00527246">
        <w:rPr>
          <w:rtl/>
        </w:rPr>
        <w:t>،</w:t>
      </w:r>
      <w:r w:rsidRPr="007B62FF">
        <w:rPr>
          <w:rtl/>
        </w:rPr>
        <w:t xml:space="preserve"> ومجمع الرجال 6</w:t>
      </w:r>
      <w:r w:rsidR="00527246">
        <w:rPr>
          <w:rtl/>
        </w:rPr>
        <w:t>:</w:t>
      </w:r>
      <w:r w:rsidRPr="007B62FF">
        <w:rPr>
          <w:rtl/>
        </w:rPr>
        <w:t xml:space="preserve"> 89</w:t>
      </w:r>
      <w:r w:rsidR="00527246">
        <w:rPr>
          <w:rtl/>
        </w:rPr>
        <w:t>،</w:t>
      </w:r>
      <w:r w:rsidRPr="007B62FF">
        <w:rPr>
          <w:rtl/>
        </w:rPr>
        <w:t xml:space="preserve"> وجامع الرواة 2</w:t>
      </w:r>
      <w:r w:rsidR="00527246">
        <w:rPr>
          <w:rtl/>
        </w:rPr>
        <w:t>:</w:t>
      </w:r>
      <w:r w:rsidRPr="007B62FF">
        <w:rPr>
          <w:rtl/>
        </w:rPr>
        <w:t xml:space="preserve"> 229</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309 / 477.</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309 / 471.</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309 / 474.</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309 / 473.</w:t>
      </w:r>
    </w:p>
    <w:p w:rsidR="0017382C" w:rsidRDefault="0017382C" w:rsidP="00C613E8">
      <w:pPr>
        <w:pStyle w:val="libNormal"/>
        <w:rPr>
          <w:rtl/>
        </w:rPr>
      </w:pPr>
      <w:r>
        <w:rPr>
          <w:rtl/>
        </w:rPr>
        <w:br w:type="page"/>
      </w:r>
    </w:p>
    <w:p w:rsidR="0017382C" w:rsidRDefault="0017382C" w:rsidP="00E10B1D">
      <w:pPr>
        <w:pStyle w:val="Heading3"/>
        <w:rPr>
          <w:rtl/>
        </w:rPr>
      </w:pPr>
      <w:bookmarkStart w:id="548" w:name="_Toc394921768"/>
      <w:r w:rsidRPr="004F14F2">
        <w:rPr>
          <w:rtl/>
        </w:rPr>
        <w:lastRenderedPageBreak/>
        <w:t>[2858] مسلم بن سعيد البَجَلي</w:t>
      </w:r>
      <w:r w:rsidR="00527246">
        <w:rPr>
          <w:rtl/>
        </w:rPr>
        <w:t>:</w:t>
      </w:r>
      <w:bookmarkEnd w:id="548"/>
    </w:p>
    <w:p w:rsidR="0017382C" w:rsidRPr="007B62FF" w:rsidRDefault="0017382C" w:rsidP="0017382C">
      <w:pPr>
        <w:pStyle w:val="libNormal"/>
        <w:rPr>
          <w:rtl/>
        </w:rPr>
      </w:pPr>
      <w:r w:rsidRPr="007B62FF">
        <w:rPr>
          <w:rtl/>
        </w:rPr>
        <w:t>البصري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549" w:name="_Toc394921769"/>
      <w:r w:rsidRPr="004F14F2">
        <w:rPr>
          <w:rtl/>
        </w:rPr>
        <w:t>[2859] مسلم بن سوادة الهَمْدَانِيّ</w:t>
      </w:r>
      <w:r w:rsidR="00527246">
        <w:rPr>
          <w:rtl/>
        </w:rPr>
        <w:t>:</w:t>
      </w:r>
      <w:bookmarkEnd w:id="549"/>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550" w:name="_Toc394921770"/>
      <w:r w:rsidRPr="004F14F2">
        <w:rPr>
          <w:rtl/>
        </w:rPr>
        <w:t>[2860] مسلم بن صَدَقَة الأزدي</w:t>
      </w:r>
      <w:r w:rsidR="00527246">
        <w:rPr>
          <w:rtl/>
        </w:rPr>
        <w:t>:</w:t>
      </w:r>
      <w:bookmarkEnd w:id="550"/>
    </w:p>
    <w:p w:rsidR="0017382C" w:rsidRPr="007B62FF" w:rsidRDefault="0017382C" w:rsidP="0017382C">
      <w:pPr>
        <w:pStyle w:val="libNormal"/>
        <w:rPr>
          <w:rtl/>
        </w:rPr>
      </w:pPr>
      <w:r w:rsidRPr="007B62FF">
        <w:rPr>
          <w:rtl/>
        </w:rPr>
        <w:t>مولاهم</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551" w:name="_Toc394921771"/>
      <w:r w:rsidRPr="004F14F2">
        <w:rPr>
          <w:rtl/>
        </w:rPr>
        <w:t>[2861] مسلم بن عَقِيل بن أبي طالب</w:t>
      </w:r>
      <w:r w:rsidR="00527246">
        <w:rPr>
          <w:rtl/>
        </w:rPr>
        <w:t>:</w:t>
      </w:r>
      <w:bookmarkEnd w:id="551"/>
    </w:p>
    <w:p w:rsidR="0017382C" w:rsidRPr="007B62FF" w:rsidRDefault="0017382C" w:rsidP="0017382C">
      <w:pPr>
        <w:pStyle w:val="libNormal"/>
        <w:rPr>
          <w:rtl/>
        </w:rPr>
      </w:pPr>
      <w:r w:rsidRPr="007B62FF">
        <w:rPr>
          <w:rtl/>
        </w:rPr>
        <w:t>في</w:t>
      </w:r>
      <w:r w:rsidR="00527246">
        <w:rPr>
          <w:rtl/>
        </w:rPr>
        <w:t>:</w:t>
      </w:r>
      <w:r w:rsidRPr="007B62FF">
        <w:rPr>
          <w:rtl/>
        </w:rPr>
        <w:t xml:space="preserve"> إرشاد المفيد</w:t>
      </w:r>
      <w:r w:rsidR="00527246">
        <w:rPr>
          <w:rtl/>
        </w:rPr>
        <w:t>:</w:t>
      </w:r>
      <w:r w:rsidRPr="007B62FF">
        <w:rPr>
          <w:rtl/>
        </w:rPr>
        <w:t xml:space="preserve"> ثم كتب يعني الحسين </w:t>
      </w:r>
      <w:r w:rsidRPr="0017382C">
        <w:rPr>
          <w:rStyle w:val="libAlaemChar"/>
          <w:rtl/>
        </w:rPr>
        <w:t>عليه‌السلام</w:t>
      </w:r>
      <w:r w:rsidRPr="007B62FF">
        <w:rPr>
          <w:rtl/>
        </w:rPr>
        <w:t xml:space="preserve"> مع هاني بن هاني</w:t>
      </w:r>
      <w:r w:rsidR="00527246">
        <w:rPr>
          <w:rtl/>
        </w:rPr>
        <w:t>،</w:t>
      </w:r>
      <w:r w:rsidRPr="007B62FF">
        <w:rPr>
          <w:rtl/>
        </w:rPr>
        <w:t xml:space="preserve"> وسعيد بن عبد الله</w:t>
      </w:r>
      <w:r w:rsidR="00527246">
        <w:rPr>
          <w:rtl/>
        </w:rPr>
        <w:t>،</w:t>
      </w:r>
      <w:r w:rsidRPr="007B62FF">
        <w:rPr>
          <w:rtl/>
        </w:rPr>
        <w:t xml:space="preserve"> وكانا آخر الرسل</w:t>
      </w:r>
      <w:r w:rsidR="00527246">
        <w:rPr>
          <w:rtl/>
        </w:rPr>
        <w:t>:</w:t>
      </w:r>
    </w:p>
    <w:p w:rsidR="0017382C" w:rsidRPr="007B62FF" w:rsidRDefault="0017382C" w:rsidP="0017382C">
      <w:pPr>
        <w:pStyle w:val="libNormal"/>
        <w:rPr>
          <w:rtl/>
        </w:rPr>
      </w:pPr>
      <w:r w:rsidRPr="007B62FF">
        <w:rPr>
          <w:rtl/>
        </w:rPr>
        <w:t>بسم الله الرحمن الرحيم</w:t>
      </w:r>
      <w:r w:rsidR="00527246">
        <w:rPr>
          <w:rtl/>
        </w:rPr>
        <w:t>،</w:t>
      </w:r>
      <w:r w:rsidRPr="007B62FF">
        <w:rPr>
          <w:rtl/>
        </w:rPr>
        <w:t xml:space="preserve"> من الحسين بن علي إلى الملإ من المؤمنين. إلى أن قال </w:t>
      </w:r>
      <w:r w:rsidRPr="0017382C">
        <w:rPr>
          <w:rStyle w:val="libAlaemChar"/>
          <w:rtl/>
        </w:rPr>
        <w:t>عليه‌السلام</w:t>
      </w:r>
      <w:r w:rsidR="00527246">
        <w:rPr>
          <w:rtl/>
        </w:rPr>
        <w:t>:</w:t>
      </w:r>
      <w:r w:rsidRPr="007B62FF">
        <w:rPr>
          <w:rtl/>
        </w:rPr>
        <w:t xml:space="preserve"> أنا باعث إليكم أخي</w:t>
      </w:r>
      <w:r w:rsidR="00527246">
        <w:rPr>
          <w:rtl/>
        </w:rPr>
        <w:t>،</w:t>
      </w:r>
      <w:r w:rsidRPr="007B62FF">
        <w:rPr>
          <w:rtl/>
        </w:rPr>
        <w:t xml:space="preserve"> وابن عمّي</w:t>
      </w:r>
      <w:r w:rsidR="00527246">
        <w:rPr>
          <w:rtl/>
        </w:rPr>
        <w:t>،</w:t>
      </w:r>
      <w:r w:rsidRPr="007B62FF">
        <w:rPr>
          <w:rtl/>
        </w:rPr>
        <w:t xml:space="preserve"> وثقتي من أهل بيتي</w:t>
      </w:r>
      <w:r w:rsidR="00527246">
        <w:rPr>
          <w:rtl/>
        </w:rPr>
        <w:t>،</w:t>
      </w:r>
      <w:r w:rsidRPr="007B62FF">
        <w:rPr>
          <w:rtl/>
        </w:rPr>
        <w:t xml:space="preserve"> مسلم بن عقيل. إلى آخره </w:t>
      </w:r>
      <w:r w:rsidRPr="0017382C">
        <w:rPr>
          <w:rStyle w:val="libFootnotenumChar"/>
          <w:rtl/>
        </w:rPr>
        <w:t>(4)</w:t>
      </w:r>
      <w:r>
        <w:rPr>
          <w:rtl/>
        </w:rPr>
        <w:t>.</w:t>
      </w:r>
    </w:p>
    <w:p w:rsidR="0017382C" w:rsidRPr="007B62FF" w:rsidRDefault="0017382C" w:rsidP="0017382C">
      <w:pPr>
        <w:pStyle w:val="libNormal"/>
        <w:rPr>
          <w:rtl/>
        </w:rPr>
      </w:pPr>
      <w:r w:rsidRPr="007B62FF">
        <w:rPr>
          <w:rtl/>
        </w:rPr>
        <w:t>وفي أمالي الصدوق بإسناده</w:t>
      </w:r>
      <w:r w:rsidR="00527246">
        <w:rPr>
          <w:rtl/>
        </w:rPr>
        <w:t>:</w:t>
      </w:r>
      <w:r w:rsidRPr="007B62FF">
        <w:rPr>
          <w:rtl/>
        </w:rPr>
        <w:t xml:space="preserve"> عن سعيد بن جبير</w:t>
      </w:r>
      <w:r w:rsidR="00527246">
        <w:rPr>
          <w:rtl/>
        </w:rPr>
        <w:t>،</w:t>
      </w:r>
      <w:r w:rsidRPr="007B62FF">
        <w:rPr>
          <w:rtl/>
        </w:rPr>
        <w:t xml:space="preserve"> عن ابن عباس</w:t>
      </w:r>
      <w:r w:rsidR="00527246">
        <w:rPr>
          <w:rtl/>
        </w:rPr>
        <w:t>،</w:t>
      </w:r>
      <w:r w:rsidRPr="007B62FF">
        <w:rPr>
          <w:rtl/>
        </w:rPr>
        <w:t xml:space="preserve"> قال</w:t>
      </w:r>
      <w:r w:rsidR="00527246">
        <w:rPr>
          <w:rtl/>
        </w:rPr>
        <w:t>:</w:t>
      </w:r>
      <w:r w:rsidRPr="007B62FF">
        <w:rPr>
          <w:rtl/>
        </w:rPr>
        <w:t xml:space="preserve"> قال علي لرسول الله </w:t>
      </w:r>
      <w:r w:rsidRPr="0017382C">
        <w:rPr>
          <w:rStyle w:val="libAlaemChar"/>
          <w:rtl/>
        </w:rPr>
        <w:t>صلى‌الله‌عليه‌وآله‌وسلم</w:t>
      </w:r>
      <w:r w:rsidR="00527246">
        <w:rPr>
          <w:rtl/>
        </w:rPr>
        <w:t>:</w:t>
      </w:r>
      <w:r w:rsidRPr="007B62FF">
        <w:rPr>
          <w:rtl/>
        </w:rPr>
        <w:t xml:space="preserve"> يا رسول الله إنك لتحب عقيلاً</w:t>
      </w:r>
      <w:r w:rsidR="00527246">
        <w:rPr>
          <w:rtl/>
        </w:rPr>
        <w:t>،</w:t>
      </w:r>
      <w:r w:rsidRPr="007B62FF">
        <w:rPr>
          <w:rtl/>
        </w:rPr>
        <w:t xml:space="preserve"> قال</w:t>
      </w:r>
      <w:r w:rsidR="00527246">
        <w:rPr>
          <w:rtl/>
        </w:rPr>
        <w:t>:</w:t>
      </w:r>
      <w:r w:rsidRPr="007B62FF">
        <w:rPr>
          <w:rtl/>
        </w:rPr>
        <w:t xml:space="preserve"> أي والله</w:t>
      </w:r>
      <w:r w:rsidR="00527246">
        <w:rPr>
          <w:rtl/>
        </w:rPr>
        <w:t>،</w:t>
      </w:r>
      <w:r w:rsidRPr="007B62FF">
        <w:rPr>
          <w:rtl/>
        </w:rPr>
        <w:t xml:space="preserve"> إني لأحبّه حبين</w:t>
      </w:r>
      <w:r w:rsidR="00527246">
        <w:rPr>
          <w:rtl/>
        </w:rPr>
        <w:t>،</w:t>
      </w:r>
      <w:r w:rsidRPr="007B62FF">
        <w:rPr>
          <w:rtl/>
        </w:rPr>
        <w:t xml:space="preserve"> حبّا له وحبّاً لحب أبي طالب</w:t>
      </w:r>
      <w:r w:rsidR="00527246">
        <w:rPr>
          <w:rtl/>
        </w:rPr>
        <w:t>،</w:t>
      </w:r>
      <w:r w:rsidRPr="007B62FF">
        <w:rPr>
          <w:rtl/>
        </w:rPr>
        <w:t xml:space="preserve"> وإن ولده لمقتول في محبّة ولدك</w:t>
      </w:r>
      <w:r w:rsidR="00527246">
        <w:rPr>
          <w:rtl/>
        </w:rPr>
        <w:t>،</w:t>
      </w:r>
      <w:r w:rsidRPr="007B62FF">
        <w:rPr>
          <w:rtl/>
        </w:rPr>
        <w:t xml:space="preserve"> فتدمع عليه عيون المؤمنين</w:t>
      </w:r>
      <w:r w:rsidR="00527246">
        <w:rPr>
          <w:rtl/>
        </w:rPr>
        <w:t>،</w:t>
      </w:r>
      <w:r w:rsidRPr="007B62FF">
        <w:rPr>
          <w:rtl/>
        </w:rPr>
        <w:t xml:space="preserve"> وتصلّي عليه الملائكة المقربون</w:t>
      </w:r>
      <w:r w:rsidR="00527246">
        <w:rPr>
          <w:rtl/>
        </w:rPr>
        <w:t>،</w:t>
      </w:r>
      <w:r w:rsidRPr="007B62FF">
        <w:rPr>
          <w:rtl/>
        </w:rPr>
        <w:t xml:space="preserve"> ثم بكى رسول الله </w:t>
      </w:r>
      <w:r w:rsidRPr="0017382C">
        <w:rPr>
          <w:rStyle w:val="libAlaemChar"/>
          <w:rtl/>
        </w:rPr>
        <w:t>صلى‌الله‌عليه‌وآله‌وسلم</w:t>
      </w:r>
      <w:r w:rsidRPr="007B62FF">
        <w:rPr>
          <w:rtl/>
        </w:rPr>
        <w:t xml:space="preserve"> حتى جرت دموعه على صدره ثم قال</w:t>
      </w:r>
      <w:r w:rsidR="00527246">
        <w:rPr>
          <w:rtl/>
        </w:rPr>
        <w:t>،</w:t>
      </w:r>
      <w:r w:rsidRPr="007B62FF">
        <w:rPr>
          <w:rtl/>
        </w:rPr>
        <w:t xml:space="preserve"> إلى الله أشكو ما تلقى عترتي من بعدي </w:t>
      </w:r>
      <w:r w:rsidRPr="0017382C">
        <w:rPr>
          <w:rStyle w:val="libFootnotenumChar"/>
          <w:rtl/>
        </w:rPr>
        <w:t>(5)</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309 / 479.</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309 / 475.</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309 / 475.</w:t>
      </w:r>
    </w:p>
    <w:p w:rsidR="0017382C" w:rsidRPr="007B62FF" w:rsidRDefault="0017382C" w:rsidP="0017382C">
      <w:pPr>
        <w:pStyle w:val="libFootnote0"/>
        <w:rPr>
          <w:rtl/>
        </w:rPr>
      </w:pPr>
      <w:r w:rsidRPr="007B62FF">
        <w:rPr>
          <w:rtl/>
        </w:rPr>
        <w:t>(4) الإرشاد 2</w:t>
      </w:r>
      <w:r w:rsidR="00527246">
        <w:rPr>
          <w:rtl/>
        </w:rPr>
        <w:t>:</w:t>
      </w:r>
      <w:r w:rsidRPr="007B62FF">
        <w:rPr>
          <w:rtl/>
        </w:rPr>
        <w:t xml:space="preserve"> 39.</w:t>
      </w:r>
    </w:p>
    <w:p w:rsidR="0017382C" w:rsidRPr="007B62FF" w:rsidRDefault="0017382C" w:rsidP="0017382C">
      <w:pPr>
        <w:pStyle w:val="libFootnote0"/>
        <w:rPr>
          <w:rtl/>
        </w:rPr>
      </w:pPr>
      <w:r w:rsidRPr="007B62FF">
        <w:rPr>
          <w:rtl/>
        </w:rPr>
        <w:t>(5) أمالي الصدوق</w:t>
      </w:r>
      <w:r w:rsidR="00527246">
        <w:rPr>
          <w:rtl/>
        </w:rPr>
        <w:t>:</w:t>
      </w:r>
      <w:r w:rsidRPr="007B62FF">
        <w:rPr>
          <w:rtl/>
        </w:rPr>
        <w:t xml:space="preserve"> 111 / 3.</w:t>
      </w:r>
    </w:p>
    <w:p w:rsidR="0017382C" w:rsidRDefault="0017382C" w:rsidP="00C613E8">
      <w:pPr>
        <w:pStyle w:val="libNormal"/>
        <w:rPr>
          <w:rtl/>
        </w:rPr>
      </w:pPr>
      <w:r>
        <w:rPr>
          <w:rtl/>
        </w:rPr>
        <w:br w:type="page"/>
      </w:r>
    </w:p>
    <w:p w:rsidR="0017382C" w:rsidRDefault="0017382C" w:rsidP="00E10B1D">
      <w:pPr>
        <w:pStyle w:val="Heading3"/>
        <w:rPr>
          <w:rtl/>
        </w:rPr>
      </w:pPr>
      <w:bookmarkStart w:id="552" w:name="_Toc394921772"/>
      <w:r w:rsidRPr="004F14F2">
        <w:rPr>
          <w:rtl/>
        </w:rPr>
        <w:lastRenderedPageBreak/>
        <w:t>[2862] مسلم بن عوسجة</w:t>
      </w:r>
      <w:r w:rsidR="00527246">
        <w:rPr>
          <w:rtl/>
        </w:rPr>
        <w:t>:</w:t>
      </w:r>
      <w:bookmarkEnd w:id="552"/>
    </w:p>
    <w:p w:rsidR="0017382C" w:rsidRPr="007B62FF" w:rsidRDefault="0017382C" w:rsidP="0017382C">
      <w:pPr>
        <w:pStyle w:val="libNormal"/>
        <w:rPr>
          <w:rtl/>
        </w:rPr>
      </w:pPr>
      <w:r w:rsidRPr="007B62FF">
        <w:rPr>
          <w:rtl/>
        </w:rPr>
        <w:t xml:space="preserve">أوّل الشهداء في الطف </w:t>
      </w:r>
      <w:r w:rsidRPr="0017382C">
        <w:rPr>
          <w:rStyle w:val="libFootnotenumChar"/>
          <w:rtl/>
        </w:rPr>
        <w:t>(1)</w:t>
      </w:r>
      <w:r>
        <w:rPr>
          <w:rtl/>
        </w:rPr>
        <w:t>.</w:t>
      </w:r>
    </w:p>
    <w:p w:rsidR="0017382C" w:rsidRPr="00E10B1D" w:rsidRDefault="0017382C" w:rsidP="0063324D">
      <w:pPr>
        <w:pStyle w:val="Heading3"/>
        <w:rPr>
          <w:rStyle w:val="Heading3Char"/>
          <w:rtl/>
        </w:rPr>
      </w:pPr>
      <w:bookmarkStart w:id="553" w:name="_Toc394921773"/>
      <w:r w:rsidRPr="00E10B1D">
        <w:rPr>
          <w:rStyle w:val="Heading3Char"/>
          <w:rtl/>
        </w:rPr>
        <w:t xml:space="preserve">[2863] مسلم مولى أبي عبد الله </w:t>
      </w:r>
      <w:r w:rsidRPr="0017382C">
        <w:rPr>
          <w:rStyle w:val="libFootnotenumChar"/>
          <w:rtl/>
        </w:rPr>
        <w:t>(7)</w:t>
      </w:r>
      <w:r w:rsidR="00527246">
        <w:rPr>
          <w:rFonts w:hint="cs"/>
          <w:rtl/>
        </w:rPr>
        <w:t>:</w:t>
      </w:r>
      <w:bookmarkEnd w:id="553"/>
    </w:p>
    <w:p w:rsidR="0017382C" w:rsidRPr="007B62FF" w:rsidRDefault="0017382C" w:rsidP="0017382C">
      <w:pPr>
        <w:pStyle w:val="libNormal"/>
        <w:rPr>
          <w:rtl/>
        </w:rPr>
      </w:pPr>
      <w:r w:rsidRPr="007B62FF">
        <w:rPr>
          <w:rtl/>
        </w:rPr>
        <w:t xml:space="preserve">في الكشي بسندين عن أبي الحسن الرضا </w:t>
      </w:r>
      <w:r w:rsidRPr="0017382C">
        <w:rPr>
          <w:rStyle w:val="libAlaemChar"/>
          <w:rtl/>
        </w:rPr>
        <w:t>عليه‌السلام</w:t>
      </w:r>
      <w:r w:rsidRPr="007B62FF">
        <w:rPr>
          <w:rtl/>
        </w:rPr>
        <w:t xml:space="preserve"> انه قال</w:t>
      </w:r>
      <w:r w:rsidR="00527246">
        <w:rPr>
          <w:rtl/>
        </w:rPr>
        <w:t>:</w:t>
      </w:r>
      <w:r w:rsidRPr="007B62FF">
        <w:rPr>
          <w:rtl/>
        </w:rPr>
        <w:t xml:space="preserve"> ذكر أنّ مسلماً مولى جعفر بن محمّد </w:t>
      </w:r>
      <w:r>
        <w:rPr>
          <w:rtl/>
        </w:rPr>
        <w:t>(</w:t>
      </w:r>
      <w:r w:rsidRPr="007B62FF">
        <w:rPr>
          <w:rtl/>
        </w:rPr>
        <w:t>عليهما السّلام</w:t>
      </w:r>
      <w:r>
        <w:rPr>
          <w:rtl/>
        </w:rPr>
        <w:t>)</w:t>
      </w:r>
      <w:r w:rsidRPr="007B62FF">
        <w:rPr>
          <w:rtl/>
        </w:rPr>
        <w:t xml:space="preserve"> سندي</w:t>
      </w:r>
      <w:r w:rsidR="00527246">
        <w:rPr>
          <w:rtl/>
        </w:rPr>
        <w:t>،</w:t>
      </w:r>
      <w:r w:rsidRPr="007B62FF">
        <w:rPr>
          <w:rtl/>
        </w:rPr>
        <w:t xml:space="preserve"> وأن جعفراً </w:t>
      </w:r>
      <w:r w:rsidRPr="0017382C">
        <w:rPr>
          <w:rStyle w:val="libAlaemChar"/>
          <w:rtl/>
        </w:rPr>
        <w:t>عليه‌السلام</w:t>
      </w:r>
      <w:r w:rsidRPr="007B62FF">
        <w:rPr>
          <w:rtl/>
        </w:rPr>
        <w:t xml:space="preserve"> قال له</w:t>
      </w:r>
      <w:r w:rsidR="00527246">
        <w:rPr>
          <w:rtl/>
        </w:rPr>
        <w:t>:</w:t>
      </w:r>
      <w:r w:rsidRPr="007B62FF">
        <w:rPr>
          <w:rtl/>
        </w:rPr>
        <w:t xml:space="preserve"> إنّي أرجو أن تكون قد وفقت الاسم</w:t>
      </w:r>
      <w:r w:rsidR="00527246">
        <w:rPr>
          <w:rtl/>
        </w:rPr>
        <w:t>،</w:t>
      </w:r>
      <w:r w:rsidRPr="007B62FF">
        <w:rPr>
          <w:rtl/>
        </w:rPr>
        <w:t xml:space="preserve"> وأنه عُلِّم القرآن في النوم فأصبح وقد علمه </w:t>
      </w:r>
      <w:r w:rsidRPr="0017382C">
        <w:rPr>
          <w:rStyle w:val="libFootnotenumChar"/>
          <w:rtl/>
        </w:rPr>
        <w:t>(2)</w:t>
      </w:r>
      <w:r>
        <w:rPr>
          <w:rtl/>
        </w:rPr>
        <w:t>.</w:t>
      </w:r>
    </w:p>
    <w:p w:rsidR="0017382C" w:rsidRPr="007B62FF" w:rsidRDefault="0017382C" w:rsidP="0017382C">
      <w:pPr>
        <w:pStyle w:val="libNormal"/>
        <w:rPr>
          <w:rtl/>
        </w:rPr>
      </w:pPr>
      <w:r w:rsidRPr="007B62FF">
        <w:rPr>
          <w:rtl/>
        </w:rPr>
        <w:t>وعدّ في</w:t>
      </w:r>
      <w:r w:rsidR="00527246">
        <w:rPr>
          <w:rtl/>
        </w:rPr>
        <w:t>:</w:t>
      </w:r>
      <w:r w:rsidRPr="007B62FF">
        <w:rPr>
          <w:rtl/>
        </w:rPr>
        <w:t xml:space="preserve"> البلغة </w:t>
      </w:r>
      <w:r w:rsidRPr="0017382C">
        <w:rPr>
          <w:rStyle w:val="libFootnotenumChar"/>
          <w:rtl/>
        </w:rPr>
        <w:t>(3)</w:t>
      </w:r>
      <w:r w:rsidR="00527246">
        <w:rPr>
          <w:rtl/>
        </w:rPr>
        <w:t>،</w:t>
      </w:r>
      <w:r w:rsidRPr="007B62FF">
        <w:rPr>
          <w:rtl/>
        </w:rPr>
        <w:t xml:space="preserve"> والوجيزة </w:t>
      </w:r>
      <w:r w:rsidRPr="0017382C">
        <w:rPr>
          <w:rStyle w:val="libFootnotenumChar"/>
          <w:rtl/>
        </w:rPr>
        <w:t>(4)</w:t>
      </w:r>
      <w:r w:rsidR="00527246">
        <w:rPr>
          <w:rtl/>
        </w:rPr>
        <w:t>،</w:t>
      </w:r>
      <w:r w:rsidRPr="007B62FF">
        <w:rPr>
          <w:rtl/>
        </w:rPr>
        <w:t xml:space="preserve"> من الممدوحين</w:t>
      </w:r>
      <w:r w:rsidR="00527246">
        <w:rPr>
          <w:rtl/>
        </w:rPr>
        <w:t>،</w:t>
      </w:r>
      <w:r w:rsidRPr="007B62FF">
        <w:rPr>
          <w:rtl/>
        </w:rPr>
        <w:t xml:space="preserve"> وفي ترجمة صدقة الأحدب </w:t>
      </w:r>
      <w:r w:rsidRPr="0017382C">
        <w:rPr>
          <w:rStyle w:val="libFootnotenumChar"/>
          <w:rtl/>
        </w:rPr>
        <w:t>(5)</w:t>
      </w:r>
      <w:r w:rsidRPr="007B62FF">
        <w:rPr>
          <w:rtl/>
        </w:rPr>
        <w:t xml:space="preserve"> خبر يستفاد منه مدحه وإماميّته.</w:t>
      </w:r>
    </w:p>
    <w:p w:rsidR="0017382C" w:rsidRPr="00E10B1D" w:rsidRDefault="0017382C" w:rsidP="0063324D">
      <w:pPr>
        <w:pStyle w:val="Heading3"/>
        <w:rPr>
          <w:rStyle w:val="Heading3Char"/>
          <w:rtl/>
        </w:rPr>
      </w:pPr>
      <w:bookmarkStart w:id="554" w:name="_Toc394921774"/>
      <w:r w:rsidRPr="00E10B1D">
        <w:rPr>
          <w:rStyle w:val="Heading3Char"/>
          <w:rtl/>
        </w:rPr>
        <w:t xml:space="preserve">[2864] مسلم مولى أمير المؤمنين </w:t>
      </w:r>
      <w:r w:rsidRPr="0017382C">
        <w:rPr>
          <w:rStyle w:val="libFootnotenumChar"/>
          <w:rtl/>
        </w:rPr>
        <w:t>(7)</w:t>
      </w:r>
      <w:r w:rsidR="00527246">
        <w:rPr>
          <w:rFonts w:hint="cs"/>
          <w:rtl/>
        </w:rPr>
        <w:t>:</w:t>
      </w:r>
      <w:bookmarkEnd w:id="554"/>
    </w:p>
    <w:p w:rsidR="0017382C" w:rsidRPr="007B62FF" w:rsidRDefault="0017382C" w:rsidP="0017382C">
      <w:pPr>
        <w:pStyle w:val="libNormal"/>
        <w:rPr>
          <w:rtl/>
        </w:rPr>
      </w:pPr>
      <w:r w:rsidRPr="007B62FF">
        <w:rPr>
          <w:rtl/>
        </w:rPr>
        <w:t>من عتقائه</w:t>
      </w:r>
      <w:r w:rsidR="00527246">
        <w:rPr>
          <w:rtl/>
        </w:rPr>
        <w:t>،</w:t>
      </w:r>
      <w:r w:rsidRPr="007B62FF">
        <w:rPr>
          <w:rtl/>
        </w:rPr>
        <w:t xml:space="preserve"> وكان يكتب بين يديه كذا</w:t>
      </w:r>
      <w:r w:rsidR="00527246">
        <w:rPr>
          <w:rtl/>
        </w:rPr>
        <w:t>،</w:t>
      </w:r>
      <w:r w:rsidRPr="007B62FF">
        <w:rPr>
          <w:rtl/>
        </w:rPr>
        <w:t xml:space="preserve"> في أصحاب الصادق </w:t>
      </w:r>
      <w:r w:rsidRPr="0017382C">
        <w:rPr>
          <w:rStyle w:val="libAlaemChar"/>
          <w:rtl/>
        </w:rPr>
        <w:t>عليه‌السلام</w:t>
      </w:r>
      <w:r w:rsidR="00527246">
        <w:rPr>
          <w:rtl/>
        </w:rPr>
        <w:t>،</w:t>
      </w:r>
      <w:r w:rsidRPr="007B62FF">
        <w:rPr>
          <w:rtl/>
        </w:rPr>
        <w:t xml:space="preserve"> في ترجمة ابنه القاسم </w:t>
      </w:r>
      <w:r w:rsidRPr="0017382C">
        <w:rPr>
          <w:rStyle w:val="libFootnotenumChar"/>
          <w:rtl/>
        </w:rPr>
        <w:t>(6)</w:t>
      </w:r>
      <w:r>
        <w:rPr>
          <w:rtl/>
        </w:rPr>
        <w:t>.</w:t>
      </w:r>
    </w:p>
    <w:p w:rsidR="0017382C" w:rsidRDefault="0017382C" w:rsidP="00E10B1D">
      <w:pPr>
        <w:pStyle w:val="Heading3"/>
        <w:rPr>
          <w:rtl/>
        </w:rPr>
      </w:pPr>
      <w:bookmarkStart w:id="555" w:name="_Toc394921775"/>
      <w:r w:rsidRPr="004F14F2">
        <w:rPr>
          <w:rtl/>
        </w:rPr>
        <w:t>[2865] مسلم بن سعيد العبدي</w:t>
      </w:r>
      <w:r w:rsidR="00527246">
        <w:rPr>
          <w:rtl/>
        </w:rPr>
        <w:t>:</w:t>
      </w:r>
      <w:bookmarkEnd w:id="555"/>
    </w:p>
    <w:p w:rsidR="0017382C" w:rsidRPr="007B62FF" w:rsidRDefault="0017382C" w:rsidP="0017382C">
      <w:pPr>
        <w:pStyle w:val="libNormal"/>
        <w:rPr>
          <w:rtl/>
        </w:rPr>
      </w:pPr>
      <w:r w:rsidRPr="007B62FF">
        <w:rPr>
          <w:rtl/>
        </w:rPr>
        <w:t>أبو الأَزْعَر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80 / 7.</w:t>
      </w:r>
    </w:p>
    <w:p w:rsidR="0017382C" w:rsidRPr="007B62FF" w:rsidRDefault="0017382C" w:rsidP="0017382C">
      <w:pPr>
        <w:pStyle w:val="libFootnote0"/>
        <w:rPr>
          <w:rtl/>
        </w:rPr>
      </w:pPr>
      <w:r w:rsidRPr="007B62FF">
        <w:rPr>
          <w:rtl/>
        </w:rPr>
        <w:t>(2) رجال الكشي 2</w:t>
      </w:r>
      <w:r w:rsidR="00527246">
        <w:rPr>
          <w:rtl/>
        </w:rPr>
        <w:t>:</w:t>
      </w:r>
      <w:r w:rsidRPr="007B62FF">
        <w:rPr>
          <w:rtl/>
        </w:rPr>
        <w:t xml:space="preserve"> 629 630 / 624</w:t>
      </w:r>
      <w:r w:rsidR="00527246">
        <w:rPr>
          <w:rtl/>
        </w:rPr>
        <w:t>،</w:t>
      </w:r>
      <w:r w:rsidRPr="007B62FF">
        <w:rPr>
          <w:rtl/>
        </w:rPr>
        <w:t xml:space="preserve"> 625.</w:t>
      </w:r>
    </w:p>
    <w:p w:rsidR="0017382C" w:rsidRPr="007B62FF" w:rsidRDefault="0017382C" w:rsidP="0017382C">
      <w:pPr>
        <w:pStyle w:val="libFootnote0"/>
        <w:rPr>
          <w:rtl/>
        </w:rPr>
      </w:pPr>
      <w:r w:rsidRPr="007B62FF">
        <w:rPr>
          <w:rtl/>
        </w:rPr>
        <w:t>(3) بلغة المحدثين</w:t>
      </w:r>
      <w:r w:rsidR="00527246">
        <w:rPr>
          <w:rtl/>
        </w:rPr>
        <w:t>:</w:t>
      </w:r>
      <w:r w:rsidRPr="007B62FF">
        <w:rPr>
          <w:rtl/>
        </w:rPr>
        <w:t xml:space="preserve"> 419 / 16.</w:t>
      </w:r>
    </w:p>
    <w:p w:rsidR="0017382C" w:rsidRPr="007B62FF" w:rsidRDefault="0017382C" w:rsidP="0017382C">
      <w:pPr>
        <w:pStyle w:val="libFootnote0"/>
        <w:rPr>
          <w:rtl/>
        </w:rPr>
      </w:pPr>
      <w:r w:rsidRPr="007B62FF">
        <w:rPr>
          <w:rtl/>
        </w:rPr>
        <w:t>(4) الوجيزة للمجلسي</w:t>
      </w:r>
      <w:r w:rsidR="00527246">
        <w:rPr>
          <w:rtl/>
        </w:rPr>
        <w:t>:</w:t>
      </w:r>
      <w:r w:rsidRPr="007B62FF">
        <w:rPr>
          <w:rtl/>
        </w:rPr>
        <w:t xml:space="preserve"> 54.</w:t>
      </w:r>
    </w:p>
    <w:p w:rsidR="0017382C" w:rsidRPr="007B62FF" w:rsidRDefault="0017382C" w:rsidP="0017382C">
      <w:pPr>
        <w:pStyle w:val="libFootnote0"/>
        <w:rPr>
          <w:rtl/>
        </w:rPr>
      </w:pPr>
      <w:r w:rsidRPr="007B62FF">
        <w:rPr>
          <w:rtl/>
        </w:rPr>
        <w:t>(5) تقدم في الجزء الثامن صحيفة</w:t>
      </w:r>
      <w:r w:rsidR="00527246">
        <w:rPr>
          <w:rtl/>
        </w:rPr>
        <w:t>:</w:t>
      </w:r>
      <w:r w:rsidRPr="007B62FF">
        <w:rPr>
          <w:rtl/>
        </w:rPr>
        <w:t xml:space="preserve"> 83</w:t>
      </w:r>
      <w:r w:rsidR="00527246">
        <w:rPr>
          <w:rtl/>
        </w:rPr>
        <w:t>،</w:t>
      </w:r>
      <w:r w:rsidRPr="007B62FF">
        <w:rPr>
          <w:rtl/>
        </w:rPr>
        <w:t xml:space="preserve"> ترجمة رقم</w:t>
      </w:r>
      <w:r w:rsidR="00527246">
        <w:rPr>
          <w:rtl/>
        </w:rPr>
        <w:t>:</w:t>
      </w:r>
      <w:r w:rsidRPr="007B62FF">
        <w:rPr>
          <w:rtl/>
        </w:rPr>
        <w:t xml:space="preserve"> [1344]</w:t>
      </w:r>
      <w:r>
        <w:rPr>
          <w:rtl/>
        </w:rPr>
        <w:t>.</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276 / 48.</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310 / 480.</w:t>
      </w:r>
    </w:p>
    <w:p w:rsidR="0017382C" w:rsidRDefault="0017382C" w:rsidP="00C613E8">
      <w:pPr>
        <w:pStyle w:val="libNormal"/>
        <w:rPr>
          <w:rtl/>
        </w:rPr>
      </w:pPr>
      <w:r>
        <w:rPr>
          <w:rtl/>
        </w:rPr>
        <w:br w:type="page"/>
      </w:r>
    </w:p>
    <w:p w:rsidR="0017382C" w:rsidRPr="00E10B1D" w:rsidRDefault="0017382C" w:rsidP="0063324D">
      <w:pPr>
        <w:pStyle w:val="Heading3"/>
        <w:rPr>
          <w:rStyle w:val="Heading3Char"/>
          <w:rtl/>
        </w:rPr>
      </w:pPr>
      <w:bookmarkStart w:id="556" w:name="_Toc394921776"/>
      <w:r w:rsidRPr="004F14F2">
        <w:rPr>
          <w:rtl/>
        </w:rPr>
        <w:lastRenderedPageBreak/>
        <w:t xml:space="preserve">[2866] المِسْوَر </w:t>
      </w:r>
      <w:r w:rsidRPr="0017382C">
        <w:rPr>
          <w:rStyle w:val="libFootnotenumChar"/>
          <w:rtl/>
        </w:rPr>
        <w:t>(1)</w:t>
      </w:r>
      <w:r w:rsidRPr="00E10B1D">
        <w:rPr>
          <w:rStyle w:val="Heading3Char"/>
          <w:rtl/>
        </w:rPr>
        <w:t xml:space="preserve"> بن مخزمة </w:t>
      </w:r>
      <w:r w:rsidRPr="0017382C">
        <w:rPr>
          <w:rStyle w:val="libFootnotenumChar"/>
          <w:rtl/>
        </w:rPr>
        <w:t>(2)</w:t>
      </w:r>
      <w:r w:rsidRPr="00E10B1D">
        <w:rPr>
          <w:rStyle w:val="Heading3Char"/>
          <w:rtl/>
        </w:rPr>
        <w:t xml:space="preserve"> الزُّهْرِيّ</w:t>
      </w:r>
      <w:r w:rsidR="00527246" w:rsidRPr="00E10B1D">
        <w:rPr>
          <w:rStyle w:val="Heading3Char"/>
          <w:rtl/>
        </w:rPr>
        <w:t>:</w:t>
      </w:r>
      <w:bookmarkEnd w:id="556"/>
    </w:p>
    <w:p w:rsidR="0017382C" w:rsidRPr="007B62FF" w:rsidRDefault="0017382C" w:rsidP="0017382C">
      <w:pPr>
        <w:pStyle w:val="libNormal"/>
        <w:rPr>
          <w:rtl/>
        </w:rPr>
      </w:pPr>
      <w:r w:rsidRPr="007B62FF">
        <w:rPr>
          <w:rtl/>
        </w:rPr>
        <w:t xml:space="preserve">كان رسول علي </w:t>
      </w:r>
      <w:r w:rsidRPr="0017382C">
        <w:rPr>
          <w:rStyle w:val="libAlaemChar"/>
          <w:rtl/>
        </w:rPr>
        <w:t>عليه‌السلام</w:t>
      </w:r>
      <w:r w:rsidRPr="007B62FF">
        <w:rPr>
          <w:rtl/>
        </w:rPr>
        <w:t xml:space="preserve"> إلى معاوية كذا في رجال الشيخ </w:t>
      </w:r>
      <w:r w:rsidRPr="0017382C">
        <w:rPr>
          <w:rStyle w:val="libFootnotenumChar"/>
          <w:rtl/>
        </w:rPr>
        <w:t>(3)</w:t>
      </w:r>
      <w:r>
        <w:rPr>
          <w:rtl/>
        </w:rPr>
        <w:t>.</w:t>
      </w:r>
      <w:r w:rsidRPr="007B62FF">
        <w:rPr>
          <w:rtl/>
        </w:rPr>
        <w:t xml:space="preserve"> وفي الخلاصة </w:t>
      </w:r>
      <w:r w:rsidRPr="0017382C">
        <w:rPr>
          <w:rStyle w:val="libFootnotenumChar"/>
          <w:rtl/>
        </w:rPr>
        <w:t>(4)</w:t>
      </w:r>
      <w:r w:rsidRPr="007B62FF">
        <w:rPr>
          <w:rtl/>
        </w:rPr>
        <w:t xml:space="preserve"> في القسم الأول</w:t>
      </w:r>
      <w:r w:rsidR="00527246">
        <w:rPr>
          <w:rtl/>
        </w:rPr>
        <w:t>،</w:t>
      </w:r>
      <w:r w:rsidRPr="007B62FF">
        <w:rPr>
          <w:rtl/>
        </w:rPr>
        <w:t xml:space="preserve"> والرسالة منه </w:t>
      </w:r>
      <w:r w:rsidRPr="0017382C">
        <w:rPr>
          <w:rStyle w:val="libAlaemChar"/>
          <w:rtl/>
        </w:rPr>
        <w:t>عليه‌السلام</w:t>
      </w:r>
      <w:r w:rsidR="00527246">
        <w:rPr>
          <w:rtl/>
        </w:rPr>
        <w:t>،</w:t>
      </w:r>
      <w:r w:rsidRPr="007B62FF">
        <w:rPr>
          <w:rtl/>
        </w:rPr>
        <w:t xml:space="preserve"> بل ومن كلّ عاقل لا تنفك عن الوثاقة في الحديث عادة.</w:t>
      </w:r>
    </w:p>
    <w:p w:rsidR="0017382C" w:rsidRPr="00E10B1D" w:rsidRDefault="0017382C" w:rsidP="0063324D">
      <w:pPr>
        <w:pStyle w:val="Heading3"/>
        <w:rPr>
          <w:rStyle w:val="Heading3Char"/>
          <w:rtl/>
        </w:rPr>
      </w:pPr>
      <w:bookmarkStart w:id="557" w:name="_Toc394921777"/>
      <w:r w:rsidRPr="00E10B1D">
        <w:rPr>
          <w:rStyle w:val="Heading3Char"/>
          <w:rtl/>
        </w:rPr>
        <w:t xml:space="preserve">[2867] مُسْهِر بن عبد الملك بن مِسْمع </w:t>
      </w:r>
      <w:r w:rsidRPr="0017382C">
        <w:rPr>
          <w:rStyle w:val="libFootnotenumChar"/>
          <w:rtl/>
        </w:rPr>
        <w:t>(5)</w:t>
      </w:r>
      <w:r w:rsidRPr="00E10B1D">
        <w:rPr>
          <w:rStyle w:val="Heading3Char"/>
          <w:rtl/>
        </w:rPr>
        <w:t xml:space="preserve"> الهَمْدَانِيّ</w:t>
      </w:r>
      <w:r w:rsidR="00527246" w:rsidRPr="00E10B1D">
        <w:rPr>
          <w:rStyle w:val="Heading3Char"/>
          <w:rtl/>
        </w:rPr>
        <w:t>:</w:t>
      </w:r>
      <w:bookmarkEnd w:id="557"/>
    </w:p>
    <w:p w:rsidR="0017382C" w:rsidRPr="007B62FF" w:rsidRDefault="0017382C" w:rsidP="0017382C">
      <w:pPr>
        <w:pStyle w:val="libNormal"/>
        <w:rPr>
          <w:rtl/>
        </w:rPr>
      </w:pPr>
      <w:r w:rsidRPr="007B62FF">
        <w:rPr>
          <w:rtl/>
        </w:rPr>
        <w:t xml:space="preserve">الحيواني </w:t>
      </w:r>
      <w:r w:rsidRPr="0017382C">
        <w:rPr>
          <w:rStyle w:val="libFootnotenumChar"/>
          <w:rtl/>
        </w:rPr>
        <w:t>(6)</w:t>
      </w:r>
      <w:r w:rsidR="00527246">
        <w:rPr>
          <w:rtl/>
        </w:rPr>
        <w:t>،</w:t>
      </w:r>
      <w:r w:rsidRPr="007B62FF">
        <w:rPr>
          <w:rtl/>
        </w:rPr>
        <w:t xml:space="preserve"> الكُوفِيّ</w:t>
      </w:r>
      <w:r w:rsidR="00527246">
        <w:rPr>
          <w:rtl/>
        </w:rPr>
        <w:t>،</w:t>
      </w:r>
      <w:r w:rsidRPr="007B62FF">
        <w:rPr>
          <w:rtl/>
        </w:rPr>
        <w:t xml:space="preserve"> أبو زيد</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Pr="00E10B1D" w:rsidRDefault="0017382C" w:rsidP="0063324D">
      <w:pPr>
        <w:pStyle w:val="Heading3"/>
        <w:rPr>
          <w:rStyle w:val="Heading3Char"/>
          <w:rtl/>
        </w:rPr>
      </w:pPr>
      <w:bookmarkStart w:id="558" w:name="_Toc394921778"/>
      <w:r w:rsidRPr="00E10B1D">
        <w:rPr>
          <w:rStyle w:val="Heading3Char"/>
          <w:rtl/>
        </w:rPr>
        <w:t xml:space="preserve">[2868] مصادف </w:t>
      </w:r>
      <w:r w:rsidRPr="0017382C">
        <w:rPr>
          <w:rStyle w:val="libFootnotenumChar"/>
          <w:rtl/>
        </w:rPr>
        <w:t>(8)</w:t>
      </w:r>
      <w:r w:rsidRPr="00E10B1D">
        <w:rPr>
          <w:rStyle w:val="Heading3Char"/>
          <w:rtl/>
        </w:rPr>
        <w:t xml:space="preserve"> بن عقبة الجزري</w:t>
      </w:r>
      <w:r w:rsidR="00527246" w:rsidRPr="00E10B1D">
        <w:rPr>
          <w:rStyle w:val="Heading3Char"/>
          <w:rtl/>
        </w:rPr>
        <w:t>:</w:t>
      </w:r>
      <w:bookmarkEnd w:id="558"/>
    </w:p>
    <w:p w:rsidR="0017382C" w:rsidRPr="007B62FF" w:rsidRDefault="0017382C" w:rsidP="0017382C">
      <w:pPr>
        <w:pStyle w:val="libNormal"/>
        <w:rPr>
          <w:rtl/>
        </w:rPr>
      </w:pPr>
      <w:r w:rsidRPr="007B62FF">
        <w:rPr>
          <w:rtl/>
        </w:rPr>
        <w:t>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الحجرية</w:t>
      </w:r>
      <w:r w:rsidR="00527246">
        <w:rPr>
          <w:rtl/>
        </w:rPr>
        <w:t>:</w:t>
      </w:r>
      <w:r w:rsidRPr="007B62FF">
        <w:rPr>
          <w:rtl/>
        </w:rPr>
        <w:t xml:space="preserve"> </w:t>
      </w:r>
      <w:r>
        <w:rPr>
          <w:rtl/>
        </w:rPr>
        <w:t>(</w:t>
      </w:r>
      <w:r w:rsidRPr="007B62FF">
        <w:rPr>
          <w:rtl/>
        </w:rPr>
        <w:t>المسوّد</w:t>
      </w:r>
      <w:r>
        <w:rPr>
          <w:rtl/>
        </w:rPr>
        <w:t>)</w:t>
      </w:r>
    </w:p>
    <w:p w:rsidR="0017382C" w:rsidRPr="007B62FF" w:rsidRDefault="0017382C" w:rsidP="0017382C">
      <w:pPr>
        <w:pStyle w:val="libFootnote0"/>
        <w:rPr>
          <w:rtl/>
        </w:rPr>
      </w:pPr>
      <w:r w:rsidRPr="007B62FF">
        <w:rPr>
          <w:rtl/>
        </w:rPr>
        <w:t>(2) في المصدر</w:t>
      </w:r>
      <w:r w:rsidR="00527246">
        <w:rPr>
          <w:rtl/>
        </w:rPr>
        <w:t>:</w:t>
      </w:r>
      <w:r w:rsidRPr="007B62FF">
        <w:rPr>
          <w:rtl/>
        </w:rPr>
        <w:t xml:space="preserve"> </w:t>
      </w:r>
      <w:r>
        <w:rPr>
          <w:rtl/>
        </w:rPr>
        <w:t>(</w:t>
      </w:r>
      <w:r w:rsidRPr="007B62FF">
        <w:rPr>
          <w:rtl/>
        </w:rPr>
        <w:t>مخرمة</w:t>
      </w:r>
      <w:r>
        <w:rPr>
          <w:rtl/>
        </w:rPr>
        <w:t>)</w:t>
      </w:r>
      <w:r w:rsidRPr="007B62FF">
        <w:rPr>
          <w:rtl/>
        </w:rPr>
        <w:t xml:space="preserve"> بالميم والخاء المعجمة والراء ومثله في</w:t>
      </w:r>
      <w:r w:rsidR="00527246">
        <w:rPr>
          <w:rtl/>
        </w:rPr>
        <w:t>:</w:t>
      </w:r>
      <w:r w:rsidRPr="007B62FF">
        <w:rPr>
          <w:rtl/>
        </w:rPr>
        <w:t xml:space="preserve"> منهج المقال</w:t>
      </w:r>
      <w:r w:rsidR="00527246">
        <w:rPr>
          <w:rtl/>
        </w:rPr>
        <w:t>:</w:t>
      </w:r>
      <w:r w:rsidRPr="007B62FF">
        <w:rPr>
          <w:rtl/>
        </w:rPr>
        <w:t xml:space="preserve"> 344</w:t>
      </w:r>
      <w:r w:rsidR="00527246">
        <w:rPr>
          <w:rtl/>
        </w:rPr>
        <w:t>،</w:t>
      </w:r>
      <w:r w:rsidRPr="007B62FF">
        <w:rPr>
          <w:rtl/>
        </w:rPr>
        <w:t xml:space="preserve"> ومجمع الرجال 6</w:t>
      </w:r>
      <w:r w:rsidR="00527246">
        <w:rPr>
          <w:rtl/>
        </w:rPr>
        <w:t>:</w:t>
      </w:r>
      <w:r w:rsidRPr="007B62FF">
        <w:rPr>
          <w:rtl/>
        </w:rPr>
        <w:t xml:space="preserve"> 91</w:t>
      </w:r>
      <w:r w:rsidR="00527246">
        <w:rPr>
          <w:rtl/>
        </w:rPr>
        <w:t>،</w:t>
      </w:r>
      <w:r w:rsidRPr="007B62FF">
        <w:rPr>
          <w:rtl/>
        </w:rPr>
        <w:t xml:space="preserve"> وتهذيب الكمال 27</w:t>
      </w:r>
      <w:r w:rsidR="00527246">
        <w:rPr>
          <w:rtl/>
        </w:rPr>
        <w:t>:</w:t>
      </w:r>
      <w:r w:rsidRPr="007B62FF">
        <w:rPr>
          <w:rtl/>
        </w:rPr>
        <w:t xml:space="preserve"> 581</w:t>
      </w:r>
      <w:r w:rsidR="00527246">
        <w:rPr>
          <w:rtl/>
        </w:rPr>
        <w:t>،</w:t>
      </w:r>
      <w:r w:rsidRPr="007B62FF">
        <w:rPr>
          <w:rtl/>
        </w:rPr>
        <w:t xml:space="preserve"> والكاشف 3</w:t>
      </w:r>
      <w:r w:rsidR="00527246">
        <w:rPr>
          <w:rtl/>
        </w:rPr>
        <w:t>:</w:t>
      </w:r>
      <w:r w:rsidRPr="007B62FF">
        <w:rPr>
          <w:rtl/>
        </w:rPr>
        <w:t xml:space="preserve"> 128 / 5546</w:t>
      </w:r>
      <w:r w:rsidR="00527246">
        <w:rPr>
          <w:rtl/>
        </w:rPr>
        <w:t>،</w:t>
      </w:r>
      <w:r w:rsidRPr="007B62FF">
        <w:rPr>
          <w:rtl/>
        </w:rPr>
        <w:t xml:space="preserve"> وتقريب التهذيب 2</w:t>
      </w:r>
      <w:r w:rsidR="00527246">
        <w:rPr>
          <w:rtl/>
        </w:rPr>
        <w:t>:</w:t>
      </w:r>
      <w:r w:rsidRPr="007B62FF">
        <w:rPr>
          <w:rtl/>
        </w:rPr>
        <w:t xml:space="preserve"> 249 / 1136. وما في</w:t>
      </w:r>
      <w:r w:rsidR="00527246">
        <w:rPr>
          <w:rtl/>
        </w:rPr>
        <w:t>:</w:t>
      </w:r>
      <w:r w:rsidRPr="007B62FF">
        <w:rPr>
          <w:rtl/>
        </w:rPr>
        <w:t xml:space="preserve"> نقد الرجال</w:t>
      </w:r>
      <w:r w:rsidR="00527246">
        <w:rPr>
          <w:rtl/>
        </w:rPr>
        <w:t>:</w:t>
      </w:r>
      <w:r w:rsidRPr="007B62FF">
        <w:rPr>
          <w:rtl/>
        </w:rPr>
        <w:t xml:space="preserve"> 344</w:t>
      </w:r>
      <w:r w:rsidR="00527246">
        <w:rPr>
          <w:rtl/>
        </w:rPr>
        <w:t>،</w:t>
      </w:r>
      <w:r w:rsidRPr="007B62FF">
        <w:rPr>
          <w:rtl/>
        </w:rPr>
        <w:t xml:space="preserve"> وجامع الرواة 2</w:t>
      </w:r>
      <w:r w:rsidR="00527246">
        <w:rPr>
          <w:rtl/>
        </w:rPr>
        <w:t>:</w:t>
      </w:r>
      <w:r w:rsidRPr="007B62FF">
        <w:rPr>
          <w:rtl/>
        </w:rPr>
        <w:t xml:space="preserve"> 231</w:t>
      </w:r>
      <w:r w:rsidR="00527246">
        <w:rPr>
          <w:rtl/>
        </w:rPr>
        <w:t>،</w:t>
      </w:r>
      <w:r w:rsidRPr="007B62FF">
        <w:rPr>
          <w:rtl/>
        </w:rPr>
        <w:t xml:space="preserve"> وتنقيح المقال 3</w:t>
      </w:r>
      <w:r w:rsidR="00527246">
        <w:rPr>
          <w:rtl/>
        </w:rPr>
        <w:t>:</w:t>
      </w:r>
      <w:r w:rsidRPr="007B62FF">
        <w:rPr>
          <w:rtl/>
        </w:rPr>
        <w:t xml:space="preserve"> 217</w:t>
      </w:r>
      <w:r w:rsidR="00527246">
        <w:rPr>
          <w:rtl/>
        </w:rPr>
        <w:t>،</w:t>
      </w:r>
      <w:r w:rsidRPr="007B62FF">
        <w:rPr>
          <w:rtl/>
        </w:rPr>
        <w:t xml:space="preserve"> والمصدر في أصحاب الرسول </w:t>
      </w:r>
      <w:r w:rsidRPr="0017382C">
        <w:rPr>
          <w:rStyle w:val="libAlaemChar"/>
          <w:rtl/>
        </w:rPr>
        <w:t>صلى‌الله‌عليه‌وآله‌وسلم</w:t>
      </w:r>
      <w:r w:rsidRPr="007B62FF">
        <w:rPr>
          <w:rtl/>
        </w:rPr>
        <w:t xml:space="preserve"> موافق لما في الأصل.</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58 / 17</w:t>
      </w:r>
      <w:r w:rsidR="00527246">
        <w:rPr>
          <w:rtl/>
        </w:rPr>
        <w:t>،</w:t>
      </w:r>
      <w:r w:rsidRPr="007B62FF">
        <w:rPr>
          <w:rtl/>
        </w:rPr>
        <w:t xml:space="preserve"> 27 / 10 في أصحاب الامام علي </w:t>
      </w:r>
      <w:r w:rsidRPr="0017382C">
        <w:rPr>
          <w:rStyle w:val="libAlaemChar"/>
          <w:rtl/>
        </w:rPr>
        <w:t>عليه‌السلام</w:t>
      </w:r>
      <w:r w:rsidRPr="007B62FF">
        <w:rPr>
          <w:rtl/>
        </w:rPr>
        <w:t xml:space="preserve"> والرسول الأكرم </w:t>
      </w:r>
      <w:r w:rsidRPr="0017382C">
        <w:rPr>
          <w:rStyle w:val="libAlaemChar"/>
          <w:rtl/>
        </w:rPr>
        <w:t>صلى‌الله‌عليه‌وآله‌وسلم</w:t>
      </w:r>
    </w:p>
    <w:p w:rsidR="0017382C" w:rsidRPr="007B62FF" w:rsidRDefault="0017382C" w:rsidP="0017382C">
      <w:pPr>
        <w:pStyle w:val="libFootnote0"/>
        <w:rPr>
          <w:rtl/>
        </w:rPr>
      </w:pPr>
      <w:r w:rsidRPr="007B62FF">
        <w:rPr>
          <w:rtl/>
        </w:rPr>
        <w:t>(4) رجال العلاّمة</w:t>
      </w:r>
      <w:r w:rsidR="00527246">
        <w:rPr>
          <w:rtl/>
        </w:rPr>
        <w:t>:</w:t>
      </w:r>
      <w:r w:rsidRPr="007B62FF">
        <w:rPr>
          <w:rtl/>
        </w:rPr>
        <w:t xml:space="preserve"> 170 / 2.</w:t>
      </w:r>
    </w:p>
    <w:p w:rsidR="0017382C" w:rsidRPr="007B62FF" w:rsidRDefault="0017382C" w:rsidP="0017382C">
      <w:pPr>
        <w:pStyle w:val="libFootnote0"/>
        <w:rPr>
          <w:rtl/>
        </w:rPr>
      </w:pPr>
      <w:r w:rsidRPr="007B62FF">
        <w:rPr>
          <w:rtl/>
        </w:rPr>
        <w:t>(5) كذا في الأصل والحجرية</w:t>
      </w:r>
      <w:r w:rsidR="00527246">
        <w:rPr>
          <w:rtl/>
        </w:rPr>
        <w:t>،</w:t>
      </w:r>
      <w:r w:rsidRPr="007B62FF">
        <w:rPr>
          <w:rtl/>
        </w:rPr>
        <w:t xml:space="preserve"> ومثله في جامع الرواة 2</w:t>
      </w:r>
      <w:r w:rsidR="00527246">
        <w:rPr>
          <w:rtl/>
        </w:rPr>
        <w:t>:</w:t>
      </w:r>
      <w:r w:rsidRPr="007B62FF">
        <w:rPr>
          <w:rtl/>
        </w:rPr>
        <w:t xml:space="preserve"> 232. وفي المصدر</w:t>
      </w:r>
      <w:r w:rsidR="00527246">
        <w:rPr>
          <w:rtl/>
        </w:rPr>
        <w:t>:</w:t>
      </w:r>
      <w:r w:rsidRPr="007B62FF">
        <w:rPr>
          <w:rtl/>
        </w:rPr>
        <w:t xml:space="preserve"> </w:t>
      </w:r>
      <w:r>
        <w:rPr>
          <w:rtl/>
        </w:rPr>
        <w:t>(</w:t>
      </w:r>
      <w:r w:rsidRPr="007B62FF">
        <w:rPr>
          <w:rtl/>
        </w:rPr>
        <w:t>سلع</w:t>
      </w:r>
      <w:r>
        <w:rPr>
          <w:rtl/>
        </w:rPr>
        <w:t>)</w:t>
      </w:r>
      <w:r w:rsidRPr="007B62FF">
        <w:rPr>
          <w:rtl/>
        </w:rPr>
        <w:t xml:space="preserve"> ومثله في</w:t>
      </w:r>
      <w:r w:rsidR="00527246">
        <w:rPr>
          <w:rtl/>
        </w:rPr>
        <w:t>:</w:t>
      </w:r>
      <w:r w:rsidRPr="007B62FF">
        <w:rPr>
          <w:rtl/>
        </w:rPr>
        <w:t xml:space="preserve"> منهج المقال</w:t>
      </w:r>
      <w:r w:rsidR="00527246">
        <w:rPr>
          <w:rtl/>
        </w:rPr>
        <w:t>:</w:t>
      </w:r>
      <w:r w:rsidRPr="007B62FF">
        <w:rPr>
          <w:rtl/>
        </w:rPr>
        <w:t xml:space="preserve"> 334</w:t>
      </w:r>
      <w:r w:rsidR="00527246">
        <w:rPr>
          <w:rtl/>
        </w:rPr>
        <w:t>،</w:t>
      </w:r>
      <w:r w:rsidRPr="007B62FF">
        <w:rPr>
          <w:rtl/>
        </w:rPr>
        <w:t xml:space="preserve"> ونقد الرجال</w:t>
      </w:r>
      <w:r w:rsidR="00527246">
        <w:rPr>
          <w:rtl/>
        </w:rPr>
        <w:t>:</w:t>
      </w:r>
      <w:r w:rsidRPr="007B62FF">
        <w:rPr>
          <w:rtl/>
        </w:rPr>
        <w:t xml:space="preserve"> 344</w:t>
      </w:r>
      <w:r w:rsidR="00527246">
        <w:rPr>
          <w:rtl/>
        </w:rPr>
        <w:t>،</w:t>
      </w:r>
      <w:r w:rsidRPr="007B62FF">
        <w:rPr>
          <w:rtl/>
        </w:rPr>
        <w:t xml:space="preserve"> وتنقيح المقال 3</w:t>
      </w:r>
      <w:r w:rsidR="00527246">
        <w:rPr>
          <w:rtl/>
        </w:rPr>
        <w:t>:</w:t>
      </w:r>
      <w:r w:rsidRPr="007B62FF">
        <w:rPr>
          <w:rtl/>
        </w:rPr>
        <w:t xml:space="preserve"> 217.</w:t>
      </w:r>
    </w:p>
    <w:p w:rsidR="0017382C" w:rsidRPr="007B62FF" w:rsidRDefault="0017382C" w:rsidP="0017382C">
      <w:pPr>
        <w:pStyle w:val="libFootnote0"/>
        <w:rPr>
          <w:rtl/>
        </w:rPr>
      </w:pPr>
      <w:r w:rsidRPr="007B62FF">
        <w:rPr>
          <w:rtl/>
        </w:rPr>
        <w:t>(6) في المصدر</w:t>
      </w:r>
      <w:r w:rsidR="00527246">
        <w:rPr>
          <w:rtl/>
        </w:rPr>
        <w:t>:</w:t>
      </w:r>
      <w:r w:rsidRPr="007B62FF">
        <w:rPr>
          <w:rtl/>
        </w:rPr>
        <w:t xml:space="preserve"> </w:t>
      </w:r>
      <w:r>
        <w:rPr>
          <w:rtl/>
        </w:rPr>
        <w:t>(</w:t>
      </w:r>
      <w:r w:rsidRPr="007B62FF">
        <w:rPr>
          <w:rtl/>
        </w:rPr>
        <w:t>الخيواني</w:t>
      </w:r>
      <w:r>
        <w:rPr>
          <w:rtl/>
        </w:rPr>
        <w:t>)</w:t>
      </w:r>
      <w:r w:rsidRPr="007B62FF">
        <w:rPr>
          <w:rtl/>
        </w:rPr>
        <w:t xml:space="preserve"> بالخاء المعجمة</w:t>
      </w:r>
      <w:r>
        <w:rPr>
          <w:rtl/>
        </w:rPr>
        <w:t xml:space="preserve"> ـ.</w:t>
      </w:r>
      <w:r w:rsidRPr="007B62FF">
        <w:rPr>
          <w:rtl/>
        </w:rPr>
        <w:t xml:space="preserve"> وما في</w:t>
      </w:r>
      <w:r w:rsidR="00527246">
        <w:rPr>
          <w:rtl/>
        </w:rPr>
        <w:t>:</w:t>
      </w:r>
      <w:r w:rsidRPr="007B62FF">
        <w:rPr>
          <w:rtl/>
        </w:rPr>
        <w:t xml:space="preserve"> منهج المقال</w:t>
      </w:r>
      <w:r w:rsidR="00527246">
        <w:rPr>
          <w:rtl/>
        </w:rPr>
        <w:t>:</w:t>
      </w:r>
      <w:r w:rsidRPr="007B62FF">
        <w:rPr>
          <w:rtl/>
        </w:rPr>
        <w:t xml:space="preserve"> 302</w:t>
      </w:r>
      <w:r w:rsidR="00527246">
        <w:rPr>
          <w:rtl/>
        </w:rPr>
        <w:t>،</w:t>
      </w:r>
      <w:r w:rsidRPr="007B62FF">
        <w:rPr>
          <w:rtl/>
        </w:rPr>
        <w:t xml:space="preserve"> ونقد الرجال</w:t>
      </w:r>
      <w:r w:rsidR="00527246">
        <w:rPr>
          <w:rtl/>
        </w:rPr>
        <w:t>:</w:t>
      </w:r>
      <w:r w:rsidRPr="007B62FF">
        <w:rPr>
          <w:rtl/>
        </w:rPr>
        <w:t xml:space="preserve"> 344</w:t>
      </w:r>
      <w:r w:rsidR="00527246">
        <w:rPr>
          <w:rtl/>
        </w:rPr>
        <w:t>،</w:t>
      </w:r>
      <w:r w:rsidRPr="007B62FF">
        <w:rPr>
          <w:rtl/>
        </w:rPr>
        <w:t xml:space="preserve"> وجامع الرواة 2</w:t>
      </w:r>
      <w:r w:rsidR="00527246">
        <w:rPr>
          <w:rtl/>
        </w:rPr>
        <w:t>:</w:t>
      </w:r>
      <w:r w:rsidRPr="007B62FF">
        <w:rPr>
          <w:rtl/>
        </w:rPr>
        <w:t xml:space="preserve"> 232</w:t>
      </w:r>
      <w:r w:rsidR="00527246">
        <w:rPr>
          <w:rtl/>
        </w:rPr>
        <w:t>،</w:t>
      </w:r>
      <w:r w:rsidRPr="007B62FF">
        <w:rPr>
          <w:rtl/>
        </w:rPr>
        <w:t xml:space="preserve"> وتنقيح المقال 3</w:t>
      </w:r>
      <w:r w:rsidR="00527246">
        <w:rPr>
          <w:rtl/>
        </w:rPr>
        <w:t>:</w:t>
      </w:r>
      <w:r w:rsidRPr="007B62FF">
        <w:rPr>
          <w:rtl/>
        </w:rPr>
        <w:t xml:space="preserve"> 217</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321 / 666.</w:t>
      </w:r>
    </w:p>
    <w:p w:rsidR="0017382C" w:rsidRPr="007B62FF" w:rsidRDefault="0017382C" w:rsidP="0017382C">
      <w:pPr>
        <w:pStyle w:val="libFootnote0"/>
        <w:rPr>
          <w:rtl/>
        </w:rPr>
      </w:pPr>
      <w:r w:rsidRPr="007B62FF">
        <w:rPr>
          <w:rtl/>
        </w:rPr>
        <w:t>(8) في المصدر</w:t>
      </w:r>
      <w:r w:rsidR="00527246">
        <w:rPr>
          <w:rtl/>
        </w:rPr>
        <w:t>:</w:t>
      </w:r>
      <w:r w:rsidRPr="007B62FF">
        <w:rPr>
          <w:rtl/>
        </w:rPr>
        <w:t xml:space="preserve"> </w:t>
      </w:r>
      <w:r>
        <w:rPr>
          <w:rtl/>
        </w:rPr>
        <w:t>(</w:t>
      </w:r>
      <w:r w:rsidRPr="007B62FF">
        <w:rPr>
          <w:rtl/>
        </w:rPr>
        <w:t>مصاد</w:t>
      </w:r>
      <w:r>
        <w:rPr>
          <w:rtl/>
        </w:rPr>
        <w:t>)</w:t>
      </w:r>
      <w:r w:rsidR="00527246">
        <w:rPr>
          <w:rtl/>
        </w:rPr>
        <w:t>،</w:t>
      </w:r>
      <w:r w:rsidRPr="007B62FF">
        <w:rPr>
          <w:rtl/>
        </w:rPr>
        <w:t xml:space="preserve"> ومثله في</w:t>
      </w:r>
      <w:r w:rsidR="00527246">
        <w:rPr>
          <w:rtl/>
        </w:rPr>
        <w:t>:</w:t>
      </w:r>
      <w:r w:rsidRPr="007B62FF">
        <w:rPr>
          <w:rtl/>
        </w:rPr>
        <w:t xml:space="preserve"> منهج المقال</w:t>
      </w:r>
      <w:r w:rsidR="00527246">
        <w:rPr>
          <w:rtl/>
        </w:rPr>
        <w:t>:</w:t>
      </w:r>
      <w:r w:rsidRPr="007B62FF">
        <w:rPr>
          <w:rtl/>
        </w:rPr>
        <w:t xml:space="preserve"> 334</w:t>
      </w:r>
      <w:r w:rsidR="00527246">
        <w:rPr>
          <w:rtl/>
        </w:rPr>
        <w:t>،</w:t>
      </w:r>
      <w:r w:rsidRPr="007B62FF">
        <w:rPr>
          <w:rtl/>
        </w:rPr>
        <w:t xml:space="preserve"> ومجمع الرجال 6</w:t>
      </w:r>
      <w:r w:rsidR="00527246">
        <w:rPr>
          <w:rtl/>
        </w:rPr>
        <w:t>:</w:t>
      </w:r>
      <w:r w:rsidRPr="007B62FF">
        <w:rPr>
          <w:rtl/>
        </w:rPr>
        <w:t xml:space="preserve"> 92</w:t>
      </w:r>
      <w:r w:rsidR="00527246">
        <w:rPr>
          <w:rtl/>
        </w:rPr>
        <w:t>،</w:t>
      </w:r>
      <w:r w:rsidRPr="007B62FF">
        <w:rPr>
          <w:rtl/>
        </w:rPr>
        <w:t xml:space="preserve"> ونقد الرجال</w:t>
      </w:r>
      <w:r w:rsidR="00527246">
        <w:rPr>
          <w:rtl/>
        </w:rPr>
        <w:t>:</w:t>
      </w:r>
      <w:r w:rsidRPr="007B62FF">
        <w:rPr>
          <w:rtl/>
        </w:rPr>
        <w:t xml:space="preserve"> 345</w:t>
      </w:r>
      <w:r w:rsidR="00527246">
        <w:rPr>
          <w:rtl/>
        </w:rPr>
        <w:t>،</w:t>
      </w:r>
      <w:r w:rsidRPr="007B62FF">
        <w:rPr>
          <w:rtl/>
        </w:rPr>
        <w:t xml:space="preserve"> ومنتهى المقال</w:t>
      </w:r>
      <w:r w:rsidR="00527246">
        <w:rPr>
          <w:rtl/>
        </w:rPr>
        <w:t>:</w:t>
      </w:r>
      <w:r w:rsidRPr="007B62FF">
        <w:rPr>
          <w:rtl/>
        </w:rPr>
        <w:t xml:space="preserve"> 302. وما في</w:t>
      </w:r>
      <w:r w:rsidR="00527246">
        <w:rPr>
          <w:rtl/>
        </w:rPr>
        <w:t>:</w:t>
      </w:r>
      <w:r w:rsidRPr="007B62FF">
        <w:rPr>
          <w:rtl/>
        </w:rPr>
        <w:t xml:space="preserve"> جامع الرواة 2</w:t>
      </w:r>
      <w:r w:rsidR="00527246">
        <w:rPr>
          <w:rtl/>
        </w:rPr>
        <w:t>:</w:t>
      </w:r>
      <w:r w:rsidRPr="007B62FF">
        <w:rPr>
          <w:rtl/>
        </w:rPr>
        <w:t xml:space="preserve"> 232</w:t>
      </w:r>
      <w:r w:rsidR="00527246">
        <w:rPr>
          <w:rtl/>
        </w:rPr>
        <w:t>،</w:t>
      </w:r>
      <w:r w:rsidRPr="007B62FF">
        <w:rPr>
          <w:rtl/>
        </w:rPr>
        <w:t xml:space="preserve"> وتنقيح المقال 3</w:t>
      </w:r>
      <w:r w:rsidR="00527246">
        <w:rPr>
          <w:rtl/>
        </w:rPr>
        <w:t>:</w:t>
      </w:r>
      <w:r w:rsidRPr="007B62FF">
        <w:rPr>
          <w:rtl/>
        </w:rPr>
        <w:t xml:space="preserve"> 217</w:t>
      </w:r>
      <w:r w:rsidR="00527246">
        <w:rPr>
          <w:rtl/>
        </w:rPr>
        <w:t>،</w:t>
      </w:r>
      <w:r w:rsidRPr="007B62FF">
        <w:rPr>
          <w:rtl/>
        </w:rPr>
        <w:t xml:space="preserve"> ومعجم رجال الحديث 18</w:t>
      </w:r>
      <w:r w:rsidR="00527246">
        <w:rPr>
          <w:rtl/>
        </w:rPr>
        <w:t>:</w:t>
      </w:r>
      <w:r w:rsidRPr="007B62FF">
        <w:rPr>
          <w:rtl/>
        </w:rPr>
        <w:t xml:space="preserve"> 167</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319 / 634.</w:t>
      </w:r>
    </w:p>
    <w:p w:rsidR="0017382C" w:rsidRDefault="0017382C" w:rsidP="00C613E8">
      <w:pPr>
        <w:pStyle w:val="libNormal"/>
        <w:rPr>
          <w:rtl/>
        </w:rPr>
      </w:pPr>
      <w:r>
        <w:rPr>
          <w:rtl/>
        </w:rPr>
        <w:br w:type="page"/>
      </w:r>
    </w:p>
    <w:p w:rsidR="0017382C" w:rsidRDefault="0017382C" w:rsidP="00E10B1D">
      <w:pPr>
        <w:pStyle w:val="Heading3"/>
        <w:rPr>
          <w:rtl/>
        </w:rPr>
      </w:pPr>
      <w:bookmarkStart w:id="559" w:name="_Toc394921779"/>
      <w:r w:rsidRPr="004F14F2">
        <w:rPr>
          <w:rtl/>
        </w:rPr>
        <w:lastRenderedPageBreak/>
        <w:t>[2869] مصادف أبو إسماعيل المدني</w:t>
      </w:r>
      <w:r w:rsidR="00527246">
        <w:rPr>
          <w:rtl/>
        </w:rPr>
        <w:t>:</w:t>
      </w:r>
      <w:bookmarkEnd w:id="559"/>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Pr="00E10B1D" w:rsidRDefault="0017382C" w:rsidP="0063324D">
      <w:pPr>
        <w:pStyle w:val="Heading3"/>
        <w:rPr>
          <w:rStyle w:val="Heading3Char"/>
          <w:rtl/>
        </w:rPr>
      </w:pPr>
      <w:bookmarkStart w:id="560" w:name="_Toc394921780"/>
      <w:r w:rsidRPr="00E10B1D">
        <w:rPr>
          <w:rStyle w:val="Heading3Char"/>
          <w:rtl/>
        </w:rPr>
        <w:t xml:space="preserve">[2870] مُصادِف مولى أبي عبد الله </w:t>
      </w:r>
      <w:r w:rsidRPr="0017382C">
        <w:rPr>
          <w:rStyle w:val="libFootnotenumChar"/>
          <w:rtl/>
        </w:rPr>
        <w:t>(7)</w:t>
      </w:r>
      <w:r w:rsidR="00527246">
        <w:rPr>
          <w:rFonts w:hint="cs"/>
          <w:rtl/>
        </w:rPr>
        <w:t>:</w:t>
      </w:r>
      <w:bookmarkEnd w:id="560"/>
    </w:p>
    <w:p w:rsidR="0017382C" w:rsidRPr="007B62FF" w:rsidRDefault="0017382C" w:rsidP="0017382C">
      <w:pPr>
        <w:pStyle w:val="libNormal"/>
        <w:rPr>
          <w:rtl/>
        </w:rPr>
      </w:pPr>
      <w:r w:rsidRPr="007B62FF">
        <w:rPr>
          <w:rtl/>
        </w:rPr>
        <w:t xml:space="preserve">أوضحنا في شرح المشيخة في </w:t>
      </w:r>
      <w:r>
        <w:rPr>
          <w:rtl/>
        </w:rPr>
        <w:t>(</w:t>
      </w:r>
      <w:r w:rsidRPr="007B62FF">
        <w:rPr>
          <w:rtl/>
        </w:rPr>
        <w:t>شط</w:t>
      </w:r>
      <w:r>
        <w:rPr>
          <w:rtl/>
        </w:rPr>
        <w:t>)</w:t>
      </w:r>
      <w:r w:rsidRPr="007B62FF">
        <w:rPr>
          <w:rtl/>
        </w:rPr>
        <w:t xml:space="preserve"> وثاقته</w:t>
      </w:r>
      <w:r w:rsidR="00527246">
        <w:rPr>
          <w:rtl/>
        </w:rPr>
        <w:t>،</w:t>
      </w:r>
      <w:r w:rsidRPr="007B62FF">
        <w:rPr>
          <w:rtl/>
        </w:rPr>
        <w:t xml:space="preserve"> فلاحظ </w:t>
      </w:r>
      <w:r w:rsidRPr="0017382C">
        <w:rPr>
          <w:rStyle w:val="libFootnotenumChar"/>
          <w:rtl/>
        </w:rPr>
        <w:t>(2)</w:t>
      </w:r>
      <w:r>
        <w:rPr>
          <w:rtl/>
        </w:rPr>
        <w:t>.</w:t>
      </w:r>
    </w:p>
    <w:p w:rsidR="0017382C" w:rsidRDefault="0017382C" w:rsidP="00E10B1D">
      <w:pPr>
        <w:pStyle w:val="Heading3"/>
        <w:rPr>
          <w:rtl/>
        </w:rPr>
      </w:pPr>
      <w:bookmarkStart w:id="561" w:name="_Toc394921781"/>
      <w:r w:rsidRPr="004F14F2">
        <w:rPr>
          <w:rtl/>
        </w:rPr>
        <w:t>[2871] مُصْعَب بن سلام التمِيمِيّ</w:t>
      </w:r>
      <w:r w:rsidR="00527246">
        <w:rPr>
          <w:rtl/>
        </w:rPr>
        <w:t>:</w:t>
      </w:r>
      <w:bookmarkEnd w:id="561"/>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r w:rsidRPr="007B62FF">
        <w:rPr>
          <w:rtl/>
        </w:rPr>
        <w:t xml:space="preserve"> وله كتاب في الفهرست</w:t>
      </w:r>
      <w:r w:rsidR="00527246">
        <w:rPr>
          <w:rtl/>
        </w:rPr>
        <w:t>،</w:t>
      </w:r>
      <w:r w:rsidRPr="007B62FF">
        <w:rPr>
          <w:rtl/>
        </w:rPr>
        <w:t xml:space="preserve"> يرويه عنه الجليل محمّد بن موسى خوراء </w:t>
      </w:r>
      <w:r w:rsidRPr="0017382C">
        <w:rPr>
          <w:rStyle w:val="libFootnotenumChar"/>
          <w:rtl/>
        </w:rPr>
        <w:t>(4)</w:t>
      </w:r>
      <w:r>
        <w:rPr>
          <w:rtl/>
        </w:rPr>
        <w:t>.</w:t>
      </w:r>
    </w:p>
    <w:p w:rsidR="0017382C" w:rsidRDefault="0017382C" w:rsidP="00E10B1D">
      <w:pPr>
        <w:pStyle w:val="Heading3"/>
        <w:rPr>
          <w:rtl/>
        </w:rPr>
      </w:pPr>
      <w:bookmarkStart w:id="562" w:name="_Toc394921782"/>
      <w:r w:rsidRPr="004F14F2">
        <w:rPr>
          <w:rtl/>
        </w:rPr>
        <w:t>[2872] مُصْعَب بن يزيد الأنصاري</w:t>
      </w:r>
      <w:r w:rsidR="00527246">
        <w:rPr>
          <w:rtl/>
        </w:rPr>
        <w:t>:</w:t>
      </w:r>
      <w:bookmarkEnd w:id="562"/>
    </w:p>
    <w:p w:rsidR="0017382C" w:rsidRPr="007B62FF" w:rsidRDefault="0017382C" w:rsidP="0017382C">
      <w:pPr>
        <w:pStyle w:val="libNormal"/>
        <w:rPr>
          <w:rtl/>
        </w:rPr>
      </w:pPr>
      <w:r w:rsidRPr="007B62FF">
        <w:rPr>
          <w:rtl/>
        </w:rPr>
        <w:t>صاحب كتاب معتمد في مشيخة الفقيه</w:t>
      </w:r>
      <w:r w:rsidR="00527246">
        <w:rPr>
          <w:rtl/>
        </w:rPr>
        <w:t>،</w:t>
      </w:r>
      <w:r w:rsidRPr="007B62FF">
        <w:rPr>
          <w:rtl/>
        </w:rPr>
        <w:t xml:space="preserve"> وعامل أمير المؤمنين </w:t>
      </w:r>
      <w:r w:rsidRPr="0017382C">
        <w:rPr>
          <w:rStyle w:val="libAlaemChar"/>
          <w:rtl/>
        </w:rPr>
        <w:t>عليه‌السلام</w:t>
      </w:r>
      <w:r w:rsidRPr="007B62FF">
        <w:rPr>
          <w:rtl/>
        </w:rPr>
        <w:t xml:space="preserve"> على أربع رساتيق </w:t>
      </w:r>
      <w:r w:rsidRPr="0017382C">
        <w:rPr>
          <w:rStyle w:val="libFootnotenumChar"/>
          <w:rtl/>
        </w:rPr>
        <w:t>(5)</w:t>
      </w:r>
      <w:r w:rsidRPr="007B62FF">
        <w:rPr>
          <w:rtl/>
        </w:rPr>
        <w:t xml:space="preserve"> المدائن </w:t>
      </w:r>
      <w:r w:rsidRPr="0017382C">
        <w:rPr>
          <w:rStyle w:val="libFootnotenumChar"/>
          <w:rtl/>
        </w:rPr>
        <w:t>(6)</w:t>
      </w:r>
      <w:r>
        <w:rPr>
          <w:rtl/>
        </w:rPr>
        <w:t>.</w:t>
      </w:r>
    </w:p>
    <w:p w:rsidR="0017382C" w:rsidRDefault="0017382C" w:rsidP="00E10B1D">
      <w:pPr>
        <w:pStyle w:val="Heading3"/>
        <w:rPr>
          <w:rtl/>
        </w:rPr>
      </w:pPr>
      <w:bookmarkStart w:id="563" w:name="_Toc394921783"/>
      <w:r w:rsidRPr="004F14F2">
        <w:rPr>
          <w:rtl/>
        </w:rPr>
        <w:t>[2873] مَصْقَلة بن إسماعيل الجُعْفِيّ</w:t>
      </w:r>
      <w:r w:rsidR="00527246">
        <w:rPr>
          <w:rtl/>
        </w:rPr>
        <w:t>:</w:t>
      </w:r>
      <w:bookmarkEnd w:id="563"/>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564" w:name="_Toc394921784"/>
      <w:r w:rsidRPr="004F14F2">
        <w:rPr>
          <w:rtl/>
        </w:rPr>
        <w:t>[2874] مَصْقَلة الطّحّان</w:t>
      </w:r>
      <w:r w:rsidR="00527246">
        <w:rPr>
          <w:rtl/>
        </w:rPr>
        <w:t>:</w:t>
      </w:r>
      <w:bookmarkEnd w:id="564"/>
    </w:p>
    <w:p w:rsidR="0017382C" w:rsidRPr="007B62FF" w:rsidRDefault="0017382C" w:rsidP="0017382C">
      <w:pPr>
        <w:pStyle w:val="libNormal"/>
        <w:rPr>
          <w:rtl/>
        </w:rPr>
      </w:pPr>
      <w:r w:rsidRPr="007B62FF">
        <w:rPr>
          <w:rtl/>
        </w:rPr>
        <w:t>عنه</w:t>
      </w:r>
      <w:r w:rsidR="00527246">
        <w:rPr>
          <w:rtl/>
        </w:rPr>
        <w:t>:</w:t>
      </w:r>
      <w:r w:rsidRPr="007B62FF">
        <w:rPr>
          <w:rtl/>
        </w:rPr>
        <w:t xml:space="preserve"> يونس</w:t>
      </w:r>
      <w:r w:rsidR="00527246">
        <w:rPr>
          <w:rtl/>
        </w:rPr>
        <w:t>،</w:t>
      </w:r>
      <w:r w:rsidRPr="007B62FF">
        <w:rPr>
          <w:rtl/>
        </w:rPr>
        <w:t xml:space="preserve"> في الكافي</w:t>
      </w:r>
      <w:r w:rsidR="00527246">
        <w:rPr>
          <w:rtl/>
        </w:rPr>
        <w:t>،</w:t>
      </w:r>
      <w:r w:rsidRPr="007B62FF">
        <w:rPr>
          <w:rtl/>
        </w:rPr>
        <w:t xml:space="preserve"> في مولد الحسين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320 / 649.</w:t>
      </w:r>
    </w:p>
    <w:p w:rsidR="0017382C" w:rsidRPr="007B62FF" w:rsidRDefault="0017382C" w:rsidP="0017382C">
      <w:pPr>
        <w:pStyle w:val="libFootnote0"/>
        <w:rPr>
          <w:rtl/>
        </w:rPr>
      </w:pPr>
      <w:r w:rsidRPr="007B62FF">
        <w:rPr>
          <w:rtl/>
        </w:rPr>
        <w:t>(2) تقدم في الجزء الخامس صحيفة</w:t>
      </w:r>
      <w:r w:rsidR="00527246">
        <w:rPr>
          <w:rtl/>
        </w:rPr>
        <w:t>:</w:t>
      </w:r>
      <w:r w:rsidRPr="007B62FF">
        <w:rPr>
          <w:rtl/>
        </w:rPr>
        <w:t xml:space="preserve"> 261</w:t>
      </w:r>
      <w:r w:rsidR="00527246">
        <w:rPr>
          <w:rtl/>
        </w:rPr>
        <w:t>،</w:t>
      </w:r>
      <w:r w:rsidRPr="007B62FF">
        <w:rPr>
          <w:rtl/>
        </w:rPr>
        <w:t xml:space="preserve"> الطريق رقم</w:t>
      </w:r>
      <w:r w:rsidR="00527246">
        <w:rPr>
          <w:rtl/>
        </w:rPr>
        <w:t>:</w:t>
      </w:r>
      <w:r w:rsidRPr="007B62FF">
        <w:rPr>
          <w:rtl/>
        </w:rPr>
        <w:t xml:space="preserve"> [309]</w:t>
      </w:r>
      <w:r>
        <w:rPr>
          <w:rtl/>
        </w:rPr>
        <w:t>.</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317 / 595.</w:t>
      </w:r>
    </w:p>
    <w:p w:rsidR="0017382C" w:rsidRPr="007B62FF" w:rsidRDefault="0017382C" w:rsidP="0017382C">
      <w:pPr>
        <w:pStyle w:val="libFootnote0"/>
        <w:rPr>
          <w:rtl/>
        </w:rPr>
      </w:pPr>
      <w:r w:rsidRPr="007B62FF">
        <w:rPr>
          <w:rtl/>
        </w:rPr>
        <w:t>(4) فهرست الشيخ</w:t>
      </w:r>
      <w:r w:rsidR="00527246">
        <w:rPr>
          <w:rtl/>
        </w:rPr>
        <w:t>:</w:t>
      </w:r>
      <w:r w:rsidRPr="007B62FF">
        <w:rPr>
          <w:rtl/>
        </w:rPr>
        <w:t xml:space="preserve"> 171 / 868.</w:t>
      </w:r>
    </w:p>
    <w:p w:rsidR="0017382C" w:rsidRPr="007B62FF" w:rsidRDefault="0017382C" w:rsidP="0017382C">
      <w:pPr>
        <w:pStyle w:val="libFootnote0"/>
        <w:rPr>
          <w:rtl/>
        </w:rPr>
      </w:pPr>
      <w:r w:rsidRPr="007B62FF">
        <w:rPr>
          <w:rtl/>
        </w:rPr>
        <w:t>(5) الرستاق</w:t>
      </w:r>
      <w:r w:rsidR="00527246">
        <w:rPr>
          <w:rtl/>
        </w:rPr>
        <w:t>:</w:t>
      </w:r>
      <w:r w:rsidRPr="007B62FF">
        <w:rPr>
          <w:rtl/>
        </w:rPr>
        <w:t xml:space="preserve"> فارسي معرّب</w:t>
      </w:r>
      <w:r w:rsidR="00527246">
        <w:rPr>
          <w:rtl/>
        </w:rPr>
        <w:t>،</w:t>
      </w:r>
      <w:r w:rsidRPr="007B62FF">
        <w:rPr>
          <w:rtl/>
        </w:rPr>
        <w:t xml:space="preserve"> والجمع الرساتيق وهي السواد. الصحاح 4</w:t>
      </w:r>
      <w:r w:rsidR="00527246">
        <w:rPr>
          <w:rtl/>
        </w:rPr>
        <w:t>:</w:t>
      </w:r>
      <w:r w:rsidRPr="007B62FF">
        <w:rPr>
          <w:rtl/>
        </w:rPr>
        <w:t xml:space="preserve"> 148 </w:t>
      </w:r>
      <w:r>
        <w:rPr>
          <w:rtl/>
        </w:rPr>
        <w:t>(</w:t>
      </w:r>
      <w:r w:rsidRPr="007B62FF">
        <w:rPr>
          <w:rtl/>
        </w:rPr>
        <w:t>رستق</w:t>
      </w:r>
      <w:r>
        <w:rPr>
          <w:rtl/>
        </w:rPr>
        <w:t>)</w:t>
      </w:r>
    </w:p>
    <w:p w:rsidR="0017382C" w:rsidRPr="007B62FF" w:rsidRDefault="0017382C" w:rsidP="0017382C">
      <w:pPr>
        <w:pStyle w:val="libFootnote0"/>
        <w:rPr>
          <w:rtl/>
        </w:rPr>
      </w:pPr>
      <w:r w:rsidRPr="007B62FF">
        <w:rPr>
          <w:rtl/>
        </w:rPr>
        <w:t>(6) الفقيه 4</w:t>
      </w:r>
      <w:r w:rsidR="00527246">
        <w:rPr>
          <w:rtl/>
        </w:rPr>
        <w:t>:</w:t>
      </w:r>
      <w:r w:rsidRPr="007B62FF">
        <w:rPr>
          <w:rtl/>
        </w:rPr>
        <w:t xml:space="preserve"> 80 من المشيخة.</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320 / 643.</w:t>
      </w:r>
    </w:p>
    <w:p w:rsidR="0017382C" w:rsidRPr="007B62FF" w:rsidRDefault="0017382C" w:rsidP="0017382C">
      <w:pPr>
        <w:pStyle w:val="libFootnote0"/>
        <w:rPr>
          <w:rtl/>
        </w:rPr>
      </w:pPr>
      <w:r w:rsidRPr="007B62FF">
        <w:rPr>
          <w:rtl/>
        </w:rPr>
        <w:t>(8) أُصول الكافي 1</w:t>
      </w:r>
      <w:r w:rsidR="00527246">
        <w:rPr>
          <w:rtl/>
        </w:rPr>
        <w:t>:</w:t>
      </w:r>
      <w:r w:rsidRPr="007B62FF">
        <w:rPr>
          <w:rtl/>
        </w:rPr>
        <w:t xml:space="preserve"> 387 / 8.</w:t>
      </w:r>
    </w:p>
    <w:p w:rsidR="0017382C" w:rsidRDefault="0017382C" w:rsidP="00C613E8">
      <w:pPr>
        <w:pStyle w:val="libNormal"/>
        <w:rPr>
          <w:rtl/>
        </w:rPr>
      </w:pPr>
      <w:r>
        <w:rPr>
          <w:rtl/>
        </w:rPr>
        <w:br w:type="page"/>
      </w:r>
    </w:p>
    <w:p w:rsidR="0017382C" w:rsidRDefault="0017382C" w:rsidP="00E10B1D">
      <w:pPr>
        <w:pStyle w:val="Heading3"/>
        <w:rPr>
          <w:rtl/>
        </w:rPr>
      </w:pPr>
      <w:bookmarkStart w:id="565" w:name="_Toc394921785"/>
      <w:r w:rsidRPr="004F14F2">
        <w:rPr>
          <w:rtl/>
        </w:rPr>
        <w:lastRenderedPageBreak/>
        <w:t>[2875] مَطَر بن أرقم العَنَزِيّ</w:t>
      </w:r>
      <w:r w:rsidR="00527246">
        <w:rPr>
          <w:rtl/>
        </w:rPr>
        <w:t>:</w:t>
      </w:r>
      <w:bookmarkEnd w:id="565"/>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sidRPr="007B62FF">
        <w:rPr>
          <w:rtl/>
        </w:rPr>
        <w:t xml:space="preserve"> عنه</w:t>
      </w:r>
      <w:r w:rsidR="00527246">
        <w:rPr>
          <w:rtl/>
        </w:rPr>
        <w:t>:</w:t>
      </w:r>
      <w:r w:rsidRPr="007B62FF">
        <w:rPr>
          <w:rtl/>
        </w:rPr>
        <w:t xml:space="preserve"> يونس بن يعقوب </w:t>
      </w:r>
      <w:r w:rsidRPr="0017382C">
        <w:rPr>
          <w:rStyle w:val="libFootnotenumChar"/>
          <w:rtl/>
        </w:rPr>
        <w:t>(2)</w:t>
      </w:r>
      <w:r>
        <w:rPr>
          <w:rtl/>
        </w:rPr>
        <w:t>.</w:t>
      </w:r>
    </w:p>
    <w:p w:rsidR="0017382C" w:rsidRPr="00E10B1D" w:rsidRDefault="0017382C" w:rsidP="0063324D">
      <w:pPr>
        <w:pStyle w:val="Heading3"/>
        <w:rPr>
          <w:rStyle w:val="Heading3Char"/>
          <w:rtl/>
        </w:rPr>
      </w:pPr>
      <w:bookmarkStart w:id="566" w:name="_Toc394921786"/>
      <w:r w:rsidRPr="00E10B1D">
        <w:rPr>
          <w:rStyle w:val="Heading3Char"/>
          <w:rtl/>
        </w:rPr>
        <w:t xml:space="preserve">[2876] مَطَر بن سَيّار </w:t>
      </w:r>
      <w:r w:rsidRPr="0017382C">
        <w:rPr>
          <w:rStyle w:val="libFootnotenumChar"/>
          <w:rtl/>
        </w:rPr>
        <w:t>(3)</w:t>
      </w:r>
      <w:r w:rsidRPr="00E10B1D">
        <w:rPr>
          <w:rStyle w:val="Heading3Char"/>
          <w:rtl/>
        </w:rPr>
        <w:t xml:space="preserve"> الكُوفِيّ</w:t>
      </w:r>
      <w:r w:rsidR="00527246" w:rsidRPr="00E10B1D">
        <w:rPr>
          <w:rStyle w:val="Heading3Char"/>
          <w:rtl/>
        </w:rPr>
        <w:t>:</w:t>
      </w:r>
      <w:bookmarkEnd w:id="566"/>
    </w:p>
    <w:p w:rsidR="0017382C" w:rsidRPr="007B62FF" w:rsidRDefault="0017382C" w:rsidP="0017382C">
      <w:pPr>
        <w:pStyle w:val="libNormal"/>
        <w:rPr>
          <w:rtl/>
        </w:rPr>
      </w:pPr>
      <w:r w:rsidRPr="007B62FF">
        <w:rPr>
          <w:rtl/>
        </w:rPr>
        <w:t>أبو سيّار</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567" w:name="_Toc394921787"/>
      <w:r w:rsidRPr="004F14F2">
        <w:rPr>
          <w:rtl/>
        </w:rPr>
        <w:t>[2877] مَطَر بن كامل ا</w:t>
      </w:r>
      <w:r w:rsidR="00E10B1D">
        <w:rPr>
          <w:rtl/>
        </w:rPr>
        <w:t>لمـُ</w:t>
      </w:r>
      <w:r w:rsidRPr="004F14F2">
        <w:rPr>
          <w:rtl/>
        </w:rPr>
        <w:t>زَنِيّ</w:t>
      </w:r>
      <w:r w:rsidR="00527246">
        <w:rPr>
          <w:rtl/>
        </w:rPr>
        <w:t>:</w:t>
      </w:r>
      <w:bookmarkEnd w:id="567"/>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568" w:name="_Toc394921788"/>
      <w:r w:rsidRPr="004F14F2">
        <w:rPr>
          <w:rtl/>
        </w:rPr>
        <w:t>[2878] ا</w:t>
      </w:r>
      <w:r w:rsidR="00E10B1D">
        <w:rPr>
          <w:rtl/>
        </w:rPr>
        <w:t>لمـُ</w:t>
      </w:r>
      <w:r w:rsidRPr="004F14F2">
        <w:rPr>
          <w:rtl/>
        </w:rPr>
        <w:t>ظَفَّر بن جعفر بن محمّد</w:t>
      </w:r>
      <w:r w:rsidR="00527246">
        <w:rPr>
          <w:rtl/>
        </w:rPr>
        <w:t>:</w:t>
      </w:r>
      <w:bookmarkEnd w:id="568"/>
    </w:p>
    <w:p w:rsidR="0017382C" w:rsidRPr="007B62FF" w:rsidRDefault="0017382C" w:rsidP="0017382C">
      <w:pPr>
        <w:pStyle w:val="libNormal"/>
        <w:rPr>
          <w:rtl/>
        </w:rPr>
      </w:pPr>
      <w:r w:rsidRPr="007B62FF">
        <w:rPr>
          <w:rtl/>
        </w:rPr>
        <w:t>أو المظفّر العلوي العمري</w:t>
      </w:r>
      <w:r w:rsidR="00527246">
        <w:rPr>
          <w:rtl/>
        </w:rPr>
        <w:t>،</w:t>
      </w:r>
      <w:r w:rsidRPr="007B62FF">
        <w:rPr>
          <w:rtl/>
        </w:rPr>
        <w:t xml:space="preserve"> استظهرنا وثاقته في </w:t>
      </w:r>
      <w:r>
        <w:rPr>
          <w:rtl/>
        </w:rPr>
        <w:t>(</w:t>
      </w:r>
      <w:r w:rsidRPr="007B62FF">
        <w:rPr>
          <w:rtl/>
        </w:rPr>
        <w:t>رصز</w:t>
      </w:r>
      <w:r>
        <w:rPr>
          <w:rtl/>
        </w:rPr>
        <w:t>)</w:t>
      </w:r>
      <w:r w:rsidRPr="007B62FF">
        <w:rPr>
          <w:rtl/>
        </w:rPr>
        <w:t xml:space="preserve"> </w:t>
      </w:r>
      <w:r w:rsidRPr="0017382C">
        <w:rPr>
          <w:rStyle w:val="libFootnotenumChar"/>
          <w:rtl/>
        </w:rPr>
        <w:t>(6)</w:t>
      </w:r>
      <w:r>
        <w:rPr>
          <w:rtl/>
        </w:rPr>
        <w:t>.</w:t>
      </w:r>
    </w:p>
    <w:p w:rsidR="0017382C" w:rsidRPr="00E10B1D" w:rsidRDefault="0017382C" w:rsidP="0063324D">
      <w:pPr>
        <w:pStyle w:val="Heading3"/>
        <w:rPr>
          <w:rStyle w:val="Heading3Char"/>
          <w:rtl/>
        </w:rPr>
      </w:pPr>
      <w:bookmarkStart w:id="569" w:name="_Toc394921789"/>
      <w:r w:rsidRPr="00E10B1D">
        <w:rPr>
          <w:rStyle w:val="Heading3Char"/>
          <w:rtl/>
        </w:rPr>
        <w:t xml:space="preserve">[2879] مُعاذ </w:t>
      </w:r>
      <w:r w:rsidRPr="0017382C">
        <w:rPr>
          <w:rStyle w:val="libFootnotenumChar"/>
          <w:rtl/>
        </w:rPr>
        <w:t>(7)</w:t>
      </w:r>
      <w:r w:rsidRPr="00E10B1D">
        <w:rPr>
          <w:rStyle w:val="Heading3Char"/>
          <w:rtl/>
        </w:rPr>
        <w:t xml:space="preserve"> بن الأسود بن قيس العبدي</w:t>
      </w:r>
      <w:r w:rsidR="00527246" w:rsidRPr="00E10B1D">
        <w:rPr>
          <w:rStyle w:val="Heading3Char"/>
          <w:rtl/>
        </w:rPr>
        <w:t>:</w:t>
      </w:r>
      <w:bookmarkEnd w:id="569"/>
    </w:p>
    <w:p w:rsidR="0017382C" w:rsidRPr="007B62FF" w:rsidRDefault="0017382C" w:rsidP="0017382C">
      <w:pPr>
        <w:pStyle w:val="libNormal"/>
        <w:rPr>
          <w:rtl/>
        </w:rPr>
      </w:pPr>
      <w:r w:rsidRPr="007B62FF">
        <w:rPr>
          <w:rtl/>
        </w:rPr>
        <w:t>الكُوفِيّ</w:t>
      </w:r>
      <w:r w:rsidR="00527246">
        <w:rPr>
          <w:rtl/>
        </w:rPr>
        <w:t>،</w:t>
      </w:r>
      <w:r w:rsidRPr="007B62FF">
        <w:rPr>
          <w:rtl/>
        </w:rPr>
        <w:t xml:space="preserve"> تابعي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Default="0017382C" w:rsidP="00E10B1D">
      <w:pPr>
        <w:pStyle w:val="Heading3"/>
        <w:rPr>
          <w:rtl/>
        </w:rPr>
      </w:pPr>
      <w:bookmarkStart w:id="570" w:name="_Toc394921790"/>
      <w:r w:rsidRPr="004F14F2">
        <w:rPr>
          <w:rtl/>
        </w:rPr>
        <w:t>[2880] مُعاذ بن ثابت الجوهري</w:t>
      </w:r>
      <w:r w:rsidR="00527246">
        <w:rPr>
          <w:rtl/>
        </w:rPr>
        <w:t>:</w:t>
      </w:r>
      <w:bookmarkEnd w:id="570"/>
    </w:p>
    <w:p w:rsidR="0017382C" w:rsidRPr="007B62FF" w:rsidRDefault="0017382C" w:rsidP="0017382C">
      <w:pPr>
        <w:pStyle w:val="libNormal"/>
        <w:rPr>
          <w:rtl/>
        </w:rPr>
      </w:pPr>
      <w:r w:rsidRPr="007B62FF">
        <w:rPr>
          <w:rtl/>
        </w:rPr>
        <w:t>له كتاب في الفهرست</w:t>
      </w:r>
      <w:r w:rsidR="00527246">
        <w:rPr>
          <w:rtl/>
        </w:rPr>
        <w:t>،</w:t>
      </w:r>
      <w:r w:rsidRPr="007B62FF">
        <w:rPr>
          <w:rtl/>
        </w:rPr>
        <w:t xml:space="preserve"> يرويه عنه</w:t>
      </w:r>
      <w:r w:rsidR="00527246">
        <w:rPr>
          <w:rtl/>
        </w:rPr>
        <w:t>:</w:t>
      </w:r>
      <w:r w:rsidRPr="007B62FF">
        <w:rPr>
          <w:rtl/>
        </w:rPr>
        <w:t xml:space="preserve"> الجليل الحسن بن يوسف بن علي بن بقاح </w:t>
      </w:r>
      <w:r w:rsidRPr="0017382C">
        <w:rPr>
          <w:rStyle w:val="libFootnotenumChar"/>
          <w:rtl/>
        </w:rPr>
        <w:t>(9)</w:t>
      </w:r>
      <w:r w:rsidR="00527246">
        <w:rPr>
          <w:rtl/>
        </w:rPr>
        <w:t>،</w:t>
      </w:r>
      <w:r w:rsidRPr="007B62FF">
        <w:rPr>
          <w:rtl/>
        </w:rPr>
        <w:t xml:space="preserve"> وعنه</w:t>
      </w:r>
      <w:r w:rsidR="00527246">
        <w:rPr>
          <w:rtl/>
        </w:rPr>
        <w:t>:</w:t>
      </w:r>
      <w:r w:rsidRPr="007B62FF">
        <w:rPr>
          <w:rtl/>
        </w:rPr>
        <w:t xml:space="preserve"> ابن بقاح</w:t>
      </w:r>
      <w:r w:rsidR="00527246">
        <w:rPr>
          <w:rtl/>
        </w:rPr>
        <w:t>،</w:t>
      </w:r>
      <w:r w:rsidRPr="007B62FF">
        <w:rPr>
          <w:rtl/>
        </w:rPr>
        <w:t xml:space="preserve"> في الكافي </w:t>
      </w:r>
      <w:r w:rsidRPr="0017382C">
        <w:rPr>
          <w:rStyle w:val="libFootnotenumChar"/>
          <w:rtl/>
        </w:rPr>
        <w:t>(10)</w:t>
      </w:r>
      <w:r w:rsidR="00527246">
        <w:rPr>
          <w:rtl/>
        </w:rPr>
        <w:t>،</w:t>
      </w:r>
      <w:r w:rsidRPr="007B62FF">
        <w:rPr>
          <w:rtl/>
        </w:rPr>
        <w:t xml:space="preserve"> والتهذيب كثيراً </w:t>
      </w:r>
      <w:r w:rsidRPr="0017382C">
        <w:rPr>
          <w:rStyle w:val="libFootnotenumChar"/>
          <w:rtl/>
        </w:rPr>
        <w:t>(11)</w:t>
      </w:r>
      <w:r w:rsidR="00527246">
        <w:rPr>
          <w:rtl/>
        </w:rPr>
        <w:t>،</w:t>
      </w:r>
      <w:r w:rsidRPr="007B62FF">
        <w:rPr>
          <w:rtl/>
        </w:rPr>
        <w:t xml:space="preserve"> وهو</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311 / 510.</w:t>
      </w:r>
    </w:p>
    <w:p w:rsidR="0017382C" w:rsidRPr="007B62FF" w:rsidRDefault="0017382C" w:rsidP="0017382C">
      <w:pPr>
        <w:pStyle w:val="libFootnote0"/>
        <w:rPr>
          <w:rtl/>
        </w:rPr>
      </w:pPr>
      <w:r w:rsidRPr="007B62FF">
        <w:rPr>
          <w:rtl/>
        </w:rPr>
        <w:t>(2) تهذيب الأحكام 10</w:t>
      </w:r>
      <w:r w:rsidR="00527246">
        <w:rPr>
          <w:rtl/>
        </w:rPr>
        <w:t>:</w:t>
      </w:r>
      <w:r w:rsidRPr="007B62FF">
        <w:rPr>
          <w:rtl/>
        </w:rPr>
        <w:t xml:space="preserve"> 85 / 334.</w:t>
      </w:r>
    </w:p>
    <w:p w:rsidR="0017382C" w:rsidRPr="007B62FF" w:rsidRDefault="0017382C" w:rsidP="0017382C">
      <w:pPr>
        <w:pStyle w:val="libFootnote0"/>
        <w:rPr>
          <w:rtl/>
        </w:rPr>
      </w:pPr>
      <w:r w:rsidRPr="007B62FF">
        <w:rPr>
          <w:rtl/>
        </w:rPr>
        <w:t>(3) في المصدر</w:t>
      </w:r>
      <w:r w:rsidR="00527246">
        <w:rPr>
          <w:rtl/>
        </w:rPr>
        <w:t>:</w:t>
      </w:r>
      <w:r w:rsidRPr="007B62FF">
        <w:rPr>
          <w:rtl/>
        </w:rPr>
        <w:t xml:space="preserve"> </w:t>
      </w:r>
      <w:r>
        <w:rPr>
          <w:rtl/>
        </w:rPr>
        <w:t>(</w:t>
      </w:r>
      <w:r w:rsidRPr="007B62FF">
        <w:rPr>
          <w:rtl/>
        </w:rPr>
        <w:t>بن سنان</w:t>
      </w:r>
      <w:r>
        <w:rPr>
          <w:rtl/>
        </w:rPr>
        <w:t>).</w:t>
      </w:r>
      <w:r w:rsidRPr="007B62FF">
        <w:rPr>
          <w:rtl/>
        </w:rPr>
        <w:t xml:space="preserve"> وما في</w:t>
      </w:r>
      <w:r w:rsidR="00527246">
        <w:rPr>
          <w:rtl/>
        </w:rPr>
        <w:t>:</w:t>
      </w:r>
      <w:r w:rsidRPr="007B62FF">
        <w:rPr>
          <w:rtl/>
        </w:rPr>
        <w:t xml:space="preserve"> منهج المقال</w:t>
      </w:r>
      <w:r w:rsidR="00527246">
        <w:rPr>
          <w:rtl/>
        </w:rPr>
        <w:t>:</w:t>
      </w:r>
      <w:r w:rsidRPr="007B62FF">
        <w:rPr>
          <w:rtl/>
        </w:rPr>
        <w:t xml:space="preserve"> 335</w:t>
      </w:r>
      <w:r w:rsidR="00527246">
        <w:rPr>
          <w:rtl/>
        </w:rPr>
        <w:t>،</w:t>
      </w:r>
      <w:r w:rsidRPr="007B62FF">
        <w:rPr>
          <w:rtl/>
        </w:rPr>
        <w:t xml:space="preserve"> ومجمع الرجال 6</w:t>
      </w:r>
      <w:r w:rsidR="00527246">
        <w:rPr>
          <w:rtl/>
        </w:rPr>
        <w:t>:</w:t>
      </w:r>
      <w:r w:rsidRPr="007B62FF">
        <w:rPr>
          <w:rtl/>
        </w:rPr>
        <w:t xml:space="preserve"> 95</w:t>
      </w:r>
      <w:r w:rsidR="00527246">
        <w:rPr>
          <w:rtl/>
        </w:rPr>
        <w:t>،</w:t>
      </w:r>
      <w:r w:rsidRPr="007B62FF">
        <w:rPr>
          <w:rtl/>
        </w:rPr>
        <w:t xml:space="preserve"> ونقد الرجال</w:t>
      </w:r>
      <w:r w:rsidR="00527246">
        <w:rPr>
          <w:rtl/>
        </w:rPr>
        <w:t>:</w:t>
      </w:r>
      <w:r w:rsidRPr="007B62FF">
        <w:rPr>
          <w:rtl/>
        </w:rPr>
        <w:t xml:space="preserve"> 345</w:t>
      </w:r>
      <w:r w:rsidR="00527246">
        <w:rPr>
          <w:rtl/>
        </w:rPr>
        <w:t>،</w:t>
      </w:r>
      <w:r w:rsidRPr="007B62FF">
        <w:rPr>
          <w:rtl/>
        </w:rPr>
        <w:t xml:space="preserve"> وجامع الرواة 2</w:t>
      </w:r>
      <w:r w:rsidR="00527246">
        <w:rPr>
          <w:rtl/>
        </w:rPr>
        <w:t>:</w:t>
      </w:r>
      <w:r w:rsidRPr="007B62FF">
        <w:rPr>
          <w:rtl/>
        </w:rPr>
        <w:t xml:space="preserve"> 234</w:t>
      </w:r>
      <w:r w:rsidR="00527246">
        <w:rPr>
          <w:rtl/>
        </w:rPr>
        <w:t>،</w:t>
      </w:r>
      <w:r w:rsidRPr="007B62FF">
        <w:rPr>
          <w:rtl/>
        </w:rPr>
        <w:t xml:space="preserve"> وتنقيح المقال 3</w:t>
      </w:r>
      <w:r w:rsidR="00527246">
        <w:rPr>
          <w:rtl/>
        </w:rPr>
        <w:t>:</w:t>
      </w:r>
      <w:r w:rsidRPr="007B62FF">
        <w:rPr>
          <w:rtl/>
        </w:rPr>
        <w:t xml:space="preserve"> 219 موافق لما في الأصل والحجرية.</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311 / 512.</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311 / 511.</w:t>
      </w:r>
    </w:p>
    <w:p w:rsidR="0017382C" w:rsidRPr="007B62FF" w:rsidRDefault="0017382C" w:rsidP="0017382C">
      <w:pPr>
        <w:pStyle w:val="libFootnote0"/>
        <w:rPr>
          <w:rtl/>
        </w:rPr>
      </w:pPr>
      <w:r w:rsidRPr="007B62FF">
        <w:rPr>
          <w:rtl/>
        </w:rPr>
        <w:t>(6) تقدم في الجزء الخامس صحيفة</w:t>
      </w:r>
      <w:r w:rsidR="00527246">
        <w:rPr>
          <w:rtl/>
        </w:rPr>
        <w:t>:</w:t>
      </w:r>
      <w:r w:rsidRPr="007B62FF">
        <w:rPr>
          <w:rtl/>
        </w:rPr>
        <w:t xml:space="preserve"> 201</w:t>
      </w:r>
      <w:r w:rsidR="00527246">
        <w:rPr>
          <w:rtl/>
        </w:rPr>
        <w:t>،</w:t>
      </w:r>
      <w:r w:rsidRPr="007B62FF">
        <w:rPr>
          <w:rtl/>
        </w:rPr>
        <w:t xml:space="preserve"> الطريق رقم</w:t>
      </w:r>
      <w:r w:rsidR="00527246">
        <w:rPr>
          <w:rtl/>
        </w:rPr>
        <w:t>:</w:t>
      </w:r>
      <w:r w:rsidRPr="007B62FF">
        <w:rPr>
          <w:rtl/>
        </w:rPr>
        <w:t xml:space="preserve"> [297]</w:t>
      </w:r>
      <w:r>
        <w:rPr>
          <w:rtl/>
        </w:rPr>
        <w:t>.</w:t>
      </w:r>
    </w:p>
    <w:p w:rsidR="0017382C" w:rsidRPr="007B62FF" w:rsidRDefault="0017382C" w:rsidP="0017382C">
      <w:pPr>
        <w:pStyle w:val="libFootnote0"/>
        <w:rPr>
          <w:rtl/>
        </w:rPr>
      </w:pPr>
      <w:r w:rsidRPr="007B62FF">
        <w:rPr>
          <w:rtl/>
        </w:rPr>
        <w:t>(7) في المصدر</w:t>
      </w:r>
      <w:r w:rsidR="00527246">
        <w:rPr>
          <w:rtl/>
        </w:rPr>
        <w:t>:</w:t>
      </w:r>
      <w:r w:rsidRPr="007B62FF">
        <w:rPr>
          <w:rtl/>
        </w:rPr>
        <w:t xml:space="preserve"> </w:t>
      </w:r>
      <w:r>
        <w:rPr>
          <w:rtl/>
        </w:rPr>
        <w:t>(</w:t>
      </w:r>
      <w:r w:rsidRPr="007B62FF">
        <w:rPr>
          <w:rtl/>
        </w:rPr>
        <w:t>معان</w:t>
      </w:r>
      <w:r>
        <w:rPr>
          <w:rtl/>
        </w:rPr>
        <w:t>)</w:t>
      </w:r>
      <w:r w:rsidR="00527246">
        <w:rPr>
          <w:rtl/>
        </w:rPr>
        <w:t>،</w:t>
      </w:r>
      <w:r w:rsidRPr="007B62FF">
        <w:rPr>
          <w:rtl/>
        </w:rPr>
        <w:t xml:space="preserve"> وكذلك في الأصل والحجرية في نسخة بدل.</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320 / 647.</w:t>
      </w:r>
    </w:p>
    <w:p w:rsidR="0017382C" w:rsidRPr="007B62FF" w:rsidRDefault="0017382C" w:rsidP="0017382C">
      <w:pPr>
        <w:pStyle w:val="libFootnote0"/>
        <w:rPr>
          <w:rtl/>
        </w:rPr>
      </w:pPr>
      <w:r w:rsidRPr="007B62FF">
        <w:rPr>
          <w:rtl/>
        </w:rPr>
        <w:t>(9) فهرست الشيخ</w:t>
      </w:r>
      <w:r w:rsidR="00527246">
        <w:rPr>
          <w:rtl/>
        </w:rPr>
        <w:t>:</w:t>
      </w:r>
      <w:r w:rsidRPr="007B62FF">
        <w:rPr>
          <w:rtl/>
        </w:rPr>
        <w:t xml:space="preserve"> 168 / 755.</w:t>
      </w:r>
    </w:p>
    <w:p w:rsidR="0017382C" w:rsidRPr="007B62FF" w:rsidRDefault="0017382C" w:rsidP="0017382C">
      <w:pPr>
        <w:pStyle w:val="libFootnote0"/>
        <w:rPr>
          <w:rtl/>
        </w:rPr>
      </w:pPr>
      <w:r w:rsidRPr="007B62FF">
        <w:rPr>
          <w:rtl/>
        </w:rPr>
        <w:t>(10) أُصول الكافي 2</w:t>
      </w:r>
      <w:r w:rsidR="00527246">
        <w:rPr>
          <w:rtl/>
        </w:rPr>
        <w:t>:</w:t>
      </w:r>
      <w:r w:rsidRPr="007B62FF">
        <w:rPr>
          <w:rtl/>
        </w:rPr>
        <w:t xml:space="preserve"> 339 / 4 وفيه</w:t>
      </w:r>
      <w:r w:rsidR="00527246">
        <w:rPr>
          <w:rtl/>
        </w:rPr>
        <w:t>:</w:t>
      </w:r>
      <w:r w:rsidRPr="007B62FF">
        <w:rPr>
          <w:rtl/>
        </w:rPr>
        <w:t xml:space="preserve"> </w:t>
      </w:r>
      <w:r>
        <w:rPr>
          <w:rtl/>
        </w:rPr>
        <w:t>(</w:t>
      </w:r>
      <w:r w:rsidRPr="007B62FF">
        <w:rPr>
          <w:rtl/>
        </w:rPr>
        <w:t>معاذ</w:t>
      </w:r>
      <w:r>
        <w:rPr>
          <w:rtl/>
        </w:rPr>
        <w:t>)</w:t>
      </w:r>
    </w:p>
    <w:p w:rsidR="0017382C" w:rsidRPr="007B62FF" w:rsidRDefault="0017382C" w:rsidP="0017382C">
      <w:pPr>
        <w:pStyle w:val="libFootnote0"/>
        <w:rPr>
          <w:rtl/>
        </w:rPr>
      </w:pPr>
      <w:r w:rsidRPr="007B62FF">
        <w:rPr>
          <w:rtl/>
        </w:rPr>
        <w:t>(11) تهذيب الأحكام 3</w:t>
      </w:r>
      <w:r w:rsidR="00527246">
        <w:rPr>
          <w:rtl/>
        </w:rPr>
        <w:t>:</w:t>
      </w:r>
      <w:r w:rsidRPr="007B62FF">
        <w:rPr>
          <w:rtl/>
        </w:rPr>
        <w:t xml:space="preserve"> 201 / 468</w:t>
      </w:r>
      <w:r w:rsidR="00527246">
        <w:rPr>
          <w:rtl/>
        </w:rPr>
        <w:t>،</w:t>
      </w:r>
      <w:r w:rsidRPr="007B62FF">
        <w:rPr>
          <w:rtl/>
        </w:rPr>
        <w:t xml:space="preserve"> 244 / 662.</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من الذين قيل فيهم</w:t>
      </w:r>
      <w:r w:rsidR="00527246">
        <w:rPr>
          <w:rtl/>
        </w:rPr>
        <w:t>:</w:t>
      </w:r>
      <w:r w:rsidRPr="007B62FF">
        <w:rPr>
          <w:rtl/>
        </w:rPr>
        <w:t xml:space="preserve"> صحيح الحديث.</w:t>
      </w:r>
    </w:p>
    <w:p w:rsidR="0017382C" w:rsidRPr="007B62FF" w:rsidRDefault="0017382C" w:rsidP="0017382C">
      <w:pPr>
        <w:pStyle w:val="libNormal"/>
        <w:rPr>
          <w:rtl/>
        </w:rPr>
      </w:pPr>
      <w:r w:rsidRPr="007B62FF">
        <w:rPr>
          <w:rtl/>
        </w:rPr>
        <w:t>وفي التعليقة</w:t>
      </w:r>
      <w:r w:rsidR="00527246">
        <w:rPr>
          <w:rtl/>
        </w:rPr>
        <w:t>:</w:t>
      </w:r>
      <w:r w:rsidRPr="007B62FF">
        <w:rPr>
          <w:rtl/>
        </w:rPr>
        <w:t xml:space="preserve"> يروي عنه ابن أبي عمير في الحسن بإبراهيم </w:t>
      </w:r>
      <w:r w:rsidRPr="0017382C">
        <w:rPr>
          <w:rStyle w:val="libFootnotenumChar"/>
          <w:rtl/>
        </w:rPr>
        <w:t>(1)</w:t>
      </w:r>
      <w:r w:rsidR="00527246">
        <w:rPr>
          <w:rtl/>
        </w:rPr>
        <w:t>،</w:t>
      </w:r>
      <w:r w:rsidRPr="007B62FF">
        <w:rPr>
          <w:rtl/>
        </w:rPr>
        <w:t xml:space="preserve"> ويروي كتابه الصدوق</w:t>
      </w:r>
      <w:r w:rsidR="00527246">
        <w:rPr>
          <w:rtl/>
        </w:rPr>
        <w:t>،</w:t>
      </w:r>
      <w:r w:rsidRPr="007B62FF">
        <w:rPr>
          <w:rtl/>
        </w:rPr>
        <w:t xml:space="preserve"> عن أبيه وابن الوليد</w:t>
      </w:r>
      <w:r w:rsidR="00527246">
        <w:rPr>
          <w:rtl/>
        </w:rPr>
        <w:t>،</w:t>
      </w:r>
      <w:r w:rsidRPr="007B62FF">
        <w:rPr>
          <w:rtl/>
        </w:rPr>
        <w:t xml:space="preserve"> عن الصفار</w:t>
      </w:r>
      <w:r w:rsidR="00527246">
        <w:rPr>
          <w:rtl/>
        </w:rPr>
        <w:t>،</w:t>
      </w:r>
      <w:r w:rsidRPr="007B62FF">
        <w:rPr>
          <w:rtl/>
        </w:rPr>
        <w:t xml:space="preserve"> عن الحسن الكوفي</w:t>
      </w:r>
      <w:r w:rsidR="00527246">
        <w:rPr>
          <w:rtl/>
        </w:rPr>
        <w:t>،</w:t>
      </w:r>
      <w:r w:rsidRPr="007B62FF">
        <w:rPr>
          <w:rtl/>
        </w:rPr>
        <w:t xml:space="preserve"> عن ابن بقاح </w:t>
      </w:r>
      <w:r w:rsidRPr="0017382C">
        <w:rPr>
          <w:rStyle w:val="libFootnotenumChar"/>
          <w:rtl/>
        </w:rPr>
        <w:t>(2)</w:t>
      </w:r>
      <w:r w:rsidR="00527246">
        <w:rPr>
          <w:rtl/>
        </w:rPr>
        <w:t>،</w:t>
      </w:r>
      <w:r w:rsidRPr="007B62FF">
        <w:rPr>
          <w:rtl/>
        </w:rPr>
        <w:t xml:space="preserve"> كلّ ذلك من أمارات الوثاقة.</w:t>
      </w:r>
    </w:p>
    <w:p w:rsidR="0017382C" w:rsidRDefault="0017382C" w:rsidP="00E10B1D">
      <w:pPr>
        <w:pStyle w:val="Heading3"/>
        <w:rPr>
          <w:rtl/>
        </w:rPr>
      </w:pPr>
      <w:bookmarkStart w:id="571" w:name="_Toc394921791"/>
      <w:r w:rsidRPr="004F14F2">
        <w:rPr>
          <w:rtl/>
        </w:rPr>
        <w:t>[2881] مُعاذ بن عائد العُكْلِيّ</w:t>
      </w:r>
      <w:r w:rsidR="00527246">
        <w:rPr>
          <w:rtl/>
        </w:rPr>
        <w:t>:</w:t>
      </w:r>
      <w:bookmarkEnd w:id="571"/>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572" w:name="_Toc394921792"/>
      <w:r w:rsidRPr="004F14F2">
        <w:rPr>
          <w:rtl/>
        </w:rPr>
        <w:t>[2882] معاوية الجعفري</w:t>
      </w:r>
      <w:r w:rsidR="00527246">
        <w:rPr>
          <w:rtl/>
        </w:rPr>
        <w:t>:</w:t>
      </w:r>
      <w:bookmarkEnd w:id="572"/>
    </w:p>
    <w:p w:rsidR="0017382C" w:rsidRPr="007B62FF" w:rsidRDefault="0017382C" w:rsidP="0017382C">
      <w:pPr>
        <w:pStyle w:val="libNormal"/>
        <w:rPr>
          <w:rtl/>
        </w:rPr>
      </w:pPr>
      <w:r w:rsidRPr="007B62FF">
        <w:rPr>
          <w:rtl/>
        </w:rPr>
        <w:t xml:space="preserve">من شهود وصيّة أبي إبراهيم </w:t>
      </w:r>
      <w:r w:rsidRPr="0017382C">
        <w:rPr>
          <w:rStyle w:val="libAlaemChar"/>
          <w:rtl/>
        </w:rPr>
        <w:t>عليه‌السلام</w:t>
      </w:r>
      <w:r w:rsidR="00527246">
        <w:rPr>
          <w:rtl/>
        </w:rPr>
        <w:t>،</w:t>
      </w:r>
      <w:r w:rsidRPr="007B62FF">
        <w:rPr>
          <w:rtl/>
        </w:rPr>
        <w:t xml:space="preserve"> في الكافي</w:t>
      </w:r>
      <w:r w:rsidR="00527246">
        <w:rPr>
          <w:rtl/>
        </w:rPr>
        <w:t>،</w:t>
      </w:r>
      <w:r w:rsidRPr="007B62FF">
        <w:rPr>
          <w:rtl/>
        </w:rPr>
        <w:t xml:space="preserve"> في باب الإشارة والنص على أبي الحسن الرضا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573" w:name="_Toc394921793"/>
      <w:r w:rsidRPr="004F14F2">
        <w:rPr>
          <w:rtl/>
        </w:rPr>
        <w:t>[2883] معاوية بن سعيد الكِنْدِيّ</w:t>
      </w:r>
      <w:r w:rsidR="00527246">
        <w:rPr>
          <w:rtl/>
        </w:rPr>
        <w:t>:</w:t>
      </w:r>
      <w:bookmarkEnd w:id="573"/>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r w:rsidRPr="007B62FF">
        <w:rPr>
          <w:rtl/>
        </w:rPr>
        <w:t xml:space="preserve"> له مسائل عن الرضا </w:t>
      </w:r>
      <w:r w:rsidRPr="0017382C">
        <w:rPr>
          <w:rStyle w:val="libAlaemChar"/>
          <w:rtl/>
        </w:rPr>
        <w:t>عليه‌السلام</w:t>
      </w:r>
      <w:r w:rsidRPr="007B62FF">
        <w:rPr>
          <w:rtl/>
        </w:rPr>
        <w:t xml:space="preserve"> يرويها عنه محمّد بن الحسين بن أبي الخطاب</w:t>
      </w:r>
      <w:r w:rsidR="00527246">
        <w:rPr>
          <w:rtl/>
        </w:rPr>
        <w:t>،</w:t>
      </w:r>
      <w:r w:rsidRPr="007B62FF">
        <w:rPr>
          <w:rtl/>
        </w:rPr>
        <w:t xml:space="preserve"> كذا في النجاشي </w:t>
      </w:r>
      <w:r w:rsidRPr="0017382C">
        <w:rPr>
          <w:rStyle w:val="libFootnotenumChar"/>
          <w:rtl/>
        </w:rPr>
        <w:t>(6)</w:t>
      </w:r>
      <w:r>
        <w:rPr>
          <w:rtl/>
        </w:rPr>
        <w:t>.</w:t>
      </w:r>
      <w:r w:rsidRPr="007B62FF">
        <w:rPr>
          <w:rtl/>
        </w:rPr>
        <w:t xml:space="preserve"> وعنه</w:t>
      </w:r>
      <w:r w:rsidR="00527246">
        <w:rPr>
          <w:rtl/>
        </w:rPr>
        <w:t>:</w:t>
      </w:r>
      <w:r w:rsidRPr="007B62FF">
        <w:rPr>
          <w:rtl/>
        </w:rPr>
        <w:t xml:space="preserve"> صفوان</w:t>
      </w:r>
      <w:r w:rsidR="00527246">
        <w:rPr>
          <w:rtl/>
        </w:rPr>
        <w:t>،</w:t>
      </w:r>
      <w:r w:rsidRPr="007B62FF">
        <w:rPr>
          <w:rtl/>
        </w:rPr>
        <w:t xml:space="preserve"> في التهذيب</w:t>
      </w:r>
      <w:r w:rsidR="00527246">
        <w:rPr>
          <w:rtl/>
        </w:rPr>
        <w:t>،</w:t>
      </w:r>
      <w:r w:rsidRPr="007B62FF">
        <w:rPr>
          <w:rtl/>
        </w:rPr>
        <w:t xml:space="preserve"> في باب بيع الواحد باثنين </w:t>
      </w:r>
      <w:r w:rsidRPr="0017382C">
        <w:rPr>
          <w:rStyle w:val="libFootnotenumChar"/>
          <w:rtl/>
        </w:rPr>
        <w:t>(7)</w:t>
      </w:r>
      <w:r w:rsidR="00527246">
        <w:rPr>
          <w:rtl/>
        </w:rPr>
        <w:t>،</w:t>
      </w:r>
      <w:r w:rsidRPr="007B62FF">
        <w:rPr>
          <w:rtl/>
        </w:rPr>
        <w:t xml:space="preserve"> ومحمّد بن سنان </w:t>
      </w:r>
      <w:r w:rsidRPr="0017382C">
        <w:rPr>
          <w:rStyle w:val="libFootnotenumChar"/>
          <w:rtl/>
        </w:rPr>
        <w:t>(8)</w:t>
      </w:r>
      <w:r>
        <w:rPr>
          <w:rtl/>
        </w:rPr>
        <w:t>.</w:t>
      </w:r>
    </w:p>
    <w:p w:rsidR="0017382C" w:rsidRDefault="0017382C" w:rsidP="00E10B1D">
      <w:pPr>
        <w:pStyle w:val="Heading3"/>
        <w:rPr>
          <w:rtl/>
        </w:rPr>
      </w:pPr>
      <w:bookmarkStart w:id="574" w:name="_Toc394921794"/>
      <w:r w:rsidRPr="004F14F2">
        <w:rPr>
          <w:rtl/>
        </w:rPr>
        <w:t>[2884] معاوية بن سَلَمة ا</w:t>
      </w:r>
      <w:r w:rsidR="00E10B1D">
        <w:rPr>
          <w:rtl/>
        </w:rPr>
        <w:t>لمـُ</w:t>
      </w:r>
      <w:r w:rsidRPr="004F14F2">
        <w:rPr>
          <w:rtl/>
        </w:rPr>
        <w:t>زَنِيّ</w:t>
      </w:r>
      <w:r w:rsidR="00527246">
        <w:rPr>
          <w:rtl/>
        </w:rPr>
        <w:t>:</w:t>
      </w:r>
      <w:bookmarkEnd w:id="574"/>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تعليقة الوحيد على منهج المقال</w:t>
      </w:r>
      <w:r w:rsidR="00527246">
        <w:rPr>
          <w:rtl/>
        </w:rPr>
        <w:t>:</w:t>
      </w:r>
      <w:r w:rsidRPr="007B62FF">
        <w:rPr>
          <w:rtl/>
        </w:rPr>
        <w:t xml:space="preserve"> 334.</w:t>
      </w:r>
    </w:p>
    <w:p w:rsidR="0017382C" w:rsidRPr="007B62FF" w:rsidRDefault="0017382C" w:rsidP="0017382C">
      <w:pPr>
        <w:pStyle w:val="libFootnote0"/>
        <w:rPr>
          <w:rtl/>
        </w:rPr>
      </w:pPr>
      <w:r w:rsidRPr="007B62FF">
        <w:rPr>
          <w:rtl/>
        </w:rPr>
        <w:t>(2) فهرست الشيخ</w:t>
      </w:r>
      <w:r w:rsidR="00527246">
        <w:rPr>
          <w:rtl/>
        </w:rPr>
        <w:t>:</w:t>
      </w:r>
      <w:r w:rsidRPr="007B62FF">
        <w:rPr>
          <w:rtl/>
        </w:rPr>
        <w:t xml:space="preserve"> 168 / 755.</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314 / 543.</w:t>
      </w:r>
    </w:p>
    <w:p w:rsidR="0017382C" w:rsidRPr="007B62FF" w:rsidRDefault="0017382C" w:rsidP="0017382C">
      <w:pPr>
        <w:pStyle w:val="libFootnote0"/>
        <w:rPr>
          <w:rtl/>
        </w:rPr>
      </w:pPr>
      <w:r w:rsidRPr="007B62FF">
        <w:rPr>
          <w:rtl/>
        </w:rPr>
        <w:t>(4) أُصول الكافي 1</w:t>
      </w:r>
      <w:r w:rsidR="00527246">
        <w:rPr>
          <w:rtl/>
        </w:rPr>
        <w:t>:</w:t>
      </w:r>
      <w:r w:rsidRPr="007B62FF">
        <w:rPr>
          <w:rtl/>
        </w:rPr>
        <w:t xml:space="preserve"> 253 / 15.</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310 / 488</w:t>
      </w:r>
      <w:r w:rsidR="00527246">
        <w:rPr>
          <w:rtl/>
        </w:rPr>
        <w:t>،</w:t>
      </w:r>
      <w:r w:rsidRPr="007B62FF">
        <w:rPr>
          <w:rtl/>
        </w:rPr>
        <w:t xml:space="preserve"> 389 / 39 في أصحاب الصادق والرضا </w:t>
      </w:r>
      <w:r>
        <w:rPr>
          <w:rtl/>
        </w:rPr>
        <w:t>(</w:t>
      </w:r>
      <w:r w:rsidRPr="007B62FF">
        <w:rPr>
          <w:rtl/>
        </w:rPr>
        <w:t>عليهما السّلام</w:t>
      </w:r>
      <w:r>
        <w:rPr>
          <w:rtl/>
        </w:rPr>
        <w:t>)</w:t>
      </w:r>
    </w:p>
    <w:p w:rsidR="0017382C" w:rsidRPr="007B62FF" w:rsidRDefault="0017382C" w:rsidP="0017382C">
      <w:pPr>
        <w:pStyle w:val="libFootnote0"/>
        <w:rPr>
          <w:rtl/>
        </w:rPr>
      </w:pPr>
      <w:r w:rsidRPr="007B62FF">
        <w:rPr>
          <w:rtl/>
        </w:rPr>
        <w:t>(6) رجال النجاشي</w:t>
      </w:r>
      <w:r w:rsidR="00527246">
        <w:rPr>
          <w:rtl/>
        </w:rPr>
        <w:t>:</w:t>
      </w:r>
      <w:r w:rsidRPr="007B62FF">
        <w:rPr>
          <w:rtl/>
        </w:rPr>
        <w:t xml:space="preserve"> 410 / 1904.</w:t>
      </w:r>
    </w:p>
    <w:p w:rsidR="0017382C" w:rsidRPr="007B62FF" w:rsidRDefault="0017382C" w:rsidP="0017382C">
      <w:pPr>
        <w:pStyle w:val="libFootnote0"/>
        <w:rPr>
          <w:rtl/>
        </w:rPr>
      </w:pPr>
      <w:r w:rsidRPr="007B62FF">
        <w:rPr>
          <w:rtl/>
        </w:rPr>
        <w:t>(7) تهذيب الأحكام 7</w:t>
      </w:r>
      <w:r w:rsidR="00527246">
        <w:rPr>
          <w:rtl/>
        </w:rPr>
        <w:t>:</w:t>
      </w:r>
      <w:r w:rsidRPr="007B62FF">
        <w:rPr>
          <w:rtl/>
        </w:rPr>
        <w:t xml:space="preserve"> 117 / 508.</w:t>
      </w:r>
    </w:p>
    <w:p w:rsidR="0017382C" w:rsidRPr="007B62FF" w:rsidRDefault="0017382C" w:rsidP="0017382C">
      <w:pPr>
        <w:pStyle w:val="libFootnote0"/>
        <w:rPr>
          <w:rtl/>
        </w:rPr>
      </w:pPr>
      <w:r w:rsidRPr="007B62FF">
        <w:rPr>
          <w:rtl/>
        </w:rPr>
        <w:t>(8) الكافي 5</w:t>
      </w:r>
      <w:r w:rsidR="00527246">
        <w:rPr>
          <w:rtl/>
        </w:rPr>
        <w:t>:</w:t>
      </w:r>
      <w:r w:rsidRPr="007B62FF">
        <w:rPr>
          <w:rtl/>
        </w:rPr>
        <w:t xml:space="preserve"> 231 / 5 وفيه</w:t>
      </w:r>
      <w:r w:rsidR="00527246">
        <w:rPr>
          <w:rtl/>
        </w:rPr>
        <w:t>:</w:t>
      </w:r>
      <w:r w:rsidRPr="007B62FF">
        <w:rPr>
          <w:rtl/>
        </w:rPr>
        <w:t xml:space="preserve"> </w:t>
      </w:r>
      <w:r>
        <w:rPr>
          <w:rtl/>
        </w:rPr>
        <w:t>(</w:t>
      </w:r>
      <w:r w:rsidRPr="007B62FF">
        <w:rPr>
          <w:rtl/>
        </w:rPr>
        <w:t>معاوية بن سعد</w:t>
      </w:r>
      <w:r>
        <w:rPr>
          <w:rtl/>
        </w:rPr>
        <w:t>)</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310 / 484.</w:t>
      </w:r>
    </w:p>
    <w:p w:rsidR="0017382C" w:rsidRDefault="0017382C" w:rsidP="00C613E8">
      <w:pPr>
        <w:pStyle w:val="libNormal"/>
        <w:rPr>
          <w:rtl/>
        </w:rPr>
      </w:pPr>
      <w:r>
        <w:rPr>
          <w:rtl/>
        </w:rPr>
        <w:br w:type="page"/>
      </w:r>
    </w:p>
    <w:p w:rsidR="0017382C" w:rsidRPr="00E10B1D" w:rsidRDefault="0017382C" w:rsidP="0063324D">
      <w:pPr>
        <w:pStyle w:val="Heading3"/>
        <w:rPr>
          <w:rStyle w:val="Heading3Char"/>
          <w:rtl/>
        </w:rPr>
      </w:pPr>
      <w:bookmarkStart w:id="575" w:name="_Toc394921795"/>
      <w:r w:rsidRPr="004F14F2">
        <w:rPr>
          <w:rtl/>
        </w:rPr>
        <w:lastRenderedPageBreak/>
        <w:t xml:space="preserve">[2885] معاوية بن سلمة النَّصْرِيّ </w:t>
      </w:r>
      <w:r w:rsidRPr="0017382C">
        <w:rPr>
          <w:rStyle w:val="libFootnotenumChar"/>
          <w:rtl/>
        </w:rPr>
        <w:t>(1)</w:t>
      </w:r>
      <w:r w:rsidR="00527246" w:rsidRPr="00E10B1D">
        <w:rPr>
          <w:rStyle w:val="Heading3Char"/>
          <w:rtl/>
        </w:rPr>
        <w:t>:</w:t>
      </w:r>
      <w:bookmarkEnd w:id="575"/>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Pr="00E10B1D" w:rsidRDefault="0017382C" w:rsidP="0063324D">
      <w:pPr>
        <w:pStyle w:val="Heading3"/>
        <w:rPr>
          <w:rStyle w:val="Heading3Char"/>
          <w:rtl/>
        </w:rPr>
      </w:pPr>
      <w:bookmarkStart w:id="576" w:name="_Toc394921796"/>
      <w:r w:rsidRPr="00E10B1D">
        <w:rPr>
          <w:rStyle w:val="Heading3Char"/>
          <w:rtl/>
        </w:rPr>
        <w:t xml:space="preserve">[2886] معاوية بن سواد </w:t>
      </w:r>
      <w:r w:rsidRPr="0017382C">
        <w:rPr>
          <w:rStyle w:val="libFootnotenumChar"/>
          <w:rtl/>
        </w:rPr>
        <w:t>(3)</w:t>
      </w:r>
      <w:r w:rsidRPr="00E10B1D">
        <w:rPr>
          <w:rStyle w:val="Heading3Char"/>
          <w:rtl/>
        </w:rPr>
        <w:t xml:space="preserve"> الكِنَانِيّ</w:t>
      </w:r>
      <w:r w:rsidR="00527246" w:rsidRPr="00E10B1D">
        <w:rPr>
          <w:rStyle w:val="Heading3Char"/>
          <w:rtl/>
        </w:rPr>
        <w:t>:</w:t>
      </w:r>
      <w:bookmarkEnd w:id="576"/>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577" w:name="_Toc394921797"/>
      <w:r w:rsidRPr="004F14F2">
        <w:rPr>
          <w:rtl/>
        </w:rPr>
        <w:t>[2887] معاوية بن شُرَيح</w:t>
      </w:r>
      <w:r w:rsidR="00527246">
        <w:rPr>
          <w:rtl/>
        </w:rPr>
        <w:t>:</w:t>
      </w:r>
      <w:bookmarkEnd w:id="577"/>
    </w:p>
    <w:p w:rsidR="0017382C" w:rsidRPr="007B62FF" w:rsidRDefault="0017382C" w:rsidP="0017382C">
      <w:pPr>
        <w:pStyle w:val="libNormal"/>
        <w:rPr>
          <w:rtl/>
        </w:rPr>
      </w:pPr>
      <w:r w:rsidRPr="007B62FF">
        <w:rPr>
          <w:rtl/>
        </w:rPr>
        <w:t>له كتاب في الفهرست</w:t>
      </w:r>
      <w:r w:rsidR="00527246">
        <w:rPr>
          <w:rtl/>
        </w:rPr>
        <w:t>،</w:t>
      </w:r>
      <w:r w:rsidRPr="007B62FF">
        <w:rPr>
          <w:rtl/>
        </w:rPr>
        <w:t xml:space="preserve"> يرويه عنه ابن أبي عمير </w:t>
      </w:r>
      <w:r w:rsidRPr="0017382C">
        <w:rPr>
          <w:rStyle w:val="libFootnotenumChar"/>
          <w:rtl/>
        </w:rPr>
        <w:t>(5)</w:t>
      </w:r>
      <w:r>
        <w:rPr>
          <w:rtl/>
        </w:rPr>
        <w:t>.</w:t>
      </w:r>
      <w:r w:rsidRPr="007B62FF">
        <w:rPr>
          <w:rtl/>
        </w:rPr>
        <w:t xml:space="preserve"> وعنه</w:t>
      </w:r>
      <w:r w:rsidR="00527246">
        <w:rPr>
          <w:rtl/>
        </w:rPr>
        <w:t>:</w:t>
      </w:r>
      <w:r w:rsidRPr="007B62FF">
        <w:rPr>
          <w:rtl/>
        </w:rPr>
        <w:t xml:space="preserve"> صفوان ابن يحيى</w:t>
      </w:r>
      <w:r w:rsidR="00527246">
        <w:rPr>
          <w:rtl/>
        </w:rPr>
        <w:t>،</w:t>
      </w:r>
      <w:r w:rsidRPr="007B62FF">
        <w:rPr>
          <w:rtl/>
        </w:rPr>
        <w:t xml:space="preserve"> في التهذيب</w:t>
      </w:r>
      <w:r w:rsidR="00527246">
        <w:rPr>
          <w:rtl/>
        </w:rPr>
        <w:t>،</w:t>
      </w:r>
      <w:r w:rsidRPr="007B62FF">
        <w:rPr>
          <w:rtl/>
        </w:rPr>
        <w:t xml:space="preserve"> في باب المياه </w:t>
      </w:r>
      <w:r w:rsidRPr="0017382C">
        <w:rPr>
          <w:rStyle w:val="libFootnotenumChar"/>
          <w:rtl/>
        </w:rPr>
        <w:t>(6)</w:t>
      </w:r>
      <w:r w:rsidR="00527246">
        <w:rPr>
          <w:rtl/>
        </w:rPr>
        <w:t>،</w:t>
      </w:r>
      <w:r w:rsidRPr="007B62FF">
        <w:rPr>
          <w:rtl/>
        </w:rPr>
        <w:t xml:space="preserve"> وعثمان بن عيسى </w:t>
      </w:r>
      <w:r w:rsidRPr="0017382C">
        <w:rPr>
          <w:rStyle w:val="libFootnotenumChar"/>
          <w:rtl/>
        </w:rPr>
        <w:t>(7)</w:t>
      </w:r>
      <w:r w:rsidR="00527246">
        <w:rPr>
          <w:rtl/>
        </w:rPr>
        <w:t>،</w:t>
      </w:r>
      <w:r w:rsidRPr="007B62FF">
        <w:rPr>
          <w:rtl/>
        </w:rPr>
        <w:t xml:space="preserve"> والحسين بن سعيد </w:t>
      </w:r>
      <w:r w:rsidRPr="0017382C">
        <w:rPr>
          <w:rStyle w:val="libFootnotenumChar"/>
          <w:rtl/>
        </w:rPr>
        <w:t>(8)</w:t>
      </w:r>
      <w:r w:rsidR="00527246">
        <w:rPr>
          <w:rtl/>
        </w:rPr>
        <w:t>،</w:t>
      </w:r>
      <w:r w:rsidRPr="007B62FF">
        <w:rPr>
          <w:rtl/>
        </w:rPr>
        <w:t xml:space="preserve"> والحكم بن مسكين </w:t>
      </w:r>
      <w:r w:rsidRPr="0017382C">
        <w:rPr>
          <w:rStyle w:val="libFootnotenumChar"/>
          <w:rtl/>
        </w:rPr>
        <w:t>(9)</w:t>
      </w:r>
      <w:r>
        <w:rPr>
          <w:rtl/>
        </w:rPr>
        <w:t>.</w:t>
      </w:r>
    </w:p>
    <w:p w:rsidR="0017382C" w:rsidRDefault="0017382C" w:rsidP="00E10B1D">
      <w:pPr>
        <w:pStyle w:val="Heading3"/>
        <w:rPr>
          <w:rtl/>
        </w:rPr>
      </w:pPr>
      <w:bookmarkStart w:id="578" w:name="_Toc394921798"/>
      <w:r w:rsidRPr="004F14F2">
        <w:rPr>
          <w:rtl/>
        </w:rPr>
        <w:t>[2888] معاوية بن صالح الأندلسي</w:t>
      </w:r>
      <w:r w:rsidR="00527246">
        <w:rPr>
          <w:rtl/>
        </w:rPr>
        <w:t>:</w:t>
      </w:r>
      <w:bookmarkEnd w:id="578"/>
    </w:p>
    <w:p w:rsidR="0017382C" w:rsidRPr="007B62FF" w:rsidRDefault="0017382C" w:rsidP="0017382C">
      <w:pPr>
        <w:pStyle w:val="libNormal"/>
        <w:rPr>
          <w:rtl/>
        </w:rPr>
      </w:pPr>
      <w:r w:rsidRPr="007B62FF">
        <w:rPr>
          <w:rtl/>
        </w:rPr>
        <w:t>القاضي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(10)</w:t>
      </w:r>
      <w:r>
        <w:rPr>
          <w:rtl/>
        </w:rPr>
        <w:t>.</w:t>
      </w:r>
    </w:p>
    <w:p w:rsidR="0017382C" w:rsidRDefault="0017382C" w:rsidP="00E10B1D">
      <w:pPr>
        <w:pStyle w:val="Heading3"/>
        <w:rPr>
          <w:rtl/>
        </w:rPr>
      </w:pPr>
      <w:bookmarkStart w:id="579" w:name="_Toc394921799"/>
      <w:r w:rsidRPr="004F14F2">
        <w:rPr>
          <w:rtl/>
        </w:rPr>
        <w:t>[2889] معاوية بن عبد الله بن عبيد الله</w:t>
      </w:r>
      <w:r w:rsidR="00527246">
        <w:rPr>
          <w:rtl/>
        </w:rPr>
        <w:t>:</w:t>
      </w:r>
      <w:bookmarkEnd w:id="579"/>
    </w:p>
    <w:p w:rsidR="0017382C" w:rsidRPr="007B62FF" w:rsidRDefault="0017382C" w:rsidP="0017382C">
      <w:pPr>
        <w:pStyle w:val="libNormal"/>
        <w:rPr>
          <w:rtl/>
        </w:rPr>
      </w:pPr>
      <w:r w:rsidRPr="007B62FF">
        <w:rPr>
          <w:rtl/>
        </w:rPr>
        <w:t>ابن أبي رافع ا</w:t>
      </w:r>
      <w:r w:rsidR="00E10B1D">
        <w:rPr>
          <w:rtl/>
        </w:rPr>
        <w:t>لمـَ</w:t>
      </w:r>
      <w:r w:rsidRPr="007B62FF">
        <w:rPr>
          <w:rtl/>
        </w:rPr>
        <w:t>دَنِيّ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(11)</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المصدر</w:t>
      </w:r>
      <w:r w:rsidR="00527246">
        <w:rPr>
          <w:rtl/>
        </w:rPr>
        <w:t>:</w:t>
      </w:r>
      <w:r w:rsidRPr="007B62FF">
        <w:rPr>
          <w:rtl/>
        </w:rPr>
        <w:t xml:space="preserve"> </w:t>
      </w:r>
      <w:r>
        <w:rPr>
          <w:rtl/>
        </w:rPr>
        <w:t>(</w:t>
      </w:r>
      <w:r w:rsidRPr="007B62FF">
        <w:rPr>
          <w:rtl/>
        </w:rPr>
        <w:t>البصري</w:t>
      </w:r>
      <w:r>
        <w:rPr>
          <w:rtl/>
        </w:rPr>
        <w:t>)</w:t>
      </w:r>
      <w:r w:rsidR="00527246">
        <w:rPr>
          <w:rtl/>
        </w:rPr>
        <w:t>،</w:t>
      </w:r>
      <w:r w:rsidRPr="007B62FF">
        <w:rPr>
          <w:rtl/>
        </w:rPr>
        <w:t xml:space="preserve"> ومثله في نقد الرجال عن نسخة بدل. وفي</w:t>
      </w:r>
      <w:r w:rsidR="00527246">
        <w:rPr>
          <w:rtl/>
        </w:rPr>
        <w:t>:</w:t>
      </w:r>
      <w:r w:rsidRPr="007B62FF">
        <w:rPr>
          <w:rtl/>
        </w:rPr>
        <w:t xml:space="preserve"> مجمع الرجال 6</w:t>
      </w:r>
      <w:r w:rsidR="00527246">
        <w:rPr>
          <w:rtl/>
        </w:rPr>
        <w:t>:</w:t>
      </w:r>
      <w:r w:rsidRPr="007B62FF">
        <w:rPr>
          <w:rtl/>
        </w:rPr>
        <w:t xml:space="preserve"> 99</w:t>
      </w:r>
      <w:r w:rsidR="00527246">
        <w:rPr>
          <w:rtl/>
        </w:rPr>
        <w:t>،</w:t>
      </w:r>
      <w:r w:rsidRPr="007B62FF">
        <w:rPr>
          <w:rtl/>
        </w:rPr>
        <w:t xml:space="preserve"> ونقد الرجال</w:t>
      </w:r>
      <w:r w:rsidR="00527246">
        <w:rPr>
          <w:rtl/>
        </w:rPr>
        <w:t>:</w:t>
      </w:r>
      <w:r w:rsidRPr="007B62FF">
        <w:rPr>
          <w:rtl/>
        </w:rPr>
        <w:t xml:space="preserve"> 347 </w:t>
      </w:r>
      <w:r>
        <w:rPr>
          <w:rtl/>
        </w:rPr>
        <w:t>(</w:t>
      </w:r>
      <w:r w:rsidRPr="007B62FF">
        <w:rPr>
          <w:rtl/>
        </w:rPr>
        <w:t>النصري</w:t>
      </w:r>
      <w:r>
        <w:rPr>
          <w:rtl/>
        </w:rPr>
        <w:t>)</w:t>
      </w:r>
      <w:r w:rsidRPr="007B62FF">
        <w:rPr>
          <w:rtl/>
        </w:rPr>
        <w:t xml:space="preserve"> بالنون وما في</w:t>
      </w:r>
      <w:r w:rsidR="00527246">
        <w:rPr>
          <w:rtl/>
        </w:rPr>
        <w:t>:</w:t>
      </w:r>
      <w:r w:rsidRPr="007B62FF">
        <w:rPr>
          <w:rtl/>
        </w:rPr>
        <w:t xml:space="preserve"> منهج المقال</w:t>
      </w:r>
      <w:r w:rsidR="00527246">
        <w:rPr>
          <w:rtl/>
        </w:rPr>
        <w:t>:</w:t>
      </w:r>
      <w:r w:rsidRPr="007B62FF">
        <w:rPr>
          <w:rtl/>
        </w:rPr>
        <w:t xml:space="preserve"> 336</w:t>
      </w:r>
      <w:r w:rsidR="00527246">
        <w:rPr>
          <w:rtl/>
        </w:rPr>
        <w:t>،</w:t>
      </w:r>
      <w:r w:rsidRPr="007B62FF">
        <w:rPr>
          <w:rtl/>
        </w:rPr>
        <w:t xml:space="preserve"> وجامع الرواة 2</w:t>
      </w:r>
      <w:r w:rsidR="00527246">
        <w:rPr>
          <w:rtl/>
        </w:rPr>
        <w:t>:</w:t>
      </w:r>
      <w:r w:rsidRPr="007B62FF">
        <w:rPr>
          <w:rtl/>
        </w:rPr>
        <w:t xml:space="preserve"> 238</w:t>
      </w:r>
      <w:r w:rsidR="00527246">
        <w:rPr>
          <w:rtl/>
        </w:rPr>
        <w:t>،</w:t>
      </w:r>
      <w:r w:rsidRPr="007B62FF">
        <w:rPr>
          <w:rtl/>
        </w:rPr>
        <w:t xml:space="preserve"> وتنقيح المقال 3</w:t>
      </w:r>
      <w:r w:rsidR="00527246">
        <w:rPr>
          <w:rtl/>
        </w:rPr>
        <w:t>:</w:t>
      </w:r>
      <w:r w:rsidRPr="007B62FF">
        <w:rPr>
          <w:rtl/>
        </w:rPr>
        <w:t xml:space="preserve"> 323 موافق لما في الأصل والحجرية.</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310 / 489.</w:t>
      </w:r>
    </w:p>
    <w:p w:rsidR="0017382C" w:rsidRPr="007B62FF" w:rsidRDefault="0017382C" w:rsidP="0017382C">
      <w:pPr>
        <w:pStyle w:val="libFootnote0"/>
        <w:rPr>
          <w:rtl/>
        </w:rPr>
      </w:pPr>
      <w:r w:rsidRPr="007B62FF">
        <w:rPr>
          <w:rtl/>
        </w:rPr>
        <w:t>(3) في الأصل والحجرية</w:t>
      </w:r>
      <w:r w:rsidR="00527246">
        <w:rPr>
          <w:rtl/>
        </w:rPr>
        <w:t>:</w:t>
      </w:r>
      <w:r w:rsidRPr="007B62FF">
        <w:rPr>
          <w:rtl/>
        </w:rPr>
        <w:t xml:space="preserve"> سوادة نسخة بدل.</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310 / 487.</w:t>
      </w:r>
    </w:p>
    <w:p w:rsidR="0017382C" w:rsidRPr="007B62FF" w:rsidRDefault="0017382C" w:rsidP="0017382C">
      <w:pPr>
        <w:pStyle w:val="libFootnote0"/>
        <w:rPr>
          <w:rtl/>
        </w:rPr>
      </w:pPr>
      <w:r w:rsidRPr="007B62FF">
        <w:rPr>
          <w:rtl/>
        </w:rPr>
        <w:t>(5) فهرست الشيخ</w:t>
      </w:r>
      <w:r w:rsidR="00527246">
        <w:rPr>
          <w:rtl/>
        </w:rPr>
        <w:t>:</w:t>
      </w:r>
      <w:r w:rsidRPr="007B62FF">
        <w:rPr>
          <w:rtl/>
        </w:rPr>
        <w:t xml:space="preserve"> 166 / 737.</w:t>
      </w:r>
    </w:p>
    <w:p w:rsidR="0017382C" w:rsidRPr="007B62FF" w:rsidRDefault="0017382C" w:rsidP="0017382C">
      <w:pPr>
        <w:pStyle w:val="libFootnote0"/>
        <w:rPr>
          <w:rtl/>
        </w:rPr>
      </w:pPr>
      <w:r w:rsidRPr="007B62FF">
        <w:rPr>
          <w:rtl/>
        </w:rPr>
        <w:t>(6) تهذيب الأحكام 1</w:t>
      </w:r>
      <w:r w:rsidR="00527246">
        <w:rPr>
          <w:rtl/>
        </w:rPr>
        <w:t>:</w:t>
      </w:r>
      <w:r w:rsidRPr="007B62FF">
        <w:rPr>
          <w:rtl/>
        </w:rPr>
        <w:t xml:space="preserve"> 225 / 647.</w:t>
      </w:r>
    </w:p>
    <w:p w:rsidR="0017382C" w:rsidRPr="007B62FF" w:rsidRDefault="0017382C" w:rsidP="0017382C">
      <w:pPr>
        <w:pStyle w:val="libFootnote0"/>
        <w:rPr>
          <w:rtl/>
        </w:rPr>
      </w:pPr>
      <w:r w:rsidRPr="007B62FF">
        <w:rPr>
          <w:rtl/>
        </w:rPr>
        <w:t>(7) تهذيب الأحكام 1</w:t>
      </w:r>
      <w:r w:rsidR="00527246">
        <w:rPr>
          <w:rtl/>
        </w:rPr>
        <w:t>:</w:t>
      </w:r>
      <w:r w:rsidRPr="007B62FF">
        <w:rPr>
          <w:rtl/>
        </w:rPr>
        <w:t xml:space="preserve"> 191 / 552.</w:t>
      </w:r>
    </w:p>
    <w:p w:rsidR="0017382C" w:rsidRPr="007B62FF" w:rsidRDefault="0017382C" w:rsidP="0017382C">
      <w:pPr>
        <w:pStyle w:val="libFootnote0"/>
        <w:rPr>
          <w:rtl/>
        </w:rPr>
      </w:pPr>
      <w:r w:rsidRPr="007B62FF">
        <w:rPr>
          <w:rtl/>
        </w:rPr>
        <w:t>(8) تهذيب الأحكام 1</w:t>
      </w:r>
      <w:r w:rsidR="00527246">
        <w:rPr>
          <w:rtl/>
        </w:rPr>
        <w:t>:</w:t>
      </w:r>
      <w:r w:rsidRPr="007B62FF">
        <w:rPr>
          <w:rtl/>
        </w:rPr>
        <w:t xml:space="preserve"> 106 / 404.</w:t>
      </w:r>
    </w:p>
    <w:p w:rsidR="0017382C" w:rsidRPr="007B62FF" w:rsidRDefault="0017382C" w:rsidP="0017382C">
      <w:pPr>
        <w:pStyle w:val="libFootnote0"/>
        <w:rPr>
          <w:rtl/>
        </w:rPr>
      </w:pPr>
      <w:r w:rsidRPr="007B62FF">
        <w:rPr>
          <w:rtl/>
        </w:rPr>
        <w:t>(9) تهذيب الأحكام 3</w:t>
      </w:r>
      <w:r w:rsidR="00527246">
        <w:rPr>
          <w:rtl/>
        </w:rPr>
        <w:t>:</w:t>
      </w:r>
      <w:r w:rsidRPr="007B62FF">
        <w:rPr>
          <w:rtl/>
        </w:rPr>
        <w:t xml:space="preserve"> 42 / 146.</w:t>
      </w:r>
    </w:p>
    <w:p w:rsidR="0017382C" w:rsidRPr="007B62FF" w:rsidRDefault="0017382C" w:rsidP="0017382C">
      <w:pPr>
        <w:pStyle w:val="libFootnote0"/>
        <w:rPr>
          <w:rtl/>
        </w:rPr>
      </w:pPr>
      <w:r w:rsidRPr="007B62FF">
        <w:rPr>
          <w:rtl/>
        </w:rPr>
        <w:t>(10) رجال الشيخ</w:t>
      </w:r>
      <w:r w:rsidR="00527246">
        <w:rPr>
          <w:rtl/>
        </w:rPr>
        <w:t>:</w:t>
      </w:r>
      <w:r w:rsidRPr="007B62FF">
        <w:rPr>
          <w:rtl/>
        </w:rPr>
        <w:t xml:space="preserve"> 310 / 485.</w:t>
      </w:r>
    </w:p>
    <w:p w:rsidR="0017382C" w:rsidRPr="007B62FF" w:rsidRDefault="0017382C" w:rsidP="0017382C">
      <w:pPr>
        <w:pStyle w:val="libFootnote0"/>
        <w:rPr>
          <w:rtl/>
        </w:rPr>
      </w:pPr>
      <w:r w:rsidRPr="007B62FF">
        <w:rPr>
          <w:rtl/>
        </w:rPr>
        <w:t>(11) رجال الشيخ</w:t>
      </w:r>
      <w:r w:rsidR="00527246">
        <w:rPr>
          <w:rtl/>
        </w:rPr>
        <w:t>:</w:t>
      </w:r>
      <w:r w:rsidRPr="007B62FF">
        <w:rPr>
          <w:rtl/>
        </w:rPr>
        <w:t xml:space="preserve"> 310 / 482.</w:t>
      </w:r>
    </w:p>
    <w:p w:rsidR="0017382C" w:rsidRDefault="0017382C" w:rsidP="00C613E8">
      <w:pPr>
        <w:pStyle w:val="libNormal"/>
        <w:rPr>
          <w:rtl/>
        </w:rPr>
      </w:pPr>
      <w:r>
        <w:rPr>
          <w:rtl/>
        </w:rPr>
        <w:br w:type="page"/>
      </w:r>
    </w:p>
    <w:p w:rsidR="0017382C" w:rsidRDefault="0017382C" w:rsidP="00E10B1D">
      <w:pPr>
        <w:pStyle w:val="Heading3"/>
        <w:rPr>
          <w:rtl/>
        </w:rPr>
      </w:pPr>
      <w:bookmarkStart w:id="580" w:name="_Toc394921800"/>
      <w:r w:rsidRPr="004F14F2">
        <w:rPr>
          <w:rtl/>
        </w:rPr>
        <w:lastRenderedPageBreak/>
        <w:t>[2890] معاوية بن عثمان</w:t>
      </w:r>
      <w:r w:rsidR="00527246">
        <w:rPr>
          <w:rtl/>
        </w:rPr>
        <w:t>:</w:t>
      </w:r>
      <w:bookmarkEnd w:id="580"/>
    </w:p>
    <w:p w:rsidR="0017382C" w:rsidRPr="007B62FF" w:rsidRDefault="0017382C" w:rsidP="0017382C">
      <w:pPr>
        <w:pStyle w:val="libNormal"/>
        <w:rPr>
          <w:rtl/>
        </w:rPr>
      </w:pPr>
      <w:r w:rsidRPr="007B62FF">
        <w:rPr>
          <w:rtl/>
        </w:rPr>
        <w:t>له كتاب في النجاشي</w:t>
      </w:r>
      <w:r w:rsidR="00527246">
        <w:rPr>
          <w:rtl/>
        </w:rPr>
        <w:t>،</w:t>
      </w:r>
      <w:r w:rsidRPr="007B62FF">
        <w:rPr>
          <w:rtl/>
        </w:rPr>
        <w:t xml:space="preserve"> يرويه عنه</w:t>
      </w:r>
      <w:r w:rsidR="00527246">
        <w:rPr>
          <w:rtl/>
        </w:rPr>
        <w:t>:</w:t>
      </w:r>
      <w:r w:rsidRPr="007B62FF">
        <w:rPr>
          <w:rtl/>
        </w:rPr>
        <w:t xml:space="preserve"> صفوان بن يحيى </w:t>
      </w:r>
      <w:r w:rsidRPr="0017382C">
        <w:rPr>
          <w:rStyle w:val="libFootnotenumChar"/>
          <w:rtl/>
        </w:rPr>
        <w:t>(1)</w:t>
      </w:r>
      <w:r w:rsidR="00527246">
        <w:rPr>
          <w:rtl/>
        </w:rPr>
        <w:t>،</w:t>
      </w:r>
      <w:r w:rsidRPr="007B62FF">
        <w:rPr>
          <w:rtl/>
        </w:rPr>
        <w:t xml:space="preserve"> وعنه</w:t>
      </w:r>
      <w:r w:rsidR="00527246">
        <w:rPr>
          <w:rtl/>
        </w:rPr>
        <w:t>:</w:t>
      </w:r>
      <w:r w:rsidRPr="007B62FF">
        <w:rPr>
          <w:rtl/>
        </w:rPr>
        <w:t xml:space="preserve"> ابن أبي عمير</w:t>
      </w:r>
      <w:r w:rsidR="00527246">
        <w:rPr>
          <w:rtl/>
        </w:rPr>
        <w:t>،</w:t>
      </w:r>
      <w:r w:rsidRPr="007B62FF">
        <w:rPr>
          <w:rtl/>
        </w:rPr>
        <w:t xml:space="preserve"> في الكافي</w:t>
      </w:r>
      <w:r w:rsidR="00527246">
        <w:rPr>
          <w:rtl/>
        </w:rPr>
        <w:t>،</w:t>
      </w:r>
      <w:r w:rsidRPr="007B62FF">
        <w:rPr>
          <w:rtl/>
        </w:rPr>
        <w:t xml:space="preserve"> في باب فضل الصوم </w:t>
      </w:r>
      <w:r w:rsidRPr="0017382C">
        <w:rPr>
          <w:rStyle w:val="libFootnotenumChar"/>
          <w:rtl/>
        </w:rPr>
        <w:t>(2)</w:t>
      </w:r>
      <w:r>
        <w:rPr>
          <w:rtl/>
        </w:rPr>
        <w:t>.</w:t>
      </w:r>
    </w:p>
    <w:p w:rsidR="0017382C" w:rsidRDefault="0017382C" w:rsidP="00E10B1D">
      <w:pPr>
        <w:pStyle w:val="Heading3"/>
        <w:rPr>
          <w:rtl/>
        </w:rPr>
      </w:pPr>
      <w:bookmarkStart w:id="581" w:name="_Toc394921801"/>
      <w:r w:rsidRPr="004F14F2">
        <w:rPr>
          <w:rtl/>
        </w:rPr>
        <w:t>[2891] معاوية بن العلاء العِجْلِيّ</w:t>
      </w:r>
      <w:r w:rsidR="00527246">
        <w:rPr>
          <w:rtl/>
        </w:rPr>
        <w:t>:</w:t>
      </w:r>
      <w:bookmarkEnd w:id="581"/>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582" w:name="_Toc394921802"/>
      <w:r w:rsidRPr="004F14F2">
        <w:rPr>
          <w:rtl/>
        </w:rPr>
        <w:t>[2892] معاوية بن كُلَيب بن معاوية بن جُنادة</w:t>
      </w:r>
      <w:r w:rsidR="00527246">
        <w:rPr>
          <w:rtl/>
        </w:rPr>
        <w:t>:</w:t>
      </w:r>
      <w:bookmarkEnd w:id="582"/>
    </w:p>
    <w:p w:rsidR="0017382C" w:rsidRPr="007B62FF" w:rsidRDefault="0017382C" w:rsidP="0017382C">
      <w:pPr>
        <w:pStyle w:val="libNormal"/>
        <w:rPr>
          <w:rtl/>
        </w:rPr>
      </w:pPr>
      <w:r w:rsidRPr="007B62FF">
        <w:rPr>
          <w:rtl/>
        </w:rPr>
        <w:t>الأزْدِيّ</w:t>
      </w:r>
      <w:r w:rsidR="00527246">
        <w:rPr>
          <w:rtl/>
        </w:rPr>
        <w:t>،</w:t>
      </w:r>
      <w:r w:rsidRPr="007B62FF">
        <w:rPr>
          <w:rtl/>
        </w:rPr>
        <w:t xml:space="preserve"> الغَامِدِيّ</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583" w:name="_Toc394921803"/>
      <w:r w:rsidRPr="004F14F2">
        <w:rPr>
          <w:rtl/>
        </w:rPr>
        <w:t>[2893] معاوية بن مَيْسَرة بن شُرَيح القاضي</w:t>
      </w:r>
      <w:r w:rsidR="00527246">
        <w:rPr>
          <w:rtl/>
        </w:rPr>
        <w:t>:</w:t>
      </w:r>
      <w:bookmarkEnd w:id="583"/>
    </w:p>
    <w:p w:rsidR="0017382C" w:rsidRPr="007B62FF" w:rsidRDefault="0017382C" w:rsidP="0017382C">
      <w:pPr>
        <w:pStyle w:val="libNormal"/>
        <w:rPr>
          <w:rtl/>
        </w:rPr>
      </w:pPr>
      <w:r w:rsidRPr="007B62FF">
        <w:rPr>
          <w:rtl/>
        </w:rPr>
        <w:t>الكِنْدِيّ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sidR="00527246">
        <w:rPr>
          <w:rtl/>
        </w:rPr>
        <w:t>،</w:t>
      </w:r>
      <w:r w:rsidRPr="007B62FF">
        <w:rPr>
          <w:rtl/>
        </w:rPr>
        <w:t xml:space="preserve"> هو صاحب كتاب معتمد في مشيخة الفقيه </w:t>
      </w:r>
      <w:r w:rsidRPr="0017382C">
        <w:rPr>
          <w:rStyle w:val="libFootnotenumChar"/>
          <w:rtl/>
        </w:rPr>
        <w:t>(6)</w:t>
      </w:r>
      <w:r w:rsidR="00527246">
        <w:rPr>
          <w:rtl/>
        </w:rPr>
        <w:t>،</w:t>
      </w:r>
      <w:r w:rsidRPr="007B62FF">
        <w:rPr>
          <w:rtl/>
        </w:rPr>
        <w:t xml:space="preserve"> ويروي عنه</w:t>
      </w:r>
      <w:r w:rsidR="00527246">
        <w:rPr>
          <w:rtl/>
        </w:rPr>
        <w:t>:</w:t>
      </w:r>
      <w:r w:rsidRPr="007B62FF">
        <w:rPr>
          <w:rtl/>
        </w:rPr>
        <w:t xml:space="preserve"> ابن أبي عمير </w:t>
      </w:r>
      <w:r w:rsidRPr="0017382C">
        <w:rPr>
          <w:rStyle w:val="libFootnotenumChar"/>
          <w:rtl/>
        </w:rPr>
        <w:t>(7)</w:t>
      </w:r>
      <w:r w:rsidR="00527246">
        <w:rPr>
          <w:rtl/>
        </w:rPr>
        <w:t>،</w:t>
      </w:r>
      <w:r w:rsidRPr="007B62FF">
        <w:rPr>
          <w:rtl/>
        </w:rPr>
        <w:t xml:space="preserve"> والبزنطي </w:t>
      </w:r>
      <w:r w:rsidRPr="0017382C">
        <w:rPr>
          <w:rStyle w:val="libFootnotenumChar"/>
          <w:rtl/>
        </w:rPr>
        <w:t>(8)</w:t>
      </w:r>
      <w:r w:rsidR="00527246">
        <w:rPr>
          <w:rtl/>
        </w:rPr>
        <w:t>،</w:t>
      </w:r>
      <w:r w:rsidRPr="007B62FF">
        <w:rPr>
          <w:rtl/>
        </w:rPr>
        <w:t xml:space="preserve"> وجماعة </w:t>
      </w:r>
      <w:r w:rsidRPr="0017382C">
        <w:rPr>
          <w:rStyle w:val="libFootnotenumChar"/>
          <w:rtl/>
        </w:rPr>
        <w:t>(9)</w:t>
      </w:r>
      <w:r>
        <w:rPr>
          <w:rtl/>
        </w:rPr>
        <w:t>.</w:t>
      </w:r>
      <w:r w:rsidRPr="007B62FF">
        <w:rPr>
          <w:rtl/>
        </w:rPr>
        <w:t xml:space="preserve"> ومرّ في </w:t>
      </w:r>
      <w:r>
        <w:rPr>
          <w:rtl/>
        </w:rPr>
        <w:t>[</w:t>
      </w:r>
      <w:r w:rsidRPr="007B62FF">
        <w:rPr>
          <w:rtl/>
        </w:rPr>
        <w:t xml:space="preserve">شيد </w:t>
      </w:r>
      <w:r w:rsidRPr="0017382C">
        <w:rPr>
          <w:rStyle w:val="libFootnotenumChar"/>
          <w:rtl/>
        </w:rPr>
        <w:t>(10)</w:t>
      </w:r>
      <w:r>
        <w:rPr>
          <w:rtl/>
        </w:rPr>
        <w:t>]</w:t>
      </w:r>
      <w:r w:rsidRPr="007B62FF">
        <w:rPr>
          <w:rtl/>
        </w:rPr>
        <w:t xml:space="preserve"> وثاقته</w:t>
      </w:r>
      <w:r w:rsidR="00527246">
        <w:rPr>
          <w:rtl/>
        </w:rPr>
        <w:t>،</w:t>
      </w:r>
      <w:r w:rsidRPr="007B62FF">
        <w:rPr>
          <w:rtl/>
        </w:rPr>
        <w:t xml:space="preserve"> وعدم اتحاده مع ابن شريح.</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النجاشي</w:t>
      </w:r>
      <w:r w:rsidR="00527246">
        <w:rPr>
          <w:rtl/>
        </w:rPr>
        <w:t>:</w:t>
      </w:r>
      <w:r w:rsidRPr="007B62FF">
        <w:rPr>
          <w:rtl/>
        </w:rPr>
        <w:t xml:space="preserve"> 411 / 1095.</w:t>
      </w:r>
    </w:p>
    <w:p w:rsidR="0017382C" w:rsidRPr="007B62FF" w:rsidRDefault="0017382C" w:rsidP="0017382C">
      <w:pPr>
        <w:pStyle w:val="libFootnote0"/>
        <w:rPr>
          <w:rtl/>
        </w:rPr>
      </w:pPr>
      <w:r w:rsidRPr="007B62FF">
        <w:rPr>
          <w:rtl/>
        </w:rPr>
        <w:t>(2) الكافي 4</w:t>
      </w:r>
      <w:r w:rsidR="00527246">
        <w:rPr>
          <w:rtl/>
        </w:rPr>
        <w:t>:</w:t>
      </w:r>
      <w:r w:rsidRPr="007B62FF">
        <w:rPr>
          <w:rtl/>
        </w:rPr>
        <w:t xml:space="preserve"> 63 / 5.</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310 / 491.</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310 / 490.</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310 / 484</w:t>
      </w:r>
      <w:r w:rsidR="00527246">
        <w:rPr>
          <w:rtl/>
        </w:rPr>
        <w:t>،</w:t>
      </w:r>
      <w:r w:rsidRPr="007B62FF">
        <w:rPr>
          <w:rtl/>
        </w:rPr>
        <w:t xml:space="preserve"> ورجال البرقي</w:t>
      </w:r>
      <w:r w:rsidR="00527246">
        <w:rPr>
          <w:rtl/>
        </w:rPr>
        <w:t>:</w:t>
      </w:r>
      <w:r w:rsidRPr="007B62FF">
        <w:rPr>
          <w:rtl/>
        </w:rPr>
        <w:t xml:space="preserve"> 33.</w:t>
      </w:r>
    </w:p>
    <w:p w:rsidR="0017382C" w:rsidRPr="007B62FF" w:rsidRDefault="0017382C" w:rsidP="0017382C">
      <w:pPr>
        <w:pStyle w:val="libFootnote0"/>
        <w:rPr>
          <w:rtl/>
        </w:rPr>
      </w:pPr>
      <w:r w:rsidRPr="007B62FF">
        <w:rPr>
          <w:rtl/>
        </w:rPr>
        <w:t>(6) الفقيه 4</w:t>
      </w:r>
      <w:r w:rsidR="00527246">
        <w:rPr>
          <w:rtl/>
        </w:rPr>
        <w:t>:</w:t>
      </w:r>
      <w:r w:rsidRPr="007B62FF">
        <w:rPr>
          <w:rtl/>
        </w:rPr>
        <w:t xml:space="preserve"> 16</w:t>
      </w:r>
      <w:r w:rsidR="00527246">
        <w:rPr>
          <w:rtl/>
        </w:rPr>
        <w:t>،</w:t>
      </w:r>
      <w:r w:rsidRPr="007B62FF">
        <w:rPr>
          <w:rtl/>
        </w:rPr>
        <w:t xml:space="preserve"> من المشيخة.</w:t>
      </w:r>
    </w:p>
    <w:p w:rsidR="0017382C" w:rsidRPr="007B62FF" w:rsidRDefault="0017382C" w:rsidP="0017382C">
      <w:pPr>
        <w:pStyle w:val="libFootnote0"/>
        <w:rPr>
          <w:rtl/>
        </w:rPr>
      </w:pPr>
      <w:r w:rsidRPr="007B62FF">
        <w:rPr>
          <w:rtl/>
        </w:rPr>
        <w:t>(7) رجال النجاشي</w:t>
      </w:r>
      <w:r w:rsidR="00527246">
        <w:rPr>
          <w:rtl/>
        </w:rPr>
        <w:t>:</w:t>
      </w:r>
      <w:r w:rsidRPr="007B62FF">
        <w:rPr>
          <w:rtl/>
        </w:rPr>
        <w:t xml:space="preserve"> 410 / 1093.</w:t>
      </w:r>
    </w:p>
    <w:p w:rsidR="0017382C" w:rsidRPr="007B62FF" w:rsidRDefault="0017382C" w:rsidP="0017382C">
      <w:pPr>
        <w:pStyle w:val="libFootnote0"/>
        <w:rPr>
          <w:rtl/>
        </w:rPr>
      </w:pPr>
      <w:r w:rsidRPr="007B62FF">
        <w:rPr>
          <w:rtl/>
        </w:rPr>
        <w:t>(8) الكافي 5</w:t>
      </w:r>
      <w:r w:rsidR="00527246">
        <w:rPr>
          <w:rtl/>
        </w:rPr>
        <w:t>:</w:t>
      </w:r>
      <w:r w:rsidRPr="007B62FF">
        <w:rPr>
          <w:rtl/>
        </w:rPr>
        <w:t xml:space="preserve"> 177 / 11.</w:t>
      </w:r>
    </w:p>
    <w:p w:rsidR="0017382C" w:rsidRPr="007B62FF" w:rsidRDefault="0017382C" w:rsidP="0017382C">
      <w:pPr>
        <w:pStyle w:val="libFootnote0"/>
        <w:rPr>
          <w:rtl/>
        </w:rPr>
      </w:pPr>
      <w:r w:rsidRPr="007B62FF">
        <w:rPr>
          <w:rtl/>
        </w:rPr>
        <w:t>(9) منهم علي بن الحكم</w:t>
      </w:r>
      <w:r w:rsidR="00527246">
        <w:rPr>
          <w:rtl/>
        </w:rPr>
        <w:t>،</w:t>
      </w:r>
      <w:r w:rsidRPr="007B62FF">
        <w:rPr>
          <w:rtl/>
        </w:rPr>
        <w:t xml:space="preserve"> راجع الكافي 6</w:t>
      </w:r>
      <w:r w:rsidR="00527246">
        <w:rPr>
          <w:rtl/>
        </w:rPr>
        <w:t>:</w:t>
      </w:r>
      <w:r w:rsidRPr="007B62FF">
        <w:rPr>
          <w:rtl/>
        </w:rPr>
        <w:t xml:space="preserve"> 509 / 2.</w:t>
      </w:r>
    </w:p>
    <w:p w:rsidR="0017382C" w:rsidRPr="007B62FF" w:rsidRDefault="0017382C" w:rsidP="0017382C">
      <w:pPr>
        <w:pStyle w:val="libFootnote0"/>
        <w:rPr>
          <w:rtl/>
        </w:rPr>
      </w:pPr>
      <w:r w:rsidRPr="007B62FF">
        <w:rPr>
          <w:rtl/>
        </w:rPr>
        <w:t>(10) في الأصل والحجرية</w:t>
      </w:r>
      <w:r w:rsidR="00527246">
        <w:rPr>
          <w:rtl/>
        </w:rPr>
        <w:t>:</w:t>
      </w:r>
      <w:r w:rsidRPr="007B62FF">
        <w:rPr>
          <w:rtl/>
        </w:rPr>
        <w:t xml:space="preserve"> </w:t>
      </w:r>
      <w:r>
        <w:rPr>
          <w:rtl/>
        </w:rPr>
        <w:t>(</w:t>
      </w:r>
      <w:r w:rsidRPr="007B62FF">
        <w:rPr>
          <w:rtl/>
        </w:rPr>
        <w:t>شيب</w:t>
      </w:r>
      <w:r>
        <w:rPr>
          <w:rtl/>
        </w:rPr>
        <w:t>)</w:t>
      </w:r>
      <w:r w:rsidR="00527246">
        <w:rPr>
          <w:rtl/>
        </w:rPr>
        <w:t>،</w:t>
      </w:r>
      <w:r w:rsidRPr="007B62FF">
        <w:rPr>
          <w:rtl/>
        </w:rPr>
        <w:t xml:space="preserve"> وما بين المعقوفتين هو الصحيح.</w:t>
      </w:r>
    </w:p>
    <w:p w:rsidR="0017382C" w:rsidRDefault="0017382C" w:rsidP="00C613E8">
      <w:pPr>
        <w:pStyle w:val="libNormal"/>
        <w:rPr>
          <w:rtl/>
        </w:rPr>
      </w:pPr>
      <w:r>
        <w:rPr>
          <w:rtl/>
        </w:rPr>
        <w:br w:type="page"/>
      </w:r>
    </w:p>
    <w:p w:rsidR="0017382C" w:rsidRPr="004F14F2" w:rsidRDefault="0017382C" w:rsidP="00E10B1D">
      <w:pPr>
        <w:pStyle w:val="Heading3"/>
        <w:rPr>
          <w:rtl/>
        </w:rPr>
      </w:pPr>
      <w:bookmarkStart w:id="584" w:name="_Toc394921804"/>
      <w:r w:rsidRPr="004F14F2">
        <w:rPr>
          <w:rtl/>
        </w:rPr>
        <w:lastRenderedPageBreak/>
        <w:t>[2894] معاوية بن وهب بن جَبَلَة.</w:t>
      </w:r>
      <w:bookmarkEnd w:id="584"/>
    </w:p>
    <w:p w:rsidR="0017382C" w:rsidRPr="004F14F2" w:rsidRDefault="0017382C" w:rsidP="00E10B1D">
      <w:pPr>
        <w:pStyle w:val="Heading3"/>
        <w:rPr>
          <w:rtl/>
        </w:rPr>
      </w:pPr>
      <w:bookmarkStart w:id="585" w:name="_Toc394921805"/>
      <w:r w:rsidRPr="004F14F2">
        <w:rPr>
          <w:rtl/>
        </w:rPr>
        <w:t>[2895] معاوية بن وهب بن فضّال.</w:t>
      </w:r>
      <w:bookmarkEnd w:id="585"/>
    </w:p>
    <w:p w:rsidR="0017382C" w:rsidRPr="00E10B1D" w:rsidRDefault="0017382C" w:rsidP="0063324D">
      <w:pPr>
        <w:pStyle w:val="Heading3"/>
        <w:rPr>
          <w:rStyle w:val="Heading3Char"/>
          <w:rtl/>
        </w:rPr>
      </w:pPr>
      <w:bookmarkStart w:id="586" w:name="_Toc394921806"/>
      <w:r w:rsidRPr="004F14F2">
        <w:rPr>
          <w:rtl/>
        </w:rPr>
        <w:t xml:space="preserve">[2896] معاوية بن وهب الميثمي </w:t>
      </w:r>
      <w:r w:rsidRPr="0017382C">
        <w:rPr>
          <w:rStyle w:val="libFootnotenumChar"/>
          <w:rtl/>
        </w:rPr>
        <w:t>(1)</w:t>
      </w:r>
      <w:r w:rsidR="00527246" w:rsidRPr="00E10B1D">
        <w:rPr>
          <w:rStyle w:val="Heading3Char"/>
          <w:rtl/>
        </w:rPr>
        <w:t>:</w:t>
      </w:r>
      <w:bookmarkEnd w:id="586"/>
    </w:p>
    <w:p w:rsidR="0017382C" w:rsidRPr="007B62FF" w:rsidRDefault="0017382C" w:rsidP="0017382C">
      <w:pPr>
        <w:pStyle w:val="libNormal"/>
        <w:rPr>
          <w:rtl/>
        </w:rPr>
      </w:pPr>
      <w:r w:rsidRPr="007B62FF">
        <w:rPr>
          <w:rtl/>
        </w:rPr>
        <w:t xml:space="preserve">لكل واحد منهم كتاب في الفهرست </w:t>
      </w:r>
      <w:r w:rsidRPr="0017382C">
        <w:rPr>
          <w:rStyle w:val="libFootnotenumChar"/>
          <w:rtl/>
        </w:rPr>
        <w:t>(2)</w:t>
      </w:r>
      <w:r w:rsidR="00527246">
        <w:rPr>
          <w:rtl/>
        </w:rPr>
        <w:t>،</w:t>
      </w:r>
      <w:r w:rsidRPr="007B62FF">
        <w:rPr>
          <w:rtl/>
        </w:rPr>
        <w:t xml:space="preserve"> يرويه عنه</w:t>
      </w:r>
      <w:r w:rsidR="00527246">
        <w:rPr>
          <w:rtl/>
        </w:rPr>
        <w:t>:</w:t>
      </w:r>
      <w:r w:rsidRPr="007B62FF">
        <w:rPr>
          <w:rtl/>
        </w:rPr>
        <w:t xml:space="preserve"> عبيد الله بن أحمد بن نهيك</w:t>
      </w:r>
      <w:r w:rsidR="00527246">
        <w:rPr>
          <w:rtl/>
        </w:rPr>
        <w:t>،</w:t>
      </w:r>
      <w:r w:rsidRPr="007B62FF">
        <w:rPr>
          <w:rtl/>
        </w:rPr>
        <w:t xml:space="preserve"> الشيخ الثقة</w:t>
      </w:r>
      <w:r w:rsidR="00527246">
        <w:rPr>
          <w:rtl/>
        </w:rPr>
        <w:t>،</w:t>
      </w:r>
      <w:r w:rsidRPr="007B62FF">
        <w:rPr>
          <w:rtl/>
        </w:rPr>
        <w:t xml:space="preserve"> الصدوق</w:t>
      </w:r>
      <w:r w:rsidR="00527246">
        <w:rPr>
          <w:rtl/>
        </w:rPr>
        <w:t>،</w:t>
      </w:r>
      <w:r w:rsidRPr="007B62FF">
        <w:rPr>
          <w:rtl/>
        </w:rPr>
        <w:t xml:space="preserve"> الجليل.</w:t>
      </w:r>
    </w:p>
    <w:p w:rsidR="0017382C" w:rsidRPr="00E10B1D" w:rsidRDefault="0017382C" w:rsidP="0063324D">
      <w:pPr>
        <w:pStyle w:val="Heading3"/>
        <w:rPr>
          <w:rStyle w:val="Heading3Char"/>
          <w:rtl/>
        </w:rPr>
      </w:pPr>
      <w:bookmarkStart w:id="587" w:name="_Toc394921807"/>
      <w:r w:rsidRPr="00E10B1D">
        <w:rPr>
          <w:rStyle w:val="Heading3Char"/>
          <w:rtl/>
        </w:rPr>
        <w:t xml:space="preserve">[2897] معرّف </w:t>
      </w:r>
      <w:r w:rsidRPr="0017382C">
        <w:rPr>
          <w:rStyle w:val="libFootnotenumChar"/>
          <w:rtl/>
        </w:rPr>
        <w:t>(3)</w:t>
      </w:r>
      <w:r w:rsidRPr="00E10B1D">
        <w:rPr>
          <w:rStyle w:val="Heading3Char"/>
          <w:rtl/>
        </w:rPr>
        <w:t xml:space="preserve"> بن زياد الشَّيْبانِيّ</w:t>
      </w:r>
      <w:r w:rsidR="00527246" w:rsidRPr="00E10B1D">
        <w:rPr>
          <w:rStyle w:val="Heading3Char"/>
          <w:rtl/>
        </w:rPr>
        <w:t>:</w:t>
      </w:r>
      <w:bookmarkEnd w:id="587"/>
    </w:p>
    <w:p w:rsidR="0017382C" w:rsidRPr="007B62FF" w:rsidRDefault="0017382C" w:rsidP="0017382C">
      <w:pPr>
        <w:pStyle w:val="libNormal"/>
        <w:rPr>
          <w:rtl/>
        </w:rPr>
      </w:pPr>
      <w:r w:rsidRPr="007B62FF">
        <w:rPr>
          <w:rtl/>
        </w:rPr>
        <w:t>مولاهم</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588" w:name="_Toc394921808"/>
      <w:r w:rsidRPr="004F14F2">
        <w:rPr>
          <w:rtl/>
        </w:rPr>
        <w:t>[2898] مَعْقِل الأسَدِيّ</w:t>
      </w:r>
      <w:r w:rsidR="00527246">
        <w:rPr>
          <w:rtl/>
        </w:rPr>
        <w:t>:</w:t>
      </w:r>
      <w:bookmarkEnd w:id="588"/>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589" w:name="_Toc394921809"/>
      <w:r w:rsidRPr="004F14F2">
        <w:rPr>
          <w:rtl/>
        </w:rPr>
        <w:t>[2899] مَعْقِل بن عمرو الكِنَانِيّ</w:t>
      </w:r>
      <w:r w:rsidR="00527246">
        <w:rPr>
          <w:rtl/>
        </w:rPr>
        <w:t>:</w:t>
      </w:r>
      <w:bookmarkEnd w:id="589"/>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590" w:name="_Toc394921810"/>
      <w:r w:rsidRPr="004F14F2">
        <w:rPr>
          <w:rtl/>
        </w:rPr>
        <w:t>[2900] مُعَلّى بن أُسامة الأزْدِيّ</w:t>
      </w:r>
      <w:r w:rsidR="00527246">
        <w:rPr>
          <w:rtl/>
        </w:rPr>
        <w:t>:</w:t>
      </w:r>
      <w:bookmarkEnd w:id="590"/>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591" w:name="_Toc394921811"/>
      <w:r w:rsidRPr="004F14F2">
        <w:rPr>
          <w:rtl/>
        </w:rPr>
        <w:t>[2901] مُعَلّى بن زيد الكُوفِيّ</w:t>
      </w:r>
      <w:r w:rsidR="00527246">
        <w:rPr>
          <w:rtl/>
        </w:rPr>
        <w:t>:</w:t>
      </w:r>
      <w:bookmarkEnd w:id="591"/>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الأصل والحجرية</w:t>
      </w:r>
      <w:r w:rsidR="00527246">
        <w:rPr>
          <w:rtl/>
        </w:rPr>
        <w:t>:</w:t>
      </w:r>
      <w:r w:rsidRPr="007B62FF">
        <w:rPr>
          <w:rtl/>
        </w:rPr>
        <w:t xml:space="preserve"> التميمي </w:t>
      </w:r>
      <w:r>
        <w:rPr>
          <w:rtl/>
        </w:rPr>
        <w:t>(</w:t>
      </w:r>
      <w:r w:rsidRPr="007B62FF">
        <w:rPr>
          <w:rtl/>
        </w:rPr>
        <w:t>نسخة بدل</w:t>
      </w:r>
      <w:r>
        <w:rPr>
          <w:rtl/>
        </w:rPr>
        <w:t>)</w:t>
      </w:r>
    </w:p>
    <w:p w:rsidR="0017382C" w:rsidRPr="007B62FF" w:rsidRDefault="0017382C" w:rsidP="0017382C">
      <w:pPr>
        <w:pStyle w:val="libFootnote0"/>
        <w:rPr>
          <w:rtl/>
        </w:rPr>
      </w:pPr>
      <w:r w:rsidRPr="007B62FF">
        <w:rPr>
          <w:rtl/>
        </w:rPr>
        <w:t>(2) راجع فهرست الشيخ</w:t>
      </w:r>
      <w:r w:rsidR="00527246">
        <w:rPr>
          <w:rtl/>
        </w:rPr>
        <w:t>:</w:t>
      </w:r>
      <w:r w:rsidRPr="007B62FF">
        <w:rPr>
          <w:rtl/>
        </w:rPr>
        <w:t xml:space="preserve"> 166 / 739</w:t>
      </w:r>
      <w:r w:rsidR="00527246">
        <w:rPr>
          <w:rtl/>
        </w:rPr>
        <w:t>،</w:t>
      </w:r>
      <w:r w:rsidRPr="007B62FF">
        <w:rPr>
          <w:rtl/>
        </w:rPr>
        <w:t xml:space="preserve"> 166 / 738</w:t>
      </w:r>
      <w:r w:rsidR="00527246">
        <w:rPr>
          <w:rtl/>
        </w:rPr>
        <w:t>،</w:t>
      </w:r>
      <w:r w:rsidRPr="007B62FF">
        <w:rPr>
          <w:rtl/>
        </w:rPr>
        <w:t xml:space="preserve"> 167 / 740.</w:t>
      </w:r>
    </w:p>
    <w:p w:rsidR="0017382C" w:rsidRPr="007B62FF" w:rsidRDefault="0017382C" w:rsidP="0017382C">
      <w:pPr>
        <w:pStyle w:val="libFootnote0"/>
        <w:rPr>
          <w:rtl/>
        </w:rPr>
      </w:pPr>
      <w:r w:rsidRPr="007B62FF">
        <w:rPr>
          <w:rtl/>
        </w:rPr>
        <w:t>(3) في المصدر</w:t>
      </w:r>
      <w:r w:rsidR="00527246">
        <w:rPr>
          <w:rtl/>
        </w:rPr>
        <w:t>:</w:t>
      </w:r>
      <w:r w:rsidRPr="007B62FF">
        <w:rPr>
          <w:rtl/>
        </w:rPr>
        <w:t xml:space="preserve"> </w:t>
      </w:r>
      <w:r>
        <w:rPr>
          <w:rtl/>
        </w:rPr>
        <w:t>(</w:t>
      </w:r>
      <w:r w:rsidRPr="007B62FF">
        <w:rPr>
          <w:rtl/>
        </w:rPr>
        <w:t>معروف</w:t>
      </w:r>
      <w:r>
        <w:rPr>
          <w:rtl/>
        </w:rPr>
        <w:t>)</w:t>
      </w:r>
      <w:r w:rsidR="00527246">
        <w:rPr>
          <w:rtl/>
        </w:rPr>
        <w:t>،</w:t>
      </w:r>
      <w:r w:rsidRPr="007B62FF">
        <w:rPr>
          <w:rtl/>
        </w:rPr>
        <w:t xml:space="preserve"> ومثله في</w:t>
      </w:r>
      <w:r w:rsidR="00527246">
        <w:rPr>
          <w:rtl/>
        </w:rPr>
        <w:t>:</w:t>
      </w:r>
      <w:r w:rsidRPr="007B62FF">
        <w:rPr>
          <w:rtl/>
        </w:rPr>
        <w:t xml:space="preserve"> منهج المقال</w:t>
      </w:r>
      <w:r w:rsidR="00527246">
        <w:rPr>
          <w:rtl/>
        </w:rPr>
        <w:t>:</w:t>
      </w:r>
      <w:r w:rsidRPr="007B62FF">
        <w:rPr>
          <w:rtl/>
        </w:rPr>
        <w:t xml:space="preserve"> 337</w:t>
      </w:r>
      <w:r w:rsidR="00527246">
        <w:rPr>
          <w:rtl/>
        </w:rPr>
        <w:t>،</w:t>
      </w:r>
      <w:r w:rsidRPr="007B62FF">
        <w:rPr>
          <w:rtl/>
        </w:rPr>
        <w:t xml:space="preserve"> ونقد الرجال</w:t>
      </w:r>
      <w:r w:rsidR="00527246">
        <w:rPr>
          <w:rtl/>
        </w:rPr>
        <w:t>:</w:t>
      </w:r>
      <w:r w:rsidRPr="007B62FF">
        <w:rPr>
          <w:rtl/>
        </w:rPr>
        <w:t xml:space="preserve"> 348</w:t>
      </w:r>
      <w:r w:rsidR="00527246">
        <w:rPr>
          <w:rtl/>
        </w:rPr>
        <w:t>،</w:t>
      </w:r>
      <w:r w:rsidRPr="007B62FF">
        <w:rPr>
          <w:rtl/>
        </w:rPr>
        <w:t xml:space="preserve"> وجامع الرواة 2</w:t>
      </w:r>
      <w:r w:rsidR="00527246">
        <w:rPr>
          <w:rtl/>
        </w:rPr>
        <w:t>:</w:t>
      </w:r>
      <w:r w:rsidRPr="007B62FF">
        <w:rPr>
          <w:rtl/>
        </w:rPr>
        <w:t xml:space="preserve"> 246</w:t>
      </w:r>
      <w:r w:rsidR="00527246">
        <w:rPr>
          <w:rtl/>
        </w:rPr>
        <w:t>،</w:t>
      </w:r>
      <w:r w:rsidRPr="007B62FF">
        <w:rPr>
          <w:rtl/>
        </w:rPr>
        <w:t xml:space="preserve"> وتنقيح المقال 3</w:t>
      </w:r>
      <w:r w:rsidR="00527246">
        <w:rPr>
          <w:rtl/>
        </w:rPr>
        <w:t>:</w:t>
      </w:r>
      <w:r w:rsidRPr="007B62FF">
        <w:rPr>
          <w:rtl/>
        </w:rPr>
        <w:t xml:space="preserve"> 227. وما في مجمع الرجال 6</w:t>
      </w:r>
      <w:r w:rsidR="00527246">
        <w:rPr>
          <w:rtl/>
        </w:rPr>
        <w:t>:</w:t>
      </w:r>
      <w:r w:rsidRPr="007B62FF">
        <w:rPr>
          <w:rtl/>
        </w:rPr>
        <w:t xml:space="preserve"> 103 موافق لما في الأصل والحجرية.</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320 / 645.</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312 / 523.</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312 / 524.</w:t>
      </w:r>
    </w:p>
    <w:p w:rsidR="0017382C" w:rsidRDefault="0017382C" w:rsidP="0017382C">
      <w:pPr>
        <w:pStyle w:val="libFootnote0"/>
        <w:rPr>
          <w:rtl/>
        </w:rPr>
      </w:pPr>
      <w:r w:rsidRPr="007B62FF">
        <w:rPr>
          <w:rtl/>
        </w:rPr>
        <w:t>(7) رجال الشيخ</w:t>
      </w:r>
      <w:r w:rsidR="00527246">
        <w:rPr>
          <w:rtl/>
        </w:rPr>
        <w:t>:</w:t>
      </w:r>
      <w:r w:rsidRPr="007B62FF">
        <w:rPr>
          <w:rtl/>
        </w:rPr>
        <w:t xml:space="preserve"> 311 / 501.</w:t>
      </w:r>
      <w:r>
        <w:rPr>
          <w:rFonts w:hint="cs"/>
          <w:rtl/>
        </w:rPr>
        <w:t xml:space="preserve"> </w:t>
      </w:r>
      <w:r w:rsidRPr="007B62FF">
        <w:rPr>
          <w:rtl/>
        </w:rPr>
        <w:t>(8) رجال الشيخ</w:t>
      </w:r>
      <w:r w:rsidR="00527246">
        <w:rPr>
          <w:rtl/>
        </w:rPr>
        <w:t>:</w:t>
      </w:r>
      <w:r w:rsidRPr="007B62FF">
        <w:rPr>
          <w:rtl/>
        </w:rPr>
        <w:t xml:space="preserve"> 311 / 504.</w:t>
      </w:r>
    </w:p>
    <w:p w:rsidR="0017382C" w:rsidRDefault="0017382C" w:rsidP="00C613E8">
      <w:pPr>
        <w:pStyle w:val="libNormal"/>
        <w:rPr>
          <w:rtl/>
        </w:rPr>
      </w:pPr>
      <w:r>
        <w:rPr>
          <w:rtl/>
        </w:rPr>
        <w:br w:type="page"/>
      </w:r>
    </w:p>
    <w:p w:rsidR="0017382C" w:rsidRDefault="0017382C" w:rsidP="00E10B1D">
      <w:pPr>
        <w:pStyle w:val="Heading3"/>
        <w:rPr>
          <w:rtl/>
        </w:rPr>
      </w:pPr>
      <w:bookmarkStart w:id="592" w:name="_Toc394921812"/>
      <w:r w:rsidRPr="004F14F2">
        <w:rPr>
          <w:rtl/>
        </w:rPr>
        <w:lastRenderedPageBreak/>
        <w:t>[2902] مُعَلّى بن شدّاد البَكْرِيّ</w:t>
      </w:r>
      <w:r w:rsidR="00527246">
        <w:rPr>
          <w:rtl/>
        </w:rPr>
        <w:t>:</w:t>
      </w:r>
      <w:bookmarkEnd w:id="592"/>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593" w:name="_Toc394921813"/>
      <w:r w:rsidRPr="004F14F2">
        <w:rPr>
          <w:rtl/>
        </w:rPr>
        <w:t>[2903] مُعَلّى بن عبد الله</w:t>
      </w:r>
      <w:r w:rsidR="00527246">
        <w:rPr>
          <w:rtl/>
        </w:rPr>
        <w:t>:</w:t>
      </w:r>
      <w:bookmarkEnd w:id="593"/>
    </w:p>
    <w:p w:rsidR="0017382C" w:rsidRPr="007B62FF" w:rsidRDefault="0017382C" w:rsidP="0017382C">
      <w:pPr>
        <w:pStyle w:val="libNormal"/>
        <w:rPr>
          <w:rtl/>
        </w:rPr>
      </w:pPr>
      <w:r w:rsidRPr="007B62FF">
        <w:rPr>
          <w:rtl/>
        </w:rPr>
        <w:t>أبو الفضل الكُوفِيّ</w:t>
      </w:r>
      <w:r w:rsidR="00527246">
        <w:rPr>
          <w:rtl/>
        </w:rPr>
        <w:t>،</w:t>
      </w:r>
      <w:r w:rsidRPr="007B62FF">
        <w:rPr>
          <w:rtl/>
        </w:rPr>
        <w:t xml:space="preserve"> مولى</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594" w:name="_Toc394921814"/>
      <w:r w:rsidRPr="004F14F2">
        <w:rPr>
          <w:rtl/>
        </w:rPr>
        <w:t>[2904] مُعَلّى بن عطاء ا</w:t>
      </w:r>
      <w:r w:rsidR="00E10B1D">
        <w:rPr>
          <w:rtl/>
        </w:rPr>
        <w:t>لمـُ</w:t>
      </w:r>
      <w:r w:rsidRPr="004F14F2">
        <w:rPr>
          <w:rtl/>
        </w:rPr>
        <w:t>حاربي</w:t>
      </w:r>
      <w:r w:rsidR="00527246">
        <w:rPr>
          <w:rtl/>
        </w:rPr>
        <w:t>:</w:t>
      </w:r>
      <w:bookmarkEnd w:id="594"/>
    </w:p>
    <w:p w:rsidR="0017382C" w:rsidRPr="007B62FF" w:rsidRDefault="0017382C" w:rsidP="0017382C">
      <w:pPr>
        <w:pStyle w:val="libNormal"/>
        <w:rPr>
          <w:rtl/>
        </w:rPr>
      </w:pPr>
      <w:r w:rsidRPr="007B62FF">
        <w:rPr>
          <w:rtl/>
        </w:rPr>
        <w:t>الدَّغْشِيّ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595" w:name="_Toc394921815"/>
      <w:r w:rsidRPr="004F14F2">
        <w:rPr>
          <w:rtl/>
        </w:rPr>
        <w:t>[2905] مُعَلّى بن محمّد البصري</w:t>
      </w:r>
      <w:r w:rsidR="00527246">
        <w:rPr>
          <w:rtl/>
        </w:rPr>
        <w:t>:</w:t>
      </w:r>
      <w:bookmarkEnd w:id="595"/>
    </w:p>
    <w:p w:rsidR="0017382C" w:rsidRPr="007B62FF" w:rsidRDefault="0017382C" w:rsidP="0017382C">
      <w:pPr>
        <w:pStyle w:val="libNormal"/>
        <w:rPr>
          <w:rtl/>
        </w:rPr>
      </w:pPr>
      <w:r w:rsidRPr="007B62FF">
        <w:rPr>
          <w:rtl/>
        </w:rPr>
        <w:t>أبو الحسن</w:t>
      </w:r>
      <w:r w:rsidR="00527246">
        <w:rPr>
          <w:rtl/>
        </w:rPr>
        <w:t>،</w:t>
      </w:r>
      <w:r w:rsidRPr="007B62FF">
        <w:rPr>
          <w:rtl/>
        </w:rPr>
        <w:t xml:space="preserve"> الذي أكثر ثقة الإسلام من الرواية عنه بتوسط مشايخه</w:t>
      </w:r>
      <w:r w:rsidR="00527246">
        <w:rPr>
          <w:rtl/>
        </w:rPr>
        <w:t>،</w:t>
      </w:r>
      <w:r w:rsidRPr="007B62FF">
        <w:rPr>
          <w:rtl/>
        </w:rPr>
        <w:t xml:space="preserve"> في النّجاشي</w:t>
      </w:r>
      <w:r w:rsidR="00527246">
        <w:rPr>
          <w:rtl/>
        </w:rPr>
        <w:t>:</w:t>
      </w:r>
      <w:r w:rsidRPr="007B62FF">
        <w:rPr>
          <w:rtl/>
        </w:rPr>
        <w:t xml:space="preserve"> مضطرب الحديث والمذهب </w:t>
      </w:r>
      <w:r w:rsidRPr="0017382C">
        <w:rPr>
          <w:rStyle w:val="libFootnotenumChar"/>
          <w:rtl/>
        </w:rPr>
        <w:t>(4)</w:t>
      </w:r>
      <w:r w:rsidR="00527246">
        <w:rPr>
          <w:rtl/>
        </w:rPr>
        <w:t>،</w:t>
      </w:r>
      <w:r w:rsidRPr="007B62FF">
        <w:rPr>
          <w:rtl/>
        </w:rPr>
        <w:t xml:space="preserve"> وعن الغضائري</w:t>
      </w:r>
      <w:r w:rsidR="00527246">
        <w:rPr>
          <w:rtl/>
        </w:rPr>
        <w:t>:</w:t>
      </w:r>
      <w:r w:rsidRPr="007B62FF">
        <w:rPr>
          <w:rtl/>
        </w:rPr>
        <w:t xml:space="preserve"> نعرف حديثه وننكره </w:t>
      </w:r>
      <w:r w:rsidRPr="0017382C">
        <w:rPr>
          <w:rStyle w:val="libFootnotenumChar"/>
          <w:rtl/>
        </w:rPr>
        <w:t>(5)</w:t>
      </w:r>
      <w:r>
        <w:rPr>
          <w:rtl/>
        </w:rPr>
        <w:t>.</w:t>
      </w:r>
    </w:p>
    <w:p w:rsidR="0017382C" w:rsidRPr="007B62FF" w:rsidRDefault="0017382C" w:rsidP="0017382C">
      <w:pPr>
        <w:pStyle w:val="libNormal"/>
        <w:rPr>
          <w:rtl/>
        </w:rPr>
      </w:pPr>
      <w:r w:rsidRPr="007B62FF">
        <w:rPr>
          <w:rtl/>
        </w:rPr>
        <w:t xml:space="preserve">ويضعّفه </w:t>
      </w:r>
      <w:r w:rsidRPr="0017382C">
        <w:rPr>
          <w:rStyle w:val="libFootnotenumChar"/>
          <w:rtl/>
        </w:rPr>
        <w:t>(6)</w:t>
      </w:r>
      <w:r w:rsidRPr="007B62FF">
        <w:rPr>
          <w:rtl/>
        </w:rPr>
        <w:t xml:space="preserve"> رواية الأجلاّء عنه مثل</w:t>
      </w:r>
      <w:r w:rsidR="00527246">
        <w:rPr>
          <w:rtl/>
        </w:rPr>
        <w:t>:</w:t>
      </w:r>
      <w:r w:rsidRPr="007B62FF">
        <w:rPr>
          <w:rtl/>
        </w:rPr>
        <w:t xml:space="preserve"> الحسين بن سعيد</w:t>
      </w:r>
      <w:r w:rsidR="00527246">
        <w:rPr>
          <w:rtl/>
        </w:rPr>
        <w:t>،</w:t>
      </w:r>
      <w:r w:rsidRPr="007B62FF">
        <w:rPr>
          <w:rtl/>
        </w:rPr>
        <w:t xml:space="preserve"> في التهذيب</w:t>
      </w:r>
      <w:r w:rsidR="00527246">
        <w:rPr>
          <w:rtl/>
        </w:rPr>
        <w:t>،</w:t>
      </w:r>
      <w:r w:rsidRPr="007B62FF">
        <w:rPr>
          <w:rtl/>
        </w:rPr>
        <w:t xml:space="preserve"> في باب الزيادات في القضايا والأحكام </w:t>
      </w:r>
      <w:r w:rsidRPr="0017382C">
        <w:rPr>
          <w:rStyle w:val="libFootnotenumChar"/>
          <w:rtl/>
        </w:rPr>
        <w:t>(7)</w:t>
      </w:r>
      <w:r w:rsidR="00527246">
        <w:rPr>
          <w:rtl/>
        </w:rPr>
        <w:t>،</w:t>
      </w:r>
      <w:r w:rsidRPr="007B62FF">
        <w:rPr>
          <w:rtl/>
        </w:rPr>
        <w:t xml:space="preserve"> ومحمّد بن الحسن بن الوليد</w:t>
      </w:r>
      <w:r w:rsidR="00527246">
        <w:rPr>
          <w:rtl/>
        </w:rPr>
        <w:t>،</w:t>
      </w:r>
      <w:r w:rsidRPr="007B62FF">
        <w:rPr>
          <w:rtl/>
        </w:rPr>
        <w:t xml:space="preserve"> في الفهرست</w:t>
      </w:r>
      <w:r w:rsidR="00527246">
        <w:rPr>
          <w:rtl/>
        </w:rPr>
        <w:t>،</w:t>
      </w:r>
      <w:r w:rsidRPr="007B62FF">
        <w:rPr>
          <w:rtl/>
        </w:rPr>
        <w:t xml:space="preserve"> في ترجمة أبان بن عثمان </w:t>
      </w:r>
      <w:r w:rsidRPr="0017382C">
        <w:rPr>
          <w:rStyle w:val="libFootnotenumChar"/>
          <w:rtl/>
        </w:rPr>
        <w:t>(8)</w:t>
      </w:r>
      <w:r w:rsidR="00527246">
        <w:rPr>
          <w:rtl/>
        </w:rPr>
        <w:t>،</w:t>
      </w:r>
      <w:r w:rsidRPr="007B62FF">
        <w:rPr>
          <w:rtl/>
        </w:rPr>
        <w:t xml:space="preserve"> وعلي بن إسماعيل</w:t>
      </w:r>
      <w:r w:rsidR="00527246">
        <w:rPr>
          <w:rtl/>
        </w:rPr>
        <w:t>،</w:t>
      </w:r>
      <w:r w:rsidRPr="007B62FF">
        <w:rPr>
          <w:rtl/>
        </w:rPr>
        <w:t xml:space="preserve"> في التهذيب</w:t>
      </w:r>
      <w:r w:rsidR="00527246">
        <w:rPr>
          <w:rtl/>
        </w:rPr>
        <w:t>،</w:t>
      </w:r>
      <w:r w:rsidRPr="007B62FF">
        <w:rPr>
          <w:rtl/>
        </w:rPr>
        <w:t xml:space="preserve"> في باب المسنون من الصلوات </w:t>
      </w:r>
      <w:r w:rsidRPr="0017382C">
        <w:rPr>
          <w:rStyle w:val="libFootnotenumChar"/>
          <w:rtl/>
        </w:rPr>
        <w:t>(9)</w:t>
      </w:r>
      <w:r w:rsidR="00527246">
        <w:rPr>
          <w:rtl/>
        </w:rPr>
        <w:t>،</w:t>
      </w:r>
      <w:r w:rsidRPr="007B62FF">
        <w:rPr>
          <w:rtl/>
        </w:rPr>
        <w:t xml:space="preserve"> وأبو علي الأشعري</w:t>
      </w:r>
      <w:r w:rsidR="00527246">
        <w:rPr>
          <w:rtl/>
        </w:rPr>
        <w:t>،</w:t>
      </w:r>
      <w:r w:rsidRPr="007B62FF">
        <w:rPr>
          <w:rtl/>
        </w:rPr>
        <w:t xml:space="preserve"> في الكافي</w:t>
      </w:r>
      <w:r w:rsidR="00527246">
        <w:rPr>
          <w:rtl/>
        </w:rPr>
        <w:t>،</w:t>
      </w:r>
      <w:r w:rsidRPr="007B62FF">
        <w:rPr>
          <w:rtl/>
        </w:rPr>
        <w:t xml:space="preserve"> في باب الصبر</w:t>
      </w:r>
      <w:r w:rsidR="00527246">
        <w:rPr>
          <w:rtl/>
        </w:rPr>
        <w:t>،</w:t>
      </w:r>
      <w:r w:rsidRPr="007B62FF">
        <w:rPr>
          <w:rtl/>
        </w:rPr>
        <w:t xml:space="preserve"> وباب الجلوس في كتاب العشرة </w:t>
      </w:r>
      <w:r w:rsidRPr="0017382C">
        <w:rPr>
          <w:rStyle w:val="libFootnotenumChar"/>
          <w:rtl/>
        </w:rPr>
        <w:t>(10)</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311 / 505.</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311 / 503.</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311 / 502.</w:t>
      </w:r>
    </w:p>
    <w:p w:rsidR="0017382C" w:rsidRPr="007B62FF" w:rsidRDefault="0017382C" w:rsidP="0017382C">
      <w:pPr>
        <w:pStyle w:val="libFootnote0"/>
        <w:rPr>
          <w:rtl/>
        </w:rPr>
      </w:pPr>
      <w:r w:rsidRPr="007B62FF">
        <w:rPr>
          <w:rtl/>
        </w:rPr>
        <w:t>(4) رجال النجاشي</w:t>
      </w:r>
      <w:r w:rsidR="00527246">
        <w:rPr>
          <w:rtl/>
        </w:rPr>
        <w:t>:</w:t>
      </w:r>
      <w:r w:rsidRPr="007B62FF">
        <w:rPr>
          <w:rtl/>
        </w:rPr>
        <w:t xml:space="preserve"> 418 / 1117.</w:t>
      </w:r>
    </w:p>
    <w:p w:rsidR="0017382C" w:rsidRPr="007B62FF" w:rsidRDefault="0017382C" w:rsidP="0017382C">
      <w:pPr>
        <w:pStyle w:val="libFootnote0"/>
        <w:rPr>
          <w:rtl/>
        </w:rPr>
      </w:pPr>
      <w:r w:rsidRPr="007B62FF">
        <w:rPr>
          <w:rtl/>
        </w:rPr>
        <w:t>(5) عنه القهبائي في مجمع الرجال 6</w:t>
      </w:r>
      <w:r w:rsidR="00527246">
        <w:rPr>
          <w:rtl/>
        </w:rPr>
        <w:t>:</w:t>
      </w:r>
      <w:r w:rsidRPr="007B62FF">
        <w:rPr>
          <w:rtl/>
        </w:rPr>
        <w:t xml:space="preserve"> 113.</w:t>
      </w:r>
    </w:p>
    <w:p w:rsidR="0017382C" w:rsidRPr="007B62FF" w:rsidRDefault="0017382C" w:rsidP="0017382C">
      <w:pPr>
        <w:pStyle w:val="libFootnote0"/>
        <w:rPr>
          <w:rtl/>
        </w:rPr>
      </w:pPr>
      <w:r w:rsidRPr="007B62FF">
        <w:rPr>
          <w:rtl/>
        </w:rPr>
        <w:t>(6) أي يضعف تضعيف الغضائري.</w:t>
      </w:r>
    </w:p>
    <w:p w:rsidR="0017382C" w:rsidRPr="007B62FF" w:rsidRDefault="0017382C" w:rsidP="0017382C">
      <w:pPr>
        <w:pStyle w:val="libFootnote0"/>
        <w:rPr>
          <w:rtl/>
        </w:rPr>
      </w:pPr>
      <w:r w:rsidRPr="007B62FF">
        <w:rPr>
          <w:rtl/>
        </w:rPr>
        <w:t>(7) تهذيب الأحكام 6</w:t>
      </w:r>
      <w:r w:rsidR="00527246">
        <w:rPr>
          <w:rtl/>
        </w:rPr>
        <w:t>:</w:t>
      </w:r>
      <w:r w:rsidRPr="007B62FF">
        <w:rPr>
          <w:rtl/>
        </w:rPr>
        <w:t xml:space="preserve"> 287 / 796.</w:t>
      </w:r>
    </w:p>
    <w:p w:rsidR="0017382C" w:rsidRPr="007B62FF" w:rsidRDefault="0017382C" w:rsidP="0017382C">
      <w:pPr>
        <w:pStyle w:val="libFootnote0"/>
        <w:rPr>
          <w:rtl/>
        </w:rPr>
      </w:pPr>
      <w:r w:rsidRPr="007B62FF">
        <w:rPr>
          <w:rtl/>
        </w:rPr>
        <w:t>(8) فهرست الشيخ</w:t>
      </w:r>
      <w:r w:rsidR="00527246">
        <w:rPr>
          <w:rtl/>
        </w:rPr>
        <w:t>:</w:t>
      </w:r>
      <w:r w:rsidRPr="007B62FF">
        <w:rPr>
          <w:rtl/>
        </w:rPr>
        <w:t xml:space="preserve"> 18 19 / 62.</w:t>
      </w:r>
    </w:p>
    <w:p w:rsidR="0017382C" w:rsidRPr="007B62FF" w:rsidRDefault="0017382C" w:rsidP="0017382C">
      <w:pPr>
        <w:pStyle w:val="libFootnote0"/>
        <w:rPr>
          <w:rtl/>
        </w:rPr>
      </w:pPr>
      <w:r w:rsidRPr="007B62FF">
        <w:rPr>
          <w:rtl/>
        </w:rPr>
        <w:t>(9) تهذيب الأحكام 2</w:t>
      </w:r>
      <w:r w:rsidR="00527246">
        <w:rPr>
          <w:rtl/>
        </w:rPr>
        <w:t>:</w:t>
      </w:r>
      <w:r w:rsidRPr="007B62FF">
        <w:rPr>
          <w:rtl/>
        </w:rPr>
        <w:t xml:space="preserve"> 11 / 24.</w:t>
      </w:r>
    </w:p>
    <w:p w:rsidR="0017382C" w:rsidRPr="007B62FF" w:rsidRDefault="0017382C" w:rsidP="0017382C">
      <w:pPr>
        <w:pStyle w:val="libFootnote0"/>
        <w:rPr>
          <w:rtl/>
        </w:rPr>
      </w:pPr>
      <w:r w:rsidRPr="007B62FF">
        <w:rPr>
          <w:rtl/>
        </w:rPr>
        <w:t>(10) أُصول الكافي 2</w:t>
      </w:r>
      <w:r w:rsidR="00527246">
        <w:rPr>
          <w:rtl/>
        </w:rPr>
        <w:t>:</w:t>
      </w:r>
      <w:r w:rsidRPr="007B62FF">
        <w:rPr>
          <w:rtl/>
        </w:rPr>
        <w:t xml:space="preserve"> 76 / 25</w:t>
      </w:r>
      <w:r w:rsidR="00527246">
        <w:rPr>
          <w:rtl/>
        </w:rPr>
        <w:t>،</w:t>
      </w:r>
      <w:r w:rsidRPr="007B62FF">
        <w:rPr>
          <w:rtl/>
        </w:rPr>
        <w:t xml:space="preserve"> 484 / 5.</w:t>
      </w:r>
    </w:p>
    <w:p w:rsidR="0017382C" w:rsidRDefault="0017382C" w:rsidP="00C613E8">
      <w:pPr>
        <w:pStyle w:val="libNormal"/>
        <w:rPr>
          <w:rtl/>
        </w:rPr>
      </w:pPr>
      <w:r>
        <w:rPr>
          <w:rtl/>
        </w:rPr>
        <w:br w:type="page"/>
      </w:r>
    </w:p>
    <w:p w:rsidR="0017382C" w:rsidRPr="007B62FF" w:rsidRDefault="0017382C" w:rsidP="0017382C">
      <w:pPr>
        <w:pStyle w:val="libNormal"/>
        <w:rPr>
          <w:rtl/>
        </w:rPr>
      </w:pPr>
      <w:r w:rsidRPr="007B62FF">
        <w:rPr>
          <w:rtl/>
        </w:rPr>
        <w:lastRenderedPageBreak/>
        <w:t xml:space="preserve">وهو صاحب كتاب معتمد في مشيخة الفقيه </w:t>
      </w:r>
      <w:r w:rsidRPr="0017382C">
        <w:rPr>
          <w:rStyle w:val="libFootnotenumChar"/>
          <w:rtl/>
        </w:rPr>
        <w:t>(1)</w:t>
      </w:r>
      <w:r w:rsidR="00527246">
        <w:rPr>
          <w:rtl/>
        </w:rPr>
        <w:t>،</w:t>
      </w:r>
      <w:r w:rsidRPr="007B62FF">
        <w:rPr>
          <w:rtl/>
        </w:rPr>
        <w:t xml:space="preserve"> ومرّ في </w:t>
      </w:r>
      <w:r>
        <w:rPr>
          <w:rtl/>
        </w:rPr>
        <w:t>(</w:t>
      </w:r>
      <w:r w:rsidRPr="007B62FF">
        <w:rPr>
          <w:rtl/>
        </w:rPr>
        <w:t>شيح</w:t>
      </w:r>
      <w:r>
        <w:rPr>
          <w:rtl/>
        </w:rPr>
        <w:t>)</w:t>
      </w:r>
      <w:r w:rsidRPr="007B62FF">
        <w:rPr>
          <w:rtl/>
        </w:rPr>
        <w:t xml:space="preserve"> ما ينبغي أن يلاحظ </w:t>
      </w:r>
      <w:r w:rsidRPr="0017382C">
        <w:rPr>
          <w:rStyle w:val="libFootnotenumChar"/>
          <w:rtl/>
        </w:rPr>
        <w:t>(2)</w:t>
      </w:r>
      <w:r>
        <w:rPr>
          <w:rtl/>
        </w:rPr>
        <w:t>.</w:t>
      </w:r>
    </w:p>
    <w:p w:rsidR="0017382C" w:rsidRDefault="0017382C" w:rsidP="00E10B1D">
      <w:pPr>
        <w:pStyle w:val="Heading3"/>
        <w:rPr>
          <w:rtl/>
        </w:rPr>
      </w:pPr>
      <w:bookmarkStart w:id="596" w:name="_Toc394921816"/>
      <w:r w:rsidRPr="004F14F2">
        <w:rPr>
          <w:rtl/>
        </w:rPr>
        <w:t>[2906] معلّى بن هلال</w:t>
      </w:r>
      <w:r w:rsidR="00527246">
        <w:rPr>
          <w:rtl/>
        </w:rPr>
        <w:t>:</w:t>
      </w:r>
      <w:bookmarkEnd w:id="596"/>
    </w:p>
    <w:p w:rsidR="0017382C" w:rsidRPr="007B62FF" w:rsidRDefault="0017382C" w:rsidP="0017382C">
      <w:pPr>
        <w:pStyle w:val="libNormal"/>
        <w:rPr>
          <w:rtl/>
        </w:rPr>
      </w:pPr>
      <w:r w:rsidRPr="007B62FF">
        <w:rPr>
          <w:rtl/>
        </w:rPr>
        <w:t xml:space="preserve">أبو سُويد </w:t>
      </w:r>
      <w:r w:rsidRPr="0017382C">
        <w:rPr>
          <w:rStyle w:val="libFootnotenumChar"/>
          <w:rtl/>
        </w:rPr>
        <w:t>(3)</w:t>
      </w:r>
      <w:r w:rsidRPr="007B62FF">
        <w:rPr>
          <w:rtl/>
        </w:rPr>
        <w:t xml:space="preserve"> الجُعْفِيّ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597" w:name="_Toc394921817"/>
      <w:r w:rsidRPr="004F14F2">
        <w:rPr>
          <w:rtl/>
        </w:rPr>
        <w:t>[2907] مُعمّر بن الحسن الهُذَلي</w:t>
      </w:r>
      <w:r w:rsidR="00527246">
        <w:rPr>
          <w:rtl/>
        </w:rPr>
        <w:t>:</w:t>
      </w:r>
      <w:bookmarkEnd w:id="597"/>
    </w:p>
    <w:p w:rsidR="0017382C" w:rsidRPr="007B62FF" w:rsidRDefault="0017382C" w:rsidP="0017382C">
      <w:pPr>
        <w:pStyle w:val="libNormal"/>
        <w:rPr>
          <w:rtl/>
        </w:rPr>
      </w:pPr>
      <w:r w:rsidRPr="007B62FF">
        <w:rPr>
          <w:rtl/>
        </w:rPr>
        <w:t>البصري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598" w:name="_Toc394921818"/>
      <w:r w:rsidRPr="00E22014">
        <w:rPr>
          <w:rtl/>
        </w:rPr>
        <w:t>[2908] مُعمّر بن راشد الصنْعاني</w:t>
      </w:r>
      <w:r w:rsidR="00527246">
        <w:rPr>
          <w:rtl/>
        </w:rPr>
        <w:t>:</w:t>
      </w:r>
      <w:bookmarkEnd w:id="598"/>
    </w:p>
    <w:p w:rsidR="0017382C" w:rsidRPr="007B62FF" w:rsidRDefault="0017382C" w:rsidP="0017382C">
      <w:pPr>
        <w:pStyle w:val="libNormal"/>
        <w:rPr>
          <w:rtl/>
        </w:rPr>
      </w:pPr>
      <w:r w:rsidRPr="007B62FF">
        <w:rPr>
          <w:rtl/>
        </w:rPr>
        <w:t>البصري</w:t>
      </w:r>
      <w:r w:rsidR="00527246">
        <w:rPr>
          <w:rtl/>
        </w:rPr>
        <w:t>،</w:t>
      </w:r>
      <w:r w:rsidRPr="007B62FF">
        <w:rPr>
          <w:rtl/>
        </w:rPr>
        <w:t xml:space="preserve"> أبو عروة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599" w:name="_Toc394921819"/>
      <w:r w:rsidRPr="00E22014">
        <w:rPr>
          <w:rtl/>
        </w:rPr>
        <w:t>[2909] مُعمّر بن زائدة</w:t>
      </w:r>
      <w:r w:rsidR="00527246">
        <w:rPr>
          <w:rtl/>
        </w:rPr>
        <w:t>:</w:t>
      </w:r>
      <w:bookmarkEnd w:id="599"/>
    </w:p>
    <w:p w:rsidR="0017382C" w:rsidRPr="007B62FF" w:rsidRDefault="0017382C" w:rsidP="0017382C">
      <w:pPr>
        <w:pStyle w:val="libNormal"/>
        <w:rPr>
          <w:rtl/>
        </w:rPr>
      </w:pPr>
      <w:r w:rsidRPr="007B62FF">
        <w:rPr>
          <w:rtl/>
        </w:rPr>
        <w:t>قائد الأعمش</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600" w:name="_Toc394921820"/>
      <w:r w:rsidRPr="00E22014">
        <w:rPr>
          <w:rtl/>
        </w:rPr>
        <w:t>[2910] مُعمّر الزّيّات</w:t>
      </w:r>
      <w:r w:rsidR="00527246">
        <w:rPr>
          <w:rtl/>
        </w:rPr>
        <w:t>:</w:t>
      </w:r>
      <w:bookmarkEnd w:id="600"/>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r w:rsidRPr="007B62FF">
        <w:rPr>
          <w:rtl/>
        </w:rPr>
        <w:t xml:space="preserve"> وعنه</w:t>
      </w:r>
      <w:r w:rsidR="00527246">
        <w:rPr>
          <w:rtl/>
        </w:rPr>
        <w:t>:</w:t>
      </w:r>
      <w:r w:rsidRPr="007B62FF">
        <w:rPr>
          <w:rtl/>
        </w:rPr>
        <w:t xml:space="preserve"> إسحاق بن عمار </w:t>
      </w:r>
      <w:r w:rsidRPr="0017382C">
        <w:rPr>
          <w:rStyle w:val="libFootnotenumChar"/>
          <w:rtl/>
        </w:rPr>
        <w:t>(9)</w:t>
      </w:r>
      <w:r w:rsidR="00527246">
        <w:rPr>
          <w:rtl/>
        </w:rPr>
        <w:t>،</w:t>
      </w:r>
      <w:r w:rsidRPr="007B62FF">
        <w:rPr>
          <w:rtl/>
        </w:rPr>
        <w:t xml:space="preserve"> وعلي بن أبي حمزة </w:t>
      </w:r>
      <w:r w:rsidRPr="0017382C">
        <w:rPr>
          <w:rStyle w:val="libFootnotenumChar"/>
          <w:rtl/>
        </w:rPr>
        <w:t>(10)</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الفقيه 4</w:t>
      </w:r>
      <w:r w:rsidR="00527246">
        <w:rPr>
          <w:rtl/>
        </w:rPr>
        <w:t>:</w:t>
      </w:r>
      <w:r w:rsidRPr="007B62FF">
        <w:rPr>
          <w:rtl/>
        </w:rPr>
        <w:t xml:space="preserve"> 136</w:t>
      </w:r>
      <w:r w:rsidR="00527246">
        <w:rPr>
          <w:rtl/>
        </w:rPr>
        <w:t>،</w:t>
      </w:r>
      <w:r w:rsidRPr="007B62FF">
        <w:rPr>
          <w:rtl/>
        </w:rPr>
        <w:t xml:space="preserve"> من المشيخة.</w:t>
      </w:r>
    </w:p>
    <w:p w:rsidR="0017382C" w:rsidRPr="007B62FF" w:rsidRDefault="0017382C" w:rsidP="0017382C">
      <w:pPr>
        <w:pStyle w:val="libFootnote0"/>
        <w:rPr>
          <w:rtl/>
        </w:rPr>
      </w:pPr>
      <w:r w:rsidRPr="007B62FF">
        <w:rPr>
          <w:rtl/>
        </w:rPr>
        <w:t>(2) تقدم في الجزء الخامس صحيفة</w:t>
      </w:r>
      <w:r w:rsidR="00527246">
        <w:rPr>
          <w:rtl/>
        </w:rPr>
        <w:t>:</w:t>
      </w:r>
      <w:r w:rsidRPr="007B62FF">
        <w:rPr>
          <w:rtl/>
        </w:rPr>
        <w:t xml:space="preserve"> 322</w:t>
      </w:r>
      <w:r w:rsidR="00527246">
        <w:rPr>
          <w:rtl/>
        </w:rPr>
        <w:t>،</w:t>
      </w:r>
      <w:r w:rsidRPr="007B62FF">
        <w:rPr>
          <w:rtl/>
        </w:rPr>
        <w:t xml:space="preserve"> الطريق رقم</w:t>
      </w:r>
      <w:r w:rsidR="00527246">
        <w:rPr>
          <w:rtl/>
        </w:rPr>
        <w:t>:</w:t>
      </w:r>
      <w:r w:rsidRPr="007B62FF">
        <w:rPr>
          <w:rtl/>
        </w:rPr>
        <w:t xml:space="preserve"> [318]</w:t>
      </w:r>
      <w:r>
        <w:rPr>
          <w:rtl/>
        </w:rPr>
        <w:t>.</w:t>
      </w:r>
    </w:p>
    <w:p w:rsidR="0017382C" w:rsidRPr="007B62FF" w:rsidRDefault="0017382C" w:rsidP="0017382C">
      <w:pPr>
        <w:pStyle w:val="libFootnote0"/>
        <w:rPr>
          <w:rtl/>
        </w:rPr>
      </w:pPr>
      <w:r w:rsidRPr="007B62FF">
        <w:rPr>
          <w:rtl/>
        </w:rPr>
        <w:t>(3) في المصدر</w:t>
      </w:r>
      <w:r w:rsidR="00527246">
        <w:rPr>
          <w:rtl/>
        </w:rPr>
        <w:t>:</w:t>
      </w:r>
      <w:r w:rsidRPr="007B62FF">
        <w:rPr>
          <w:rtl/>
        </w:rPr>
        <w:t xml:space="preserve"> </w:t>
      </w:r>
      <w:r>
        <w:rPr>
          <w:rtl/>
        </w:rPr>
        <w:t>(</w:t>
      </w:r>
      <w:r w:rsidRPr="007B62FF">
        <w:rPr>
          <w:rtl/>
        </w:rPr>
        <w:t>بن سويد</w:t>
      </w:r>
      <w:r>
        <w:rPr>
          <w:rtl/>
        </w:rPr>
        <w:t>)</w:t>
      </w:r>
      <w:r w:rsidR="00527246">
        <w:rPr>
          <w:rtl/>
        </w:rPr>
        <w:t>،</w:t>
      </w:r>
      <w:r w:rsidRPr="007B62FF">
        <w:rPr>
          <w:rtl/>
        </w:rPr>
        <w:t xml:space="preserve"> ومثله في منهج المقال</w:t>
      </w:r>
      <w:r w:rsidR="00527246">
        <w:rPr>
          <w:rtl/>
        </w:rPr>
        <w:t>:</w:t>
      </w:r>
      <w:r w:rsidRPr="007B62FF">
        <w:rPr>
          <w:rtl/>
        </w:rPr>
        <w:t xml:space="preserve"> 339. وما في</w:t>
      </w:r>
      <w:r w:rsidR="00527246">
        <w:rPr>
          <w:rtl/>
        </w:rPr>
        <w:t>:</w:t>
      </w:r>
      <w:r w:rsidRPr="007B62FF">
        <w:rPr>
          <w:rtl/>
        </w:rPr>
        <w:t xml:space="preserve"> مجمع الرجال 6</w:t>
      </w:r>
      <w:r w:rsidR="00527246">
        <w:rPr>
          <w:rtl/>
        </w:rPr>
        <w:t>:</w:t>
      </w:r>
      <w:r w:rsidRPr="007B62FF">
        <w:rPr>
          <w:rtl/>
        </w:rPr>
        <w:t xml:space="preserve"> 114</w:t>
      </w:r>
      <w:r w:rsidR="00527246">
        <w:rPr>
          <w:rtl/>
        </w:rPr>
        <w:t>،</w:t>
      </w:r>
      <w:r w:rsidRPr="007B62FF">
        <w:rPr>
          <w:rtl/>
        </w:rPr>
        <w:t xml:space="preserve"> ونقد الرجال</w:t>
      </w:r>
      <w:r w:rsidR="00527246">
        <w:rPr>
          <w:rtl/>
        </w:rPr>
        <w:t>:</w:t>
      </w:r>
      <w:r w:rsidRPr="007B62FF">
        <w:rPr>
          <w:rtl/>
        </w:rPr>
        <w:t xml:space="preserve"> 350</w:t>
      </w:r>
      <w:r w:rsidR="00527246">
        <w:rPr>
          <w:rtl/>
        </w:rPr>
        <w:t>،</w:t>
      </w:r>
      <w:r w:rsidRPr="007B62FF">
        <w:rPr>
          <w:rtl/>
        </w:rPr>
        <w:t xml:space="preserve"> وجامع الرواة 2</w:t>
      </w:r>
      <w:r w:rsidR="00527246">
        <w:rPr>
          <w:rtl/>
        </w:rPr>
        <w:t>:</w:t>
      </w:r>
      <w:r w:rsidRPr="007B62FF">
        <w:rPr>
          <w:rtl/>
        </w:rPr>
        <w:t xml:space="preserve"> 252</w:t>
      </w:r>
      <w:r w:rsidR="00527246">
        <w:rPr>
          <w:rtl/>
        </w:rPr>
        <w:t>،</w:t>
      </w:r>
      <w:r w:rsidRPr="007B62FF">
        <w:rPr>
          <w:rtl/>
        </w:rPr>
        <w:t xml:space="preserve"> وتنقيح المقال 3</w:t>
      </w:r>
      <w:r w:rsidR="00527246">
        <w:rPr>
          <w:rtl/>
        </w:rPr>
        <w:t>:</w:t>
      </w:r>
      <w:r w:rsidRPr="007B62FF">
        <w:rPr>
          <w:rtl/>
        </w:rPr>
        <w:t xml:space="preserve"> 233</w:t>
      </w:r>
      <w:r w:rsidR="00527246">
        <w:rPr>
          <w:rtl/>
        </w:rPr>
        <w:t>،</w:t>
      </w:r>
      <w:r w:rsidRPr="007B62FF">
        <w:rPr>
          <w:rtl/>
        </w:rPr>
        <w:t xml:space="preserve"> ومعجم رجال الحديث 18</w:t>
      </w:r>
      <w:r w:rsidR="00527246">
        <w:rPr>
          <w:rtl/>
        </w:rPr>
        <w:t>:</w:t>
      </w:r>
      <w:r w:rsidRPr="007B62FF">
        <w:rPr>
          <w:rtl/>
        </w:rPr>
        <w:t xml:space="preserve"> 260</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311 / 499.</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316 / 574.</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315 / 568.</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316 / 573</w:t>
      </w:r>
      <w:r w:rsidR="00527246">
        <w:rPr>
          <w:rtl/>
        </w:rPr>
        <w:t>،</w:t>
      </w:r>
      <w:r w:rsidRPr="007B62FF">
        <w:rPr>
          <w:rtl/>
        </w:rPr>
        <w:t xml:space="preserve"> 315 / 371.</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316 / 579.</w:t>
      </w:r>
    </w:p>
    <w:p w:rsidR="0017382C" w:rsidRPr="007B62FF" w:rsidRDefault="0017382C" w:rsidP="0017382C">
      <w:pPr>
        <w:pStyle w:val="libFootnote0"/>
        <w:rPr>
          <w:rtl/>
        </w:rPr>
      </w:pPr>
      <w:r w:rsidRPr="007B62FF">
        <w:rPr>
          <w:rtl/>
        </w:rPr>
        <w:t>(9) تهذيب الأحكام 6</w:t>
      </w:r>
      <w:r w:rsidR="00527246">
        <w:rPr>
          <w:rtl/>
        </w:rPr>
        <w:t>:</w:t>
      </w:r>
      <w:r w:rsidRPr="007B62FF">
        <w:rPr>
          <w:rtl/>
        </w:rPr>
        <w:t xml:space="preserve"> 202 / 456.</w:t>
      </w:r>
    </w:p>
    <w:p w:rsidR="0017382C" w:rsidRPr="007B62FF" w:rsidRDefault="0017382C" w:rsidP="0017382C">
      <w:pPr>
        <w:pStyle w:val="libFootnote0"/>
        <w:rPr>
          <w:rtl/>
        </w:rPr>
      </w:pPr>
      <w:r w:rsidRPr="007B62FF">
        <w:rPr>
          <w:rtl/>
        </w:rPr>
        <w:t>(10) تهذيب الأحكام 7</w:t>
      </w:r>
      <w:r w:rsidR="00527246">
        <w:rPr>
          <w:rtl/>
        </w:rPr>
        <w:t>:</w:t>
      </w:r>
      <w:r w:rsidRPr="007B62FF">
        <w:rPr>
          <w:rtl/>
        </w:rPr>
        <w:t xml:space="preserve"> 128 / 558.</w:t>
      </w:r>
    </w:p>
    <w:p w:rsidR="0017382C" w:rsidRDefault="0017382C" w:rsidP="00C613E8">
      <w:pPr>
        <w:pStyle w:val="libNormal"/>
        <w:rPr>
          <w:rtl/>
        </w:rPr>
      </w:pPr>
      <w:r>
        <w:rPr>
          <w:rtl/>
        </w:rPr>
        <w:br w:type="page"/>
      </w:r>
    </w:p>
    <w:p w:rsidR="0017382C" w:rsidRDefault="0017382C" w:rsidP="00E10B1D">
      <w:pPr>
        <w:pStyle w:val="Heading3"/>
        <w:rPr>
          <w:rtl/>
        </w:rPr>
      </w:pPr>
      <w:bookmarkStart w:id="601" w:name="_Toc394921821"/>
      <w:r w:rsidRPr="004F14F2">
        <w:rPr>
          <w:rtl/>
        </w:rPr>
        <w:lastRenderedPageBreak/>
        <w:t>[2911] مُعمّر بن عبد الله بن حراثة</w:t>
      </w:r>
      <w:r w:rsidR="00527246">
        <w:rPr>
          <w:rtl/>
        </w:rPr>
        <w:t>:</w:t>
      </w:r>
      <w:bookmarkEnd w:id="601"/>
    </w:p>
    <w:p w:rsidR="0017382C" w:rsidRPr="007B62FF" w:rsidRDefault="0017382C" w:rsidP="0017382C">
      <w:pPr>
        <w:pStyle w:val="libNormal"/>
        <w:rPr>
          <w:rtl/>
        </w:rPr>
      </w:pPr>
      <w:r w:rsidRPr="007B62FF">
        <w:rPr>
          <w:rtl/>
        </w:rPr>
        <w:t>في البلغة</w:t>
      </w:r>
      <w:r w:rsidR="00527246">
        <w:rPr>
          <w:rtl/>
        </w:rPr>
        <w:t>:</w:t>
      </w:r>
      <w:r w:rsidRPr="007B62FF">
        <w:rPr>
          <w:rtl/>
        </w:rPr>
        <w:t xml:space="preserve"> ممدوح </w:t>
      </w:r>
      <w:r w:rsidRPr="0017382C">
        <w:rPr>
          <w:rStyle w:val="libFootnotenumChar"/>
          <w:rtl/>
        </w:rPr>
        <w:t>(1)</w:t>
      </w:r>
      <w:r w:rsidR="00527246">
        <w:rPr>
          <w:rtl/>
        </w:rPr>
        <w:t>،</w:t>
      </w:r>
      <w:r w:rsidRPr="007B62FF">
        <w:rPr>
          <w:rtl/>
        </w:rPr>
        <w:t xml:space="preserve"> وفي الكافي</w:t>
      </w:r>
      <w:r w:rsidR="00527246">
        <w:rPr>
          <w:rtl/>
        </w:rPr>
        <w:t>،</w:t>
      </w:r>
      <w:r w:rsidRPr="007B62FF">
        <w:rPr>
          <w:rtl/>
        </w:rPr>
        <w:t xml:space="preserve"> في باب حج النبيّ </w:t>
      </w:r>
      <w:r w:rsidRPr="0017382C">
        <w:rPr>
          <w:rStyle w:val="libAlaemChar"/>
          <w:rtl/>
        </w:rPr>
        <w:t>صلى‌الله‌عليه‌وآله‌وسلم</w:t>
      </w:r>
      <w:r w:rsidRPr="007B62FF">
        <w:rPr>
          <w:rtl/>
        </w:rPr>
        <w:t xml:space="preserve"> عن أبي عبد الله </w:t>
      </w:r>
      <w:r w:rsidRPr="0017382C">
        <w:rPr>
          <w:rStyle w:val="libAlaemChar"/>
          <w:rtl/>
        </w:rPr>
        <w:t>عليه‌السلام</w:t>
      </w:r>
      <w:r w:rsidRPr="007B62FF">
        <w:rPr>
          <w:rtl/>
        </w:rPr>
        <w:t xml:space="preserve"> ان الذي حلق رأس النبيّ </w:t>
      </w:r>
      <w:r w:rsidRPr="0017382C">
        <w:rPr>
          <w:rStyle w:val="libAlaemChar"/>
          <w:rtl/>
        </w:rPr>
        <w:t>صلى‌الله‌عليه‌وآله‌وسلم</w:t>
      </w:r>
      <w:r w:rsidRPr="007B62FF">
        <w:rPr>
          <w:rtl/>
        </w:rPr>
        <w:t xml:space="preserve"> في حجّته معمّر بن عبد الله بن حراثة بن نصر بن غوث بن عوسج بن عدي بن كعب</w:t>
      </w:r>
      <w:r w:rsidR="00527246">
        <w:rPr>
          <w:rtl/>
        </w:rPr>
        <w:t>،</w:t>
      </w:r>
      <w:r w:rsidRPr="007B62FF">
        <w:rPr>
          <w:rtl/>
        </w:rPr>
        <w:t xml:space="preserve"> قال</w:t>
      </w:r>
      <w:r w:rsidR="00527246">
        <w:rPr>
          <w:rtl/>
        </w:rPr>
        <w:t>:</w:t>
      </w:r>
      <w:r w:rsidRPr="007B62FF">
        <w:rPr>
          <w:rtl/>
        </w:rPr>
        <w:t xml:space="preserve"> </w:t>
      </w:r>
      <w:r w:rsidR="00E10B1D">
        <w:rPr>
          <w:rtl/>
        </w:rPr>
        <w:t>لمـّ</w:t>
      </w:r>
      <w:r w:rsidRPr="007B62FF">
        <w:rPr>
          <w:rtl/>
        </w:rPr>
        <w:t xml:space="preserve">ا كان في حجّة رسول الله </w:t>
      </w:r>
      <w:r w:rsidRPr="0017382C">
        <w:rPr>
          <w:rStyle w:val="libAlaemChar"/>
          <w:rtl/>
        </w:rPr>
        <w:t>صلى‌الله‌عليه‌وآله‌وسلم</w:t>
      </w:r>
      <w:r w:rsidRPr="007B62FF">
        <w:rPr>
          <w:rtl/>
        </w:rPr>
        <w:t xml:space="preserve"> وهو يحلقه قالت قريش</w:t>
      </w:r>
      <w:r w:rsidR="00527246">
        <w:rPr>
          <w:rtl/>
        </w:rPr>
        <w:t>:</w:t>
      </w:r>
      <w:r w:rsidRPr="007B62FF">
        <w:rPr>
          <w:rtl/>
        </w:rPr>
        <w:t xml:space="preserve"> أي معمّر</w:t>
      </w:r>
      <w:r>
        <w:rPr>
          <w:rtl/>
        </w:rPr>
        <w:t>!</w:t>
      </w:r>
      <w:r w:rsidRPr="007B62FF">
        <w:rPr>
          <w:rtl/>
        </w:rPr>
        <w:t xml:space="preserve"> اذُنُ رسول الله </w:t>
      </w:r>
      <w:r w:rsidRPr="0017382C">
        <w:rPr>
          <w:rStyle w:val="libAlaemChar"/>
          <w:rtl/>
        </w:rPr>
        <w:t>صلى‌الله‌عليه‌وآله‌وسلم</w:t>
      </w:r>
      <w:r w:rsidRPr="007B62FF">
        <w:rPr>
          <w:rtl/>
        </w:rPr>
        <w:t xml:space="preserve"> في يدك وفي يدك ا</w:t>
      </w:r>
      <w:r w:rsidR="00E10B1D">
        <w:rPr>
          <w:rtl/>
        </w:rPr>
        <w:t>لمـُ</w:t>
      </w:r>
      <w:r w:rsidRPr="007B62FF">
        <w:rPr>
          <w:rtl/>
        </w:rPr>
        <w:t>وسى</w:t>
      </w:r>
      <w:r>
        <w:rPr>
          <w:rtl/>
        </w:rPr>
        <w:t>!؟</w:t>
      </w:r>
      <w:r w:rsidRPr="007B62FF">
        <w:rPr>
          <w:rtl/>
        </w:rPr>
        <w:t xml:space="preserve"> فقال معمّر</w:t>
      </w:r>
      <w:r w:rsidR="00527246">
        <w:rPr>
          <w:rtl/>
        </w:rPr>
        <w:t>:</w:t>
      </w:r>
      <w:r w:rsidRPr="007B62FF">
        <w:rPr>
          <w:rtl/>
        </w:rPr>
        <w:t xml:space="preserve"> والله إنّي لأعدّه من الله فضلاً عظيماً عليّ</w:t>
      </w:r>
      <w:r w:rsidR="00527246">
        <w:rPr>
          <w:rtl/>
        </w:rPr>
        <w:t>،</w:t>
      </w:r>
      <w:r w:rsidRPr="007B62FF">
        <w:rPr>
          <w:rtl/>
        </w:rPr>
        <w:t xml:space="preserve"> قال</w:t>
      </w:r>
      <w:r w:rsidR="00527246">
        <w:rPr>
          <w:rtl/>
        </w:rPr>
        <w:t>:</w:t>
      </w:r>
      <w:r w:rsidRPr="007B62FF">
        <w:rPr>
          <w:rtl/>
        </w:rPr>
        <w:t xml:space="preserve"> وكان معمّر هو الذي يرحل لرسول الله </w:t>
      </w:r>
      <w:r w:rsidRPr="0017382C">
        <w:rPr>
          <w:rStyle w:val="libAlaemChar"/>
          <w:rtl/>
        </w:rPr>
        <w:t>صلى‌الله‌عليه‌وآله‌وسلم</w:t>
      </w:r>
      <w:r w:rsidRPr="007B62FF">
        <w:rPr>
          <w:rtl/>
        </w:rPr>
        <w:t xml:space="preserve"> فقال رسول الله </w:t>
      </w:r>
      <w:r w:rsidRPr="0017382C">
        <w:rPr>
          <w:rStyle w:val="libAlaemChar"/>
          <w:rtl/>
        </w:rPr>
        <w:t>صلى‌الله‌عليه‌وآله‌وسلم</w:t>
      </w:r>
      <w:r w:rsidR="00527246">
        <w:rPr>
          <w:rtl/>
        </w:rPr>
        <w:t>:</w:t>
      </w:r>
      <w:r w:rsidRPr="007B62FF">
        <w:rPr>
          <w:rtl/>
        </w:rPr>
        <w:t xml:space="preserve"> يا معمّر إنَّ الرّحل الليلة لمسترخ</w:t>
      </w:r>
      <w:r w:rsidR="00527246">
        <w:rPr>
          <w:rtl/>
        </w:rPr>
        <w:t>،</w:t>
      </w:r>
      <w:r w:rsidRPr="007B62FF">
        <w:rPr>
          <w:rtl/>
        </w:rPr>
        <w:t xml:space="preserve"> فقال معمّر</w:t>
      </w:r>
      <w:r w:rsidR="00527246">
        <w:rPr>
          <w:rtl/>
        </w:rPr>
        <w:t>:</w:t>
      </w:r>
      <w:r w:rsidRPr="007B62FF">
        <w:rPr>
          <w:rtl/>
        </w:rPr>
        <w:t xml:space="preserve"> بأبي أنت وأمي لقد شددته كما كنت أشدّه</w:t>
      </w:r>
      <w:r w:rsidR="00527246">
        <w:rPr>
          <w:rtl/>
        </w:rPr>
        <w:t>،</w:t>
      </w:r>
      <w:r w:rsidRPr="007B62FF">
        <w:rPr>
          <w:rtl/>
        </w:rPr>
        <w:t xml:space="preserve"> ولكن بعض من حسد مكاني منك يا رسول الله أراد أن يستبدل بي</w:t>
      </w:r>
      <w:r w:rsidR="00527246">
        <w:rPr>
          <w:rtl/>
        </w:rPr>
        <w:t>،</w:t>
      </w:r>
      <w:r w:rsidRPr="007B62FF">
        <w:rPr>
          <w:rtl/>
        </w:rPr>
        <w:t xml:space="preserve"> فقال رسول الله </w:t>
      </w:r>
      <w:r w:rsidRPr="0017382C">
        <w:rPr>
          <w:rStyle w:val="libAlaemChar"/>
          <w:rtl/>
        </w:rPr>
        <w:t>صلى‌الله‌عليه‌وآله‌وسلم</w:t>
      </w:r>
      <w:r w:rsidR="00527246">
        <w:rPr>
          <w:rtl/>
        </w:rPr>
        <w:t>:</w:t>
      </w:r>
      <w:r w:rsidRPr="007B62FF">
        <w:rPr>
          <w:rtl/>
        </w:rPr>
        <w:t xml:space="preserve"> ما كنت لأفعل</w:t>
      </w:r>
      <w:r w:rsidR="00527246">
        <w:rPr>
          <w:rtl/>
        </w:rPr>
        <w:t>،</w:t>
      </w:r>
      <w:r w:rsidRPr="007B62FF">
        <w:rPr>
          <w:rtl/>
        </w:rPr>
        <w:t xml:space="preserve"> الخبر </w:t>
      </w:r>
      <w:r w:rsidRPr="0017382C">
        <w:rPr>
          <w:rStyle w:val="libFootnotenumChar"/>
          <w:rtl/>
        </w:rPr>
        <w:t>(2)</w:t>
      </w:r>
      <w:r>
        <w:rPr>
          <w:rtl/>
        </w:rPr>
        <w:t>.</w:t>
      </w:r>
    </w:p>
    <w:p w:rsidR="0017382C" w:rsidRDefault="0017382C" w:rsidP="00E10B1D">
      <w:pPr>
        <w:pStyle w:val="Heading3"/>
        <w:rPr>
          <w:rtl/>
        </w:rPr>
      </w:pPr>
      <w:bookmarkStart w:id="602" w:name="_Toc394921822"/>
      <w:r w:rsidRPr="004F14F2">
        <w:rPr>
          <w:rtl/>
        </w:rPr>
        <w:t>[2912] مُعمّر بن عثمان</w:t>
      </w:r>
      <w:r w:rsidR="00527246">
        <w:rPr>
          <w:rtl/>
        </w:rPr>
        <w:t>:</w:t>
      </w:r>
      <w:bookmarkEnd w:id="602"/>
    </w:p>
    <w:p w:rsidR="0017382C" w:rsidRPr="007B62FF" w:rsidRDefault="0017382C" w:rsidP="0017382C">
      <w:pPr>
        <w:pStyle w:val="libNormal"/>
        <w:rPr>
          <w:rtl/>
        </w:rPr>
      </w:pPr>
      <w:r w:rsidRPr="007B62FF">
        <w:rPr>
          <w:rtl/>
        </w:rPr>
        <w:t>عنه</w:t>
      </w:r>
      <w:r w:rsidR="00527246">
        <w:rPr>
          <w:rtl/>
        </w:rPr>
        <w:t>:</w:t>
      </w:r>
      <w:r w:rsidRPr="007B62FF">
        <w:rPr>
          <w:rtl/>
        </w:rPr>
        <w:t xml:space="preserve"> ثَعْلَبة بن ميمون الفقيه</w:t>
      </w:r>
      <w:r w:rsidR="00527246">
        <w:rPr>
          <w:rtl/>
        </w:rPr>
        <w:t>،</w:t>
      </w:r>
      <w:r w:rsidRPr="007B62FF">
        <w:rPr>
          <w:rtl/>
        </w:rPr>
        <w:t xml:space="preserve"> في التهذيب</w:t>
      </w:r>
      <w:r w:rsidR="00527246">
        <w:rPr>
          <w:rtl/>
        </w:rPr>
        <w:t>،</w:t>
      </w:r>
      <w:r w:rsidRPr="007B62FF">
        <w:rPr>
          <w:rtl/>
        </w:rPr>
        <w:t xml:space="preserve"> في باب الأيمان والأقسام </w:t>
      </w:r>
      <w:r w:rsidRPr="0017382C">
        <w:rPr>
          <w:rStyle w:val="libFootnotenumChar"/>
          <w:rtl/>
        </w:rPr>
        <w:t>(3)</w:t>
      </w:r>
      <w:r>
        <w:rPr>
          <w:rtl/>
        </w:rPr>
        <w:t>.</w:t>
      </w:r>
    </w:p>
    <w:p w:rsidR="0017382C" w:rsidRDefault="0017382C" w:rsidP="00E10B1D">
      <w:pPr>
        <w:pStyle w:val="Heading3"/>
        <w:rPr>
          <w:rtl/>
        </w:rPr>
      </w:pPr>
      <w:bookmarkStart w:id="603" w:name="_Toc394921823"/>
      <w:r w:rsidRPr="004F14F2">
        <w:rPr>
          <w:rtl/>
        </w:rPr>
        <w:t>[2913] مُعمّر بن عطاء بن وشيكة</w:t>
      </w:r>
      <w:r w:rsidR="00527246">
        <w:rPr>
          <w:rtl/>
        </w:rPr>
        <w:t>:</w:t>
      </w:r>
      <w:bookmarkEnd w:id="603"/>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604" w:name="_Toc394921824"/>
      <w:r w:rsidRPr="004F14F2">
        <w:rPr>
          <w:rtl/>
        </w:rPr>
        <w:t>[2914] مُعمّر بن عطيّة الفُقَيْمِيّ</w:t>
      </w:r>
      <w:r w:rsidR="00527246">
        <w:rPr>
          <w:rtl/>
        </w:rPr>
        <w:t>:</w:t>
      </w:r>
      <w:bookmarkEnd w:id="604"/>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بلغة المحدثين</w:t>
      </w:r>
      <w:r w:rsidR="00527246">
        <w:rPr>
          <w:rtl/>
        </w:rPr>
        <w:t>:</w:t>
      </w:r>
      <w:r w:rsidRPr="007B62FF">
        <w:rPr>
          <w:rtl/>
        </w:rPr>
        <w:t xml:space="preserve"> 422 / 30.</w:t>
      </w:r>
    </w:p>
    <w:p w:rsidR="0017382C" w:rsidRPr="007B62FF" w:rsidRDefault="0017382C" w:rsidP="0017382C">
      <w:pPr>
        <w:pStyle w:val="libFootnote0"/>
        <w:rPr>
          <w:rtl/>
        </w:rPr>
      </w:pPr>
      <w:r w:rsidRPr="007B62FF">
        <w:rPr>
          <w:rtl/>
        </w:rPr>
        <w:t>(2) الكافي 4</w:t>
      </w:r>
      <w:r w:rsidR="00527246">
        <w:rPr>
          <w:rtl/>
        </w:rPr>
        <w:t>:</w:t>
      </w:r>
      <w:r w:rsidRPr="007B62FF">
        <w:rPr>
          <w:rtl/>
        </w:rPr>
        <w:t xml:space="preserve"> 250 / 9.</w:t>
      </w:r>
    </w:p>
    <w:p w:rsidR="0017382C" w:rsidRPr="007B62FF" w:rsidRDefault="0017382C" w:rsidP="0017382C">
      <w:pPr>
        <w:pStyle w:val="libFootnote0"/>
        <w:rPr>
          <w:rtl/>
        </w:rPr>
      </w:pPr>
      <w:r w:rsidRPr="007B62FF">
        <w:rPr>
          <w:rtl/>
        </w:rPr>
        <w:t>(3) تهذيب الأحكام 8</w:t>
      </w:r>
      <w:r w:rsidR="00527246">
        <w:rPr>
          <w:rtl/>
        </w:rPr>
        <w:t>:</w:t>
      </w:r>
      <w:r w:rsidRPr="007B62FF">
        <w:rPr>
          <w:rtl/>
        </w:rPr>
        <w:t xml:space="preserve"> 295 296 / 1094.</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315 / 570.</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316 / 578.</w:t>
      </w:r>
    </w:p>
    <w:p w:rsidR="0017382C" w:rsidRDefault="0017382C" w:rsidP="00C613E8">
      <w:pPr>
        <w:pStyle w:val="libNormal"/>
        <w:rPr>
          <w:rtl/>
        </w:rPr>
      </w:pPr>
      <w:r>
        <w:rPr>
          <w:rtl/>
        </w:rPr>
        <w:br w:type="page"/>
      </w:r>
    </w:p>
    <w:p w:rsidR="0017382C" w:rsidRDefault="0017382C" w:rsidP="00E10B1D">
      <w:pPr>
        <w:pStyle w:val="Heading3"/>
        <w:rPr>
          <w:rtl/>
        </w:rPr>
      </w:pPr>
      <w:bookmarkStart w:id="605" w:name="_Toc394921825"/>
      <w:r w:rsidRPr="004F14F2">
        <w:rPr>
          <w:rtl/>
        </w:rPr>
        <w:lastRenderedPageBreak/>
        <w:t>[2915] مُعَمّر بن عُمارة الجُعْفِيّ</w:t>
      </w:r>
      <w:r w:rsidR="00527246">
        <w:rPr>
          <w:rtl/>
        </w:rPr>
        <w:t>:</w:t>
      </w:r>
      <w:bookmarkEnd w:id="605"/>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606" w:name="_Toc394921826"/>
      <w:r w:rsidRPr="004F14F2">
        <w:rPr>
          <w:rtl/>
        </w:rPr>
        <w:t>[2916] مُعَمّر بن عُمَر</w:t>
      </w:r>
      <w:r w:rsidR="00527246">
        <w:rPr>
          <w:rtl/>
        </w:rPr>
        <w:t>:</w:t>
      </w:r>
      <w:bookmarkEnd w:id="606"/>
    </w:p>
    <w:p w:rsidR="0017382C" w:rsidRPr="007B62FF" w:rsidRDefault="0017382C" w:rsidP="0017382C">
      <w:pPr>
        <w:pStyle w:val="libNormal"/>
        <w:rPr>
          <w:rtl/>
        </w:rPr>
      </w:pPr>
      <w:r w:rsidRPr="007B62FF">
        <w:rPr>
          <w:rtl/>
        </w:rPr>
        <w:t xml:space="preserve">روى عنهما </w:t>
      </w:r>
      <w:r>
        <w:rPr>
          <w:rtl/>
        </w:rPr>
        <w:t>(</w:t>
      </w:r>
      <w:r w:rsidRPr="007B62FF">
        <w:rPr>
          <w:rtl/>
        </w:rPr>
        <w:t>عليهما السّلام</w:t>
      </w:r>
      <w:r>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r w:rsidRPr="007B62FF">
        <w:rPr>
          <w:rtl/>
        </w:rPr>
        <w:t xml:space="preserve"> عنه</w:t>
      </w:r>
      <w:r w:rsidR="00527246">
        <w:rPr>
          <w:rtl/>
        </w:rPr>
        <w:t>:</w:t>
      </w:r>
      <w:r w:rsidRPr="007B62FF">
        <w:rPr>
          <w:rtl/>
        </w:rPr>
        <w:t xml:space="preserve"> ثعلبة كثيراً </w:t>
      </w:r>
      <w:r w:rsidRPr="0017382C">
        <w:rPr>
          <w:rStyle w:val="libFootnotenumChar"/>
          <w:rtl/>
        </w:rPr>
        <w:t>(3)</w:t>
      </w:r>
      <w:r w:rsidR="00527246">
        <w:rPr>
          <w:rtl/>
        </w:rPr>
        <w:t>،</w:t>
      </w:r>
      <w:r w:rsidRPr="007B62FF">
        <w:rPr>
          <w:rtl/>
        </w:rPr>
        <w:t xml:space="preserve"> وشاذان بن الخليل والد فضل </w:t>
      </w:r>
      <w:r w:rsidRPr="0017382C">
        <w:rPr>
          <w:rStyle w:val="libFootnotenumChar"/>
          <w:rtl/>
        </w:rPr>
        <w:t>(4)</w:t>
      </w:r>
      <w:r>
        <w:rPr>
          <w:rtl/>
        </w:rPr>
        <w:t>.</w:t>
      </w:r>
    </w:p>
    <w:p w:rsidR="0017382C" w:rsidRDefault="0017382C" w:rsidP="00E10B1D">
      <w:pPr>
        <w:pStyle w:val="Heading3"/>
        <w:rPr>
          <w:rtl/>
        </w:rPr>
      </w:pPr>
      <w:bookmarkStart w:id="607" w:name="_Toc394921827"/>
      <w:r w:rsidRPr="004F14F2">
        <w:rPr>
          <w:rtl/>
        </w:rPr>
        <w:t>[2917] مُعَمّر بن عيسى الكُوفِيّ</w:t>
      </w:r>
      <w:r w:rsidR="00527246">
        <w:rPr>
          <w:rtl/>
        </w:rPr>
        <w:t>:</w:t>
      </w:r>
      <w:bookmarkEnd w:id="607"/>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608" w:name="_Toc394921828"/>
      <w:r w:rsidRPr="004F14F2">
        <w:rPr>
          <w:rtl/>
        </w:rPr>
        <w:t>[2918] مُعَمّر بن موسى</w:t>
      </w:r>
      <w:r w:rsidR="00527246">
        <w:rPr>
          <w:rtl/>
        </w:rPr>
        <w:t>:</w:t>
      </w:r>
      <w:bookmarkEnd w:id="608"/>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609" w:name="_Toc394921829"/>
      <w:r w:rsidRPr="004F14F2">
        <w:rPr>
          <w:rtl/>
        </w:rPr>
        <w:t>[2919] مُعَمّر بن مُهاجر</w:t>
      </w:r>
      <w:r w:rsidR="00527246">
        <w:rPr>
          <w:rtl/>
        </w:rPr>
        <w:t>:</w:t>
      </w:r>
      <w:bookmarkEnd w:id="609"/>
    </w:p>
    <w:p w:rsidR="0017382C" w:rsidRPr="007B62FF" w:rsidRDefault="0017382C" w:rsidP="0017382C">
      <w:pPr>
        <w:pStyle w:val="libNormal"/>
        <w:rPr>
          <w:rtl/>
        </w:rPr>
      </w:pPr>
      <w:r w:rsidRPr="007B62FF">
        <w:rPr>
          <w:rtl/>
        </w:rPr>
        <w:t xml:space="preserve">مولى الأنصار </w:t>
      </w:r>
      <w:r w:rsidRPr="0017382C">
        <w:rPr>
          <w:rStyle w:val="libFootnotenumChar"/>
          <w:rtl/>
        </w:rPr>
        <w:t>(7)</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Default="0017382C" w:rsidP="00E10B1D">
      <w:pPr>
        <w:pStyle w:val="Heading3"/>
        <w:rPr>
          <w:rtl/>
        </w:rPr>
      </w:pPr>
      <w:bookmarkStart w:id="610" w:name="_Toc394921830"/>
      <w:r w:rsidRPr="004F14F2">
        <w:rPr>
          <w:rtl/>
        </w:rPr>
        <w:t>[2920] مَعن بن عبد السلام</w:t>
      </w:r>
      <w:r w:rsidR="00527246">
        <w:rPr>
          <w:rtl/>
        </w:rPr>
        <w:t>:</w:t>
      </w:r>
      <w:bookmarkEnd w:id="610"/>
    </w:p>
    <w:p w:rsidR="0017382C" w:rsidRPr="007B62FF" w:rsidRDefault="0017382C" w:rsidP="0017382C">
      <w:pPr>
        <w:pStyle w:val="libNormal"/>
        <w:rPr>
          <w:rtl/>
        </w:rPr>
      </w:pPr>
      <w:r w:rsidRPr="007B62FF">
        <w:rPr>
          <w:rtl/>
        </w:rPr>
        <w:t>له كتاب الزهد</w:t>
      </w:r>
      <w:r w:rsidR="00527246">
        <w:rPr>
          <w:rtl/>
        </w:rPr>
        <w:t>،</w:t>
      </w:r>
      <w:r w:rsidRPr="007B62FF">
        <w:rPr>
          <w:rtl/>
        </w:rPr>
        <w:t xml:space="preserve"> عنه</w:t>
      </w:r>
      <w:r w:rsidR="00527246">
        <w:rPr>
          <w:rtl/>
        </w:rPr>
        <w:t>:</w:t>
      </w:r>
      <w:r w:rsidRPr="007B62FF">
        <w:rPr>
          <w:rtl/>
        </w:rPr>
        <w:t xml:space="preserve"> معمّر بن خالد في النجاشي </w:t>
      </w:r>
      <w:r w:rsidRPr="0017382C">
        <w:rPr>
          <w:rStyle w:val="libFootnotenumChar"/>
          <w:rtl/>
        </w:rPr>
        <w:t>(9)</w:t>
      </w:r>
      <w:r w:rsidRPr="007B62FF">
        <w:rPr>
          <w:rtl/>
        </w:rPr>
        <w:t xml:space="preserve"> والحسن بن محمّد بن سماعة في الفهرست </w:t>
      </w:r>
      <w:r w:rsidRPr="0017382C">
        <w:rPr>
          <w:rStyle w:val="libFootnotenumChar"/>
          <w:rtl/>
        </w:rPr>
        <w:t>(10)</w:t>
      </w:r>
      <w:r w:rsidRPr="007B62FF">
        <w:rPr>
          <w:rtl/>
        </w:rPr>
        <w:t xml:space="preserve"> فهو إمامي ممدوح بروايتهما عنه.</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316 / 576.</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316 / 575.</w:t>
      </w:r>
    </w:p>
    <w:p w:rsidR="0017382C" w:rsidRPr="007B62FF" w:rsidRDefault="0017382C" w:rsidP="0017382C">
      <w:pPr>
        <w:pStyle w:val="libFootnote0"/>
        <w:rPr>
          <w:rtl/>
        </w:rPr>
      </w:pPr>
      <w:r w:rsidRPr="007B62FF">
        <w:rPr>
          <w:rtl/>
        </w:rPr>
        <w:t>(3) الكافي 3</w:t>
      </w:r>
      <w:r w:rsidR="00527246">
        <w:rPr>
          <w:rtl/>
        </w:rPr>
        <w:t>:</w:t>
      </w:r>
      <w:r w:rsidRPr="007B62FF">
        <w:rPr>
          <w:rtl/>
        </w:rPr>
        <w:t xml:space="preserve"> 412 / 2.</w:t>
      </w:r>
    </w:p>
    <w:p w:rsidR="0017382C" w:rsidRPr="007B62FF" w:rsidRDefault="0017382C" w:rsidP="0017382C">
      <w:pPr>
        <w:pStyle w:val="libFootnote0"/>
        <w:rPr>
          <w:rtl/>
        </w:rPr>
      </w:pPr>
      <w:r w:rsidRPr="007B62FF">
        <w:rPr>
          <w:rtl/>
        </w:rPr>
        <w:t>(4) الكافي 3</w:t>
      </w:r>
      <w:r w:rsidR="00527246">
        <w:rPr>
          <w:rtl/>
        </w:rPr>
        <w:t>:</w:t>
      </w:r>
      <w:r w:rsidRPr="007B62FF">
        <w:rPr>
          <w:rtl/>
        </w:rPr>
        <w:t xml:space="preserve"> 29 / 1.</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316 / 581.</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316 / 577.</w:t>
      </w:r>
    </w:p>
    <w:p w:rsidR="0017382C" w:rsidRPr="007B62FF" w:rsidRDefault="0017382C" w:rsidP="0017382C">
      <w:pPr>
        <w:pStyle w:val="libFootnote0"/>
        <w:rPr>
          <w:rtl/>
        </w:rPr>
      </w:pPr>
      <w:r w:rsidRPr="007B62FF">
        <w:rPr>
          <w:rtl/>
        </w:rPr>
        <w:t>(7) في الحجرية</w:t>
      </w:r>
      <w:r w:rsidR="00527246">
        <w:rPr>
          <w:rtl/>
        </w:rPr>
        <w:t>:</w:t>
      </w:r>
      <w:r w:rsidRPr="007B62FF">
        <w:rPr>
          <w:rtl/>
        </w:rPr>
        <w:t xml:space="preserve"> </w:t>
      </w:r>
      <w:r>
        <w:rPr>
          <w:rtl/>
        </w:rPr>
        <w:t>(</w:t>
      </w:r>
      <w:r w:rsidRPr="007B62FF">
        <w:rPr>
          <w:rtl/>
        </w:rPr>
        <w:t>مولى الأنصاري</w:t>
      </w:r>
      <w:r>
        <w:rPr>
          <w:rtl/>
        </w:rPr>
        <w:t>)</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316 / 580.</w:t>
      </w:r>
    </w:p>
    <w:p w:rsidR="0017382C" w:rsidRPr="007B62FF" w:rsidRDefault="0017382C" w:rsidP="0017382C">
      <w:pPr>
        <w:pStyle w:val="libFootnote0"/>
        <w:rPr>
          <w:rtl/>
        </w:rPr>
      </w:pPr>
      <w:r w:rsidRPr="007B62FF">
        <w:rPr>
          <w:rtl/>
        </w:rPr>
        <w:t>(9) رجال النجاشي</w:t>
      </w:r>
      <w:r w:rsidR="00527246">
        <w:rPr>
          <w:rtl/>
        </w:rPr>
        <w:t>:</w:t>
      </w:r>
      <w:r w:rsidRPr="007B62FF">
        <w:rPr>
          <w:rtl/>
        </w:rPr>
        <w:t xml:space="preserve"> 425 / 1143 وفيه</w:t>
      </w:r>
      <w:r w:rsidR="00527246">
        <w:rPr>
          <w:rtl/>
        </w:rPr>
        <w:t>:</w:t>
      </w:r>
      <w:r w:rsidRPr="007B62FF">
        <w:rPr>
          <w:rtl/>
        </w:rPr>
        <w:t xml:space="preserve"> </w:t>
      </w:r>
      <w:r>
        <w:rPr>
          <w:rtl/>
        </w:rPr>
        <w:t>(</w:t>
      </w:r>
      <w:r w:rsidRPr="007B62FF">
        <w:rPr>
          <w:rtl/>
        </w:rPr>
        <w:t>معمر بن خلاّد</w:t>
      </w:r>
      <w:r>
        <w:rPr>
          <w:rtl/>
        </w:rPr>
        <w:t>)</w:t>
      </w:r>
    </w:p>
    <w:p w:rsidR="0017382C" w:rsidRPr="007B62FF" w:rsidRDefault="0017382C" w:rsidP="0017382C">
      <w:pPr>
        <w:pStyle w:val="libFootnote0"/>
        <w:rPr>
          <w:rtl/>
        </w:rPr>
      </w:pPr>
      <w:r w:rsidRPr="007B62FF">
        <w:rPr>
          <w:rtl/>
        </w:rPr>
        <w:t>(10) فهرست الشيخ</w:t>
      </w:r>
      <w:r w:rsidR="00527246">
        <w:rPr>
          <w:rtl/>
        </w:rPr>
        <w:t>:</w:t>
      </w:r>
      <w:r w:rsidRPr="007B62FF">
        <w:rPr>
          <w:rtl/>
        </w:rPr>
        <w:t xml:space="preserve"> 170 / 761.</w:t>
      </w:r>
    </w:p>
    <w:p w:rsidR="0017382C" w:rsidRDefault="0017382C" w:rsidP="00C613E8">
      <w:pPr>
        <w:pStyle w:val="libNormal"/>
        <w:rPr>
          <w:rtl/>
        </w:rPr>
      </w:pPr>
      <w:r>
        <w:rPr>
          <w:rtl/>
        </w:rPr>
        <w:br w:type="page"/>
      </w:r>
    </w:p>
    <w:p w:rsidR="0017382C" w:rsidRDefault="0017382C" w:rsidP="00E10B1D">
      <w:pPr>
        <w:pStyle w:val="Heading3"/>
        <w:rPr>
          <w:rtl/>
        </w:rPr>
      </w:pPr>
      <w:bookmarkStart w:id="611" w:name="_Toc394921831"/>
      <w:r w:rsidRPr="004F14F2">
        <w:rPr>
          <w:rtl/>
        </w:rPr>
        <w:lastRenderedPageBreak/>
        <w:t>[2921] مغارك بن سُوَيد</w:t>
      </w:r>
      <w:r w:rsidR="00527246">
        <w:rPr>
          <w:rtl/>
        </w:rPr>
        <w:t>:</w:t>
      </w:r>
      <w:bookmarkEnd w:id="611"/>
    </w:p>
    <w:p w:rsidR="0017382C" w:rsidRPr="007B62FF" w:rsidRDefault="0017382C" w:rsidP="0017382C">
      <w:pPr>
        <w:pStyle w:val="libNormal"/>
        <w:rPr>
          <w:rtl/>
        </w:rPr>
      </w:pPr>
      <w:r w:rsidRPr="007B62FF">
        <w:rPr>
          <w:rtl/>
        </w:rPr>
        <w:t xml:space="preserve">مولى بني أسد </w:t>
      </w:r>
      <w:r w:rsidRPr="0017382C">
        <w:rPr>
          <w:rStyle w:val="libFootnotenumChar"/>
          <w:rtl/>
        </w:rPr>
        <w:t>(1)</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612" w:name="_Toc394921832"/>
      <w:r w:rsidRPr="004F14F2">
        <w:rPr>
          <w:rtl/>
        </w:rPr>
        <w:t>[2922] ا</w:t>
      </w:r>
      <w:r w:rsidR="00E10B1D">
        <w:rPr>
          <w:rtl/>
        </w:rPr>
        <w:t>لمـُ</w:t>
      </w:r>
      <w:r w:rsidRPr="004F14F2">
        <w:rPr>
          <w:rtl/>
        </w:rPr>
        <w:t>غِيرة بن الأسْود الحَضْرَمِيّ</w:t>
      </w:r>
      <w:r w:rsidR="00527246">
        <w:rPr>
          <w:rtl/>
        </w:rPr>
        <w:t>:</w:t>
      </w:r>
      <w:bookmarkEnd w:id="612"/>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613" w:name="_Toc394921833"/>
      <w:r w:rsidRPr="004F14F2">
        <w:rPr>
          <w:rtl/>
        </w:rPr>
        <w:t>[2923] ا</w:t>
      </w:r>
      <w:r w:rsidR="00E10B1D">
        <w:rPr>
          <w:rtl/>
        </w:rPr>
        <w:t>لمـُ</w:t>
      </w:r>
      <w:r w:rsidRPr="004F14F2">
        <w:rPr>
          <w:rtl/>
        </w:rPr>
        <w:t>غِيرَة بن تَوْبة الكُوفِيّ</w:t>
      </w:r>
      <w:r w:rsidR="00527246">
        <w:rPr>
          <w:rtl/>
        </w:rPr>
        <w:t>:</w:t>
      </w:r>
      <w:bookmarkEnd w:id="613"/>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r w:rsidRPr="007B62FF">
        <w:rPr>
          <w:rtl/>
        </w:rPr>
        <w:t xml:space="preserve"> ابن أبي عمير</w:t>
      </w:r>
      <w:r w:rsidR="00527246">
        <w:rPr>
          <w:rtl/>
        </w:rPr>
        <w:t>،</w:t>
      </w:r>
      <w:r w:rsidRPr="007B62FF">
        <w:rPr>
          <w:rtl/>
        </w:rPr>
        <w:t xml:space="preserve"> عن حمّاد بن عثمان</w:t>
      </w:r>
      <w:r w:rsidR="00527246">
        <w:rPr>
          <w:rtl/>
        </w:rPr>
        <w:t>،</w:t>
      </w:r>
      <w:r w:rsidRPr="007B62FF">
        <w:rPr>
          <w:rtl/>
        </w:rPr>
        <w:t xml:space="preserve"> عنه</w:t>
      </w:r>
      <w:r w:rsidR="00527246">
        <w:rPr>
          <w:rtl/>
        </w:rPr>
        <w:t>،</w:t>
      </w:r>
      <w:r w:rsidRPr="007B62FF">
        <w:rPr>
          <w:rtl/>
        </w:rPr>
        <w:t xml:space="preserve"> في الكشي</w:t>
      </w:r>
      <w:r w:rsidR="00527246">
        <w:rPr>
          <w:rtl/>
        </w:rPr>
        <w:t>،</w:t>
      </w:r>
      <w:r w:rsidRPr="007B62FF">
        <w:rPr>
          <w:rtl/>
        </w:rPr>
        <w:t xml:space="preserve"> أنه قال</w:t>
      </w:r>
      <w:r w:rsidR="00527246">
        <w:rPr>
          <w:rtl/>
        </w:rPr>
        <w:t>:</w:t>
      </w:r>
      <w:r w:rsidRPr="007B62FF">
        <w:rPr>
          <w:rtl/>
        </w:rPr>
        <w:t xml:space="preserve"> قلت لأبي الحسن </w:t>
      </w:r>
      <w:r w:rsidRPr="0017382C">
        <w:rPr>
          <w:rStyle w:val="libAlaemChar"/>
          <w:rtl/>
        </w:rPr>
        <w:t>عليه‌السلام</w:t>
      </w:r>
      <w:r w:rsidR="00527246">
        <w:rPr>
          <w:rtl/>
        </w:rPr>
        <w:t>:</w:t>
      </w:r>
      <w:r w:rsidRPr="007B62FF">
        <w:rPr>
          <w:rtl/>
        </w:rPr>
        <w:t xml:space="preserve"> حملت هذا الفتى في أمورك</w:t>
      </w:r>
      <w:r>
        <w:rPr>
          <w:rtl/>
        </w:rPr>
        <w:t>؟</w:t>
      </w:r>
      <w:r w:rsidRPr="007B62FF">
        <w:rPr>
          <w:rtl/>
        </w:rPr>
        <w:t xml:space="preserve"> فقال</w:t>
      </w:r>
      <w:r w:rsidR="00527246">
        <w:rPr>
          <w:rtl/>
        </w:rPr>
        <w:t>:</w:t>
      </w:r>
      <w:r w:rsidRPr="007B62FF">
        <w:rPr>
          <w:rtl/>
        </w:rPr>
        <w:t xml:space="preserve"> إني حمّلته ما حمّلنيه أبي </w:t>
      </w:r>
      <w:r w:rsidRPr="0017382C">
        <w:rPr>
          <w:rStyle w:val="libAlaemChar"/>
          <w:rtl/>
        </w:rPr>
        <w:t>عليه‌السلام</w:t>
      </w:r>
      <w:r w:rsidRPr="007B62FF">
        <w:rPr>
          <w:rtl/>
        </w:rPr>
        <w:t xml:space="preserve"> </w:t>
      </w:r>
      <w:r w:rsidRPr="0017382C">
        <w:rPr>
          <w:rStyle w:val="libFootnotenumChar"/>
          <w:rtl/>
        </w:rPr>
        <w:t>(5)</w:t>
      </w:r>
      <w:r>
        <w:rPr>
          <w:rtl/>
        </w:rPr>
        <w:t>.</w:t>
      </w:r>
      <w:r w:rsidRPr="007B62FF">
        <w:rPr>
          <w:rtl/>
        </w:rPr>
        <w:t xml:space="preserve"> إلاّ انّ فيه توبة المخزومي.</w:t>
      </w:r>
    </w:p>
    <w:p w:rsidR="0017382C" w:rsidRDefault="0017382C" w:rsidP="00E10B1D">
      <w:pPr>
        <w:pStyle w:val="Heading3"/>
        <w:rPr>
          <w:rtl/>
        </w:rPr>
      </w:pPr>
      <w:bookmarkStart w:id="614" w:name="_Toc394921834"/>
      <w:r w:rsidRPr="004F14F2">
        <w:rPr>
          <w:rtl/>
        </w:rPr>
        <w:t>[2924] ا</w:t>
      </w:r>
      <w:r w:rsidR="00E10B1D">
        <w:rPr>
          <w:rtl/>
        </w:rPr>
        <w:t>لمـُ</w:t>
      </w:r>
      <w:r w:rsidRPr="004F14F2">
        <w:rPr>
          <w:rtl/>
        </w:rPr>
        <w:t>غِيرة بن سُليمان الحَنَفِيّ</w:t>
      </w:r>
      <w:r w:rsidR="00527246">
        <w:rPr>
          <w:rtl/>
        </w:rPr>
        <w:t>:</w:t>
      </w:r>
      <w:bookmarkEnd w:id="614"/>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615" w:name="_Toc394921835"/>
      <w:r w:rsidRPr="004F14F2">
        <w:rPr>
          <w:rtl/>
        </w:rPr>
        <w:t>[2925] ا</w:t>
      </w:r>
      <w:r w:rsidR="00E10B1D">
        <w:rPr>
          <w:rtl/>
        </w:rPr>
        <w:t>لمـُ</w:t>
      </w:r>
      <w:r w:rsidRPr="004F14F2">
        <w:rPr>
          <w:rtl/>
        </w:rPr>
        <w:t>غِيرة بن عبد السلام</w:t>
      </w:r>
      <w:r w:rsidR="00527246">
        <w:rPr>
          <w:rtl/>
        </w:rPr>
        <w:t>:</w:t>
      </w:r>
      <w:bookmarkEnd w:id="615"/>
    </w:p>
    <w:p w:rsidR="0017382C" w:rsidRPr="007B62FF" w:rsidRDefault="0017382C" w:rsidP="0017382C">
      <w:pPr>
        <w:pStyle w:val="libNormal"/>
        <w:rPr>
          <w:rtl/>
        </w:rPr>
      </w:pPr>
      <w:r w:rsidRPr="007B62FF">
        <w:rPr>
          <w:rtl/>
        </w:rPr>
        <w:t>أبو هبيرة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616" w:name="_Toc394921836"/>
      <w:r w:rsidRPr="004F14F2">
        <w:rPr>
          <w:rtl/>
        </w:rPr>
        <w:t>[2926] ا</w:t>
      </w:r>
      <w:r w:rsidR="00E10B1D">
        <w:rPr>
          <w:rtl/>
        </w:rPr>
        <w:t>لمـُ</w:t>
      </w:r>
      <w:r w:rsidRPr="004F14F2">
        <w:rPr>
          <w:rtl/>
        </w:rPr>
        <w:t>غِيرة بن عطيّة الكُوفِيّ</w:t>
      </w:r>
      <w:r w:rsidR="00527246">
        <w:rPr>
          <w:rtl/>
        </w:rPr>
        <w:t>:</w:t>
      </w:r>
      <w:bookmarkEnd w:id="616"/>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المصدر</w:t>
      </w:r>
      <w:r w:rsidR="00527246">
        <w:rPr>
          <w:rtl/>
        </w:rPr>
        <w:t>:</w:t>
      </w:r>
      <w:r w:rsidRPr="007B62FF">
        <w:rPr>
          <w:rtl/>
        </w:rPr>
        <w:t xml:space="preserve"> </w:t>
      </w:r>
      <w:r>
        <w:rPr>
          <w:rtl/>
        </w:rPr>
        <w:t>(</w:t>
      </w:r>
      <w:r w:rsidRPr="007B62FF">
        <w:rPr>
          <w:rtl/>
        </w:rPr>
        <w:t>بني أسيد</w:t>
      </w:r>
      <w:r>
        <w:rPr>
          <w:rtl/>
        </w:rPr>
        <w:t>).</w:t>
      </w:r>
      <w:r w:rsidRPr="007B62FF">
        <w:rPr>
          <w:rtl/>
        </w:rPr>
        <w:t xml:space="preserve"> والصحيح ما في الأصل والحجرية</w:t>
      </w:r>
      <w:r w:rsidR="00527246">
        <w:rPr>
          <w:rtl/>
        </w:rPr>
        <w:t>،</w:t>
      </w:r>
      <w:r w:rsidRPr="007B62FF">
        <w:rPr>
          <w:rtl/>
        </w:rPr>
        <w:t xml:space="preserve"> وهو الموافق لما في</w:t>
      </w:r>
      <w:r w:rsidR="00527246">
        <w:rPr>
          <w:rtl/>
        </w:rPr>
        <w:t>:</w:t>
      </w:r>
      <w:r w:rsidRPr="007B62FF">
        <w:rPr>
          <w:rtl/>
        </w:rPr>
        <w:t xml:space="preserve"> منهج المقال</w:t>
      </w:r>
      <w:r w:rsidR="00527246">
        <w:rPr>
          <w:rtl/>
        </w:rPr>
        <w:t>:</w:t>
      </w:r>
      <w:r w:rsidRPr="007B62FF">
        <w:rPr>
          <w:rtl/>
        </w:rPr>
        <w:t xml:space="preserve"> 340</w:t>
      </w:r>
      <w:r w:rsidR="00527246">
        <w:rPr>
          <w:rtl/>
        </w:rPr>
        <w:t>،</w:t>
      </w:r>
      <w:r w:rsidRPr="007B62FF">
        <w:rPr>
          <w:rtl/>
        </w:rPr>
        <w:t xml:space="preserve"> ومجمع الرجال 6</w:t>
      </w:r>
      <w:r w:rsidR="00527246">
        <w:rPr>
          <w:rtl/>
        </w:rPr>
        <w:t>:</w:t>
      </w:r>
      <w:r w:rsidRPr="007B62FF">
        <w:rPr>
          <w:rtl/>
        </w:rPr>
        <w:t xml:space="preserve"> 117</w:t>
      </w:r>
      <w:r w:rsidR="00527246">
        <w:rPr>
          <w:rtl/>
        </w:rPr>
        <w:t>،</w:t>
      </w:r>
      <w:r w:rsidRPr="007B62FF">
        <w:rPr>
          <w:rtl/>
        </w:rPr>
        <w:t xml:space="preserve"> وجامع الرواة 2</w:t>
      </w:r>
      <w:r w:rsidR="00527246">
        <w:rPr>
          <w:rtl/>
        </w:rPr>
        <w:t>:</w:t>
      </w:r>
      <w:r w:rsidRPr="007B62FF">
        <w:rPr>
          <w:rtl/>
        </w:rPr>
        <w:t xml:space="preserve"> 255</w:t>
      </w:r>
      <w:r w:rsidR="00527246">
        <w:rPr>
          <w:rtl/>
        </w:rPr>
        <w:t>،</w:t>
      </w:r>
      <w:r w:rsidRPr="007B62FF">
        <w:rPr>
          <w:rtl/>
        </w:rPr>
        <w:t xml:space="preserve"> وغيرهم.</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321 / 655.</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309 / 469.</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309 / 467.</w:t>
      </w:r>
    </w:p>
    <w:p w:rsidR="0017382C" w:rsidRPr="007B62FF" w:rsidRDefault="0017382C" w:rsidP="0017382C">
      <w:pPr>
        <w:pStyle w:val="libFootnote0"/>
        <w:rPr>
          <w:rtl/>
        </w:rPr>
      </w:pPr>
      <w:r w:rsidRPr="007B62FF">
        <w:rPr>
          <w:rtl/>
        </w:rPr>
        <w:t>(5) رجال الكشي 2</w:t>
      </w:r>
      <w:r w:rsidR="00527246">
        <w:rPr>
          <w:rtl/>
        </w:rPr>
        <w:t>:</w:t>
      </w:r>
      <w:r w:rsidRPr="007B62FF">
        <w:rPr>
          <w:rtl/>
        </w:rPr>
        <w:t xml:space="preserve"> 724 725.</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309 / 468.</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309 / 465.</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309 / 466.</w:t>
      </w:r>
    </w:p>
    <w:p w:rsidR="0017382C" w:rsidRDefault="0017382C" w:rsidP="00C613E8">
      <w:pPr>
        <w:pStyle w:val="libNormal"/>
        <w:rPr>
          <w:rtl/>
        </w:rPr>
      </w:pPr>
      <w:r>
        <w:rPr>
          <w:rtl/>
        </w:rPr>
        <w:br w:type="page"/>
      </w:r>
    </w:p>
    <w:p w:rsidR="0017382C" w:rsidRDefault="0017382C" w:rsidP="00E10B1D">
      <w:pPr>
        <w:pStyle w:val="Heading3"/>
        <w:rPr>
          <w:rtl/>
        </w:rPr>
      </w:pPr>
      <w:bookmarkStart w:id="617" w:name="_Toc394921837"/>
      <w:r w:rsidRPr="004F14F2">
        <w:rPr>
          <w:rtl/>
        </w:rPr>
        <w:lastRenderedPageBreak/>
        <w:t>[2927] ا</w:t>
      </w:r>
      <w:r w:rsidR="00E10B1D">
        <w:rPr>
          <w:rtl/>
        </w:rPr>
        <w:t>لمـُ</w:t>
      </w:r>
      <w:r w:rsidRPr="004F14F2">
        <w:rPr>
          <w:rtl/>
        </w:rPr>
        <w:t>غِيرة</w:t>
      </w:r>
      <w:r w:rsidR="00527246">
        <w:rPr>
          <w:rtl/>
        </w:rPr>
        <w:t>:</w:t>
      </w:r>
      <w:bookmarkEnd w:id="617"/>
    </w:p>
    <w:p w:rsidR="0017382C" w:rsidRPr="007B62FF" w:rsidRDefault="0017382C" w:rsidP="0017382C">
      <w:pPr>
        <w:pStyle w:val="libNormal"/>
        <w:rPr>
          <w:rtl/>
        </w:rPr>
      </w:pPr>
      <w:r w:rsidRPr="007B62FF">
        <w:rPr>
          <w:rtl/>
        </w:rPr>
        <w:t xml:space="preserve">مولى أبي عبد الله </w:t>
      </w:r>
      <w:r w:rsidRPr="0017382C">
        <w:rPr>
          <w:rStyle w:val="libAlaemChar"/>
          <w:rtl/>
        </w:rPr>
        <w:t>عليه‌السلام</w:t>
      </w:r>
      <w:r w:rsidRPr="007B62FF">
        <w:rPr>
          <w:rtl/>
        </w:rPr>
        <w:t xml:space="preserve"> مدني</w:t>
      </w:r>
      <w:r w:rsidR="00527246">
        <w:rPr>
          <w:rtl/>
        </w:rPr>
        <w:t>،</w:t>
      </w:r>
      <w:r w:rsidRPr="007B62FF">
        <w:rPr>
          <w:rtl/>
        </w:rPr>
        <w:t xml:space="preserve"> روى عنه</w:t>
      </w:r>
      <w:r w:rsidR="00527246">
        <w:rPr>
          <w:rtl/>
        </w:rPr>
        <w:t>:</w:t>
      </w:r>
      <w:r w:rsidRPr="007B62FF">
        <w:rPr>
          <w:rtl/>
        </w:rPr>
        <w:t xml:space="preserve"> عيسى </w:t>
      </w:r>
      <w:r w:rsidRPr="0017382C">
        <w:rPr>
          <w:rStyle w:val="libFootnotenumChar"/>
          <w:rtl/>
        </w:rPr>
        <w:t>(1)</w:t>
      </w:r>
      <w:r w:rsidRPr="007B62FF">
        <w:rPr>
          <w:rtl/>
        </w:rPr>
        <w:t xml:space="preserve"> بن عبد الله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618" w:name="_Toc394921838"/>
      <w:r w:rsidRPr="004F14F2">
        <w:rPr>
          <w:rtl/>
        </w:rPr>
        <w:t>[2928] ا</w:t>
      </w:r>
      <w:r w:rsidR="00E10B1D">
        <w:rPr>
          <w:rtl/>
        </w:rPr>
        <w:t>لمـُ</w:t>
      </w:r>
      <w:r w:rsidRPr="004F14F2">
        <w:rPr>
          <w:rtl/>
        </w:rPr>
        <w:t>فَضّل الجُعْفِيّ</w:t>
      </w:r>
      <w:r w:rsidR="00527246">
        <w:rPr>
          <w:rtl/>
        </w:rPr>
        <w:t>:</w:t>
      </w:r>
      <w:bookmarkEnd w:id="618"/>
    </w:p>
    <w:p w:rsidR="0017382C" w:rsidRPr="007B62FF" w:rsidRDefault="0017382C" w:rsidP="0017382C">
      <w:pPr>
        <w:pStyle w:val="libNormal"/>
        <w:rPr>
          <w:rtl/>
        </w:rPr>
      </w:pPr>
      <w:r w:rsidRPr="007B62FF">
        <w:rPr>
          <w:rtl/>
        </w:rPr>
        <w:t xml:space="preserve">مولى بني </w:t>
      </w:r>
      <w:r>
        <w:rPr>
          <w:rtl/>
        </w:rPr>
        <w:t>[</w:t>
      </w:r>
      <w:r w:rsidRPr="007B62FF">
        <w:rPr>
          <w:rtl/>
        </w:rPr>
        <w:t xml:space="preserve">بدّئي </w:t>
      </w:r>
      <w:r w:rsidRPr="0017382C">
        <w:rPr>
          <w:rStyle w:val="libFootnotenumChar"/>
          <w:rtl/>
        </w:rPr>
        <w:t>(3)</w:t>
      </w:r>
      <w:r>
        <w:rPr>
          <w:rtl/>
        </w:rPr>
        <w:t>]</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r w:rsidRPr="007B62FF">
        <w:rPr>
          <w:rtl/>
        </w:rPr>
        <w:t xml:space="preserve"> وفي نسخة</w:t>
      </w:r>
      <w:r w:rsidR="00527246">
        <w:rPr>
          <w:rtl/>
        </w:rPr>
        <w:t>:</w:t>
      </w:r>
      <w:r w:rsidRPr="007B62FF">
        <w:rPr>
          <w:rtl/>
        </w:rPr>
        <w:t xml:space="preserve"> مفضّل بن مفضّل.</w:t>
      </w:r>
    </w:p>
    <w:p w:rsidR="0017382C" w:rsidRDefault="0017382C" w:rsidP="00E10B1D">
      <w:pPr>
        <w:pStyle w:val="Heading3"/>
        <w:rPr>
          <w:rtl/>
        </w:rPr>
      </w:pPr>
      <w:bookmarkStart w:id="619" w:name="_Toc394921839"/>
      <w:r w:rsidRPr="004F14F2">
        <w:rPr>
          <w:rtl/>
        </w:rPr>
        <w:t>[2929] ا</w:t>
      </w:r>
      <w:r w:rsidR="00E10B1D">
        <w:rPr>
          <w:rtl/>
        </w:rPr>
        <w:t>لمـُ</w:t>
      </w:r>
      <w:r w:rsidRPr="004F14F2">
        <w:rPr>
          <w:rtl/>
        </w:rPr>
        <w:t>فَضّل بن زياد الحنّاط</w:t>
      </w:r>
      <w:r w:rsidR="00527246">
        <w:rPr>
          <w:rtl/>
        </w:rPr>
        <w:t>:</w:t>
      </w:r>
      <w:bookmarkEnd w:id="619"/>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Pr="00E10B1D" w:rsidRDefault="0017382C" w:rsidP="0063324D">
      <w:pPr>
        <w:pStyle w:val="Heading3"/>
        <w:rPr>
          <w:rStyle w:val="Heading3Char"/>
          <w:rtl/>
        </w:rPr>
      </w:pPr>
      <w:bookmarkStart w:id="620" w:name="_Toc394921840"/>
      <w:r w:rsidRPr="00E10B1D">
        <w:rPr>
          <w:rStyle w:val="Heading3Char"/>
          <w:rtl/>
        </w:rPr>
        <w:t>[2930] ا</w:t>
      </w:r>
      <w:r w:rsidR="00E10B1D">
        <w:rPr>
          <w:rStyle w:val="Heading3Char"/>
          <w:rtl/>
        </w:rPr>
        <w:t>لمـُ</w:t>
      </w:r>
      <w:r w:rsidRPr="00E10B1D">
        <w:rPr>
          <w:rStyle w:val="Heading3Char"/>
          <w:rtl/>
        </w:rPr>
        <w:t xml:space="preserve">فَضّل بن سعد </w:t>
      </w:r>
      <w:r w:rsidRPr="0017382C">
        <w:rPr>
          <w:rStyle w:val="libFootnotenumChar"/>
          <w:rtl/>
        </w:rPr>
        <w:t>(6)</w:t>
      </w:r>
      <w:r w:rsidRPr="00E10B1D">
        <w:rPr>
          <w:rStyle w:val="Heading3Char"/>
          <w:rtl/>
        </w:rPr>
        <w:t xml:space="preserve"> الفَزَارِيّ</w:t>
      </w:r>
      <w:r w:rsidR="00527246" w:rsidRPr="00E10B1D">
        <w:rPr>
          <w:rStyle w:val="Heading3Char"/>
          <w:rtl/>
        </w:rPr>
        <w:t>:</w:t>
      </w:r>
      <w:bookmarkEnd w:id="620"/>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621" w:name="_Toc394921841"/>
      <w:r w:rsidRPr="004F14F2">
        <w:rPr>
          <w:rtl/>
        </w:rPr>
        <w:t>[2931] ا</w:t>
      </w:r>
      <w:r w:rsidR="00E10B1D">
        <w:rPr>
          <w:rtl/>
        </w:rPr>
        <w:t>لمـُ</w:t>
      </w:r>
      <w:r w:rsidRPr="004F14F2">
        <w:rPr>
          <w:rtl/>
        </w:rPr>
        <w:t>فَضّل بن سعيد</w:t>
      </w:r>
      <w:r w:rsidR="00527246">
        <w:rPr>
          <w:rtl/>
        </w:rPr>
        <w:t>:</w:t>
      </w:r>
      <w:bookmarkEnd w:id="621"/>
    </w:p>
    <w:p w:rsidR="0017382C" w:rsidRPr="007B62FF" w:rsidRDefault="0017382C" w:rsidP="0017382C">
      <w:pPr>
        <w:pStyle w:val="libNormal"/>
        <w:rPr>
          <w:rtl/>
        </w:rPr>
      </w:pPr>
      <w:r w:rsidRPr="007B62FF">
        <w:rPr>
          <w:rtl/>
        </w:rPr>
        <w:t xml:space="preserve">يأتي في ابن صدقة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المصدر</w:t>
      </w:r>
      <w:r w:rsidR="00527246">
        <w:rPr>
          <w:rtl/>
        </w:rPr>
        <w:t>:</w:t>
      </w:r>
      <w:r w:rsidRPr="007B62FF">
        <w:rPr>
          <w:rtl/>
        </w:rPr>
        <w:t xml:space="preserve"> </w:t>
      </w:r>
      <w:r>
        <w:rPr>
          <w:rtl/>
        </w:rPr>
        <w:t>(</w:t>
      </w:r>
      <w:r w:rsidRPr="007B62FF">
        <w:rPr>
          <w:rtl/>
        </w:rPr>
        <w:t>علي</w:t>
      </w:r>
      <w:r>
        <w:rPr>
          <w:rtl/>
        </w:rPr>
        <w:t>)</w:t>
      </w:r>
      <w:r w:rsidR="00527246">
        <w:rPr>
          <w:rtl/>
        </w:rPr>
        <w:t>،</w:t>
      </w:r>
      <w:r w:rsidRPr="007B62FF">
        <w:rPr>
          <w:rtl/>
        </w:rPr>
        <w:t xml:space="preserve"> والصحيح ما في الأصل والحجرية</w:t>
      </w:r>
      <w:r w:rsidR="00527246">
        <w:rPr>
          <w:rtl/>
        </w:rPr>
        <w:t>،</w:t>
      </w:r>
      <w:r w:rsidRPr="007B62FF">
        <w:rPr>
          <w:rtl/>
        </w:rPr>
        <w:t xml:space="preserve"> وهو الموافق لما في</w:t>
      </w:r>
      <w:r w:rsidR="00527246">
        <w:rPr>
          <w:rtl/>
        </w:rPr>
        <w:t>:</w:t>
      </w:r>
      <w:r w:rsidRPr="007B62FF">
        <w:rPr>
          <w:rtl/>
        </w:rPr>
        <w:t xml:space="preserve"> منهج المقال</w:t>
      </w:r>
      <w:r w:rsidR="00527246">
        <w:rPr>
          <w:rtl/>
        </w:rPr>
        <w:t>:</w:t>
      </w:r>
      <w:r w:rsidRPr="007B62FF">
        <w:rPr>
          <w:rtl/>
        </w:rPr>
        <w:t xml:space="preserve"> 341</w:t>
      </w:r>
      <w:r w:rsidR="00527246">
        <w:rPr>
          <w:rtl/>
        </w:rPr>
        <w:t>،</w:t>
      </w:r>
      <w:r w:rsidRPr="007B62FF">
        <w:rPr>
          <w:rtl/>
        </w:rPr>
        <w:t xml:space="preserve"> ومجمع الرجال 6</w:t>
      </w:r>
      <w:r w:rsidR="00527246">
        <w:rPr>
          <w:rtl/>
        </w:rPr>
        <w:t>:</w:t>
      </w:r>
      <w:r w:rsidRPr="007B62FF">
        <w:rPr>
          <w:rtl/>
        </w:rPr>
        <w:t xml:space="preserve"> 122</w:t>
      </w:r>
      <w:r w:rsidR="00527246">
        <w:rPr>
          <w:rtl/>
        </w:rPr>
        <w:t>،</w:t>
      </w:r>
      <w:r w:rsidRPr="007B62FF">
        <w:rPr>
          <w:rtl/>
        </w:rPr>
        <w:t xml:space="preserve"> ونقد الرجال</w:t>
      </w:r>
      <w:r w:rsidR="00527246">
        <w:rPr>
          <w:rtl/>
        </w:rPr>
        <w:t>:</w:t>
      </w:r>
      <w:r w:rsidRPr="007B62FF">
        <w:rPr>
          <w:rtl/>
        </w:rPr>
        <w:t xml:space="preserve"> 351</w:t>
      </w:r>
      <w:r w:rsidR="00527246">
        <w:rPr>
          <w:rtl/>
        </w:rPr>
        <w:t>،</w:t>
      </w:r>
      <w:r w:rsidRPr="007B62FF">
        <w:rPr>
          <w:rtl/>
        </w:rPr>
        <w:t xml:space="preserve"> وجامع الرواة 2</w:t>
      </w:r>
      <w:r w:rsidR="00527246">
        <w:rPr>
          <w:rtl/>
        </w:rPr>
        <w:t>:</w:t>
      </w:r>
      <w:r w:rsidRPr="007B62FF">
        <w:rPr>
          <w:rtl/>
        </w:rPr>
        <w:t xml:space="preserve"> 255</w:t>
      </w:r>
      <w:r w:rsidR="00527246">
        <w:rPr>
          <w:rtl/>
        </w:rPr>
        <w:t>،</w:t>
      </w:r>
      <w:r w:rsidRPr="007B62FF">
        <w:rPr>
          <w:rtl/>
        </w:rPr>
        <w:t xml:space="preserve"> وتنقيح المقال 3</w:t>
      </w:r>
      <w:r w:rsidR="00527246">
        <w:rPr>
          <w:rtl/>
        </w:rPr>
        <w:t>:</w:t>
      </w:r>
      <w:r w:rsidRPr="007B62FF">
        <w:rPr>
          <w:rtl/>
        </w:rPr>
        <w:t xml:space="preserve"> 237</w:t>
      </w:r>
      <w:r w:rsidR="00527246">
        <w:rPr>
          <w:rtl/>
        </w:rPr>
        <w:t>،</w:t>
      </w:r>
      <w:r w:rsidRPr="007B62FF">
        <w:rPr>
          <w:rtl/>
        </w:rPr>
        <w:t xml:space="preserve"> ومعجم رجال الحديث 18</w:t>
      </w:r>
      <w:r w:rsidR="00527246">
        <w:rPr>
          <w:rtl/>
        </w:rPr>
        <w:t>:</w:t>
      </w:r>
      <w:r w:rsidRPr="007B62FF">
        <w:rPr>
          <w:rtl/>
        </w:rPr>
        <w:t xml:space="preserve"> 281.</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309 / 470.</w:t>
      </w:r>
    </w:p>
    <w:p w:rsidR="0017382C" w:rsidRPr="007B62FF" w:rsidRDefault="0017382C" w:rsidP="0017382C">
      <w:pPr>
        <w:pStyle w:val="libFootnote0"/>
        <w:rPr>
          <w:rtl/>
        </w:rPr>
      </w:pPr>
      <w:r w:rsidRPr="007B62FF">
        <w:rPr>
          <w:rtl/>
        </w:rPr>
        <w:t>(3) في الأصل والحجرية</w:t>
      </w:r>
      <w:r w:rsidR="00527246">
        <w:rPr>
          <w:rtl/>
        </w:rPr>
        <w:t>:</w:t>
      </w:r>
      <w:r w:rsidRPr="007B62FF">
        <w:rPr>
          <w:rtl/>
        </w:rPr>
        <w:t xml:space="preserve"> </w:t>
      </w:r>
      <w:r>
        <w:rPr>
          <w:rtl/>
        </w:rPr>
        <w:t>(</w:t>
      </w:r>
      <w:r w:rsidRPr="007B62FF">
        <w:rPr>
          <w:rtl/>
        </w:rPr>
        <w:t>يدي</w:t>
      </w:r>
      <w:r>
        <w:rPr>
          <w:rtl/>
        </w:rPr>
        <w:t>)</w:t>
      </w:r>
      <w:r w:rsidRPr="007B62FF">
        <w:rPr>
          <w:rtl/>
        </w:rPr>
        <w:t xml:space="preserve"> بالياء المنقطة باثنتين من تحتها</w:t>
      </w:r>
      <w:r>
        <w:rPr>
          <w:rtl/>
        </w:rPr>
        <w:t xml:space="preserve"> ـ</w:t>
      </w:r>
      <w:r w:rsidR="00527246">
        <w:rPr>
          <w:rtl/>
        </w:rPr>
        <w:t>،</w:t>
      </w:r>
      <w:r w:rsidRPr="007B62FF">
        <w:rPr>
          <w:rtl/>
        </w:rPr>
        <w:t xml:space="preserve"> وما بين المعقوفتين أثبتناه من المصدر</w:t>
      </w:r>
      <w:r w:rsidR="00527246">
        <w:rPr>
          <w:rtl/>
        </w:rPr>
        <w:t>،</w:t>
      </w:r>
      <w:r w:rsidRPr="007B62FF">
        <w:rPr>
          <w:rtl/>
        </w:rPr>
        <w:t xml:space="preserve"> أي بالباء الموحدة وتشديد الدال المهملة</w:t>
      </w:r>
      <w:r w:rsidR="00527246">
        <w:rPr>
          <w:rtl/>
        </w:rPr>
        <w:t>،</w:t>
      </w:r>
      <w:r w:rsidRPr="007B62FF">
        <w:rPr>
          <w:rtl/>
        </w:rPr>
        <w:t xml:space="preserve"> هذه النسبة إلى بني بدا</w:t>
      </w:r>
      <w:r w:rsidR="00527246">
        <w:rPr>
          <w:rtl/>
        </w:rPr>
        <w:t>،</w:t>
      </w:r>
      <w:r w:rsidRPr="007B62FF">
        <w:rPr>
          <w:rtl/>
        </w:rPr>
        <w:t xml:space="preserve"> وهم بطن من حمير</w:t>
      </w:r>
      <w:r w:rsidR="00527246">
        <w:rPr>
          <w:rtl/>
        </w:rPr>
        <w:t>،</w:t>
      </w:r>
      <w:r w:rsidRPr="007B62FF">
        <w:rPr>
          <w:rtl/>
        </w:rPr>
        <w:t xml:space="preserve"> راجع أنساب السمعاني 2</w:t>
      </w:r>
      <w:r w:rsidR="00527246">
        <w:rPr>
          <w:rtl/>
        </w:rPr>
        <w:t>:</w:t>
      </w:r>
      <w:r w:rsidRPr="007B62FF">
        <w:rPr>
          <w:rtl/>
        </w:rPr>
        <w:t xml:space="preserve"> 111 </w:t>
      </w:r>
      <w:r>
        <w:rPr>
          <w:rtl/>
        </w:rPr>
        <w:t>(</w:t>
      </w:r>
      <w:r w:rsidRPr="007B62FF">
        <w:rPr>
          <w:rtl/>
        </w:rPr>
        <w:t>البدّي</w:t>
      </w:r>
      <w:r>
        <w:rPr>
          <w:rtl/>
        </w:rPr>
        <w:t>)</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315 / 558.</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315 / 567.</w:t>
      </w:r>
    </w:p>
    <w:p w:rsidR="0017382C" w:rsidRPr="007B62FF" w:rsidRDefault="0017382C" w:rsidP="0017382C">
      <w:pPr>
        <w:pStyle w:val="libFootnote0"/>
        <w:rPr>
          <w:rtl/>
        </w:rPr>
      </w:pPr>
      <w:r w:rsidRPr="007B62FF">
        <w:rPr>
          <w:rtl/>
        </w:rPr>
        <w:t>(6) في الأصل والحجرية</w:t>
      </w:r>
      <w:r w:rsidR="00527246">
        <w:rPr>
          <w:rtl/>
        </w:rPr>
        <w:t>:</w:t>
      </w:r>
      <w:r w:rsidRPr="007B62FF">
        <w:rPr>
          <w:rtl/>
        </w:rPr>
        <w:t xml:space="preserve"> سعيد </w:t>
      </w:r>
      <w:r>
        <w:rPr>
          <w:rtl/>
        </w:rPr>
        <w:t>(</w:t>
      </w:r>
      <w:r w:rsidRPr="007B62FF">
        <w:rPr>
          <w:rtl/>
        </w:rPr>
        <w:t>نسخة بدل</w:t>
      </w:r>
      <w:r>
        <w:rPr>
          <w:rtl/>
        </w:rPr>
        <w:t>)</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315 / 563 وفيه</w:t>
      </w:r>
      <w:r w:rsidR="00527246">
        <w:rPr>
          <w:rtl/>
        </w:rPr>
        <w:t>:</w:t>
      </w:r>
      <w:r w:rsidRPr="007B62FF">
        <w:rPr>
          <w:rtl/>
        </w:rPr>
        <w:t xml:space="preserve"> </w:t>
      </w:r>
      <w:r>
        <w:rPr>
          <w:rtl/>
        </w:rPr>
        <w:t>(</w:t>
      </w:r>
      <w:r w:rsidRPr="007B62FF">
        <w:rPr>
          <w:rtl/>
        </w:rPr>
        <w:t>سعيد</w:t>
      </w:r>
      <w:r>
        <w:rPr>
          <w:rtl/>
        </w:rPr>
        <w:t>)</w:t>
      </w:r>
    </w:p>
    <w:p w:rsidR="0017382C" w:rsidRPr="007B62FF" w:rsidRDefault="0017382C" w:rsidP="0017382C">
      <w:pPr>
        <w:pStyle w:val="libFootnote0"/>
        <w:rPr>
          <w:rtl/>
        </w:rPr>
      </w:pPr>
      <w:r w:rsidRPr="007B62FF">
        <w:rPr>
          <w:rtl/>
        </w:rPr>
        <w:t>(8) انظر رجال الشيخ</w:t>
      </w:r>
      <w:r w:rsidR="00527246">
        <w:rPr>
          <w:rtl/>
        </w:rPr>
        <w:t>:</w:t>
      </w:r>
      <w:r w:rsidRPr="007B62FF">
        <w:rPr>
          <w:rtl/>
        </w:rPr>
        <w:t xml:space="preserve"> 315 / 557</w:t>
      </w:r>
      <w:r w:rsidR="00527246">
        <w:rPr>
          <w:rtl/>
        </w:rPr>
        <w:t>،</w:t>
      </w:r>
      <w:r w:rsidRPr="007B62FF">
        <w:rPr>
          <w:rtl/>
        </w:rPr>
        <w:t xml:space="preserve"> ولم يرد فيما يأتي.</w:t>
      </w:r>
    </w:p>
    <w:p w:rsidR="0017382C" w:rsidRDefault="0017382C" w:rsidP="00C613E8">
      <w:pPr>
        <w:pStyle w:val="libNormal"/>
        <w:rPr>
          <w:rtl/>
        </w:rPr>
      </w:pPr>
      <w:r>
        <w:rPr>
          <w:rtl/>
        </w:rPr>
        <w:br w:type="page"/>
      </w:r>
    </w:p>
    <w:p w:rsidR="0017382C" w:rsidRDefault="0017382C" w:rsidP="00E10B1D">
      <w:pPr>
        <w:pStyle w:val="Heading3"/>
        <w:rPr>
          <w:rtl/>
        </w:rPr>
      </w:pPr>
      <w:bookmarkStart w:id="622" w:name="_Toc394921842"/>
      <w:r w:rsidRPr="004F14F2">
        <w:rPr>
          <w:rtl/>
        </w:rPr>
        <w:lastRenderedPageBreak/>
        <w:t>[2932] ا</w:t>
      </w:r>
      <w:r w:rsidR="00E10B1D">
        <w:rPr>
          <w:rtl/>
        </w:rPr>
        <w:t>لمـُ</w:t>
      </w:r>
      <w:r w:rsidRPr="004F14F2">
        <w:rPr>
          <w:rtl/>
        </w:rPr>
        <w:t>فَضّل بن سُوَيد الأحْمَرِيّ</w:t>
      </w:r>
      <w:r w:rsidR="00527246">
        <w:rPr>
          <w:rtl/>
        </w:rPr>
        <w:t>:</w:t>
      </w:r>
      <w:bookmarkEnd w:id="622"/>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623" w:name="_Toc394921843"/>
      <w:r w:rsidRPr="004F14F2">
        <w:rPr>
          <w:rtl/>
        </w:rPr>
        <w:t>[2933] ا</w:t>
      </w:r>
      <w:r w:rsidR="00E10B1D">
        <w:rPr>
          <w:rtl/>
        </w:rPr>
        <w:t>لمـُ</w:t>
      </w:r>
      <w:r w:rsidRPr="004F14F2">
        <w:rPr>
          <w:rtl/>
        </w:rPr>
        <w:t>فَضّل بن صالح</w:t>
      </w:r>
      <w:r w:rsidR="00527246">
        <w:rPr>
          <w:rtl/>
        </w:rPr>
        <w:t>:</w:t>
      </w:r>
      <w:bookmarkEnd w:id="623"/>
    </w:p>
    <w:p w:rsidR="0017382C" w:rsidRPr="007B62FF" w:rsidRDefault="0017382C" w:rsidP="0017382C">
      <w:pPr>
        <w:pStyle w:val="libNormal"/>
        <w:rPr>
          <w:rtl/>
        </w:rPr>
      </w:pPr>
      <w:r w:rsidRPr="007B62FF">
        <w:rPr>
          <w:rtl/>
        </w:rPr>
        <w:t>أبو جميلة</w:t>
      </w:r>
      <w:r w:rsidR="00527246">
        <w:rPr>
          <w:rtl/>
        </w:rPr>
        <w:t>،</w:t>
      </w:r>
      <w:r w:rsidRPr="007B62FF">
        <w:rPr>
          <w:rtl/>
        </w:rPr>
        <w:t xml:space="preserve"> ضعّفه </w:t>
      </w:r>
      <w:r>
        <w:rPr>
          <w:rtl/>
        </w:rPr>
        <w:t>[</w:t>
      </w:r>
      <w:r w:rsidRPr="007B62FF">
        <w:rPr>
          <w:rtl/>
        </w:rPr>
        <w:t xml:space="preserve">في </w:t>
      </w:r>
      <w:r w:rsidRPr="0017382C">
        <w:rPr>
          <w:rStyle w:val="libFootnotenumChar"/>
          <w:rtl/>
        </w:rPr>
        <w:t>(2)</w:t>
      </w:r>
      <w:r>
        <w:rPr>
          <w:rtl/>
        </w:rPr>
        <w:t>]</w:t>
      </w:r>
      <w:r w:rsidRPr="007B62FF">
        <w:rPr>
          <w:rtl/>
        </w:rPr>
        <w:t xml:space="preserve"> الخلاصة </w:t>
      </w:r>
      <w:r w:rsidRPr="0017382C">
        <w:rPr>
          <w:rStyle w:val="libFootnotenumChar"/>
          <w:rtl/>
        </w:rPr>
        <w:t>(3)</w:t>
      </w:r>
      <w:r w:rsidRPr="007B62FF">
        <w:rPr>
          <w:rtl/>
        </w:rPr>
        <w:t xml:space="preserve"> تبعاً للغضائري </w:t>
      </w:r>
      <w:r w:rsidRPr="0017382C">
        <w:rPr>
          <w:rStyle w:val="libFootnotenumChar"/>
          <w:rtl/>
        </w:rPr>
        <w:t>(4)</w:t>
      </w:r>
      <w:r>
        <w:rPr>
          <w:rtl/>
        </w:rPr>
        <w:t>.</w:t>
      </w:r>
      <w:r w:rsidRPr="007B62FF">
        <w:rPr>
          <w:rtl/>
        </w:rPr>
        <w:t xml:space="preserve"> والحمد لله الذي وفّقنا للذبّ عنه</w:t>
      </w:r>
      <w:r w:rsidR="00527246">
        <w:rPr>
          <w:rtl/>
        </w:rPr>
        <w:t>،</w:t>
      </w:r>
      <w:r w:rsidRPr="007B62FF">
        <w:rPr>
          <w:rtl/>
        </w:rPr>
        <w:t xml:space="preserve"> وإثبات وثاقته وديانته تبعاً لمن عاصره من شيوخ الطائفة</w:t>
      </w:r>
      <w:r w:rsidR="00527246">
        <w:rPr>
          <w:rtl/>
        </w:rPr>
        <w:t>،</w:t>
      </w:r>
      <w:r w:rsidRPr="007B62FF">
        <w:rPr>
          <w:rtl/>
        </w:rPr>
        <w:t xml:space="preserve"> كما تقدم في </w:t>
      </w:r>
      <w:r>
        <w:rPr>
          <w:rtl/>
        </w:rPr>
        <w:t>(</w:t>
      </w:r>
      <w:r w:rsidRPr="007B62FF">
        <w:rPr>
          <w:rtl/>
        </w:rPr>
        <w:t>قكز</w:t>
      </w:r>
      <w:r>
        <w:rPr>
          <w:rtl/>
        </w:rPr>
        <w:t>)</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624" w:name="_Toc394921844"/>
      <w:r w:rsidRPr="004F14F2">
        <w:rPr>
          <w:rtl/>
        </w:rPr>
        <w:t>[2934] ا</w:t>
      </w:r>
      <w:r w:rsidR="00E10B1D">
        <w:rPr>
          <w:rtl/>
        </w:rPr>
        <w:t>لمـُ</w:t>
      </w:r>
      <w:r w:rsidRPr="004F14F2">
        <w:rPr>
          <w:rtl/>
        </w:rPr>
        <w:t>فَضّل بن عامر اللَّيْثِيّ</w:t>
      </w:r>
      <w:r w:rsidR="00527246">
        <w:rPr>
          <w:rtl/>
        </w:rPr>
        <w:t>:</w:t>
      </w:r>
      <w:bookmarkEnd w:id="624"/>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625" w:name="_Toc394921845"/>
      <w:r w:rsidRPr="004F14F2">
        <w:rPr>
          <w:rtl/>
        </w:rPr>
        <w:t>[2935] ا</w:t>
      </w:r>
      <w:r w:rsidR="00E10B1D">
        <w:rPr>
          <w:rtl/>
        </w:rPr>
        <w:t>لمـُ</w:t>
      </w:r>
      <w:r w:rsidRPr="004F14F2">
        <w:rPr>
          <w:rtl/>
        </w:rPr>
        <w:t>فَضّل بن عُمارة الضبِّيّ</w:t>
      </w:r>
      <w:r w:rsidR="00527246">
        <w:rPr>
          <w:rtl/>
        </w:rPr>
        <w:t>:</w:t>
      </w:r>
      <w:bookmarkEnd w:id="625"/>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626" w:name="_Toc394921846"/>
      <w:r w:rsidRPr="004F14F2">
        <w:rPr>
          <w:rtl/>
        </w:rPr>
        <w:t>[2936] ا</w:t>
      </w:r>
      <w:r w:rsidR="00E10B1D">
        <w:rPr>
          <w:rtl/>
        </w:rPr>
        <w:t>لمـُ</w:t>
      </w:r>
      <w:r w:rsidRPr="004F14F2">
        <w:rPr>
          <w:rtl/>
        </w:rPr>
        <w:t>فَضّل بن غِياث القُرَشِيّ</w:t>
      </w:r>
      <w:r w:rsidR="00527246">
        <w:rPr>
          <w:rtl/>
        </w:rPr>
        <w:t>:</w:t>
      </w:r>
      <w:bookmarkEnd w:id="626"/>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Default="0017382C" w:rsidP="00E10B1D">
      <w:pPr>
        <w:pStyle w:val="Heading3"/>
        <w:rPr>
          <w:rtl/>
        </w:rPr>
      </w:pPr>
      <w:bookmarkStart w:id="627" w:name="_Toc394921847"/>
      <w:r w:rsidRPr="004F14F2">
        <w:rPr>
          <w:rtl/>
        </w:rPr>
        <w:t>[2937] ا</w:t>
      </w:r>
      <w:r w:rsidR="00E10B1D">
        <w:rPr>
          <w:rtl/>
        </w:rPr>
        <w:t>لمـُ</w:t>
      </w:r>
      <w:r w:rsidRPr="004F14F2">
        <w:rPr>
          <w:rtl/>
        </w:rPr>
        <w:t>فَضّل بن مالك الكُوفِيّ</w:t>
      </w:r>
      <w:r w:rsidR="00527246">
        <w:rPr>
          <w:rtl/>
        </w:rPr>
        <w:t>:</w:t>
      </w:r>
      <w:bookmarkEnd w:id="627"/>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315 / 559.</w:t>
      </w:r>
    </w:p>
    <w:p w:rsidR="0017382C" w:rsidRPr="007B62FF" w:rsidRDefault="0017382C" w:rsidP="0017382C">
      <w:pPr>
        <w:pStyle w:val="libFootnote0"/>
        <w:rPr>
          <w:rtl/>
        </w:rPr>
      </w:pPr>
      <w:r w:rsidRPr="007B62FF">
        <w:rPr>
          <w:rtl/>
        </w:rPr>
        <w:t>(2) ما بين المعقوفتين لم يرد في الأصل والحجرية</w:t>
      </w:r>
      <w:r w:rsidR="00527246">
        <w:rPr>
          <w:rtl/>
        </w:rPr>
        <w:t>،</w:t>
      </w:r>
      <w:r w:rsidRPr="007B62FF">
        <w:rPr>
          <w:rtl/>
        </w:rPr>
        <w:t xml:space="preserve"> أضفناه لأن السياق يقتضيه.</w:t>
      </w:r>
    </w:p>
    <w:p w:rsidR="0017382C" w:rsidRPr="007B62FF" w:rsidRDefault="0017382C" w:rsidP="0017382C">
      <w:pPr>
        <w:pStyle w:val="libFootnote0"/>
        <w:rPr>
          <w:rtl/>
        </w:rPr>
      </w:pPr>
      <w:r w:rsidRPr="007B62FF">
        <w:rPr>
          <w:rtl/>
        </w:rPr>
        <w:t>(3) رجال العلاّمة</w:t>
      </w:r>
      <w:r w:rsidR="00527246">
        <w:rPr>
          <w:rtl/>
        </w:rPr>
        <w:t>:</w:t>
      </w:r>
      <w:r w:rsidRPr="007B62FF">
        <w:rPr>
          <w:rtl/>
        </w:rPr>
        <w:t xml:space="preserve"> 258 / 2.</w:t>
      </w:r>
    </w:p>
    <w:p w:rsidR="0017382C" w:rsidRPr="007B62FF" w:rsidRDefault="0017382C" w:rsidP="0017382C">
      <w:pPr>
        <w:pStyle w:val="libFootnote0"/>
        <w:rPr>
          <w:rtl/>
        </w:rPr>
      </w:pPr>
      <w:r w:rsidRPr="007B62FF">
        <w:rPr>
          <w:rtl/>
        </w:rPr>
        <w:t>(4) عنه القهبائي في مجمع الرجال 6</w:t>
      </w:r>
      <w:r w:rsidR="00527246">
        <w:rPr>
          <w:rtl/>
        </w:rPr>
        <w:t>:</w:t>
      </w:r>
      <w:r w:rsidRPr="007B62FF">
        <w:rPr>
          <w:rtl/>
        </w:rPr>
        <w:t xml:space="preserve"> 123.</w:t>
      </w:r>
    </w:p>
    <w:p w:rsidR="0017382C" w:rsidRPr="007B62FF" w:rsidRDefault="0017382C" w:rsidP="0017382C">
      <w:pPr>
        <w:pStyle w:val="libFootnote0"/>
        <w:rPr>
          <w:rtl/>
        </w:rPr>
      </w:pPr>
      <w:r w:rsidRPr="007B62FF">
        <w:rPr>
          <w:rtl/>
        </w:rPr>
        <w:t>(5) تقدم في الجزء الرابع صحيفة</w:t>
      </w:r>
      <w:r w:rsidR="00527246">
        <w:rPr>
          <w:rtl/>
        </w:rPr>
        <w:t>:</w:t>
      </w:r>
      <w:r w:rsidRPr="007B62FF">
        <w:rPr>
          <w:rtl/>
        </w:rPr>
        <w:t xml:space="preserve"> 308</w:t>
      </w:r>
      <w:r w:rsidR="00527246">
        <w:rPr>
          <w:rtl/>
        </w:rPr>
        <w:t>،</w:t>
      </w:r>
      <w:r w:rsidRPr="007B62FF">
        <w:rPr>
          <w:rtl/>
        </w:rPr>
        <w:t xml:space="preserve"> الطريق رقم</w:t>
      </w:r>
      <w:r w:rsidR="00527246">
        <w:rPr>
          <w:rtl/>
        </w:rPr>
        <w:t>:</w:t>
      </w:r>
      <w:r w:rsidRPr="007B62FF">
        <w:rPr>
          <w:rtl/>
        </w:rPr>
        <w:t xml:space="preserve"> [127]</w:t>
      </w:r>
      <w:r>
        <w:rPr>
          <w:rtl/>
        </w:rPr>
        <w:t>.</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315 / 566.</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315 / 561.</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315 / 564.</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315 / 560.</w:t>
      </w:r>
    </w:p>
    <w:p w:rsidR="0017382C" w:rsidRDefault="0017382C" w:rsidP="00C613E8">
      <w:pPr>
        <w:pStyle w:val="libNormal"/>
        <w:rPr>
          <w:rtl/>
        </w:rPr>
      </w:pPr>
      <w:r>
        <w:rPr>
          <w:rtl/>
        </w:rPr>
        <w:br w:type="page"/>
      </w:r>
    </w:p>
    <w:p w:rsidR="0017382C" w:rsidRDefault="0017382C" w:rsidP="00E10B1D">
      <w:pPr>
        <w:pStyle w:val="Heading3"/>
        <w:rPr>
          <w:rtl/>
        </w:rPr>
      </w:pPr>
      <w:bookmarkStart w:id="628" w:name="_Toc394921848"/>
      <w:r w:rsidRPr="004F14F2">
        <w:rPr>
          <w:rtl/>
        </w:rPr>
        <w:lastRenderedPageBreak/>
        <w:t>[2938] ا</w:t>
      </w:r>
      <w:r w:rsidR="00E10B1D">
        <w:rPr>
          <w:rtl/>
        </w:rPr>
        <w:t>لمـُ</w:t>
      </w:r>
      <w:r w:rsidRPr="004F14F2">
        <w:rPr>
          <w:rtl/>
        </w:rPr>
        <w:t>فَضّل بن محمّد الضبِّيّ</w:t>
      </w:r>
      <w:r w:rsidR="00527246">
        <w:rPr>
          <w:rtl/>
        </w:rPr>
        <w:t>:</w:t>
      </w:r>
      <w:bookmarkEnd w:id="628"/>
    </w:p>
    <w:p w:rsidR="0017382C" w:rsidRPr="007B62FF" w:rsidRDefault="0017382C" w:rsidP="0017382C">
      <w:pPr>
        <w:pStyle w:val="libNormal"/>
        <w:rPr>
          <w:rtl/>
        </w:rPr>
      </w:pPr>
      <w:r w:rsidRPr="007B62FF">
        <w:rPr>
          <w:rtl/>
        </w:rPr>
        <w:t>الكُوفِيّ</w:t>
      </w:r>
      <w:r w:rsidR="00527246">
        <w:rPr>
          <w:rtl/>
        </w:rPr>
        <w:t>،</w:t>
      </w:r>
      <w:r w:rsidRPr="007B62FF">
        <w:rPr>
          <w:rtl/>
        </w:rPr>
        <w:t xml:space="preserve"> نزل البصرة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629" w:name="_Toc394921849"/>
      <w:r w:rsidRPr="004F14F2">
        <w:rPr>
          <w:rtl/>
        </w:rPr>
        <w:t>[2939] ا</w:t>
      </w:r>
      <w:r w:rsidR="00E10B1D">
        <w:rPr>
          <w:rtl/>
        </w:rPr>
        <w:t>لمـُ</w:t>
      </w:r>
      <w:r w:rsidRPr="004F14F2">
        <w:rPr>
          <w:rtl/>
        </w:rPr>
        <w:t>فَضّل بن مَزْيَد</w:t>
      </w:r>
      <w:r w:rsidR="00527246">
        <w:rPr>
          <w:rtl/>
        </w:rPr>
        <w:t>:</w:t>
      </w:r>
      <w:bookmarkEnd w:id="629"/>
    </w:p>
    <w:p w:rsidR="0017382C" w:rsidRPr="007B62FF" w:rsidRDefault="0017382C" w:rsidP="0017382C">
      <w:pPr>
        <w:pStyle w:val="libNormal"/>
        <w:rPr>
          <w:rtl/>
        </w:rPr>
      </w:pPr>
      <w:r w:rsidRPr="007B62FF">
        <w:rPr>
          <w:rtl/>
        </w:rPr>
        <w:t>أخو شعيب الكاتب</w:t>
      </w:r>
      <w:r w:rsidR="00527246">
        <w:rPr>
          <w:rtl/>
        </w:rPr>
        <w:t>،</w:t>
      </w:r>
      <w:r w:rsidRPr="007B62FF">
        <w:rPr>
          <w:rtl/>
        </w:rPr>
        <w:t xml:space="preserve"> عنه</w:t>
      </w:r>
      <w:r w:rsidR="00527246">
        <w:rPr>
          <w:rtl/>
        </w:rPr>
        <w:t>:</w:t>
      </w:r>
      <w:r w:rsidRPr="007B62FF">
        <w:rPr>
          <w:rtl/>
        </w:rPr>
        <w:t xml:space="preserve"> ابن أبي عمير</w:t>
      </w:r>
      <w:r w:rsidR="00527246">
        <w:rPr>
          <w:rtl/>
        </w:rPr>
        <w:t>،</w:t>
      </w:r>
      <w:r w:rsidRPr="007B62FF">
        <w:rPr>
          <w:rtl/>
        </w:rPr>
        <w:t xml:space="preserve"> في الكشي</w:t>
      </w:r>
      <w:r w:rsidR="00527246">
        <w:rPr>
          <w:rtl/>
        </w:rPr>
        <w:t>:</w:t>
      </w:r>
      <w:r w:rsidRPr="007B62FF">
        <w:rPr>
          <w:rtl/>
        </w:rPr>
        <w:t xml:space="preserve"> جعفر بن أحمد</w:t>
      </w:r>
      <w:r w:rsidR="00527246">
        <w:rPr>
          <w:rtl/>
        </w:rPr>
        <w:t>،</w:t>
      </w:r>
      <w:r w:rsidRPr="007B62FF">
        <w:rPr>
          <w:rtl/>
        </w:rPr>
        <w:t xml:space="preserve"> عن العمركي</w:t>
      </w:r>
      <w:r w:rsidR="00527246">
        <w:rPr>
          <w:rtl/>
        </w:rPr>
        <w:t>،</w:t>
      </w:r>
      <w:r w:rsidRPr="007B62FF">
        <w:rPr>
          <w:rtl/>
        </w:rPr>
        <w:t xml:space="preserve"> عن محمّد بن علي وغيره</w:t>
      </w:r>
      <w:r w:rsidR="00527246">
        <w:rPr>
          <w:rtl/>
        </w:rPr>
        <w:t>،</w:t>
      </w:r>
      <w:r w:rsidRPr="007B62FF">
        <w:rPr>
          <w:rtl/>
        </w:rPr>
        <w:t xml:space="preserve"> عن ابن أبي عمير</w:t>
      </w:r>
      <w:r w:rsidR="00527246">
        <w:rPr>
          <w:rtl/>
        </w:rPr>
        <w:t>،</w:t>
      </w:r>
      <w:r w:rsidRPr="007B62FF">
        <w:rPr>
          <w:rtl/>
        </w:rPr>
        <w:t xml:space="preserve"> عن المفضّل بن مزيد أخي شعيب</w:t>
      </w:r>
      <w:r w:rsidR="00527246">
        <w:rPr>
          <w:rtl/>
        </w:rPr>
        <w:t>،</w:t>
      </w:r>
      <w:r w:rsidRPr="007B62FF">
        <w:rPr>
          <w:rtl/>
        </w:rPr>
        <w:t xml:space="preserve"> قال</w:t>
      </w:r>
      <w:r w:rsidR="00527246">
        <w:rPr>
          <w:rtl/>
        </w:rPr>
        <w:t>:</w:t>
      </w:r>
      <w:r w:rsidRPr="007B62FF">
        <w:rPr>
          <w:rtl/>
        </w:rPr>
        <w:t xml:space="preserve"> دخلت على أبي عبد الله </w:t>
      </w:r>
      <w:r w:rsidRPr="0017382C">
        <w:rPr>
          <w:rStyle w:val="libAlaemChar"/>
          <w:rtl/>
        </w:rPr>
        <w:t>عليه‌السلام</w:t>
      </w:r>
      <w:r w:rsidRPr="007B62FF">
        <w:rPr>
          <w:rtl/>
        </w:rPr>
        <w:t xml:space="preserve"> وقد أُمرت أن أخرج لبني هاشم جوائز</w:t>
      </w:r>
      <w:r w:rsidR="00527246">
        <w:rPr>
          <w:rtl/>
        </w:rPr>
        <w:t>،</w:t>
      </w:r>
      <w:r w:rsidRPr="007B62FF">
        <w:rPr>
          <w:rtl/>
        </w:rPr>
        <w:t xml:space="preserve"> فلم أعلم إلاّ وهو </w:t>
      </w:r>
      <w:r w:rsidRPr="0017382C">
        <w:rPr>
          <w:rStyle w:val="libAlaemChar"/>
          <w:rtl/>
        </w:rPr>
        <w:t>عليه‌السلام</w:t>
      </w:r>
      <w:r w:rsidRPr="007B62FF">
        <w:rPr>
          <w:rtl/>
        </w:rPr>
        <w:t xml:space="preserve"> على رأسي وأنا مستخل</w:t>
      </w:r>
      <w:r w:rsidR="00527246">
        <w:rPr>
          <w:rtl/>
        </w:rPr>
        <w:t>،</w:t>
      </w:r>
      <w:r w:rsidRPr="007B62FF">
        <w:rPr>
          <w:rtl/>
        </w:rPr>
        <w:t xml:space="preserve"> فوثبت إليه فسألني عمّا أمر لهم</w:t>
      </w:r>
      <w:r w:rsidR="00527246">
        <w:rPr>
          <w:rtl/>
        </w:rPr>
        <w:t>،</w:t>
      </w:r>
      <w:r w:rsidRPr="007B62FF">
        <w:rPr>
          <w:rtl/>
        </w:rPr>
        <w:t xml:space="preserve"> فناولته الكتاب</w:t>
      </w:r>
      <w:r w:rsidR="00527246">
        <w:rPr>
          <w:rtl/>
        </w:rPr>
        <w:t>،</w:t>
      </w:r>
      <w:r w:rsidRPr="007B62FF">
        <w:rPr>
          <w:rtl/>
        </w:rPr>
        <w:t xml:space="preserve"> قال</w:t>
      </w:r>
      <w:r w:rsidR="00527246">
        <w:rPr>
          <w:rtl/>
        </w:rPr>
        <w:t>:</w:t>
      </w:r>
      <w:r w:rsidRPr="007B62FF">
        <w:rPr>
          <w:rtl/>
        </w:rPr>
        <w:t xml:space="preserve"> ما أرى لإسماعيل هنا شيئاً</w:t>
      </w:r>
      <w:r w:rsidR="00527246">
        <w:rPr>
          <w:rtl/>
        </w:rPr>
        <w:t>،</w:t>
      </w:r>
      <w:r w:rsidRPr="007B62FF">
        <w:rPr>
          <w:rtl/>
        </w:rPr>
        <w:t xml:space="preserve"> فقلت</w:t>
      </w:r>
      <w:r w:rsidR="00527246">
        <w:rPr>
          <w:rtl/>
        </w:rPr>
        <w:t>:</w:t>
      </w:r>
      <w:r w:rsidRPr="007B62FF">
        <w:rPr>
          <w:rtl/>
        </w:rPr>
        <w:t xml:space="preserve"> هذا الذي خرج إلينا</w:t>
      </w:r>
      <w:r w:rsidR="00527246">
        <w:rPr>
          <w:rtl/>
        </w:rPr>
        <w:t>،</w:t>
      </w:r>
      <w:r w:rsidRPr="007B62FF">
        <w:rPr>
          <w:rtl/>
        </w:rPr>
        <w:t xml:space="preserve"> ثم قلت له</w:t>
      </w:r>
      <w:r w:rsidR="00527246">
        <w:rPr>
          <w:rtl/>
        </w:rPr>
        <w:t>:</w:t>
      </w:r>
      <w:r w:rsidRPr="007B62FF">
        <w:rPr>
          <w:rtl/>
        </w:rPr>
        <w:t xml:space="preserve"> جعلت فداك قد ترى مكاني من هؤلاء القوم</w:t>
      </w:r>
      <w:r w:rsidR="00527246">
        <w:rPr>
          <w:rtl/>
        </w:rPr>
        <w:t>،</w:t>
      </w:r>
      <w:r w:rsidRPr="007B62FF">
        <w:rPr>
          <w:rtl/>
        </w:rPr>
        <w:t xml:space="preserve"> فقال لي</w:t>
      </w:r>
      <w:r w:rsidR="00527246">
        <w:rPr>
          <w:rtl/>
        </w:rPr>
        <w:t>:</w:t>
      </w:r>
      <w:r w:rsidRPr="007B62FF">
        <w:rPr>
          <w:rtl/>
        </w:rPr>
        <w:t xml:space="preserve"> انظر ما أصبت فعد به على أصحابك</w:t>
      </w:r>
      <w:r w:rsidR="00527246">
        <w:rPr>
          <w:rtl/>
        </w:rPr>
        <w:t>،</w:t>
      </w:r>
      <w:r w:rsidRPr="007B62FF">
        <w:rPr>
          <w:rtl/>
        </w:rPr>
        <w:t xml:space="preserve"> فإن الله جلّ وعلا يقول</w:t>
      </w:r>
      <w:r w:rsidR="00527246">
        <w:rPr>
          <w:rtl/>
        </w:rPr>
        <w:t>:</w:t>
      </w:r>
      <w:r w:rsidRPr="007B62FF">
        <w:rPr>
          <w:rtl/>
        </w:rPr>
        <w:t xml:space="preserve"> </w:t>
      </w:r>
      <w:r w:rsidRPr="0017382C">
        <w:rPr>
          <w:rStyle w:val="libAlaemChar"/>
          <w:rtl/>
        </w:rPr>
        <w:t>(</w:t>
      </w:r>
      <w:r w:rsidRPr="0017382C">
        <w:rPr>
          <w:rStyle w:val="libAieChar"/>
          <w:rtl/>
        </w:rPr>
        <w:t>إِنَّ الْحَسَناتِ يُذْهِبْنَ السَّيِّئاتِ</w:t>
      </w:r>
      <w:r w:rsidRPr="0017382C">
        <w:rPr>
          <w:rStyle w:val="libAlaemChar"/>
          <w:rtl/>
        </w:rPr>
        <w:t>)</w:t>
      </w:r>
      <w:r w:rsidRPr="007B62FF">
        <w:rPr>
          <w:rtl/>
        </w:rPr>
        <w:t xml:space="preserve"> </w:t>
      </w:r>
      <w:r w:rsidRPr="0017382C">
        <w:rPr>
          <w:rStyle w:val="libFootnotenumChar"/>
          <w:rtl/>
        </w:rPr>
        <w:t>(2)</w:t>
      </w:r>
      <w:r w:rsidRPr="007B62FF">
        <w:rPr>
          <w:rtl/>
        </w:rPr>
        <w:t xml:space="preserve"> </w:t>
      </w:r>
      <w:r w:rsidRPr="0017382C">
        <w:rPr>
          <w:rStyle w:val="libFootnotenumChar"/>
          <w:rtl/>
        </w:rPr>
        <w:t>(3)</w:t>
      </w:r>
      <w:r>
        <w:rPr>
          <w:rtl/>
        </w:rPr>
        <w:t>.</w:t>
      </w:r>
    </w:p>
    <w:p w:rsidR="0017382C" w:rsidRPr="007B62FF" w:rsidRDefault="0017382C" w:rsidP="0017382C">
      <w:pPr>
        <w:pStyle w:val="libNormal"/>
        <w:rPr>
          <w:rtl/>
        </w:rPr>
      </w:pPr>
      <w:r w:rsidRPr="007B62FF">
        <w:rPr>
          <w:rtl/>
        </w:rPr>
        <w:t>وفي ترجمة أبي الخطاب</w:t>
      </w:r>
      <w:r w:rsidR="00527246">
        <w:rPr>
          <w:rtl/>
        </w:rPr>
        <w:t>:</w:t>
      </w:r>
      <w:r w:rsidRPr="007B62FF">
        <w:rPr>
          <w:rtl/>
        </w:rPr>
        <w:t xml:space="preserve"> عن حمدويه وإبراهيم</w:t>
      </w:r>
      <w:r w:rsidR="00527246">
        <w:rPr>
          <w:rtl/>
        </w:rPr>
        <w:t>،</w:t>
      </w:r>
      <w:r w:rsidRPr="007B62FF">
        <w:rPr>
          <w:rtl/>
        </w:rPr>
        <w:t xml:space="preserve"> عن محمّد بن عيسى</w:t>
      </w:r>
      <w:r w:rsidR="00527246">
        <w:rPr>
          <w:rtl/>
        </w:rPr>
        <w:t>،</w:t>
      </w:r>
      <w:r w:rsidRPr="007B62FF">
        <w:rPr>
          <w:rtl/>
        </w:rPr>
        <w:t xml:space="preserve"> عن ابن أبي عمير</w:t>
      </w:r>
      <w:r w:rsidR="00527246">
        <w:rPr>
          <w:rtl/>
        </w:rPr>
        <w:t>،</w:t>
      </w:r>
      <w:r w:rsidRPr="007B62FF">
        <w:rPr>
          <w:rtl/>
        </w:rPr>
        <w:t xml:space="preserve"> عن المفضل بن مزيد</w:t>
      </w:r>
      <w:r w:rsidR="00527246">
        <w:rPr>
          <w:rtl/>
        </w:rPr>
        <w:t>،</w:t>
      </w:r>
      <w:r w:rsidRPr="007B62FF">
        <w:rPr>
          <w:rtl/>
        </w:rPr>
        <w:t xml:space="preserve"> قال</w:t>
      </w:r>
      <w:r w:rsidR="00527246">
        <w:rPr>
          <w:rtl/>
        </w:rPr>
        <w:t>:</w:t>
      </w:r>
      <w:r w:rsidRPr="007B62FF">
        <w:rPr>
          <w:rtl/>
        </w:rPr>
        <w:t xml:space="preserve"> قال أبو عبد الله </w:t>
      </w:r>
      <w:r w:rsidRPr="0017382C">
        <w:rPr>
          <w:rStyle w:val="libAlaemChar"/>
          <w:rtl/>
        </w:rPr>
        <w:t>عليه‌السلام</w:t>
      </w:r>
      <w:r w:rsidR="00527246">
        <w:rPr>
          <w:rtl/>
        </w:rPr>
        <w:t>:</w:t>
      </w:r>
      <w:r w:rsidRPr="007B62FF">
        <w:rPr>
          <w:rtl/>
        </w:rPr>
        <w:t xml:space="preserve"> وذكر أصحاب أبي الخطاب والغلاة فقال لي</w:t>
      </w:r>
      <w:r w:rsidR="00527246">
        <w:rPr>
          <w:rtl/>
        </w:rPr>
        <w:t>:</w:t>
      </w:r>
      <w:r w:rsidRPr="007B62FF">
        <w:rPr>
          <w:rtl/>
        </w:rPr>
        <w:t xml:space="preserve"> يا مفضّل لا تقاعدوهم</w:t>
      </w:r>
      <w:r w:rsidR="00527246">
        <w:rPr>
          <w:rtl/>
        </w:rPr>
        <w:t>،</w:t>
      </w:r>
      <w:r w:rsidRPr="007B62FF">
        <w:rPr>
          <w:rtl/>
        </w:rPr>
        <w:t xml:space="preserve"> ولا تواكلوهم</w:t>
      </w:r>
      <w:r w:rsidR="00527246">
        <w:rPr>
          <w:rtl/>
        </w:rPr>
        <w:t>،</w:t>
      </w:r>
      <w:r w:rsidRPr="007B62FF">
        <w:rPr>
          <w:rtl/>
        </w:rPr>
        <w:t xml:space="preserve"> ولا تشاربوهم</w:t>
      </w:r>
      <w:r w:rsidR="00527246">
        <w:rPr>
          <w:rtl/>
        </w:rPr>
        <w:t>،</w:t>
      </w:r>
      <w:r w:rsidRPr="007B62FF">
        <w:rPr>
          <w:rtl/>
        </w:rPr>
        <w:t xml:space="preserve"> ولا تصافحوهم</w:t>
      </w:r>
      <w:r w:rsidR="00527246">
        <w:rPr>
          <w:rtl/>
        </w:rPr>
        <w:t>،</w:t>
      </w:r>
      <w:r w:rsidRPr="007B62FF">
        <w:rPr>
          <w:rtl/>
        </w:rPr>
        <w:t xml:space="preserve"> ولا توارثوهم </w:t>
      </w:r>
      <w:r w:rsidRPr="0017382C">
        <w:rPr>
          <w:rStyle w:val="libFootnotenumChar"/>
          <w:rtl/>
        </w:rPr>
        <w:t>(4)</w:t>
      </w:r>
      <w:r>
        <w:rPr>
          <w:rtl/>
        </w:rPr>
        <w:t>.</w:t>
      </w:r>
    </w:p>
    <w:p w:rsidR="0017382C" w:rsidRPr="007B62FF" w:rsidRDefault="0017382C" w:rsidP="0017382C">
      <w:pPr>
        <w:pStyle w:val="libNormal"/>
        <w:rPr>
          <w:rtl/>
        </w:rPr>
      </w:pPr>
      <w:r w:rsidRPr="007B62FF">
        <w:rPr>
          <w:rtl/>
        </w:rPr>
        <w:t>وفي الوجيزة</w:t>
      </w:r>
      <w:r w:rsidR="00527246">
        <w:rPr>
          <w:rtl/>
        </w:rPr>
        <w:t>:</w:t>
      </w:r>
      <w:r w:rsidRPr="007B62FF">
        <w:rPr>
          <w:rtl/>
        </w:rPr>
        <w:t xml:space="preserve"> ممدوح </w:t>
      </w:r>
      <w:r w:rsidRPr="0017382C">
        <w:rPr>
          <w:rStyle w:val="libFootnotenumChar"/>
          <w:rtl/>
        </w:rPr>
        <w:t>(5)</w:t>
      </w:r>
      <w:r w:rsidR="00527246">
        <w:rPr>
          <w:rtl/>
        </w:rPr>
        <w:t>،</w:t>
      </w:r>
      <w:r w:rsidRPr="007B62FF">
        <w:rPr>
          <w:rtl/>
        </w:rPr>
        <w:t xml:space="preserve"> والأظهر الحكم بالوثاقة.</w:t>
      </w:r>
    </w:p>
    <w:p w:rsidR="0017382C" w:rsidRDefault="0017382C" w:rsidP="00E10B1D">
      <w:pPr>
        <w:pStyle w:val="Heading3"/>
        <w:rPr>
          <w:rtl/>
        </w:rPr>
      </w:pPr>
      <w:bookmarkStart w:id="630" w:name="_Toc394921850"/>
      <w:r w:rsidRPr="004F14F2">
        <w:rPr>
          <w:rtl/>
        </w:rPr>
        <w:t>[2940] ا</w:t>
      </w:r>
      <w:r w:rsidR="00E10B1D">
        <w:rPr>
          <w:rtl/>
        </w:rPr>
        <w:t>لمـُ</w:t>
      </w:r>
      <w:r w:rsidRPr="004F14F2">
        <w:rPr>
          <w:rtl/>
        </w:rPr>
        <w:t>فَضّل بن مُهَلْهَل التَّميمِيّ</w:t>
      </w:r>
      <w:r w:rsidR="00527246">
        <w:rPr>
          <w:rtl/>
        </w:rPr>
        <w:t>:</w:t>
      </w:r>
      <w:bookmarkEnd w:id="630"/>
    </w:p>
    <w:p w:rsidR="0017382C" w:rsidRPr="007B62FF" w:rsidRDefault="0017382C" w:rsidP="0017382C">
      <w:pPr>
        <w:pStyle w:val="libNormal"/>
        <w:rPr>
          <w:rtl/>
        </w:rPr>
      </w:pPr>
      <w:r w:rsidRPr="007B62FF">
        <w:rPr>
          <w:rtl/>
        </w:rPr>
        <w:t>السعْدِيّ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r w:rsidRPr="007B62FF">
        <w:rPr>
          <w:rtl/>
        </w:rPr>
        <w:t xml:space="preserve"> وبالغ ابن حجر</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315 / 556.</w:t>
      </w:r>
    </w:p>
    <w:p w:rsidR="0017382C" w:rsidRPr="007B62FF" w:rsidRDefault="0017382C" w:rsidP="0017382C">
      <w:pPr>
        <w:pStyle w:val="libFootnote0"/>
        <w:rPr>
          <w:rtl/>
        </w:rPr>
      </w:pPr>
      <w:r w:rsidRPr="007B62FF">
        <w:rPr>
          <w:rtl/>
        </w:rPr>
        <w:t>(2) هود</w:t>
      </w:r>
      <w:r w:rsidR="00527246">
        <w:rPr>
          <w:rtl/>
        </w:rPr>
        <w:t>:</w:t>
      </w:r>
      <w:r w:rsidRPr="007B62FF">
        <w:rPr>
          <w:rtl/>
        </w:rPr>
        <w:t xml:space="preserve"> 11 / 114.</w:t>
      </w:r>
    </w:p>
    <w:p w:rsidR="0017382C" w:rsidRPr="007B62FF" w:rsidRDefault="0017382C" w:rsidP="0017382C">
      <w:pPr>
        <w:pStyle w:val="libFootnote0"/>
        <w:rPr>
          <w:rtl/>
        </w:rPr>
      </w:pPr>
      <w:r w:rsidRPr="007B62FF">
        <w:rPr>
          <w:rtl/>
        </w:rPr>
        <w:t>(3) رجال الكشي 2</w:t>
      </w:r>
      <w:r w:rsidR="00527246">
        <w:rPr>
          <w:rtl/>
        </w:rPr>
        <w:t>:</w:t>
      </w:r>
      <w:r w:rsidRPr="007B62FF">
        <w:rPr>
          <w:rtl/>
        </w:rPr>
        <w:t xml:space="preserve"> 672 673 / 702.</w:t>
      </w:r>
    </w:p>
    <w:p w:rsidR="0017382C" w:rsidRPr="007B62FF" w:rsidRDefault="0017382C" w:rsidP="0017382C">
      <w:pPr>
        <w:pStyle w:val="libFootnote0"/>
        <w:rPr>
          <w:rtl/>
        </w:rPr>
      </w:pPr>
      <w:r w:rsidRPr="007B62FF">
        <w:rPr>
          <w:rtl/>
        </w:rPr>
        <w:t>(4) رجال الكشي 2</w:t>
      </w:r>
      <w:r w:rsidR="00527246">
        <w:rPr>
          <w:rtl/>
        </w:rPr>
        <w:t>:</w:t>
      </w:r>
      <w:r w:rsidRPr="007B62FF">
        <w:rPr>
          <w:rtl/>
        </w:rPr>
        <w:t xml:space="preserve"> 586 / 525.</w:t>
      </w:r>
    </w:p>
    <w:p w:rsidR="0017382C" w:rsidRPr="007B62FF" w:rsidRDefault="0017382C" w:rsidP="0017382C">
      <w:pPr>
        <w:pStyle w:val="libFootnote0"/>
        <w:rPr>
          <w:rtl/>
        </w:rPr>
      </w:pPr>
      <w:r w:rsidRPr="007B62FF">
        <w:rPr>
          <w:rtl/>
        </w:rPr>
        <w:t>(5) الوجيزة</w:t>
      </w:r>
      <w:r w:rsidR="00527246">
        <w:rPr>
          <w:rtl/>
        </w:rPr>
        <w:t>:</w:t>
      </w:r>
      <w:r w:rsidRPr="007B62FF">
        <w:rPr>
          <w:rtl/>
        </w:rPr>
        <w:t xml:space="preserve"> 55.</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315 / 555.</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في التقريب في الثناء عليه </w:t>
      </w:r>
      <w:r w:rsidRPr="0017382C">
        <w:rPr>
          <w:rStyle w:val="libFootnotenumChar"/>
          <w:rtl/>
        </w:rPr>
        <w:t>(1)</w:t>
      </w:r>
      <w:r>
        <w:rPr>
          <w:rtl/>
        </w:rPr>
        <w:t>.</w:t>
      </w:r>
    </w:p>
    <w:p w:rsidR="0017382C" w:rsidRDefault="0017382C" w:rsidP="00E10B1D">
      <w:pPr>
        <w:pStyle w:val="Heading3"/>
        <w:rPr>
          <w:rtl/>
        </w:rPr>
      </w:pPr>
      <w:bookmarkStart w:id="631" w:name="_Toc394921851"/>
      <w:r w:rsidRPr="004F14F2">
        <w:rPr>
          <w:rtl/>
        </w:rPr>
        <w:t>[2941] ا</w:t>
      </w:r>
      <w:r w:rsidR="00E10B1D">
        <w:rPr>
          <w:rtl/>
        </w:rPr>
        <w:t>لمـُ</w:t>
      </w:r>
      <w:r w:rsidRPr="004F14F2">
        <w:rPr>
          <w:rtl/>
        </w:rPr>
        <w:t>فَضّل بن يزيد الكُوفِيّ</w:t>
      </w:r>
      <w:r w:rsidR="00527246">
        <w:rPr>
          <w:rtl/>
        </w:rPr>
        <w:t>:</w:t>
      </w:r>
      <w:bookmarkEnd w:id="631"/>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r w:rsidRPr="007B62FF">
        <w:rPr>
          <w:rtl/>
        </w:rPr>
        <w:t xml:space="preserve"> عنه</w:t>
      </w:r>
      <w:r w:rsidR="00527246">
        <w:rPr>
          <w:rtl/>
        </w:rPr>
        <w:t>:</w:t>
      </w:r>
      <w:r w:rsidRPr="007B62FF">
        <w:rPr>
          <w:rtl/>
        </w:rPr>
        <w:t xml:space="preserve"> ابن أبي عمير</w:t>
      </w:r>
      <w:r w:rsidR="00527246">
        <w:rPr>
          <w:rtl/>
        </w:rPr>
        <w:t>،</w:t>
      </w:r>
      <w:r w:rsidRPr="007B62FF">
        <w:rPr>
          <w:rtl/>
        </w:rPr>
        <w:t xml:space="preserve"> في الكافي</w:t>
      </w:r>
      <w:r w:rsidR="00527246">
        <w:rPr>
          <w:rtl/>
        </w:rPr>
        <w:t>،</w:t>
      </w:r>
      <w:r w:rsidRPr="007B62FF">
        <w:rPr>
          <w:rtl/>
        </w:rPr>
        <w:t xml:space="preserve"> في باب إنكار المنكر بالقلب </w:t>
      </w:r>
      <w:r w:rsidRPr="0017382C">
        <w:rPr>
          <w:rStyle w:val="libFootnotenumChar"/>
          <w:rtl/>
        </w:rPr>
        <w:t>(3)</w:t>
      </w:r>
      <w:r w:rsidR="00527246">
        <w:rPr>
          <w:rtl/>
        </w:rPr>
        <w:t>،</w:t>
      </w:r>
      <w:r w:rsidRPr="007B62FF">
        <w:rPr>
          <w:rtl/>
        </w:rPr>
        <w:t xml:space="preserve"> وفي الروضة بعد حديث الصيحة </w:t>
      </w:r>
      <w:r w:rsidRPr="0017382C">
        <w:rPr>
          <w:rStyle w:val="libFootnotenumChar"/>
          <w:rtl/>
        </w:rPr>
        <w:t>(4)</w:t>
      </w:r>
      <w:r w:rsidR="00527246">
        <w:rPr>
          <w:rtl/>
        </w:rPr>
        <w:t>،</w:t>
      </w:r>
      <w:r w:rsidRPr="007B62FF">
        <w:rPr>
          <w:rtl/>
        </w:rPr>
        <w:t xml:space="preserve"> وفي التهذيب</w:t>
      </w:r>
      <w:r w:rsidR="00527246">
        <w:rPr>
          <w:rtl/>
        </w:rPr>
        <w:t>،</w:t>
      </w:r>
      <w:r w:rsidRPr="007B62FF">
        <w:rPr>
          <w:rtl/>
        </w:rPr>
        <w:t xml:space="preserve"> في باب الأمر بالمعروف </w:t>
      </w:r>
      <w:r w:rsidRPr="0017382C">
        <w:rPr>
          <w:rStyle w:val="libFootnotenumChar"/>
          <w:rtl/>
        </w:rPr>
        <w:t>(5)</w:t>
      </w:r>
      <w:r w:rsidR="00527246">
        <w:rPr>
          <w:rtl/>
        </w:rPr>
        <w:t>،</w:t>
      </w:r>
      <w:r w:rsidRPr="007B62FF">
        <w:rPr>
          <w:rtl/>
        </w:rPr>
        <w:t xml:space="preserve"> وجماعة.</w:t>
      </w:r>
    </w:p>
    <w:p w:rsidR="0017382C" w:rsidRDefault="0017382C" w:rsidP="00E10B1D">
      <w:pPr>
        <w:pStyle w:val="Heading3"/>
        <w:rPr>
          <w:rtl/>
        </w:rPr>
      </w:pPr>
      <w:bookmarkStart w:id="632" w:name="_Toc394921852"/>
      <w:r w:rsidRPr="004F14F2">
        <w:rPr>
          <w:rtl/>
        </w:rPr>
        <w:t>[2942] ا</w:t>
      </w:r>
      <w:r w:rsidR="00E10B1D">
        <w:rPr>
          <w:rtl/>
        </w:rPr>
        <w:t>لمـُ</w:t>
      </w:r>
      <w:r w:rsidRPr="004F14F2">
        <w:rPr>
          <w:rtl/>
        </w:rPr>
        <w:t>فَضّل بن حيان</w:t>
      </w:r>
      <w:r w:rsidR="00527246">
        <w:rPr>
          <w:rtl/>
        </w:rPr>
        <w:t>:</w:t>
      </w:r>
      <w:bookmarkEnd w:id="632"/>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633" w:name="_Toc394921853"/>
      <w:r w:rsidRPr="004F14F2">
        <w:rPr>
          <w:rtl/>
        </w:rPr>
        <w:t>[2943] مُقاتل بن سُليمان الخراساني</w:t>
      </w:r>
      <w:r w:rsidR="00527246">
        <w:rPr>
          <w:rtl/>
        </w:rPr>
        <w:t>:</w:t>
      </w:r>
      <w:bookmarkEnd w:id="633"/>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r w:rsidRPr="007B62FF">
        <w:rPr>
          <w:rtl/>
        </w:rPr>
        <w:t xml:space="preserve"> عنه</w:t>
      </w:r>
      <w:r w:rsidR="00527246">
        <w:rPr>
          <w:rtl/>
        </w:rPr>
        <w:t>:</w:t>
      </w:r>
      <w:r w:rsidRPr="007B62FF">
        <w:rPr>
          <w:rtl/>
        </w:rPr>
        <w:t xml:space="preserve"> الحسن بن محبوب</w:t>
      </w:r>
      <w:r w:rsidR="00527246">
        <w:rPr>
          <w:rtl/>
        </w:rPr>
        <w:t>،</w:t>
      </w:r>
      <w:r w:rsidRPr="007B62FF">
        <w:rPr>
          <w:rtl/>
        </w:rPr>
        <w:t xml:space="preserve"> في الفقيه</w:t>
      </w:r>
      <w:r w:rsidR="00527246">
        <w:rPr>
          <w:rtl/>
        </w:rPr>
        <w:t>،</w:t>
      </w:r>
      <w:r w:rsidRPr="007B62FF">
        <w:rPr>
          <w:rtl/>
        </w:rPr>
        <w:t xml:space="preserve"> في باب الوصيّة من لدن آدم </w:t>
      </w:r>
      <w:r w:rsidRPr="0017382C">
        <w:rPr>
          <w:rStyle w:val="libAlaemChar"/>
          <w:rtl/>
        </w:rPr>
        <w:t>عليه‌السلام</w:t>
      </w:r>
      <w:r w:rsidRPr="007B62FF">
        <w:rPr>
          <w:rtl/>
        </w:rPr>
        <w:t xml:space="preserve"> </w:t>
      </w:r>
      <w:r w:rsidRPr="0017382C">
        <w:rPr>
          <w:rStyle w:val="libFootnotenumChar"/>
          <w:rtl/>
        </w:rPr>
        <w:t>(8)</w:t>
      </w:r>
      <w:r w:rsidR="00527246">
        <w:rPr>
          <w:rtl/>
        </w:rPr>
        <w:t>،</w:t>
      </w:r>
      <w:r w:rsidRPr="007B62FF">
        <w:rPr>
          <w:rtl/>
        </w:rPr>
        <w:t xml:space="preserve"> وفي الكافي</w:t>
      </w:r>
      <w:r w:rsidR="00527246">
        <w:rPr>
          <w:rtl/>
        </w:rPr>
        <w:t>،</w:t>
      </w:r>
      <w:r w:rsidRPr="007B62FF">
        <w:rPr>
          <w:rtl/>
        </w:rPr>
        <w:t xml:space="preserve"> في الروضة بعد حديث القباب </w:t>
      </w:r>
      <w:r w:rsidRPr="0017382C">
        <w:rPr>
          <w:rStyle w:val="libFootnotenumChar"/>
          <w:rtl/>
        </w:rPr>
        <w:t>(9)</w:t>
      </w:r>
      <w:r w:rsidR="00527246">
        <w:rPr>
          <w:rtl/>
        </w:rPr>
        <w:t>،</w:t>
      </w:r>
      <w:r w:rsidRPr="007B62FF">
        <w:rPr>
          <w:rtl/>
        </w:rPr>
        <w:t xml:space="preserve"> ولا تنافي الوثاقة البترية كما في الكشي </w:t>
      </w:r>
      <w:r w:rsidRPr="0017382C">
        <w:rPr>
          <w:rStyle w:val="libFootnotenumChar"/>
          <w:rtl/>
        </w:rPr>
        <w:t>(10)</w:t>
      </w:r>
      <w:r w:rsidR="00527246">
        <w:rPr>
          <w:rtl/>
        </w:rPr>
        <w:t>،</w:t>
      </w:r>
      <w:r w:rsidRPr="007B62FF">
        <w:rPr>
          <w:rtl/>
        </w:rPr>
        <w:t xml:space="preserve"> والعاميّة</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تقريب التهذيب 2</w:t>
      </w:r>
      <w:r w:rsidR="00527246">
        <w:rPr>
          <w:rtl/>
        </w:rPr>
        <w:t>:</w:t>
      </w:r>
      <w:r w:rsidRPr="007B62FF">
        <w:rPr>
          <w:rtl/>
        </w:rPr>
        <w:t xml:space="preserve"> 271 / 1341.</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315 / 562.</w:t>
      </w:r>
    </w:p>
    <w:p w:rsidR="0017382C" w:rsidRPr="007B62FF" w:rsidRDefault="0017382C" w:rsidP="0017382C">
      <w:pPr>
        <w:pStyle w:val="libFootnote0"/>
        <w:rPr>
          <w:rtl/>
        </w:rPr>
      </w:pPr>
      <w:r w:rsidRPr="007B62FF">
        <w:rPr>
          <w:rtl/>
        </w:rPr>
        <w:t>(3) الكافي 5</w:t>
      </w:r>
      <w:r w:rsidR="00527246">
        <w:rPr>
          <w:rtl/>
        </w:rPr>
        <w:t>:</w:t>
      </w:r>
      <w:r w:rsidRPr="007B62FF">
        <w:rPr>
          <w:rtl/>
        </w:rPr>
        <w:t xml:space="preserve"> 60 / 3.</w:t>
      </w:r>
    </w:p>
    <w:p w:rsidR="0017382C" w:rsidRPr="007B62FF" w:rsidRDefault="0017382C" w:rsidP="0017382C">
      <w:pPr>
        <w:pStyle w:val="libFootnote0"/>
        <w:rPr>
          <w:rtl/>
        </w:rPr>
      </w:pPr>
      <w:r w:rsidRPr="007B62FF">
        <w:rPr>
          <w:rtl/>
        </w:rPr>
        <w:t>(4) الكافي 8</w:t>
      </w:r>
      <w:r w:rsidR="00527246">
        <w:rPr>
          <w:rtl/>
        </w:rPr>
        <w:t>:</w:t>
      </w:r>
      <w:r w:rsidRPr="007B62FF">
        <w:rPr>
          <w:rtl/>
        </w:rPr>
        <w:t xml:space="preserve"> 212 / 257</w:t>
      </w:r>
      <w:r w:rsidR="00527246">
        <w:rPr>
          <w:rtl/>
        </w:rPr>
        <w:t>،</w:t>
      </w:r>
      <w:r w:rsidRPr="007B62FF">
        <w:rPr>
          <w:rtl/>
        </w:rPr>
        <w:t xml:space="preserve"> من الروضة</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مفضل بن مزيد</w:t>
      </w:r>
      <w:r>
        <w:rPr>
          <w:rtl/>
        </w:rPr>
        <w:t>)</w:t>
      </w:r>
    </w:p>
    <w:p w:rsidR="0017382C" w:rsidRPr="007B62FF" w:rsidRDefault="0017382C" w:rsidP="0017382C">
      <w:pPr>
        <w:pStyle w:val="libFootnote0"/>
        <w:rPr>
          <w:rtl/>
        </w:rPr>
      </w:pPr>
      <w:r w:rsidRPr="007B62FF">
        <w:rPr>
          <w:rtl/>
        </w:rPr>
        <w:t>(5) تهذيب الأحكام 6</w:t>
      </w:r>
      <w:r w:rsidR="00527246">
        <w:rPr>
          <w:rtl/>
        </w:rPr>
        <w:t>:</w:t>
      </w:r>
      <w:r w:rsidRPr="007B62FF">
        <w:rPr>
          <w:rtl/>
        </w:rPr>
        <w:t xml:space="preserve"> 178 / 363.</w:t>
      </w:r>
    </w:p>
    <w:p w:rsidR="0017382C" w:rsidRPr="007B62FF" w:rsidRDefault="0017382C" w:rsidP="0017382C">
      <w:pPr>
        <w:pStyle w:val="libFootnote0"/>
        <w:rPr>
          <w:rtl/>
        </w:rPr>
      </w:pPr>
      <w:r w:rsidRPr="007B62FF">
        <w:rPr>
          <w:rtl/>
        </w:rPr>
        <w:t>(6) كذا في الأصل والحجرية</w:t>
      </w:r>
      <w:r w:rsidR="00527246">
        <w:rPr>
          <w:rtl/>
        </w:rPr>
        <w:t>،</w:t>
      </w:r>
      <w:r w:rsidRPr="007B62FF">
        <w:rPr>
          <w:rtl/>
        </w:rPr>
        <w:t xml:space="preserve"> وأمّا في النسخة المطبوعة من رجال الشيخ</w:t>
      </w:r>
      <w:r w:rsidR="00527246">
        <w:rPr>
          <w:rtl/>
        </w:rPr>
        <w:t>:</w:t>
      </w:r>
      <w:r w:rsidRPr="007B62FF">
        <w:rPr>
          <w:rtl/>
        </w:rPr>
        <w:t xml:space="preserve"> 318 / 626 وبقيّة كتب الرجال</w:t>
      </w:r>
      <w:r w:rsidR="00527246">
        <w:rPr>
          <w:rtl/>
        </w:rPr>
        <w:t>:</w:t>
      </w:r>
      <w:r w:rsidRPr="007B62FF">
        <w:rPr>
          <w:rtl/>
        </w:rPr>
        <w:t xml:space="preserve"> </w:t>
      </w:r>
      <w:r>
        <w:rPr>
          <w:rtl/>
        </w:rPr>
        <w:t>(</w:t>
      </w:r>
      <w:r w:rsidRPr="007B62FF">
        <w:rPr>
          <w:rtl/>
        </w:rPr>
        <w:t>مقاتل بن حيان</w:t>
      </w:r>
      <w:r>
        <w:rPr>
          <w:rtl/>
        </w:rPr>
        <w:t>)</w:t>
      </w:r>
      <w:r w:rsidR="00527246">
        <w:rPr>
          <w:rtl/>
        </w:rPr>
        <w:t>،</w:t>
      </w:r>
      <w:r w:rsidRPr="007B62FF">
        <w:rPr>
          <w:rtl/>
        </w:rPr>
        <w:t xml:space="preserve"> وهو المناسب ظاهراً للتسلسل الألف بائي</w:t>
      </w:r>
      <w:r w:rsidR="00527246">
        <w:rPr>
          <w:rtl/>
        </w:rPr>
        <w:t>،</w:t>
      </w:r>
      <w:r w:rsidRPr="007B62FF">
        <w:rPr>
          <w:rtl/>
        </w:rPr>
        <w:t xml:space="preserve"> انظر كذلك معجم رجال الحديث 18</w:t>
      </w:r>
      <w:r w:rsidR="00527246">
        <w:rPr>
          <w:rtl/>
        </w:rPr>
        <w:t>:</w:t>
      </w:r>
      <w:r w:rsidRPr="007B62FF">
        <w:rPr>
          <w:rtl/>
        </w:rPr>
        <w:t xml:space="preserve"> 283.</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313 / 536</w:t>
      </w:r>
      <w:r w:rsidR="00527246">
        <w:rPr>
          <w:rtl/>
        </w:rPr>
        <w:t>،</w:t>
      </w:r>
      <w:r w:rsidRPr="007B62FF">
        <w:rPr>
          <w:rtl/>
        </w:rPr>
        <w:t xml:space="preserve"> 138 / 49 في أصحاب الصادق والباقر </w:t>
      </w:r>
      <w:r>
        <w:rPr>
          <w:rtl/>
        </w:rPr>
        <w:t>(</w:t>
      </w:r>
      <w:r w:rsidRPr="007B62FF">
        <w:rPr>
          <w:rtl/>
        </w:rPr>
        <w:t>عليهما السّلام</w:t>
      </w:r>
      <w:r>
        <w:rPr>
          <w:rtl/>
        </w:rPr>
        <w:t>)</w:t>
      </w:r>
      <w:r w:rsidR="00527246">
        <w:rPr>
          <w:rtl/>
        </w:rPr>
        <w:t>،</w:t>
      </w:r>
      <w:r w:rsidRPr="007B62FF">
        <w:rPr>
          <w:rtl/>
        </w:rPr>
        <w:t xml:space="preserve"> ورجال البرقي</w:t>
      </w:r>
      <w:r w:rsidR="00527246">
        <w:rPr>
          <w:rtl/>
        </w:rPr>
        <w:t>:</w:t>
      </w:r>
      <w:r w:rsidRPr="007B62FF">
        <w:rPr>
          <w:rtl/>
        </w:rPr>
        <w:t xml:space="preserve"> 46 في أصحاب الصادق </w:t>
      </w:r>
      <w:r w:rsidRPr="0017382C">
        <w:rPr>
          <w:rStyle w:val="libAlaemChar"/>
          <w:rtl/>
        </w:rPr>
        <w:t>عليه‌السلام</w:t>
      </w:r>
      <w:r w:rsidRPr="007B62FF">
        <w:rPr>
          <w:rtl/>
        </w:rPr>
        <w:t xml:space="preserve"> ولم يشير المصنف إلى صحبته للإمام الصادق </w:t>
      </w:r>
      <w:r w:rsidRPr="0017382C">
        <w:rPr>
          <w:rStyle w:val="libAlaemChar"/>
          <w:rtl/>
        </w:rPr>
        <w:t>عليه‌السلام</w:t>
      </w:r>
      <w:r w:rsidRPr="007B62FF">
        <w:rPr>
          <w:rtl/>
        </w:rPr>
        <w:t xml:space="preserve"> في الحجرية.</w:t>
      </w:r>
    </w:p>
    <w:p w:rsidR="0017382C" w:rsidRPr="007B62FF" w:rsidRDefault="0017382C" w:rsidP="0017382C">
      <w:pPr>
        <w:pStyle w:val="libFootnote0"/>
        <w:rPr>
          <w:rtl/>
        </w:rPr>
      </w:pPr>
      <w:r w:rsidRPr="007B62FF">
        <w:rPr>
          <w:rtl/>
        </w:rPr>
        <w:t>(8) الفقيه 4</w:t>
      </w:r>
      <w:r w:rsidR="00527246">
        <w:rPr>
          <w:rtl/>
        </w:rPr>
        <w:t>:</w:t>
      </w:r>
      <w:r w:rsidRPr="007B62FF">
        <w:rPr>
          <w:rtl/>
        </w:rPr>
        <w:t xml:space="preserve"> 129 / 453.</w:t>
      </w:r>
    </w:p>
    <w:p w:rsidR="0017382C" w:rsidRPr="007B62FF" w:rsidRDefault="0017382C" w:rsidP="0017382C">
      <w:pPr>
        <w:pStyle w:val="libFootnote0"/>
        <w:rPr>
          <w:rtl/>
        </w:rPr>
      </w:pPr>
      <w:r w:rsidRPr="007B62FF">
        <w:rPr>
          <w:rtl/>
        </w:rPr>
        <w:t>(9) الكافي 8</w:t>
      </w:r>
      <w:r w:rsidR="00527246">
        <w:rPr>
          <w:rtl/>
        </w:rPr>
        <w:t>:</w:t>
      </w:r>
      <w:r w:rsidRPr="007B62FF">
        <w:rPr>
          <w:rtl/>
        </w:rPr>
        <w:t xml:space="preserve"> 233 / 308</w:t>
      </w:r>
      <w:r w:rsidR="00527246">
        <w:rPr>
          <w:rtl/>
        </w:rPr>
        <w:t>،</w:t>
      </w:r>
      <w:r w:rsidRPr="007B62FF">
        <w:rPr>
          <w:rtl/>
        </w:rPr>
        <w:t xml:space="preserve"> من الروضة.</w:t>
      </w:r>
    </w:p>
    <w:p w:rsidR="0017382C" w:rsidRPr="007B62FF" w:rsidRDefault="0017382C" w:rsidP="0017382C">
      <w:pPr>
        <w:pStyle w:val="libFootnote0"/>
        <w:rPr>
          <w:rtl/>
        </w:rPr>
      </w:pPr>
      <w:r w:rsidRPr="007B62FF">
        <w:rPr>
          <w:rtl/>
        </w:rPr>
        <w:t>(10) رجال الكشي 2</w:t>
      </w:r>
      <w:r w:rsidR="00527246">
        <w:rPr>
          <w:rtl/>
        </w:rPr>
        <w:t>:</w:t>
      </w:r>
      <w:r w:rsidRPr="007B62FF">
        <w:rPr>
          <w:rtl/>
        </w:rPr>
        <w:t xml:space="preserve"> 687 688 / 733</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البجلي</w:t>
      </w:r>
      <w:r w:rsidR="00527246">
        <w:rPr>
          <w:rtl/>
        </w:rPr>
        <w:t>،</w:t>
      </w:r>
      <w:r w:rsidRPr="007B62FF">
        <w:rPr>
          <w:rtl/>
        </w:rPr>
        <w:t xml:space="preserve"> وقيل</w:t>
      </w:r>
      <w:r w:rsidR="00527246">
        <w:rPr>
          <w:rtl/>
        </w:rPr>
        <w:t>:</w:t>
      </w:r>
      <w:r w:rsidRPr="007B62FF">
        <w:rPr>
          <w:rtl/>
        </w:rPr>
        <w:t xml:space="preserve"> البلخي بتري</w:t>
      </w:r>
      <w:r>
        <w:rPr>
          <w:rtl/>
        </w:rPr>
        <w:t>)</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كما في رجال البرقي </w:t>
      </w:r>
      <w:r w:rsidRPr="0017382C">
        <w:rPr>
          <w:rStyle w:val="libFootnotenumChar"/>
          <w:rtl/>
        </w:rPr>
        <w:t>(1)</w:t>
      </w:r>
      <w:r>
        <w:rPr>
          <w:rtl/>
        </w:rPr>
        <w:t>.</w:t>
      </w:r>
    </w:p>
    <w:p w:rsidR="0017382C" w:rsidRDefault="0017382C" w:rsidP="00E10B1D">
      <w:pPr>
        <w:pStyle w:val="Heading3"/>
        <w:rPr>
          <w:rtl/>
        </w:rPr>
      </w:pPr>
      <w:bookmarkStart w:id="634" w:name="_Toc394921854"/>
      <w:r w:rsidRPr="004F14F2">
        <w:rPr>
          <w:rtl/>
        </w:rPr>
        <w:t>[2944] مُقرن بن سُويد بن نجيح</w:t>
      </w:r>
      <w:r w:rsidR="00527246">
        <w:rPr>
          <w:rtl/>
        </w:rPr>
        <w:t>:</w:t>
      </w:r>
      <w:bookmarkEnd w:id="634"/>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635" w:name="_Toc394921855"/>
      <w:r w:rsidRPr="004F14F2">
        <w:rPr>
          <w:rtl/>
        </w:rPr>
        <w:t>[2945] مُقرن بن صالح الهَمْدَانِيّ</w:t>
      </w:r>
      <w:r w:rsidR="00527246">
        <w:rPr>
          <w:rtl/>
        </w:rPr>
        <w:t>:</w:t>
      </w:r>
      <w:bookmarkEnd w:id="635"/>
    </w:p>
    <w:p w:rsidR="0017382C" w:rsidRPr="007B62FF" w:rsidRDefault="0017382C" w:rsidP="0017382C">
      <w:pPr>
        <w:pStyle w:val="libNormal"/>
        <w:rPr>
          <w:rtl/>
        </w:rPr>
      </w:pPr>
      <w:r w:rsidRPr="007B62FF">
        <w:rPr>
          <w:rtl/>
        </w:rPr>
        <w:t>مولاهم</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636" w:name="_Toc394921856"/>
      <w:r w:rsidRPr="004F14F2">
        <w:rPr>
          <w:rtl/>
        </w:rPr>
        <w:t>[2946] مُقرن بن عبد الرّحمن</w:t>
      </w:r>
      <w:r w:rsidR="00527246">
        <w:rPr>
          <w:rtl/>
        </w:rPr>
        <w:t>:</w:t>
      </w:r>
      <w:bookmarkEnd w:id="636"/>
    </w:p>
    <w:p w:rsidR="0017382C" w:rsidRPr="007B62FF" w:rsidRDefault="0017382C" w:rsidP="0017382C">
      <w:pPr>
        <w:pStyle w:val="libNormal"/>
        <w:rPr>
          <w:rtl/>
        </w:rPr>
      </w:pPr>
      <w:r w:rsidRPr="007B62FF">
        <w:rPr>
          <w:rtl/>
        </w:rPr>
        <w:t>مولاهم</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637" w:name="_Toc394921857"/>
      <w:r w:rsidRPr="004F14F2">
        <w:rPr>
          <w:rtl/>
        </w:rPr>
        <w:t>[2947] مُقرن الفِتْياني</w:t>
      </w:r>
      <w:r w:rsidR="00527246">
        <w:rPr>
          <w:rtl/>
        </w:rPr>
        <w:t>:</w:t>
      </w:r>
      <w:bookmarkEnd w:id="637"/>
    </w:p>
    <w:p w:rsidR="0017382C" w:rsidRPr="007B62FF" w:rsidRDefault="0017382C" w:rsidP="0017382C">
      <w:pPr>
        <w:pStyle w:val="libNormal"/>
        <w:rPr>
          <w:rtl/>
        </w:rPr>
      </w:pPr>
      <w:r w:rsidRPr="007B62FF">
        <w:rPr>
          <w:rtl/>
        </w:rPr>
        <w:t>روى عنه</w:t>
      </w:r>
      <w:r w:rsidR="00527246">
        <w:rPr>
          <w:rtl/>
        </w:rPr>
        <w:t>:</w:t>
      </w:r>
      <w:r w:rsidRPr="007B62FF">
        <w:rPr>
          <w:rtl/>
        </w:rPr>
        <w:t xml:space="preserve"> أبو سعيد المكاري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r w:rsidRPr="007B62FF">
        <w:rPr>
          <w:rtl/>
        </w:rPr>
        <w:t xml:space="preserve"> عنه</w:t>
      </w:r>
      <w:r w:rsidR="00527246">
        <w:rPr>
          <w:rtl/>
        </w:rPr>
        <w:t>:</w:t>
      </w:r>
      <w:r w:rsidRPr="007B62FF">
        <w:rPr>
          <w:rtl/>
        </w:rPr>
        <w:t xml:space="preserve"> محمّد بن سنان </w:t>
      </w:r>
      <w:r w:rsidRPr="0017382C">
        <w:rPr>
          <w:rStyle w:val="libFootnotenumChar"/>
          <w:rtl/>
        </w:rPr>
        <w:t>(6)</w:t>
      </w:r>
      <w:r w:rsidR="00527246">
        <w:rPr>
          <w:rtl/>
        </w:rPr>
        <w:t>،</w:t>
      </w:r>
      <w:r w:rsidRPr="007B62FF">
        <w:rPr>
          <w:rtl/>
        </w:rPr>
        <w:t xml:space="preserve"> والهيثم بن واقد </w:t>
      </w:r>
      <w:r w:rsidRPr="0017382C">
        <w:rPr>
          <w:rStyle w:val="libFootnotenumChar"/>
          <w:rtl/>
        </w:rPr>
        <w:t>(7)</w:t>
      </w:r>
      <w:r>
        <w:rPr>
          <w:rtl/>
        </w:rPr>
        <w:t>.</w:t>
      </w:r>
    </w:p>
    <w:p w:rsidR="0017382C" w:rsidRDefault="0017382C" w:rsidP="00E10B1D">
      <w:pPr>
        <w:pStyle w:val="Heading3"/>
        <w:rPr>
          <w:rtl/>
        </w:rPr>
      </w:pPr>
      <w:bookmarkStart w:id="638" w:name="_Toc394921858"/>
      <w:r w:rsidRPr="004F14F2">
        <w:rPr>
          <w:rtl/>
        </w:rPr>
        <w:t>[2948] مُنَخِّل بن جميل الكُوفِيّ</w:t>
      </w:r>
      <w:r w:rsidR="00527246">
        <w:rPr>
          <w:rtl/>
        </w:rPr>
        <w:t>:</w:t>
      </w:r>
      <w:bookmarkEnd w:id="638"/>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(8)</w:t>
      </w:r>
      <w:r w:rsidR="00527246">
        <w:rPr>
          <w:rtl/>
        </w:rPr>
        <w:t>،</w:t>
      </w:r>
      <w:r w:rsidRPr="007B62FF">
        <w:rPr>
          <w:rtl/>
        </w:rPr>
        <w:t xml:space="preserve"> رمي في النجاشيّ </w:t>
      </w:r>
      <w:r w:rsidRPr="0017382C">
        <w:rPr>
          <w:rStyle w:val="libFootnotenumChar"/>
          <w:rtl/>
        </w:rPr>
        <w:t>(9)</w:t>
      </w:r>
      <w:r w:rsidRPr="007B62FF">
        <w:rPr>
          <w:rtl/>
        </w:rPr>
        <w:t xml:space="preserve"> والكشي </w:t>
      </w:r>
      <w:r w:rsidRPr="0017382C">
        <w:rPr>
          <w:rStyle w:val="libFootnotenumChar"/>
          <w:rtl/>
        </w:rPr>
        <w:t>(10)</w:t>
      </w:r>
      <w:r w:rsidRPr="007B62FF">
        <w:rPr>
          <w:rtl/>
        </w:rPr>
        <w:t xml:space="preserve"> والخلاصة </w:t>
      </w:r>
      <w:r w:rsidRPr="0017382C">
        <w:rPr>
          <w:rStyle w:val="libFootnotenumChar"/>
          <w:rtl/>
        </w:rPr>
        <w:t>(11)</w:t>
      </w:r>
      <w:r w:rsidRPr="007B62FF">
        <w:rPr>
          <w:rtl/>
        </w:rPr>
        <w:t xml:space="preserve"> بالضعف وفساد الرواية والاتهام بالغلوّ.</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البرقي</w:t>
      </w:r>
      <w:r w:rsidR="00527246">
        <w:rPr>
          <w:rtl/>
        </w:rPr>
        <w:t>:</w:t>
      </w:r>
      <w:r w:rsidRPr="007B62FF">
        <w:rPr>
          <w:rtl/>
        </w:rPr>
        <w:t xml:space="preserve"> 46.</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311 / 507.</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311 / 508.</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311 / 506.</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311 / 509.</w:t>
      </w:r>
    </w:p>
    <w:p w:rsidR="0017382C" w:rsidRPr="007B62FF" w:rsidRDefault="0017382C" w:rsidP="0017382C">
      <w:pPr>
        <w:pStyle w:val="libFootnote0"/>
        <w:rPr>
          <w:rtl/>
        </w:rPr>
      </w:pPr>
      <w:r w:rsidRPr="007B62FF">
        <w:rPr>
          <w:rtl/>
        </w:rPr>
        <w:t>(6) أُصول الكافي 2</w:t>
      </w:r>
      <w:r w:rsidR="00527246">
        <w:rPr>
          <w:rtl/>
        </w:rPr>
        <w:t>:</w:t>
      </w:r>
      <w:r w:rsidRPr="007B62FF">
        <w:rPr>
          <w:rtl/>
        </w:rPr>
        <w:t xml:space="preserve"> 70 / 1</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مقرّن</w:t>
      </w:r>
      <w:r>
        <w:rPr>
          <w:rtl/>
        </w:rPr>
        <w:t>)</w:t>
      </w:r>
    </w:p>
    <w:p w:rsidR="0017382C" w:rsidRPr="007B62FF" w:rsidRDefault="0017382C" w:rsidP="0017382C">
      <w:pPr>
        <w:pStyle w:val="libFootnote0"/>
        <w:rPr>
          <w:rtl/>
        </w:rPr>
      </w:pPr>
      <w:r w:rsidRPr="007B62FF">
        <w:rPr>
          <w:rtl/>
        </w:rPr>
        <w:t>(7) أُصول الكافي 1</w:t>
      </w:r>
      <w:r w:rsidR="00527246">
        <w:rPr>
          <w:rtl/>
        </w:rPr>
        <w:t>:</w:t>
      </w:r>
      <w:r w:rsidRPr="007B62FF">
        <w:rPr>
          <w:rtl/>
        </w:rPr>
        <w:t xml:space="preserve"> 371 / 23</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مقرّن</w:t>
      </w:r>
      <w:r>
        <w:rPr>
          <w:rtl/>
        </w:rPr>
        <w:t>)</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320 / 648.</w:t>
      </w:r>
    </w:p>
    <w:p w:rsidR="0017382C" w:rsidRPr="007B62FF" w:rsidRDefault="0017382C" w:rsidP="0017382C">
      <w:pPr>
        <w:pStyle w:val="libFootnote0"/>
        <w:rPr>
          <w:rtl/>
        </w:rPr>
      </w:pPr>
      <w:r w:rsidRPr="007B62FF">
        <w:rPr>
          <w:rtl/>
        </w:rPr>
        <w:t>(9) رجال النجاشي</w:t>
      </w:r>
      <w:r w:rsidR="00527246">
        <w:rPr>
          <w:rtl/>
        </w:rPr>
        <w:t>:</w:t>
      </w:r>
      <w:r w:rsidRPr="007B62FF">
        <w:rPr>
          <w:rtl/>
        </w:rPr>
        <w:t xml:space="preserve"> 421 / 1127.</w:t>
      </w:r>
    </w:p>
    <w:p w:rsidR="0017382C" w:rsidRPr="007B62FF" w:rsidRDefault="0017382C" w:rsidP="0017382C">
      <w:pPr>
        <w:pStyle w:val="libFootnote0"/>
        <w:rPr>
          <w:rtl/>
        </w:rPr>
      </w:pPr>
      <w:r w:rsidRPr="007B62FF">
        <w:rPr>
          <w:rtl/>
        </w:rPr>
        <w:t>(10) رجال الكشي 2</w:t>
      </w:r>
      <w:r w:rsidR="00527246">
        <w:rPr>
          <w:rtl/>
        </w:rPr>
        <w:t>:</w:t>
      </w:r>
      <w:r w:rsidRPr="007B62FF">
        <w:rPr>
          <w:rtl/>
        </w:rPr>
        <w:t xml:space="preserve"> 664 / 686.</w:t>
      </w:r>
    </w:p>
    <w:p w:rsidR="0017382C" w:rsidRPr="007B62FF" w:rsidRDefault="0017382C" w:rsidP="0017382C">
      <w:pPr>
        <w:pStyle w:val="libFootnote0"/>
        <w:rPr>
          <w:rtl/>
        </w:rPr>
      </w:pPr>
      <w:r w:rsidRPr="007B62FF">
        <w:rPr>
          <w:rtl/>
        </w:rPr>
        <w:t>(11) رجال العلاّمة</w:t>
      </w:r>
      <w:r w:rsidR="00527246">
        <w:rPr>
          <w:rtl/>
        </w:rPr>
        <w:t>:</w:t>
      </w:r>
      <w:r w:rsidRPr="007B62FF">
        <w:rPr>
          <w:rtl/>
        </w:rPr>
        <w:t xml:space="preserve"> 261 / 10.</w:t>
      </w:r>
    </w:p>
    <w:p w:rsidR="0017382C" w:rsidRDefault="0017382C" w:rsidP="00C613E8">
      <w:pPr>
        <w:pStyle w:val="libNormal"/>
        <w:rPr>
          <w:rtl/>
        </w:rPr>
      </w:pPr>
      <w:r>
        <w:rPr>
          <w:rtl/>
        </w:rPr>
        <w:br w:type="page"/>
      </w:r>
    </w:p>
    <w:p w:rsidR="0017382C" w:rsidRPr="007B62FF" w:rsidRDefault="0017382C" w:rsidP="0017382C">
      <w:pPr>
        <w:pStyle w:val="libNormal"/>
        <w:rPr>
          <w:rtl/>
        </w:rPr>
      </w:pPr>
      <w:r w:rsidRPr="007B62FF">
        <w:rPr>
          <w:rtl/>
        </w:rPr>
        <w:lastRenderedPageBreak/>
        <w:t>وفي التعليقة</w:t>
      </w:r>
      <w:r w:rsidR="00527246">
        <w:rPr>
          <w:rtl/>
        </w:rPr>
        <w:t>:</w:t>
      </w:r>
      <w:r w:rsidRPr="007B62FF">
        <w:rPr>
          <w:rtl/>
        </w:rPr>
        <w:t xml:space="preserve"> الظاهر ان رميهم إيّاه بالغلوّ لروايته الروايات الدالة عليه بزعمهم</w:t>
      </w:r>
      <w:r w:rsidR="00527246">
        <w:rPr>
          <w:rtl/>
        </w:rPr>
        <w:t>،</w:t>
      </w:r>
      <w:r w:rsidRPr="007B62FF">
        <w:rPr>
          <w:rtl/>
        </w:rPr>
        <w:t xml:space="preserve"> وفي ثبوت الضعف بذلك تأمل</w:t>
      </w:r>
      <w:r w:rsidR="00527246">
        <w:rPr>
          <w:rtl/>
        </w:rPr>
        <w:t>،</w:t>
      </w:r>
      <w:r w:rsidRPr="007B62FF">
        <w:rPr>
          <w:rtl/>
        </w:rPr>
        <w:t xml:space="preserve"> وفي كتب الأخبار ما يدلّ على عدم غلوّه قطعاً </w:t>
      </w:r>
      <w:r w:rsidRPr="0017382C">
        <w:rPr>
          <w:rStyle w:val="libFootnotenumChar"/>
          <w:rtl/>
        </w:rPr>
        <w:t>(1)</w:t>
      </w:r>
      <w:r w:rsidR="00527246">
        <w:rPr>
          <w:rtl/>
        </w:rPr>
        <w:t>،</w:t>
      </w:r>
      <w:r w:rsidRPr="007B62FF">
        <w:rPr>
          <w:rtl/>
        </w:rPr>
        <w:t xml:space="preserve"> انتهى</w:t>
      </w:r>
      <w:r>
        <w:rPr>
          <w:rtl/>
        </w:rPr>
        <w:t>.</w:t>
      </w:r>
    </w:p>
    <w:p w:rsidR="0017382C" w:rsidRPr="007B62FF" w:rsidRDefault="0017382C" w:rsidP="0017382C">
      <w:pPr>
        <w:pStyle w:val="libNormal"/>
        <w:rPr>
          <w:rtl/>
        </w:rPr>
      </w:pPr>
      <w:r w:rsidRPr="007B62FF">
        <w:rPr>
          <w:rtl/>
        </w:rPr>
        <w:t>قلت</w:t>
      </w:r>
      <w:r w:rsidR="00527246">
        <w:rPr>
          <w:rtl/>
        </w:rPr>
        <w:t>:</w:t>
      </w:r>
      <w:r w:rsidRPr="007B62FF">
        <w:rPr>
          <w:rtl/>
        </w:rPr>
        <w:t xml:space="preserve"> وينافيه أيضاً رواية الفقيه الجليل أحمد بن ميثم كتابه </w:t>
      </w:r>
      <w:r w:rsidRPr="0017382C">
        <w:rPr>
          <w:rStyle w:val="libFootnotenumChar"/>
          <w:rtl/>
        </w:rPr>
        <w:t>(2)</w:t>
      </w:r>
      <w:r w:rsidR="00527246">
        <w:rPr>
          <w:rtl/>
        </w:rPr>
        <w:t>،</w:t>
      </w:r>
      <w:r w:rsidRPr="007B62FF">
        <w:rPr>
          <w:rtl/>
        </w:rPr>
        <w:t xml:space="preserve"> وعنه أيضاً</w:t>
      </w:r>
      <w:r w:rsidR="00527246">
        <w:rPr>
          <w:rtl/>
        </w:rPr>
        <w:t>:</w:t>
      </w:r>
      <w:r w:rsidRPr="007B62FF">
        <w:rPr>
          <w:rtl/>
        </w:rPr>
        <w:t xml:space="preserve"> عمّار بن مروان </w:t>
      </w:r>
      <w:r w:rsidRPr="0017382C">
        <w:rPr>
          <w:rStyle w:val="libFootnotenumChar"/>
          <w:rtl/>
        </w:rPr>
        <w:t>(3)</w:t>
      </w:r>
      <w:r>
        <w:rPr>
          <w:rtl/>
        </w:rPr>
        <w:t>.</w:t>
      </w:r>
      <w:r w:rsidRPr="007B62FF">
        <w:rPr>
          <w:rtl/>
        </w:rPr>
        <w:t xml:space="preserve"> والظاهر ان منشأ اتّهامه كونه من أصحاب جابر ابن يزيد الجعفي</w:t>
      </w:r>
      <w:r w:rsidR="00527246">
        <w:rPr>
          <w:rtl/>
        </w:rPr>
        <w:t>؛</w:t>
      </w:r>
      <w:r w:rsidRPr="007B62FF">
        <w:rPr>
          <w:rtl/>
        </w:rPr>
        <w:t xml:space="preserve"> المطعون عندهم</w:t>
      </w:r>
      <w:r w:rsidR="00527246">
        <w:rPr>
          <w:rtl/>
        </w:rPr>
        <w:t>،</w:t>
      </w:r>
      <w:r w:rsidRPr="007B62FF">
        <w:rPr>
          <w:rtl/>
        </w:rPr>
        <w:t xml:space="preserve"> والراوي عنه </w:t>
      </w:r>
      <w:r w:rsidRPr="0017382C">
        <w:rPr>
          <w:rStyle w:val="libFootnotenumChar"/>
          <w:rtl/>
        </w:rPr>
        <w:t>(4)</w:t>
      </w:r>
      <w:r>
        <w:rPr>
          <w:rtl/>
        </w:rPr>
        <w:t>.</w:t>
      </w:r>
    </w:p>
    <w:p w:rsidR="0017382C" w:rsidRPr="007B62FF" w:rsidRDefault="0017382C" w:rsidP="0017382C">
      <w:pPr>
        <w:pStyle w:val="libNormal"/>
        <w:rPr>
          <w:rtl/>
        </w:rPr>
      </w:pPr>
      <w:r w:rsidRPr="007B62FF">
        <w:rPr>
          <w:rtl/>
        </w:rPr>
        <w:t>وفي رجال أبي علي</w:t>
      </w:r>
      <w:r w:rsidR="00527246">
        <w:rPr>
          <w:rtl/>
        </w:rPr>
        <w:t>:</w:t>
      </w:r>
      <w:r w:rsidRPr="007B62FF">
        <w:rPr>
          <w:rtl/>
        </w:rPr>
        <w:t xml:space="preserve"> ولو سلم من الضعف فلا يسلم من الجهالة </w:t>
      </w:r>
      <w:r w:rsidRPr="0017382C">
        <w:rPr>
          <w:rStyle w:val="libFootnotenumChar"/>
          <w:rtl/>
        </w:rPr>
        <w:t>(5)</w:t>
      </w:r>
      <w:r>
        <w:rPr>
          <w:rtl/>
        </w:rPr>
        <w:t>.</w:t>
      </w:r>
      <w:r w:rsidRPr="007B62FF">
        <w:rPr>
          <w:rtl/>
        </w:rPr>
        <w:t xml:space="preserve"> وبعد كونه من أصحاب الصادق </w:t>
      </w:r>
      <w:r w:rsidRPr="0017382C">
        <w:rPr>
          <w:rStyle w:val="libAlaemChar"/>
          <w:rtl/>
        </w:rPr>
        <w:t>عليه‌السلام</w:t>
      </w:r>
      <w:r w:rsidR="00527246">
        <w:rPr>
          <w:rtl/>
        </w:rPr>
        <w:t>،</w:t>
      </w:r>
      <w:r w:rsidRPr="007B62FF">
        <w:rPr>
          <w:rtl/>
        </w:rPr>
        <w:t xml:space="preserve"> ورواية الجليلين عنه ترتفع الجهالة.</w:t>
      </w:r>
    </w:p>
    <w:p w:rsidR="0017382C" w:rsidRDefault="0017382C" w:rsidP="00E10B1D">
      <w:pPr>
        <w:pStyle w:val="Heading3"/>
        <w:rPr>
          <w:rtl/>
        </w:rPr>
      </w:pPr>
      <w:bookmarkStart w:id="639" w:name="_Toc394921859"/>
      <w:r w:rsidRPr="004F14F2">
        <w:rPr>
          <w:rtl/>
        </w:rPr>
        <w:t>[2949] مُنْدَلِف الكوفي</w:t>
      </w:r>
      <w:r w:rsidR="00527246">
        <w:rPr>
          <w:rtl/>
        </w:rPr>
        <w:t>:</w:t>
      </w:r>
      <w:bookmarkEnd w:id="639"/>
    </w:p>
    <w:p w:rsidR="0017382C" w:rsidRPr="007B62FF" w:rsidRDefault="0017382C" w:rsidP="0017382C">
      <w:pPr>
        <w:pStyle w:val="libNormal"/>
        <w:rPr>
          <w:rtl/>
        </w:rPr>
      </w:pPr>
      <w:r w:rsidRPr="007B62FF">
        <w:rPr>
          <w:rtl/>
        </w:rPr>
        <w:t>روى عنه</w:t>
      </w:r>
      <w:r w:rsidR="00527246">
        <w:rPr>
          <w:rtl/>
        </w:rPr>
        <w:t>:</w:t>
      </w:r>
      <w:r w:rsidRPr="007B62FF">
        <w:rPr>
          <w:rtl/>
        </w:rPr>
        <w:t xml:space="preserve"> يونس</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640" w:name="_Toc394921860"/>
      <w:r w:rsidRPr="004F14F2">
        <w:rPr>
          <w:rtl/>
        </w:rPr>
        <w:t>[2950] مُنذر بن أبي طُرَيفة البَجَلِيّ</w:t>
      </w:r>
      <w:r w:rsidR="00527246">
        <w:rPr>
          <w:rtl/>
        </w:rPr>
        <w:t>:</w:t>
      </w:r>
      <w:bookmarkEnd w:id="640"/>
    </w:p>
    <w:p w:rsidR="0017382C" w:rsidRPr="007B62FF" w:rsidRDefault="0017382C" w:rsidP="0017382C">
      <w:pPr>
        <w:pStyle w:val="libNormal"/>
        <w:rPr>
          <w:rtl/>
        </w:rPr>
      </w:pPr>
      <w:r w:rsidRPr="007B62FF">
        <w:rPr>
          <w:rtl/>
        </w:rPr>
        <w:t>مولاهم</w:t>
      </w:r>
      <w:r w:rsidR="00527246">
        <w:rPr>
          <w:rtl/>
        </w:rPr>
        <w:t>،</w:t>
      </w:r>
      <w:r w:rsidRPr="007B62FF">
        <w:rPr>
          <w:rtl/>
        </w:rPr>
        <w:t xml:space="preserve"> كوفي</w:t>
      </w:r>
      <w:r w:rsidR="00527246">
        <w:rPr>
          <w:rtl/>
        </w:rPr>
        <w:t>،</w:t>
      </w:r>
      <w:r w:rsidRPr="007B62FF">
        <w:rPr>
          <w:rtl/>
        </w:rPr>
        <w:t xml:space="preserve"> روى عنهما </w:t>
      </w:r>
      <w:r>
        <w:rPr>
          <w:rtl/>
        </w:rPr>
        <w:t>(</w:t>
      </w:r>
      <w:r w:rsidRPr="007B62FF">
        <w:rPr>
          <w:rtl/>
        </w:rPr>
        <w:t>عليهما السّلام</w:t>
      </w:r>
      <w:r>
        <w:rPr>
          <w:rtl/>
        </w:rPr>
        <w:t>)</w:t>
      </w:r>
      <w:r w:rsidR="00527246">
        <w:rPr>
          <w:rtl/>
        </w:rPr>
        <w:t>،</w:t>
      </w:r>
      <w:r w:rsidRPr="007B62FF">
        <w:rPr>
          <w:rtl/>
        </w:rPr>
        <w:t xml:space="preserve"> ابنه الحسين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Pr="007B62FF" w:rsidRDefault="0017382C" w:rsidP="0017382C">
      <w:pPr>
        <w:pStyle w:val="libNormal"/>
        <w:rPr>
          <w:rtl/>
        </w:rPr>
      </w:pPr>
      <w:r w:rsidRPr="007B62FF">
        <w:rPr>
          <w:rtl/>
        </w:rPr>
        <w:t>وفي النجاشي</w:t>
      </w:r>
      <w:r w:rsidR="00527246">
        <w:rPr>
          <w:rtl/>
        </w:rPr>
        <w:t>،</w:t>
      </w:r>
      <w:r w:rsidRPr="007B62FF">
        <w:rPr>
          <w:rtl/>
        </w:rPr>
        <w:t xml:space="preserve"> في ترجمة مؤمن الطاق</w:t>
      </w:r>
      <w:r w:rsidR="00527246">
        <w:rPr>
          <w:rtl/>
        </w:rPr>
        <w:t>:</w:t>
      </w:r>
      <w:r w:rsidRPr="007B62FF">
        <w:rPr>
          <w:rtl/>
        </w:rPr>
        <w:t xml:space="preserve"> محمّد بن علي بن النعمان ابن أبي طريفة البجلي</w:t>
      </w:r>
      <w:r w:rsidR="00527246">
        <w:rPr>
          <w:rtl/>
        </w:rPr>
        <w:t>،</w:t>
      </w:r>
      <w:r w:rsidRPr="007B62FF">
        <w:rPr>
          <w:rtl/>
        </w:rPr>
        <w:t xml:space="preserve"> مولى</w:t>
      </w:r>
      <w:r w:rsidR="00527246">
        <w:rPr>
          <w:rtl/>
        </w:rPr>
        <w:t>،</w:t>
      </w:r>
      <w:r w:rsidRPr="007B62FF">
        <w:rPr>
          <w:rtl/>
        </w:rPr>
        <w:t xml:space="preserve"> الأحول أبو جعفر</w:t>
      </w:r>
      <w:r w:rsidR="00527246">
        <w:rPr>
          <w:rtl/>
        </w:rPr>
        <w:t>،</w:t>
      </w:r>
      <w:r w:rsidRPr="007B62FF">
        <w:rPr>
          <w:rtl/>
        </w:rPr>
        <w:t xml:space="preserve"> كوفي</w:t>
      </w:r>
      <w:r w:rsidR="00527246">
        <w:rPr>
          <w:rtl/>
        </w:rPr>
        <w:t>،</w:t>
      </w:r>
      <w:r w:rsidRPr="007B62FF">
        <w:rPr>
          <w:rtl/>
        </w:rPr>
        <w:t xml:space="preserve"> صيرفيّ</w:t>
      </w:r>
      <w:r w:rsidR="00527246">
        <w:rPr>
          <w:rtl/>
        </w:rPr>
        <w:t>،</w:t>
      </w:r>
      <w:r w:rsidRPr="007B62FF">
        <w:rPr>
          <w:rtl/>
        </w:rPr>
        <w:t xml:space="preserve"> يلقب مؤمن الطاق وصاحب الطاق</w:t>
      </w:r>
      <w:r w:rsidR="00527246">
        <w:rPr>
          <w:rtl/>
        </w:rPr>
        <w:t>،</w:t>
      </w:r>
      <w:r w:rsidRPr="007B62FF">
        <w:rPr>
          <w:rtl/>
        </w:rPr>
        <w:t xml:space="preserve"> وعم أبيه المنذر بن أبي طُرَيفة</w:t>
      </w:r>
      <w:r w:rsidR="00527246">
        <w:rPr>
          <w:rtl/>
        </w:rPr>
        <w:t>،</w:t>
      </w:r>
      <w:r w:rsidRPr="007B62FF">
        <w:rPr>
          <w:rtl/>
        </w:rPr>
        <w:t xml:space="preserve"> روى عن</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تعليقة الوحيد على منهج المقال</w:t>
      </w:r>
      <w:r w:rsidR="00527246">
        <w:rPr>
          <w:rtl/>
        </w:rPr>
        <w:t>:</w:t>
      </w:r>
      <w:r w:rsidRPr="007B62FF">
        <w:rPr>
          <w:rtl/>
        </w:rPr>
        <w:t xml:space="preserve"> 344.</w:t>
      </w:r>
    </w:p>
    <w:p w:rsidR="0017382C" w:rsidRPr="007B62FF" w:rsidRDefault="0017382C" w:rsidP="0017382C">
      <w:pPr>
        <w:pStyle w:val="libFootnote0"/>
        <w:rPr>
          <w:rtl/>
        </w:rPr>
      </w:pPr>
      <w:r w:rsidRPr="007B62FF">
        <w:rPr>
          <w:rtl/>
        </w:rPr>
        <w:t>(2) أُصول الكافي 1</w:t>
      </w:r>
      <w:r w:rsidR="00527246">
        <w:rPr>
          <w:rtl/>
        </w:rPr>
        <w:t>:</w:t>
      </w:r>
      <w:r w:rsidRPr="007B62FF">
        <w:rPr>
          <w:rtl/>
        </w:rPr>
        <w:t xml:space="preserve"> 345 / 25</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منخل</w:t>
      </w:r>
      <w:r>
        <w:rPr>
          <w:rtl/>
        </w:rPr>
        <w:t>)</w:t>
      </w:r>
    </w:p>
    <w:p w:rsidR="0017382C" w:rsidRPr="007B62FF" w:rsidRDefault="0017382C" w:rsidP="0017382C">
      <w:pPr>
        <w:pStyle w:val="libFootnote0"/>
        <w:rPr>
          <w:rtl/>
        </w:rPr>
      </w:pPr>
      <w:r w:rsidRPr="007B62FF">
        <w:rPr>
          <w:rtl/>
        </w:rPr>
        <w:t>(3) تهذيب الأحكام 2</w:t>
      </w:r>
      <w:r w:rsidR="00527246">
        <w:rPr>
          <w:rtl/>
        </w:rPr>
        <w:t>:</w:t>
      </w:r>
      <w:r w:rsidRPr="007B62FF">
        <w:rPr>
          <w:rtl/>
        </w:rPr>
        <w:t xml:space="preserve"> 109 / 411.</w:t>
      </w:r>
    </w:p>
    <w:p w:rsidR="0017382C" w:rsidRPr="007B62FF" w:rsidRDefault="0017382C" w:rsidP="0017382C">
      <w:pPr>
        <w:pStyle w:val="libFootnote0"/>
        <w:rPr>
          <w:rtl/>
        </w:rPr>
      </w:pPr>
      <w:r w:rsidRPr="007B62FF">
        <w:rPr>
          <w:rtl/>
        </w:rPr>
        <w:t>(4) راجع رجال العلاّمة</w:t>
      </w:r>
      <w:r w:rsidR="00527246">
        <w:rPr>
          <w:rtl/>
        </w:rPr>
        <w:t>:</w:t>
      </w:r>
      <w:r w:rsidRPr="007B62FF">
        <w:rPr>
          <w:rtl/>
        </w:rPr>
        <w:t xml:space="preserve"> 35 / 2</w:t>
      </w:r>
      <w:r w:rsidR="00527246">
        <w:rPr>
          <w:rtl/>
        </w:rPr>
        <w:t>،</w:t>
      </w:r>
      <w:r w:rsidRPr="007B62FF">
        <w:rPr>
          <w:rtl/>
        </w:rPr>
        <w:t xml:space="preserve"> في ترجمة جابر بن يزيد.</w:t>
      </w:r>
    </w:p>
    <w:p w:rsidR="0017382C" w:rsidRPr="007B62FF" w:rsidRDefault="0017382C" w:rsidP="0017382C">
      <w:pPr>
        <w:pStyle w:val="libFootnote0"/>
        <w:rPr>
          <w:rtl/>
        </w:rPr>
      </w:pPr>
      <w:r w:rsidRPr="007B62FF">
        <w:rPr>
          <w:rtl/>
        </w:rPr>
        <w:t>(5) منتهى المقال</w:t>
      </w:r>
      <w:r w:rsidR="00527246">
        <w:rPr>
          <w:rtl/>
        </w:rPr>
        <w:t>:</w:t>
      </w:r>
      <w:r w:rsidRPr="007B62FF">
        <w:rPr>
          <w:rtl/>
        </w:rPr>
        <w:t xml:space="preserve"> 311.</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319 / 640.</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316 / 588</w:t>
      </w:r>
      <w:r w:rsidR="00527246">
        <w:rPr>
          <w:rtl/>
        </w:rPr>
        <w:t>،</w:t>
      </w:r>
      <w:r w:rsidRPr="007B62FF">
        <w:rPr>
          <w:rtl/>
        </w:rPr>
        <w:t xml:space="preserve"> 138 / 50 في أصحاب الصادق والباقر </w:t>
      </w:r>
      <w:r>
        <w:rPr>
          <w:rtl/>
        </w:rPr>
        <w:t>(</w:t>
      </w:r>
      <w:r w:rsidRPr="007B62FF">
        <w:rPr>
          <w:rtl/>
        </w:rPr>
        <w:t>عليهما السّلام</w:t>
      </w:r>
      <w:r>
        <w:rPr>
          <w:rtl/>
        </w:rPr>
        <w:t>)</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علي بن الحسين</w:t>
      </w:r>
      <w:r w:rsidR="00527246">
        <w:rPr>
          <w:rtl/>
        </w:rPr>
        <w:t>،</w:t>
      </w:r>
      <w:r w:rsidRPr="007B62FF">
        <w:rPr>
          <w:rtl/>
        </w:rPr>
        <w:t xml:space="preserve"> وأبي جعفر</w:t>
      </w:r>
      <w:r w:rsidR="00527246">
        <w:rPr>
          <w:rtl/>
        </w:rPr>
        <w:t>،</w:t>
      </w:r>
      <w:r w:rsidRPr="007B62FF">
        <w:rPr>
          <w:rtl/>
        </w:rPr>
        <w:t xml:space="preserve"> وأبي عبد الله </w:t>
      </w:r>
      <w:r w:rsidRPr="0017382C">
        <w:rPr>
          <w:rStyle w:val="libAlaemChar"/>
          <w:rtl/>
        </w:rPr>
        <w:t>عليهم‌السلام</w:t>
      </w:r>
      <w:r>
        <w:rPr>
          <w:rtl/>
        </w:rPr>
        <w:t>.</w:t>
      </w:r>
      <w:r w:rsidRPr="007B62FF">
        <w:rPr>
          <w:rtl/>
        </w:rPr>
        <w:t xml:space="preserve"> وابن عمّه الحسين ابن المنذر بن أبي طريفة روى أيضاً عن</w:t>
      </w:r>
      <w:r w:rsidR="00527246">
        <w:rPr>
          <w:rtl/>
        </w:rPr>
        <w:t>:</w:t>
      </w:r>
      <w:r w:rsidRPr="007B62FF">
        <w:rPr>
          <w:rtl/>
        </w:rPr>
        <w:t xml:space="preserve"> علي بن الحسين</w:t>
      </w:r>
      <w:r w:rsidR="00527246">
        <w:rPr>
          <w:rtl/>
        </w:rPr>
        <w:t>،</w:t>
      </w:r>
      <w:r w:rsidRPr="007B62FF">
        <w:rPr>
          <w:rtl/>
        </w:rPr>
        <w:t xml:space="preserve"> وأبي جعفر</w:t>
      </w:r>
      <w:r w:rsidR="00527246">
        <w:rPr>
          <w:rtl/>
        </w:rPr>
        <w:t>،</w:t>
      </w:r>
      <w:r w:rsidRPr="007B62FF">
        <w:rPr>
          <w:rtl/>
        </w:rPr>
        <w:t xml:space="preserve"> وأبي عبد الله </w:t>
      </w:r>
      <w:r w:rsidRPr="0017382C">
        <w:rPr>
          <w:rStyle w:val="libAlaemChar"/>
          <w:rtl/>
        </w:rPr>
        <w:t>عليهم‌السلام</w:t>
      </w:r>
      <w:r w:rsidRPr="007B62FF">
        <w:rPr>
          <w:rtl/>
        </w:rPr>
        <w:t xml:space="preserve"> </w:t>
      </w:r>
      <w:r w:rsidRPr="0017382C">
        <w:rPr>
          <w:rStyle w:val="libFootnotenumChar"/>
          <w:rtl/>
        </w:rPr>
        <w:t>(1)</w:t>
      </w:r>
      <w:r>
        <w:rPr>
          <w:rtl/>
        </w:rPr>
        <w:t>.</w:t>
      </w:r>
    </w:p>
    <w:p w:rsidR="0017382C" w:rsidRPr="007B62FF" w:rsidRDefault="0017382C" w:rsidP="0017382C">
      <w:pPr>
        <w:pStyle w:val="libNormal"/>
        <w:rPr>
          <w:rtl/>
        </w:rPr>
      </w:pPr>
      <w:r w:rsidRPr="007B62FF">
        <w:rPr>
          <w:rtl/>
        </w:rPr>
        <w:t>ولو لا أنَّ المنذر من الرواة المعروفين لما ناسب ذكره كذلك في هذا المقام</w:t>
      </w:r>
      <w:r w:rsidR="00527246">
        <w:rPr>
          <w:rtl/>
        </w:rPr>
        <w:t>،</w:t>
      </w:r>
      <w:r w:rsidRPr="007B62FF">
        <w:rPr>
          <w:rtl/>
        </w:rPr>
        <w:t xml:space="preserve"> فقول الخلاصة</w:t>
      </w:r>
      <w:r w:rsidR="00527246">
        <w:rPr>
          <w:rtl/>
        </w:rPr>
        <w:t>:</w:t>
      </w:r>
      <w:r w:rsidRPr="007B62FF">
        <w:rPr>
          <w:rtl/>
        </w:rPr>
        <w:t xml:space="preserve"> منذر بن أبي طريفة من أصحاب الباقر </w:t>
      </w:r>
      <w:r w:rsidRPr="0017382C">
        <w:rPr>
          <w:rStyle w:val="libAlaemChar"/>
          <w:rtl/>
        </w:rPr>
        <w:t>عليه‌السلام</w:t>
      </w:r>
      <w:r w:rsidRPr="007B62FF">
        <w:rPr>
          <w:rtl/>
        </w:rPr>
        <w:t xml:space="preserve"> مجهول </w:t>
      </w:r>
      <w:r w:rsidRPr="0017382C">
        <w:rPr>
          <w:rStyle w:val="libFootnotenumChar"/>
          <w:rtl/>
        </w:rPr>
        <w:t>(2)</w:t>
      </w:r>
      <w:r w:rsidR="00527246">
        <w:rPr>
          <w:rtl/>
        </w:rPr>
        <w:t>،</w:t>
      </w:r>
      <w:r w:rsidRPr="007B62FF">
        <w:rPr>
          <w:rtl/>
        </w:rPr>
        <w:t xml:space="preserve"> في غير محلّه.</w:t>
      </w:r>
    </w:p>
    <w:p w:rsidR="0017382C" w:rsidRPr="00E10B1D" w:rsidRDefault="0017382C" w:rsidP="0063324D">
      <w:pPr>
        <w:pStyle w:val="Heading3"/>
        <w:rPr>
          <w:rStyle w:val="Heading3Char"/>
          <w:rtl/>
        </w:rPr>
      </w:pPr>
      <w:bookmarkStart w:id="641" w:name="_Toc394921861"/>
      <w:r w:rsidRPr="00E10B1D">
        <w:rPr>
          <w:rStyle w:val="Heading3Char"/>
          <w:rtl/>
        </w:rPr>
        <w:t xml:space="preserve">[2951] منذر بن جيفر </w:t>
      </w:r>
      <w:r w:rsidRPr="0017382C">
        <w:rPr>
          <w:rStyle w:val="libFootnotenumChar"/>
          <w:rtl/>
        </w:rPr>
        <w:t>(3)</w:t>
      </w:r>
      <w:r w:rsidRPr="00E10B1D">
        <w:rPr>
          <w:rStyle w:val="Heading3Char"/>
          <w:rtl/>
        </w:rPr>
        <w:t xml:space="preserve"> العبدي</w:t>
      </w:r>
      <w:r w:rsidR="00527246" w:rsidRPr="00E10B1D">
        <w:rPr>
          <w:rStyle w:val="Heading3Char"/>
          <w:rtl/>
        </w:rPr>
        <w:t>:</w:t>
      </w:r>
      <w:bookmarkEnd w:id="641"/>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r w:rsidRPr="007B62FF">
        <w:rPr>
          <w:rtl/>
        </w:rPr>
        <w:t xml:space="preserve"> له كتاب </w:t>
      </w:r>
      <w:r w:rsidRPr="0017382C">
        <w:rPr>
          <w:rStyle w:val="libFootnotenumChar"/>
          <w:rtl/>
        </w:rPr>
        <w:t>(5)</w:t>
      </w:r>
      <w:r w:rsidRPr="007B62FF">
        <w:rPr>
          <w:rtl/>
        </w:rPr>
        <w:t xml:space="preserve"> في الفهرست</w:t>
      </w:r>
      <w:r w:rsidR="00527246">
        <w:rPr>
          <w:rtl/>
        </w:rPr>
        <w:t>،</w:t>
      </w:r>
      <w:r w:rsidRPr="007B62FF">
        <w:rPr>
          <w:rtl/>
        </w:rPr>
        <w:t xml:space="preserve"> يرويه عنه صفوان بن يحيى </w:t>
      </w:r>
      <w:r w:rsidRPr="0017382C">
        <w:rPr>
          <w:rStyle w:val="libFootnotenumChar"/>
          <w:rtl/>
        </w:rPr>
        <w:t>(6)</w:t>
      </w:r>
      <w:r w:rsidR="00527246">
        <w:rPr>
          <w:rtl/>
        </w:rPr>
        <w:t>،</w:t>
      </w:r>
      <w:r w:rsidRPr="007B62FF">
        <w:rPr>
          <w:rtl/>
        </w:rPr>
        <w:t xml:space="preserve"> وكتاب معتمد في مشيخة الفقيه </w:t>
      </w:r>
      <w:r w:rsidRPr="0017382C">
        <w:rPr>
          <w:rStyle w:val="libFootnotenumChar"/>
          <w:rtl/>
        </w:rPr>
        <w:t>(7)</w:t>
      </w:r>
      <w:r w:rsidR="00527246">
        <w:rPr>
          <w:rtl/>
        </w:rPr>
        <w:t>،</w:t>
      </w:r>
      <w:r w:rsidRPr="007B62FF">
        <w:rPr>
          <w:rtl/>
        </w:rPr>
        <w:t xml:space="preserve"> يرويه عنه عبد الله بن المغيرة</w:t>
      </w:r>
      <w:r w:rsidR="00527246">
        <w:rPr>
          <w:rtl/>
        </w:rPr>
        <w:t>،</w:t>
      </w:r>
      <w:r w:rsidRPr="007B62FF">
        <w:rPr>
          <w:rtl/>
        </w:rPr>
        <w:t xml:space="preserve"> وكتاب في النجاشي </w:t>
      </w:r>
      <w:r w:rsidRPr="0017382C">
        <w:rPr>
          <w:rStyle w:val="libFootnotenumChar"/>
          <w:rtl/>
        </w:rPr>
        <w:t>(8)</w:t>
      </w:r>
      <w:r w:rsidR="00527246">
        <w:rPr>
          <w:rtl/>
        </w:rPr>
        <w:t>،</w:t>
      </w:r>
      <w:r w:rsidRPr="007B62FF">
        <w:rPr>
          <w:rtl/>
        </w:rPr>
        <w:t xml:space="preserve"> يرويه عنه إسماعيل بن مهران</w:t>
      </w:r>
      <w:r w:rsidR="00527246">
        <w:rPr>
          <w:rtl/>
        </w:rPr>
        <w:t>،</w:t>
      </w:r>
      <w:r w:rsidRPr="007B62FF">
        <w:rPr>
          <w:rtl/>
        </w:rPr>
        <w:t xml:space="preserve"> إلاّ أنّ فيه جفير </w:t>
      </w:r>
      <w:r w:rsidRPr="0017382C">
        <w:rPr>
          <w:rStyle w:val="libFootnotenumChar"/>
          <w:rtl/>
        </w:rPr>
        <w:t>(9)</w:t>
      </w:r>
      <w:r w:rsidR="00527246">
        <w:rPr>
          <w:rtl/>
        </w:rPr>
        <w:t>،</w:t>
      </w:r>
      <w:r w:rsidRPr="007B62FF">
        <w:rPr>
          <w:rtl/>
        </w:rPr>
        <w:t xml:space="preserve"> والأول أصحّ.</w:t>
      </w:r>
    </w:p>
    <w:p w:rsidR="0017382C" w:rsidRPr="007B62FF" w:rsidRDefault="0017382C" w:rsidP="0017382C">
      <w:pPr>
        <w:pStyle w:val="libNormal"/>
        <w:rPr>
          <w:rtl/>
        </w:rPr>
      </w:pPr>
      <w:r w:rsidRPr="007B62FF">
        <w:rPr>
          <w:rtl/>
        </w:rPr>
        <w:t>وعنه</w:t>
      </w:r>
      <w:r w:rsidR="00527246">
        <w:rPr>
          <w:rtl/>
        </w:rPr>
        <w:t>:</w:t>
      </w:r>
      <w:r w:rsidRPr="007B62FF">
        <w:rPr>
          <w:rtl/>
        </w:rPr>
        <w:t xml:space="preserve"> محمّد بن إسماعيل بن بزيع</w:t>
      </w:r>
      <w:r w:rsidR="00527246">
        <w:rPr>
          <w:rtl/>
        </w:rPr>
        <w:t>،</w:t>
      </w:r>
      <w:r w:rsidRPr="007B62FF">
        <w:rPr>
          <w:rtl/>
        </w:rPr>
        <w:t xml:space="preserve"> في روضة الكافي بعد حديث</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النجاشي</w:t>
      </w:r>
      <w:r w:rsidR="00527246">
        <w:rPr>
          <w:rtl/>
        </w:rPr>
        <w:t>:</w:t>
      </w:r>
      <w:r w:rsidRPr="007B62FF">
        <w:rPr>
          <w:rtl/>
        </w:rPr>
        <w:t xml:space="preserve"> 325 / 886.</w:t>
      </w:r>
    </w:p>
    <w:p w:rsidR="0017382C" w:rsidRPr="007B62FF" w:rsidRDefault="0017382C" w:rsidP="0017382C">
      <w:pPr>
        <w:pStyle w:val="libFootnote0"/>
        <w:rPr>
          <w:rtl/>
        </w:rPr>
      </w:pPr>
      <w:r w:rsidRPr="007B62FF">
        <w:rPr>
          <w:rtl/>
        </w:rPr>
        <w:t>(2) رجال العلاّمة</w:t>
      </w:r>
      <w:r w:rsidR="00527246">
        <w:rPr>
          <w:rtl/>
        </w:rPr>
        <w:t>:</w:t>
      </w:r>
      <w:r w:rsidRPr="007B62FF">
        <w:rPr>
          <w:rtl/>
        </w:rPr>
        <w:t xml:space="preserve"> 260 / 1.</w:t>
      </w:r>
    </w:p>
    <w:p w:rsidR="0017382C" w:rsidRPr="007B62FF" w:rsidRDefault="0017382C" w:rsidP="0017382C">
      <w:pPr>
        <w:pStyle w:val="libFootnote0"/>
        <w:rPr>
          <w:rtl/>
        </w:rPr>
      </w:pPr>
      <w:r w:rsidRPr="007B62FF">
        <w:rPr>
          <w:rtl/>
        </w:rPr>
        <w:t>(3) كذا في الأصل والحجرية والمصدر</w:t>
      </w:r>
      <w:r w:rsidR="00527246">
        <w:rPr>
          <w:rtl/>
        </w:rPr>
        <w:t>،</w:t>
      </w:r>
      <w:r w:rsidRPr="007B62FF">
        <w:rPr>
          <w:rtl/>
        </w:rPr>
        <w:t xml:space="preserve"> ولقد اختلفت كتب الرجال في اسم أبيه بين جيفر</w:t>
      </w:r>
      <w:r w:rsidR="00527246">
        <w:rPr>
          <w:rtl/>
        </w:rPr>
        <w:t>،</w:t>
      </w:r>
      <w:r w:rsidRPr="007B62FF">
        <w:rPr>
          <w:rtl/>
        </w:rPr>
        <w:t xml:space="preserve"> وجفير بتقديم الياء أو بتقديم الفاء والأول أصح</w:t>
      </w:r>
      <w:r w:rsidR="00527246">
        <w:rPr>
          <w:rtl/>
        </w:rPr>
        <w:t>،</w:t>
      </w:r>
      <w:r w:rsidRPr="007B62FF">
        <w:rPr>
          <w:rtl/>
        </w:rPr>
        <w:t xml:space="preserve"> كما سينبه عليه المصنف </w:t>
      </w:r>
      <w:r w:rsidRPr="0017382C">
        <w:rPr>
          <w:rStyle w:val="libAlaemChar"/>
          <w:rtl/>
        </w:rPr>
        <w:t>قدس‌سره</w:t>
      </w:r>
      <w:r w:rsidR="00527246">
        <w:rPr>
          <w:rtl/>
        </w:rPr>
        <w:t>،</w:t>
      </w:r>
      <w:r w:rsidRPr="007B62FF">
        <w:rPr>
          <w:rtl/>
        </w:rPr>
        <w:t xml:space="preserve"> وهو الموافق لما في</w:t>
      </w:r>
      <w:r w:rsidR="00527246">
        <w:rPr>
          <w:rtl/>
        </w:rPr>
        <w:t>:</w:t>
      </w:r>
      <w:r w:rsidRPr="007B62FF">
        <w:rPr>
          <w:rtl/>
        </w:rPr>
        <w:t xml:space="preserve"> الكافي 2</w:t>
      </w:r>
      <w:r w:rsidR="00527246">
        <w:rPr>
          <w:rtl/>
        </w:rPr>
        <w:t>:</w:t>
      </w:r>
      <w:r w:rsidRPr="007B62FF">
        <w:rPr>
          <w:rtl/>
        </w:rPr>
        <w:t xml:space="preserve"> 184 / 18</w:t>
      </w:r>
      <w:r w:rsidR="00527246">
        <w:rPr>
          <w:rtl/>
        </w:rPr>
        <w:t>،</w:t>
      </w:r>
      <w:r w:rsidRPr="007B62FF">
        <w:rPr>
          <w:rtl/>
        </w:rPr>
        <w:t xml:space="preserve"> وتهذيب الأحكام 8</w:t>
      </w:r>
      <w:r w:rsidR="00527246">
        <w:rPr>
          <w:rtl/>
        </w:rPr>
        <w:t>:</w:t>
      </w:r>
      <w:r w:rsidRPr="007B62FF">
        <w:rPr>
          <w:rtl/>
        </w:rPr>
        <w:t xml:space="preserve"> 324 / 1203</w:t>
      </w:r>
      <w:r w:rsidR="00527246">
        <w:rPr>
          <w:rtl/>
        </w:rPr>
        <w:t>،</w:t>
      </w:r>
      <w:r w:rsidRPr="007B62FF">
        <w:rPr>
          <w:rtl/>
        </w:rPr>
        <w:t xml:space="preserve"> والفقيه 2</w:t>
      </w:r>
      <w:r w:rsidR="00527246">
        <w:rPr>
          <w:rtl/>
        </w:rPr>
        <w:t>:</w:t>
      </w:r>
      <w:r w:rsidRPr="007B62FF">
        <w:rPr>
          <w:rtl/>
        </w:rPr>
        <w:t xml:space="preserve"> 193 / 880</w:t>
      </w:r>
      <w:r w:rsidR="00527246">
        <w:rPr>
          <w:rtl/>
        </w:rPr>
        <w:t>،</w:t>
      </w:r>
      <w:r w:rsidRPr="007B62FF">
        <w:rPr>
          <w:rtl/>
        </w:rPr>
        <w:t xml:space="preserve"> ومشيخة الفقيه</w:t>
      </w:r>
      <w:r w:rsidR="00527246">
        <w:rPr>
          <w:rtl/>
        </w:rPr>
        <w:t>:</w:t>
      </w:r>
      <w:r w:rsidRPr="007B62FF">
        <w:rPr>
          <w:rtl/>
        </w:rPr>
        <w:t xml:space="preserve"> 99</w:t>
      </w:r>
      <w:r w:rsidR="00527246">
        <w:rPr>
          <w:rtl/>
        </w:rPr>
        <w:t>،</w:t>
      </w:r>
      <w:r w:rsidRPr="007B62FF">
        <w:rPr>
          <w:rtl/>
        </w:rPr>
        <w:t xml:space="preserve"> في طريقه إليه. وأُنظر منتهى المقال</w:t>
      </w:r>
      <w:r w:rsidR="00527246">
        <w:rPr>
          <w:rtl/>
        </w:rPr>
        <w:t>:</w:t>
      </w:r>
      <w:r w:rsidRPr="007B62FF">
        <w:rPr>
          <w:rtl/>
        </w:rPr>
        <w:t xml:space="preserve"> 311 312.</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316 / 590.</w:t>
      </w:r>
    </w:p>
    <w:p w:rsidR="0017382C" w:rsidRPr="007B62FF" w:rsidRDefault="0017382C" w:rsidP="0017382C">
      <w:pPr>
        <w:pStyle w:val="libFootnote0"/>
        <w:rPr>
          <w:rtl/>
        </w:rPr>
      </w:pPr>
      <w:r w:rsidRPr="007B62FF">
        <w:rPr>
          <w:rtl/>
        </w:rPr>
        <w:t>(5) في حاشية الأصل</w:t>
      </w:r>
      <w:r w:rsidR="00527246">
        <w:rPr>
          <w:rtl/>
        </w:rPr>
        <w:t>:</w:t>
      </w:r>
      <w:r w:rsidRPr="007B62FF">
        <w:rPr>
          <w:rtl/>
        </w:rPr>
        <w:t xml:space="preserve"> </w:t>
      </w:r>
      <w:r>
        <w:rPr>
          <w:rtl/>
        </w:rPr>
        <w:t>(</w:t>
      </w:r>
      <w:r w:rsidRPr="007B62FF">
        <w:rPr>
          <w:rtl/>
        </w:rPr>
        <w:t>ليس الغرض تعدد الكتاب بل تعدد الرواة عنه</w:t>
      </w:r>
      <w:r>
        <w:rPr>
          <w:rtl/>
        </w:rPr>
        <w:t>)</w:t>
      </w:r>
      <w:r w:rsidRPr="007B62FF">
        <w:rPr>
          <w:rtl/>
        </w:rPr>
        <w:t xml:space="preserve"> منه.</w:t>
      </w:r>
    </w:p>
    <w:p w:rsidR="0017382C" w:rsidRPr="007B62FF" w:rsidRDefault="0017382C" w:rsidP="0017382C">
      <w:pPr>
        <w:pStyle w:val="libFootnote0"/>
        <w:rPr>
          <w:rtl/>
        </w:rPr>
      </w:pPr>
      <w:r w:rsidRPr="007B62FF">
        <w:rPr>
          <w:rtl/>
        </w:rPr>
        <w:t>(6) فهرست الشيخ</w:t>
      </w:r>
      <w:r w:rsidR="00527246">
        <w:rPr>
          <w:rtl/>
        </w:rPr>
        <w:t>:</w:t>
      </w:r>
      <w:r w:rsidRPr="007B62FF">
        <w:rPr>
          <w:rtl/>
        </w:rPr>
        <w:t xml:space="preserve"> 170 / 765.</w:t>
      </w:r>
    </w:p>
    <w:p w:rsidR="0017382C" w:rsidRPr="007B62FF" w:rsidRDefault="0017382C" w:rsidP="0017382C">
      <w:pPr>
        <w:pStyle w:val="libFootnote0"/>
        <w:rPr>
          <w:rtl/>
        </w:rPr>
      </w:pPr>
      <w:r w:rsidRPr="007B62FF">
        <w:rPr>
          <w:rtl/>
        </w:rPr>
        <w:t>(7) الفقيه 4</w:t>
      </w:r>
      <w:r w:rsidR="00527246">
        <w:rPr>
          <w:rtl/>
        </w:rPr>
        <w:t>:</w:t>
      </w:r>
      <w:r w:rsidRPr="007B62FF">
        <w:rPr>
          <w:rtl/>
        </w:rPr>
        <w:t xml:space="preserve"> 99</w:t>
      </w:r>
      <w:r w:rsidR="00527246">
        <w:rPr>
          <w:rtl/>
        </w:rPr>
        <w:t>،</w:t>
      </w:r>
      <w:r w:rsidRPr="007B62FF">
        <w:rPr>
          <w:rtl/>
        </w:rPr>
        <w:t xml:space="preserve"> من المشيخة.</w:t>
      </w:r>
    </w:p>
    <w:p w:rsidR="0017382C" w:rsidRPr="007B62FF" w:rsidRDefault="0017382C" w:rsidP="0017382C">
      <w:pPr>
        <w:pStyle w:val="libFootnote0"/>
        <w:rPr>
          <w:rtl/>
        </w:rPr>
      </w:pPr>
      <w:r w:rsidRPr="007B62FF">
        <w:rPr>
          <w:rtl/>
        </w:rPr>
        <w:t>(8) رجال النجاشي</w:t>
      </w:r>
      <w:r w:rsidR="00527246">
        <w:rPr>
          <w:rtl/>
        </w:rPr>
        <w:t>:</w:t>
      </w:r>
      <w:r w:rsidRPr="007B62FF">
        <w:rPr>
          <w:rtl/>
        </w:rPr>
        <w:t xml:space="preserve"> 418 / 1119</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جفير</w:t>
      </w:r>
      <w:r>
        <w:rPr>
          <w:rtl/>
        </w:rPr>
        <w:t>)</w:t>
      </w:r>
    </w:p>
    <w:p w:rsidR="0017382C" w:rsidRPr="007B62FF" w:rsidRDefault="0017382C" w:rsidP="0017382C">
      <w:pPr>
        <w:pStyle w:val="libFootnote0"/>
        <w:rPr>
          <w:rtl/>
        </w:rPr>
      </w:pPr>
      <w:r w:rsidRPr="007B62FF">
        <w:rPr>
          <w:rtl/>
        </w:rPr>
        <w:t>(9) في الحجرية</w:t>
      </w:r>
      <w:r w:rsidR="00527246">
        <w:rPr>
          <w:rtl/>
        </w:rPr>
        <w:t>:</w:t>
      </w:r>
      <w:r w:rsidRPr="007B62FF">
        <w:rPr>
          <w:rtl/>
        </w:rPr>
        <w:t xml:space="preserve"> </w:t>
      </w:r>
      <w:r>
        <w:rPr>
          <w:rtl/>
        </w:rPr>
        <w:t>(</w:t>
      </w:r>
      <w:r w:rsidRPr="007B62FF">
        <w:rPr>
          <w:rtl/>
        </w:rPr>
        <w:t>جيفر</w:t>
      </w:r>
      <w:r>
        <w:rPr>
          <w:rtl/>
        </w:rPr>
        <w:t>)</w:t>
      </w:r>
      <w:r w:rsidR="00527246">
        <w:rPr>
          <w:rtl/>
        </w:rPr>
        <w:t>،</w:t>
      </w:r>
      <w:r w:rsidRPr="007B62FF">
        <w:rPr>
          <w:rtl/>
        </w:rPr>
        <w:t xml:space="preserve"> وما في الأصل هو الصحيح فلاحظ.</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الفقهاء </w:t>
      </w:r>
      <w:r w:rsidRPr="0017382C">
        <w:rPr>
          <w:rStyle w:val="libFootnotenumChar"/>
          <w:rtl/>
        </w:rPr>
        <w:t>(1)</w:t>
      </w:r>
      <w:r>
        <w:rPr>
          <w:rtl/>
        </w:rPr>
        <w:t>.</w:t>
      </w:r>
    </w:p>
    <w:p w:rsidR="0017382C" w:rsidRDefault="0017382C" w:rsidP="00E10B1D">
      <w:pPr>
        <w:pStyle w:val="Heading3"/>
        <w:rPr>
          <w:rtl/>
        </w:rPr>
      </w:pPr>
      <w:bookmarkStart w:id="642" w:name="_Toc394921862"/>
      <w:r w:rsidRPr="004F14F2">
        <w:rPr>
          <w:rtl/>
        </w:rPr>
        <w:t>[2952] مُنذر بن الصباح الزّيّات</w:t>
      </w:r>
      <w:r w:rsidR="00527246">
        <w:rPr>
          <w:rtl/>
        </w:rPr>
        <w:t>:</w:t>
      </w:r>
      <w:bookmarkEnd w:id="642"/>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643" w:name="_Toc394921863"/>
      <w:r w:rsidRPr="004F14F2">
        <w:rPr>
          <w:rtl/>
        </w:rPr>
        <w:t>[2953] منصور بن دينار الأسدي</w:t>
      </w:r>
      <w:r w:rsidR="00527246">
        <w:rPr>
          <w:rtl/>
        </w:rPr>
        <w:t>:</w:t>
      </w:r>
      <w:bookmarkEnd w:id="643"/>
    </w:p>
    <w:p w:rsidR="0017382C" w:rsidRPr="007B62FF" w:rsidRDefault="0017382C" w:rsidP="0017382C">
      <w:pPr>
        <w:pStyle w:val="libNormal"/>
        <w:rPr>
          <w:rtl/>
        </w:rPr>
      </w:pPr>
      <w:r w:rsidRPr="007B62FF">
        <w:rPr>
          <w:rtl/>
        </w:rPr>
        <w:t>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644" w:name="_Toc394921864"/>
      <w:r w:rsidRPr="004F14F2">
        <w:rPr>
          <w:rtl/>
        </w:rPr>
        <w:t>[2954] منصور</w:t>
      </w:r>
      <w:r w:rsidR="00527246">
        <w:rPr>
          <w:rtl/>
        </w:rPr>
        <w:t>:</w:t>
      </w:r>
      <w:bookmarkEnd w:id="644"/>
    </w:p>
    <w:p w:rsidR="0017382C" w:rsidRPr="007B62FF" w:rsidRDefault="0017382C" w:rsidP="0017382C">
      <w:pPr>
        <w:pStyle w:val="libNormal"/>
        <w:rPr>
          <w:rtl/>
        </w:rPr>
      </w:pPr>
      <w:r w:rsidRPr="007B62FF">
        <w:rPr>
          <w:rtl/>
        </w:rPr>
        <w:t>صاحب الصحف</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645" w:name="_Toc394921865"/>
      <w:r w:rsidRPr="004F14F2">
        <w:rPr>
          <w:rtl/>
        </w:rPr>
        <w:t>[2955] منصور بن الوليد الصَّيْقَل</w:t>
      </w:r>
      <w:r w:rsidR="00527246">
        <w:rPr>
          <w:rtl/>
        </w:rPr>
        <w:t>:</w:t>
      </w:r>
      <w:bookmarkEnd w:id="645"/>
    </w:p>
    <w:p w:rsidR="0017382C" w:rsidRPr="007B62FF" w:rsidRDefault="0017382C" w:rsidP="0017382C">
      <w:pPr>
        <w:pStyle w:val="libNormal"/>
        <w:rPr>
          <w:rtl/>
        </w:rPr>
      </w:pPr>
      <w:r w:rsidRPr="007B62FF">
        <w:rPr>
          <w:rtl/>
        </w:rPr>
        <w:t>يكنّى أبا محمّد</w:t>
      </w:r>
      <w:r w:rsidR="00527246">
        <w:rPr>
          <w:rtl/>
        </w:rPr>
        <w:t>،</w:t>
      </w:r>
      <w:r w:rsidRPr="007B62FF">
        <w:rPr>
          <w:rtl/>
        </w:rPr>
        <w:t xml:space="preserve"> روى عنهما </w:t>
      </w:r>
      <w:r>
        <w:rPr>
          <w:rtl/>
        </w:rPr>
        <w:t>(</w:t>
      </w:r>
      <w:r w:rsidRPr="007B62FF">
        <w:rPr>
          <w:rtl/>
        </w:rPr>
        <w:t>عليهما السّلام</w:t>
      </w:r>
      <w:r>
        <w:rPr>
          <w:rtl/>
        </w:rPr>
        <w:t>)</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r w:rsidRPr="007B62FF">
        <w:rPr>
          <w:rtl/>
        </w:rPr>
        <w:t xml:space="preserve"> وهو منصور الصيقل</w:t>
      </w:r>
      <w:r w:rsidR="00527246">
        <w:rPr>
          <w:rtl/>
        </w:rPr>
        <w:t>،</w:t>
      </w:r>
      <w:r w:rsidRPr="007B62FF">
        <w:rPr>
          <w:rtl/>
        </w:rPr>
        <w:t xml:space="preserve"> صاحب الكتاب المعتمد في مشيخة الفقيه </w:t>
      </w:r>
      <w:r w:rsidRPr="0017382C">
        <w:rPr>
          <w:rStyle w:val="libFootnotenumChar"/>
          <w:rtl/>
        </w:rPr>
        <w:t>(6)</w:t>
      </w:r>
      <w:r>
        <w:rPr>
          <w:rtl/>
        </w:rPr>
        <w:t>.</w:t>
      </w:r>
    </w:p>
    <w:p w:rsidR="0017382C" w:rsidRPr="007B62FF" w:rsidRDefault="0017382C" w:rsidP="0017382C">
      <w:pPr>
        <w:pStyle w:val="libNormal"/>
        <w:rPr>
          <w:rtl/>
        </w:rPr>
      </w:pPr>
      <w:r w:rsidRPr="007B62FF">
        <w:rPr>
          <w:rtl/>
        </w:rPr>
        <w:t>استظهرنا وثاقته برواية الأجلّة عنه</w:t>
      </w:r>
      <w:r w:rsidR="00527246">
        <w:rPr>
          <w:rtl/>
        </w:rPr>
        <w:t>،</w:t>
      </w:r>
      <w:r w:rsidRPr="007B62FF">
        <w:rPr>
          <w:rtl/>
        </w:rPr>
        <w:t xml:space="preserve"> وفيهم جمع من أصحاب الإجماع في </w:t>
      </w:r>
      <w:r>
        <w:rPr>
          <w:rtl/>
        </w:rPr>
        <w:t>(</w:t>
      </w:r>
      <w:r w:rsidRPr="007B62FF">
        <w:rPr>
          <w:rtl/>
        </w:rPr>
        <w:t>شكه</w:t>
      </w:r>
      <w:r>
        <w:rPr>
          <w:rtl/>
        </w:rPr>
        <w:t>)</w:t>
      </w:r>
      <w:r w:rsidRPr="007B62FF">
        <w:rPr>
          <w:rtl/>
        </w:rPr>
        <w:t xml:space="preserve"> </w:t>
      </w:r>
      <w:r w:rsidRPr="0017382C">
        <w:rPr>
          <w:rStyle w:val="libFootnotenumChar"/>
          <w:rtl/>
        </w:rPr>
        <w:t>(7)</w:t>
      </w:r>
      <w:r w:rsidR="00527246">
        <w:rPr>
          <w:rtl/>
        </w:rPr>
        <w:t>،</w:t>
      </w:r>
      <w:r w:rsidRPr="007B62FF">
        <w:rPr>
          <w:rtl/>
        </w:rPr>
        <w:t xml:space="preserve"> مضافاً إلى كونه من أصحاب الصادق </w:t>
      </w:r>
      <w:r w:rsidRPr="0017382C">
        <w:rPr>
          <w:rStyle w:val="libAlaemChar"/>
          <w:rtl/>
        </w:rPr>
        <w:t>عليه‌السلام</w:t>
      </w:r>
      <w:r>
        <w:rPr>
          <w:rtl/>
        </w:rPr>
        <w:t>.</w:t>
      </w:r>
    </w:p>
    <w:p w:rsidR="0017382C" w:rsidRDefault="0017382C" w:rsidP="00E10B1D">
      <w:pPr>
        <w:pStyle w:val="Heading3"/>
        <w:rPr>
          <w:rtl/>
        </w:rPr>
      </w:pPr>
      <w:bookmarkStart w:id="646" w:name="_Toc394921866"/>
      <w:r w:rsidRPr="004F14F2">
        <w:rPr>
          <w:rtl/>
        </w:rPr>
        <w:t>[2956] مُنْقِذ بن الصباح الأَزْدِيّ</w:t>
      </w:r>
      <w:r w:rsidR="00527246">
        <w:rPr>
          <w:rtl/>
        </w:rPr>
        <w:t>:</w:t>
      </w:r>
      <w:bookmarkEnd w:id="646"/>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الكافي 8</w:t>
      </w:r>
      <w:r w:rsidR="00527246">
        <w:rPr>
          <w:rtl/>
        </w:rPr>
        <w:t>:</w:t>
      </w:r>
      <w:r w:rsidRPr="007B62FF">
        <w:rPr>
          <w:rtl/>
        </w:rPr>
        <w:t xml:space="preserve"> 313 / 488</w:t>
      </w:r>
      <w:r w:rsidR="00527246">
        <w:rPr>
          <w:rtl/>
        </w:rPr>
        <w:t>،</w:t>
      </w:r>
      <w:r w:rsidRPr="007B62FF">
        <w:rPr>
          <w:rtl/>
        </w:rPr>
        <w:t xml:space="preserve"> من الروضة.</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316 / 589.</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313 / 535.</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323 / 688.</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313 / 532</w:t>
      </w:r>
      <w:r w:rsidR="00527246">
        <w:rPr>
          <w:rtl/>
        </w:rPr>
        <w:t>،</w:t>
      </w:r>
      <w:r w:rsidRPr="007B62FF">
        <w:rPr>
          <w:rtl/>
        </w:rPr>
        <w:t xml:space="preserve"> 138 / 54</w:t>
      </w:r>
      <w:r w:rsidR="00527246">
        <w:rPr>
          <w:rtl/>
        </w:rPr>
        <w:t>،</w:t>
      </w:r>
      <w:r w:rsidRPr="007B62FF">
        <w:rPr>
          <w:rtl/>
        </w:rPr>
        <w:t xml:space="preserve"> في أصحاب الصادق والباقر </w:t>
      </w:r>
      <w:r>
        <w:rPr>
          <w:rtl/>
        </w:rPr>
        <w:t>(</w:t>
      </w:r>
      <w:r w:rsidRPr="007B62FF">
        <w:rPr>
          <w:rtl/>
        </w:rPr>
        <w:t>عليهما السّلام</w:t>
      </w:r>
      <w:r>
        <w:rPr>
          <w:rtl/>
        </w:rPr>
        <w:t>)</w:t>
      </w:r>
      <w:r w:rsidR="00527246">
        <w:rPr>
          <w:rtl/>
        </w:rPr>
        <w:t>،</w:t>
      </w:r>
      <w:r w:rsidRPr="007B62FF">
        <w:rPr>
          <w:rtl/>
        </w:rPr>
        <w:t xml:space="preserve"> ورجال البرقي</w:t>
      </w:r>
      <w:r w:rsidR="00527246">
        <w:rPr>
          <w:rtl/>
        </w:rPr>
        <w:t>:</w:t>
      </w:r>
      <w:r w:rsidRPr="007B62FF">
        <w:rPr>
          <w:rtl/>
        </w:rPr>
        <w:t xml:space="preserve"> 39 في أصحاب الصادق </w:t>
      </w:r>
      <w:r w:rsidRPr="0017382C">
        <w:rPr>
          <w:rStyle w:val="libAlaemChar"/>
          <w:rtl/>
        </w:rPr>
        <w:t>عليه‌السلام</w:t>
      </w:r>
    </w:p>
    <w:p w:rsidR="0017382C" w:rsidRPr="007B62FF" w:rsidRDefault="0017382C" w:rsidP="0017382C">
      <w:pPr>
        <w:pStyle w:val="libFootnote0"/>
        <w:rPr>
          <w:rtl/>
        </w:rPr>
      </w:pPr>
      <w:r w:rsidRPr="007B62FF">
        <w:rPr>
          <w:rtl/>
        </w:rPr>
        <w:t>(6) الفقيه 4</w:t>
      </w:r>
      <w:r w:rsidR="00527246">
        <w:rPr>
          <w:rtl/>
        </w:rPr>
        <w:t>:</w:t>
      </w:r>
      <w:r w:rsidRPr="007B62FF">
        <w:rPr>
          <w:rtl/>
        </w:rPr>
        <w:t xml:space="preserve"> 100</w:t>
      </w:r>
      <w:r w:rsidR="00527246">
        <w:rPr>
          <w:rtl/>
        </w:rPr>
        <w:t>،</w:t>
      </w:r>
      <w:r w:rsidRPr="007B62FF">
        <w:rPr>
          <w:rtl/>
        </w:rPr>
        <w:t xml:space="preserve"> من المشيخة.</w:t>
      </w:r>
    </w:p>
    <w:p w:rsidR="0017382C" w:rsidRPr="007B62FF" w:rsidRDefault="0017382C" w:rsidP="0017382C">
      <w:pPr>
        <w:pStyle w:val="libFootnote0"/>
        <w:rPr>
          <w:rtl/>
        </w:rPr>
      </w:pPr>
      <w:r w:rsidRPr="007B62FF">
        <w:rPr>
          <w:rtl/>
        </w:rPr>
        <w:t>(7) تقدم في الجزء الخامس صحيفة</w:t>
      </w:r>
      <w:r w:rsidR="00527246">
        <w:rPr>
          <w:rtl/>
        </w:rPr>
        <w:t>:</w:t>
      </w:r>
      <w:r w:rsidRPr="007B62FF">
        <w:rPr>
          <w:rtl/>
        </w:rPr>
        <w:t xml:space="preserve"> 320</w:t>
      </w:r>
      <w:r w:rsidR="00527246">
        <w:rPr>
          <w:rtl/>
        </w:rPr>
        <w:t>،</w:t>
      </w:r>
      <w:r w:rsidRPr="007B62FF">
        <w:rPr>
          <w:rtl/>
        </w:rPr>
        <w:t xml:space="preserve"> الطريق رقم</w:t>
      </w:r>
      <w:r w:rsidR="00527246">
        <w:rPr>
          <w:rtl/>
        </w:rPr>
        <w:t>:</w:t>
      </w:r>
      <w:r w:rsidRPr="007B62FF">
        <w:rPr>
          <w:rtl/>
        </w:rPr>
        <w:t xml:space="preserve"> [325]</w:t>
      </w:r>
      <w:r>
        <w:rPr>
          <w:rtl/>
        </w:rPr>
        <w:t>.</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321 / 663.</w:t>
      </w:r>
    </w:p>
    <w:p w:rsidR="0017382C" w:rsidRDefault="0017382C" w:rsidP="00C613E8">
      <w:pPr>
        <w:pStyle w:val="libNormal"/>
        <w:rPr>
          <w:rtl/>
        </w:rPr>
      </w:pPr>
      <w:r>
        <w:rPr>
          <w:rtl/>
        </w:rPr>
        <w:br w:type="page"/>
      </w:r>
    </w:p>
    <w:p w:rsidR="0017382C" w:rsidRDefault="0017382C" w:rsidP="00E10B1D">
      <w:pPr>
        <w:pStyle w:val="Heading3"/>
        <w:rPr>
          <w:rtl/>
        </w:rPr>
      </w:pPr>
      <w:bookmarkStart w:id="647" w:name="_Toc394921867"/>
      <w:r w:rsidRPr="004F14F2">
        <w:rPr>
          <w:rtl/>
        </w:rPr>
        <w:lastRenderedPageBreak/>
        <w:t>[2957] ا</w:t>
      </w:r>
      <w:r w:rsidR="00E10B1D">
        <w:rPr>
          <w:rtl/>
        </w:rPr>
        <w:t>لمـُ</w:t>
      </w:r>
      <w:r w:rsidRPr="004F14F2">
        <w:rPr>
          <w:rtl/>
        </w:rPr>
        <w:t>نْكَدِر بن محمّد بن ا</w:t>
      </w:r>
      <w:r w:rsidR="00E10B1D">
        <w:rPr>
          <w:rtl/>
        </w:rPr>
        <w:t>لمـُ</w:t>
      </w:r>
      <w:r w:rsidRPr="004F14F2">
        <w:rPr>
          <w:rtl/>
        </w:rPr>
        <w:t>نْكَدِر</w:t>
      </w:r>
      <w:r w:rsidR="00527246">
        <w:rPr>
          <w:rtl/>
        </w:rPr>
        <w:t>:</w:t>
      </w:r>
      <w:bookmarkEnd w:id="647"/>
    </w:p>
    <w:p w:rsidR="0017382C" w:rsidRPr="007B62FF" w:rsidRDefault="0017382C" w:rsidP="0017382C">
      <w:pPr>
        <w:pStyle w:val="libNormal"/>
        <w:rPr>
          <w:rtl/>
        </w:rPr>
      </w:pPr>
      <w:r w:rsidRPr="007B62FF">
        <w:rPr>
          <w:rtl/>
        </w:rPr>
        <w:t>التَّمِيمِيّ</w:t>
      </w:r>
      <w:r w:rsidR="00527246">
        <w:rPr>
          <w:rtl/>
        </w:rPr>
        <w:t>،</w:t>
      </w:r>
      <w:r w:rsidRPr="007B62FF">
        <w:rPr>
          <w:rtl/>
        </w:rPr>
        <w:t xml:space="preserve"> ا</w:t>
      </w:r>
      <w:r w:rsidR="00E10B1D">
        <w:rPr>
          <w:rtl/>
        </w:rPr>
        <w:t>لمـَ</w:t>
      </w:r>
      <w:r w:rsidRPr="007B62FF">
        <w:rPr>
          <w:rtl/>
        </w:rPr>
        <w:t>دَنِيّ</w:t>
      </w:r>
      <w:r w:rsidR="00527246">
        <w:rPr>
          <w:rtl/>
        </w:rPr>
        <w:t>،</w:t>
      </w:r>
      <w:r w:rsidRPr="007B62FF">
        <w:rPr>
          <w:rtl/>
        </w:rPr>
        <w:t xml:space="preserve"> القُرَشِيّ</w:t>
      </w:r>
      <w:r w:rsidR="00527246">
        <w:rPr>
          <w:rtl/>
        </w:rPr>
        <w:t>،</w:t>
      </w:r>
      <w:r w:rsidRPr="007B62FF">
        <w:rPr>
          <w:rtl/>
        </w:rPr>
        <w:t xml:space="preserve"> مات سنة اثنتين وثمانين ومائة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648" w:name="_Toc394921868"/>
      <w:r w:rsidRPr="004F14F2">
        <w:rPr>
          <w:rtl/>
        </w:rPr>
        <w:t>[2958] المِنْهال بن عمرو الأسدي</w:t>
      </w:r>
      <w:r w:rsidR="00527246">
        <w:rPr>
          <w:rtl/>
        </w:rPr>
        <w:t>:</w:t>
      </w:r>
      <w:bookmarkEnd w:id="648"/>
    </w:p>
    <w:p w:rsidR="0017382C" w:rsidRPr="007B62FF" w:rsidRDefault="0017382C" w:rsidP="0017382C">
      <w:pPr>
        <w:pStyle w:val="libNormal"/>
        <w:rPr>
          <w:rtl/>
        </w:rPr>
      </w:pPr>
      <w:r w:rsidRPr="007B62FF">
        <w:rPr>
          <w:rtl/>
        </w:rPr>
        <w:t>مولاهم</w:t>
      </w:r>
      <w:r w:rsidR="00527246">
        <w:rPr>
          <w:rtl/>
        </w:rPr>
        <w:t>،</w:t>
      </w:r>
      <w:r w:rsidRPr="007B62FF">
        <w:rPr>
          <w:rtl/>
        </w:rPr>
        <w:t xml:space="preserve"> كوفي</w:t>
      </w:r>
      <w:r w:rsidR="00527246">
        <w:rPr>
          <w:rtl/>
        </w:rPr>
        <w:t>،</w:t>
      </w:r>
      <w:r w:rsidRPr="007B62FF">
        <w:rPr>
          <w:rtl/>
        </w:rPr>
        <w:t xml:space="preserve"> روى عن</w:t>
      </w:r>
      <w:r w:rsidR="00527246">
        <w:rPr>
          <w:rtl/>
        </w:rPr>
        <w:t>:</w:t>
      </w:r>
      <w:r w:rsidRPr="007B62FF">
        <w:rPr>
          <w:rtl/>
        </w:rPr>
        <w:t xml:space="preserve"> علي بن الحسين</w:t>
      </w:r>
      <w:r w:rsidR="00527246">
        <w:rPr>
          <w:rtl/>
        </w:rPr>
        <w:t>،</w:t>
      </w:r>
      <w:r w:rsidRPr="007B62FF">
        <w:rPr>
          <w:rtl/>
        </w:rPr>
        <w:t xml:space="preserve"> وأبي جعفر</w:t>
      </w:r>
      <w:r w:rsidR="00527246">
        <w:rPr>
          <w:rtl/>
        </w:rPr>
        <w:t>،</w:t>
      </w:r>
      <w:r w:rsidRPr="007B62FF">
        <w:rPr>
          <w:rtl/>
        </w:rPr>
        <w:t xml:space="preserve"> وأبي عبد الله </w:t>
      </w:r>
      <w:r>
        <w:rPr>
          <w:rtl/>
        </w:rPr>
        <w:t>(</w:t>
      </w:r>
      <w:r w:rsidRPr="007B62FF">
        <w:rPr>
          <w:rtl/>
        </w:rPr>
        <w:t>صلوات الله عليهم</w:t>
      </w:r>
      <w:r>
        <w:rPr>
          <w:rtl/>
        </w:rPr>
        <w:t>)</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r w:rsidRPr="007B62FF">
        <w:rPr>
          <w:rtl/>
        </w:rPr>
        <w:t xml:space="preserve"> وله في أحوال السجاد </w:t>
      </w:r>
      <w:r w:rsidRPr="0017382C">
        <w:rPr>
          <w:rStyle w:val="libAlaemChar"/>
          <w:rtl/>
        </w:rPr>
        <w:t>عليه‌السلام</w:t>
      </w:r>
      <w:r w:rsidRPr="007B62FF">
        <w:rPr>
          <w:rtl/>
        </w:rPr>
        <w:t xml:space="preserve"> أخبار لطيفة </w:t>
      </w:r>
      <w:r w:rsidRPr="0017382C">
        <w:rPr>
          <w:rStyle w:val="libFootnotenumChar"/>
          <w:rtl/>
        </w:rPr>
        <w:t>(3)</w:t>
      </w:r>
      <w:r>
        <w:rPr>
          <w:rtl/>
        </w:rPr>
        <w:t>.</w:t>
      </w:r>
    </w:p>
    <w:p w:rsidR="0017382C" w:rsidRDefault="0017382C" w:rsidP="00E10B1D">
      <w:pPr>
        <w:pStyle w:val="Heading3"/>
        <w:rPr>
          <w:rtl/>
        </w:rPr>
      </w:pPr>
      <w:bookmarkStart w:id="649" w:name="_Toc394921869"/>
      <w:r w:rsidRPr="004F14F2">
        <w:rPr>
          <w:rtl/>
        </w:rPr>
        <w:t>[2959] المِنْهال القصّاب</w:t>
      </w:r>
      <w:r w:rsidR="00527246">
        <w:rPr>
          <w:rtl/>
        </w:rPr>
        <w:t>:</w:t>
      </w:r>
      <w:bookmarkEnd w:id="649"/>
    </w:p>
    <w:p w:rsidR="0017382C" w:rsidRPr="007B62FF" w:rsidRDefault="0017382C" w:rsidP="0017382C">
      <w:pPr>
        <w:pStyle w:val="libNormal"/>
        <w:rPr>
          <w:rtl/>
        </w:rPr>
      </w:pPr>
      <w:r w:rsidRPr="007B62FF">
        <w:rPr>
          <w:rtl/>
        </w:rPr>
        <w:t xml:space="preserve">صاحب كتاب معتمد في مشيخة الفقيه </w:t>
      </w:r>
      <w:r w:rsidRPr="0017382C">
        <w:rPr>
          <w:rStyle w:val="libFootnotenumChar"/>
          <w:rtl/>
        </w:rPr>
        <w:t>(4)</w:t>
      </w:r>
      <w:r w:rsidR="00527246">
        <w:rPr>
          <w:rtl/>
        </w:rPr>
        <w:t>،</w:t>
      </w:r>
      <w:r w:rsidRPr="007B62FF">
        <w:rPr>
          <w:rtl/>
        </w:rPr>
        <w:t xml:space="preserve"> يرويه عنه الحسن بن محبوب. ويروي </w:t>
      </w:r>
      <w:r w:rsidRPr="0017382C">
        <w:rPr>
          <w:rStyle w:val="libFootnotenumChar"/>
          <w:rtl/>
        </w:rPr>
        <w:t>(5)</w:t>
      </w:r>
      <w:r w:rsidRPr="007B62FF">
        <w:rPr>
          <w:rtl/>
        </w:rPr>
        <w:t xml:space="preserve"> عنه أيضاً</w:t>
      </w:r>
      <w:r w:rsidR="00527246">
        <w:rPr>
          <w:rtl/>
        </w:rPr>
        <w:t>:</w:t>
      </w:r>
      <w:r w:rsidRPr="007B62FF">
        <w:rPr>
          <w:rtl/>
        </w:rPr>
        <w:t xml:space="preserve"> يونس بن عبد الرّحمن </w:t>
      </w:r>
      <w:r w:rsidRPr="0017382C">
        <w:rPr>
          <w:rStyle w:val="libFootnotenumChar"/>
          <w:rtl/>
        </w:rPr>
        <w:t>(6)</w:t>
      </w:r>
      <w:r w:rsidR="00527246">
        <w:rPr>
          <w:rtl/>
        </w:rPr>
        <w:t>،</w:t>
      </w:r>
      <w:r w:rsidRPr="007B62FF">
        <w:rPr>
          <w:rtl/>
        </w:rPr>
        <w:t xml:space="preserve"> وعبد الرّحمن بن الحجاج </w:t>
      </w:r>
      <w:r w:rsidRPr="0017382C">
        <w:rPr>
          <w:rStyle w:val="libFootnotenumChar"/>
          <w:rtl/>
        </w:rPr>
        <w:t>(7)</w:t>
      </w:r>
      <w:r w:rsidR="00527246">
        <w:rPr>
          <w:rtl/>
        </w:rPr>
        <w:t>،</w:t>
      </w:r>
      <w:r w:rsidRPr="007B62FF">
        <w:rPr>
          <w:rtl/>
        </w:rPr>
        <w:t xml:space="preserve"> ومالك بن عطيّة </w:t>
      </w:r>
      <w:r w:rsidRPr="0017382C">
        <w:rPr>
          <w:rStyle w:val="libFootnotenumChar"/>
          <w:rtl/>
        </w:rPr>
        <w:t>(8)</w:t>
      </w:r>
      <w:r w:rsidR="00527246">
        <w:rPr>
          <w:rtl/>
        </w:rPr>
        <w:t>،</w:t>
      </w:r>
      <w:r w:rsidRPr="007B62FF">
        <w:rPr>
          <w:rtl/>
        </w:rPr>
        <w:t xml:space="preserve"> وعبد الله بن يحيى الكاهلي </w:t>
      </w:r>
      <w:r w:rsidRPr="0017382C">
        <w:rPr>
          <w:rStyle w:val="libFootnotenumChar"/>
          <w:rtl/>
        </w:rPr>
        <w:t>(9)</w:t>
      </w:r>
      <w:r w:rsidR="00527246">
        <w:rPr>
          <w:rtl/>
        </w:rPr>
        <w:t>،</w:t>
      </w:r>
      <w:r w:rsidRPr="007B62FF">
        <w:rPr>
          <w:rtl/>
        </w:rPr>
        <w:t xml:space="preserve"> ويونس بن يعقوب </w:t>
      </w:r>
      <w:r w:rsidRPr="0017382C">
        <w:rPr>
          <w:rStyle w:val="libFootnotenumChar"/>
          <w:rtl/>
        </w:rPr>
        <w:t>(10)</w:t>
      </w:r>
      <w:r w:rsidR="00527246">
        <w:rPr>
          <w:rtl/>
        </w:rPr>
        <w:t>،</w:t>
      </w:r>
      <w:r w:rsidRPr="007B62FF">
        <w:rPr>
          <w:rtl/>
        </w:rPr>
        <w:t xml:space="preserve"> ومرّ في </w:t>
      </w:r>
      <w:r>
        <w:rPr>
          <w:rtl/>
        </w:rPr>
        <w:t>(</w:t>
      </w:r>
      <w:r w:rsidRPr="007B62FF">
        <w:rPr>
          <w:rtl/>
        </w:rPr>
        <w:t>شكز</w:t>
      </w:r>
      <w:r>
        <w:rPr>
          <w:rtl/>
        </w:rPr>
        <w:t>)</w:t>
      </w:r>
      <w:r w:rsidRPr="007B62FF">
        <w:rPr>
          <w:rtl/>
        </w:rPr>
        <w:t xml:space="preserve"> </w:t>
      </w:r>
      <w:r w:rsidRPr="0017382C">
        <w:rPr>
          <w:rStyle w:val="libFootnotenumChar"/>
          <w:rtl/>
        </w:rPr>
        <w:t>(11)</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321 / 656.</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313 / 537</w:t>
      </w:r>
      <w:r w:rsidR="00527246">
        <w:rPr>
          <w:rtl/>
        </w:rPr>
        <w:t>،</w:t>
      </w:r>
      <w:r w:rsidRPr="007B62FF">
        <w:rPr>
          <w:rtl/>
        </w:rPr>
        <w:t xml:space="preserve"> 138 / 60</w:t>
      </w:r>
      <w:r w:rsidR="00527246">
        <w:rPr>
          <w:rtl/>
        </w:rPr>
        <w:t>،</w:t>
      </w:r>
      <w:r w:rsidRPr="007B62FF">
        <w:rPr>
          <w:rtl/>
        </w:rPr>
        <w:t xml:space="preserve"> 101 / 3</w:t>
      </w:r>
      <w:r w:rsidR="00527246">
        <w:rPr>
          <w:rtl/>
        </w:rPr>
        <w:t>،</w:t>
      </w:r>
      <w:r w:rsidRPr="007B62FF">
        <w:rPr>
          <w:rtl/>
        </w:rPr>
        <w:t xml:space="preserve"> 79 / 2 في أصحاب الصادق والباقر والسجاد والحسين </w:t>
      </w:r>
      <w:r w:rsidRPr="0017382C">
        <w:rPr>
          <w:rStyle w:val="libAlaemChar"/>
          <w:rtl/>
        </w:rPr>
        <w:t>عليهم‌السلام</w:t>
      </w:r>
      <w:r w:rsidRPr="007B62FF">
        <w:rPr>
          <w:rtl/>
        </w:rPr>
        <w:t xml:space="preserve"> ورجال البرقي</w:t>
      </w:r>
      <w:r w:rsidR="00527246">
        <w:rPr>
          <w:rtl/>
        </w:rPr>
        <w:t>:</w:t>
      </w:r>
      <w:r w:rsidRPr="007B62FF">
        <w:rPr>
          <w:rtl/>
        </w:rPr>
        <w:t xml:space="preserve"> 8 في أصحاب السجاد </w:t>
      </w:r>
      <w:r w:rsidRPr="0017382C">
        <w:rPr>
          <w:rStyle w:val="libAlaemChar"/>
          <w:rtl/>
        </w:rPr>
        <w:t>عليه‌السلام</w:t>
      </w:r>
    </w:p>
    <w:p w:rsidR="0017382C" w:rsidRPr="007B62FF" w:rsidRDefault="0017382C" w:rsidP="0017382C">
      <w:pPr>
        <w:pStyle w:val="libFootnote0"/>
        <w:rPr>
          <w:rtl/>
        </w:rPr>
      </w:pPr>
      <w:r w:rsidRPr="007B62FF">
        <w:rPr>
          <w:rtl/>
        </w:rPr>
        <w:t>(3) راجع</w:t>
      </w:r>
      <w:r w:rsidR="00527246">
        <w:rPr>
          <w:rtl/>
        </w:rPr>
        <w:t>:</w:t>
      </w:r>
      <w:r w:rsidRPr="007B62FF">
        <w:rPr>
          <w:rtl/>
        </w:rPr>
        <w:t xml:space="preserve"> تفسير القمي 2</w:t>
      </w:r>
      <w:r w:rsidR="00527246">
        <w:rPr>
          <w:rtl/>
        </w:rPr>
        <w:t>:</w:t>
      </w:r>
      <w:r w:rsidRPr="007B62FF">
        <w:rPr>
          <w:rtl/>
        </w:rPr>
        <w:t xml:space="preserve"> 134</w:t>
      </w:r>
      <w:r w:rsidR="00527246">
        <w:rPr>
          <w:rtl/>
        </w:rPr>
        <w:t>،</w:t>
      </w:r>
      <w:r w:rsidRPr="007B62FF">
        <w:rPr>
          <w:rtl/>
        </w:rPr>
        <w:t xml:space="preserve"> وجامع الأخبار للسبزواري</w:t>
      </w:r>
      <w:r w:rsidR="00527246">
        <w:rPr>
          <w:rtl/>
        </w:rPr>
        <w:t>:</w:t>
      </w:r>
      <w:r w:rsidRPr="007B62FF">
        <w:rPr>
          <w:rtl/>
        </w:rPr>
        <w:t xml:space="preserve"> 238 / 607.</w:t>
      </w:r>
    </w:p>
    <w:p w:rsidR="0017382C" w:rsidRPr="007B62FF" w:rsidRDefault="0017382C" w:rsidP="0017382C">
      <w:pPr>
        <w:pStyle w:val="libFootnote0"/>
        <w:rPr>
          <w:rtl/>
        </w:rPr>
      </w:pPr>
      <w:r w:rsidRPr="007B62FF">
        <w:rPr>
          <w:rtl/>
        </w:rPr>
        <w:t>(4) الفقيه 4</w:t>
      </w:r>
      <w:r w:rsidR="00527246">
        <w:rPr>
          <w:rtl/>
        </w:rPr>
        <w:t>:</w:t>
      </w:r>
      <w:r w:rsidRPr="007B62FF">
        <w:rPr>
          <w:rtl/>
        </w:rPr>
        <w:t xml:space="preserve"> 110</w:t>
      </w:r>
      <w:r w:rsidR="00527246">
        <w:rPr>
          <w:rtl/>
        </w:rPr>
        <w:t>،</w:t>
      </w:r>
      <w:r w:rsidRPr="007B62FF">
        <w:rPr>
          <w:rtl/>
        </w:rPr>
        <w:t xml:space="preserve"> من المشيخة.</w:t>
      </w:r>
    </w:p>
    <w:p w:rsidR="0017382C" w:rsidRPr="007B62FF" w:rsidRDefault="0017382C" w:rsidP="0017382C">
      <w:pPr>
        <w:pStyle w:val="libFootnote0"/>
        <w:rPr>
          <w:rtl/>
        </w:rPr>
      </w:pPr>
      <w:r w:rsidRPr="007B62FF">
        <w:rPr>
          <w:rtl/>
        </w:rPr>
        <w:t>(5) في الحجرية</w:t>
      </w:r>
      <w:r w:rsidR="00527246">
        <w:rPr>
          <w:rtl/>
        </w:rPr>
        <w:t>:</w:t>
      </w:r>
      <w:r w:rsidRPr="007B62FF">
        <w:rPr>
          <w:rtl/>
        </w:rPr>
        <w:t xml:space="preserve"> يرويه.</w:t>
      </w:r>
    </w:p>
    <w:p w:rsidR="0017382C" w:rsidRPr="007B62FF" w:rsidRDefault="0017382C" w:rsidP="0017382C">
      <w:pPr>
        <w:pStyle w:val="libFootnote0"/>
        <w:rPr>
          <w:rtl/>
        </w:rPr>
      </w:pPr>
      <w:r w:rsidRPr="007B62FF">
        <w:rPr>
          <w:rtl/>
        </w:rPr>
        <w:t>(6) تهذيب الأحكام 2</w:t>
      </w:r>
      <w:r w:rsidR="00527246">
        <w:rPr>
          <w:rtl/>
        </w:rPr>
        <w:t>:</w:t>
      </w:r>
      <w:r w:rsidRPr="007B62FF">
        <w:rPr>
          <w:rtl/>
        </w:rPr>
        <w:t xml:space="preserve"> 353 / 1464.</w:t>
      </w:r>
    </w:p>
    <w:p w:rsidR="0017382C" w:rsidRPr="007B62FF" w:rsidRDefault="0017382C" w:rsidP="0017382C">
      <w:pPr>
        <w:pStyle w:val="libFootnote0"/>
        <w:rPr>
          <w:rtl/>
        </w:rPr>
      </w:pPr>
      <w:r w:rsidRPr="007B62FF">
        <w:rPr>
          <w:rtl/>
        </w:rPr>
        <w:t>(7) الكافي 5</w:t>
      </w:r>
      <w:r w:rsidR="00527246">
        <w:rPr>
          <w:rtl/>
        </w:rPr>
        <w:t>:</w:t>
      </w:r>
      <w:r w:rsidRPr="007B62FF">
        <w:rPr>
          <w:rtl/>
        </w:rPr>
        <w:t xml:space="preserve"> 169 / 4.</w:t>
      </w:r>
    </w:p>
    <w:p w:rsidR="0017382C" w:rsidRPr="007B62FF" w:rsidRDefault="0017382C" w:rsidP="0017382C">
      <w:pPr>
        <w:pStyle w:val="libFootnote0"/>
        <w:rPr>
          <w:rtl/>
        </w:rPr>
      </w:pPr>
      <w:r w:rsidRPr="007B62FF">
        <w:rPr>
          <w:rtl/>
        </w:rPr>
        <w:t>(8) أُصول الكافي 2</w:t>
      </w:r>
      <w:r w:rsidR="00527246">
        <w:rPr>
          <w:rtl/>
        </w:rPr>
        <w:t>:</w:t>
      </w:r>
      <w:r w:rsidRPr="007B62FF">
        <w:rPr>
          <w:rtl/>
        </w:rPr>
        <w:t xml:space="preserve"> 441 / 4.</w:t>
      </w:r>
    </w:p>
    <w:p w:rsidR="0017382C" w:rsidRPr="007B62FF" w:rsidRDefault="0017382C" w:rsidP="0017382C">
      <w:pPr>
        <w:pStyle w:val="libFootnote0"/>
        <w:rPr>
          <w:rtl/>
        </w:rPr>
      </w:pPr>
      <w:r w:rsidRPr="007B62FF">
        <w:rPr>
          <w:rtl/>
        </w:rPr>
        <w:t>(9) الكافي 5</w:t>
      </w:r>
      <w:r w:rsidR="00527246">
        <w:rPr>
          <w:rtl/>
        </w:rPr>
        <w:t>:</w:t>
      </w:r>
      <w:r w:rsidRPr="007B62FF">
        <w:rPr>
          <w:rtl/>
        </w:rPr>
        <w:t xml:space="preserve"> 168 / 3.</w:t>
      </w:r>
    </w:p>
    <w:p w:rsidR="0017382C" w:rsidRPr="007B62FF" w:rsidRDefault="0017382C" w:rsidP="0017382C">
      <w:pPr>
        <w:pStyle w:val="libFootnote0"/>
        <w:rPr>
          <w:rtl/>
        </w:rPr>
      </w:pPr>
      <w:r w:rsidRPr="007B62FF">
        <w:rPr>
          <w:rtl/>
        </w:rPr>
        <w:t>(10) الاستبصار 1</w:t>
      </w:r>
      <w:r w:rsidR="00527246">
        <w:rPr>
          <w:rtl/>
        </w:rPr>
        <w:t>:</w:t>
      </w:r>
      <w:r w:rsidRPr="007B62FF">
        <w:rPr>
          <w:rtl/>
        </w:rPr>
        <w:t xml:space="preserve"> 27 / 70</w:t>
      </w:r>
      <w:r w:rsidR="00527246">
        <w:rPr>
          <w:rtl/>
        </w:rPr>
        <w:t>،</w:t>
      </w:r>
      <w:r w:rsidRPr="007B62FF">
        <w:rPr>
          <w:rtl/>
        </w:rPr>
        <w:t xml:space="preserve"> وفيه</w:t>
      </w:r>
      <w:r w:rsidR="00527246">
        <w:rPr>
          <w:rtl/>
        </w:rPr>
        <w:t>:</w:t>
      </w:r>
      <w:r w:rsidRPr="007B62FF">
        <w:rPr>
          <w:rtl/>
        </w:rPr>
        <w:t xml:space="preserve"> منهال.</w:t>
      </w:r>
    </w:p>
    <w:p w:rsidR="0017382C" w:rsidRPr="007B62FF" w:rsidRDefault="0017382C" w:rsidP="0017382C">
      <w:pPr>
        <w:pStyle w:val="libFootnote0"/>
        <w:rPr>
          <w:rtl/>
        </w:rPr>
      </w:pPr>
      <w:r w:rsidRPr="007B62FF">
        <w:rPr>
          <w:rtl/>
        </w:rPr>
        <w:t>(11) تقدم في الجزء الخامس صحيفة</w:t>
      </w:r>
      <w:r w:rsidR="00527246">
        <w:rPr>
          <w:rtl/>
        </w:rPr>
        <w:t>:</w:t>
      </w:r>
      <w:r w:rsidRPr="007B62FF">
        <w:rPr>
          <w:rtl/>
        </w:rPr>
        <w:t xml:space="preserve"> 342</w:t>
      </w:r>
      <w:r w:rsidR="00527246">
        <w:rPr>
          <w:rtl/>
        </w:rPr>
        <w:t>،</w:t>
      </w:r>
      <w:r w:rsidRPr="007B62FF">
        <w:rPr>
          <w:rtl/>
        </w:rPr>
        <w:t xml:space="preserve"> الطريق رقم</w:t>
      </w:r>
      <w:r w:rsidR="00527246">
        <w:rPr>
          <w:rtl/>
        </w:rPr>
        <w:t>:</w:t>
      </w:r>
      <w:r w:rsidRPr="007B62FF">
        <w:rPr>
          <w:rtl/>
        </w:rPr>
        <w:t xml:space="preserve"> [327]</w:t>
      </w:r>
      <w:r>
        <w:rPr>
          <w:rtl/>
        </w:rPr>
        <w:t>.</w:t>
      </w:r>
    </w:p>
    <w:p w:rsidR="0017382C" w:rsidRDefault="0017382C" w:rsidP="00C613E8">
      <w:pPr>
        <w:pStyle w:val="libNormal"/>
        <w:rPr>
          <w:rtl/>
        </w:rPr>
      </w:pPr>
      <w:r>
        <w:rPr>
          <w:rtl/>
        </w:rPr>
        <w:br w:type="page"/>
      </w:r>
    </w:p>
    <w:p w:rsidR="0017382C" w:rsidRDefault="0017382C" w:rsidP="00E10B1D">
      <w:pPr>
        <w:pStyle w:val="Heading3"/>
        <w:rPr>
          <w:rtl/>
        </w:rPr>
      </w:pPr>
      <w:bookmarkStart w:id="650" w:name="_Toc394921870"/>
      <w:r w:rsidRPr="004F14F2">
        <w:rPr>
          <w:rtl/>
        </w:rPr>
        <w:lastRenderedPageBreak/>
        <w:t>[2960] المِنْهال بن مِقلاص القَمّاط</w:t>
      </w:r>
      <w:r w:rsidR="00527246">
        <w:rPr>
          <w:rtl/>
        </w:rPr>
        <w:t>:</w:t>
      </w:r>
      <w:bookmarkEnd w:id="650"/>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r w:rsidRPr="007B62FF">
        <w:rPr>
          <w:rtl/>
        </w:rPr>
        <w:t xml:space="preserve"> عنه</w:t>
      </w:r>
      <w:r w:rsidR="00527246">
        <w:rPr>
          <w:rtl/>
        </w:rPr>
        <w:t>:</w:t>
      </w:r>
      <w:r w:rsidRPr="007B62FF">
        <w:rPr>
          <w:rtl/>
        </w:rPr>
        <w:t xml:space="preserve"> عبد الرّحمن بن الحجّاج</w:t>
      </w:r>
      <w:r w:rsidR="00527246">
        <w:rPr>
          <w:rtl/>
        </w:rPr>
        <w:t>،</w:t>
      </w:r>
      <w:r w:rsidRPr="007B62FF">
        <w:rPr>
          <w:rtl/>
        </w:rPr>
        <w:t xml:space="preserve"> في الكافي </w:t>
      </w:r>
      <w:r w:rsidRPr="0017382C">
        <w:rPr>
          <w:rStyle w:val="libFootnotenumChar"/>
          <w:rtl/>
        </w:rPr>
        <w:t>(2)</w:t>
      </w:r>
      <w:r w:rsidR="00527246">
        <w:rPr>
          <w:rtl/>
        </w:rPr>
        <w:t>،</w:t>
      </w:r>
      <w:r w:rsidRPr="007B62FF">
        <w:rPr>
          <w:rtl/>
        </w:rPr>
        <w:t xml:space="preserve"> والتهذيب </w:t>
      </w:r>
      <w:r w:rsidRPr="0017382C">
        <w:rPr>
          <w:rStyle w:val="libFootnotenumChar"/>
          <w:rtl/>
        </w:rPr>
        <w:t>(3)</w:t>
      </w:r>
      <w:r>
        <w:rPr>
          <w:rtl/>
        </w:rPr>
        <w:t>.</w:t>
      </w:r>
    </w:p>
    <w:p w:rsidR="0017382C" w:rsidRDefault="0017382C" w:rsidP="00E10B1D">
      <w:pPr>
        <w:pStyle w:val="Heading3"/>
        <w:rPr>
          <w:rtl/>
        </w:rPr>
      </w:pPr>
      <w:bookmarkStart w:id="651" w:name="_Toc394921871"/>
      <w:r w:rsidRPr="004F14F2">
        <w:rPr>
          <w:rtl/>
        </w:rPr>
        <w:t>[2961] المِنْهال بن ا</w:t>
      </w:r>
      <w:r w:rsidR="00E10B1D">
        <w:rPr>
          <w:rtl/>
        </w:rPr>
        <w:t>لمـُ</w:t>
      </w:r>
      <w:r w:rsidRPr="004F14F2">
        <w:rPr>
          <w:rtl/>
        </w:rPr>
        <w:t>هَلَّب الزنْبَقي</w:t>
      </w:r>
      <w:r w:rsidR="00527246">
        <w:rPr>
          <w:rtl/>
        </w:rPr>
        <w:t>:</w:t>
      </w:r>
      <w:bookmarkEnd w:id="651"/>
    </w:p>
    <w:p w:rsidR="0017382C" w:rsidRPr="007B62FF" w:rsidRDefault="0017382C" w:rsidP="0017382C">
      <w:pPr>
        <w:pStyle w:val="libNormal"/>
        <w:rPr>
          <w:rtl/>
        </w:rPr>
      </w:pPr>
      <w:r w:rsidRPr="007B62FF">
        <w:rPr>
          <w:rtl/>
        </w:rPr>
        <w:t>الكُوفِيّ</w:t>
      </w:r>
      <w:r w:rsidR="00527246">
        <w:rPr>
          <w:rtl/>
        </w:rPr>
        <w:t>،</w:t>
      </w:r>
      <w:r w:rsidRPr="007B62FF">
        <w:rPr>
          <w:rtl/>
        </w:rPr>
        <w:t xml:space="preserve"> مولى</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r w:rsidRPr="007B62FF">
        <w:rPr>
          <w:rtl/>
        </w:rPr>
        <w:t xml:space="preserve"> في الجامع</w:t>
      </w:r>
      <w:r w:rsidR="00527246">
        <w:rPr>
          <w:rtl/>
        </w:rPr>
        <w:t>:</w:t>
      </w:r>
      <w:r w:rsidRPr="007B62FF">
        <w:rPr>
          <w:rtl/>
        </w:rPr>
        <w:t xml:space="preserve"> عنه حمّاد بن عيسى </w:t>
      </w:r>
      <w:r w:rsidRPr="0017382C">
        <w:rPr>
          <w:rStyle w:val="libFootnotenumChar"/>
          <w:rtl/>
        </w:rPr>
        <w:t>(5)</w:t>
      </w:r>
      <w:r>
        <w:rPr>
          <w:rtl/>
        </w:rPr>
        <w:t>.</w:t>
      </w:r>
    </w:p>
    <w:p w:rsidR="0017382C" w:rsidRPr="00E10B1D" w:rsidRDefault="0017382C" w:rsidP="0063324D">
      <w:pPr>
        <w:pStyle w:val="Heading3"/>
        <w:rPr>
          <w:rStyle w:val="Heading3Char"/>
          <w:rtl/>
        </w:rPr>
      </w:pPr>
      <w:bookmarkStart w:id="652" w:name="_Toc394921872"/>
      <w:r w:rsidRPr="00E10B1D">
        <w:rPr>
          <w:rStyle w:val="Heading3Char"/>
          <w:rtl/>
        </w:rPr>
        <w:t xml:space="preserve">[2962] مورّع </w:t>
      </w:r>
      <w:r w:rsidRPr="0017382C">
        <w:rPr>
          <w:rStyle w:val="libFootnotenumChar"/>
          <w:rtl/>
        </w:rPr>
        <w:t>(6)</w:t>
      </w:r>
      <w:r w:rsidRPr="00E10B1D">
        <w:rPr>
          <w:rStyle w:val="Heading3Char"/>
          <w:rtl/>
        </w:rPr>
        <w:t xml:space="preserve"> بن سُويد الأسدي</w:t>
      </w:r>
      <w:r w:rsidR="00527246" w:rsidRPr="00E10B1D">
        <w:rPr>
          <w:rStyle w:val="Heading3Char"/>
          <w:rtl/>
        </w:rPr>
        <w:t>:</w:t>
      </w:r>
      <w:bookmarkEnd w:id="652"/>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Pr="00E10B1D" w:rsidRDefault="0017382C" w:rsidP="0063324D">
      <w:pPr>
        <w:pStyle w:val="Heading3"/>
        <w:rPr>
          <w:rStyle w:val="Heading3Char"/>
          <w:rtl/>
        </w:rPr>
      </w:pPr>
      <w:bookmarkStart w:id="653" w:name="_Toc394921873"/>
      <w:r w:rsidRPr="00E10B1D">
        <w:rPr>
          <w:rStyle w:val="Heading3Char"/>
          <w:rtl/>
        </w:rPr>
        <w:t xml:space="preserve">[2963] موسى الابار </w:t>
      </w:r>
      <w:r w:rsidRPr="0017382C">
        <w:rPr>
          <w:rStyle w:val="libFootnotenumChar"/>
          <w:rtl/>
        </w:rPr>
        <w:t>(8)</w:t>
      </w:r>
      <w:r w:rsidR="00527246" w:rsidRPr="00E10B1D">
        <w:rPr>
          <w:rStyle w:val="Heading3Char"/>
          <w:rtl/>
        </w:rPr>
        <w:t>:</w:t>
      </w:r>
      <w:bookmarkEnd w:id="653"/>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314 / 540.</w:t>
      </w:r>
    </w:p>
    <w:p w:rsidR="0017382C" w:rsidRPr="007B62FF" w:rsidRDefault="0017382C" w:rsidP="0017382C">
      <w:pPr>
        <w:pStyle w:val="libFootnote0"/>
        <w:rPr>
          <w:rtl/>
        </w:rPr>
      </w:pPr>
      <w:r w:rsidRPr="007B62FF">
        <w:rPr>
          <w:rtl/>
        </w:rPr>
        <w:t>(2) الكافي 6</w:t>
      </w:r>
      <w:r w:rsidR="00527246">
        <w:rPr>
          <w:rtl/>
        </w:rPr>
        <w:t>:</w:t>
      </w:r>
      <w:r w:rsidRPr="007B62FF">
        <w:rPr>
          <w:rtl/>
        </w:rPr>
        <w:t xml:space="preserve"> 29 / 1.</w:t>
      </w:r>
    </w:p>
    <w:p w:rsidR="0017382C" w:rsidRPr="007B62FF" w:rsidRDefault="0017382C" w:rsidP="0017382C">
      <w:pPr>
        <w:pStyle w:val="libFootnote0"/>
        <w:rPr>
          <w:rtl/>
        </w:rPr>
      </w:pPr>
      <w:r w:rsidRPr="007B62FF">
        <w:rPr>
          <w:rtl/>
        </w:rPr>
        <w:t>(3) تهذيب الأحكام 7</w:t>
      </w:r>
      <w:r w:rsidR="00527246">
        <w:rPr>
          <w:rtl/>
        </w:rPr>
        <w:t>:</w:t>
      </w:r>
      <w:r w:rsidRPr="007B62FF">
        <w:rPr>
          <w:rtl/>
        </w:rPr>
        <w:t xml:space="preserve"> 443 / 1773.</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314 / 539.</w:t>
      </w:r>
    </w:p>
    <w:p w:rsidR="0017382C" w:rsidRPr="007B62FF" w:rsidRDefault="0017382C" w:rsidP="0017382C">
      <w:pPr>
        <w:pStyle w:val="libFootnote0"/>
        <w:rPr>
          <w:rtl/>
        </w:rPr>
      </w:pPr>
      <w:r w:rsidRPr="007B62FF">
        <w:rPr>
          <w:rtl/>
        </w:rPr>
        <w:t>(5) جامع الرواة 2</w:t>
      </w:r>
      <w:r w:rsidR="00527246">
        <w:rPr>
          <w:rtl/>
        </w:rPr>
        <w:t>:</w:t>
      </w:r>
      <w:r w:rsidRPr="007B62FF">
        <w:rPr>
          <w:rtl/>
        </w:rPr>
        <w:t xml:space="preserve"> 270</w:t>
      </w:r>
      <w:r w:rsidR="00527246">
        <w:rPr>
          <w:rtl/>
        </w:rPr>
        <w:t>،</w:t>
      </w:r>
      <w:r w:rsidRPr="007B62FF">
        <w:rPr>
          <w:rtl/>
        </w:rPr>
        <w:t xml:space="preserve"> وأُنظر الكافي 1</w:t>
      </w:r>
      <w:r w:rsidR="00527246">
        <w:rPr>
          <w:rtl/>
        </w:rPr>
        <w:t>:</w:t>
      </w:r>
      <w:r w:rsidRPr="007B62FF">
        <w:rPr>
          <w:rtl/>
        </w:rPr>
        <w:t xml:space="preserve"> 218 219 في ذيل الحديث (2)</w:t>
      </w:r>
    </w:p>
    <w:p w:rsidR="0017382C" w:rsidRPr="007B62FF" w:rsidRDefault="0017382C" w:rsidP="0017382C">
      <w:pPr>
        <w:pStyle w:val="libFootnote0"/>
        <w:rPr>
          <w:rtl/>
        </w:rPr>
      </w:pPr>
      <w:r w:rsidRPr="007B62FF">
        <w:rPr>
          <w:rtl/>
        </w:rPr>
        <w:t>(6) في المصدر</w:t>
      </w:r>
      <w:r w:rsidR="00527246">
        <w:rPr>
          <w:rtl/>
        </w:rPr>
        <w:t>:</w:t>
      </w:r>
      <w:r w:rsidRPr="007B62FF">
        <w:rPr>
          <w:rtl/>
        </w:rPr>
        <w:t xml:space="preserve"> </w:t>
      </w:r>
      <w:r>
        <w:rPr>
          <w:rtl/>
        </w:rPr>
        <w:t>(</w:t>
      </w:r>
      <w:r w:rsidRPr="007B62FF">
        <w:rPr>
          <w:rtl/>
        </w:rPr>
        <w:t>موزع</w:t>
      </w:r>
      <w:r>
        <w:rPr>
          <w:rtl/>
        </w:rPr>
        <w:t>)</w:t>
      </w:r>
      <w:r w:rsidRPr="007B62FF">
        <w:rPr>
          <w:rtl/>
        </w:rPr>
        <w:t xml:space="preserve"> بالزاي ومثله في نقد الرجال عن نسخة بدل.</w:t>
      </w:r>
    </w:p>
    <w:p w:rsidR="0017382C" w:rsidRPr="007B62FF" w:rsidRDefault="0017382C" w:rsidP="0017382C">
      <w:pPr>
        <w:pStyle w:val="libFootnote"/>
        <w:rPr>
          <w:rtl/>
          <w:lang w:bidi="fa-IR"/>
        </w:rPr>
      </w:pPr>
      <w:r w:rsidRPr="007B62FF">
        <w:rPr>
          <w:rtl/>
        </w:rPr>
        <w:t>وما في</w:t>
      </w:r>
      <w:r w:rsidR="00527246">
        <w:rPr>
          <w:rtl/>
        </w:rPr>
        <w:t>:</w:t>
      </w:r>
      <w:r w:rsidRPr="007B62FF">
        <w:rPr>
          <w:rtl/>
        </w:rPr>
        <w:t xml:space="preserve"> منهج المقال</w:t>
      </w:r>
      <w:r w:rsidR="00527246">
        <w:rPr>
          <w:rtl/>
        </w:rPr>
        <w:t>:</w:t>
      </w:r>
      <w:r w:rsidRPr="007B62FF">
        <w:rPr>
          <w:rtl/>
        </w:rPr>
        <w:t xml:space="preserve"> 346</w:t>
      </w:r>
      <w:r w:rsidR="00527246">
        <w:rPr>
          <w:rtl/>
        </w:rPr>
        <w:t>،</w:t>
      </w:r>
      <w:r w:rsidRPr="007B62FF">
        <w:rPr>
          <w:rtl/>
        </w:rPr>
        <w:t xml:space="preserve"> ومجمع الرجال 6</w:t>
      </w:r>
      <w:r w:rsidR="00527246">
        <w:rPr>
          <w:rtl/>
        </w:rPr>
        <w:t>:</w:t>
      </w:r>
      <w:r w:rsidRPr="007B62FF">
        <w:rPr>
          <w:rtl/>
        </w:rPr>
        <w:t xml:space="preserve"> 147</w:t>
      </w:r>
      <w:r w:rsidR="00527246">
        <w:rPr>
          <w:rtl/>
        </w:rPr>
        <w:t>،</w:t>
      </w:r>
      <w:r w:rsidRPr="007B62FF">
        <w:rPr>
          <w:rtl/>
        </w:rPr>
        <w:t xml:space="preserve"> ونقد الرجال</w:t>
      </w:r>
      <w:r w:rsidR="00527246">
        <w:rPr>
          <w:rtl/>
        </w:rPr>
        <w:t>:</w:t>
      </w:r>
      <w:r w:rsidRPr="007B62FF">
        <w:rPr>
          <w:rtl/>
        </w:rPr>
        <w:t xml:space="preserve"> 355</w:t>
      </w:r>
      <w:r w:rsidR="00527246">
        <w:rPr>
          <w:rtl/>
        </w:rPr>
        <w:t>،</w:t>
      </w:r>
      <w:r w:rsidRPr="007B62FF">
        <w:rPr>
          <w:rtl/>
        </w:rPr>
        <w:t xml:space="preserve"> وجامع الرواة 2</w:t>
      </w:r>
      <w:r w:rsidR="00527246">
        <w:rPr>
          <w:rtl/>
        </w:rPr>
        <w:t>:</w:t>
      </w:r>
      <w:r w:rsidRPr="007B62FF">
        <w:rPr>
          <w:rtl/>
        </w:rPr>
        <w:t xml:space="preserve"> 270</w:t>
      </w:r>
      <w:r w:rsidR="00527246">
        <w:rPr>
          <w:rtl/>
        </w:rPr>
        <w:t>،</w:t>
      </w:r>
      <w:r w:rsidRPr="007B62FF">
        <w:rPr>
          <w:rtl/>
        </w:rPr>
        <w:t xml:space="preserve"> وتنقيح المقال 3</w:t>
      </w:r>
      <w:r w:rsidR="00527246">
        <w:rPr>
          <w:rtl/>
        </w:rPr>
        <w:t>:</w:t>
      </w:r>
      <w:r w:rsidRPr="007B62FF">
        <w:rPr>
          <w:rtl/>
        </w:rPr>
        <w:t xml:space="preserve"> 252</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321 / 260.</w:t>
      </w:r>
    </w:p>
    <w:p w:rsidR="0017382C" w:rsidRPr="007B62FF" w:rsidRDefault="0017382C" w:rsidP="0017382C">
      <w:pPr>
        <w:pStyle w:val="libFootnote0"/>
        <w:rPr>
          <w:rtl/>
        </w:rPr>
      </w:pPr>
      <w:r w:rsidRPr="007B62FF">
        <w:rPr>
          <w:rtl/>
        </w:rPr>
        <w:t>(8) في المصدر</w:t>
      </w:r>
      <w:r w:rsidR="00527246">
        <w:rPr>
          <w:rtl/>
        </w:rPr>
        <w:t>:</w:t>
      </w:r>
      <w:r w:rsidRPr="007B62FF">
        <w:rPr>
          <w:rtl/>
        </w:rPr>
        <w:t xml:space="preserve"> </w:t>
      </w:r>
      <w:r>
        <w:rPr>
          <w:rtl/>
        </w:rPr>
        <w:t>(</w:t>
      </w:r>
      <w:r w:rsidRPr="007B62FF">
        <w:rPr>
          <w:rtl/>
        </w:rPr>
        <w:t>الابارة</w:t>
      </w:r>
      <w:r>
        <w:rPr>
          <w:rtl/>
        </w:rPr>
        <w:t>)</w:t>
      </w:r>
      <w:r w:rsidR="00527246">
        <w:rPr>
          <w:rtl/>
        </w:rPr>
        <w:t>،</w:t>
      </w:r>
      <w:r w:rsidRPr="007B62FF">
        <w:rPr>
          <w:rtl/>
        </w:rPr>
        <w:t xml:space="preserve"> ومثله في مجمع الرجال 6</w:t>
      </w:r>
      <w:r w:rsidR="00527246">
        <w:rPr>
          <w:rtl/>
        </w:rPr>
        <w:t>:</w:t>
      </w:r>
      <w:r w:rsidRPr="007B62FF">
        <w:rPr>
          <w:rtl/>
        </w:rPr>
        <w:t xml:space="preserve"> 149. وما في</w:t>
      </w:r>
      <w:r w:rsidR="00527246">
        <w:rPr>
          <w:rtl/>
        </w:rPr>
        <w:t>:</w:t>
      </w:r>
      <w:r w:rsidRPr="007B62FF">
        <w:rPr>
          <w:rtl/>
        </w:rPr>
        <w:t xml:space="preserve"> رجال البرقي</w:t>
      </w:r>
      <w:r w:rsidR="00527246">
        <w:rPr>
          <w:rtl/>
        </w:rPr>
        <w:t>:</w:t>
      </w:r>
      <w:r w:rsidRPr="007B62FF">
        <w:rPr>
          <w:rtl/>
        </w:rPr>
        <w:t xml:space="preserve"> 30</w:t>
      </w:r>
      <w:r w:rsidR="00527246">
        <w:rPr>
          <w:rtl/>
        </w:rPr>
        <w:t>،</w:t>
      </w:r>
      <w:r w:rsidRPr="007B62FF">
        <w:rPr>
          <w:rtl/>
        </w:rPr>
        <w:t xml:space="preserve"> ومنهج المقال</w:t>
      </w:r>
      <w:r w:rsidR="00527246">
        <w:rPr>
          <w:rtl/>
        </w:rPr>
        <w:t>:</w:t>
      </w:r>
      <w:r w:rsidRPr="007B62FF">
        <w:rPr>
          <w:rtl/>
        </w:rPr>
        <w:t xml:space="preserve"> 346</w:t>
      </w:r>
      <w:r w:rsidR="00527246">
        <w:rPr>
          <w:rtl/>
        </w:rPr>
        <w:t>،</w:t>
      </w:r>
      <w:r w:rsidRPr="007B62FF">
        <w:rPr>
          <w:rtl/>
        </w:rPr>
        <w:t xml:space="preserve"> وجامع الرواة 2</w:t>
      </w:r>
      <w:r w:rsidR="00527246">
        <w:rPr>
          <w:rtl/>
        </w:rPr>
        <w:t>:</w:t>
      </w:r>
      <w:r w:rsidRPr="007B62FF">
        <w:rPr>
          <w:rtl/>
        </w:rPr>
        <w:t xml:space="preserve"> 270</w:t>
      </w:r>
      <w:r w:rsidR="00527246">
        <w:rPr>
          <w:rtl/>
        </w:rPr>
        <w:t>،</w:t>
      </w:r>
      <w:r w:rsidRPr="007B62FF">
        <w:rPr>
          <w:rtl/>
        </w:rPr>
        <w:t xml:space="preserve"> وتنقيح المقال 3</w:t>
      </w:r>
      <w:r w:rsidR="00527246">
        <w:rPr>
          <w:rtl/>
        </w:rPr>
        <w:t>:</w:t>
      </w:r>
      <w:r w:rsidRPr="007B62FF">
        <w:rPr>
          <w:rtl/>
        </w:rPr>
        <w:t xml:space="preserve"> 252</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323 / 692.</w:t>
      </w:r>
    </w:p>
    <w:p w:rsidR="0017382C" w:rsidRDefault="0017382C" w:rsidP="00C613E8">
      <w:pPr>
        <w:pStyle w:val="libNormal"/>
        <w:rPr>
          <w:rtl/>
        </w:rPr>
      </w:pPr>
      <w:r>
        <w:rPr>
          <w:rtl/>
        </w:rPr>
        <w:br w:type="page"/>
      </w:r>
    </w:p>
    <w:p w:rsidR="0017382C" w:rsidRDefault="0017382C" w:rsidP="00E10B1D">
      <w:pPr>
        <w:pStyle w:val="Heading3"/>
        <w:rPr>
          <w:rtl/>
        </w:rPr>
      </w:pPr>
      <w:bookmarkStart w:id="654" w:name="_Toc394921874"/>
      <w:r w:rsidRPr="004F14F2">
        <w:rPr>
          <w:rtl/>
        </w:rPr>
        <w:lastRenderedPageBreak/>
        <w:t>[2964] موسى الأَبْزَارِيّ الكُوفِيّ</w:t>
      </w:r>
      <w:r w:rsidR="00527246">
        <w:rPr>
          <w:rtl/>
        </w:rPr>
        <w:t>:</w:t>
      </w:r>
      <w:bookmarkEnd w:id="654"/>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655" w:name="_Toc394921875"/>
      <w:r w:rsidRPr="004F14F2">
        <w:rPr>
          <w:rtl/>
        </w:rPr>
        <w:t>[2965] موسى أبو الحسن العِجْلي</w:t>
      </w:r>
      <w:r w:rsidR="00527246">
        <w:rPr>
          <w:rtl/>
        </w:rPr>
        <w:t>:</w:t>
      </w:r>
      <w:bookmarkEnd w:id="655"/>
    </w:p>
    <w:p w:rsidR="0017382C" w:rsidRPr="007B62FF" w:rsidRDefault="0017382C" w:rsidP="0017382C">
      <w:pPr>
        <w:pStyle w:val="libNormal"/>
        <w:rPr>
          <w:rtl/>
        </w:rPr>
      </w:pPr>
      <w:r w:rsidRPr="007B62FF">
        <w:rPr>
          <w:rtl/>
        </w:rPr>
        <w:t xml:space="preserve">روى عنهما </w:t>
      </w:r>
      <w:r>
        <w:rPr>
          <w:rtl/>
        </w:rPr>
        <w:t>(</w:t>
      </w:r>
      <w:r w:rsidRPr="007B62FF">
        <w:rPr>
          <w:rtl/>
        </w:rPr>
        <w:t>عليهما السّلام</w:t>
      </w:r>
      <w:r>
        <w:rPr>
          <w:rtl/>
        </w:rPr>
        <w:t>)</w:t>
      </w:r>
      <w:r w:rsidR="00527246">
        <w:rPr>
          <w:rtl/>
        </w:rPr>
        <w:t>،</w:t>
      </w:r>
      <w:r w:rsidRPr="007B62FF">
        <w:rPr>
          <w:rtl/>
        </w:rPr>
        <w:t xml:space="preserve"> عنه</w:t>
      </w:r>
      <w:r w:rsidR="00527246">
        <w:rPr>
          <w:rtl/>
        </w:rPr>
        <w:t>:</w:t>
      </w:r>
      <w:r w:rsidRPr="007B62FF">
        <w:rPr>
          <w:rtl/>
        </w:rPr>
        <w:t xml:space="preserve"> علي بن شجرة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Pr="00E10B1D" w:rsidRDefault="0017382C" w:rsidP="0063324D">
      <w:pPr>
        <w:pStyle w:val="Heading3"/>
        <w:rPr>
          <w:rStyle w:val="Heading3Char"/>
          <w:rtl/>
        </w:rPr>
      </w:pPr>
      <w:bookmarkStart w:id="656" w:name="_Toc394921876"/>
      <w:r w:rsidRPr="00E10B1D">
        <w:rPr>
          <w:rStyle w:val="Heading3Char"/>
          <w:rtl/>
        </w:rPr>
        <w:t xml:space="preserve">[2966] موسى بن أبي </w:t>
      </w:r>
      <w:r w:rsidRPr="0017382C">
        <w:rPr>
          <w:rStyle w:val="libFootnotenumChar"/>
          <w:rtl/>
        </w:rPr>
        <w:t>(3)</w:t>
      </w:r>
      <w:r w:rsidRPr="00E10B1D">
        <w:rPr>
          <w:rStyle w:val="Heading3Char"/>
          <w:rtl/>
        </w:rPr>
        <w:t xml:space="preserve"> عمير</w:t>
      </w:r>
      <w:r w:rsidR="00527246" w:rsidRPr="00E10B1D">
        <w:rPr>
          <w:rStyle w:val="Heading3Char"/>
          <w:rtl/>
        </w:rPr>
        <w:t>:</w:t>
      </w:r>
      <w:bookmarkEnd w:id="656"/>
    </w:p>
    <w:p w:rsidR="0017382C" w:rsidRPr="007B62FF" w:rsidRDefault="0017382C" w:rsidP="0017382C">
      <w:pPr>
        <w:pStyle w:val="libNormal"/>
        <w:rPr>
          <w:rtl/>
        </w:rPr>
      </w:pPr>
      <w:r w:rsidRPr="007B62FF">
        <w:rPr>
          <w:rtl/>
        </w:rPr>
        <w:t>أبو هارون المكفوف</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657" w:name="_Toc394921877"/>
      <w:r w:rsidRPr="004F14F2">
        <w:rPr>
          <w:rtl/>
        </w:rPr>
        <w:t>[2967] موسى بن أبي الغدير الهَمْدَانِيّ</w:t>
      </w:r>
      <w:r w:rsidR="00527246">
        <w:rPr>
          <w:rtl/>
        </w:rPr>
        <w:t>:</w:t>
      </w:r>
      <w:bookmarkEnd w:id="657"/>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658" w:name="_Toc394921878"/>
      <w:r w:rsidRPr="004F14F2">
        <w:rPr>
          <w:rtl/>
        </w:rPr>
        <w:t>[2968] موسى بن إسماعيل بن موسى</w:t>
      </w:r>
      <w:r w:rsidR="00527246">
        <w:rPr>
          <w:rtl/>
        </w:rPr>
        <w:t>:</w:t>
      </w:r>
      <w:bookmarkEnd w:id="658"/>
    </w:p>
    <w:p w:rsidR="0017382C" w:rsidRPr="007B62FF" w:rsidRDefault="0017382C" w:rsidP="0017382C">
      <w:pPr>
        <w:pStyle w:val="libNormal"/>
        <w:rPr>
          <w:rtl/>
        </w:rPr>
      </w:pPr>
      <w:r w:rsidRPr="007B62FF">
        <w:rPr>
          <w:rtl/>
        </w:rPr>
        <w:t xml:space="preserve">ابن جعفر </w:t>
      </w:r>
      <w:r>
        <w:rPr>
          <w:rtl/>
        </w:rPr>
        <w:t>(</w:t>
      </w:r>
      <w:r w:rsidRPr="007B62FF">
        <w:rPr>
          <w:rtl/>
        </w:rPr>
        <w:t>عليهما السّلام</w:t>
      </w:r>
      <w:r>
        <w:rPr>
          <w:rtl/>
        </w:rPr>
        <w:t>).</w:t>
      </w:r>
      <w:r w:rsidRPr="007B62FF">
        <w:rPr>
          <w:rtl/>
        </w:rPr>
        <w:t xml:space="preserve"> أبو الحسن</w:t>
      </w:r>
      <w:r w:rsidR="00527246">
        <w:rPr>
          <w:rtl/>
        </w:rPr>
        <w:t>،</w:t>
      </w:r>
      <w:r w:rsidRPr="007B62FF">
        <w:rPr>
          <w:rtl/>
        </w:rPr>
        <w:t xml:space="preserve"> صاحب نسخة كتاب الجعفريات</w:t>
      </w:r>
      <w:r w:rsidR="00527246">
        <w:rPr>
          <w:rtl/>
        </w:rPr>
        <w:t>،</w:t>
      </w:r>
      <w:r w:rsidRPr="007B62FF">
        <w:rPr>
          <w:rtl/>
        </w:rPr>
        <w:t xml:space="preserve"> يرويه عنه محمّد بن محمّد بن الأشعث</w:t>
      </w:r>
      <w:r w:rsidR="00527246">
        <w:rPr>
          <w:rtl/>
        </w:rPr>
        <w:t>،</w:t>
      </w:r>
      <w:r w:rsidRPr="007B62FF">
        <w:rPr>
          <w:rtl/>
        </w:rPr>
        <w:t xml:space="preserve"> مرّ ذكره في أول الفائدة الثانية </w:t>
      </w:r>
      <w:r w:rsidRPr="0017382C">
        <w:rPr>
          <w:rStyle w:val="libFootnotenumChar"/>
          <w:rtl/>
        </w:rPr>
        <w:t>(6)</w:t>
      </w:r>
      <w:r>
        <w:rPr>
          <w:rtl/>
        </w:rPr>
        <w:t>.</w:t>
      </w:r>
    </w:p>
    <w:p w:rsidR="0017382C" w:rsidRDefault="0017382C" w:rsidP="00E10B1D">
      <w:pPr>
        <w:pStyle w:val="Heading3"/>
        <w:rPr>
          <w:rtl/>
        </w:rPr>
      </w:pPr>
      <w:bookmarkStart w:id="659" w:name="_Toc394921879"/>
      <w:r w:rsidRPr="004F14F2">
        <w:rPr>
          <w:rtl/>
        </w:rPr>
        <w:t>[2969] موسى بن إسماعيل بن زياد</w:t>
      </w:r>
      <w:r w:rsidR="00527246">
        <w:rPr>
          <w:rtl/>
        </w:rPr>
        <w:t>:</w:t>
      </w:r>
      <w:bookmarkEnd w:id="659"/>
    </w:p>
    <w:p w:rsidR="0017382C" w:rsidRPr="007B62FF" w:rsidRDefault="0017382C" w:rsidP="0017382C">
      <w:pPr>
        <w:pStyle w:val="libNormal"/>
        <w:rPr>
          <w:rtl/>
        </w:rPr>
      </w:pPr>
      <w:r w:rsidRPr="007B62FF">
        <w:rPr>
          <w:rtl/>
        </w:rPr>
        <w:t>يروي عنه من بني فضّال</w:t>
      </w:r>
      <w:r w:rsidR="00527246">
        <w:rPr>
          <w:rtl/>
        </w:rPr>
        <w:t>:</w:t>
      </w:r>
      <w:r w:rsidRPr="007B62FF">
        <w:rPr>
          <w:rtl/>
        </w:rPr>
        <w:t xml:space="preserve"> أحمد بن الحسن</w:t>
      </w:r>
      <w:r w:rsidR="00527246">
        <w:rPr>
          <w:rtl/>
        </w:rPr>
        <w:t>،</w:t>
      </w:r>
      <w:r w:rsidRPr="007B62FF">
        <w:rPr>
          <w:rtl/>
        </w:rPr>
        <w:t xml:space="preserve"> في الكافي</w:t>
      </w:r>
      <w:r w:rsidR="00527246">
        <w:rPr>
          <w:rtl/>
        </w:rPr>
        <w:t>،</w:t>
      </w:r>
      <w:r w:rsidRPr="007B62FF">
        <w:rPr>
          <w:rtl/>
        </w:rPr>
        <w:t xml:space="preserve"> في باب الجزر </w:t>
      </w:r>
      <w:r w:rsidRPr="0017382C">
        <w:rPr>
          <w:rStyle w:val="libFootnotenumChar"/>
          <w:rtl/>
        </w:rPr>
        <w:t>(7)</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308 / 445.</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307 / 440.</w:t>
      </w:r>
    </w:p>
    <w:p w:rsidR="0017382C" w:rsidRPr="007B62FF" w:rsidRDefault="0017382C" w:rsidP="0017382C">
      <w:pPr>
        <w:pStyle w:val="libFootnote0"/>
        <w:rPr>
          <w:rtl/>
        </w:rPr>
      </w:pPr>
      <w:r w:rsidRPr="007B62FF">
        <w:rPr>
          <w:rtl/>
        </w:rPr>
        <w:t>(3) في المصدر</w:t>
      </w:r>
      <w:r w:rsidR="00527246">
        <w:rPr>
          <w:rtl/>
        </w:rPr>
        <w:t>:</w:t>
      </w:r>
      <w:r w:rsidRPr="007B62FF">
        <w:rPr>
          <w:rtl/>
        </w:rPr>
        <w:t xml:space="preserve"> </w:t>
      </w:r>
      <w:r>
        <w:rPr>
          <w:rtl/>
        </w:rPr>
        <w:t>(</w:t>
      </w:r>
      <w:r w:rsidRPr="007B62FF">
        <w:rPr>
          <w:rtl/>
        </w:rPr>
        <w:t>أبي</w:t>
      </w:r>
      <w:r>
        <w:rPr>
          <w:rtl/>
        </w:rPr>
        <w:t>)</w:t>
      </w:r>
      <w:r w:rsidRPr="007B62FF">
        <w:rPr>
          <w:rtl/>
        </w:rPr>
        <w:t xml:space="preserve"> لم ترد</w:t>
      </w:r>
      <w:r w:rsidR="00527246">
        <w:rPr>
          <w:rtl/>
        </w:rPr>
        <w:t>،</w:t>
      </w:r>
      <w:r w:rsidRPr="007B62FF">
        <w:rPr>
          <w:rtl/>
        </w:rPr>
        <w:t xml:space="preserve"> ومثله في منهج المقال</w:t>
      </w:r>
      <w:r w:rsidR="00527246">
        <w:rPr>
          <w:rtl/>
        </w:rPr>
        <w:t>:</w:t>
      </w:r>
      <w:r w:rsidRPr="007B62FF">
        <w:rPr>
          <w:rtl/>
        </w:rPr>
        <w:t xml:space="preserve"> 346. وما في</w:t>
      </w:r>
      <w:r w:rsidR="00527246">
        <w:rPr>
          <w:rtl/>
        </w:rPr>
        <w:t>:</w:t>
      </w:r>
      <w:r w:rsidRPr="007B62FF">
        <w:rPr>
          <w:rtl/>
        </w:rPr>
        <w:t xml:space="preserve"> مجمع الرجال 6</w:t>
      </w:r>
      <w:r w:rsidR="00527246">
        <w:rPr>
          <w:rtl/>
        </w:rPr>
        <w:t>:</w:t>
      </w:r>
      <w:r w:rsidRPr="007B62FF">
        <w:rPr>
          <w:rtl/>
        </w:rPr>
        <w:t xml:space="preserve"> 148</w:t>
      </w:r>
      <w:r w:rsidR="00527246">
        <w:rPr>
          <w:rtl/>
        </w:rPr>
        <w:t>،</w:t>
      </w:r>
      <w:r w:rsidRPr="007B62FF">
        <w:rPr>
          <w:rtl/>
        </w:rPr>
        <w:t xml:space="preserve"> ونقد الرجال</w:t>
      </w:r>
      <w:r w:rsidR="00527246">
        <w:rPr>
          <w:rtl/>
        </w:rPr>
        <w:t>:</w:t>
      </w:r>
      <w:r w:rsidRPr="007B62FF">
        <w:rPr>
          <w:rtl/>
        </w:rPr>
        <w:t xml:space="preserve"> 355</w:t>
      </w:r>
      <w:r w:rsidR="00527246">
        <w:rPr>
          <w:rtl/>
        </w:rPr>
        <w:t>،</w:t>
      </w:r>
      <w:r w:rsidRPr="007B62FF">
        <w:rPr>
          <w:rtl/>
        </w:rPr>
        <w:t xml:space="preserve"> وجامع الرواة 2</w:t>
      </w:r>
      <w:r w:rsidR="00527246">
        <w:rPr>
          <w:rtl/>
        </w:rPr>
        <w:t>:</w:t>
      </w:r>
      <w:r w:rsidRPr="007B62FF">
        <w:rPr>
          <w:rtl/>
        </w:rPr>
        <w:t xml:space="preserve"> 270</w:t>
      </w:r>
      <w:r w:rsidR="00527246">
        <w:rPr>
          <w:rtl/>
        </w:rPr>
        <w:t>،</w:t>
      </w:r>
      <w:r w:rsidRPr="007B62FF">
        <w:rPr>
          <w:rtl/>
        </w:rPr>
        <w:t xml:space="preserve"> وتنقيح المقال 3</w:t>
      </w:r>
      <w:r w:rsidR="00527246">
        <w:rPr>
          <w:rtl/>
        </w:rPr>
        <w:t>:</w:t>
      </w:r>
      <w:r w:rsidRPr="007B62FF">
        <w:rPr>
          <w:rtl/>
        </w:rPr>
        <w:t xml:space="preserve"> 252 موافق لما في الأصل والحجرية.</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308 / 447.</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308 / 444.</w:t>
      </w:r>
    </w:p>
    <w:p w:rsidR="0017382C" w:rsidRPr="007B62FF" w:rsidRDefault="0017382C" w:rsidP="0017382C">
      <w:pPr>
        <w:pStyle w:val="libFootnote0"/>
        <w:rPr>
          <w:rtl/>
        </w:rPr>
      </w:pPr>
      <w:r w:rsidRPr="007B62FF">
        <w:rPr>
          <w:rtl/>
        </w:rPr>
        <w:t>(6) تقدم في الجزء الأول صحيفة</w:t>
      </w:r>
      <w:r w:rsidR="00527246">
        <w:rPr>
          <w:rtl/>
        </w:rPr>
        <w:t>:</w:t>
      </w:r>
      <w:r w:rsidRPr="007B62FF">
        <w:rPr>
          <w:rtl/>
        </w:rPr>
        <w:t xml:space="preserve"> 15.</w:t>
      </w:r>
    </w:p>
    <w:p w:rsidR="0017382C" w:rsidRPr="007B62FF" w:rsidRDefault="0017382C" w:rsidP="0017382C">
      <w:pPr>
        <w:pStyle w:val="libFootnote0"/>
        <w:rPr>
          <w:rtl/>
        </w:rPr>
      </w:pPr>
      <w:r w:rsidRPr="007B62FF">
        <w:rPr>
          <w:rtl/>
        </w:rPr>
        <w:t>(7) الكافي 6</w:t>
      </w:r>
      <w:r w:rsidR="00527246">
        <w:rPr>
          <w:rtl/>
        </w:rPr>
        <w:t>:</w:t>
      </w:r>
      <w:r w:rsidRPr="007B62FF">
        <w:rPr>
          <w:rtl/>
        </w:rPr>
        <w:t xml:space="preserve"> 372 / 2 وفيه</w:t>
      </w:r>
      <w:r w:rsidR="00527246">
        <w:rPr>
          <w:rtl/>
        </w:rPr>
        <w:t>:</w:t>
      </w:r>
      <w:r w:rsidRPr="007B62FF">
        <w:rPr>
          <w:rtl/>
        </w:rPr>
        <w:t xml:space="preserve"> أحمد بن الحسن الجلاّب عن موسى بن إسماعيل.</w:t>
      </w:r>
    </w:p>
    <w:p w:rsidR="0017382C" w:rsidRDefault="0017382C" w:rsidP="00C613E8">
      <w:pPr>
        <w:pStyle w:val="libNormal"/>
        <w:rPr>
          <w:rtl/>
        </w:rPr>
      </w:pPr>
      <w:r>
        <w:rPr>
          <w:rtl/>
        </w:rPr>
        <w:br w:type="page"/>
      </w:r>
    </w:p>
    <w:p w:rsidR="0017382C" w:rsidRDefault="0017382C" w:rsidP="00E10B1D">
      <w:pPr>
        <w:pStyle w:val="Heading3"/>
        <w:rPr>
          <w:rtl/>
        </w:rPr>
      </w:pPr>
      <w:bookmarkStart w:id="660" w:name="_Toc394921880"/>
      <w:r w:rsidRPr="004F14F2">
        <w:rPr>
          <w:rtl/>
        </w:rPr>
        <w:lastRenderedPageBreak/>
        <w:t>[2970] موسى بن بُرَيد</w:t>
      </w:r>
      <w:r w:rsidR="00527246">
        <w:rPr>
          <w:rtl/>
        </w:rPr>
        <w:t>:</w:t>
      </w:r>
      <w:bookmarkEnd w:id="660"/>
    </w:p>
    <w:p w:rsidR="0017382C" w:rsidRPr="007B62FF" w:rsidRDefault="0017382C" w:rsidP="0017382C">
      <w:pPr>
        <w:pStyle w:val="libNormal"/>
        <w:rPr>
          <w:rtl/>
        </w:rPr>
      </w:pPr>
      <w:r w:rsidRPr="007B62FF">
        <w:rPr>
          <w:rtl/>
        </w:rPr>
        <w:t>أخو القاسم</w:t>
      </w:r>
      <w:r w:rsidR="00527246">
        <w:rPr>
          <w:rtl/>
        </w:rPr>
        <w:t>،</w:t>
      </w:r>
      <w:r w:rsidRPr="007B62FF">
        <w:rPr>
          <w:rtl/>
        </w:rPr>
        <w:t xml:space="preserve"> كوفي</w:t>
      </w:r>
      <w:r w:rsidR="00527246">
        <w:rPr>
          <w:rtl/>
        </w:rPr>
        <w:t>،</w:t>
      </w:r>
      <w:r w:rsidRPr="007B62FF">
        <w:rPr>
          <w:rtl/>
        </w:rPr>
        <w:t xml:space="preserve"> له كتاب في النجاشي</w:t>
      </w:r>
      <w:r w:rsidR="00527246">
        <w:rPr>
          <w:rtl/>
        </w:rPr>
        <w:t>،</w:t>
      </w:r>
      <w:r w:rsidRPr="007B62FF">
        <w:rPr>
          <w:rtl/>
        </w:rPr>
        <w:t xml:space="preserve"> يرويه عنه صفوان بن يحيى </w:t>
      </w:r>
      <w:r w:rsidRPr="0017382C">
        <w:rPr>
          <w:rStyle w:val="libFootnotenumChar"/>
          <w:rtl/>
        </w:rPr>
        <w:t>(1)</w:t>
      </w:r>
      <w:r>
        <w:rPr>
          <w:rtl/>
        </w:rPr>
        <w:t>.</w:t>
      </w:r>
    </w:p>
    <w:p w:rsidR="0017382C" w:rsidRDefault="0017382C" w:rsidP="00E10B1D">
      <w:pPr>
        <w:pStyle w:val="Heading3"/>
        <w:rPr>
          <w:rtl/>
        </w:rPr>
      </w:pPr>
      <w:bookmarkStart w:id="661" w:name="_Toc394921881"/>
      <w:r w:rsidRPr="004F14F2">
        <w:rPr>
          <w:rtl/>
        </w:rPr>
        <w:t>[2971] موسى بن بَكر الواسطي</w:t>
      </w:r>
      <w:r w:rsidR="00527246">
        <w:rPr>
          <w:rtl/>
        </w:rPr>
        <w:t>:</w:t>
      </w:r>
      <w:bookmarkEnd w:id="661"/>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(2)</w:t>
      </w:r>
      <w:r w:rsidR="00527246">
        <w:rPr>
          <w:rtl/>
        </w:rPr>
        <w:t>،</w:t>
      </w:r>
      <w:r w:rsidRPr="007B62FF">
        <w:rPr>
          <w:rtl/>
        </w:rPr>
        <w:t xml:space="preserve"> يروي عنه الثلاثة </w:t>
      </w:r>
      <w:r w:rsidRPr="0017382C">
        <w:rPr>
          <w:rStyle w:val="libFootnotenumChar"/>
          <w:rtl/>
        </w:rPr>
        <w:t>(3)</w:t>
      </w:r>
      <w:r w:rsidR="00527246">
        <w:rPr>
          <w:rtl/>
        </w:rPr>
        <w:t>:</w:t>
      </w:r>
      <w:r w:rsidRPr="007B62FF">
        <w:rPr>
          <w:rtl/>
        </w:rPr>
        <w:t xml:space="preserve"> ابن أبي عمير </w:t>
      </w:r>
      <w:r w:rsidRPr="0017382C">
        <w:rPr>
          <w:rStyle w:val="libFootnotenumChar"/>
          <w:rtl/>
        </w:rPr>
        <w:t>(4)</w:t>
      </w:r>
      <w:r w:rsidR="00527246">
        <w:rPr>
          <w:rtl/>
        </w:rPr>
        <w:t>،</w:t>
      </w:r>
      <w:r w:rsidRPr="007B62FF">
        <w:rPr>
          <w:rtl/>
        </w:rPr>
        <w:t xml:space="preserve"> وأحمد البزنطي </w:t>
      </w:r>
      <w:r w:rsidRPr="0017382C">
        <w:rPr>
          <w:rStyle w:val="libFootnotenumChar"/>
          <w:rtl/>
        </w:rPr>
        <w:t>(5)</w:t>
      </w:r>
      <w:r w:rsidR="00527246">
        <w:rPr>
          <w:rtl/>
        </w:rPr>
        <w:t>،</w:t>
      </w:r>
      <w:r w:rsidRPr="007B62FF">
        <w:rPr>
          <w:rtl/>
        </w:rPr>
        <w:t xml:space="preserve"> وصفوان بن يحيى </w:t>
      </w:r>
      <w:r w:rsidRPr="0017382C">
        <w:rPr>
          <w:rStyle w:val="libFootnotenumChar"/>
          <w:rtl/>
        </w:rPr>
        <w:t>(6)</w:t>
      </w:r>
      <w:r w:rsidR="00527246">
        <w:rPr>
          <w:rtl/>
        </w:rPr>
        <w:t>،</w:t>
      </w:r>
      <w:r w:rsidRPr="007B62FF">
        <w:rPr>
          <w:rtl/>
        </w:rPr>
        <w:t xml:space="preserve"> ويونس بن عبد الرحمن </w:t>
      </w:r>
      <w:r w:rsidRPr="0017382C">
        <w:rPr>
          <w:rStyle w:val="libFootnotenumChar"/>
          <w:rtl/>
        </w:rPr>
        <w:t>(7)</w:t>
      </w:r>
      <w:r w:rsidR="00527246">
        <w:rPr>
          <w:rtl/>
        </w:rPr>
        <w:t>،</w:t>
      </w:r>
      <w:r w:rsidRPr="007B62FF">
        <w:rPr>
          <w:rtl/>
        </w:rPr>
        <w:t xml:space="preserve"> وعبد الله ابن المغيرة </w:t>
      </w:r>
      <w:r w:rsidRPr="0017382C">
        <w:rPr>
          <w:rStyle w:val="libFootnotenumChar"/>
          <w:rtl/>
        </w:rPr>
        <w:t>(8)</w:t>
      </w:r>
      <w:r w:rsidR="00527246">
        <w:rPr>
          <w:rtl/>
        </w:rPr>
        <w:t>،</w:t>
      </w:r>
      <w:r w:rsidRPr="007B62FF">
        <w:rPr>
          <w:rtl/>
        </w:rPr>
        <w:t xml:space="preserve"> والنضر بن سويد </w:t>
      </w:r>
      <w:r w:rsidRPr="0017382C">
        <w:rPr>
          <w:rStyle w:val="libFootnotenumChar"/>
          <w:rtl/>
        </w:rPr>
        <w:t>(9)</w:t>
      </w:r>
      <w:r w:rsidR="00527246">
        <w:rPr>
          <w:rtl/>
        </w:rPr>
        <w:t>،</w:t>
      </w:r>
      <w:r w:rsidRPr="007B62FF">
        <w:rPr>
          <w:rtl/>
        </w:rPr>
        <w:t xml:space="preserve"> وجعفر بن بشير </w:t>
      </w:r>
      <w:r w:rsidRPr="0017382C">
        <w:rPr>
          <w:rStyle w:val="libFootnotenumChar"/>
          <w:rtl/>
        </w:rPr>
        <w:t>(10)</w:t>
      </w:r>
      <w:r w:rsidR="00527246">
        <w:rPr>
          <w:rtl/>
        </w:rPr>
        <w:t>،</w:t>
      </w:r>
      <w:r w:rsidRPr="007B62FF">
        <w:rPr>
          <w:rtl/>
        </w:rPr>
        <w:t xml:space="preserve"> والوشاء </w:t>
      </w:r>
      <w:r w:rsidRPr="0017382C">
        <w:rPr>
          <w:rStyle w:val="libFootnotenumChar"/>
          <w:rtl/>
        </w:rPr>
        <w:t>(11)</w:t>
      </w:r>
      <w:r w:rsidR="00527246">
        <w:rPr>
          <w:rtl/>
        </w:rPr>
        <w:t>،</w:t>
      </w:r>
      <w:r w:rsidRPr="007B62FF">
        <w:rPr>
          <w:rtl/>
        </w:rPr>
        <w:t xml:space="preserve"> وعلي بن الحكم </w:t>
      </w:r>
      <w:r w:rsidRPr="0017382C">
        <w:rPr>
          <w:rStyle w:val="libFootnotenumChar"/>
          <w:rtl/>
        </w:rPr>
        <w:t>(12)</w:t>
      </w:r>
      <w:r w:rsidR="00527246">
        <w:rPr>
          <w:rtl/>
        </w:rPr>
        <w:t>،</w:t>
      </w:r>
      <w:r w:rsidRPr="007B62FF">
        <w:rPr>
          <w:rtl/>
        </w:rPr>
        <w:t xml:space="preserve"> وفضالة </w:t>
      </w:r>
      <w:r w:rsidRPr="0017382C">
        <w:rPr>
          <w:rStyle w:val="libFootnotenumChar"/>
          <w:rtl/>
        </w:rPr>
        <w:t>(13)</w:t>
      </w:r>
      <w:r w:rsidR="00527246">
        <w:rPr>
          <w:rtl/>
        </w:rPr>
        <w:t>،</w:t>
      </w:r>
      <w:r w:rsidRPr="007B62FF">
        <w:rPr>
          <w:rtl/>
        </w:rPr>
        <w:t xml:space="preserve"> وعلي بن الحسن بن فضّال </w:t>
      </w:r>
      <w:r w:rsidRPr="0017382C">
        <w:rPr>
          <w:rStyle w:val="libFootnotenumChar"/>
          <w:rtl/>
        </w:rPr>
        <w:t>(14)</w:t>
      </w:r>
      <w:r w:rsidR="00527246">
        <w:rPr>
          <w:rtl/>
        </w:rPr>
        <w:t>،</w:t>
      </w:r>
      <w:r w:rsidRPr="007B62FF">
        <w:rPr>
          <w:rtl/>
        </w:rPr>
        <w:t xml:space="preserve"> وخلف بن حماد </w:t>
      </w:r>
      <w:r w:rsidRPr="0017382C">
        <w:rPr>
          <w:rStyle w:val="libFootnotenumChar"/>
          <w:rtl/>
        </w:rPr>
        <w:t>(15)</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النجاشي</w:t>
      </w:r>
      <w:r w:rsidR="00527246">
        <w:rPr>
          <w:rtl/>
        </w:rPr>
        <w:t>:</w:t>
      </w:r>
      <w:r w:rsidRPr="007B62FF">
        <w:rPr>
          <w:rtl/>
        </w:rPr>
        <w:t xml:space="preserve"> 408 / 1084.</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307 / 441</w:t>
      </w:r>
      <w:r w:rsidR="00527246">
        <w:rPr>
          <w:rtl/>
        </w:rPr>
        <w:t>،</w:t>
      </w:r>
      <w:r w:rsidRPr="007B62FF">
        <w:rPr>
          <w:rtl/>
        </w:rPr>
        <w:t xml:space="preserve"> 359 / 9</w:t>
      </w:r>
      <w:r w:rsidR="00527246">
        <w:rPr>
          <w:rtl/>
        </w:rPr>
        <w:t>،</w:t>
      </w:r>
      <w:r w:rsidRPr="007B62FF">
        <w:rPr>
          <w:rtl/>
        </w:rPr>
        <w:t xml:space="preserve"> ورجال البرقي</w:t>
      </w:r>
      <w:r w:rsidR="00527246">
        <w:rPr>
          <w:rtl/>
        </w:rPr>
        <w:t>:</w:t>
      </w:r>
      <w:r w:rsidRPr="007B62FF">
        <w:rPr>
          <w:rtl/>
        </w:rPr>
        <w:t xml:space="preserve"> 30</w:t>
      </w:r>
      <w:r w:rsidR="00527246">
        <w:rPr>
          <w:rtl/>
        </w:rPr>
        <w:t>،</w:t>
      </w:r>
      <w:r w:rsidRPr="007B62FF">
        <w:rPr>
          <w:rtl/>
        </w:rPr>
        <w:t xml:space="preserve"> 48 كلاهما في أصحاب الصادق والكاظم </w:t>
      </w:r>
      <w:r>
        <w:rPr>
          <w:rtl/>
        </w:rPr>
        <w:t>(</w:t>
      </w:r>
      <w:r w:rsidRPr="007B62FF">
        <w:rPr>
          <w:rtl/>
        </w:rPr>
        <w:t>عليهما السّلام</w:t>
      </w:r>
      <w:r>
        <w:rPr>
          <w:rtl/>
        </w:rPr>
        <w:t>)</w:t>
      </w:r>
    </w:p>
    <w:p w:rsidR="0017382C" w:rsidRPr="007B62FF" w:rsidRDefault="0017382C" w:rsidP="0017382C">
      <w:pPr>
        <w:pStyle w:val="libFootnote0"/>
        <w:rPr>
          <w:rtl/>
        </w:rPr>
      </w:pPr>
      <w:r w:rsidRPr="007B62FF">
        <w:rPr>
          <w:rtl/>
        </w:rPr>
        <w:t>(3) وهم الذين لا يروون ولا يرسلون إلاّ عن ثقة ابن أبي عمير والبزنطي وصفوان بن يحيى راجع</w:t>
      </w:r>
      <w:r w:rsidR="00527246">
        <w:rPr>
          <w:rtl/>
        </w:rPr>
        <w:t>:</w:t>
      </w:r>
      <w:r w:rsidRPr="007B62FF">
        <w:rPr>
          <w:rtl/>
        </w:rPr>
        <w:t xml:space="preserve"> عُدة الأصول 1</w:t>
      </w:r>
      <w:r w:rsidR="00527246">
        <w:rPr>
          <w:rtl/>
        </w:rPr>
        <w:t>:</w:t>
      </w:r>
      <w:r w:rsidRPr="007B62FF">
        <w:rPr>
          <w:rtl/>
        </w:rPr>
        <w:t xml:space="preserve"> 386</w:t>
      </w:r>
      <w:r w:rsidR="00527246">
        <w:rPr>
          <w:rtl/>
        </w:rPr>
        <w:t>،</w:t>
      </w:r>
      <w:r w:rsidRPr="007B62FF">
        <w:rPr>
          <w:rtl/>
        </w:rPr>
        <w:t xml:space="preserve"> وذكرى الشيعة</w:t>
      </w:r>
      <w:r w:rsidR="00527246">
        <w:rPr>
          <w:rtl/>
        </w:rPr>
        <w:t>:</w:t>
      </w:r>
      <w:r w:rsidRPr="007B62FF">
        <w:rPr>
          <w:rtl/>
        </w:rPr>
        <w:t xml:space="preserve"> 4.</w:t>
      </w:r>
    </w:p>
    <w:p w:rsidR="0017382C" w:rsidRPr="007B62FF" w:rsidRDefault="0017382C" w:rsidP="0017382C">
      <w:pPr>
        <w:pStyle w:val="libFootnote0"/>
        <w:rPr>
          <w:rtl/>
        </w:rPr>
      </w:pPr>
      <w:r w:rsidRPr="007B62FF">
        <w:rPr>
          <w:rtl/>
        </w:rPr>
        <w:t>(4) الفقيه 4</w:t>
      </w:r>
      <w:r w:rsidR="00527246">
        <w:rPr>
          <w:rtl/>
        </w:rPr>
        <w:t>:</w:t>
      </w:r>
      <w:r w:rsidRPr="007B62FF">
        <w:rPr>
          <w:rtl/>
        </w:rPr>
        <w:t xml:space="preserve"> 298 / 900.</w:t>
      </w:r>
    </w:p>
    <w:p w:rsidR="0017382C" w:rsidRPr="007B62FF" w:rsidRDefault="0017382C" w:rsidP="0017382C">
      <w:pPr>
        <w:pStyle w:val="libFootnote0"/>
        <w:rPr>
          <w:rtl/>
        </w:rPr>
      </w:pPr>
      <w:r w:rsidRPr="007B62FF">
        <w:rPr>
          <w:rtl/>
        </w:rPr>
        <w:t>(5) تهذيب الأحكام 10</w:t>
      </w:r>
      <w:r w:rsidR="00527246">
        <w:rPr>
          <w:rtl/>
        </w:rPr>
        <w:t>:</w:t>
      </w:r>
      <w:r w:rsidRPr="007B62FF">
        <w:rPr>
          <w:rtl/>
        </w:rPr>
        <w:t xml:space="preserve"> 157 / 629.</w:t>
      </w:r>
    </w:p>
    <w:p w:rsidR="0017382C" w:rsidRPr="007B62FF" w:rsidRDefault="0017382C" w:rsidP="0017382C">
      <w:pPr>
        <w:pStyle w:val="libFootnote0"/>
        <w:rPr>
          <w:rtl/>
        </w:rPr>
      </w:pPr>
      <w:r w:rsidRPr="007B62FF">
        <w:rPr>
          <w:rtl/>
        </w:rPr>
        <w:t>(6) تهذيب الأحكام 7</w:t>
      </w:r>
      <w:r w:rsidR="00527246">
        <w:rPr>
          <w:rtl/>
        </w:rPr>
        <w:t>:</w:t>
      </w:r>
      <w:r w:rsidRPr="007B62FF">
        <w:rPr>
          <w:rtl/>
        </w:rPr>
        <w:t xml:space="preserve"> 363 / 1471.</w:t>
      </w:r>
    </w:p>
    <w:p w:rsidR="0017382C" w:rsidRPr="007B62FF" w:rsidRDefault="0017382C" w:rsidP="0017382C">
      <w:pPr>
        <w:pStyle w:val="libFootnote0"/>
        <w:rPr>
          <w:rtl/>
        </w:rPr>
      </w:pPr>
      <w:r w:rsidRPr="007B62FF">
        <w:rPr>
          <w:rtl/>
        </w:rPr>
        <w:t>(7) أُصول الكافي 2</w:t>
      </w:r>
      <w:r w:rsidR="00527246">
        <w:rPr>
          <w:rtl/>
        </w:rPr>
        <w:t>:</w:t>
      </w:r>
      <w:r w:rsidRPr="007B62FF">
        <w:rPr>
          <w:rtl/>
        </w:rPr>
        <w:t xml:space="preserve"> 21 / 2.</w:t>
      </w:r>
    </w:p>
    <w:p w:rsidR="0017382C" w:rsidRPr="007B62FF" w:rsidRDefault="0017382C" w:rsidP="0017382C">
      <w:pPr>
        <w:pStyle w:val="libFootnote0"/>
        <w:rPr>
          <w:rtl/>
        </w:rPr>
      </w:pPr>
      <w:r w:rsidRPr="007B62FF">
        <w:rPr>
          <w:rtl/>
        </w:rPr>
        <w:t>(8) تهذيب الأحكام 9</w:t>
      </w:r>
      <w:r w:rsidR="00527246">
        <w:rPr>
          <w:rtl/>
        </w:rPr>
        <w:t>:</w:t>
      </w:r>
      <w:r w:rsidRPr="007B62FF">
        <w:rPr>
          <w:rtl/>
        </w:rPr>
        <w:t xml:space="preserve"> 273 / 988.</w:t>
      </w:r>
    </w:p>
    <w:p w:rsidR="0017382C" w:rsidRPr="007B62FF" w:rsidRDefault="0017382C" w:rsidP="0017382C">
      <w:pPr>
        <w:pStyle w:val="libFootnote0"/>
        <w:rPr>
          <w:rtl/>
        </w:rPr>
      </w:pPr>
      <w:r w:rsidRPr="007B62FF">
        <w:rPr>
          <w:rtl/>
        </w:rPr>
        <w:t>(9) تهذيب الأحكام 2</w:t>
      </w:r>
      <w:r w:rsidR="00527246">
        <w:rPr>
          <w:rtl/>
        </w:rPr>
        <w:t>:</w:t>
      </w:r>
      <w:r w:rsidRPr="007B62FF">
        <w:rPr>
          <w:rtl/>
        </w:rPr>
        <w:t xml:space="preserve"> 13 / 988.</w:t>
      </w:r>
    </w:p>
    <w:p w:rsidR="0017382C" w:rsidRPr="007B62FF" w:rsidRDefault="0017382C" w:rsidP="0017382C">
      <w:pPr>
        <w:pStyle w:val="libFootnote0"/>
        <w:rPr>
          <w:rtl/>
        </w:rPr>
      </w:pPr>
      <w:r w:rsidRPr="007B62FF">
        <w:rPr>
          <w:rtl/>
        </w:rPr>
        <w:t>(10) تهذيب الأحكام 5</w:t>
      </w:r>
      <w:r w:rsidR="00527246">
        <w:rPr>
          <w:rtl/>
        </w:rPr>
        <w:t>:</w:t>
      </w:r>
      <w:r w:rsidRPr="007B62FF">
        <w:rPr>
          <w:rtl/>
        </w:rPr>
        <w:t xml:space="preserve"> 442 / 1536.</w:t>
      </w:r>
    </w:p>
    <w:p w:rsidR="0017382C" w:rsidRPr="007B62FF" w:rsidRDefault="0017382C" w:rsidP="0017382C">
      <w:pPr>
        <w:pStyle w:val="libFootnote0"/>
        <w:rPr>
          <w:rtl/>
        </w:rPr>
      </w:pPr>
      <w:r w:rsidRPr="007B62FF">
        <w:rPr>
          <w:rtl/>
        </w:rPr>
        <w:t>(11) الكافي 5</w:t>
      </w:r>
      <w:r w:rsidR="00527246">
        <w:rPr>
          <w:rtl/>
        </w:rPr>
        <w:t>:</w:t>
      </w:r>
      <w:r w:rsidRPr="007B62FF">
        <w:rPr>
          <w:rtl/>
        </w:rPr>
        <w:t xml:space="preserve"> 502 / 2.</w:t>
      </w:r>
    </w:p>
    <w:p w:rsidR="0017382C" w:rsidRPr="007B62FF" w:rsidRDefault="0017382C" w:rsidP="0017382C">
      <w:pPr>
        <w:pStyle w:val="libFootnote0"/>
        <w:rPr>
          <w:rtl/>
        </w:rPr>
      </w:pPr>
      <w:r w:rsidRPr="007B62FF">
        <w:rPr>
          <w:rtl/>
        </w:rPr>
        <w:t>(12) الكافي 6</w:t>
      </w:r>
      <w:r w:rsidR="00527246">
        <w:rPr>
          <w:rtl/>
        </w:rPr>
        <w:t>:</w:t>
      </w:r>
      <w:r w:rsidRPr="007B62FF">
        <w:rPr>
          <w:rtl/>
        </w:rPr>
        <w:t xml:space="preserve"> 111 / 7.</w:t>
      </w:r>
    </w:p>
    <w:p w:rsidR="0017382C" w:rsidRPr="007B62FF" w:rsidRDefault="0017382C" w:rsidP="0017382C">
      <w:pPr>
        <w:pStyle w:val="libFootnote0"/>
        <w:rPr>
          <w:rtl/>
        </w:rPr>
      </w:pPr>
      <w:r w:rsidRPr="007B62FF">
        <w:rPr>
          <w:rtl/>
        </w:rPr>
        <w:t>(13) تهذيب الأحكام 4</w:t>
      </w:r>
      <w:r w:rsidR="00527246">
        <w:rPr>
          <w:rtl/>
        </w:rPr>
        <w:t>:</w:t>
      </w:r>
      <w:r w:rsidRPr="007B62FF">
        <w:rPr>
          <w:rtl/>
        </w:rPr>
        <w:t xml:space="preserve"> 285 / 864.</w:t>
      </w:r>
    </w:p>
    <w:p w:rsidR="0017382C" w:rsidRPr="007B62FF" w:rsidRDefault="0017382C" w:rsidP="0017382C">
      <w:pPr>
        <w:pStyle w:val="libFootnote0"/>
        <w:rPr>
          <w:rtl/>
        </w:rPr>
      </w:pPr>
      <w:r w:rsidRPr="007B62FF">
        <w:rPr>
          <w:rtl/>
        </w:rPr>
        <w:t>(14) تهذيب الأحكام 9</w:t>
      </w:r>
      <w:r w:rsidR="00527246">
        <w:rPr>
          <w:rtl/>
        </w:rPr>
        <w:t>:</w:t>
      </w:r>
      <w:r w:rsidRPr="007B62FF">
        <w:rPr>
          <w:rtl/>
        </w:rPr>
        <w:t xml:space="preserve"> 181 / 729 يروي عنه بواسطة علي بن الحكم.</w:t>
      </w:r>
    </w:p>
    <w:p w:rsidR="0017382C" w:rsidRPr="007B62FF" w:rsidRDefault="0017382C" w:rsidP="0017382C">
      <w:pPr>
        <w:pStyle w:val="libFootnote0"/>
        <w:rPr>
          <w:rtl/>
        </w:rPr>
      </w:pPr>
      <w:r w:rsidRPr="007B62FF">
        <w:rPr>
          <w:rtl/>
        </w:rPr>
        <w:t>(15) تهذيب الأحكام 9</w:t>
      </w:r>
      <w:r w:rsidR="00527246">
        <w:rPr>
          <w:rtl/>
        </w:rPr>
        <w:t>:</w:t>
      </w:r>
      <w:r w:rsidRPr="007B62FF">
        <w:rPr>
          <w:rtl/>
        </w:rPr>
        <w:t xml:space="preserve"> 296 / 1060.</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ومعاوية بن وهب </w:t>
      </w:r>
      <w:r w:rsidRPr="0017382C">
        <w:rPr>
          <w:rStyle w:val="libFootnotenumChar"/>
          <w:rtl/>
        </w:rPr>
        <w:t>(1)</w:t>
      </w:r>
      <w:r w:rsidR="00527246">
        <w:rPr>
          <w:rtl/>
        </w:rPr>
        <w:t>،</w:t>
      </w:r>
      <w:r w:rsidRPr="007B62FF">
        <w:rPr>
          <w:rtl/>
        </w:rPr>
        <w:t xml:space="preserve"> وعلي بن أسباط </w:t>
      </w:r>
      <w:r w:rsidRPr="0017382C">
        <w:rPr>
          <w:rStyle w:val="libFootnotenumChar"/>
          <w:rtl/>
        </w:rPr>
        <w:t>(2)</w:t>
      </w:r>
      <w:r w:rsidR="00527246">
        <w:rPr>
          <w:rtl/>
        </w:rPr>
        <w:t>،</w:t>
      </w:r>
      <w:r w:rsidRPr="007B62FF">
        <w:rPr>
          <w:rtl/>
        </w:rPr>
        <w:t xml:space="preserve"> وعلي بن الحسن ابن رباط </w:t>
      </w:r>
      <w:r w:rsidRPr="0017382C">
        <w:rPr>
          <w:rStyle w:val="libFootnotenumChar"/>
          <w:rtl/>
        </w:rPr>
        <w:t>(3)</w:t>
      </w:r>
      <w:r w:rsidR="00527246">
        <w:rPr>
          <w:rtl/>
        </w:rPr>
        <w:t>،</w:t>
      </w:r>
      <w:r w:rsidRPr="007B62FF">
        <w:rPr>
          <w:rtl/>
        </w:rPr>
        <w:t xml:space="preserve"> ومعاوية ابن حكيم </w:t>
      </w:r>
      <w:r w:rsidRPr="0017382C">
        <w:rPr>
          <w:rStyle w:val="libFootnotenumChar"/>
          <w:rtl/>
        </w:rPr>
        <w:t>(4)</w:t>
      </w:r>
      <w:r w:rsidR="00527246">
        <w:rPr>
          <w:rtl/>
        </w:rPr>
        <w:t>،</w:t>
      </w:r>
      <w:r w:rsidRPr="007B62FF">
        <w:rPr>
          <w:rtl/>
        </w:rPr>
        <w:t xml:space="preserve"> ومحمّد ابن سماعة </w:t>
      </w:r>
      <w:r w:rsidRPr="0017382C">
        <w:rPr>
          <w:rStyle w:val="libFootnotenumChar"/>
          <w:rtl/>
        </w:rPr>
        <w:t>(5)</w:t>
      </w:r>
      <w:r w:rsidR="00527246">
        <w:rPr>
          <w:rtl/>
        </w:rPr>
        <w:t>،</w:t>
      </w:r>
      <w:r w:rsidRPr="007B62FF">
        <w:rPr>
          <w:rtl/>
        </w:rPr>
        <w:t xml:space="preserve"> ومنصور بن يونس </w:t>
      </w:r>
      <w:r w:rsidRPr="0017382C">
        <w:rPr>
          <w:rStyle w:val="libFootnotenumChar"/>
          <w:rtl/>
        </w:rPr>
        <w:t>(6)</w:t>
      </w:r>
      <w:r w:rsidR="00527246">
        <w:rPr>
          <w:rtl/>
        </w:rPr>
        <w:t>،</w:t>
      </w:r>
      <w:r w:rsidRPr="007B62FF">
        <w:rPr>
          <w:rtl/>
        </w:rPr>
        <w:t xml:space="preserve"> وجماعة اخرى </w:t>
      </w:r>
      <w:r w:rsidRPr="0017382C">
        <w:rPr>
          <w:rStyle w:val="libFootnotenumChar"/>
          <w:rtl/>
        </w:rPr>
        <w:t>(7)</w:t>
      </w:r>
      <w:r>
        <w:rPr>
          <w:rtl/>
        </w:rPr>
        <w:t>.</w:t>
      </w:r>
    </w:p>
    <w:p w:rsidR="0017382C" w:rsidRPr="007B62FF" w:rsidRDefault="0017382C" w:rsidP="0017382C">
      <w:pPr>
        <w:pStyle w:val="libNormal"/>
        <w:rPr>
          <w:rtl/>
        </w:rPr>
      </w:pPr>
      <w:r w:rsidRPr="007B62FF">
        <w:rPr>
          <w:rtl/>
        </w:rPr>
        <w:t>وفي الكافي في باب ميراث الولد مع الزوج</w:t>
      </w:r>
      <w:r w:rsidR="00527246">
        <w:rPr>
          <w:rtl/>
        </w:rPr>
        <w:t>:</w:t>
      </w:r>
      <w:r w:rsidRPr="007B62FF">
        <w:rPr>
          <w:rtl/>
        </w:rPr>
        <w:t xml:space="preserve"> حميد بن زياد</w:t>
      </w:r>
      <w:r w:rsidR="00527246">
        <w:rPr>
          <w:rtl/>
        </w:rPr>
        <w:t>،</w:t>
      </w:r>
      <w:r w:rsidRPr="007B62FF">
        <w:rPr>
          <w:rtl/>
        </w:rPr>
        <w:t xml:space="preserve"> عن الحسن بن محمّد بن سماعة</w:t>
      </w:r>
      <w:r w:rsidR="00527246">
        <w:rPr>
          <w:rtl/>
        </w:rPr>
        <w:t>،</w:t>
      </w:r>
      <w:r w:rsidRPr="007B62FF">
        <w:rPr>
          <w:rtl/>
        </w:rPr>
        <w:t xml:space="preserve"> قال</w:t>
      </w:r>
      <w:r w:rsidR="00527246">
        <w:rPr>
          <w:rtl/>
        </w:rPr>
        <w:t>:</w:t>
      </w:r>
      <w:r w:rsidRPr="007B62FF">
        <w:rPr>
          <w:rtl/>
        </w:rPr>
        <w:t xml:space="preserve"> دفع إليّ صفوان كتاباً لموسى بن بكر</w:t>
      </w:r>
      <w:r w:rsidR="00527246">
        <w:rPr>
          <w:rtl/>
        </w:rPr>
        <w:t>،</w:t>
      </w:r>
      <w:r w:rsidRPr="007B62FF">
        <w:rPr>
          <w:rtl/>
        </w:rPr>
        <w:t xml:space="preserve"> فقال لي</w:t>
      </w:r>
      <w:r w:rsidR="00527246">
        <w:rPr>
          <w:rtl/>
        </w:rPr>
        <w:t>:</w:t>
      </w:r>
      <w:r w:rsidRPr="007B62FF">
        <w:rPr>
          <w:rtl/>
        </w:rPr>
        <w:t xml:space="preserve"> هذا سماعي من موسى بن بكر</w:t>
      </w:r>
      <w:r w:rsidR="00527246">
        <w:rPr>
          <w:rtl/>
        </w:rPr>
        <w:t>،</w:t>
      </w:r>
      <w:r w:rsidRPr="007B62FF">
        <w:rPr>
          <w:rtl/>
        </w:rPr>
        <w:t xml:space="preserve"> وقرأته عليه فاذا فيه</w:t>
      </w:r>
      <w:r w:rsidR="00527246">
        <w:rPr>
          <w:rtl/>
        </w:rPr>
        <w:t>:</w:t>
      </w:r>
      <w:r w:rsidRPr="007B62FF">
        <w:rPr>
          <w:rtl/>
        </w:rPr>
        <w:t xml:space="preserve"> موسى بن بكر</w:t>
      </w:r>
      <w:r w:rsidR="00527246">
        <w:rPr>
          <w:rtl/>
        </w:rPr>
        <w:t>،</w:t>
      </w:r>
      <w:r w:rsidRPr="007B62FF">
        <w:rPr>
          <w:rtl/>
        </w:rPr>
        <w:t xml:space="preserve"> عن علي بن سعيد</w:t>
      </w:r>
      <w:r w:rsidR="00527246">
        <w:rPr>
          <w:rtl/>
        </w:rPr>
        <w:t>،</w:t>
      </w:r>
      <w:r w:rsidRPr="007B62FF">
        <w:rPr>
          <w:rtl/>
        </w:rPr>
        <w:t xml:space="preserve"> عن زرارة</w:t>
      </w:r>
      <w:r w:rsidR="00527246">
        <w:rPr>
          <w:rtl/>
        </w:rPr>
        <w:t>،</w:t>
      </w:r>
      <w:r w:rsidRPr="007B62FF">
        <w:rPr>
          <w:rtl/>
        </w:rPr>
        <w:t xml:space="preserve"> قال</w:t>
      </w:r>
      <w:r w:rsidR="00527246">
        <w:rPr>
          <w:rtl/>
        </w:rPr>
        <w:t>:</w:t>
      </w:r>
      <w:r w:rsidRPr="007B62FF">
        <w:rPr>
          <w:rtl/>
        </w:rPr>
        <w:t xml:space="preserve"> هذا ما ليس فيه اختلاف عند أصحابنا</w:t>
      </w:r>
      <w:r w:rsidR="00527246">
        <w:rPr>
          <w:rtl/>
        </w:rPr>
        <w:t>،</w:t>
      </w:r>
      <w:r w:rsidRPr="007B62FF">
        <w:rPr>
          <w:rtl/>
        </w:rPr>
        <w:t xml:space="preserve"> عن أبي عبد الله</w:t>
      </w:r>
      <w:r w:rsidR="00527246">
        <w:rPr>
          <w:rtl/>
        </w:rPr>
        <w:t>،</w:t>
      </w:r>
      <w:r w:rsidRPr="007B62FF">
        <w:rPr>
          <w:rtl/>
        </w:rPr>
        <w:t xml:space="preserve"> وأبي جعفر </w:t>
      </w:r>
      <w:r>
        <w:rPr>
          <w:rtl/>
        </w:rPr>
        <w:t>(</w:t>
      </w:r>
      <w:r w:rsidRPr="007B62FF">
        <w:rPr>
          <w:rtl/>
        </w:rPr>
        <w:t>عليهما السّلام</w:t>
      </w:r>
      <w:r>
        <w:rPr>
          <w:rtl/>
        </w:rPr>
        <w:t>)</w:t>
      </w:r>
      <w:r w:rsidRPr="007B62FF">
        <w:rPr>
          <w:rtl/>
        </w:rPr>
        <w:t xml:space="preserve"> أنّهما سئلا عن امرأة</w:t>
      </w:r>
      <w:r w:rsidR="00527246">
        <w:rPr>
          <w:rtl/>
        </w:rPr>
        <w:t>،</w:t>
      </w:r>
      <w:r w:rsidRPr="007B62FF">
        <w:rPr>
          <w:rtl/>
        </w:rPr>
        <w:t xml:space="preserve"> الخبر </w:t>
      </w:r>
      <w:r w:rsidRPr="0017382C">
        <w:rPr>
          <w:rStyle w:val="libFootnotenumChar"/>
          <w:rtl/>
        </w:rPr>
        <w:t>(8)</w:t>
      </w:r>
      <w:r>
        <w:rPr>
          <w:rtl/>
        </w:rPr>
        <w:t>.</w:t>
      </w:r>
    </w:p>
    <w:p w:rsidR="0017382C" w:rsidRPr="007B62FF" w:rsidRDefault="0017382C" w:rsidP="0017382C">
      <w:pPr>
        <w:pStyle w:val="libNormal"/>
        <w:rPr>
          <w:rtl/>
        </w:rPr>
      </w:pPr>
      <w:r w:rsidRPr="007B62FF">
        <w:rPr>
          <w:rtl/>
        </w:rPr>
        <w:t>وفيه</w:t>
      </w:r>
      <w:r w:rsidR="00527246">
        <w:rPr>
          <w:rtl/>
        </w:rPr>
        <w:t>،</w:t>
      </w:r>
      <w:r w:rsidRPr="007B62FF">
        <w:rPr>
          <w:rtl/>
        </w:rPr>
        <w:t xml:space="preserve"> في باب الخلع</w:t>
      </w:r>
      <w:r w:rsidR="00527246">
        <w:rPr>
          <w:rtl/>
        </w:rPr>
        <w:t>:</w:t>
      </w:r>
      <w:r w:rsidRPr="007B62FF">
        <w:rPr>
          <w:rtl/>
        </w:rPr>
        <w:t xml:space="preserve"> عنه</w:t>
      </w:r>
      <w:r w:rsidR="00527246">
        <w:rPr>
          <w:rtl/>
        </w:rPr>
        <w:t>،</w:t>
      </w:r>
      <w:r w:rsidRPr="007B62FF">
        <w:rPr>
          <w:rtl/>
        </w:rPr>
        <w:t xml:space="preserve"> عنه</w:t>
      </w:r>
      <w:r w:rsidR="00527246">
        <w:rPr>
          <w:rtl/>
        </w:rPr>
        <w:t>،</w:t>
      </w:r>
      <w:r w:rsidRPr="007B62FF">
        <w:rPr>
          <w:rtl/>
        </w:rPr>
        <w:t xml:space="preserve"> عن جعفر بن سماعة</w:t>
      </w:r>
      <w:r w:rsidR="00527246">
        <w:rPr>
          <w:rtl/>
        </w:rPr>
        <w:t>،</w:t>
      </w:r>
      <w:r w:rsidRPr="007B62FF">
        <w:rPr>
          <w:rtl/>
        </w:rPr>
        <w:t xml:space="preserve"> وذكر أن جميل شهد خلعاً فأمضاه من غير أن يتبعه بالطلاق</w:t>
      </w:r>
      <w:r w:rsidR="00527246">
        <w:rPr>
          <w:rtl/>
        </w:rPr>
        <w:t>،</w:t>
      </w:r>
      <w:r w:rsidRPr="007B62FF">
        <w:rPr>
          <w:rtl/>
        </w:rPr>
        <w:t xml:space="preserve"> قال</w:t>
      </w:r>
      <w:r w:rsidR="00527246">
        <w:rPr>
          <w:rtl/>
        </w:rPr>
        <w:t>:</w:t>
      </w:r>
      <w:r w:rsidRPr="007B62FF">
        <w:rPr>
          <w:rtl/>
        </w:rPr>
        <w:t xml:space="preserve"> وكان جعفر بن سماعة يقول</w:t>
      </w:r>
      <w:r w:rsidR="00527246">
        <w:rPr>
          <w:rtl/>
        </w:rPr>
        <w:t>:</w:t>
      </w:r>
      <w:r w:rsidRPr="007B62FF">
        <w:rPr>
          <w:rtl/>
        </w:rPr>
        <w:t xml:space="preserve"> يتبعها الطلاق في العدة ويحتج برواية موسى بن بكر</w:t>
      </w:r>
      <w:r w:rsidR="00527246">
        <w:rPr>
          <w:rtl/>
        </w:rPr>
        <w:t>،</w:t>
      </w:r>
      <w:r w:rsidRPr="007B62FF">
        <w:rPr>
          <w:rtl/>
        </w:rPr>
        <w:t xml:space="preserve"> عن العبد الصالح </w:t>
      </w:r>
      <w:r w:rsidRPr="0017382C">
        <w:rPr>
          <w:rStyle w:val="libAlaemChar"/>
          <w:rtl/>
        </w:rPr>
        <w:t>عليه‌السلام</w:t>
      </w:r>
      <w:r w:rsidR="00527246">
        <w:rPr>
          <w:rtl/>
        </w:rPr>
        <w:t>،</w:t>
      </w:r>
      <w:r w:rsidRPr="007B62FF">
        <w:rPr>
          <w:rtl/>
        </w:rPr>
        <w:t xml:space="preserve"> الخبر </w:t>
      </w:r>
      <w:r w:rsidRPr="0017382C">
        <w:rPr>
          <w:rStyle w:val="libFootnotenumChar"/>
          <w:rtl/>
        </w:rPr>
        <w:t>(9)</w:t>
      </w:r>
      <w:r>
        <w:rPr>
          <w:rtl/>
        </w:rPr>
        <w:t>.</w:t>
      </w:r>
    </w:p>
    <w:p w:rsidR="0017382C" w:rsidRPr="007B62FF" w:rsidRDefault="0017382C" w:rsidP="0017382C">
      <w:pPr>
        <w:pStyle w:val="libNormal"/>
        <w:rPr>
          <w:rtl/>
        </w:rPr>
      </w:pPr>
      <w:r w:rsidRPr="007B62FF">
        <w:rPr>
          <w:rtl/>
        </w:rPr>
        <w:t>ومن جميع ذلك ظهر وثاقته</w:t>
      </w:r>
      <w:r w:rsidR="00527246">
        <w:rPr>
          <w:rtl/>
        </w:rPr>
        <w:t>،</w:t>
      </w:r>
      <w:r w:rsidRPr="007B62FF">
        <w:rPr>
          <w:rtl/>
        </w:rPr>
        <w:t xml:space="preserve"> وجلالته</w:t>
      </w:r>
      <w:r w:rsidR="00527246">
        <w:rPr>
          <w:rtl/>
        </w:rPr>
        <w:t>،</w:t>
      </w:r>
      <w:r w:rsidRPr="007B62FF">
        <w:rPr>
          <w:rtl/>
        </w:rPr>
        <w:t xml:space="preserve"> وفي التعليقة</w:t>
      </w:r>
      <w:r w:rsidR="00527246">
        <w:rPr>
          <w:rtl/>
        </w:rPr>
        <w:t>:</w:t>
      </w:r>
      <w:r w:rsidRPr="007B62FF">
        <w:rPr>
          <w:rtl/>
        </w:rPr>
        <w:t xml:space="preserve"> وهو كثير</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تهذيب الأحكام 3</w:t>
      </w:r>
      <w:r w:rsidR="00527246">
        <w:rPr>
          <w:rtl/>
        </w:rPr>
        <w:t>:</w:t>
      </w:r>
      <w:r w:rsidRPr="007B62FF">
        <w:rPr>
          <w:rtl/>
        </w:rPr>
        <w:t xml:space="preserve"> 237 / 626 وفيه</w:t>
      </w:r>
      <w:r w:rsidR="00527246">
        <w:rPr>
          <w:rtl/>
        </w:rPr>
        <w:t>:</w:t>
      </w:r>
      <w:r w:rsidRPr="007B62FF">
        <w:rPr>
          <w:rtl/>
        </w:rPr>
        <w:t xml:space="preserve"> جعفر بن معاوية بن وهب عن موسى بن بكر.</w:t>
      </w:r>
    </w:p>
    <w:p w:rsidR="0017382C" w:rsidRPr="007B62FF" w:rsidRDefault="0017382C" w:rsidP="0017382C">
      <w:pPr>
        <w:pStyle w:val="libFootnote0"/>
        <w:rPr>
          <w:rtl/>
        </w:rPr>
      </w:pPr>
      <w:r w:rsidRPr="007B62FF">
        <w:rPr>
          <w:rtl/>
        </w:rPr>
        <w:t>(2) الكافي 2</w:t>
      </w:r>
      <w:r w:rsidR="00527246">
        <w:rPr>
          <w:rtl/>
        </w:rPr>
        <w:t>:</w:t>
      </w:r>
      <w:r w:rsidRPr="007B62FF">
        <w:rPr>
          <w:rtl/>
        </w:rPr>
        <w:t xml:space="preserve"> 284 / 6.</w:t>
      </w:r>
    </w:p>
    <w:p w:rsidR="0017382C" w:rsidRPr="007B62FF" w:rsidRDefault="0017382C" w:rsidP="0017382C">
      <w:pPr>
        <w:pStyle w:val="libFootnote0"/>
        <w:rPr>
          <w:rtl/>
        </w:rPr>
      </w:pPr>
      <w:r w:rsidRPr="007B62FF">
        <w:rPr>
          <w:rtl/>
        </w:rPr>
        <w:t>(3) تهذيب الأحكام 8</w:t>
      </w:r>
      <w:r w:rsidR="00527246">
        <w:rPr>
          <w:rtl/>
        </w:rPr>
        <w:t>:</w:t>
      </w:r>
      <w:r w:rsidRPr="007B62FF">
        <w:rPr>
          <w:rtl/>
        </w:rPr>
        <w:t xml:space="preserve"> 56 / 183.</w:t>
      </w:r>
    </w:p>
    <w:p w:rsidR="0017382C" w:rsidRPr="007B62FF" w:rsidRDefault="0017382C" w:rsidP="0017382C">
      <w:pPr>
        <w:pStyle w:val="libFootnote0"/>
        <w:rPr>
          <w:rtl/>
        </w:rPr>
      </w:pPr>
      <w:r w:rsidRPr="007B62FF">
        <w:rPr>
          <w:rtl/>
        </w:rPr>
        <w:t>(4) تهذيب الأحكام 10</w:t>
      </w:r>
      <w:r w:rsidR="00527246">
        <w:rPr>
          <w:rtl/>
        </w:rPr>
        <w:t>:</w:t>
      </w:r>
      <w:r w:rsidRPr="007B62FF">
        <w:rPr>
          <w:rtl/>
        </w:rPr>
        <w:t xml:space="preserve"> 183 / 717.</w:t>
      </w:r>
    </w:p>
    <w:p w:rsidR="0017382C" w:rsidRPr="007B62FF" w:rsidRDefault="0017382C" w:rsidP="0017382C">
      <w:pPr>
        <w:pStyle w:val="libFootnote0"/>
        <w:rPr>
          <w:rtl/>
        </w:rPr>
      </w:pPr>
      <w:r w:rsidRPr="007B62FF">
        <w:rPr>
          <w:rtl/>
        </w:rPr>
        <w:t>(5) الكافي 3</w:t>
      </w:r>
      <w:r w:rsidR="00527246">
        <w:rPr>
          <w:rtl/>
        </w:rPr>
        <w:t>:</w:t>
      </w:r>
      <w:r w:rsidRPr="007B62FF">
        <w:rPr>
          <w:rtl/>
        </w:rPr>
        <w:t xml:space="preserve"> 542 في ذيل الحديث 3.</w:t>
      </w:r>
    </w:p>
    <w:p w:rsidR="0017382C" w:rsidRPr="007B62FF" w:rsidRDefault="0017382C" w:rsidP="0017382C">
      <w:pPr>
        <w:pStyle w:val="libFootnote0"/>
        <w:rPr>
          <w:rtl/>
        </w:rPr>
      </w:pPr>
      <w:r w:rsidRPr="007B62FF">
        <w:rPr>
          <w:rtl/>
        </w:rPr>
        <w:t>(6) الكافي 7</w:t>
      </w:r>
      <w:r w:rsidR="00527246">
        <w:rPr>
          <w:rtl/>
        </w:rPr>
        <w:t>:</w:t>
      </w:r>
      <w:r w:rsidRPr="007B62FF">
        <w:rPr>
          <w:rtl/>
        </w:rPr>
        <w:t xml:space="preserve"> 401 / 3</w:t>
      </w:r>
      <w:r w:rsidR="00527246">
        <w:rPr>
          <w:rtl/>
        </w:rPr>
        <w:t>،</w:t>
      </w:r>
      <w:r w:rsidRPr="007B62FF">
        <w:rPr>
          <w:rtl/>
        </w:rPr>
        <w:t xml:space="preserve"> وفيه</w:t>
      </w:r>
      <w:r w:rsidR="00527246">
        <w:rPr>
          <w:rtl/>
        </w:rPr>
        <w:t>:</w:t>
      </w:r>
      <w:r w:rsidRPr="007B62FF">
        <w:rPr>
          <w:rtl/>
        </w:rPr>
        <w:t xml:space="preserve"> موسى بن بكر.</w:t>
      </w:r>
    </w:p>
    <w:p w:rsidR="0017382C" w:rsidRPr="007B62FF" w:rsidRDefault="0017382C" w:rsidP="0017382C">
      <w:pPr>
        <w:pStyle w:val="libFootnote0"/>
        <w:rPr>
          <w:rtl/>
        </w:rPr>
      </w:pPr>
      <w:r w:rsidRPr="007B62FF">
        <w:rPr>
          <w:rtl/>
        </w:rPr>
        <w:t>(7) منهم علي بن حسان</w:t>
      </w:r>
      <w:r w:rsidR="00527246">
        <w:rPr>
          <w:rtl/>
        </w:rPr>
        <w:t>،</w:t>
      </w:r>
      <w:r w:rsidRPr="007B62FF">
        <w:rPr>
          <w:rtl/>
        </w:rPr>
        <w:t xml:space="preserve"> انظر أُصول الكافي 2</w:t>
      </w:r>
      <w:r w:rsidR="00527246">
        <w:rPr>
          <w:rtl/>
        </w:rPr>
        <w:t>:</w:t>
      </w:r>
      <w:r w:rsidRPr="007B62FF">
        <w:rPr>
          <w:rtl/>
        </w:rPr>
        <w:t xml:space="preserve"> 299 / 2.</w:t>
      </w:r>
    </w:p>
    <w:p w:rsidR="0017382C" w:rsidRPr="007B62FF" w:rsidRDefault="0017382C" w:rsidP="0017382C">
      <w:pPr>
        <w:pStyle w:val="libFootnote0"/>
        <w:rPr>
          <w:rtl/>
        </w:rPr>
      </w:pPr>
      <w:r w:rsidRPr="007B62FF">
        <w:rPr>
          <w:rtl/>
        </w:rPr>
        <w:t>(8) الكافي 7</w:t>
      </w:r>
      <w:r w:rsidR="00527246">
        <w:rPr>
          <w:rtl/>
        </w:rPr>
        <w:t>:</w:t>
      </w:r>
      <w:r w:rsidRPr="007B62FF">
        <w:rPr>
          <w:rtl/>
        </w:rPr>
        <w:t xml:space="preserve"> 97 / 3.</w:t>
      </w:r>
    </w:p>
    <w:p w:rsidR="0017382C" w:rsidRPr="007B62FF" w:rsidRDefault="0017382C" w:rsidP="0017382C">
      <w:pPr>
        <w:pStyle w:val="libFootnote0"/>
        <w:rPr>
          <w:rtl/>
        </w:rPr>
      </w:pPr>
      <w:r w:rsidRPr="007B62FF">
        <w:rPr>
          <w:rtl/>
        </w:rPr>
        <w:t>(9) الكافي 6</w:t>
      </w:r>
      <w:r w:rsidR="00527246">
        <w:rPr>
          <w:rtl/>
        </w:rPr>
        <w:t>:</w:t>
      </w:r>
      <w:r w:rsidRPr="007B62FF">
        <w:rPr>
          <w:rtl/>
        </w:rPr>
        <w:t xml:space="preserve"> 141 / 9.</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الرواية</w:t>
      </w:r>
      <w:r w:rsidR="00527246">
        <w:rPr>
          <w:rtl/>
        </w:rPr>
        <w:t>،</w:t>
      </w:r>
      <w:r w:rsidRPr="007B62FF">
        <w:rPr>
          <w:rtl/>
        </w:rPr>
        <w:t xml:space="preserve"> ورواياته مقبولة مفتي بها </w:t>
      </w:r>
      <w:r w:rsidRPr="0017382C">
        <w:rPr>
          <w:rStyle w:val="libFootnotenumChar"/>
          <w:rtl/>
        </w:rPr>
        <w:t>(1)</w:t>
      </w:r>
      <w:r>
        <w:rPr>
          <w:rtl/>
        </w:rPr>
        <w:t>.</w:t>
      </w:r>
    </w:p>
    <w:p w:rsidR="0017382C" w:rsidRDefault="0017382C" w:rsidP="00E10B1D">
      <w:pPr>
        <w:pStyle w:val="Heading3"/>
        <w:rPr>
          <w:rtl/>
        </w:rPr>
      </w:pPr>
      <w:bookmarkStart w:id="662" w:name="_Toc394921882"/>
      <w:r w:rsidRPr="004F14F2">
        <w:rPr>
          <w:rtl/>
        </w:rPr>
        <w:t>[2972] موسى بن جعفر بن أبي كثير</w:t>
      </w:r>
      <w:r w:rsidR="00527246">
        <w:rPr>
          <w:rtl/>
        </w:rPr>
        <w:t>:</w:t>
      </w:r>
      <w:bookmarkEnd w:id="662"/>
    </w:p>
    <w:p w:rsidR="0017382C" w:rsidRPr="007B62FF" w:rsidRDefault="0017382C" w:rsidP="0017382C">
      <w:pPr>
        <w:pStyle w:val="libNormal"/>
        <w:rPr>
          <w:rtl/>
        </w:rPr>
      </w:pPr>
      <w:r w:rsidRPr="007B62FF">
        <w:rPr>
          <w:rtl/>
        </w:rPr>
        <w:t>ا</w:t>
      </w:r>
      <w:r w:rsidR="00E10B1D">
        <w:rPr>
          <w:rtl/>
        </w:rPr>
        <w:t>لمـَ</w:t>
      </w:r>
      <w:r w:rsidRPr="007B62FF">
        <w:rPr>
          <w:rtl/>
        </w:rPr>
        <w:t>دَنِيّ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663" w:name="_Toc394921883"/>
      <w:r w:rsidRPr="004F14F2">
        <w:rPr>
          <w:rtl/>
        </w:rPr>
        <w:t>[2973] موسى بن جعفر بن وَهب</w:t>
      </w:r>
      <w:r w:rsidR="00527246">
        <w:rPr>
          <w:rtl/>
        </w:rPr>
        <w:t>:</w:t>
      </w:r>
      <w:bookmarkEnd w:id="663"/>
    </w:p>
    <w:p w:rsidR="0017382C" w:rsidRPr="007B62FF" w:rsidRDefault="0017382C" w:rsidP="0017382C">
      <w:pPr>
        <w:pStyle w:val="libNormal"/>
        <w:rPr>
          <w:rtl/>
        </w:rPr>
      </w:pPr>
      <w:r w:rsidRPr="007B62FF">
        <w:rPr>
          <w:rtl/>
        </w:rPr>
        <w:t>البغدادي</w:t>
      </w:r>
      <w:r w:rsidR="00527246">
        <w:rPr>
          <w:rtl/>
        </w:rPr>
        <w:t>،</w:t>
      </w:r>
      <w:r w:rsidRPr="007B62FF">
        <w:rPr>
          <w:rtl/>
        </w:rPr>
        <w:t xml:space="preserve"> أبو الحسن</w:t>
      </w:r>
      <w:r w:rsidR="00527246">
        <w:rPr>
          <w:rtl/>
        </w:rPr>
        <w:t>،</w:t>
      </w:r>
      <w:r w:rsidRPr="007B62FF">
        <w:rPr>
          <w:rtl/>
        </w:rPr>
        <w:t xml:space="preserve"> له كتاب في النجاشي</w:t>
      </w:r>
      <w:r w:rsidR="00527246">
        <w:rPr>
          <w:rtl/>
        </w:rPr>
        <w:t>،</w:t>
      </w:r>
      <w:r w:rsidRPr="007B62FF">
        <w:rPr>
          <w:rtl/>
        </w:rPr>
        <w:t xml:space="preserve"> يرويه عنه</w:t>
      </w:r>
      <w:r w:rsidR="00527246">
        <w:rPr>
          <w:rtl/>
        </w:rPr>
        <w:t>:</w:t>
      </w:r>
      <w:r w:rsidRPr="007B62FF">
        <w:rPr>
          <w:rtl/>
        </w:rPr>
        <w:t xml:space="preserve"> الجليلان محمّد بن أحمد بن أبي قتادة</w:t>
      </w:r>
      <w:r w:rsidR="00527246">
        <w:rPr>
          <w:rtl/>
        </w:rPr>
        <w:t>،</w:t>
      </w:r>
      <w:r w:rsidRPr="007B62FF">
        <w:rPr>
          <w:rtl/>
        </w:rPr>
        <w:t xml:space="preserve"> وعمران بن موسى </w:t>
      </w:r>
      <w:r w:rsidRPr="0017382C">
        <w:rPr>
          <w:rStyle w:val="libFootnotenumChar"/>
          <w:rtl/>
        </w:rPr>
        <w:t>(3)</w:t>
      </w:r>
      <w:r>
        <w:rPr>
          <w:rtl/>
        </w:rPr>
        <w:t>.</w:t>
      </w:r>
    </w:p>
    <w:p w:rsidR="0017382C" w:rsidRPr="007B62FF" w:rsidRDefault="0017382C" w:rsidP="0017382C">
      <w:pPr>
        <w:pStyle w:val="libNormal"/>
        <w:rPr>
          <w:rtl/>
        </w:rPr>
      </w:pPr>
      <w:r w:rsidRPr="007B62FF">
        <w:rPr>
          <w:rtl/>
        </w:rPr>
        <w:t>وفي الفهرست</w:t>
      </w:r>
      <w:r w:rsidR="00527246">
        <w:rPr>
          <w:rtl/>
        </w:rPr>
        <w:t>:</w:t>
      </w:r>
      <w:r w:rsidRPr="007B62FF">
        <w:rPr>
          <w:rtl/>
        </w:rPr>
        <w:t xml:space="preserve"> يرويه عنه محمّد بن أحمد بن يحيى </w:t>
      </w:r>
      <w:r w:rsidRPr="0017382C">
        <w:rPr>
          <w:rStyle w:val="libFootnotenumChar"/>
          <w:rtl/>
        </w:rPr>
        <w:t>(4)</w:t>
      </w:r>
      <w:r w:rsidR="00527246">
        <w:rPr>
          <w:rtl/>
        </w:rPr>
        <w:t>،</w:t>
      </w:r>
      <w:r w:rsidRPr="007B62FF">
        <w:rPr>
          <w:rtl/>
        </w:rPr>
        <w:t xml:space="preserve"> ولم يستثن. وعنه</w:t>
      </w:r>
      <w:r w:rsidR="00527246">
        <w:rPr>
          <w:rtl/>
        </w:rPr>
        <w:t>:</w:t>
      </w:r>
      <w:r w:rsidRPr="007B62FF">
        <w:rPr>
          <w:rtl/>
        </w:rPr>
        <w:t xml:space="preserve"> سعد بن عبد الله كثيراً </w:t>
      </w:r>
      <w:r w:rsidRPr="0017382C">
        <w:rPr>
          <w:rStyle w:val="libFootnotenumChar"/>
          <w:rtl/>
        </w:rPr>
        <w:t>(5)</w:t>
      </w:r>
      <w:r w:rsidR="00527246">
        <w:rPr>
          <w:rtl/>
        </w:rPr>
        <w:t>،</w:t>
      </w:r>
      <w:r w:rsidRPr="007B62FF">
        <w:rPr>
          <w:rtl/>
        </w:rPr>
        <w:t xml:space="preserve"> وكذا الصفار في البصائر </w:t>
      </w:r>
      <w:r w:rsidRPr="0017382C">
        <w:rPr>
          <w:rStyle w:val="libFootnotenumChar"/>
          <w:rtl/>
        </w:rPr>
        <w:t>(6)</w:t>
      </w:r>
      <w:r w:rsidR="00527246">
        <w:rPr>
          <w:rtl/>
        </w:rPr>
        <w:t>،</w:t>
      </w:r>
      <w:r w:rsidRPr="007B62FF">
        <w:rPr>
          <w:rtl/>
        </w:rPr>
        <w:t xml:space="preserve"> والجليل علي بن محمّد من مشايخ ثقة الإسلام </w:t>
      </w:r>
      <w:r w:rsidRPr="0017382C">
        <w:rPr>
          <w:rStyle w:val="libFootnotenumChar"/>
          <w:rtl/>
        </w:rPr>
        <w:t>(7)</w:t>
      </w:r>
      <w:r w:rsidR="00527246">
        <w:rPr>
          <w:rtl/>
        </w:rPr>
        <w:t>،</w:t>
      </w:r>
      <w:r w:rsidRPr="007B62FF">
        <w:rPr>
          <w:rtl/>
        </w:rPr>
        <w:t xml:space="preserve"> ومحمّد بن علي بن محبوب </w:t>
      </w:r>
      <w:r w:rsidRPr="0017382C">
        <w:rPr>
          <w:rStyle w:val="libFootnotenumChar"/>
          <w:rtl/>
        </w:rPr>
        <w:t>(8)</w:t>
      </w:r>
      <w:r>
        <w:rPr>
          <w:rtl/>
        </w:rPr>
        <w:t>.</w:t>
      </w:r>
      <w:r w:rsidRPr="007B62FF">
        <w:rPr>
          <w:rtl/>
        </w:rPr>
        <w:t xml:space="preserve"> فالحقّ انه معدود من الأجلاّء</w:t>
      </w:r>
      <w:r w:rsidR="00527246">
        <w:rPr>
          <w:rtl/>
        </w:rPr>
        <w:t>؛</w:t>
      </w:r>
      <w:r w:rsidRPr="007B62FF">
        <w:rPr>
          <w:rtl/>
        </w:rPr>
        <w:t xml:space="preserve"> وإن أهمله في الوجيزة.</w:t>
      </w:r>
    </w:p>
    <w:p w:rsidR="0017382C" w:rsidRDefault="0017382C" w:rsidP="00E10B1D">
      <w:pPr>
        <w:pStyle w:val="Heading3"/>
        <w:rPr>
          <w:rtl/>
        </w:rPr>
      </w:pPr>
      <w:bookmarkStart w:id="664" w:name="_Toc394921884"/>
      <w:r w:rsidRPr="004F14F2">
        <w:rPr>
          <w:rtl/>
        </w:rPr>
        <w:t>[2974] موسى بن الحسن</w:t>
      </w:r>
      <w:r w:rsidR="00527246">
        <w:rPr>
          <w:rtl/>
        </w:rPr>
        <w:t>:</w:t>
      </w:r>
      <w:bookmarkEnd w:id="664"/>
    </w:p>
    <w:p w:rsidR="0017382C" w:rsidRPr="007B62FF" w:rsidRDefault="0017382C" w:rsidP="0017382C">
      <w:pPr>
        <w:pStyle w:val="libNormal"/>
        <w:rPr>
          <w:rtl/>
        </w:rPr>
      </w:pPr>
      <w:r w:rsidRPr="007B62FF">
        <w:rPr>
          <w:rtl/>
        </w:rPr>
        <w:t xml:space="preserve">من أصحاب الكاظم </w:t>
      </w:r>
      <w:r w:rsidRPr="0017382C">
        <w:rPr>
          <w:rStyle w:val="libAlaemChar"/>
          <w:rtl/>
        </w:rPr>
        <w:t>عليه‌السلام</w:t>
      </w:r>
      <w:r w:rsidRPr="007B62FF">
        <w:rPr>
          <w:rtl/>
        </w:rPr>
        <w:t xml:space="preserve"> </w:t>
      </w:r>
      <w:r w:rsidRPr="0017382C">
        <w:rPr>
          <w:rStyle w:val="libFootnotenumChar"/>
          <w:rtl/>
        </w:rPr>
        <w:t>(9)</w:t>
      </w:r>
      <w:r>
        <w:rPr>
          <w:rtl/>
        </w:rPr>
        <w:t>.</w:t>
      </w:r>
      <w:r w:rsidRPr="007B62FF">
        <w:rPr>
          <w:rtl/>
        </w:rPr>
        <w:t xml:space="preserve"> عنه</w:t>
      </w:r>
      <w:r w:rsidR="00527246">
        <w:rPr>
          <w:rtl/>
        </w:rPr>
        <w:t>:</w:t>
      </w:r>
      <w:r w:rsidRPr="007B62FF">
        <w:rPr>
          <w:rtl/>
        </w:rPr>
        <w:t xml:space="preserve"> صفوان بن يحيى</w:t>
      </w:r>
      <w:r w:rsidR="00527246">
        <w:rPr>
          <w:rtl/>
        </w:rPr>
        <w:t>،</w:t>
      </w:r>
      <w:r w:rsidRPr="007B62FF">
        <w:rPr>
          <w:rtl/>
        </w:rPr>
        <w:t xml:space="preserve"> في التهذيب</w:t>
      </w:r>
      <w:r w:rsidR="00527246">
        <w:rPr>
          <w:rtl/>
        </w:rPr>
        <w:t>،</w:t>
      </w:r>
      <w:r w:rsidRPr="007B62FF">
        <w:rPr>
          <w:rtl/>
        </w:rPr>
        <w:t xml:space="preserve"> في باب نزول مزدلفة </w:t>
      </w:r>
      <w:r w:rsidRPr="0017382C">
        <w:rPr>
          <w:rStyle w:val="libFootnotenumChar"/>
          <w:rtl/>
        </w:rPr>
        <w:t>(10)</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تعليقة الوحيد البهبهاني على منهج المقال</w:t>
      </w:r>
      <w:r w:rsidR="00527246">
        <w:rPr>
          <w:rtl/>
        </w:rPr>
        <w:t>:</w:t>
      </w:r>
      <w:r w:rsidRPr="007B62FF">
        <w:rPr>
          <w:rtl/>
        </w:rPr>
        <w:t xml:space="preserve"> 347.</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308 / 450.</w:t>
      </w:r>
    </w:p>
    <w:p w:rsidR="0017382C" w:rsidRPr="007B62FF" w:rsidRDefault="0017382C" w:rsidP="0017382C">
      <w:pPr>
        <w:pStyle w:val="libFootnote0"/>
        <w:rPr>
          <w:rtl/>
        </w:rPr>
      </w:pPr>
      <w:r w:rsidRPr="007B62FF">
        <w:rPr>
          <w:rtl/>
        </w:rPr>
        <w:t>(3) رجال النجاشي</w:t>
      </w:r>
      <w:r w:rsidR="00527246">
        <w:rPr>
          <w:rtl/>
        </w:rPr>
        <w:t>:</w:t>
      </w:r>
      <w:r w:rsidRPr="007B62FF">
        <w:rPr>
          <w:rtl/>
        </w:rPr>
        <w:t xml:space="preserve"> 406 / 1076.</w:t>
      </w:r>
    </w:p>
    <w:p w:rsidR="0017382C" w:rsidRPr="007B62FF" w:rsidRDefault="0017382C" w:rsidP="0017382C">
      <w:pPr>
        <w:pStyle w:val="libFootnote0"/>
        <w:rPr>
          <w:rtl/>
        </w:rPr>
      </w:pPr>
      <w:r w:rsidRPr="007B62FF">
        <w:rPr>
          <w:rtl/>
        </w:rPr>
        <w:t>(4) فهرست الشيخ</w:t>
      </w:r>
      <w:r w:rsidR="00527246">
        <w:rPr>
          <w:rtl/>
        </w:rPr>
        <w:t>:</w:t>
      </w:r>
      <w:r w:rsidRPr="007B62FF">
        <w:rPr>
          <w:rtl/>
        </w:rPr>
        <w:t xml:space="preserve"> 162 / 717.</w:t>
      </w:r>
    </w:p>
    <w:p w:rsidR="0017382C" w:rsidRPr="007B62FF" w:rsidRDefault="0017382C" w:rsidP="0017382C">
      <w:pPr>
        <w:pStyle w:val="libFootnote0"/>
        <w:rPr>
          <w:rtl/>
        </w:rPr>
      </w:pPr>
      <w:r w:rsidRPr="007B62FF">
        <w:rPr>
          <w:rtl/>
        </w:rPr>
        <w:t>(5) كمال الدين 2</w:t>
      </w:r>
      <w:r w:rsidR="00527246">
        <w:rPr>
          <w:rtl/>
        </w:rPr>
        <w:t>:</w:t>
      </w:r>
      <w:r w:rsidRPr="007B62FF">
        <w:rPr>
          <w:rtl/>
        </w:rPr>
        <w:t xml:space="preserve"> 407 / 1</w:t>
      </w:r>
      <w:r w:rsidR="00527246">
        <w:rPr>
          <w:rtl/>
        </w:rPr>
        <w:t>،</w:t>
      </w:r>
      <w:r w:rsidRPr="007B62FF">
        <w:rPr>
          <w:rtl/>
        </w:rPr>
        <w:t xml:space="preserve"> 409 / 7.</w:t>
      </w:r>
    </w:p>
    <w:p w:rsidR="0017382C" w:rsidRPr="007B62FF" w:rsidRDefault="0017382C" w:rsidP="0017382C">
      <w:pPr>
        <w:pStyle w:val="libFootnote0"/>
        <w:rPr>
          <w:rtl/>
        </w:rPr>
      </w:pPr>
      <w:r w:rsidRPr="007B62FF">
        <w:rPr>
          <w:rtl/>
        </w:rPr>
        <w:t>(6) بصائر الدرجات</w:t>
      </w:r>
      <w:r w:rsidR="00527246">
        <w:rPr>
          <w:rtl/>
        </w:rPr>
        <w:t>:</w:t>
      </w:r>
      <w:r w:rsidRPr="007B62FF">
        <w:rPr>
          <w:rtl/>
        </w:rPr>
        <w:t xml:space="preserve"> 168 ح 12</w:t>
      </w:r>
      <w:r w:rsidR="00527246">
        <w:rPr>
          <w:rtl/>
        </w:rPr>
        <w:t>،</w:t>
      </w:r>
      <w:r w:rsidRPr="007B62FF">
        <w:rPr>
          <w:rtl/>
        </w:rPr>
        <w:t xml:space="preserve"> 363 ح 11.</w:t>
      </w:r>
    </w:p>
    <w:p w:rsidR="0017382C" w:rsidRPr="007B62FF" w:rsidRDefault="0017382C" w:rsidP="0017382C">
      <w:pPr>
        <w:pStyle w:val="libFootnote0"/>
        <w:rPr>
          <w:rtl/>
        </w:rPr>
      </w:pPr>
      <w:r w:rsidRPr="007B62FF">
        <w:rPr>
          <w:rtl/>
        </w:rPr>
        <w:t>(7) أُصول الكافي 1</w:t>
      </w:r>
      <w:r w:rsidR="00527246">
        <w:rPr>
          <w:rtl/>
        </w:rPr>
        <w:t>:</w:t>
      </w:r>
      <w:r w:rsidRPr="007B62FF">
        <w:rPr>
          <w:rtl/>
        </w:rPr>
        <w:t xml:space="preserve"> 262 / 4.</w:t>
      </w:r>
    </w:p>
    <w:p w:rsidR="0017382C" w:rsidRPr="007B62FF" w:rsidRDefault="0017382C" w:rsidP="0017382C">
      <w:pPr>
        <w:pStyle w:val="libFootnote0"/>
        <w:rPr>
          <w:rtl/>
        </w:rPr>
      </w:pPr>
      <w:r w:rsidRPr="007B62FF">
        <w:rPr>
          <w:rtl/>
        </w:rPr>
        <w:t>(8) تهذيب الأحكام 2</w:t>
      </w:r>
      <w:r w:rsidR="00527246">
        <w:rPr>
          <w:rtl/>
        </w:rPr>
        <w:t>:</w:t>
      </w:r>
      <w:r w:rsidRPr="007B62FF">
        <w:rPr>
          <w:rtl/>
        </w:rPr>
        <w:t xml:space="preserve"> 27 / 77.</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361 / 35.</w:t>
      </w:r>
    </w:p>
    <w:p w:rsidR="0017382C" w:rsidRPr="007B62FF" w:rsidRDefault="0017382C" w:rsidP="0017382C">
      <w:pPr>
        <w:pStyle w:val="libFootnote0"/>
        <w:rPr>
          <w:rtl/>
        </w:rPr>
      </w:pPr>
      <w:r w:rsidRPr="007B62FF">
        <w:rPr>
          <w:rtl/>
        </w:rPr>
        <w:t>(10) تهذيب الأحكام 5</w:t>
      </w:r>
      <w:r w:rsidR="00527246">
        <w:rPr>
          <w:rtl/>
        </w:rPr>
        <w:t>:</w:t>
      </w:r>
      <w:r w:rsidRPr="007B62FF">
        <w:rPr>
          <w:rtl/>
        </w:rPr>
        <w:t xml:space="preserve"> 192 / 638.</w:t>
      </w:r>
    </w:p>
    <w:p w:rsidR="0017382C" w:rsidRDefault="0017382C" w:rsidP="00C613E8">
      <w:pPr>
        <w:pStyle w:val="libNormal"/>
        <w:rPr>
          <w:rtl/>
        </w:rPr>
      </w:pPr>
      <w:r>
        <w:rPr>
          <w:rtl/>
        </w:rPr>
        <w:br w:type="page"/>
      </w:r>
    </w:p>
    <w:p w:rsidR="0017382C" w:rsidRPr="00E10B1D" w:rsidRDefault="0017382C" w:rsidP="0063324D">
      <w:pPr>
        <w:pStyle w:val="Heading3"/>
        <w:rPr>
          <w:rStyle w:val="Heading3Char"/>
          <w:rtl/>
        </w:rPr>
      </w:pPr>
      <w:bookmarkStart w:id="665" w:name="_Toc394921885"/>
      <w:r w:rsidRPr="004F14F2">
        <w:rPr>
          <w:rtl/>
        </w:rPr>
        <w:lastRenderedPageBreak/>
        <w:t xml:space="preserve">[2975] موسى بن </w:t>
      </w:r>
      <w:r w:rsidRPr="0017382C">
        <w:rPr>
          <w:rStyle w:val="libFootnotenumChar"/>
          <w:rtl/>
        </w:rPr>
        <w:t>(1)</w:t>
      </w:r>
      <w:r w:rsidRPr="00E10B1D">
        <w:rPr>
          <w:rStyle w:val="Heading3Char"/>
          <w:rtl/>
        </w:rPr>
        <w:t xml:space="preserve"> الحنّاط </w:t>
      </w:r>
      <w:r w:rsidRPr="0017382C">
        <w:rPr>
          <w:rStyle w:val="libFootnotenumChar"/>
          <w:rtl/>
        </w:rPr>
        <w:t>(2)</w:t>
      </w:r>
      <w:r w:rsidR="00527246" w:rsidRPr="00E10B1D">
        <w:rPr>
          <w:rStyle w:val="Heading3Char"/>
          <w:rtl/>
        </w:rPr>
        <w:t>:</w:t>
      </w:r>
      <w:bookmarkEnd w:id="665"/>
    </w:p>
    <w:p w:rsidR="0017382C" w:rsidRPr="007B62FF" w:rsidRDefault="0017382C" w:rsidP="0017382C">
      <w:pPr>
        <w:pStyle w:val="libNormal"/>
        <w:rPr>
          <w:rtl/>
        </w:rPr>
      </w:pPr>
      <w:r w:rsidRPr="007B62FF">
        <w:rPr>
          <w:rtl/>
        </w:rPr>
        <w:t xml:space="preserve">روى عنهما </w:t>
      </w:r>
      <w:r>
        <w:rPr>
          <w:rtl/>
        </w:rPr>
        <w:t>(</w:t>
      </w:r>
      <w:r w:rsidRPr="007B62FF">
        <w:rPr>
          <w:rtl/>
        </w:rPr>
        <w:t>عليهما السّلام</w:t>
      </w:r>
      <w:r>
        <w:rPr>
          <w:rtl/>
        </w:rPr>
        <w:t>)</w:t>
      </w:r>
      <w:r w:rsidR="00527246">
        <w:rPr>
          <w:rtl/>
        </w:rPr>
        <w:t>،</w:t>
      </w:r>
      <w:r w:rsidRPr="007B62FF">
        <w:rPr>
          <w:rtl/>
        </w:rPr>
        <w:t xml:space="preserve"> روى عنه</w:t>
      </w:r>
      <w:r w:rsidR="00527246">
        <w:rPr>
          <w:rtl/>
        </w:rPr>
        <w:t>:</w:t>
      </w:r>
      <w:r w:rsidRPr="007B62FF">
        <w:rPr>
          <w:rtl/>
        </w:rPr>
        <w:t xml:space="preserve"> علي بن المغيرة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666" w:name="_Toc394921886"/>
      <w:r w:rsidRPr="004F14F2">
        <w:rPr>
          <w:rtl/>
        </w:rPr>
        <w:t>[2976] موسى بن زياد</w:t>
      </w:r>
      <w:r w:rsidR="00527246">
        <w:rPr>
          <w:rtl/>
        </w:rPr>
        <w:t>:</w:t>
      </w:r>
      <w:bookmarkEnd w:id="666"/>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667" w:name="_Toc394921887"/>
      <w:r w:rsidRPr="004F14F2">
        <w:rPr>
          <w:rtl/>
        </w:rPr>
        <w:t>[2977] موسى بن سابق الكُوفِيّ</w:t>
      </w:r>
      <w:r w:rsidR="00527246">
        <w:rPr>
          <w:rtl/>
        </w:rPr>
        <w:t>:</w:t>
      </w:r>
      <w:bookmarkEnd w:id="667"/>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r w:rsidRPr="007B62FF">
        <w:rPr>
          <w:rtl/>
        </w:rPr>
        <w:t xml:space="preserve"> له كتاب في النجاشي </w:t>
      </w:r>
      <w:r w:rsidRPr="0017382C">
        <w:rPr>
          <w:rStyle w:val="libFootnotenumChar"/>
          <w:rtl/>
        </w:rPr>
        <w:t>(6)</w:t>
      </w:r>
      <w:r>
        <w:rPr>
          <w:rtl/>
        </w:rPr>
        <w:t>.</w:t>
      </w:r>
    </w:p>
    <w:p w:rsidR="0017382C" w:rsidRDefault="0017382C" w:rsidP="00E10B1D">
      <w:pPr>
        <w:pStyle w:val="Heading3"/>
        <w:rPr>
          <w:rtl/>
        </w:rPr>
      </w:pPr>
      <w:bookmarkStart w:id="668" w:name="_Toc394921888"/>
      <w:r w:rsidRPr="004F14F2">
        <w:rPr>
          <w:rtl/>
        </w:rPr>
        <w:t>[2978] موسى بن سالم الأسدي</w:t>
      </w:r>
      <w:r w:rsidR="00527246">
        <w:rPr>
          <w:rtl/>
        </w:rPr>
        <w:t>:</w:t>
      </w:r>
      <w:bookmarkEnd w:id="668"/>
    </w:p>
    <w:p w:rsidR="0017382C" w:rsidRPr="007B62FF" w:rsidRDefault="0017382C" w:rsidP="0017382C">
      <w:pPr>
        <w:pStyle w:val="libNormal"/>
        <w:rPr>
          <w:rtl/>
        </w:rPr>
      </w:pPr>
      <w:r w:rsidRPr="007B62FF">
        <w:rPr>
          <w:rtl/>
        </w:rPr>
        <w:t>مولاهم</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669" w:name="_Toc394921889"/>
      <w:r w:rsidRPr="004F14F2">
        <w:rPr>
          <w:rtl/>
        </w:rPr>
        <w:t>[2979] موسى بن السراج الكُوفِيّ</w:t>
      </w:r>
      <w:r w:rsidR="00527246">
        <w:rPr>
          <w:rtl/>
        </w:rPr>
        <w:t>:</w:t>
      </w:r>
      <w:bookmarkEnd w:id="669"/>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كذا في الأصل والحجرية</w:t>
      </w:r>
      <w:r w:rsidR="00527246">
        <w:rPr>
          <w:rtl/>
        </w:rPr>
        <w:t>،</w:t>
      </w:r>
      <w:r w:rsidRPr="007B62FF">
        <w:rPr>
          <w:rtl/>
        </w:rPr>
        <w:t xml:space="preserve"> </w:t>
      </w:r>
      <w:r>
        <w:rPr>
          <w:rtl/>
        </w:rPr>
        <w:t>و (</w:t>
      </w:r>
      <w:r w:rsidRPr="007B62FF">
        <w:rPr>
          <w:rtl/>
        </w:rPr>
        <w:t>بن</w:t>
      </w:r>
      <w:r>
        <w:rPr>
          <w:rtl/>
        </w:rPr>
        <w:t>)</w:t>
      </w:r>
      <w:r w:rsidRPr="007B62FF">
        <w:rPr>
          <w:rtl/>
        </w:rPr>
        <w:t xml:space="preserve"> لم ترد في</w:t>
      </w:r>
      <w:r w:rsidR="00527246">
        <w:rPr>
          <w:rtl/>
        </w:rPr>
        <w:t>:</w:t>
      </w:r>
      <w:r w:rsidRPr="007B62FF">
        <w:rPr>
          <w:rtl/>
        </w:rPr>
        <w:t xml:space="preserve"> المصدر</w:t>
      </w:r>
      <w:r w:rsidR="00527246">
        <w:rPr>
          <w:rtl/>
        </w:rPr>
        <w:t>،</w:t>
      </w:r>
      <w:r w:rsidRPr="007B62FF">
        <w:rPr>
          <w:rtl/>
        </w:rPr>
        <w:t xml:space="preserve"> ومنهج المقال</w:t>
      </w:r>
      <w:r w:rsidR="00527246">
        <w:rPr>
          <w:rtl/>
        </w:rPr>
        <w:t>:</w:t>
      </w:r>
      <w:r w:rsidRPr="007B62FF">
        <w:rPr>
          <w:rtl/>
        </w:rPr>
        <w:t xml:space="preserve"> 348</w:t>
      </w:r>
      <w:r w:rsidR="00527246">
        <w:rPr>
          <w:rtl/>
        </w:rPr>
        <w:t>،</w:t>
      </w:r>
      <w:r w:rsidRPr="007B62FF">
        <w:rPr>
          <w:rtl/>
        </w:rPr>
        <w:t xml:space="preserve"> ومجمع الرجال 6</w:t>
      </w:r>
      <w:r w:rsidR="00527246">
        <w:rPr>
          <w:rtl/>
        </w:rPr>
        <w:t>:</w:t>
      </w:r>
      <w:r w:rsidRPr="007B62FF">
        <w:rPr>
          <w:rtl/>
        </w:rPr>
        <w:t xml:space="preserve"> 155</w:t>
      </w:r>
      <w:r w:rsidR="00527246">
        <w:rPr>
          <w:rtl/>
        </w:rPr>
        <w:t>،</w:t>
      </w:r>
      <w:r w:rsidRPr="007B62FF">
        <w:rPr>
          <w:rtl/>
        </w:rPr>
        <w:t xml:space="preserve"> ونقد الرجال</w:t>
      </w:r>
      <w:r w:rsidR="00527246">
        <w:rPr>
          <w:rtl/>
        </w:rPr>
        <w:t>:</w:t>
      </w:r>
      <w:r w:rsidRPr="007B62FF">
        <w:rPr>
          <w:rtl/>
        </w:rPr>
        <w:t xml:space="preserve"> 357</w:t>
      </w:r>
      <w:r w:rsidR="00527246">
        <w:rPr>
          <w:rtl/>
        </w:rPr>
        <w:t>،</w:t>
      </w:r>
      <w:r w:rsidRPr="007B62FF">
        <w:rPr>
          <w:rtl/>
        </w:rPr>
        <w:t xml:space="preserve"> وجامع الرواة 2</w:t>
      </w:r>
      <w:r w:rsidR="00527246">
        <w:rPr>
          <w:rtl/>
        </w:rPr>
        <w:t>:</w:t>
      </w:r>
      <w:r w:rsidRPr="007B62FF">
        <w:rPr>
          <w:rtl/>
        </w:rPr>
        <w:t xml:space="preserve"> 276</w:t>
      </w:r>
      <w:r w:rsidR="00527246">
        <w:rPr>
          <w:rtl/>
        </w:rPr>
        <w:t>،</w:t>
      </w:r>
      <w:r w:rsidRPr="007B62FF">
        <w:rPr>
          <w:rtl/>
        </w:rPr>
        <w:t xml:space="preserve"> وتنقيح المقال 3</w:t>
      </w:r>
      <w:r w:rsidR="00527246">
        <w:rPr>
          <w:rtl/>
        </w:rPr>
        <w:t>:</w:t>
      </w:r>
      <w:r w:rsidRPr="007B62FF">
        <w:rPr>
          <w:rtl/>
        </w:rPr>
        <w:t xml:space="preserve"> 255</w:t>
      </w:r>
      <w:r w:rsidR="00527246">
        <w:rPr>
          <w:rtl/>
        </w:rPr>
        <w:t>،</w:t>
      </w:r>
      <w:r w:rsidRPr="007B62FF">
        <w:rPr>
          <w:rtl/>
        </w:rPr>
        <w:t xml:space="preserve"> ومعجم رجال الحديث 19</w:t>
      </w:r>
      <w:r w:rsidR="00527246">
        <w:rPr>
          <w:rtl/>
        </w:rPr>
        <w:t>:</w:t>
      </w:r>
      <w:r w:rsidRPr="007B62FF">
        <w:rPr>
          <w:rtl/>
        </w:rPr>
        <w:t xml:space="preserve"> 80.</w:t>
      </w:r>
    </w:p>
    <w:p w:rsidR="0017382C" w:rsidRPr="007B62FF" w:rsidRDefault="0017382C" w:rsidP="0017382C">
      <w:pPr>
        <w:pStyle w:val="libFootnote0"/>
        <w:rPr>
          <w:rtl/>
        </w:rPr>
      </w:pPr>
      <w:r w:rsidRPr="007B62FF">
        <w:rPr>
          <w:rtl/>
        </w:rPr>
        <w:t>(2) في المصدر</w:t>
      </w:r>
      <w:r w:rsidR="00527246">
        <w:rPr>
          <w:rtl/>
        </w:rPr>
        <w:t>:</w:t>
      </w:r>
      <w:r w:rsidRPr="007B62FF">
        <w:rPr>
          <w:rtl/>
        </w:rPr>
        <w:t xml:space="preserve"> </w:t>
      </w:r>
      <w:r>
        <w:rPr>
          <w:rtl/>
        </w:rPr>
        <w:t>(</w:t>
      </w:r>
      <w:r w:rsidRPr="007B62FF">
        <w:rPr>
          <w:rtl/>
        </w:rPr>
        <w:t>الخياط</w:t>
      </w:r>
      <w:r>
        <w:rPr>
          <w:rtl/>
        </w:rPr>
        <w:t>)</w:t>
      </w:r>
      <w:r w:rsidRPr="007B62FF">
        <w:rPr>
          <w:rtl/>
        </w:rPr>
        <w:t xml:space="preserve"> بالخاء المعجمة ومثله في</w:t>
      </w:r>
      <w:r w:rsidR="00527246">
        <w:rPr>
          <w:rtl/>
        </w:rPr>
        <w:t>:</w:t>
      </w:r>
      <w:r w:rsidRPr="007B62FF">
        <w:rPr>
          <w:rtl/>
        </w:rPr>
        <w:t xml:space="preserve"> منهج المقال</w:t>
      </w:r>
      <w:r w:rsidR="00527246">
        <w:rPr>
          <w:rtl/>
        </w:rPr>
        <w:t>:</w:t>
      </w:r>
      <w:r w:rsidRPr="007B62FF">
        <w:rPr>
          <w:rtl/>
        </w:rPr>
        <w:t xml:space="preserve"> 348</w:t>
      </w:r>
      <w:r w:rsidR="00527246">
        <w:rPr>
          <w:rtl/>
        </w:rPr>
        <w:t>،</w:t>
      </w:r>
      <w:r w:rsidRPr="007B62FF">
        <w:rPr>
          <w:rtl/>
        </w:rPr>
        <w:t xml:space="preserve"> وتنقيح المقال 3</w:t>
      </w:r>
      <w:r w:rsidR="00527246">
        <w:rPr>
          <w:rtl/>
        </w:rPr>
        <w:t>:</w:t>
      </w:r>
      <w:r w:rsidRPr="007B62FF">
        <w:rPr>
          <w:rtl/>
        </w:rPr>
        <w:t xml:space="preserve"> 255. وما في</w:t>
      </w:r>
      <w:r w:rsidR="00527246">
        <w:rPr>
          <w:rtl/>
        </w:rPr>
        <w:t>:</w:t>
      </w:r>
      <w:r w:rsidRPr="007B62FF">
        <w:rPr>
          <w:rtl/>
        </w:rPr>
        <w:t xml:space="preserve"> مجمع الرجال 6</w:t>
      </w:r>
      <w:r w:rsidR="00527246">
        <w:rPr>
          <w:rtl/>
        </w:rPr>
        <w:t>:</w:t>
      </w:r>
      <w:r w:rsidRPr="007B62FF">
        <w:rPr>
          <w:rtl/>
        </w:rPr>
        <w:t xml:space="preserve"> 156</w:t>
      </w:r>
      <w:r w:rsidR="00527246">
        <w:rPr>
          <w:rtl/>
        </w:rPr>
        <w:t>،</w:t>
      </w:r>
      <w:r w:rsidRPr="007B62FF">
        <w:rPr>
          <w:rtl/>
        </w:rPr>
        <w:t xml:space="preserve"> ونقد الرجال</w:t>
      </w:r>
      <w:r w:rsidR="00527246">
        <w:rPr>
          <w:rtl/>
        </w:rPr>
        <w:t>:</w:t>
      </w:r>
      <w:r w:rsidRPr="007B62FF">
        <w:rPr>
          <w:rtl/>
        </w:rPr>
        <w:t xml:space="preserve"> 357</w:t>
      </w:r>
      <w:r w:rsidR="00527246">
        <w:rPr>
          <w:rtl/>
        </w:rPr>
        <w:t>،</w:t>
      </w:r>
      <w:r w:rsidRPr="007B62FF">
        <w:rPr>
          <w:rtl/>
        </w:rPr>
        <w:t xml:space="preserve"> وجامع الرواة 2</w:t>
      </w:r>
      <w:r w:rsidR="00527246">
        <w:rPr>
          <w:rtl/>
        </w:rPr>
        <w:t>:</w:t>
      </w:r>
      <w:r w:rsidRPr="007B62FF">
        <w:rPr>
          <w:rtl/>
        </w:rPr>
        <w:t xml:space="preserve"> 276 موافق لما في الأصل والحجرية.</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308 / 446</w:t>
      </w:r>
      <w:r w:rsidR="00527246">
        <w:rPr>
          <w:rtl/>
        </w:rPr>
        <w:t>،</w:t>
      </w:r>
      <w:r w:rsidRPr="007B62FF">
        <w:rPr>
          <w:rtl/>
        </w:rPr>
        <w:t xml:space="preserve"> 138 / 58 في أصحاب الصادق والباقر </w:t>
      </w:r>
      <w:r>
        <w:rPr>
          <w:rtl/>
        </w:rPr>
        <w:t>(</w:t>
      </w:r>
      <w:r w:rsidRPr="007B62FF">
        <w:rPr>
          <w:rtl/>
        </w:rPr>
        <w:t>عليهما السّلام</w:t>
      </w:r>
      <w:r>
        <w:rPr>
          <w:rtl/>
        </w:rPr>
        <w:t>)</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323 / 691</w:t>
      </w:r>
      <w:r w:rsidR="00527246">
        <w:rPr>
          <w:rtl/>
        </w:rPr>
        <w:t>،</w:t>
      </w:r>
      <w:r w:rsidRPr="007B62FF">
        <w:rPr>
          <w:rtl/>
        </w:rPr>
        <w:t xml:space="preserve"> 136 / 17</w:t>
      </w:r>
      <w:r w:rsidR="00527246">
        <w:rPr>
          <w:rtl/>
        </w:rPr>
        <w:t>،</w:t>
      </w:r>
      <w:r w:rsidRPr="007B62FF">
        <w:rPr>
          <w:rtl/>
        </w:rPr>
        <w:t xml:space="preserve"> ورجال البرقي</w:t>
      </w:r>
      <w:r w:rsidR="00527246">
        <w:rPr>
          <w:rtl/>
        </w:rPr>
        <w:t>:</w:t>
      </w:r>
      <w:r w:rsidRPr="007B62FF">
        <w:rPr>
          <w:rtl/>
        </w:rPr>
        <w:t xml:space="preserve"> 15</w:t>
      </w:r>
      <w:r w:rsidR="00527246">
        <w:rPr>
          <w:rtl/>
        </w:rPr>
        <w:t>،</w:t>
      </w:r>
      <w:r w:rsidRPr="007B62FF">
        <w:rPr>
          <w:rtl/>
        </w:rPr>
        <w:t xml:space="preserve"> 30 كلاهما في أصحاب الصادق والباقر </w:t>
      </w:r>
      <w:r>
        <w:rPr>
          <w:rtl/>
        </w:rPr>
        <w:t>(</w:t>
      </w:r>
      <w:r w:rsidRPr="007B62FF">
        <w:rPr>
          <w:rtl/>
        </w:rPr>
        <w:t>عليهما السّلام</w:t>
      </w:r>
      <w:r>
        <w:rPr>
          <w:rtl/>
        </w:rPr>
        <w:t>)</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308 / 451</w:t>
      </w:r>
      <w:r w:rsidR="00527246">
        <w:rPr>
          <w:rtl/>
        </w:rPr>
        <w:t>،</w:t>
      </w:r>
      <w:r w:rsidRPr="007B62FF">
        <w:rPr>
          <w:rtl/>
        </w:rPr>
        <w:t xml:space="preserve"> 514 / 127 في أصحاب الصادق</w:t>
      </w:r>
      <w:r w:rsidR="00527246">
        <w:rPr>
          <w:rtl/>
        </w:rPr>
        <w:t>،</w:t>
      </w:r>
      <w:r w:rsidRPr="007B62FF">
        <w:rPr>
          <w:rtl/>
        </w:rPr>
        <w:t xml:space="preserve"> وباب من لم يرو عنهم </w:t>
      </w:r>
      <w:r w:rsidRPr="0017382C">
        <w:rPr>
          <w:rStyle w:val="libAlaemChar"/>
          <w:rtl/>
        </w:rPr>
        <w:t>عليهم‌السلام</w:t>
      </w:r>
    </w:p>
    <w:p w:rsidR="0017382C" w:rsidRPr="007B62FF" w:rsidRDefault="0017382C" w:rsidP="0017382C">
      <w:pPr>
        <w:pStyle w:val="libFootnote0"/>
        <w:rPr>
          <w:rtl/>
        </w:rPr>
      </w:pPr>
      <w:r w:rsidRPr="007B62FF">
        <w:rPr>
          <w:rtl/>
        </w:rPr>
        <w:t>(6) رجال النجاشي</w:t>
      </w:r>
      <w:r w:rsidR="00527246">
        <w:rPr>
          <w:rtl/>
        </w:rPr>
        <w:t>:</w:t>
      </w:r>
      <w:r w:rsidRPr="007B62FF">
        <w:rPr>
          <w:rtl/>
        </w:rPr>
        <w:t xml:space="preserve"> 408 / 1085.</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307 / 436.</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307 / 442.</w:t>
      </w:r>
    </w:p>
    <w:p w:rsidR="0017382C" w:rsidRDefault="0017382C" w:rsidP="00C613E8">
      <w:pPr>
        <w:pStyle w:val="libNormal"/>
        <w:rPr>
          <w:rtl/>
        </w:rPr>
      </w:pPr>
      <w:r>
        <w:rPr>
          <w:rtl/>
        </w:rPr>
        <w:br w:type="page"/>
      </w:r>
    </w:p>
    <w:p w:rsidR="0017382C" w:rsidRDefault="0017382C" w:rsidP="00E10B1D">
      <w:pPr>
        <w:pStyle w:val="Heading3"/>
        <w:rPr>
          <w:rtl/>
        </w:rPr>
      </w:pPr>
      <w:bookmarkStart w:id="670" w:name="_Toc394921890"/>
      <w:r w:rsidRPr="004F14F2">
        <w:rPr>
          <w:rtl/>
        </w:rPr>
        <w:lastRenderedPageBreak/>
        <w:t>[2980] موسى بن سُليمان الأزدي</w:t>
      </w:r>
      <w:r w:rsidR="00527246">
        <w:rPr>
          <w:rtl/>
        </w:rPr>
        <w:t>:</w:t>
      </w:r>
      <w:bookmarkEnd w:id="670"/>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Pr="00E10B1D" w:rsidRDefault="0017382C" w:rsidP="0063324D">
      <w:pPr>
        <w:pStyle w:val="Heading3"/>
        <w:rPr>
          <w:rStyle w:val="Heading3Char"/>
          <w:rtl/>
        </w:rPr>
      </w:pPr>
      <w:bookmarkStart w:id="671" w:name="_Toc394921891"/>
      <w:r w:rsidRPr="00E10B1D">
        <w:rPr>
          <w:rStyle w:val="Heading3Char"/>
          <w:rtl/>
        </w:rPr>
        <w:t xml:space="preserve">[2981] موسى بن صالح </w:t>
      </w:r>
      <w:r w:rsidRPr="0017382C">
        <w:rPr>
          <w:rStyle w:val="libFootnotenumChar"/>
          <w:rtl/>
        </w:rPr>
        <w:t>(2)</w:t>
      </w:r>
      <w:r w:rsidRPr="00E10B1D">
        <w:rPr>
          <w:rStyle w:val="Heading3Char"/>
          <w:rtl/>
        </w:rPr>
        <w:t xml:space="preserve"> الهَمْدَانِيّ</w:t>
      </w:r>
      <w:r w:rsidR="00527246" w:rsidRPr="00E10B1D">
        <w:rPr>
          <w:rStyle w:val="Heading3Char"/>
          <w:rtl/>
        </w:rPr>
        <w:t>:</w:t>
      </w:r>
      <w:bookmarkEnd w:id="671"/>
    </w:p>
    <w:p w:rsidR="0017382C" w:rsidRPr="007B62FF" w:rsidRDefault="0017382C" w:rsidP="0017382C">
      <w:pPr>
        <w:pStyle w:val="libNormal"/>
        <w:rPr>
          <w:rtl/>
        </w:rPr>
      </w:pPr>
      <w:r w:rsidRPr="007B62FF">
        <w:rPr>
          <w:rtl/>
        </w:rPr>
        <w:t>الكُوفِيّ</w:t>
      </w:r>
      <w:r w:rsidR="00527246">
        <w:rPr>
          <w:rtl/>
        </w:rPr>
        <w:t>،</w:t>
      </w:r>
      <w:r w:rsidRPr="007B62FF">
        <w:rPr>
          <w:rtl/>
        </w:rPr>
        <w:t xml:space="preserve"> أبو مسعود</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672" w:name="_Toc394921892"/>
      <w:r w:rsidRPr="004F14F2">
        <w:rPr>
          <w:rtl/>
        </w:rPr>
        <w:t>[2982] موسى بن عامر</w:t>
      </w:r>
      <w:r w:rsidR="00527246">
        <w:rPr>
          <w:rtl/>
        </w:rPr>
        <w:t>:</w:t>
      </w:r>
      <w:bookmarkEnd w:id="672"/>
    </w:p>
    <w:p w:rsidR="0017382C" w:rsidRPr="007B62FF" w:rsidRDefault="0017382C" w:rsidP="0017382C">
      <w:pPr>
        <w:pStyle w:val="libNormal"/>
        <w:rPr>
          <w:rtl/>
        </w:rPr>
      </w:pPr>
      <w:r w:rsidRPr="007B62FF">
        <w:rPr>
          <w:rtl/>
        </w:rPr>
        <w:t>عنه</w:t>
      </w:r>
      <w:r w:rsidR="00527246">
        <w:rPr>
          <w:rtl/>
        </w:rPr>
        <w:t>:</w:t>
      </w:r>
      <w:r w:rsidRPr="007B62FF">
        <w:rPr>
          <w:rtl/>
        </w:rPr>
        <w:t xml:space="preserve"> ابن أبي عمير</w:t>
      </w:r>
      <w:r w:rsidR="00527246">
        <w:rPr>
          <w:rtl/>
        </w:rPr>
        <w:t>،</w:t>
      </w:r>
      <w:r w:rsidRPr="007B62FF">
        <w:rPr>
          <w:rtl/>
        </w:rPr>
        <w:t xml:space="preserve"> في التهذيب</w:t>
      </w:r>
      <w:r w:rsidR="00527246">
        <w:rPr>
          <w:rtl/>
        </w:rPr>
        <w:t>،</w:t>
      </w:r>
      <w:r w:rsidRPr="007B62FF">
        <w:rPr>
          <w:rtl/>
        </w:rPr>
        <w:t xml:space="preserve"> في باب الزيادات في فقه الحج </w:t>
      </w:r>
      <w:r w:rsidRPr="0017382C">
        <w:rPr>
          <w:rStyle w:val="libFootnotenumChar"/>
          <w:rtl/>
        </w:rPr>
        <w:t>(4)</w:t>
      </w:r>
      <w:r>
        <w:rPr>
          <w:rtl/>
        </w:rPr>
        <w:t>.</w:t>
      </w:r>
    </w:p>
    <w:p w:rsidR="0017382C" w:rsidRDefault="0017382C" w:rsidP="00E10B1D">
      <w:pPr>
        <w:pStyle w:val="Heading3"/>
        <w:rPr>
          <w:rtl/>
        </w:rPr>
      </w:pPr>
      <w:bookmarkStart w:id="673" w:name="_Toc394921893"/>
      <w:r w:rsidRPr="004F14F2">
        <w:rPr>
          <w:rtl/>
        </w:rPr>
        <w:t>[2983] موسى بن عبد العزيز</w:t>
      </w:r>
      <w:r w:rsidR="00527246">
        <w:rPr>
          <w:rtl/>
        </w:rPr>
        <w:t>:</w:t>
      </w:r>
      <w:bookmarkEnd w:id="673"/>
    </w:p>
    <w:p w:rsidR="0017382C" w:rsidRPr="007B62FF" w:rsidRDefault="0017382C" w:rsidP="0017382C">
      <w:pPr>
        <w:pStyle w:val="libNormal"/>
        <w:rPr>
          <w:rtl/>
        </w:rPr>
      </w:pPr>
      <w:r w:rsidRPr="007B62FF">
        <w:rPr>
          <w:rtl/>
        </w:rPr>
        <w:t>مولى بني قيس بن ثعلبة</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674" w:name="_Toc394921894"/>
      <w:r w:rsidRPr="004F14F2">
        <w:rPr>
          <w:rtl/>
        </w:rPr>
        <w:t>[2984] موسى بن عبد الله الأشْعري</w:t>
      </w:r>
      <w:r w:rsidR="00527246">
        <w:rPr>
          <w:rtl/>
        </w:rPr>
        <w:t>:</w:t>
      </w:r>
      <w:bookmarkEnd w:id="674"/>
    </w:p>
    <w:p w:rsidR="0017382C" w:rsidRPr="007B62FF" w:rsidRDefault="0017382C" w:rsidP="0017382C">
      <w:pPr>
        <w:pStyle w:val="libNormal"/>
        <w:rPr>
          <w:rtl/>
        </w:rPr>
      </w:pPr>
      <w:r w:rsidRPr="007B62FF">
        <w:rPr>
          <w:rtl/>
        </w:rPr>
        <w:t>القُمي</w:t>
      </w:r>
      <w:r w:rsidR="00527246">
        <w:rPr>
          <w:rtl/>
        </w:rPr>
        <w:t>،</w:t>
      </w:r>
      <w:r w:rsidRPr="007B62FF">
        <w:rPr>
          <w:rtl/>
        </w:rPr>
        <w:t xml:space="preserve"> روى عنهما </w:t>
      </w:r>
      <w:r>
        <w:rPr>
          <w:rtl/>
        </w:rPr>
        <w:t>(</w:t>
      </w:r>
      <w:r w:rsidRPr="007B62FF">
        <w:rPr>
          <w:rtl/>
        </w:rPr>
        <w:t>عليهما السّلام</w:t>
      </w:r>
      <w:r>
        <w:rPr>
          <w:rtl/>
        </w:rPr>
        <w:t>)</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675" w:name="_Toc394921895"/>
      <w:r w:rsidRPr="004F14F2">
        <w:rPr>
          <w:rtl/>
        </w:rPr>
        <w:t>[2985] موسى بن عبد الله بن الحسن</w:t>
      </w:r>
      <w:r w:rsidR="00527246">
        <w:rPr>
          <w:rtl/>
        </w:rPr>
        <w:t>:</w:t>
      </w:r>
      <w:bookmarkEnd w:id="675"/>
    </w:p>
    <w:p w:rsidR="0017382C" w:rsidRPr="007B62FF" w:rsidRDefault="0017382C" w:rsidP="0017382C">
      <w:pPr>
        <w:pStyle w:val="libNormal"/>
        <w:rPr>
          <w:rtl/>
        </w:rPr>
      </w:pPr>
      <w:r w:rsidRPr="007B62FF">
        <w:rPr>
          <w:rtl/>
        </w:rPr>
        <w:t xml:space="preserve">ابن الحسن بن علي بن أبي طالب </w:t>
      </w:r>
      <w:r>
        <w:rPr>
          <w:rtl/>
        </w:rPr>
        <w:t>(</w:t>
      </w:r>
      <w:r w:rsidRPr="007B62FF">
        <w:rPr>
          <w:rtl/>
        </w:rPr>
        <w:t>عليهما السّلام</w:t>
      </w:r>
      <w:r>
        <w:rPr>
          <w:rtl/>
        </w:rPr>
        <w:t>)</w:t>
      </w:r>
      <w:r w:rsidRPr="007B62FF">
        <w:rPr>
          <w:rtl/>
        </w:rPr>
        <w:t xml:space="preserve"> ا</w:t>
      </w:r>
      <w:r w:rsidR="00E10B1D">
        <w:rPr>
          <w:rtl/>
        </w:rPr>
        <w:t>لمـَ</w:t>
      </w:r>
      <w:r w:rsidRPr="007B62FF">
        <w:rPr>
          <w:rtl/>
        </w:rPr>
        <w:t>دَني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307 / 439.</w:t>
      </w:r>
    </w:p>
    <w:p w:rsidR="0017382C" w:rsidRPr="007B62FF" w:rsidRDefault="0017382C" w:rsidP="0017382C">
      <w:pPr>
        <w:pStyle w:val="libFootnote0"/>
        <w:rPr>
          <w:rtl/>
        </w:rPr>
      </w:pPr>
      <w:r w:rsidRPr="007B62FF">
        <w:rPr>
          <w:rtl/>
        </w:rPr>
        <w:t>(2) في المصدر</w:t>
      </w:r>
      <w:r w:rsidR="00527246">
        <w:rPr>
          <w:rtl/>
        </w:rPr>
        <w:t>:</w:t>
      </w:r>
      <w:r w:rsidRPr="007B62FF">
        <w:rPr>
          <w:rtl/>
        </w:rPr>
        <w:t xml:space="preserve"> </w:t>
      </w:r>
      <w:r>
        <w:rPr>
          <w:rtl/>
        </w:rPr>
        <w:t>(</w:t>
      </w:r>
      <w:r w:rsidRPr="007B62FF">
        <w:rPr>
          <w:rtl/>
        </w:rPr>
        <w:t>بن صليح</w:t>
      </w:r>
      <w:r>
        <w:rPr>
          <w:rtl/>
        </w:rPr>
        <w:t>)</w:t>
      </w:r>
      <w:r w:rsidR="00527246">
        <w:rPr>
          <w:rtl/>
        </w:rPr>
        <w:t>،</w:t>
      </w:r>
      <w:r w:rsidRPr="007B62FF">
        <w:rPr>
          <w:rtl/>
        </w:rPr>
        <w:t xml:space="preserve"> ومثله في نقد الرجال </w:t>
      </w:r>
      <w:r>
        <w:rPr>
          <w:rtl/>
        </w:rPr>
        <w:t>(</w:t>
      </w:r>
      <w:r w:rsidRPr="007B62FF">
        <w:rPr>
          <w:rtl/>
        </w:rPr>
        <w:t>عن نسخة بدل</w:t>
      </w:r>
      <w:r>
        <w:rPr>
          <w:rtl/>
        </w:rPr>
        <w:t>).</w:t>
      </w:r>
      <w:r w:rsidRPr="007B62FF">
        <w:rPr>
          <w:rtl/>
        </w:rPr>
        <w:t xml:space="preserve"> وما في</w:t>
      </w:r>
      <w:r w:rsidR="00527246">
        <w:rPr>
          <w:rtl/>
        </w:rPr>
        <w:t>:</w:t>
      </w:r>
      <w:r w:rsidRPr="007B62FF">
        <w:rPr>
          <w:rtl/>
        </w:rPr>
        <w:t xml:space="preserve"> منهج المقال</w:t>
      </w:r>
      <w:r w:rsidR="00527246">
        <w:rPr>
          <w:rtl/>
        </w:rPr>
        <w:t>:</w:t>
      </w:r>
      <w:r w:rsidRPr="007B62FF">
        <w:rPr>
          <w:rtl/>
        </w:rPr>
        <w:t xml:space="preserve"> 348</w:t>
      </w:r>
      <w:r w:rsidR="00527246">
        <w:rPr>
          <w:rtl/>
        </w:rPr>
        <w:t>،</w:t>
      </w:r>
      <w:r w:rsidRPr="007B62FF">
        <w:rPr>
          <w:rtl/>
        </w:rPr>
        <w:t xml:space="preserve"> ومجمع الرجال 6</w:t>
      </w:r>
      <w:r w:rsidR="00527246">
        <w:rPr>
          <w:rtl/>
        </w:rPr>
        <w:t>:</w:t>
      </w:r>
      <w:r w:rsidRPr="007B62FF">
        <w:rPr>
          <w:rtl/>
        </w:rPr>
        <w:t xml:space="preserve"> 157</w:t>
      </w:r>
      <w:r w:rsidR="00527246">
        <w:rPr>
          <w:rtl/>
        </w:rPr>
        <w:t>،</w:t>
      </w:r>
      <w:r w:rsidRPr="007B62FF">
        <w:rPr>
          <w:rtl/>
        </w:rPr>
        <w:t xml:space="preserve"> ونقد الرجال</w:t>
      </w:r>
      <w:r w:rsidR="00527246">
        <w:rPr>
          <w:rtl/>
        </w:rPr>
        <w:t>:</w:t>
      </w:r>
      <w:r w:rsidRPr="007B62FF">
        <w:rPr>
          <w:rtl/>
        </w:rPr>
        <w:t xml:space="preserve"> 357</w:t>
      </w:r>
      <w:r w:rsidR="00527246">
        <w:rPr>
          <w:rtl/>
        </w:rPr>
        <w:t>،</w:t>
      </w:r>
      <w:r w:rsidRPr="007B62FF">
        <w:rPr>
          <w:rtl/>
        </w:rPr>
        <w:t xml:space="preserve"> وجامع الرواة 2</w:t>
      </w:r>
      <w:r w:rsidR="00527246">
        <w:rPr>
          <w:rtl/>
        </w:rPr>
        <w:t>:</w:t>
      </w:r>
      <w:r w:rsidRPr="007B62FF">
        <w:rPr>
          <w:rtl/>
        </w:rPr>
        <w:t xml:space="preserve"> 277</w:t>
      </w:r>
      <w:r w:rsidR="00527246">
        <w:rPr>
          <w:rtl/>
        </w:rPr>
        <w:t>،</w:t>
      </w:r>
      <w:r w:rsidRPr="007B62FF">
        <w:rPr>
          <w:rtl/>
        </w:rPr>
        <w:t xml:space="preserve"> وتنقيح المقال 3</w:t>
      </w:r>
      <w:r w:rsidR="00527246">
        <w:rPr>
          <w:rtl/>
        </w:rPr>
        <w:t>:</w:t>
      </w:r>
      <w:r w:rsidRPr="007B62FF">
        <w:rPr>
          <w:rtl/>
        </w:rPr>
        <w:t xml:space="preserve"> 256 موافق لما في الأصل والحجرية.</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307 / 434.</w:t>
      </w:r>
    </w:p>
    <w:p w:rsidR="0017382C" w:rsidRPr="007B62FF" w:rsidRDefault="0017382C" w:rsidP="0017382C">
      <w:pPr>
        <w:pStyle w:val="libFootnote0"/>
        <w:rPr>
          <w:rtl/>
        </w:rPr>
      </w:pPr>
      <w:r w:rsidRPr="007B62FF">
        <w:rPr>
          <w:rtl/>
        </w:rPr>
        <w:t>(4) تهذيب الأحكام 5</w:t>
      </w:r>
      <w:r w:rsidR="00527246">
        <w:rPr>
          <w:rtl/>
        </w:rPr>
        <w:t>:</w:t>
      </w:r>
      <w:r w:rsidRPr="007B62FF">
        <w:rPr>
          <w:rtl/>
        </w:rPr>
        <w:t xml:space="preserve"> 444 / 1548.</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307 / 433.</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307 / 437.</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307 / 429.</w:t>
      </w:r>
    </w:p>
    <w:p w:rsidR="0017382C" w:rsidRDefault="0017382C" w:rsidP="00C613E8">
      <w:pPr>
        <w:pStyle w:val="libNormal"/>
        <w:rPr>
          <w:rtl/>
        </w:rPr>
      </w:pPr>
      <w:r>
        <w:rPr>
          <w:rtl/>
        </w:rPr>
        <w:br w:type="page"/>
      </w:r>
    </w:p>
    <w:p w:rsidR="0017382C" w:rsidRDefault="0017382C" w:rsidP="00E10B1D">
      <w:pPr>
        <w:pStyle w:val="Heading3"/>
        <w:rPr>
          <w:rtl/>
        </w:rPr>
      </w:pPr>
      <w:bookmarkStart w:id="676" w:name="_Toc394921896"/>
      <w:r w:rsidRPr="004F14F2">
        <w:rPr>
          <w:rtl/>
        </w:rPr>
        <w:lastRenderedPageBreak/>
        <w:t>[2986] موسى بن عبد الله النَّخَعِيّ</w:t>
      </w:r>
      <w:r w:rsidR="00527246">
        <w:rPr>
          <w:rtl/>
        </w:rPr>
        <w:t>:</w:t>
      </w:r>
      <w:bookmarkEnd w:id="676"/>
    </w:p>
    <w:p w:rsidR="0017382C" w:rsidRPr="007B62FF" w:rsidRDefault="0017382C" w:rsidP="0017382C">
      <w:pPr>
        <w:pStyle w:val="libNormal"/>
        <w:rPr>
          <w:rtl/>
        </w:rPr>
      </w:pPr>
      <w:r w:rsidRPr="007B62FF">
        <w:rPr>
          <w:rtl/>
        </w:rPr>
        <w:t xml:space="preserve">راوي الزيارة الجامعة الكبيرة </w:t>
      </w:r>
      <w:r w:rsidRPr="0017382C">
        <w:rPr>
          <w:rStyle w:val="libFootnotenumChar"/>
          <w:rtl/>
        </w:rPr>
        <w:t>(1)</w:t>
      </w:r>
      <w:r w:rsidR="00527246">
        <w:rPr>
          <w:rtl/>
        </w:rPr>
        <w:t>،</w:t>
      </w:r>
      <w:r w:rsidRPr="007B62FF">
        <w:rPr>
          <w:rtl/>
        </w:rPr>
        <w:t xml:space="preserve"> التي يشهد متنها بصحته</w:t>
      </w:r>
      <w:r w:rsidR="00527246">
        <w:rPr>
          <w:rtl/>
        </w:rPr>
        <w:t>،</w:t>
      </w:r>
      <w:r w:rsidRPr="007B62FF">
        <w:rPr>
          <w:rtl/>
        </w:rPr>
        <w:t xml:space="preserve"> قال المحقّق صدر الدين العاملي</w:t>
      </w:r>
      <w:r w:rsidR="00527246">
        <w:rPr>
          <w:rtl/>
        </w:rPr>
        <w:t>:</w:t>
      </w:r>
      <w:r w:rsidRPr="007B62FF">
        <w:rPr>
          <w:rtl/>
        </w:rPr>
        <w:t xml:space="preserve"> وفي روايتها مدح لأنَّ من لقّنه الامام </w:t>
      </w:r>
      <w:r w:rsidRPr="0017382C">
        <w:rPr>
          <w:rStyle w:val="libAlaemChar"/>
          <w:rtl/>
        </w:rPr>
        <w:t>عليه‌السلام</w:t>
      </w:r>
      <w:r w:rsidRPr="007B62FF">
        <w:rPr>
          <w:rtl/>
        </w:rPr>
        <w:t xml:space="preserve"> مثل هذا الكلام لا يكون إلاّ من أهل العلم والفضل</w:t>
      </w:r>
      <w:r w:rsidR="00527246">
        <w:rPr>
          <w:rtl/>
        </w:rPr>
        <w:t>،</w:t>
      </w:r>
      <w:r w:rsidRPr="007B62FF">
        <w:rPr>
          <w:rtl/>
        </w:rPr>
        <w:t xml:space="preserve"> انتهى</w:t>
      </w:r>
      <w:r>
        <w:rPr>
          <w:rtl/>
        </w:rPr>
        <w:t>.</w:t>
      </w:r>
    </w:p>
    <w:p w:rsidR="0017382C" w:rsidRPr="007B62FF" w:rsidRDefault="0017382C" w:rsidP="0017382C">
      <w:pPr>
        <w:pStyle w:val="libNormal"/>
        <w:rPr>
          <w:rtl/>
        </w:rPr>
      </w:pPr>
      <w:r w:rsidRPr="007B62FF">
        <w:rPr>
          <w:rtl/>
        </w:rPr>
        <w:t>قلت</w:t>
      </w:r>
      <w:r w:rsidR="00527246">
        <w:rPr>
          <w:rtl/>
        </w:rPr>
        <w:t>:</w:t>
      </w:r>
      <w:r w:rsidRPr="007B62FF">
        <w:rPr>
          <w:rtl/>
        </w:rPr>
        <w:t xml:space="preserve"> بل وممّن يحتمل أسرارهم</w:t>
      </w:r>
      <w:r w:rsidR="00527246">
        <w:rPr>
          <w:rtl/>
        </w:rPr>
        <w:t>،</w:t>
      </w:r>
      <w:r w:rsidRPr="007B62FF">
        <w:rPr>
          <w:rtl/>
        </w:rPr>
        <w:t xml:space="preserve"> ويؤيّده رواية الجليلين</w:t>
      </w:r>
      <w:r w:rsidR="00527246">
        <w:rPr>
          <w:rtl/>
        </w:rPr>
        <w:t>:</w:t>
      </w:r>
      <w:r w:rsidRPr="007B62FF">
        <w:rPr>
          <w:rtl/>
        </w:rPr>
        <w:t xml:space="preserve"> محمّد بن إسماعيل البرمكي هنا</w:t>
      </w:r>
      <w:r w:rsidR="00527246">
        <w:rPr>
          <w:rtl/>
        </w:rPr>
        <w:t>،</w:t>
      </w:r>
      <w:r w:rsidRPr="007B62FF">
        <w:rPr>
          <w:rtl/>
        </w:rPr>
        <w:t xml:space="preserve"> والحسن بن موسى عنه</w:t>
      </w:r>
      <w:r w:rsidR="00527246">
        <w:rPr>
          <w:rtl/>
        </w:rPr>
        <w:t>،</w:t>
      </w:r>
      <w:r w:rsidRPr="007B62FF">
        <w:rPr>
          <w:rtl/>
        </w:rPr>
        <w:t xml:space="preserve"> في الكافي</w:t>
      </w:r>
      <w:r w:rsidR="00527246">
        <w:rPr>
          <w:rtl/>
        </w:rPr>
        <w:t>،</w:t>
      </w:r>
      <w:r w:rsidRPr="007B62FF">
        <w:rPr>
          <w:rtl/>
        </w:rPr>
        <w:t xml:space="preserve"> في كتاب العقل والجهل </w:t>
      </w:r>
      <w:r w:rsidRPr="0017382C">
        <w:rPr>
          <w:rStyle w:val="libFootnotenumChar"/>
          <w:rtl/>
        </w:rPr>
        <w:t>(2)</w:t>
      </w:r>
      <w:r>
        <w:rPr>
          <w:rtl/>
        </w:rPr>
        <w:t>.</w:t>
      </w:r>
    </w:p>
    <w:p w:rsidR="0017382C" w:rsidRDefault="0017382C" w:rsidP="00E10B1D">
      <w:pPr>
        <w:pStyle w:val="Heading3"/>
        <w:rPr>
          <w:rtl/>
        </w:rPr>
      </w:pPr>
      <w:bookmarkStart w:id="677" w:name="_Toc394921897"/>
      <w:r w:rsidRPr="004F14F2">
        <w:rPr>
          <w:rtl/>
        </w:rPr>
        <w:t>[2987] موسى بن عبد الملك</w:t>
      </w:r>
      <w:r w:rsidR="00527246">
        <w:rPr>
          <w:rtl/>
        </w:rPr>
        <w:t>:</w:t>
      </w:r>
      <w:bookmarkEnd w:id="677"/>
    </w:p>
    <w:p w:rsidR="0017382C" w:rsidRPr="007B62FF" w:rsidRDefault="0017382C" w:rsidP="0017382C">
      <w:pPr>
        <w:pStyle w:val="libNormal"/>
        <w:rPr>
          <w:rtl/>
        </w:rPr>
      </w:pPr>
      <w:r w:rsidRPr="007B62FF">
        <w:rPr>
          <w:rtl/>
        </w:rPr>
        <w:t>عنه</w:t>
      </w:r>
      <w:r w:rsidR="00527246">
        <w:rPr>
          <w:rtl/>
        </w:rPr>
        <w:t>:</w:t>
      </w:r>
      <w:r w:rsidRPr="007B62FF">
        <w:rPr>
          <w:rtl/>
        </w:rPr>
        <w:t xml:space="preserve"> أحمد بن محمّد بن عيسى</w:t>
      </w:r>
      <w:r w:rsidR="00527246">
        <w:rPr>
          <w:rtl/>
        </w:rPr>
        <w:t>،</w:t>
      </w:r>
      <w:r w:rsidRPr="007B62FF">
        <w:rPr>
          <w:rtl/>
        </w:rPr>
        <w:t xml:space="preserve"> والحسين بن علي بن يقطين</w:t>
      </w:r>
      <w:r w:rsidR="00527246">
        <w:rPr>
          <w:rtl/>
        </w:rPr>
        <w:t>،</w:t>
      </w:r>
      <w:r w:rsidRPr="007B62FF">
        <w:rPr>
          <w:rtl/>
        </w:rPr>
        <w:t xml:space="preserve"> في التهذيب</w:t>
      </w:r>
      <w:r w:rsidR="00527246">
        <w:rPr>
          <w:rtl/>
        </w:rPr>
        <w:t>،</w:t>
      </w:r>
      <w:r w:rsidRPr="007B62FF">
        <w:rPr>
          <w:rtl/>
        </w:rPr>
        <w:t xml:space="preserve"> في باب إتيان النساء فيما دون الفرج </w:t>
      </w:r>
      <w:r w:rsidRPr="0017382C">
        <w:rPr>
          <w:rStyle w:val="libFootnotenumChar"/>
          <w:rtl/>
        </w:rPr>
        <w:t>(3)</w:t>
      </w:r>
      <w:r w:rsidR="00527246">
        <w:rPr>
          <w:rtl/>
        </w:rPr>
        <w:t>،</w:t>
      </w:r>
      <w:r w:rsidRPr="007B62FF">
        <w:rPr>
          <w:rtl/>
        </w:rPr>
        <w:t xml:space="preserve"> وعلي بن مهزيار فيه</w:t>
      </w:r>
      <w:r w:rsidR="00527246">
        <w:rPr>
          <w:rtl/>
        </w:rPr>
        <w:t>،</w:t>
      </w:r>
      <w:r w:rsidRPr="007B62FF">
        <w:rPr>
          <w:rtl/>
        </w:rPr>
        <w:t xml:space="preserve"> في كتاب المكاسب </w:t>
      </w:r>
      <w:r w:rsidRPr="0017382C">
        <w:rPr>
          <w:rStyle w:val="libFootnotenumChar"/>
          <w:rtl/>
        </w:rPr>
        <w:t>(4)</w:t>
      </w:r>
      <w:r>
        <w:rPr>
          <w:rtl/>
        </w:rPr>
        <w:t>.</w:t>
      </w:r>
    </w:p>
    <w:p w:rsidR="0017382C" w:rsidRDefault="0017382C" w:rsidP="00E10B1D">
      <w:pPr>
        <w:pStyle w:val="Heading3"/>
        <w:rPr>
          <w:rtl/>
        </w:rPr>
      </w:pPr>
      <w:bookmarkStart w:id="678" w:name="_Toc394921898"/>
      <w:r w:rsidRPr="004F14F2">
        <w:rPr>
          <w:rtl/>
        </w:rPr>
        <w:t>[2988] موسى بن عبيدة</w:t>
      </w:r>
      <w:r w:rsidR="00527246">
        <w:rPr>
          <w:rtl/>
        </w:rPr>
        <w:t>:</w:t>
      </w:r>
      <w:bookmarkEnd w:id="678"/>
    </w:p>
    <w:p w:rsidR="0017382C" w:rsidRPr="007B62FF" w:rsidRDefault="0017382C" w:rsidP="0017382C">
      <w:pPr>
        <w:pStyle w:val="libNormal"/>
        <w:rPr>
          <w:rtl/>
        </w:rPr>
      </w:pPr>
      <w:r w:rsidRPr="007B62FF">
        <w:rPr>
          <w:rtl/>
        </w:rPr>
        <w:t>أبو حسّان العجلي</w:t>
      </w:r>
      <w:r w:rsidR="00527246">
        <w:rPr>
          <w:rtl/>
        </w:rPr>
        <w:t>،</w:t>
      </w:r>
      <w:r w:rsidRPr="007B62FF">
        <w:rPr>
          <w:rtl/>
        </w:rPr>
        <w:t xml:space="preserve"> الكوفي</w:t>
      </w:r>
      <w:r w:rsidR="00527246">
        <w:rPr>
          <w:rtl/>
        </w:rPr>
        <w:t>،</w:t>
      </w:r>
      <w:r w:rsidRPr="007B62FF">
        <w:rPr>
          <w:rtl/>
        </w:rPr>
        <w:t xml:space="preserve"> روى عنه</w:t>
      </w:r>
      <w:r w:rsidR="00527246">
        <w:rPr>
          <w:rtl/>
        </w:rPr>
        <w:t>:</w:t>
      </w:r>
      <w:r w:rsidRPr="007B62FF">
        <w:rPr>
          <w:rtl/>
        </w:rPr>
        <w:t xml:space="preserve"> صفوان الجمال</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الفقيه 2</w:t>
      </w:r>
      <w:r w:rsidR="00527246">
        <w:rPr>
          <w:rtl/>
        </w:rPr>
        <w:t>:</w:t>
      </w:r>
      <w:r w:rsidRPr="007B62FF">
        <w:rPr>
          <w:rtl/>
        </w:rPr>
        <w:t xml:space="preserve"> 370 / 1625</w:t>
      </w:r>
      <w:r w:rsidR="00527246">
        <w:rPr>
          <w:rtl/>
        </w:rPr>
        <w:t>،</w:t>
      </w:r>
      <w:r w:rsidRPr="007B62FF">
        <w:rPr>
          <w:rtl/>
        </w:rPr>
        <w:t xml:space="preserve"> تهذيب الأحكام 6</w:t>
      </w:r>
      <w:r w:rsidR="00527246">
        <w:rPr>
          <w:rtl/>
        </w:rPr>
        <w:t>:</w:t>
      </w:r>
      <w:r w:rsidRPr="007B62FF">
        <w:rPr>
          <w:rtl/>
        </w:rPr>
        <w:t xml:space="preserve"> 95 / 177.</w:t>
      </w:r>
    </w:p>
    <w:p w:rsidR="0017382C" w:rsidRPr="007B62FF" w:rsidRDefault="0017382C" w:rsidP="0017382C">
      <w:pPr>
        <w:pStyle w:val="libFootnote0"/>
        <w:rPr>
          <w:rtl/>
        </w:rPr>
      </w:pPr>
      <w:r w:rsidRPr="007B62FF">
        <w:rPr>
          <w:rtl/>
        </w:rPr>
        <w:t>(2) أُصول الكافي 1</w:t>
      </w:r>
      <w:r w:rsidR="00527246">
        <w:rPr>
          <w:rtl/>
        </w:rPr>
        <w:t>:</w:t>
      </w:r>
      <w:r w:rsidRPr="007B62FF">
        <w:rPr>
          <w:rtl/>
        </w:rPr>
        <w:t xml:space="preserve"> 21 / 31.</w:t>
      </w:r>
    </w:p>
    <w:p w:rsidR="0017382C" w:rsidRPr="007B62FF" w:rsidRDefault="0017382C" w:rsidP="0017382C">
      <w:pPr>
        <w:pStyle w:val="libFootnote0"/>
        <w:rPr>
          <w:rtl/>
        </w:rPr>
      </w:pPr>
      <w:r w:rsidRPr="007B62FF">
        <w:rPr>
          <w:rtl/>
        </w:rPr>
        <w:t>(3) الرواية في الاستبصار 3</w:t>
      </w:r>
      <w:r w:rsidR="00527246">
        <w:rPr>
          <w:rtl/>
        </w:rPr>
        <w:t>:</w:t>
      </w:r>
      <w:r w:rsidRPr="007B62FF">
        <w:rPr>
          <w:rtl/>
        </w:rPr>
        <w:t xml:space="preserve"> 243 / 869 في الباب الذي ذكره المصنف </w:t>
      </w:r>
      <w:r w:rsidRPr="0017382C">
        <w:rPr>
          <w:rStyle w:val="libAlaemChar"/>
          <w:rtl/>
        </w:rPr>
        <w:t>قدس‌سره</w:t>
      </w:r>
      <w:r w:rsidR="00527246">
        <w:rPr>
          <w:rtl/>
        </w:rPr>
        <w:t>،</w:t>
      </w:r>
      <w:r w:rsidRPr="007B62FF">
        <w:rPr>
          <w:rtl/>
        </w:rPr>
        <w:t xml:space="preserve"> وفي التهذيب 7</w:t>
      </w:r>
      <w:r w:rsidR="00527246">
        <w:rPr>
          <w:rtl/>
        </w:rPr>
        <w:t>:</w:t>
      </w:r>
      <w:r w:rsidRPr="007B62FF">
        <w:rPr>
          <w:rtl/>
        </w:rPr>
        <w:t xml:space="preserve"> 414 / 1659 في باب السنة في عقود النكاح</w:t>
      </w:r>
      <w:r w:rsidR="00527246">
        <w:rPr>
          <w:rtl/>
        </w:rPr>
        <w:t>،</w:t>
      </w:r>
      <w:r w:rsidRPr="007B62FF">
        <w:rPr>
          <w:rtl/>
        </w:rPr>
        <w:t xml:space="preserve"> وفي كلا الموضعين في سندهما </w:t>
      </w:r>
      <w:r>
        <w:rPr>
          <w:rtl/>
        </w:rPr>
        <w:t>(</w:t>
      </w:r>
      <w:r w:rsidRPr="007B62FF">
        <w:rPr>
          <w:rtl/>
        </w:rPr>
        <w:t>أحمد بن عيسى</w:t>
      </w:r>
      <w:r>
        <w:rPr>
          <w:rtl/>
        </w:rPr>
        <w:t>)</w:t>
      </w:r>
    </w:p>
    <w:p w:rsidR="0017382C" w:rsidRPr="007B62FF" w:rsidRDefault="0017382C" w:rsidP="0017382C">
      <w:pPr>
        <w:pStyle w:val="libFootnote0"/>
        <w:rPr>
          <w:rtl/>
        </w:rPr>
      </w:pPr>
      <w:r w:rsidRPr="007B62FF">
        <w:rPr>
          <w:rtl/>
        </w:rPr>
        <w:t>(4) تهذيب الأحكام 6</w:t>
      </w:r>
      <w:r w:rsidR="00527246">
        <w:rPr>
          <w:rtl/>
        </w:rPr>
        <w:t>:</w:t>
      </w:r>
      <w:r w:rsidRPr="007B62FF">
        <w:rPr>
          <w:rtl/>
        </w:rPr>
        <w:t xml:space="preserve"> 348 / 432.</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307 / 432.</w:t>
      </w:r>
    </w:p>
    <w:p w:rsidR="0017382C" w:rsidRDefault="0017382C" w:rsidP="00C613E8">
      <w:pPr>
        <w:pStyle w:val="libNormal"/>
        <w:rPr>
          <w:rtl/>
        </w:rPr>
      </w:pPr>
      <w:r>
        <w:rPr>
          <w:rtl/>
        </w:rPr>
        <w:br w:type="page"/>
      </w:r>
    </w:p>
    <w:p w:rsidR="0017382C" w:rsidRDefault="0017382C" w:rsidP="00E10B1D">
      <w:pPr>
        <w:pStyle w:val="Heading3"/>
        <w:rPr>
          <w:rtl/>
        </w:rPr>
      </w:pPr>
      <w:bookmarkStart w:id="679" w:name="_Toc394921899"/>
      <w:r w:rsidRPr="004F14F2">
        <w:rPr>
          <w:rtl/>
        </w:rPr>
        <w:lastRenderedPageBreak/>
        <w:t>[2989] موسى بن عُبيدة بن نشيط</w:t>
      </w:r>
      <w:r w:rsidR="00527246">
        <w:rPr>
          <w:rtl/>
        </w:rPr>
        <w:t>:</w:t>
      </w:r>
      <w:bookmarkEnd w:id="679"/>
    </w:p>
    <w:p w:rsidR="0017382C" w:rsidRPr="007B62FF" w:rsidRDefault="0017382C" w:rsidP="0017382C">
      <w:pPr>
        <w:pStyle w:val="libNormal"/>
        <w:rPr>
          <w:rtl/>
        </w:rPr>
      </w:pPr>
      <w:r w:rsidRPr="007B62FF">
        <w:rPr>
          <w:rtl/>
        </w:rPr>
        <w:t xml:space="preserve">الرَّبَذِيّ </w:t>
      </w:r>
      <w:r w:rsidRPr="0017382C">
        <w:rPr>
          <w:rStyle w:val="libFootnotenumChar"/>
          <w:rtl/>
        </w:rPr>
        <w:t>(1)</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680" w:name="_Toc394921900"/>
      <w:r w:rsidRPr="004F14F2">
        <w:rPr>
          <w:rtl/>
        </w:rPr>
        <w:t>[2990] موسى بن عطيّة الأزْدِيّ</w:t>
      </w:r>
      <w:r w:rsidR="00527246">
        <w:rPr>
          <w:rtl/>
        </w:rPr>
        <w:t>:</w:t>
      </w:r>
      <w:bookmarkEnd w:id="680"/>
    </w:p>
    <w:p w:rsidR="0017382C" w:rsidRPr="007B62FF" w:rsidRDefault="0017382C" w:rsidP="0017382C">
      <w:pPr>
        <w:pStyle w:val="libNormal"/>
        <w:rPr>
          <w:rtl/>
        </w:rPr>
      </w:pPr>
      <w:r w:rsidRPr="007B62FF">
        <w:rPr>
          <w:rtl/>
        </w:rPr>
        <w:t>العَامِدِيّ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681" w:name="_Toc394921901"/>
      <w:r w:rsidRPr="004F14F2">
        <w:rPr>
          <w:rtl/>
        </w:rPr>
        <w:t>[2991] موسى بن عَقَبة بن أبي عيّاش</w:t>
      </w:r>
      <w:r w:rsidR="00527246">
        <w:rPr>
          <w:rtl/>
        </w:rPr>
        <w:t>:</w:t>
      </w:r>
      <w:bookmarkEnd w:id="681"/>
    </w:p>
    <w:p w:rsidR="0017382C" w:rsidRPr="007B62FF" w:rsidRDefault="0017382C" w:rsidP="0017382C">
      <w:pPr>
        <w:pStyle w:val="libNormal"/>
        <w:rPr>
          <w:rtl/>
        </w:rPr>
      </w:pPr>
      <w:r w:rsidRPr="007B62FF">
        <w:rPr>
          <w:rtl/>
        </w:rPr>
        <w:t>ا</w:t>
      </w:r>
      <w:r w:rsidR="00E10B1D">
        <w:rPr>
          <w:rtl/>
        </w:rPr>
        <w:t>لمـَ</w:t>
      </w:r>
      <w:r w:rsidRPr="007B62FF">
        <w:rPr>
          <w:rtl/>
        </w:rPr>
        <w:t>دَني</w:t>
      </w:r>
      <w:r w:rsidR="00527246">
        <w:rPr>
          <w:rtl/>
        </w:rPr>
        <w:t>،</w:t>
      </w:r>
      <w:r w:rsidRPr="007B62FF">
        <w:rPr>
          <w:rtl/>
        </w:rPr>
        <w:t xml:space="preserve"> تابعي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682" w:name="_Toc394921902"/>
      <w:r w:rsidRPr="004F14F2">
        <w:rPr>
          <w:rtl/>
        </w:rPr>
        <w:t>[2992] موسى بن العلاء الكُوفِيّ</w:t>
      </w:r>
      <w:r w:rsidR="00527246">
        <w:rPr>
          <w:rtl/>
        </w:rPr>
        <w:t>:</w:t>
      </w:r>
      <w:bookmarkEnd w:id="682"/>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(5)</w:t>
      </w:r>
      <w:r w:rsidR="00527246">
        <w:rPr>
          <w:rtl/>
        </w:rPr>
        <w:t>،</w:t>
      </w:r>
      <w:r w:rsidRPr="007B62FF">
        <w:rPr>
          <w:rtl/>
        </w:rPr>
        <w:t xml:space="preserve"> عنه</w:t>
      </w:r>
      <w:r w:rsidR="00527246">
        <w:rPr>
          <w:rtl/>
        </w:rPr>
        <w:t>:</w:t>
      </w:r>
      <w:r w:rsidRPr="007B62FF">
        <w:rPr>
          <w:rtl/>
        </w:rPr>
        <w:t xml:space="preserve"> أبان بن عثمان</w:t>
      </w:r>
      <w:r w:rsidR="00527246">
        <w:rPr>
          <w:rtl/>
        </w:rPr>
        <w:t>،</w:t>
      </w:r>
      <w:r w:rsidRPr="007B62FF">
        <w:rPr>
          <w:rtl/>
        </w:rPr>
        <w:t xml:space="preserve"> في الكافي</w:t>
      </w:r>
      <w:r w:rsidR="00527246">
        <w:rPr>
          <w:rtl/>
        </w:rPr>
        <w:t>،</w:t>
      </w:r>
      <w:r w:rsidRPr="007B62FF">
        <w:rPr>
          <w:rtl/>
        </w:rPr>
        <w:t xml:space="preserve"> في باب العنب </w:t>
      </w:r>
      <w:r w:rsidRPr="0017382C">
        <w:rPr>
          <w:rStyle w:val="libFootnotenumChar"/>
          <w:rtl/>
        </w:rPr>
        <w:t>(6)</w:t>
      </w:r>
      <w:r>
        <w:rPr>
          <w:rtl/>
        </w:rPr>
        <w:t>.</w:t>
      </w:r>
    </w:p>
    <w:p w:rsidR="0017382C" w:rsidRDefault="0017382C" w:rsidP="00E10B1D">
      <w:pPr>
        <w:pStyle w:val="Heading3"/>
        <w:rPr>
          <w:rtl/>
        </w:rPr>
      </w:pPr>
      <w:bookmarkStart w:id="683" w:name="_Toc394921903"/>
      <w:r w:rsidRPr="004F14F2">
        <w:rPr>
          <w:rtl/>
        </w:rPr>
        <w:t>[2993] موسى بن عُمارة الجُعْفِيّ</w:t>
      </w:r>
      <w:r w:rsidR="00527246">
        <w:rPr>
          <w:rtl/>
        </w:rPr>
        <w:t>:</w:t>
      </w:r>
      <w:bookmarkEnd w:id="683"/>
    </w:p>
    <w:p w:rsidR="0017382C" w:rsidRPr="007B62FF" w:rsidRDefault="0017382C" w:rsidP="0017382C">
      <w:pPr>
        <w:pStyle w:val="libNormal"/>
        <w:rPr>
          <w:rtl/>
        </w:rPr>
      </w:pPr>
      <w:r w:rsidRPr="007B62FF">
        <w:rPr>
          <w:rtl/>
        </w:rPr>
        <w:t>مولاهم</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684" w:name="_Toc394921904"/>
      <w:r w:rsidRPr="004F14F2">
        <w:rPr>
          <w:rtl/>
        </w:rPr>
        <w:t>[2994] موسى بن عُمر بن يزيد</w:t>
      </w:r>
      <w:r w:rsidR="00527246">
        <w:rPr>
          <w:rtl/>
        </w:rPr>
        <w:t>:</w:t>
      </w:r>
      <w:bookmarkEnd w:id="684"/>
    </w:p>
    <w:p w:rsidR="0017382C" w:rsidRPr="007B62FF" w:rsidRDefault="0017382C" w:rsidP="0017382C">
      <w:pPr>
        <w:pStyle w:val="libNormal"/>
        <w:rPr>
          <w:rtl/>
        </w:rPr>
      </w:pPr>
      <w:r w:rsidRPr="007B62FF">
        <w:rPr>
          <w:rtl/>
        </w:rPr>
        <w:t>ابن ذُبيان الصيْقل</w:t>
      </w:r>
      <w:r w:rsidR="00527246">
        <w:rPr>
          <w:rtl/>
        </w:rPr>
        <w:t>،</w:t>
      </w:r>
      <w:r w:rsidRPr="007B62FF">
        <w:rPr>
          <w:rtl/>
        </w:rPr>
        <w:t xml:space="preserve"> ويقال له</w:t>
      </w:r>
      <w:r w:rsidR="00527246">
        <w:rPr>
          <w:rtl/>
        </w:rPr>
        <w:t>:</w:t>
      </w:r>
      <w:r w:rsidRPr="007B62FF">
        <w:rPr>
          <w:rtl/>
        </w:rPr>
        <w:t xml:space="preserve"> موسى بن عمر الصيقل</w:t>
      </w:r>
      <w:r w:rsidR="00527246">
        <w:rPr>
          <w:rtl/>
        </w:rPr>
        <w:t>،</w:t>
      </w:r>
      <w:r w:rsidRPr="007B62FF">
        <w:rPr>
          <w:rtl/>
        </w:rPr>
        <w:t xml:space="preserve"> قد أوضحنا وثاقته برواية شيوخ الطائفة عنه في </w:t>
      </w:r>
      <w:r>
        <w:rPr>
          <w:rtl/>
        </w:rPr>
        <w:t>(</w:t>
      </w:r>
      <w:r w:rsidRPr="007B62FF">
        <w:rPr>
          <w:rtl/>
        </w:rPr>
        <w:t>قند</w:t>
      </w:r>
      <w:r>
        <w:rPr>
          <w:rtl/>
        </w:rPr>
        <w:t>)</w:t>
      </w:r>
      <w:r w:rsidRPr="007B62FF">
        <w:rPr>
          <w:rtl/>
        </w:rPr>
        <w:t xml:space="preserve"> </w:t>
      </w:r>
      <w:r w:rsidRPr="0017382C">
        <w:rPr>
          <w:rStyle w:val="libFootnotenumChar"/>
          <w:rtl/>
        </w:rPr>
        <w:t>(8)</w:t>
      </w:r>
      <w:r w:rsidRPr="007B62FF">
        <w:rPr>
          <w:rtl/>
        </w:rPr>
        <w:t xml:space="preserve"> فراجع.</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المصدر</w:t>
      </w:r>
      <w:r w:rsidR="00527246">
        <w:rPr>
          <w:rtl/>
        </w:rPr>
        <w:t>:</w:t>
      </w:r>
      <w:r w:rsidRPr="007B62FF">
        <w:rPr>
          <w:rtl/>
        </w:rPr>
        <w:t xml:space="preserve"> </w:t>
      </w:r>
      <w:r>
        <w:rPr>
          <w:rtl/>
        </w:rPr>
        <w:t>(</w:t>
      </w:r>
      <w:r w:rsidRPr="007B62FF">
        <w:rPr>
          <w:rtl/>
        </w:rPr>
        <w:t>الزيدي</w:t>
      </w:r>
      <w:r>
        <w:rPr>
          <w:rtl/>
        </w:rPr>
        <w:t>)</w:t>
      </w:r>
      <w:r w:rsidR="00527246">
        <w:rPr>
          <w:rtl/>
        </w:rPr>
        <w:t>،</w:t>
      </w:r>
      <w:r w:rsidRPr="007B62FF">
        <w:rPr>
          <w:rtl/>
        </w:rPr>
        <w:t xml:space="preserve"> ومثله في</w:t>
      </w:r>
      <w:r w:rsidR="00527246">
        <w:rPr>
          <w:rtl/>
        </w:rPr>
        <w:t>:</w:t>
      </w:r>
      <w:r w:rsidRPr="007B62FF">
        <w:rPr>
          <w:rtl/>
        </w:rPr>
        <w:t xml:space="preserve"> منهج المقال</w:t>
      </w:r>
      <w:r w:rsidR="00527246">
        <w:rPr>
          <w:rtl/>
        </w:rPr>
        <w:t>:</w:t>
      </w:r>
      <w:r w:rsidRPr="007B62FF">
        <w:rPr>
          <w:rtl/>
        </w:rPr>
        <w:t xml:space="preserve"> 348</w:t>
      </w:r>
      <w:r w:rsidR="00527246">
        <w:rPr>
          <w:rtl/>
        </w:rPr>
        <w:t>،</w:t>
      </w:r>
      <w:r w:rsidRPr="007B62FF">
        <w:rPr>
          <w:rtl/>
        </w:rPr>
        <w:t xml:space="preserve"> ونقد الرجال</w:t>
      </w:r>
      <w:r w:rsidR="00527246">
        <w:rPr>
          <w:rtl/>
        </w:rPr>
        <w:t>:</w:t>
      </w:r>
      <w:r w:rsidRPr="007B62FF">
        <w:rPr>
          <w:rtl/>
        </w:rPr>
        <w:t xml:space="preserve"> 358</w:t>
      </w:r>
      <w:r w:rsidR="00527246">
        <w:rPr>
          <w:rtl/>
        </w:rPr>
        <w:t>،</w:t>
      </w:r>
      <w:r w:rsidRPr="007B62FF">
        <w:rPr>
          <w:rtl/>
        </w:rPr>
        <w:t xml:space="preserve"> وتنقيح المقال 3</w:t>
      </w:r>
      <w:r w:rsidR="00527246">
        <w:rPr>
          <w:rtl/>
        </w:rPr>
        <w:t>:</w:t>
      </w:r>
      <w:r w:rsidRPr="007B62FF">
        <w:rPr>
          <w:rtl/>
        </w:rPr>
        <w:t xml:space="preserve"> 257. وما في</w:t>
      </w:r>
      <w:r w:rsidR="00527246">
        <w:rPr>
          <w:rtl/>
        </w:rPr>
        <w:t>:</w:t>
      </w:r>
      <w:r w:rsidRPr="007B62FF">
        <w:rPr>
          <w:rtl/>
        </w:rPr>
        <w:t xml:space="preserve"> مجمع الرجال 6</w:t>
      </w:r>
      <w:r w:rsidR="00527246">
        <w:rPr>
          <w:rtl/>
        </w:rPr>
        <w:t>:</w:t>
      </w:r>
      <w:r w:rsidRPr="007B62FF">
        <w:rPr>
          <w:rtl/>
        </w:rPr>
        <w:t xml:space="preserve"> 158</w:t>
      </w:r>
      <w:r w:rsidR="00527246">
        <w:rPr>
          <w:rtl/>
        </w:rPr>
        <w:t>،</w:t>
      </w:r>
      <w:r w:rsidRPr="007B62FF">
        <w:rPr>
          <w:rtl/>
        </w:rPr>
        <w:t xml:space="preserve"> وجامع الرواة 2</w:t>
      </w:r>
      <w:r w:rsidR="00527246">
        <w:rPr>
          <w:rtl/>
        </w:rPr>
        <w:t>:</w:t>
      </w:r>
      <w:r w:rsidRPr="007B62FF">
        <w:rPr>
          <w:rtl/>
        </w:rPr>
        <w:t xml:space="preserve"> 278</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307 / 431.</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308 / 452.</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307 / 430.</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308 / 454.</w:t>
      </w:r>
    </w:p>
    <w:p w:rsidR="0017382C" w:rsidRPr="007B62FF" w:rsidRDefault="0017382C" w:rsidP="0017382C">
      <w:pPr>
        <w:pStyle w:val="libFootnote0"/>
        <w:rPr>
          <w:rtl/>
        </w:rPr>
      </w:pPr>
      <w:r w:rsidRPr="007B62FF">
        <w:rPr>
          <w:rtl/>
        </w:rPr>
        <w:t>(6) الكافي 6</w:t>
      </w:r>
      <w:r w:rsidR="00527246">
        <w:rPr>
          <w:rtl/>
        </w:rPr>
        <w:t>:</w:t>
      </w:r>
      <w:r w:rsidRPr="007B62FF">
        <w:rPr>
          <w:rtl/>
        </w:rPr>
        <w:t xml:space="preserve"> 350 / 2.</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308 / 449.</w:t>
      </w:r>
    </w:p>
    <w:p w:rsidR="0017382C" w:rsidRPr="007B62FF" w:rsidRDefault="0017382C" w:rsidP="0017382C">
      <w:pPr>
        <w:pStyle w:val="libFootnote0"/>
        <w:rPr>
          <w:rtl/>
        </w:rPr>
      </w:pPr>
      <w:r w:rsidRPr="007B62FF">
        <w:rPr>
          <w:rtl/>
        </w:rPr>
        <w:t>(8) تقدم في الجزء الرابع صحيفة</w:t>
      </w:r>
      <w:r w:rsidR="00527246">
        <w:rPr>
          <w:rtl/>
        </w:rPr>
        <w:t>:</w:t>
      </w:r>
      <w:r w:rsidRPr="007B62FF">
        <w:rPr>
          <w:rtl/>
        </w:rPr>
        <w:t xml:space="preserve"> 365</w:t>
      </w:r>
      <w:r w:rsidR="00527246">
        <w:rPr>
          <w:rtl/>
        </w:rPr>
        <w:t>،</w:t>
      </w:r>
      <w:r w:rsidRPr="007B62FF">
        <w:rPr>
          <w:rtl/>
        </w:rPr>
        <w:t xml:space="preserve"> الطريق رقم</w:t>
      </w:r>
      <w:r w:rsidR="00527246">
        <w:rPr>
          <w:rtl/>
        </w:rPr>
        <w:t>:</w:t>
      </w:r>
      <w:r w:rsidRPr="007B62FF">
        <w:rPr>
          <w:rtl/>
        </w:rPr>
        <w:t xml:space="preserve"> [154]</w:t>
      </w:r>
      <w:r>
        <w:rPr>
          <w:rtl/>
        </w:rPr>
        <w:t>.</w:t>
      </w:r>
    </w:p>
    <w:p w:rsidR="0017382C" w:rsidRDefault="0017382C" w:rsidP="00C613E8">
      <w:pPr>
        <w:pStyle w:val="libNormal"/>
        <w:rPr>
          <w:rtl/>
        </w:rPr>
      </w:pPr>
      <w:r>
        <w:rPr>
          <w:rtl/>
        </w:rPr>
        <w:br w:type="page"/>
      </w:r>
    </w:p>
    <w:p w:rsidR="0017382C" w:rsidRDefault="0017382C" w:rsidP="00E10B1D">
      <w:pPr>
        <w:pStyle w:val="Heading3"/>
        <w:rPr>
          <w:rtl/>
        </w:rPr>
      </w:pPr>
      <w:bookmarkStart w:id="685" w:name="_Toc394921905"/>
      <w:r w:rsidRPr="004F14F2">
        <w:rPr>
          <w:rtl/>
        </w:rPr>
        <w:lastRenderedPageBreak/>
        <w:t>[2995] موسى بن عمير</w:t>
      </w:r>
      <w:r w:rsidR="00527246">
        <w:rPr>
          <w:rtl/>
        </w:rPr>
        <w:t>:</w:t>
      </w:r>
      <w:bookmarkEnd w:id="685"/>
    </w:p>
    <w:p w:rsidR="0017382C" w:rsidRPr="007B62FF" w:rsidRDefault="0017382C" w:rsidP="0017382C">
      <w:pPr>
        <w:pStyle w:val="libNormal"/>
        <w:rPr>
          <w:rtl/>
        </w:rPr>
      </w:pPr>
      <w:r w:rsidRPr="007B62FF">
        <w:rPr>
          <w:rtl/>
        </w:rPr>
        <w:t>أبو هارون المكفوف</w:t>
      </w:r>
      <w:r w:rsidR="00527246">
        <w:rPr>
          <w:rtl/>
        </w:rPr>
        <w:t>،</w:t>
      </w:r>
      <w:r w:rsidRPr="007B62FF">
        <w:rPr>
          <w:rtl/>
        </w:rPr>
        <w:t xml:space="preserve"> مولى آل جعدة بن هبيرة</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Pr="00E10B1D" w:rsidRDefault="0017382C" w:rsidP="0063324D">
      <w:pPr>
        <w:pStyle w:val="Heading3"/>
        <w:rPr>
          <w:rStyle w:val="Heading3Char"/>
          <w:rtl/>
        </w:rPr>
      </w:pPr>
      <w:bookmarkStart w:id="686" w:name="_Toc394921906"/>
      <w:r w:rsidRPr="00E10B1D">
        <w:rPr>
          <w:rStyle w:val="Heading3Char"/>
          <w:rtl/>
        </w:rPr>
        <w:t xml:space="preserve">[2996] موسى بن [مطِين </w:t>
      </w:r>
      <w:r w:rsidRPr="0017382C">
        <w:rPr>
          <w:rStyle w:val="libFootnotenumChar"/>
          <w:rtl/>
        </w:rPr>
        <w:t>(2)</w:t>
      </w:r>
      <w:r w:rsidRPr="00E10B1D">
        <w:rPr>
          <w:rStyle w:val="Heading3Char"/>
          <w:rtl/>
        </w:rPr>
        <w:t>] القُرشِيّ</w:t>
      </w:r>
      <w:r w:rsidR="00527246" w:rsidRPr="00E10B1D">
        <w:rPr>
          <w:rStyle w:val="Heading3Char"/>
          <w:rtl/>
        </w:rPr>
        <w:t>:</w:t>
      </w:r>
      <w:bookmarkEnd w:id="686"/>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687" w:name="_Toc394921907"/>
      <w:r w:rsidRPr="004F14F2">
        <w:rPr>
          <w:rtl/>
        </w:rPr>
        <w:t>[2997] موسى</w:t>
      </w:r>
      <w:r w:rsidR="00527246">
        <w:rPr>
          <w:rtl/>
        </w:rPr>
        <w:t>:</w:t>
      </w:r>
      <w:bookmarkEnd w:id="687"/>
    </w:p>
    <w:p w:rsidR="0017382C" w:rsidRPr="007B62FF" w:rsidRDefault="0017382C" w:rsidP="0017382C">
      <w:pPr>
        <w:pStyle w:val="libNormal"/>
        <w:rPr>
          <w:rtl/>
        </w:rPr>
      </w:pPr>
      <w:r w:rsidRPr="007B62FF">
        <w:rPr>
          <w:rtl/>
        </w:rPr>
        <w:t xml:space="preserve">مولى أبي عبد الله </w:t>
      </w:r>
      <w:r w:rsidRPr="0017382C">
        <w:rPr>
          <w:rStyle w:val="libAlaemChar"/>
          <w:rtl/>
        </w:rPr>
        <w:t>عليه‌السلام</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688" w:name="_Toc394921908"/>
      <w:r w:rsidRPr="004F14F2">
        <w:rPr>
          <w:rtl/>
        </w:rPr>
        <w:t>[2998] موسى</w:t>
      </w:r>
      <w:r w:rsidR="00527246">
        <w:rPr>
          <w:rtl/>
        </w:rPr>
        <w:t>:</w:t>
      </w:r>
      <w:bookmarkEnd w:id="688"/>
    </w:p>
    <w:p w:rsidR="0017382C" w:rsidRPr="007B62FF" w:rsidRDefault="0017382C" w:rsidP="0017382C">
      <w:pPr>
        <w:pStyle w:val="libNormal"/>
        <w:rPr>
          <w:rtl/>
        </w:rPr>
      </w:pPr>
      <w:r w:rsidRPr="007B62FF">
        <w:rPr>
          <w:rtl/>
        </w:rPr>
        <w:t>مولى جعفر بن أحمد</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689" w:name="_Toc394921909"/>
      <w:r w:rsidRPr="004F14F2">
        <w:rPr>
          <w:rtl/>
        </w:rPr>
        <w:t>[2999] موسى بن نَشِيط الخَثْعَمِيّ</w:t>
      </w:r>
      <w:r w:rsidR="00527246">
        <w:rPr>
          <w:rtl/>
        </w:rPr>
        <w:t>:</w:t>
      </w:r>
      <w:bookmarkEnd w:id="689"/>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690" w:name="_Toc394921910"/>
      <w:r w:rsidRPr="004F14F2">
        <w:rPr>
          <w:rtl/>
        </w:rPr>
        <w:t>[3000] موسى بن نُصَير الوَابِشِيّ</w:t>
      </w:r>
      <w:r w:rsidR="00527246">
        <w:rPr>
          <w:rtl/>
        </w:rPr>
        <w:t>:</w:t>
      </w:r>
      <w:bookmarkEnd w:id="690"/>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308 / 447.</w:t>
      </w:r>
    </w:p>
    <w:p w:rsidR="0017382C" w:rsidRPr="007B62FF" w:rsidRDefault="0017382C" w:rsidP="0017382C">
      <w:pPr>
        <w:pStyle w:val="libFootnote0"/>
        <w:rPr>
          <w:rtl/>
        </w:rPr>
      </w:pPr>
      <w:r w:rsidRPr="007B62FF">
        <w:rPr>
          <w:rtl/>
        </w:rPr>
        <w:t>(2) في الأصل والحجرية</w:t>
      </w:r>
      <w:r w:rsidR="00527246">
        <w:rPr>
          <w:rtl/>
        </w:rPr>
        <w:t>:</w:t>
      </w:r>
      <w:r w:rsidRPr="007B62FF">
        <w:rPr>
          <w:rtl/>
        </w:rPr>
        <w:t xml:space="preserve"> </w:t>
      </w:r>
      <w:r>
        <w:rPr>
          <w:rtl/>
        </w:rPr>
        <w:t>(</w:t>
      </w:r>
      <w:r w:rsidRPr="007B62FF">
        <w:rPr>
          <w:rtl/>
        </w:rPr>
        <w:t>بن مطير</w:t>
      </w:r>
      <w:r>
        <w:rPr>
          <w:rtl/>
        </w:rPr>
        <w:t>)</w:t>
      </w:r>
      <w:r w:rsidRPr="007B62FF">
        <w:rPr>
          <w:rtl/>
        </w:rPr>
        <w:t xml:space="preserve"> بالراء وما بين المعقوفتين أثبتناه من المصدر الموافق لما في</w:t>
      </w:r>
      <w:r w:rsidR="00527246">
        <w:rPr>
          <w:rtl/>
        </w:rPr>
        <w:t>:</w:t>
      </w:r>
      <w:r w:rsidRPr="007B62FF">
        <w:rPr>
          <w:rtl/>
        </w:rPr>
        <w:t xml:space="preserve"> منهج المقال</w:t>
      </w:r>
      <w:r w:rsidR="00527246">
        <w:rPr>
          <w:rtl/>
        </w:rPr>
        <w:t>:</w:t>
      </w:r>
      <w:r w:rsidRPr="007B62FF">
        <w:rPr>
          <w:rtl/>
        </w:rPr>
        <w:t xml:space="preserve"> 349</w:t>
      </w:r>
      <w:r w:rsidR="00527246">
        <w:rPr>
          <w:rtl/>
        </w:rPr>
        <w:t>،</w:t>
      </w:r>
      <w:r w:rsidRPr="007B62FF">
        <w:rPr>
          <w:rtl/>
        </w:rPr>
        <w:t xml:space="preserve"> ومجمع الرجال 6</w:t>
      </w:r>
      <w:r w:rsidR="00527246">
        <w:rPr>
          <w:rtl/>
        </w:rPr>
        <w:t>:</w:t>
      </w:r>
      <w:r w:rsidRPr="007B62FF">
        <w:rPr>
          <w:rtl/>
        </w:rPr>
        <w:t xml:space="preserve"> 160</w:t>
      </w:r>
      <w:r w:rsidR="00527246">
        <w:rPr>
          <w:rtl/>
        </w:rPr>
        <w:t>،</w:t>
      </w:r>
      <w:r w:rsidRPr="007B62FF">
        <w:rPr>
          <w:rtl/>
        </w:rPr>
        <w:t xml:space="preserve"> ونقد الرجال</w:t>
      </w:r>
      <w:r w:rsidR="00527246">
        <w:rPr>
          <w:rtl/>
        </w:rPr>
        <w:t>:</w:t>
      </w:r>
      <w:r w:rsidRPr="007B62FF">
        <w:rPr>
          <w:rtl/>
        </w:rPr>
        <w:t xml:space="preserve"> 358</w:t>
      </w:r>
      <w:r w:rsidR="00527246">
        <w:rPr>
          <w:rtl/>
        </w:rPr>
        <w:t>،</w:t>
      </w:r>
      <w:r w:rsidRPr="007B62FF">
        <w:rPr>
          <w:rtl/>
        </w:rPr>
        <w:t xml:space="preserve"> وجامع الرواة 2</w:t>
      </w:r>
      <w:r w:rsidR="00527246">
        <w:rPr>
          <w:rtl/>
        </w:rPr>
        <w:t>:</w:t>
      </w:r>
      <w:r w:rsidRPr="007B62FF">
        <w:rPr>
          <w:rtl/>
        </w:rPr>
        <w:t xml:space="preserve"> 281</w:t>
      </w:r>
      <w:r w:rsidR="00527246">
        <w:rPr>
          <w:rtl/>
        </w:rPr>
        <w:t>،</w:t>
      </w:r>
      <w:r w:rsidRPr="007B62FF">
        <w:rPr>
          <w:rtl/>
        </w:rPr>
        <w:t xml:space="preserve"> وتنقيح المقال 3</w:t>
      </w:r>
      <w:r w:rsidR="00527246">
        <w:rPr>
          <w:rtl/>
        </w:rPr>
        <w:t>:</w:t>
      </w:r>
      <w:r w:rsidRPr="007B62FF">
        <w:rPr>
          <w:rtl/>
        </w:rPr>
        <w:t xml:space="preserve"> 259</w:t>
      </w:r>
      <w:r w:rsidR="00527246">
        <w:rPr>
          <w:rtl/>
        </w:rPr>
        <w:t>،</w:t>
      </w:r>
      <w:r w:rsidRPr="007B62FF">
        <w:rPr>
          <w:rtl/>
        </w:rPr>
        <w:t xml:space="preserve"> ومعجم رجال الحديث 19</w:t>
      </w:r>
      <w:r w:rsidR="00527246">
        <w:rPr>
          <w:rtl/>
        </w:rPr>
        <w:t>:</w:t>
      </w:r>
      <w:r w:rsidRPr="007B62FF">
        <w:rPr>
          <w:rtl/>
        </w:rPr>
        <w:t xml:space="preserve"> 77.</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307 / 435.</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322 / 668</w:t>
      </w:r>
      <w:r w:rsidR="00527246">
        <w:rPr>
          <w:rtl/>
        </w:rPr>
        <w:t>،</w:t>
      </w:r>
      <w:r w:rsidRPr="007B62FF">
        <w:rPr>
          <w:rtl/>
        </w:rPr>
        <w:t xml:space="preserve"> ورجال البرقي</w:t>
      </w:r>
      <w:r w:rsidR="00527246">
        <w:rPr>
          <w:rtl/>
        </w:rPr>
        <w:t>:</w:t>
      </w:r>
      <w:r w:rsidRPr="007B62FF">
        <w:rPr>
          <w:rtl/>
        </w:rPr>
        <w:t xml:space="preserve"> 30.</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323 / 690.</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307 / 443.</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308 / 448.</w:t>
      </w:r>
    </w:p>
    <w:p w:rsidR="0017382C" w:rsidRDefault="0017382C" w:rsidP="00C613E8">
      <w:pPr>
        <w:pStyle w:val="libNormal"/>
        <w:rPr>
          <w:rtl/>
        </w:rPr>
      </w:pPr>
      <w:r>
        <w:rPr>
          <w:rtl/>
        </w:rPr>
        <w:br w:type="page"/>
      </w:r>
    </w:p>
    <w:p w:rsidR="0017382C" w:rsidRDefault="0017382C" w:rsidP="00E10B1D">
      <w:pPr>
        <w:pStyle w:val="Heading3"/>
        <w:rPr>
          <w:rtl/>
        </w:rPr>
      </w:pPr>
      <w:bookmarkStart w:id="691" w:name="_Toc394921911"/>
      <w:r w:rsidRPr="004F14F2">
        <w:rPr>
          <w:rtl/>
        </w:rPr>
        <w:lastRenderedPageBreak/>
        <w:t>[3001] موسى بن هِلال النَّخَعِيّ</w:t>
      </w:r>
      <w:r w:rsidR="00527246">
        <w:rPr>
          <w:rtl/>
        </w:rPr>
        <w:t>:</w:t>
      </w:r>
      <w:bookmarkEnd w:id="691"/>
    </w:p>
    <w:p w:rsidR="0017382C" w:rsidRPr="007B62FF" w:rsidRDefault="0017382C" w:rsidP="0017382C">
      <w:pPr>
        <w:pStyle w:val="libNormal"/>
        <w:rPr>
          <w:rtl/>
        </w:rPr>
      </w:pPr>
      <w:r w:rsidRPr="007B62FF">
        <w:rPr>
          <w:rtl/>
        </w:rPr>
        <w:t>أَسْنَدَ عَنْهُ</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Pr="00E10B1D" w:rsidRDefault="0017382C" w:rsidP="0063324D">
      <w:pPr>
        <w:pStyle w:val="Heading3"/>
        <w:rPr>
          <w:rStyle w:val="Heading3Char"/>
          <w:rtl/>
        </w:rPr>
      </w:pPr>
      <w:bookmarkStart w:id="692" w:name="_Toc394921912"/>
      <w:r w:rsidRPr="00E10B1D">
        <w:rPr>
          <w:rStyle w:val="Heading3Char"/>
          <w:rtl/>
        </w:rPr>
        <w:t>[3002] مُوفَّق بن أبي ا</w:t>
      </w:r>
      <w:r w:rsidR="00E10B1D">
        <w:rPr>
          <w:rStyle w:val="Heading3Char"/>
          <w:rtl/>
        </w:rPr>
        <w:t>لمـُ</w:t>
      </w:r>
      <w:r w:rsidRPr="00E10B1D">
        <w:rPr>
          <w:rStyle w:val="Heading3Char"/>
          <w:rtl/>
        </w:rPr>
        <w:t xml:space="preserve">سْتَنَد </w:t>
      </w:r>
      <w:r w:rsidRPr="0017382C">
        <w:rPr>
          <w:rStyle w:val="libFootnotenumChar"/>
          <w:rtl/>
        </w:rPr>
        <w:t>(2)</w:t>
      </w:r>
      <w:r w:rsidRPr="00E10B1D">
        <w:rPr>
          <w:rStyle w:val="Heading3Char"/>
          <w:rtl/>
        </w:rPr>
        <w:t xml:space="preserve"> الثَّقَفِيّ</w:t>
      </w:r>
      <w:r w:rsidR="00527246" w:rsidRPr="00E10B1D">
        <w:rPr>
          <w:rStyle w:val="Heading3Char"/>
          <w:rtl/>
        </w:rPr>
        <w:t>:</w:t>
      </w:r>
      <w:bookmarkEnd w:id="692"/>
    </w:p>
    <w:p w:rsidR="0017382C" w:rsidRPr="007B62FF" w:rsidRDefault="0017382C" w:rsidP="0017382C">
      <w:pPr>
        <w:pStyle w:val="libNormal"/>
        <w:rPr>
          <w:rtl/>
        </w:rPr>
      </w:pPr>
      <w:r w:rsidRPr="007B62FF">
        <w:rPr>
          <w:rtl/>
        </w:rPr>
        <w:t>كُوفِيّ</w:t>
      </w:r>
      <w:r w:rsidR="00527246">
        <w:rPr>
          <w:rtl/>
        </w:rPr>
        <w:t>،</w:t>
      </w:r>
      <w:r w:rsidRPr="007B62FF">
        <w:rPr>
          <w:rtl/>
        </w:rPr>
        <w:t xml:space="preserve"> مولى آل المغيرة بن شعبة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693" w:name="_Toc394921913"/>
      <w:r w:rsidRPr="004F14F2">
        <w:rPr>
          <w:rtl/>
        </w:rPr>
        <w:t>[3003] مُوَفَّق بن عبد الله الحَارثي</w:t>
      </w:r>
      <w:r w:rsidR="00527246">
        <w:rPr>
          <w:rtl/>
        </w:rPr>
        <w:t>:</w:t>
      </w:r>
      <w:bookmarkEnd w:id="693"/>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694" w:name="_Toc394921914"/>
      <w:r w:rsidRPr="004F14F2">
        <w:rPr>
          <w:rtl/>
        </w:rPr>
        <w:t>[3004] مُوَفَّق</w:t>
      </w:r>
      <w:r w:rsidR="00527246">
        <w:rPr>
          <w:rtl/>
        </w:rPr>
        <w:t>:</w:t>
      </w:r>
      <w:bookmarkEnd w:id="694"/>
    </w:p>
    <w:p w:rsidR="0017382C" w:rsidRPr="007B62FF" w:rsidRDefault="0017382C" w:rsidP="0017382C">
      <w:pPr>
        <w:pStyle w:val="libNormal"/>
        <w:rPr>
          <w:rtl/>
        </w:rPr>
      </w:pPr>
      <w:r w:rsidRPr="007B62FF">
        <w:rPr>
          <w:rtl/>
        </w:rPr>
        <w:t xml:space="preserve">مولى أبي الحسن </w:t>
      </w:r>
      <w:r w:rsidRPr="0017382C">
        <w:rPr>
          <w:rStyle w:val="libAlaemChar"/>
          <w:rtl/>
        </w:rPr>
        <w:t>عليه‌السلام</w:t>
      </w:r>
      <w:r w:rsidR="00527246">
        <w:rPr>
          <w:rtl/>
        </w:rPr>
        <w:t>،</w:t>
      </w:r>
      <w:r w:rsidRPr="007B62FF">
        <w:rPr>
          <w:rtl/>
        </w:rPr>
        <w:t xml:space="preserve"> في إثبات الوصيّة للمسعودي</w:t>
      </w:r>
      <w:r w:rsidR="00527246">
        <w:rPr>
          <w:rtl/>
        </w:rPr>
        <w:t>،</w:t>
      </w:r>
      <w:r w:rsidRPr="007B62FF">
        <w:rPr>
          <w:rtl/>
        </w:rPr>
        <w:t xml:space="preserve"> وعن الدلائل للحميري</w:t>
      </w:r>
      <w:r w:rsidR="00527246">
        <w:rPr>
          <w:rtl/>
        </w:rPr>
        <w:t>،</w:t>
      </w:r>
      <w:r w:rsidRPr="007B62FF">
        <w:rPr>
          <w:rtl/>
        </w:rPr>
        <w:t xml:space="preserve"> مسنداً</w:t>
      </w:r>
      <w:r w:rsidR="00527246">
        <w:rPr>
          <w:rtl/>
        </w:rPr>
        <w:t>:</w:t>
      </w:r>
      <w:r w:rsidRPr="007B62FF">
        <w:rPr>
          <w:rtl/>
        </w:rPr>
        <w:t xml:space="preserve"> عن أميّة بن علي</w:t>
      </w:r>
      <w:r w:rsidR="00527246">
        <w:rPr>
          <w:rtl/>
        </w:rPr>
        <w:t>،</w:t>
      </w:r>
      <w:r w:rsidRPr="007B62FF">
        <w:rPr>
          <w:rtl/>
        </w:rPr>
        <w:t xml:space="preserve"> قال</w:t>
      </w:r>
      <w:r w:rsidR="00527246">
        <w:rPr>
          <w:rtl/>
        </w:rPr>
        <w:t>:</w:t>
      </w:r>
      <w:r w:rsidRPr="007B62FF">
        <w:rPr>
          <w:rtl/>
        </w:rPr>
        <w:t xml:space="preserve"> كنت مع أبي الحسن </w:t>
      </w:r>
      <w:r w:rsidRPr="0017382C">
        <w:rPr>
          <w:rStyle w:val="libAlaemChar"/>
          <w:rtl/>
        </w:rPr>
        <w:t>عليه‌السلام</w:t>
      </w:r>
      <w:r w:rsidRPr="007B62FF">
        <w:rPr>
          <w:rtl/>
        </w:rPr>
        <w:t xml:space="preserve"> بمكة في السنة التي حجّ فيها</w:t>
      </w:r>
      <w:r w:rsidR="00527246">
        <w:rPr>
          <w:rtl/>
        </w:rPr>
        <w:t>،</w:t>
      </w:r>
      <w:r w:rsidRPr="007B62FF">
        <w:rPr>
          <w:rtl/>
        </w:rPr>
        <w:t xml:space="preserve"> ثمَّ صار إلى خراسان ومعه أبو جعفر </w:t>
      </w:r>
      <w:r w:rsidRPr="0017382C">
        <w:rPr>
          <w:rStyle w:val="libAlaemChar"/>
          <w:rtl/>
        </w:rPr>
        <w:t>عليه‌السلام</w:t>
      </w:r>
      <w:r w:rsidRPr="007B62FF">
        <w:rPr>
          <w:rtl/>
        </w:rPr>
        <w:t xml:space="preserve"> وأبو الحسن </w:t>
      </w:r>
      <w:r w:rsidRPr="0017382C">
        <w:rPr>
          <w:rStyle w:val="libAlaemChar"/>
          <w:rtl/>
        </w:rPr>
        <w:t>عليه‌السلام</w:t>
      </w:r>
      <w:r w:rsidRPr="007B62FF">
        <w:rPr>
          <w:rtl/>
        </w:rPr>
        <w:t xml:space="preserve"> يودّع البيت</w:t>
      </w:r>
      <w:r w:rsidR="00527246">
        <w:rPr>
          <w:rtl/>
        </w:rPr>
        <w:t>،</w:t>
      </w:r>
      <w:r w:rsidRPr="007B62FF">
        <w:rPr>
          <w:rtl/>
        </w:rPr>
        <w:t xml:space="preserve"> فلمّا قضى طوافه عدل إلى المقام</w:t>
      </w:r>
      <w:r w:rsidR="00527246">
        <w:rPr>
          <w:rtl/>
        </w:rPr>
        <w:t>،</w:t>
      </w:r>
      <w:r w:rsidRPr="007B62FF">
        <w:rPr>
          <w:rtl/>
        </w:rPr>
        <w:t xml:space="preserve"> فصلّى عنده</w:t>
      </w:r>
      <w:r w:rsidR="00527246">
        <w:rPr>
          <w:rtl/>
        </w:rPr>
        <w:t>،</w:t>
      </w:r>
      <w:r w:rsidRPr="007B62FF">
        <w:rPr>
          <w:rtl/>
        </w:rPr>
        <w:t xml:space="preserve"> فصار أبو جعفر </w:t>
      </w:r>
      <w:r w:rsidRPr="0017382C">
        <w:rPr>
          <w:rStyle w:val="libAlaemChar"/>
          <w:rtl/>
        </w:rPr>
        <w:t>عليه‌السلام</w:t>
      </w:r>
      <w:r w:rsidRPr="007B62FF">
        <w:rPr>
          <w:rtl/>
        </w:rPr>
        <w:t xml:space="preserve"> على عنق موفق</w:t>
      </w:r>
      <w:r w:rsidR="00527246">
        <w:rPr>
          <w:rtl/>
        </w:rPr>
        <w:t>،</w:t>
      </w:r>
      <w:r w:rsidRPr="007B62FF">
        <w:rPr>
          <w:rtl/>
        </w:rPr>
        <w:t xml:space="preserve"> يطوف به</w:t>
      </w:r>
      <w:r w:rsidR="00527246">
        <w:rPr>
          <w:rtl/>
        </w:rPr>
        <w:t>،</w:t>
      </w:r>
      <w:r w:rsidRPr="007B62FF">
        <w:rPr>
          <w:rtl/>
        </w:rPr>
        <w:t xml:space="preserve"> فصار أبو جعفر </w:t>
      </w:r>
      <w:r w:rsidRPr="0017382C">
        <w:rPr>
          <w:rStyle w:val="libAlaemChar"/>
          <w:rtl/>
        </w:rPr>
        <w:t>عليه‌السلام</w:t>
      </w:r>
      <w:r w:rsidRPr="007B62FF">
        <w:rPr>
          <w:rtl/>
        </w:rPr>
        <w:t xml:space="preserve"> إلى الحجر</w:t>
      </w:r>
      <w:r w:rsidR="00527246">
        <w:rPr>
          <w:rtl/>
        </w:rPr>
        <w:t>،</w:t>
      </w:r>
      <w:r w:rsidRPr="007B62FF">
        <w:rPr>
          <w:rtl/>
        </w:rPr>
        <w:t xml:space="preserve"> فجلس فيه</w:t>
      </w:r>
      <w:r w:rsidR="00527246">
        <w:rPr>
          <w:rtl/>
        </w:rPr>
        <w:t>،</w:t>
      </w:r>
      <w:r w:rsidRPr="007B62FF">
        <w:rPr>
          <w:rtl/>
        </w:rPr>
        <w:t xml:space="preserve"> فأطال</w:t>
      </w:r>
      <w:r w:rsidR="00527246">
        <w:rPr>
          <w:rtl/>
        </w:rPr>
        <w:t>،</w:t>
      </w:r>
      <w:r w:rsidRPr="007B62FF">
        <w:rPr>
          <w:rtl/>
        </w:rPr>
        <w:t xml:space="preserve"> فقال له موفق</w:t>
      </w:r>
      <w:r w:rsidR="00527246">
        <w:rPr>
          <w:rtl/>
        </w:rPr>
        <w:t>:</w:t>
      </w:r>
      <w:r w:rsidRPr="007B62FF">
        <w:rPr>
          <w:rtl/>
        </w:rPr>
        <w:t xml:space="preserve"> قم جعلت فداك</w:t>
      </w:r>
      <w:r w:rsidR="00527246">
        <w:rPr>
          <w:rtl/>
        </w:rPr>
        <w:t>،</w:t>
      </w:r>
      <w:r w:rsidRPr="007B62FF">
        <w:rPr>
          <w:rtl/>
        </w:rPr>
        <w:t xml:space="preserve"> فقال</w:t>
      </w:r>
      <w:r w:rsidR="00527246">
        <w:rPr>
          <w:rtl/>
        </w:rPr>
        <w:t>:</w:t>
      </w:r>
      <w:r w:rsidRPr="007B62FF">
        <w:rPr>
          <w:rtl/>
        </w:rPr>
        <w:t xml:space="preserve"> ما أريد أن أبرح من مكاني هذا إلاّ أن يشاء الله</w:t>
      </w:r>
      <w:r w:rsidR="00527246">
        <w:rPr>
          <w:rtl/>
        </w:rPr>
        <w:t>،</w:t>
      </w:r>
      <w:r w:rsidRPr="007B62FF">
        <w:rPr>
          <w:rtl/>
        </w:rPr>
        <w:t xml:space="preserve"> واستبان في وجهه الغمّ</w:t>
      </w:r>
      <w:r w:rsidR="00527246">
        <w:rPr>
          <w:rtl/>
        </w:rPr>
        <w:t>،</w:t>
      </w:r>
      <w:r w:rsidRPr="007B62FF">
        <w:rPr>
          <w:rtl/>
        </w:rPr>
        <w:t xml:space="preserve"> فأتى موفّق أبا الحسن </w:t>
      </w:r>
      <w:r w:rsidRPr="0017382C">
        <w:rPr>
          <w:rStyle w:val="libAlaemChar"/>
          <w:rtl/>
        </w:rPr>
        <w:t>عليه‌السلام</w:t>
      </w:r>
      <w:r w:rsidRPr="007B62FF">
        <w:rPr>
          <w:rtl/>
        </w:rPr>
        <w:t xml:space="preserve"> فقال له</w:t>
      </w:r>
      <w:r w:rsidR="00527246">
        <w:rPr>
          <w:rtl/>
        </w:rPr>
        <w:t>:</w:t>
      </w:r>
      <w:r w:rsidRPr="007B62FF">
        <w:rPr>
          <w:rtl/>
        </w:rPr>
        <w:t xml:space="preserve"> جعلت فداك قد جلس أبو جعفر </w:t>
      </w:r>
      <w:r w:rsidRPr="0017382C">
        <w:rPr>
          <w:rStyle w:val="libAlaemChar"/>
          <w:rtl/>
        </w:rPr>
        <w:t>عليه‌السلام</w:t>
      </w:r>
      <w:r w:rsidRPr="007B62FF">
        <w:rPr>
          <w:rtl/>
        </w:rPr>
        <w:t xml:space="preserve"> في الحجر وهو يأبى أن يقوم</w:t>
      </w:r>
      <w:r w:rsidR="00527246">
        <w:rPr>
          <w:rtl/>
        </w:rPr>
        <w:t>،</w:t>
      </w:r>
      <w:r w:rsidRPr="007B62FF">
        <w:rPr>
          <w:rtl/>
        </w:rPr>
        <w:t xml:space="preserve"> الخبر </w:t>
      </w:r>
      <w:r w:rsidRPr="0017382C">
        <w:rPr>
          <w:rStyle w:val="libFootnotenumChar"/>
          <w:rtl/>
        </w:rPr>
        <w:t>(5)</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308 / 453.</w:t>
      </w:r>
    </w:p>
    <w:p w:rsidR="0017382C" w:rsidRPr="007B62FF" w:rsidRDefault="0017382C" w:rsidP="0017382C">
      <w:pPr>
        <w:pStyle w:val="libFootnote0"/>
        <w:rPr>
          <w:rtl/>
        </w:rPr>
      </w:pPr>
      <w:r w:rsidRPr="007B62FF">
        <w:rPr>
          <w:rtl/>
        </w:rPr>
        <w:t>(2) في المصدر</w:t>
      </w:r>
      <w:r w:rsidR="00527246">
        <w:rPr>
          <w:rtl/>
        </w:rPr>
        <w:t>:</w:t>
      </w:r>
      <w:r w:rsidRPr="007B62FF">
        <w:rPr>
          <w:rtl/>
        </w:rPr>
        <w:t xml:space="preserve"> </w:t>
      </w:r>
      <w:r>
        <w:rPr>
          <w:rtl/>
        </w:rPr>
        <w:t>(</w:t>
      </w:r>
      <w:r w:rsidRPr="007B62FF">
        <w:rPr>
          <w:rtl/>
        </w:rPr>
        <w:t>بن أبي المنشد</w:t>
      </w:r>
      <w:r>
        <w:rPr>
          <w:rtl/>
        </w:rPr>
        <w:t>)</w:t>
      </w:r>
      <w:r w:rsidR="00527246">
        <w:rPr>
          <w:rtl/>
        </w:rPr>
        <w:t>،</w:t>
      </w:r>
      <w:r w:rsidRPr="007B62FF">
        <w:rPr>
          <w:rtl/>
        </w:rPr>
        <w:t xml:space="preserve"> وفي نقد الرجال</w:t>
      </w:r>
      <w:r w:rsidR="00527246">
        <w:rPr>
          <w:rtl/>
        </w:rPr>
        <w:t>:</w:t>
      </w:r>
      <w:r w:rsidRPr="007B62FF">
        <w:rPr>
          <w:rtl/>
        </w:rPr>
        <w:t xml:space="preserve"> 358 </w:t>
      </w:r>
      <w:r>
        <w:rPr>
          <w:rtl/>
        </w:rPr>
        <w:t>(</w:t>
      </w:r>
      <w:r w:rsidRPr="007B62FF">
        <w:rPr>
          <w:rtl/>
        </w:rPr>
        <w:t>بن أبي المتند</w:t>
      </w:r>
      <w:r>
        <w:rPr>
          <w:rtl/>
        </w:rPr>
        <w:t>).</w:t>
      </w:r>
      <w:r w:rsidRPr="007B62FF">
        <w:rPr>
          <w:rtl/>
        </w:rPr>
        <w:t xml:space="preserve"> وما في</w:t>
      </w:r>
      <w:r w:rsidR="00527246">
        <w:rPr>
          <w:rtl/>
        </w:rPr>
        <w:t>:</w:t>
      </w:r>
      <w:r w:rsidRPr="007B62FF">
        <w:rPr>
          <w:rtl/>
        </w:rPr>
        <w:t xml:space="preserve"> منهج المقال</w:t>
      </w:r>
      <w:r w:rsidR="00527246">
        <w:rPr>
          <w:rtl/>
        </w:rPr>
        <w:t>:</w:t>
      </w:r>
      <w:r w:rsidRPr="007B62FF">
        <w:rPr>
          <w:rtl/>
        </w:rPr>
        <w:t xml:space="preserve"> 349</w:t>
      </w:r>
      <w:r w:rsidR="00527246">
        <w:rPr>
          <w:rtl/>
        </w:rPr>
        <w:t>،</w:t>
      </w:r>
      <w:r w:rsidRPr="007B62FF">
        <w:rPr>
          <w:rtl/>
        </w:rPr>
        <w:t xml:space="preserve"> وجامع الرواة 2</w:t>
      </w:r>
      <w:r w:rsidR="00527246">
        <w:rPr>
          <w:rtl/>
        </w:rPr>
        <w:t>:</w:t>
      </w:r>
      <w:r w:rsidRPr="007B62FF">
        <w:rPr>
          <w:rtl/>
        </w:rPr>
        <w:t xml:space="preserve"> 282</w:t>
      </w:r>
      <w:r w:rsidR="00527246">
        <w:rPr>
          <w:rtl/>
        </w:rPr>
        <w:t>،</w:t>
      </w:r>
      <w:r w:rsidRPr="007B62FF">
        <w:rPr>
          <w:rtl/>
        </w:rPr>
        <w:t xml:space="preserve"> وتنقيح المقال 3</w:t>
      </w:r>
      <w:r w:rsidR="00527246">
        <w:rPr>
          <w:rtl/>
        </w:rPr>
        <w:t>:</w:t>
      </w:r>
      <w:r w:rsidRPr="007B62FF">
        <w:rPr>
          <w:rtl/>
        </w:rPr>
        <w:t xml:space="preserve"> 260</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319 / 629.</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319 / 630.</w:t>
      </w:r>
    </w:p>
    <w:p w:rsidR="0017382C" w:rsidRPr="007B62FF" w:rsidRDefault="0017382C" w:rsidP="0017382C">
      <w:pPr>
        <w:pStyle w:val="libFootnote0"/>
        <w:rPr>
          <w:rtl/>
        </w:rPr>
      </w:pPr>
      <w:r w:rsidRPr="007B62FF">
        <w:rPr>
          <w:rtl/>
        </w:rPr>
        <w:t>(5) إثبات الوصية</w:t>
      </w:r>
      <w:r w:rsidR="00527246">
        <w:rPr>
          <w:rtl/>
        </w:rPr>
        <w:t>:</w:t>
      </w:r>
      <w:r w:rsidRPr="007B62FF">
        <w:rPr>
          <w:rtl/>
        </w:rPr>
        <w:t xml:space="preserve"> 177.</w:t>
      </w:r>
    </w:p>
    <w:p w:rsidR="0017382C" w:rsidRDefault="0017382C" w:rsidP="00C613E8">
      <w:pPr>
        <w:pStyle w:val="libNormal"/>
        <w:rPr>
          <w:rtl/>
        </w:rPr>
      </w:pPr>
      <w:r>
        <w:rPr>
          <w:rtl/>
        </w:rPr>
        <w:br w:type="page"/>
      </w:r>
    </w:p>
    <w:p w:rsidR="0017382C" w:rsidRPr="007B62FF" w:rsidRDefault="0017382C" w:rsidP="0017382C">
      <w:pPr>
        <w:pStyle w:val="libNormal"/>
        <w:rPr>
          <w:rtl/>
        </w:rPr>
      </w:pPr>
      <w:r w:rsidRPr="007B62FF">
        <w:rPr>
          <w:rtl/>
        </w:rPr>
        <w:lastRenderedPageBreak/>
        <w:t>وفي رجال الكشي مسنداً عن</w:t>
      </w:r>
      <w:r w:rsidR="00527246">
        <w:rPr>
          <w:rtl/>
        </w:rPr>
        <w:t>:</w:t>
      </w:r>
      <w:r w:rsidRPr="007B62FF">
        <w:rPr>
          <w:rtl/>
        </w:rPr>
        <w:t xml:space="preserve"> البزنطي ومحمد بن سنان</w:t>
      </w:r>
      <w:r w:rsidR="00527246">
        <w:rPr>
          <w:rtl/>
        </w:rPr>
        <w:t>،</w:t>
      </w:r>
      <w:r w:rsidRPr="007B62FF">
        <w:rPr>
          <w:rtl/>
        </w:rPr>
        <w:t xml:space="preserve"> قالا</w:t>
      </w:r>
      <w:r w:rsidR="00527246">
        <w:rPr>
          <w:rtl/>
        </w:rPr>
        <w:t>:</w:t>
      </w:r>
      <w:r w:rsidRPr="007B62FF">
        <w:rPr>
          <w:rtl/>
        </w:rPr>
        <w:t xml:space="preserve"> كنّا بمكة وأبو الحسن الرضا </w:t>
      </w:r>
      <w:r w:rsidRPr="0017382C">
        <w:rPr>
          <w:rStyle w:val="libAlaemChar"/>
          <w:rtl/>
        </w:rPr>
        <w:t>عليه‌السلام</w:t>
      </w:r>
      <w:r w:rsidRPr="007B62FF">
        <w:rPr>
          <w:rtl/>
        </w:rPr>
        <w:t xml:space="preserve"> بها فقلنا له</w:t>
      </w:r>
      <w:r w:rsidR="00527246">
        <w:rPr>
          <w:rtl/>
        </w:rPr>
        <w:t>:</w:t>
      </w:r>
      <w:r w:rsidRPr="007B62FF">
        <w:rPr>
          <w:rtl/>
        </w:rPr>
        <w:t xml:space="preserve"> جعلنا الله فداك</w:t>
      </w:r>
      <w:r w:rsidR="00527246">
        <w:rPr>
          <w:rtl/>
        </w:rPr>
        <w:t>،</w:t>
      </w:r>
      <w:r w:rsidRPr="007B62FF">
        <w:rPr>
          <w:rtl/>
        </w:rPr>
        <w:t xml:space="preserve"> نحن خارجون وأنت مقيم فإن رأيت أن تكتب لنا إلى أبي جعفر </w:t>
      </w:r>
      <w:r w:rsidRPr="0017382C">
        <w:rPr>
          <w:rStyle w:val="libAlaemChar"/>
          <w:rtl/>
        </w:rPr>
        <w:t>عليه‌السلام</w:t>
      </w:r>
      <w:r w:rsidRPr="007B62FF">
        <w:rPr>
          <w:rtl/>
        </w:rPr>
        <w:t xml:space="preserve"> كتاباً نلمّ به</w:t>
      </w:r>
      <w:r w:rsidR="00527246">
        <w:rPr>
          <w:rtl/>
        </w:rPr>
        <w:t>،</w:t>
      </w:r>
      <w:r w:rsidRPr="007B62FF">
        <w:rPr>
          <w:rtl/>
        </w:rPr>
        <w:t xml:space="preserve"> قال</w:t>
      </w:r>
      <w:r w:rsidR="00527246">
        <w:rPr>
          <w:rtl/>
        </w:rPr>
        <w:t>:</w:t>
      </w:r>
      <w:r w:rsidRPr="007B62FF">
        <w:rPr>
          <w:rtl/>
        </w:rPr>
        <w:t xml:space="preserve"> فكتب إليه</w:t>
      </w:r>
      <w:r w:rsidR="00527246">
        <w:rPr>
          <w:rtl/>
        </w:rPr>
        <w:t>،</w:t>
      </w:r>
      <w:r w:rsidRPr="007B62FF">
        <w:rPr>
          <w:rtl/>
        </w:rPr>
        <w:t xml:space="preserve"> فقدمنا فقلنا للموفق</w:t>
      </w:r>
      <w:r w:rsidR="00527246">
        <w:rPr>
          <w:rtl/>
        </w:rPr>
        <w:t>:</w:t>
      </w:r>
      <w:r w:rsidRPr="007B62FF">
        <w:rPr>
          <w:rtl/>
        </w:rPr>
        <w:t xml:space="preserve"> أخْرجه إلينا</w:t>
      </w:r>
      <w:r w:rsidR="00527246">
        <w:rPr>
          <w:rtl/>
        </w:rPr>
        <w:t>،</w:t>
      </w:r>
      <w:r w:rsidRPr="007B62FF">
        <w:rPr>
          <w:rtl/>
        </w:rPr>
        <w:t xml:space="preserve"> قال</w:t>
      </w:r>
      <w:r w:rsidR="00527246">
        <w:rPr>
          <w:rtl/>
        </w:rPr>
        <w:t>:</w:t>
      </w:r>
      <w:r w:rsidRPr="007B62FF">
        <w:rPr>
          <w:rtl/>
        </w:rPr>
        <w:t xml:space="preserve"> فأخرجه إلينا وهو في صدر موفق</w:t>
      </w:r>
      <w:r w:rsidR="00527246">
        <w:rPr>
          <w:rtl/>
        </w:rPr>
        <w:t>،</w:t>
      </w:r>
      <w:r w:rsidRPr="007B62FF">
        <w:rPr>
          <w:rtl/>
        </w:rPr>
        <w:t xml:space="preserve"> فأقبل يقرأ ويطويه وينظر فيه ويتبسّم. الخبر </w:t>
      </w:r>
      <w:r w:rsidRPr="0017382C">
        <w:rPr>
          <w:rStyle w:val="libFootnotenumChar"/>
          <w:rtl/>
        </w:rPr>
        <w:t>(1)</w:t>
      </w:r>
      <w:r>
        <w:rPr>
          <w:rtl/>
        </w:rPr>
        <w:t>.</w:t>
      </w:r>
    </w:p>
    <w:p w:rsidR="0017382C" w:rsidRPr="007B62FF" w:rsidRDefault="0017382C" w:rsidP="0017382C">
      <w:pPr>
        <w:pStyle w:val="libNormal"/>
        <w:rPr>
          <w:rtl/>
        </w:rPr>
      </w:pPr>
      <w:r w:rsidRPr="007B62FF">
        <w:rPr>
          <w:rtl/>
        </w:rPr>
        <w:t>وفي الكافي مسنداً</w:t>
      </w:r>
      <w:r w:rsidR="00527246">
        <w:rPr>
          <w:rtl/>
        </w:rPr>
        <w:t>:</w:t>
      </w:r>
      <w:r w:rsidRPr="007B62FF">
        <w:rPr>
          <w:rtl/>
        </w:rPr>
        <w:t xml:space="preserve"> عن الحسين بن سعيد</w:t>
      </w:r>
      <w:r w:rsidR="00527246">
        <w:rPr>
          <w:rtl/>
        </w:rPr>
        <w:t>،</w:t>
      </w:r>
      <w:r w:rsidRPr="007B62FF">
        <w:rPr>
          <w:rtl/>
        </w:rPr>
        <w:t xml:space="preserve"> عن نصير مولى أبي عبد الله </w:t>
      </w:r>
      <w:r w:rsidRPr="0017382C">
        <w:rPr>
          <w:rStyle w:val="libAlaemChar"/>
          <w:rtl/>
        </w:rPr>
        <w:t>عليه‌السلام</w:t>
      </w:r>
      <w:r w:rsidR="00527246">
        <w:rPr>
          <w:rtl/>
        </w:rPr>
        <w:t>،</w:t>
      </w:r>
      <w:r w:rsidRPr="007B62FF">
        <w:rPr>
          <w:rtl/>
        </w:rPr>
        <w:t xml:space="preserve"> عنه</w:t>
      </w:r>
      <w:r w:rsidR="00527246">
        <w:rPr>
          <w:rtl/>
        </w:rPr>
        <w:t>،</w:t>
      </w:r>
      <w:r w:rsidRPr="007B62FF">
        <w:rPr>
          <w:rtl/>
        </w:rPr>
        <w:t xml:space="preserve"> قال</w:t>
      </w:r>
      <w:r w:rsidR="00527246">
        <w:rPr>
          <w:rtl/>
        </w:rPr>
        <w:t>:</w:t>
      </w:r>
      <w:r w:rsidRPr="007B62FF">
        <w:rPr>
          <w:rtl/>
        </w:rPr>
        <w:t xml:space="preserve"> كان مولاي أبو الحسن </w:t>
      </w:r>
      <w:r w:rsidRPr="0017382C">
        <w:rPr>
          <w:rStyle w:val="libAlaemChar"/>
          <w:rtl/>
        </w:rPr>
        <w:t>عليه‌السلام</w:t>
      </w:r>
      <w:r w:rsidRPr="007B62FF">
        <w:rPr>
          <w:rtl/>
        </w:rPr>
        <w:t xml:space="preserve"> إذا أمر بشراء البقل يأمر بالإكثار منه</w:t>
      </w:r>
      <w:r w:rsidR="00527246">
        <w:rPr>
          <w:rtl/>
        </w:rPr>
        <w:t>،</w:t>
      </w:r>
      <w:r w:rsidRPr="007B62FF">
        <w:rPr>
          <w:rtl/>
        </w:rPr>
        <w:t xml:space="preserve"> ومن الجيرجير</w:t>
      </w:r>
      <w:r w:rsidR="00527246">
        <w:rPr>
          <w:rtl/>
        </w:rPr>
        <w:t>،</w:t>
      </w:r>
      <w:r w:rsidRPr="007B62FF">
        <w:rPr>
          <w:rtl/>
        </w:rPr>
        <w:t xml:space="preserve"> فيشترى له. الخبر </w:t>
      </w:r>
      <w:r w:rsidRPr="0017382C">
        <w:rPr>
          <w:rStyle w:val="libFootnotenumChar"/>
          <w:rtl/>
        </w:rPr>
        <w:t>(2)</w:t>
      </w:r>
      <w:r>
        <w:rPr>
          <w:rtl/>
        </w:rPr>
        <w:t>.</w:t>
      </w:r>
    </w:p>
    <w:p w:rsidR="0017382C" w:rsidRPr="007B62FF" w:rsidRDefault="0017382C" w:rsidP="0017382C">
      <w:pPr>
        <w:pStyle w:val="libNormal"/>
        <w:rPr>
          <w:rtl/>
        </w:rPr>
      </w:pPr>
      <w:r w:rsidRPr="007B62FF">
        <w:rPr>
          <w:rtl/>
        </w:rPr>
        <w:t>قيل</w:t>
      </w:r>
      <w:r w:rsidR="00527246">
        <w:rPr>
          <w:rtl/>
        </w:rPr>
        <w:t>:</w:t>
      </w:r>
      <w:r w:rsidRPr="007B62FF">
        <w:rPr>
          <w:rtl/>
        </w:rPr>
        <w:t xml:space="preserve"> هو بعينه موفّق بن هارون المذكور في أصحاب الإمام الرضا </w:t>
      </w:r>
      <w:r w:rsidRPr="0017382C">
        <w:rPr>
          <w:rStyle w:val="libAlaemChar"/>
          <w:rtl/>
        </w:rPr>
        <w:t>عليه‌السلام</w:t>
      </w:r>
      <w:r w:rsidRPr="007B62FF">
        <w:rPr>
          <w:rtl/>
        </w:rPr>
        <w:t xml:space="preserve"> من رجال الشيخ.</w:t>
      </w:r>
    </w:p>
    <w:p w:rsidR="0017382C" w:rsidRPr="007B62FF" w:rsidRDefault="0017382C" w:rsidP="0017382C">
      <w:pPr>
        <w:pStyle w:val="libNormal"/>
        <w:rPr>
          <w:rtl/>
        </w:rPr>
      </w:pPr>
      <w:r w:rsidRPr="007B62FF">
        <w:rPr>
          <w:rtl/>
        </w:rPr>
        <w:t>وفي التعليقة</w:t>
      </w:r>
      <w:r w:rsidR="00527246">
        <w:rPr>
          <w:rtl/>
        </w:rPr>
        <w:t>:</w:t>
      </w:r>
      <w:r w:rsidRPr="007B62FF">
        <w:rPr>
          <w:rtl/>
        </w:rPr>
        <w:t xml:space="preserve"> ويظهر منه أي من خبر رجال الكشي أَنّه من خدّامه</w:t>
      </w:r>
      <w:r w:rsidR="00527246">
        <w:rPr>
          <w:rtl/>
        </w:rPr>
        <w:t>،</w:t>
      </w:r>
      <w:r w:rsidRPr="007B62FF">
        <w:rPr>
          <w:rtl/>
        </w:rPr>
        <w:t xml:space="preserve"> بل ومن خواصّه </w:t>
      </w:r>
      <w:r w:rsidRPr="0017382C">
        <w:rPr>
          <w:rStyle w:val="libAlaemChar"/>
          <w:rtl/>
        </w:rPr>
        <w:t>عليه‌السلام</w:t>
      </w:r>
      <w:r w:rsidR="00527246">
        <w:rPr>
          <w:rtl/>
        </w:rPr>
        <w:t>،</w:t>
      </w:r>
      <w:r w:rsidRPr="007B62FF">
        <w:rPr>
          <w:rtl/>
        </w:rPr>
        <w:t xml:space="preserve"> وأصحاب إسراره. إلى آخره </w:t>
      </w:r>
      <w:r w:rsidRPr="0017382C">
        <w:rPr>
          <w:rStyle w:val="libFootnotenumChar"/>
          <w:rtl/>
        </w:rPr>
        <w:t>(3)</w:t>
      </w:r>
      <w:r>
        <w:rPr>
          <w:rtl/>
        </w:rPr>
        <w:t>.</w:t>
      </w:r>
    </w:p>
    <w:p w:rsidR="0017382C" w:rsidRPr="007B62FF" w:rsidRDefault="0017382C" w:rsidP="0017382C">
      <w:pPr>
        <w:pStyle w:val="libNormal"/>
        <w:rPr>
          <w:rtl/>
        </w:rPr>
      </w:pPr>
      <w:r w:rsidRPr="007B62FF">
        <w:rPr>
          <w:rtl/>
        </w:rPr>
        <w:t>وفي رجال الكشي أيضاً</w:t>
      </w:r>
      <w:r w:rsidR="00527246">
        <w:rPr>
          <w:rtl/>
        </w:rPr>
        <w:t>:</w:t>
      </w:r>
      <w:r w:rsidRPr="007B62FF">
        <w:rPr>
          <w:rtl/>
        </w:rPr>
        <w:t xml:space="preserve"> عن أبي طالب عبد الله بن الصلت القمّي</w:t>
      </w:r>
      <w:r w:rsidR="00527246">
        <w:rPr>
          <w:rtl/>
        </w:rPr>
        <w:t>،</w:t>
      </w:r>
      <w:r w:rsidRPr="007B62FF">
        <w:rPr>
          <w:rtl/>
        </w:rPr>
        <w:t xml:space="preserve"> قال</w:t>
      </w:r>
      <w:r w:rsidR="00527246">
        <w:rPr>
          <w:rtl/>
        </w:rPr>
        <w:t>:</w:t>
      </w:r>
      <w:r w:rsidRPr="007B62FF">
        <w:rPr>
          <w:rtl/>
        </w:rPr>
        <w:t xml:space="preserve"> دخلت على أبي جعفر الثاني </w:t>
      </w:r>
      <w:r w:rsidRPr="0017382C">
        <w:rPr>
          <w:rStyle w:val="libAlaemChar"/>
          <w:rtl/>
        </w:rPr>
        <w:t>عليه‌السلام</w:t>
      </w:r>
      <w:r w:rsidRPr="007B62FF">
        <w:rPr>
          <w:rtl/>
        </w:rPr>
        <w:t xml:space="preserve"> في آخر عمره فسمعته يقول</w:t>
      </w:r>
      <w:r w:rsidR="00527246">
        <w:rPr>
          <w:rtl/>
        </w:rPr>
        <w:t>:</w:t>
      </w:r>
      <w:r w:rsidRPr="007B62FF">
        <w:rPr>
          <w:rtl/>
        </w:rPr>
        <w:t xml:space="preserve"> جزى الله صفوان بن يحيى</w:t>
      </w:r>
      <w:r w:rsidR="00527246">
        <w:rPr>
          <w:rtl/>
        </w:rPr>
        <w:t>،</w:t>
      </w:r>
      <w:r w:rsidRPr="007B62FF">
        <w:rPr>
          <w:rtl/>
        </w:rPr>
        <w:t xml:space="preserve"> ومحمد بن سنان</w:t>
      </w:r>
      <w:r w:rsidR="00527246">
        <w:rPr>
          <w:rtl/>
        </w:rPr>
        <w:t>،</w:t>
      </w:r>
      <w:r w:rsidRPr="007B62FF">
        <w:rPr>
          <w:rtl/>
        </w:rPr>
        <w:t xml:space="preserve"> وزكريا بن آدم عنّي خيراً</w:t>
      </w:r>
      <w:r w:rsidR="00527246">
        <w:rPr>
          <w:rtl/>
        </w:rPr>
        <w:t>،</w:t>
      </w:r>
      <w:r w:rsidRPr="007B62FF">
        <w:rPr>
          <w:rtl/>
        </w:rPr>
        <w:t xml:space="preserve"> فقد وفوا لي</w:t>
      </w:r>
      <w:r w:rsidR="00527246">
        <w:rPr>
          <w:rtl/>
        </w:rPr>
        <w:t>،</w:t>
      </w:r>
      <w:r w:rsidRPr="007B62FF">
        <w:rPr>
          <w:rtl/>
        </w:rPr>
        <w:t xml:space="preserve"> ولم يذكر سعد بن سعد</w:t>
      </w:r>
      <w:r w:rsidR="00527246">
        <w:rPr>
          <w:rtl/>
        </w:rPr>
        <w:t>،</w:t>
      </w:r>
      <w:r w:rsidRPr="007B62FF">
        <w:rPr>
          <w:rtl/>
        </w:rPr>
        <w:t xml:space="preserve"> قال</w:t>
      </w:r>
      <w:r w:rsidR="00527246">
        <w:rPr>
          <w:rtl/>
        </w:rPr>
        <w:t>:</w:t>
      </w:r>
      <w:r w:rsidRPr="007B62FF">
        <w:rPr>
          <w:rtl/>
        </w:rPr>
        <w:t xml:space="preserve"> فخرجت فلقيت موفّقاً وقلت له</w:t>
      </w:r>
      <w:r w:rsidR="00527246">
        <w:rPr>
          <w:rtl/>
        </w:rPr>
        <w:t>:</w:t>
      </w:r>
      <w:r w:rsidRPr="007B62FF">
        <w:rPr>
          <w:rtl/>
        </w:rPr>
        <w:t xml:space="preserve"> إنّ مولاي ذكر. الخبر </w:t>
      </w:r>
      <w:r w:rsidRPr="0017382C">
        <w:rPr>
          <w:rStyle w:val="libFootnotenumChar"/>
          <w:rtl/>
        </w:rPr>
        <w:t>(4)</w:t>
      </w:r>
      <w:r>
        <w:rPr>
          <w:rtl/>
        </w:rPr>
        <w:t>.</w:t>
      </w:r>
    </w:p>
    <w:p w:rsidR="0017382C" w:rsidRPr="007B62FF" w:rsidRDefault="0017382C" w:rsidP="0017382C">
      <w:pPr>
        <w:pStyle w:val="libNormal"/>
        <w:rPr>
          <w:rtl/>
        </w:rPr>
      </w:pPr>
      <w:r w:rsidRPr="007B62FF">
        <w:rPr>
          <w:rtl/>
        </w:rPr>
        <w:t>وعن المولى عناية الله في المجمع</w:t>
      </w:r>
      <w:r w:rsidR="00527246">
        <w:rPr>
          <w:rtl/>
        </w:rPr>
        <w:t>:</w:t>
      </w:r>
      <w:r w:rsidRPr="007B62FF">
        <w:rPr>
          <w:rtl/>
        </w:rPr>
        <w:t xml:space="preserve"> أنّه عبدُ أبي الحسن الرضا </w:t>
      </w:r>
      <w:r w:rsidRPr="0017382C">
        <w:rPr>
          <w:rStyle w:val="libAlaemChar"/>
          <w:rtl/>
        </w:rPr>
        <w:t>عليه‌السلام</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الكشي 2</w:t>
      </w:r>
      <w:r w:rsidR="00527246">
        <w:rPr>
          <w:rtl/>
        </w:rPr>
        <w:t>:</w:t>
      </w:r>
      <w:r w:rsidRPr="007B62FF">
        <w:rPr>
          <w:rtl/>
        </w:rPr>
        <w:t xml:space="preserve"> 850 / 1093.</w:t>
      </w:r>
    </w:p>
    <w:p w:rsidR="0017382C" w:rsidRPr="007B62FF" w:rsidRDefault="0017382C" w:rsidP="0017382C">
      <w:pPr>
        <w:pStyle w:val="libFootnote0"/>
        <w:rPr>
          <w:rtl/>
        </w:rPr>
      </w:pPr>
      <w:r w:rsidRPr="007B62FF">
        <w:rPr>
          <w:rtl/>
        </w:rPr>
        <w:t>(2) أُصول الكافي 6</w:t>
      </w:r>
      <w:r w:rsidR="00527246">
        <w:rPr>
          <w:rtl/>
        </w:rPr>
        <w:t>:</w:t>
      </w:r>
      <w:r w:rsidRPr="007B62FF">
        <w:rPr>
          <w:rtl/>
        </w:rPr>
        <w:t xml:space="preserve"> 368 / 4.</w:t>
      </w:r>
    </w:p>
    <w:p w:rsidR="0017382C" w:rsidRPr="007B62FF" w:rsidRDefault="0017382C" w:rsidP="0017382C">
      <w:pPr>
        <w:pStyle w:val="libFootnote0"/>
        <w:rPr>
          <w:rtl/>
        </w:rPr>
      </w:pPr>
      <w:r w:rsidRPr="007B62FF">
        <w:rPr>
          <w:rtl/>
        </w:rPr>
        <w:t>(3) تعليقة الوحيد على منهج المقال</w:t>
      </w:r>
      <w:r w:rsidR="00527246">
        <w:rPr>
          <w:rtl/>
        </w:rPr>
        <w:t>:</w:t>
      </w:r>
      <w:r w:rsidRPr="007B62FF">
        <w:rPr>
          <w:rtl/>
        </w:rPr>
        <w:t xml:space="preserve"> 349.</w:t>
      </w:r>
    </w:p>
    <w:p w:rsidR="0017382C" w:rsidRPr="007B62FF" w:rsidRDefault="0017382C" w:rsidP="0017382C">
      <w:pPr>
        <w:pStyle w:val="libFootnote0"/>
        <w:rPr>
          <w:rtl/>
        </w:rPr>
      </w:pPr>
      <w:r w:rsidRPr="007B62FF">
        <w:rPr>
          <w:rtl/>
        </w:rPr>
        <w:t>(4) رجال الكشي 2</w:t>
      </w:r>
      <w:r w:rsidR="00527246">
        <w:rPr>
          <w:rtl/>
        </w:rPr>
        <w:t>:</w:t>
      </w:r>
      <w:r w:rsidRPr="007B62FF">
        <w:rPr>
          <w:rtl/>
        </w:rPr>
        <w:t xml:space="preserve"> 792 / 963.</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وكتب في الحاشية</w:t>
      </w:r>
      <w:r w:rsidR="00527246">
        <w:rPr>
          <w:rtl/>
        </w:rPr>
        <w:t>:</w:t>
      </w:r>
      <w:r w:rsidRPr="007B62FF">
        <w:rPr>
          <w:rtl/>
        </w:rPr>
        <w:t xml:space="preserve"> يظهر اعتباره كثيراً جدّاً وخصوصيّته مع الجواد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695" w:name="_Toc394921915"/>
      <w:r w:rsidRPr="004F14F2">
        <w:rPr>
          <w:rtl/>
        </w:rPr>
        <w:t>[3005] مولى حرّ بن يزيد</w:t>
      </w:r>
      <w:r w:rsidR="00527246">
        <w:rPr>
          <w:rtl/>
        </w:rPr>
        <w:t>:</w:t>
      </w:r>
      <w:bookmarkEnd w:id="695"/>
    </w:p>
    <w:p w:rsidR="0017382C" w:rsidRPr="007B62FF" w:rsidRDefault="0017382C" w:rsidP="0017382C">
      <w:pPr>
        <w:pStyle w:val="libNormal"/>
        <w:rPr>
          <w:rtl/>
        </w:rPr>
      </w:pPr>
      <w:r w:rsidRPr="007B62FF">
        <w:rPr>
          <w:rtl/>
        </w:rPr>
        <w:t>عنه</w:t>
      </w:r>
      <w:r w:rsidR="00527246">
        <w:rPr>
          <w:rtl/>
        </w:rPr>
        <w:t>:</w:t>
      </w:r>
      <w:r w:rsidRPr="007B62FF">
        <w:rPr>
          <w:rtl/>
        </w:rPr>
        <w:t xml:space="preserve"> يونس بن عبد الرحمن</w:t>
      </w:r>
      <w:r w:rsidR="00527246">
        <w:rPr>
          <w:rtl/>
        </w:rPr>
        <w:t>،</w:t>
      </w:r>
      <w:r w:rsidRPr="007B62FF">
        <w:rPr>
          <w:rtl/>
        </w:rPr>
        <w:t xml:space="preserve"> في التهذيب</w:t>
      </w:r>
      <w:r w:rsidR="00527246">
        <w:rPr>
          <w:rtl/>
        </w:rPr>
        <w:t>،</w:t>
      </w:r>
      <w:r w:rsidRPr="007B62FF">
        <w:rPr>
          <w:rtl/>
        </w:rPr>
        <w:t xml:space="preserve"> في آخر كتاب الأطعمة </w:t>
      </w:r>
      <w:r w:rsidRPr="0017382C">
        <w:rPr>
          <w:rStyle w:val="libFootnotenumChar"/>
          <w:rtl/>
        </w:rPr>
        <w:t>(2)</w:t>
      </w:r>
      <w:r>
        <w:rPr>
          <w:rtl/>
        </w:rPr>
        <w:t>.</w:t>
      </w:r>
    </w:p>
    <w:p w:rsidR="0017382C" w:rsidRDefault="0017382C" w:rsidP="00E10B1D">
      <w:pPr>
        <w:pStyle w:val="Heading3"/>
        <w:rPr>
          <w:rtl/>
        </w:rPr>
      </w:pPr>
      <w:bookmarkStart w:id="696" w:name="_Toc394921916"/>
      <w:r w:rsidRPr="004F14F2">
        <w:rPr>
          <w:rtl/>
        </w:rPr>
        <w:t>[3006] مهاجر بن زيد الأسدي</w:t>
      </w:r>
      <w:r w:rsidR="00527246">
        <w:rPr>
          <w:rtl/>
        </w:rPr>
        <w:t>:</w:t>
      </w:r>
      <w:bookmarkEnd w:id="696"/>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697" w:name="_Toc394921917"/>
      <w:r w:rsidRPr="004F14F2">
        <w:rPr>
          <w:rtl/>
        </w:rPr>
        <w:t>[3007] مهاجر بن عجلان الأزدي</w:t>
      </w:r>
      <w:r w:rsidR="00527246">
        <w:rPr>
          <w:rtl/>
        </w:rPr>
        <w:t>:</w:t>
      </w:r>
      <w:bookmarkEnd w:id="697"/>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698" w:name="_Toc394921918"/>
      <w:r w:rsidRPr="004F14F2">
        <w:rPr>
          <w:rtl/>
        </w:rPr>
        <w:t>[3008] مهاجر بن كثير الأسدي</w:t>
      </w:r>
      <w:r w:rsidR="00527246">
        <w:rPr>
          <w:rtl/>
        </w:rPr>
        <w:t>:</w:t>
      </w:r>
      <w:bookmarkEnd w:id="698"/>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699" w:name="_Toc394921919"/>
      <w:r w:rsidRPr="004F14F2">
        <w:rPr>
          <w:rtl/>
        </w:rPr>
        <w:t>[3009] مهدي بن صالح البارقي</w:t>
      </w:r>
      <w:r w:rsidR="00527246">
        <w:rPr>
          <w:rtl/>
        </w:rPr>
        <w:t>:</w:t>
      </w:r>
      <w:bookmarkEnd w:id="699"/>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700" w:name="_Toc394921920"/>
      <w:r w:rsidRPr="004F14F2">
        <w:rPr>
          <w:rtl/>
        </w:rPr>
        <w:t>[3010] مهران بن زيد الكلبي</w:t>
      </w:r>
      <w:r w:rsidR="00527246">
        <w:rPr>
          <w:rtl/>
        </w:rPr>
        <w:t>:</w:t>
      </w:r>
      <w:bookmarkEnd w:id="700"/>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701" w:name="_Toc394921921"/>
      <w:r w:rsidRPr="004F14F2">
        <w:rPr>
          <w:rtl/>
        </w:rPr>
        <w:t>[3011] مهران الكُوفيّ</w:t>
      </w:r>
      <w:r w:rsidR="00527246">
        <w:rPr>
          <w:rtl/>
        </w:rPr>
        <w:t>:</w:t>
      </w:r>
      <w:bookmarkEnd w:id="701"/>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عنه الحائري في منتهى المقال</w:t>
      </w:r>
      <w:r w:rsidR="00527246">
        <w:rPr>
          <w:rtl/>
        </w:rPr>
        <w:t>:</w:t>
      </w:r>
      <w:r w:rsidRPr="007B62FF">
        <w:rPr>
          <w:rtl/>
        </w:rPr>
        <w:t xml:space="preserve"> 314</w:t>
      </w:r>
      <w:r w:rsidR="00527246">
        <w:rPr>
          <w:rtl/>
        </w:rPr>
        <w:t>،</w:t>
      </w:r>
      <w:r w:rsidRPr="007B62FF">
        <w:rPr>
          <w:rtl/>
        </w:rPr>
        <w:t xml:space="preserve"> وراجع مجمع الرجال 6</w:t>
      </w:r>
      <w:r w:rsidR="00527246">
        <w:rPr>
          <w:rtl/>
        </w:rPr>
        <w:t>:</w:t>
      </w:r>
      <w:r w:rsidRPr="007B62FF">
        <w:rPr>
          <w:rtl/>
        </w:rPr>
        <w:t xml:space="preserve"> 161</w:t>
      </w:r>
      <w:r w:rsidR="00527246">
        <w:rPr>
          <w:rtl/>
        </w:rPr>
        <w:t>،</w:t>
      </w:r>
      <w:r w:rsidRPr="007B62FF">
        <w:rPr>
          <w:rtl/>
        </w:rPr>
        <w:t xml:space="preserve"> وجملة</w:t>
      </w:r>
      <w:r w:rsidR="00527246">
        <w:rPr>
          <w:rtl/>
        </w:rPr>
        <w:t>:</w:t>
      </w:r>
      <w:r w:rsidRPr="007B62FF">
        <w:rPr>
          <w:rtl/>
        </w:rPr>
        <w:t xml:space="preserve"> </w:t>
      </w:r>
      <w:r>
        <w:rPr>
          <w:rtl/>
        </w:rPr>
        <w:t>(</w:t>
      </w:r>
      <w:r w:rsidRPr="007B62FF">
        <w:rPr>
          <w:rtl/>
        </w:rPr>
        <w:t xml:space="preserve">مع الجواد </w:t>
      </w:r>
      <w:r w:rsidRPr="0017382C">
        <w:rPr>
          <w:rStyle w:val="libAlaemChar"/>
          <w:rtl/>
        </w:rPr>
        <w:t>عليه‌السلام</w:t>
      </w:r>
      <w:r>
        <w:rPr>
          <w:rtl/>
        </w:rPr>
        <w:t>)</w:t>
      </w:r>
      <w:r w:rsidRPr="007B62FF">
        <w:rPr>
          <w:rtl/>
        </w:rPr>
        <w:t xml:space="preserve"> لم ترد في المجمع</w:t>
      </w:r>
      <w:r w:rsidR="00527246">
        <w:rPr>
          <w:rtl/>
        </w:rPr>
        <w:t>،</w:t>
      </w:r>
      <w:r w:rsidRPr="007B62FF">
        <w:rPr>
          <w:rtl/>
        </w:rPr>
        <w:t xml:space="preserve"> فلاحظ.</w:t>
      </w:r>
    </w:p>
    <w:p w:rsidR="0017382C" w:rsidRPr="007B62FF" w:rsidRDefault="0017382C" w:rsidP="0017382C">
      <w:pPr>
        <w:pStyle w:val="libFootnote0"/>
        <w:rPr>
          <w:rtl/>
        </w:rPr>
      </w:pPr>
      <w:r w:rsidRPr="007B62FF">
        <w:rPr>
          <w:rtl/>
        </w:rPr>
        <w:t>(2) تهذيب الأحكام 9</w:t>
      </w:r>
      <w:r w:rsidR="00527246">
        <w:rPr>
          <w:rtl/>
        </w:rPr>
        <w:t>:</w:t>
      </w:r>
      <w:r w:rsidRPr="007B62FF">
        <w:rPr>
          <w:rtl/>
        </w:rPr>
        <w:t xml:space="preserve"> 127 / 548.</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318 / 621.</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318 / 622.</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318 / 620.</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321 / 665.</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312 / 516.</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312 / 515.</w:t>
      </w:r>
    </w:p>
    <w:p w:rsidR="0017382C" w:rsidRDefault="0017382C" w:rsidP="00C613E8">
      <w:pPr>
        <w:pStyle w:val="libNormal"/>
        <w:rPr>
          <w:rtl/>
        </w:rPr>
      </w:pPr>
      <w:r>
        <w:rPr>
          <w:rtl/>
        </w:rPr>
        <w:br w:type="page"/>
      </w:r>
    </w:p>
    <w:p w:rsidR="0017382C" w:rsidRDefault="0017382C" w:rsidP="00E10B1D">
      <w:pPr>
        <w:pStyle w:val="Heading3"/>
        <w:rPr>
          <w:rtl/>
        </w:rPr>
      </w:pPr>
      <w:bookmarkStart w:id="702" w:name="_Toc394921922"/>
      <w:r w:rsidRPr="004F14F2">
        <w:rPr>
          <w:rtl/>
        </w:rPr>
        <w:lastRenderedPageBreak/>
        <w:t>[3012] مهران بن محمد بن أبي نصر</w:t>
      </w:r>
      <w:r w:rsidR="00527246">
        <w:rPr>
          <w:rtl/>
        </w:rPr>
        <w:t>:</w:t>
      </w:r>
      <w:bookmarkEnd w:id="702"/>
    </w:p>
    <w:p w:rsidR="0017382C" w:rsidRPr="007B62FF" w:rsidRDefault="0017382C" w:rsidP="0017382C">
      <w:pPr>
        <w:pStyle w:val="libNormal"/>
        <w:rPr>
          <w:rtl/>
        </w:rPr>
      </w:pPr>
      <w:r w:rsidRPr="007B62FF">
        <w:rPr>
          <w:rtl/>
        </w:rPr>
        <w:t>السكوني</w:t>
      </w:r>
      <w:r w:rsidR="00527246">
        <w:rPr>
          <w:rtl/>
        </w:rPr>
        <w:t>،</w:t>
      </w:r>
      <w:r w:rsidRPr="007B62FF">
        <w:rPr>
          <w:rtl/>
        </w:rPr>
        <w:t xml:space="preserve"> له كتاب في رجال النجاشي</w:t>
      </w:r>
      <w:r w:rsidR="00527246">
        <w:rPr>
          <w:rtl/>
        </w:rPr>
        <w:t>،</w:t>
      </w:r>
      <w:r w:rsidRPr="007B62FF">
        <w:rPr>
          <w:rtl/>
        </w:rPr>
        <w:t xml:space="preserve"> يرويه عنه ابن أبي عمير </w:t>
      </w:r>
      <w:r w:rsidRPr="0017382C">
        <w:rPr>
          <w:rStyle w:val="libFootnotenumChar"/>
          <w:rtl/>
        </w:rPr>
        <w:t>(1)</w:t>
      </w:r>
      <w:r w:rsidR="00527246">
        <w:rPr>
          <w:rtl/>
        </w:rPr>
        <w:t>،</w:t>
      </w:r>
      <w:r w:rsidRPr="007B62FF">
        <w:rPr>
          <w:rtl/>
        </w:rPr>
        <w:t xml:space="preserve"> وعنه</w:t>
      </w:r>
      <w:r w:rsidR="00527246">
        <w:rPr>
          <w:rtl/>
        </w:rPr>
        <w:t>:</w:t>
      </w:r>
      <w:r w:rsidRPr="007B62FF">
        <w:rPr>
          <w:rtl/>
        </w:rPr>
        <w:t xml:space="preserve"> عثمان بن عيسى </w:t>
      </w:r>
      <w:r w:rsidRPr="0017382C">
        <w:rPr>
          <w:rStyle w:val="libFootnotenumChar"/>
          <w:rtl/>
        </w:rPr>
        <w:t>(2)</w:t>
      </w:r>
      <w:r w:rsidR="00527246">
        <w:rPr>
          <w:rtl/>
        </w:rPr>
        <w:t>،</w:t>
      </w:r>
      <w:r w:rsidRPr="007B62FF">
        <w:rPr>
          <w:rtl/>
        </w:rPr>
        <w:t xml:space="preserve"> وأحمد بن محمد بن عيسى </w:t>
      </w:r>
      <w:r w:rsidRPr="0017382C">
        <w:rPr>
          <w:rStyle w:val="libFootnotenumChar"/>
          <w:rtl/>
        </w:rPr>
        <w:t>(3)</w:t>
      </w:r>
      <w:r w:rsidR="00527246">
        <w:rPr>
          <w:rtl/>
        </w:rPr>
        <w:t>،</w:t>
      </w:r>
      <w:r w:rsidRPr="007B62FF">
        <w:rPr>
          <w:rtl/>
        </w:rPr>
        <w:t xml:space="preserve"> وأيوب بن نوح </w:t>
      </w:r>
      <w:r w:rsidRPr="0017382C">
        <w:rPr>
          <w:rStyle w:val="libFootnotenumChar"/>
          <w:rtl/>
        </w:rPr>
        <w:t>(4)</w:t>
      </w:r>
      <w:r w:rsidR="00527246">
        <w:rPr>
          <w:rtl/>
        </w:rPr>
        <w:t>؛</w:t>
      </w:r>
      <w:r w:rsidRPr="007B62FF">
        <w:rPr>
          <w:rtl/>
        </w:rPr>
        <w:t xml:space="preserve"> كل ذلك من أمارات الوثاقة.</w:t>
      </w:r>
    </w:p>
    <w:p w:rsidR="0017382C" w:rsidRDefault="0017382C" w:rsidP="00E10B1D">
      <w:pPr>
        <w:pStyle w:val="Heading3"/>
        <w:rPr>
          <w:rtl/>
        </w:rPr>
      </w:pPr>
      <w:bookmarkStart w:id="703" w:name="_Toc394921923"/>
      <w:r w:rsidRPr="004F14F2">
        <w:rPr>
          <w:rtl/>
        </w:rPr>
        <w:t>[3013] مهزم بن أبي بردة الأسدي</w:t>
      </w:r>
      <w:r w:rsidR="00527246">
        <w:rPr>
          <w:rtl/>
        </w:rPr>
        <w:t>:</w:t>
      </w:r>
      <w:bookmarkEnd w:id="703"/>
    </w:p>
    <w:p w:rsidR="0017382C" w:rsidRPr="007B62FF" w:rsidRDefault="0017382C" w:rsidP="0017382C">
      <w:pPr>
        <w:pStyle w:val="libNormal"/>
        <w:rPr>
          <w:rtl/>
        </w:rPr>
      </w:pPr>
      <w:r w:rsidRPr="007B62FF">
        <w:rPr>
          <w:rtl/>
        </w:rPr>
        <w:t>كوفي</w:t>
      </w:r>
      <w:r w:rsidR="00527246">
        <w:rPr>
          <w:rtl/>
        </w:rPr>
        <w:t>،</w:t>
      </w:r>
      <w:r w:rsidRPr="007B62FF">
        <w:rPr>
          <w:rtl/>
        </w:rPr>
        <w:t xml:space="preserve"> أبو إبراهيم</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Pr="007B62FF" w:rsidRDefault="0017382C" w:rsidP="0017382C">
      <w:pPr>
        <w:pStyle w:val="libNormal"/>
        <w:rPr>
          <w:rtl/>
        </w:rPr>
      </w:pPr>
      <w:r w:rsidRPr="007B62FF">
        <w:rPr>
          <w:rtl/>
        </w:rPr>
        <w:t xml:space="preserve">والظاهر أنّه بعينه المهزم الأسدي المذكور في موضع آخر </w:t>
      </w:r>
      <w:r w:rsidRPr="0017382C">
        <w:rPr>
          <w:rStyle w:val="libFootnotenumChar"/>
          <w:rtl/>
        </w:rPr>
        <w:t>(6)</w:t>
      </w:r>
      <w:r w:rsidR="00527246">
        <w:rPr>
          <w:rtl/>
        </w:rPr>
        <w:t>،</w:t>
      </w:r>
      <w:r w:rsidRPr="007B62FF">
        <w:rPr>
          <w:rtl/>
        </w:rPr>
        <w:t xml:space="preserve"> ويروي عنه</w:t>
      </w:r>
      <w:r w:rsidR="00527246">
        <w:rPr>
          <w:rtl/>
        </w:rPr>
        <w:t>:</w:t>
      </w:r>
      <w:r w:rsidRPr="007B62FF">
        <w:rPr>
          <w:rtl/>
        </w:rPr>
        <w:t xml:space="preserve"> الحسن بن محبوب </w:t>
      </w:r>
      <w:r w:rsidRPr="0017382C">
        <w:rPr>
          <w:rStyle w:val="libFootnotenumChar"/>
          <w:rtl/>
        </w:rPr>
        <w:t>(7)</w:t>
      </w:r>
      <w:r w:rsidR="00527246">
        <w:rPr>
          <w:rtl/>
        </w:rPr>
        <w:t>،</w:t>
      </w:r>
      <w:r w:rsidRPr="007B62FF">
        <w:rPr>
          <w:rtl/>
        </w:rPr>
        <w:t xml:space="preserve"> ويونس بن عبد الرحمن </w:t>
      </w:r>
      <w:r w:rsidRPr="0017382C">
        <w:rPr>
          <w:rStyle w:val="libFootnotenumChar"/>
          <w:rtl/>
        </w:rPr>
        <w:t>(8)</w:t>
      </w:r>
      <w:r w:rsidR="00527246">
        <w:rPr>
          <w:rtl/>
        </w:rPr>
        <w:t>،</w:t>
      </w:r>
      <w:r w:rsidRPr="007B62FF">
        <w:rPr>
          <w:rtl/>
        </w:rPr>
        <w:t xml:space="preserve"> وجميل بن درّاج </w:t>
      </w:r>
      <w:r w:rsidRPr="0017382C">
        <w:rPr>
          <w:rStyle w:val="libFootnotenumChar"/>
          <w:rtl/>
        </w:rPr>
        <w:t>(9)</w:t>
      </w:r>
      <w:r w:rsidR="00527246">
        <w:rPr>
          <w:rtl/>
        </w:rPr>
        <w:t>،</w:t>
      </w:r>
      <w:r w:rsidRPr="007B62FF">
        <w:rPr>
          <w:rtl/>
        </w:rPr>
        <w:t xml:space="preserve"> وابنه الجليل إبراهيم </w:t>
      </w:r>
      <w:r w:rsidRPr="0017382C">
        <w:rPr>
          <w:rStyle w:val="libFootnotenumChar"/>
          <w:rtl/>
        </w:rPr>
        <w:t>(10)</w:t>
      </w:r>
      <w:r w:rsidR="00527246">
        <w:rPr>
          <w:rtl/>
        </w:rPr>
        <w:t>،</w:t>
      </w:r>
      <w:r w:rsidRPr="007B62FF">
        <w:rPr>
          <w:rtl/>
        </w:rPr>
        <w:t xml:space="preserve"> وجماعة </w:t>
      </w:r>
      <w:r w:rsidRPr="0017382C">
        <w:rPr>
          <w:rStyle w:val="libFootnotenumChar"/>
          <w:rtl/>
        </w:rPr>
        <w:t>(11)</w:t>
      </w:r>
      <w:r w:rsidR="00527246">
        <w:rPr>
          <w:rtl/>
        </w:rPr>
        <w:t>،</w:t>
      </w:r>
      <w:r w:rsidRPr="007B62FF">
        <w:rPr>
          <w:rtl/>
        </w:rPr>
        <w:t xml:space="preserve"> فلا بدّ من عدّه من الثقات.</w:t>
      </w:r>
    </w:p>
    <w:p w:rsidR="0017382C" w:rsidRDefault="0017382C" w:rsidP="00E10B1D">
      <w:pPr>
        <w:pStyle w:val="Heading3"/>
        <w:rPr>
          <w:rtl/>
        </w:rPr>
      </w:pPr>
      <w:bookmarkStart w:id="704" w:name="_Toc394921924"/>
      <w:r w:rsidRPr="004F14F2">
        <w:rPr>
          <w:rtl/>
        </w:rPr>
        <w:t>[3014] مهنّد بن سويد الأسدي</w:t>
      </w:r>
      <w:r w:rsidR="00527246">
        <w:rPr>
          <w:rtl/>
        </w:rPr>
        <w:t>:</w:t>
      </w:r>
      <w:bookmarkEnd w:id="704"/>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(12)</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423 / 1135.</w:t>
      </w:r>
    </w:p>
    <w:p w:rsidR="0017382C" w:rsidRPr="007B62FF" w:rsidRDefault="0017382C" w:rsidP="0017382C">
      <w:pPr>
        <w:pStyle w:val="libFootnote0"/>
        <w:rPr>
          <w:rtl/>
        </w:rPr>
      </w:pPr>
      <w:r w:rsidRPr="007B62FF">
        <w:rPr>
          <w:rtl/>
        </w:rPr>
        <w:t>(2) الكافي 3</w:t>
      </w:r>
      <w:r w:rsidR="00527246">
        <w:rPr>
          <w:rtl/>
        </w:rPr>
        <w:t>:</w:t>
      </w:r>
      <w:r w:rsidRPr="007B62FF">
        <w:rPr>
          <w:rtl/>
        </w:rPr>
        <w:t xml:space="preserve"> 227 / 1.</w:t>
      </w:r>
    </w:p>
    <w:p w:rsidR="0017382C" w:rsidRPr="007B62FF" w:rsidRDefault="0017382C" w:rsidP="0017382C">
      <w:pPr>
        <w:pStyle w:val="libFootnote0"/>
        <w:rPr>
          <w:rtl/>
        </w:rPr>
      </w:pPr>
      <w:r w:rsidRPr="007B62FF">
        <w:rPr>
          <w:rtl/>
        </w:rPr>
        <w:t>(3) الكافي 5</w:t>
      </w:r>
      <w:r w:rsidR="00527246">
        <w:rPr>
          <w:rtl/>
        </w:rPr>
        <w:t>:</w:t>
      </w:r>
      <w:r w:rsidRPr="007B62FF">
        <w:rPr>
          <w:rtl/>
        </w:rPr>
        <w:t xml:space="preserve"> 45 / 1.</w:t>
      </w:r>
    </w:p>
    <w:p w:rsidR="0017382C" w:rsidRPr="007B62FF" w:rsidRDefault="0017382C" w:rsidP="0017382C">
      <w:pPr>
        <w:pStyle w:val="libFootnote0"/>
        <w:rPr>
          <w:rtl/>
        </w:rPr>
      </w:pPr>
      <w:r w:rsidRPr="007B62FF">
        <w:rPr>
          <w:rtl/>
        </w:rPr>
        <w:t>(4) تهذيب الأحكام 7</w:t>
      </w:r>
      <w:r w:rsidR="00527246">
        <w:rPr>
          <w:rtl/>
        </w:rPr>
        <w:t>:</w:t>
      </w:r>
      <w:r w:rsidRPr="007B62FF">
        <w:rPr>
          <w:rtl/>
        </w:rPr>
        <w:t xml:space="preserve"> 253 / 1093.</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319 / 633.</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137 / 46</w:t>
      </w:r>
      <w:r w:rsidR="00527246">
        <w:rPr>
          <w:rtl/>
        </w:rPr>
        <w:t>،</w:t>
      </w:r>
      <w:r w:rsidRPr="007B62FF">
        <w:rPr>
          <w:rtl/>
        </w:rPr>
        <w:t xml:space="preserve"> 323 / 695</w:t>
      </w:r>
      <w:r w:rsidR="00527246">
        <w:rPr>
          <w:rtl/>
        </w:rPr>
        <w:t>،</w:t>
      </w:r>
      <w:r w:rsidRPr="007B62FF">
        <w:rPr>
          <w:rtl/>
        </w:rPr>
        <w:t xml:space="preserve"> 360 / 24</w:t>
      </w:r>
      <w:r w:rsidR="00527246">
        <w:rPr>
          <w:rtl/>
        </w:rPr>
        <w:t>،</w:t>
      </w:r>
      <w:r w:rsidRPr="007B62FF">
        <w:rPr>
          <w:rtl/>
        </w:rPr>
        <w:t xml:space="preserve"> في أصحاب الباقر والصادق والكاظم </w:t>
      </w:r>
      <w:r w:rsidRPr="0017382C">
        <w:rPr>
          <w:rStyle w:val="libAlaemChar"/>
          <w:rtl/>
        </w:rPr>
        <w:t>عليهم‌السلام</w:t>
      </w:r>
    </w:p>
    <w:p w:rsidR="0017382C" w:rsidRPr="007B62FF" w:rsidRDefault="0017382C" w:rsidP="0017382C">
      <w:pPr>
        <w:pStyle w:val="libFootnote0"/>
        <w:rPr>
          <w:rtl/>
        </w:rPr>
      </w:pPr>
      <w:r w:rsidRPr="007B62FF">
        <w:rPr>
          <w:rtl/>
        </w:rPr>
        <w:t>(7) تهذيب الأحكام 9</w:t>
      </w:r>
      <w:r w:rsidR="00527246">
        <w:rPr>
          <w:rtl/>
        </w:rPr>
        <w:t>:</w:t>
      </w:r>
      <w:r w:rsidRPr="007B62FF">
        <w:rPr>
          <w:rtl/>
        </w:rPr>
        <w:t xml:space="preserve"> 337 / 1214</w:t>
      </w:r>
      <w:r w:rsidR="00527246">
        <w:rPr>
          <w:rtl/>
        </w:rPr>
        <w:t>،</w:t>
      </w:r>
      <w:r w:rsidRPr="007B62FF">
        <w:rPr>
          <w:rtl/>
        </w:rPr>
        <w:t xml:space="preserve"> وفيه</w:t>
      </w:r>
      <w:r w:rsidR="00527246">
        <w:rPr>
          <w:rtl/>
        </w:rPr>
        <w:t>:</w:t>
      </w:r>
      <w:r w:rsidRPr="007B62FF">
        <w:rPr>
          <w:rtl/>
        </w:rPr>
        <w:t xml:space="preserve"> الحسن محبوب عن أبي أيوب عن مهزم.</w:t>
      </w:r>
    </w:p>
    <w:p w:rsidR="0017382C" w:rsidRPr="007B62FF" w:rsidRDefault="0017382C" w:rsidP="0017382C">
      <w:pPr>
        <w:pStyle w:val="libFootnote0"/>
        <w:rPr>
          <w:rtl/>
        </w:rPr>
      </w:pPr>
      <w:r w:rsidRPr="007B62FF">
        <w:rPr>
          <w:rtl/>
        </w:rPr>
        <w:t>(8) أُصول الكافي 2</w:t>
      </w:r>
      <w:r w:rsidR="00527246">
        <w:rPr>
          <w:rtl/>
        </w:rPr>
        <w:t>:</w:t>
      </w:r>
      <w:r w:rsidRPr="007B62FF">
        <w:rPr>
          <w:rtl/>
        </w:rPr>
        <w:t xml:space="preserve"> 186 / 27.</w:t>
      </w:r>
    </w:p>
    <w:p w:rsidR="0017382C" w:rsidRPr="007B62FF" w:rsidRDefault="0017382C" w:rsidP="0017382C">
      <w:pPr>
        <w:pStyle w:val="libFootnote0"/>
        <w:rPr>
          <w:rtl/>
        </w:rPr>
      </w:pPr>
      <w:r w:rsidRPr="007B62FF">
        <w:rPr>
          <w:rtl/>
        </w:rPr>
        <w:t>(9) الفقيه 3</w:t>
      </w:r>
      <w:r w:rsidR="00527246">
        <w:rPr>
          <w:rtl/>
        </w:rPr>
        <w:t>:</w:t>
      </w:r>
      <w:r w:rsidRPr="007B62FF">
        <w:rPr>
          <w:rtl/>
        </w:rPr>
        <w:t xml:space="preserve"> 77 / 274.</w:t>
      </w:r>
    </w:p>
    <w:p w:rsidR="0017382C" w:rsidRPr="007B62FF" w:rsidRDefault="0017382C" w:rsidP="0017382C">
      <w:pPr>
        <w:pStyle w:val="libFootnote0"/>
        <w:rPr>
          <w:rtl/>
        </w:rPr>
      </w:pPr>
      <w:r w:rsidRPr="007B62FF">
        <w:rPr>
          <w:rtl/>
        </w:rPr>
        <w:t>(10) أُصول الكافي 1</w:t>
      </w:r>
      <w:r w:rsidR="00527246">
        <w:rPr>
          <w:rtl/>
        </w:rPr>
        <w:t>:</w:t>
      </w:r>
      <w:r w:rsidRPr="007B62FF">
        <w:rPr>
          <w:rtl/>
        </w:rPr>
        <w:t xml:space="preserve"> 301 / 7.</w:t>
      </w:r>
    </w:p>
    <w:p w:rsidR="0017382C" w:rsidRPr="007B62FF" w:rsidRDefault="0017382C" w:rsidP="0017382C">
      <w:pPr>
        <w:pStyle w:val="libFootnote0"/>
        <w:rPr>
          <w:rtl/>
        </w:rPr>
      </w:pPr>
      <w:r w:rsidRPr="007B62FF">
        <w:rPr>
          <w:rtl/>
        </w:rPr>
        <w:t>(11) منهم إبراهيم بن أبي البلاد</w:t>
      </w:r>
      <w:r w:rsidR="00527246">
        <w:rPr>
          <w:rtl/>
        </w:rPr>
        <w:t>،</w:t>
      </w:r>
      <w:r w:rsidRPr="007B62FF">
        <w:rPr>
          <w:rtl/>
        </w:rPr>
        <w:t xml:space="preserve"> راجع بصائر الدرجات 263</w:t>
      </w:r>
      <w:r w:rsidR="00527246">
        <w:rPr>
          <w:rtl/>
        </w:rPr>
        <w:t>،</w:t>
      </w:r>
      <w:r w:rsidRPr="007B62FF">
        <w:rPr>
          <w:rtl/>
        </w:rPr>
        <w:t xml:space="preserve"> الباب 11 حديث 2.</w:t>
      </w:r>
    </w:p>
    <w:p w:rsidR="0017382C" w:rsidRPr="007B62FF" w:rsidRDefault="0017382C" w:rsidP="0017382C">
      <w:pPr>
        <w:pStyle w:val="libFootnote0"/>
        <w:rPr>
          <w:rtl/>
        </w:rPr>
      </w:pPr>
      <w:r w:rsidRPr="007B62FF">
        <w:rPr>
          <w:rtl/>
        </w:rPr>
        <w:t>(12) رجال الشيخ</w:t>
      </w:r>
      <w:r w:rsidR="00527246">
        <w:rPr>
          <w:rtl/>
        </w:rPr>
        <w:t>:</w:t>
      </w:r>
      <w:r w:rsidRPr="007B62FF">
        <w:rPr>
          <w:rtl/>
        </w:rPr>
        <w:t xml:space="preserve"> 321 / 664.</w:t>
      </w:r>
    </w:p>
    <w:p w:rsidR="0017382C" w:rsidRDefault="0017382C" w:rsidP="00C613E8">
      <w:pPr>
        <w:pStyle w:val="libNormal"/>
        <w:rPr>
          <w:rtl/>
        </w:rPr>
      </w:pPr>
      <w:r>
        <w:rPr>
          <w:rtl/>
        </w:rPr>
        <w:br w:type="page"/>
      </w:r>
    </w:p>
    <w:p w:rsidR="0017382C" w:rsidRDefault="0017382C" w:rsidP="00E10B1D">
      <w:pPr>
        <w:pStyle w:val="Heading3"/>
        <w:rPr>
          <w:rtl/>
        </w:rPr>
      </w:pPr>
      <w:bookmarkStart w:id="705" w:name="_Toc394921925"/>
      <w:r w:rsidRPr="004F14F2">
        <w:rPr>
          <w:rtl/>
        </w:rPr>
        <w:lastRenderedPageBreak/>
        <w:t>[3015] ميسّر بن أبي البلاد</w:t>
      </w:r>
      <w:r w:rsidR="00527246">
        <w:rPr>
          <w:rtl/>
        </w:rPr>
        <w:t>:</w:t>
      </w:r>
      <w:bookmarkEnd w:id="705"/>
    </w:p>
    <w:p w:rsidR="0017382C" w:rsidRPr="007B62FF" w:rsidRDefault="0017382C" w:rsidP="0017382C">
      <w:pPr>
        <w:pStyle w:val="libNormal"/>
        <w:rPr>
          <w:rtl/>
        </w:rPr>
      </w:pPr>
      <w:r w:rsidRPr="007B62FF">
        <w:rPr>
          <w:rtl/>
        </w:rPr>
        <w:t>يكنّى أبا إسماعيل</w:t>
      </w:r>
      <w:r w:rsidR="00527246">
        <w:rPr>
          <w:rtl/>
        </w:rPr>
        <w:t>،</w:t>
      </w:r>
      <w:r w:rsidRPr="007B62FF">
        <w:rPr>
          <w:rtl/>
        </w:rPr>
        <w:t xml:space="preserve"> من بني قيس بن ثعلبة</w:t>
      </w:r>
      <w:r w:rsidR="00527246">
        <w:rPr>
          <w:rtl/>
        </w:rPr>
        <w:t>،</w:t>
      </w:r>
      <w:r w:rsidRPr="007B62FF">
        <w:rPr>
          <w:rtl/>
        </w:rPr>
        <w:t xml:space="preserve"> من أصحاب 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706" w:name="_Toc394921926"/>
      <w:r w:rsidRPr="004F14F2">
        <w:rPr>
          <w:rtl/>
        </w:rPr>
        <w:t>[3016] ميسّر بن عبد الله النّخعيّ</w:t>
      </w:r>
      <w:r w:rsidR="00527246">
        <w:rPr>
          <w:rtl/>
        </w:rPr>
        <w:t>:</w:t>
      </w:r>
      <w:bookmarkEnd w:id="706"/>
    </w:p>
    <w:p w:rsidR="0017382C" w:rsidRPr="007B62FF" w:rsidRDefault="0017382C" w:rsidP="0017382C">
      <w:pPr>
        <w:pStyle w:val="libNormal"/>
        <w:rPr>
          <w:rtl/>
        </w:rPr>
      </w:pPr>
      <w:r w:rsidRPr="007B62FF">
        <w:rPr>
          <w:rtl/>
        </w:rPr>
        <w:t>روى عنهما</w:t>
      </w:r>
      <w:r w:rsidR="00527246">
        <w:rPr>
          <w:rtl/>
        </w:rPr>
        <w:t>،</w:t>
      </w:r>
      <w:r w:rsidRPr="007B62FF">
        <w:rPr>
          <w:rtl/>
        </w:rPr>
        <w:t xml:space="preserve"> وابناه محمد وعلي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707" w:name="_Toc394921927"/>
      <w:r w:rsidRPr="004F14F2">
        <w:rPr>
          <w:rtl/>
        </w:rPr>
        <w:t>[3017] ميسرة بن حبيب</w:t>
      </w:r>
      <w:r w:rsidR="00527246">
        <w:rPr>
          <w:rtl/>
        </w:rPr>
        <w:t>:</w:t>
      </w:r>
      <w:bookmarkEnd w:id="707"/>
    </w:p>
    <w:p w:rsidR="0017382C" w:rsidRPr="007B62FF" w:rsidRDefault="0017382C" w:rsidP="0017382C">
      <w:pPr>
        <w:pStyle w:val="libNormal"/>
        <w:rPr>
          <w:rtl/>
        </w:rPr>
      </w:pPr>
      <w:r w:rsidRPr="007B62FF">
        <w:rPr>
          <w:rtl/>
        </w:rPr>
        <w:t>أبو حازم النهدي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708" w:name="_Toc394921928"/>
      <w:r w:rsidRPr="004F14F2">
        <w:rPr>
          <w:rtl/>
        </w:rPr>
        <w:t>[3018] ميسرة الكوفي</w:t>
      </w:r>
      <w:r w:rsidR="00527246">
        <w:rPr>
          <w:rtl/>
        </w:rPr>
        <w:t>:</w:t>
      </w:r>
      <w:bookmarkEnd w:id="708"/>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709" w:name="_Toc394921929"/>
      <w:r w:rsidRPr="004F14F2">
        <w:rPr>
          <w:rtl/>
        </w:rPr>
        <w:t>[3019] ميمون البان الكُوفيّ</w:t>
      </w:r>
      <w:r w:rsidR="00527246">
        <w:rPr>
          <w:rtl/>
        </w:rPr>
        <w:t>:</w:t>
      </w:r>
      <w:bookmarkEnd w:id="709"/>
    </w:p>
    <w:p w:rsidR="0017382C" w:rsidRPr="007B62FF" w:rsidRDefault="0017382C" w:rsidP="0017382C">
      <w:pPr>
        <w:pStyle w:val="libNormal"/>
        <w:rPr>
          <w:rtl/>
        </w:rPr>
      </w:pPr>
      <w:r w:rsidRPr="007B62FF">
        <w:rPr>
          <w:rtl/>
        </w:rPr>
        <w:t xml:space="preserve">روى عنهما </w:t>
      </w:r>
      <w:r>
        <w:rPr>
          <w:rtl/>
        </w:rPr>
        <w:t>(</w:t>
      </w:r>
      <w:r w:rsidRPr="007B62FF">
        <w:rPr>
          <w:rtl/>
        </w:rPr>
        <w:t>عليهما السّلام</w:t>
      </w:r>
      <w:r>
        <w:rPr>
          <w:rtl/>
        </w:rPr>
        <w:t>)</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sidR="00527246">
        <w:rPr>
          <w:rtl/>
        </w:rPr>
        <w:t>،</w:t>
      </w:r>
      <w:r w:rsidRPr="007B62FF">
        <w:rPr>
          <w:rtl/>
        </w:rPr>
        <w:t xml:space="preserve"> صفوان بن يحيى</w:t>
      </w:r>
      <w:r w:rsidR="00527246">
        <w:rPr>
          <w:rtl/>
        </w:rPr>
        <w:t>،</w:t>
      </w:r>
      <w:r w:rsidRPr="007B62FF">
        <w:rPr>
          <w:rtl/>
        </w:rPr>
        <w:t xml:space="preserve"> عن محمد بن حكيم</w:t>
      </w:r>
      <w:r w:rsidR="00527246">
        <w:rPr>
          <w:rtl/>
        </w:rPr>
        <w:t>،</w:t>
      </w:r>
      <w:r w:rsidRPr="007B62FF">
        <w:rPr>
          <w:rtl/>
        </w:rPr>
        <w:t xml:space="preserve"> عنه </w:t>
      </w:r>
      <w:r w:rsidRPr="0017382C">
        <w:rPr>
          <w:rStyle w:val="libFootnotenumChar"/>
          <w:rtl/>
        </w:rPr>
        <w:t>(6)</w:t>
      </w:r>
      <w:r w:rsidR="00527246">
        <w:rPr>
          <w:rtl/>
        </w:rPr>
        <w:t>،</w:t>
      </w:r>
      <w:r w:rsidRPr="007B62FF">
        <w:rPr>
          <w:rtl/>
        </w:rPr>
        <w:t xml:space="preserve"> وروى الجليل عثمان بن سعيد</w:t>
      </w:r>
      <w:r w:rsidR="00527246">
        <w:rPr>
          <w:rtl/>
        </w:rPr>
        <w:t>،</w:t>
      </w:r>
      <w:r w:rsidRPr="007B62FF">
        <w:rPr>
          <w:rtl/>
        </w:rPr>
        <w:t xml:space="preserve"> عن محمّد بن سليمان</w:t>
      </w:r>
      <w:r w:rsidR="00527246">
        <w:rPr>
          <w:rtl/>
        </w:rPr>
        <w:t>،</w:t>
      </w:r>
      <w:r w:rsidRPr="007B62FF">
        <w:rPr>
          <w:rtl/>
        </w:rPr>
        <w:t xml:space="preserve"> عنه</w:t>
      </w:r>
      <w:r w:rsidR="00527246">
        <w:rPr>
          <w:rtl/>
        </w:rPr>
        <w:t>،</w:t>
      </w:r>
      <w:r w:rsidRPr="007B62FF">
        <w:rPr>
          <w:rtl/>
        </w:rPr>
        <w:t xml:space="preserve"> في الكافي</w:t>
      </w:r>
      <w:r w:rsidR="00527246">
        <w:rPr>
          <w:rtl/>
        </w:rPr>
        <w:t>،</w:t>
      </w:r>
      <w:r w:rsidRPr="007B62FF">
        <w:rPr>
          <w:rtl/>
        </w:rPr>
        <w:t xml:space="preserve"> في باب اللواط </w:t>
      </w:r>
      <w:r w:rsidRPr="0017382C">
        <w:rPr>
          <w:rStyle w:val="libFootnotenumChar"/>
          <w:rtl/>
        </w:rPr>
        <w:t>(7)</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323 / 694.</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317 / 596.</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318 / 613.</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318 / 614.</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101 / 11</w:t>
      </w:r>
      <w:r w:rsidR="00527246">
        <w:rPr>
          <w:rtl/>
        </w:rPr>
        <w:t>،</w:t>
      </w:r>
      <w:r w:rsidRPr="007B62FF">
        <w:rPr>
          <w:rtl/>
        </w:rPr>
        <w:t xml:space="preserve"> 138 / 59</w:t>
      </w:r>
      <w:r w:rsidR="00527246">
        <w:rPr>
          <w:rtl/>
        </w:rPr>
        <w:t>،</w:t>
      </w:r>
      <w:r w:rsidRPr="007B62FF">
        <w:rPr>
          <w:rtl/>
        </w:rPr>
        <w:t xml:space="preserve"> 317 / 601</w:t>
      </w:r>
      <w:r w:rsidR="00527246">
        <w:rPr>
          <w:rtl/>
        </w:rPr>
        <w:t>،</w:t>
      </w:r>
      <w:r w:rsidRPr="007B62FF">
        <w:rPr>
          <w:rtl/>
        </w:rPr>
        <w:t xml:space="preserve"> في أصحاب السجاد والباقر والصادق </w:t>
      </w:r>
      <w:r w:rsidRPr="0017382C">
        <w:rPr>
          <w:rStyle w:val="libAlaemChar"/>
          <w:rtl/>
        </w:rPr>
        <w:t>عليهم‌السلام</w:t>
      </w:r>
      <w:r w:rsidR="00527246">
        <w:rPr>
          <w:rtl/>
        </w:rPr>
        <w:t>،</w:t>
      </w:r>
      <w:r w:rsidRPr="007B62FF">
        <w:rPr>
          <w:rtl/>
        </w:rPr>
        <w:t xml:space="preserve"> ورجال البرقي</w:t>
      </w:r>
      <w:r w:rsidR="00527246">
        <w:rPr>
          <w:rtl/>
        </w:rPr>
        <w:t>:</w:t>
      </w:r>
      <w:r w:rsidRPr="007B62FF">
        <w:rPr>
          <w:rtl/>
        </w:rPr>
        <w:t xml:space="preserve"> 45 في أصحاب الصادق </w:t>
      </w:r>
      <w:r w:rsidRPr="0017382C">
        <w:rPr>
          <w:rStyle w:val="libAlaemChar"/>
          <w:rtl/>
        </w:rPr>
        <w:t>عليه‌السلام</w:t>
      </w:r>
    </w:p>
    <w:p w:rsidR="0017382C" w:rsidRPr="007B62FF" w:rsidRDefault="0017382C" w:rsidP="0017382C">
      <w:pPr>
        <w:pStyle w:val="libFootnote0"/>
        <w:rPr>
          <w:rtl/>
        </w:rPr>
      </w:pPr>
      <w:r w:rsidRPr="007B62FF">
        <w:rPr>
          <w:rtl/>
        </w:rPr>
        <w:t>(6) كمال الدين</w:t>
      </w:r>
      <w:r w:rsidR="00527246">
        <w:rPr>
          <w:rtl/>
        </w:rPr>
        <w:t>:</w:t>
      </w:r>
      <w:r w:rsidRPr="007B62FF">
        <w:rPr>
          <w:rtl/>
        </w:rPr>
        <w:t xml:space="preserve"> 649</w:t>
      </w:r>
      <w:r w:rsidR="00527246">
        <w:rPr>
          <w:rtl/>
        </w:rPr>
        <w:t>،</w:t>
      </w:r>
      <w:r w:rsidRPr="007B62FF">
        <w:rPr>
          <w:rtl/>
        </w:rPr>
        <w:t xml:space="preserve"> الباب 57 حديث 1.</w:t>
      </w:r>
    </w:p>
    <w:p w:rsidR="0017382C" w:rsidRPr="007B62FF" w:rsidRDefault="0017382C" w:rsidP="0017382C">
      <w:pPr>
        <w:pStyle w:val="libFootnote0"/>
        <w:rPr>
          <w:rtl/>
        </w:rPr>
      </w:pPr>
      <w:r w:rsidRPr="007B62FF">
        <w:rPr>
          <w:rtl/>
        </w:rPr>
        <w:t>(7) الكافي 5</w:t>
      </w:r>
      <w:r w:rsidR="00527246">
        <w:rPr>
          <w:rtl/>
        </w:rPr>
        <w:t>:</w:t>
      </w:r>
      <w:r w:rsidRPr="007B62FF">
        <w:rPr>
          <w:rtl/>
        </w:rPr>
        <w:t xml:space="preserve"> 548 / 9.</w:t>
      </w:r>
    </w:p>
    <w:p w:rsidR="0017382C" w:rsidRDefault="0017382C" w:rsidP="00C613E8">
      <w:pPr>
        <w:pStyle w:val="libNormal"/>
        <w:rPr>
          <w:rtl/>
        </w:rPr>
      </w:pPr>
      <w:r>
        <w:rPr>
          <w:rtl/>
        </w:rPr>
        <w:br w:type="page"/>
      </w:r>
    </w:p>
    <w:p w:rsidR="0017382C" w:rsidRPr="00E10B1D" w:rsidRDefault="0017382C" w:rsidP="0063324D">
      <w:pPr>
        <w:pStyle w:val="Heading3"/>
        <w:rPr>
          <w:rStyle w:val="Heading3Char"/>
          <w:rtl/>
        </w:rPr>
      </w:pPr>
      <w:bookmarkStart w:id="710" w:name="_Toc394921930"/>
      <w:r w:rsidRPr="004F14F2">
        <w:rPr>
          <w:rtl/>
        </w:rPr>
        <w:lastRenderedPageBreak/>
        <w:t xml:space="preserve">[3020] ميمون الحيان </w:t>
      </w:r>
      <w:r w:rsidRPr="0017382C">
        <w:rPr>
          <w:rStyle w:val="libFootnotenumChar"/>
          <w:rtl/>
        </w:rPr>
        <w:t>(1)</w:t>
      </w:r>
      <w:r w:rsidR="00527246" w:rsidRPr="00E10B1D">
        <w:rPr>
          <w:rStyle w:val="Heading3Char"/>
          <w:rtl/>
        </w:rPr>
        <w:t>:</w:t>
      </w:r>
      <w:bookmarkEnd w:id="710"/>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711" w:name="_Toc394921931"/>
      <w:r w:rsidRPr="004F14F2">
        <w:rPr>
          <w:rtl/>
        </w:rPr>
        <w:t>[3021] ميمون القدّاح المكّيّ</w:t>
      </w:r>
      <w:r w:rsidR="00527246">
        <w:rPr>
          <w:rtl/>
        </w:rPr>
        <w:t>:</w:t>
      </w:r>
      <w:bookmarkEnd w:id="711"/>
    </w:p>
    <w:p w:rsidR="0017382C" w:rsidRPr="007B62FF" w:rsidRDefault="0017382C" w:rsidP="0017382C">
      <w:pPr>
        <w:pStyle w:val="libNormal"/>
        <w:rPr>
          <w:rtl/>
        </w:rPr>
      </w:pPr>
      <w:r w:rsidRPr="007B62FF">
        <w:rPr>
          <w:rtl/>
        </w:rPr>
        <w:t>مولى بني هاشم</w:t>
      </w:r>
      <w:r w:rsidR="00527246">
        <w:rPr>
          <w:rtl/>
        </w:rPr>
        <w:t>،</w:t>
      </w:r>
      <w:r w:rsidRPr="007B62FF">
        <w:rPr>
          <w:rtl/>
        </w:rPr>
        <w:t xml:space="preserve"> روى عنهما</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r w:rsidRPr="007B62FF">
        <w:rPr>
          <w:rtl/>
        </w:rPr>
        <w:t xml:space="preserve"> عنه</w:t>
      </w:r>
      <w:r w:rsidR="00527246">
        <w:rPr>
          <w:rtl/>
        </w:rPr>
        <w:t>:</w:t>
      </w:r>
      <w:r w:rsidRPr="007B62FF">
        <w:rPr>
          <w:rtl/>
        </w:rPr>
        <w:t xml:space="preserve"> معاوية بن وهب</w:t>
      </w:r>
      <w:r w:rsidR="00527246">
        <w:rPr>
          <w:rtl/>
        </w:rPr>
        <w:t>،</w:t>
      </w:r>
      <w:r w:rsidRPr="007B62FF">
        <w:rPr>
          <w:rtl/>
        </w:rPr>
        <w:t xml:space="preserve"> في الكافي</w:t>
      </w:r>
      <w:r w:rsidR="00527246">
        <w:rPr>
          <w:rtl/>
        </w:rPr>
        <w:t>،</w:t>
      </w:r>
      <w:r w:rsidRPr="007B62FF">
        <w:rPr>
          <w:rtl/>
        </w:rPr>
        <w:t xml:space="preserve"> في باب انّ من عفّ عن حرم الناس عُفّ عن حرمة </w:t>
      </w:r>
      <w:r w:rsidRPr="0017382C">
        <w:rPr>
          <w:rStyle w:val="libFootnotenumChar"/>
          <w:rtl/>
        </w:rPr>
        <w:t>(4)</w:t>
      </w:r>
      <w:r w:rsidR="00527246">
        <w:rPr>
          <w:rtl/>
        </w:rPr>
        <w:t>،</w:t>
      </w:r>
      <w:r w:rsidRPr="007B62FF">
        <w:rPr>
          <w:rtl/>
        </w:rPr>
        <w:t xml:space="preserve"> وأبان بن عثمان</w:t>
      </w:r>
      <w:r w:rsidR="00527246">
        <w:rPr>
          <w:rtl/>
        </w:rPr>
        <w:t>،</w:t>
      </w:r>
      <w:r w:rsidRPr="007B62FF">
        <w:rPr>
          <w:rtl/>
        </w:rPr>
        <w:t xml:space="preserve"> فيه</w:t>
      </w:r>
      <w:r w:rsidR="00527246">
        <w:rPr>
          <w:rtl/>
        </w:rPr>
        <w:t>،</w:t>
      </w:r>
      <w:r w:rsidRPr="007B62FF">
        <w:rPr>
          <w:rtl/>
        </w:rPr>
        <w:t xml:space="preserve"> في باب فضل القرآن </w:t>
      </w:r>
      <w:r w:rsidRPr="0017382C">
        <w:rPr>
          <w:rStyle w:val="libFootnotenumChar"/>
          <w:rtl/>
        </w:rPr>
        <w:t>(5)</w:t>
      </w:r>
      <w:r w:rsidR="00527246">
        <w:rPr>
          <w:rtl/>
        </w:rPr>
        <w:t>،</w:t>
      </w:r>
      <w:r w:rsidRPr="007B62FF">
        <w:rPr>
          <w:rtl/>
        </w:rPr>
        <w:t xml:space="preserve"> وابنه عبد الله كثيراً </w:t>
      </w:r>
      <w:r w:rsidRPr="0017382C">
        <w:rPr>
          <w:rStyle w:val="libFootnotenumChar"/>
          <w:rtl/>
        </w:rPr>
        <w:t>(6)</w:t>
      </w:r>
      <w:r>
        <w:rPr>
          <w:rtl/>
        </w:rPr>
        <w:t>.</w:t>
      </w:r>
    </w:p>
    <w:p w:rsidR="0017382C" w:rsidRDefault="0017382C" w:rsidP="00E10B1D">
      <w:pPr>
        <w:pStyle w:val="Heading3"/>
        <w:rPr>
          <w:rtl/>
        </w:rPr>
      </w:pPr>
      <w:bookmarkStart w:id="712" w:name="_Toc394921932"/>
      <w:r w:rsidRPr="004F14F2">
        <w:rPr>
          <w:rtl/>
        </w:rPr>
        <w:t>[3022] ميمون بن مهران</w:t>
      </w:r>
      <w:r w:rsidR="00527246">
        <w:rPr>
          <w:rtl/>
        </w:rPr>
        <w:t>:</w:t>
      </w:r>
      <w:bookmarkEnd w:id="712"/>
    </w:p>
    <w:p w:rsidR="0017382C" w:rsidRPr="007B62FF" w:rsidRDefault="0017382C" w:rsidP="0017382C">
      <w:pPr>
        <w:pStyle w:val="libNormal"/>
        <w:rPr>
          <w:rtl/>
        </w:rPr>
      </w:pPr>
      <w:r w:rsidRPr="007B62FF">
        <w:rPr>
          <w:rtl/>
        </w:rPr>
        <w:t xml:space="preserve">عدّه البرقي في رجاله </w:t>
      </w:r>
      <w:r w:rsidRPr="0017382C">
        <w:rPr>
          <w:rStyle w:val="libFootnotenumChar"/>
          <w:rtl/>
        </w:rPr>
        <w:t>(7)</w:t>
      </w:r>
      <w:r w:rsidR="00527246">
        <w:rPr>
          <w:rtl/>
        </w:rPr>
        <w:t>،</w:t>
      </w:r>
      <w:r w:rsidRPr="007B62FF">
        <w:rPr>
          <w:rtl/>
        </w:rPr>
        <w:t xml:space="preserve"> والعلاّمة في آخر الخلاصة من خواص أمير المؤمنين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المصدر</w:t>
      </w:r>
      <w:r w:rsidR="00527246">
        <w:rPr>
          <w:rtl/>
        </w:rPr>
        <w:t>:</w:t>
      </w:r>
      <w:r w:rsidRPr="007B62FF">
        <w:rPr>
          <w:rtl/>
        </w:rPr>
        <w:t xml:space="preserve"> </w:t>
      </w:r>
      <w:r>
        <w:rPr>
          <w:rtl/>
        </w:rPr>
        <w:t>(</w:t>
      </w:r>
      <w:r w:rsidRPr="007B62FF">
        <w:rPr>
          <w:rtl/>
        </w:rPr>
        <w:t>الجبّان</w:t>
      </w:r>
      <w:r>
        <w:rPr>
          <w:rtl/>
        </w:rPr>
        <w:t>)</w:t>
      </w:r>
      <w:r w:rsidRPr="007B62FF">
        <w:rPr>
          <w:rtl/>
        </w:rPr>
        <w:t xml:space="preserve"> بالباء الموحدة ومثله في</w:t>
      </w:r>
      <w:r w:rsidR="00527246">
        <w:rPr>
          <w:rtl/>
        </w:rPr>
        <w:t>:</w:t>
      </w:r>
      <w:r w:rsidRPr="007B62FF">
        <w:rPr>
          <w:rtl/>
        </w:rPr>
        <w:t xml:space="preserve"> منهج المقال</w:t>
      </w:r>
      <w:r w:rsidR="00527246">
        <w:rPr>
          <w:rtl/>
        </w:rPr>
        <w:t>:</w:t>
      </w:r>
      <w:r w:rsidRPr="007B62FF">
        <w:rPr>
          <w:rtl/>
        </w:rPr>
        <w:t xml:space="preserve"> 351</w:t>
      </w:r>
      <w:r w:rsidR="00527246">
        <w:rPr>
          <w:rtl/>
        </w:rPr>
        <w:t>،</w:t>
      </w:r>
      <w:r w:rsidRPr="007B62FF">
        <w:rPr>
          <w:rtl/>
        </w:rPr>
        <w:t xml:space="preserve"> ومجمع الرجال 6</w:t>
      </w:r>
      <w:r w:rsidR="00527246">
        <w:rPr>
          <w:rtl/>
        </w:rPr>
        <w:t>:</w:t>
      </w:r>
      <w:r w:rsidRPr="007B62FF">
        <w:rPr>
          <w:rtl/>
        </w:rPr>
        <w:t xml:space="preserve"> 172</w:t>
      </w:r>
      <w:r w:rsidR="00527246">
        <w:rPr>
          <w:rtl/>
        </w:rPr>
        <w:t>،</w:t>
      </w:r>
      <w:r w:rsidRPr="007B62FF">
        <w:rPr>
          <w:rtl/>
        </w:rPr>
        <w:t xml:space="preserve"> وتنقيح المقال 3</w:t>
      </w:r>
      <w:r w:rsidR="00527246">
        <w:rPr>
          <w:rtl/>
        </w:rPr>
        <w:t>:</w:t>
      </w:r>
      <w:r w:rsidRPr="007B62FF">
        <w:rPr>
          <w:rtl/>
        </w:rPr>
        <w:t xml:space="preserve"> 265.</w:t>
      </w:r>
    </w:p>
    <w:p w:rsidR="0017382C" w:rsidRPr="007B62FF" w:rsidRDefault="0017382C" w:rsidP="0017382C">
      <w:pPr>
        <w:pStyle w:val="libFootnote"/>
        <w:rPr>
          <w:rtl/>
          <w:lang w:bidi="fa-IR"/>
        </w:rPr>
      </w:pPr>
      <w:r w:rsidRPr="007B62FF">
        <w:rPr>
          <w:rtl/>
        </w:rPr>
        <w:t>في حاشية الحجرية</w:t>
      </w:r>
      <w:r w:rsidR="00527246">
        <w:rPr>
          <w:rtl/>
        </w:rPr>
        <w:t>:</w:t>
      </w:r>
      <w:r w:rsidRPr="007B62FF">
        <w:rPr>
          <w:rtl/>
        </w:rPr>
        <w:t xml:space="preserve"> </w:t>
      </w:r>
      <w:r>
        <w:rPr>
          <w:rtl/>
        </w:rPr>
        <w:t>(</w:t>
      </w:r>
      <w:r w:rsidRPr="007B62FF">
        <w:rPr>
          <w:rtl/>
        </w:rPr>
        <w:t>الجناز نسخة بدل</w:t>
      </w:r>
      <w:r>
        <w:rPr>
          <w:rtl/>
        </w:rPr>
        <w:t>)</w:t>
      </w:r>
      <w:r w:rsidR="00527246">
        <w:rPr>
          <w:rtl/>
        </w:rPr>
        <w:t>،</w:t>
      </w:r>
      <w:r w:rsidRPr="007B62FF">
        <w:rPr>
          <w:rtl/>
        </w:rPr>
        <w:t xml:space="preserve"> وما في جامع الرواة 2</w:t>
      </w:r>
      <w:r w:rsidR="00527246">
        <w:rPr>
          <w:rtl/>
        </w:rPr>
        <w:t>:</w:t>
      </w:r>
      <w:r w:rsidRPr="007B62FF">
        <w:rPr>
          <w:rtl/>
        </w:rPr>
        <w:t xml:space="preserve"> 286</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317 / 602.</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135 / 14</w:t>
      </w:r>
      <w:r w:rsidR="00527246">
        <w:rPr>
          <w:rtl/>
        </w:rPr>
        <w:t>،</w:t>
      </w:r>
      <w:r w:rsidRPr="007B62FF">
        <w:rPr>
          <w:rtl/>
        </w:rPr>
        <w:t xml:space="preserve"> 317 / 600</w:t>
      </w:r>
      <w:r w:rsidR="00527246">
        <w:rPr>
          <w:rtl/>
        </w:rPr>
        <w:t>،</w:t>
      </w:r>
      <w:r w:rsidRPr="007B62FF">
        <w:rPr>
          <w:rtl/>
        </w:rPr>
        <w:t xml:space="preserve"> في أصحاب السجاد والباقر والصادق </w:t>
      </w:r>
      <w:r w:rsidRPr="0017382C">
        <w:rPr>
          <w:rStyle w:val="libAlaemChar"/>
          <w:rtl/>
        </w:rPr>
        <w:t>عليهم‌السلام</w:t>
      </w:r>
    </w:p>
    <w:p w:rsidR="0017382C" w:rsidRPr="007B62FF" w:rsidRDefault="0017382C" w:rsidP="0017382C">
      <w:pPr>
        <w:pStyle w:val="libFootnote0"/>
        <w:rPr>
          <w:rtl/>
        </w:rPr>
      </w:pPr>
      <w:r w:rsidRPr="007B62FF">
        <w:rPr>
          <w:rtl/>
        </w:rPr>
        <w:t>(4) الكافي 5</w:t>
      </w:r>
      <w:r w:rsidR="00527246">
        <w:rPr>
          <w:rtl/>
        </w:rPr>
        <w:t>:</w:t>
      </w:r>
      <w:r w:rsidRPr="007B62FF">
        <w:rPr>
          <w:rtl/>
        </w:rPr>
        <w:t xml:space="preserve"> 554 / 7.</w:t>
      </w:r>
    </w:p>
    <w:p w:rsidR="0017382C" w:rsidRPr="007B62FF" w:rsidRDefault="0017382C" w:rsidP="0017382C">
      <w:pPr>
        <w:pStyle w:val="libFootnote0"/>
        <w:rPr>
          <w:rtl/>
        </w:rPr>
      </w:pPr>
      <w:r w:rsidRPr="007B62FF">
        <w:rPr>
          <w:rtl/>
        </w:rPr>
        <w:t>(5) أُصول الكافي 2</w:t>
      </w:r>
      <w:r w:rsidR="00527246">
        <w:rPr>
          <w:rtl/>
        </w:rPr>
        <w:t>:</w:t>
      </w:r>
      <w:r w:rsidRPr="007B62FF">
        <w:rPr>
          <w:rtl/>
        </w:rPr>
        <w:t xml:space="preserve"> 462 / 19</w:t>
      </w:r>
      <w:r w:rsidR="00527246">
        <w:rPr>
          <w:rtl/>
        </w:rPr>
        <w:t>،</w:t>
      </w:r>
      <w:r w:rsidRPr="007B62FF">
        <w:rPr>
          <w:rtl/>
        </w:rPr>
        <w:t xml:space="preserve"> وفيه</w:t>
      </w:r>
      <w:r w:rsidR="00527246">
        <w:rPr>
          <w:rtl/>
        </w:rPr>
        <w:t>:</w:t>
      </w:r>
      <w:r w:rsidRPr="007B62FF">
        <w:rPr>
          <w:rtl/>
        </w:rPr>
        <w:t xml:space="preserve"> أبان.</w:t>
      </w:r>
    </w:p>
    <w:p w:rsidR="0017382C" w:rsidRPr="007B62FF" w:rsidRDefault="0017382C" w:rsidP="0017382C">
      <w:pPr>
        <w:pStyle w:val="libFootnote0"/>
        <w:rPr>
          <w:rtl/>
        </w:rPr>
      </w:pPr>
      <w:r w:rsidRPr="007B62FF">
        <w:rPr>
          <w:rtl/>
        </w:rPr>
        <w:t>(6) الكافي 5</w:t>
      </w:r>
      <w:r w:rsidR="00527246">
        <w:rPr>
          <w:rtl/>
        </w:rPr>
        <w:t>:</w:t>
      </w:r>
      <w:r w:rsidRPr="007B62FF">
        <w:rPr>
          <w:rtl/>
        </w:rPr>
        <w:t xml:space="preserve"> 46 / 1</w:t>
      </w:r>
      <w:r w:rsidR="00527246">
        <w:rPr>
          <w:rtl/>
        </w:rPr>
        <w:t>،</w:t>
      </w:r>
      <w:r w:rsidRPr="007B62FF">
        <w:rPr>
          <w:rtl/>
        </w:rPr>
        <w:t xml:space="preserve"> 6</w:t>
      </w:r>
      <w:r w:rsidR="00527246">
        <w:rPr>
          <w:rtl/>
        </w:rPr>
        <w:t>:</w:t>
      </w:r>
      <w:r w:rsidRPr="007B62FF">
        <w:rPr>
          <w:rtl/>
        </w:rPr>
        <w:t xml:space="preserve"> 534 / 7.</w:t>
      </w:r>
    </w:p>
    <w:p w:rsidR="0017382C" w:rsidRPr="007B62FF" w:rsidRDefault="0017382C" w:rsidP="0017382C">
      <w:pPr>
        <w:pStyle w:val="libFootnote0"/>
        <w:rPr>
          <w:rtl/>
        </w:rPr>
      </w:pPr>
      <w:r w:rsidRPr="007B62FF">
        <w:rPr>
          <w:rtl/>
        </w:rPr>
        <w:t>(7) رجال البرقي</w:t>
      </w:r>
      <w:r w:rsidR="00527246">
        <w:rPr>
          <w:rtl/>
        </w:rPr>
        <w:t>:</w:t>
      </w:r>
      <w:r w:rsidRPr="007B62FF">
        <w:rPr>
          <w:rtl/>
        </w:rPr>
        <w:t xml:space="preserve"> 4.</w:t>
      </w:r>
    </w:p>
    <w:p w:rsidR="0017382C" w:rsidRPr="007B62FF" w:rsidRDefault="0017382C" w:rsidP="0017382C">
      <w:pPr>
        <w:pStyle w:val="libFootnote0"/>
        <w:rPr>
          <w:rtl/>
        </w:rPr>
      </w:pPr>
      <w:r w:rsidRPr="007B62FF">
        <w:rPr>
          <w:rtl/>
        </w:rPr>
        <w:t>(8) رجال العلاّمة</w:t>
      </w:r>
      <w:r w:rsidR="00527246">
        <w:rPr>
          <w:rtl/>
        </w:rPr>
        <w:t>:</w:t>
      </w:r>
      <w:r w:rsidRPr="007B62FF">
        <w:rPr>
          <w:rtl/>
        </w:rPr>
        <w:t xml:space="preserve"> 192.</w:t>
      </w:r>
    </w:p>
    <w:p w:rsidR="0017382C" w:rsidRDefault="0017382C" w:rsidP="00C613E8">
      <w:pPr>
        <w:pStyle w:val="libNormal"/>
        <w:rPr>
          <w:rtl/>
        </w:rPr>
      </w:pPr>
      <w:r>
        <w:rPr>
          <w:rtl/>
        </w:rPr>
        <w:br w:type="page"/>
      </w:r>
    </w:p>
    <w:p w:rsidR="0017382C" w:rsidRDefault="0017382C" w:rsidP="00E10B1D">
      <w:pPr>
        <w:pStyle w:val="Heading2Center"/>
        <w:rPr>
          <w:rtl/>
        </w:rPr>
      </w:pPr>
      <w:bookmarkStart w:id="713" w:name="_Toc394921933"/>
      <w:r w:rsidRPr="007B62FF">
        <w:rPr>
          <w:rtl/>
        </w:rPr>
        <w:lastRenderedPageBreak/>
        <w:t>باب النون</w:t>
      </w:r>
      <w:bookmarkEnd w:id="713"/>
    </w:p>
    <w:p w:rsidR="0017382C" w:rsidRDefault="0017382C" w:rsidP="00E10B1D">
      <w:pPr>
        <w:pStyle w:val="Heading3"/>
        <w:rPr>
          <w:rtl/>
        </w:rPr>
      </w:pPr>
      <w:bookmarkStart w:id="714" w:name="_Toc394921934"/>
      <w:r w:rsidRPr="004F14F2">
        <w:rPr>
          <w:rtl/>
        </w:rPr>
        <w:t>[3023] ناجية بن أبي عمارة</w:t>
      </w:r>
      <w:r w:rsidR="00527246">
        <w:rPr>
          <w:rtl/>
        </w:rPr>
        <w:t>:</w:t>
      </w:r>
      <w:bookmarkEnd w:id="714"/>
    </w:p>
    <w:p w:rsidR="0017382C" w:rsidRPr="007B62FF" w:rsidRDefault="0017382C" w:rsidP="0017382C">
      <w:pPr>
        <w:pStyle w:val="libNormal"/>
        <w:rPr>
          <w:rtl/>
        </w:rPr>
      </w:pPr>
      <w:r w:rsidRPr="007B62FF">
        <w:rPr>
          <w:rtl/>
        </w:rPr>
        <w:t>أبو حبيب</w:t>
      </w:r>
      <w:r w:rsidR="00527246">
        <w:rPr>
          <w:rtl/>
        </w:rPr>
        <w:t>،</w:t>
      </w:r>
      <w:r w:rsidRPr="007B62FF">
        <w:rPr>
          <w:rtl/>
        </w:rPr>
        <w:t xml:space="preserve"> صاحب كتاب معتمد في مشيخة الفقيه</w:t>
      </w:r>
      <w:r w:rsidR="00527246">
        <w:rPr>
          <w:rtl/>
        </w:rPr>
        <w:t>،</w:t>
      </w:r>
      <w:r w:rsidRPr="007B62FF">
        <w:rPr>
          <w:rtl/>
        </w:rPr>
        <w:t xml:space="preserve"> يرويه عبد الله بن المغيرة</w:t>
      </w:r>
      <w:r w:rsidR="00527246">
        <w:rPr>
          <w:rtl/>
        </w:rPr>
        <w:t>،</w:t>
      </w:r>
      <w:r w:rsidRPr="007B62FF">
        <w:rPr>
          <w:rtl/>
        </w:rPr>
        <w:t xml:space="preserve"> عن المثنّى الحنّاط</w:t>
      </w:r>
      <w:r w:rsidR="00527246">
        <w:rPr>
          <w:rtl/>
        </w:rPr>
        <w:t>،</w:t>
      </w:r>
      <w:r w:rsidRPr="007B62FF">
        <w:rPr>
          <w:rtl/>
        </w:rPr>
        <w:t xml:space="preserve"> عنه </w:t>
      </w:r>
      <w:r w:rsidRPr="0017382C">
        <w:rPr>
          <w:rStyle w:val="libFootnotenumChar"/>
          <w:rtl/>
        </w:rPr>
        <w:t>(1)</w:t>
      </w:r>
      <w:r w:rsidR="00527246">
        <w:rPr>
          <w:rtl/>
        </w:rPr>
        <w:t>،</w:t>
      </w:r>
      <w:r w:rsidRPr="007B62FF">
        <w:rPr>
          <w:rtl/>
        </w:rPr>
        <w:t xml:space="preserve"> وعن حماد بن عيسى </w:t>
      </w:r>
      <w:r w:rsidRPr="0017382C">
        <w:rPr>
          <w:rStyle w:val="libFootnotenumChar"/>
          <w:rtl/>
        </w:rPr>
        <w:t>(2)</w:t>
      </w:r>
      <w:r w:rsidRPr="007B62FF">
        <w:rPr>
          <w:rtl/>
        </w:rPr>
        <w:t xml:space="preserve"> ومعاوية بن عمّار </w:t>
      </w:r>
      <w:r w:rsidRPr="0017382C">
        <w:rPr>
          <w:rStyle w:val="libFootnotenumChar"/>
          <w:rtl/>
        </w:rPr>
        <w:t>(3)</w:t>
      </w:r>
      <w:r w:rsidR="00527246">
        <w:rPr>
          <w:rtl/>
        </w:rPr>
        <w:t>،</w:t>
      </w:r>
      <w:r w:rsidRPr="007B62FF">
        <w:rPr>
          <w:rtl/>
        </w:rPr>
        <w:t xml:space="preserve"> مرّ ما يستظهر منه مدحه</w:t>
      </w:r>
      <w:r w:rsidR="00527246">
        <w:rPr>
          <w:rtl/>
        </w:rPr>
        <w:t>،</w:t>
      </w:r>
      <w:r w:rsidRPr="007B62FF">
        <w:rPr>
          <w:rtl/>
        </w:rPr>
        <w:t xml:space="preserve"> بل وثاقته في </w:t>
      </w:r>
      <w:r>
        <w:rPr>
          <w:rtl/>
        </w:rPr>
        <w:t>(</w:t>
      </w:r>
      <w:r w:rsidRPr="007B62FF">
        <w:rPr>
          <w:rtl/>
        </w:rPr>
        <w:t>شه</w:t>
      </w:r>
      <w:r>
        <w:rPr>
          <w:rtl/>
        </w:rPr>
        <w:t>)</w:t>
      </w:r>
      <w:r w:rsidRPr="007B62FF">
        <w:rPr>
          <w:rtl/>
        </w:rPr>
        <w:t xml:space="preserve"> </w:t>
      </w:r>
      <w:r w:rsidRPr="0017382C">
        <w:rPr>
          <w:rStyle w:val="libFootnotenumChar"/>
          <w:rtl/>
        </w:rPr>
        <w:t>(4)</w:t>
      </w:r>
      <w:r w:rsidR="00527246">
        <w:rPr>
          <w:rtl/>
        </w:rPr>
        <w:t>،</w:t>
      </w:r>
      <w:r w:rsidRPr="007B62FF">
        <w:rPr>
          <w:rtl/>
        </w:rPr>
        <w:t xml:space="preserve"> وفي الوجيزة</w:t>
      </w:r>
      <w:r w:rsidR="00527246">
        <w:rPr>
          <w:rtl/>
        </w:rPr>
        <w:t>:</w:t>
      </w:r>
      <w:r w:rsidRPr="007B62FF">
        <w:rPr>
          <w:rtl/>
        </w:rPr>
        <w:t xml:space="preserve"> ممدوح </w:t>
      </w:r>
      <w:r w:rsidRPr="0017382C">
        <w:rPr>
          <w:rStyle w:val="libFootnotenumChar"/>
          <w:rtl/>
        </w:rPr>
        <w:t>(5)</w:t>
      </w:r>
      <w:r>
        <w:rPr>
          <w:rtl/>
        </w:rPr>
        <w:t>.</w:t>
      </w:r>
    </w:p>
    <w:p w:rsidR="0017382C" w:rsidRDefault="0017382C" w:rsidP="00E10B1D">
      <w:pPr>
        <w:pStyle w:val="Heading3"/>
        <w:rPr>
          <w:rtl/>
        </w:rPr>
      </w:pPr>
      <w:bookmarkStart w:id="715" w:name="_Toc394921935"/>
      <w:r w:rsidRPr="004F14F2">
        <w:rPr>
          <w:rtl/>
        </w:rPr>
        <w:t>[3024] ناصح بن عبد الله</w:t>
      </w:r>
      <w:r w:rsidR="00527246">
        <w:rPr>
          <w:rtl/>
        </w:rPr>
        <w:t>:</w:t>
      </w:r>
      <w:bookmarkEnd w:id="715"/>
    </w:p>
    <w:p w:rsidR="0017382C" w:rsidRPr="007B62FF" w:rsidRDefault="0017382C" w:rsidP="0017382C">
      <w:pPr>
        <w:pStyle w:val="libNormal"/>
        <w:rPr>
          <w:rtl/>
        </w:rPr>
      </w:pPr>
      <w:r w:rsidRPr="007B62FF">
        <w:rPr>
          <w:rtl/>
        </w:rPr>
        <w:t xml:space="preserve">أبو عبد الله الحلمي </w:t>
      </w:r>
      <w:r w:rsidRPr="0017382C">
        <w:rPr>
          <w:rStyle w:val="libFootnotenumChar"/>
          <w:rtl/>
        </w:rPr>
        <w:t>(6)</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716" w:name="_Toc394921936"/>
      <w:r w:rsidRPr="004F14F2">
        <w:rPr>
          <w:rtl/>
        </w:rPr>
        <w:t>[3025] ناصح المؤذّن</w:t>
      </w:r>
      <w:r w:rsidR="00527246">
        <w:rPr>
          <w:rtl/>
        </w:rPr>
        <w:t>:</w:t>
      </w:r>
      <w:bookmarkEnd w:id="716"/>
    </w:p>
    <w:p w:rsidR="0017382C" w:rsidRPr="007B62FF" w:rsidRDefault="0017382C" w:rsidP="0017382C">
      <w:pPr>
        <w:pStyle w:val="libNormal"/>
        <w:rPr>
          <w:rtl/>
        </w:rPr>
      </w:pPr>
      <w:r w:rsidRPr="007B62FF">
        <w:rPr>
          <w:rtl/>
        </w:rPr>
        <w:t>عنه</w:t>
      </w:r>
      <w:r w:rsidR="00527246">
        <w:rPr>
          <w:rtl/>
        </w:rPr>
        <w:t>:</w:t>
      </w:r>
      <w:r w:rsidRPr="007B62FF">
        <w:rPr>
          <w:rtl/>
        </w:rPr>
        <w:t xml:space="preserve"> عبد الله بن المغيرة</w:t>
      </w:r>
      <w:r w:rsidR="00527246">
        <w:rPr>
          <w:rtl/>
        </w:rPr>
        <w:t>،</w:t>
      </w:r>
      <w:r w:rsidRPr="007B62FF">
        <w:rPr>
          <w:rtl/>
        </w:rPr>
        <w:t xml:space="preserve"> في الكافي</w:t>
      </w:r>
      <w:r w:rsidR="00527246">
        <w:rPr>
          <w:rtl/>
        </w:rPr>
        <w:t>،</w:t>
      </w:r>
      <w:r w:rsidRPr="007B62FF">
        <w:rPr>
          <w:rtl/>
        </w:rPr>
        <w:t xml:space="preserve"> في باب فضل المساجد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الفقيه 4</w:t>
      </w:r>
      <w:r w:rsidR="00527246">
        <w:rPr>
          <w:rtl/>
        </w:rPr>
        <w:t>:</w:t>
      </w:r>
      <w:r w:rsidRPr="007B62FF">
        <w:rPr>
          <w:rtl/>
        </w:rPr>
        <w:t xml:space="preserve"> 62</w:t>
      </w:r>
      <w:r w:rsidR="00527246">
        <w:rPr>
          <w:rtl/>
        </w:rPr>
        <w:t>،</w:t>
      </w:r>
      <w:r w:rsidRPr="007B62FF">
        <w:rPr>
          <w:rtl/>
        </w:rPr>
        <w:t xml:space="preserve"> من المشيخة.</w:t>
      </w:r>
    </w:p>
    <w:p w:rsidR="0017382C" w:rsidRPr="007B62FF" w:rsidRDefault="0017382C" w:rsidP="0017382C">
      <w:pPr>
        <w:pStyle w:val="libFootnote0"/>
        <w:rPr>
          <w:rtl/>
        </w:rPr>
      </w:pPr>
      <w:r w:rsidRPr="007B62FF">
        <w:rPr>
          <w:rtl/>
        </w:rPr>
        <w:t>(2) الفقيه 1</w:t>
      </w:r>
      <w:r w:rsidR="00527246">
        <w:rPr>
          <w:rtl/>
        </w:rPr>
        <w:t>:</w:t>
      </w:r>
      <w:r w:rsidRPr="007B62FF">
        <w:rPr>
          <w:rtl/>
        </w:rPr>
        <w:t xml:space="preserve"> 355 / 1557</w:t>
      </w:r>
      <w:r w:rsidR="00527246">
        <w:rPr>
          <w:rtl/>
        </w:rPr>
        <w:t>،</w:t>
      </w:r>
      <w:r w:rsidRPr="007B62FF">
        <w:rPr>
          <w:rtl/>
        </w:rPr>
        <w:t xml:space="preserve"> وفيه</w:t>
      </w:r>
      <w:r w:rsidR="00527246">
        <w:rPr>
          <w:rtl/>
        </w:rPr>
        <w:t>:</w:t>
      </w:r>
      <w:r w:rsidRPr="007B62FF">
        <w:rPr>
          <w:rtl/>
        </w:rPr>
        <w:t xml:space="preserve"> ناجية.</w:t>
      </w:r>
    </w:p>
    <w:p w:rsidR="0017382C" w:rsidRPr="007B62FF" w:rsidRDefault="0017382C" w:rsidP="0017382C">
      <w:pPr>
        <w:pStyle w:val="libFootnote0"/>
        <w:rPr>
          <w:rtl/>
        </w:rPr>
      </w:pPr>
      <w:r w:rsidRPr="007B62FF">
        <w:rPr>
          <w:rtl/>
        </w:rPr>
        <w:t>(3) أُصول الكافي 2</w:t>
      </w:r>
      <w:r w:rsidR="00527246">
        <w:rPr>
          <w:rtl/>
        </w:rPr>
        <w:t>:</w:t>
      </w:r>
      <w:r w:rsidRPr="007B62FF">
        <w:rPr>
          <w:rtl/>
        </w:rPr>
        <w:t xml:space="preserve"> 197 / 12</w:t>
      </w:r>
      <w:r w:rsidR="00527246">
        <w:rPr>
          <w:rtl/>
        </w:rPr>
        <w:t>،</w:t>
      </w:r>
      <w:r w:rsidRPr="007B62FF">
        <w:rPr>
          <w:rtl/>
        </w:rPr>
        <w:t xml:space="preserve"> وفيه</w:t>
      </w:r>
      <w:r w:rsidR="00527246">
        <w:rPr>
          <w:rtl/>
        </w:rPr>
        <w:t>:</w:t>
      </w:r>
      <w:r w:rsidRPr="007B62FF">
        <w:rPr>
          <w:rtl/>
        </w:rPr>
        <w:t xml:space="preserve"> ناجية.</w:t>
      </w:r>
    </w:p>
    <w:p w:rsidR="0017382C" w:rsidRPr="007B62FF" w:rsidRDefault="0017382C" w:rsidP="0017382C">
      <w:pPr>
        <w:pStyle w:val="libFootnote0"/>
        <w:rPr>
          <w:rtl/>
        </w:rPr>
      </w:pPr>
      <w:r w:rsidRPr="007B62FF">
        <w:rPr>
          <w:rtl/>
        </w:rPr>
        <w:t>(4) تقدّم في الجزء الخامس صحيفة</w:t>
      </w:r>
      <w:r w:rsidR="00527246">
        <w:rPr>
          <w:rtl/>
        </w:rPr>
        <w:t>:</w:t>
      </w:r>
      <w:r w:rsidRPr="007B62FF">
        <w:rPr>
          <w:rtl/>
        </w:rPr>
        <w:t xml:space="preserve"> 421</w:t>
      </w:r>
      <w:r w:rsidR="00527246">
        <w:rPr>
          <w:rtl/>
        </w:rPr>
        <w:t>،</w:t>
      </w:r>
      <w:r w:rsidRPr="007B62FF">
        <w:rPr>
          <w:rtl/>
        </w:rPr>
        <w:t xml:space="preserve"> الطريق رقم</w:t>
      </w:r>
      <w:r w:rsidR="00527246">
        <w:rPr>
          <w:rtl/>
        </w:rPr>
        <w:t>:</w:t>
      </w:r>
      <w:r w:rsidRPr="007B62FF">
        <w:rPr>
          <w:rtl/>
        </w:rPr>
        <w:t xml:space="preserve"> [365]</w:t>
      </w:r>
      <w:r>
        <w:rPr>
          <w:rtl/>
        </w:rPr>
        <w:t>.</w:t>
      </w:r>
    </w:p>
    <w:p w:rsidR="0017382C" w:rsidRPr="007B62FF" w:rsidRDefault="0017382C" w:rsidP="0017382C">
      <w:pPr>
        <w:pStyle w:val="libFootnote0"/>
        <w:rPr>
          <w:rtl/>
        </w:rPr>
      </w:pPr>
      <w:r w:rsidRPr="007B62FF">
        <w:rPr>
          <w:rtl/>
        </w:rPr>
        <w:t xml:space="preserve">(5) الوجيزة </w:t>
      </w:r>
      <w:r>
        <w:rPr>
          <w:rtl/>
        </w:rPr>
        <w:t>(</w:t>
      </w:r>
      <w:r w:rsidRPr="007B62FF">
        <w:rPr>
          <w:rtl/>
        </w:rPr>
        <w:t>للمجلسي</w:t>
      </w:r>
      <w:r>
        <w:rPr>
          <w:rtl/>
        </w:rPr>
        <w:t>)</w:t>
      </w:r>
      <w:r w:rsidR="00527246">
        <w:rPr>
          <w:rtl/>
        </w:rPr>
        <w:t>:</w:t>
      </w:r>
      <w:r w:rsidRPr="007B62FF">
        <w:rPr>
          <w:rtl/>
        </w:rPr>
        <w:t xml:space="preserve"> 56.</w:t>
      </w:r>
    </w:p>
    <w:p w:rsidR="0017382C" w:rsidRPr="007B62FF" w:rsidRDefault="0017382C" w:rsidP="0017382C">
      <w:pPr>
        <w:pStyle w:val="libFootnote0"/>
        <w:rPr>
          <w:rtl/>
        </w:rPr>
      </w:pPr>
      <w:r w:rsidRPr="007B62FF">
        <w:rPr>
          <w:rtl/>
        </w:rPr>
        <w:t>(6) في المصدر</w:t>
      </w:r>
      <w:r w:rsidR="00527246">
        <w:rPr>
          <w:rtl/>
        </w:rPr>
        <w:t>:</w:t>
      </w:r>
      <w:r w:rsidRPr="007B62FF">
        <w:rPr>
          <w:rtl/>
        </w:rPr>
        <w:t xml:space="preserve"> </w:t>
      </w:r>
      <w:r>
        <w:rPr>
          <w:rtl/>
        </w:rPr>
        <w:t>(</w:t>
      </w:r>
      <w:r w:rsidRPr="007B62FF">
        <w:rPr>
          <w:rtl/>
        </w:rPr>
        <w:t>المحلمي</w:t>
      </w:r>
      <w:r>
        <w:rPr>
          <w:rtl/>
        </w:rPr>
        <w:t>)</w:t>
      </w:r>
      <w:r w:rsidR="00527246">
        <w:rPr>
          <w:rtl/>
        </w:rPr>
        <w:t>،</w:t>
      </w:r>
      <w:r w:rsidRPr="007B62FF">
        <w:rPr>
          <w:rtl/>
        </w:rPr>
        <w:t xml:space="preserve"> ومثله في نقد الرجال</w:t>
      </w:r>
      <w:r w:rsidR="00527246">
        <w:rPr>
          <w:rtl/>
        </w:rPr>
        <w:t>:</w:t>
      </w:r>
      <w:r w:rsidRPr="007B62FF">
        <w:rPr>
          <w:rtl/>
        </w:rPr>
        <w:t xml:space="preserve"> 360</w:t>
      </w:r>
      <w:r w:rsidR="00527246">
        <w:rPr>
          <w:rtl/>
        </w:rPr>
        <w:t>،</w:t>
      </w:r>
      <w:r w:rsidRPr="007B62FF">
        <w:rPr>
          <w:rtl/>
        </w:rPr>
        <w:t xml:space="preserve"> وتنقيح المقال 3</w:t>
      </w:r>
      <w:r w:rsidR="00527246">
        <w:rPr>
          <w:rtl/>
        </w:rPr>
        <w:t>:</w:t>
      </w:r>
      <w:r w:rsidRPr="007B62FF">
        <w:rPr>
          <w:rtl/>
        </w:rPr>
        <w:t xml:space="preserve"> 266</w:t>
      </w:r>
      <w:r w:rsidR="00527246">
        <w:rPr>
          <w:rtl/>
        </w:rPr>
        <w:t>،</w:t>
      </w:r>
      <w:r w:rsidRPr="007B62FF">
        <w:rPr>
          <w:rtl/>
        </w:rPr>
        <w:t xml:space="preserve"> وحاشية الأصل والحجرية</w:t>
      </w:r>
      <w:r w:rsidR="00527246">
        <w:rPr>
          <w:rtl/>
        </w:rPr>
        <w:t>:</w:t>
      </w:r>
      <w:r w:rsidRPr="007B62FF">
        <w:rPr>
          <w:rtl/>
        </w:rPr>
        <w:t xml:space="preserve"> عن نسخة بدل.</w:t>
      </w:r>
    </w:p>
    <w:p w:rsidR="0017382C" w:rsidRPr="007B62FF" w:rsidRDefault="0017382C" w:rsidP="0017382C">
      <w:pPr>
        <w:pStyle w:val="libFootnote"/>
        <w:rPr>
          <w:rtl/>
          <w:lang w:bidi="fa-IR"/>
        </w:rPr>
      </w:pPr>
      <w:r>
        <w:rPr>
          <w:rtl/>
        </w:rPr>
        <w:t>و (</w:t>
      </w:r>
      <w:r w:rsidRPr="007B62FF">
        <w:rPr>
          <w:rtl/>
        </w:rPr>
        <w:t>المحلي</w:t>
      </w:r>
      <w:r>
        <w:rPr>
          <w:rtl/>
        </w:rPr>
        <w:t>)</w:t>
      </w:r>
      <w:r w:rsidRPr="007B62FF">
        <w:rPr>
          <w:rtl/>
        </w:rPr>
        <w:t xml:space="preserve"> في</w:t>
      </w:r>
      <w:r w:rsidR="00527246">
        <w:rPr>
          <w:rtl/>
        </w:rPr>
        <w:t>:</w:t>
      </w:r>
      <w:r w:rsidRPr="007B62FF">
        <w:rPr>
          <w:rtl/>
        </w:rPr>
        <w:t xml:space="preserve"> منهج المقال</w:t>
      </w:r>
      <w:r w:rsidR="00527246">
        <w:rPr>
          <w:rtl/>
        </w:rPr>
        <w:t>:</w:t>
      </w:r>
      <w:r w:rsidRPr="007B62FF">
        <w:rPr>
          <w:rtl/>
        </w:rPr>
        <w:t xml:space="preserve"> 352</w:t>
      </w:r>
      <w:r w:rsidR="00527246">
        <w:rPr>
          <w:rtl/>
        </w:rPr>
        <w:t>،</w:t>
      </w:r>
      <w:r w:rsidRPr="007B62FF">
        <w:rPr>
          <w:rtl/>
        </w:rPr>
        <w:t xml:space="preserve"> ومجمع الرجال 6</w:t>
      </w:r>
      <w:r w:rsidR="00527246">
        <w:rPr>
          <w:rtl/>
        </w:rPr>
        <w:t>:</w:t>
      </w:r>
      <w:r w:rsidRPr="007B62FF">
        <w:rPr>
          <w:rtl/>
        </w:rPr>
        <w:t xml:space="preserve"> 173.</w:t>
      </w:r>
    </w:p>
    <w:p w:rsidR="0017382C" w:rsidRPr="007B62FF" w:rsidRDefault="0017382C" w:rsidP="0017382C">
      <w:pPr>
        <w:pStyle w:val="libFootnote"/>
        <w:rPr>
          <w:rtl/>
          <w:lang w:bidi="fa-IR"/>
        </w:rPr>
      </w:pPr>
      <w:r w:rsidRPr="007B62FF">
        <w:rPr>
          <w:rtl/>
        </w:rPr>
        <w:t>وما في جامع الرواة موافق لما في الأصل والحجرية.</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325 / 30.</w:t>
      </w:r>
    </w:p>
    <w:p w:rsidR="0017382C" w:rsidRPr="007B62FF" w:rsidRDefault="0017382C" w:rsidP="0017382C">
      <w:pPr>
        <w:pStyle w:val="libFootnote0"/>
        <w:rPr>
          <w:rtl/>
        </w:rPr>
      </w:pPr>
      <w:r w:rsidRPr="007B62FF">
        <w:rPr>
          <w:rtl/>
        </w:rPr>
        <w:t>(8) الرواية في تهذيب الأحكام 3</w:t>
      </w:r>
      <w:r w:rsidR="00527246">
        <w:rPr>
          <w:rtl/>
        </w:rPr>
        <w:t>:</w:t>
      </w:r>
      <w:r w:rsidRPr="007B62FF">
        <w:rPr>
          <w:rtl/>
        </w:rPr>
        <w:t xml:space="preserve"> 270 / 775 في الباب المذكور في المتن وليس في الكافي فلاحظ.</w:t>
      </w:r>
    </w:p>
    <w:p w:rsidR="0017382C" w:rsidRDefault="0017382C" w:rsidP="00C613E8">
      <w:pPr>
        <w:pStyle w:val="libNormal"/>
        <w:rPr>
          <w:rtl/>
        </w:rPr>
      </w:pPr>
      <w:r>
        <w:rPr>
          <w:rtl/>
        </w:rPr>
        <w:br w:type="page"/>
      </w:r>
    </w:p>
    <w:p w:rsidR="0017382C" w:rsidRDefault="0017382C" w:rsidP="00E10B1D">
      <w:pPr>
        <w:pStyle w:val="Heading3"/>
        <w:rPr>
          <w:rtl/>
        </w:rPr>
      </w:pPr>
      <w:bookmarkStart w:id="717" w:name="_Toc394921937"/>
      <w:r w:rsidRPr="004F14F2">
        <w:rPr>
          <w:rtl/>
        </w:rPr>
        <w:lastRenderedPageBreak/>
        <w:t>[3026] نجبة بن الحارث</w:t>
      </w:r>
      <w:r w:rsidR="00527246">
        <w:rPr>
          <w:rtl/>
        </w:rPr>
        <w:t>:</w:t>
      </w:r>
      <w:bookmarkEnd w:id="717"/>
    </w:p>
    <w:p w:rsidR="0017382C" w:rsidRPr="007B62FF" w:rsidRDefault="0017382C" w:rsidP="0017382C">
      <w:pPr>
        <w:pStyle w:val="libNormal"/>
        <w:rPr>
          <w:rtl/>
        </w:rPr>
      </w:pPr>
      <w:r w:rsidRPr="007B62FF">
        <w:rPr>
          <w:rtl/>
        </w:rPr>
        <w:t>عنه</w:t>
      </w:r>
      <w:r w:rsidR="00527246">
        <w:rPr>
          <w:rtl/>
        </w:rPr>
        <w:t>:</w:t>
      </w:r>
      <w:r w:rsidRPr="007B62FF">
        <w:rPr>
          <w:rtl/>
        </w:rPr>
        <w:t xml:space="preserve"> صفوان بن يحيى </w:t>
      </w:r>
      <w:r w:rsidRPr="0017382C">
        <w:rPr>
          <w:rStyle w:val="libFootnotenumChar"/>
          <w:rtl/>
        </w:rPr>
        <w:t>(1)</w:t>
      </w:r>
      <w:r w:rsidR="00527246">
        <w:rPr>
          <w:rtl/>
        </w:rPr>
        <w:t>،</w:t>
      </w:r>
      <w:r w:rsidRPr="007B62FF">
        <w:rPr>
          <w:rtl/>
        </w:rPr>
        <w:t xml:space="preserve"> ومعاوية بن عمّار </w:t>
      </w:r>
      <w:r w:rsidRPr="0017382C">
        <w:rPr>
          <w:rStyle w:val="libFootnotenumChar"/>
          <w:rtl/>
        </w:rPr>
        <w:t>(2)</w:t>
      </w:r>
      <w:r w:rsidR="00527246">
        <w:rPr>
          <w:rtl/>
        </w:rPr>
        <w:t>،</w:t>
      </w:r>
      <w:r w:rsidRPr="007B62FF">
        <w:rPr>
          <w:rtl/>
        </w:rPr>
        <w:t xml:space="preserve"> والوشاء </w:t>
      </w:r>
      <w:r w:rsidRPr="0017382C">
        <w:rPr>
          <w:rStyle w:val="libFootnotenumChar"/>
          <w:rtl/>
        </w:rPr>
        <w:t>(3)</w:t>
      </w:r>
      <w:r w:rsidR="00527246">
        <w:rPr>
          <w:rtl/>
        </w:rPr>
        <w:t>،</w:t>
      </w:r>
      <w:r w:rsidRPr="007B62FF">
        <w:rPr>
          <w:rtl/>
        </w:rPr>
        <w:t xml:space="preserve"> وغيرهم</w:t>
      </w:r>
      <w:r w:rsidR="00527246">
        <w:rPr>
          <w:rtl/>
        </w:rPr>
        <w:t>،</w:t>
      </w:r>
      <w:r w:rsidRPr="007B62FF">
        <w:rPr>
          <w:rtl/>
        </w:rPr>
        <w:t xml:space="preserve"> وظاهر جمع اتحاده مع ناجية </w:t>
      </w:r>
      <w:r w:rsidRPr="0017382C">
        <w:rPr>
          <w:rStyle w:val="libFootnotenumChar"/>
          <w:rtl/>
        </w:rPr>
        <w:t>(4)</w:t>
      </w:r>
      <w:r>
        <w:rPr>
          <w:rtl/>
        </w:rPr>
        <w:t>.</w:t>
      </w:r>
    </w:p>
    <w:p w:rsidR="0017382C" w:rsidRDefault="0017382C" w:rsidP="00E10B1D">
      <w:pPr>
        <w:pStyle w:val="Heading3"/>
        <w:rPr>
          <w:rtl/>
        </w:rPr>
      </w:pPr>
      <w:bookmarkStart w:id="718" w:name="_Toc394921938"/>
      <w:r w:rsidRPr="004F14F2">
        <w:rPr>
          <w:rtl/>
        </w:rPr>
        <w:t>[3027] نجم بن حطيم</w:t>
      </w:r>
      <w:r w:rsidR="00527246">
        <w:rPr>
          <w:rtl/>
        </w:rPr>
        <w:t>:</w:t>
      </w:r>
      <w:bookmarkEnd w:id="718"/>
    </w:p>
    <w:p w:rsidR="0017382C" w:rsidRPr="007B62FF" w:rsidRDefault="0017382C" w:rsidP="0017382C">
      <w:pPr>
        <w:pStyle w:val="libNormal"/>
        <w:rPr>
          <w:rtl/>
        </w:rPr>
      </w:pPr>
      <w:r w:rsidRPr="007B62FF">
        <w:rPr>
          <w:rtl/>
        </w:rPr>
        <w:t>وقيل</w:t>
      </w:r>
      <w:r w:rsidR="00527246">
        <w:rPr>
          <w:rtl/>
        </w:rPr>
        <w:t>:</w:t>
      </w:r>
      <w:r w:rsidRPr="007B62FF">
        <w:rPr>
          <w:rtl/>
        </w:rPr>
        <w:t xml:space="preserve"> حطيم </w:t>
      </w:r>
      <w:r w:rsidRPr="0017382C">
        <w:rPr>
          <w:rStyle w:val="libFootnotenumChar"/>
          <w:rtl/>
        </w:rPr>
        <w:t>(5)</w:t>
      </w:r>
      <w:r w:rsidRPr="007B62FF">
        <w:rPr>
          <w:rtl/>
        </w:rPr>
        <w:t xml:space="preserve"> العبدي</w:t>
      </w:r>
      <w:r w:rsidR="00527246">
        <w:rPr>
          <w:rtl/>
        </w:rPr>
        <w:t>،</w:t>
      </w:r>
      <w:r w:rsidRPr="007B62FF">
        <w:rPr>
          <w:rtl/>
        </w:rPr>
        <w:t xml:space="preserve"> ذكره الشيخ في أصحاب الباقر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Pr="007B62FF" w:rsidRDefault="0017382C" w:rsidP="0017382C">
      <w:pPr>
        <w:pStyle w:val="libNormal"/>
        <w:rPr>
          <w:rtl/>
        </w:rPr>
      </w:pPr>
      <w:r w:rsidRPr="007B62FF">
        <w:rPr>
          <w:rtl/>
        </w:rPr>
        <w:t>عنه</w:t>
      </w:r>
      <w:r w:rsidR="00527246">
        <w:rPr>
          <w:rtl/>
        </w:rPr>
        <w:t>:</w:t>
      </w:r>
      <w:r w:rsidRPr="007B62FF">
        <w:rPr>
          <w:rtl/>
        </w:rPr>
        <w:t xml:space="preserve"> الجليل عيص بن القاسم </w:t>
      </w:r>
      <w:r w:rsidRPr="0017382C">
        <w:rPr>
          <w:rStyle w:val="libFootnotenumChar"/>
          <w:rtl/>
        </w:rPr>
        <w:t>(7)</w:t>
      </w:r>
      <w:r>
        <w:rPr>
          <w:rtl/>
        </w:rPr>
        <w:t>.</w:t>
      </w:r>
    </w:p>
    <w:p w:rsidR="0017382C" w:rsidRDefault="0017382C" w:rsidP="00E10B1D">
      <w:pPr>
        <w:pStyle w:val="Heading3"/>
        <w:rPr>
          <w:rtl/>
        </w:rPr>
      </w:pPr>
      <w:bookmarkStart w:id="719" w:name="_Toc394921939"/>
      <w:r w:rsidRPr="004F14F2">
        <w:rPr>
          <w:rtl/>
        </w:rPr>
        <w:t>[3028] نجم بن خطيم العجلي</w:t>
      </w:r>
      <w:r w:rsidR="00527246">
        <w:rPr>
          <w:rtl/>
        </w:rPr>
        <w:t>:</w:t>
      </w:r>
      <w:bookmarkEnd w:id="719"/>
    </w:p>
    <w:p w:rsidR="0017382C" w:rsidRPr="007B62FF" w:rsidRDefault="0017382C" w:rsidP="0017382C">
      <w:pPr>
        <w:pStyle w:val="libNormal"/>
        <w:rPr>
          <w:rtl/>
        </w:rPr>
      </w:pPr>
      <w:r w:rsidRPr="007B62FF">
        <w:rPr>
          <w:rtl/>
        </w:rPr>
        <w:t>الكوفي</w:t>
      </w:r>
      <w:r w:rsidR="00527246">
        <w:rPr>
          <w:rtl/>
        </w:rPr>
        <w:t>،</w:t>
      </w:r>
      <w:r w:rsidRPr="007B62FF">
        <w:rPr>
          <w:rtl/>
        </w:rPr>
        <w:t xml:space="preserve"> أبو علي</w:t>
      </w:r>
      <w:r w:rsidR="00527246">
        <w:rPr>
          <w:rtl/>
        </w:rPr>
        <w:t>،</w:t>
      </w:r>
      <w:r w:rsidRPr="007B62FF">
        <w:rPr>
          <w:rtl/>
        </w:rPr>
        <w:t xml:space="preserve"> مات في حياة أبي الحسن </w:t>
      </w:r>
      <w:r w:rsidRPr="0017382C">
        <w:rPr>
          <w:rStyle w:val="libAlaemChar"/>
          <w:rtl/>
        </w:rPr>
        <w:t>عليه‌السلام</w:t>
      </w:r>
      <w:r w:rsidR="00527246">
        <w:rPr>
          <w:rtl/>
        </w:rPr>
        <w:t>،</w:t>
      </w:r>
      <w:r w:rsidRPr="007B62FF">
        <w:rPr>
          <w:rtl/>
        </w:rPr>
        <w:t xml:space="preserve"> روى عن أبي جعفر </w:t>
      </w:r>
      <w:r w:rsidRPr="0017382C">
        <w:rPr>
          <w:rStyle w:val="libAlaemChar"/>
          <w:rtl/>
        </w:rPr>
        <w:t>عليه‌السلام</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تهذيب الأحكام 9</w:t>
      </w:r>
      <w:r w:rsidR="00527246">
        <w:rPr>
          <w:rtl/>
        </w:rPr>
        <w:t>:</w:t>
      </w:r>
      <w:r w:rsidRPr="007B62FF">
        <w:rPr>
          <w:rtl/>
        </w:rPr>
        <w:t xml:space="preserve"> 17 / 68</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نجية بن الحارث</w:t>
      </w:r>
      <w:r>
        <w:rPr>
          <w:rtl/>
        </w:rPr>
        <w:t>)</w:t>
      </w:r>
      <w:r w:rsidRPr="007B62FF">
        <w:rPr>
          <w:rtl/>
        </w:rPr>
        <w:t xml:space="preserve"> بالياء المثناة من تحت</w:t>
      </w:r>
      <w:r>
        <w:rPr>
          <w:rtl/>
        </w:rPr>
        <w:t xml:space="preserve"> ـ</w:t>
      </w:r>
      <w:r w:rsidR="00527246">
        <w:rPr>
          <w:rtl/>
        </w:rPr>
        <w:t>،</w:t>
      </w:r>
      <w:r w:rsidRPr="007B62FF">
        <w:rPr>
          <w:rtl/>
        </w:rPr>
        <w:t xml:space="preserve"> وانظر الاختلاف المذكور في سند الرواية في معجم رجال الحديث 19</w:t>
      </w:r>
      <w:r w:rsidR="00527246">
        <w:rPr>
          <w:rtl/>
        </w:rPr>
        <w:t>:</w:t>
      </w:r>
      <w:r w:rsidRPr="007B62FF">
        <w:rPr>
          <w:rtl/>
        </w:rPr>
        <w:t xml:space="preserve"> 130 </w:t>
      </w:r>
      <w:r>
        <w:rPr>
          <w:rtl/>
        </w:rPr>
        <w:t>(</w:t>
      </w:r>
      <w:r w:rsidRPr="007B62FF">
        <w:rPr>
          <w:rtl/>
        </w:rPr>
        <w:t>في ترجمة نجية بن الحارث</w:t>
      </w:r>
      <w:r>
        <w:rPr>
          <w:rtl/>
        </w:rPr>
        <w:t>)</w:t>
      </w:r>
    </w:p>
    <w:p w:rsidR="0017382C" w:rsidRPr="007B62FF" w:rsidRDefault="0017382C" w:rsidP="0017382C">
      <w:pPr>
        <w:pStyle w:val="libFootnote0"/>
        <w:rPr>
          <w:rtl/>
        </w:rPr>
      </w:pPr>
      <w:r w:rsidRPr="007B62FF">
        <w:rPr>
          <w:rtl/>
        </w:rPr>
        <w:t>(2) أُصول الكافي 2</w:t>
      </w:r>
      <w:r w:rsidR="00527246">
        <w:rPr>
          <w:rtl/>
        </w:rPr>
        <w:t>:</w:t>
      </w:r>
      <w:r w:rsidRPr="007B62FF">
        <w:rPr>
          <w:rtl/>
        </w:rPr>
        <w:t xml:space="preserve"> 67 / 3</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نجية</w:t>
      </w:r>
      <w:r>
        <w:rPr>
          <w:rtl/>
        </w:rPr>
        <w:t>)</w:t>
      </w:r>
    </w:p>
    <w:p w:rsidR="0017382C" w:rsidRPr="007B62FF" w:rsidRDefault="0017382C" w:rsidP="0017382C">
      <w:pPr>
        <w:pStyle w:val="libFootnote0"/>
        <w:rPr>
          <w:rtl/>
        </w:rPr>
      </w:pPr>
      <w:r w:rsidRPr="007B62FF">
        <w:rPr>
          <w:rtl/>
        </w:rPr>
        <w:t>(3) الكافي 4</w:t>
      </w:r>
      <w:r w:rsidR="00527246">
        <w:rPr>
          <w:rtl/>
        </w:rPr>
        <w:t>:</w:t>
      </w:r>
      <w:r w:rsidRPr="007B62FF">
        <w:rPr>
          <w:rtl/>
        </w:rPr>
        <w:t xml:space="preserve"> 146 / 4</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نجية بن الحارث العطار</w:t>
      </w:r>
      <w:r>
        <w:rPr>
          <w:rtl/>
        </w:rPr>
        <w:t>)</w:t>
      </w:r>
    </w:p>
    <w:p w:rsidR="0017382C" w:rsidRPr="007B62FF" w:rsidRDefault="0017382C" w:rsidP="0017382C">
      <w:pPr>
        <w:pStyle w:val="libFootnote0"/>
        <w:rPr>
          <w:rtl/>
        </w:rPr>
      </w:pPr>
      <w:r w:rsidRPr="007B62FF">
        <w:rPr>
          <w:rtl/>
        </w:rPr>
        <w:t>(4) انظر رجال الكشي 2</w:t>
      </w:r>
      <w:r w:rsidR="00527246">
        <w:rPr>
          <w:rtl/>
        </w:rPr>
        <w:t>:</w:t>
      </w:r>
      <w:r w:rsidRPr="007B62FF">
        <w:rPr>
          <w:rtl/>
        </w:rPr>
        <w:t xml:space="preserve"> 478 / 389 </w:t>
      </w:r>
      <w:r>
        <w:rPr>
          <w:rtl/>
        </w:rPr>
        <w:t>(</w:t>
      </w:r>
      <w:r w:rsidRPr="007B62FF">
        <w:rPr>
          <w:rtl/>
        </w:rPr>
        <w:t>في ترجمة ناجية بن عمارة الصيداوي</w:t>
      </w:r>
      <w:r>
        <w:rPr>
          <w:rtl/>
        </w:rPr>
        <w:t>)</w:t>
      </w:r>
    </w:p>
    <w:p w:rsidR="0017382C" w:rsidRPr="007B62FF" w:rsidRDefault="0017382C" w:rsidP="0017382C">
      <w:pPr>
        <w:pStyle w:val="libFootnote0"/>
        <w:rPr>
          <w:rtl/>
        </w:rPr>
      </w:pPr>
      <w:r w:rsidRPr="007B62FF">
        <w:rPr>
          <w:rtl/>
        </w:rPr>
        <w:t>(5) في المصدر</w:t>
      </w:r>
      <w:r w:rsidR="00527246">
        <w:rPr>
          <w:rtl/>
        </w:rPr>
        <w:t>:</w:t>
      </w:r>
      <w:r w:rsidRPr="007B62FF">
        <w:rPr>
          <w:rtl/>
        </w:rPr>
        <w:t xml:space="preserve"> </w:t>
      </w:r>
      <w:r>
        <w:rPr>
          <w:rtl/>
        </w:rPr>
        <w:t>(</w:t>
      </w:r>
      <w:r w:rsidRPr="007B62FF">
        <w:rPr>
          <w:rtl/>
        </w:rPr>
        <w:t>أبو حطيم</w:t>
      </w:r>
      <w:r>
        <w:rPr>
          <w:rtl/>
        </w:rPr>
        <w:t>)</w:t>
      </w:r>
      <w:r w:rsidRPr="007B62FF">
        <w:rPr>
          <w:rtl/>
        </w:rPr>
        <w:t xml:space="preserve"> بالحاء المهملة ومثله في تنقيح المقال 3</w:t>
      </w:r>
      <w:r w:rsidR="00527246">
        <w:rPr>
          <w:rtl/>
        </w:rPr>
        <w:t>:</w:t>
      </w:r>
      <w:r w:rsidRPr="007B62FF">
        <w:rPr>
          <w:rtl/>
        </w:rPr>
        <w:t xml:space="preserve"> 267</w:t>
      </w:r>
      <w:r w:rsidR="00527246">
        <w:rPr>
          <w:rtl/>
        </w:rPr>
        <w:t>،</w:t>
      </w:r>
      <w:r w:rsidRPr="007B62FF">
        <w:rPr>
          <w:rtl/>
        </w:rPr>
        <w:t xml:space="preserve"> ومعجم رجال الحديث 19</w:t>
      </w:r>
      <w:r w:rsidR="00527246">
        <w:rPr>
          <w:rtl/>
        </w:rPr>
        <w:t>:</w:t>
      </w:r>
      <w:r w:rsidRPr="007B62FF">
        <w:rPr>
          <w:rtl/>
        </w:rPr>
        <w:t xml:space="preserve"> 126. وفي جامع الرواة 2</w:t>
      </w:r>
      <w:r w:rsidR="00527246">
        <w:rPr>
          <w:rtl/>
        </w:rPr>
        <w:t>:</w:t>
      </w:r>
      <w:r w:rsidRPr="007B62FF">
        <w:rPr>
          <w:rtl/>
        </w:rPr>
        <w:t xml:space="preserve"> 289 </w:t>
      </w:r>
      <w:r>
        <w:rPr>
          <w:rtl/>
        </w:rPr>
        <w:t>(</w:t>
      </w:r>
      <w:r w:rsidRPr="007B62FF">
        <w:rPr>
          <w:rtl/>
        </w:rPr>
        <w:t>خطيم</w:t>
      </w:r>
      <w:r>
        <w:rPr>
          <w:rtl/>
        </w:rPr>
        <w:t>)</w:t>
      </w:r>
      <w:r w:rsidRPr="007B62FF">
        <w:rPr>
          <w:rtl/>
        </w:rPr>
        <w:t xml:space="preserve"> بالخاء المعجمة وفي منهج المقال</w:t>
      </w:r>
      <w:r w:rsidR="00527246">
        <w:rPr>
          <w:rtl/>
        </w:rPr>
        <w:t>:</w:t>
      </w:r>
      <w:r w:rsidRPr="007B62FF">
        <w:rPr>
          <w:rtl/>
        </w:rPr>
        <w:t xml:space="preserve"> 352 </w:t>
      </w:r>
      <w:r>
        <w:rPr>
          <w:rtl/>
        </w:rPr>
        <w:t>(</w:t>
      </w:r>
      <w:r w:rsidRPr="007B62FF">
        <w:rPr>
          <w:rtl/>
        </w:rPr>
        <w:t>ابن حطيم</w:t>
      </w:r>
      <w:r>
        <w:rPr>
          <w:rtl/>
        </w:rPr>
        <w:t>)</w:t>
      </w:r>
      <w:r w:rsidRPr="007B62FF">
        <w:rPr>
          <w:rtl/>
        </w:rPr>
        <w:t xml:space="preserve"> بالحاء المهملة.</w:t>
      </w:r>
    </w:p>
    <w:p w:rsidR="0017382C" w:rsidRPr="007B62FF" w:rsidRDefault="0017382C" w:rsidP="0017382C">
      <w:pPr>
        <w:pStyle w:val="libFootnote"/>
        <w:rPr>
          <w:rtl/>
          <w:lang w:bidi="fa-IR"/>
        </w:rPr>
      </w:pPr>
      <w:r w:rsidRPr="007B62FF">
        <w:rPr>
          <w:rtl/>
        </w:rPr>
        <w:t>وما في مجمع الرجال 6</w:t>
      </w:r>
      <w:r w:rsidR="00527246">
        <w:rPr>
          <w:rtl/>
        </w:rPr>
        <w:t>:</w:t>
      </w:r>
      <w:r w:rsidRPr="007B62FF">
        <w:rPr>
          <w:rtl/>
        </w:rPr>
        <w:t xml:space="preserve"> 174 موافق لما في الأصل والحجرية.</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138 / 1.</w:t>
      </w:r>
    </w:p>
    <w:p w:rsidR="0017382C" w:rsidRPr="007B62FF" w:rsidRDefault="0017382C" w:rsidP="0017382C">
      <w:pPr>
        <w:pStyle w:val="libFootnote0"/>
        <w:rPr>
          <w:rtl/>
        </w:rPr>
      </w:pPr>
      <w:r w:rsidRPr="007B62FF">
        <w:rPr>
          <w:rtl/>
        </w:rPr>
        <w:t>(7) الكافي 4</w:t>
      </w:r>
      <w:r w:rsidR="00527246">
        <w:rPr>
          <w:rtl/>
        </w:rPr>
        <w:t>:</w:t>
      </w:r>
      <w:r w:rsidRPr="007B62FF">
        <w:rPr>
          <w:rtl/>
        </w:rPr>
        <w:t xml:space="preserve"> 150 / 2</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العيص عن نجم بن حطيم</w:t>
      </w:r>
      <w:r>
        <w:rPr>
          <w:rtl/>
        </w:rPr>
        <w:t>)</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326 / 31.</w:t>
      </w:r>
    </w:p>
    <w:p w:rsidR="0017382C" w:rsidRDefault="0017382C" w:rsidP="00C613E8">
      <w:pPr>
        <w:pStyle w:val="libNormal"/>
        <w:rPr>
          <w:rtl/>
        </w:rPr>
      </w:pPr>
      <w:r>
        <w:rPr>
          <w:rtl/>
        </w:rPr>
        <w:br w:type="page"/>
      </w:r>
    </w:p>
    <w:p w:rsidR="0017382C" w:rsidRDefault="0017382C" w:rsidP="00E10B1D">
      <w:pPr>
        <w:pStyle w:val="Heading3"/>
        <w:rPr>
          <w:rtl/>
        </w:rPr>
      </w:pPr>
      <w:bookmarkStart w:id="720" w:name="_Toc394921940"/>
      <w:r w:rsidRPr="004F14F2">
        <w:rPr>
          <w:rtl/>
        </w:rPr>
        <w:lastRenderedPageBreak/>
        <w:t>[3029] نجيح</w:t>
      </w:r>
      <w:r w:rsidR="00527246">
        <w:rPr>
          <w:rtl/>
        </w:rPr>
        <w:t>:</w:t>
      </w:r>
      <w:bookmarkEnd w:id="720"/>
    </w:p>
    <w:p w:rsidR="0017382C" w:rsidRPr="007B62FF" w:rsidRDefault="0017382C" w:rsidP="0017382C">
      <w:pPr>
        <w:pStyle w:val="libNormal"/>
        <w:rPr>
          <w:rtl/>
        </w:rPr>
      </w:pPr>
      <w:r w:rsidRPr="007B62FF">
        <w:rPr>
          <w:rtl/>
        </w:rPr>
        <w:t xml:space="preserve">أبو معشر </w:t>
      </w:r>
      <w:r w:rsidRPr="0017382C">
        <w:rPr>
          <w:rStyle w:val="libFootnotenumChar"/>
          <w:rtl/>
        </w:rPr>
        <w:t>(1)</w:t>
      </w:r>
      <w:r w:rsidRPr="007B62FF">
        <w:rPr>
          <w:rtl/>
        </w:rPr>
        <w:t xml:space="preserve"> السندي المدني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721" w:name="_Toc394921941"/>
      <w:r w:rsidRPr="004F14F2">
        <w:rPr>
          <w:rtl/>
        </w:rPr>
        <w:t>[3030] نجيح بن قباء المدني</w:t>
      </w:r>
      <w:r w:rsidR="00527246">
        <w:rPr>
          <w:rtl/>
        </w:rPr>
        <w:t>:</w:t>
      </w:r>
      <w:bookmarkEnd w:id="721"/>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722" w:name="_Toc394921942"/>
      <w:r w:rsidRPr="004F14F2">
        <w:rPr>
          <w:rtl/>
        </w:rPr>
        <w:t>[3031] نَجيح بن مسلم الكُوفِيّ</w:t>
      </w:r>
      <w:r w:rsidR="00527246">
        <w:rPr>
          <w:rtl/>
        </w:rPr>
        <w:t>:</w:t>
      </w:r>
      <w:bookmarkEnd w:id="722"/>
    </w:p>
    <w:p w:rsidR="0017382C" w:rsidRPr="007B62FF" w:rsidRDefault="0017382C" w:rsidP="0017382C">
      <w:pPr>
        <w:pStyle w:val="libNormal"/>
        <w:rPr>
          <w:rtl/>
        </w:rPr>
      </w:pPr>
      <w:r w:rsidRPr="007B62FF">
        <w:rPr>
          <w:rtl/>
        </w:rPr>
        <w:t>روى عنهما</w:t>
      </w:r>
      <w:r w:rsidR="00527246">
        <w:rPr>
          <w:rtl/>
        </w:rPr>
        <w:t>،</w:t>
      </w:r>
      <w:r w:rsidRPr="007B62FF">
        <w:rPr>
          <w:rtl/>
        </w:rPr>
        <w:t xml:space="preserve"> روى عن </w:t>
      </w:r>
      <w:r w:rsidRPr="0017382C">
        <w:rPr>
          <w:rStyle w:val="libFootnotenumChar"/>
          <w:rtl/>
        </w:rPr>
        <w:t>(4)</w:t>
      </w:r>
      <w:r w:rsidR="00527246">
        <w:rPr>
          <w:rtl/>
        </w:rPr>
        <w:t>:</w:t>
      </w:r>
      <w:r w:rsidRPr="007B62FF">
        <w:rPr>
          <w:rtl/>
        </w:rPr>
        <w:t xml:space="preserve"> يونس بن يعقوب </w:t>
      </w:r>
      <w:r w:rsidRPr="0017382C">
        <w:rPr>
          <w:rStyle w:val="libFootnotenumChar"/>
          <w:rtl/>
        </w:rPr>
        <w:t>(5)</w:t>
      </w:r>
      <w:r>
        <w:rPr>
          <w:rtl/>
        </w:rPr>
        <w:t>.</w:t>
      </w:r>
      <w:r w:rsidRPr="007B62FF">
        <w:rPr>
          <w:rtl/>
        </w:rPr>
        <w:t xml:space="preserve"> ويروي البزنطي عن نجِيح</w:t>
      </w:r>
      <w:r w:rsidR="00527246">
        <w:rPr>
          <w:rtl/>
        </w:rPr>
        <w:t>،</w:t>
      </w:r>
      <w:r w:rsidRPr="007B62FF">
        <w:rPr>
          <w:rtl/>
        </w:rPr>
        <w:t xml:space="preserve"> في الكافي </w:t>
      </w:r>
      <w:r w:rsidRPr="0017382C">
        <w:rPr>
          <w:rStyle w:val="libFootnotenumChar"/>
          <w:rtl/>
        </w:rPr>
        <w:t>(6)</w:t>
      </w:r>
      <w:r w:rsidR="00527246">
        <w:rPr>
          <w:rtl/>
        </w:rPr>
        <w:t>،</w:t>
      </w:r>
      <w:r w:rsidRPr="007B62FF">
        <w:rPr>
          <w:rtl/>
        </w:rPr>
        <w:t xml:space="preserve"> والتهذيب </w:t>
      </w:r>
      <w:r w:rsidRPr="0017382C">
        <w:rPr>
          <w:rStyle w:val="libFootnotenumChar"/>
          <w:rtl/>
        </w:rPr>
        <w:t>(7)</w:t>
      </w:r>
      <w:r w:rsidR="00527246">
        <w:rPr>
          <w:rtl/>
        </w:rPr>
        <w:t>،</w:t>
      </w:r>
      <w:r w:rsidRPr="007B62FF">
        <w:rPr>
          <w:rtl/>
        </w:rPr>
        <w:t xml:space="preserve"> في أبواب المحرم</w:t>
      </w:r>
      <w:r w:rsidR="00527246">
        <w:rPr>
          <w:rtl/>
        </w:rPr>
        <w:t>،</w:t>
      </w:r>
      <w:r w:rsidRPr="007B62FF">
        <w:rPr>
          <w:rtl/>
        </w:rPr>
        <w:t xml:space="preserve"> وهو محتمل أحدهم.</w:t>
      </w:r>
    </w:p>
    <w:p w:rsidR="0017382C" w:rsidRDefault="0017382C" w:rsidP="00E10B1D">
      <w:pPr>
        <w:pStyle w:val="Heading3"/>
        <w:rPr>
          <w:rtl/>
        </w:rPr>
      </w:pPr>
      <w:bookmarkStart w:id="723" w:name="_Toc394921943"/>
      <w:r w:rsidRPr="004F14F2">
        <w:rPr>
          <w:rtl/>
        </w:rPr>
        <w:t>[3032] نَصْر بن أوْس الكُوفِيّ</w:t>
      </w:r>
      <w:r w:rsidR="00527246">
        <w:rPr>
          <w:rtl/>
        </w:rPr>
        <w:t>:</w:t>
      </w:r>
      <w:bookmarkEnd w:id="723"/>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Default="0017382C" w:rsidP="00E10B1D">
      <w:pPr>
        <w:pStyle w:val="Heading3"/>
        <w:rPr>
          <w:rtl/>
        </w:rPr>
      </w:pPr>
      <w:bookmarkStart w:id="724" w:name="_Toc394921944"/>
      <w:r w:rsidRPr="004F14F2">
        <w:rPr>
          <w:rtl/>
        </w:rPr>
        <w:t>[3033] نَصْر الخادم</w:t>
      </w:r>
      <w:r w:rsidR="00527246">
        <w:rPr>
          <w:rtl/>
        </w:rPr>
        <w:t>:</w:t>
      </w:r>
      <w:bookmarkEnd w:id="724"/>
    </w:p>
    <w:p w:rsidR="0017382C" w:rsidRPr="007B62FF" w:rsidRDefault="0017382C" w:rsidP="0017382C">
      <w:pPr>
        <w:pStyle w:val="libNormal"/>
        <w:rPr>
          <w:rtl/>
        </w:rPr>
      </w:pPr>
      <w:r w:rsidRPr="007B62FF">
        <w:rPr>
          <w:rtl/>
        </w:rPr>
        <w:t xml:space="preserve">خادم أبي الحسن الهادي وأبيه </w:t>
      </w:r>
      <w:r>
        <w:rPr>
          <w:rtl/>
        </w:rPr>
        <w:t>(</w:t>
      </w:r>
      <w:r w:rsidRPr="007B62FF">
        <w:rPr>
          <w:rtl/>
        </w:rPr>
        <w:t>عليهما السّلام</w:t>
      </w:r>
      <w:r>
        <w:rPr>
          <w:rtl/>
        </w:rPr>
        <w:t>)</w:t>
      </w:r>
      <w:r w:rsidR="00527246">
        <w:rPr>
          <w:rtl/>
        </w:rPr>
        <w:t>،</w:t>
      </w:r>
      <w:r w:rsidRPr="007B62FF">
        <w:rPr>
          <w:rtl/>
        </w:rPr>
        <w:t xml:space="preserve"> أبو حمزة. يظهر من أخبار كثيرة أنه من خواصّهم </w:t>
      </w:r>
      <w:r w:rsidRPr="0017382C">
        <w:rPr>
          <w:rStyle w:val="libAlaemChar"/>
          <w:rtl/>
        </w:rPr>
        <w:t>عليهم‌السلام</w:t>
      </w:r>
      <w:r w:rsidR="00527246">
        <w:rPr>
          <w:rtl/>
        </w:rPr>
        <w:t>،</w:t>
      </w:r>
      <w:r w:rsidRPr="007B62FF">
        <w:rPr>
          <w:rtl/>
        </w:rPr>
        <w:t xml:space="preserve"> وحامل معاجزهم</w:t>
      </w:r>
      <w:r w:rsidR="00527246">
        <w:rPr>
          <w:rtl/>
        </w:rPr>
        <w:t>،</w:t>
      </w:r>
      <w:r w:rsidRPr="007B62FF">
        <w:rPr>
          <w:rtl/>
        </w:rPr>
        <w:t xml:space="preserve"> وأسرارهم </w:t>
      </w:r>
      <w:r w:rsidRPr="0017382C">
        <w:rPr>
          <w:rStyle w:val="libFootnotenumChar"/>
          <w:rtl/>
        </w:rPr>
        <w:t>(9)</w:t>
      </w:r>
      <w:r w:rsidR="00527246">
        <w:rPr>
          <w:rtl/>
        </w:rPr>
        <w:t>،</w:t>
      </w:r>
      <w:r w:rsidRPr="007B62FF">
        <w:rPr>
          <w:rtl/>
        </w:rPr>
        <w:t xml:space="preserve"> وفي</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المصدر</w:t>
      </w:r>
      <w:r w:rsidR="00527246">
        <w:rPr>
          <w:rtl/>
        </w:rPr>
        <w:t>:</w:t>
      </w:r>
      <w:r w:rsidRPr="007B62FF">
        <w:rPr>
          <w:rtl/>
        </w:rPr>
        <w:t xml:space="preserve"> </w:t>
      </w:r>
      <w:r>
        <w:rPr>
          <w:rtl/>
        </w:rPr>
        <w:t>(</w:t>
      </w:r>
      <w:r w:rsidRPr="007B62FF">
        <w:rPr>
          <w:rtl/>
        </w:rPr>
        <w:t>أبو معسر</w:t>
      </w:r>
      <w:r>
        <w:rPr>
          <w:rtl/>
        </w:rPr>
        <w:t>)</w:t>
      </w:r>
      <w:r w:rsidRPr="007B62FF">
        <w:rPr>
          <w:rtl/>
        </w:rPr>
        <w:t xml:space="preserve"> بالسين ومثله في</w:t>
      </w:r>
      <w:r w:rsidR="00527246">
        <w:rPr>
          <w:rtl/>
        </w:rPr>
        <w:t>:</w:t>
      </w:r>
      <w:r w:rsidRPr="007B62FF">
        <w:rPr>
          <w:rtl/>
        </w:rPr>
        <w:t xml:space="preserve"> منهج المقال</w:t>
      </w:r>
      <w:r w:rsidR="00527246">
        <w:rPr>
          <w:rtl/>
        </w:rPr>
        <w:t>:</w:t>
      </w:r>
      <w:r w:rsidRPr="007B62FF">
        <w:rPr>
          <w:rtl/>
        </w:rPr>
        <w:t xml:space="preserve"> 352</w:t>
      </w:r>
      <w:r w:rsidR="00527246">
        <w:rPr>
          <w:rtl/>
        </w:rPr>
        <w:t>،</w:t>
      </w:r>
      <w:r w:rsidRPr="007B62FF">
        <w:rPr>
          <w:rtl/>
        </w:rPr>
        <w:t xml:space="preserve"> وتنقيح المقال 3</w:t>
      </w:r>
      <w:r w:rsidR="00527246">
        <w:rPr>
          <w:rtl/>
        </w:rPr>
        <w:t>:</w:t>
      </w:r>
      <w:r w:rsidRPr="007B62FF">
        <w:rPr>
          <w:rtl/>
        </w:rPr>
        <w:t xml:space="preserve"> 267.</w:t>
      </w:r>
    </w:p>
    <w:p w:rsidR="0017382C" w:rsidRPr="007B62FF" w:rsidRDefault="0017382C" w:rsidP="0017382C">
      <w:pPr>
        <w:pStyle w:val="libFootnote"/>
        <w:rPr>
          <w:rtl/>
          <w:lang w:bidi="fa-IR"/>
        </w:rPr>
      </w:pPr>
      <w:r w:rsidRPr="007B62FF">
        <w:rPr>
          <w:rtl/>
        </w:rPr>
        <w:t>وما في</w:t>
      </w:r>
      <w:r w:rsidR="00527246">
        <w:rPr>
          <w:rtl/>
        </w:rPr>
        <w:t>:</w:t>
      </w:r>
      <w:r w:rsidRPr="007B62FF">
        <w:rPr>
          <w:rtl/>
        </w:rPr>
        <w:t xml:space="preserve"> مجمع الرجال 6</w:t>
      </w:r>
      <w:r w:rsidR="00527246">
        <w:rPr>
          <w:rtl/>
        </w:rPr>
        <w:t>:</w:t>
      </w:r>
      <w:r w:rsidRPr="007B62FF">
        <w:rPr>
          <w:rtl/>
        </w:rPr>
        <w:t xml:space="preserve"> 174</w:t>
      </w:r>
      <w:r w:rsidR="00527246">
        <w:rPr>
          <w:rtl/>
        </w:rPr>
        <w:t>،</w:t>
      </w:r>
      <w:r w:rsidRPr="007B62FF">
        <w:rPr>
          <w:rtl/>
        </w:rPr>
        <w:t xml:space="preserve"> ونقد الرجال</w:t>
      </w:r>
      <w:r w:rsidR="00527246">
        <w:rPr>
          <w:rtl/>
        </w:rPr>
        <w:t>:</w:t>
      </w:r>
      <w:r w:rsidRPr="007B62FF">
        <w:rPr>
          <w:rtl/>
        </w:rPr>
        <w:t xml:space="preserve"> 360</w:t>
      </w:r>
      <w:r w:rsidR="00527246">
        <w:rPr>
          <w:rtl/>
        </w:rPr>
        <w:t>،</w:t>
      </w:r>
      <w:r w:rsidRPr="007B62FF">
        <w:rPr>
          <w:rtl/>
        </w:rPr>
        <w:t xml:space="preserve"> وجامع الرواة 2</w:t>
      </w:r>
      <w:r w:rsidR="00527246">
        <w:rPr>
          <w:rtl/>
        </w:rPr>
        <w:t>:</w:t>
      </w:r>
      <w:r w:rsidRPr="007B62FF">
        <w:rPr>
          <w:rtl/>
        </w:rPr>
        <w:t xml:space="preserve"> 289. موافق لما في الأصل والحجرية.</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325 / 29.</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325 / 27.</w:t>
      </w:r>
    </w:p>
    <w:p w:rsidR="0017382C" w:rsidRPr="007B62FF" w:rsidRDefault="0017382C" w:rsidP="0017382C">
      <w:pPr>
        <w:pStyle w:val="libFootnote0"/>
        <w:rPr>
          <w:rtl/>
        </w:rPr>
      </w:pPr>
      <w:r w:rsidRPr="007B62FF">
        <w:rPr>
          <w:rtl/>
        </w:rPr>
        <w:t xml:space="preserve">(4) في المصدر في أصحاب الباقر </w:t>
      </w:r>
      <w:r w:rsidRPr="0017382C">
        <w:rPr>
          <w:rStyle w:val="libAlaemChar"/>
          <w:rtl/>
        </w:rPr>
        <w:t>عليه‌السلام</w:t>
      </w:r>
      <w:r w:rsidR="00527246">
        <w:rPr>
          <w:rtl/>
        </w:rPr>
        <w:t>:</w:t>
      </w:r>
      <w:r w:rsidRPr="007B62FF">
        <w:rPr>
          <w:rtl/>
        </w:rPr>
        <w:t xml:space="preserve"> « عن » كما في الأصل والحجرية</w:t>
      </w:r>
      <w:r w:rsidR="00527246">
        <w:rPr>
          <w:rtl/>
        </w:rPr>
        <w:t>،</w:t>
      </w:r>
      <w:r w:rsidRPr="007B62FF">
        <w:rPr>
          <w:rtl/>
        </w:rPr>
        <w:t xml:space="preserve"> وفي أصحاب الصادق </w:t>
      </w:r>
      <w:r w:rsidRPr="0017382C">
        <w:rPr>
          <w:rStyle w:val="libAlaemChar"/>
          <w:rtl/>
        </w:rPr>
        <w:t>عليه‌السلام</w:t>
      </w:r>
      <w:r w:rsidR="00527246">
        <w:rPr>
          <w:rtl/>
        </w:rPr>
        <w:t>:</w:t>
      </w:r>
      <w:r w:rsidRPr="007B62FF">
        <w:rPr>
          <w:rtl/>
        </w:rPr>
        <w:t xml:space="preserve"> « عنه »</w:t>
      </w:r>
      <w:r>
        <w:rPr>
          <w:rtl/>
        </w:rPr>
        <w:t>.</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139 / 7</w:t>
      </w:r>
      <w:r w:rsidR="00527246">
        <w:rPr>
          <w:rtl/>
        </w:rPr>
        <w:t>،</w:t>
      </w:r>
      <w:r w:rsidRPr="007B62FF">
        <w:rPr>
          <w:rtl/>
        </w:rPr>
        <w:t xml:space="preserve"> 325 / 28 في أصحاب الباقر والصادق </w:t>
      </w:r>
      <w:r>
        <w:rPr>
          <w:rtl/>
        </w:rPr>
        <w:t>(</w:t>
      </w:r>
      <w:r w:rsidRPr="007B62FF">
        <w:rPr>
          <w:rtl/>
        </w:rPr>
        <w:t>عليهما السّلام</w:t>
      </w:r>
      <w:r>
        <w:rPr>
          <w:rtl/>
        </w:rPr>
        <w:t>)</w:t>
      </w:r>
    </w:p>
    <w:p w:rsidR="0017382C" w:rsidRPr="007B62FF" w:rsidRDefault="0017382C" w:rsidP="0017382C">
      <w:pPr>
        <w:pStyle w:val="libFootnote0"/>
        <w:rPr>
          <w:rtl/>
        </w:rPr>
      </w:pPr>
      <w:r w:rsidRPr="007B62FF">
        <w:rPr>
          <w:rtl/>
        </w:rPr>
        <w:t>(6) الكافي 4</w:t>
      </w:r>
      <w:r w:rsidR="00527246">
        <w:rPr>
          <w:rtl/>
        </w:rPr>
        <w:t>:</w:t>
      </w:r>
      <w:r w:rsidRPr="007B62FF">
        <w:rPr>
          <w:rtl/>
        </w:rPr>
        <w:t xml:space="preserve"> 343 / 22.</w:t>
      </w:r>
    </w:p>
    <w:p w:rsidR="0017382C" w:rsidRPr="007B62FF" w:rsidRDefault="0017382C" w:rsidP="0017382C">
      <w:pPr>
        <w:pStyle w:val="libFootnote0"/>
        <w:rPr>
          <w:rtl/>
        </w:rPr>
      </w:pPr>
      <w:r w:rsidRPr="007B62FF">
        <w:rPr>
          <w:rtl/>
        </w:rPr>
        <w:t>(7) تهذيب الأحكام 5</w:t>
      </w:r>
      <w:r w:rsidR="00527246">
        <w:rPr>
          <w:rtl/>
        </w:rPr>
        <w:t>:</w:t>
      </w:r>
      <w:r w:rsidRPr="007B62FF">
        <w:rPr>
          <w:rtl/>
        </w:rPr>
        <w:t xml:space="preserve"> 73 / 240.</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324 / 8.</w:t>
      </w:r>
    </w:p>
    <w:p w:rsidR="0017382C" w:rsidRPr="007B62FF" w:rsidRDefault="0017382C" w:rsidP="0017382C">
      <w:pPr>
        <w:pStyle w:val="libFootnote0"/>
        <w:rPr>
          <w:rtl/>
        </w:rPr>
      </w:pPr>
      <w:r w:rsidRPr="007B62FF">
        <w:rPr>
          <w:rtl/>
        </w:rPr>
        <w:t>(9) راجع الكافي 1</w:t>
      </w:r>
      <w:r w:rsidR="00527246">
        <w:rPr>
          <w:rtl/>
        </w:rPr>
        <w:t>:</w:t>
      </w:r>
      <w:r w:rsidRPr="007B62FF">
        <w:rPr>
          <w:rtl/>
        </w:rPr>
        <w:t xml:space="preserve"> 261 في ذيل الحديث 3.</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بعض الأسانيد</w:t>
      </w:r>
      <w:r w:rsidR="00527246">
        <w:rPr>
          <w:rtl/>
        </w:rPr>
        <w:t>:</w:t>
      </w:r>
      <w:r w:rsidRPr="007B62FF">
        <w:rPr>
          <w:rtl/>
        </w:rPr>
        <w:t xml:space="preserve"> نصير </w:t>
      </w:r>
      <w:r w:rsidRPr="0017382C">
        <w:rPr>
          <w:rStyle w:val="libFootnotenumChar"/>
          <w:rtl/>
        </w:rPr>
        <w:t>(1)</w:t>
      </w:r>
      <w:r>
        <w:rPr>
          <w:rtl/>
        </w:rPr>
        <w:t>.</w:t>
      </w:r>
    </w:p>
    <w:p w:rsidR="0017382C" w:rsidRDefault="0017382C" w:rsidP="00E10B1D">
      <w:pPr>
        <w:pStyle w:val="Heading3"/>
        <w:rPr>
          <w:rtl/>
        </w:rPr>
      </w:pPr>
      <w:bookmarkStart w:id="725" w:name="_Toc394921945"/>
      <w:r w:rsidRPr="004F14F2">
        <w:rPr>
          <w:rtl/>
        </w:rPr>
        <w:t>[3034] نصر بن الصباح البَلْخِيّ</w:t>
      </w:r>
      <w:r w:rsidR="00527246">
        <w:rPr>
          <w:rtl/>
        </w:rPr>
        <w:t>:</w:t>
      </w:r>
      <w:bookmarkEnd w:id="725"/>
    </w:p>
    <w:p w:rsidR="0017382C" w:rsidRPr="007B62FF" w:rsidRDefault="0017382C" w:rsidP="0017382C">
      <w:pPr>
        <w:pStyle w:val="libNormal"/>
        <w:rPr>
          <w:rtl/>
        </w:rPr>
      </w:pPr>
      <w:r w:rsidRPr="007B62FF">
        <w:rPr>
          <w:rtl/>
        </w:rPr>
        <w:t>أبو القاسم</w:t>
      </w:r>
      <w:r w:rsidR="00527246">
        <w:rPr>
          <w:rtl/>
        </w:rPr>
        <w:t>،</w:t>
      </w:r>
      <w:r w:rsidRPr="007B62FF">
        <w:rPr>
          <w:rtl/>
        </w:rPr>
        <w:t xml:space="preserve"> معتمد العيّاشيّ</w:t>
      </w:r>
      <w:r w:rsidR="00527246">
        <w:rPr>
          <w:rtl/>
        </w:rPr>
        <w:t>،</w:t>
      </w:r>
      <w:r w:rsidRPr="007B62FF">
        <w:rPr>
          <w:rtl/>
        </w:rPr>
        <w:t xml:space="preserve"> والكشي </w:t>
      </w:r>
      <w:r w:rsidRPr="0017382C">
        <w:rPr>
          <w:rStyle w:val="libFootnotenumChar"/>
          <w:rtl/>
        </w:rPr>
        <w:t>(2)</w:t>
      </w:r>
      <w:r>
        <w:rPr>
          <w:rtl/>
        </w:rPr>
        <w:t>.</w:t>
      </w:r>
    </w:p>
    <w:p w:rsidR="0017382C" w:rsidRPr="007B62FF" w:rsidRDefault="0017382C" w:rsidP="0017382C">
      <w:pPr>
        <w:pStyle w:val="libNormal"/>
        <w:rPr>
          <w:rtl/>
        </w:rPr>
      </w:pPr>
      <w:r>
        <w:rPr>
          <w:rtl/>
        </w:rPr>
        <w:t>[</w:t>
      </w:r>
      <w:r w:rsidRPr="007B62FF">
        <w:rPr>
          <w:rtl/>
        </w:rPr>
        <w:t>و</w:t>
      </w:r>
      <w:r>
        <w:rPr>
          <w:rFonts w:hint="cs"/>
          <w:rtl/>
        </w:rPr>
        <w:t xml:space="preserve"> </w:t>
      </w:r>
      <w:r w:rsidRPr="0017382C">
        <w:rPr>
          <w:rStyle w:val="libFootnotenumChar"/>
          <w:rtl/>
        </w:rPr>
        <w:t>(3)</w:t>
      </w:r>
      <w:r>
        <w:rPr>
          <w:rtl/>
        </w:rPr>
        <w:t>]</w:t>
      </w:r>
      <w:r w:rsidRPr="007B62FF">
        <w:rPr>
          <w:rtl/>
        </w:rPr>
        <w:t xml:space="preserve"> في كثير من التراجم </w:t>
      </w:r>
      <w:r w:rsidRPr="0017382C">
        <w:rPr>
          <w:rStyle w:val="libFootnotenumChar"/>
          <w:rtl/>
        </w:rPr>
        <w:t>(4)</w:t>
      </w:r>
      <w:r w:rsidRPr="007B62FF">
        <w:rPr>
          <w:rtl/>
        </w:rPr>
        <w:t xml:space="preserve"> في الجرح والتعديل رموه بالغلوّ والارتفاع على مذاقهم ومعتقدهم</w:t>
      </w:r>
      <w:r w:rsidR="00527246">
        <w:rPr>
          <w:rtl/>
        </w:rPr>
        <w:t>،</w:t>
      </w:r>
      <w:r w:rsidRPr="007B62FF">
        <w:rPr>
          <w:rtl/>
        </w:rPr>
        <w:t xml:space="preserve"> مع أنَّ الكشي قال في ترجمة عباس بن صدقة</w:t>
      </w:r>
      <w:r w:rsidR="00527246">
        <w:rPr>
          <w:rtl/>
        </w:rPr>
        <w:t>:</w:t>
      </w:r>
      <w:r w:rsidRPr="007B62FF">
        <w:rPr>
          <w:rtl/>
        </w:rPr>
        <w:t xml:space="preserve"> قال نصر بن الصباح</w:t>
      </w:r>
      <w:r w:rsidR="00527246">
        <w:rPr>
          <w:rtl/>
        </w:rPr>
        <w:t>:</w:t>
      </w:r>
      <w:r w:rsidRPr="007B62FF">
        <w:rPr>
          <w:rtl/>
        </w:rPr>
        <w:t xml:space="preserve"> العباس بن صدقة وأبو العباس </w:t>
      </w:r>
      <w:r>
        <w:rPr>
          <w:rtl/>
        </w:rPr>
        <w:t>[</w:t>
      </w:r>
      <w:r w:rsidRPr="007B62FF">
        <w:rPr>
          <w:rtl/>
        </w:rPr>
        <w:t xml:space="preserve">الطرناني </w:t>
      </w:r>
      <w:r w:rsidRPr="0017382C">
        <w:rPr>
          <w:rStyle w:val="libFootnotenumChar"/>
          <w:rtl/>
        </w:rPr>
        <w:t>(5)</w:t>
      </w:r>
      <w:r>
        <w:rPr>
          <w:rtl/>
        </w:rPr>
        <w:t>]</w:t>
      </w:r>
      <w:r w:rsidRPr="007B62FF">
        <w:rPr>
          <w:rtl/>
        </w:rPr>
        <w:t xml:space="preserve"> وأبو عبد الله الكِنْدي المعروف بشاة رئيس كانوا من الغلاة الكبار الملعونين </w:t>
      </w:r>
      <w:r w:rsidRPr="0017382C">
        <w:rPr>
          <w:rStyle w:val="libFootnotenumChar"/>
          <w:rtl/>
        </w:rPr>
        <w:t>(6)</w:t>
      </w:r>
      <w:r>
        <w:rPr>
          <w:rtl/>
        </w:rPr>
        <w:t>.</w:t>
      </w:r>
      <w:r w:rsidRPr="007B62FF">
        <w:rPr>
          <w:rtl/>
        </w:rPr>
        <w:t xml:space="preserve"> ولم يذكر عن غيره شيئاً.</w:t>
      </w:r>
    </w:p>
    <w:p w:rsidR="0017382C" w:rsidRPr="007B62FF" w:rsidRDefault="0017382C" w:rsidP="0017382C">
      <w:pPr>
        <w:pStyle w:val="libNormal"/>
        <w:rPr>
          <w:rtl/>
        </w:rPr>
      </w:pPr>
      <w:r w:rsidRPr="007B62FF">
        <w:rPr>
          <w:rtl/>
        </w:rPr>
        <w:t xml:space="preserve">وقد أوضح الأستاذ في التعليقة </w:t>
      </w:r>
      <w:r w:rsidRPr="0017382C">
        <w:rPr>
          <w:rStyle w:val="libFootnotenumChar"/>
          <w:rtl/>
        </w:rPr>
        <w:t>(7)</w:t>
      </w:r>
      <w:r w:rsidR="00527246">
        <w:rPr>
          <w:rtl/>
        </w:rPr>
        <w:t>،</w:t>
      </w:r>
      <w:r w:rsidRPr="007B62FF">
        <w:rPr>
          <w:rtl/>
        </w:rPr>
        <w:t xml:space="preserve"> فساد النسبة</w:t>
      </w:r>
      <w:r w:rsidR="00527246">
        <w:rPr>
          <w:rtl/>
        </w:rPr>
        <w:t>،</w:t>
      </w:r>
      <w:r w:rsidRPr="007B62FF">
        <w:rPr>
          <w:rtl/>
        </w:rPr>
        <w:t xml:space="preserve"> وعدم المضرّة على تقدير الصحّة بما لا مزيد عليه.</w:t>
      </w:r>
    </w:p>
    <w:p w:rsidR="0017382C" w:rsidRPr="007B62FF" w:rsidRDefault="0017382C" w:rsidP="0017382C">
      <w:pPr>
        <w:pStyle w:val="libNormal"/>
        <w:rPr>
          <w:rtl/>
        </w:rPr>
      </w:pPr>
      <w:r w:rsidRPr="007B62FF">
        <w:rPr>
          <w:rtl/>
        </w:rPr>
        <w:t>وبالجملة فهو من الشيوخ الثبّت</w:t>
      </w:r>
      <w:r w:rsidR="00527246">
        <w:rPr>
          <w:rtl/>
        </w:rPr>
        <w:t>،</w:t>
      </w:r>
      <w:r w:rsidRPr="007B62FF">
        <w:rPr>
          <w:rtl/>
        </w:rPr>
        <w:t xml:space="preserve"> بعد التأمّل الصّادق</w:t>
      </w:r>
      <w:r w:rsidR="00527246">
        <w:rPr>
          <w:rtl/>
        </w:rPr>
        <w:t>،</w:t>
      </w:r>
      <w:r w:rsidRPr="007B62FF">
        <w:rPr>
          <w:rtl/>
        </w:rPr>
        <w:t xml:space="preserve"> والسبر التام.</w:t>
      </w:r>
    </w:p>
    <w:p w:rsidR="0017382C" w:rsidRDefault="0017382C" w:rsidP="00E10B1D">
      <w:pPr>
        <w:pStyle w:val="Heading3"/>
        <w:rPr>
          <w:rtl/>
        </w:rPr>
      </w:pPr>
      <w:bookmarkStart w:id="726" w:name="_Toc394921946"/>
      <w:r w:rsidRPr="004F14F2">
        <w:rPr>
          <w:rtl/>
        </w:rPr>
        <w:t>[3035] نَصْر بن ظريف البصري</w:t>
      </w:r>
      <w:r w:rsidR="00527246">
        <w:rPr>
          <w:rtl/>
        </w:rPr>
        <w:t>:</w:t>
      </w:r>
      <w:bookmarkEnd w:id="726"/>
    </w:p>
    <w:p w:rsidR="0017382C" w:rsidRPr="007B62FF" w:rsidRDefault="0017382C" w:rsidP="0017382C">
      <w:pPr>
        <w:pStyle w:val="libNormal"/>
        <w:rPr>
          <w:rtl/>
        </w:rPr>
      </w:pPr>
      <w:r w:rsidRPr="007B62FF">
        <w:rPr>
          <w:rtl/>
        </w:rPr>
        <w:t xml:space="preserve">أخو جُزي بضم الجيم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كما في الكافي 1</w:t>
      </w:r>
      <w:r w:rsidR="00527246">
        <w:rPr>
          <w:rtl/>
        </w:rPr>
        <w:t>:</w:t>
      </w:r>
      <w:r w:rsidRPr="007B62FF">
        <w:rPr>
          <w:rtl/>
        </w:rPr>
        <w:t xml:space="preserve"> 426 / 11.</w:t>
      </w:r>
    </w:p>
    <w:p w:rsidR="0017382C" w:rsidRPr="007B62FF" w:rsidRDefault="0017382C" w:rsidP="0017382C">
      <w:pPr>
        <w:pStyle w:val="libFootnote0"/>
        <w:rPr>
          <w:rtl/>
        </w:rPr>
      </w:pPr>
      <w:r w:rsidRPr="007B62FF">
        <w:rPr>
          <w:rtl/>
        </w:rPr>
        <w:t>(2) روى عنه</w:t>
      </w:r>
      <w:r w:rsidR="00527246">
        <w:rPr>
          <w:rtl/>
        </w:rPr>
        <w:t>:</w:t>
      </w:r>
      <w:r w:rsidRPr="007B62FF">
        <w:rPr>
          <w:rtl/>
        </w:rPr>
        <w:t xml:space="preserve"> العياشي</w:t>
      </w:r>
      <w:r w:rsidR="00527246">
        <w:rPr>
          <w:rtl/>
        </w:rPr>
        <w:t>،</w:t>
      </w:r>
      <w:r w:rsidRPr="007B62FF">
        <w:rPr>
          <w:rtl/>
        </w:rPr>
        <w:t xml:space="preserve"> انظر</w:t>
      </w:r>
      <w:r w:rsidR="00527246">
        <w:rPr>
          <w:rtl/>
        </w:rPr>
        <w:t>:</w:t>
      </w:r>
      <w:r w:rsidRPr="007B62FF">
        <w:rPr>
          <w:rtl/>
        </w:rPr>
        <w:t xml:space="preserve"> رجال النجاشي 2</w:t>
      </w:r>
      <w:r w:rsidR="00527246">
        <w:rPr>
          <w:rtl/>
        </w:rPr>
        <w:t>:</w:t>
      </w:r>
      <w:r w:rsidRPr="007B62FF">
        <w:rPr>
          <w:rtl/>
        </w:rPr>
        <w:t xml:space="preserve"> 385 / 1150 طبعة دار الإضواء بيروت</w:t>
      </w:r>
      <w:r>
        <w:rPr>
          <w:rtl/>
        </w:rPr>
        <w:t xml:space="preserve"> ـ</w:t>
      </w:r>
      <w:r w:rsidR="00527246">
        <w:rPr>
          <w:rtl/>
        </w:rPr>
        <w:t>،</w:t>
      </w:r>
      <w:r w:rsidRPr="007B62FF">
        <w:rPr>
          <w:rtl/>
        </w:rPr>
        <w:t xml:space="preserve"> والكشي كثيراً</w:t>
      </w:r>
      <w:r w:rsidR="00527246">
        <w:rPr>
          <w:rtl/>
        </w:rPr>
        <w:t>،</w:t>
      </w:r>
      <w:r w:rsidRPr="007B62FF">
        <w:rPr>
          <w:rtl/>
        </w:rPr>
        <w:t xml:space="preserve"> راجع الكشي 2</w:t>
      </w:r>
      <w:r w:rsidR="00527246">
        <w:rPr>
          <w:rtl/>
        </w:rPr>
        <w:t>:</w:t>
      </w:r>
      <w:r w:rsidRPr="007B62FF">
        <w:rPr>
          <w:rtl/>
        </w:rPr>
        <w:t xml:space="preserve"> 804 / 998</w:t>
      </w:r>
      <w:r w:rsidR="00527246">
        <w:rPr>
          <w:rtl/>
        </w:rPr>
        <w:t>،</w:t>
      </w:r>
      <w:r w:rsidRPr="007B62FF">
        <w:rPr>
          <w:rtl/>
        </w:rPr>
        <w:t xml:space="preserve"> 805 / 999 وغيرهما.</w:t>
      </w:r>
    </w:p>
    <w:p w:rsidR="0017382C" w:rsidRPr="007B62FF" w:rsidRDefault="0017382C" w:rsidP="0017382C">
      <w:pPr>
        <w:pStyle w:val="libFootnote0"/>
        <w:rPr>
          <w:rtl/>
        </w:rPr>
      </w:pPr>
      <w:r w:rsidRPr="007B62FF">
        <w:rPr>
          <w:rtl/>
        </w:rPr>
        <w:t>(3) ما بين المعقوفتين لم يرد في الأصل والحجرية أضفناه لان السياق يقتضيه.</w:t>
      </w:r>
    </w:p>
    <w:p w:rsidR="0017382C" w:rsidRPr="007B62FF" w:rsidRDefault="0017382C" w:rsidP="0017382C">
      <w:pPr>
        <w:pStyle w:val="libFootnote0"/>
        <w:rPr>
          <w:rtl/>
        </w:rPr>
      </w:pPr>
      <w:r w:rsidRPr="007B62FF">
        <w:rPr>
          <w:rtl/>
        </w:rPr>
        <w:t>(4) راجع منتهى المقال 6</w:t>
      </w:r>
      <w:r w:rsidR="00527246">
        <w:rPr>
          <w:rtl/>
        </w:rPr>
        <w:t>:</w:t>
      </w:r>
      <w:r w:rsidRPr="007B62FF">
        <w:rPr>
          <w:rtl/>
        </w:rPr>
        <w:t xml:space="preserve"> 372 375 في ترجمته تحقيق مؤسسة آل البيت </w:t>
      </w:r>
      <w:r w:rsidRPr="0017382C">
        <w:rPr>
          <w:rStyle w:val="libAlaemChar"/>
          <w:rtl/>
        </w:rPr>
        <w:t>عليهم‌السلام</w:t>
      </w:r>
      <w:r w:rsidR="00527246">
        <w:rPr>
          <w:rtl/>
        </w:rPr>
        <w:t>،</w:t>
      </w:r>
      <w:r w:rsidRPr="007B62FF">
        <w:rPr>
          <w:rtl/>
        </w:rPr>
        <w:t xml:space="preserve"> وأُنظر</w:t>
      </w:r>
      <w:r w:rsidR="00527246">
        <w:rPr>
          <w:rtl/>
        </w:rPr>
        <w:t>:</w:t>
      </w:r>
      <w:r w:rsidRPr="007B62FF">
        <w:rPr>
          <w:rtl/>
        </w:rPr>
        <w:t xml:space="preserve"> الهامش رقم (7) في صحيفة 373 من المصدر المذكور.</w:t>
      </w:r>
    </w:p>
    <w:p w:rsidR="0017382C" w:rsidRPr="007B62FF" w:rsidRDefault="0017382C" w:rsidP="0017382C">
      <w:pPr>
        <w:pStyle w:val="libFootnote0"/>
        <w:rPr>
          <w:rtl/>
        </w:rPr>
      </w:pPr>
      <w:r w:rsidRPr="007B62FF">
        <w:rPr>
          <w:rtl/>
        </w:rPr>
        <w:t>(5) في الأصل والحجرية</w:t>
      </w:r>
      <w:r w:rsidR="00527246">
        <w:rPr>
          <w:rtl/>
        </w:rPr>
        <w:t>:</w:t>
      </w:r>
      <w:r w:rsidRPr="007B62FF">
        <w:rPr>
          <w:rtl/>
        </w:rPr>
        <w:t xml:space="preserve"> </w:t>
      </w:r>
      <w:r>
        <w:rPr>
          <w:rtl/>
        </w:rPr>
        <w:t>(</w:t>
      </w:r>
      <w:r w:rsidRPr="007B62FF">
        <w:rPr>
          <w:rtl/>
        </w:rPr>
        <w:t>الطرياني</w:t>
      </w:r>
      <w:r>
        <w:rPr>
          <w:rtl/>
        </w:rPr>
        <w:t>)</w:t>
      </w:r>
      <w:r w:rsidRPr="007B62FF">
        <w:rPr>
          <w:rtl/>
        </w:rPr>
        <w:t xml:space="preserve"> بالياء المثناة من تحت وما بين المعقوفتين أثبتناه من المصدر.</w:t>
      </w:r>
    </w:p>
    <w:p w:rsidR="0017382C" w:rsidRPr="007B62FF" w:rsidRDefault="0017382C" w:rsidP="0017382C">
      <w:pPr>
        <w:pStyle w:val="libFootnote0"/>
        <w:rPr>
          <w:rtl/>
        </w:rPr>
      </w:pPr>
      <w:r w:rsidRPr="007B62FF">
        <w:rPr>
          <w:rtl/>
        </w:rPr>
        <w:t>(6) رجال الكشي 2</w:t>
      </w:r>
      <w:r w:rsidR="00527246">
        <w:rPr>
          <w:rtl/>
        </w:rPr>
        <w:t>:</w:t>
      </w:r>
      <w:r w:rsidRPr="007B62FF">
        <w:rPr>
          <w:rtl/>
        </w:rPr>
        <w:t xml:space="preserve"> 806 / 100.</w:t>
      </w:r>
    </w:p>
    <w:p w:rsidR="0017382C" w:rsidRPr="007B62FF" w:rsidRDefault="0017382C" w:rsidP="0017382C">
      <w:pPr>
        <w:pStyle w:val="libFootnote0"/>
        <w:rPr>
          <w:rtl/>
        </w:rPr>
      </w:pPr>
      <w:r w:rsidRPr="007B62FF">
        <w:rPr>
          <w:rtl/>
        </w:rPr>
        <w:t>(7) تعليقة الوحيد على منهج المقال</w:t>
      </w:r>
      <w:r w:rsidR="00527246">
        <w:rPr>
          <w:rtl/>
        </w:rPr>
        <w:t>:</w:t>
      </w:r>
      <w:r w:rsidRPr="007B62FF">
        <w:rPr>
          <w:rtl/>
        </w:rPr>
        <w:t xml:space="preserve"> 352.</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324 / 9.</w:t>
      </w:r>
    </w:p>
    <w:p w:rsidR="0017382C" w:rsidRDefault="0017382C" w:rsidP="00C613E8">
      <w:pPr>
        <w:pStyle w:val="libNormal"/>
        <w:rPr>
          <w:rtl/>
        </w:rPr>
      </w:pPr>
      <w:r>
        <w:rPr>
          <w:rtl/>
        </w:rPr>
        <w:br w:type="page"/>
      </w:r>
    </w:p>
    <w:p w:rsidR="0017382C" w:rsidRDefault="0017382C" w:rsidP="00E10B1D">
      <w:pPr>
        <w:pStyle w:val="Heading3"/>
        <w:rPr>
          <w:rtl/>
        </w:rPr>
      </w:pPr>
      <w:bookmarkStart w:id="727" w:name="_Toc394921947"/>
      <w:r w:rsidRPr="004F14F2">
        <w:rPr>
          <w:rtl/>
        </w:rPr>
        <w:lastRenderedPageBreak/>
        <w:t>[3036] نصر بن عبد الرّحمن</w:t>
      </w:r>
      <w:r w:rsidR="00527246">
        <w:rPr>
          <w:rtl/>
        </w:rPr>
        <w:t>:</w:t>
      </w:r>
      <w:bookmarkEnd w:id="727"/>
    </w:p>
    <w:p w:rsidR="0017382C" w:rsidRPr="007B62FF" w:rsidRDefault="0017382C" w:rsidP="0017382C">
      <w:pPr>
        <w:pStyle w:val="libNormal"/>
        <w:rPr>
          <w:rtl/>
        </w:rPr>
      </w:pPr>
      <w:r w:rsidRPr="007B62FF">
        <w:rPr>
          <w:rtl/>
        </w:rPr>
        <w:t>أبو الولِيد العبدي</w:t>
      </w:r>
      <w:r w:rsidR="00527246">
        <w:rPr>
          <w:rtl/>
        </w:rPr>
        <w:t>،</w:t>
      </w:r>
      <w:r w:rsidRPr="007B62FF">
        <w:rPr>
          <w:rtl/>
        </w:rPr>
        <w:t xml:space="preserve"> 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728" w:name="_Toc394921948"/>
      <w:r w:rsidRPr="004F14F2">
        <w:rPr>
          <w:rtl/>
        </w:rPr>
        <w:t>[3037] نصر بن عبد الرّحمن البارقيّ</w:t>
      </w:r>
      <w:r w:rsidR="00527246">
        <w:rPr>
          <w:rtl/>
        </w:rPr>
        <w:t>:</w:t>
      </w:r>
      <w:bookmarkEnd w:id="728"/>
    </w:p>
    <w:p w:rsidR="0017382C" w:rsidRPr="007B62FF" w:rsidRDefault="0017382C" w:rsidP="0017382C">
      <w:pPr>
        <w:pStyle w:val="libNormal"/>
        <w:rPr>
          <w:rtl/>
        </w:rPr>
      </w:pPr>
      <w:r w:rsidRPr="007B62FF">
        <w:rPr>
          <w:rtl/>
        </w:rPr>
        <w:t>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729" w:name="_Toc394921949"/>
      <w:r w:rsidRPr="004F14F2">
        <w:rPr>
          <w:rtl/>
        </w:rPr>
        <w:t>[3038] نصر بن عبد الرّحمن العبديّ</w:t>
      </w:r>
      <w:r w:rsidR="00527246">
        <w:rPr>
          <w:rtl/>
        </w:rPr>
        <w:t>:</w:t>
      </w:r>
      <w:bookmarkEnd w:id="729"/>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730" w:name="_Toc394921950"/>
      <w:r w:rsidRPr="004F14F2">
        <w:rPr>
          <w:rtl/>
        </w:rPr>
        <w:t>[3039] نصر بن فَضَالة الأَسَدِيّ</w:t>
      </w:r>
      <w:r w:rsidR="00527246">
        <w:rPr>
          <w:rtl/>
        </w:rPr>
        <w:t>:</w:t>
      </w:r>
      <w:bookmarkEnd w:id="730"/>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731" w:name="_Toc394921951"/>
      <w:r w:rsidRPr="004F14F2">
        <w:rPr>
          <w:rtl/>
        </w:rPr>
        <w:t>[3040] نصر بن كُثَير الأسَدِيّ</w:t>
      </w:r>
      <w:r w:rsidR="00527246">
        <w:rPr>
          <w:rtl/>
        </w:rPr>
        <w:t>:</w:t>
      </w:r>
      <w:bookmarkEnd w:id="731"/>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sidR="00527246">
        <w:rPr>
          <w:rtl/>
        </w:rPr>
        <w:t>،</w:t>
      </w:r>
      <w:r w:rsidRPr="007B62FF">
        <w:rPr>
          <w:rtl/>
        </w:rPr>
        <w:t xml:space="preserve"> عنه</w:t>
      </w:r>
      <w:r w:rsidR="00527246">
        <w:rPr>
          <w:rtl/>
        </w:rPr>
        <w:t>:</w:t>
      </w:r>
      <w:r w:rsidRPr="007B62FF">
        <w:rPr>
          <w:rtl/>
        </w:rPr>
        <w:t xml:space="preserve"> صفوان</w:t>
      </w:r>
      <w:r w:rsidR="00527246">
        <w:rPr>
          <w:rtl/>
        </w:rPr>
        <w:t>،</w:t>
      </w:r>
      <w:r w:rsidRPr="007B62FF">
        <w:rPr>
          <w:rtl/>
        </w:rPr>
        <w:t xml:space="preserve"> وابن أبي عمير</w:t>
      </w:r>
      <w:r w:rsidR="00527246">
        <w:rPr>
          <w:rtl/>
        </w:rPr>
        <w:t>،</w:t>
      </w:r>
      <w:r w:rsidRPr="007B62FF">
        <w:rPr>
          <w:rtl/>
        </w:rPr>
        <w:t xml:space="preserve"> في التهذيب </w:t>
      </w:r>
      <w:r w:rsidRPr="0017382C">
        <w:rPr>
          <w:rStyle w:val="libFootnotenumChar"/>
          <w:rtl/>
        </w:rPr>
        <w:t>(6)</w:t>
      </w:r>
      <w:r w:rsidR="00527246">
        <w:rPr>
          <w:rtl/>
        </w:rPr>
        <w:t>،</w:t>
      </w:r>
      <w:r w:rsidRPr="007B62FF">
        <w:rPr>
          <w:rtl/>
        </w:rPr>
        <w:t xml:space="preserve"> في باب ثواب الحجّ</w:t>
      </w:r>
      <w:r w:rsidR="00527246">
        <w:rPr>
          <w:rtl/>
        </w:rPr>
        <w:t>،</w:t>
      </w:r>
      <w:r w:rsidRPr="007B62FF">
        <w:rPr>
          <w:rtl/>
        </w:rPr>
        <w:t xml:space="preserve"> وفي نسخة</w:t>
      </w:r>
      <w:r w:rsidR="00527246">
        <w:rPr>
          <w:rtl/>
        </w:rPr>
        <w:t>:</w:t>
      </w:r>
      <w:r w:rsidRPr="007B62FF">
        <w:rPr>
          <w:rtl/>
        </w:rPr>
        <w:t xml:space="preserve"> نصير بن كثير.</w:t>
      </w:r>
    </w:p>
    <w:p w:rsidR="0017382C" w:rsidRPr="00E10B1D" w:rsidRDefault="0017382C" w:rsidP="0063324D">
      <w:pPr>
        <w:pStyle w:val="Heading3"/>
        <w:rPr>
          <w:rStyle w:val="Heading3Char"/>
          <w:rtl/>
        </w:rPr>
      </w:pPr>
      <w:bookmarkStart w:id="732" w:name="_Toc394921952"/>
      <w:r w:rsidRPr="00E10B1D">
        <w:rPr>
          <w:rStyle w:val="Heading3Char"/>
          <w:rtl/>
        </w:rPr>
        <w:t xml:space="preserve">[3041] النَّضْر </w:t>
      </w:r>
      <w:r w:rsidRPr="0017382C">
        <w:rPr>
          <w:rStyle w:val="libFootnotenumChar"/>
          <w:rtl/>
        </w:rPr>
        <w:t>(7)</w:t>
      </w:r>
      <w:r w:rsidRPr="00E10B1D">
        <w:rPr>
          <w:rStyle w:val="Heading3Char"/>
          <w:rtl/>
        </w:rPr>
        <w:t xml:space="preserve"> بن أبي الأشْعث</w:t>
      </w:r>
      <w:r w:rsidR="00527246" w:rsidRPr="00E10B1D">
        <w:rPr>
          <w:rStyle w:val="Heading3Char"/>
          <w:rtl/>
        </w:rPr>
        <w:t>:</w:t>
      </w:r>
      <w:bookmarkEnd w:id="732"/>
    </w:p>
    <w:p w:rsidR="0017382C" w:rsidRPr="007B62FF" w:rsidRDefault="0017382C" w:rsidP="0017382C">
      <w:pPr>
        <w:pStyle w:val="libNormal"/>
        <w:rPr>
          <w:rtl/>
        </w:rPr>
      </w:pPr>
      <w:r w:rsidRPr="007B62FF">
        <w:rPr>
          <w:rtl/>
        </w:rPr>
        <w:t>أبو الوليد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r w:rsidRPr="007B62FF">
        <w:rPr>
          <w:rtl/>
        </w:rPr>
        <w:t xml:space="preserve"> وثّقه ابن حجر</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324 / 11.</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324 / 12.</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315 / 4681 طبعة جامعة المدرسين</w:t>
      </w:r>
      <w:r w:rsidR="00527246">
        <w:rPr>
          <w:rtl/>
        </w:rPr>
        <w:t>،</w:t>
      </w:r>
      <w:r w:rsidRPr="007B62FF">
        <w:rPr>
          <w:rtl/>
        </w:rPr>
        <w:t xml:space="preserve"> والنسخة التي اعتمدناها في التحقيق خالية منه.</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324 / 10.</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324 / 13.</w:t>
      </w:r>
    </w:p>
    <w:p w:rsidR="0017382C" w:rsidRPr="007B62FF" w:rsidRDefault="0017382C" w:rsidP="0017382C">
      <w:pPr>
        <w:pStyle w:val="libFootnote0"/>
        <w:rPr>
          <w:rtl/>
        </w:rPr>
      </w:pPr>
      <w:r w:rsidRPr="007B62FF">
        <w:rPr>
          <w:rtl/>
        </w:rPr>
        <w:t>(6) تهذيب الأحكام 5</w:t>
      </w:r>
      <w:r w:rsidR="00527246">
        <w:rPr>
          <w:rtl/>
        </w:rPr>
        <w:t>:</w:t>
      </w:r>
      <w:r w:rsidRPr="007B62FF">
        <w:rPr>
          <w:rtl/>
        </w:rPr>
        <w:t xml:space="preserve"> 22 / 62</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نصير</w:t>
      </w:r>
      <w:r>
        <w:rPr>
          <w:rtl/>
        </w:rPr>
        <w:t>)</w:t>
      </w:r>
      <w:r w:rsidRPr="007B62FF">
        <w:rPr>
          <w:rtl/>
        </w:rPr>
        <w:t xml:space="preserve"> بدل </w:t>
      </w:r>
      <w:r>
        <w:rPr>
          <w:rtl/>
        </w:rPr>
        <w:t>(</w:t>
      </w:r>
      <w:r w:rsidRPr="007B62FF">
        <w:rPr>
          <w:rtl/>
        </w:rPr>
        <w:t>نصر</w:t>
      </w:r>
      <w:r>
        <w:rPr>
          <w:rtl/>
        </w:rPr>
        <w:t>)</w:t>
      </w:r>
    </w:p>
    <w:p w:rsidR="0017382C" w:rsidRPr="007B62FF" w:rsidRDefault="0017382C" w:rsidP="0017382C">
      <w:pPr>
        <w:pStyle w:val="libFootnote0"/>
        <w:rPr>
          <w:rtl/>
        </w:rPr>
      </w:pPr>
      <w:r w:rsidRPr="007B62FF">
        <w:rPr>
          <w:rtl/>
        </w:rPr>
        <w:t>(7) في المصدر</w:t>
      </w:r>
      <w:r w:rsidR="00527246">
        <w:rPr>
          <w:rtl/>
        </w:rPr>
        <w:t>:</w:t>
      </w:r>
      <w:r w:rsidRPr="007B62FF">
        <w:rPr>
          <w:rtl/>
        </w:rPr>
        <w:t xml:space="preserve"> </w:t>
      </w:r>
      <w:r>
        <w:rPr>
          <w:rtl/>
        </w:rPr>
        <w:t>(</w:t>
      </w:r>
      <w:r w:rsidRPr="007B62FF">
        <w:rPr>
          <w:rtl/>
        </w:rPr>
        <w:t>نصير</w:t>
      </w:r>
      <w:r>
        <w:rPr>
          <w:rtl/>
        </w:rPr>
        <w:t>)</w:t>
      </w:r>
      <w:r w:rsidR="00527246">
        <w:rPr>
          <w:rtl/>
        </w:rPr>
        <w:t>،</w:t>
      </w:r>
      <w:r w:rsidRPr="007B62FF">
        <w:rPr>
          <w:rtl/>
        </w:rPr>
        <w:t xml:space="preserve"> ومثله في مجمع الرجال 6</w:t>
      </w:r>
      <w:r w:rsidR="00527246">
        <w:rPr>
          <w:rtl/>
        </w:rPr>
        <w:t>:</w:t>
      </w:r>
      <w:r w:rsidRPr="007B62FF">
        <w:rPr>
          <w:rtl/>
        </w:rPr>
        <w:t xml:space="preserve"> 179</w:t>
      </w:r>
      <w:r w:rsidR="00527246">
        <w:rPr>
          <w:rtl/>
        </w:rPr>
        <w:t>،</w:t>
      </w:r>
      <w:r w:rsidRPr="007B62FF">
        <w:rPr>
          <w:rtl/>
        </w:rPr>
        <w:t xml:space="preserve"> ونقد الرجال</w:t>
      </w:r>
      <w:r w:rsidR="00527246">
        <w:rPr>
          <w:rtl/>
        </w:rPr>
        <w:t>:</w:t>
      </w:r>
      <w:r w:rsidRPr="007B62FF">
        <w:rPr>
          <w:rtl/>
        </w:rPr>
        <w:t xml:space="preserve"> 361</w:t>
      </w:r>
      <w:r w:rsidR="00527246">
        <w:rPr>
          <w:rtl/>
        </w:rPr>
        <w:t>،</w:t>
      </w:r>
      <w:r w:rsidRPr="007B62FF">
        <w:rPr>
          <w:rtl/>
        </w:rPr>
        <w:t xml:space="preserve"> وتنقيح المقال </w:t>
      </w:r>
      <w:r>
        <w:rPr>
          <w:rtl/>
        </w:rPr>
        <w:t>(</w:t>
      </w:r>
      <w:r w:rsidRPr="007B62FF">
        <w:rPr>
          <w:rtl/>
        </w:rPr>
        <w:t>عن بعض النسخ</w:t>
      </w:r>
      <w:r>
        <w:rPr>
          <w:rtl/>
        </w:rPr>
        <w:t>).</w:t>
      </w:r>
    </w:p>
    <w:p w:rsidR="0017382C" w:rsidRPr="007B62FF" w:rsidRDefault="0017382C" w:rsidP="0017382C">
      <w:pPr>
        <w:pStyle w:val="libFootnote"/>
        <w:rPr>
          <w:rtl/>
          <w:lang w:bidi="fa-IR"/>
        </w:rPr>
      </w:pPr>
      <w:r w:rsidRPr="007B62FF">
        <w:rPr>
          <w:rtl/>
        </w:rPr>
        <w:t>وفي</w:t>
      </w:r>
      <w:r w:rsidR="00527246">
        <w:rPr>
          <w:rtl/>
        </w:rPr>
        <w:t>:</w:t>
      </w:r>
      <w:r w:rsidRPr="007B62FF">
        <w:rPr>
          <w:rtl/>
        </w:rPr>
        <w:t xml:space="preserve"> منهج المقال</w:t>
      </w:r>
      <w:r w:rsidR="00527246">
        <w:rPr>
          <w:rtl/>
        </w:rPr>
        <w:t>:</w:t>
      </w:r>
      <w:r w:rsidRPr="007B62FF">
        <w:rPr>
          <w:rtl/>
        </w:rPr>
        <w:t xml:space="preserve"> 353</w:t>
      </w:r>
      <w:r w:rsidR="00527246">
        <w:rPr>
          <w:rtl/>
        </w:rPr>
        <w:t>،</w:t>
      </w:r>
      <w:r w:rsidRPr="007B62FF">
        <w:rPr>
          <w:rtl/>
        </w:rPr>
        <w:t xml:space="preserve"> وتنقيح المقال 3</w:t>
      </w:r>
      <w:r w:rsidR="00527246">
        <w:rPr>
          <w:rtl/>
        </w:rPr>
        <w:t>:</w:t>
      </w:r>
      <w:r w:rsidRPr="007B62FF">
        <w:rPr>
          <w:rtl/>
        </w:rPr>
        <w:t xml:space="preserve"> 270</w:t>
      </w:r>
      <w:r w:rsidR="00527246">
        <w:rPr>
          <w:rtl/>
        </w:rPr>
        <w:t>:</w:t>
      </w:r>
      <w:r w:rsidRPr="007B62FF">
        <w:rPr>
          <w:rtl/>
        </w:rPr>
        <w:t xml:space="preserve"> </w:t>
      </w:r>
      <w:r>
        <w:rPr>
          <w:rtl/>
        </w:rPr>
        <w:t>(</w:t>
      </w:r>
      <w:r w:rsidRPr="007B62FF">
        <w:rPr>
          <w:rtl/>
        </w:rPr>
        <w:t>نصر</w:t>
      </w:r>
      <w:r>
        <w:rPr>
          <w:rtl/>
        </w:rPr>
        <w:t>).</w:t>
      </w:r>
    </w:p>
    <w:p w:rsidR="0017382C" w:rsidRPr="007B62FF" w:rsidRDefault="0017382C" w:rsidP="0017382C">
      <w:pPr>
        <w:pStyle w:val="libFootnote"/>
        <w:rPr>
          <w:rtl/>
          <w:lang w:bidi="fa-IR"/>
        </w:rPr>
      </w:pPr>
      <w:r w:rsidRPr="007B62FF">
        <w:rPr>
          <w:rtl/>
        </w:rPr>
        <w:t>وما في جامع الرواة 2</w:t>
      </w:r>
      <w:r w:rsidR="00527246">
        <w:rPr>
          <w:rtl/>
        </w:rPr>
        <w:t>:</w:t>
      </w:r>
      <w:r w:rsidRPr="007B62FF">
        <w:rPr>
          <w:rtl/>
        </w:rPr>
        <w:t xml:space="preserve"> 292</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324 / 14.</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في التقريب</w:t>
      </w:r>
      <w:r w:rsidR="00527246">
        <w:rPr>
          <w:rtl/>
        </w:rPr>
        <w:t>،</w:t>
      </w:r>
      <w:r w:rsidRPr="007B62FF">
        <w:rPr>
          <w:rtl/>
        </w:rPr>
        <w:t xml:space="preserve"> وفيه نضير </w:t>
      </w:r>
      <w:r w:rsidRPr="0017382C">
        <w:rPr>
          <w:rStyle w:val="libFootnotenumChar"/>
          <w:rtl/>
        </w:rPr>
        <w:t>(1)</w:t>
      </w:r>
      <w:r>
        <w:rPr>
          <w:rtl/>
        </w:rPr>
        <w:t>.</w:t>
      </w:r>
    </w:p>
    <w:p w:rsidR="0017382C" w:rsidRPr="00E10B1D" w:rsidRDefault="0017382C" w:rsidP="0063324D">
      <w:pPr>
        <w:pStyle w:val="Heading3"/>
        <w:rPr>
          <w:rStyle w:val="Heading3Char"/>
          <w:rtl/>
        </w:rPr>
      </w:pPr>
      <w:bookmarkStart w:id="733" w:name="_Toc394921953"/>
      <w:r w:rsidRPr="00E10B1D">
        <w:rPr>
          <w:rStyle w:val="Heading3Char"/>
          <w:rtl/>
        </w:rPr>
        <w:t xml:space="preserve">[3042] النضر </w:t>
      </w:r>
      <w:r w:rsidRPr="0017382C">
        <w:rPr>
          <w:rStyle w:val="libFootnotenumChar"/>
          <w:rtl/>
        </w:rPr>
        <w:t>(2)</w:t>
      </w:r>
      <w:r w:rsidRPr="00E10B1D">
        <w:rPr>
          <w:rStyle w:val="Heading3Char"/>
          <w:rtl/>
        </w:rPr>
        <w:t xml:space="preserve"> بن بَصِير </w:t>
      </w:r>
      <w:r w:rsidRPr="0017382C">
        <w:rPr>
          <w:rStyle w:val="libFootnotenumChar"/>
          <w:rtl/>
        </w:rPr>
        <w:t>(3)</w:t>
      </w:r>
      <w:r w:rsidRPr="00E10B1D">
        <w:rPr>
          <w:rStyle w:val="Heading3Char"/>
          <w:rtl/>
        </w:rPr>
        <w:t xml:space="preserve"> الرُّوَاسي</w:t>
      </w:r>
      <w:r w:rsidR="00527246" w:rsidRPr="00E10B1D">
        <w:rPr>
          <w:rStyle w:val="Heading3Char"/>
          <w:rtl/>
        </w:rPr>
        <w:t>:</w:t>
      </w:r>
      <w:bookmarkEnd w:id="733"/>
    </w:p>
    <w:p w:rsidR="0017382C" w:rsidRPr="007B62FF" w:rsidRDefault="0017382C" w:rsidP="0017382C">
      <w:pPr>
        <w:pStyle w:val="libNormal"/>
        <w:rPr>
          <w:rtl/>
          <w:lang w:bidi="fa-IR"/>
        </w:rPr>
      </w:pPr>
      <w:r w:rsidRPr="007B62FF">
        <w:rPr>
          <w:rtl/>
          <w:lang w:bidi="fa-IR"/>
        </w:rPr>
        <w:t>كُوفِيّ</w:t>
      </w:r>
      <w:r w:rsidR="00527246">
        <w:rPr>
          <w:rtl/>
          <w:lang w:bidi="fa-IR"/>
        </w:rPr>
        <w:t>،</w:t>
      </w:r>
      <w:r w:rsidRPr="007B62FF">
        <w:rPr>
          <w:rtl/>
          <w:lang w:bidi="fa-IR"/>
        </w:rPr>
        <w:t xml:space="preserve"> من أصحاب الصادق </w:t>
      </w:r>
      <w:r w:rsidRPr="0017382C">
        <w:rPr>
          <w:rStyle w:val="libAlaemChar"/>
          <w:rtl/>
        </w:rPr>
        <w:t>عليه‌السلام</w:t>
      </w:r>
      <w:r w:rsidRPr="007B62FF">
        <w:rPr>
          <w:rtl/>
          <w:lang w:bidi="fa-IR"/>
        </w:rPr>
        <w:t xml:space="preserve"> </w:t>
      </w:r>
      <w:r w:rsidRPr="0017382C">
        <w:rPr>
          <w:rStyle w:val="libFootnotenumChar"/>
          <w:rtl/>
        </w:rPr>
        <w:t>(4)</w:t>
      </w:r>
      <w:r>
        <w:rPr>
          <w:rtl/>
          <w:lang w:bidi="fa-IR"/>
        </w:rPr>
        <w:t>.</w:t>
      </w:r>
    </w:p>
    <w:p w:rsidR="0017382C" w:rsidRDefault="0017382C" w:rsidP="00E10B1D">
      <w:pPr>
        <w:pStyle w:val="Heading3"/>
        <w:rPr>
          <w:rtl/>
        </w:rPr>
      </w:pPr>
      <w:bookmarkStart w:id="734" w:name="_Toc394921954"/>
      <w:r w:rsidRPr="004F14F2">
        <w:rPr>
          <w:rtl/>
        </w:rPr>
        <w:t>[3043] النَّضْر بن الرّبيع بن سعد</w:t>
      </w:r>
      <w:r w:rsidR="00527246">
        <w:rPr>
          <w:rtl/>
        </w:rPr>
        <w:t>:</w:t>
      </w:r>
      <w:bookmarkEnd w:id="734"/>
    </w:p>
    <w:p w:rsidR="0017382C" w:rsidRPr="007B62FF" w:rsidRDefault="0017382C" w:rsidP="0017382C">
      <w:pPr>
        <w:pStyle w:val="libNormal"/>
        <w:rPr>
          <w:rtl/>
        </w:rPr>
      </w:pPr>
      <w:r w:rsidRPr="007B62FF">
        <w:rPr>
          <w:rtl/>
        </w:rPr>
        <w:t>الجُعْفِيّ</w:t>
      </w:r>
      <w:r w:rsidR="00527246">
        <w:rPr>
          <w:rtl/>
        </w:rPr>
        <w:t>،</w:t>
      </w:r>
      <w:r w:rsidRPr="007B62FF">
        <w:rPr>
          <w:rtl/>
        </w:rPr>
        <w:t xml:space="preserve"> 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735" w:name="_Toc394921955"/>
      <w:r w:rsidRPr="004F14F2">
        <w:rPr>
          <w:rtl/>
        </w:rPr>
        <w:t>[3044] النَّضْر بن شُعيب</w:t>
      </w:r>
      <w:r w:rsidR="00527246">
        <w:rPr>
          <w:rtl/>
        </w:rPr>
        <w:t>:</w:t>
      </w:r>
      <w:bookmarkEnd w:id="735"/>
    </w:p>
    <w:p w:rsidR="0017382C" w:rsidRPr="007B62FF" w:rsidRDefault="0017382C" w:rsidP="0017382C">
      <w:pPr>
        <w:pStyle w:val="libNormal"/>
        <w:rPr>
          <w:rtl/>
        </w:rPr>
      </w:pPr>
      <w:r w:rsidRPr="007B62FF">
        <w:rPr>
          <w:rtl/>
        </w:rPr>
        <w:t>يروي عنه الجليلان</w:t>
      </w:r>
      <w:r w:rsidR="00527246">
        <w:rPr>
          <w:rtl/>
        </w:rPr>
        <w:t>:</w:t>
      </w:r>
      <w:r w:rsidRPr="007B62FF">
        <w:rPr>
          <w:rtl/>
        </w:rPr>
        <w:t xml:space="preserve"> محمّد بن عبد الجبار </w:t>
      </w:r>
      <w:r w:rsidRPr="0017382C">
        <w:rPr>
          <w:rStyle w:val="libFootnotenumChar"/>
          <w:rtl/>
        </w:rPr>
        <w:t>(6)</w:t>
      </w:r>
      <w:r w:rsidR="00527246">
        <w:rPr>
          <w:rtl/>
        </w:rPr>
        <w:t>،</w:t>
      </w:r>
      <w:r w:rsidRPr="007B62FF">
        <w:rPr>
          <w:rtl/>
        </w:rPr>
        <w:t xml:space="preserve"> ومحمّد بن الحسين ابن أبي الخطاب </w:t>
      </w:r>
      <w:r w:rsidRPr="0017382C">
        <w:rPr>
          <w:rStyle w:val="libFootnotenumChar"/>
          <w:rtl/>
        </w:rPr>
        <w:t>(7)</w:t>
      </w:r>
      <w:r>
        <w:rPr>
          <w:rtl/>
        </w:rPr>
        <w:t>.</w:t>
      </w:r>
    </w:p>
    <w:p w:rsidR="0017382C" w:rsidRPr="00E10B1D" w:rsidRDefault="0017382C" w:rsidP="0063324D">
      <w:pPr>
        <w:pStyle w:val="Heading3"/>
        <w:rPr>
          <w:rStyle w:val="Heading3Char"/>
          <w:rtl/>
        </w:rPr>
      </w:pPr>
      <w:bookmarkStart w:id="736" w:name="_Toc394921956"/>
      <w:r w:rsidRPr="00E10B1D">
        <w:rPr>
          <w:rStyle w:val="Heading3Char"/>
          <w:rtl/>
        </w:rPr>
        <w:t xml:space="preserve">[3045] النَّضْر بن عمرو بن نجبة </w:t>
      </w:r>
      <w:r w:rsidRPr="0017382C">
        <w:rPr>
          <w:rStyle w:val="libFootnotenumChar"/>
          <w:rtl/>
        </w:rPr>
        <w:t>(8)</w:t>
      </w:r>
      <w:r w:rsidR="00527246" w:rsidRPr="00E10B1D">
        <w:rPr>
          <w:rStyle w:val="Heading3Char"/>
          <w:rtl/>
        </w:rPr>
        <w:t>:</w:t>
      </w:r>
      <w:bookmarkEnd w:id="736"/>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تقريب التهذيب 2</w:t>
      </w:r>
      <w:r w:rsidR="00527246">
        <w:rPr>
          <w:rtl/>
        </w:rPr>
        <w:t>:</w:t>
      </w:r>
      <w:r w:rsidRPr="007B62FF">
        <w:rPr>
          <w:rtl/>
        </w:rPr>
        <w:t xml:space="preserve"> 300 / 77</w:t>
      </w:r>
      <w:r w:rsidR="00527246">
        <w:rPr>
          <w:rtl/>
        </w:rPr>
        <w:t>،</w:t>
      </w:r>
      <w:r w:rsidRPr="007B62FF">
        <w:rPr>
          <w:rtl/>
        </w:rPr>
        <w:t xml:space="preserve"> وفيه</w:t>
      </w:r>
      <w:r w:rsidR="00527246">
        <w:rPr>
          <w:rtl/>
        </w:rPr>
        <w:t>:</w:t>
      </w:r>
      <w:r w:rsidRPr="007B62FF">
        <w:rPr>
          <w:rtl/>
        </w:rPr>
        <w:t xml:space="preserve"> نصير</w:t>
      </w:r>
      <w:r w:rsidR="00527246">
        <w:rPr>
          <w:rtl/>
        </w:rPr>
        <w:t>،</w:t>
      </w:r>
      <w:r w:rsidRPr="007B62FF">
        <w:rPr>
          <w:rtl/>
        </w:rPr>
        <w:t xml:space="preserve"> بالتصغير.</w:t>
      </w:r>
    </w:p>
    <w:p w:rsidR="0017382C" w:rsidRPr="007B62FF" w:rsidRDefault="0017382C" w:rsidP="0017382C">
      <w:pPr>
        <w:pStyle w:val="libFootnote0"/>
        <w:rPr>
          <w:rtl/>
        </w:rPr>
      </w:pPr>
      <w:r w:rsidRPr="007B62FF">
        <w:rPr>
          <w:rtl/>
        </w:rPr>
        <w:t>(2) في المصدر</w:t>
      </w:r>
      <w:r w:rsidR="00527246">
        <w:rPr>
          <w:rtl/>
        </w:rPr>
        <w:t>:</w:t>
      </w:r>
      <w:r w:rsidRPr="007B62FF">
        <w:rPr>
          <w:rtl/>
        </w:rPr>
        <w:t xml:space="preserve"> </w:t>
      </w:r>
      <w:r>
        <w:rPr>
          <w:rtl/>
        </w:rPr>
        <w:t>(</w:t>
      </w:r>
      <w:r w:rsidRPr="007B62FF">
        <w:rPr>
          <w:rtl/>
        </w:rPr>
        <w:t>نصير</w:t>
      </w:r>
      <w:r>
        <w:rPr>
          <w:rtl/>
        </w:rPr>
        <w:t>)</w:t>
      </w:r>
      <w:r w:rsidR="00527246">
        <w:rPr>
          <w:rtl/>
        </w:rPr>
        <w:t>،</w:t>
      </w:r>
      <w:r w:rsidRPr="007B62FF">
        <w:rPr>
          <w:rtl/>
        </w:rPr>
        <w:t xml:space="preserve"> ومثله في</w:t>
      </w:r>
      <w:r w:rsidR="00527246">
        <w:rPr>
          <w:rtl/>
        </w:rPr>
        <w:t>:</w:t>
      </w:r>
      <w:r w:rsidRPr="007B62FF">
        <w:rPr>
          <w:rtl/>
        </w:rPr>
        <w:t xml:space="preserve"> منهج المقال</w:t>
      </w:r>
      <w:r w:rsidR="00527246">
        <w:rPr>
          <w:rtl/>
        </w:rPr>
        <w:t>:</w:t>
      </w:r>
      <w:r w:rsidRPr="007B62FF">
        <w:rPr>
          <w:rtl/>
        </w:rPr>
        <w:t xml:space="preserve"> 353</w:t>
      </w:r>
      <w:r w:rsidR="00527246">
        <w:rPr>
          <w:rtl/>
        </w:rPr>
        <w:t>،</w:t>
      </w:r>
      <w:r w:rsidRPr="007B62FF">
        <w:rPr>
          <w:rtl/>
        </w:rPr>
        <w:t xml:space="preserve"> ومجمع الرجال 6</w:t>
      </w:r>
      <w:r w:rsidR="00527246">
        <w:rPr>
          <w:rtl/>
        </w:rPr>
        <w:t>:</w:t>
      </w:r>
      <w:r w:rsidRPr="007B62FF">
        <w:rPr>
          <w:rtl/>
        </w:rPr>
        <w:t xml:space="preserve"> 179</w:t>
      </w:r>
      <w:r w:rsidR="00527246">
        <w:rPr>
          <w:rtl/>
        </w:rPr>
        <w:t>،</w:t>
      </w:r>
      <w:r w:rsidRPr="007B62FF">
        <w:rPr>
          <w:rtl/>
        </w:rPr>
        <w:t xml:space="preserve"> وتنقيح المقال 3</w:t>
      </w:r>
      <w:r w:rsidR="00527246">
        <w:rPr>
          <w:rtl/>
        </w:rPr>
        <w:t>:</w:t>
      </w:r>
      <w:r w:rsidRPr="007B62FF">
        <w:rPr>
          <w:rtl/>
        </w:rPr>
        <w:t xml:space="preserve"> 270.</w:t>
      </w:r>
    </w:p>
    <w:p w:rsidR="0017382C" w:rsidRPr="007B62FF" w:rsidRDefault="0017382C" w:rsidP="0017382C">
      <w:pPr>
        <w:pStyle w:val="libFootnote"/>
        <w:rPr>
          <w:rtl/>
          <w:lang w:bidi="fa-IR"/>
        </w:rPr>
      </w:pPr>
      <w:r w:rsidRPr="007B62FF">
        <w:rPr>
          <w:rtl/>
        </w:rPr>
        <w:t>وفي نقد الرجال</w:t>
      </w:r>
      <w:r w:rsidR="00527246">
        <w:rPr>
          <w:rtl/>
        </w:rPr>
        <w:t>:</w:t>
      </w:r>
      <w:r w:rsidRPr="007B62FF">
        <w:rPr>
          <w:rtl/>
        </w:rPr>
        <w:t xml:space="preserve"> 361</w:t>
      </w:r>
      <w:r w:rsidR="00527246">
        <w:rPr>
          <w:rtl/>
        </w:rPr>
        <w:t>:</w:t>
      </w:r>
      <w:r w:rsidRPr="007B62FF">
        <w:rPr>
          <w:rtl/>
        </w:rPr>
        <w:t xml:space="preserve"> </w:t>
      </w:r>
      <w:r>
        <w:rPr>
          <w:rtl/>
        </w:rPr>
        <w:t>(</w:t>
      </w:r>
      <w:r w:rsidRPr="007B62FF">
        <w:rPr>
          <w:rtl/>
        </w:rPr>
        <w:t>نصر</w:t>
      </w:r>
      <w:r>
        <w:rPr>
          <w:rtl/>
        </w:rPr>
        <w:t>).</w:t>
      </w:r>
      <w:r w:rsidRPr="007B62FF">
        <w:rPr>
          <w:rtl/>
        </w:rPr>
        <w:t xml:space="preserve"> وما في جامع الرواة 2</w:t>
      </w:r>
      <w:r w:rsidR="00527246">
        <w:rPr>
          <w:rtl/>
        </w:rPr>
        <w:t>:</w:t>
      </w:r>
      <w:r w:rsidRPr="007B62FF">
        <w:rPr>
          <w:rtl/>
        </w:rPr>
        <w:t xml:space="preserve"> 292</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(3) في المصدر</w:t>
      </w:r>
      <w:r w:rsidR="00527246">
        <w:rPr>
          <w:rtl/>
        </w:rPr>
        <w:t>:</w:t>
      </w:r>
      <w:r w:rsidRPr="007B62FF">
        <w:rPr>
          <w:rtl/>
        </w:rPr>
        <w:t xml:space="preserve"> </w:t>
      </w:r>
      <w:r>
        <w:rPr>
          <w:rtl/>
        </w:rPr>
        <w:t>(</w:t>
      </w:r>
      <w:r w:rsidRPr="007B62FF">
        <w:rPr>
          <w:rtl/>
        </w:rPr>
        <w:t>نصير</w:t>
      </w:r>
      <w:r>
        <w:rPr>
          <w:rtl/>
        </w:rPr>
        <w:t>)</w:t>
      </w:r>
      <w:r w:rsidR="00527246">
        <w:rPr>
          <w:rtl/>
        </w:rPr>
        <w:t>،</w:t>
      </w:r>
      <w:r w:rsidRPr="007B62FF">
        <w:rPr>
          <w:rtl/>
        </w:rPr>
        <w:t xml:space="preserve"> ومثله في</w:t>
      </w:r>
      <w:r w:rsidR="00527246">
        <w:rPr>
          <w:rtl/>
        </w:rPr>
        <w:t>:</w:t>
      </w:r>
      <w:r w:rsidRPr="007B62FF">
        <w:rPr>
          <w:rtl/>
        </w:rPr>
        <w:t xml:space="preserve"> منهج المقال</w:t>
      </w:r>
      <w:r w:rsidR="00527246">
        <w:rPr>
          <w:rtl/>
        </w:rPr>
        <w:t>،</w:t>
      </w:r>
      <w:r w:rsidRPr="007B62FF">
        <w:rPr>
          <w:rtl/>
        </w:rPr>
        <w:t xml:space="preserve"> ونقد الرجال</w:t>
      </w:r>
      <w:r w:rsidR="00527246">
        <w:rPr>
          <w:rtl/>
        </w:rPr>
        <w:t>،</w:t>
      </w:r>
      <w:r w:rsidRPr="007B62FF">
        <w:rPr>
          <w:rtl/>
        </w:rPr>
        <w:t xml:space="preserve"> وتنقيح المقال.</w:t>
      </w:r>
    </w:p>
    <w:p w:rsidR="0017382C" w:rsidRPr="007B62FF" w:rsidRDefault="0017382C" w:rsidP="0017382C">
      <w:pPr>
        <w:pStyle w:val="libFootnote"/>
        <w:rPr>
          <w:rtl/>
          <w:lang w:bidi="fa-IR"/>
        </w:rPr>
      </w:pPr>
      <w:r w:rsidRPr="007B62FF">
        <w:rPr>
          <w:rtl/>
        </w:rPr>
        <w:t>وفي مجمع الرجال</w:t>
      </w:r>
      <w:r w:rsidR="00527246">
        <w:rPr>
          <w:rtl/>
        </w:rPr>
        <w:t>:</w:t>
      </w:r>
      <w:r w:rsidRPr="007B62FF">
        <w:rPr>
          <w:rtl/>
        </w:rPr>
        <w:t xml:space="preserve"> </w:t>
      </w:r>
      <w:r>
        <w:rPr>
          <w:rtl/>
        </w:rPr>
        <w:t>(</w:t>
      </w:r>
      <w:r w:rsidRPr="007B62FF">
        <w:rPr>
          <w:rtl/>
        </w:rPr>
        <w:t>نصر</w:t>
      </w:r>
      <w:r>
        <w:rPr>
          <w:rtl/>
        </w:rPr>
        <w:t>).</w:t>
      </w:r>
      <w:r w:rsidRPr="007B62FF">
        <w:rPr>
          <w:rtl/>
        </w:rPr>
        <w:t xml:space="preserve"> وما في جامع الرواة موافق لما في الأصل والحجرية.</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324 / 15.</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325 / 20.</w:t>
      </w:r>
    </w:p>
    <w:p w:rsidR="0017382C" w:rsidRPr="007B62FF" w:rsidRDefault="0017382C" w:rsidP="0017382C">
      <w:pPr>
        <w:pStyle w:val="libFootnote0"/>
        <w:rPr>
          <w:rtl/>
        </w:rPr>
      </w:pPr>
      <w:r w:rsidRPr="007B62FF">
        <w:rPr>
          <w:rtl/>
        </w:rPr>
        <w:t>(6) الفقيه 4</w:t>
      </w:r>
      <w:r w:rsidR="00527246">
        <w:rPr>
          <w:rtl/>
        </w:rPr>
        <w:t>:</w:t>
      </w:r>
      <w:r w:rsidRPr="007B62FF">
        <w:rPr>
          <w:rtl/>
        </w:rPr>
        <w:t xml:space="preserve"> 36</w:t>
      </w:r>
      <w:r w:rsidR="00527246">
        <w:rPr>
          <w:rtl/>
        </w:rPr>
        <w:t>،</w:t>
      </w:r>
      <w:r w:rsidRPr="007B62FF">
        <w:rPr>
          <w:rtl/>
        </w:rPr>
        <w:t xml:space="preserve"> من المشيخة</w:t>
      </w:r>
      <w:r w:rsidR="00527246">
        <w:rPr>
          <w:rtl/>
        </w:rPr>
        <w:t>،</w:t>
      </w:r>
      <w:r w:rsidRPr="007B62FF">
        <w:rPr>
          <w:rtl/>
        </w:rPr>
        <w:t xml:space="preserve"> في طريقه إلى خالد بن ماد القلانسي.</w:t>
      </w:r>
    </w:p>
    <w:p w:rsidR="0017382C" w:rsidRPr="007B62FF" w:rsidRDefault="0017382C" w:rsidP="0017382C">
      <w:pPr>
        <w:pStyle w:val="libFootnote0"/>
        <w:rPr>
          <w:rtl/>
        </w:rPr>
      </w:pPr>
      <w:r w:rsidRPr="007B62FF">
        <w:rPr>
          <w:rtl/>
        </w:rPr>
        <w:t>(7) الكافي 7</w:t>
      </w:r>
      <w:r w:rsidR="00527246">
        <w:rPr>
          <w:rtl/>
        </w:rPr>
        <w:t>:</w:t>
      </w:r>
      <w:r w:rsidRPr="007B62FF">
        <w:rPr>
          <w:rtl/>
        </w:rPr>
        <w:t xml:space="preserve"> 20 / 18.</w:t>
      </w:r>
    </w:p>
    <w:p w:rsidR="0017382C" w:rsidRPr="007B62FF" w:rsidRDefault="0017382C" w:rsidP="0017382C">
      <w:pPr>
        <w:pStyle w:val="libFootnote0"/>
        <w:rPr>
          <w:rtl/>
        </w:rPr>
      </w:pPr>
      <w:r w:rsidRPr="007B62FF">
        <w:rPr>
          <w:rtl/>
        </w:rPr>
        <w:t>(8) في المصدر</w:t>
      </w:r>
      <w:r w:rsidR="00527246">
        <w:rPr>
          <w:rtl/>
        </w:rPr>
        <w:t>:</w:t>
      </w:r>
      <w:r w:rsidRPr="007B62FF">
        <w:rPr>
          <w:rtl/>
        </w:rPr>
        <w:t xml:space="preserve"> </w:t>
      </w:r>
      <w:r>
        <w:rPr>
          <w:rtl/>
        </w:rPr>
        <w:t>(</w:t>
      </w:r>
      <w:r w:rsidRPr="007B62FF">
        <w:rPr>
          <w:rtl/>
        </w:rPr>
        <w:t>بن نجية</w:t>
      </w:r>
      <w:r>
        <w:rPr>
          <w:rtl/>
        </w:rPr>
        <w:t>)</w:t>
      </w:r>
      <w:r w:rsidRPr="007B62FF">
        <w:rPr>
          <w:rtl/>
        </w:rPr>
        <w:t xml:space="preserve"> بالياء المثناة من تحت ومثله في</w:t>
      </w:r>
      <w:r w:rsidR="00527246">
        <w:rPr>
          <w:rtl/>
        </w:rPr>
        <w:t>:</w:t>
      </w:r>
      <w:r w:rsidRPr="007B62FF">
        <w:rPr>
          <w:rtl/>
        </w:rPr>
        <w:t xml:space="preserve"> منهج المقال</w:t>
      </w:r>
      <w:r w:rsidR="00527246">
        <w:rPr>
          <w:rtl/>
        </w:rPr>
        <w:t>:</w:t>
      </w:r>
      <w:r w:rsidRPr="007B62FF">
        <w:rPr>
          <w:rtl/>
        </w:rPr>
        <w:t xml:space="preserve"> 353</w:t>
      </w:r>
      <w:r w:rsidR="00527246">
        <w:rPr>
          <w:rtl/>
        </w:rPr>
        <w:t>،</w:t>
      </w:r>
      <w:r w:rsidRPr="007B62FF">
        <w:rPr>
          <w:rtl/>
        </w:rPr>
        <w:t xml:space="preserve"> ومجمع الرجال 6</w:t>
      </w:r>
      <w:r w:rsidR="00527246">
        <w:rPr>
          <w:rtl/>
        </w:rPr>
        <w:t>:</w:t>
      </w:r>
      <w:r w:rsidRPr="007B62FF">
        <w:rPr>
          <w:rtl/>
        </w:rPr>
        <w:t xml:space="preserve"> 180.</w:t>
      </w:r>
    </w:p>
    <w:p w:rsidR="0017382C" w:rsidRPr="007B62FF" w:rsidRDefault="0017382C" w:rsidP="0017382C">
      <w:pPr>
        <w:pStyle w:val="libFootnote"/>
        <w:rPr>
          <w:rtl/>
          <w:lang w:bidi="fa-IR"/>
        </w:rPr>
      </w:pPr>
      <w:r w:rsidRPr="007B62FF">
        <w:rPr>
          <w:rtl/>
        </w:rPr>
        <w:t>وما في</w:t>
      </w:r>
      <w:r w:rsidR="00527246">
        <w:rPr>
          <w:rtl/>
        </w:rPr>
        <w:t>:</w:t>
      </w:r>
      <w:r w:rsidRPr="007B62FF">
        <w:rPr>
          <w:rtl/>
        </w:rPr>
        <w:t xml:space="preserve"> نقد الرجال</w:t>
      </w:r>
      <w:r w:rsidR="00527246">
        <w:rPr>
          <w:rtl/>
        </w:rPr>
        <w:t>:</w:t>
      </w:r>
      <w:r w:rsidRPr="007B62FF">
        <w:rPr>
          <w:rtl/>
        </w:rPr>
        <w:t xml:space="preserve"> 361</w:t>
      </w:r>
      <w:r w:rsidR="00527246">
        <w:rPr>
          <w:rtl/>
        </w:rPr>
        <w:t>،</w:t>
      </w:r>
      <w:r w:rsidRPr="007B62FF">
        <w:rPr>
          <w:rtl/>
        </w:rPr>
        <w:t xml:space="preserve"> وجامع الرواة 2</w:t>
      </w:r>
      <w:r w:rsidR="00527246">
        <w:rPr>
          <w:rtl/>
        </w:rPr>
        <w:t>:</w:t>
      </w:r>
      <w:r w:rsidRPr="007B62FF">
        <w:rPr>
          <w:rtl/>
        </w:rPr>
        <w:t xml:space="preserve"> 294</w:t>
      </w:r>
      <w:r w:rsidR="00527246">
        <w:rPr>
          <w:rtl/>
        </w:rPr>
        <w:t>،</w:t>
      </w:r>
      <w:r w:rsidRPr="007B62FF">
        <w:rPr>
          <w:rtl/>
        </w:rPr>
        <w:t xml:space="preserve"> وتنقيح المقال 3</w:t>
      </w:r>
      <w:r w:rsidR="00527246">
        <w:rPr>
          <w:rtl/>
        </w:rPr>
        <w:t>:</w:t>
      </w:r>
      <w:r w:rsidRPr="007B62FF">
        <w:rPr>
          <w:rtl/>
        </w:rPr>
        <w:t xml:space="preserve"> 271</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325 / 19.</w:t>
      </w:r>
    </w:p>
    <w:p w:rsidR="0017382C" w:rsidRDefault="0017382C" w:rsidP="00C613E8">
      <w:pPr>
        <w:pStyle w:val="libNormal"/>
        <w:rPr>
          <w:rtl/>
        </w:rPr>
      </w:pPr>
      <w:r>
        <w:rPr>
          <w:rtl/>
        </w:rPr>
        <w:br w:type="page"/>
      </w:r>
    </w:p>
    <w:p w:rsidR="0017382C" w:rsidRDefault="0017382C" w:rsidP="00E10B1D">
      <w:pPr>
        <w:pStyle w:val="Heading3"/>
        <w:rPr>
          <w:rtl/>
        </w:rPr>
      </w:pPr>
      <w:bookmarkStart w:id="737" w:name="_Toc394921957"/>
      <w:r w:rsidRPr="004F14F2">
        <w:rPr>
          <w:rtl/>
        </w:rPr>
        <w:lastRenderedPageBreak/>
        <w:t>[3046] النَّضْر بن قِرْواش الكُوفِيّ</w:t>
      </w:r>
      <w:r w:rsidR="00527246">
        <w:rPr>
          <w:rtl/>
        </w:rPr>
        <w:t>:</w:t>
      </w:r>
      <w:bookmarkEnd w:id="737"/>
    </w:p>
    <w:p w:rsidR="0017382C" w:rsidRPr="007B62FF" w:rsidRDefault="0017382C" w:rsidP="0017382C">
      <w:pPr>
        <w:pStyle w:val="libNormal"/>
        <w:rPr>
          <w:rtl/>
        </w:rPr>
      </w:pPr>
      <w:r w:rsidRPr="007B62FF">
        <w:rPr>
          <w:rtl/>
        </w:rPr>
        <w:t>الجمّال</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r w:rsidRPr="007B62FF">
        <w:rPr>
          <w:rtl/>
        </w:rPr>
        <w:t xml:space="preserve"> أحمد بن محمّد بن عيسى</w:t>
      </w:r>
      <w:r w:rsidR="00527246">
        <w:rPr>
          <w:rtl/>
        </w:rPr>
        <w:t>،</w:t>
      </w:r>
      <w:r w:rsidRPr="007B62FF">
        <w:rPr>
          <w:rtl/>
        </w:rPr>
        <w:t xml:space="preserve"> عن أحمد بن محمّد بن أبي نصر</w:t>
      </w:r>
      <w:r w:rsidR="00527246">
        <w:rPr>
          <w:rtl/>
        </w:rPr>
        <w:t>،</w:t>
      </w:r>
      <w:r w:rsidRPr="007B62FF">
        <w:rPr>
          <w:rtl/>
        </w:rPr>
        <w:t xml:space="preserve"> عنه</w:t>
      </w:r>
      <w:r w:rsidR="00527246">
        <w:rPr>
          <w:rtl/>
        </w:rPr>
        <w:t>،</w:t>
      </w:r>
      <w:r w:rsidRPr="007B62FF">
        <w:rPr>
          <w:rtl/>
        </w:rPr>
        <w:t xml:space="preserve"> في الاستبصار</w:t>
      </w:r>
      <w:r w:rsidR="00527246">
        <w:rPr>
          <w:rtl/>
        </w:rPr>
        <w:t>،</w:t>
      </w:r>
      <w:r w:rsidRPr="007B62FF">
        <w:rPr>
          <w:rtl/>
        </w:rPr>
        <w:t xml:space="preserve"> في باب من لم يجد الهدي ووجد الثمن </w:t>
      </w:r>
      <w:r w:rsidRPr="0017382C">
        <w:rPr>
          <w:rStyle w:val="libFootnotenumChar"/>
          <w:rtl/>
        </w:rPr>
        <w:t>(2)</w:t>
      </w:r>
      <w:r w:rsidR="00527246">
        <w:rPr>
          <w:rtl/>
        </w:rPr>
        <w:t>،</w:t>
      </w:r>
      <w:r w:rsidRPr="007B62FF">
        <w:rPr>
          <w:rtl/>
        </w:rPr>
        <w:t xml:space="preserve"> وفي التهذيب</w:t>
      </w:r>
      <w:r w:rsidR="00527246">
        <w:rPr>
          <w:rtl/>
        </w:rPr>
        <w:t>،</w:t>
      </w:r>
      <w:r w:rsidRPr="007B62FF">
        <w:rPr>
          <w:rtl/>
        </w:rPr>
        <w:t xml:space="preserve"> في باب ضروب الحج </w:t>
      </w:r>
      <w:r w:rsidRPr="0017382C">
        <w:rPr>
          <w:rStyle w:val="libFootnotenumChar"/>
          <w:rtl/>
        </w:rPr>
        <w:t>(3)</w:t>
      </w:r>
      <w:r>
        <w:rPr>
          <w:rtl/>
        </w:rPr>
        <w:t>.</w:t>
      </w:r>
      <w:r w:rsidRPr="007B62FF">
        <w:rPr>
          <w:rtl/>
        </w:rPr>
        <w:t xml:space="preserve"> وفي بعض نسخه</w:t>
      </w:r>
      <w:r w:rsidR="00527246">
        <w:rPr>
          <w:rtl/>
        </w:rPr>
        <w:t>:</w:t>
      </w:r>
      <w:r w:rsidRPr="007B62FF">
        <w:rPr>
          <w:rtl/>
        </w:rPr>
        <w:t xml:space="preserve"> عن أبي بصير</w:t>
      </w:r>
      <w:r w:rsidR="00527246">
        <w:rPr>
          <w:rtl/>
        </w:rPr>
        <w:t>،</w:t>
      </w:r>
      <w:r w:rsidRPr="007B62FF">
        <w:rPr>
          <w:rtl/>
        </w:rPr>
        <w:t xml:space="preserve"> والظاهر كما صرّح به في الجامع </w:t>
      </w:r>
      <w:r w:rsidRPr="0017382C">
        <w:rPr>
          <w:rStyle w:val="libFootnotenumChar"/>
          <w:rtl/>
        </w:rPr>
        <w:t>(4)</w:t>
      </w:r>
      <w:r w:rsidR="00527246">
        <w:rPr>
          <w:rtl/>
        </w:rPr>
        <w:t>:</w:t>
      </w:r>
      <w:r w:rsidRPr="007B62FF">
        <w:rPr>
          <w:rtl/>
        </w:rPr>
        <w:t xml:space="preserve"> أنّه سهو.</w:t>
      </w:r>
    </w:p>
    <w:p w:rsidR="0017382C" w:rsidRPr="007B62FF" w:rsidRDefault="0017382C" w:rsidP="0017382C">
      <w:pPr>
        <w:pStyle w:val="libNormal"/>
        <w:rPr>
          <w:rtl/>
        </w:rPr>
      </w:pPr>
      <w:r w:rsidRPr="007B62FF">
        <w:rPr>
          <w:rtl/>
        </w:rPr>
        <w:t>وعنه</w:t>
      </w:r>
      <w:r w:rsidR="00527246">
        <w:rPr>
          <w:rtl/>
        </w:rPr>
        <w:t>:</w:t>
      </w:r>
      <w:r w:rsidRPr="007B62FF">
        <w:rPr>
          <w:rtl/>
        </w:rPr>
        <w:t xml:space="preserve"> الحسن بن محبوب</w:t>
      </w:r>
      <w:r w:rsidR="00527246">
        <w:rPr>
          <w:rtl/>
        </w:rPr>
        <w:t>،</w:t>
      </w:r>
      <w:r w:rsidRPr="007B62FF">
        <w:rPr>
          <w:rtl/>
        </w:rPr>
        <w:t xml:space="preserve"> في الروضة </w:t>
      </w:r>
      <w:r w:rsidRPr="0017382C">
        <w:rPr>
          <w:rStyle w:val="libFootnotenumChar"/>
          <w:rtl/>
        </w:rPr>
        <w:t>(5)</w:t>
      </w:r>
      <w:r w:rsidRPr="007B62FF">
        <w:rPr>
          <w:rtl/>
        </w:rPr>
        <w:t xml:space="preserve"> بعد حديث قوم صالح</w:t>
      </w:r>
      <w:r w:rsidR="00527246">
        <w:rPr>
          <w:rtl/>
        </w:rPr>
        <w:t>،</w:t>
      </w:r>
      <w:r w:rsidRPr="007B62FF">
        <w:rPr>
          <w:rtl/>
        </w:rPr>
        <w:t xml:space="preserve"> وعلي بن الحكم </w:t>
      </w:r>
      <w:r w:rsidRPr="0017382C">
        <w:rPr>
          <w:rStyle w:val="libFootnotenumChar"/>
          <w:rtl/>
        </w:rPr>
        <w:t>(6)</w:t>
      </w:r>
      <w:r w:rsidR="00527246">
        <w:rPr>
          <w:rtl/>
        </w:rPr>
        <w:t>،</w:t>
      </w:r>
      <w:r w:rsidRPr="007B62FF">
        <w:rPr>
          <w:rtl/>
        </w:rPr>
        <w:t xml:space="preserve"> ومحمد بن سنان </w:t>
      </w:r>
      <w:r w:rsidRPr="0017382C">
        <w:rPr>
          <w:rStyle w:val="libFootnotenumChar"/>
          <w:rtl/>
        </w:rPr>
        <w:t>(7)</w:t>
      </w:r>
      <w:r>
        <w:rPr>
          <w:rtl/>
        </w:rPr>
        <w:t>.</w:t>
      </w:r>
    </w:p>
    <w:p w:rsidR="0017382C" w:rsidRDefault="0017382C" w:rsidP="00E10B1D">
      <w:pPr>
        <w:pStyle w:val="Heading3"/>
        <w:rPr>
          <w:rtl/>
        </w:rPr>
      </w:pPr>
      <w:bookmarkStart w:id="738" w:name="_Toc394921958"/>
      <w:r w:rsidRPr="004F14F2">
        <w:rPr>
          <w:rtl/>
        </w:rPr>
        <w:t>[3047] النَّضْر بن مُطهر الوابِشِيّ</w:t>
      </w:r>
      <w:r w:rsidR="00527246">
        <w:rPr>
          <w:rtl/>
        </w:rPr>
        <w:t>:</w:t>
      </w:r>
      <w:bookmarkEnd w:id="738"/>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Default="0017382C" w:rsidP="00E10B1D">
      <w:pPr>
        <w:pStyle w:val="Heading3"/>
        <w:rPr>
          <w:rtl/>
        </w:rPr>
      </w:pPr>
      <w:bookmarkStart w:id="739" w:name="_Toc394921959"/>
      <w:r w:rsidRPr="004F14F2">
        <w:rPr>
          <w:rtl/>
        </w:rPr>
        <w:t>[3048] النَّضْر بن الوَرّاس الخُزاعي</w:t>
      </w:r>
      <w:r w:rsidR="00527246">
        <w:rPr>
          <w:rtl/>
        </w:rPr>
        <w:t>:</w:t>
      </w:r>
      <w:bookmarkEnd w:id="739"/>
    </w:p>
    <w:p w:rsidR="0017382C" w:rsidRPr="007B62FF" w:rsidRDefault="0017382C" w:rsidP="0017382C">
      <w:pPr>
        <w:pStyle w:val="libNormal"/>
        <w:rPr>
          <w:rtl/>
        </w:rPr>
      </w:pPr>
      <w:r w:rsidRPr="007B62FF">
        <w:rPr>
          <w:rtl/>
        </w:rPr>
        <w:t>كُوفِيّ</w:t>
      </w:r>
      <w:r w:rsidR="00527246">
        <w:rPr>
          <w:rtl/>
        </w:rPr>
        <w:t>،</w:t>
      </w:r>
      <w:r w:rsidRPr="007B62FF">
        <w:rPr>
          <w:rtl/>
        </w:rPr>
        <w:t xml:space="preserve"> روى عنه</w:t>
      </w:r>
      <w:r w:rsidR="00527246">
        <w:rPr>
          <w:rtl/>
        </w:rPr>
        <w:t>:</w:t>
      </w:r>
      <w:r w:rsidRPr="007B62FF">
        <w:rPr>
          <w:rtl/>
        </w:rPr>
        <w:t xml:space="preserve"> العلاء بن رزين</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p>
    <w:p w:rsidR="0017382C" w:rsidRDefault="0017382C" w:rsidP="00E10B1D">
      <w:pPr>
        <w:pStyle w:val="Heading3"/>
        <w:rPr>
          <w:rtl/>
        </w:rPr>
      </w:pPr>
      <w:bookmarkStart w:id="740" w:name="_Toc394921960"/>
      <w:r w:rsidRPr="004F14F2">
        <w:rPr>
          <w:rtl/>
        </w:rPr>
        <w:t>[3049] نُضَير بن زياد الضبِّيّ</w:t>
      </w:r>
      <w:r w:rsidR="00527246">
        <w:rPr>
          <w:rtl/>
        </w:rPr>
        <w:t>:</w:t>
      </w:r>
      <w:bookmarkEnd w:id="740"/>
    </w:p>
    <w:p w:rsidR="0017382C" w:rsidRPr="007B62FF" w:rsidRDefault="0017382C" w:rsidP="0017382C">
      <w:pPr>
        <w:pStyle w:val="libNormal"/>
        <w:rPr>
          <w:rtl/>
        </w:rPr>
      </w:pPr>
      <w:r w:rsidRPr="007B62FF">
        <w:rPr>
          <w:rtl/>
        </w:rPr>
        <w:t>ويقال</w:t>
      </w:r>
      <w:r w:rsidR="00527246">
        <w:rPr>
          <w:rtl/>
        </w:rPr>
        <w:t>:</w:t>
      </w:r>
      <w:r w:rsidRPr="007B62FF">
        <w:rPr>
          <w:rtl/>
        </w:rPr>
        <w:t xml:space="preserve"> بالصاد غير المعجمة</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(10)</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324 / 16</w:t>
      </w:r>
      <w:r w:rsidR="00527246">
        <w:rPr>
          <w:rtl/>
        </w:rPr>
        <w:t>،</w:t>
      </w:r>
      <w:r w:rsidRPr="007B62FF">
        <w:rPr>
          <w:rtl/>
        </w:rPr>
        <w:t xml:space="preserve"> 139 / 6 في أصحاب الصادق والباقر </w:t>
      </w:r>
      <w:r>
        <w:rPr>
          <w:rtl/>
        </w:rPr>
        <w:t>(</w:t>
      </w:r>
      <w:r w:rsidRPr="007B62FF">
        <w:rPr>
          <w:rtl/>
        </w:rPr>
        <w:t>عليهما السّلام</w:t>
      </w:r>
      <w:r>
        <w:rPr>
          <w:rtl/>
        </w:rPr>
        <w:t>)</w:t>
      </w:r>
      <w:r w:rsidR="00527246">
        <w:rPr>
          <w:rtl/>
        </w:rPr>
        <w:t>،</w:t>
      </w:r>
      <w:r w:rsidRPr="007B62FF">
        <w:rPr>
          <w:rtl/>
        </w:rPr>
        <w:t xml:space="preserve"> ورجال البرقي</w:t>
      </w:r>
      <w:r w:rsidR="00527246">
        <w:rPr>
          <w:rtl/>
        </w:rPr>
        <w:t>:</w:t>
      </w:r>
      <w:r w:rsidRPr="007B62FF">
        <w:rPr>
          <w:rtl/>
        </w:rPr>
        <w:t xml:space="preserve"> 41 في أصحاب الصادق </w:t>
      </w:r>
      <w:r w:rsidRPr="0017382C">
        <w:rPr>
          <w:rStyle w:val="libAlaemChar"/>
          <w:rtl/>
        </w:rPr>
        <w:t>عليه‌السلام</w:t>
      </w:r>
    </w:p>
    <w:p w:rsidR="0017382C" w:rsidRPr="007B62FF" w:rsidRDefault="0017382C" w:rsidP="0017382C">
      <w:pPr>
        <w:pStyle w:val="libFootnote0"/>
        <w:rPr>
          <w:rtl/>
        </w:rPr>
      </w:pPr>
      <w:r w:rsidRPr="007B62FF">
        <w:rPr>
          <w:rtl/>
        </w:rPr>
        <w:t>(2) الاستبصار 2</w:t>
      </w:r>
      <w:r w:rsidR="00527246">
        <w:rPr>
          <w:rtl/>
        </w:rPr>
        <w:t>:</w:t>
      </w:r>
      <w:r w:rsidRPr="007B62FF">
        <w:rPr>
          <w:rtl/>
        </w:rPr>
        <w:t xml:space="preserve"> 260 / 917.</w:t>
      </w:r>
    </w:p>
    <w:p w:rsidR="0017382C" w:rsidRPr="007B62FF" w:rsidRDefault="0017382C" w:rsidP="0017382C">
      <w:pPr>
        <w:pStyle w:val="libFootnote0"/>
        <w:rPr>
          <w:rtl/>
        </w:rPr>
      </w:pPr>
      <w:r w:rsidRPr="007B62FF">
        <w:rPr>
          <w:rtl/>
        </w:rPr>
        <w:t>(3) تهذيب الأحكام 5</w:t>
      </w:r>
      <w:r w:rsidR="00527246">
        <w:rPr>
          <w:rtl/>
        </w:rPr>
        <w:t>:</w:t>
      </w:r>
      <w:r w:rsidRPr="007B62FF">
        <w:rPr>
          <w:rtl/>
        </w:rPr>
        <w:t xml:space="preserve"> 37 / 110.</w:t>
      </w:r>
    </w:p>
    <w:p w:rsidR="0017382C" w:rsidRPr="007B62FF" w:rsidRDefault="0017382C" w:rsidP="0017382C">
      <w:pPr>
        <w:pStyle w:val="libFootnote0"/>
        <w:rPr>
          <w:rtl/>
        </w:rPr>
      </w:pPr>
      <w:r w:rsidRPr="007B62FF">
        <w:rPr>
          <w:rtl/>
        </w:rPr>
        <w:t>(4) جامع الرواة 2</w:t>
      </w:r>
      <w:r w:rsidR="00527246">
        <w:rPr>
          <w:rtl/>
        </w:rPr>
        <w:t>:</w:t>
      </w:r>
      <w:r w:rsidRPr="007B62FF">
        <w:rPr>
          <w:rtl/>
        </w:rPr>
        <w:t xml:space="preserve"> 294.</w:t>
      </w:r>
    </w:p>
    <w:p w:rsidR="0017382C" w:rsidRPr="007B62FF" w:rsidRDefault="0017382C" w:rsidP="0017382C">
      <w:pPr>
        <w:pStyle w:val="libFootnote0"/>
        <w:rPr>
          <w:rtl/>
        </w:rPr>
      </w:pPr>
      <w:r w:rsidRPr="007B62FF">
        <w:rPr>
          <w:rtl/>
        </w:rPr>
        <w:t>(5) الكافي 8</w:t>
      </w:r>
      <w:r w:rsidR="00527246">
        <w:rPr>
          <w:rtl/>
        </w:rPr>
        <w:t>:</w:t>
      </w:r>
      <w:r w:rsidRPr="007B62FF">
        <w:rPr>
          <w:rtl/>
        </w:rPr>
        <w:t xml:space="preserve"> 196 / 234</w:t>
      </w:r>
      <w:r w:rsidR="00527246">
        <w:rPr>
          <w:rtl/>
        </w:rPr>
        <w:t>،</w:t>
      </w:r>
      <w:r w:rsidRPr="007B62FF">
        <w:rPr>
          <w:rtl/>
        </w:rPr>
        <w:t xml:space="preserve"> من الروضة.</w:t>
      </w:r>
    </w:p>
    <w:p w:rsidR="0017382C" w:rsidRPr="007B62FF" w:rsidRDefault="0017382C" w:rsidP="0017382C">
      <w:pPr>
        <w:pStyle w:val="libFootnote0"/>
        <w:rPr>
          <w:rtl/>
        </w:rPr>
      </w:pPr>
      <w:r w:rsidRPr="007B62FF">
        <w:rPr>
          <w:rtl/>
        </w:rPr>
        <w:t>(6) الكافي 6</w:t>
      </w:r>
      <w:r w:rsidR="00527246">
        <w:rPr>
          <w:rtl/>
        </w:rPr>
        <w:t>:</w:t>
      </w:r>
      <w:r w:rsidRPr="007B62FF">
        <w:rPr>
          <w:rtl/>
        </w:rPr>
        <w:t xml:space="preserve"> 306 / 9.</w:t>
      </w:r>
    </w:p>
    <w:p w:rsidR="0017382C" w:rsidRPr="007B62FF" w:rsidRDefault="0017382C" w:rsidP="0017382C">
      <w:pPr>
        <w:pStyle w:val="libFootnote0"/>
        <w:rPr>
          <w:rtl/>
        </w:rPr>
      </w:pPr>
      <w:r w:rsidRPr="007B62FF">
        <w:rPr>
          <w:rtl/>
        </w:rPr>
        <w:t>(7) أُصول الكافي 2</w:t>
      </w:r>
      <w:r w:rsidR="00527246">
        <w:rPr>
          <w:rtl/>
        </w:rPr>
        <w:t>:</w:t>
      </w:r>
      <w:r w:rsidRPr="007B62FF">
        <w:rPr>
          <w:rtl/>
        </w:rPr>
        <w:t xml:space="preserve"> 236 / 5.</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324 / 18.</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324 / 17.</w:t>
      </w:r>
    </w:p>
    <w:p w:rsidR="0017382C" w:rsidRPr="007B62FF" w:rsidRDefault="0017382C" w:rsidP="0017382C">
      <w:pPr>
        <w:pStyle w:val="libFootnote0"/>
        <w:rPr>
          <w:rtl/>
        </w:rPr>
      </w:pPr>
      <w:r w:rsidRPr="007B62FF">
        <w:rPr>
          <w:rtl/>
        </w:rPr>
        <w:t>(10) رجال الشيخ</w:t>
      </w:r>
      <w:r w:rsidR="00527246">
        <w:rPr>
          <w:rtl/>
        </w:rPr>
        <w:t>:</w:t>
      </w:r>
      <w:r w:rsidRPr="007B62FF">
        <w:rPr>
          <w:rtl/>
        </w:rPr>
        <w:t xml:space="preserve"> 325 / 21.</w:t>
      </w:r>
    </w:p>
    <w:p w:rsidR="0017382C" w:rsidRDefault="0017382C" w:rsidP="00C613E8">
      <w:pPr>
        <w:pStyle w:val="libNormal"/>
        <w:rPr>
          <w:rtl/>
        </w:rPr>
      </w:pPr>
      <w:r>
        <w:rPr>
          <w:rtl/>
        </w:rPr>
        <w:br w:type="page"/>
      </w:r>
    </w:p>
    <w:p w:rsidR="0017382C" w:rsidRDefault="0017382C" w:rsidP="00E10B1D">
      <w:pPr>
        <w:pStyle w:val="Heading3"/>
        <w:rPr>
          <w:rtl/>
        </w:rPr>
      </w:pPr>
      <w:bookmarkStart w:id="741" w:name="_Toc394921961"/>
      <w:r w:rsidRPr="004F14F2">
        <w:rPr>
          <w:rtl/>
        </w:rPr>
        <w:lastRenderedPageBreak/>
        <w:t>[3050] نُضَير بن سالم الكُناسِيّ</w:t>
      </w:r>
      <w:r w:rsidR="00527246">
        <w:rPr>
          <w:rtl/>
        </w:rPr>
        <w:t>:</w:t>
      </w:r>
      <w:bookmarkEnd w:id="741"/>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742" w:name="_Toc394921962"/>
      <w:r w:rsidRPr="004F14F2">
        <w:rPr>
          <w:rtl/>
        </w:rPr>
        <w:t>[3051] نُضَير بن نُضَير الرُّوَاسي</w:t>
      </w:r>
      <w:r w:rsidR="00527246">
        <w:rPr>
          <w:rtl/>
        </w:rPr>
        <w:t>:</w:t>
      </w:r>
      <w:bookmarkEnd w:id="742"/>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743" w:name="_Toc394921963"/>
      <w:r w:rsidRPr="004F14F2">
        <w:rPr>
          <w:rtl/>
        </w:rPr>
        <w:t>[3052] النُّعمان الرّازِي</w:t>
      </w:r>
      <w:r w:rsidR="00527246">
        <w:rPr>
          <w:rtl/>
        </w:rPr>
        <w:t>:</w:t>
      </w:r>
      <w:bookmarkEnd w:id="743"/>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r w:rsidRPr="007B62FF">
        <w:rPr>
          <w:rtl/>
        </w:rPr>
        <w:t xml:space="preserve"> استظهرنا وثاقته برواية أصحاب الإجماع وغيرهم عنه في </w:t>
      </w:r>
      <w:r>
        <w:rPr>
          <w:rtl/>
        </w:rPr>
        <w:t>(</w:t>
      </w:r>
      <w:r w:rsidRPr="007B62FF">
        <w:rPr>
          <w:rtl/>
        </w:rPr>
        <w:t>شلب</w:t>
      </w:r>
      <w:r>
        <w:rPr>
          <w:rtl/>
        </w:rPr>
        <w:t>)</w:t>
      </w:r>
      <w:r w:rsidRPr="007B62FF">
        <w:rPr>
          <w:rtl/>
        </w:rPr>
        <w:t xml:space="preserve"> </w:t>
      </w:r>
      <w:r w:rsidRPr="0017382C">
        <w:rPr>
          <w:rStyle w:val="libFootnotenumChar"/>
          <w:rtl/>
        </w:rPr>
        <w:t>(4)</w:t>
      </w:r>
      <w:r w:rsidRPr="007B62FF">
        <w:rPr>
          <w:rtl/>
        </w:rPr>
        <w:t xml:space="preserve"> فلاحظ.</w:t>
      </w:r>
    </w:p>
    <w:p w:rsidR="0017382C" w:rsidRDefault="0017382C" w:rsidP="00E10B1D">
      <w:pPr>
        <w:pStyle w:val="Heading3"/>
        <w:rPr>
          <w:rtl/>
        </w:rPr>
      </w:pPr>
      <w:bookmarkStart w:id="744" w:name="_Toc394921964"/>
      <w:r w:rsidRPr="004F14F2">
        <w:rPr>
          <w:rtl/>
        </w:rPr>
        <w:t>[3053] النُّعمان بن سعد</w:t>
      </w:r>
      <w:r w:rsidR="00527246">
        <w:rPr>
          <w:rtl/>
        </w:rPr>
        <w:t>:</w:t>
      </w:r>
      <w:bookmarkEnd w:id="744"/>
    </w:p>
    <w:p w:rsidR="0017382C" w:rsidRPr="007B62FF" w:rsidRDefault="0017382C" w:rsidP="0017382C">
      <w:pPr>
        <w:pStyle w:val="libNormal"/>
        <w:rPr>
          <w:rtl/>
        </w:rPr>
      </w:pPr>
      <w:r w:rsidRPr="007B62FF">
        <w:rPr>
          <w:rtl/>
        </w:rPr>
        <w:t xml:space="preserve">صاحب أمير المؤمنين </w:t>
      </w:r>
      <w:r w:rsidRPr="0017382C">
        <w:rPr>
          <w:rStyle w:val="libAlaemChar"/>
          <w:rtl/>
        </w:rPr>
        <w:t>عليه‌السلام</w:t>
      </w:r>
      <w:r w:rsidR="00527246">
        <w:rPr>
          <w:rtl/>
        </w:rPr>
        <w:t>،</w:t>
      </w:r>
      <w:r w:rsidRPr="007B62FF">
        <w:rPr>
          <w:rtl/>
        </w:rPr>
        <w:t xml:space="preserve"> صاحب كتاب معتمد في مشيخة الفقيه </w:t>
      </w:r>
      <w:r w:rsidRPr="0017382C">
        <w:rPr>
          <w:rStyle w:val="libFootnotenumChar"/>
          <w:rtl/>
        </w:rPr>
        <w:t>(5)</w:t>
      </w:r>
      <w:r w:rsidR="00527246">
        <w:rPr>
          <w:rtl/>
        </w:rPr>
        <w:t>،</w:t>
      </w:r>
      <w:r w:rsidRPr="007B62FF">
        <w:rPr>
          <w:rtl/>
        </w:rPr>
        <w:t xml:space="preserve"> ومرّ في </w:t>
      </w:r>
      <w:r>
        <w:rPr>
          <w:rtl/>
        </w:rPr>
        <w:t>(</w:t>
      </w:r>
      <w:r w:rsidRPr="007B62FF">
        <w:rPr>
          <w:rtl/>
        </w:rPr>
        <w:t>كا</w:t>
      </w:r>
      <w:r>
        <w:rPr>
          <w:rtl/>
        </w:rPr>
        <w:t>)</w:t>
      </w:r>
      <w:r w:rsidRPr="007B62FF">
        <w:rPr>
          <w:rtl/>
        </w:rPr>
        <w:t xml:space="preserve"> </w:t>
      </w:r>
      <w:r w:rsidRPr="0017382C">
        <w:rPr>
          <w:rStyle w:val="libFootnotenumChar"/>
          <w:rtl/>
        </w:rPr>
        <w:t>(6)</w:t>
      </w:r>
      <w:r w:rsidRPr="007B62FF">
        <w:rPr>
          <w:rtl/>
        </w:rPr>
        <w:t xml:space="preserve"> دلالة هذه الكلمة على مدح عظيم يقرب من الوثاقة.</w:t>
      </w:r>
    </w:p>
    <w:p w:rsidR="0017382C" w:rsidRDefault="0017382C" w:rsidP="00E10B1D">
      <w:pPr>
        <w:pStyle w:val="Heading3"/>
        <w:rPr>
          <w:rtl/>
        </w:rPr>
      </w:pPr>
      <w:bookmarkStart w:id="745" w:name="_Toc394921965"/>
      <w:r w:rsidRPr="004F14F2">
        <w:rPr>
          <w:rtl/>
        </w:rPr>
        <w:t>[3054] النُّعمان بن عمّار العِجلِيّ</w:t>
      </w:r>
      <w:r w:rsidR="00527246">
        <w:rPr>
          <w:rtl/>
        </w:rPr>
        <w:t>:</w:t>
      </w:r>
      <w:bookmarkEnd w:id="745"/>
    </w:p>
    <w:p w:rsidR="0017382C" w:rsidRPr="007B62FF" w:rsidRDefault="0017382C" w:rsidP="0017382C">
      <w:pPr>
        <w:pStyle w:val="libNormal"/>
        <w:rPr>
          <w:rtl/>
        </w:rPr>
      </w:pPr>
      <w:r w:rsidRPr="007B62FF">
        <w:rPr>
          <w:rtl/>
        </w:rPr>
        <w:t>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746" w:name="_Toc394921966"/>
      <w:r w:rsidRPr="004F14F2">
        <w:rPr>
          <w:rtl/>
        </w:rPr>
        <w:t>[3055] النُّعمان بن عمرو الجُعْفِيّ</w:t>
      </w:r>
      <w:r w:rsidR="00527246">
        <w:rPr>
          <w:rtl/>
        </w:rPr>
        <w:t>:</w:t>
      </w:r>
      <w:bookmarkEnd w:id="746"/>
    </w:p>
    <w:p w:rsidR="0017382C" w:rsidRPr="007B62FF" w:rsidRDefault="0017382C" w:rsidP="0017382C">
      <w:pPr>
        <w:pStyle w:val="libNormal"/>
        <w:rPr>
          <w:rtl/>
        </w:rPr>
      </w:pPr>
      <w:r w:rsidRPr="007B62FF">
        <w:rPr>
          <w:rtl/>
        </w:rPr>
        <w:t>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325 / 22.</w:t>
      </w:r>
    </w:p>
    <w:p w:rsidR="0017382C" w:rsidRPr="007B62FF" w:rsidRDefault="0017382C" w:rsidP="0017382C">
      <w:pPr>
        <w:pStyle w:val="libFootnote0"/>
        <w:rPr>
          <w:rtl/>
        </w:rPr>
      </w:pPr>
      <w:r w:rsidRPr="007B62FF">
        <w:rPr>
          <w:rtl/>
        </w:rPr>
        <w:t>(2) راجع التسلسل رقم [3042] من هذه الفائدة</w:t>
      </w:r>
      <w:r w:rsidR="00527246">
        <w:rPr>
          <w:rtl/>
        </w:rPr>
        <w:t>،</w:t>
      </w:r>
      <w:r w:rsidRPr="007B62FF">
        <w:rPr>
          <w:rtl/>
        </w:rPr>
        <w:t xml:space="preserve"> يحتمل التكرار. رجال الشيخ</w:t>
      </w:r>
      <w:r w:rsidR="00527246">
        <w:rPr>
          <w:rtl/>
        </w:rPr>
        <w:t>:</w:t>
      </w:r>
      <w:r w:rsidRPr="007B62FF">
        <w:rPr>
          <w:rtl/>
        </w:rPr>
        <w:t xml:space="preserve"> 324 / 15 وفيه</w:t>
      </w:r>
      <w:r w:rsidR="00527246">
        <w:rPr>
          <w:rtl/>
        </w:rPr>
        <w:t>:</w:t>
      </w:r>
      <w:r w:rsidRPr="007B62FF">
        <w:rPr>
          <w:rtl/>
        </w:rPr>
        <w:t xml:space="preserve"> نصير بن نصير.</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325 / 24</w:t>
      </w:r>
      <w:r w:rsidR="00527246">
        <w:rPr>
          <w:rtl/>
        </w:rPr>
        <w:t>،</w:t>
      </w:r>
      <w:r w:rsidRPr="007B62FF">
        <w:rPr>
          <w:rtl/>
        </w:rPr>
        <w:t xml:space="preserve"> ورجال البرقي</w:t>
      </w:r>
      <w:r w:rsidR="00527246">
        <w:rPr>
          <w:rtl/>
        </w:rPr>
        <w:t>:</w:t>
      </w:r>
      <w:r w:rsidRPr="007B62FF">
        <w:rPr>
          <w:rtl/>
        </w:rPr>
        <w:t xml:space="preserve"> 44.</w:t>
      </w:r>
    </w:p>
    <w:p w:rsidR="0017382C" w:rsidRPr="007B62FF" w:rsidRDefault="0017382C" w:rsidP="0017382C">
      <w:pPr>
        <w:pStyle w:val="libFootnote0"/>
        <w:rPr>
          <w:rtl/>
        </w:rPr>
      </w:pPr>
      <w:r w:rsidRPr="007B62FF">
        <w:rPr>
          <w:rtl/>
        </w:rPr>
        <w:t>(4) تقدم في الجزء الخامس صحيفة</w:t>
      </w:r>
      <w:r w:rsidR="00527246">
        <w:rPr>
          <w:rtl/>
        </w:rPr>
        <w:t>:</w:t>
      </w:r>
      <w:r w:rsidRPr="007B62FF">
        <w:rPr>
          <w:rtl/>
        </w:rPr>
        <w:t xml:space="preserve"> 347</w:t>
      </w:r>
      <w:r w:rsidR="00527246">
        <w:rPr>
          <w:rtl/>
        </w:rPr>
        <w:t>،</w:t>
      </w:r>
      <w:r w:rsidRPr="007B62FF">
        <w:rPr>
          <w:rtl/>
        </w:rPr>
        <w:t xml:space="preserve"> الطريق رقم</w:t>
      </w:r>
      <w:r w:rsidR="00527246">
        <w:rPr>
          <w:rtl/>
        </w:rPr>
        <w:t>:</w:t>
      </w:r>
      <w:r w:rsidRPr="007B62FF">
        <w:rPr>
          <w:rtl/>
        </w:rPr>
        <w:t xml:space="preserve"> [332]</w:t>
      </w:r>
      <w:r>
        <w:rPr>
          <w:rtl/>
        </w:rPr>
        <w:t>.</w:t>
      </w:r>
    </w:p>
    <w:p w:rsidR="0017382C" w:rsidRPr="007B62FF" w:rsidRDefault="0017382C" w:rsidP="0017382C">
      <w:pPr>
        <w:pStyle w:val="libFootnote0"/>
        <w:rPr>
          <w:rtl/>
        </w:rPr>
      </w:pPr>
      <w:r w:rsidRPr="007B62FF">
        <w:rPr>
          <w:rtl/>
        </w:rPr>
        <w:t>(5) الفقيه 4</w:t>
      </w:r>
      <w:r w:rsidR="00527246">
        <w:rPr>
          <w:rtl/>
        </w:rPr>
        <w:t>:</w:t>
      </w:r>
      <w:r w:rsidRPr="007B62FF">
        <w:rPr>
          <w:rtl/>
        </w:rPr>
        <w:t xml:space="preserve"> 124</w:t>
      </w:r>
      <w:r w:rsidR="00527246">
        <w:rPr>
          <w:rtl/>
        </w:rPr>
        <w:t>،</w:t>
      </w:r>
      <w:r w:rsidRPr="007B62FF">
        <w:rPr>
          <w:rtl/>
        </w:rPr>
        <w:t xml:space="preserve"> من المشيخة</w:t>
      </w:r>
      <w:r w:rsidR="00527246">
        <w:rPr>
          <w:rtl/>
        </w:rPr>
        <w:t>،</w:t>
      </w:r>
      <w:r w:rsidRPr="007B62FF">
        <w:rPr>
          <w:rtl/>
        </w:rPr>
        <w:t xml:space="preserve"> وفيه</w:t>
      </w:r>
      <w:r w:rsidR="00527246">
        <w:rPr>
          <w:rtl/>
        </w:rPr>
        <w:t>:</w:t>
      </w:r>
      <w:r w:rsidRPr="007B62FF">
        <w:rPr>
          <w:rtl/>
        </w:rPr>
        <w:t xml:space="preserve"> النعمان بن سعيد.</w:t>
      </w:r>
    </w:p>
    <w:p w:rsidR="0017382C" w:rsidRPr="007B62FF" w:rsidRDefault="0017382C" w:rsidP="0017382C">
      <w:pPr>
        <w:pStyle w:val="libFootnote0"/>
        <w:rPr>
          <w:rtl/>
        </w:rPr>
      </w:pPr>
      <w:r w:rsidRPr="007B62FF">
        <w:rPr>
          <w:rtl/>
        </w:rPr>
        <w:t>(6) تقدم في الجزء الرابع صحيفة</w:t>
      </w:r>
      <w:r w:rsidR="00527246">
        <w:rPr>
          <w:rtl/>
        </w:rPr>
        <w:t>:</w:t>
      </w:r>
      <w:r w:rsidRPr="007B62FF">
        <w:rPr>
          <w:rtl/>
        </w:rPr>
        <w:t xml:space="preserve"> 55</w:t>
      </w:r>
      <w:r w:rsidR="00527246">
        <w:rPr>
          <w:rtl/>
        </w:rPr>
        <w:t>؛</w:t>
      </w:r>
      <w:r w:rsidRPr="007B62FF">
        <w:rPr>
          <w:rtl/>
        </w:rPr>
        <w:t xml:space="preserve"> الطريق رقم</w:t>
      </w:r>
      <w:r w:rsidR="00527246">
        <w:rPr>
          <w:rtl/>
        </w:rPr>
        <w:t>:</w:t>
      </w:r>
      <w:r w:rsidRPr="007B62FF">
        <w:rPr>
          <w:rtl/>
        </w:rPr>
        <w:t xml:space="preserve"> [21]</w:t>
      </w:r>
      <w:r>
        <w:rPr>
          <w:rtl/>
        </w:rPr>
        <w:t>.</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325 / 25.</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325 / 26.</w:t>
      </w:r>
    </w:p>
    <w:p w:rsidR="0017382C" w:rsidRDefault="0017382C" w:rsidP="00C613E8">
      <w:pPr>
        <w:pStyle w:val="libNormal"/>
        <w:rPr>
          <w:rtl/>
        </w:rPr>
      </w:pPr>
      <w:r>
        <w:rPr>
          <w:rtl/>
        </w:rPr>
        <w:br w:type="page"/>
      </w:r>
    </w:p>
    <w:p w:rsidR="0017382C" w:rsidRDefault="0017382C" w:rsidP="00E10B1D">
      <w:pPr>
        <w:pStyle w:val="Heading3"/>
        <w:rPr>
          <w:rtl/>
        </w:rPr>
      </w:pPr>
      <w:bookmarkStart w:id="747" w:name="_Toc394921967"/>
      <w:r w:rsidRPr="004F14F2">
        <w:rPr>
          <w:rtl/>
        </w:rPr>
        <w:lastRenderedPageBreak/>
        <w:t>[3056] النُّعمان بن إبراهيم</w:t>
      </w:r>
      <w:r w:rsidR="00527246">
        <w:rPr>
          <w:rtl/>
        </w:rPr>
        <w:t>:</w:t>
      </w:r>
      <w:bookmarkEnd w:id="747"/>
    </w:p>
    <w:p w:rsidR="0017382C" w:rsidRPr="007B62FF" w:rsidRDefault="0017382C" w:rsidP="0017382C">
      <w:pPr>
        <w:pStyle w:val="libNormal"/>
        <w:rPr>
          <w:rtl/>
        </w:rPr>
      </w:pPr>
      <w:r w:rsidRPr="007B62FF">
        <w:rPr>
          <w:rtl/>
        </w:rPr>
        <w:t>عنه</w:t>
      </w:r>
      <w:r w:rsidR="00527246">
        <w:rPr>
          <w:rtl/>
        </w:rPr>
        <w:t>:</w:t>
      </w:r>
      <w:r w:rsidRPr="007B62FF">
        <w:rPr>
          <w:rtl/>
        </w:rPr>
        <w:t xml:space="preserve"> الحسن بن محبوب</w:t>
      </w:r>
      <w:r w:rsidR="00527246">
        <w:rPr>
          <w:rtl/>
        </w:rPr>
        <w:t>،</w:t>
      </w:r>
      <w:r w:rsidRPr="007B62FF">
        <w:rPr>
          <w:rtl/>
        </w:rPr>
        <w:t xml:space="preserve"> في التهذيب</w:t>
      </w:r>
      <w:r w:rsidR="00527246">
        <w:rPr>
          <w:rtl/>
        </w:rPr>
        <w:t>،</w:t>
      </w:r>
      <w:r w:rsidRPr="007B62FF">
        <w:rPr>
          <w:rtl/>
        </w:rPr>
        <w:t xml:space="preserve"> في باب توارث الأزواج من الصبيان </w:t>
      </w:r>
      <w:r w:rsidRPr="0017382C">
        <w:rPr>
          <w:rStyle w:val="libFootnotenumChar"/>
          <w:rtl/>
        </w:rPr>
        <w:t>(1)</w:t>
      </w:r>
      <w:r w:rsidR="00527246">
        <w:rPr>
          <w:rtl/>
        </w:rPr>
        <w:t>،</w:t>
      </w:r>
      <w:r w:rsidRPr="007B62FF">
        <w:rPr>
          <w:rtl/>
        </w:rPr>
        <w:t xml:space="preserve"> وفي آخر باب حدود الزنا </w:t>
      </w:r>
      <w:r w:rsidRPr="0017382C">
        <w:rPr>
          <w:rStyle w:val="libFootnotenumChar"/>
          <w:rtl/>
        </w:rPr>
        <w:t>(2)</w:t>
      </w:r>
      <w:r w:rsidR="00527246">
        <w:rPr>
          <w:rtl/>
        </w:rPr>
        <w:t>،</w:t>
      </w:r>
      <w:r w:rsidRPr="007B62FF">
        <w:rPr>
          <w:rtl/>
        </w:rPr>
        <w:t xml:space="preserve"> وفي باب الحد في الفرية والسبّ مرّتين </w:t>
      </w:r>
      <w:r w:rsidRPr="0017382C">
        <w:rPr>
          <w:rStyle w:val="libFootnotenumChar"/>
          <w:rtl/>
        </w:rPr>
        <w:t>(3)</w:t>
      </w:r>
      <w:r>
        <w:rPr>
          <w:rtl/>
        </w:rPr>
        <w:t>.</w:t>
      </w:r>
    </w:p>
    <w:p w:rsidR="0017382C" w:rsidRDefault="0017382C" w:rsidP="00E10B1D">
      <w:pPr>
        <w:pStyle w:val="Heading3"/>
        <w:rPr>
          <w:rtl/>
        </w:rPr>
      </w:pPr>
      <w:bookmarkStart w:id="748" w:name="_Toc394921968"/>
      <w:r w:rsidRPr="004F14F2">
        <w:rPr>
          <w:rtl/>
        </w:rPr>
        <w:t>[3057] نُعَيم بن مَيْسرة</w:t>
      </w:r>
      <w:r w:rsidR="00527246">
        <w:rPr>
          <w:rtl/>
        </w:rPr>
        <w:t>:</w:t>
      </w:r>
      <w:bookmarkEnd w:id="748"/>
    </w:p>
    <w:p w:rsidR="0017382C" w:rsidRPr="007B62FF" w:rsidRDefault="0017382C" w:rsidP="0017382C">
      <w:pPr>
        <w:pStyle w:val="libNormal"/>
        <w:rPr>
          <w:rtl/>
        </w:rPr>
      </w:pPr>
      <w:r w:rsidRPr="007B62FF">
        <w:rPr>
          <w:rtl/>
        </w:rPr>
        <w:t>أبو عمرو النحوي الكوفي</w:t>
      </w:r>
      <w:r w:rsidR="00527246">
        <w:rPr>
          <w:rtl/>
        </w:rPr>
        <w:t>،</w:t>
      </w:r>
      <w:r w:rsidRPr="007B62FF">
        <w:rPr>
          <w:rtl/>
        </w:rPr>
        <w:t xml:space="preserve"> سكن الرّيّ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749" w:name="_Toc394921969"/>
      <w:r w:rsidRPr="004F14F2">
        <w:rPr>
          <w:rtl/>
        </w:rPr>
        <w:t>[3058] نُمَيلة الهَمْدَانِيّ</w:t>
      </w:r>
      <w:r w:rsidR="00527246">
        <w:rPr>
          <w:rtl/>
        </w:rPr>
        <w:t>:</w:t>
      </w:r>
      <w:bookmarkEnd w:id="749"/>
    </w:p>
    <w:p w:rsidR="0017382C" w:rsidRPr="007B62FF" w:rsidRDefault="0017382C" w:rsidP="0017382C">
      <w:pPr>
        <w:pStyle w:val="libNormal"/>
        <w:rPr>
          <w:rtl/>
        </w:rPr>
      </w:pPr>
      <w:r w:rsidRPr="007B62FF">
        <w:rPr>
          <w:rtl/>
        </w:rPr>
        <w:t xml:space="preserve">عدّه البرقي في رجاله </w:t>
      </w:r>
      <w:r w:rsidRPr="0017382C">
        <w:rPr>
          <w:rStyle w:val="libFootnotenumChar"/>
          <w:rtl/>
        </w:rPr>
        <w:t>(5)</w:t>
      </w:r>
      <w:r w:rsidRPr="007B62FF">
        <w:rPr>
          <w:rtl/>
        </w:rPr>
        <w:t xml:space="preserve"> من خواص أصحاب أمير المؤمنين </w:t>
      </w:r>
      <w:r w:rsidRPr="0017382C">
        <w:rPr>
          <w:rStyle w:val="libAlaemChar"/>
          <w:rtl/>
        </w:rPr>
        <w:t>عليه‌السلام</w:t>
      </w:r>
      <w:r w:rsidR="00527246">
        <w:rPr>
          <w:rtl/>
        </w:rPr>
        <w:t>،</w:t>
      </w:r>
      <w:r w:rsidRPr="007B62FF">
        <w:rPr>
          <w:rtl/>
        </w:rPr>
        <w:t xml:space="preserve"> من يمن</w:t>
      </w:r>
      <w:r w:rsidR="00527246">
        <w:rPr>
          <w:rtl/>
        </w:rPr>
        <w:t>،</w:t>
      </w:r>
      <w:r w:rsidRPr="007B62FF">
        <w:rPr>
          <w:rtl/>
        </w:rPr>
        <w:t xml:space="preserve"> ومرّ أنه عنده من الذين لم يطعن عليهم أحد</w:t>
      </w:r>
      <w:r w:rsidR="00527246">
        <w:rPr>
          <w:rtl/>
        </w:rPr>
        <w:t>،</w:t>
      </w:r>
      <w:r w:rsidRPr="007B62FF">
        <w:rPr>
          <w:rtl/>
        </w:rPr>
        <w:t xml:space="preserve"> ومثله آخر الخلاصة </w:t>
      </w:r>
      <w:r w:rsidRPr="0017382C">
        <w:rPr>
          <w:rStyle w:val="libFootnotenumChar"/>
          <w:rtl/>
        </w:rPr>
        <w:t>(6)</w:t>
      </w:r>
      <w:r w:rsidR="00527246">
        <w:rPr>
          <w:rtl/>
        </w:rPr>
        <w:t>،</w:t>
      </w:r>
      <w:r w:rsidRPr="007B62FF">
        <w:rPr>
          <w:rtl/>
        </w:rPr>
        <w:t xml:space="preserve"> ومع ذلك عدّه في الوجيزة </w:t>
      </w:r>
      <w:r w:rsidRPr="0017382C">
        <w:rPr>
          <w:rStyle w:val="libFootnotenumChar"/>
          <w:rtl/>
        </w:rPr>
        <w:t>(7)</w:t>
      </w:r>
      <w:r w:rsidRPr="007B62FF">
        <w:rPr>
          <w:rtl/>
        </w:rPr>
        <w:t xml:space="preserve"> من المجاهيل</w:t>
      </w:r>
      <w:r w:rsidR="00527246">
        <w:rPr>
          <w:rtl/>
        </w:rPr>
        <w:t>،</w:t>
      </w:r>
      <w:r w:rsidRPr="007B62FF">
        <w:rPr>
          <w:rtl/>
        </w:rPr>
        <w:t xml:space="preserve"> وهو منه غريب</w:t>
      </w:r>
      <w:r>
        <w:rPr>
          <w:rtl/>
        </w:rPr>
        <w:t>!.</w:t>
      </w:r>
    </w:p>
    <w:p w:rsidR="0017382C" w:rsidRDefault="0017382C" w:rsidP="00E10B1D">
      <w:pPr>
        <w:pStyle w:val="Heading3"/>
        <w:rPr>
          <w:rtl/>
        </w:rPr>
      </w:pPr>
      <w:bookmarkStart w:id="750" w:name="_Toc394921970"/>
      <w:r w:rsidRPr="004F14F2">
        <w:rPr>
          <w:rtl/>
        </w:rPr>
        <w:t>[3059] نُوح بن إبراهيم الموصلي</w:t>
      </w:r>
      <w:r w:rsidR="00527246">
        <w:rPr>
          <w:rtl/>
        </w:rPr>
        <w:t>:</w:t>
      </w:r>
      <w:bookmarkEnd w:id="750"/>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Default="0017382C" w:rsidP="00E10B1D">
      <w:pPr>
        <w:pStyle w:val="Heading3"/>
        <w:rPr>
          <w:rtl/>
        </w:rPr>
      </w:pPr>
      <w:bookmarkStart w:id="751" w:name="_Toc394921971"/>
      <w:r w:rsidRPr="004F14F2">
        <w:rPr>
          <w:rtl/>
        </w:rPr>
        <w:t>[3060] نُوح بن أبي مريم</w:t>
      </w:r>
      <w:r w:rsidR="00527246">
        <w:rPr>
          <w:rtl/>
        </w:rPr>
        <w:t>:</w:t>
      </w:r>
      <w:bookmarkEnd w:id="751"/>
    </w:p>
    <w:p w:rsidR="0017382C" w:rsidRPr="007B62FF" w:rsidRDefault="0017382C" w:rsidP="0017382C">
      <w:pPr>
        <w:pStyle w:val="libNormal"/>
        <w:rPr>
          <w:rtl/>
        </w:rPr>
      </w:pPr>
      <w:r w:rsidRPr="007B62FF">
        <w:rPr>
          <w:rtl/>
        </w:rPr>
        <w:t>أبو عصمة الخراساني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(9)</w:t>
      </w:r>
      <w:r w:rsidR="00527246">
        <w:rPr>
          <w:rtl/>
        </w:rPr>
        <w:t>،</w:t>
      </w:r>
      <w:r w:rsidRPr="007B62FF">
        <w:rPr>
          <w:rtl/>
        </w:rPr>
        <w:t xml:space="preserve"> كذّبه العامّة وعدوّه من الوضاعين </w:t>
      </w:r>
      <w:r w:rsidRPr="0017382C">
        <w:rPr>
          <w:rStyle w:val="libFootnotenumChar"/>
          <w:rtl/>
        </w:rPr>
        <w:t>(10)</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تهذيب الأحكام 9</w:t>
      </w:r>
      <w:r w:rsidR="00527246">
        <w:rPr>
          <w:rtl/>
        </w:rPr>
        <w:t>:</w:t>
      </w:r>
      <w:r w:rsidRPr="007B62FF">
        <w:rPr>
          <w:rtl/>
        </w:rPr>
        <w:t xml:space="preserve"> 383 / 1367</w:t>
      </w:r>
      <w:r w:rsidR="00527246">
        <w:rPr>
          <w:rtl/>
        </w:rPr>
        <w:t>،</w:t>
      </w:r>
      <w:r w:rsidRPr="007B62FF">
        <w:rPr>
          <w:rtl/>
        </w:rPr>
        <w:t xml:space="preserve"> وفيه</w:t>
      </w:r>
      <w:r w:rsidR="00527246">
        <w:rPr>
          <w:rtl/>
        </w:rPr>
        <w:t>:</w:t>
      </w:r>
      <w:r w:rsidRPr="007B62FF">
        <w:rPr>
          <w:rtl/>
        </w:rPr>
        <w:t xml:space="preserve"> نعيم بن إبراهيم.</w:t>
      </w:r>
    </w:p>
    <w:p w:rsidR="0017382C" w:rsidRPr="007B62FF" w:rsidRDefault="0017382C" w:rsidP="0017382C">
      <w:pPr>
        <w:pStyle w:val="libFootnote0"/>
        <w:rPr>
          <w:rtl/>
        </w:rPr>
      </w:pPr>
      <w:r w:rsidRPr="007B62FF">
        <w:rPr>
          <w:rtl/>
        </w:rPr>
        <w:t>(2) تهذيب الأحكام 10</w:t>
      </w:r>
      <w:r w:rsidR="00527246">
        <w:rPr>
          <w:rtl/>
        </w:rPr>
        <w:t>:</w:t>
      </w:r>
      <w:r w:rsidRPr="007B62FF">
        <w:rPr>
          <w:rtl/>
        </w:rPr>
        <w:t xml:space="preserve"> 51 / 189</w:t>
      </w:r>
      <w:r w:rsidR="00527246">
        <w:rPr>
          <w:rtl/>
        </w:rPr>
        <w:t>،</w:t>
      </w:r>
      <w:r w:rsidRPr="007B62FF">
        <w:rPr>
          <w:rtl/>
        </w:rPr>
        <w:t xml:space="preserve"> وفيه</w:t>
      </w:r>
      <w:r w:rsidR="00527246">
        <w:rPr>
          <w:rtl/>
        </w:rPr>
        <w:t>:</w:t>
      </w:r>
      <w:r w:rsidRPr="007B62FF">
        <w:rPr>
          <w:rtl/>
        </w:rPr>
        <w:t xml:space="preserve"> نعيم بن إبراهيم.</w:t>
      </w:r>
    </w:p>
    <w:p w:rsidR="0017382C" w:rsidRPr="007B62FF" w:rsidRDefault="0017382C" w:rsidP="0017382C">
      <w:pPr>
        <w:pStyle w:val="libFootnote0"/>
        <w:rPr>
          <w:rtl/>
        </w:rPr>
      </w:pPr>
      <w:r w:rsidRPr="007B62FF">
        <w:rPr>
          <w:rtl/>
        </w:rPr>
        <w:t>(3) تهذيب الأحكام 10</w:t>
      </w:r>
      <w:r w:rsidR="00527246">
        <w:rPr>
          <w:rtl/>
        </w:rPr>
        <w:t>:</w:t>
      </w:r>
      <w:r w:rsidRPr="007B62FF">
        <w:rPr>
          <w:rtl/>
        </w:rPr>
        <w:t xml:space="preserve"> 66 / 242</w:t>
      </w:r>
      <w:r w:rsidR="00527246">
        <w:rPr>
          <w:rtl/>
        </w:rPr>
        <w:t>،</w:t>
      </w:r>
      <w:r w:rsidRPr="007B62FF">
        <w:rPr>
          <w:rtl/>
        </w:rPr>
        <w:t xml:space="preserve"> </w:t>
      </w:r>
      <w:r>
        <w:rPr>
          <w:rtl/>
        </w:rPr>
        <w:t>و 7</w:t>
      </w:r>
      <w:r w:rsidRPr="007B62FF">
        <w:rPr>
          <w:rtl/>
        </w:rPr>
        <w:t>0 / 260</w:t>
      </w:r>
      <w:r w:rsidR="00527246">
        <w:rPr>
          <w:rtl/>
        </w:rPr>
        <w:t>،</w:t>
      </w:r>
      <w:r w:rsidRPr="007B62FF">
        <w:rPr>
          <w:rtl/>
        </w:rPr>
        <w:t xml:space="preserve"> وفيهما</w:t>
      </w:r>
      <w:r w:rsidR="00527246">
        <w:rPr>
          <w:rtl/>
        </w:rPr>
        <w:t>:</w:t>
      </w:r>
      <w:r w:rsidRPr="007B62FF">
        <w:rPr>
          <w:rtl/>
        </w:rPr>
        <w:t xml:space="preserve"> نعيم بن إبراهيم.</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326 / 33.</w:t>
      </w:r>
    </w:p>
    <w:p w:rsidR="0017382C" w:rsidRPr="007B62FF" w:rsidRDefault="0017382C" w:rsidP="0017382C">
      <w:pPr>
        <w:pStyle w:val="libFootnote0"/>
        <w:rPr>
          <w:rtl/>
        </w:rPr>
      </w:pPr>
      <w:r w:rsidRPr="007B62FF">
        <w:rPr>
          <w:rtl/>
        </w:rPr>
        <w:t>(5) رجال البرقي</w:t>
      </w:r>
      <w:r w:rsidR="00527246">
        <w:rPr>
          <w:rtl/>
        </w:rPr>
        <w:t>:</w:t>
      </w:r>
      <w:r w:rsidRPr="007B62FF">
        <w:rPr>
          <w:rtl/>
        </w:rPr>
        <w:t xml:space="preserve"> 7.</w:t>
      </w:r>
    </w:p>
    <w:p w:rsidR="0017382C" w:rsidRPr="007B62FF" w:rsidRDefault="0017382C" w:rsidP="0017382C">
      <w:pPr>
        <w:pStyle w:val="libFootnote0"/>
        <w:rPr>
          <w:rtl/>
        </w:rPr>
      </w:pPr>
      <w:r w:rsidRPr="007B62FF">
        <w:rPr>
          <w:rtl/>
        </w:rPr>
        <w:t>(6) رجال العلاّمة</w:t>
      </w:r>
      <w:r w:rsidR="00527246">
        <w:rPr>
          <w:rtl/>
        </w:rPr>
        <w:t>:</w:t>
      </w:r>
      <w:r w:rsidRPr="007B62FF">
        <w:rPr>
          <w:rtl/>
        </w:rPr>
        <w:t xml:space="preserve"> 195.</w:t>
      </w:r>
    </w:p>
    <w:p w:rsidR="0017382C" w:rsidRPr="007B62FF" w:rsidRDefault="0017382C" w:rsidP="0017382C">
      <w:pPr>
        <w:pStyle w:val="libFootnote0"/>
        <w:rPr>
          <w:rtl/>
        </w:rPr>
      </w:pPr>
      <w:r w:rsidRPr="007B62FF">
        <w:rPr>
          <w:rtl/>
        </w:rPr>
        <w:t xml:space="preserve">(7) الوجيزة </w:t>
      </w:r>
      <w:r>
        <w:rPr>
          <w:rtl/>
        </w:rPr>
        <w:t>(</w:t>
      </w:r>
      <w:r w:rsidRPr="007B62FF">
        <w:rPr>
          <w:rtl/>
        </w:rPr>
        <w:t>للمجلسي</w:t>
      </w:r>
      <w:r>
        <w:rPr>
          <w:rtl/>
        </w:rPr>
        <w:t>)</w:t>
      </w:r>
      <w:r w:rsidR="00527246">
        <w:rPr>
          <w:rtl/>
        </w:rPr>
        <w:t>:</w:t>
      </w:r>
      <w:r w:rsidRPr="007B62FF">
        <w:rPr>
          <w:rtl/>
        </w:rPr>
        <w:t xml:space="preserve"> 57.</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323 / 5.</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324 / 6.</w:t>
      </w:r>
    </w:p>
    <w:p w:rsidR="0017382C" w:rsidRPr="007B62FF" w:rsidRDefault="0017382C" w:rsidP="0017382C">
      <w:pPr>
        <w:pStyle w:val="libFootnote0"/>
        <w:rPr>
          <w:rtl/>
        </w:rPr>
      </w:pPr>
      <w:r w:rsidRPr="007B62FF">
        <w:rPr>
          <w:rtl/>
        </w:rPr>
        <w:t>(10) راجع تقريب التهذيب 2</w:t>
      </w:r>
      <w:r w:rsidR="00527246">
        <w:rPr>
          <w:rtl/>
        </w:rPr>
        <w:t>:</w:t>
      </w:r>
      <w:r w:rsidRPr="007B62FF">
        <w:rPr>
          <w:rtl/>
        </w:rPr>
        <w:t xml:space="preserve"> 309 / 169.</w:t>
      </w:r>
    </w:p>
    <w:p w:rsidR="0017382C" w:rsidRDefault="0017382C" w:rsidP="00C613E8">
      <w:pPr>
        <w:pStyle w:val="libNormal"/>
        <w:rPr>
          <w:rtl/>
        </w:rPr>
      </w:pPr>
      <w:r>
        <w:rPr>
          <w:rtl/>
        </w:rPr>
        <w:br w:type="page"/>
      </w:r>
    </w:p>
    <w:p w:rsidR="0017382C" w:rsidRPr="00E10B1D" w:rsidRDefault="0017382C" w:rsidP="0063324D">
      <w:pPr>
        <w:pStyle w:val="Heading3"/>
        <w:rPr>
          <w:rStyle w:val="Heading3Char"/>
          <w:rtl/>
        </w:rPr>
      </w:pPr>
      <w:bookmarkStart w:id="752" w:name="_Toc394921972"/>
      <w:r w:rsidRPr="004F14F2">
        <w:rPr>
          <w:rtl/>
        </w:rPr>
        <w:lastRenderedPageBreak/>
        <w:t xml:space="preserve">[3061] نُوح بن تَغْلب </w:t>
      </w:r>
      <w:r>
        <w:rPr>
          <w:rtl/>
        </w:rPr>
        <w:t>[</w:t>
      </w:r>
      <w:r w:rsidRPr="004F14F2">
        <w:rPr>
          <w:rtl/>
        </w:rPr>
        <w:t xml:space="preserve">الجريري </w:t>
      </w:r>
      <w:r w:rsidRPr="0017382C">
        <w:rPr>
          <w:rStyle w:val="libFootnotenumChar"/>
          <w:rtl/>
        </w:rPr>
        <w:t>(1)</w:t>
      </w:r>
      <w:r w:rsidRPr="00E10B1D">
        <w:rPr>
          <w:rStyle w:val="Heading3Char"/>
          <w:rtl/>
        </w:rPr>
        <w:t xml:space="preserve">] القيسي </w:t>
      </w:r>
      <w:r w:rsidRPr="0017382C">
        <w:rPr>
          <w:rStyle w:val="libFootnotenumChar"/>
          <w:rtl/>
        </w:rPr>
        <w:t>(2)</w:t>
      </w:r>
      <w:r w:rsidR="00527246" w:rsidRPr="00E10B1D">
        <w:rPr>
          <w:rStyle w:val="Heading3Char"/>
          <w:rtl/>
        </w:rPr>
        <w:t>:</w:t>
      </w:r>
      <w:bookmarkEnd w:id="752"/>
    </w:p>
    <w:p w:rsidR="0017382C" w:rsidRPr="007B62FF" w:rsidRDefault="0017382C" w:rsidP="0017382C">
      <w:pPr>
        <w:pStyle w:val="libNormal"/>
        <w:rPr>
          <w:rtl/>
        </w:rPr>
      </w:pPr>
      <w:r w:rsidRPr="007B62FF">
        <w:rPr>
          <w:rtl/>
        </w:rPr>
        <w:t>أخو أبان بن تغلب</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753" w:name="_Toc394921973"/>
      <w:r w:rsidRPr="004F14F2">
        <w:rPr>
          <w:rtl/>
        </w:rPr>
        <w:t>[3062] نُوح بن الحارث بن عمرو</w:t>
      </w:r>
      <w:r w:rsidR="00527246">
        <w:rPr>
          <w:rtl/>
        </w:rPr>
        <w:t>:</w:t>
      </w:r>
      <w:bookmarkEnd w:id="753"/>
    </w:p>
    <w:p w:rsidR="0017382C" w:rsidRPr="007B62FF" w:rsidRDefault="0017382C" w:rsidP="0017382C">
      <w:pPr>
        <w:pStyle w:val="libNormal"/>
        <w:rPr>
          <w:rtl/>
        </w:rPr>
      </w:pPr>
      <w:r w:rsidRPr="007B62FF">
        <w:rPr>
          <w:rtl/>
        </w:rPr>
        <w:t>ابن عُثْمان ا</w:t>
      </w:r>
      <w:r w:rsidR="00E10B1D">
        <w:rPr>
          <w:rtl/>
        </w:rPr>
        <w:t>لمـَ</w:t>
      </w:r>
      <w:r w:rsidRPr="007B62FF">
        <w:rPr>
          <w:rtl/>
        </w:rPr>
        <w:t>خْزومي</w:t>
      </w:r>
      <w:r w:rsidR="00527246">
        <w:rPr>
          <w:rtl/>
        </w:rPr>
        <w:t>،</w:t>
      </w:r>
      <w:r w:rsidRPr="007B62FF">
        <w:rPr>
          <w:rtl/>
        </w:rPr>
        <w:t xml:space="preserve"> في رجال الشيخ</w:t>
      </w:r>
      <w:r w:rsidR="00527246">
        <w:rPr>
          <w:rtl/>
        </w:rPr>
        <w:t>:</w:t>
      </w:r>
      <w:r w:rsidRPr="007B62FF">
        <w:rPr>
          <w:rtl/>
        </w:rPr>
        <w:t xml:space="preserve"> إنَّ أمير المؤمنين </w:t>
      </w:r>
      <w:r w:rsidRPr="0017382C">
        <w:rPr>
          <w:rStyle w:val="libAlaemChar"/>
          <w:rtl/>
        </w:rPr>
        <w:t>عليه‌السلام</w:t>
      </w:r>
      <w:r w:rsidRPr="007B62FF">
        <w:rPr>
          <w:rtl/>
        </w:rPr>
        <w:t xml:space="preserve"> دفع إليه راية المهاجرين يوم خروجه إلى صفين </w:t>
      </w:r>
      <w:r w:rsidRPr="0017382C">
        <w:rPr>
          <w:rStyle w:val="libFootnotenumChar"/>
          <w:rtl/>
        </w:rPr>
        <w:t>(4)</w:t>
      </w:r>
      <w:r>
        <w:rPr>
          <w:rtl/>
        </w:rPr>
        <w:t>.</w:t>
      </w:r>
    </w:p>
    <w:p w:rsidR="0017382C" w:rsidRDefault="0017382C" w:rsidP="00E10B1D">
      <w:pPr>
        <w:pStyle w:val="Heading3"/>
        <w:rPr>
          <w:rtl/>
        </w:rPr>
      </w:pPr>
      <w:bookmarkStart w:id="754" w:name="_Toc394921974"/>
      <w:r w:rsidRPr="004F14F2">
        <w:rPr>
          <w:rtl/>
        </w:rPr>
        <w:t>[3063] نوح بن درّاج النَّخَعِيّ</w:t>
      </w:r>
      <w:r w:rsidR="00527246">
        <w:rPr>
          <w:rtl/>
        </w:rPr>
        <w:t>:</w:t>
      </w:r>
      <w:bookmarkEnd w:id="754"/>
    </w:p>
    <w:p w:rsidR="0017382C" w:rsidRPr="007B62FF" w:rsidRDefault="0017382C" w:rsidP="0017382C">
      <w:pPr>
        <w:pStyle w:val="libNormal"/>
        <w:rPr>
          <w:rtl/>
        </w:rPr>
      </w:pPr>
      <w:r w:rsidRPr="007B62FF">
        <w:rPr>
          <w:rtl/>
        </w:rPr>
        <w:t>مولاهم</w:t>
      </w:r>
      <w:r w:rsidR="00527246">
        <w:rPr>
          <w:rtl/>
        </w:rPr>
        <w:t>،</w:t>
      </w:r>
      <w:r w:rsidRPr="007B62FF">
        <w:rPr>
          <w:rtl/>
        </w:rPr>
        <w:t xml:space="preserve"> الكوفي</w:t>
      </w:r>
      <w:r w:rsidR="00527246">
        <w:rPr>
          <w:rtl/>
        </w:rPr>
        <w:t>،</w:t>
      </w:r>
      <w:r w:rsidRPr="007B62FF">
        <w:rPr>
          <w:rtl/>
        </w:rPr>
        <w:t xml:space="preserve"> القاضي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r w:rsidRPr="007B62FF">
        <w:rPr>
          <w:rtl/>
        </w:rPr>
        <w:t xml:space="preserve"> عنه</w:t>
      </w:r>
      <w:r w:rsidR="00527246">
        <w:rPr>
          <w:rtl/>
        </w:rPr>
        <w:t>:</w:t>
      </w:r>
      <w:r w:rsidRPr="007B62FF">
        <w:rPr>
          <w:rtl/>
        </w:rPr>
        <w:t xml:space="preserve"> ابن أبي عمير</w:t>
      </w:r>
      <w:r w:rsidR="00527246">
        <w:rPr>
          <w:rtl/>
        </w:rPr>
        <w:t>،</w:t>
      </w:r>
      <w:r w:rsidRPr="007B62FF">
        <w:rPr>
          <w:rtl/>
        </w:rPr>
        <w:t xml:space="preserve"> في التهذيب</w:t>
      </w:r>
      <w:r w:rsidR="00527246">
        <w:rPr>
          <w:rtl/>
        </w:rPr>
        <w:t>،</w:t>
      </w:r>
      <w:r w:rsidRPr="007B62FF">
        <w:rPr>
          <w:rtl/>
        </w:rPr>
        <w:t xml:space="preserve"> في باب الزيادات في القضايا والأحكام </w:t>
      </w:r>
      <w:r w:rsidRPr="0017382C">
        <w:rPr>
          <w:rStyle w:val="libFootnotenumChar"/>
          <w:rtl/>
        </w:rPr>
        <w:t>(6)</w:t>
      </w:r>
      <w:r w:rsidR="00527246">
        <w:rPr>
          <w:rtl/>
        </w:rPr>
        <w:t>،</w:t>
      </w:r>
      <w:r w:rsidRPr="007B62FF">
        <w:rPr>
          <w:rtl/>
        </w:rPr>
        <w:t xml:space="preserve"> وعن محمّد بن السكين عنه</w:t>
      </w:r>
      <w:r w:rsidR="00527246">
        <w:rPr>
          <w:rtl/>
        </w:rPr>
        <w:t>،</w:t>
      </w:r>
      <w:r w:rsidRPr="007B62FF">
        <w:rPr>
          <w:rtl/>
        </w:rPr>
        <w:t xml:space="preserve"> في الكافي</w:t>
      </w:r>
      <w:r w:rsidR="00527246">
        <w:rPr>
          <w:rtl/>
        </w:rPr>
        <w:t>،</w:t>
      </w:r>
      <w:r w:rsidRPr="007B62FF">
        <w:rPr>
          <w:rtl/>
        </w:rPr>
        <w:t xml:space="preserve"> في باب ان مثل سلاح رسول الله </w:t>
      </w:r>
      <w:r w:rsidRPr="0017382C">
        <w:rPr>
          <w:rStyle w:val="libAlaemChar"/>
          <w:rtl/>
        </w:rPr>
        <w:t>صلى‌الله‌عليه‌وآله‌وسلم</w:t>
      </w:r>
      <w:r w:rsidRPr="007B62FF">
        <w:rPr>
          <w:rtl/>
        </w:rPr>
        <w:t xml:space="preserve"> مثل التابوت </w:t>
      </w:r>
      <w:r w:rsidRPr="0017382C">
        <w:rPr>
          <w:rStyle w:val="libFootnotenumChar"/>
          <w:rtl/>
        </w:rPr>
        <w:t>(7)</w:t>
      </w:r>
      <w:r>
        <w:rPr>
          <w:rtl/>
        </w:rPr>
        <w:t>.</w:t>
      </w:r>
    </w:p>
    <w:p w:rsidR="0017382C" w:rsidRPr="007B62FF" w:rsidRDefault="0017382C" w:rsidP="0017382C">
      <w:pPr>
        <w:pStyle w:val="libNormal"/>
        <w:rPr>
          <w:rtl/>
        </w:rPr>
      </w:pPr>
      <w:r w:rsidRPr="007B62FF">
        <w:rPr>
          <w:rtl/>
        </w:rPr>
        <w:t xml:space="preserve">وصرّح في الخلاصة بأنّه كان من الشيعة </w:t>
      </w:r>
      <w:r w:rsidRPr="0017382C">
        <w:rPr>
          <w:rStyle w:val="libFootnotenumChar"/>
          <w:rtl/>
        </w:rPr>
        <w:t>(8)</w:t>
      </w:r>
      <w:r w:rsidR="00527246">
        <w:rPr>
          <w:rtl/>
        </w:rPr>
        <w:t>،</w:t>
      </w:r>
      <w:r w:rsidRPr="007B62FF">
        <w:rPr>
          <w:rtl/>
        </w:rPr>
        <w:t xml:space="preserve"> والشيخ في العدّة </w:t>
      </w:r>
      <w:r w:rsidRPr="0017382C">
        <w:rPr>
          <w:rStyle w:val="libFootnotenumChar"/>
          <w:rtl/>
        </w:rPr>
        <w:t>(9)</w:t>
      </w:r>
      <w:r w:rsidRPr="007B62FF">
        <w:rPr>
          <w:rtl/>
        </w:rPr>
        <w:t xml:space="preserve"> عدّه من العامّة</w:t>
      </w:r>
      <w:r w:rsidR="00527246">
        <w:rPr>
          <w:rtl/>
        </w:rPr>
        <w:t>،</w:t>
      </w:r>
      <w:r w:rsidRPr="007B62FF">
        <w:rPr>
          <w:rtl/>
        </w:rPr>
        <w:t xml:space="preserve"> ولكن ادّعى أنّ الطائفة عملت برواياته من غير خلاف بينهم</w:t>
      </w:r>
      <w:r w:rsidR="00527246">
        <w:rPr>
          <w:rtl/>
        </w:rPr>
        <w:t>؛</w:t>
      </w:r>
      <w:r w:rsidRPr="007B62FF">
        <w:rPr>
          <w:rtl/>
        </w:rPr>
        <w:t xml:space="preserve"> ولذا جعله في الوجيزة موثّق </w:t>
      </w:r>
      <w:r w:rsidRPr="0017382C">
        <w:rPr>
          <w:rStyle w:val="libFootnotenumChar"/>
          <w:rtl/>
        </w:rPr>
        <w:t>(10)</w:t>
      </w:r>
      <w:r w:rsidR="00527246">
        <w:rPr>
          <w:rtl/>
        </w:rPr>
        <w:t>،</w:t>
      </w:r>
      <w:r w:rsidRPr="007B62FF">
        <w:rPr>
          <w:rtl/>
        </w:rPr>
        <w:t xml:space="preserve"> وفي البلغة</w:t>
      </w:r>
      <w:r w:rsidR="00527246">
        <w:rPr>
          <w:rtl/>
        </w:rPr>
        <w:t>:</w:t>
      </w:r>
      <w:r w:rsidRPr="007B62FF">
        <w:rPr>
          <w:rtl/>
        </w:rPr>
        <w:t xml:space="preserve"> وابن درّاج مختلف فيه</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الأصل والحجرية</w:t>
      </w:r>
      <w:r w:rsidR="00527246">
        <w:rPr>
          <w:rtl/>
        </w:rPr>
        <w:t>:</w:t>
      </w:r>
      <w:r w:rsidRPr="007B62FF">
        <w:rPr>
          <w:rtl/>
        </w:rPr>
        <w:t xml:space="preserve"> </w:t>
      </w:r>
      <w:r>
        <w:rPr>
          <w:rtl/>
        </w:rPr>
        <w:t>(</w:t>
      </w:r>
      <w:r w:rsidRPr="007B62FF">
        <w:rPr>
          <w:rtl/>
        </w:rPr>
        <w:t>الحريري</w:t>
      </w:r>
      <w:r>
        <w:rPr>
          <w:rtl/>
        </w:rPr>
        <w:t>)</w:t>
      </w:r>
      <w:r w:rsidRPr="007B62FF">
        <w:rPr>
          <w:rtl/>
        </w:rPr>
        <w:t xml:space="preserve"> بالحاء المهملة وما بين المعقوفتين أثبتناه من المصدر الموافق لما في</w:t>
      </w:r>
      <w:r w:rsidR="00527246">
        <w:rPr>
          <w:rtl/>
        </w:rPr>
        <w:t>:</w:t>
      </w:r>
      <w:r w:rsidRPr="007B62FF">
        <w:rPr>
          <w:rtl/>
        </w:rPr>
        <w:t xml:space="preserve"> منهج المقال</w:t>
      </w:r>
      <w:r w:rsidR="00527246">
        <w:rPr>
          <w:rtl/>
        </w:rPr>
        <w:t>:</w:t>
      </w:r>
      <w:r w:rsidRPr="007B62FF">
        <w:rPr>
          <w:rtl/>
        </w:rPr>
        <w:t xml:space="preserve"> 354</w:t>
      </w:r>
      <w:r w:rsidR="00527246">
        <w:rPr>
          <w:rtl/>
        </w:rPr>
        <w:t>،</w:t>
      </w:r>
      <w:r w:rsidRPr="007B62FF">
        <w:rPr>
          <w:rtl/>
        </w:rPr>
        <w:t xml:space="preserve"> ومجمع الرجال 6</w:t>
      </w:r>
      <w:r w:rsidR="00527246">
        <w:rPr>
          <w:rtl/>
        </w:rPr>
        <w:t>:</w:t>
      </w:r>
      <w:r w:rsidRPr="007B62FF">
        <w:rPr>
          <w:rtl/>
        </w:rPr>
        <w:t xml:space="preserve"> 183</w:t>
      </w:r>
      <w:r w:rsidR="00527246">
        <w:rPr>
          <w:rtl/>
        </w:rPr>
        <w:t>،</w:t>
      </w:r>
      <w:r w:rsidRPr="007B62FF">
        <w:rPr>
          <w:rtl/>
        </w:rPr>
        <w:t xml:space="preserve"> ونقد الرجال</w:t>
      </w:r>
      <w:r w:rsidR="00527246">
        <w:rPr>
          <w:rtl/>
        </w:rPr>
        <w:t>:</w:t>
      </w:r>
      <w:r w:rsidRPr="007B62FF">
        <w:rPr>
          <w:rtl/>
        </w:rPr>
        <w:t xml:space="preserve"> 362</w:t>
      </w:r>
      <w:r w:rsidR="00527246">
        <w:rPr>
          <w:rtl/>
        </w:rPr>
        <w:t>،</w:t>
      </w:r>
      <w:r w:rsidRPr="007B62FF">
        <w:rPr>
          <w:rtl/>
        </w:rPr>
        <w:t xml:space="preserve"> وجامع الرواة 2</w:t>
      </w:r>
      <w:r w:rsidR="00527246">
        <w:rPr>
          <w:rtl/>
        </w:rPr>
        <w:t>:</w:t>
      </w:r>
      <w:r w:rsidRPr="007B62FF">
        <w:rPr>
          <w:rtl/>
        </w:rPr>
        <w:t xml:space="preserve"> 296</w:t>
      </w:r>
      <w:r w:rsidR="00527246">
        <w:rPr>
          <w:rtl/>
        </w:rPr>
        <w:t>،</w:t>
      </w:r>
      <w:r w:rsidRPr="007B62FF">
        <w:rPr>
          <w:rtl/>
        </w:rPr>
        <w:t xml:space="preserve"> وتنقيح المقال 3</w:t>
      </w:r>
      <w:r w:rsidR="00527246">
        <w:rPr>
          <w:rtl/>
        </w:rPr>
        <w:t>:</w:t>
      </w:r>
      <w:r w:rsidRPr="007B62FF">
        <w:rPr>
          <w:rtl/>
        </w:rPr>
        <w:t xml:space="preserve"> 275.</w:t>
      </w:r>
    </w:p>
    <w:p w:rsidR="0017382C" w:rsidRPr="007B62FF" w:rsidRDefault="0017382C" w:rsidP="0017382C">
      <w:pPr>
        <w:pStyle w:val="libFootnote0"/>
        <w:rPr>
          <w:rtl/>
        </w:rPr>
      </w:pPr>
      <w:r w:rsidRPr="007B62FF">
        <w:rPr>
          <w:rtl/>
        </w:rPr>
        <w:t>(2) في الحجرية</w:t>
      </w:r>
      <w:r w:rsidR="00527246">
        <w:rPr>
          <w:rtl/>
        </w:rPr>
        <w:t>:</w:t>
      </w:r>
      <w:r w:rsidRPr="007B62FF">
        <w:rPr>
          <w:rtl/>
        </w:rPr>
        <w:t xml:space="preserve"> </w:t>
      </w:r>
      <w:r>
        <w:rPr>
          <w:rtl/>
        </w:rPr>
        <w:t>(</w:t>
      </w:r>
      <w:r w:rsidRPr="007B62FF">
        <w:rPr>
          <w:rtl/>
        </w:rPr>
        <w:t>القبسي</w:t>
      </w:r>
      <w:r>
        <w:rPr>
          <w:rtl/>
        </w:rPr>
        <w:t>)</w:t>
      </w:r>
      <w:r w:rsidRPr="007B62FF">
        <w:rPr>
          <w:rtl/>
        </w:rPr>
        <w:t xml:space="preserve"> بالباء الموحدة.</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323 / 2.</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65 / 40</w:t>
      </w:r>
      <w:r w:rsidR="00527246">
        <w:rPr>
          <w:rtl/>
        </w:rPr>
        <w:t>،</w:t>
      </w:r>
      <w:r w:rsidRPr="007B62FF">
        <w:rPr>
          <w:rtl/>
        </w:rPr>
        <w:t xml:space="preserve"> في ترجمة أبو أبي الجوشاء.</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323 / 3</w:t>
      </w:r>
      <w:r w:rsidR="00527246">
        <w:rPr>
          <w:rtl/>
        </w:rPr>
        <w:t>،</w:t>
      </w:r>
      <w:r w:rsidRPr="007B62FF">
        <w:rPr>
          <w:rtl/>
        </w:rPr>
        <w:t xml:space="preserve"> ورجال البرقي</w:t>
      </w:r>
      <w:r w:rsidR="00527246">
        <w:rPr>
          <w:rtl/>
        </w:rPr>
        <w:t>:</w:t>
      </w:r>
      <w:r w:rsidRPr="007B62FF">
        <w:rPr>
          <w:rtl/>
        </w:rPr>
        <w:t xml:space="preserve"> 27.</w:t>
      </w:r>
    </w:p>
    <w:p w:rsidR="0017382C" w:rsidRPr="007B62FF" w:rsidRDefault="0017382C" w:rsidP="0017382C">
      <w:pPr>
        <w:pStyle w:val="libFootnote0"/>
        <w:rPr>
          <w:rtl/>
        </w:rPr>
      </w:pPr>
      <w:r w:rsidRPr="007B62FF">
        <w:rPr>
          <w:rtl/>
        </w:rPr>
        <w:t>(6) تهذيب الأحكام 6</w:t>
      </w:r>
      <w:r w:rsidR="00527246">
        <w:rPr>
          <w:rtl/>
        </w:rPr>
        <w:t>:</w:t>
      </w:r>
      <w:r w:rsidRPr="007B62FF">
        <w:rPr>
          <w:rtl/>
        </w:rPr>
        <w:t xml:space="preserve"> 292 / 807.</w:t>
      </w:r>
    </w:p>
    <w:p w:rsidR="0017382C" w:rsidRPr="007B62FF" w:rsidRDefault="0017382C" w:rsidP="0017382C">
      <w:pPr>
        <w:pStyle w:val="libFootnote0"/>
        <w:rPr>
          <w:rtl/>
        </w:rPr>
      </w:pPr>
      <w:r w:rsidRPr="007B62FF">
        <w:rPr>
          <w:rtl/>
        </w:rPr>
        <w:t>(7) أُصول الكافي 1</w:t>
      </w:r>
      <w:r w:rsidR="00527246">
        <w:rPr>
          <w:rtl/>
        </w:rPr>
        <w:t>:</w:t>
      </w:r>
      <w:r w:rsidRPr="007B62FF">
        <w:rPr>
          <w:rtl/>
        </w:rPr>
        <w:t xml:space="preserve"> 185 / 2.</w:t>
      </w:r>
    </w:p>
    <w:p w:rsidR="0017382C" w:rsidRPr="007B62FF" w:rsidRDefault="0017382C" w:rsidP="0017382C">
      <w:pPr>
        <w:pStyle w:val="libFootnote0"/>
        <w:rPr>
          <w:rtl/>
        </w:rPr>
      </w:pPr>
      <w:r w:rsidRPr="007B62FF">
        <w:rPr>
          <w:rtl/>
        </w:rPr>
        <w:t>(8) رجال العلاّمة</w:t>
      </w:r>
      <w:r w:rsidR="00527246">
        <w:rPr>
          <w:rtl/>
        </w:rPr>
        <w:t>:</w:t>
      </w:r>
      <w:r w:rsidRPr="007B62FF">
        <w:rPr>
          <w:rtl/>
        </w:rPr>
        <w:t xml:space="preserve"> 175 / 3.</w:t>
      </w:r>
    </w:p>
    <w:p w:rsidR="0017382C" w:rsidRPr="007B62FF" w:rsidRDefault="0017382C" w:rsidP="0017382C">
      <w:pPr>
        <w:pStyle w:val="libFootnote0"/>
        <w:rPr>
          <w:rtl/>
        </w:rPr>
      </w:pPr>
      <w:r w:rsidRPr="007B62FF">
        <w:rPr>
          <w:rtl/>
        </w:rPr>
        <w:t>(9) عدة الأصول 1</w:t>
      </w:r>
      <w:r w:rsidR="00527246">
        <w:rPr>
          <w:rtl/>
        </w:rPr>
        <w:t>:</w:t>
      </w:r>
      <w:r w:rsidRPr="007B62FF">
        <w:rPr>
          <w:rtl/>
        </w:rPr>
        <w:t xml:space="preserve"> 380.</w:t>
      </w:r>
    </w:p>
    <w:p w:rsidR="0017382C" w:rsidRPr="007B62FF" w:rsidRDefault="0017382C" w:rsidP="0017382C">
      <w:pPr>
        <w:pStyle w:val="libFootnote0"/>
        <w:rPr>
          <w:rtl/>
        </w:rPr>
      </w:pPr>
      <w:r w:rsidRPr="007B62FF">
        <w:rPr>
          <w:rtl/>
        </w:rPr>
        <w:t xml:space="preserve">(10) الوجيزة </w:t>
      </w:r>
      <w:r>
        <w:rPr>
          <w:rtl/>
        </w:rPr>
        <w:t>(</w:t>
      </w:r>
      <w:r w:rsidRPr="007B62FF">
        <w:rPr>
          <w:rtl/>
        </w:rPr>
        <w:t>للمجلسي</w:t>
      </w:r>
      <w:r>
        <w:rPr>
          <w:rtl/>
        </w:rPr>
        <w:t>)</w:t>
      </w:r>
      <w:r w:rsidR="00527246">
        <w:rPr>
          <w:rtl/>
        </w:rPr>
        <w:t>:</w:t>
      </w:r>
      <w:r w:rsidRPr="007B62FF">
        <w:rPr>
          <w:rtl/>
        </w:rPr>
        <w:t xml:space="preserve"> 57.</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والأظهر جلالته </w:t>
      </w:r>
      <w:r w:rsidRPr="0017382C">
        <w:rPr>
          <w:rStyle w:val="libFootnotenumChar"/>
          <w:rtl/>
        </w:rPr>
        <w:t>(1)</w:t>
      </w:r>
      <w:r w:rsidR="00527246">
        <w:rPr>
          <w:rtl/>
        </w:rPr>
        <w:t>،</w:t>
      </w:r>
      <w:r w:rsidRPr="007B62FF">
        <w:rPr>
          <w:rtl/>
        </w:rPr>
        <w:t xml:space="preserve"> ونقل في الحاشية </w:t>
      </w:r>
      <w:r w:rsidRPr="0017382C">
        <w:rPr>
          <w:rStyle w:val="libFootnotenumChar"/>
          <w:rtl/>
        </w:rPr>
        <w:t>(2)</w:t>
      </w:r>
      <w:r w:rsidRPr="007B62FF">
        <w:rPr>
          <w:rtl/>
        </w:rPr>
        <w:t xml:space="preserve"> عبارة العدّة.</w:t>
      </w:r>
    </w:p>
    <w:p w:rsidR="0017382C" w:rsidRPr="007B62FF" w:rsidRDefault="0017382C" w:rsidP="0017382C">
      <w:pPr>
        <w:pStyle w:val="libNormal"/>
        <w:rPr>
          <w:rtl/>
        </w:rPr>
      </w:pPr>
      <w:r w:rsidRPr="007B62FF">
        <w:rPr>
          <w:rtl/>
        </w:rPr>
        <w:t>والأظهر كونه ثِقَةً إِمامياً</w:t>
      </w:r>
      <w:r w:rsidR="00527246">
        <w:rPr>
          <w:rtl/>
        </w:rPr>
        <w:t>:</w:t>
      </w:r>
    </w:p>
    <w:p w:rsidR="0017382C" w:rsidRPr="007B62FF" w:rsidRDefault="0017382C" w:rsidP="0017382C">
      <w:pPr>
        <w:pStyle w:val="libNormal"/>
        <w:rPr>
          <w:rtl/>
        </w:rPr>
      </w:pPr>
      <w:r w:rsidRPr="007B62FF">
        <w:rPr>
          <w:rtl/>
        </w:rPr>
        <w:t>أما الأول</w:t>
      </w:r>
      <w:r w:rsidR="00527246">
        <w:rPr>
          <w:rtl/>
        </w:rPr>
        <w:t>:</w:t>
      </w:r>
      <w:r w:rsidRPr="007B62FF">
        <w:rPr>
          <w:rtl/>
        </w:rPr>
        <w:t xml:space="preserve"> فلما عرفت.</w:t>
      </w:r>
    </w:p>
    <w:p w:rsidR="0017382C" w:rsidRPr="007B62FF" w:rsidRDefault="0017382C" w:rsidP="0017382C">
      <w:pPr>
        <w:pStyle w:val="libNormal"/>
        <w:rPr>
          <w:rtl/>
        </w:rPr>
      </w:pPr>
      <w:r w:rsidRPr="007B62FF">
        <w:rPr>
          <w:rtl/>
        </w:rPr>
        <w:t>وأمّا الثاني</w:t>
      </w:r>
      <w:r w:rsidR="00527246">
        <w:rPr>
          <w:rtl/>
        </w:rPr>
        <w:t>:</w:t>
      </w:r>
      <w:r w:rsidRPr="007B62FF">
        <w:rPr>
          <w:rtl/>
        </w:rPr>
        <w:t xml:space="preserve"> فلما في النجاشي في ترجمة ابنه الجليل أيوب قال</w:t>
      </w:r>
      <w:r w:rsidR="00527246">
        <w:rPr>
          <w:rtl/>
        </w:rPr>
        <w:t>:</w:t>
      </w:r>
      <w:r w:rsidRPr="007B62FF">
        <w:rPr>
          <w:rtl/>
        </w:rPr>
        <w:t xml:space="preserve"> وأبوه نوح بن درّاج</w:t>
      </w:r>
      <w:r w:rsidR="00527246">
        <w:rPr>
          <w:rtl/>
        </w:rPr>
        <w:t>،</w:t>
      </w:r>
      <w:r w:rsidRPr="007B62FF">
        <w:rPr>
          <w:rtl/>
        </w:rPr>
        <w:t xml:space="preserve"> كان قاضياً</w:t>
      </w:r>
      <w:r w:rsidR="00527246">
        <w:rPr>
          <w:rtl/>
        </w:rPr>
        <w:t>،</w:t>
      </w:r>
      <w:r w:rsidRPr="007B62FF">
        <w:rPr>
          <w:rtl/>
        </w:rPr>
        <w:t xml:space="preserve"> وكان صحيح الاعتقاد </w:t>
      </w:r>
      <w:r w:rsidRPr="0017382C">
        <w:rPr>
          <w:rStyle w:val="libFootnotenumChar"/>
          <w:rtl/>
        </w:rPr>
        <w:t>(3)</w:t>
      </w:r>
      <w:r w:rsidR="00527246">
        <w:rPr>
          <w:rtl/>
        </w:rPr>
        <w:t>،</w:t>
      </w:r>
      <w:r w:rsidRPr="007B62FF">
        <w:rPr>
          <w:rtl/>
        </w:rPr>
        <w:t xml:space="preserve"> ومرّ كلام الخلاصة</w:t>
      </w:r>
      <w:r w:rsidR="00527246">
        <w:rPr>
          <w:rtl/>
        </w:rPr>
        <w:t>،</w:t>
      </w:r>
      <w:r w:rsidRPr="007B62FF">
        <w:rPr>
          <w:rtl/>
        </w:rPr>
        <w:t xml:space="preserve"> ويعضده ما رواه في التهذيب بإسناده</w:t>
      </w:r>
      <w:r w:rsidR="00527246">
        <w:rPr>
          <w:rtl/>
        </w:rPr>
        <w:t>:</w:t>
      </w:r>
      <w:r w:rsidRPr="007B62FF">
        <w:rPr>
          <w:rtl/>
        </w:rPr>
        <w:t xml:space="preserve"> عن الصفّار</w:t>
      </w:r>
      <w:r w:rsidR="00527246">
        <w:rPr>
          <w:rtl/>
        </w:rPr>
        <w:t>،</w:t>
      </w:r>
      <w:r w:rsidRPr="007B62FF">
        <w:rPr>
          <w:rtl/>
        </w:rPr>
        <w:t xml:space="preserve"> بإسناده عن هاشم الصيداني</w:t>
      </w:r>
      <w:r w:rsidR="00527246">
        <w:rPr>
          <w:rtl/>
        </w:rPr>
        <w:t>،</w:t>
      </w:r>
      <w:r w:rsidRPr="007B62FF">
        <w:rPr>
          <w:rtl/>
        </w:rPr>
        <w:t xml:space="preserve"> قال</w:t>
      </w:r>
      <w:r w:rsidR="00527246">
        <w:rPr>
          <w:rtl/>
        </w:rPr>
        <w:t>:</w:t>
      </w:r>
      <w:r w:rsidRPr="007B62FF">
        <w:rPr>
          <w:rtl/>
        </w:rPr>
        <w:t xml:space="preserve"> كنت عند العبّاس وموسى بن عيسى</w:t>
      </w:r>
      <w:r w:rsidR="00527246">
        <w:rPr>
          <w:rtl/>
        </w:rPr>
        <w:t>،</w:t>
      </w:r>
      <w:r w:rsidRPr="007B62FF">
        <w:rPr>
          <w:rtl/>
        </w:rPr>
        <w:t xml:space="preserve"> وعنده أبو بكر ابن عياش</w:t>
      </w:r>
      <w:r w:rsidR="00527246">
        <w:rPr>
          <w:rtl/>
        </w:rPr>
        <w:t>،</w:t>
      </w:r>
      <w:r w:rsidRPr="007B62FF">
        <w:rPr>
          <w:rtl/>
        </w:rPr>
        <w:t xml:space="preserve"> وإسماعيل بن حماد بن أبي حنيفة</w:t>
      </w:r>
      <w:r w:rsidR="00527246">
        <w:rPr>
          <w:rtl/>
        </w:rPr>
        <w:t>،</w:t>
      </w:r>
      <w:r w:rsidRPr="007B62FF">
        <w:rPr>
          <w:rtl/>
        </w:rPr>
        <w:t xml:space="preserve"> وعلي بن الظبيان</w:t>
      </w:r>
      <w:r w:rsidR="00527246">
        <w:rPr>
          <w:rtl/>
        </w:rPr>
        <w:t>،</w:t>
      </w:r>
      <w:r w:rsidRPr="007B62FF">
        <w:rPr>
          <w:rtl/>
        </w:rPr>
        <w:t xml:space="preserve"> ونوح ابن درّاج تلك الأيام على القضاء </w:t>
      </w:r>
      <w:r>
        <w:rPr>
          <w:rtl/>
        </w:rPr>
        <w:t>[</w:t>
      </w:r>
      <w:r w:rsidRPr="007B62FF">
        <w:rPr>
          <w:rtl/>
        </w:rPr>
        <w:t xml:space="preserve">قال </w:t>
      </w:r>
      <w:r w:rsidRPr="0017382C">
        <w:rPr>
          <w:rStyle w:val="libFootnotenumChar"/>
          <w:rtl/>
        </w:rPr>
        <w:t>(4)</w:t>
      </w:r>
      <w:r>
        <w:rPr>
          <w:rtl/>
        </w:rPr>
        <w:t>]</w:t>
      </w:r>
      <w:r w:rsidR="00527246">
        <w:rPr>
          <w:rtl/>
        </w:rPr>
        <w:t>:</w:t>
      </w:r>
      <w:r w:rsidRPr="007B62FF">
        <w:rPr>
          <w:rtl/>
        </w:rPr>
        <w:t xml:space="preserve"> فقال العبّاس</w:t>
      </w:r>
      <w:r w:rsidR="00527246">
        <w:rPr>
          <w:rtl/>
        </w:rPr>
        <w:t>:</w:t>
      </w:r>
      <w:r w:rsidRPr="007B62FF">
        <w:rPr>
          <w:rtl/>
        </w:rPr>
        <w:t xml:space="preserve"> يا </w:t>
      </w:r>
      <w:r>
        <w:rPr>
          <w:rtl/>
        </w:rPr>
        <w:t>[</w:t>
      </w:r>
      <w:r w:rsidRPr="0017382C">
        <w:rPr>
          <w:rStyle w:val="libFootnotenumChar"/>
          <w:rtl/>
        </w:rPr>
        <w:t>(5)</w:t>
      </w:r>
      <w:r>
        <w:rPr>
          <w:rtl/>
        </w:rPr>
        <w:t>]</w:t>
      </w:r>
      <w:r w:rsidRPr="007B62FF">
        <w:rPr>
          <w:rtl/>
        </w:rPr>
        <w:t xml:space="preserve"> با بكر أما ترى ما أحدث نوح في القضاء</w:t>
      </w:r>
      <w:r>
        <w:rPr>
          <w:rtl/>
        </w:rPr>
        <w:t>؟</w:t>
      </w:r>
      <w:r w:rsidRPr="007B62FF">
        <w:rPr>
          <w:rtl/>
        </w:rPr>
        <w:t xml:space="preserve"> أنه ورّث الخال وطرح العصبة وأسقط الشّفعة</w:t>
      </w:r>
      <w:r>
        <w:rPr>
          <w:rtl/>
        </w:rPr>
        <w:t>!</w:t>
      </w:r>
      <w:r w:rsidRPr="007B62FF">
        <w:rPr>
          <w:rtl/>
        </w:rPr>
        <w:t xml:space="preserve"> فقال له أبو بكر بن عياش</w:t>
      </w:r>
      <w:r w:rsidR="00527246">
        <w:rPr>
          <w:rtl/>
        </w:rPr>
        <w:t>:</w:t>
      </w:r>
      <w:r w:rsidRPr="007B62FF">
        <w:rPr>
          <w:rtl/>
        </w:rPr>
        <w:t xml:space="preserve"> وما عسى أن أقول للرجل قد قضى بالكتاب والسنة</w:t>
      </w:r>
      <w:r w:rsidR="00527246">
        <w:rPr>
          <w:rtl/>
        </w:rPr>
        <w:t>،</w:t>
      </w:r>
      <w:r w:rsidRPr="007B62FF">
        <w:rPr>
          <w:rtl/>
        </w:rPr>
        <w:t xml:space="preserve"> فاستوى العبّاس جالساً فقال</w:t>
      </w:r>
      <w:r w:rsidR="00527246">
        <w:rPr>
          <w:rtl/>
        </w:rPr>
        <w:t>:</w:t>
      </w:r>
      <w:r w:rsidRPr="007B62FF">
        <w:rPr>
          <w:rtl/>
        </w:rPr>
        <w:t xml:space="preserve"> كيف قضى بالكتاب والسنة</w:t>
      </w:r>
      <w:r>
        <w:rPr>
          <w:rtl/>
        </w:rPr>
        <w:t>؟</w:t>
      </w:r>
      <w:r w:rsidRPr="007B62FF">
        <w:rPr>
          <w:rtl/>
        </w:rPr>
        <w:t xml:space="preserve"> فقال أبو بكر</w:t>
      </w:r>
      <w:r w:rsidR="00527246">
        <w:rPr>
          <w:rtl/>
        </w:rPr>
        <w:t>:</w:t>
      </w:r>
      <w:r w:rsidRPr="007B62FF">
        <w:rPr>
          <w:rtl/>
        </w:rPr>
        <w:t xml:space="preserve"> إنّ النبيّ </w:t>
      </w:r>
      <w:r w:rsidRPr="0017382C">
        <w:rPr>
          <w:rStyle w:val="libAlaemChar"/>
          <w:rtl/>
        </w:rPr>
        <w:t>صلى‌الله‌عليه‌وآله‌وسلم</w:t>
      </w:r>
      <w:r w:rsidRPr="007B62FF">
        <w:rPr>
          <w:rtl/>
        </w:rPr>
        <w:t xml:space="preserve"> </w:t>
      </w:r>
      <w:r w:rsidR="00E10B1D">
        <w:rPr>
          <w:rtl/>
        </w:rPr>
        <w:t>لمـّ</w:t>
      </w:r>
      <w:r w:rsidRPr="007B62FF">
        <w:rPr>
          <w:rtl/>
        </w:rPr>
        <w:t xml:space="preserve">ا قُتل حمزة بن عبد المطلب بعث علي بن أبي طالب </w:t>
      </w:r>
      <w:r w:rsidRPr="0017382C">
        <w:rPr>
          <w:rStyle w:val="libAlaemChar"/>
          <w:rtl/>
        </w:rPr>
        <w:t>عليه‌السلام</w:t>
      </w:r>
      <w:r w:rsidRPr="007B62FF">
        <w:rPr>
          <w:rtl/>
        </w:rPr>
        <w:t xml:space="preserve"> فأتاه بابنة حمزة فسوّغها </w:t>
      </w:r>
      <w:r>
        <w:rPr>
          <w:rtl/>
        </w:rPr>
        <w:t>[</w:t>
      </w:r>
      <w:r w:rsidRPr="007B62FF">
        <w:rPr>
          <w:rtl/>
        </w:rPr>
        <w:t xml:space="preserve">رسول الله </w:t>
      </w:r>
      <w:r w:rsidRPr="0017382C">
        <w:rPr>
          <w:rStyle w:val="libAlaemChar"/>
          <w:rtl/>
        </w:rPr>
        <w:t>صلى‌الله‌عليه‌وآله‌وسلم</w:t>
      </w:r>
      <w:r w:rsidRPr="007B62FF">
        <w:rPr>
          <w:rtl/>
        </w:rPr>
        <w:t xml:space="preserve"> </w:t>
      </w:r>
      <w:r w:rsidRPr="0017382C">
        <w:rPr>
          <w:rStyle w:val="libFootnotenumChar"/>
          <w:rtl/>
        </w:rPr>
        <w:t>(6)</w:t>
      </w:r>
      <w:r>
        <w:rPr>
          <w:rtl/>
        </w:rPr>
        <w:t>]</w:t>
      </w:r>
      <w:r w:rsidRPr="007B62FF">
        <w:rPr>
          <w:rtl/>
        </w:rPr>
        <w:t xml:space="preserve"> الميراث كلّه</w:t>
      </w:r>
      <w:r w:rsidR="00527246">
        <w:rPr>
          <w:rtl/>
        </w:rPr>
        <w:t>،</w:t>
      </w:r>
      <w:r w:rsidRPr="007B62FF">
        <w:rPr>
          <w:rtl/>
        </w:rPr>
        <w:t xml:space="preserve"> فقال له العباس</w:t>
      </w:r>
      <w:r w:rsidR="00527246">
        <w:rPr>
          <w:rtl/>
        </w:rPr>
        <w:t>:</w:t>
      </w:r>
      <w:r w:rsidRPr="007B62FF">
        <w:rPr>
          <w:rtl/>
        </w:rPr>
        <w:t xml:space="preserve"> </w:t>
      </w:r>
      <w:r>
        <w:rPr>
          <w:rtl/>
        </w:rPr>
        <w:t>[</w:t>
      </w:r>
      <w:r w:rsidRPr="007B62FF">
        <w:rPr>
          <w:rtl/>
        </w:rPr>
        <w:t xml:space="preserve">يا أبا بكر </w:t>
      </w:r>
      <w:r w:rsidRPr="0017382C">
        <w:rPr>
          <w:rStyle w:val="libFootnotenumChar"/>
          <w:rtl/>
        </w:rPr>
        <w:t>(7)</w:t>
      </w:r>
      <w:r>
        <w:rPr>
          <w:rtl/>
        </w:rPr>
        <w:t>]</w:t>
      </w:r>
      <w:r w:rsidRPr="007B62FF">
        <w:rPr>
          <w:rtl/>
        </w:rPr>
        <w:t xml:space="preserve"> فظلم رسول الله </w:t>
      </w:r>
      <w:r w:rsidRPr="0017382C">
        <w:rPr>
          <w:rStyle w:val="libAlaemChar"/>
          <w:rtl/>
        </w:rPr>
        <w:t>صلى‌الله‌عليه‌وآله‌وسلم</w:t>
      </w:r>
      <w:r w:rsidRPr="007B62FF">
        <w:rPr>
          <w:rtl/>
        </w:rPr>
        <w:t xml:space="preserve"> جدّي</w:t>
      </w:r>
      <w:r>
        <w:rPr>
          <w:rtl/>
        </w:rPr>
        <w:t>؟</w:t>
      </w:r>
      <w:r w:rsidRPr="007B62FF">
        <w:rPr>
          <w:rtl/>
        </w:rPr>
        <w:t xml:space="preserve"> فقال</w:t>
      </w:r>
      <w:r w:rsidR="00527246">
        <w:rPr>
          <w:rtl/>
        </w:rPr>
        <w:t>:</w:t>
      </w:r>
      <w:r w:rsidRPr="007B62FF">
        <w:rPr>
          <w:rtl/>
        </w:rPr>
        <w:t xml:space="preserve"> أصلحك الله</w:t>
      </w:r>
      <w:r w:rsidR="00527246">
        <w:rPr>
          <w:rtl/>
        </w:rPr>
        <w:t>،</w:t>
      </w:r>
      <w:r w:rsidRPr="007B62FF">
        <w:rPr>
          <w:rtl/>
        </w:rPr>
        <w:t xml:space="preserve"> شرع لرسول الله </w:t>
      </w:r>
      <w:r w:rsidRPr="0017382C">
        <w:rPr>
          <w:rStyle w:val="libAlaemChar"/>
          <w:rtl/>
        </w:rPr>
        <w:t>صلى‌الله‌عليه‌وآله‌وسلم</w:t>
      </w:r>
      <w:r w:rsidRPr="007B62FF">
        <w:rPr>
          <w:rtl/>
        </w:rPr>
        <w:t xml:space="preserve"> ما صنع</w:t>
      </w:r>
      <w:r w:rsidR="00527246">
        <w:rPr>
          <w:rtl/>
        </w:rPr>
        <w:t>،</w:t>
      </w:r>
      <w:r w:rsidRPr="007B62FF">
        <w:rPr>
          <w:rtl/>
        </w:rPr>
        <w:t xml:space="preserve"> فما صنع رسول الله </w:t>
      </w:r>
      <w:r w:rsidRPr="0017382C">
        <w:rPr>
          <w:rStyle w:val="libAlaemChar"/>
          <w:rtl/>
        </w:rPr>
        <w:t>صلى‌الله‌عليه‌وآله‌وسلم</w:t>
      </w:r>
      <w:r w:rsidRPr="007B62FF">
        <w:rPr>
          <w:rtl/>
        </w:rPr>
        <w:t xml:space="preserve"> إلاّ الحق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بلغة المحدثين</w:t>
      </w:r>
      <w:r w:rsidR="00527246">
        <w:rPr>
          <w:rtl/>
        </w:rPr>
        <w:t>:</w:t>
      </w:r>
      <w:r w:rsidRPr="007B62FF">
        <w:rPr>
          <w:rtl/>
        </w:rPr>
        <w:t xml:space="preserve"> 426 / 12.</w:t>
      </w:r>
    </w:p>
    <w:p w:rsidR="0017382C" w:rsidRPr="007B62FF" w:rsidRDefault="0017382C" w:rsidP="0017382C">
      <w:pPr>
        <w:pStyle w:val="libFootnote0"/>
        <w:rPr>
          <w:rtl/>
        </w:rPr>
      </w:pPr>
      <w:r w:rsidRPr="007B62FF">
        <w:rPr>
          <w:rtl/>
        </w:rPr>
        <w:t>(2) أي في حاشية بلغة المحدثين.</w:t>
      </w:r>
    </w:p>
    <w:p w:rsidR="0017382C" w:rsidRPr="007B62FF" w:rsidRDefault="0017382C" w:rsidP="0017382C">
      <w:pPr>
        <w:pStyle w:val="libFootnote0"/>
        <w:rPr>
          <w:rtl/>
        </w:rPr>
      </w:pPr>
      <w:r w:rsidRPr="007B62FF">
        <w:rPr>
          <w:rtl/>
        </w:rPr>
        <w:t>(3) رجال النجاشي</w:t>
      </w:r>
      <w:r w:rsidR="00527246">
        <w:rPr>
          <w:rtl/>
        </w:rPr>
        <w:t>:</w:t>
      </w:r>
      <w:r w:rsidRPr="007B62FF">
        <w:rPr>
          <w:rtl/>
        </w:rPr>
        <w:t xml:space="preserve"> 102 / 254</w:t>
      </w:r>
      <w:r w:rsidR="00527246">
        <w:rPr>
          <w:rtl/>
        </w:rPr>
        <w:t>،</w:t>
      </w:r>
      <w:r w:rsidRPr="007B62FF">
        <w:rPr>
          <w:rtl/>
        </w:rPr>
        <w:t xml:space="preserve"> في ترجمة ابنه أيوب بن نوح.</w:t>
      </w:r>
    </w:p>
    <w:p w:rsidR="0017382C" w:rsidRPr="007B62FF" w:rsidRDefault="0017382C" w:rsidP="0017382C">
      <w:pPr>
        <w:pStyle w:val="libFootnote0"/>
        <w:rPr>
          <w:rtl/>
        </w:rPr>
      </w:pPr>
      <w:r w:rsidRPr="007B62FF">
        <w:rPr>
          <w:rtl/>
        </w:rPr>
        <w:t>(4) ما بين المعقوفتين لم يرد في الأصل والحجرية</w:t>
      </w:r>
      <w:r w:rsidR="00527246">
        <w:rPr>
          <w:rtl/>
        </w:rPr>
        <w:t>،</w:t>
      </w:r>
      <w:r w:rsidRPr="007B62FF">
        <w:rPr>
          <w:rtl/>
        </w:rPr>
        <w:t xml:space="preserve"> وأضفناه من المصدر.</w:t>
      </w:r>
    </w:p>
    <w:p w:rsidR="0017382C" w:rsidRPr="007B62FF" w:rsidRDefault="0017382C" w:rsidP="0017382C">
      <w:pPr>
        <w:pStyle w:val="libFootnote0"/>
        <w:rPr>
          <w:rtl/>
        </w:rPr>
      </w:pPr>
      <w:r w:rsidRPr="007B62FF">
        <w:rPr>
          <w:rtl/>
        </w:rPr>
        <w:t>(5) ما بين المعقوفتين لم يرد في الأصل والحجرية</w:t>
      </w:r>
      <w:r w:rsidR="00527246">
        <w:rPr>
          <w:rtl/>
        </w:rPr>
        <w:t>،</w:t>
      </w:r>
      <w:r w:rsidRPr="007B62FF">
        <w:rPr>
          <w:rtl/>
        </w:rPr>
        <w:t xml:space="preserve"> أثبتناه من المصدر.</w:t>
      </w:r>
    </w:p>
    <w:p w:rsidR="0017382C" w:rsidRPr="007B62FF" w:rsidRDefault="0017382C" w:rsidP="0017382C">
      <w:pPr>
        <w:pStyle w:val="libFootnote0"/>
        <w:rPr>
          <w:rtl/>
        </w:rPr>
      </w:pPr>
      <w:r w:rsidRPr="007B62FF">
        <w:rPr>
          <w:rtl/>
        </w:rPr>
        <w:t>(6) ما بين المعقوفتين لم يرد في الأصل والحجرية</w:t>
      </w:r>
      <w:r w:rsidR="00527246">
        <w:rPr>
          <w:rtl/>
        </w:rPr>
        <w:t>،</w:t>
      </w:r>
      <w:r w:rsidRPr="007B62FF">
        <w:rPr>
          <w:rtl/>
        </w:rPr>
        <w:t xml:space="preserve"> أثبتناه من المصدر.</w:t>
      </w:r>
    </w:p>
    <w:p w:rsidR="0017382C" w:rsidRPr="007B62FF" w:rsidRDefault="0017382C" w:rsidP="0017382C">
      <w:pPr>
        <w:pStyle w:val="libFootnote0"/>
        <w:rPr>
          <w:rtl/>
        </w:rPr>
      </w:pPr>
      <w:r w:rsidRPr="007B62FF">
        <w:rPr>
          <w:rtl/>
        </w:rPr>
        <w:t>(7) ما بين المعقوفتين لم يرد في الأصل والحجرية</w:t>
      </w:r>
      <w:r w:rsidR="00527246">
        <w:rPr>
          <w:rtl/>
        </w:rPr>
        <w:t>،</w:t>
      </w:r>
      <w:r w:rsidRPr="007B62FF">
        <w:rPr>
          <w:rtl/>
        </w:rPr>
        <w:t xml:space="preserve"> أضفناه من المصدر.</w:t>
      </w:r>
    </w:p>
    <w:p w:rsidR="0017382C" w:rsidRPr="007B62FF" w:rsidRDefault="0017382C" w:rsidP="0017382C">
      <w:pPr>
        <w:pStyle w:val="libFootnote0"/>
        <w:rPr>
          <w:rtl/>
        </w:rPr>
      </w:pPr>
      <w:r w:rsidRPr="007B62FF">
        <w:rPr>
          <w:rtl/>
        </w:rPr>
        <w:t>(8) تهذيب الأحكام 6</w:t>
      </w:r>
      <w:r w:rsidR="00527246">
        <w:rPr>
          <w:rtl/>
        </w:rPr>
        <w:t>:</w:t>
      </w:r>
      <w:r w:rsidRPr="007B62FF">
        <w:rPr>
          <w:rtl/>
        </w:rPr>
        <w:t xml:space="preserve"> 310 / 857. ولم يرد فيه</w:t>
      </w:r>
      <w:r w:rsidR="00527246">
        <w:rPr>
          <w:rtl/>
        </w:rPr>
        <w:t>:</w:t>
      </w:r>
      <w:r w:rsidRPr="007B62FF">
        <w:rPr>
          <w:rtl/>
        </w:rPr>
        <w:t xml:space="preserve"> الصفار.</w:t>
      </w:r>
    </w:p>
    <w:p w:rsidR="0017382C" w:rsidRDefault="0017382C" w:rsidP="00C613E8">
      <w:pPr>
        <w:pStyle w:val="libNormal"/>
        <w:rPr>
          <w:rtl/>
        </w:rPr>
      </w:pPr>
      <w:r>
        <w:rPr>
          <w:rtl/>
        </w:rPr>
        <w:br w:type="page"/>
      </w:r>
    </w:p>
    <w:p w:rsidR="0017382C" w:rsidRDefault="0017382C" w:rsidP="00E10B1D">
      <w:pPr>
        <w:pStyle w:val="Heading3"/>
        <w:rPr>
          <w:rtl/>
        </w:rPr>
      </w:pPr>
      <w:bookmarkStart w:id="755" w:name="_Toc394921975"/>
      <w:r w:rsidRPr="004F14F2">
        <w:rPr>
          <w:rtl/>
        </w:rPr>
        <w:lastRenderedPageBreak/>
        <w:t>[3064] نُوح بن المختار النَّخَعِيّ</w:t>
      </w:r>
      <w:r w:rsidR="00527246">
        <w:rPr>
          <w:rtl/>
        </w:rPr>
        <w:t>:</w:t>
      </w:r>
      <w:bookmarkEnd w:id="755"/>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756" w:name="_Toc394921976"/>
      <w:r w:rsidRPr="004F14F2">
        <w:rPr>
          <w:rtl/>
        </w:rPr>
        <w:t>[3065] نَوْف البِكالي</w:t>
      </w:r>
      <w:r w:rsidR="00527246">
        <w:rPr>
          <w:rtl/>
        </w:rPr>
        <w:t>:</w:t>
      </w:r>
      <w:bookmarkEnd w:id="756"/>
    </w:p>
    <w:p w:rsidR="0017382C" w:rsidRPr="007B62FF" w:rsidRDefault="0017382C" w:rsidP="0017382C">
      <w:pPr>
        <w:pStyle w:val="libNormal"/>
        <w:rPr>
          <w:rtl/>
        </w:rPr>
      </w:pPr>
      <w:r w:rsidRPr="007B62FF">
        <w:rPr>
          <w:rtl/>
        </w:rPr>
        <w:t xml:space="preserve">وصفه شرّاح النهج بأنه صاحب علي </w:t>
      </w:r>
      <w:r w:rsidRPr="0017382C">
        <w:rPr>
          <w:rStyle w:val="libAlaemChar"/>
          <w:rtl/>
        </w:rPr>
        <w:t>عليه‌السلام</w:t>
      </w:r>
      <w:r w:rsidR="00527246">
        <w:rPr>
          <w:rtl/>
        </w:rPr>
        <w:t>،</w:t>
      </w:r>
      <w:r w:rsidRPr="007B62FF">
        <w:rPr>
          <w:rtl/>
        </w:rPr>
        <w:t xml:space="preserve"> ويظهر من أخبار كثيرة أنّه من خواصه</w:t>
      </w:r>
      <w:r w:rsidR="00527246">
        <w:rPr>
          <w:rtl/>
        </w:rPr>
        <w:t>،</w:t>
      </w:r>
      <w:r w:rsidRPr="007B62FF">
        <w:rPr>
          <w:rtl/>
        </w:rPr>
        <w:t xml:space="preserve"> وعبّاد أصحابه</w:t>
      </w:r>
      <w:r w:rsidR="00527246">
        <w:rPr>
          <w:rtl/>
        </w:rPr>
        <w:t>،</w:t>
      </w:r>
      <w:r w:rsidRPr="007B62FF">
        <w:rPr>
          <w:rtl/>
        </w:rPr>
        <w:t xml:space="preserve"> مثل</w:t>
      </w:r>
      <w:r w:rsidR="00527246">
        <w:rPr>
          <w:rtl/>
        </w:rPr>
        <w:t>:</w:t>
      </w:r>
      <w:r w:rsidRPr="007B62FF">
        <w:rPr>
          <w:rtl/>
        </w:rPr>
        <w:t xml:space="preserve"> جندب بن زهير</w:t>
      </w:r>
      <w:r w:rsidR="00527246">
        <w:rPr>
          <w:rtl/>
        </w:rPr>
        <w:t>،</w:t>
      </w:r>
      <w:r w:rsidRPr="007B62FF">
        <w:rPr>
          <w:rtl/>
        </w:rPr>
        <w:t xml:space="preserve"> وهمّام بن عبادة</w:t>
      </w:r>
      <w:r w:rsidR="00527246">
        <w:rPr>
          <w:rtl/>
        </w:rPr>
        <w:t>،</w:t>
      </w:r>
      <w:r w:rsidRPr="007B62FF">
        <w:rPr>
          <w:rtl/>
        </w:rPr>
        <w:t xml:space="preserve"> وأمثالهما أهل النسك والبرانس.</w:t>
      </w:r>
    </w:p>
    <w:p w:rsidR="0017382C" w:rsidRPr="007B62FF" w:rsidRDefault="0017382C" w:rsidP="0017382C">
      <w:pPr>
        <w:pStyle w:val="libNormal"/>
        <w:rPr>
          <w:rtl/>
        </w:rPr>
      </w:pPr>
      <w:r w:rsidRPr="007B62FF">
        <w:rPr>
          <w:rtl/>
        </w:rPr>
        <w:t>وروى الكراجكي في كنزه مسنداً</w:t>
      </w:r>
      <w:r w:rsidR="00527246">
        <w:rPr>
          <w:rtl/>
        </w:rPr>
        <w:t>:</w:t>
      </w:r>
      <w:r w:rsidRPr="007B62FF">
        <w:rPr>
          <w:rtl/>
        </w:rPr>
        <w:t xml:space="preserve"> عن أبي حمزة الثمالي</w:t>
      </w:r>
      <w:r w:rsidR="00527246">
        <w:rPr>
          <w:rtl/>
        </w:rPr>
        <w:t>،</w:t>
      </w:r>
      <w:r w:rsidRPr="007B62FF">
        <w:rPr>
          <w:rtl/>
        </w:rPr>
        <w:t xml:space="preserve"> عن يحيى ابن أمّ الطويل</w:t>
      </w:r>
      <w:r w:rsidR="00527246">
        <w:rPr>
          <w:rtl/>
        </w:rPr>
        <w:t>،</w:t>
      </w:r>
      <w:r w:rsidRPr="007B62FF">
        <w:rPr>
          <w:rtl/>
        </w:rPr>
        <w:t xml:space="preserve"> عن نوف البكالي</w:t>
      </w:r>
      <w:r w:rsidR="00527246">
        <w:rPr>
          <w:rtl/>
        </w:rPr>
        <w:t>،</w:t>
      </w:r>
      <w:r w:rsidRPr="007B62FF">
        <w:rPr>
          <w:rtl/>
        </w:rPr>
        <w:t xml:space="preserve"> قال</w:t>
      </w:r>
      <w:r w:rsidR="00527246">
        <w:rPr>
          <w:rtl/>
        </w:rPr>
        <w:t>:</w:t>
      </w:r>
      <w:r w:rsidRPr="007B62FF">
        <w:rPr>
          <w:rtl/>
        </w:rPr>
        <w:t xml:space="preserve"> عرضت لي إلى أمير المؤمنين علي ابن أبي طالب </w:t>
      </w:r>
      <w:r w:rsidRPr="0017382C">
        <w:rPr>
          <w:rStyle w:val="libAlaemChar"/>
          <w:rtl/>
        </w:rPr>
        <w:t>عليه‌السلام</w:t>
      </w:r>
      <w:r w:rsidRPr="007B62FF">
        <w:rPr>
          <w:rtl/>
        </w:rPr>
        <w:t xml:space="preserve"> حاجة فاستتبعت إليه جندب بن زهير</w:t>
      </w:r>
      <w:r w:rsidR="00527246">
        <w:rPr>
          <w:rtl/>
        </w:rPr>
        <w:t>،</w:t>
      </w:r>
      <w:r w:rsidRPr="007B62FF">
        <w:rPr>
          <w:rtl/>
        </w:rPr>
        <w:t xml:space="preserve"> والربيع بن خيثم</w:t>
      </w:r>
      <w:r w:rsidR="00527246">
        <w:rPr>
          <w:rtl/>
        </w:rPr>
        <w:t>،</w:t>
      </w:r>
      <w:r w:rsidRPr="007B62FF">
        <w:rPr>
          <w:rtl/>
        </w:rPr>
        <w:t xml:space="preserve"> وابن أخيه همّام بن عبادة بن خيثم</w:t>
      </w:r>
      <w:r w:rsidR="00527246">
        <w:rPr>
          <w:rtl/>
        </w:rPr>
        <w:t>،</w:t>
      </w:r>
      <w:r w:rsidRPr="007B62FF">
        <w:rPr>
          <w:rtl/>
        </w:rPr>
        <w:t xml:space="preserve"> وساق الخبر </w:t>
      </w:r>
      <w:r w:rsidRPr="0017382C">
        <w:rPr>
          <w:rStyle w:val="libFootnotenumChar"/>
          <w:rtl/>
        </w:rPr>
        <w:t>(2)</w:t>
      </w:r>
      <w:r w:rsidR="00527246">
        <w:rPr>
          <w:rtl/>
        </w:rPr>
        <w:t>،</w:t>
      </w:r>
      <w:r w:rsidRPr="007B62FF">
        <w:rPr>
          <w:rtl/>
        </w:rPr>
        <w:t xml:space="preserve"> وفيه الخطبة المعروفة وقصّة وفاة همام</w:t>
      </w:r>
      <w:r w:rsidR="00527246">
        <w:rPr>
          <w:rtl/>
        </w:rPr>
        <w:t>،</w:t>
      </w:r>
      <w:r w:rsidRPr="007B62FF">
        <w:rPr>
          <w:rtl/>
        </w:rPr>
        <w:t xml:space="preserve"> وفيه زيادة في أوله وآخره لا توجد في غيره.</w:t>
      </w:r>
    </w:p>
    <w:p w:rsidR="0017382C" w:rsidRPr="007B62FF" w:rsidRDefault="0017382C" w:rsidP="0017382C">
      <w:pPr>
        <w:pStyle w:val="libNormal"/>
        <w:rPr>
          <w:rtl/>
        </w:rPr>
      </w:pPr>
      <w:r w:rsidRPr="007B62FF">
        <w:rPr>
          <w:rtl/>
        </w:rPr>
        <w:t xml:space="preserve">وفي الخبر الذي رواه ابن طاوس في فلاح السائل </w:t>
      </w:r>
      <w:r w:rsidRPr="0017382C">
        <w:rPr>
          <w:rStyle w:val="libFootnotenumChar"/>
          <w:rtl/>
        </w:rPr>
        <w:t>(3)</w:t>
      </w:r>
      <w:r w:rsidR="00527246">
        <w:rPr>
          <w:rtl/>
        </w:rPr>
        <w:t>،</w:t>
      </w:r>
      <w:r w:rsidRPr="007B62FF">
        <w:rPr>
          <w:rtl/>
        </w:rPr>
        <w:t xml:space="preserve"> وأشرنا إليه في ترجمة حبّة </w:t>
      </w:r>
      <w:r w:rsidRPr="0017382C">
        <w:rPr>
          <w:rStyle w:val="libFootnotenumChar"/>
          <w:rtl/>
        </w:rPr>
        <w:t>(4)</w:t>
      </w:r>
      <w:r w:rsidRPr="007B62FF">
        <w:rPr>
          <w:rtl/>
        </w:rPr>
        <w:t xml:space="preserve"> ما ينبغي أن يلاحظ.</w:t>
      </w:r>
    </w:p>
    <w:p w:rsidR="0017382C" w:rsidRPr="007B62FF" w:rsidRDefault="0017382C" w:rsidP="0017382C">
      <w:pPr>
        <w:pStyle w:val="libNormal"/>
        <w:rPr>
          <w:rtl/>
        </w:rPr>
      </w:pPr>
      <w:r w:rsidRPr="007B62FF">
        <w:rPr>
          <w:rtl/>
        </w:rPr>
        <w:t>وفي التعليقة</w:t>
      </w:r>
      <w:r w:rsidR="00527246">
        <w:rPr>
          <w:rtl/>
        </w:rPr>
        <w:t>:</w:t>
      </w:r>
      <w:r w:rsidRPr="007B62FF">
        <w:rPr>
          <w:rtl/>
        </w:rPr>
        <w:t xml:space="preserve"> ويظهر من الأخبار أنّه من خواصّه </w:t>
      </w:r>
      <w:r w:rsidRPr="0017382C">
        <w:rPr>
          <w:rStyle w:val="libAlaemChar"/>
          <w:rtl/>
        </w:rPr>
        <w:t>عليه‌السلام</w:t>
      </w:r>
      <w:r w:rsidRPr="007B62FF">
        <w:rPr>
          <w:rtl/>
        </w:rPr>
        <w:t xml:space="preserve"> منها ما رواه في الخصال </w:t>
      </w:r>
      <w:r w:rsidRPr="0017382C">
        <w:rPr>
          <w:rStyle w:val="libFootnotenumChar"/>
          <w:rtl/>
        </w:rPr>
        <w:t>(5)</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323 / 4.</w:t>
      </w:r>
    </w:p>
    <w:p w:rsidR="0017382C" w:rsidRPr="007B62FF" w:rsidRDefault="0017382C" w:rsidP="0017382C">
      <w:pPr>
        <w:pStyle w:val="libFootnote0"/>
        <w:rPr>
          <w:rtl/>
        </w:rPr>
      </w:pPr>
      <w:r w:rsidRPr="007B62FF">
        <w:rPr>
          <w:rtl/>
        </w:rPr>
        <w:t xml:space="preserve">(2) كنز الفوائد </w:t>
      </w:r>
      <w:r>
        <w:rPr>
          <w:rtl/>
        </w:rPr>
        <w:t>(</w:t>
      </w:r>
      <w:r w:rsidRPr="007B62FF">
        <w:rPr>
          <w:rtl/>
        </w:rPr>
        <w:t>للكراجكي</w:t>
      </w:r>
      <w:r>
        <w:rPr>
          <w:rtl/>
        </w:rPr>
        <w:t>)</w:t>
      </w:r>
      <w:r w:rsidRPr="007B62FF">
        <w:rPr>
          <w:rtl/>
        </w:rPr>
        <w:t xml:space="preserve"> 1</w:t>
      </w:r>
      <w:r w:rsidR="00527246">
        <w:rPr>
          <w:rtl/>
        </w:rPr>
        <w:t>:</w:t>
      </w:r>
      <w:r w:rsidRPr="007B62FF">
        <w:rPr>
          <w:rtl/>
        </w:rPr>
        <w:t xml:space="preserve"> 88</w:t>
      </w:r>
      <w:r w:rsidR="00527246">
        <w:rPr>
          <w:rtl/>
        </w:rPr>
        <w:t>،</w:t>
      </w:r>
      <w:r w:rsidRPr="007B62FF">
        <w:rPr>
          <w:rtl/>
        </w:rPr>
        <w:t xml:space="preserve"> 89</w:t>
      </w:r>
      <w:r w:rsidR="00527246">
        <w:rPr>
          <w:rtl/>
        </w:rPr>
        <w:t>،</w:t>
      </w:r>
      <w:r w:rsidRPr="007B62FF">
        <w:rPr>
          <w:rtl/>
        </w:rPr>
        <w:t xml:space="preserve"> 92.</w:t>
      </w:r>
    </w:p>
    <w:p w:rsidR="0017382C" w:rsidRPr="007B62FF" w:rsidRDefault="0017382C" w:rsidP="0017382C">
      <w:pPr>
        <w:pStyle w:val="libFootnote0"/>
        <w:rPr>
          <w:rtl/>
        </w:rPr>
      </w:pPr>
      <w:r w:rsidRPr="007B62FF">
        <w:rPr>
          <w:rtl/>
        </w:rPr>
        <w:t>(3) فلاح السائل</w:t>
      </w:r>
      <w:r w:rsidR="00527246">
        <w:rPr>
          <w:rtl/>
        </w:rPr>
        <w:t>:</w:t>
      </w:r>
      <w:r w:rsidRPr="007B62FF">
        <w:rPr>
          <w:rtl/>
        </w:rPr>
        <w:t xml:space="preserve"> 266.</w:t>
      </w:r>
    </w:p>
    <w:p w:rsidR="0017382C" w:rsidRPr="007B62FF" w:rsidRDefault="0017382C" w:rsidP="0017382C">
      <w:pPr>
        <w:pStyle w:val="libFootnote0"/>
        <w:rPr>
          <w:rtl/>
        </w:rPr>
      </w:pPr>
      <w:r w:rsidRPr="007B62FF">
        <w:rPr>
          <w:rtl/>
        </w:rPr>
        <w:t>(4) تقدم في الجزء السابع صحيفة</w:t>
      </w:r>
      <w:r w:rsidR="00527246">
        <w:rPr>
          <w:rtl/>
        </w:rPr>
        <w:t>:</w:t>
      </w:r>
      <w:r w:rsidRPr="007B62FF">
        <w:rPr>
          <w:rtl/>
        </w:rPr>
        <w:t xml:space="preserve"> 237</w:t>
      </w:r>
      <w:r w:rsidR="00527246">
        <w:rPr>
          <w:rtl/>
        </w:rPr>
        <w:t>،</w:t>
      </w:r>
      <w:r w:rsidRPr="007B62FF">
        <w:rPr>
          <w:rtl/>
        </w:rPr>
        <w:t xml:space="preserve"> الرقم</w:t>
      </w:r>
      <w:r w:rsidR="00527246">
        <w:rPr>
          <w:rtl/>
        </w:rPr>
        <w:t>:</w:t>
      </w:r>
      <w:r w:rsidRPr="007B62FF">
        <w:rPr>
          <w:rtl/>
        </w:rPr>
        <w:t xml:space="preserve"> [471]</w:t>
      </w:r>
      <w:r>
        <w:rPr>
          <w:rtl/>
        </w:rPr>
        <w:t>.</w:t>
      </w:r>
    </w:p>
    <w:p w:rsidR="0017382C" w:rsidRPr="007B62FF" w:rsidRDefault="0017382C" w:rsidP="0017382C">
      <w:pPr>
        <w:pStyle w:val="libFootnote0"/>
        <w:rPr>
          <w:rtl/>
        </w:rPr>
      </w:pPr>
      <w:r w:rsidRPr="007B62FF">
        <w:rPr>
          <w:rtl/>
        </w:rPr>
        <w:t>(5) تعليقة الوحيد على منهج المقال</w:t>
      </w:r>
      <w:r w:rsidR="00527246">
        <w:rPr>
          <w:rtl/>
        </w:rPr>
        <w:t>:</w:t>
      </w:r>
      <w:r w:rsidRPr="007B62FF">
        <w:rPr>
          <w:rtl/>
        </w:rPr>
        <w:t xml:space="preserve"> 354</w:t>
      </w:r>
      <w:r w:rsidR="00527246">
        <w:rPr>
          <w:rtl/>
        </w:rPr>
        <w:t>،</w:t>
      </w:r>
      <w:r w:rsidRPr="007B62FF">
        <w:rPr>
          <w:rtl/>
        </w:rPr>
        <w:t xml:space="preserve"> وأُنظر خصال الصدوق 1</w:t>
      </w:r>
      <w:r w:rsidR="00527246">
        <w:rPr>
          <w:rtl/>
        </w:rPr>
        <w:t>:</w:t>
      </w:r>
      <w:r w:rsidRPr="007B62FF">
        <w:rPr>
          <w:rtl/>
        </w:rPr>
        <w:t xml:space="preserve"> 337 / 40.</w:t>
      </w:r>
    </w:p>
    <w:p w:rsidR="0017382C" w:rsidRDefault="0017382C" w:rsidP="00C613E8">
      <w:pPr>
        <w:pStyle w:val="libNormal"/>
        <w:rPr>
          <w:rtl/>
        </w:rPr>
      </w:pPr>
      <w:r>
        <w:rPr>
          <w:rtl/>
        </w:rPr>
        <w:br w:type="page"/>
      </w:r>
    </w:p>
    <w:p w:rsidR="0017382C" w:rsidRPr="007B62FF" w:rsidRDefault="0017382C" w:rsidP="00E10B1D">
      <w:pPr>
        <w:pStyle w:val="Heading2Center"/>
        <w:rPr>
          <w:rtl/>
        </w:rPr>
      </w:pPr>
      <w:bookmarkStart w:id="757" w:name="_Toc394921977"/>
      <w:r w:rsidRPr="007B62FF">
        <w:rPr>
          <w:rtl/>
        </w:rPr>
        <w:lastRenderedPageBreak/>
        <w:t>باب الواو</w:t>
      </w:r>
      <w:bookmarkEnd w:id="757"/>
    </w:p>
    <w:p w:rsidR="0017382C" w:rsidRDefault="0017382C" w:rsidP="00E10B1D">
      <w:pPr>
        <w:pStyle w:val="Heading3"/>
        <w:rPr>
          <w:rtl/>
        </w:rPr>
      </w:pPr>
      <w:bookmarkStart w:id="758" w:name="_Toc394921978"/>
      <w:r w:rsidRPr="004F14F2">
        <w:rPr>
          <w:rtl/>
        </w:rPr>
        <w:t>[3066] واصل بن سُلَيم المِنْقري</w:t>
      </w:r>
      <w:r w:rsidR="00527246">
        <w:rPr>
          <w:rtl/>
        </w:rPr>
        <w:t>:</w:t>
      </w:r>
      <w:bookmarkEnd w:id="758"/>
    </w:p>
    <w:p w:rsidR="0017382C" w:rsidRPr="007B62FF" w:rsidRDefault="0017382C" w:rsidP="0017382C">
      <w:pPr>
        <w:pStyle w:val="libNormal"/>
        <w:rPr>
          <w:rtl/>
        </w:rPr>
      </w:pPr>
      <w:r w:rsidRPr="007B62FF">
        <w:rPr>
          <w:rtl/>
        </w:rPr>
        <w:t>تابعي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759" w:name="_Toc394921979"/>
      <w:r w:rsidRPr="004F14F2">
        <w:rPr>
          <w:rtl/>
        </w:rPr>
        <w:t>[3067] الوليد بن أبان الضبّيّ</w:t>
      </w:r>
      <w:r w:rsidR="00527246">
        <w:rPr>
          <w:rtl/>
        </w:rPr>
        <w:t>:</w:t>
      </w:r>
      <w:bookmarkEnd w:id="759"/>
    </w:p>
    <w:p w:rsidR="0017382C" w:rsidRPr="007B62FF" w:rsidRDefault="0017382C" w:rsidP="0017382C">
      <w:pPr>
        <w:pStyle w:val="libNormal"/>
        <w:rPr>
          <w:rtl/>
        </w:rPr>
      </w:pPr>
      <w:r w:rsidRPr="007B62FF">
        <w:rPr>
          <w:rtl/>
        </w:rPr>
        <w:t>الرّازي</w:t>
      </w:r>
      <w:r w:rsidR="00527246">
        <w:rPr>
          <w:rtl/>
        </w:rPr>
        <w:t>،</w:t>
      </w:r>
      <w:r w:rsidRPr="007B62FF">
        <w:rPr>
          <w:rtl/>
        </w:rPr>
        <w:t xml:space="preserve"> ذكره الشيخ في أصحاب الرضا </w:t>
      </w:r>
      <w:r w:rsidRPr="0017382C">
        <w:rPr>
          <w:rStyle w:val="libAlaemChar"/>
          <w:rtl/>
        </w:rPr>
        <w:t>عليه‌السلام</w:t>
      </w:r>
      <w:r w:rsidRPr="007B62FF">
        <w:rPr>
          <w:rtl/>
        </w:rPr>
        <w:t xml:space="preserve"> </w:t>
      </w:r>
      <w:r w:rsidRPr="0017382C">
        <w:rPr>
          <w:rStyle w:val="libFootnotenumChar"/>
          <w:rtl/>
        </w:rPr>
        <w:t>(2)</w:t>
      </w:r>
      <w:r w:rsidR="00527246">
        <w:rPr>
          <w:rtl/>
        </w:rPr>
        <w:t>،</w:t>
      </w:r>
      <w:r w:rsidRPr="007B62FF">
        <w:rPr>
          <w:rtl/>
        </w:rPr>
        <w:t xml:space="preserve"> يروي عنه</w:t>
      </w:r>
      <w:r w:rsidR="00527246">
        <w:rPr>
          <w:rtl/>
        </w:rPr>
        <w:t>:</w:t>
      </w:r>
      <w:r w:rsidRPr="007B62FF">
        <w:rPr>
          <w:rtl/>
        </w:rPr>
        <w:t xml:space="preserve"> أحمد ابن محمّد </w:t>
      </w:r>
      <w:r w:rsidRPr="0017382C">
        <w:rPr>
          <w:rStyle w:val="libFootnotenumChar"/>
          <w:rtl/>
        </w:rPr>
        <w:t>(3)</w:t>
      </w:r>
      <w:r w:rsidR="00527246">
        <w:rPr>
          <w:rtl/>
        </w:rPr>
        <w:t>،</w:t>
      </w:r>
      <w:r w:rsidRPr="007B62FF">
        <w:rPr>
          <w:rtl/>
        </w:rPr>
        <w:t xml:space="preserve"> ومحمّد بن يحيى </w:t>
      </w:r>
      <w:r w:rsidRPr="0017382C">
        <w:rPr>
          <w:rStyle w:val="libFootnotenumChar"/>
          <w:rtl/>
        </w:rPr>
        <w:t>(4)</w:t>
      </w:r>
      <w:r w:rsidR="00527246">
        <w:rPr>
          <w:rtl/>
        </w:rPr>
        <w:t>،</w:t>
      </w:r>
      <w:r w:rsidRPr="007B62FF">
        <w:rPr>
          <w:rtl/>
        </w:rPr>
        <w:t xml:space="preserve"> ويحيى بن زكريا </w:t>
      </w:r>
      <w:r w:rsidRPr="0017382C">
        <w:rPr>
          <w:rStyle w:val="libFootnotenumChar"/>
          <w:rtl/>
        </w:rPr>
        <w:t>(5)</w:t>
      </w:r>
      <w:r>
        <w:rPr>
          <w:rtl/>
        </w:rPr>
        <w:t>.</w:t>
      </w:r>
    </w:p>
    <w:p w:rsidR="0017382C" w:rsidRDefault="0017382C" w:rsidP="00E10B1D">
      <w:pPr>
        <w:pStyle w:val="Heading3"/>
        <w:rPr>
          <w:rtl/>
        </w:rPr>
      </w:pPr>
      <w:bookmarkStart w:id="760" w:name="_Toc394921980"/>
      <w:r w:rsidRPr="004F14F2">
        <w:rPr>
          <w:rtl/>
        </w:rPr>
        <w:t>[3068] الوليد بن أسباط الكُوفِيّ</w:t>
      </w:r>
      <w:r w:rsidR="00527246">
        <w:rPr>
          <w:rtl/>
        </w:rPr>
        <w:t>:</w:t>
      </w:r>
      <w:bookmarkEnd w:id="760"/>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761" w:name="_Toc394921981"/>
      <w:r w:rsidRPr="004F14F2">
        <w:rPr>
          <w:rtl/>
        </w:rPr>
        <w:t>[3069] الوليد بن إسحاق الكُوفِيّ</w:t>
      </w:r>
      <w:r w:rsidR="00527246">
        <w:rPr>
          <w:rtl/>
        </w:rPr>
        <w:t>:</w:t>
      </w:r>
      <w:bookmarkEnd w:id="761"/>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762" w:name="_Toc394921982"/>
      <w:r w:rsidRPr="004F14F2">
        <w:rPr>
          <w:rtl/>
        </w:rPr>
        <w:t>[3070] الوليد بن أسْماء الكِنْدي</w:t>
      </w:r>
      <w:r w:rsidR="00527246">
        <w:rPr>
          <w:rtl/>
        </w:rPr>
        <w:t>:</w:t>
      </w:r>
      <w:bookmarkEnd w:id="762"/>
    </w:p>
    <w:p w:rsidR="0017382C" w:rsidRPr="007B62FF" w:rsidRDefault="0017382C" w:rsidP="0017382C">
      <w:pPr>
        <w:pStyle w:val="libNormal"/>
        <w:rPr>
          <w:rtl/>
        </w:rPr>
      </w:pPr>
      <w:r w:rsidRPr="007B62FF">
        <w:rPr>
          <w:rtl/>
        </w:rPr>
        <w:t>مولاهم</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Default="0017382C" w:rsidP="00E10B1D">
      <w:pPr>
        <w:pStyle w:val="Heading3"/>
        <w:rPr>
          <w:rtl/>
        </w:rPr>
      </w:pPr>
      <w:bookmarkStart w:id="763" w:name="_Toc394921983"/>
      <w:r w:rsidRPr="004F14F2">
        <w:rPr>
          <w:rtl/>
        </w:rPr>
        <w:t>[3071] الوليد بيّاع الأسْفاط</w:t>
      </w:r>
      <w:r w:rsidR="00527246">
        <w:rPr>
          <w:rtl/>
        </w:rPr>
        <w:t>:</w:t>
      </w:r>
      <w:bookmarkEnd w:id="763"/>
    </w:p>
    <w:p w:rsidR="0017382C" w:rsidRPr="007B62FF" w:rsidRDefault="0017382C" w:rsidP="0017382C">
      <w:pPr>
        <w:pStyle w:val="libNormal"/>
        <w:rPr>
          <w:rtl/>
        </w:rPr>
      </w:pPr>
      <w:r w:rsidRPr="007B62FF">
        <w:rPr>
          <w:rtl/>
        </w:rPr>
        <w:t xml:space="preserve">وفي أصحاب الصادق </w:t>
      </w:r>
      <w:r w:rsidRPr="0017382C">
        <w:rPr>
          <w:rStyle w:val="libAlaemChar"/>
          <w:rtl/>
        </w:rPr>
        <w:t>عليه‌السلام</w:t>
      </w:r>
      <w:r w:rsidR="00527246">
        <w:rPr>
          <w:rtl/>
        </w:rPr>
        <w:t>:</w:t>
      </w:r>
      <w:r w:rsidRPr="007B62FF">
        <w:rPr>
          <w:rtl/>
        </w:rPr>
        <w:t xml:space="preserve"> الوليد صاحب الأسفاط </w:t>
      </w:r>
      <w:r w:rsidRPr="0017382C">
        <w:rPr>
          <w:rStyle w:val="libFootnotenumChar"/>
          <w:rtl/>
        </w:rPr>
        <w:t>(9)</w:t>
      </w:r>
      <w:r>
        <w:rPr>
          <w:rtl/>
        </w:rPr>
        <w:t>.</w:t>
      </w:r>
      <w:r w:rsidRPr="007B62FF">
        <w:rPr>
          <w:rtl/>
        </w:rPr>
        <w:t xml:space="preserve"> عنه</w:t>
      </w:r>
      <w:r w:rsidR="00527246">
        <w:rPr>
          <w:rtl/>
        </w:rPr>
        <w:t>:</w:t>
      </w:r>
      <w:r w:rsidRPr="007B62FF">
        <w:rPr>
          <w:rtl/>
        </w:rPr>
        <w:t xml:space="preserve"> بن</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328 / 25.</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394 / 1</w:t>
      </w:r>
      <w:r w:rsidR="00527246">
        <w:rPr>
          <w:rtl/>
        </w:rPr>
        <w:t>،</w:t>
      </w:r>
      <w:r w:rsidRPr="007B62FF">
        <w:rPr>
          <w:rtl/>
        </w:rPr>
        <w:t xml:space="preserve"> ورجال البرقي</w:t>
      </w:r>
      <w:r w:rsidR="00527246">
        <w:rPr>
          <w:rtl/>
        </w:rPr>
        <w:t>:</w:t>
      </w:r>
      <w:r w:rsidRPr="007B62FF">
        <w:rPr>
          <w:rtl/>
        </w:rPr>
        <w:t xml:space="preserve"> 54.</w:t>
      </w:r>
    </w:p>
    <w:p w:rsidR="0017382C" w:rsidRPr="007B62FF" w:rsidRDefault="0017382C" w:rsidP="0017382C">
      <w:pPr>
        <w:pStyle w:val="libFootnote0"/>
        <w:rPr>
          <w:rtl/>
        </w:rPr>
      </w:pPr>
      <w:r w:rsidRPr="007B62FF">
        <w:rPr>
          <w:rtl/>
        </w:rPr>
        <w:t>(3) تهذيب الأحكام 2</w:t>
      </w:r>
      <w:r w:rsidR="00527246">
        <w:rPr>
          <w:rtl/>
        </w:rPr>
        <w:t>:</w:t>
      </w:r>
      <w:r w:rsidRPr="007B62FF">
        <w:rPr>
          <w:rtl/>
        </w:rPr>
        <w:t xml:space="preserve"> 207 / 811.</w:t>
      </w:r>
    </w:p>
    <w:p w:rsidR="0017382C" w:rsidRPr="007B62FF" w:rsidRDefault="0017382C" w:rsidP="0017382C">
      <w:pPr>
        <w:pStyle w:val="libFootnote0"/>
        <w:rPr>
          <w:rtl/>
        </w:rPr>
      </w:pPr>
      <w:r w:rsidRPr="007B62FF">
        <w:rPr>
          <w:rtl/>
        </w:rPr>
        <w:t>(4) أُصول الكافي 1</w:t>
      </w:r>
      <w:r w:rsidR="00527246">
        <w:rPr>
          <w:rtl/>
        </w:rPr>
        <w:t>:</w:t>
      </w:r>
      <w:r w:rsidRPr="007B62FF">
        <w:rPr>
          <w:rtl/>
        </w:rPr>
        <w:t xml:space="preserve"> 376 / 1.</w:t>
      </w:r>
    </w:p>
    <w:p w:rsidR="0017382C" w:rsidRPr="007B62FF" w:rsidRDefault="0017382C" w:rsidP="0017382C">
      <w:pPr>
        <w:pStyle w:val="libFootnote0"/>
        <w:rPr>
          <w:rtl/>
        </w:rPr>
      </w:pPr>
      <w:r w:rsidRPr="007B62FF">
        <w:rPr>
          <w:rtl/>
        </w:rPr>
        <w:t>(5) تهذيب الأحكام 2</w:t>
      </w:r>
      <w:r w:rsidR="00527246">
        <w:rPr>
          <w:rtl/>
        </w:rPr>
        <w:t>:</w:t>
      </w:r>
      <w:r w:rsidRPr="007B62FF">
        <w:rPr>
          <w:rtl/>
        </w:rPr>
        <w:t xml:space="preserve"> 363 / 1048.</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327 / 12.</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327 / 13.</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327 / 17.</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327 / 11</w:t>
      </w:r>
      <w:r w:rsidR="00527246">
        <w:rPr>
          <w:rtl/>
        </w:rPr>
        <w:t>،</w:t>
      </w:r>
      <w:r w:rsidRPr="007B62FF">
        <w:rPr>
          <w:rtl/>
        </w:rPr>
        <w:t xml:space="preserve"> وفيه</w:t>
      </w:r>
      <w:r w:rsidR="00527246">
        <w:rPr>
          <w:rtl/>
        </w:rPr>
        <w:t>:</w:t>
      </w:r>
      <w:r w:rsidRPr="007B62FF">
        <w:rPr>
          <w:rtl/>
        </w:rPr>
        <w:t xml:space="preserve"> صاحب الأسقاط.</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مسكان</w:t>
      </w:r>
      <w:r w:rsidR="00527246">
        <w:rPr>
          <w:rtl/>
        </w:rPr>
        <w:t>،</w:t>
      </w:r>
      <w:r w:rsidRPr="007B62FF">
        <w:rPr>
          <w:rtl/>
        </w:rPr>
        <w:t xml:space="preserve"> في الكافي</w:t>
      </w:r>
      <w:r w:rsidR="00527246">
        <w:rPr>
          <w:rtl/>
        </w:rPr>
        <w:t>،</w:t>
      </w:r>
      <w:r w:rsidRPr="007B62FF">
        <w:rPr>
          <w:rtl/>
        </w:rPr>
        <w:t xml:space="preserve"> في باب المرأة يزوّجها وليّان </w:t>
      </w:r>
      <w:r w:rsidRPr="0017382C">
        <w:rPr>
          <w:rStyle w:val="libFootnotenumChar"/>
          <w:rtl/>
        </w:rPr>
        <w:t>(1)</w:t>
      </w:r>
      <w:r w:rsidR="00527246">
        <w:rPr>
          <w:rtl/>
        </w:rPr>
        <w:t>،</w:t>
      </w:r>
      <w:r w:rsidRPr="007B62FF">
        <w:rPr>
          <w:rtl/>
        </w:rPr>
        <w:t xml:space="preserve"> وفي التهذيب</w:t>
      </w:r>
      <w:r w:rsidR="00527246">
        <w:rPr>
          <w:rtl/>
        </w:rPr>
        <w:t>،</w:t>
      </w:r>
      <w:r w:rsidRPr="007B62FF">
        <w:rPr>
          <w:rtl/>
        </w:rPr>
        <w:t xml:space="preserve"> في باب عقد المرأة على نفسها النكاح </w:t>
      </w:r>
      <w:r w:rsidRPr="0017382C">
        <w:rPr>
          <w:rStyle w:val="libFootnotenumChar"/>
          <w:rtl/>
        </w:rPr>
        <w:t>(2)</w:t>
      </w:r>
      <w:r>
        <w:rPr>
          <w:rtl/>
        </w:rPr>
        <w:t>.</w:t>
      </w:r>
    </w:p>
    <w:p w:rsidR="0017382C" w:rsidRDefault="0017382C" w:rsidP="00E10B1D">
      <w:pPr>
        <w:pStyle w:val="Heading3"/>
        <w:rPr>
          <w:rtl/>
        </w:rPr>
      </w:pPr>
      <w:bookmarkStart w:id="764" w:name="_Toc394921984"/>
      <w:r w:rsidRPr="004F14F2">
        <w:rPr>
          <w:rtl/>
        </w:rPr>
        <w:t>[3072] الوليد الجَواز الكُوفِيّ</w:t>
      </w:r>
      <w:r w:rsidR="00527246">
        <w:rPr>
          <w:rtl/>
        </w:rPr>
        <w:t>:</w:t>
      </w:r>
      <w:bookmarkEnd w:id="764"/>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765" w:name="_Toc394921985"/>
      <w:r w:rsidRPr="004F14F2">
        <w:rPr>
          <w:rtl/>
        </w:rPr>
        <w:t>[3073] الوليد بن الحارث الكُوفِيّ</w:t>
      </w:r>
      <w:r w:rsidR="00527246">
        <w:rPr>
          <w:rtl/>
        </w:rPr>
        <w:t>:</w:t>
      </w:r>
      <w:bookmarkEnd w:id="765"/>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766" w:name="_Toc394921986"/>
      <w:r w:rsidRPr="004F14F2">
        <w:rPr>
          <w:rtl/>
        </w:rPr>
        <w:t>[3074] الوليد بن عبد العزيز الكُوفِيّ</w:t>
      </w:r>
      <w:r w:rsidR="00527246">
        <w:rPr>
          <w:rtl/>
        </w:rPr>
        <w:t>:</w:t>
      </w:r>
      <w:bookmarkEnd w:id="766"/>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767" w:name="_Toc394921987"/>
      <w:r w:rsidRPr="004F14F2">
        <w:rPr>
          <w:rtl/>
        </w:rPr>
        <w:t>[3075] الوليد بن عروة الشَّيباني</w:t>
      </w:r>
      <w:r w:rsidR="00527246">
        <w:rPr>
          <w:rtl/>
        </w:rPr>
        <w:t>:</w:t>
      </w:r>
      <w:bookmarkEnd w:id="767"/>
    </w:p>
    <w:p w:rsidR="0017382C" w:rsidRPr="007B62FF" w:rsidRDefault="0017382C" w:rsidP="0017382C">
      <w:pPr>
        <w:pStyle w:val="libNormal"/>
        <w:rPr>
          <w:rtl/>
        </w:rPr>
      </w:pPr>
      <w:r w:rsidRPr="007B62FF">
        <w:rPr>
          <w:rtl/>
        </w:rPr>
        <w:t>الهَجَري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768" w:name="_Toc394921988"/>
      <w:r w:rsidRPr="004F14F2">
        <w:rPr>
          <w:rtl/>
        </w:rPr>
        <w:t>[3076] الوليد بن العلاء الوَصّافيّ</w:t>
      </w:r>
      <w:r w:rsidR="00527246">
        <w:rPr>
          <w:rtl/>
        </w:rPr>
        <w:t>:</w:t>
      </w:r>
      <w:bookmarkEnd w:id="768"/>
    </w:p>
    <w:p w:rsidR="0017382C" w:rsidRPr="007B62FF" w:rsidRDefault="0017382C" w:rsidP="0017382C">
      <w:pPr>
        <w:pStyle w:val="libNormal"/>
        <w:rPr>
          <w:rtl/>
        </w:rPr>
      </w:pPr>
      <w:r w:rsidRPr="007B62FF">
        <w:rPr>
          <w:rtl/>
        </w:rPr>
        <w:t>العِجْلِيّ</w:t>
      </w:r>
      <w:r w:rsidR="00527246">
        <w:rPr>
          <w:rtl/>
        </w:rPr>
        <w:t>،</w:t>
      </w:r>
      <w:r w:rsidRPr="007B62FF">
        <w:rPr>
          <w:rtl/>
        </w:rPr>
        <w:t xml:space="preserve"> الكُوفِيّ</w:t>
      </w:r>
      <w:r w:rsidR="00527246">
        <w:rPr>
          <w:rtl/>
        </w:rPr>
        <w:t>،</w:t>
      </w:r>
      <w:r w:rsidRPr="007B62FF">
        <w:rPr>
          <w:rtl/>
        </w:rPr>
        <w:t xml:space="preserve"> له كتاب في النجاشي </w:t>
      </w:r>
      <w:r w:rsidRPr="0017382C">
        <w:rPr>
          <w:rStyle w:val="libFootnotenumChar"/>
          <w:rtl/>
        </w:rPr>
        <w:t>(7)</w:t>
      </w:r>
      <w:r w:rsidR="00527246">
        <w:rPr>
          <w:rtl/>
        </w:rPr>
        <w:t>،</w:t>
      </w:r>
      <w:r w:rsidRPr="007B62FF">
        <w:rPr>
          <w:rtl/>
        </w:rPr>
        <w:t xml:space="preserve"> والفهرست </w:t>
      </w:r>
      <w:r w:rsidRPr="0017382C">
        <w:rPr>
          <w:rStyle w:val="libFootnotenumChar"/>
          <w:rtl/>
        </w:rPr>
        <w:t>(8)</w:t>
      </w:r>
      <w:r w:rsidR="00527246">
        <w:rPr>
          <w:rtl/>
        </w:rPr>
        <w:t>،</w:t>
      </w:r>
      <w:r w:rsidRPr="007B62FF">
        <w:rPr>
          <w:rtl/>
        </w:rPr>
        <w:t xml:space="preserve"> يرويه عنه</w:t>
      </w:r>
      <w:r w:rsidR="00527246">
        <w:rPr>
          <w:rtl/>
        </w:rPr>
        <w:t>:</w:t>
      </w:r>
      <w:r w:rsidRPr="007B62FF">
        <w:rPr>
          <w:rtl/>
        </w:rPr>
        <w:t xml:space="preserve"> ابن أبي عمير</w:t>
      </w:r>
      <w:r w:rsidR="00527246">
        <w:rPr>
          <w:rtl/>
        </w:rPr>
        <w:t>،</w:t>
      </w:r>
      <w:r w:rsidRPr="007B62FF">
        <w:rPr>
          <w:rtl/>
        </w:rPr>
        <w:t xml:space="preserve"> والحسن بن محبوب. وعنه</w:t>
      </w:r>
      <w:r w:rsidR="00527246">
        <w:rPr>
          <w:rtl/>
        </w:rPr>
        <w:t>:</w:t>
      </w:r>
      <w:r w:rsidRPr="007B62FF">
        <w:rPr>
          <w:rtl/>
        </w:rPr>
        <w:t xml:space="preserve"> محمّد بن سنان </w:t>
      </w:r>
      <w:r w:rsidRPr="0017382C">
        <w:rPr>
          <w:rStyle w:val="libFootnotenumChar"/>
          <w:rtl/>
        </w:rPr>
        <w:t>(9)</w:t>
      </w:r>
      <w:r w:rsidRPr="00E23431">
        <w:rPr>
          <w:rFonts w:hint="cs"/>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الكافي 5</w:t>
      </w:r>
      <w:r w:rsidR="00527246">
        <w:rPr>
          <w:rtl/>
        </w:rPr>
        <w:t>:</w:t>
      </w:r>
      <w:r w:rsidRPr="007B62FF">
        <w:rPr>
          <w:rtl/>
        </w:rPr>
        <w:t xml:space="preserve"> 396 / 2</w:t>
      </w:r>
      <w:r w:rsidR="00527246">
        <w:rPr>
          <w:rtl/>
        </w:rPr>
        <w:t>،</w:t>
      </w:r>
      <w:r w:rsidRPr="007B62FF">
        <w:rPr>
          <w:rtl/>
        </w:rPr>
        <w:t xml:space="preserve"> وفيه</w:t>
      </w:r>
      <w:r w:rsidR="00527246">
        <w:rPr>
          <w:rtl/>
        </w:rPr>
        <w:t>:</w:t>
      </w:r>
      <w:r w:rsidRPr="007B62FF">
        <w:rPr>
          <w:rtl/>
        </w:rPr>
        <w:t xml:space="preserve"> بياع الأسفاط.</w:t>
      </w:r>
    </w:p>
    <w:p w:rsidR="0017382C" w:rsidRPr="007B62FF" w:rsidRDefault="0017382C" w:rsidP="0017382C">
      <w:pPr>
        <w:pStyle w:val="libFootnote0"/>
        <w:rPr>
          <w:rtl/>
        </w:rPr>
      </w:pPr>
      <w:r w:rsidRPr="007B62FF">
        <w:rPr>
          <w:rtl/>
        </w:rPr>
        <w:t>(2) تهذيب الأحكام 7</w:t>
      </w:r>
      <w:r w:rsidR="00527246">
        <w:rPr>
          <w:rtl/>
        </w:rPr>
        <w:t>:</w:t>
      </w:r>
      <w:r w:rsidRPr="007B62FF">
        <w:rPr>
          <w:rtl/>
        </w:rPr>
        <w:t xml:space="preserve"> 387</w:t>
      </w:r>
      <w:r w:rsidR="00527246">
        <w:rPr>
          <w:rtl/>
        </w:rPr>
        <w:t>،</w:t>
      </w:r>
      <w:r w:rsidRPr="007B62FF">
        <w:rPr>
          <w:rtl/>
        </w:rPr>
        <w:t xml:space="preserve"> 1553</w:t>
      </w:r>
      <w:r w:rsidR="00527246">
        <w:rPr>
          <w:rtl/>
        </w:rPr>
        <w:t>،</w:t>
      </w:r>
      <w:r w:rsidRPr="007B62FF">
        <w:rPr>
          <w:rtl/>
        </w:rPr>
        <w:t xml:space="preserve"> وفيه</w:t>
      </w:r>
      <w:r w:rsidR="00527246">
        <w:rPr>
          <w:rtl/>
        </w:rPr>
        <w:t>:</w:t>
      </w:r>
      <w:r w:rsidRPr="007B62FF">
        <w:rPr>
          <w:rtl/>
        </w:rPr>
        <w:t xml:space="preserve"> بياع الأسفاط.</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326 / 2.</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327 / 16.</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327 / 14.</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326 / 4</w:t>
      </w:r>
      <w:r w:rsidR="00527246">
        <w:rPr>
          <w:rtl/>
        </w:rPr>
        <w:t>،</w:t>
      </w:r>
      <w:r w:rsidRPr="007B62FF">
        <w:rPr>
          <w:rtl/>
        </w:rPr>
        <w:t xml:space="preserve"> 139 / 1 في أصحاب الصادق والباقر </w:t>
      </w:r>
      <w:r>
        <w:rPr>
          <w:rtl/>
        </w:rPr>
        <w:t>(</w:t>
      </w:r>
      <w:r w:rsidRPr="007B62FF">
        <w:rPr>
          <w:rtl/>
        </w:rPr>
        <w:t>عليهما السّلام</w:t>
      </w:r>
      <w:r>
        <w:rPr>
          <w:rtl/>
        </w:rPr>
        <w:t>)</w:t>
      </w:r>
      <w:r w:rsidR="00527246">
        <w:rPr>
          <w:rtl/>
        </w:rPr>
        <w:t>،</w:t>
      </w:r>
      <w:r w:rsidRPr="007B62FF">
        <w:rPr>
          <w:rtl/>
        </w:rPr>
        <w:t xml:space="preserve"> ورجال البرقي</w:t>
      </w:r>
      <w:r w:rsidR="00527246">
        <w:rPr>
          <w:rtl/>
        </w:rPr>
        <w:t>:</w:t>
      </w:r>
      <w:r w:rsidRPr="007B62FF">
        <w:rPr>
          <w:rtl/>
        </w:rPr>
        <w:t xml:space="preserve"> 13 في أصحاب الباقر </w:t>
      </w:r>
      <w:r w:rsidRPr="0017382C">
        <w:rPr>
          <w:rStyle w:val="libAlaemChar"/>
          <w:rtl/>
        </w:rPr>
        <w:t>عليه‌السلام</w:t>
      </w:r>
    </w:p>
    <w:p w:rsidR="0017382C" w:rsidRPr="007B62FF" w:rsidRDefault="0017382C" w:rsidP="0017382C">
      <w:pPr>
        <w:pStyle w:val="libFootnote0"/>
        <w:rPr>
          <w:rtl/>
        </w:rPr>
      </w:pPr>
      <w:r w:rsidRPr="007B62FF">
        <w:rPr>
          <w:rtl/>
        </w:rPr>
        <w:t>(7) رجال النجاشي</w:t>
      </w:r>
      <w:r w:rsidR="00527246">
        <w:rPr>
          <w:rtl/>
        </w:rPr>
        <w:t>:</w:t>
      </w:r>
      <w:r w:rsidRPr="007B62FF">
        <w:rPr>
          <w:rtl/>
        </w:rPr>
        <w:t xml:space="preserve"> 432 / 1162.</w:t>
      </w:r>
    </w:p>
    <w:p w:rsidR="0017382C" w:rsidRPr="007B62FF" w:rsidRDefault="0017382C" w:rsidP="0017382C">
      <w:pPr>
        <w:pStyle w:val="libFootnote0"/>
        <w:rPr>
          <w:rtl/>
        </w:rPr>
      </w:pPr>
      <w:r w:rsidRPr="007B62FF">
        <w:rPr>
          <w:rtl/>
        </w:rPr>
        <w:t>(8) فهرست الشيخ</w:t>
      </w:r>
      <w:r w:rsidR="00527246">
        <w:rPr>
          <w:rtl/>
        </w:rPr>
        <w:t>:</w:t>
      </w:r>
      <w:r w:rsidRPr="007B62FF">
        <w:rPr>
          <w:rtl/>
        </w:rPr>
        <w:t xml:space="preserve"> 173 / 779.</w:t>
      </w:r>
    </w:p>
    <w:p w:rsidR="0017382C" w:rsidRPr="007B62FF" w:rsidRDefault="0017382C" w:rsidP="0017382C">
      <w:pPr>
        <w:pStyle w:val="libFootnote0"/>
        <w:rPr>
          <w:rtl/>
        </w:rPr>
      </w:pPr>
      <w:r w:rsidRPr="007B62FF">
        <w:rPr>
          <w:rtl/>
        </w:rPr>
        <w:t>(9) أُصول الكافي 2</w:t>
      </w:r>
      <w:r w:rsidR="00527246">
        <w:rPr>
          <w:rtl/>
        </w:rPr>
        <w:t>:</w:t>
      </w:r>
      <w:r w:rsidRPr="007B62FF">
        <w:rPr>
          <w:rtl/>
        </w:rPr>
        <w:t xml:space="preserve"> 197 / 7.</w:t>
      </w:r>
    </w:p>
    <w:p w:rsidR="0017382C" w:rsidRDefault="0017382C" w:rsidP="00C613E8">
      <w:pPr>
        <w:pStyle w:val="libNormal"/>
        <w:rPr>
          <w:rtl/>
        </w:rPr>
      </w:pPr>
      <w:r>
        <w:rPr>
          <w:rtl/>
        </w:rPr>
        <w:br w:type="page"/>
      </w:r>
    </w:p>
    <w:p w:rsidR="0017382C" w:rsidRDefault="0017382C" w:rsidP="00E10B1D">
      <w:pPr>
        <w:pStyle w:val="Heading3"/>
        <w:rPr>
          <w:rtl/>
        </w:rPr>
      </w:pPr>
      <w:bookmarkStart w:id="769" w:name="_Toc394921989"/>
      <w:r w:rsidRPr="004F14F2">
        <w:rPr>
          <w:rtl/>
        </w:rPr>
        <w:lastRenderedPageBreak/>
        <w:t>[3077] الوليد بن عمر</w:t>
      </w:r>
      <w:r w:rsidR="00527246">
        <w:rPr>
          <w:rtl/>
        </w:rPr>
        <w:t>:</w:t>
      </w:r>
      <w:bookmarkEnd w:id="769"/>
    </w:p>
    <w:p w:rsidR="0017382C" w:rsidRPr="007B62FF" w:rsidRDefault="0017382C" w:rsidP="0017382C">
      <w:pPr>
        <w:pStyle w:val="libNormal"/>
        <w:rPr>
          <w:rtl/>
        </w:rPr>
      </w:pPr>
      <w:r w:rsidRPr="007B62FF">
        <w:rPr>
          <w:rtl/>
        </w:rPr>
        <w:t>قال إبراهيم بن محمّد الثّقفي في كتاب الغارات</w:t>
      </w:r>
      <w:r w:rsidR="00527246">
        <w:rPr>
          <w:rtl/>
        </w:rPr>
        <w:t>:</w:t>
      </w:r>
      <w:r w:rsidRPr="007B62FF">
        <w:rPr>
          <w:rtl/>
        </w:rPr>
        <w:t xml:space="preserve"> أخبرنا يحيى بن صالح الحريري</w:t>
      </w:r>
      <w:r w:rsidR="00527246">
        <w:rPr>
          <w:rtl/>
        </w:rPr>
        <w:t>،</w:t>
      </w:r>
      <w:r w:rsidRPr="007B62FF">
        <w:rPr>
          <w:rtl/>
        </w:rPr>
        <w:t xml:space="preserve"> قال</w:t>
      </w:r>
      <w:r w:rsidR="00527246">
        <w:rPr>
          <w:rtl/>
        </w:rPr>
        <w:t>:</w:t>
      </w:r>
      <w:r w:rsidRPr="007B62FF">
        <w:rPr>
          <w:rtl/>
        </w:rPr>
        <w:t xml:space="preserve"> أخبرنا أبو العباس الوليد بن عمر</w:t>
      </w:r>
      <w:r w:rsidR="00527246">
        <w:rPr>
          <w:rtl/>
        </w:rPr>
        <w:t>،</w:t>
      </w:r>
      <w:r w:rsidRPr="007B62FF">
        <w:rPr>
          <w:rtl/>
        </w:rPr>
        <w:t xml:space="preserve"> وكان ثقة </w:t>
      </w:r>
      <w:r w:rsidRPr="0017382C">
        <w:rPr>
          <w:rStyle w:val="libFootnotenumChar"/>
          <w:rtl/>
        </w:rPr>
        <w:t>(1)</w:t>
      </w:r>
      <w:r>
        <w:rPr>
          <w:rtl/>
        </w:rPr>
        <w:t>.</w:t>
      </w:r>
      <w:r w:rsidRPr="007B62FF">
        <w:rPr>
          <w:rtl/>
        </w:rPr>
        <w:t xml:space="preserve"> إلى آخره.</w:t>
      </w:r>
    </w:p>
    <w:p w:rsidR="0017382C" w:rsidRDefault="0017382C" w:rsidP="00E10B1D">
      <w:pPr>
        <w:pStyle w:val="Heading3"/>
        <w:rPr>
          <w:rtl/>
        </w:rPr>
      </w:pPr>
      <w:bookmarkStart w:id="770" w:name="_Toc394921990"/>
      <w:r w:rsidRPr="004F14F2">
        <w:rPr>
          <w:rtl/>
        </w:rPr>
        <w:t>[3078] الوليد القُمِيّ</w:t>
      </w:r>
      <w:r w:rsidR="00527246">
        <w:rPr>
          <w:rtl/>
        </w:rPr>
        <w:t>:</w:t>
      </w:r>
      <w:bookmarkEnd w:id="770"/>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771" w:name="_Toc394921991"/>
      <w:r w:rsidRPr="004F14F2">
        <w:rPr>
          <w:rtl/>
        </w:rPr>
        <w:t>[3079] الوليد بن مُدْرِك القُمِيّ</w:t>
      </w:r>
      <w:r w:rsidR="00527246">
        <w:rPr>
          <w:rtl/>
        </w:rPr>
        <w:t>:</w:t>
      </w:r>
      <w:bookmarkEnd w:id="771"/>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r w:rsidRPr="007B62FF">
        <w:rPr>
          <w:rtl/>
        </w:rPr>
        <w:t xml:space="preserve"> عنه</w:t>
      </w:r>
      <w:r w:rsidR="00527246">
        <w:rPr>
          <w:rtl/>
        </w:rPr>
        <w:t>:</w:t>
      </w:r>
      <w:r w:rsidRPr="007B62FF">
        <w:rPr>
          <w:rtl/>
        </w:rPr>
        <w:t xml:space="preserve"> الحسن بن علي والظاهر أنّه ابن فضّال في التهذيب</w:t>
      </w:r>
      <w:r w:rsidR="00527246">
        <w:rPr>
          <w:rtl/>
        </w:rPr>
        <w:t>،</w:t>
      </w:r>
      <w:r w:rsidRPr="007B62FF">
        <w:rPr>
          <w:rtl/>
        </w:rPr>
        <w:t xml:space="preserve"> في كتاب المكاسب </w:t>
      </w:r>
      <w:r w:rsidRPr="0017382C">
        <w:rPr>
          <w:rStyle w:val="libFootnotenumChar"/>
          <w:rtl/>
        </w:rPr>
        <w:t>(4)</w:t>
      </w:r>
      <w:r>
        <w:rPr>
          <w:rtl/>
        </w:rPr>
        <w:t>.</w:t>
      </w:r>
    </w:p>
    <w:p w:rsidR="0017382C" w:rsidRDefault="0017382C" w:rsidP="00E10B1D">
      <w:pPr>
        <w:pStyle w:val="Heading3"/>
        <w:rPr>
          <w:rtl/>
        </w:rPr>
      </w:pPr>
      <w:bookmarkStart w:id="772" w:name="_Toc394921992"/>
      <w:r w:rsidRPr="004F14F2">
        <w:rPr>
          <w:rtl/>
        </w:rPr>
        <w:t>[3080] الوليد بن ميمون الكُوفِيّ</w:t>
      </w:r>
      <w:r w:rsidR="00527246">
        <w:rPr>
          <w:rtl/>
        </w:rPr>
        <w:t>:</w:t>
      </w:r>
      <w:bookmarkEnd w:id="772"/>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773" w:name="_Toc394921993"/>
      <w:r w:rsidRPr="004F14F2">
        <w:rPr>
          <w:rtl/>
        </w:rPr>
        <w:t>[3081] الوليد بن الوليد العَنَزِيّ</w:t>
      </w:r>
      <w:r w:rsidR="00527246">
        <w:rPr>
          <w:rtl/>
        </w:rPr>
        <w:t>:</w:t>
      </w:r>
      <w:bookmarkEnd w:id="773"/>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774" w:name="_Toc394921994"/>
      <w:r w:rsidRPr="004F14F2">
        <w:rPr>
          <w:rtl/>
        </w:rPr>
        <w:t>[3082] الوليد بن هِشَام البصري</w:t>
      </w:r>
      <w:r w:rsidR="00527246">
        <w:rPr>
          <w:rtl/>
        </w:rPr>
        <w:t>:</w:t>
      </w:r>
      <w:bookmarkEnd w:id="774"/>
    </w:p>
    <w:p w:rsidR="0017382C" w:rsidRPr="007B62FF" w:rsidRDefault="0017382C" w:rsidP="0017382C">
      <w:pPr>
        <w:pStyle w:val="libNormal"/>
        <w:rPr>
          <w:rtl/>
        </w:rPr>
      </w:pPr>
      <w:r w:rsidRPr="007B62FF">
        <w:rPr>
          <w:rtl/>
        </w:rPr>
        <w:t>القُرَشي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الغارات 1</w:t>
      </w:r>
      <w:r w:rsidR="00527246">
        <w:rPr>
          <w:rtl/>
        </w:rPr>
        <w:t>:</w:t>
      </w:r>
      <w:r w:rsidRPr="007B62FF">
        <w:rPr>
          <w:rtl/>
        </w:rPr>
        <w:t xml:space="preserve"> 325 326</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بن عمرو</w:t>
      </w:r>
      <w:r>
        <w:rPr>
          <w:rtl/>
        </w:rPr>
        <w:t>)</w:t>
      </w:r>
      <w:r w:rsidRPr="007B62FF">
        <w:rPr>
          <w:rtl/>
        </w:rPr>
        <w:t xml:space="preserve"> بدل </w:t>
      </w:r>
      <w:r>
        <w:rPr>
          <w:rtl/>
        </w:rPr>
        <w:t>(</w:t>
      </w:r>
      <w:r w:rsidRPr="007B62FF">
        <w:rPr>
          <w:rtl/>
        </w:rPr>
        <w:t>بن عمر</w:t>
      </w:r>
      <w:r>
        <w:rPr>
          <w:rtl/>
        </w:rPr>
        <w:t>)</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326 / 5.</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327 / 9.</w:t>
      </w:r>
    </w:p>
    <w:p w:rsidR="0017382C" w:rsidRPr="007B62FF" w:rsidRDefault="0017382C" w:rsidP="0017382C">
      <w:pPr>
        <w:pStyle w:val="libFootnote0"/>
        <w:rPr>
          <w:rtl/>
        </w:rPr>
      </w:pPr>
      <w:r w:rsidRPr="007B62FF">
        <w:rPr>
          <w:rtl/>
        </w:rPr>
        <w:t>(4) تهذيب الأحكام 6</w:t>
      </w:r>
      <w:r w:rsidR="00527246">
        <w:rPr>
          <w:rtl/>
        </w:rPr>
        <w:t>:</w:t>
      </w:r>
      <w:r w:rsidRPr="007B62FF">
        <w:rPr>
          <w:rtl/>
        </w:rPr>
        <w:t xml:space="preserve"> 352 / 999.</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326 / 6.</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326 / 3.</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327 / 10.</w:t>
      </w:r>
    </w:p>
    <w:p w:rsidR="0017382C" w:rsidRDefault="0017382C" w:rsidP="00C613E8">
      <w:pPr>
        <w:pStyle w:val="libNormal"/>
        <w:rPr>
          <w:rtl/>
        </w:rPr>
      </w:pPr>
      <w:r>
        <w:rPr>
          <w:rtl/>
        </w:rPr>
        <w:br w:type="page"/>
      </w:r>
    </w:p>
    <w:p w:rsidR="0017382C" w:rsidRDefault="0017382C" w:rsidP="00E10B1D">
      <w:pPr>
        <w:pStyle w:val="Heading3"/>
        <w:rPr>
          <w:rtl/>
        </w:rPr>
      </w:pPr>
      <w:bookmarkStart w:id="775" w:name="_Toc394921995"/>
      <w:r w:rsidRPr="004F14F2">
        <w:rPr>
          <w:rtl/>
        </w:rPr>
        <w:lastRenderedPageBreak/>
        <w:t>[3083] الوليد بن هِشَام الجَمَلي</w:t>
      </w:r>
      <w:r w:rsidR="00527246">
        <w:rPr>
          <w:rtl/>
        </w:rPr>
        <w:t>:</w:t>
      </w:r>
      <w:bookmarkEnd w:id="775"/>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776" w:name="_Toc394921996"/>
      <w:r w:rsidRPr="004F14F2">
        <w:rPr>
          <w:rtl/>
        </w:rPr>
        <w:t>[3084] الوليد بن هِشَام المرادي</w:t>
      </w:r>
      <w:r w:rsidR="00527246">
        <w:rPr>
          <w:rtl/>
        </w:rPr>
        <w:t>:</w:t>
      </w:r>
      <w:bookmarkEnd w:id="776"/>
    </w:p>
    <w:p w:rsidR="0017382C" w:rsidRPr="007B62FF" w:rsidRDefault="0017382C" w:rsidP="0017382C">
      <w:pPr>
        <w:pStyle w:val="libNormal"/>
        <w:rPr>
          <w:rtl/>
        </w:rPr>
      </w:pPr>
      <w:r w:rsidRPr="007B62FF">
        <w:rPr>
          <w:rtl/>
        </w:rPr>
        <w:t xml:space="preserve">ذكره الشيخ في رجاله في أصحاب الرضا </w:t>
      </w:r>
      <w:r w:rsidRPr="0017382C">
        <w:rPr>
          <w:rStyle w:val="libAlaemChar"/>
          <w:rtl/>
        </w:rPr>
        <w:t>عليه‌السلام</w:t>
      </w:r>
      <w:r w:rsidRPr="007B62FF">
        <w:rPr>
          <w:rtl/>
        </w:rPr>
        <w:t xml:space="preserve"> </w:t>
      </w:r>
      <w:r w:rsidRPr="0017382C">
        <w:rPr>
          <w:rStyle w:val="libFootnotenumChar"/>
          <w:rtl/>
        </w:rPr>
        <w:t>(2)</w:t>
      </w:r>
      <w:r>
        <w:rPr>
          <w:rtl/>
        </w:rPr>
        <w:t>.</w:t>
      </w:r>
      <w:r w:rsidRPr="007B62FF">
        <w:rPr>
          <w:rtl/>
        </w:rPr>
        <w:t xml:space="preserve"> عنه</w:t>
      </w:r>
      <w:r w:rsidR="00527246">
        <w:rPr>
          <w:rtl/>
        </w:rPr>
        <w:t>:</w:t>
      </w:r>
      <w:r w:rsidRPr="007B62FF">
        <w:rPr>
          <w:rtl/>
        </w:rPr>
        <w:t xml:space="preserve"> صفوان بن يحيى</w:t>
      </w:r>
      <w:r w:rsidR="00527246">
        <w:rPr>
          <w:rtl/>
        </w:rPr>
        <w:t>،</w:t>
      </w:r>
      <w:r w:rsidRPr="007B62FF">
        <w:rPr>
          <w:rtl/>
        </w:rPr>
        <w:t xml:space="preserve"> في الفقيه</w:t>
      </w:r>
      <w:r w:rsidR="00527246">
        <w:rPr>
          <w:rtl/>
        </w:rPr>
        <w:t>،</w:t>
      </w:r>
      <w:r w:rsidRPr="007B62FF">
        <w:rPr>
          <w:rtl/>
        </w:rPr>
        <w:t xml:space="preserve"> في باب أمّهات الأولاد </w:t>
      </w:r>
      <w:r w:rsidRPr="0017382C">
        <w:rPr>
          <w:rStyle w:val="libFootnotenumChar"/>
          <w:rtl/>
        </w:rPr>
        <w:t>(3)</w:t>
      </w:r>
      <w:r w:rsidR="00527246">
        <w:rPr>
          <w:rtl/>
        </w:rPr>
        <w:t>،</w:t>
      </w:r>
      <w:r w:rsidRPr="007B62FF">
        <w:rPr>
          <w:rtl/>
        </w:rPr>
        <w:t xml:space="preserve"> وفي التهذيب</w:t>
      </w:r>
      <w:r w:rsidR="00527246">
        <w:rPr>
          <w:rtl/>
        </w:rPr>
        <w:t>،</w:t>
      </w:r>
      <w:r w:rsidRPr="007B62FF">
        <w:rPr>
          <w:rtl/>
        </w:rPr>
        <w:t xml:space="preserve"> في باب العتق </w:t>
      </w:r>
      <w:r w:rsidRPr="0017382C">
        <w:rPr>
          <w:rStyle w:val="libFootnotenumChar"/>
          <w:rtl/>
        </w:rPr>
        <w:t>(4)</w:t>
      </w:r>
      <w:r w:rsidR="00527246">
        <w:rPr>
          <w:rtl/>
        </w:rPr>
        <w:t>،</w:t>
      </w:r>
      <w:r w:rsidRPr="007B62FF">
        <w:rPr>
          <w:rtl/>
        </w:rPr>
        <w:t xml:space="preserve"> وفي باب الأيمان والأقسام </w:t>
      </w:r>
      <w:r w:rsidRPr="0017382C">
        <w:rPr>
          <w:rStyle w:val="libFootnotenumChar"/>
          <w:rtl/>
        </w:rPr>
        <w:t>(5)</w:t>
      </w:r>
      <w:r>
        <w:rPr>
          <w:rtl/>
        </w:rPr>
        <w:t>.</w:t>
      </w:r>
    </w:p>
    <w:p w:rsidR="0017382C" w:rsidRDefault="0017382C" w:rsidP="00E10B1D">
      <w:pPr>
        <w:pStyle w:val="Heading3"/>
        <w:rPr>
          <w:rtl/>
        </w:rPr>
      </w:pPr>
      <w:bookmarkStart w:id="777" w:name="_Toc394921997"/>
      <w:r w:rsidRPr="004F14F2">
        <w:rPr>
          <w:rtl/>
        </w:rPr>
        <w:t>[3085] وهب بن عبد الرّحمن الكُوفِيّ</w:t>
      </w:r>
      <w:r w:rsidR="00527246">
        <w:rPr>
          <w:rtl/>
        </w:rPr>
        <w:t>:</w:t>
      </w:r>
      <w:bookmarkEnd w:id="777"/>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Pr="00E10B1D" w:rsidRDefault="0017382C" w:rsidP="0063324D">
      <w:pPr>
        <w:pStyle w:val="Heading3"/>
        <w:rPr>
          <w:rStyle w:val="Heading3Char"/>
          <w:rtl/>
        </w:rPr>
      </w:pPr>
      <w:bookmarkStart w:id="778" w:name="_Toc394921998"/>
      <w:r w:rsidRPr="00E10B1D">
        <w:rPr>
          <w:rStyle w:val="Heading3Char"/>
          <w:rtl/>
        </w:rPr>
        <w:t xml:space="preserve">[3086] وهب بن عمر </w:t>
      </w:r>
      <w:r w:rsidRPr="0017382C">
        <w:rPr>
          <w:rStyle w:val="libFootnotenumChar"/>
          <w:rtl/>
        </w:rPr>
        <w:t>(7)</w:t>
      </w:r>
      <w:r w:rsidRPr="00E10B1D">
        <w:rPr>
          <w:rStyle w:val="Heading3Char"/>
          <w:rtl/>
        </w:rPr>
        <w:t xml:space="preserve"> الأسدي</w:t>
      </w:r>
      <w:r w:rsidR="00527246" w:rsidRPr="00E10B1D">
        <w:rPr>
          <w:rStyle w:val="Heading3Char"/>
          <w:rtl/>
        </w:rPr>
        <w:t>:</w:t>
      </w:r>
      <w:bookmarkEnd w:id="778"/>
    </w:p>
    <w:p w:rsidR="0017382C" w:rsidRPr="007B62FF" w:rsidRDefault="0017382C" w:rsidP="0017382C">
      <w:pPr>
        <w:pStyle w:val="libNormal"/>
        <w:rPr>
          <w:rtl/>
        </w:rPr>
      </w:pPr>
      <w:r w:rsidRPr="007B62FF">
        <w:rPr>
          <w:rtl/>
        </w:rPr>
        <w:t>الكاهِلي</w:t>
      </w:r>
      <w:r w:rsidR="00527246">
        <w:rPr>
          <w:rtl/>
        </w:rPr>
        <w:t>،</w:t>
      </w:r>
      <w:r w:rsidRPr="007B62FF">
        <w:rPr>
          <w:rtl/>
        </w:rPr>
        <w:t xml:space="preserve"> مولاهم</w:t>
      </w:r>
      <w:r w:rsidR="00527246">
        <w:rPr>
          <w:rtl/>
        </w:rPr>
        <w:t>،</w:t>
      </w:r>
      <w:r w:rsidRPr="007B62FF">
        <w:rPr>
          <w:rtl/>
        </w:rPr>
        <w:t xml:space="preserve"> تابعي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Default="0017382C" w:rsidP="00E10B1D">
      <w:pPr>
        <w:pStyle w:val="Heading3"/>
        <w:rPr>
          <w:rtl/>
        </w:rPr>
      </w:pPr>
      <w:bookmarkStart w:id="779" w:name="_Toc394921999"/>
      <w:r w:rsidRPr="004F14F2">
        <w:rPr>
          <w:rtl/>
        </w:rPr>
        <w:t>[3087] وهب بن وهب أبو البَخْتَري</w:t>
      </w:r>
      <w:r w:rsidR="00527246">
        <w:rPr>
          <w:rtl/>
        </w:rPr>
        <w:t>:</w:t>
      </w:r>
      <w:bookmarkEnd w:id="779"/>
    </w:p>
    <w:p w:rsidR="0017382C" w:rsidRPr="007B62FF" w:rsidRDefault="0017382C" w:rsidP="0017382C">
      <w:pPr>
        <w:pStyle w:val="libNormal"/>
        <w:rPr>
          <w:rtl/>
        </w:rPr>
      </w:pPr>
      <w:r w:rsidRPr="007B62FF">
        <w:rPr>
          <w:rtl/>
        </w:rPr>
        <w:t>القُرشي</w:t>
      </w:r>
      <w:r w:rsidR="00527246">
        <w:rPr>
          <w:rtl/>
        </w:rPr>
        <w:t>،</w:t>
      </w:r>
      <w:r w:rsidRPr="007B62FF">
        <w:rPr>
          <w:rtl/>
        </w:rPr>
        <w:t xml:space="preserve"> المدني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r w:rsidRPr="007B62FF">
        <w:rPr>
          <w:rtl/>
        </w:rPr>
        <w:t xml:space="preserve"> هو ضعيف في نفسه</w:t>
      </w:r>
      <w:r w:rsidR="00527246">
        <w:rPr>
          <w:rtl/>
        </w:rPr>
        <w:t>،</w:t>
      </w:r>
      <w:r w:rsidRPr="007B62FF">
        <w:rPr>
          <w:rtl/>
        </w:rPr>
        <w:t xml:space="preserve"> إلاّ أنّا أوضحنا في </w:t>
      </w:r>
      <w:r>
        <w:rPr>
          <w:rtl/>
        </w:rPr>
        <w:t>(</w:t>
      </w:r>
      <w:r w:rsidRPr="007B62FF">
        <w:rPr>
          <w:rtl/>
        </w:rPr>
        <w:t>شله</w:t>
      </w:r>
      <w:r>
        <w:rPr>
          <w:rtl/>
        </w:rPr>
        <w:t>)</w:t>
      </w:r>
      <w:r w:rsidRPr="007B62FF">
        <w:rPr>
          <w:rtl/>
        </w:rPr>
        <w:t xml:space="preserve"> </w:t>
      </w:r>
      <w:r w:rsidRPr="0017382C">
        <w:rPr>
          <w:rStyle w:val="libFootnotenumChar"/>
          <w:rtl/>
        </w:rPr>
        <w:t>(10)</w:t>
      </w:r>
      <w:r w:rsidRPr="007B62FF">
        <w:rPr>
          <w:rtl/>
        </w:rPr>
        <w:t xml:space="preserve"> اعتبار كتابه واعتماد الأصحاب عليه</w:t>
      </w:r>
      <w:r w:rsidR="00527246">
        <w:rPr>
          <w:rtl/>
        </w:rPr>
        <w:t>،</w:t>
      </w:r>
      <w:r w:rsidRPr="007B62FF">
        <w:rPr>
          <w:rtl/>
        </w:rPr>
        <w:t xml:space="preserve"> فلاحظ.</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327 / 15.</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362 / 2</w:t>
      </w:r>
      <w:r w:rsidR="00527246">
        <w:rPr>
          <w:rtl/>
        </w:rPr>
        <w:t>،</w:t>
      </w:r>
      <w:r w:rsidRPr="007B62FF">
        <w:rPr>
          <w:rtl/>
        </w:rPr>
        <w:t xml:space="preserve"> في أصحاب الكاظم </w:t>
      </w:r>
      <w:r w:rsidRPr="0017382C">
        <w:rPr>
          <w:rStyle w:val="libAlaemChar"/>
          <w:rtl/>
        </w:rPr>
        <w:t>عليه‌السلام</w:t>
      </w:r>
    </w:p>
    <w:p w:rsidR="0017382C" w:rsidRPr="007B62FF" w:rsidRDefault="0017382C" w:rsidP="0017382C">
      <w:pPr>
        <w:pStyle w:val="libFootnote0"/>
        <w:rPr>
          <w:rtl/>
        </w:rPr>
      </w:pPr>
      <w:r w:rsidRPr="007B62FF">
        <w:rPr>
          <w:rtl/>
        </w:rPr>
        <w:t>(3) الفقيه 3</w:t>
      </w:r>
      <w:r w:rsidR="00527246">
        <w:rPr>
          <w:rtl/>
        </w:rPr>
        <w:t>:</w:t>
      </w:r>
      <w:r w:rsidRPr="007B62FF">
        <w:rPr>
          <w:rtl/>
        </w:rPr>
        <w:t xml:space="preserve"> 484 / 8.</w:t>
      </w:r>
    </w:p>
    <w:p w:rsidR="0017382C" w:rsidRPr="007B62FF" w:rsidRDefault="0017382C" w:rsidP="0017382C">
      <w:pPr>
        <w:pStyle w:val="libFootnote0"/>
        <w:rPr>
          <w:rtl/>
        </w:rPr>
      </w:pPr>
      <w:r w:rsidRPr="007B62FF">
        <w:rPr>
          <w:rtl/>
        </w:rPr>
        <w:t>(4) تهذيب الأحكام 8</w:t>
      </w:r>
      <w:r w:rsidR="00527246">
        <w:rPr>
          <w:rtl/>
        </w:rPr>
        <w:t>:</w:t>
      </w:r>
      <w:r w:rsidRPr="007B62FF">
        <w:rPr>
          <w:rtl/>
        </w:rPr>
        <w:t xml:space="preserve"> 227 / 815.</w:t>
      </w:r>
    </w:p>
    <w:p w:rsidR="0017382C" w:rsidRPr="007B62FF" w:rsidRDefault="0017382C" w:rsidP="0017382C">
      <w:pPr>
        <w:pStyle w:val="libFootnote0"/>
        <w:rPr>
          <w:rtl/>
        </w:rPr>
      </w:pPr>
      <w:r w:rsidRPr="007B62FF">
        <w:rPr>
          <w:rtl/>
        </w:rPr>
        <w:t>(5) تهذيب الأحكام 8</w:t>
      </w:r>
      <w:r w:rsidR="00527246">
        <w:rPr>
          <w:rtl/>
        </w:rPr>
        <w:t>:</w:t>
      </w:r>
      <w:r w:rsidRPr="007B62FF">
        <w:rPr>
          <w:rtl/>
        </w:rPr>
        <w:t xml:space="preserve"> 289 / 1068.</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327 / 20.</w:t>
      </w:r>
    </w:p>
    <w:p w:rsidR="0017382C" w:rsidRPr="007B62FF" w:rsidRDefault="0017382C" w:rsidP="0017382C">
      <w:pPr>
        <w:pStyle w:val="libFootnote0"/>
        <w:rPr>
          <w:rtl/>
        </w:rPr>
      </w:pPr>
      <w:r w:rsidRPr="007B62FF">
        <w:rPr>
          <w:rtl/>
        </w:rPr>
        <w:t>(7) في المصدر</w:t>
      </w:r>
      <w:r w:rsidR="00527246">
        <w:rPr>
          <w:rtl/>
        </w:rPr>
        <w:t>:</w:t>
      </w:r>
      <w:r w:rsidRPr="007B62FF">
        <w:rPr>
          <w:rtl/>
        </w:rPr>
        <w:t xml:space="preserve"> </w:t>
      </w:r>
      <w:r>
        <w:rPr>
          <w:rtl/>
        </w:rPr>
        <w:t>(</w:t>
      </w:r>
      <w:r w:rsidRPr="007B62FF">
        <w:rPr>
          <w:rtl/>
        </w:rPr>
        <w:t>عمرو</w:t>
      </w:r>
      <w:r>
        <w:rPr>
          <w:rtl/>
        </w:rPr>
        <w:t>).</w:t>
      </w:r>
      <w:r w:rsidRPr="007B62FF">
        <w:rPr>
          <w:rtl/>
        </w:rPr>
        <w:t xml:space="preserve"> وما في</w:t>
      </w:r>
      <w:r w:rsidR="00527246">
        <w:rPr>
          <w:rtl/>
        </w:rPr>
        <w:t>:</w:t>
      </w:r>
      <w:r w:rsidRPr="007B62FF">
        <w:rPr>
          <w:rtl/>
        </w:rPr>
        <w:t xml:space="preserve"> مجمع الرجال 6</w:t>
      </w:r>
      <w:r w:rsidR="00527246">
        <w:rPr>
          <w:rtl/>
        </w:rPr>
        <w:t>:</w:t>
      </w:r>
      <w:r w:rsidRPr="007B62FF">
        <w:rPr>
          <w:rtl/>
        </w:rPr>
        <w:t xml:space="preserve"> 197</w:t>
      </w:r>
      <w:r w:rsidR="00527246">
        <w:rPr>
          <w:rtl/>
        </w:rPr>
        <w:t>،</w:t>
      </w:r>
      <w:r w:rsidRPr="007B62FF">
        <w:rPr>
          <w:rtl/>
        </w:rPr>
        <w:t xml:space="preserve"> ونقد الرجال</w:t>
      </w:r>
      <w:r w:rsidR="00527246">
        <w:rPr>
          <w:rtl/>
        </w:rPr>
        <w:t>:</w:t>
      </w:r>
      <w:r w:rsidRPr="007B62FF">
        <w:rPr>
          <w:rtl/>
        </w:rPr>
        <w:t xml:space="preserve"> 365</w:t>
      </w:r>
      <w:r w:rsidR="00527246">
        <w:rPr>
          <w:rtl/>
        </w:rPr>
        <w:t>،</w:t>
      </w:r>
      <w:r w:rsidRPr="007B62FF">
        <w:rPr>
          <w:rtl/>
        </w:rPr>
        <w:t xml:space="preserve"> وجامع الرواة 2</w:t>
      </w:r>
      <w:r w:rsidR="00527246">
        <w:rPr>
          <w:rtl/>
        </w:rPr>
        <w:t>:</w:t>
      </w:r>
      <w:r w:rsidRPr="007B62FF">
        <w:rPr>
          <w:rtl/>
        </w:rPr>
        <w:t xml:space="preserve"> 302</w:t>
      </w:r>
      <w:r w:rsidR="00527246">
        <w:rPr>
          <w:rtl/>
        </w:rPr>
        <w:t>،</w:t>
      </w:r>
      <w:r w:rsidRPr="007B62FF">
        <w:rPr>
          <w:rtl/>
        </w:rPr>
        <w:t xml:space="preserve"> وتنقيح المقال 3</w:t>
      </w:r>
      <w:r w:rsidR="00527246">
        <w:rPr>
          <w:rtl/>
        </w:rPr>
        <w:t>:</w:t>
      </w:r>
      <w:r w:rsidRPr="007B62FF">
        <w:rPr>
          <w:rtl/>
        </w:rPr>
        <w:t xml:space="preserve"> 281</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327 / 18.</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327 / 19</w:t>
      </w:r>
      <w:r w:rsidR="00527246">
        <w:rPr>
          <w:rtl/>
        </w:rPr>
        <w:t>،</w:t>
      </w:r>
      <w:r w:rsidRPr="007B62FF">
        <w:rPr>
          <w:rtl/>
        </w:rPr>
        <w:t xml:space="preserve"> ورجال البرقي</w:t>
      </w:r>
      <w:r w:rsidR="00527246">
        <w:rPr>
          <w:rtl/>
        </w:rPr>
        <w:t>:</w:t>
      </w:r>
      <w:r w:rsidRPr="007B62FF">
        <w:rPr>
          <w:rtl/>
        </w:rPr>
        <w:t xml:space="preserve"> 19.</w:t>
      </w:r>
    </w:p>
    <w:p w:rsidR="0017382C" w:rsidRPr="007B62FF" w:rsidRDefault="0017382C" w:rsidP="0017382C">
      <w:pPr>
        <w:pStyle w:val="libFootnote0"/>
        <w:rPr>
          <w:rtl/>
        </w:rPr>
      </w:pPr>
      <w:r w:rsidRPr="007B62FF">
        <w:rPr>
          <w:rtl/>
        </w:rPr>
        <w:t>(10) تقدم في الجزء الخامس صحيفة</w:t>
      </w:r>
      <w:r w:rsidR="00527246">
        <w:rPr>
          <w:rtl/>
        </w:rPr>
        <w:t>:</w:t>
      </w:r>
      <w:r w:rsidRPr="007B62FF">
        <w:rPr>
          <w:rtl/>
        </w:rPr>
        <w:t xml:space="preserve"> 350</w:t>
      </w:r>
      <w:r w:rsidR="00527246">
        <w:rPr>
          <w:rtl/>
        </w:rPr>
        <w:t>،</w:t>
      </w:r>
      <w:r w:rsidRPr="007B62FF">
        <w:rPr>
          <w:rtl/>
        </w:rPr>
        <w:t xml:space="preserve"> الطريق رقم</w:t>
      </w:r>
      <w:r w:rsidR="00527246">
        <w:rPr>
          <w:rtl/>
        </w:rPr>
        <w:t>:</w:t>
      </w:r>
      <w:r w:rsidRPr="007B62FF">
        <w:rPr>
          <w:rtl/>
        </w:rPr>
        <w:t xml:space="preserve"> [335]</w:t>
      </w:r>
      <w:r>
        <w:rPr>
          <w:rtl/>
        </w:rPr>
        <w:t>.</w:t>
      </w:r>
    </w:p>
    <w:p w:rsidR="0017382C" w:rsidRDefault="0017382C" w:rsidP="00C613E8">
      <w:pPr>
        <w:pStyle w:val="libNormal"/>
        <w:rPr>
          <w:rtl/>
        </w:rPr>
      </w:pPr>
      <w:r>
        <w:rPr>
          <w:rtl/>
        </w:rPr>
        <w:br w:type="page"/>
      </w:r>
    </w:p>
    <w:p w:rsidR="0017382C" w:rsidRDefault="0017382C" w:rsidP="00E10B1D">
      <w:pPr>
        <w:pStyle w:val="Heading3"/>
        <w:rPr>
          <w:rtl/>
        </w:rPr>
      </w:pPr>
      <w:bookmarkStart w:id="780" w:name="_Toc394922000"/>
      <w:r w:rsidRPr="004F14F2">
        <w:rPr>
          <w:rtl/>
        </w:rPr>
        <w:lastRenderedPageBreak/>
        <w:t>[3088] وُهَيْب بن حَفْص النَّحّاس</w:t>
      </w:r>
      <w:r w:rsidR="00527246">
        <w:rPr>
          <w:rtl/>
        </w:rPr>
        <w:t>:</w:t>
      </w:r>
      <w:bookmarkEnd w:id="780"/>
    </w:p>
    <w:p w:rsidR="0017382C" w:rsidRPr="007B62FF" w:rsidRDefault="0017382C" w:rsidP="0017382C">
      <w:pPr>
        <w:pStyle w:val="libNormal"/>
        <w:rPr>
          <w:rtl/>
        </w:rPr>
      </w:pPr>
      <w:r w:rsidRPr="007B62FF">
        <w:rPr>
          <w:rtl/>
        </w:rPr>
        <w:t>له كتاب ذكره سعد</w:t>
      </w:r>
      <w:r w:rsidR="00527246">
        <w:rPr>
          <w:rtl/>
        </w:rPr>
        <w:t>،</w:t>
      </w:r>
      <w:r w:rsidRPr="007B62FF">
        <w:rPr>
          <w:rtl/>
        </w:rPr>
        <w:t xml:space="preserve"> كذا في النجاشي </w:t>
      </w:r>
      <w:r w:rsidRPr="0017382C">
        <w:rPr>
          <w:rStyle w:val="libFootnotenumChar"/>
          <w:rtl/>
        </w:rPr>
        <w:t>(1)</w:t>
      </w:r>
      <w:r w:rsidR="00527246">
        <w:rPr>
          <w:rtl/>
        </w:rPr>
        <w:t>،</w:t>
      </w:r>
      <w:r w:rsidRPr="007B62FF">
        <w:rPr>
          <w:rtl/>
        </w:rPr>
        <w:t xml:space="preserve"> يروي عنه الجليل</w:t>
      </w:r>
      <w:r w:rsidR="00527246">
        <w:rPr>
          <w:rtl/>
        </w:rPr>
        <w:t>:</w:t>
      </w:r>
      <w:r w:rsidRPr="007B62FF">
        <w:rPr>
          <w:rtl/>
        </w:rPr>
        <w:t xml:space="preserve"> محمّد ابن الحسين بن ابي الخطاب كثيراً </w:t>
      </w:r>
      <w:r w:rsidRPr="0017382C">
        <w:rPr>
          <w:rStyle w:val="libFootnotenumChar"/>
          <w:rtl/>
        </w:rPr>
        <w:t>(2)</w:t>
      </w:r>
      <w:r w:rsidR="00527246">
        <w:rPr>
          <w:rtl/>
        </w:rPr>
        <w:t>،</w:t>
      </w:r>
      <w:r w:rsidRPr="007B62FF">
        <w:rPr>
          <w:rtl/>
        </w:rPr>
        <w:t xml:space="preserve"> وابن أبي عمير عن جعفر بن عثمان عنه </w:t>
      </w:r>
      <w:r w:rsidRPr="0017382C">
        <w:rPr>
          <w:rStyle w:val="libFootnotenumChar"/>
          <w:rtl/>
        </w:rPr>
        <w:t>(3)</w:t>
      </w:r>
      <w:r w:rsidR="00527246">
        <w:rPr>
          <w:rtl/>
        </w:rPr>
        <w:t>،</w:t>
      </w:r>
      <w:r w:rsidRPr="007B62FF">
        <w:rPr>
          <w:rtl/>
        </w:rPr>
        <w:t xml:space="preserve"> وإبراهيم بن هاشم </w:t>
      </w:r>
      <w:r w:rsidRPr="0017382C">
        <w:rPr>
          <w:rStyle w:val="libFootnotenumChar"/>
          <w:rtl/>
        </w:rPr>
        <w:t>(4)</w:t>
      </w:r>
      <w:r w:rsidR="00527246">
        <w:rPr>
          <w:rtl/>
        </w:rPr>
        <w:t>،</w:t>
      </w:r>
      <w:r w:rsidRPr="007B62FF">
        <w:rPr>
          <w:rtl/>
        </w:rPr>
        <w:t xml:space="preserve"> والحسن بن علي </w:t>
      </w:r>
      <w:r w:rsidRPr="0017382C">
        <w:rPr>
          <w:rStyle w:val="libFootnotenumChar"/>
          <w:rtl/>
        </w:rPr>
        <w:t>(5)</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النجاشي</w:t>
      </w:r>
      <w:r w:rsidR="00527246">
        <w:rPr>
          <w:rtl/>
        </w:rPr>
        <w:t>:</w:t>
      </w:r>
      <w:r w:rsidRPr="007B62FF">
        <w:rPr>
          <w:rtl/>
        </w:rPr>
        <w:t xml:space="preserve"> 431 / 1160.</w:t>
      </w:r>
    </w:p>
    <w:p w:rsidR="0017382C" w:rsidRPr="007B62FF" w:rsidRDefault="0017382C" w:rsidP="0017382C">
      <w:pPr>
        <w:pStyle w:val="libFootnote0"/>
        <w:rPr>
          <w:rtl/>
        </w:rPr>
      </w:pPr>
      <w:r w:rsidRPr="007B62FF">
        <w:rPr>
          <w:rtl/>
        </w:rPr>
        <w:t>(2) الاستبصار 1</w:t>
      </w:r>
      <w:r w:rsidR="00527246">
        <w:rPr>
          <w:rtl/>
        </w:rPr>
        <w:t>:</w:t>
      </w:r>
      <w:r w:rsidRPr="007B62FF">
        <w:rPr>
          <w:rtl/>
        </w:rPr>
        <w:t xml:space="preserve"> 332 / 1245</w:t>
      </w:r>
      <w:r w:rsidR="00527246">
        <w:rPr>
          <w:rtl/>
        </w:rPr>
        <w:t>،</w:t>
      </w:r>
      <w:r w:rsidRPr="007B62FF">
        <w:rPr>
          <w:rtl/>
        </w:rPr>
        <w:t xml:space="preserve"> وفيه</w:t>
      </w:r>
      <w:r w:rsidR="00527246">
        <w:rPr>
          <w:rtl/>
        </w:rPr>
        <w:t>:</w:t>
      </w:r>
      <w:r w:rsidRPr="007B62FF">
        <w:rPr>
          <w:rtl/>
        </w:rPr>
        <w:t xml:space="preserve"> وهب بن حفص</w:t>
      </w:r>
      <w:r w:rsidR="00527246">
        <w:rPr>
          <w:rtl/>
        </w:rPr>
        <w:t>،</w:t>
      </w:r>
      <w:r w:rsidRPr="007B62FF">
        <w:rPr>
          <w:rtl/>
        </w:rPr>
        <w:t xml:space="preserve"> والكافي 3</w:t>
      </w:r>
      <w:r w:rsidR="00527246">
        <w:rPr>
          <w:rtl/>
        </w:rPr>
        <w:t>:</w:t>
      </w:r>
      <w:r w:rsidRPr="007B62FF">
        <w:rPr>
          <w:rtl/>
        </w:rPr>
        <w:t xml:space="preserve"> 73 / 15.</w:t>
      </w:r>
    </w:p>
    <w:p w:rsidR="0017382C" w:rsidRPr="007B62FF" w:rsidRDefault="0017382C" w:rsidP="0017382C">
      <w:pPr>
        <w:pStyle w:val="libFootnote0"/>
        <w:rPr>
          <w:rtl/>
        </w:rPr>
      </w:pPr>
      <w:r w:rsidRPr="007B62FF">
        <w:rPr>
          <w:rtl/>
        </w:rPr>
        <w:t>(3) أُصول الكافي 1</w:t>
      </w:r>
      <w:r w:rsidR="00527246">
        <w:rPr>
          <w:rtl/>
        </w:rPr>
        <w:t>:</w:t>
      </w:r>
      <w:r w:rsidRPr="007B62FF">
        <w:rPr>
          <w:rtl/>
        </w:rPr>
        <w:t xml:space="preserve"> 114 / 8</w:t>
      </w:r>
      <w:r w:rsidR="00527246">
        <w:rPr>
          <w:rtl/>
        </w:rPr>
        <w:t>،</w:t>
      </w:r>
      <w:r w:rsidRPr="007B62FF">
        <w:rPr>
          <w:rtl/>
        </w:rPr>
        <w:t xml:space="preserve"> وفيه</w:t>
      </w:r>
      <w:r w:rsidR="00527246">
        <w:rPr>
          <w:rtl/>
        </w:rPr>
        <w:t>:</w:t>
      </w:r>
      <w:r w:rsidRPr="007B62FF">
        <w:rPr>
          <w:rtl/>
        </w:rPr>
        <w:t xml:space="preserve"> ابن أبي عمير عن جعفر بن عثمان عن سماعة عنه.</w:t>
      </w:r>
    </w:p>
    <w:p w:rsidR="0017382C" w:rsidRPr="007B62FF" w:rsidRDefault="0017382C" w:rsidP="0017382C">
      <w:pPr>
        <w:pStyle w:val="libFootnote0"/>
        <w:rPr>
          <w:rtl/>
        </w:rPr>
      </w:pPr>
      <w:r w:rsidRPr="007B62FF">
        <w:rPr>
          <w:rtl/>
        </w:rPr>
        <w:t>(4) الكافي 4</w:t>
      </w:r>
      <w:r w:rsidR="00527246">
        <w:rPr>
          <w:rtl/>
        </w:rPr>
        <w:t>:</w:t>
      </w:r>
      <w:r w:rsidRPr="007B62FF">
        <w:rPr>
          <w:rtl/>
        </w:rPr>
        <w:t xml:space="preserve"> 337 / 10.</w:t>
      </w:r>
    </w:p>
    <w:p w:rsidR="0017382C" w:rsidRPr="007B62FF" w:rsidRDefault="0017382C" w:rsidP="0017382C">
      <w:pPr>
        <w:pStyle w:val="libFootnote0"/>
        <w:rPr>
          <w:rtl/>
        </w:rPr>
      </w:pPr>
      <w:r w:rsidRPr="007B62FF">
        <w:rPr>
          <w:rtl/>
        </w:rPr>
        <w:t>(5) الكافي 3</w:t>
      </w:r>
      <w:r w:rsidR="00527246">
        <w:rPr>
          <w:rtl/>
        </w:rPr>
        <w:t>:</w:t>
      </w:r>
      <w:r w:rsidRPr="007B62FF">
        <w:rPr>
          <w:rtl/>
        </w:rPr>
        <w:t xml:space="preserve"> 554 / 9.</w:t>
      </w:r>
    </w:p>
    <w:p w:rsidR="0017382C" w:rsidRDefault="0017382C" w:rsidP="00C613E8">
      <w:pPr>
        <w:pStyle w:val="libNormal"/>
        <w:rPr>
          <w:rtl/>
        </w:rPr>
      </w:pPr>
      <w:r>
        <w:rPr>
          <w:rtl/>
        </w:rPr>
        <w:br w:type="page"/>
      </w:r>
    </w:p>
    <w:p w:rsidR="0017382C" w:rsidRPr="007B62FF" w:rsidRDefault="0017382C" w:rsidP="00E10B1D">
      <w:pPr>
        <w:pStyle w:val="Heading2Center"/>
        <w:rPr>
          <w:rtl/>
        </w:rPr>
      </w:pPr>
      <w:bookmarkStart w:id="781" w:name="_Toc394922001"/>
      <w:r w:rsidRPr="007B62FF">
        <w:rPr>
          <w:rtl/>
        </w:rPr>
        <w:lastRenderedPageBreak/>
        <w:t>باب الهاء</w:t>
      </w:r>
      <w:bookmarkEnd w:id="781"/>
    </w:p>
    <w:p w:rsidR="0017382C" w:rsidRDefault="0017382C" w:rsidP="00E10B1D">
      <w:pPr>
        <w:pStyle w:val="Heading3"/>
        <w:rPr>
          <w:rtl/>
        </w:rPr>
      </w:pPr>
      <w:bookmarkStart w:id="782" w:name="_Toc394922002"/>
      <w:r w:rsidRPr="004F14F2">
        <w:rPr>
          <w:rtl/>
        </w:rPr>
        <w:t>[3089] هارون أبو سَلْمة</w:t>
      </w:r>
      <w:r w:rsidR="00527246">
        <w:rPr>
          <w:rtl/>
        </w:rPr>
        <w:t>:</w:t>
      </w:r>
      <w:bookmarkEnd w:id="782"/>
    </w:p>
    <w:p w:rsidR="0017382C" w:rsidRPr="007B62FF" w:rsidRDefault="0017382C" w:rsidP="0017382C">
      <w:pPr>
        <w:pStyle w:val="libNormal"/>
        <w:rPr>
          <w:rtl/>
        </w:rPr>
      </w:pPr>
      <w:r w:rsidRPr="007B62FF">
        <w:rPr>
          <w:rtl/>
        </w:rPr>
        <w:t>وفي نسخة</w:t>
      </w:r>
      <w:r w:rsidR="00527246">
        <w:rPr>
          <w:rtl/>
        </w:rPr>
        <w:t>:</w:t>
      </w:r>
      <w:r w:rsidRPr="007B62FF">
        <w:rPr>
          <w:rtl/>
        </w:rPr>
        <w:t xml:space="preserve"> ابن أبي سلمة</w:t>
      </w:r>
      <w:r w:rsidR="00527246">
        <w:rPr>
          <w:rtl/>
        </w:rPr>
        <w:t>،</w:t>
      </w:r>
      <w:r w:rsidRPr="007B62FF">
        <w:rPr>
          <w:rtl/>
        </w:rPr>
        <w:t xml:space="preserve"> مولى بني هاشم</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783" w:name="_Toc394922003"/>
      <w:r w:rsidRPr="004F14F2">
        <w:rPr>
          <w:rtl/>
        </w:rPr>
        <w:t>[3090] هارون بن أبي خالد الكابلي</w:t>
      </w:r>
      <w:r w:rsidR="00527246">
        <w:rPr>
          <w:rtl/>
        </w:rPr>
        <w:t>:</w:t>
      </w:r>
      <w:bookmarkEnd w:id="783"/>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784" w:name="_Toc394922004"/>
      <w:r w:rsidRPr="004F14F2">
        <w:rPr>
          <w:rtl/>
        </w:rPr>
        <w:t>[3091] هارون</w:t>
      </w:r>
      <w:r w:rsidR="00527246">
        <w:rPr>
          <w:rtl/>
        </w:rPr>
        <w:t>:</w:t>
      </w:r>
      <w:bookmarkEnd w:id="784"/>
    </w:p>
    <w:p w:rsidR="0017382C" w:rsidRPr="007B62FF" w:rsidRDefault="0017382C" w:rsidP="0017382C">
      <w:pPr>
        <w:pStyle w:val="libNormal"/>
        <w:rPr>
          <w:rtl/>
        </w:rPr>
      </w:pPr>
      <w:r w:rsidRPr="007B62FF">
        <w:rPr>
          <w:rtl/>
        </w:rPr>
        <w:t>بغدادي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785" w:name="_Toc394922005"/>
      <w:r w:rsidRPr="004F14F2">
        <w:rPr>
          <w:rtl/>
        </w:rPr>
        <w:t>[3092] هارون بن حمزة بن عمارة</w:t>
      </w:r>
      <w:r w:rsidR="00527246">
        <w:rPr>
          <w:rtl/>
        </w:rPr>
        <w:t>:</w:t>
      </w:r>
      <w:bookmarkEnd w:id="785"/>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786" w:name="_Toc394922006"/>
      <w:r w:rsidRPr="004F14F2">
        <w:rPr>
          <w:rtl/>
        </w:rPr>
        <w:t>[3093] هارون بن خارجة الأنصاري</w:t>
      </w:r>
      <w:r w:rsidR="00527246">
        <w:rPr>
          <w:rtl/>
        </w:rPr>
        <w:t>:</w:t>
      </w:r>
      <w:bookmarkEnd w:id="786"/>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787" w:name="_Toc394922007"/>
      <w:r w:rsidRPr="004F14F2">
        <w:rPr>
          <w:rtl/>
        </w:rPr>
        <w:t>[3094] هارون بن زياد الخَثْعميّ</w:t>
      </w:r>
      <w:r w:rsidR="00527246">
        <w:rPr>
          <w:rtl/>
        </w:rPr>
        <w:t>:</w:t>
      </w:r>
      <w:bookmarkEnd w:id="787"/>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329 / 14</w:t>
      </w:r>
      <w:r w:rsidR="00527246">
        <w:rPr>
          <w:rtl/>
        </w:rPr>
        <w:t>،</w:t>
      </w:r>
      <w:r w:rsidRPr="007B62FF">
        <w:rPr>
          <w:rtl/>
        </w:rPr>
        <w:t xml:space="preserve"> وفيه</w:t>
      </w:r>
      <w:r w:rsidR="00527246">
        <w:rPr>
          <w:rtl/>
        </w:rPr>
        <w:t>:</w:t>
      </w:r>
      <w:r w:rsidRPr="007B62FF">
        <w:rPr>
          <w:rtl/>
        </w:rPr>
        <w:t xml:space="preserve"> بن أبي سلمة.</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329 / 8.</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332 / 48.</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328 / 4.</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328 / 4</w:t>
      </w:r>
      <w:r w:rsidR="00527246">
        <w:rPr>
          <w:rtl/>
        </w:rPr>
        <w:t>،</w:t>
      </w:r>
      <w:r w:rsidRPr="007B62FF">
        <w:rPr>
          <w:rtl/>
        </w:rPr>
        <w:t xml:space="preserve"> وذكر الشيخ في الباب نفسه بفاصلة ترجمة واحدة</w:t>
      </w:r>
      <w:r w:rsidR="00527246">
        <w:rPr>
          <w:rtl/>
        </w:rPr>
        <w:t>:</w:t>
      </w:r>
      <w:r w:rsidRPr="007B62FF">
        <w:rPr>
          <w:rtl/>
        </w:rPr>
        <w:t xml:space="preserve"> </w:t>
      </w:r>
      <w:r>
        <w:rPr>
          <w:rtl/>
        </w:rPr>
        <w:t>(</w:t>
      </w:r>
      <w:r w:rsidRPr="007B62FF">
        <w:rPr>
          <w:rtl/>
        </w:rPr>
        <w:t>هارون بن خارجة الصيرفي مولى كوفي أبو الحسن وأخوه مراد الصيرفي وابنه الحسن</w:t>
      </w:r>
      <w:r>
        <w:rPr>
          <w:rtl/>
        </w:rPr>
        <w:t>)</w:t>
      </w:r>
      <w:r w:rsidR="00527246">
        <w:rPr>
          <w:rtl/>
        </w:rPr>
        <w:t>،</w:t>
      </w:r>
      <w:r w:rsidRPr="007B62FF">
        <w:rPr>
          <w:rtl/>
        </w:rPr>
        <w:t xml:space="preserve"> وجزم السيد الخوئي باتحادهما مع ذكر دليلين</w:t>
      </w:r>
      <w:r w:rsidR="00527246">
        <w:rPr>
          <w:rtl/>
        </w:rPr>
        <w:t>،</w:t>
      </w:r>
      <w:r w:rsidRPr="007B62FF">
        <w:rPr>
          <w:rtl/>
        </w:rPr>
        <w:t xml:space="preserve"> راجع معجم رجال الحديث 9</w:t>
      </w:r>
      <w:r w:rsidR="00527246">
        <w:rPr>
          <w:rtl/>
        </w:rPr>
        <w:t>:</w:t>
      </w:r>
      <w:r w:rsidRPr="007B62FF">
        <w:rPr>
          <w:rtl/>
        </w:rPr>
        <w:t xml:space="preserve"> 225 226 / 13226.</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329 / 10.</w:t>
      </w:r>
    </w:p>
    <w:p w:rsidR="0017382C" w:rsidRDefault="0017382C" w:rsidP="00C613E8">
      <w:pPr>
        <w:pStyle w:val="libNormal"/>
        <w:rPr>
          <w:rtl/>
        </w:rPr>
      </w:pPr>
      <w:r>
        <w:rPr>
          <w:rtl/>
        </w:rPr>
        <w:br w:type="page"/>
      </w:r>
    </w:p>
    <w:p w:rsidR="0017382C" w:rsidRDefault="0017382C" w:rsidP="00E10B1D">
      <w:pPr>
        <w:pStyle w:val="Heading3"/>
        <w:rPr>
          <w:rtl/>
        </w:rPr>
      </w:pPr>
      <w:bookmarkStart w:id="788" w:name="_Toc394922008"/>
      <w:r w:rsidRPr="004F14F2">
        <w:rPr>
          <w:rtl/>
        </w:rPr>
        <w:lastRenderedPageBreak/>
        <w:t>[3095] هارون بن سُليمان الجُعْفيّ</w:t>
      </w:r>
      <w:r w:rsidR="00527246">
        <w:rPr>
          <w:rtl/>
        </w:rPr>
        <w:t>:</w:t>
      </w:r>
      <w:bookmarkEnd w:id="788"/>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789" w:name="_Toc394922009"/>
      <w:r w:rsidRPr="004F14F2">
        <w:rPr>
          <w:rtl/>
        </w:rPr>
        <w:t>[3096] هارون بن سُليمان العِجْلي</w:t>
      </w:r>
      <w:r w:rsidR="00527246">
        <w:rPr>
          <w:rtl/>
        </w:rPr>
        <w:t>:</w:t>
      </w:r>
      <w:bookmarkEnd w:id="789"/>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790" w:name="_Toc394922010"/>
      <w:r w:rsidRPr="004F14F2">
        <w:rPr>
          <w:rtl/>
        </w:rPr>
        <w:t>[3097] هارون بن صالح الهَمْدَانيّ</w:t>
      </w:r>
      <w:r w:rsidR="00527246">
        <w:rPr>
          <w:rtl/>
        </w:rPr>
        <w:t>:</w:t>
      </w:r>
      <w:bookmarkEnd w:id="790"/>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Pr="00E10B1D" w:rsidRDefault="0017382C" w:rsidP="0063324D">
      <w:pPr>
        <w:pStyle w:val="Heading3"/>
        <w:rPr>
          <w:rStyle w:val="Heading3Char"/>
          <w:rtl/>
        </w:rPr>
      </w:pPr>
      <w:bookmarkStart w:id="791" w:name="_Toc394922011"/>
      <w:r w:rsidRPr="00E10B1D">
        <w:rPr>
          <w:rStyle w:val="Heading3Char"/>
          <w:rtl/>
        </w:rPr>
        <w:t xml:space="preserve">[3098] هارون بن عمير </w:t>
      </w:r>
      <w:r w:rsidRPr="0017382C">
        <w:rPr>
          <w:rStyle w:val="libFootnotenumChar"/>
          <w:rtl/>
        </w:rPr>
        <w:t>(4)</w:t>
      </w:r>
      <w:r w:rsidRPr="00E10B1D">
        <w:rPr>
          <w:rStyle w:val="Heading3Char"/>
          <w:rtl/>
        </w:rPr>
        <w:t xml:space="preserve"> النَّخَعيّ</w:t>
      </w:r>
      <w:r w:rsidR="00527246" w:rsidRPr="00E10B1D">
        <w:rPr>
          <w:rStyle w:val="Heading3Char"/>
          <w:rtl/>
        </w:rPr>
        <w:t>:</w:t>
      </w:r>
      <w:bookmarkEnd w:id="791"/>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792" w:name="_Toc394922012"/>
      <w:r w:rsidRPr="004F14F2">
        <w:rPr>
          <w:rtl/>
        </w:rPr>
        <w:t>[3099] هارون بن عِيْسى</w:t>
      </w:r>
      <w:r w:rsidR="00527246">
        <w:rPr>
          <w:rtl/>
        </w:rPr>
        <w:t>:</w:t>
      </w:r>
      <w:bookmarkEnd w:id="792"/>
    </w:p>
    <w:p w:rsidR="0017382C" w:rsidRPr="007B62FF" w:rsidRDefault="0017382C" w:rsidP="0017382C">
      <w:pPr>
        <w:pStyle w:val="libNormal"/>
        <w:rPr>
          <w:rtl/>
        </w:rPr>
      </w:pPr>
      <w:r w:rsidRPr="007B62FF">
        <w:rPr>
          <w:rtl/>
        </w:rPr>
        <w:t xml:space="preserve">صاحب كتاب في النجاشي </w:t>
      </w:r>
      <w:r w:rsidRPr="0017382C">
        <w:rPr>
          <w:rStyle w:val="libFootnotenumChar"/>
          <w:rtl/>
        </w:rPr>
        <w:t>(6)</w:t>
      </w:r>
      <w:r>
        <w:rPr>
          <w:rtl/>
        </w:rPr>
        <w:t>.</w:t>
      </w:r>
      <w:r w:rsidRPr="007B62FF">
        <w:rPr>
          <w:rtl/>
        </w:rPr>
        <w:t xml:space="preserve"> والفهرست </w:t>
      </w:r>
      <w:r w:rsidRPr="0017382C">
        <w:rPr>
          <w:rStyle w:val="libFootnotenumChar"/>
          <w:rtl/>
        </w:rPr>
        <w:t>(7)</w:t>
      </w:r>
      <w:r w:rsidR="00527246">
        <w:rPr>
          <w:rtl/>
        </w:rPr>
        <w:t>،</w:t>
      </w:r>
      <w:r w:rsidRPr="007B62FF">
        <w:rPr>
          <w:rtl/>
        </w:rPr>
        <w:t xml:space="preserve"> في </w:t>
      </w:r>
      <w:r>
        <w:rPr>
          <w:rtl/>
        </w:rPr>
        <w:t>[</w:t>
      </w:r>
      <w:r w:rsidRPr="007B62FF">
        <w:rPr>
          <w:rtl/>
        </w:rPr>
        <w:t xml:space="preserve">ترجمة </w:t>
      </w:r>
      <w:r w:rsidRPr="0017382C">
        <w:rPr>
          <w:rStyle w:val="libFootnotenumChar"/>
          <w:rtl/>
        </w:rPr>
        <w:t>(8)</w:t>
      </w:r>
      <w:r>
        <w:rPr>
          <w:rtl/>
        </w:rPr>
        <w:t>]</w:t>
      </w:r>
      <w:r w:rsidRPr="007B62FF">
        <w:rPr>
          <w:rtl/>
        </w:rPr>
        <w:t xml:space="preserve"> علي ابن وهبان</w:t>
      </w:r>
      <w:r w:rsidR="00527246">
        <w:rPr>
          <w:rtl/>
        </w:rPr>
        <w:t>:</w:t>
      </w:r>
      <w:r w:rsidRPr="007B62FF">
        <w:rPr>
          <w:rtl/>
        </w:rPr>
        <w:t xml:space="preserve"> انه روى عن عمّه هارون بن عيسى</w:t>
      </w:r>
      <w:r w:rsidR="00527246">
        <w:rPr>
          <w:rtl/>
        </w:rPr>
        <w:t>،</w:t>
      </w:r>
      <w:r w:rsidRPr="007B62FF">
        <w:rPr>
          <w:rtl/>
        </w:rPr>
        <w:t xml:space="preserve"> صاحب أبي عبد الله </w:t>
      </w:r>
      <w:r w:rsidRPr="0017382C">
        <w:rPr>
          <w:rStyle w:val="libAlaemChar"/>
          <w:rtl/>
        </w:rPr>
        <w:t>عليه‌السلام</w:t>
      </w:r>
      <w:r>
        <w:rPr>
          <w:rtl/>
        </w:rPr>
        <w:t>.</w:t>
      </w:r>
    </w:p>
    <w:p w:rsidR="0017382C" w:rsidRPr="007B62FF" w:rsidRDefault="0017382C" w:rsidP="0017382C">
      <w:pPr>
        <w:pStyle w:val="libNormal"/>
        <w:rPr>
          <w:rtl/>
        </w:rPr>
      </w:pPr>
      <w:r w:rsidRPr="007B62FF">
        <w:rPr>
          <w:rtl/>
        </w:rPr>
        <w:t>وفي وصفه بالصاحب مدح معتدّ به</w:t>
      </w:r>
      <w:r w:rsidR="00527246">
        <w:rPr>
          <w:rtl/>
        </w:rPr>
        <w:t>،</w:t>
      </w:r>
      <w:r w:rsidRPr="007B62FF">
        <w:rPr>
          <w:rtl/>
        </w:rPr>
        <w:t xml:space="preserve"> كما مرّ وصرّح به هنا في التعليقة </w:t>
      </w:r>
      <w:r w:rsidRPr="0017382C">
        <w:rPr>
          <w:rStyle w:val="libFootnotenumChar"/>
          <w:rtl/>
        </w:rPr>
        <w:t>(9)</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329 / 7.</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329 / 12.</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329 / 9.</w:t>
      </w:r>
    </w:p>
    <w:p w:rsidR="0017382C" w:rsidRPr="007B62FF" w:rsidRDefault="0017382C" w:rsidP="0017382C">
      <w:pPr>
        <w:pStyle w:val="libFootnote0"/>
        <w:rPr>
          <w:rtl/>
        </w:rPr>
      </w:pPr>
      <w:r w:rsidRPr="007B62FF">
        <w:rPr>
          <w:rtl/>
        </w:rPr>
        <w:t>(4) في المصدر</w:t>
      </w:r>
      <w:r w:rsidR="00527246">
        <w:rPr>
          <w:rtl/>
        </w:rPr>
        <w:t>:</w:t>
      </w:r>
      <w:r w:rsidRPr="007B62FF">
        <w:rPr>
          <w:rtl/>
        </w:rPr>
        <w:t xml:space="preserve"> </w:t>
      </w:r>
      <w:r>
        <w:rPr>
          <w:rtl/>
        </w:rPr>
        <w:t>(</w:t>
      </w:r>
      <w:r w:rsidRPr="007B62FF">
        <w:rPr>
          <w:rtl/>
        </w:rPr>
        <w:t>بن عمر</w:t>
      </w:r>
      <w:r>
        <w:rPr>
          <w:rtl/>
        </w:rPr>
        <w:t>)</w:t>
      </w:r>
      <w:r w:rsidR="00527246">
        <w:rPr>
          <w:rtl/>
        </w:rPr>
        <w:t>،</w:t>
      </w:r>
      <w:r w:rsidRPr="007B62FF">
        <w:rPr>
          <w:rtl/>
        </w:rPr>
        <w:t xml:space="preserve"> ومثله في</w:t>
      </w:r>
      <w:r w:rsidR="00527246">
        <w:rPr>
          <w:rtl/>
        </w:rPr>
        <w:t>:</w:t>
      </w:r>
      <w:r w:rsidRPr="007B62FF">
        <w:rPr>
          <w:rtl/>
        </w:rPr>
        <w:t xml:space="preserve"> منهج المقال</w:t>
      </w:r>
      <w:r w:rsidR="00527246">
        <w:rPr>
          <w:rtl/>
        </w:rPr>
        <w:t>:</w:t>
      </w:r>
      <w:r w:rsidRPr="007B62FF">
        <w:rPr>
          <w:rtl/>
        </w:rPr>
        <w:t xml:space="preserve"> 358</w:t>
      </w:r>
      <w:r w:rsidR="00527246">
        <w:rPr>
          <w:rtl/>
        </w:rPr>
        <w:t>،</w:t>
      </w:r>
      <w:r w:rsidRPr="007B62FF">
        <w:rPr>
          <w:rtl/>
        </w:rPr>
        <w:t xml:space="preserve"> ونقد الرجال </w:t>
      </w:r>
      <w:r>
        <w:rPr>
          <w:rtl/>
        </w:rPr>
        <w:t>(</w:t>
      </w:r>
      <w:r w:rsidRPr="007B62FF">
        <w:rPr>
          <w:rtl/>
        </w:rPr>
        <w:t>عن نسخة بدل</w:t>
      </w:r>
      <w:r>
        <w:rPr>
          <w:rtl/>
        </w:rPr>
        <w:t>).</w:t>
      </w:r>
    </w:p>
    <w:p w:rsidR="0017382C" w:rsidRPr="007B62FF" w:rsidRDefault="0017382C" w:rsidP="0017382C">
      <w:pPr>
        <w:pStyle w:val="libFootnote"/>
        <w:rPr>
          <w:rtl/>
          <w:lang w:bidi="fa-IR"/>
        </w:rPr>
      </w:pPr>
      <w:r w:rsidRPr="007B62FF">
        <w:rPr>
          <w:rtl/>
        </w:rPr>
        <w:t>وما في</w:t>
      </w:r>
      <w:r w:rsidR="00527246">
        <w:rPr>
          <w:rtl/>
        </w:rPr>
        <w:t>:</w:t>
      </w:r>
      <w:r w:rsidRPr="007B62FF">
        <w:rPr>
          <w:rtl/>
        </w:rPr>
        <w:t xml:space="preserve"> مجمع الرجال 6</w:t>
      </w:r>
      <w:r w:rsidR="00527246">
        <w:rPr>
          <w:rtl/>
        </w:rPr>
        <w:t>:</w:t>
      </w:r>
      <w:r w:rsidRPr="007B62FF">
        <w:rPr>
          <w:rtl/>
        </w:rPr>
        <w:t xml:space="preserve"> 203</w:t>
      </w:r>
      <w:r w:rsidR="00527246">
        <w:rPr>
          <w:rtl/>
        </w:rPr>
        <w:t>،</w:t>
      </w:r>
      <w:r w:rsidRPr="007B62FF">
        <w:rPr>
          <w:rtl/>
        </w:rPr>
        <w:t xml:space="preserve"> ونقد الرجال</w:t>
      </w:r>
      <w:r w:rsidR="00527246">
        <w:rPr>
          <w:rtl/>
        </w:rPr>
        <w:t>:</w:t>
      </w:r>
      <w:r w:rsidRPr="007B62FF">
        <w:rPr>
          <w:rtl/>
        </w:rPr>
        <w:t xml:space="preserve"> 336</w:t>
      </w:r>
      <w:r w:rsidR="00527246">
        <w:rPr>
          <w:rtl/>
        </w:rPr>
        <w:t>،</w:t>
      </w:r>
      <w:r w:rsidRPr="007B62FF">
        <w:rPr>
          <w:rtl/>
        </w:rPr>
        <w:t xml:space="preserve"> وجامع الرواة 2</w:t>
      </w:r>
      <w:r w:rsidR="00527246">
        <w:rPr>
          <w:rtl/>
        </w:rPr>
        <w:t>:</w:t>
      </w:r>
      <w:r w:rsidRPr="007B62FF">
        <w:rPr>
          <w:rtl/>
        </w:rPr>
        <w:t xml:space="preserve"> 307</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329 / 11.</w:t>
      </w:r>
    </w:p>
    <w:p w:rsidR="0017382C" w:rsidRPr="007B62FF" w:rsidRDefault="0017382C" w:rsidP="0017382C">
      <w:pPr>
        <w:pStyle w:val="libFootnote0"/>
        <w:rPr>
          <w:rtl/>
        </w:rPr>
      </w:pPr>
      <w:r w:rsidRPr="007B62FF">
        <w:rPr>
          <w:rtl/>
        </w:rPr>
        <w:t>(6) رجال النجاشي</w:t>
      </w:r>
      <w:r w:rsidR="00527246">
        <w:rPr>
          <w:rtl/>
        </w:rPr>
        <w:t>:</w:t>
      </w:r>
      <w:r w:rsidRPr="007B62FF">
        <w:rPr>
          <w:rtl/>
        </w:rPr>
        <w:t xml:space="preserve"> 438 / 1179.</w:t>
      </w:r>
    </w:p>
    <w:p w:rsidR="0017382C" w:rsidRPr="007B62FF" w:rsidRDefault="0017382C" w:rsidP="0017382C">
      <w:pPr>
        <w:pStyle w:val="libFootnote0"/>
        <w:rPr>
          <w:rtl/>
        </w:rPr>
      </w:pPr>
      <w:r w:rsidRPr="007B62FF">
        <w:rPr>
          <w:rtl/>
        </w:rPr>
        <w:t>(7) فهرست الشيخ</w:t>
      </w:r>
      <w:r w:rsidR="00527246">
        <w:rPr>
          <w:rtl/>
        </w:rPr>
        <w:t>:</w:t>
      </w:r>
      <w:r w:rsidRPr="007B62FF">
        <w:rPr>
          <w:rtl/>
        </w:rPr>
        <w:t xml:space="preserve"> 96 / 418.</w:t>
      </w:r>
    </w:p>
    <w:p w:rsidR="0017382C" w:rsidRPr="007B62FF" w:rsidRDefault="0017382C" w:rsidP="0017382C">
      <w:pPr>
        <w:pStyle w:val="libFootnote0"/>
        <w:rPr>
          <w:rtl/>
        </w:rPr>
      </w:pPr>
      <w:r w:rsidRPr="007B62FF">
        <w:rPr>
          <w:rtl/>
        </w:rPr>
        <w:t>(8) ما بين المعقوفتين لم يرد في الأصل والحجرية</w:t>
      </w:r>
      <w:r w:rsidR="00527246">
        <w:rPr>
          <w:rtl/>
        </w:rPr>
        <w:t>،</w:t>
      </w:r>
      <w:r w:rsidRPr="007B62FF">
        <w:rPr>
          <w:rtl/>
        </w:rPr>
        <w:t xml:space="preserve"> أضفناه لأن السياق يقتضيه.</w:t>
      </w:r>
    </w:p>
    <w:p w:rsidR="0017382C" w:rsidRPr="007B62FF" w:rsidRDefault="0017382C" w:rsidP="0017382C">
      <w:pPr>
        <w:pStyle w:val="libFootnote0"/>
        <w:rPr>
          <w:rtl/>
        </w:rPr>
      </w:pPr>
      <w:r w:rsidRPr="007B62FF">
        <w:rPr>
          <w:rtl/>
        </w:rPr>
        <w:t>(9) تعليقة الوحيد على منهج المقال</w:t>
      </w:r>
      <w:r w:rsidR="00527246">
        <w:rPr>
          <w:rtl/>
        </w:rPr>
        <w:t>:</w:t>
      </w:r>
      <w:r w:rsidRPr="007B62FF">
        <w:rPr>
          <w:rtl/>
        </w:rPr>
        <w:t xml:space="preserve"> 357.</w:t>
      </w:r>
    </w:p>
    <w:p w:rsidR="0017382C" w:rsidRDefault="0017382C" w:rsidP="00C613E8">
      <w:pPr>
        <w:pStyle w:val="libNormal"/>
        <w:rPr>
          <w:rtl/>
        </w:rPr>
      </w:pPr>
      <w:r>
        <w:rPr>
          <w:rtl/>
        </w:rPr>
        <w:br w:type="page"/>
      </w:r>
    </w:p>
    <w:p w:rsidR="0017382C" w:rsidRDefault="0017382C" w:rsidP="00E10B1D">
      <w:pPr>
        <w:pStyle w:val="Heading3"/>
        <w:rPr>
          <w:rtl/>
        </w:rPr>
      </w:pPr>
      <w:bookmarkStart w:id="793" w:name="_Toc394922013"/>
      <w:r w:rsidRPr="004F14F2">
        <w:rPr>
          <w:rtl/>
        </w:rPr>
        <w:lastRenderedPageBreak/>
        <w:t>[3100] هارون بن موسى الأعور</w:t>
      </w:r>
      <w:r w:rsidR="00527246">
        <w:rPr>
          <w:rtl/>
        </w:rPr>
        <w:t>:</w:t>
      </w:r>
      <w:bookmarkEnd w:id="793"/>
    </w:p>
    <w:p w:rsidR="0017382C" w:rsidRPr="007B62FF" w:rsidRDefault="0017382C" w:rsidP="0017382C">
      <w:pPr>
        <w:pStyle w:val="libNormal"/>
        <w:rPr>
          <w:rtl/>
        </w:rPr>
      </w:pPr>
      <w:r w:rsidRPr="007B62FF">
        <w:rPr>
          <w:rtl/>
        </w:rPr>
        <w:t>البصري</w:t>
      </w:r>
      <w:r w:rsidR="00527246">
        <w:rPr>
          <w:rtl/>
        </w:rPr>
        <w:t>،</w:t>
      </w:r>
      <w:r w:rsidRPr="007B62FF">
        <w:rPr>
          <w:rtl/>
        </w:rPr>
        <w:t xml:space="preserve"> القاري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794" w:name="_Toc394922014"/>
      <w:r w:rsidRPr="004F14F2">
        <w:rPr>
          <w:rtl/>
        </w:rPr>
        <w:t>[3101] هارون</w:t>
      </w:r>
      <w:r w:rsidR="00527246">
        <w:rPr>
          <w:rtl/>
        </w:rPr>
        <w:t>:</w:t>
      </w:r>
      <w:bookmarkEnd w:id="794"/>
    </w:p>
    <w:p w:rsidR="0017382C" w:rsidRPr="007B62FF" w:rsidRDefault="0017382C" w:rsidP="0017382C">
      <w:pPr>
        <w:pStyle w:val="libNormal"/>
        <w:rPr>
          <w:rtl/>
        </w:rPr>
      </w:pPr>
      <w:r w:rsidRPr="007B62FF">
        <w:rPr>
          <w:rtl/>
        </w:rPr>
        <w:t>مولى آل أبي جُعدة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795" w:name="_Toc394922015"/>
      <w:r w:rsidRPr="004F14F2">
        <w:rPr>
          <w:rtl/>
        </w:rPr>
        <w:t>[3102] هاشم بن حيّان</w:t>
      </w:r>
      <w:r w:rsidR="00527246">
        <w:rPr>
          <w:rtl/>
        </w:rPr>
        <w:t>:</w:t>
      </w:r>
      <w:bookmarkEnd w:id="795"/>
    </w:p>
    <w:p w:rsidR="0017382C" w:rsidRPr="007B62FF" w:rsidRDefault="0017382C" w:rsidP="0017382C">
      <w:pPr>
        <w:pStyle w:val="libNormal"/>
        <w:rPr>
          <w:rtl/>
        </w:rPr>
      </w:pPr>
      <w:r w:rsidRPr="007B62FF">
        <w:rPr>
          <w:rtl/>
        </w:rPr>
        <w:t>أبو سعيد المكاري</w:t>
      </w:r>
      <w:r w:rsidR="00527246">
        <w:rPr>
          <w:rtl/>
        </w:rPr>
        <w:t>،</w:t>
      </w:r>
      <w:r w:rsidRPr="007B62FF">
        <w:rPr>
          <w:rtl/>
        </w:rPr>
        <w:t xml:space="preserve"> روى عن أبي عبد الله </w:t>
      </w:r>
      <w:r w:rsidRPr="0017382C">
        <w:rPr>
          <w:rStyle w:val="libAlaemChar"/>
          <w:rtl/>
        </w:rPr>
        <w:t>عليه‌السلام</w:t>
      </w:r>
      <w:r w:rsidR="00527246">
        <w:rPr>
          <w:rtl/>
        </w:rPr>
        <w:t>،</w:t>
      </w:r>
      <w:r w:rsidRPr="007B62FF">
        <w:rPr>
          <w:rtl/>
        </w:rPr>
        <w:t xml:space="preserve"> له كتاب يرويه جماعة </w:t>
      </w:r>
      <w:r w:rsidRPr="0017382C">
        <w:rPr>
          <w:rStyle w:val="libFootnotenumChar"/>
          <w:rtl/>
        </w:rPr>
        <w:t>(3)</w:t>
      </w:r>
      <w:r w:rsidR="00527246">
        <w:rPr>
          <w:rtl/>
        </w:rPr>
        <w:t>،</w:t>
      </w:r>
      <w:r w:rsidRPr="007B62FF">
        <w:rPr>
          <w:rtl/>
        </w:rPr>
        <w:t xml:space="preserve"> وفي التعليقة</w:t>
      </w:r>
      <w:r w:rsidR="00527246">
        <w:rPr>
          <w:rtl/>
        </w:rPr>
        <w:t>:</w:t>
      </w:r>
      <w:r w:rsidRPr="007B62FF">
        <w:rPr>
          <w:rtl/>
        </w:rPr>
        <w:t xml:space="preserve"> في رواية الجماعة كتابه أمارة الاعتماد </w:t>
      </w:r>
      <w:r w:rsidRPr="0017382C">
        <w:rPr>
          <w:rStyle w:val="libFootnotenumChar"/>
          <w:rtl/>
        </w:rPr>
        <w:t>(4)</w:t>
      </w:r>
      <w:r>
        <w:rPr>
          <w:rtl/>
        </w:rPr>
        <w:t>.</w:t>
      </w:r>
    </w:p>
    <w:p w:rsidR="0017382C" w:rsidRPr="007B62FF" w:rsidRDefault="0017382C" w:rsidP="0017382C">
      <w:pPr>
        <w:pStyle w:val="libNormal"/>
        <w:rPr>
          <w:rtl/>
        </w:rPr>
      </w:pPr>
      <w:r w:rsidRPr="007B62FF">
        <w:rPr>
          <w:rtl/>
        </w:rPr>
        <w:t>ويروي عنه</w:t>
      </w:r>
      <w:r w:rsidR="00527246">
        <w:rPr>
          <w:rtl/>
        </w:rPr>
        <w:t>:</w:t>
      </w:r>
      <w:r w:rsidRPr="007B62FF">
        <w:rPr>
          <w:rtl/>
        </w:rPr>
        <w:t xml:space="preserve"> ابن أبي عمير </w:t>
      </w:r>
      <w:r w:rsidRPr="0017382C">
        <w:rPr>
          <w:rStyle w:val="libFootnotenumChar"/>
          <w:rtl/>
        </w:rPr>
        <w:t>(5)</w:t>
      </w:r>
      <w:r w:rsidR="00527246">
        <w:rPr>
          <w:rtl/>
        </w:rPr>
        <w:t>،</w:t>
      </w:r>
      <w:r w:rsidRPr="007B62FF">
        <w:rPr>
          <w:rtl/>
        </w:rPr>
        <w:t xml:space="preserve"> وصفوان </w:t>
      </w:r>
      <w:r w:rsidRPr="0017382C">
        <w:rPr>
          <w:rStyle w:val="libFootnotenumChar"/>
          <w:rtl/>
        </w:rPr>
        <w:t>(6)</w:t>
      </w:r>
      <w:r w:rsidRPr="007B62FF">
        <w:rPr>
          <w:rtl/>
        </w:rPr>
        <w:t xml:space="preserve"> في الصحيح</w:t>
      </w:r>
      <w:r w:rsidR="00527246">
        <w:rPr>
          <w:rtl/>
        </w:rPr>
        <w:t>،</w:t>
      </w:r>
      <w:r w:rsidRPr="007B62FF">
        <w:rPr>
          <w:rtl/>
        </w:rPr>
        <w:t xml:space="preserve"> وعلي بن النعمان </w:t>
      </w:r>
      <w:r w:rsidRPr="0017382C">
        <w:rPr>
          <w:rStyle w:val="libFootnotenumChar"/>
          <w:rtl/>
        </w:rPr>
        <w:t>(7)</w:t>
      </w:r>
      <w:r>
        <w:rPr>
          <w:rtl/>
        </w:rPr>
        <w:t>.</w:t>
      </w:r>
    </w:p>
    <w:p w:rsidR="0017382C" w:rsidRPr="007B62FF" w:rsidRDefault="0017382C" w:rsidP="0017382C">
      <w:pPr>
        <w:pStyle w:val="libNormal"/>
        <w:rPr>
          <w:rtl/>
        </w:rPr>
      </w:pPr>
      <w:r>
        <w:rPr>
          <w:rtl/>
        </w:rPr>
        <w:t>(</w:t>
      </w:r>
      <w:r w:rsidRPr="007B62FF">
        <w:rPr>
          <w:rtl/>
        </w:rPr>
        <w:t>قلت</w:t>
      </w:r>
      <w:r w:rsidR="00527246">
        <w:rPr>
          <w:rtl/>
        </w:rPr>
        <w:t>:</w:t>
      </w:r>
      <w:r>
        <w:rPr>
          <w:rtl/>
        </w:rPr>
        <w:t>)</w:t>
      </w:r>
      <w:r w:rsidRPr="007B62FF">
        <w:rPr>
          <w:rtl/>
        </w:rPr>
        <w:t xml:space="preserve"> وعنه أيضاً</w:t>
      </w:r>
      <w:r w:rsidR="00527246">
        <w:rPr>
          <w:rtl/>
        </w:rPr>
        <w:t>:</w:t>
      </w:r>
      <w:r w:rsidRPr="007B62FF">
        <w:rPr>
          <w:rtl/>
        </w:rPr>
        <w:t xml:space="preserve"> يونس بن عبد الرّحمن </w:t>
      </w:r>
      <w:r w:rsidRPr="0017382C">
        <w:rPr>
          <w:rStyle w:val="libFootnotenumChar"/>
          <w:rtl/>
        </w:rPr>
        <w:t>(8)</w:t>
      </w:r>
      <w:r w:rsidR="00527246">
        <w:rPr>
          <w:rtl/>
        </w:rPr>
        <w:t>،</w:t>
      </w:r>
      <w:r w:rsidRPr="007B62FF">
        <w:rPr>
          <w:rtl/>
        </w:rPr>
        <w:t xml:space="preserve"> ومعاوية بن وهب </w:t>
      </w:r>
      <w:r w:rsidRPr="0017382C">
        <w:rPr>
          <w:rStyle w:val="libFootnotenumChar"/>
          <w:rtl/>
        </w:rPr>
        <w:t>(9)</w:t>
      </w:r>
      <w:r w:rsidR="00527246">
        <w:rPr>
          <w:rtl/>
        </w:rPr>
        <w:t>،</w:t>
      </w:r>
      <w:r w:rsidRPr="007B62FF">
        <w:rPr>
          <w:rtl/>
        </w:rPr>
        <w:t xml:space="preserve"> وأحمد بن محمّد بن عيسى </w:t>
      </w:r>
      <w:r w:rsidRPr="0017382C">
        <w:rPr>
          <w:rStyle w:val="libFootnotenumChar"/>
          <w:rtl/>
        </w:rPr>
        <w:t>(10)</w:t>
      </w:r>
      <w:r w:rsidR="00527246">
        <w:rPr>
          <w:rtl/>
        </w:rPr>
        <w:t>،</w:t>
      </w:r>
      <w:r w:rsidRPr="007B62FF">
        <w:rPr>
          <w:rtl/>
        </w:rPr>
        <w:t xml:space="preserve"> والنضر بن سويد </w:t>
      </w:r>
      <w:r w:rsidRPr="0017382C">
        <w:rPr>
          <w:rStyle w:val="libFootnotenumChar"/>
          <w:rtl/>
        </w:rPr>
        <w:t>(11)</w:t>
      </w:r>
      <w:r w:rsidR="00527246">
        <w:rPr>
          <w:rtl/>
        </w:rPr>
        <w:t>،</w:t>
      </w:r>
      <w:r w:rsidRPr="007B62FF">
        <w:rPr>
          <w:rtl/>
        </w:rPr>
        <w:t xml:space="preserve"> ويحيى الحلبي </w:t>
      </w:r>
      <w:r w:rsidRPr="0017382C">
        <w:rPr>
          <w:rStyle w:val="libFootnotenumChar"/>
          <w:rtl/>
        </w:rPr>
        <w:t>(12)</w:t>
      </w:r>
      <w:r w:rsidR="00527246">
        <w:rPr>
          <w:rtl/>
        </w:rPr>
        <w:t>،</w:t>
      </w:r>
      <w:r w:rsidRPr="007B62FF">
        <w:rPr>
          <w:rtl/>
        </w:rPr>
        <w:t xml:space="preserve"> وزكريا المؤمن </w:t>
      </w:r>
      <w:r w:rsidRPr="0017382C">
        <w:rPr>
          <w:rStyle w:val="libFootnotenumChar"/>
          <w:rtl/>
        </w:rPr>
        <w:t>(13)</w:t>
      </w:r>
      <w:r w:rsidR="00527246">
        <w:rPr>
          <w:rtl/>
        </w:rPr>
        <w:t>،</w:t>
      </w:r>
      <w:r w:rsidRPr="007B62FF">
        <w:rPr>
          <w:rtl/>
        </w:rPr>
        <w:t xml:space="preserve"> وأبو أيوب الخزّاز </w:t>
      </w:r>
      <w:r w:rsidRPr="0017382C">
        <w:rPr>
          <w:rStyle w:val="libFootnotenumChar"/>
          <w:rtl/>
        </w:rPr>
        <w:t>(14)</w:t>
      </w:r>
      <w:r w:rsidR="00527246">
        <w:rPr>
          <w:rtl/>
        </w:rPr>
        <w:t>،</w:t>
      </w:r>
      <w:r w:rsidRPr="007B62FF">
        <w:rPr>
          <w:rtl/>
        </w:rPr>
        <w:t xml:space="preserve"> وعلي بن الحسن</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329 / 6.</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332 / 50</w:t>
      </w:r>
      <w:r w:rsidR="00527246">
        <w:rPr>
          <w:rtl/>
        </w:rPr>
        <w:t>،</w:t>
      </w:r>
      <w:r w:rsidRPr="007B62FF">
        <w:rPr>
          <w:rtl/>
        </w:rPr>
        <w:t xml:space="preserve"> ورجال البرقي</w:t>
      </w:r>
      <w:r w:rsidR="00527246">
        <w:rPr>
          <w:rtl/>
        </w:rPr>
        <w:t>:</w:t>
      </w:r>
      <w:r w:rsidRPr="007B62FF">
        <w:rPr>
          <w:rtl/>
        </w:rPr>
        <w:t xml:space="preserve"> 30.</w:t>
      </w:r>
    </w:p>
    <w:p w:rsidR="0017382C" w:rsidRPr="007B62FF" w:rsidRDefault="0017382C" w:rsidP="0017382C">
      <w:pPr>
        <w:pStyle w:val="libFootnote0"/>
        <w:rPr>
          <w:rtl/>
        </w:rPr>
      </w:pPr>
      <w:r w:rsidRPr="007B62FF">
        <w:rPr>
          <w:rtl/>
        </w:rPr>
        <w:t>(3) راجع رجال النجاشي</w:t>
      </w:r>
      <w:r w:rsidR="00527246">
        <w:rPr>
          <w:rtl/>
        </w:rPr>
        <w:t>:</w:t>
      </w:r>
      <w:r w:rsidRPr="007B62FF">
        <w:rPr>
          <w:rtl/>
        </w:rPr>
        <w:t xml:space="preserve"> 436 / 1169.</w:t>
      </w:r>
    </w:p>
    <w:p w:rsidR="0017382C" w:rsidRPr="007B62FF" w:rsidRDefault="0017382C" w:rsidP="0017382C">
      <w:pPr>
        <w:pStyle w:val="libFootnote0"/>
        <w:rPr>
          <w:rtl/>
        </w:rPr>
      </w:pPr>
      <w:r w:rsidRPr="007B62FF">
        <w:rPr>
          <w:rtl/>
        </w:rPr>
        <w:t>(4) تعليقة الوحيد على منهج المقال</w:t>
      </w:r>
      <w:r w:rsidR="00527246">
        <w:rPr>
          <w:rtl/>
        </w:rPr>
        <w:t>:</w:t>
      </w:r>
      <w:r w:rsidRPr="007B62FF">
        <w:rPr>
          <w:rtl/>
        </w:rPr>
        <w:t xml:space="preserve"> 358.</w:t>
      </w:r>
    </w:p>
    <w:p w:rsidR="0017382C" w:rsidRPr="007B62FF" w:rsidRDefault="0017382C" w:rsidP="0017382C">
      <w:pPr>
        <w:pStyle w:val="libFootnote0"/>
        <w:rPr>
          <w:rtl/>
        </w:rPr>
      </w:pPr>
      <w:r w:rsidRPr="007B62FF">
        <w:rPr>
          <w:rtl/>
        </w:rPr>
        <w:t>(5) تهذيب الأحكام 5</w:t>
      </w:r>
      <w:r w:rsidR="00527246">
        <w:rPr>
          <w:rtl/>
        </w:rPr>
        <w:t>:</w:t>
      </w:r>
      <w:r w:rsidRPr="007B62FF">
        <w:rPr>
          <w:rtl/>
        </w:rPr>
        <w:t xml:space="preserve"> 362 / 1257.</w:t>
      </w:r>
    </w:p>
    <w:p w:rsidR="0017382C" w:rsidRPr="007B62FF" w:rsidRDefault="0017382C" w:rsidP="0017382C">
      <w:pPr>
        <w:pStyle w:val="libFootnote0"/>
        <w:rPr>
          <w:rtl/>
        </w:rPr>
      </w:pPr>
      <w:r w:rsidRPr="007B62FF">
        <w:rPr>
          <w:rtl/>
        </w:rPr>
        <w:t>(6) الكافي 4</w:t>
      </w:r>
      <w:r w:rsidR="00527246">
        <w:rPr>
          <w:rtl/>
        </w:rPr>
        <w:t>:</w:t>
      </w:r>
      <w:r w:rsidRPr="007B62FF">
        <w:rPr>
          <w:rtl/>
        </w:rPr>
        <w:t xml:space="preserve"> 327 / 4.</w:t>
      </w:r>
    </w:p>
    <w:p w:rsidR="0017382C" w:rsidRPr="007B62FF" w:rsidRDefault="0017382C" w:rsidP="0017382C">
      <w:pPr>
        <w:pStyle w:val="libFootnote0"/>
        <w:rPr>
          <w:rtl/>
        </w:rPr>
      </w:pPr>
      <w:r w:rsidRPr="007B62FF">
        <w:rPr>
          <w:rtl/>
        </w:rPr>
        <w:t>(7) تهذيب الأحكام 1</w:t>
      </w:r>
      <w:r w:rsidR="00527246">
        <w:rPr>
          <w:rtl/>
        </w:rPr>
        <w:t>:</w:t>
      </w:r>
      <w:r w:rsidRPr="007B62FF">
        <w:rPr>
          <w:rtl/>
        </w:rPr>
        <w:t xml:space="preserve"> 19 / 44.</w:t>
      </w:r>
    </w:p>
    <w:p w:rsidR="0017382C" w:rsidRPr="007B62FF" w:rsidRDefault="0017382C" w:rsidP="0017382C">
      <w:pPr>
        <w:pStyle w:val="libFootnote0"/>
        <w:rPr>
          <w:rtl/>
        </w:rPr>
      </w:pPr>
      <w:r w:rsidRPr="007B62FF">
        <w:rPr>
          <w:rtl/>
        </w:rPr>
        <w:t>(8) الكافي 3</w:t>
      </w:r>
      <w:r w:rsidR="00527246">
        <w:rPr>
          <w:rtl/>
        </w:rPr>
        <w:t>:</w:t>
      </w:r>
      <w:r w:rsidRPr="007B62FF">
        <w:rPr>
          <w:rtl/>
        </w:rPr>
        <w:t xml:space="preserve"> 287 / 1.</w:t>
      </w:r>
    </w:p>
    <w:p w:rsidR="0017382C" w:rsidRPr="007B62FF" w:rsidRDefault="0017382C" w:rsidP="0017382C">
      <w:pPr>
        <w:pStyle w:val="libFootnote0"/>
        <w:rPr>
          <w:rtl/>
        </w:rPr>
      </w:pPr>
      <w:r w:rsidRPr="007B62FF">
        <w:rPr>
          <w:rtl/>
        </w:rPr>
        <w:t>(9) تهذيب الأحكام 9</w:t>
      </w:r>
      <w:r w:rsidR="00527246">
        <w:rPr>
          <w:rtl/>
        </w:rPr>
        <w:t>:</w:t>
      </w:r>
      <w:r w:rsidRPr="007B62FF">
        <w:rPr>
          <w:rtl/>
        </w:rPr>
        <w:t xml:space="preserve"> 27 / 107.</w:t>
      </w:r>
    </w:p>
    <w:p w:rsidR="0017382C" w:rsidRPr="007B62FF" w:rsidRDefault="0017382C" w:rsidP="0017382C">
      <w:pPr>
        <w:pStyle w:val="libFootnote0"/>
        <w:rPr>
          <w:rtl/>
        </w:rPr>
      </w:pPr>
      <w:r w:rsidRPr="007B62FF">
        <w:rPr>
          <w:rtl/>
        </w:rPr>
        <w:t>(10) الكافي 4</w:t>
      </w:r>
      <w:r w:rsidR="00527246">
        <w:rPr>
          <w:rtl/>
        </w:rPr>
        <w:t>:</w:t>
      </w:r>
      <w:r w:rsidRPr="007B62FF">
        <w:rPr>
          <w:rtl/>
        </w:rPr>
        <w:t xml:space="preserve"> 148 / 2.</w:t>
      </w:r>
    </w:p>
    <w:p w:rsidR="0017382C" w:rsidRPr="007B62FF" w:rsidRDefault="0017382C" w:rsidP="0017382C">
      <w:pPr>
        <w:pStyle w:val="libFootnote0"/>
        <w:rPr>
          <w:rtl/>
        </w:rPr>
      </w:pPr>
      <w:r w:rsidRPr="007B62FF">
        <w:rPr>
          <w:rtl/>
        </w:rPr>
        <w:t>(11) تهذيب الأحكام 1</w:t>
      </w:r>
      <w:r w:rsidR="00527246">
        <w:rPr>
          <w:rtl/>
        </w:rPr>
        <w:t>:</w:t>
      </w:r>
      <w:r w:rsidRPr="007B62FF">
        <w:rPr>
          <w:rtl/>
        </w:rPr>
        <w:t xml:space="preserve"> 257 / 745.</w:t>
      </w:r>
    </w:p>
    <w:p w:rsidR="0017382C" w:rsidRPr="007B62FF" w:rsidRDefault="0017382C" w:rsidP="0017382C">
      <w:pPr>
        <w:pStyle w:val="libFootnote0"/>
        <w:rPr>
          <w:rtl/>
        </w:rPr>
      </w:pPr>
      <w:r w:rsidRPr="007B62FF">
        <w:rPr>
          <w:rtl/>
        </w:rPr>
        <w:t>(12) تهذيب الأحكام 7</w:t>
      </w:r>
      <w:r w:rsidR="00527246">
        <w:rPr>
          <w:rtl/>
        </w:rPr>
        <w:t>:</w:t>
      </w:r>
      <w:r w:rsidRPr="007B62FF">
        <w:rPr>
          <w:rtl/>
        </w:rPr>
        <w:t xml:space="preserve"> 254 / 1098</w:t>
      </w:r>
      <w:r w:rsidR="00527246">
        <w:rPr>
          <w:rtl/>
        </w:rPr>
        <w:t>،</w:t>
      </w:r>
      <w:r w:rsidRPr="007B62FF">
        <w:rPr>
          <w:rtl/>
        </w:rPr>
        <w:t xml:space="preserve"> وفيه</w:t>
      </w:r>
      <w:r w:rsidR="00527246">
        <w:rPr>
          <w:rtl/>
        </w:rPr>
        <w:t>:</w:t>
      </w:r>
      <w:r w:rsidRPr="007B62FF">
        <w:rPr>
          <w:rtl/>
        </w:rPr>
        <w:t xml:space="preserve"> أبو سعيد عن الحلبي.</w:t>
      </w:r>
    </w:p>
    <w:p w:rsidR="0017382C" w:rsidRPr="007B62FF" w:rsidRDefault="0017382C" w:rsidP="0017382C">
      <w:pPr>
        <w:pStyle w:val="libFootnote0"/>
        <w:rPr>
          <w:rtl/>
        </w:rPr>
      </w:pPr>
      <w:r w:rsidRPr="007B62FF">
        <w:rPr>
          <w:rtl/>
        </w:rPr>
        <w:t>(13) الكافي 6</w:t>
      </w:r>
      <w:r w:rsidR="00527246">
        <w:rPr>
          <w:rtl/>
        </w:rPr>
        <w:t>:</w:t>
      </w:r>
      <w:r w:rsidRPr="007B62FF">
        <w:rPr>
          <w:rtl/>
        </w:rPr>
        <w:t xml:space="preserve"> 390 / 2.</w:t>
      </w:r>
    </w:p>
    <w:p w:rsidR="0017382C" w:rsidRPr="007B62FF" w:rsidRDefault="0017382C" w:rsidP="0017382C">
      <w:pPr>
        <w:pStyle w:val="libFootnote0"/>
        <w:rPr>
          <w:rtl/>
        </w:rPr>
      </w:pPr>
      <w:r w:rsidRPr="007B62FF">
        <w:rPr>
          <w:rtl/>
        </w:rPr>
        <w:t>(14) تهذيب الأحكام 5</w:t>
      </w:r>
      <w:r w:rsidR="00527246">
        <w:rPr>
          <w:rtl/>
        </w:rPr>
        <w:t>:</w:t>
      </w:r>
      <w:r w:rsidRPr="007B62FF">
        <w:rPr>
          <w:rtl/>
        </w:rPr>
        <w:t xml:space="preserve"> 93 / 304.</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ابن رباط </w:t>
      </w:r>
      <w:r w:rsidRPr="0017382C">
        <w:rPr>
          <w:rStyle w:val="libFootnotenumChar"/>
          <w:rtl/>
        </w:rPr>
        <w:t>(1)</w:t>
      </w:r>
      <w:r w:rsidR="00527246">
        <w:rPr>
          <w:rtl/>
        </w:rPr>
        <w:t>،</w:t>
      </w:r>
      <w:r w:rsidRPr="007B62FF">
        <w:rPr>
          <w:rtl/>
        </w:rPr>
        <w:t xml:space="preserve"> والقاسم بن إسماعيل القرشي </w:t>
      </w:r>
      <w:r w:rsidRPr="0017382C">
        <w:rPr>
          <w:rStyle w:val="libFootnotenumChar"/>
          <w:rtl/>
        </w:rPr>
        <w:t>(2)</w:t>
      </w:r>
      <w:r>
        <w:rPr>
          <w:rtl/>
        </w:rPr>
        <w:t>.</w:t>
      </w:r>
    </w:p>
    <w:p w:rsidR="0017382C" w:rsidRPr="007B62FF" w:rsidRDefault="0017382C" w:rsidP="0017382C">
      <w:pPr>
        <w:pStyle w:val="libNormal"/>
        <w:rPr>
          <w:rtl/>
        </w:rPr>
      </w:pPr>
      <w:r w:rsidRPr="007B62FF">
        <w:rPr>
          <w:rtl/>
        </w:rPr>
        <w:t>وصرّح في الرواشح بحسنه</w:t>
      </w:r>
      <w:r w:rsidR="00527246">
        <w:rPr>
          <w:rtl/>
        </w:rPr>
        <w:t>،</w:t>
      </w:r>
      <w:r w:rsidRPr="007B62FF">
        <w:rPr>
          <w:rtl/>
        </w:rPr>
        <w:t xml:space="preserve"> وقال</w:t>
      </w:r>
      <w:r w:rsidR="00527246">
        <w:rPr>
          <w:rtl/>
        </w:rPr>
        <w:t>:</w:t>
      </w:r>
      <w:r w:rsidRPr="007B62FF">
        <w:rPr>
          <w:rtl/>
        </w:rPr>
        <w:t xml:space="preserve"> وأمّا توهّم الوقوف فيه لما في النجاشي في ترجمة الحسين بن أبي سعيد فتوهّم ساقط</w:t>
      </w:r>
      <w:r w:rsidR="00527246">
        <w:rPr>
          <w:rtl/>
        </w:rPr>
        <w:t>،</w:t>
      </w:r>
      <w:r w:rsidRPr="007B62FF">
        <w:rPr>
          <w:rtl/>
        </w:rPr>
        <w:t xml:space="preserve"> أوضحنا سقوطه في معلّقتنا الرجاليّة </w:t>
      </w:r>
      <w:r w:rsidRPr="0017382C">
        <w:rPr>
          <w:rStyle w:val="libFootnotenumChar"/>
          <w:rtl/>
        </w:rPr>
        <w:t>(3)</w:t>
      </w:r>
      <w:r w:rsidR="00527246">
        <w:rPr>
          <w:rtl/>
        </w:rPr>
        <w:t>،</w:t>
      </w:r>
      <w:r w:rsidRPr="007B62FF">
        <w:rPr>
          <w:rtl/>
        </w:rPr>
        <w:t xml:space="preserve"> انتهى</w:t>
      </w:r>
      <w:r>
        <w:rPr>
          <w:rtl/>
        </w:rPr>
        <w:t>.</w:t>
      </w:r>
    </w:p>
    <w:p w:rsidR="0017382C" w:rsidRPr="007B62FF" w:rsidRDefault="0017382C" w:rsidP="0017382C">
      <w:pPr>
        <w:pStyle w:val="libNormal"/>
        <w:rPr>
          <w:rtl/>
        </w:rPr>
      </w:pPr>
      <w:r>
        <w:rPr>
          <w:rtl/>
        </w:rPr>
        <w:t>(</w:t>
      </w:r>
      <w:r w:rsidRPr="007B62FF">
        <w:rPr>
          <w:rtl/>
        </w:rPr>
        <w:t>قلت</w:t>
      </w:r>
      <w:r w:rsidR="00527246">
        <w:rPr>
          <w:rtl/>
        </w:rPr>
        <w:t>:</w:t>
      </w:r>
      <w:r>
        <w:rPr>
          <w:rtl/>
        </w:rPr>
        <w:t>)</w:t>
      </w:r>
      <w:r w:rsidRPr="007B62FF">
        <w:rPr>
          <w:rtl/>
        </w:rPr>
        <w:t xml:space="preserve"> في العيون </w:t>
      </w:r>
      <w:r w:rsidRPr="0017382C">
        <w:rPr>
          <w:rStyle w:val="libFootnotenumChar"/>
          <w:rtl/>
        </w:rPr>
        <w:t>(4)</w:t>
      </w:r>
      <w:r w:rsidRPr="007B62FF">
        <w:rPr>
          <w:rtl/>
        </w:rPr>
        <w:t xml:space="preserve"> خبر صريح في وقفه لكنّه لا ينافي الوثاقة التي نحن بصددها.</w:t>
      </w:r>
    </w:p>
    <w:p w:rsidR="0017382C" w:rsidRDefault="0017382C" w:rsidP="00E10B1D">
      <w:pPr>
        <w:pStyle w:val="Heading3"/>
        <w:rPr>
          <w:rtl/>
        </w:rPr>
      </w:pPr>
      <w:bookmarkStart w:id="796" w:name="_Toc394922016"/>
      <w:r w:rsidRPr="004F14F2">
        <w:rPr>
          <w:rtl/>
        </w:rPr>
        <w:t>[3103] هاشم بن سعيد الجُعْفيّ</w:t>
      </w:r>
      <w:r w:rsidR="00527246">
        <w:rPr>
          <w:rtl/>
        </w:rPr>
        <w:t>:</w:t>
      </w:r>
      <w:bookmarkEnd w:id="796"/>
    </w:p>
    <w:p w:rsidR="0017382C" w:rsidRPr="007B62FF" w:rsidRDefault="0017382C" w:rsidP="0017382C">
      <w:pPr>
        <w:pStyle w:val="libNormal"/>
        <w:rPr>
          <w:rtl/>
        </w:rPr>
      </w:pPr>
      <w:r w:rsidRPr="007B62FF">
        <w:rPr>
          <w:rtl/>
        </w:rPr>
        <w:t>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797" w:name="_Toc394922017"/>
      <w:r w:rsidRPr="004F14F2">
        <w:rPr>
          <w:rtl/>
        </w:rPr>
        <w:t>[3104] هاشم بن عُتبة بن أبي وقّاص</w:t>
      </w:r>
      <w:r w:rsidR="00527246">
        <w:rPr>
          <w:rtl/>
        </w:rPr>
        <w:t>:</w:t>
      </w:r>
      <w:bookmarkEnd w:id="797"/>
    </w:p>
    <w:p w:rsidR="0017382C" w:rsidRPr="007B62FF" w:rsidRDefault="0017382C" w:rsidP="0017382C">
      <w:pPr>
        <w:pStyle w:val="libNormal"/>
        <w:rPr>
          <w:rtl/>
        </w:rPr>
      </w:pPr>
      <w:r w:rsidRPr="007B62FF">
        <w:rPr>
          <w:rtl/>
        </w:rPr>
        <w:t>المِرْقال</w:t>
      </w:r>
      <w:r w:rsidR="00527246">
        <w:rPr>
          <w:rtl/>
        </w:rPr>
        <w:t>،</w:t>
      </w:r>
      <w:r w:rsidRPr="007B62FF">
        <w:rPr>
          <w:rtl/>
        </w:rPr>
        <w:t xml:space="preserve"> حامل الراية العظمى بصفين</w:t>
      </w:r>
      <w:r w:rsidR="00527246">
        <w:rPr>
          <w:rtl/>
        </w:rPr>
        <w:t>،</w:t>
      </w:r>
      <w:r w:rsidRPr="007B62FF">
        <w:rPr>
          <w:rtl/>
        </w:rPr>
        <w:t xml:space="preserve"> الشهيد في يوم شهادة عمّار</w:t>
      </w:r>
      <w:r w:rsidR="00527246">
        <w:rPr>
          <w:rtl/>
        </w:rPr>
        <w:t>،</w:t>
      </w:r>
      <w:r w:rsidRPr="007B62FF">
        <w:rPr>
          <w:rtl/>
        </w:rPr>
        <w:t xml:space="preserve"> عظيم الشأن</w:t>
      </w:r>
      <w:r w:rsidR="00527246">
        <w:rPr>
          <w:rtl/>
        </w:rPr>
        <w:t>،</w:t>
      </w:r>
      <w:r w:rsidRPr="007B62FF">
        <w:rPr>
          <w:rtl/>
        </w:rPr>
        <w:t xml:space="preserve"> جليل القدر</w:t>
      </w:r>
      <w:r w:rsidR="00527246">
        <w:rPr>
          <w:rtl/>
        </w:rPr>
        <w:t>،</w:t>
      </w:r>
      <w:r w:rsidRPr="007B62FF">
        <w:rPr>
          <w:rtl/>
        </w:rPr>
        <w:t xml:space="preserve"> من أراد تحقيقه فعليه بمراجعة وقعة صفين </w:t>
      </w:r>
      <w:r w:rsidRPr="0017382C">
        <w:rPr>
          <w:rStyle w:val="libFootnotenumChar"/>
          <w:rtl/>
        </w:rPr>
        <w:t>(6)</w:t>
      </w:r>
      <w:r>
        <w:rPr>
          <w:rtl/>
        </w:rPr>
        <w:t>.</w:t>
      </w:r>
    </w:p>
    <w:p w:rsidR="0017382C" w:rsidRDefault="0017382C" w:rsidP="00E10B1D">
      <w:pPr>
        <w:pStyle w:val="Heading3"/>
        <w:rPr>
          <w:rtl/>
        </w:rPr>
      </w:pPr>
      <w:bookmarkStart w:id="798" w:name="_Toc394922018"/>
      <w:r w:rsidRPr="004F14F2">
        <w:rPr>
          <w:rtl/>
        </w:rPr>
        <w:t>[3105] هاشم بن عطيّة البَكْري</w:t>
      </w:r>
      <w:r w:rsidR="00527246">
        <w:rPr>
          <w:rtl/>
        </w:rPr>
        <w:t>:</w:t>
      </w:r>
      <w:bookmarkEnd w:id="798"/>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799" w:name="_Toc394922019"/>
      <w:r w:rsidRPr="004F14F2">
        <w:rPr>
          <w:rtl/>
        </w:rPr>
        <w:t>[3106] هاشم بن المنذر بن حسّان</w:t>
      </w:r>
      <w:r w:rsidR="00527246">
        <w:rPr>
          <w:rtl/>
        </w:rPr>
        <w:t>:</w:t>
      </w:r>
      <w:bookmarkEnd w:id="799"/>
    </w:p>
    <w:p w:rsidR="0017382C" w:rsidRPr="007B62FF" w:rsidRDefault="0017382C" w:rsidP="0017382C">
      <w:pPr>
        <w:pStyle w:val="libNormal"/>
        <w:rPr>
          <w:rtl/>
        </w:rPr>
      </w:pPr>
      <w:r w:rsidRPr="007B62FF">
        <w:rPr>
          <w:rtl/>
        </w:rPr>
        <w:t>ابن عبد الله الصيدلاني</w:t>
      </w:r>
      <w:r w:rsidR="00527246">
        <w:rPr>
          <w:rtl/>
        </w:rPr>
        <w:t>،</w:t>
      </w:r>
      <w:r w:rsidRPr="007B62FF">
        <w:rPr>
          <w:rtl/>
        </w:rPr>
        <w:t xml:space="preserve"> النَّخَعيّ</w:t>
      </w:r>
      <w:r w:rsidR="00527246">
        <w:rPr>
          <w:rtl/>
        </w:rPr>
        <w:t>،</w:t>
      </w:r>
      <w:r w:rsidRPr="007B62FF">
        <w:rPr>
          <w:rtl/>
        </w:rPr>
        <w:t xml:space="preserve"> أبو نصر الكوفي</w:t>
      </w:r>
      <w:r w:rsidR="00527246">
        <w:rPr>
          <w:rtl/>
        </w:rPr>
        <w:t>،</w:t>
      </w:r>
      <w:r w:rsidRPr="007B62FF">
        <w:rPr>
          <w:rtl/>
        </w:rPr>
        <w:t xml:space="preserve"> من أصحاب</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تهذيب الأحكام 8</w:t>
      </w:r>
      <w:r w:rsidR="00527246">
        <w:rPr>
          <w:rtl/>
        </w:rPr>
        <w:t>:</w:t>
      </w:r>
      <w:r w:rsidRPr="007B62FF">
        <w:rPr>
          <w:rtl/>
        </w:rPr>
        <w:t xml:space="preserve"> 62 / 201.</w:t>
      </w:r>
    </w:p>
    <w:p w:rsidR="0017382C" w:rsidRPr="007B62FF" w:rsidRDefault="0017382C" w:rsidP="0017382C">
      <w:pPr>
        <w:pStyle w:val="libFootnote0"/>
        <w:rPr>
          <w:rtl/>
        </w:rPr>
      </w:pPr>
      <w:r w:rsidRPr="007B62FF">
        <w:rPr>
          <w:rtl/>
        </w:rPr>
        <w:t>(2) رجال النجاشي</w:t>
      </w:r>
      <w:r w:rsidR="00527246">
        <w:rPr>
          <w:rtl/>
        </w:rPr>
        <w:t>:</w:t>
      </w:r>
      <w:r w:rsidRPr="007B62FF">
        <w:rPr>
          <w:rtl/>
        </w:rPr>
        <w:t xml:space="preserve"> 436 / 1169.</w:t>
      </w:r>
    </w:p>
    <w:p w:rsidR="0017382C" w:rsidRPr="007B62FF" w:rsidRDefault="0017382C" w:rsidP="0017382C">
      <w:pPr>
        <w:pStyle w:val="libFootnote0"/>
        <w:rPr>
          <w:rtl/>
        </w:rPr>
      </w:pPr>
      <w:r w:rsidRPr="007B62FF">
        <w:rPr>
          <w:rtl/>
        </w:rPr>
        <w:t>(3) لم نعثر عليه في الرواشح</w:t>
      </w:r>
      <w:r w:rsidR="00527246">
        <w:rPr>
          <w:rtl/>
        </w:rPr>
        <w:t>،</w:t>
      </w:r>
      <w:r w:rsidRPr="007B62FF">
        <w:rPr>
          <w:rtl/>
        </w:rPr>
        <w:t xml:space="preserve"> ولكنّ المامقاني في تنقيح المقال 3</w:t>
      </w:r>
      <w:r w:rsidR="00527246">
        <w:rPr>
          <w:rtl/>
        </w:rPr>
        <w:t>:</w:t>
      </w:r>
      <w:r w:rsidRPr="007B62FF">
        <w:rPr>
          <w:rtl/>
        </w:rPr>
        <w:t xml:space="preserve"> 287 نقل ذلك عن محكي حاشيته على الأصول</w:t>
      </w:r>
      <w:r w:rsidR="00527246">
        <w:rPr>
          <w:rtl/>
        </w:rPr>
        <w:t>،</w:t>
      </w:r>
      <w:r w:rsidRPr="007B62FF">
        <w:rPr>
          <w:rtl/>
        </w:rPr>
        <w:t xml:space="preserve"> وأُنظر رجال النجاشي 38 / 78.</w:t>
      </w:r>
    </w:p>
    <w:p w:rsidR="0017382C" w:rsidRPr="007B62FF" w:rsidRDefault="0017382C" w:rsidP="0017382C">
      <w:pPr>
        <w:pStyle w:val="libFootnote0"/>
        <w:rPr>
          <w:rtl/>
        </w:rPr>
      </w:pPr>
      <w:r w:rsidRPr="007B62FF">
        <w:rPr>
          <w:rtl/>
        </w:rPr>
        <w:t xml:space="preserve">(4) عيون أخبار الرضا </w:t>
      </w:r>
      <w:r w:rsidRPr="0017382C">
        <w:rPr>
          <w:rStyle w:val="libAlaemChar"/>
          <w:rtl/>
        </w:rPr>
        <w:t>عليه‌السلام</w:t>
      </w:r>
      <w:r w:rsidRPr="007B62FF">
        <w:rPr>
          <w:rtl/>
        </w:rPr>
        <w:t xml:space="preserve"> 1</w:t>
      </w:r>
      <w:r w:rsidR="00527246">
        <w:rPr>
          <w:rtl/>
        </w:rPr>
        <w:t>:</w:t>
      </w:r>
      <w:r w:rsidRPr="007B62FF">
        <w:rPr>
          <w:rtl/>
        </w:rPr>
        <w:t xml:space="preserve"> 308 / 71.</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331 / 30.</w:t>
      </w:r>
    </w:p>
    <w:p w:rsidR="0017382C" w:rsidRPr="007B62FF" w:rsidRDefault="0017382C" w:rsidP="0017382C">
      <w:pPr>
        <w:pStyle w:val="libFootnote0"/>
        <w:rPr>
          <w:rtl/>
        </w:rPr>
      </w:pPr>
      <w:r w:rsidRPr="007B62FF">
        <w:rPr>
          <w:rtl/>
        </w:rPr>
        <w:t>(6) انظر وقعة صفين</w:t>
      </w:r>
      <w:r w:rsidR="00527246">
        <w:rPr>
          <w:rtl/>
        </w:rPr>
        <w:t>:</w:t>
      </w:r>
      <w:r w:rsidRPr="007B62FF">
        <w:rPr>
          <w:rtl/>
        </w:rPr>
        <w:t xml:space="preserve"> 326</w:t>
      </w:r>
      <w:r w:rsidR="00527246">
        <w:rPr>
          <w:rtl/>
        </w:rPr>
        <w:t>،</w:t>
      </w:r>
      <w:r w:rsidRPr="007B62FF">
        <w:rPr>
          <w:rtl/>
        </w:rPr>
        <w:t xml:space="preserve"> 328.</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331 / 33.</w:t>
      </w:r>
    </w:p>
    <w:p w:rsidR="0017382C" w:rsidRDefault="0017382C" w:rsidP="00C613E8">
      <w:pPr>
        <w:pStyle w:val="libNormal"/>
        <w:rPr>
          <w:rtl/>
        </w:rPr>
      </w:pPr>
      <w:r>
        <w:rPr>
          <w:rtl/>
        </w:rPr>
        <w:br w:type="page"/>
      </w:r>
    </w:p>
    <w:p w:rsidR="0017382C" w:rsidRPr="007B62FF" w:rsidRDefault="0017382C" w:rsidP="0017382C">
      <w:pPr>
        <w:pStyle w:val="libNormal0"/>
        <w:rPr>
          <w:rtl/>
          <w:lang w:bidi="fa-IR"/>
        </w:rPr>
      </w:pPr>
      <w:r w:rsidRPr="007B62FF">
        <w:rPr>
          <w:rtl/>
          <w:lang w:bidi="fa-IR"/>
        </w:rPr>
        <w:lastRenderedPageBreak/>
        <w:t xml:space="preserve">الصادق </w:t>
      </w:r>
      <w:r w:rsidRPr="0017382C">
        <w:rPr>
          <w:rStyle w:val="libAlaemChar"/>
          <w:rtl/>
        </w:rPr>
        <w:t>عليه‌السلام</w:t>
      </w:r>
      <w:r w:rsidRPr="007B62FF">
        <w:rPr>
          <w:rtl/>
          <w:lang w:bidi="fa-IR"/>
        </w:rPr>
        <w:t xml:space="preserve"> </w:t>
      </w:r>
      <w:r w:rsidRPr="0017382C">
        <w:rPr>
          <w:rStyle w:val="libFootnotenumChar"/>
          <w:rtl/>
        </w:rPr>
        <w:t>(1)</w:t>
      </w:r>
      <w:r>
        <w:rPr>
          <w:rtl/>
          <w:lang w:bidi="fa-IR"/>
        </w:rPr>
        <w:t>.</w:t>
      </w:r>
    </w:p>
    <w:p w:rsidR="0017382C" w:rsidRDefault="0017382C" w:rsidP="00E10B1D">
      <w:pPr>
        <w:pStyle w:val="Heading3"/>
        <w:rPr>
          <w:rtl/>
        </w:rPr>
      </w:pPr>
      <w:bookmarkStart w:id="800" w:name="_Toc394922020"/>
      <w:r w:rsidRPr="004F14F2">
        <w:rPr>
          <w:rtl/>
        </w:rPr>
        <w:t>[3107] هاني بن أيّوب الجُعْفيّ</w:t>
      </w:r>
      <w:r w:rsidR="00527246">
        <w:rPr>
          <w:rtl/>
        </w:rPr>
        <w:t>:</w:t>
      </w:r>
      <w:bookmarkEnd w:id="800"/>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801" w:name="_Toc394922021"/>
      <w:r w:rsidRPr="004F14F2">
        <w:rPr>
          <w:rtl/>
        </w:rPr>
        <w:t>[3108] هاني السّنْديّ الكُوفيّ</w:t>
      </w:r>
      <w:r w:rsidR="00527246">
        <w:rPr>
          <w:rtl/>
        </w:rPr>
        <w:t>:</w:t>
      </w:r>
      <w:bookmarkEnd w:id="801"/>
    </w:p>
    <w:p w:rsidR="0017382C" w:rsidRPr="007B62FF" w:rsidRDefault="0017382C" w:rsidP="0017382C">
      <w:pPr>
        <w:pStyle w:val="libNormal"/>
        <w:rPr>
          <w:rtl/>
        </w:rPr>
      </w:pPr>
      <w:r w:rsidRPr="007B62FF">
        <w:rPr>
          <w:rtl/>
        </w:rPr>
        <w:t>مولى إسحاق بن عمّار</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802" w:name="_Toc394922022"/>
      <w:r w:rsidRPr="004F14F2">
        <w:rPr>
          <w:rtl/>
        </w:rPr>
        <w:t>[3109] هاني بن عُروة ا</w:t>
      </w:r>
      <w:r w:rsidR="00E10B1D">
        <w:rPr>
          <w:rtl/>
        </w:rPr>
        <w:t>لمـُ</w:t>
      </w:r>
      <w:r w:rsidRPr="004F14F2">
        <w:rPr>
          <w:rtl/>
        </w:rPr>
        <w:t>رادي</w:t>
      </w:r>
      <w:r w:rsidR="00527246">
        <w:rPr>
          <w:rtl/>
        </w:rPr>
        <w:t>:</w:t>
      </w:r>
      <w:bookmarkEnd w:id="802"/>
    </w:p>
    <w:p w:rsidR="0017382C" w:rsidRPr="007B62FF" w:rsidRDefault="0017382C" w:rsidP="0017382C">
      <w:pPr>
        <w:pStyle w:val="libNormal"/>
        <w:rPr>
          <w:rtl/>
        </w:rPr>
      </w:pPr>
      <w:r w:rsidRPr="007B62FF">
        <w:rPr>
          <w:rtl/>
        </w:rPr>
        <w:t>المذْحجي</w:t>
      </w:r>
      <w:r w:rsidR="00527246">
        <w:rPr>
          <w:rtl/>
        </w:rPr>
        <w:t>،</w:t>
      </w:r>
      <w:r w:rsidRPr="007B62FF">
        <w:rPr>
          <w:rtl/>
        </w:rPr>
        <w:t xml:space="preserve"> في مروج الذهب لعلي بن الحسين المسعودي</w:t>
      </w:r>
      <w:r w:rsidR="00527246">
        <w:rPr>
          <w:rtl/>
        </w:rPr>
        <w:t>:</w:t>
      </w:r>
      <w:r w:rsidRPr="007B62FF">
        <w:rPr>
          <w:rtl/>
        </w:rPr>
        <w:t xml:space="preserve"> كان هاني بن عروة المرادي شيخ مراد وزعيمها</w:t>
      </w:r>
      <w:r w:rsidR="00527246">
        <w:rPr>
          <w:rtl/>
        </w:rPr>
        <w:t>،</w:t>
      </w:r>
      <w:r w:rsidRPr="007B62FF">
        <w:rPr>
          <w:rtl/>
        </w:rPr>
        <w:t xml:space="preserve"> يركب في أربعة آلاف دارع وثمانية آلاف راجل</w:t>
      </w:r>
      <w:r w:rsidR="00527246">
        <w:rPr>
          <w:rtl/>
        </w:rPr>
        <w:t>،</w:t>
      </w:r>
      <w:r w:rsidRPr="007B62FF">
        <w:rPr>
          <w:rtl/>
        </w:rPr>
        <w:t xml:space="preserve"> فاذا إجابتها أجلافها من كندة كانوا في ثلاثين ألف دارع </w:t>
      </w:r>
      <w:r w:rsidRPr="0017382C">
        <w:rPr>
          <w:rStyle w:val="libFootnotenumChar"/>
          <w:rtl/>
        </w:rPr>
        <w:t>(4)</w:t>
      </w:r>
      <w:r>
        <w:rPr>
          <w:rtl/>
        </w:rPr>
        <w:t>.</w:t>
      </w:r>
    </w:p>
    <w:p w:rsidR="0017382C" w:rsidRPr="007B62FF" w:rsidRDefault="0017382C" w:rsidP="0017382C">
      <w:pPr>
        <w:pStyle w:val="libNormal"/>
        <w:rPr>
          <w:rtl/>
        </w:rPr>
      </w:pPr>
      <w:r w:rsidRPr="007B62FF">
        <w:rPr>
          <w:rtl/>
        </w:rPr>
        <w:t>وفي حبيب السير</w:t>
      </w:r>
      <w:r w:rsidR="00527246">
        <w:rPr>
          <w:rtl/>
        </w:rPr>
        <w:t>:</w:t>
      </w:r>
      <w:r w:rsidRPr="007B62FF">
        <w:rPr>
          <w:rtl/>
        </w:rPr>
        <w:t xml:space="preserve"> كان من أشراف الكوفة وأعيان الشيعة</w:t>
      </w:r>
      <w:r w:rsidR="00527246">
        <w:rPr>
          <w:rtl/>
        </w:rPr>
        <w:t>،</w:t>
      </w:r>
      <w:r w:rsidRPr="007B62FF">
        <w:rPr>
          <w:rtl/>
        </w:rPr>
        <w:t xml:space="preserve"> قال</w:t>
      </w:r>
      <w:r w:rsidR="00527246">
        <w:rPr>
          <w:rtl/>
        </w:rPr>
        <w:t>:</w:t>
      </w:r>
      <w:r w:rsidRPr="007B62FF">
        <w:rPr>
          <w:rtl/>
        </w:rPr>
        <w:t xml:space="preserve"> وروى أنّه قد أدرك النبيّ </w:t>
      </w:r>
      <w:r w:rsidRPr="0017382C">
        <w:rPr>
          <w:rStyle w:val="libAlaemChar"/>
          <w:rtl/>
        </w:rPr>
        <w:t>صلى‌الله‌عليه‌وآله‌وسلم</w:t>
      </w:r>
      <w:r w:rsidRPr="007B62FF">
        <w:rPr>
          <w:rtl/>
        </w:rPr>
        <w:t xml:space="preserve"> وتشرّف بصحبته</w:t>
      </w:r>
      <w:r w:rsidR="00527246">
        <w:rPr>
          <w:rtl/>
        </w:rPr>
        <w:t>،</w:t>
      </w:r>
      <w:r w:rsidRPr="007B62FF">
        <w:rPr>
          <w:rtl/>
        </w:rPr>
        <w:t xml:space="preserve"> وكان يوم قُتل ابن تسع وثمانين سنة </w:t>
      </w:r>
      <w:r w:rsidRPr="0017382C">
        <w:rPr>
          <w:rStyle w:val="libFootnotenumChar"/>
          <w:rtl/>
        </w:rPr>
        <w:t>(5)</w:t>
      </w:r>
      <w:r>
        <w:rPr>
          <w:rtl/>
        </w:rPr>
        <w:t>.</w:t>
      </w:r>
    </w:p>
    <w:p w:rsidR="0017382C" w:rsidRPr="007B62FF" w:rsidRDefault="0017382C" w:rsidP="0017382C">
      <w:pPr>
        <w:pStyle w:val="libNormal"/>
        <w:rPr>
          <w:rtl/>
        </w:rPr>
      </w:pPr>
      <w:r w:rsidRPr="007B62FF">
        <w:rPr>
          <w:rtl/>
        </w:rPr>
        <w:t>وفي إرشاد المفيد عن عبد الله بن سليمان</w:t>
      </w:r>
      <w:r w:rsidR="00527246">
        <w:rPr>
          <w:rtl/>
        </w:rPr>
        <w:t>،</w:t>
      </w:r>
      <w:r w:rsidRPr="007B62FF">
        <w:rPr>
          <w:rtl/>
        </w:rPr>
        <w:t xml:space="preserve"> والمنذر بن المشمعل الأسديّان</w:t>
      </w:r>
      <w:r w:rsidR="00527246">
        <w:rPr>
          <w:rtl/>
        </w:rPr>
        <w:t>،</w:t>
      </w:r>
      <w:r w:rsidRPr="007B62FF">
        <w:rPr>
          <w:rtl/>
        </w:rPr>
        <w:t xml:space="preserve"> في حديث أنّهما </w:t>
      </w:r>
      <w:r w:rsidR="00E10B1D">
        <w:rPr>
          <w:rtl/>
        </w:rPr>
        <w:t>لمـّ</w:t>
      </w:r>
      <w:r w:rsidRPr="007B62FF">
        <w:rPr>
          <w:rtl/>
        </w:rPr>
        <w:t xml:space="preserve">ا أخبرا أبا عبد الله الحسين </w:t>
      </w:r>
      <w:r w:rsidRPr="0017382C">
        <w:rPr>
          <w:rStyle w:val="libAlaemChar"/>
          <w:rtl/>
        </w:rPr>
        <w:t>عليه‌السلام</w:t>
      </w:r>
      <w:r w:rsidRPr="007B62FF">
        <w:rPr>
          <w:rtl/>
        </w:rPr>
        <w:t xml:space="preserve"> بقتل مسلم وهاني فقال</w:t>
      </w:r>
      <w:r w:rsidR="00527246">
        <w:rPr>
          <w:rtl/>
        </w:rPr>
        <w:t>:</w:t>
      </w:r>
      <w:r w:rsidRPr="007B62FF">
        <w:rPr>
          <w:rtl/>
        </w:rPr>
        <w:t xml:space="preserve"> إنّا لله وإنّا إليه راجعون</w:t>
      </w:r>
      <w:r w:rsidR="00527246">
        <w:rPr>
          <w:rtl/>
        </w:rPr>
        <w:t>،</w:t>
      </w:r>
      <w:r w:rsidRPr="007B62FF">
        <w:rPr>
          <w:rtl/>
        </w:rPr>
        <w:t xml:space="preserve"> رحمة الله عليهما</w:t>
      </w:r>
      <w:r w:rsidR="00527246">
        <w:rPr>
          <w:rtl/>
        </w:rPr>
        <w:t>،</w:t>
      </w:r>
      <w:r w:rsidRPr="007B62FF">
        <w:rPr>
          <w:rtl/>
        </w:rPr>
        <w:t xml:space="preserve"> يردّد ذلك مراراً </w:t>
      </w:r>
      <w:r w:rsidRPr="0017382C">
        <w:rPr>
          <w:rStyle w:val="libFootnotenumChar"/>
          <w:rtl/>
        </w:rPr>
        <w:t>(6)</w:t>
      </w:r>
      <w:r>
        <w:rPr>
          <w:rtl/>
        </w:rPr>
        <w:t>.</w:t>
      </w:r>
      <w:r w:rsidRPr="007B62FF">
        <w:rPr>
          <w:rtl/>
        </w:rPr>
        <w:t xml:space="preserve"> وفيه أنه أخرج إلى الناس كتاباً فيه</w:t>
      </w:r>
      <w:r w:rsidR="00527246">
        <w:rPr>
          <w:rtl/>
        </w:rPr>
        <w:t>:</w:t>
      </w:r>
      <w:r w:rsidRPr="007B62FF">
        <w:rPr>
          <w:rtl/>
        </w:rPr>
        <w:t xml:space="preserve"> بسم الله الرّحمن الرحيم إمّا</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331 / 31.</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331 / 42.</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331 / 43.</w:t>
      </w:r>
    </w:p>
    <w:p w:rsidR="0017382C" w:rsidRPr="007B62FF" w:rsidRDefault="0017382C" w:rsidP="0017382C">
      <w:pPr>
        <w:pStyle w:val="libFootnote0"/>
        <w:rPr>
          <w:rtl/>
        </w:rPr>
      </w:pPr>
      <w:r w:rsidRPr="007B62FF">
        <w:rPr>
          <w:rtl/>
        </w:rPr>
        <w:t>(4) مروج الذهب 3</w:t>
      </w:r>
      <w:r w:rsidR="00527246">
        <w:rPr>
          <w:rtl/>
        </w:rPr>
        <w:t>:</w:t>
      </w:r>
      <w:r w:rsidRPr="007B62FF">
        <w:rPr>
          <w:rtl/>
        </w:rPr>
        <w:t xml:space="preserve"> 59.</w:t>
      </w:r>
    </w:p>
    <w:p w:rsidR="0017382C" w:rsidRPr="007B62FF" w:rsidRDefault="0017382C" w:rsidP="0017382C">
      <w:pPr>
        <w:pStyle w:val="libFootnote0"/>
        <w:rPr>
          <w:rtl/>
        </w:rPr>
      </w:pPr>
      <w:r w:rsidRPr="007B62FF">
        <w:rPr>
          <w:rtl/>
        </w:rPr>
        <w:t>(5) ينقل عنه السيد بحر العلوم في رجاله 4</w:t>
      </w:r>
      <w:r w:rsidR="00527246">
        <w:rPr>
          <w:rtl/>
        </w:rPr>
        <w:t>:</w:t>
      </w:r>
      <w:r w:rsidRPr="007B62FF">
        <w:rPr>
          <w:rtl/>
        </w:rPr>
        <w:t xml:space="preserve"> 18.</w:t>
      </w:r>
    </w:p>
    <w:p w:rsidR="0017382C" w:rsidRPr="007B62FF" w:rsidRDefault="0017382C" w:rsidP="0017382C">
      <w:pPr>
        <w:pStyle w:val="libFootnote0"/>
        <w:rPr>
          <w:rtl/>
        </w:rPr>
      </w:pPr>
      <w:r w:rsidRPr="007B62FF">
        <w:rPr>
          <w:rtl/>
        </w:rPr>
        <w:t>(6) الإرشاد 2</w:t>
      </w:r>
      <w:r w:rsidR="00527246">
        <w:rPr>
          <w:rtl/>
        </w:rPr>
        <w:t>:</w:t>
      </w:r>
      <w:r w:rsidRPr="007B62FF">
        <w:rPr>
          <w:rtl/>
        </w:rPr>
        <w:t xml:space="preserve"> 73</w:t>
      </w:r>
      <w:r w:rsidR="00527246">
        <w:rPr>
          <w:rtl/>
        </w:rPr>
        <w:t>،</w:t>
      </w:r>
      <w:r w:rsidRPr="007B62FF">
        <w:rPr>
          <w:rtl/>
        </w:rPr>
        <w:t xml:space="preserve"> 74.</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بعد فقد أتانا خبر فظيع قتل مسلم وهاني بن عروة وعبد الله بن يقطر </w:t>
      </w:r>
      <w:r w:rsidRPr="0017382C">
        <w:rPr>
          <w:rStyle w:val="libFootnotenumChar"/>
          <w:rtl/>
        </w:rPr>
        <w:t>(1)</w:t>
      </w:r>
      <w:r>
        <w:rPr>
          <w:rtl/>
        </w:rPr>
        <w:t>.</w:t>
      </w:r>
      <w:r w:rsidRPr="007B62FF">
        <w:rPr>
          <w:rtl/>
        </w:rPr>
        <w:t xml:space="preserve"> إلى آخره.</w:t>
      </w:r>
    </w:p>
    <w:p w:rsidR="0017382C" w:rsidRPr="007B62FF" w:rsidRDefault="0017382C" w:rsidP="0017382C">
      <w:pPr>
        <w:pStyle w:val="libNormal"/>
        <w:rPr>
          <w:rtl/>
        </w:rPr>
      </w:pPr>
      <w:r w:rsidRPr="007B62FF">
        <w:rPr>
          <w:rtl/>
        </w:rPr>
        <w:t xml:space="preserve">وفي مزار المفيد </w:t>
      </w:r>
      <w:r w:rsidRPr="0017382C">
        <w:rPr>
          <w:rStyle w:val="libFootnotenumChar"/>
          <w:rtl/>
        </w:rPr>
        <w:t>(2)</w:t>
      </w:r>
      <w:r w:rsidR="00527246">
        <w:rPr>
          <w:rtl/>
        </w:rPr>
        <w:t>،</w:t>
      </w:r>
      <w:r w:rsidRPr="007B62FF">
        <w:rPr>
          <w:rtl/>
        </w:rPr>
        <w:t xml:space="preserve"> ومزار محمّد بن المشهدي </w:t>
      </w:r>
      <w:r w:rsidRPr="0017382C">
        <w:rPr>
          <w:rStyle w:val="libFootnotenumChar"/>
          <w:rtl/>
        </w:rPr>
        <w:t>(3)</w:t>
      </w:r>
      <w:r w:rsidR="00527246">
        <w:rPr>
          <w:rtl/>
        </w:rPr>
        <w:t>،</w:t>
      </w:r>
      <w:r w:rsidRPr="007B62FF">
        <w:rPr>
          <w:rtl/>
        </w:rPr>
        <w:t xml:space="preserve"> ومصباح الزّائر </w:t>
      </w:r>
      <w:r w:rsidRPr="0017382C">
        <w:rPr>
          <w:rStyle w:val="libFootnotenumChar"/>
          <w:rtl/>
        </w:rPr>
        <w:t>(4)</w:t>
      </w:r>
      <w:r w:rsidR="00527246">
        <w:rPr>
          <w:rtl/>
        </w:rPr>
        <w:t>،</w:t>
      </w:r>
      <w:r w:rsidRPr="007B62FF">
        <w:rPr>
          <w:rtl/>
        </w:rPr>
        <w:t xml:space="preserve"> ومزار الشهيد </w:t>
      </w:r>
      <w:r w:rsidRPr="0017382C">
        <w:rPr>
          <w:rStyle w:val="libFootnotenumChar"/>
          <w:rtl/>
        </w:rPr>
        <w:t>(5)</w:t>
      </w:r>
      <w:r w:rsidR="00527246">
        <w:rPr>
          <w:rtl/>
        </w:rPr>
        <w:t>،</w:t>
      </w:r>
      <w:r w:rsidRPr="007B62FF">
        <w:rPr>
          <w:rtl/>
        </w:rPr>
        <w:t xml:space="preserve"> في سياق أعمال الكوفة على الترتيب المعروف الذي أوضحنا مأثوريته في ترجمة السيد علي بن طاوس ما لفظهم في آخرها</w:t>
      </w:r>
      <w:r w:rsidR="00527246">
        <w:rPr>
          <w:rtl/>
        </w:rPr>
        <w:t>:</w:t>
      </w:r>
      <w:r w:rsidRPr="007B62FF">
        <w:rPr>
          <w:rtl/>
        </w:rPr>
        <w:t xml:space="preserve"> ذكر زيارة هاني بن عروة المرادي </w:t>
      </w:r>
      <w:r w:rsidRPr="0017382C">
        <w:rPr>
          <w:rStyle w:val="libAlaemChar"/>
          <w:rtl/>
        </w:rPr>
        <w:t>رحمه‌الله</w:t>
      </w:r>
      <w:r w:rsidRPr="007B62FF">
        <w:rPr>
          <w:rtl/>
        </w:rPr>
        <w:t xml:space="preserve"> فقف على قبره وتسلّم على رسول الله </w:t>
      </w:r>
      <w:r w:rsidRPr="0017382C">
        <w:rPr>
          <w:rStyle w:val="libAlaemChar"/>
          <w:rtl/>
        </w:rPr>
        <w:t>صلى‌الله‌عليه‌وآله‌وسلم</w:t>
      </w:r>
      <w:r w:rsidRPr="007B62FF">
        <w:rPr>
          <w:rtl/>
        </w:rPr>
        <w:t xml:space="preserve"> وتقول</w:t>
      </w:r>
      <w:r w:rsidR="00527246">
        <w:rPr>
          <w:rtl/>
        </w:rPr>
        <w:t>:</w:t>
      </w:r>
    </w:p>
    <w:p w:rsidR="0017382C" w:rsidRPr="007B62FF" w:rsidRDefault="0017382C" w:rsidP="0017382C">
      <w:pPr>
        <w:pStyle w:val="libNormal"/>
        <w:rPr>
          <w:rtl/>
        </w:rPr>
      </w:pPr>
      <w:r w:rsidRPr="007B62FF">
        <w:rPr>
          <w:rtl/>
        </w:rPr>
        <w:t>سلام الله العظيم وصلواته عليك يا هاني بن عروة السلام عليك أيّها العبد الصالح الناصح لله ولرسوله ولأمير المؤمنين</w:t>
      </w:r>
      <w:r w:rsidR="00527246">
        <w:rPr>
          <w:rtl/>
        </w:rPr>
        <w:t>،</w:t>
      </w:r>
      <w:r w:rsidRPr="007B62FF">
        <w:rPr>
          <w:rtl/>
        </w:rPr>
        <w:t xml:space="preserve"> والحسن والحسين </w:t>
      </w:r>
      <w:r>
        <w:rPr>
          <w:rtl/>
        </w:rPr>
        <w:t>(</w:t>
      </w:r>
      <w:r w:rsidRPr="007B62FF">
        <w:rPr>
          <w:rtl/>
        </w:rPr>
        <w:t>صلوات الله عليهم</w:t>
      </w:r>
      <w:r>
        <w:rPr>
          <w:rtl/>
        </w:rPr>
        <w:t>)</w:t>
      </w:r>
      <w:r w:rsidRPr="007B62FF">
        <w:rPr>
          <w:rtl/>
        </w:rPr>
        <w:t xml:space="preserve"> أشهد أنّك قتلت مظلوماً فلعن الله من قتلك واستحلّ دمك وحشا </w:t>
      </w:r>
      <w:r w:rsidRPr="0017382C">
        <w:rPr>
          <w:rStyle w:val="libFootnotenumChar"/>
          <w:rtl/>
        </w:rPr>
        <w:t>(6)</w:t>
      </w:r>
      <w:r w:rsidRPr="007B62FF">
        <w:rPr>
          <w:rtl/>
        </w:rPr>
        <w:t xml:space="preserve"> الله قبورهم نارا أشهد أنّك لقيت الله وهو راض عنك بما فعلت ونصحت وأشهد أنّك قد بلغت درجة الشهداء وجعل روحك مع أرواح السعداء بما نصحت لله ولرسوله مجتهداً وبذلت نفسك في ذات الله ومرضاته فرحمك الله ورضى عنك وحشرك مع محمّد وآله الطاهرين وجمعنا وإيّاك معهم في دار النعيم والسلام </w:t>
      </w:r>
      <w:r w:rsidRPr="0017382C">
        <w:rPr>
          <w:rStyle w:val="libFootnotenumChar"/>
          <w:rtl/>
        </w:rPr>
        <w:t>(7)</w:t>
      </w:r>
      <w:r w:rsidRPr="007B62FF">
        <w:rPr>
          <w:rtl/>
        </w:rPr>
        <w:t xml:space="preserve"> عليك ورحمة الله.</w:t>
      </w:r>
    </w:p>
    <w:p w:rsidR="0017382C" w:rsidRPr="007B62FF" w:rsidRDefault="0017382C" w:rsidP="0017382C">
      <w:pPr>
        <w:pStyle w:val="libNormal"/>
        <w:rPr>
          <w:rtl/>
        </w:rPr>
      </w:pPr>
      <w:r w:rsidRPr="007B62FF">
        <w:rPr>
          <w:rtl/>
        </w:rPr>
        <w:t xml:space="preserve">ثم صلّ ركعتين </w:t>
      </w:r>
      <w:r w:rsidRPr="0017382C">
        <w:rPr>
          <w:rStyle w:val="libFootnotenumChar"/>
          <w:rtl/>
        </w:rPr>
        <w:t>(8)</w:t>
      </w:r>
      <w:r w:rsidRPr="007B62FF">
        <w:rPr>
          <w:rtl/>
        </w:rPr>
        <w:t xml:space="preserve"> صلاة الزيارة واهدِها له</w:t>
      </w:r>
      <w:r w:rsidR="00527246">
        <w:rPr>
          <w:rtl/>
        </w:rPr>
        <w:t>،</w:t>
      </w:r>
      <w:r w:rsidRPr="007B62FF">
        <w:rPr>
          <w:rtl/>
        </w:rPr>
        <w:t xml:space="preserve"> وادع لنفسك بما شئت</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الإرشاد 2</w:t>
      </w:r>
      <w:r w:rsidR="00527246">
        <w:rPr>
          <w:rtl/>
        </w:rPr>
        <w:t>:</w:t>
      </w:r>
      <w:r w:rsidRPr="007B62FF">
        <w:rPr>
          <w:rtl/>
        </w:rPr>
        <w:t xml:space="preserve"> 75.</w:t>
      </w:r>
    </w:p>
    <w:p w:rsidR="0017382C" w:rsidRPr="007B62FF" w:rsidRDefault="0017382C" w:rsidP="0017382C">
      <w:pPr>
        <w:pStyle w:val="libFootnote0"/>
        <w:rPr>
          <w:rtl/>
        </w:rPr>
      </w:pPr>
      <w:r w:rsidRPr="007B62FF">
        <w:rPr>
          <w:rtl/>
        </w:rPr>
        <w:t xml:space="preserve">(2) انظر مزار </w:t>
      </w:r>
      <w:r>
        <w:rPr>
          <w:rtl/>
        </w:rPr>
        <w:t>(</w:t>
      </w:r>
      <w:r w:rsidRPr="007B62FF">
        <w:rPr>
          <w:rtl/>
        </w:rPr>
        <w:t>المفيد</w:t>
      </w:r>
      <w:r>
        <w:rPr>
          <w:rtl/>
        </w:rPr>
        <w:t>)</w:t>
      </w:r>
      <w:r w:rsidR="00527246">
        <w:rPr>
          <w:rtl/>
        </w:rPr>
        <w:t>:</w:t>
      </w:r>
      <w:r w:rsidRPr="007B62FF">
        <w:rPr>
          <w:rtl/>
        </w:rPr>
        <w:t xml:space="preserve"> 126.</w:t>
      </w:r>
    </w:p>
    <w:p w:rsidR="0017382C" w:rsidRPr="007B62FF" w:rsidRDefault="0017382C" w:rsidP="0017382C">
      <w:pPr>
        <w:pStyle w:val="libFootnote0"/>
        <w:rPr>
          <w:rtl/>
        </w:rPr>
      </w:pPr>
      <w:r w:rsidRPr="007B62FF">
        <w:rPr>
          <w:rtl/>
        </w:rPr>
        <w:t xml:space="preserve">(3) مزار </w:t>
      </w:r>
      <w:r>
        <w:rPr>
          <w:rtl/>
        </w:rPr>
        <w:t>(</w:t>
      </w:r>
      <w:r w:rsidRPr="007B62FF">
        <w:rPr>
          <w:rtl/>
        </w:rPr>
        <w:t>المشهدي</w:t>
      </w:r>
      <w:r>
        <w:rPr>
          <w:rtl/>
        </w:rPr>
        <w:t>)</w:t>
      </w:r>
      <w:r w:rsidR="00527246">
        <w:rPr>
          <w:rtl/>
        </w:rPr>
        <w:t>:</w:t>
      </w:r>
      <w:r w:rsidRPr="007B62FF">
        <w:rPr>
          <w:rtl/>
        </w:rPr>
        <w:t xml:space="preserve"> 231 </w:t>
      </w:r>
      <w:r>
        <w:rPr>
          <w:rtl/>
        </w:rPr>
        <w:t>(</w:t>
      </w:r>
      <w:r w:rsidRPr="007B62FF">
        <w:rPr>
          <w:rtl/>
        </w:rPr>
        <w:t>مخطوط</w:t>
      </w:r>
      <w:r>
        <w:rPr>
          <w:rtl/>
        </w:rPr>
        <w:t>)</w:t>
      </w:r>
    </w:p>
    <w:p w:rsidR="0017382C" w:rsidRPr="007B62FF" w:rsidRDefault="0017382C" w:rsidP="0017382C">
      <w:pPr>
        <w:pStyle w:val="libFootnote0"/>
        <w:rPr>
          <w:rtl/>
        </w:rPr>
      </w:pPr>
      <w:r w:rsidRPr="007B62FF">
        <w:rPr>
          <w:rtl/>
        </w:rPr>
        <w:t>(4) مصباح الزائر</w:t>
      </w:r>
      <w:r w:rsidR="00527246">
        <w:rPr>
          <w:rtl/>
        </w:rPr>
        <w:t>:</w:t>
      </w:r>
      <w:r w:rsidRPr="007B62FF">
        <w:rPr>
          <w:rtl/>
        </w:rPr>
        <w:t xml:space="preserve"> 36</w:t>
      </w:r>
      <w:r w:rsidR="00527246">
        <w:rPr>
          <w:rtl/>
        </w:rPr>
        <w:t>،</w:t>
      </w:r>
      <w:r w:rsidRPr="007B62FF">
        <w:rPr>
          <w:rtl/>
        </w:rPr>
        <w:t xml:space="preserve"> 37.</w:t>
      </w:r>
    </w:p>
    <w:p w:rsidR="0017382C" w:rsidRPr="007B62FF" w:rsidRDefault="0017382C" w:rsidP="0017382C">
      <w:pPr>
        <w:pStyle w:val="libFootnote0"/>
        <w:rPr>
          <w:rtl/>
        </w:rPr>
      </w:pPr>
      <w:r w:rsidRPr="007B62FF">
        <w:rPr>
          <w:rtl/>
        </w:rPr>
        <w:t xml:space="preserve">(5) مزار </w:t>
      </w:r>
      <w:r>
        <w:rPr>
          <w:rtl/>
        </w:rPr>
        <w:t>(</w:t>
      </w:r>
      <w:r w:rsidRPr="007B62FF">
        <w:rPr>
          <w:rtl/>
        </w:rPr>
        <w:t>الشهيد</w:t>
      </w:r>
      <w:r>
        <w:rPr>
          <w:rtl/>
        </w:rPr>
        <w:t>)</w:t>
      </w:r>
      <w:r w:rsidR="00527246">
        <w:rPr>
          <w:rtl/>
        </w:rPr>
        <w:t>:</w:t>
      </w:r>
      <w:r w:rsidRPr="007B62FF">
        <w:rPr>
          <w:rtl/>
        </w:rPr>
        <w:t xml:space="preserve"> 282.</w:t>
      </w:r>
    </w:p>
    <w:p w:rsidR="0017382C" w:rsidRPr="007B62FF" w:rsidRDefault="0017382C" w:rsidP="0017382C">
      <w:pPr>
        <w:pStyle w:val="libFootnote0"/>
        <w:rPr>
          <w:rtl/>
        </w:rPr>
      </w:pPr>
      <w:r w:rsidRPr="007B62FF">
        <w:rPr>
          <w:rtl/>
        </w:rPr>
        <w:t>(6) في حاشية الأصل وفوق الكلمة في متن الحجرية</w:t>
      </w:r>
      <w:r w:rsidR="00527246">
        <w:rPr>
          <w:rtl/>
        </w:rPr>
        <w:t>:</w:t>
      </w:r>
      <w:r w:rsidRPr="007B62FF">
        <w:rPr>
          <w:rtl/>
        </w:rPr>
        <w:t xml:space="preserve"> </w:t>
      </w:r>
      <w:r>
        <w:rPr>
          <w:rtl/>
        </w:rPr>
        <w:t>(</w:t>
      </w:r>
      <w:r w:rsidRPr="007B62FF">
        <w:rPr>
          <w:rtl/>
        </w:rPr>
        <w:t>حاشى نسخة بدل</w:t>
      </w:r>
      <w:r>
        <w:rPr>
          <w:rtl/>
        </w:rPr>
        <w:t>)</w:t>
      </w:r>
    </w:p>
    <w:p w:rsidR="0017382C" w:rsidRPr="007B62FF" w:rsidRDefault="0017382C" w:rsidP="0017382C">
      <w:pPr>
        <w:pStyle w:val="libFootnote0"/>
        <w:rPr>
          <w:rtl/>
        </w:rPr>
      </w:pPr>
      <w:r w:rsidRPr="007B62FF">
        <w:rPr>
          <w:rtl/>
        </w:rPr>
        <w:t>(7) في حاشية الأصل وفوق الكلمة في متن الحجرية</w:t>
      </w:r>
      <w:r w:rsidR="00527246">
        <w:rPr>
          <w:rtl/>
        </w:rPr>
        <w:t>:</w:t>
      </w:r>
      <w:r w:rsidRPr="007B62FF">
        <w:rPr>
          <w:rtl/>
        </w:rPr>
        <w:t xml:space="preserve"> </w:t>
      </w:r>
      <w:r>
        <w:rPr>
          <w:rtl/>
        </w:rPr>
        <w:t>(</w:t>
      </w:r>
      <w:r w:rsidRPr="007B62FF">
        <w:rPr>
          <w:rtl/>
        </w:rPr>
        <w:t>وسلام نسخة بدل</w:t>
      </w:r>
      <w:r>
        <w:rPr>
          <w:rtl/>
        </w:rPr>
        <w:t>)</w:t>
      </w:r>
    </w:p>
    <w:p w:rsidR="0017382C" w:rsidRPr="007B62FF" w:rsidRDefault="0017382C" w:rsidP="0017382C">
      <w:pPr>
        <w:pStyle w:val="libFootnote0"/>
        <w:rPr>
          <w:rtl/>
        </w:rPr>
      </w:pPr>
      <w:r w:rsidRPr="007B62FF">
        <w:rPr>
          <w:rtl/>
        </w:rPr>
        <w:t>(8) لفظ ركعتين لم يرد في الأصل</w:t>
      </w:r>
      <w:r w:rsidR="00527246">
        <w:rPr>
          <w:rtl/>
        </w:rPr>
        <w:t>،</w:t>
      </w:r>
      <w:r w:rsidRPr="007B62FF">
        <w:rPr>
          <w:rtl/>
        </w:rPr>
        <w:t xml:space="preserve"> وورد في الحجرية فقط.</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وودّعه بما ودّعت به مسلم بن عقيل </w:t>
      </w:r>
      <w:r w:rsidRPr="0017382C">
        <w:rPr>
          <w:rStyle w:val="libAlaemChar"/>
          <w:rtl/>
        </w:rPr>
        <w:t>رحمه‌الله</w:t>
      </w:r>
      <w:r w:rsidR="00527246">
        <w:rPr>
          <w:rtl/>
        </w:rPr>
        <w:t>،</w:t>
      </w:r>
      <w:r w:rsidRPr="007B62FF">
        <w:rPr>
          <w:rtl/>
        </w:rPr>
        <w:t xml:space="preserve"> وشهد حرب الجمل مع علي </w:t>
      </w:r>
      <w:r w:rsidRPr="0017382C">
        <w:rPr>
          <w:rStyle w:val="libAlaemChar"/>
          <w:rtl/>
        </w:rPr>
        <w:t>عليه‌السلام</w:t>
      </w:r>
      <w:r>
        <w:rPr>
          <w:rtl/>
        </w:rPr>
        <w:t>.</w:t>
      </w:r>
    </w:p>
    <w:p w:rsidR="0017382C" w:rsidRPr="007B62FF" w:rsidRDefault="0017382C" w:rsidP="0017382C">
      <w:pPr>
        <w:pStyle w:val="libNormal"/>
        <w:rPr>
          <w:rtl/>
        </w:rPr>
      </w:pPr>
      <w:r w:rsidRPr="007B62FF">
        <w:rPr>
          <w:rtl/>
        </w:rPr>
        <w:t>وفي مناقب ابن شهرآشوب انه كان يرتجز ويقول</w:t>
      </w:r>
      <w:r w:rsidR="00527246">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17382C" w:rsidRPr="007B62FF" w:rsidTr="003A1654">
        <w:trPr>
          <w:tblCellSpacing w:w="15" w:type="dxa"/>
          <w:jc w:val="center"/>
        </w:trPr>
        <w:tc>
          <w:tcPr>
            <w:tcW w:w="2362" w:type="pct"/>
            <w:vAlign w:val="center"/>
          </w:tcPr>
          <w:p w:rsidR="0017382C" w:rsidRPr="007B62FF" w:rsidRDefault="0017382C" w:rsidP="0017382C">
            <w:pPr>
              <w:pStyle w:val="libPoem"/>
            </w:pPr>
            <w:r w:rsidRPr="007B62FF">
              <w:rPr>
                <w:rtl/>
              </w:rPr>
              <w:t>يا لك حرب حثها جمالها</w:t>
            </w:r>
            <w:r w:rsidRPr="0017382C">
              <w:rPr>
                <w:rStyle w:val="libPoemTiniChar0"/>
                <w:rtl/>
              </w:rPr>
              <w:br/>
              <w:t> </w:t>
            </w:r>
          </w:p>
        </w:tc>
        <w:tc>
          <w:tcPr>
            <w:tcW w:w="196" w:type="pct"/>
            <w:vAlign w:val="center"/>
          </w:tcPr>
          <w:p w:rsidR="0017382C" w:rsidRPr="007B62FF" w:rsidRDefault="0017382C" w:rsidP="003A1654">
            <w:pPr>
              <w:rPr>
                <w:lang w:bidi="fa-IR"/>
              </w:rPr>
            </w:pPr>
          </w:p>
        </w:tc>
        <w:tc>
          <w:tcPr>
            <w:tcW w:w="2361" w:type="pct"/>
            <w:vAlign w:val="center"/>
          </w:tcPr>
          <w:p w:rsidR="0017382C" w:rsidRPr="007B62FF" w:rsidRDefault="0017382C" w:rsidP="0017382C">
            <w:pPr>
              <w:pStyle w:val="libPoem"/>
            </w:pPr>
            <w:r w:rsidRPr="007B62FF">
              <w:rPr>
                <w:rtl/>
              </w:rPr>
              <w:t>فائدة ينقصها ضلالها</w:t>
            </w:r>
            <w:r w:rsidRPr="0017382C">
              <w:rPr>
                <w:rStyle w:val="libPoemTiniChar0"/>
                <w:rtl/>
              </w:rPr>
              <w:br/>
              <w:t> </w:t>
            </w:r>
          </w:p>
        </w:tc>
      </w:tr>
    </w:tbl>
    <w:p w:rsidR="0017382C" w:rsidRPr="007B62FF" w:rsidRDefault="0017382C" w:rsidP="0017382C">
      <w:pPr>
        <w:pStyle w:val="libNormal"/>
        <w:rPr>
          <w:rtl/>
        </w:rPr>
      </w:pPr>
      <w:r w:rsidRPr="007B62FF">
        <w:rPr>
          <w:rtl/>
        </w:rPr>
        <w:t xml:space="preserve">هذا عليّ حوله أقيالها </w:t>
      </w:r>
      <w:r w:rsidRPr="0017382C">
        <w:rPr>
          <w:rStyle w:val="libFootnotenumChar"/>
          <w:rtl/>
        </w:rPr>
        <w:t>(1)</w:t>
      </w:r>
      <w:r w:rsidRPr="007B62FF">
        <w:rPr>
          <w:rtl/>
        </w:rPr>
        <w:t xml:space="preserve"> </w:t>
      </w:r>
      <w:r w:rsidRPr="0017382C">
        <w:rPr>
          <w:rStyle w:val="libFootnotenumChar"/>
          <w:rtl/>
        </w:rPr>
        <w:t>(2)</w:t>
      </w:r>
      <w:r>
        <w:rPr>
          <w:rtl/>
        </w:rPr>
        <w:t>.</w:t>
      </w:r>
    </w:p>
    <w:p w:rsidR="0017382C" w:rsidRPr="007B62FF" w:rsidRDefault="0017382C" w:rsidP="0017382C">
      <w:pPr>
        <w:pStyle w:val="libNormal"/>
        <w:rPr>
          <w:rtl/>
        </w:rPr>
      </w:pPr>
      <w:r w:rsidRPr="007B62FF">
        <w:rPr>
          <w:rtl/>
        </w:rPr>
        <w:t>وفي تكملة الكاظمي بعد مدحه لبعض ما ذكرنا قال</w:t>
      </w:r>
      <w:r w:rsidR="00527246">
        <w:rPr>
          <w:rtl/>
        </w:rPr>
        <w:t>:</w:t>
      </w:r>
      <w:r w:rsidRPr="007B62FF">
        <w:rPr>
          <w:rtl/>
        </w:rPr>
        <w:t xml:space="preserve"> واشتهر عن السيد مهدي سوء ظنه به</w:t>
      </w:r>
      <w:r w:rsidR="00527246">
        <w:rPr>
          <w:rtl/>
        </w:rPr>
        <w:t>،</w:t>
      </w:r>
      <w:r w:rsidRPr="007B62FF">
        <w:rPr>
          <w:rtl/>
        </w:rPr>
        <w:t xml:space="preserve"> وهي النظرة الأولى ثم اطّلع على هذا أو أمثاله فتاب عمّا ظنّه به ورثاه بقصيدة معتذراً </w:t>
      </w:r>
      <w:r w:rsidRPr="0017382C">
        <w:rPr>
          <w:rStyle w:val="libFootnotenumChar"/>
          <w:rtl/>
        </w:rPr>
        <w:t>(3)</w:t>
      </w:r>
      <w:r w:rsidR="00527246">
        <w:rPr>
          <w:rtl/>
        </w:rPr>
        <w:t>،</w:t>
      </w:r>
      <w:r w:rsidRPr="007B62FF">
        <w:rPr>
          <w:rtl/>
        </w:rPr>
        <w:t xml:space="preserve"> انتهى</w:t>
      </w:r>
      <w:r>
        <w:rPr>
          <w:rtl/>
        </w:rPr>
        <w:t>.</w:t>
      </w:r>
    </w:p>
    <w:p w:rsidR="0017382C" w:rsidRPr="007B62FF" w:rsidRDefault="0017382C" w:rsidP="0017382C">
      <w:pPr>
        <w:pStyle w:val="libNormal"/>
        <w:rPr>
          <w:rtl/>
        </w:rPr>
      </w:pPr>
      <w:r>
        <w:rPr>
          <w:rtl/>
        </w:rPr>
        <w:t>(</w:t>
      </w:r>
      <w:r w:rsidRPr="007B62FF">
        <w:rPr>
          <w:rtl/>
        </w:rPr>
        <w:t>قلت</w:t>
      </w:r>
      <w:r w:rsidR="00527246">
        <w:rPr>
          <w:rtl/>
        </w:rPr>
        <w:t>:</w:t>
      </w:r>
      <w:r>
        <w:rPr>
          <w:rtl/>
        </w:rPr>
        <w:t>)</w:t>
      </w:r>
      <w:r w:rsidRPr="007B62FF">
        <w:rPr>
          <w:rtl/>
        </w:rPr>
        <w:t xml:space="preserve"> بل بالغ في رجاله </w:t>
      </w:r>
      <w:r w:rsidRPr="0017382C">
        <w:rPr>
          <w:rStyle w:val="libFootnotenumChar"/>
          <w:rtl/>
        </w:rPr>
        <w:t>(4)</w:t>
      </w:r>
      <w:r w:rsidRPr="007B62FF">
        <w:rPr>
          <w:rtl/>
        </w:rPr>
        <w:t xml:space="preserve"> في ذكر أحواله</w:t>
      </w:r>
      <w:r w:rsidR="00527246">
        <w:rPr>
          <w:rtl/>
        </w:rPr>
        <w:t>،</w:t>
      </w:r>
      <w:r w:rsidRPr="007B62FF">
        <w:rPr>
          <w:rtl/>
        </w:rPr>
        <w:t xml:space="preserve"> وأجاب عن بعض الحكايات التي فيها طعن فيه في كلام طويل من أراده راجعه.</w:t>
      </w:r>
    </w:p>
    <w:p w:rsidR="0017382C" w:rsidRDefault="0017382C" w:rsidP="00E10B1D">
      <w:pPr>
        <w:pStyle w:val="Heading3"/>
        <w:rPr>
          <w:rtl/>
        </w:rPr>
      </w:pPr>
      <w:bookmarkStart w:id="803" w:name="_Toc394922023"/>
      <w:r w:rsidRPr="004F14F2">
        <w:rPr>
          <w:rtl/>
        </w:rPr>
        <w:t>[3110] هاني بن هاني ا</w:t>
      </w:r>
      <w:r w:rsidR="00E10B1D">
        <w:rPr>
          <w:rtl/>
        </w:rPr>
        <w:t>لمـُ</w:t>
      </w:r>
      <w:r w:rsidRPr="004F14F2">
        <w:rPr>
          <w:rtl/>
        </w:rPr>
        <w:t>رادي</w:t>
      </w:r>
      <w:r w:rsidR="00527246">
        <w:rPr>
          <w:rtl/>
        </w:rPr>
        <w:t>:</w:t>
      </w:r>
      <w:bookmarkEnd w:id="803"/>
    </w:p>
    <w:p w:rsidR="0017382C" w:rsidRPr="007B62FF" w:rsidRDefault="0017382C" w:rsidP="0017382C">
      <w:pPr>
        <w:pStyle w:val="libNormal"/>
        <w:rPr>
          <w:rtl/>
        </w:rPr>
      </w:pPr>
      <w:r w:rsidRPr="007B62FF">
        <w:rPr>
          <w:rtl/>
        </w:rPr>
        <w:t>كان يروي أبو إسحاق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804" w:name="_Toc394922024"/>
      <w:r w:rsidRPr="004F14F2">
        <w:rPr>
          <w:rtl/>
        </w:rPr>
        <w:t>[3111] هُذَيل بن حيّان</w:t>
      </w:r>
      <w:r w:rsidR="00527246">
        <w:rPr>
          <w:rtl/>
        </w:rPr>
        <w:t>:</w:t>
      </w:r>
      <w:bookmarkEnd w:id="804"/>
    </w:p>
    <w:p w:rsidR="0017382C" w:rsidRPr="007B62FF" w:rsidRDefault="0017382C" w:rsidP="0017382C">
      <w:pPr>
        <w:pStyle w:val="libNormal"/>
        <w:rPr>
          <w:rtl/>
        </w:rPr>
      </w:pPr>
      <w:r w:rsidRPr="007B62FF">
        <w:rPr>
          <w:rtl/>
        </w:rPr>
        <w:t>أخو جعفر بن حيّان الصّيرفي</w:t>
      </w:r>
      <w:r w:rsidR="00527246">
        <w:rPr>
          <w:rtl/>
        </w:rPr>
        <w:t>،</w:t>
      </w:r>
      <w:r w:rsidRPr="007B62FF">
        <w:rPr>
          <w:rtl/>
        </w:rPr>
        <w:t xml:space="preserve"> عنه</w:t>
      </w:r>
      <w:r w:rsidR="00527246">
        <w:rPr>
          <w:rtl/>
        </w:rPr>
        <w:t>:</w:t>
      </w:r>
      <w:r w:rsidRPr="007B62FF">
        <w:rPr>
          <w:rtl/>
        </w:rPr>
        <w:t xml:space="preserve"> الحسن بن محبوب</w:t>
      </w:r>
      <w:r w:rsidR="00527246">
        <w:rPr>
          <w:rtl/>
        </w:rPr>
        <w:t>،</w:t>
      </w:r>
      <w:r w:rsidRPr="007B62FF">
        <w:rPr>
          <w:rtl/>
        </w:rPr>
        <w:t xml:space="preserve"> في التهذيب</w:t>
      </w:r>
      <w:r w:rsidR="00527246">
        <w:rPr>
          <w:rtl/>
        </w:rPr>
        <w:t>،</w:t>
      </w:r>
      <w:r w:rsidRPr="007B62FF">
        <w:rPr>
          <w:rtl/>
        </w:rPr>
        <w:t xml:space="preserve"> في باب القرض وأحكامه </w:t>
      </w:r>
      <w:r w:rsidRPr="0017382C">
        <w:rPr>
          <w:rStyle w:val="libFootnotenumChar"/>
          <w:rtl/>
        </w:rPr>
        <w:t>(6)</w:t>
      </w:r>
      <w:r w:rsidR="00527246">
        <w:rPr>
          <w:rtl/>
        </w:rPr>
        <w:t>،</w:t>
      </w:r>
      <w:r w:rsidRPr="007B62FF">
        <w:rPr>
          <w:rtl/>
        </w:rPr>
        <w:t xml:space="preserve"> وفي الكافي</w:t>
      </w:r>
      <w:r w:rsidR="00527246">
        <w:rPr>
          <w:rtl/>
        </w:rPr>
        <w:t>،</w:t>
      </w:r>
      <w:r w:rsidRPr="007B62FF">
        <w:rPr>
          <w:rtl/>
        </w:rPr>
        <w:t xml:space="preserve"> في باب هدية الغريم </w:t>
      </w:r>
      <w:r w:rsidRPr="0017382C">
        <w:rPr>
          <w:rStyle w:val="libFootnotenumChar"/>
          <w:rtl/>
        </w:rPr>
        <w:t>(7)</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الأقيال جمع قيل</w:t>
      </w:r>
      <w:r w:rsidR="00527246">
        <w:rPr>
          <w:rtl/>
        </w:rPr>
        <w:t>،</w:t>
      </w:r>
      <w:r w:rsidRPr="007B62FF">
        <w:rPr>
          <w:rtl/>
        </w:rPr>
        <w:t xml:space="preserve"> من ملوك اليمن في الجاهلية</w:t>
      </w:r>
      <w:r w:rsidR="00527246">
        <w:rPr>
          <w:rtl/>
        </w:rPr>
        <w:t>،</w:t>
      </w:r>
      <w:r w:rsidRPr="007B62FF">
        <w:rPr>
          <w:rtl/>
        </w:rPr>
        <w:t xml:space="preserve"> دون الملك العظيم</w:t>
      </w:r>
      <w:r w:rsidR="00527246">
        <w:rPr>
          <w:rtl/>
        </w:rPr>
        <w:t>،</w:t>
      </w:r>
      <w:r w:rsidRPr="007B62FF">
        <w:rPr>
          <w:rtl/>
        </w:rPr>
        <w:t xml:space="preserve"> انظر المعجم الوسيط 2</w:t>
      </w:r>
      <w:r w:rsidR="00527246">
        <w:rPr>
          <w:rtl/>
        </w:rPr>
        <w:t>:</w:t>
      </w:r>
      <w:r w:rsidRPr="007B62FF">
        <w:rPr>
          <w:rtl/>
        </w:rPr>
        <w:t xml:space="preserve"> 767. وفي الحجرية فوق الكلمة</w:t>
      </w:r>
      <w:r w:rsidR="00527246">
        <w:rPr>
          <w:rtl/>
        </w:rPr>
        <w:t>:</w:t>
      </w:r>
      <w:r w:rsidRPr="007B62FF">
        <w:rPr>
          <w:rtl/>
        </w:rPr>
        <w:t xml:space="preserve"> « أفيالها ظاهراً »</w:t>
      </w:r>
      <w:r>
        <w:rPr>
          <w:rtl/>
        </w:rPr>
        <w:t>.</w:t>
      </w:r>
    </w:p>
    <w:p w:rsidR="0017382C" w:rsidRPr="007B62FF" w:rsidRDefault="0017382C" w:rsidP="0017382C">
      <w:pPr>
        <w:pStyle w:val="libFootnote0"/>
        <w:rPr>
          <w:rtl/>
        </w:rPr>
      </w:pPr>
      <w:r w:rsidRPr="007B62FF">
        <w:rPr>
          <w:rtl/>
        </w:rPr>
        <w:t>(2) مناقب ابن شهرآشوب 3</w:t>
      </w:r>
      <w:r w:rsidR="00527246">
        <w:rPr>
          <w:rtl/>
        </w:rPr>
        <w:t>:</w:t>
      </w:r>
      <w:r w:rsidRPr="007B62FF">
        <w:rPr>
          <w:rtl/>
        </w:rPr>
        <w:t xml:space="preserve"> 160.</w:t>
      </w:r>
    </w:p>
    <w:p w:rsidR="0017382C" w:rsidRPr="007B62FF" w:rsidRDefault="0017382C" w:rsidP="0017382C">
      <w:pPr>
        <w:pStyle w:val="libFootnote0"/>
        <w:rPr>
          <w:rtl/>
        </w:rPr>
      </w:pPr>
      <w:r w:rsidRPr="007B62FF">
        <w:rPr>
          <w:rtl/>
        </w:rPr>
        <w:t xml:space="preserve">(3) تكملة الرجال </w:t>
      </w:r>
      <w:r>
        <w:rPr>
          <w:rtl/>
        </w:rPr>
        <w:t>(</w:t>
      </w:r>
      <w:r w:rsidRPr="007B62FF">
        <w:rPr>
          <w:rtl/>
        </w:rPr>
        <w:t>للكاظمي</w:t>
      </w:r>
      <w:r>
        <w:rPr>
          <w:rtl/>
        </w:rPr>
        <w:t>)</w:t>
      </w:r>
      <w:r w:rsidRPr="007B62FF">
        <w:rPr>
          <w:rtl/>
        </w:rPr>
        <w:t xml:space="preserve"> 2</w:t>
      </w:r>
      <w:r w:rsidR="00527246">
        <w:rPr>
          <w:rtl/>
        </w:rPr>
        <w:t>:</w:t>
      </w:r>
      <w:r w:rsidRPr="007B62FF">
        <w:rPr>
          <w:rtl/>
        </w:rPr>
        <w:t xml:space="preserve"> 586 587.</w:t>
      </w:r>
    </w:p>
    <w:p w:rsidR="0017382C" w:rsidRPr="007B62FF" w:rsidRDefault="0017382C" w:rsidP="0017382C">
      <w:pPr>
        <w:pStyle w:val="libFootnote0"/>
        <w:rPr>
          <w:rtl/>
        </w:rPr>
      </w:pPr>
      <w:r w:rsidRPr="007B62FF">
        <w:rPr>
          <w:rtl/>
        </w:rPr>
        <w:t>(4) انظر رجال السيد بحر العلوم 4</w:t>
      </w:r>
      <w:r w:rsidR="00527246">
        <w:rPr>
          <w:rtl/>
        </w:rPr>
        <w:t>:</w:t>
      </w:r>
      <w:r w:rsidRPr="007B62FF">
        <w:rPr>
          <w:rtl/>
        </w:rPr>
        <w:t xml:space="preserve"> 18 49.</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62 / 2</w:t>
      </w:r>
      <w:r w:rsidR="00527246">
        <w:rPr>
          <w:rtl/>
        </w:rPr>
        <w:t>،</w:t>
      </w:r>
      <w:r w:rsidRPr="007B62FF">
        <w:rPr>
          <w:rtl/>
        </w:rPr>
        <w:t xml:space="preserve"> ورجال البرقي</w:t>
      </w:r>
      <w:r w:rsidR="00527246">
        <w:rPr>
          <w:rtl/>
        </w:rPr>
        <w:t>:</w:t>
      </w:r>
      <w:r w:rsidRPr="007B62FF">
        <w:rPr>
          <w:rtl/>
        </w:rPr>
        <w:t xml:space="preserve"> 7</w:t>
      </w:r>
      <w:r w:rsidR="00527246">
        <w:rPr>
          <w:rtl/>
        </w:rPr>
        <w:t>،</w:t>
      </w:r>
      <w:r w:rsidRPr="007B62FF">
        <w:rPr>
          <w:rtl/>
        </w:rPr>
        <w:t xml:space="preserve"> كلاهما في أصحاب الامام علي </w:t>
      </w:r>
      <w:r w:rsidRPr="0017382C">
        <w:rPr>
          <w:rStyle w:val="libAlaemChar"/>
          <w:rtl/>
        </w:rPr>
        <w:t>عليه‌السلام</w:t>
      </w:r>
    </w:p>
    <w:p w:rsidR="0017382C" w:rsidRPr="007B62FF" w:rsidRDefault="0017382C" w:rsidP="0017382C">
      <w:pPr>
        <w:pStyle w:val="libFootnote0"/>
        <w:rPr>
          <w:rtl/>
        </w:rPr>
      </w:pPr>
      <w:r w:rsidRPr="007B62FF">
        <w:rPr>
          <w:rtl/>
        </w:rPr>
        <w:t>(6) تهذيب الأحكام 6</w:t>
      </w:r>
      <w:r w:rsidR="00527246">
        <w:rPr>
          <w:rtl/>
        </w:rPr>
        <w:t>:</w:t>
      </w:r>
      <w:r w:rsidRPr="007B62FF">
        <w:rPr>
          <w:rtl/>
        </w:rPr>
        <w:t xml:space="preserve"> 202 / 454</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حنان</w:t>
      </w:r>
      <w:r>
        <w:rPr>
          <w:rtl/>
        </w:rPr>
        <w:t>)</w:t>
      </w:r>
      <w:r w:rsidRPr="007B62FF">
        <w:rPr>
          <w:rtl/>
        </w:rPr>
        <w:t xml:space="preserve"> بدل </w:t>
      </w:r>
      <w:r>
        <w:rPr>
          <w:rtl/>
        </w:rPr>
        <w:t>(</w:t>
      </w:r>
      <w:r w:rsidRPr="007B62FF">
        <w:rPr>
          <w:rtl/>
        </w:rPr>
        <w:t>حيان</w:t>
      </w:r>
      <w:r>
        <w:rPr>
          <w:rtl/>
        </w:rPr>
        <w:t>)</w:t>
      </w:r>
    </w:p>
    <w:p w:rsidR="0017382C" w:rsidRPr="007B62FF" w:rsidRDefault="0017382C" w:rsidP="0017382C">
      <w:pPr>
        <w:pStyle w:val="libFootnote0"/>
        <w:rPr>
          <w:rtl/>
        </w:rPr>
      </w:pPr>
      <w:r w:rsidRPr="007B62FF">
        <w:rPr>
          <w:rtl/>
        </w:rPr>
        <w:t>(7) الكافي 5</w:t>
      </w:r>
      <w:r w:rsidR="00527246">
        <w:rPr>
          <w:rtl/>
        </w:rPr>
        <w:t>:</w:t>
      </w:r>
      <w:r w:rsidRPr="007B62FF">
        <w:rPr>
          <w:rtl/>
        </w:rPr>
        <w:t xml:space="preserve"> 103 / 2.</w:t>
      </w:r>
    </w:p>
    <w:p w:rsidR="0017382C" w:rsidRDefault="0017382C" w:rsidP="00C613E8">
      <w:pPr>
        <w:pStyle w:val="libNormal"/>
        <w:rPr>
          <w:rtl/>
        </w:rPr>
      </w:pPr>
      <w:r>
        <w:rPr>
          <w:rtl/>
        </w:rPr>
        <w:br w:type="page"/>
      </w:r>
    </w:p>
    <w:p w:rsidR="0017382C" w:rsidRDefault="0017382C" w:rsidP="00E10B1D">
      <w:pPr>
        <w:pStyle w:val="Heading3"/>
        <w:rPr>
          <w:rtl/>
        </w:rPr>
      </w:pPr>
      <w:bookmarkStart w:id="805" w:name="_Toc394922025"/>
      <w:r w:rsidRPr="004F14F2">
        <w:rPr>
          <w:rtl/>
        </w:rPr>
        <w:lastRenderedPageBreak/>
        <w:t>[3112] هُذَيل بن صَدَقة الأسدي</w:t>
      </w:r>
      <w:r w:rsidR="00527246">
        <w:rPr>
          <w:rtl/>
        </w:rPr>
        <w:t>:</w:t>
      </w:r>
      <w:bookmarkEnd w:id="805"/>
    </w:p>
    <w:p w:rsidR="0017382C" w:rsidRPr="007B62FF" w:rsidRDefault="0017382C" w:rsidP="0017382C">
      <w:pPr>
        <w:pStyle w:val="libNormal"/>
        <w:rPr>
          <w:rtl/>
        </w:rPr>
      </w:pPr>
      <w:r w:rsidRPr="007B62FF">
        <w:rPr>
          <w:rtl/>
        </w:rPr>
        <w:t>مولاهم</w:t>
      </w:r>
      <w:r w:rsidR="00527246">
        <w:rPr>
          <w:rtl/>
        </w:rPr>
        <w:t>،</w:t>
      </w:r>
      <w:r w:rsidRPr="007B62FF">
        <w:rPr>
          <w:rtl/>
        </w:rPr>
        <w:t xml:space="preserve"> الطحان</w:t>
      </w:r>
      <w:r w:rsidR="00527246">
        <w:rPr>
          <w:rtl/>
        </w:rPr>
        <w:t>،</w:t>
      </w:r>
      <w:r w:rsidRPr="007B62FF">
        <w:rPr>
          <w:rtl/>
        </w:rPr>
        <w:t xml:space="preserve"> الكوفي</w:t>
      </w:r>
      <w:r w:rsidR="00527246">
        <w:rPr>
          <w:rtl/>
        </w:rPr>
        <w:t>،</w:t>
      </w:r>
      <w:r w:rsidRPr="007B62FF">
        <w:rPr>
          <w:rtl/>
        </w:rPr>
        <w:t xml:space="preserve"> روى عنه</w:t>
      </w:r>
      <w:r w:rsidR="00527246">
        <w:rPr>
          <w:rtl/>
        </w:rPr>
        <w:t>:</w:t>
      </w:r>
      <w:r w:rsidRPr="007B62FF">
        <w:rPr>
          <w:rtl/>
        </w:rPr>
        <w:t xml:space="preserve"> أبو أيوب</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r w:rsidRPr="007B62FF">
        <w:rPr>
          <w:rtl/>
        </w:rPr>
        <w:t xml:space="preserve"> عنه</w:t>
      </w:r>
      <w:r w:rsidR="00527246">
        <w:rPr>
          <w:rtl/>
        </w:rPr>
        <w:t>:</w:t>
      </w:r>
      <w:r w:rsidRPr="007B62FF">
        <w:rPr>
          <w:rtl/>
        </w:rPr>
        <w:t xml:space="preserve"> ابن مسكان</w:t>
      </w:r>
      <w:r w:rsidR="00527246">
        <w:rPr>
          <w:rtl/>
        </w:rPr>
        <w:t>،</w:t>
      </w:r>
      <w:r w:rsidRPr="007B62FF">
        <w:rPr>
          <w:rtl/>
        </w:rPr>
        <w:t xml:space="preserve"> في الفقيه </w:t>
      </w:r>
      <w:r w:rsidRPr="0017382C">
        <w:rPr>
          <w:rStyle w:val="libFootnotenumChar"/>
          <w:rtl/>
        </w:rPr>
        <w:t>(2)</w:t>
      </w:r>
      <w:r w:rsidR="00527246">
        <w:rPr>
          <w:rtl/>
        </w:rPr>
        <w:t>،</w:t>
      </w:r>
      <w:r w:rsidRPr="007B62FF">
        <w:rPr>
          <w:rtl/>
        </w:rPr>
        <w:t xml:space="preserve"> والتهذيب </w:t>
      </w:r>
      <w:r w:rsidRPr="0017382C">
        <w:rPr>
          <w:rStyle w:val="libFootnotenumChar"/>
          <w:rtl/>
        </w:rPr>
        <w:t>(3)</w:t>
      </w:r>
      <w:r w:rsidR="00527246">
        <w:rPr>
          <w:rtl/>
        </w:rPr>
        <w:t>،</w:t>
      </w:r>
      <w:r w:rsidRPr="007B62FF">
        <w:rPr>
          <w:rtl/>
        </w:rPr>
        <w:t xml:space="preserve"> وثعلبة</w:t>
      </w:r>
      <w:r w:rsidR="00527246">
        <w:rPr>
          <w:rtl/>
        </w:rPr>
        <w:t>،</w:t>
      </w:r>
      <w:r w:rsidRPr="007B62FF">
        <w:rPr>
          <w:rtl/>
        </w:rPr>
        <w:t xml:space="preserve"> في الكافي </w:t>
      </w:r>
      <w:r w:rsidRPr="0017382C">
        <w:rPr>
          <w:rStyle w:val="libFootnotenumChar"/>
          <w:rtl/>
        </w:rPr>
        <w:t>(4)</w:t>
      </w:r>
      <w:r>
        <w:rPr>
          <w:rtl/>
        </w:rPr>
        <w:t>.</w:t>
      </w:r>
    </w:p>
    <w:p w:rsidR="0017382C" w:rsidRDefault="0017382C" w:rsidP="00E10B1D">
      <w:pPr>
        <w:pStyle w:val="Heading3"/>
        <w:rPr>
          <w:rtl/>
        </w:rPr>
      </w:pPr>
      <w:bookmarkStart w:id="806" w:name="_Toc394922026"/>
      <w:r w:rsidRPr="004F14F2">
        <w:rPr>
          <w:rtl/>
        </w:rPr>
        <w:t>[3113] هُذَيل</w:t>
      </w:r>
      <w:r w:rsidR="00527246">
        <w:rPr>
          <w:rtl/>
        </w:rPr>
        <w:t>،</w:t>
      </w:r>
      <w:r w:rsidRPr="004F14F2">
        <w:rPr>
          <w:rtl/>
        </w:rPr>
        <w:t xml:space="preserve"> ويونس</w:t>
      </w:r>
      <w:r w:rsidR="00527246">
        <w:rPr>
          <w:rtl/>
        </w:rPr>
        <w:t>:</w:t>
      </w:r>
      <w:bookmarkEnd w:id="806"/>
    </w:p>
    <w:p w:rsidR="0017382C" w:rsidRPr="007B62FF" w:rsidRDefault="0017382C" w:rsidP="0017382C">
      <w:pPr>
        <w:pStyle w:val="libNormal"/>
        <w:rPr>
          <w:rtl/>
        </w:rPr>
      </w:pPr>
      <w:r w:rsidRPr="007B62FF">
        <w:rPr>
          <w:rtl/>
        </w:rPr>
        <w:t xml:space="preserve">رويا عنه </w:t>
      </w:r>
      <w:r w:rsidRPr="0017382C">
        <w:rPr>
          <w:rStyle w:val="libAlaemChar"/>
          <w:rtl/>
        </w:rPr>
        <w:t>عليه‌السلام</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Pr="00E10B1D" w:rsidRDefault="0017382C" w:rsidP="0063324D">
      <w:pPr>
        <w:pStyle w:val="Heading3"/>
        <w:rPr>
          <w:rStyle w:val="Heading3Char"/>
          <w:rtl/>
        </w:rPr>
      </w:pPr>
      <w:bookmarkStart w:id="807" w:name="_Toc394922027"/>
      <w:r w:rsidRPr="00E10B1D">
        <w:rPr>
          <w:rStyle w:val="Heading3Char"/>
          <w:rtl/>
        </w:rPr>
        <w:t xml:space="preserve">[3114] هُذيل </w:t>
      </w:r>
      <w:r w:rsidRPr="0017382C">
        <w:rPr>
          <w:rStyle w:val="libFootnotenumChar"/>
          <w:rtl/>
        </w:rPr>
        <w:t>(6)</w:t>
      </w:r>
      <w:r w:rsidRPr="00E10B1D">
        <w:rPr>
          <w:rStyle w:val="Heading3Char"/>
          <w:rtl/>
        </w:rPr>
        <w:t xml:space="preserve"> بن سفيان البَجَليّ</w:t>
      </w:r>
      <w:r w:rsidR="00527246" w:rsidRPr="00E10B1D">
        <w:rPr>
          <w:rStyle w:val="Heading3Char"/>
          <w:rtl/>
        </w:rPr>
        <w:t>:</w:t>
      </w:r>
      <w:bookmarkEnd w:id="807"/>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Pr="00E10B1D" w:rsidRDefault="0017382C" w:rsidP="0063324D">
      <w:pPr>
        <w:pStyle w:val="Heading3"/>
        <w:rPr>
          <w:rStyle w:val="Heading3Char"/>
          <w:rtl/>
        </w:rPr>
      </w:pPr>
      <w:bookmarkStart w:id="808" w:name="_Toc394922028"/>
      <w:r w:rsidRPr="00E10B1D">
        <w:rPr>
          <w:rStyle w:val="Heading3Char"/>
          <w:rtl/>
        </w:rPr>
        <w:t xml:space="preserve">[3115] هُزَيم </w:t>
      </w:r>
      <w:r w:rsidRPr="0017382C">
        <w:rPr>
          <w:rStyle w:val="libFootnotenumChar"/>
          <w:rtl/>
        </w:rPr>
        <w:t>(8)</w:t>
      </w:r>
      <w:r w:rsidRPr="00E10B1D">
        <w:rPr>
          <w:rStyle w:val="Heading3Char"/>
          <w:rtl/>
        </w:rPr>
        <w:t xml:space="preserve"> بن جرير الكُوفيّ</w:t>
      </w:r>
      <w:r w:rsidR="00527246" w:rsidRPr="00E10B1D">
        <w:rPr>
          <w:rStyle w:val="Heading3Char"/>
          <w:rtl/>
        </w:rPr>
        <w:t>:</w:t>
      </w:r>
      <w:bookmarkEnd w:id="808"/>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p>
    <w:p w:rsidR="0017382C" w:rsidRDefault="0017382C" w:rsidP="00E10B1D">
      <w:pPr>
        <w:pStyle w:val="Heading3"/>
        <w:rPr>
          <w:rtl/>
        </w:rPr>
      </w:pPr>
      <w:bookmarkStart w:id="809" w:name="_Toc394922029"/>
      <w:r w:rsidRPr="004F14F2">
        <w:rPr>
          <w:rtl/>
        </w:rPr>
        <w:t>[3116] هِشام بن إبراهيم العبّاسيّ</w:t>
      </w:r>
      <w:r w:rsidR="00527246">
        <w:rPr>
          <w:rtl/>
        </w:rPr>
        <w:t>:</w:t>
      </w:r>
      <w:bookmarkEnd w:id="809"/>
    </w:p>
    <w:p w:rsidR="0017382C" w:rsidRPr="007B62FF" w:rsidRDefault="0017382C" w:rsidP="0017382C">
      <w:pPr>
        <w:pStyle w:val="libNormal"/>
        <w:rPr>
          <w:rtl/>
        </w:rPr>
      </w:pPr>
      <w:r w:rsidRPr="007B62FF">
        <w:rPr>
          <w:rtl/>
        </w:rPr>
        <w:t>هو بعينه المشرقي الثقة</w:t>
      </w:r>
      <w:r w:rsidR="00527246">
        <w:rPr>
          <w:rtl/>
        </w:rPr>
        <w:t>،</w:t>
      </w:r>
      <w:r w:rsidRPr="007B62FF">
        <w:rPr>
          <w:rtl/>
        </w:rPr>
        <w:t xml:space="preserve"> وهشام آخر عباسي مذموم مطعون</w:t>
      </w:r>
      <w:r w:rsidR="00527246">
        <w:rPr>
          <w:rtl/>
        </w:rPr>
        <w:t>،</w:t>
      </w:r>
      <w:r w:rsidRPr="007B62FF">
        <w:rPr>
          <w:rtl/>
        </w:rPr>
        <w:t xml:space="preserve"> غير معدود من الرواة</w:t>
      </w:r>
      <w:r w:rsidR="00527246">
        <w:rPr>
          <w:rtl/>
        </w:rPr>
        <w:t>،</w:t>
      </w:r>
      <w:r w:rsidRPr="007B62FF">
        <w:rPr>
          <w:rtl/>
        </w:rPr>
        <w:t xml:space="preserve"> على ما فصلناه في شرح المشيخة في </w:t>
      </w:r>
      <w:r>
        <w:rPr>
          <w:rtl/>
        </w:rPr>
        <w:t>(</w:t>
      </w:r>
      <w:r w:rsidRPr="007B62FF">
        <w:rPr>
          <w:rtl/>
        </w:rPr>
        <w:t>شم</w:t>
      </w:r>
      <w:r>
        <w:rPr>
          <w:rtl/>
        </w:rPr>
        <w:t>)</w:t>
      </w:r>
      <w:r w:rsidRPr="007B62FF">
        <w:rPr>
          <w:rtl/>
        </w:rPr>
        <w:t xml:space="preserve"> </w:t>
      </w:r>
      <w:r w:rsidRPr="0017382C">
        <w:rPr>
          <w:rStyle w:val="libFootnotenumChar"/>
          <w:rtl/>
        </w:rPr>
        <w:t>(10)</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331 / 40.</w:t>
      </w:r>
    </w:p>
    <w:p w:rsidR="0017382C" w:rsidRPr="007B62FF" w:rsidRDefault="0017382C" w:rsidP="0017382C">
      <w:pPr>
        <w:pStyle w:val="libFootnote0"/>
        <w:rPr>
          <w:rtl/>
        </w:rPr>
      </w:pPr>
      <w:r w:rsidRPr="007B62FF">
        <w:rPr>
          <w:rtl/>
        </w:rPr>
        <w:t>(2) الفقيه 2</w:t>
      </w:r>
      <w:r w:rsidR="00527246">
        <w:rPr>
          <w:rtl/>
        </w:rPr>
        <w:t>:</w:t>
      </w:r>
      <w:r w:rsidRPr="007B62FF">
        <w:rPr>
          <w:rtl/>
        </w:rPr>
        <w:t xml:space="preserve"> 254 / 1233.</w:t>
      </w:r>
    </w:p>
    <w:p w:rsidR="0017382C" w:rsidRPr="007B62FF" w:rsidRDefault="0017382C" w:rsidP="0017382C">
      <w:pPr>
        <w:pStyle w:val="libFootnote0"/>
        <w:rPr>
          <w:rtl/>
        </w:rPr>
      </w:pPr>
      <w:r w:rsidRPr="007B62FF">
        <w:rPr>
          <w:rtl/>
        </w:rPr>
        <w:t>(3) تهذيب الأحكام 7</w:t>
      </w:r>
      <w:r w:rsidR="00527246">
        <w:rPr>
          <w:rtl/>
        </w:rPr>
        <w:t>:</w:t>
      </w:r>
      <w:r w:rsidRPr="007B62FF">
        <w:rPr>
          <w:rtl/>
        </w:rPr>
        <w:t xml:space="preserve"> 59 / 255.</w:t>
      </w:r>
    </w:p>
    <w:p w:rsidR="0017382C" w:rsidRPr="007B62FF" w:rsidRDefault="0017382C" w:rsidP="0017382C">
      <w:pPr>
        <w:pStyle w:val="libFootnote0"/>
        <w:rPr>
          <w:rtl/>
        </w:rPr>
      </w:pPr>
      <w:r w:rsidRPr="007B62FF">
        <w:rPr>
          <w:rtl/>
        </w:rPr>
        <w:t>(4) الكافي 5</w:t>
      </w:r>
      <w:r w:rsidR="00527246">
        <w:rPr>
          <w:rtl/>
        </w:rPr>
        <w:t>:</w:t>
      </w:r>
      <w:r w:rsidRPr="007B62FF">
        <w:rPr>
          <w:rtl/>
        </w:rPr>
        <w:t xml:space="preserve"> 156 / 2.</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331 / 41</w:t>
      </w:r>
      <w:r w:rsidR="00527246">
        <w:rPr>
          <w:rtl/>
        </w:rPr>
        <w:t>،</w:t>
      </w:r>
      <w:r w:rsidRPr="007B62FF">
        <w:rPr>
          <w:rtl/>
        </w:rPr>
        <w:t xml:space="preserve"> وأُنظر تعليقة السيد محمد صادق بحر العلوم في هامش المصدر.</w:t>
      </w:r>
    </w:p>
    <w:p w:rsidR="0017382C" w:rsidRPr="007B62FF" w:rsidRDefault="0017382C" w:rsidP="0017382C">
      <w:pPr>
        <w:pStyle w:val="libFootnote0"/>
        <w:rPr>
          <w:rtl/>
        </w:rPr>
      </w:pPr>
      <w:r w:rsidRPr="007B62FF">
        <w:rPr>
          <w:rtl/>
        </w:rPr>
        <w:t>(6) في المصدر</w:t>
      </w:r>
      <w:r w:rsidR="00527246">
        <w:rPr>
          <w:rtl/>
        </w:rPr>
        <w:t>:</w:t>
      </w:r>
      <w:r w:rsidRPr="007B62FF">
        <w:rPr>
          <w:rtl/>
        </w:rPr>
        <w:t xml:space="preserve"> </w:t>
      </w:r>
      <w:r>
        <w:rPr>
          <w:rtl/>
        </w:rPr>
        <w:t>(</w:t>
      </w:r>
      <w:r w:rsidRPr="007B62FF">
        <w:rPr>
          <w:rtl/>
        </w:rPr>
        <w:t>هريم</w:t>
      </w:r>
      <w:r>
        <w:rPr>
          <w:rtl/>
        </w:rPr>
        <w:t>)</w:t>
      </w:r>
      <w:r w:rsidRPr="007B62FF">
        <w:rPr>
          <w:rtl/>
        </w:rPr>
        <w:t xml:space="preserve"> بالراء المهملة</w:t>
      </w:r>
      <w:r>
        <w:rPr>
          <w:rtl/>
        </w:rPr>
        <w:t xml:space="preserve"> ـ.</w:t>
      </w:r>
    </w:p>
    <w:p w:rsidR="0017382C" w:rsidRPr="007B62FF" w:rsidRDefault="0017382C" w:rsidP="0017382C">
      <w:pPr>
        <w:pStyle w:val="libFootnote"/>
        <w:rPr>
          <w:rtl/>
          <w:lang w:bidi="fa-IR"/>
        </w:rPr>
      </w:pPr>
      <w:r w:rsidRPr="007B62FF">
        <w:rPr>
          <w:rtl/>
        </w:rPr>
        <w:t>وما في</w:t>
      </w:r>
      <w:r w:rsidR="00527246">
        <w:rPr>
          <w:rtl/>
        </w:rPr>
        <w:t>:</w:t>
      </w:r>
      <w:r w:rsidRPr="007B62FF">
        <w:rPr>
          <w:rtl/>
        </w:rPr>
        <w:t xml:space="preserve"> منهج المقال</w:t>
      </w:r>
      <w:r w:rsidR="00527246">
        <w:rPr>
          <w:rtl/>
        </w:rPr>
        <w:t>:</w:t>
      </w:r>
      <w:r w:rsidRPr="007B62FF">
        <w:rPr>
          <w:rtl/>
        </w:rPr>
        <w:t xml:space="preserve"> 359</w:t>
      </w:r>
      <w:r w:rsidR="00527246">
        <w:rPr>
          <w:rtl/>
        </w:rPr>
        <w:t>،</w:t>
      </w:r>
      <w:r w:rsidRPr="007B62FF">
        <w:rPr>
          <w:rtl/>
        </w:rPr>
        <w:t xml:space="preserve"> ومجمع الرجال 6</w:t>
      </w:r>
      <w:r w:rsidR="00527246">
        <w:rPr>
          <w:rtl/>
        </w:rPr>
        <w:t>:</w:t>
      </w:r>
      <w:r w:rsidRPr="007B62FF">
        <w:rPr>
          <w:rtl/>
        </w:rPr>
        <w:t xml:space="preserve"> 213</w:t>
      </w:r>
      <w:r w:rsidR="00527246">
        <w:rPr>
          <w:rtl/>
        </w:rPr>
        <w:t>،</w:t>
      </w:r>
      <w:r w:rsidRPr="007B62FF">
        <w:rPr>
          <w:rtl/>
        </w:rPr>
        <w:t xml:space="preserve"> ونقد الرجال</w:t>
      </w:r>
      <w:r w:rsidR="00527246">
        <w:rPr>
          <w:rtl/>
        </w:rPr>
        <w:t>:</w:t>
      </w:r>
      <w:r w:rsidRPr="007B62FF">
        <w:rPr>
          <w:rtl/>
        </w:rPr>
        <w:t xml:space="preserve"> 368</w:t>
      </w:r>
      <w:r w:rsidR="00527246">
        <w:rPr>
          <w:rtl/>
        </w:rPr>
        <w:t>،</w:t>
      </w:r>
      <w:r w:rsidRPr="007B62FF">
        <w:rPr>
          <w:rtl/>
        </w:rPr>
        <w:t xml:space="preserve"> وجامع الرواة 2</w:t>
      </w:r>
      <w:r w:rsidR="00527246">
        <w:rPr>
          <w:rtl/>
        </w:rPr>
        <w:t>:</w:t>
      </w:r>
      <w:r w:rsidRPr="007B62FF">
        <w:rPr>
          <w:rtl/>
        </w:rPr>
        <w:t xml:space="preserve"> 311</w:t>
      </w:r>
      <w:r w:rsidR="00527246">
        <w:rPr>
          <w:rtl/>
        </w:rPr>
        <w:t>،</w:t>
      </w:r>
      <w:r w:rsidRPr="007B62FF">
        <w:rPr>
          <w:rtl/>
        </w:rPr>
        <w:t xml:space="preserve"> وتنقيح المقال 3</w:t>
      </w:r>
      <w:r w:rsidR="00527246">
        <w:rPr>
          <w:rtl/>
        </w:rPr>
        <w:t>:</w:t>
      </w:r>
      <w:r w:rsidRPr="007B62FF">
        <w:rPr>
          <w:rtl/>
        </w:rPr>
        <w:t xml:space="preserve"> 291</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331 / 44.</w:t>
      </w:r>
    </w:p>
    <w:p w:rsidR="0017382C" w:rsidRPr="007B62FF" w:rsidRDefault="0017382C" w:rsidP="0017382C">
      <w:pPr>
        <w:pStyle w:val="libFootnote0"/>
        <w:rPr>
          <w:rtl/>
        </w:rPr>
      </w:pPr>
      <w:r w:rsidRPr="007B62FF">
        <w:rPr>
          <w:rtl/>
        </w:rPr>
        <w:t>(8) في المصدر</w:t>
      </w:r>
      <w:r w:rsidR="00527246">
        <w:rPr>
          <w:rtl/>
        </w:rPr>
        <w:t>:</w:t>
      </w:r>
      <w:r w:rsidRPr="007B62FF">
        <w:rPr>
          <w:rtl/>
        </w:rPr>
        <w:t xml:space="preserve"> </w:t>
      </w:r>
      <w:r>
        <w:rPr>
          <w:rtl/>
        </w:rPr>
        <w:t>(</w:t>
      </w:r>
      <w:r w:rsidRPr="007B62FF">
        <w:rPr>
          <w:rtl/>
        </w:rPr>
        <w:t>هريم</w:t>
      </w:r>
      <w:r>
        <w:rPr>
          <w:rtl/>
        </w:rPr>
        <w:t>)</w:t>
      </w:r>
      <w:r w:rsidRPr="007B62FF">
        <w:rPr>
          <w:rtl/>
        </w:rPr>
        <w:t xml:space="preserve"> بالراء المهملة والكلام فيه كما مرّ في الهامش السابق.</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332 / 45.</w:t>
      </w:r>
    </w:p>
    <w:p w:rsidR="0017382C" w:rsidRPr="007B62FF" w:rsidRDefault="0017382C" w:rsidP="0017382C">
      <w:pPr>
        <w:pStyle w:val="libFootnote0"/>
        <w:rPr>
          <w:rtl/>
        </w:rPr>
      </w:pPr>
      <w:r w:rsidRPr="007B62FF">
        <w:rPr>
          <w:rtl/>
        </w:rPr>
        <w:t>(10) تقدم في الجزء الخامس صحيفة</w:t>
      </w:r>
      <w:r w:rsidR="00527246">
        <w:rPr>
          <w:rtl/>
        </w:rPr>
        <w:t>:</w:t>
      </w:r>
      <w:r w:rsidRPr="007B62FF">
        <w:rPr>
          <w:rtl/>
        </w:rPr>
        <w:t xml:space="preserve"> 358</w:t>
      </w:r>
      <w:r w:rsidR="00527246">
        <w:rPr>
          <w:rtl/>
        </w:rPr>
        <w:t>،</w:t>
      </w:r>
      <w:r w:rsidRPr="007B62FF">
        <w:rPr>
          <w:rtl/>
        </w:rPr>
        <w:t xml:space="preserve"> الطريق رقم</w:t>
      </w:r>
      <w:r w:rsidR="00527246">
        <w:rPr>
          <w:rtl/>
        </w:rPr>
        <w:t>:</w:t>
      </w:r>
      <w:r w:rsidRPr="007B62FF">
        <w:rPr>
          <w:rtl/>
        </w:rPr>
        <w:t xml:space="preserve"> [340]</w:t>
      </w:r>
      <w:r>
        <w:rPr>
          <w:rtl/>
        </w:rPr>
        <w:t>.</w:t>
      </w:r>
    </w:p>
    <w:p w:rsidR="0017382C" w:rsidRDefault="0017382C" w:rsidP="00C613E8">
      <w:pPr>
        <w:pStyle w:val="libNormal"/>
        <w:rPr>
          <w:rtl/>
        </w:rPr>
      </w:pPr>
      <w:r>
        <w:rPr>
          <w:rtl/>
        </w:rPr>
        <w:br w:type="page"/>
      </w:r>
    </w:p>
    <w:p w:rsidR="0017382C" w:rsidRDefault="0017382C" w:rsidP="00E10B1D">
      <w:pPr>
        <w:pStyle w:val="Heading3"/>
        <w:rPr>
          <w:rtl/>
        </w:rPr>
      </w:pPr>
      <w:bookmarkStart w:id="810" w:name="_Toc394922030"/>
      <w:r w:rsidRPr="004F14F2">
        <w:rPr>
          <w:rtl/>
        </w:rPr>
        <w:lastRenderedPageBreak/>
        <w:t>[3117] هِشام بن أحمر الكُوفيّ</w:t>
      </w:r>
      <w:r w:rsidR="00527246">
        <w:rPr>
          <w:rtl/>
        </w:rPr>
        <w:t>:</w:t>
      </w:r>
      <w:bookmarkEnd w:id="810"/>
    </w:p>
    <w:p w:rsidR="0017382C" w:rsidRPr="007B62FF" w:rsidRDefault="0017382C" w:rsidP="0017382C">
      <w:pPr>
        <w:pStyle w:val="libNormal"/>
        <w:rPr>
          <w:rtl/>
        </w:rPr>
      </w:pPr>
      <w:r w:rsidRPr="007B62FF">
        <w:rPr>
          <w:rtl/>
        </w:rPr>
        <w:t xml:space="preserve">روى عن أبي الحسن </w:t>
      </w:r>
      <w:r w:rsidRPr="0017382C">
        <w:rPr>
          <w:rStyle w:val="libAlaemChar"/>
          <w:rtl/>
        </w:rPr>
        <w:t>عليه‌السلام</w:t>
      </w:r>
      <w:r w:rsidRPr="007B62FF">
        <w:rPr>
          <w:rtl/>
        </w:rPr>
        <w:t xml:space="preserve"> أيضا</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r w:rsidRPr="007B62FF">
        <w:rPr>
          <w:rtl/>
        </w:rPr>
        <w:t xml:space="preserve"> عنه</w:t>
      </w:r>
      <w:r w:rsidR="00527246">
        <w:rPr>
          <w:rtl/>
        </w:rPr>
        <w:t>:</w:t>
      </w:r>
      <w:r w:rsidRPr="007B62FF">
        <w:rPr>
          <w:rtl/>
        </w:rPr>
        <w:t xml:space="preserve"> هشام بن الحكم </w:t>
      </w:r>
      <w:r w:rsidRPr="0017382C">
        <w:rPr>
          <w:rStyle w:val="libFootnotenumChar"/>
          <w:rtl/>
        </w:rPr>
        <w:t>(2)</w:t>
      </w:r>
      <w:r w:rsidR="00527246">
        <w:rPr>
          <w:rtl/>
        </w:rPr>
        <w:t>،</w:t>
      </w:r>
      <w:r w:rsidRPr="007B62FF">
        <w:rPr>
          <w:rtl/>
        </w:rPr>
        <w:t xml:space="preserve"> والحسن بن عطيّة </w:t>
      </w:r>
      <w:r w:rsidRPr="0017382C">
        <w:rPr>
          <w:rStyle w:val="libFootnotenumChar"/>
          <w:rtl/>
        </w:rPr>
        <w:t>(3)</w:t>
      </w:r>
      <w:r w:rsidRPr="007B62FF">
        <w:rPr>
          <w:rtl/>
        </w:rPr>
        <w:t xml:space="preserve"> وابن أبي عمير عن الحسن عنه </w:t>
      </w:r>
      <w:r w:rsidRPr="0017382C">
        <w:rPr>
          <w:rStyle w:val="libFootnotenumChar"/>
          <w:rtl/>
        </w:rPr>
        <w:t>(4)</w:t>
      </w:r>
      <w:r w:rsidR="00527246">
        <w:rPr>
          <w:rtl/>
        </w:rPr>
        <w:t>،</w:t>
      </w:r>
      <w:r w:rsidRPr="007B62FF">
        <w:rPr>
          <w:rtl/>
        </w:rPr>
        <w:t xml:space="preserve"> وصفوان عنه عنه </w:t>
      </w:r>
      <w:r w:rsidRPr="0017382C">
        <w:rPr>
          <w:rStyle w:val="libFootnotenumChar"/>
          <w:rtl/>
        </w:rPr>
        <w:t>(5)</w:t>
      </w:r>
      <w:r w:rsidR="00527246">
        <w:rPr>
          <w:rtl/>
        </w:rPr>
        <w:t>،</w:t>
      </w:r>
      <w:r w:rsidRPr="007B62FF">
        <w:rPr>
          <w:rtl/>
        </w:rPr>
        <w:t xml:space="preserve"> وإبراهيم بن هاشم </w:t>
      </w:r>
      <w:r w:rsidRPr="0017382C">
        <w:rPr>
          <w:rStyle w:val="libFootnotenumChar"/>
          <w:rtl/>
        </w:rPr>
        <w:t>(6)</w:t>
      </w:r>
      <w:r w:rsidR="00527246">
        <w:rPr>
          <w:rtl/>
        </w:rPr>
        <w:t>،</w:t>
      </w:r>
      <w:r w:rsidRPr="007B62FF">
        <w:rPr>
          <w:rtl/>
        </w:rPr>
        <w:t xml:space="preserve"> وعلي بن عطيّة </w:t>
      </w:r>
      <w:r w:rsidRPr="0017382C">
        <w:rPr>
          <w:rStyle w:val="libFootnotenumChar"/>
          <w:rtl/>
        </w:rPr>
        <w:t>(7)</w:t>
      </w:r>
      <w:r w:rsidR="00527246">
        <w:rPr>
          <w:rtl/>
        </w:rPr>
        <w:t>،</w:t>
      </w:r>
      <w:r w:rsidRPr="007B62FF">
        <w:rPr>
          <w:rtl/>
        </w:rPr>
        <w:t xml:space="preserve"> وجميل بن صالح </w:t>
      </w:r>
      <w:r w:rsidRPr="0017382C">
        <w:rPr>
          <w:rStyle w:val="libFootnotenumChar"/>
          <w:rtl/>
        </w:rPr>
        <w:t>(8)</w:t>
      </w:r>
      <w:r>
        <w:rPr>
          <w:rtl/>
        </w:rPr>
        <w:t>.</w:t>
      </w:r>
    </w:p>
    <w:p w:rsidR="0017382C" w:rsidRDefault="0017382C" w:rsidP="00E10B1D">
      <w:pPr>
        <w:pStyle w:val="Heading3"/>
        <w:rPr>
          <w:rtl/>
        </w:rPr>
      </w:pPr>
      <w:bookmarkStart w:id="811" w:name="_Toc394922031"/>
      <w:r w:rsidRPr="004F14F2">
        <w:rPr>
          <w:rtl/>
        </w:rPr>
        <w:t>[3118] هِشام بن البريد الزبيديّ</w:t>
      </w:r>
      <w:r w:rsidR="00527246">
        <w:rPr>
          <w:rtl/>
        </w:rPr>
        <w:t>:</w:t>
      </w:r>
      <w:bookmarkEnd w:id="811"/>
    </w:p>
    <w:p w:rsidR="0017382C" w:rsidRPr="007B62FF" w:rsidRDefault="0017382C" w:rsidP="0017382C">
      <w:pPr>
        <w:pStyle w:val="libNormal"/>
        <w:rPr>
          <w:rtl/>
        </w:rPr>
      </w:pPr>
      <w:r w:rsidRPr="007B62FF">
        <w:rPr>
          <w:rtl/>
        </w:rPr>
        <w:t>مولاهم</w:t>
      </w:r>
      <w:r w:rsidR="00527246">
        <w:rPr>
          <w:rtl/>
        </w:rPr>
        <w:t>،</w:t>
      </w:r>
      <w:r w:rsidRPr="007B62FF">
        <w:rPr>
          <w:rtl/>
        </w:rPr>
        <w:t xml:space="preserve"> الخزّاز</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p>
    <w:p w:rsidR="0017382C" w:rsidRPr="00E10B1D" w:rsidRDefault="0017382C" w:rsidP="0063324D">
      <w:pPr>
        <w:pStyle w:val="Heading3"/>
        <w:rPr>
          <w:rStyle w:val="Heading3Char"/>
          <w:rtl/>
        </w:rPr>
      </w:pPr>
      <w:bookmarkStart w:id="812" w:name="_Toc394922032"/>
      <w:r w:rsidRPr="00E10B1D">
        <w:rPr>
          <w:rStyle w:val="Heading3Char"/>
          <w:rtl/>
        </w:rPr>
        <w:t xml:space="preserve">[3119] هِشام بن الحارث </w:t>
      </w:r>
      <w:r w:rsidRPr="0017382C">
        <w:rPr>
          <w:rStyle w:val="libFootnotenumChar"/>
          <w:rtl/>
        </w:rPr>
        <w:t>(10)</w:t>
      </w:r>
      <w:r w:rsidRPr="00E10B1D">
        <w:rPr>
          <w:rStyle w:val="Heading3Char"/>
          <w:rtl/>
        </w:rPr>
        <w:t xml:space="preserve"> بن </w:t>
      </w:r>
      <w:r w:rsidRPr="0017382C">
        <w:rPr>
          <w:rStyle w:val="libFootnotenumChar"/>
          <w:rtl/>
        </w:rPr>
        <w:t>(11)</w:t>
      </w:r>
      <w:r w:rsidRPr="00E10B1D">
        <w:rPr>
          <w:rStyle w:val="Heading3Char"/>
          <w:rtl/>
        </w:rPr>
        <w:t xml:space="preserve"> عمرو</w:t>
      </w:r>
      <w:r w:rsidR="00527246" w:rsidRPr="00E10B1D">
        <w:rPr>
          <w:rStyle w:val="Heading3Char"/>
          <w:rtl/>
        </w:rPr>
        <w:t>:</w:t>
      </w:r>
      <w:bookmarkEnd w:id="812"/>
    </w:p>
    <w:p w:rsidR="0017382C" w:rsidRPr="007B62FF" w:rsidRDefault="0017382C" w:rsidP="0017382C">
      <w:pPr>
        <w:pStyle w:val="libNormal"/>
        <w:rPr>
          <w:rtl/>
        </w:rPr>
      </w:pPr>
      <w:r w:rsidRPr="007B62FF">
        <w:rPr>
          <w:rtl/>
        </w:rPr>
        <w:t>الخَثعَميّ</w:t>
      </w:r>
      <w:r w:rsidR="00527246">
        <w:rPr>
          <w:rtl/>
        </w:rPr>
        <w:t>،</w:t>
      </w:r>
      <w:r w:rsidRPr="007B62FF">
        <w:rPr>
          <w:rtl/>
        </w:rPr>
        <w:t xml:space="preserve"> كُوفيّ ابن أخي عبد المطلب </w:t>
      </w:r>
      <w:r w:rsidRPr="0017382C">
        <w:rPr>
          <w:rStyle w:val="libFootnotenumChar"/>
          <w:rtl/>
        </w:rPr>
        <w:t>(12)</w:t>
      </w:r>
      <w:r w:rsidRPr="007B62FF">
        <w:rPr>
          <w:rtl/>
        </w:rPr>
        <w:t xml:space="preserve"> بن عمرو الأحول</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330 / 20</w:t>
      </w:r>
      <w:r w:rsidR="00527246">
        <w:rPr>
          <w:rtl/>
        </w:rPr>
        <w:t>،</w:t>
      </w:r>
      <w:r w:rsidRPr="007B62FF">
        <w:rPr>
          <w:rtl/>
        </w:rPr>
        <w:t xml:space="preserve"> 363 / 3</w:t>
      </w:r>
      <w:r w:rsidR="00527246">
        <w:rPr>
          <w:rtl/>
        </w:rPr>
        <w:t>،</w:t>
      </w:r>
      <w:r w:rsidRPr="007B62FF">
        <w:rPr>
          <w:rtl/>
        </w:rPr>
        <w:t xml:space="preserve"> في أصحاب الصادق والكاظم </w:t>
      </w:r>
      <w:r>
        <w:rPr>
          <w:rtl/>
        </w:rPr>
        <w:t>(</w:t>
      </w:r>
      <w:r w:rsidRPr="007B62FF">
        <w:rPr>
          <w:rtl/>
        </w:rPr>
        <w:t>عليهما السّلام</w:t>
      </w:r>
      <w:r>
        <w:rPr>
          <w:rtl/>
        </w:rPr>
        <w:t>)</w:t>
      </w:r>
      <w:r w:rsidR="00527246">
        <w:rPr>
          <w:rtl/>
        </w:rPr>
        <w:t>،</w:t>
      </w:r>
      <w:r w:rsidRPr="007B62FF">
        <w:rPr>
          <w:rtl/>
        </w:rPr>
        <w:t xml:space="preserve"> ورجال البرقي</w:t>
      </w:r>
      <w:r w:rsidR="00527246">
        <w:rPr>
          <w:rtl/>
        </w:rPr>
        <w:t>:</w:t>
      </w:r>
      <w:r w:rsidRPr="007B62FF">
        <w:rPr>
          <w:rtl/>
        </w:rPr>
        <w:t xml:space="preserve"> 48</w:t>
      </w:r>
      <w:r w:rsidR="00527246">
        <w:rPr>
          <w:rtl/>
        </w:rPr>
        <w:t>،</w:t>
      </w:r>
      <w:r w:rsidRPr="007B62FF">
        <w:rPr>
          <w:rtl/>
        </w:rPr>
        <w:t xml:space="preserve"> في أصحاب الكاظم </w:t>
      </w:r>
      <w:r w:rsidRPr="0017382C">
        <w:rPr>
          <w:rStyle w:val="libAlaemChar"/>
          <w:rtl/>
        </w:rPr>
        <w:t>عليه‌السلام</w:t>
      </w:r>
    </w:p>
    <w:p w:rsidR="0017382C" w:rsidRPr="007B62FF" w:rsidRDefault="0017382C" w:rsidP="0017382C">
      <w:pPr>
        <w:pStyle w:val="libFootnote0"/>
        <w:rPr>
          <w:rtl/>
        </w:rPr>
      </w:pPr>
      <w:r w:rsidRPr="007B62FF">
        <w:rPr>
          <w:rtl/>
        </w:rPr>
        <w:t>(2) لم نعثر على روايته عنه</w:t>
      </w:r>
      <w:r w:rsidR="00527246">
        <w:rPr>
          <w:rtl/>
        </w:rPr>
        <w:t>،</w:t>
      </w:r>
      <w:r w:rsidRPr="007B62FF">
        <w:rPr>
          <w:rtl/>
        </w:rPr>
        <w:t xml:space="preserve"> بل ذكر الأردبيلي ذلك في جامع الرواة 2</w:t>
      </w:r>
      <w:r w:rsidR="00527246">
        <w:rPr>
          <w:rtl/>
        </w:rPr>
        <w:t>:</w:t>
      </w:r>
      <w:r w:rsidRPr="007B62FF">
        <w:rPr>
          <w:rtl/>
        </w:rPr>
        <w:t xml:space="preserve"> 312 مصرحاً بأن الرواية في الكافي</w:t>
      </w:r>
      <w:r w:rsidR="00527246">
        <w:rPr>
          <w:rtl/>
        </w:rPr>
        <w:t>،</w:t>
      </w:r>
      <w:r w:rsidRPr="007B62FF">
        <w:rPr>
          <w:rtl/>
        </w:rPr>
        <w:t xml:space="preserve"> في باب كثرة شرب الماء في كتاب الأطعمة والأشربة</w:t>
      </w:r>
      <w:r w:rsidR="00527246">
        <w:rPr>
          <w:rtl/>
        </w:rPr>
        <w:t>،</w:t>
      </w:r>
      <w:r w:rsidRPr="007B62FF">
        <w:rPr>
          <w:rtl/>
        </w:rPr>
        <w:t xml:space="preserve"> ولكن الموجود في سند الكافي 6</w:t>
      </w:r>
      <w:r w:rsidR="00527246">
        <w:rPr>
          <w:rtl/>
        </w:rPr>
        <w:t>:</w:t>
      </w:r>
      <w:r w:rsidRPr="007B62FF">
        <w:rPr>
          <w:rtl/>
        </w:rPr>
        <w:t xml:space="preserve"> 382 / 1 هكذا</w:t>
      </w:r>
      <w:r w:rsidR="00527246">
        <w:rPr>
          <w:rtl/>
        </w:rPr>
        <w:t>:</w:t>
      </w:r>
      <w:r w:rsidRPr="007B62FF">
        <w:rPr>
          <w:rtl/>
        </w:rPr>
        <w:t xml:space="preserve"> «</w:t>
      </w:r>
      <w:r>
        <w:rPr>
          <w:rFonts w:hint="cs"/>
          <w:rtl/>
        </w:rPr>
        <w:t xml:space="preserve"> ..</w:t>
      </w:r>
      <w:r>
        <w:rPr>
          <w:rtl/>
        </w:rPr>
        <w:t>.</w:t>
      </w:r>
      <w:r w:rsidRPr="007B62FF">
        <w:rPr>
          <w:rtl/>
        </w:rPr>
        <w:t xml:space="preserve"> ابن أبي عمير عن هشام بن الحكم قال</w:t>
      </w:r>
      <w:r w:rsidR="00527246">
        <w:rPr>
          <w:rtl/>
        </w:rPr>
        <w:t>،</w:t>
      </w:r>
      <w:r w:rsidRPr="007B62FF">
        <w:rPr>
          <w:rtl/>
        </w:rPr>
        <w:t xml:space="preserve"> قال أبو الحسن </w:t>
      </w:r>
      <w:r>
        <w:rPr>
          <w:rtl/>
        </w:rPr>
        <w:t>(</w:t>
      </w:r>
      <w:r w:rsidRPr="0017382C">
        <w:rPr>
          <w:rStyle w:val="libAlaemChar"/>
          <w:rtl/>
        </w:rPr>
        <w:t>عليه‌السلام</w:t>
      </w:r>
      <w:r>
        <w:rPr>
          <w:rtl/>
        </w:rPr>
        <w:t>)</w:t>
      </w:r>
      <w:r w:rsidR="00527246">
        <w:rPr>
          <w:rFonts w:hint="cs"/>
          <w:rtl/>
        </w:rPr>
        <w:t>:</w:t>
      </w:r>
      <w:r>
        <w:rPr>
          <w:rFonts w:hint="cs"/>
          <w:rtl/>
        </w:rPr>
        <w:t xml:space="preserve"> ..</w:t>
      </w:r>
      <w:r>
        <w:rPr>
          <w:rtl/>
        </w:rPr>
        <w:t>.</w:t>
      </w:r>
      <w:r w:rsidRPr="007B62FF">
        <w:rPr>
          <w:rtl/>
        </w:rPr>
        <w:t xml:space="preserve"> »</w:t>
      </w:r>
      <w:r w:rsidR="00527246">
        <w:rPr>
          <w:rtl/>
        </w:rPr>
        <w:t>،</w:t>
      </w:r>
      <w:r w:rsidRPr="007B62FF">
        <w:rPr>
          <w:rtl/>
        </w:rPr>
        <w:t xml:space="preserve"> ومثله في الوسائل 25</w:t>
      </w:r>
      <w:r w:rsidR="00527246">
        <w:rPr>
          <w:rtl/>
        </w:rPr>
        <w:t>:</w:t>
      </w:r>
      <w:r w:rsidRPr="007B62FF">
        <w:rPr>
          <w:rtl/>
        </w:rPr>
        <w:t xml:space="preserve"> 235 ح 31776 فلاحظ.</w:t>
      </w:r>
    </w:p>
    <w:p w:rsidR="0017382C" w:rsidRPr="007B62FF" w:rsidRDefault="0017382C" w:rsidP="0017382C">
      <w:pPr>
        <w:pStyle w:val="libFootnote0"/>
        <w:rPr>
          <w:rtl/>
        </w:rPr>
      </w:pPr>
      <w:r w:rsidRPr="007B62FF">
        <w:rPr>
          <w:rtl/>
        </w:rPr>
        <w:t>(3) تهذيب الأحكام 10</w:t>
      </w:r>
      <w:r w:rsidR="00527246">
        <w:rPr>
          <w:rtl/>
        </w:rPr>
        <w:t>:</w:t>
      </w:r>
      <w:r w:rsidRPr="007B62FF">
        <w:rPr>
          <w:rtl/>
        </w:rPr>
        <w:t xml:space="preserve"> 39 / 136.</w:t>
      </w:r>
    </w:p>
    <w:p w:rsidR="0017382C" w:rsidRPr="007B62FF" w:rsidRDefault="0017382C" w:rsidP="0017382C">
      <w:pPr>
        <w:pStyle w:val="libFootnote0"/>
        <w:rPr>
          <w:rtl/>
        </w:rPr>
      </w:pPr>
      <w:r w:rsidRPr="007B62FF">
        <w:rPr>
          <w:rtl/>
        </w:rPr>
        <w:t>(4) تهذيب الأحكام 4</w:t>
      </w:r>
      <w:r w:rsidR="00527246">
        <w:rPr>
          <w:rtl/>
        </w:rPr>
        <w:t>:</w:t>
      </w:r>
      <w:r w:rsidRPr="007B62FF">
        <w:rPr>
          <w:rtl/>
        </w:rPr>
        <w:t xml:space="preserve"> 33 / 86.</w:t>
      </w:r>
    </w:p>
    <w:p w:rsidR="0017382C" w:rsidRPr="007B62FF" w:rsidRDefault="0017382C" w:rsidP="0017382C">
      <w:pPr>
        <w:pStyle w:val="libFootnote0"/>
        <w:rPr>
          <w:rtl/>
        </w:rPr>
      </w:pPr>
      <w:r w:rsidRPr="007B62FF">
        <w:rPr>
          <w:rtl/>
        </w:rPr>
        <w:t>(5) الكافي 7</w:t>
      </w:r>
      <w:r w:rsidR="00527246">
        <w:rPr>
          <w:rtl/>
        </w:rPr>
        <w:t>:</w:t>
      </w:r>
      <w:r w:rsidRPr="007B62FF">
        <w:rPr>
          <w:rtl/>
        </w:rPr>
        <w:t xml:space="preserve"> 217 / 2</w:t>
      </w:r>
      <w:r w:rsidR="00527246">
        <w:rPr>
          <w:rtl/>
        </w:rPr>
        <w:t>،</w:t>
      </w:r>
      <w:r w:rsidRPr="007B62FF">
        <w:rPr>
          <w:rtl/>
        </w:rPr>
        <w:t xml:space="preserve"> وفيه</w:t>
      </w:r>
      <w:r w:rsidR="00527246">
        <w:rPr>
          <w:rtl/>
        </w:rPr>
        <w:t>:</w:t>
      </w:r>
      <w:r w:rsidRPr="007B62FF">
        <w:rPr>
          <w:rtl/>
        </w:rPr>
        <w:t xml:space="preserve"> الحسين بن عطية.</w:t>
      </w:r>
    </w:p>
    <w:p w:rsidR="0017382C" w:rsidRPr="007B62FF" w:rsidRDefault="0017382C" w:rsidP="0017382C">
      <w:pPr>
        <w:pStyle w:val="libFootnote0"/>
        <w:rPr>
          <w:rtl/>
        </w:rPr>
      </w:pPr>
      <w:r w:rsidRPr="007B62FF">
        <w:rPr>
          <w:rtl/>
        </w:rPr>
        <w:t xml:space="preserve">(6) روى عنه بواسطتين </w:t>
      </w:r>
      <w:r>
        <w:rPr>
          <w:rtl/>
        </w:rPr>
        <w:t>(</w:t>
      </w:r>
      <w:r w:rsidRPr="007B62FF">
        <w:rPr>
          <w:rtl/>
        </w:rPr>
        <w:t>صفوان والحسين بن عطية</w:t>
      </w:r>
      <w:r>
        <w:rPr>
          <w:rtl/>
        </w:rPr>
        <w:t>)</w:t>
      </w:r>
      <w:r w:rsidR="00527246">
        <w:rPr>
          <w:rtl/>
        </w:rPr>
        <w:t>،</w:t>
      </w:r>
      <w:r w:rsidRPr="007B62FF">
        <w:rPr>
          <w:rtl/>
        </w:rPr>
        <w:t xml:space="preserve"> راجع الكافي 7</w:t>
      </w:r>
      <w:r w:rsidR="00527246">
        <w:rPr>
          <w:rtl/>
        </w:rPr>
        <w:t>:</w:t>
      </w:r>
      <w:r w:rsidRPr="007B62FF">
        <w:rPr>
          <w:rtl/>
        </w:rPr>
        <w:t xml:space="preserve"> 217 / 2.</w:t>
      </w:r>
    </w:p>
    <w:p w:rsidR="0017382C" w:rsidRPr="007B62FF" w:rsidRDefault="0017382C" w:rsidP="0017382C">
      <w:pPr>
        <w:pStyle w:val="libFootnote0"/>
        <w:rPr>
          <w:rtl/>
        </w:rPr>
      </w:pPr>
      <w:r w:rsidRPr="007B62FF">
        <w:rPr>
          <w:rtl/>
        </w:rPr>
        <w:t>(7) تهذيب الأحكام 7</w:t>
      </w:r>
      <w:r w:rsidR="00527246">
        <w:rPr>
          <w:rtl/>
        </w:rPr>
        <w:t>:</w:t>
      </w:r>
      <w:r w:rsidRPr="007B62FF">
        <w:rPr>
          <w:rtl/>
        </w:rPr>
        <w:t xml:space="preserve"> 3 / 4.</w:t>
      </w:r>
    </w:p>
    <w:p w:rsidR="0017382C" w:rsidRPr="007B62FF" w:rsidRDefault="0017382C" w:rsidP="0017382C">
      <w:pPr>
        <w:pStyle w:val="libFootnote0"/>
        <w:rPr>
          <w:rtl/>
        </w:rPr>
      </w:pPr>
      <w:r w:rsidRPr="007B62FF">
        <w:rPr>
          <w:rtl/>
        </w:rPr>
        <w:t>(8) الكافي 7</w:t>
      </w:r>
      <w:r w:rsidR="00527246">
        <w:rPr>
          <w:rtl/>
        </w:rPr>
        <w:t>:</w:t>
      </w:r>
      <w:r w:rsidRPr="007B62FF">
        <w:rPr>
          <w:rtl/>
        </w:rPr>
        <w:t xml:space="preserve"> 155 / 10.</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331 / 29</w:t>
      </w:r>
      <w:r w:rsidR="00527246">
        <w:rPr>
          <w:rtl/>
        </w:rPr>
        <w:t>،</w:t>
      </w:r>
      <w:r w:rsidRPr="007B62FF">
        <w:rPr>
          <w:rtl/>
        </w:rPr>
        <w:t xml:space="preserve"> ورجال البرقي</w:t>
      </w:r>
      <w:r w:rsidR="00527246">
        <w:rPr>
          <w:rtl/>
        </w:rPr>
        <w:t>:</w:t>
      </w:r>
      <w:r w:rsidRPr="007B62FF">
        <w:rPr>
          <w:rtl/>
        </w:rPr>
        <w:t xml:space="preserve"> 35.</w:t>
      </w:r>
    </w:p>
    <w:p w:rsidR="0017382C" w:rsidRPr="007B62FF" w:rsidRDefault="0017382C" w:rsidP="0017382C">
      <w:pPr>
        <w:pStyle w:val="libFootnote0"/>
        <w:rPr>
          <w:rtl/>
        </w:rPr>
      </w:pPr>
      <w:r w:rsidRPr="007B62FF">
        <w:rPr>
          <w:rtl/>
        </w:rPr>
        <w:t>(10) في المصدر</w:t>
      </w:r>
      <w:r w:rsidR="00527246">
        <w:rPr>
          <w:rtl/>
        </w:rPr>
        <w:t>:</w:t>
      </w:r>
      <w:r w:rsidRPr="007B62FF">
        <w:rPr>
          <w:rtl/>
        </w:rPr>
        <w:t xml:space="preserve"> </w:t>
      </w:r>
      <w:r>
        <w:rPr>
          <w:rtl/>
        </w:rPr>
        <w:t>(</w:t>
      </w:r>
      <w:r w:rsidRPr="007B62FF">
        <w:rPr>
          <w:rtl/>
        </w:rPr>
        <w:t>الحرث</w:t>
      </w:r>
      <w:r>
        <w:rPr>
          <w:rtl/>
        </w:rPr>
        <w:t>)</w:t>
      </w:r>
      <w:r w:rsidR="00527246">
        <w:rPr>
          <w:rtl/>
        </w:rPr>
        <w:t>،</w:t>
      </w:r>
      <w:r w:rsidRPr="007B62FF">
        <w:rPr>
          <w:rtl/>
        </w:rPr>
        <w:t xml:space="preserve"> ومثله في</w:t>
      </w:r>
      <w:r w:rsidR="00527246">
        <w:rPr>
          <w:rtl/>
        </w:rPr>
        <w:t>:</w:t>
      </w:r>
      <w:r w:rsidRPr="007B62FF">
        <w:rPr>
          <w:rtl/>
        </w:rPr>
        <w:t xml:space="preserve"> منهج المقال</w:t>
      </w:r>
      <w:r w:rsidR="00527246">
        <w:rPr>
          <w:rtl/>
        </w:rPr>
        <w:t>:</w:t>
      </w:r>
      <w:r w:rsidRPr="007B62FF">
        <w:rPr>
          <w:rtl/>
        </w:rPr>
        <w:t xml:space="preserve"> 359</w:t>
      </w:r>
      <w:r w:rsidR="00527246">
        <w:rPr>
          <w:rtl/>
        </w:rPr>
        <w:t>،</w:t>
      </w:r>
      <w:r w:rsidRPr="007B62FF">
        <w:rPr>
          <w:rtl/>
        </w:rPr>
        <w:t xml:space="preserve"> ونقد الرجال</w:t>
      </w:r>
      <w:r w:rsidR="00527246">
        <w:rPr>
          <w:rtl/>
        </w:rPr>
        <w:t>:</w:t>
      </w:r>
      <w:r w:rsidRPr="007B62FF">
        <w:rPr>
          <w:rtl/>
        </w:rPr>
        <w:t xml:space="preserve"> 368</w:t>
      </w:r>
      <w:r w:rsidR="00527246">
        <w:rPr>
          <w:rtl/>
        </w:rPr>
        <w:t>،</w:t>
      </w:r>
      <w:r w:rsidRPr="007B62FF">
        <w:rPr>
          <w:rtl/>
        </w:rPr>
        <w:t xml:space="preserve"> وجامع الرواة 2</w:t>
      </w:r>
      <w:r w:rsidR="00527246">
        <w:rPr>
          <w:rtl/>
        </w:rPr>
        <w:t>:</w:t>
      </w:r>
      <w:r w:rsidRPr="007B62FF">
        <w:rPr>
          <w:rtl/>
        </w:rPr>
        <w:t xml:space="preserve"> 313</w:t>
      </w:r>
      <w:r w:rsidR="00527246">
        <w:rPr>
          <w:rtl/>
        </w:rPr>
        <w:t>،</w:t>
      </w:r>
      <w:r w:rsidRPr="007B62FF">
        <w:rPr>
          <w:rtl/>
        </w:rPr>
        <w:t xml:space="preserve"> وتنقيح المقال 3</w:t>
      </w:r>
      <w:r w:rsidR="00527246">
        <w:rPr>
          <w:rtl/>
        </w:rPr>
        <w:t>:</w:t>
      </w:r>
      <w:r w:rsidRPr="007B62FF">
        <w:rPr>
          <w:rtl/>
        </w:rPr>
        <w:t xml:space="preserve"> 294.</w:t>
      </w:r>
    </w:p>
    <w:p w:rsidR="0017382C" w:rsidRPr="007B62FF" w:rsidRDefault="0017382C" w:rsidP="0017382C">
      <w:pPr>
        <w:pStyle w:val="libFootnote"/>
        <w:rPr>
          <w:rtl/>
          <w:lang w:bidi="fa-IR"/>
        </w:rPr>
      </w:pPr>
      <w:r w:rsidRPr="007B62FF">
        <w:rPr>
          <w:rtl/>
        </w:rPr>
        <w:t>وما في</w:t>
      </w:r>
      <w:r w:rsidR="00527246">
        <w:rPr>
          <w:rtl/>
        </w:rPr>
        <w:t>:</w:t>
      </w:r>
      <w:r w:rsidRPr="007B62FF">
        <w:rPr>
          <w:rtl/>
        </w:rPr>
        <w:t xml:space="preserve"> مجمع الرجال 6</w:t>
      </w:r>
      <w:r w:rsidR="00527246">
        <w:rPr>
          <w:rtl/>
        </w:rPr>
        <w:t>:</w:t>
      </w:r>
      <w:r w:rsidRPr="007B62FF">
        <w:rPr>
          <w:rtl/>
        </w:rPr>
        <w:t xml:space="preserve"> 215</w:t>
      </w:r>
      <w:r w:rsidR="00527246">
        <w:rPr>
          <w:rtl/>
        </w:rPr>
        <w:t>،</w:t>
      </w:r>
      <w:r w:rsidRPr="007B62FF">
        <w:rPr>
          <w:rtl/>
        </w:rPr>
        <w:t xml:space="preserve"> ومعجم رجال الحديث 19</w:t>
      </w:r>
      <w:r w:rsidR="00527246">
        <w:rPr>
          <w:rtl/>
        </w:rPr>
        <w:t>:</w:t>
      </w:r>
      <w:r w:rsidRPr="007B62FF">
        <w:rPr>
          <w:rtl/>
        </w:rPr>
        <w:t xml:space="preserve"> 270</w:t>
      </w:r>
      <w:r w:rsidR="00527246">
        <w:rPr>
          <w:rtl/>
        </w:rPr>
        <w:t>،</w:t>
      </w:r>
      <w:r w:rsidRPr="007B62FF">
        <w:rPr>
          <w:rtl/>
        </w:rPr>
        <w:t xml:space="preserve"> موافق لما في الأصل والحجرية. ويمكن ان يعزى ذلك الى رسم الخط قديماً.</w:t>
      </w:r>
    </w:p>
    <w:p w:rsidR="0017382C" w:rsidRPr="007B62FF" w:rsidRDefault="0017382C" w:rsidP="0017382C">
      <w:pPr>
        <w:pStyle w:val="libFootnote0"/>
        <w:rPr>
          <w:rtl/>
        </w:rPr>
      </w:pPr>
      <w:r w:rsidRPr="007B62FF">
        <w:rPr>
          <w:rtl/>
        </w:rPr>
        <w:t>(11) في الحجرية</w:t>
      </w:r>
      <w:r w:rsidR="00527246">
        <w:rPr>
          <w:rtl/>
        </w:rPr>
        <w:t>:</w:t>
      </w:r>
      <w:r w:rsidRPr="007B62FF">
        <w:rPr>
          <w:rtl/>
        </w:rPr>
        <w:t xml:space="preserve"> </w:t>
      </w:r>
      <w:r>
        <w:rPr>
          <w:rtl/>
        </w:rPr>
        <w:t>(</w:t>
      </w:r>
      <w:r w:rsidRPr="007B62FF">
        <w:rPr>
          <w:rtl/>
        </w:rPr>
        <w:t>بن</w:t>
      </w:r>
      <w:r>
        <w:rPr>
          <w:rtl/>
        </w:rPr>
        <w:t>)</w:t>
      </w:r>
      <w:r w:rsidRPr="007B62FF">
        <w:rPr>
          <w:rtl/>
        </w:rPr>
        <w:t xml:space="preserve"> لم ترد.</w:t>
      </w:r>
    </w:p>
    <w:p w:rsidR="0017382C" w:rsidRPr="007B62FF" w:rsidRDefault="0017382C" w:rsidP="0017382C">
      <w:pPr>
        <w:pStyle w:val="libFootnote0"/>
        <w:rPr>
          <w:rtl/>
        </w:rPr>
      </w:pPr>
      <w:r w:rsidRPr="007B62FF">
        <w:rPr>
          <w:rtl/>
        </w:rPr>
        <w:t>(12) في المصدر</w:t>
      </w:r>
      <w:r w:rsidR="00527246">
        <w:rPr>
          <w:rtl/>
        </w:rPr>
        <w:t>:</w:t>
      </w:r>
      <w:r w:rsidRPr="007B62FF">
        <w:rPr>
          <w:rtl/>
        </w:rPr>
        <w:t xml:space="preserve"> </w:t>
      </w:r>
      <w:r>
        <w:rPr>
          <w:rtl/>
        </w:rPr>
        <w:t>(</w:t>
      </w:r>
      <w:r w:rsidRPr="007B62FF">
        <w:rPr>
          <w:rtl/>
        </w:rPr>
        <w:t>أخي عبد الملك</w:t>
      </w:r>
      <w:r>
        <w:rPr>
          <w:rtl/>
        </w:rPr>
        <w:t>)</w:t>
      </w:r>
      <w:r w:rsidR="00527246">
        <w:rPr>
          <w:rtl/>
        </w:rPr>
        <w:t>،</w:t>
      </w:r>
      <w:r w:rsidRPr="007B62FF">
        <w:rPr>
          <w:rtl/>
        </w:rPr>
        <w:t xml:space="preserve"> ومثله في</w:t>
      </w:r>
      <w:r w:rsidR="00527246">
        <w:rPr>
          <w:rtl/>
        </w:rPr>
        <w:t>:</w:t>
      </w:r>
      <w:r w:rsidRPr="007B62FF">
        <w:rPr>
          <w:rtl/>
        </w:rPr>
        <w:t xml:space="preserve"> منهج المقال</w:t>
      </w:r>
      <w:r w:rsidR="00527246">
        <w:rPr>
          <w:rtl/>
        </w:rPr>
        <w:t>،</w:t>
      </w:r>
      <w:r w:rsidRPr="007B62FF">
        <w:rPr>
          <w:rtl/>
        </w:rPr>
        <w:t xml:space="preserve"> ونقد الرجال</w:t>
      </w:r>
      <w:r w:rsidR="00527246">
        <w:rPr>
          <w:rtl/>
        </w:rPr>
        <w:t>،</w:t>
      </w:r>
      <w:r w:rsidRPr="007B62FF">
        <w:rPr>
          <w:rtl/>
        </w:rPr>
        <w:t xml:space="preserve"> ومجمع الرجال</w:t>
      </w:r>
      <w:r w:rsidR="00527246">
        <w:rPr>
          <w:rtl/>
        </w:rPr>
        <w:t>،</w:t>
      </w:r>
      <w:r w:rsidRPr="007B62FF">
        <w:rPr>
          <w:rtl/>
        </w:rPr>
        <w:t xml:space="preserve"> وتنقيح المقال.</w:t>
      </w:r>
    </w:p>
    <w:p w:rsidR="0017382C" w:rsidRPr="007B62FF" w:rsidRDefault="0017382C" w:rsidP="0017382C">
      <w:pPr>
        <w:pStyle w:val="libFootnote"/>
        <w:rPr>
          <w:rtl/>
          <w:lang w:bidi="fa-IR"/>
        </w:rPr>
      </w:pPr>
      <w:r w:rsidRPr="007B62FF">
        <w:rPr>
          <w:rtl/>
        </w:rPr>
        <w:t>وما في جامع الرواة</w:t>
      </w:r>
      <w:r w:rsidR="00527246">
        <w:rPr>
          <w:rtl/>
        </w:rPr>
        <w:t>،</w:t>
      </w:r>
      <w:r w:rsidRPr="007B62FF">
        <w:rPr>
          <w:rtl/>
        </w:rPr>
        <w:t xml:space="preserve"> موافق لما في الأصل والحجرية.</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الخثعمي</w:t>
      </w:r>
      <w:r w:rsidR="00527246">
        <w:rPr>
          <w:rtl/>
        </w:rPr>
        <w:t>،</w:t>
      </w:r>
      <w:r w:rsidRPr="007B62FF">
        <w:rPr>
          <w:rtl/>
        </w:rPr>
        <w:t xml:space="preserve"> روى عنه</w:t>
      </w:r>
      <w:r w:rsidR="00527246">
        <w:rPr>
          <w:rtl/>
        </w:rPr>
        <w:t>:</w:t>
      </w:r>
      <w:r w:rsidRPr="007B62FF">
        <w:rPr>
          <w:rtl/>
        </w:rPr>
        <w:t xml:space="preserve"> ابن رباط</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r w:rsidRPr="007B62FF">
        <w:rPr>
          <w:rtl/>
        </w:rPr>
        <w:t xml:space="preserve"> عنه</w:t>
      </w:r>
      <w:r w:rsidR="00527246">
        <w:rPr>
          <w:rtl/>
        </w:rPr>
        <w:t>:</w:t>
      </w:r>
      <w:r w:rsidRPr="007B62FF">
        <w:rPr>
          <w:rtl/>
        </w:rPr>
        <w:t xml:space="preserve"> ابن بكير</w:t>
      </w:r>
      <w:r w:rsidR="00527246">
        <w:rPr>
          <w:rtl/>
        </w:rPr>
        <w:t>،</w:t>
      </w:r>
      <w:r w:rsidRPr="007B62FF">
        <w:rPr>
          <w:rtl/>
        </w:rPr>
        <w:t xml:space="preserve"> في الكافي</w:t>
      </w:r>
      <w:r w:rsidR="00527246">
        <w:rPr>
          <w:rtl/>
        </w:rPr>
        <w:t>،</w:t>
      </w:r>
      <w:r w:rsidRPr="007B62FF">
        <w:rPr>
          <w:rtl/>
        </w:rPr>
        <w:t xml:space="preserve"> في باب استبراء الأمة </w:t>
      </w:r>
      <w:r w:rsidRPr="0017382C">
        <w:rPr>
          <w:rStyle w:val="libFootnotenumChar"/>
          <w:rtl/>
        </w:rPr>
        <w:t>(2)</w:t>
      </w:r>
      <w:r>
        <w:rPr>
          <w:rtl/>
        </w:rPr>
        <w:t>.</w:t>
      </w:r>
    </w:p>
    <w:p w:rsidR="0017382C" w:rsidRPr="00E10B1D" w:rsidRDefault="0017382C" w:rsidP="0063324D">
      <w:pPr>
        <w:pStyle w:val="Heading3"/>
        <w:rPr>
          <w:rStyle w:val="Heading3Char"/>
          <w:rtl/>
        </w:rPr>
      </w:pPr>
      <w:bookmarkStart w:id="813" w:name="_Toc394922033"/>
      <w:r w:rsidRPr="00E10B1D">
        <w:rPr>
          <w:rStyle w:val="Heading3Char"/>
          <w:rtl/>
        </w:rPr>
        <w:t xml:space="preserve">[3120] هِشام الخيّاط </w:t>
      </w:r>
      <w:r w:rsidRPr="0017382C">
        <w:rPr>
          <w:rStyle w:val="libFootnotenumChar"/>
          <w:rtl/>
        </w:rPr>
        <w:t>(3)</w:t>
      </w:r>
      <w:r w:rsidRPr="00E10B1D">
        <w:rPr>
          <w:rStyle w:val="Heading3Char"/>
          <w:rtl/>
        </w:rPr>
        <w:t xml:space="preserve"> الكُوفِيّ</w:t>
      </w:r>
      <w:r w:rsidR="00527246" w:rsidRPr="00E10B1D">
        <w:rPr>
          <w:rStyle w:val="Heading3Char"/>
          <w:rtl/>
        </w:rPr>
        <w:t>:</w:t>
      </w:r>
      <w:bookmarkEnd w:id="813"/>
    </w:p>
    <w:p w:rsidR="0017382C" w:rsidRPr="007B62FF" w:rsidRDefault="0017382C" w:rsidP="0017382C">
      <w:pPr>
        <w:pStyle w:val="libNormal"/>
        <w:rPr>
          <w:rtl/>
          <w:lang w:bidi="fa-IR"/>
        </w:rPr>
      </w:pPr>
      <w:r w:rsidRPr="007B62FF">
        <w:rPr>
          <w:rtl/>
          <w:lang w:bidi="fa-IR"/>
        </w:rPr>
        <w:t xml:space="preserve">من أصحاب الصادق </w:t>
      </w:r>
      <w:r w:rsidRPr="0017382C">
        <w:rPr>
          <w:rStyle w:val="libAlaemChar"/>
          <w:rtl/>
        </w:rPr>
        <w:t>عليه‌السلام</w:t>
      </w:r>
      <w:r w:rsidRPr="007B62FF">
        <w:rPr>
          <w:rtl/>
          <w:lang w:bidi="fa-IR"/>
        </w:rPr>
        <w:t xml:space="preserve"> </w:t>
      </w:r>
      <w:r w:rsidRPr="0017382C">
        <w:rPr>
          <w:rStyle w:val="libFootnotenumChar"/>
          <w:rtl/>
        </w:rPr>
        <w:t>(4)</w:t>
      </w:r>
      <w:r>
        <w:rPr>
          <w:rtl/>
          <w:lang w:bidi="fa-IR"/>
        </w:rPr>
        <w:t>.</w:t>
      </w:r>
    </w:p>
    <w:p w:rsidR="0017382C" w:rsidRDefault="0017382C" w:rsidP="00E10B1D">
      <w:pPr>
        <w:pStyle w:val="Heading3"/>
        <w:rPr>
          <w:rtl/>
        </w:rPr>
      </w:pPr>
      <w:bookmarkStart w:id="814" w:name="_Toc394922034"/>
      <w:r w:rsidRPr="004F14F2">
        <w:rPr>
          <w:rtl/>
        </w:rPr>
        <w:t>[3121] هِشام بن السّرِيّ</w:t>
      </w:r>
      <w:r w:rsidR="00527246">
        <w:rPr>
          <w:rtl/>
        </w:rPr>
        <w:t>:</w:t>
      </w:r>
      <w:bookmarkEnd w:id="814"/>
    </w:p>
    <w:p w:rsidR="0017382C" w:rsidRPr="007B62FF" w:rsidRDefault="0017382C" w:rsidP="0017382C">
      <w:pPr>
        <w:pStyle w:val="libNormal"/>
        <w:rPr>
          <w:rtl/>
        </w:rPr>
      </w:pPr>
      <w:r w:rsidRPr="007B62FF">
        <w:rPr>
          <w:rtl/>
        </w:rPr>
        <w:t>أبو ساسان</w:t>
      </w:r>
      <w:r w:rsidR="00527246">
        <w:rPr>
          <w:rtl/>
        </w:rPr>
        <w:t>،</w:t>
      </w:r>
      <w:r w:rsidRPr="007B62FF">
        <w:rPr>
          <w:rtl/>
        </w:rPr>
        <w:t xml:space="preserve"> التميمي</w:t>
      </w:r>
      <w:r w:rsidR="00527246">
        <w:rPr>
          <w:rtl/>
        </w:rPr>
        <w:t>،</w:t>
      </w:r>
      <w:r w:rsidRPr="007B62FF">
        <w:rPr>
          <w:rtl/>
        </w:rPr>
        <w:t xml:space="preserve"> مولاهم</w:t>
      </w:r>
      <w:r w:rsidR="00527246">
        <w:rPr>
          <w:rtl/>
        </w:rPr>
        <w:t>،</w:t>
      </w:r>
      <w:r w:rsidRPr="007B62FF">
        <w:rPr>
          <w:rtl/>
        </w:rPr>
        <w:t xml:space="preserve"> كوفي</w:t>
      </w:r>
      <w:r w:rsidR="00527246">
        <w:rPr>
          <w:rtl/>
        </w:rPr>
        <w:t>،</w:t>
      </w:r>
      <w:r w:rsidRPr="007B62FF">
        <w:rPr>
          <w:rtl/>
        </w:rPr>
        <w:t xml:space="preserve"> جدّ هشام بن يونس</w:t>
      </w:r>
      <w:r w:rsidR="00527246">
        <w:rPr>
          <w:rtl/>
        </w:rPr>
        <w:t>،</w:t>
      </w:r>
      <w:r w:rsidRPr="007B62FF">
        <w:rPr>
          <w:rtl/>
        </w:rPr>
        <w:t xml:space="preserve"> أبو امّه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815" w:name="_Toc394922035"/>
      <w:r w:rsidRPr="004F14F2">
        <w:rPr>
          <w:rtl/>
        </w:rPr>
        <w:t>[3122] هِشام بن سعد ا</w:t>
      </w:r>
      <w:r w:rsidR="00E10B1D">
        <w:rPr>
          <w:rtl/>
        </w:rPr>
        <w:t>لمـُ</w:t>
      </w:r>
      <w:r w:rsidRPr="004F14F2">
        <w:rPr>
          <w:rtl/>
        </w:rPr>
        <w:t>حامليّ</w:t>
      </w:r>
      <w:r w:rsidR="00527246">
        <w:rPr>
          <w:rtl/>
        </w:rPr>
        <w:t>:</w:t>
      </w:r>
      <w:bookmarkEnd w:id="815"/>
    </w:p>
    <w:p w:rsidR="0017382C" w:rsidRPr="007B62FF" w:rsidRDefault="0017382C" w:rsidP="0017382C">
      <w:pPr>
        <w:pStyle w:val="libNormal"/>
        <w:rPr>
          <w:rtl/>
        </w:rPr>
      </w:pPr>
      <w:r w:rsidRPr="007B62FF">
        <w:rPr>
          <w:rtl/>
        </w:rPr>
        <w:t>ا</w:t>
      </w:r>
      <w:r w:rsidR="00E10B1D">
        <w:rPr>
          <w:rtl/>
        </w:rPr>
        <w:t>لمـَ</w:t>
      </w:r>
      <w:r w:rsidRPr="007B62FF">
        <w:rPr>
          <w:rtl/>
        </w:rPr>
        <w:t>دَنيّ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816" w:name="_Toc394922036"/>
      <w:r w:rsidRPr="004F14F2">
        <w:rPr>
          <w:rtl/>
        </w:rPr>
        <w:t>[3123] هِشام بن صدقة الزبيديّ</w:t>
      </w:r>
      <w:r w:rsidR="00527246">
        <w:rPr>
          <w:rtl/>
        </w:rPr>
        <w:t>:</w:t>
      </w:r>
      <w:bookmarkEnd w:id="816"/>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817" w:name="_Toc394922037"/>
      <w:r w:rsidRPr="004F14F2">
        <w:rPr>
          <w:rtl/>
        </w:rPr>
        <w:t>[3124] هِشام بن عبد الملك الكُوفيّ</w:t>
      </w:r>
      <w:r w:rsidR="00527246">
        <w:rPr>
          <w:rtl/>
        </w:rPr>
        <w:t>:</w:t>
      </w:r>
      <w:bookmarkEnd w:id="817"/>
    </w:p>
    <w:p w:rsidR="0017382C" w:rsidRPr="007B62FF" w:rsidRDefault="0017382C" w:rsidP="0017382C">
      <w:pPr>
        <w:pStyle w:val="libNormal"/>
        <w:rPr>
          <w:rtl/>
        </w:rPr>
      </w:pPr>
      <w:r w:rsidRPr="007B62FF">
        <w:rPr>
          <w:rtl/>
        </w:rPr>
        <w:t>وأخوه أبان بن عبد الملك</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330 / 25.</w:t>
      </w:r>
    </w:p>
    <w:p w:rsidR="0017382C" w:rsidRPr="007B62FF" w:rsidRDefault="0017382C" w:rsidP="0017382C">
      <w:pPr>
        <w:pStyle w:val="libFootnote0"/>
        <w:rPr>
          <w:rtl/>
        </w:rPr>
      </w:pPr>
      <w:r w:rsidRPr="007B62FF">
        <w:rPr>
          <w:rtl/>
        </w:rPr>
        <w:t>(2) الكافي 5</w:t>
      </w:r>
      <w:r w:rsidR="00527246">
        <w:rPr>
          <w:rtl/>
        </w:rPr>
        <w:t>:</w:t>
      </w:r>
      <w:r w:rsidRPr="007B62FF">
        <w:rPr>
          <w:rtl/>
        </w:rPr>
        <w:t xml:space="preserve"> 472 / 3</w:t>
      </w:r>
      <w:r w:rsidR="00527246">
        <w:rPr>
          <w:rtl/>
        </w:rPr>
        <w:t>،</w:t>
      </w:r>
      <w:r w:rsidRPr="007B62FF">
        <w:rPr>
          <w:rtl/>
        </w:rPr>
        <w:t xml:space="preserve"> وفيه</w:t>
      </w:r>
      <w:r w:rsidR="00527246">
        <w:rPr>
          <w:rtl/>
        </w:rPr>
        <w:t>:</w:t>
      </w:r>
      <w:r w:rsidRPr="007B62FF">
        <w:rPr>
          <w:rtl/>
        </w:rPr>
        <w:t xml:space="preserve"> هشام بن الحرث.</w:t>
      </w:r>
    </w:p>
    <w:p w:rsidR="0017382C" w:rsidRPr="007B62FF" w:rsidRDefault="0017382C" w:rsidP="0017382C">
      <w:pPr>
        <w:pStyle w:val="libFootnote0"/>
        <w:rPr>
          <w:rtl/>
        </w:rPr>
      </w:pPr>
      <w:r w:rsidRPr="007B62FF">
        <w:rPr>
          <w:rtl/>
        </w:rPr>
        <w:t>(3) في المصدر</w:t>
      </w:r>
      <w:r w:rsidR="00527246">
        <w:rPr>
          <w:rtl/>
        </w:rPr>
        <w:t>:</w:t>
      </w:r>
      <w:r w:rsidRPr="007B62FF">
        <w:rPr>
          <w:rtl/>
        </w:rPr>
        <w:t xml:space="preserve"> </w:t>
      </w:r>
      <w:r>
        <w:rPr>
          <w:rtl/>
        </w:rPr>
        <w:t>(</w:t>
      </w:r>
      <w:r w:rsidRPr="007B62FF">
        <w:rPr>
          <w:rtl/>
        </w:rPr>
        <w:t>الحناط</w:t>
      </w:r>
      <w:r>
        <w:rPr>
          <w:rtl/>
        </w:rPr>
        <w:t>)</w:t>
      </w:r>
      <w:r w:rsidR="00527246">
        <w:rPr>
          <w:rtl/>
        </w:rPr>
        <w:t>،</w:t>
      </w:r>
      <w:r w:rsidRPr="007B62FF">
        <w:rPr>
          <w:rtl/>
        </w:rPr>
        <w:t xml:space="preserve"> ومثله في مجمع الرجال 6</w:t>
      </w:r>
      <w:r w:rsidR="00527246">
        <w:rPr>
          <w:rtl/>
        </w:rPr>
        <w:t>:</w:t>
      </w:r>
      <w:r w:rsidRPr="007B62FF">
        <w:rPr>
          <w:rtl/>
        </w:rPr>
        <w:t xml:space="preserve"> 234.</w:t>
      </w:r>
    </w:p>
    <w:p w:rsidR="0017382C" w:rsidRPr="007B62FF" w:rsidRDefault="0017382C" w:rsidP="0017382C">
      <w:pPr>
        <w:pStyle w:val="libFootnote"/>
        <w:rPr>
          <w:rtl/>
          <w:lang w:bidi="fa-IR"/>
        </w:rPr>
      </w:pPr>
      <w:r w:rsidRPr="007B62FF">
        <w:rPr>
          <w:rtl/>
        </w:rPr>
        <w:t>وما في</w:t>
      </w:r>
      <w:r w:rsidR="00527246">
        <w:rPr>
          <w:rtl/>
        </w:rPr>
        <w:t>:</w:t>
      </w:r>
      <w:r w:rsidRPr="007B62FF">
        <w:rPr>
          <w:rtl/>
        </w:rPr>
        <w:t xml:space="preserve"> رجال البرقي</w:t>
      </w:r>
      <w:r w:rsidR="00527246">
        <w:rPr>
          <w:rtl/>
        </w:rPr>
        <w:t>:</w:t>
      </w:r>
      <w:r w:rsidRPr="007B62FF">
        <w:rPr>
          <w:rtl/>
        </w:rPr>
        <w:t xml:space="preserve"> 35</w:t>
      </w:r>
      <w:r w:rsidR="00527246">
        <w:rPr>
          <w:rtl/>
        </w:rPr>
        <w:t>،</w:t>
      </w:r>
      <w:r w:rsidRPr="007B62FF">
        <w:rPr>
          <w:rtl/>
        </w:rPr>
        <w:t xml:space="preserve"> ومنهج المقال</w:t>
      </w:r>
      <w:r w:rsidR="00527246">
        <w:rPr>
          <w:rtl/>
        </w:rPr>
        <w:t>:</w:t>
      </w:r>
      <w:r w:rsidRPr="007B62FF">
        <w:rPr>
          <w:rtl/>
        </w:rPr>
        <w:t xml:space="preserve"> 366</w:t>
      </w:r>
      <w:r w:rsidR="00527246">
        <w:rPr>
          <w:rtl/>
        </w:rPr>
        <w:t>،</w:t>
      </w:r>
      <w:r w:rsidRPr="007B62FF">
        <w:rPr>
          <w:rtl/>
        </w:rPr>
        <w:t xml:space="preserve"> وجامع الرواة 2</w:t>
      </w:r>
      <w:r w:rsidR="00527246">
        <w:rPr>
          <w:rtl/>
        </w:rPr>
        <w:t>:</w:t>
      </w:r>
      <w:r w:rsidRPr="007B62FF">
        <w:rPr>
          <w:rtl/>
        </w:rPr>
        <w:t xml:space="preserve"> 314</w:t>
      </w:r>
      <w:r w:rsidR="00527246">
        <w:rPr>
          <w:rtl/>
        </w:rPr>
        <w:t>،</w:t>
      </w:r>
      <w:r w:rsidRPr="007B62FF">
        <w:rPr>
          <w:rtl/>
        </w:rPr>
        <w:t xml:space="preserve"> وتنقيح المقال 3</w:t>
      </w:r>
      <w:r w:rsidR="00527246">
        <w:rPr>
          <w:rtl/>
        </w:rPr>
        <w:t>:</w:t>
      </w:r>
      <w:r w:rsidRPr="007B62FF">
        <w:rPr>
          <w:rtl/>
        </w:rPr>
        <w:t xml:space="preserve"> 301</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330 / 23.</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330 / 19.</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329 / 16.</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330 / 24.</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331 / 27.</w:t>
      </w:r>
    </w:p>
    <w:p w:rsidR="0017382C" w:rsidRDefault="0017382C" w:rsidP="00C613E8">
      <w:pPr>
        <w:pStyle w:val="libNormal"/>
        <w:rPr>
          <w:rtl/>
        </w:rPr>
      </w:pPr>
      <w:r>
        <w:rPr>
          <w:rtl/>
        </w:rPr>
        <w:br w:type="page"/>
      </w:r>
    </w:p>
    <w:p w:rsidR="0017382C" w:rsidRDefault="0017382C" w:rsidP="00E10B1D">
      <w:pPr>
        <w:pStyle w:val="Heading3"/>
        <w:rPr>
          <w:rtl/>
        </w:rPr>
      </w:pPr>
      <w:bookmarkStart w:id="818" w:name="_Toc394922038"/>
      <w:r w:rsidRPr="004F14F2">
        <w:rPr>
          <w:rtl/>
        </w:rPr>
        <w:lastRenderedPageBreak/>
        <w:t>[3125] هِشام بن عُروة بن الزّبير</w:t>
      </w:r>
      <w:r w:rsidR="00527246">
        <w:rPr>
          <w:rtl/>
        </w:rPr>
        <w:t>:</w:t>
      </w:r>
      <w:bookmarkEnd w:id="818"/>
    </w:p>
    <w:p w:rsidR="0017382C" w:rsidRPr="007B62FF" w:rsidRDefault="0017382C" w:rsidP="0017382C">
      <w:pPr>
        <w:pStyle w:val="libNormal"/>
        <w:rPr>
          <w:rtl/>
        </w:rPr>
      </w:pPr>
      <w:r w:rsidRPr="007B62FF">
        <w:rPr>
          <w:rtl/>
        </w:rPr>
        <w:t>ابن العوّام القُرشي</w:t>
      </w:r>
      <w:r w:rsidR="00527246">
        <w:rPr>
          <w:rtl/>
        </w:rPr>
        <w:t>،</w:t>
      </w:r>
      <w:r w:rsidRPr="007B62FF">
        <w:rPr>
          <w:rtl/>
        </w:rPr>
        <w:t xml:space="preserve"> المدني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819" w:name="_Toc394922039"/>
      <w:r w:rsidRPr="004F14F2">
        <w:rPr>
          <w:rtl/>
        </w:rPr>
        <w:t>[3126] هشام بن عُمارة ا</w:t>
      </w:r>
      <w:r w:rsidR="00E10B1D">
        <w:rPr>
          <w:rtl/>
        </w:rPr>
        <w:t>لمـُ</w:t>
      </w:r>
      <w:r w:rsidRPr="004F14F2">
        <w:rPr>
          <w:rtl/>
        </w:rPr>
        <w:t>زَنيّ</w:t>
      </w:r>
      <w:r w:rsidR="00527246">
        <w:rPr>
          <w:rtl/>
        </w:rPr>
        <w:t>:</w:t>
      </w:r>
      <w:bookmarkEnd w:id="819"/>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820" w:name="_Toc394922040"/>
      <w:r w:rsidRPr="004F14F2">
        <w:rPr>
          <w:rtl/>
        </w:rPr>
        <w:t>[3127] هشام بن المثنى الرّازي</w:t>
      </w:r>
      <w:r w:rsidR="00527246">
        <w:rPr>
          <w:rtl/>
        </w:rPr>
        <w:t>:</w:t>
      </w:r>
      <w:bookmarkEnd w:id="820"/>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r w:rsidRPr="007B62FF">
        <w:rPr>
          <w:rtl/>
        </w:rPr>
        <w:t xml:space="preserve"> عنه</w:t>
      </w:r>
      <w:r w:rsidR="00527246">
        <w:rPr>
          <w:rtl/>
        </w:rPr>
        <w:t>:</w:t>
      </w:r>
      <w:r w:rsidRPr="007B62FF">
        <w:rPr>
          <w:rtl/>
        </w:rPr>
        <w:t xml:space="preserve"> ابن أبي عمير</w:t>
      </w:r>
      <w:r w:rsidR="00527246">
        <w:rPr>
          <w:rtl/>
        </w:rPr>
        <w:t>،</w:t>
      </w:r>
      <w:r w:rsidRPr="007B62FF">
        <w:rPr>
          <w:rtl/>
        </w:rPr>
        <w:t xml:space="preserve"> في الكافي</w:t>
      </w:r>
      <w:r w:rsidR="00527246">
        <w:rPr>
          <w:rtl/>
        </w:rPr>
        <w:t>،</w:t>
      </w:r>
      <w:r w:rsidRPr="007B62FF">
        <w:rPr>
          <w:rtl/>
        </w:rPr>
        <w:t xml:space="preserve"> في باب الإشارة والنص على أبي عبد الله </w:t>
      </w:r>
      <w:r w:rsidRPr="0017382C">
        <w:rPr>
          <w:rStyle w:val="libAlaemChar"/>
          <w:rtl/>
        </w:rPr>
        <w:t>عليه‌السلام</w:t>
      </w:r>
      <w:r w:rsidRPr="007B62FF">
        <w:rPr>
          <w:rtl/>
        </w:rPr>
        <w:t xml:space="preserve"> </w:t>
      </w:r>
      <w:r w:rsidRPr="0017382C">
        <w:rPr>
          <w:rStyle w:val="libFootnotenumChar"/>
          <w:rtl/>
        </w:rPr>
        <w:t>(4)</w:t>
      </w:r>
      <w:r w:rsidR="00527246">
        <w:rPr>
          <w:rtl/>
        </w:rPr>
        <w:t>،</w:t>
      </w:r>
      <w:r w:rsidRPr="007B62FF">
        <w:rPr>
          <w:rtl/>
        </w:rPr>
        <w:t xml:space="preserve"> وفي باب اللحية والشارب </w:t>
      </w:r>
      <w:r w:rsidRPr="0017382C">
        <w:rPr>
          <w:rStyle w:val="libFootnotenumChar"/>
          <w:rtl/>
        </w:rPr>
        <w:t>(5)</w:t>
      </w:r>
      <w:r w:rsidR="00527246">
        <w:rPr>
          <w:rtl/>
        </w:rPr>
        <w:t>،</w:t>
      </w:r>
      <w:r w:rsidRPr="007B62FF">
        <w:rPr>
          <w:rtl/>
        </w:rPr>
        <w:t xml:space="preserve"> وفي باب السهو في ركعتي الطواف </w:t>
      </w:r>
      <w:r w:rsidRPr="0017382C">
        <w:rPr>
          <w:rStyle w:val="libFootnotenumChar"/>
          <w:rtl/>
        </w:rPr>
        <w:t>(6)</w:t>
      </w:r>
      <w:r w:rsidR="00527246">
        <w:rPr>
          <w:rtl/>
        </w:rPr>
        <w:t>،</w:t>
      </w:r>
      <w:r w:rsidRPr="007B62FF">
        <w:rPr>
          <w:rtl/>
        </w:rPr>
        <w:t xml:space="preserve"> وفي باب فضل الرجوع إلى المدينة </w:t>
      </w:r>
      <w:r w:rsidRPr="0017382C">
        <w:rPr>
          <w:rStyle w:val="libFootnotenumChar"/>
          <w:rtl/>
        </w:rPr>
        <w:t>(7)</w:t>
      </w:r>
      <w:r w:rsidR="00527246">
        <w:rPr>
          <w:rtl/>
        </w:rPr>
        <w:t>،</w:t>
      </w:r>
      <w:r w:rsidRPr="007B62FF">
        <w:rPr>
          <w:rtl/>
        </w:rPr>
        <w:t xml:space="preserve"> وكثيراً </w:t>
      </w:r>
      <w:r w:rsidRPr="0017382C">
        <w:rPr>
          <w:rStyle w:val="libFootnotenumChar"/>
          <w:rtl/>
        </w:rPr>
        <w:t>(8)</w:t>
      </w:r>
      <w:r>
        <w:rPr>
          <w:rtl/>
        </w:rPr>
        <w:t>.</w:t>
      </w:r>
    </w:p>
    <w:p w:rsidR="0017382C" w:rsidRDefault="0017382C" w:rsidP="00E10B1D">
      <w:pPr>
        <w:pStyle w:val="Heading3"/>
        <w:rPr>
          <w:rtl/>
        </w:rPr>
      </w:pPr>
      <w:bookmarkStart w:id="821" w:name="_Toc394922041"/>
      <w:r w:rsidRPr="004F14F2">
        <w:rPr>
          <w:rtl/>
        </w:rPr>
        <w:t>[3128] هشام بن محمّد</w:t>
      </w:r>
      <w:r w:rsidR="00527246">
        <w:rPr>
          <w:rtl/>
        </w:rPr>
        <w:t>:</w:t>
      </w:r>
      <w:bookmarkEnd w:id="821"/>
    </w:p>
    <w:p w:rsidR="0017382C" w:rsidRPr="007B62FF" w:rsidRDefault="0017382C" w:rsidP="0017382C">
      <w:pPr>
        <w:pStyle w:val="libNormal"/>
        <w:rPr>
          <w:rtl/>
        </w:rPr>
      </w:pPr>
      <w:r w:rsidRPr="007B62FF">
        <w:rPr>
          <w:rtl/>
        </w:rPr>
        <w:t>مولى</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p>
    <w:p w:rsidR="0017382C" w:rsidRDefault="0017382C" w:rsidP="00E10B1D">
      <w:pPr>
        <w:pStyle w:val="Heading3"/>
        <w:rPr>
          <w:rtl/>
        </w:rPr>
      </w:pPr>
      <w:bookmarkStart w:id="822" w:name="_Toc394922042"/>
      <w:r w:rsidRPr="004F14F2">
        <w:rPr>
          <w:rtl/>
        </w:rPr>
        <w:t>[3129] هشام بن الوليد العَنْزيّ</w:t>
      </w:r>
      <w:r w:rsidR="00527246">
        <w:rPr>
          <w:rtl/>
        </w:rPr>
        <w:t>:</w:t>
      </w:r>
      <w:bookmarkEnd w:id="822"/>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(10)</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329 / 15.</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330 / 26.</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332 / 51.</w:t>
      </w:r>
    </w:p>
    <w:p w:rsidR="0017382C" w:rsidRPr="007B62FF" w:rsidRDefault="0017382C" w:rsidP="0017382C">
      <w:pPr>
        <w:pStyle w:val="libFootnote0"/>
        <w:rPr>
          <w:rtl/>
        </w:rPr>
      </w:pPr>
      <w:r w:rsidRPr="007B62FF">
        <w:rPr>
          <w:rtl/>
        </w:rPr>
        <w:t>(4) أُصول الكافي 1</w:t>
      </w:r>
      <w:r w:rsidR="00527246">
        <w:rPr>
          <w:rtl/>
        </w:rPr>
        <w:t>:</w:t>
      </w:r>
      <w:r w:rsidRPr="007B62FF">
        <w:rPr>
          <w:rtl/>
        </w:rPr>
        <w:t xml:space="preserve"> 244 / 3.</w:t>
      </w:r>
    </w:p>
    <w:p w:rsidR="0017382C" w:rsidRPr="007B62FF" w:rsidRDefault="0017382C" w:rsidP="0017382C">
      <w:pPr>
        <w:pStyle w:val="libFootnote0"/>
        <w:rPr>
          <w:rtl/>
        </w:rPr>
      </w:pPr>
      <w:r w:rsidRPr="007B62FF">
        <w:rPr>
          <w:rtl/>
        </w:rPr>
        <w:t>(5) الكافي 6</w:t>
      </w:r>
      <w:r w:rsidR="00527246">
        <w:rPr>
          <w:rtl/>
        </w:rPr>
        <w:t>:</w:t>
      </w:r>
      <w:r w:rsidRPr="007B62FF">
        <w:rPr>
          <w:rtl/>
        </w:rPr>
        <w:t xml:space="preserve"> 486 / 1.</w:t>
      </w:r>
    </w:p>
    <w:p w:rsidR="0017382C" w:rsidRPr="007B62FF" w:rsidRDefault="0017382C" w:rsidP="0017382C">
      <w:pPr>
        <w:pStyle w:val="libFootnote0"/>
        <w:rPr>
          <w:rtl/>
        </w:rPr>
      </w:pPr>
      <w:r w:rsidRPr="007B62FF">
        <w:rPr>
          <w:rtl/>
        </w:rPr>
        <w:t>(6) الكافي 4</w:t>
      </w:r>
      <w:r w:rsidR="00527246">
        <w:rPr>
          <w:rtl/>
        </w:rPr>
        <w:t>:</w:t>
      </w:r>
      <w:r w:rsidRPr="007B62FF">
        <w:rPr>
          <w:rtl/>
        </w:rPr>
        <w:t xml:space="preserve"> 426 / 4.</w:t>
      </w:r>
    </w:p>
    <w:p w:rsidR="0017382C" w:rsidRPr="007B62FF" w:rsidRDefault="0017382C" w:rsidP="0017382C">
      <w:pPr>
        <w:pStyle w:val="libFootnote0"/>
        <w:rPr>
          <w:rtl/>
        </w:rPr>
      </w:pPr>
      <w:r w:rsidRPr="007B62FF">
        <w:rPr>
          <w:rtl/>
        </w:rPr>
        <w:t>(7) الكافي 4</w:t>
      </w:r>
      <w:r w:rsidR="00527246">
        <w:rPr>
          <w:rtl/>
        </w:rPr>
        <w:t>:</w:t>
      </w:r>
      <w:r w:rsidRPr="007B62FF">
        <w:rPr>
          <w:rtl/>
        </w:rPr>
        <w:t xml:space="preserve"> 550 / 1.</w:t>
      </w:r>
    </w:p>
    <w:p w:rsidR="0017382C" w:rsidRPr="007B62FF" w:rsidRDefault="0017382C" w:rsidP="0017382C">
      <w:pPr>
        <w:pStyle w:val="libFootnote0"/>
        <w:rPr>
          <w:rtl/>
        </w:rPr>
      </w:pPr>
      <w:r w:rsidRPr="007B62FF">
        <w:rPr>
          <w:rtl/>
        </w:rPr>
        <w:t>(8) كذا في الأصل والحجرية</w:t>
      </w:r>
      <w:r w:rsidR="00527246">
        <w:rPr>
          <w:rtl/>
        </w:rPr>
        <w:t>،</w:t>
      </w:r>
      <w:r w:rsidRPr="007B62FF">
        <w:rPr>
          <w:rtl/>
        </w:rPr>
        <w:t xml:space="preserve"> ومراد المصنف </w:t>
      </w:r>
      <w:r w:rsidRPr="0017382C">
        <w:rPr>
          <w:rStyle w:val="libAlaemChar"/>
          <w:rtl/>
        </w:rPr>
        <w:t>قدس‌سره</w:t>
      </w:r>
      <w:r w:rsidR="00527246">
        <w:rPr>
          <w:rtl/>
        </w:rPr>
        <w:t>:</w:t>
      </w:r>
      <w:r w:rsidRPr="007B62FF">
        <w:rPr>
          <w:rtl/>
        </w:rPr>
        <w:t xml:space="preserve"> وفي غير الموارد المذكورة روى عنه أيضاً</w:t>
      </w:r>
      <w:r w:rsidR="00527246">
        <w:rPr>
          <w:rtl/>
        </w:rPr>
        <w:t>،</w:t>
      </w:r>
      <w:r w:rsidRPr="007B62FF">
        <w:rPr>
          <w:rtl/>
        </w:rPr>
        <w:t xml:space="preserve"> انظر الكافي 5</w:t>
      </w:r>
      <w:r w:rsidR="00527246">
        <w:rPr>
          <w:rtl/>
        </w:rPr>
        <w:t>:</w:t>
      </w:r>
      <w:r w:rsidRPr="007B62FF">
        <w:rPr>
          <w:rtl/>
        </w:rPr>
        <w:t xml:space="preserve"> 305 / 6.</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331 / 28.</w:t>
      </w:r>
    </w:p>
    <w:p w:rsidR="0017382C" w:rsidRPr="007B62FF" w:rsidRDefault="0017382C" w:rsidP="0017382C">
      <w:pPr>
        <w:pStyle w:val="libFootnote0"/>
        <w:rPr>
          <w:rtl/>
        </w:rPr>
      </w:pPr>
      <w:r w:rsidRPr="007B62FF">
        <w:rPr>
          <w:rtl/>
        </w:rPr>
        <w:t>(10) رجال الشيخ</w:t>
      </w:r>
      <w:r w:rsidR="00527246">
        <w:rPr>
          <w:rtl/>
        </w:rPr>
        <w:t>:</w:t>
      </w:r>
      <w:r w:rsidRPr="007B62FF">
        <w:rPr>
          <w:rtl/>
        </w:rPr>
        <w:t xml:space="preserve"> 330 / 22.</w:t>
      </w:r>
    </w:p>
    <w:p w:rsidR="0017382C" w:rsidRDefault="0017382C" w:rsidP="00C613E8">
      <w:pPr>
        <w:pStyle w:val="libNormal"/>
        <w:rPr>
          <w:rtl/>
        </w:rPr>
      </w:pPr>
      <w:r>
        <w:rPr>
          <w:rtl/>
        </w:rPr>
        <w:br w:type="page"/>
      </w:r>
    </w:p>
    <w:p w:rsidR="0017382C" w:rsidRDefault="0017382C" w:rsidP="00E10B1D">
      <w:pPr>
        <w:pStyle w:val="Heading3"/>
        <w:rPr>
          <w:rtl/>
        </w:rPr>
      </w:pPr>
      <w:bookmarkStart w:id="823" w:name="_Toc394922043"/>
      <w:r w:rsidRPr="004F14F2">
        <w:rPr>
          <w:rtl/>
        </w:rPr>
        <w:lastRenderedPageBreak/>
        <w:t>[3130] هشام بن هُذيل</w:t>
      </w:r>
      <w:r w:rsidR="00527246">
        <w:rPr>
          <w:rtl/>
        </w:rPr>
        <w:t>:</w:t>
      </w:r>
      <w:bookmarkEnd w:id="823"/>
    </w:p>
    <w:p w:rsidR="0017382C" w:rsidRPr="007B62FF" w:rsidRDefault="0017382C" w:rsidP="0017382C">
      <w:pPr>
        <w:pStyle w:val="libNormal"/>
        <w:rPr>
          <w:rtl/>
        </w:rPr>
      </w:pPr>
      <w:r w:rsidRPr="007B62FF">
        <w:rPr>
          <w:rtl/>
        </w:rPr>
        <w:t>عنه</w:t>
      </w:r>
      <w:r w:rsidR="00527246">
        <w:rPr>
          <w:rtl/>
        </w:rPr>
        <w:t>:</w:t>
      </w:r>
      <w:r w:rsidRPr="007B62FF">
        <w:rPr>
          <w:rtl/>
        </w:rPr>
        <w:t xml:space="preserve"> فضالة</w:t>
      </w:r>
      <w:r w:rsidR="00527246">
        <w:rPr>
          <w:rtl/>
        </w:rPr>
        <w:t>،</w:t>
      </w:r>
      <w:r w:rsidRPr="007B62FF">
        <w:rPr>
          <w:rtl/>
        </w:rPr>
        <w:t xml:space="preserve"> في التهذيب</w:t>
      </w:r>
      <w:r w:rsidR="00527246">
        <w:rPr>
          <w:rtl/>
        </w:rPr>
        <w:t>،</w:t>
      </w:r>
      <w:r w:rsidRPr="007B62FF">
        <w:rPr>
          <w:rtl/>
        </w:rPr>
        <w:t xml:space="preserve"> في باب أوقات الصلاة </w:t>
      </w:r>
      <w:r w:rsidRPr="0017382C">
        <w:rPr>
          <w:rStyle w:val="libFootnotenumChar"/>
          <w:rtl/>
        </w:rPr>
        <w:t>(1)</w:t>
      </w:r>
      <w:r>
        <w:rPr>
          <w:rtl/>
        </w:rPr>
        <w:t>.</w:t>
      </w:r>
    </w:p>
    <w:p w:rsidR="0017382C" w:rsidRDefault="0017382C" w:rsidP="00E10B1D">
      <w:pPr>
        <w:pStyle w:val="Heading3"/>
        <w:rPr>
          <w:rtl/>
        </w:rPr>
      </w:pPr>
      <w:bookmarkStart w:id="824" w:name="_Toc394922044"/>
      <w:r w:rsidRPr="004F14F2">
        <w:rPr>
          <w:rtl/>
        </w:rPr>
        <w:t>[3131] هلال بن مِقْلاص</w:t>
      </w:r>
      <w:r w:rsidR="00527246">
        <w:rPr>
          <w:rtl/>
        </w:rPr>
        <w:t>:</w:t>
      </w:r>
      <w:bookmarkEnd w:id="824"/>
    </w:p>
    <w:p w:rsidR="0017382C" w:rsidRPr="007B62FF" w:rsidRDefault="0017382C" w:rsidP="0017382C">
      <w:pPr>
        <w:pStyle w:val="libNormal"/>
        <w:rPr>
          <w:rtl/>
        </w:rPr>
      </w:pPr>
      <w:r w:rsidRPr="007B62FF">
        <w:rPr>
          <w:rtl/>
        </w:rPr>
        <w:t>أبو أيّوب الصّيرفي</w:t>
      </w:r>
      <w:r w:rsidR="00527246">
        <w:rPr>
          <w:rtl/>
        </w:rPr>
        <w:t>،</w:t>
      </w:r>
      <w:r w:rsidRPr="007B62FF">
        <w:rPr>
          <w:rtl/>
        </w:rPr>
        <w:t xml:space="preserve"> 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825" w:name="_Toc394922045"/>
      <w:r w:rsidRPr="004F14F2">
        <w:rPr>
          <w:rtl/>
        </w:rPr>
        <w:t>[3132] هِلْقام بن أبي هِلْقام</w:t>
      </w:r>
      <w:r w:rsidR="00527246">
        <w:rPr>
          <w:rtl/>
        </w:rPr>
        <w:t>:</w:t>
      </w:r>
      <w:bookmarkEnd w:id="825"/>
    </w:p>
    <w:p w:rsidR="0017382C" w:rsidRPr="007B62FF" w:rsidRDefault="0017382C" w:rsidP="0017382C">
      <w:pPr>
        <w:pStyle w:val="libNormal"/>
        <w:rPr>
          <w:rtl/>
        </w:rPr>
      </w:pPr>
      <w:r w:rsidRPr="007B62FF">
        <w:rPr>
          <w:rtl/>
        </w:rPr>
        <w:t>في الكافي</w:t>
      </w:r>
      <w:r w:rsidR="00527246">
        <w:rPr>
          <w:rtl/>
        </w:rPr>
        <w:t>،</w:t>
      </w:r>
      <w:r w:rsidRPr="007B62FF">
        <w:rPr>
          <w:rtl/>
        </w:rPr>
        <w:t xml:space="preserve"> في باب الدعاء أدبار الصلاة</w:t>
      </w:r>
      <w:r w:rsidR="00527246">
        <w:rPr>
          <w:rtl/>
        </w:rPr>
        <w:t>:</w:t>
      </w:r>
      <w:r w:rsidRPr="007B62FF">
        <w:rPr>
          <w:rtl/>
        </w:rPr>
        <w:t xml:space="preserve"> ابن أبي عمير</w:t>
      </w:r>
      <w:r w:rsidR="00527246">
        <w:rPr>
          <w:rtl/>
        </w:rPr>
        <w:t>،</w:t>
      </w:r>
      <w:r w:rsidRPr="007B62FF">
        <w:rPr>
          <w:rtl/>
        </w:rPr>
        <w:t xml:space="preserve"> قال</w:t>
      </w:r>
      <w:r w:rsidR="00527246">
        <w:rPr>
          <w:rtl/>
        </w:rPr>
        <w:t>:</w:t>
      </w:r>
      <w:r w:rsidRPr="007B62FF">
        <w:rPr>
          <w:rtl/>
        </w:rPr>
        <w:t xml:space="preserve"> حدثني أبو جعفر الشامي</w:t>
      </w:r>
      <w:r w:rsidR="00527246">
        <w:rPr>
          <w:rtl/>
        </w:rPr>
        <w:t>،</w:t>
      </w:r>
      <w:r w:rsidRPr="007B62FF">
        <w:rPr>
          <w:rtl/>
        </w:rPr>
        <w:t xml:space="preserve"> قال</w:t>
      </w:r>
      <w:r w:rsidR="00527246">
        <w:rPr>
          <w:rtl/>
        </w:rPr>
        <w:t>:</w:t>
      </w:r>
      <w:r w:rsidRPr="007B62FF">
        <w:rPr>
          <w:rtl/>
        </w:rPr>
        <w:t xml:space="preserve"> حدثني رجل بالشام يقال له هلقام بن أبي هلقام</w:t>
      </w:r>
      <w:r w:rsidR="00527246">
        <w:rPr>
          <w:rtl/>
        </w:rPr>
        <w:t>،</w:t>
      </w:r>
      <w:r w:rsidRPr="007B62FF">
        <w:rPr>
          <w:rtl/>
        </w:rPr>
        <w:t xml:space="preserve"> قال</w:t>
      </w:r>
      <w:r w:rsidR="00527246">
        <w:rPr>
          <w:rtl/>
        </w:rPr>
        <w:t>:</w:t>
      </w:r>
      <w:r w:rsidRPr="007B62FF">
        <w:rPr>
          <w:rtl/>
        </w:rPr>
        <w:t xml:space="preserve"> أتيت أبا إبراهيم </w:t>
      </w:r>
      <w:r w:rsidRPr="0017382C">
        <w:rPr>
          <w:rStyle w:val="libAlaemChar"/>
          <w:rtl/>
        </w:rPr>
        <w:t>عليه‌السلام</w:t>
      </w:r>
      <w:r w:rsidRPr="007B62FF">
        <w:rPr>
          <w:rtl/>
        </w:rPr>
        <w:t xml:space="preserve"> فقلت له</w:t>
      </w:r>
      <w:r w:rsidR="00527246">
        <w:rPr>
          <w:rtl/>
        </w:rPr>
        <w:t>:</w:t>
      </w:r>
      <w:r w:rsidRPr="007B62FF">
        <w:rPr>
          <w:rtl/>
        </w:rPr>
        <w:t xml:space="preserve"> جعلت فداك علّمني دعاءً جامعاً للدنيا والآخرة</w:t>
      </w:r>
      <w:r w:rsidR="00527246">
        <w:rPr>
          <w:rtl/>
        </w:rPr>
        <w:t>،</w:t>
      </w:r>
      <w:r w:rsidRPr="007B62FF">
        <w:rPr>
          <w:rtl/>
        </w:rPr>
        <w:t xml:space="preserve"> وأوجز </w:t>
      </w:r>
      <w:r w:rsidRPr="0017382C">
        <w:rPr>
          <w:rStyle w:val="libFootnotenumChar"/>
          <w:rtl/>
        </w:rPr>
        <w:t>(3)</w:t>
      </w:r>
      <w:r w:rsidR="00527246">
        <w:rPr>
          <w:rtl/>
        </w:rPr>
        <w:t>،</w:t>
      </w:r>
      <w:r w:rsidRPr="007B62FF">
        <w:rPr>
          <w:rtl/>
        </w:rPr>
        <w:t xml:space="preserve"> الخبر.</w:t>
      </w:r>
    </w:p>
    <w:p w:rsidR="0017382C" w:rsidRDefault="0017382C" w:rsidP="00E10B1D">
      <w:pPr>
        <w:pStyle w:val="Heading3"/>
        <w:rPr>
          <w:rtl/>
        </w:rPr>
      </w:pPr>
      <w:bookmarkStart w:id="826" w:name="_Toc394922046"/>
      <w:r w:rsidRPr="004F14F2">
        <w:rPr>
          <w:rtl/>
        </w:rPr>
        <w:t>[3133] همّام بن عُبادة بن خَيْثم</w:t>
      </w:r>
      <w:r w:rsidR="00527246">
        <w:rPr>
          <w:rtl/>
        </w:rPr>
        <w:t>:</w:t>
      </w:r>
      <w:bookmarkEnd w:id="826"/>
    </w:p>
    <w:p w:rsidR="0017382C" w:rsidRPr="007B62FF" w:rsidRDefault="0017382C" w:rsidP="0017382C">
      <w:pPr>
        <w:pStyle w:val="libNormal"/>
        <w:rPr>
          <w:rtl/>
        </w:rPr>
      </w:pPr>
      <w:r w:rsidRPr="007B62FF">
        <w:rPr>
          <w:rtl/>
        </w:rPr>
        <w:t>ابن أخي ربيع بن خيثم</w:t>
      </w:r>
      <w:r w:rsidR="00527246">
        <w:rPr>
          <w:rtl/>
        </w:rPr>
        <w:t>،</w:t>
      </w:r>
      <w:r w:rsidRPr="007B62FF">
        <w:rPr>
          <w:rtl/>
        </w:rPr>
        <w:t xml:space="preserve"> في الخبر الذي تقدّم في نوف قال</w:t>
      </w:r>
      <w:r w:rsidR="00527246">
        <w:rPr>
          <w:rtl/>
        </w:rPr>
        <w:t>:</w:t>
      </w:r>
      <w:r w:rsidRPr="007B62FF">
        <w:rPr>
          <w:rtl/>
        </w:rPr>
        <w:t xml:space="preserve"> وكان يعني همّام من أصحاب البرانس. إلى أن قال</w:t>
      </w:r>
      <w:r w:rsidR="00527246">
        <w:rPr>
          <w:rtl/>
        </w:rPr>
        <w:t>:</w:t>
      </w:r>
      <w:r w:rsidRPr="007B62FF">
        <w:rPr>
          <w:rtl/>
        </w:rPr>
        <w:t xml:space="preserve"> فقام همّام بن عبادة وكان عابداً مجتهداً. إلى أن قال</w:t>
      </w:r>
      <w:r w:rsidR="00527246">
        <w:rPr>
          <w:rtl/>
        </w:rPr>
        <w:t>:</w:t>
      </w:r>
      <w:r w:rsidRPr="007B62FF">
        <w:rPr>
          <w:rtl/>
        </w:rPr>
        <w:t xml:space="preserve"> فوضع أمير المؤمنين </w:t>
      </w:r>
      <w:r w:rsidRPr="0017382C">
        <w:rPr>
          <w:rStyle w:val="libAlaemChar"/>
          <w:rtl/>
        </w:rPr>
        <w:t>عليه‌السلام</w:t>
      </w:r>
      <w:r w:rsidRPr="007B62FF">
        <w:rPr>
          <w:rtl/>
        </w:rPr>
        <w:t xml:space="preserve"> يده على منكب همّام بن عبادة فقال. وذكر الخبر بطوله</w:t>
      </w:r>
      <w:r w:rsidR="00527246">
        <w:rPr>
          <w:rtl/>
        </w:rPr>
        <w:t>،</w:t>
      </w:r>
      <w:r w:rsidRPr="007B62FF">
        <w:rPr>
          <w:rtl/>
        </w:rPr>
        <w:t xml:space="preserve"> وفي آخره</w:t>
      </w:r>
      <w:r w:rsidR="00527246">
        <w:rPr>
          <w:rtl/>
        </w:rPr>
        <w:t>:</w:t>
      </w:r>
      <w:r w:rsidRPr="007B62FF">
        <w:rPr>
          <w:rtl/>
        </w:rPr>
        <w:t xml:space="preserve"> فصاح همّام ابن عبادة صيحة عظيمة وقع مغشيّاً عليه</w:t>
      </w:r>
      <w:r w:rsidR="00527246">
        <w:rPr>
          <w:rtl/>
        </w:rPr>
        <w:t>،</w:t>
      </w:r>
      <w:r w:rsidRPr="007B62FF">
        <w:rPr>
          <w:rtl/>
        </w:rPr>
        <w:t xml:space="preserve"> فحركوه فإذا هو فارق الدنيا </w:t>
      </w:r>
      <w:r>
        <w:rPr>
          <w:rtl/>
        </w:rPr>
        <w:t>(</w:t>
      </w:r>
      <w:r w:rsidRPr="007B62FF">
        <w:rPr>
          <w:rtl/>
        </w:rPr>
        <w:t>رحمة الله عليه</w:t>
      </w:r>
      <w:r>
        <w:rPr>
          <w:rtl/>
        </w:rPr>
        <w:t>)</w:t>
      </w:r>
      <w:r w:rsidR="00527246">
        <w:rPr>
          <w:rtl/>
        </w:rPr>
        <w:t>،</w:t>
      </w:r>
      <w:r w:rsidRPr="007B62FF">
        <w:rPr>
          <w:rtl/>
        </w:rPr>
        <w:t xml:space="preserve"> فاستعبر الربيع باكياً وقال</w:t>
      </w:r>
      <w:r w:rsidR="00527246">
        <w:rPr>
          <w:rtl/>
        </w:rPr>
        <w:t>:</w:t>
      </w:r>
      <w:r w:rsidRPr="007B62FF">
        <w:rPr>
          <w:rtl/>
        </w:rPr>
        <w:t xml:space="preserve"> لأسْرع ما أردت موعظتك يا أمير المؤمنين بابن أخي</w:t>
      </w:r>
      <w:r>
        <w:rPr>
          <w:rtl/>
        </w:rPr>
        <w:t>!</w:t>
      </w:r>
      <w:r w:rsidRPr="007B62FF">
        <w:rPr>
          <w:rtl/>
        </w:rPr>
        <w:t xml:space="preserve"> ولوددت لو انّي بمكانه</w:t>
      </w:r>
      <w:r w:rsidR="00527246">
        <w:rPr>
          <w:rtl/>
        </w:rPr>
        <w:t>،</w:t>
      </w:r>
      <w:r w:rsidRPr="007B62FF">
        <w:rPr>
          <w:rtl/>
        </w:rPr>
        <w:t xml:space="preserve"> فقال أمير المؤمنين </w:t>
      </w:r>
      <w:r w:rsidRPr="0017382C">
        <w:rPr>
          <w:rStyle w:val="libAlaemChar"/>
          <w:rtl/>
        </w:rPr>
        <w:t>عليه‌السلام</w:t>
      </w:r>
      <w:r w:rsidR="00527246">
        <w:rPr>
          <w:rtl/>
        </w:rPr>
        <w:t>:</w:t>
      </w:r>
      <w:r w:rsidRPr="007B62FF">
        <w:rPr>
          <w:rtl/>
        </w:rPr>
        <w:t xml:space="preserve"> هكذا تصنع المواعظ البالغة بأهلها</w:t>
      </w:r>
      <w:r w:rsidR="00527246">
        <w:rPr>
          <w:rtl/>
        </w:rPr>
        <w:t>،</w:t>
      </w:r>
      <w:r w:rsidRPr="007B62FF">
        <w:rPr>
          <w:rtl/>
        </w:rPr>
        <w:t xml:space="preserve"> أما والله لقد كنت أخافها عليه. إلى أن قال</w:t>
      </w:r>
      <w:r w:rsidR="00527246">
        <w:rPr>
          <w:rtl/>
        </w:rPr>
        <w:t>:</w:t>
      </w:r>
      <w:r w:rsidRPr="007B62FF">
        <w:rPr>
          <w:rtl/>
        </w:rPr>
        <w:t xml:space="preserve"> فصلّى عليه أمير المؤمنين </w:t>
      </w:r>
      <w:r w:rsidRPr="0017382C">
        <w:rPr>
          <w:rStyle w:val="libAlaemChar"/>
          <w:rtl/>
        </w:rPr>
        <w:t>عليه‌السلام</w:t>
      </w:r>
      <w:r w:rsidRPr="007B62FF">
        <w:rPr>
          <w:rtl/>
        </w:rPr>
        <w:t xml:space="preserve"> عشيّة ذلك</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تهذيب الأحكام 2</w:t>
      </w:r>
      <w:r w:rsidR="00527246">
        <w:rPr>
          <w:rtl/>
        </w:rPr>
        <w:t>:</w:t>
      </w:r>
      <w:r w:rsidRPr="007B62FF">
        <w:rPr>
          <w:rtl/>
        </w:rPr>
        <w:t xml:space="preserve"> 37 / 117.</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332 / 47.</w:t>
      </w:r>
    </w:p>
    <w:p w:rsidR="0017382C" w:rsidRPr="007B62FF" w:rsidRDefault="0017382C" w:rsidP="0017382C">
      <w:pPr>
        <w:pStyle w:val="libFootnote0"/>
        <w:rPr>
          <w:rtl/>
        </w:rPr>
      </w:pPr>
      <w:r w:rsidRPr="007B62FF">
        <w:rPr>
          <w:rtl/>
        </w:rPr>
        <w:t>(3) أُصول الكافي 2</w:t>
      </w:r>
      <w:r w:rsidR="00527246">
        <w:rPr>
          <w:rtl/>
        </w:rPr>
        <w:t>:</w:t>
      </w:r>
      <w:r w:rsidRPr="007B62FF">
        <w:rPr>
          <w:rtl/>
        </w:rPr>
        <w:t xml:space="preserve"> 400 / 12.</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اليوم وشهد جنازته ونحن معه </w:t>
      </w:r>
      <w:r w:rsidRPr="0017382C">
        <w:rPr>
          <w:rStyle w:val="libFootnotenumChar"/>
          <w:rtl/>
        </w:rPr>
        <w:t>(1)</w:t>
      </w:r>
      <w:r w:rsidR="00527246">
        <w:rPr>
          <w:rtl/>
        </w:rPr>
        <w:t>،</w:t>
      </w:r>
      <w:r w:rsidRPr="007B62FF">
        <w:rPr>
          <w:rtl/>
        </w:rPr>
        <w:t xml:space="preserve"> الخبر.</w:t>
      </w:r>
    </w:p>
    <w:p w:rsidR="0017382C" w:rsidRPr="007B62FF" w:rsidRDefault="0017382C" w:rsidP="0017382C">
      <w:pPr>
        <w:pStyle w:val="libNormal"/>
        <w:rPr>
          <w:rtl/>
        </w:rPr>
      </w:pPr>
      <w:r w:rsidRPr="007B62FF">
        <w:rPr>
          <w:rtl/>
        </w:rPr>
        <w:t>وقال المولى محمّد صالح في شرح الكافي همام ككشّاف</w:t>
      </w:r>
      <w:r w:rsidR="00527246">
        <w:rPr>
          <w:rtl/>
        </w:rPr>
        <w:t>،</w:t>
      </w:r>
      <w:r w:rsidRPr="007B62FF">
        <w:rPr>
          <w:rtl/>
        </w:rPr>
        <w:t xml:space="preserve"> هو همّام ابن شريح </w:t>
      </w:r>
      <w:r w:rsidRPr="0017382C">
        <w:rPr>
          <w:rStyle w:val="libFootnotenumChar"/>
          <w:rtl/>
        </w:rPr>
        <w:t>(2)</w:t>
      </w:r>
      <w:r w:rsidRPr="007B62FF">
        <w:rPr>
          <w:rtl/>
        </w:rPr>
        <w:t xml:space="preserve"> بن بريد بن مرّة بن عمرو بن جابر بن عوف الأصهب</w:t>
      </w:r>
      <w:r w:rsidR="00527246">
        <w:rPr>
          <w:rtl/>
        </w:rPr>
        <w:t>،</w:t>
      </w:r>
      <w:r w:rsidRPr="007B62FF">
        <w:rPr>
          <w:rtl/>
        </w:rPr>
        <w:t xml:space="preserve"> وكان من شيعة علي </w:t>
      </w:r>
      <w:r w:rsidRPr="0017382C">
        <w:rPr>
          <w:rStyle w:val="libAlaemChar"/>
          <w:rtl/>
        </w:rPr>
        <w:t>عليه‌السلام</w:t>
      </w:r>
      <w:r w:rsidRPr="007B62FF">
        <w:rPr>
          <w:rtl/>
        </w:rPr>
        <w:t xml:space="preserve"> وأوليائه </w:t>
      </w:r>
      <w:r w:rsidRPr="0017382C">
        <w:rPr>
          <w:rStyle w:val="libFootnotenumChar"/>
          <w:rtl/>
        </w:rPr>
        <w:t>(3)</w:t>
      </w:r>
      <w:r w:rsidR="00527246">
        <w:rPr>
          <w:rtl/>
        </w:rPr>
        <w:t>،</w:t>
      </w:r>
      <w:r w:rsidRPr="007B62FF">
        <w:rPr>
          <w:rtl/>
        </w:rPr>
        <w:t xml:space="preserve"> انتهى</w:t>
      </w:r>
      <w:r w:rsidR="00527246">
        <w:rPr>
          <w:rtl/>
        </w:rPr>
        <w:t>،</w:t>
      </w:r>
      <w:r w:rsidRPr="007B62FF">
        <w:rPr>
          <w:rtl/>
        </w:rPr>
        <w:t xml:space="preserve"> وانّما أوقعه في هذا الاشتباه عدم ذكر الكليني </w:t>
      </w:r>
      <w:r w:rsidRPr="0017382C">
        <w:rPr>
          <w:rStyle w:val="libFootnotenumChar"/>
          <w:rtl/>
        </w:rPr>
        <w:t>(4)</w:t>
      </w:r>
      <w:r w:rsidRPr="007B62FF">
        <w:rPr>
          <w:rtl/>
        </w:rPr>
        <w:t xml:space="preserve"> اسم الأب</w:t>
      </w:r>
      <w:r w:rsidR="00527246">
        <w:rPr>
          <w:rtl/>
        </w:rPr>
        <w:t>،</w:t>
      </w:r>
      <w:r w:rsidRPr="007B62FF">
        <w:rPr>
          <w:rtl/>
        </w:rPr>
        <w:t xml:space="preserve"> وعدم مراجعته غير الكافي.</w:t>
      </w:r>
    </w:p>
    <w:p w:rsidR="0017382C" w:rsidRDefault="0017382C" w:rsidP="00E10B1D">
      <w:pPr>
        <w:pStyle w:val="Heading3"/>
        <w:rPr>
          <w:rtl/>
        </w:rPr>
      </w:pPr>
      <w:bookmarkStart w:id="827" w:name="_Toc394922047"/>
      <w:r w:rsidRPr="004F14F2">
        <w:rPr>
          <w:rtl/>
        </w:rPr>
        <w:t>[3134] هِند بن أبي هالة التّميميّ</w:t>
      </w:r>
      <w:r w:rsidR="00527246">
        <w:rPr>
          <w:rtl/>
        </w:rPr>
        <w:t>:</w:t>
      </w:r>
      <w:bookmarkEnd w:id="827"/>
    </w:p>
    <w:p w:rsidR="0017382C" w:rsidRPr="007B62FF" w:rsidRDefault="0017382C" w:rsidP="0017382C">
      <w:pPr>
        <w:pStyle w:val="libNormal"/>
        <w:rPr>
          <w:rtl/>
        </w:rPr>
      </w:pPr>
      <w:r w:rsidRPr="007B62FF">
        <w:rPr>
          <w:rtl/>
        </w:rPr>
        <w:t xml:space="preserve">ربيب رسول الله </w:t>
      </w:r>
      <w:r w:rsidRPr="0017382C">
        <w:rPr>
          <w:rStyle w:val="libAlaemChar"/>
          <w:rtl/>
        </w:rPr>
        <w:t>صلى‌الله‌عليه‌وآله‌وسلم</w:t>
      </w:r>
      <w:r w:rsidRPr="007B62FF">
        <w:rPr>
          <w:rtl/>
        </w:rPr>
        <w:t xml:space="preserve"> وكان فصيحاً بليغاً</w:t>
      </w:r>
      <w:r w:rsidR="00527246">
        <w:rPr>
          <w:rtl/>
        </w:rPr>
        <w:t>،</w:t>
      </w:r>
      <w:r w:rsidRPr="007B62FF">
        <w:rPr>
          <w:rtl/>
        </w:rPr>
        <w:t xml:space="preserve"> روى جماعة من الخاصّة منهم الصدوق في العيون </w:t>
      </w:r>
      <w:r w:rsidRPr="0017382C">
        <w:rPr>
          <w:rStyle w:val="libFootnotenumChar"/>
          <w:rtl/>
        </w:rPr>
        <w:t>(5)</w:t>
      </w:r>
      <w:r w:rsidR="00527246">
        <w:rPr>
          <w:rtl/>
        </w:rPr>
        <w:t>،</w:t>
      </w:r>
      <w:r w:rsidRPr="007B62FF">
        <w:rPr>
          <w:rtl/>
        </w:rPr>
        <w:t xml:space="preserve"> ومعاني الأخبار </w:t>
      </w:r>
      <w:r w:rsidRPr="0017382C">
        <w:rPr>
          <w:rStyle w:val="libFootnotenumChar"/>
          <w:rtl/>
        </w:rPr>
        <w:t>(6)</w:t>
      </w:r>
      <w:r w:rsidR="00527246">
        <w:rPr>
          <w:rtl/>
        </w:rPr>
        <w:t>،</w:t>
      </w:r>
      <w:r w:rsidRPr="007B62FF">
        <w:rPr>
          <w:rtl/>
        </w:rPr>
        <w:t xml:space="preserve"> والطبرسي في المكارم </w:t>
      </w:r>
      <w:r w:rsidRPr="0017382C">
        <w:rPr>
          <w:rStyle w:val="libFootnotenumChar"/>
          <w:rtl/>
        </w:rPr>
        <w:t>(7)</w:t>
      </w:r>
      <w:r w:rsidR="00527246">
        <w:rPr>
          <w:rtl/>
        </w:rPr>
        <w:t>،</w:t>
      </w:r>
      <w:r w:rsidRPr="007B62FF">
        <w:rPr>
          <w:rtl/>
        </w:rPr>
        <w:t xml:space="preserve"> وجماعة من العامّة </w:t>
      </w:r>
      <w:r w:rsidRPr="0017382C">
        <w:rPr>
          <w:rStyle w:val="libFootnotenumChar"/>
          <w:rtl/>
        </w:rPr>
        <w:t>(8)</w:t>
      </w:r>
      <w:r w:rsidR="00527246">
        <w:rPr>
          <w:rtl/>
        </w:rPr>
        <w:t>،</w:t>
      </w:r>
      <w:r w:rsidRPr="007B62FF">
        <w:rPr>
          <w:rtl/>
        </w:rPr>
        <w:t xml:space="preserve"> بأسانيد كثيرة</w:t>
      </w:r>
      <w:r w:rsidR="00527246">
        <w:rPr>
          <w:rtl/>
        </w:rPr>
        <w:t>:</w:t>
      </w:r>
      <w:r w:rsidRPr="007B62FF">
        <w:rPr>
          <w:rtl/>
        </w:rPr>
        <w:t xml:space="preserve"> عن الحسن بن علي بن أبي طالب </w:t>
      </w:r>
      <w:r>
        <w:rPr>
          <w:rtl/>
        </w:rPr>
        <w:t>(</w:t>
      </w:r>
      <w:r w:rsidRPr="007B62FF">
        <w:rPr>
          <w:rtl/>
        </w:rPr>
        <w:t>عليهما السّلام</w:t>
      </w:r>
      <w:r>
        <w:rPr>
          <w:rtl/>
        </w:rPr>
        <w:t>)</w:t>
      </w:r>
      <w:r w:rsidRPr="007B62FF">
        <w:rPr>
          <w:rtl/>
        </w:rPr>
        <w:t xml:space="preserve"> قال سألت خالي هند بن أبي هالة عن حِلْية رسول الله </w:t>
      </w:r>
      <w:r w:rsidRPr="0017382C">
        <w:rPr>
          <w:rStyle w:val="libAlaemChar"/>
          <w:rtl/>
        </w:rPr>
        <w:t>صلى‌الله‌عليه‌وآله‌وسلم</w:t>
      </w:r>
      <w:r w:rsidRPr="007B62FF">
        <w:rPr>
          <w:rtl/>
        </w:rPr>
        <w:t xml:space="preserve"> وكان وصّافاً للنبي </w:t>
      </w:r>
      <w:r w:rsidRPr="0017382C">
        <w:rPr>
          <w:rStyle w:val="libAlaemChar"/>
          <w:rtl/>
        </w:rPr>
        <w:t>صلى‌الله‌عليه‌وآله‌وسلم</w:t>
      </w:r>
      <w:r w:rsidRPr="007B62FF">
        <w:rPr>
          <w:rtl/>
        </w:rPr>
        <w:t xml:space="preserve"> فقال</w:t>
      </w:r>
      <w:r w:rsidR="00527246">
        <w:rPr>
          <w:rtl/>
        </w:rPr>
        <w:t>:</w:t>
      </w:r>
      <w:r w:rsidRPr="007B62FF">
        <w:rPr>
          <w:rtl/>
        </w:rPr>
        <w:t xml:space="preserve"> كان رسول الله </w:t>
      </w:r>
      <w:r w:rsidRPr="0017382C">
        <w:rPr>
          <w:rStyle w:val="libAlaemChar"/>
          <w:rtl/>
        </w:rPr>
        <w:t>صلى‌الله‌عليه‌وآله‌وسلم</w:t>
      </w:r>
      <w:r w:rsidRPr="007B62FF">
        <w:rPr>
          <w:rtl/>
        </w:rPr>
        <w:t xml:space="preserve"> فخماً مفخّماً. إلى آخره.</w:t>
      </w:r>
    </w:p>
    <w:p w:rsidR="0017382C" w:rsidRPr="007B62FF" w:rsidRDefault="0017382C" w:rsidP="0017382C">
      <w:pPr>
        <w:pStyle w:val="libNormal"/>
        <w:rPr>
          <w:rtl/>
        </w:rPr>
      </w:pPr>
      <w:r w:rsidRPr="007B62FF">
        <w:rPr>
          <w:rtl/>
        </w:rPr>
        <w:t xml:space="preserve">قال الحسن </w:t>
      </w:r>
      <w:r w:rsidRPr="0017382C">
        <w:rPr>
          <w:rStyle w:val="libAlaemChar"/>
          <w:rtl/>
        </w:rPr>
        <w:t>عليه‌السلام</w:t>
      </w:r>
      <w:r w:rsidR="00527246">
        <w:rPr>
          <w:rtl/>
        </w:rPr>
        <w:t>:</w:t>
      </w:r>
      <w:r w:rsidRPr="007B62FF">
        <w:rPr>
          <w:rtl/>
        </w:rPr>
        <w:t xml:space="preserve"> فكتمتها الحسين </w:t>
      </w:r>
      <w:r w:rsidRPr="0017382C">
        <w:rPr>
          <w:rStyle w:val="libAlaemChar"/>
          <w:rtl/>
        </w:rPr>
        <w:t>عليه‌السلام</w:t>
      </w:r>
      <w:r w:rsidR="00527246">
        <w:rPr>
          <w:rtl/>
        </w:rPr>
        <w:t>:</w:t>
      </w:r>
      <w:r w:rsidRPr="007B62FF">
        <w:rPr>
          <w:rtl/>
        </w:rPr>
        <w:t xml:space="preserve"> زماناً ثمّ حدثته فوجدته</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وتسمّى هذه الخطبة</w:t>
      </w:r>
      <w:r w:rsidR="00527246">
        <w:rPr>
          <w:rtl/>
        </w:rPr>
        <w:t>:</w:t>
      </w:r>
      <w:r w:rsidRPr="007B62FF">
        <w:rPr>
          <w:rtl/>
        </w:rPr>
        <w:t xml:space="preserve"> « خطبة همّام »</w:t>
      </w:r>
      <w:r w:rsidR="00527246">
        <w:rPr>
          <w:rtl/>
        </w:rPr>
        <w:t>،</w:t>
      </w:r>
      <w:r w:rsidRPr="007B62FF">
        <w:rPr>
          <w:rtl/>
        </w:rPr>
        <w:t xml:space="preserve"> وقد رويت بأسانيد مختلفة ومع اختلاف في المتن أيضاً</w:t>
      </w:r>
      <w:r w:rsidR="00527246">
        <w:rPr>
          <w:rtl/>
        </w:rPr>
        <w:t>،</w:t>
      </w:r>
      <w:r w:rsidRPr="007B62FF">
        <w:rPr>
          <w:rtl/>
        </w:rPr>
        <w:t xml:space="preserve"> انظر</w:t>
      </w:r>
      <w:r w:rsidR="00527246">
        <w:rPr>
          <w:rtl/>
        </w:rPr>
        <w:t>:</w:t>
      </w:r>
      <w:r w:rsidRPr="007B62FF">
        <w:rPr>
          <w:rtl/>
        </w:rPr>
        <w:t xml:space="preserve"> كتاب سليم بن قيس الهلالي</w:t>
      </w:r>
      <w:r w:rsidR="00527246">
        <w:rPr>
          <w:rtl/>
        </w:rPr>
        <w:t>:</w:t>
      </w:r>
      <w:r w:rsidRPr="007B62FF">
        <w:rPr>
          <w:rtl/>
        </w:rPr>
        <w:t xml:space="preserve"> 67 / 345</w:t>
      </w:r>
      <w:r w:rsidR="00527246">
        <w:rPr>
          <w:rtl/>
        </w:rPr>
        <w:t>،</w:t>
      </w:r>
      <w:r w:rsidRPr="007B62FF">
        <w:rPr>
          <w:rtl/>
        </w:rPr>
        <w:t xml:space="preserve"> كنز الفوائد </w:t>
      </w:r>
      <w:r>
        <w:rPr>
          <w:rtl/>
        </w:rPr>
        <w:t>(</w:t>
      </w:r>
      <w:r w:rsidRPr="007B62FF">
        <w:rPr>
          <w:rtl/>
        </w:rPr>
        <w:t>للكراجكي</w:t>
      </w:r>
      <w:r>
        <w:rPr>
          <w:rtl/>
        </w:rPr>
        <w:t>)</w:t>
      </w:r>
      <w:r w:rsidRPr="007B62FF">
        <w:rPr>
          <w:rtl/>
        </w:rPr>
        <w:t xml:space="preserve"> 1</w:t>
      </w:r>
      <w:r w:rsidR="00527246">
        <w:rPr>
          <w:rtl/>
        </w:rPr>
        <w:t>:</w:t>
      </w:r>
      <w:r w:rsidRPr="007B62FF">
        <w:rPr>
          <w:rtl/>
        </w:rPr>
        <w:t xml:space="preserve"> 89 92</w:t>
      </w:r>
      <w:r w:rsidR="00527246">
        <w:rPr>
          <w:rtl/>
        </w:rPr>
        <w:t>،</w:t>
      </w:r>
      <w:r w:rsidRPr="007B62FF">
        <w:rPr>
          <w:rtl/>
        </w:rPr>
        <w:t xml:space="preserve"> أمالي الصدوق</w:t>
      </w:r>
      <w:r w:rsidR="00527246">
        <w:rPr>
          <w:rtl/>
        </w:rPr>
        <w:t>:</w:t>
      </w:r>
      <w:r w:rsidRPr="007B62FF">
        <w:rPr>
          <w:rtl/>
        </w:rPr>
        <w:t xml:space="preserve"> 457 / 2</w:t>
      </w:r>
      <w:r w:rsidR="00527246">
        <w:rPr>
          <w:rtl/>
        </w:rPr>
        <w:t>،</w:t>
      </w:r>
      <w:r w:rsidRPr="007B62FF">
        <w:rPr>
          <w:rtl/>
        </w:rPr>
        <w:t xml:space="preserve"> المجلس الرابع والثمانون</w:t>
      </w:r>
      <w:r w:rsidR="00527246">
        <w:rPr>
          <w:rtl/>
        </w:rPr>
        <w:t>،</w:t>
      </w:r>
      <w:r w:rsidRPr="007B62FF">
        <w:rPr>
          <w:rtl/>
        </w:rPr>
        <w:t xml:space="preserve"> صفات الشيعة</w:t>
      </w:r>
      <w:r w:rsidR="00527246">
        <w:rPr>
          <w:rtl/>
        </w:rPr>
        <w:t>:</w:t>
      </w:r>
      <w:r w:rsidRPr="007B62FF">
        <w:rPr>
          <w:rtl/>
        </w:rPr>
        <w:t xml:space="preserve"> 18 / 35</w:t>
      </w:r>
      <w:r w:rsidR="00527246">
        <w:rPr>
          <w:rtl/>
        </w:rPr>
        <w:t>،</w:t>
      </w:r>
      <w:r w:rsidRPr="007B62FF">
        <w:rPr>
          <w:rtl/>
        </w:rPr>
        <w:t xml:space="preserve"> أُصول الكافي 2</w:t>
      </w:r>
      <w:r w:rsidR="00527246">
        <w:rPr>
          <w:rtl/>
        </w:rPr>
        <w:t>:</w:t>
      </w:r>
      <w:r w:rsidRPr="007B62FF">
        <w:rPr>
          <w:rtl/>
        </w:rPr>
        <w:t xml:space="preserve"> 179 / 1</w:t>
      </w:r>
      <w:r w:rsidR="00527246">
        <w:rPr>
          <w:rtl/>
        </w:rPr>
        <w:t>،</w:t>
      </w:r>
      <w:r w:rsidRPr="007B62FF">
        <w:rPr>
          <w:rtl/>
        </w:rPr>
        <w:t xml:space="preserve"> نهج البلاغة </w:t>
      </w:r>
      <w:r>
        <w:rPr>
          <w:rtl/>
        </w:rPr>
        <w:t>(</w:t>
      </w:r>
      <w:r w:rsidRPr="007B62FF">
        <w:rPr>
          <w:rtl/>
        </w:rPr>
        <w:t>شرح محمّد عبدة</w:t>
      </w:r>
      <w:r>
        <w:rPr>
          <w:rtl/>
        </w:rPr>
        <w:t>)</w:t>
      </w:r>
      <w:r w:rsidRPr="007B62FF">
        <w:rPr>
          <w:rtl/>
        </w:rPr>
        <w:t xml:space="preserve"> 2</w:t>
      </w:r>
      <w:r w:rsidR="00527246">
        <w:rPr>
          <w:rtl/>
        </w:rPr>
        <w:t>:</w:t>
      </w:r>
      <w:r w:rsidRPr="007B62FF">
        <w:rPr>
          <w:rtl/>
        </w:rPr>
        <w:t xml:space="preserve"> 185 خطبة رقم 188</w:t>
      </w:r>
      <w:r w:rsidR="00527246">
        <w:rPr>
          <w:rtl/>
        </w:rPr>
        <w:t>،</w:t>
      </w:r>
      <w:r w:rsidRPr="007B62FF">
        <w:rPr>
          <w:rtl/>
        </w:rPr>
        <w:t xml:space="preserve"> بحار الأنوار 67</w:t>
      </w:r>
      <w:r w:rsidR="00527246">
        <w:rPr>
          <w:rtl/>
        </w:rPr>
        <w:t>:</w:t>
      </w:r>
      <w:r w:rsidRPr="007B62FF">
        <w:rPr>
          <w:rtl/>
        </w:rPr>
        <w:t xml:space="preserve"> 345 / 238</w:t>
      </w:r>
      <w:r w:rsidR="00527246">
        <w:rPr>
          <w:rtl/>
        </w:rPr>
        <w:t>،</w:t>
      </w:r>
      <w:r w:rsidRPr="007B62FF">
        <w:rPr>
          <w:rtl/>
        </w:rPr>
        <w:t xml:space="preserve"> 315 / 50</w:t>
      </w:r>
      <w:r w:rsidR="00527246">
        <w:rPr>
          <w:rtl/>
        </w:rPr>
        <w:t>،</w:t>
      </w:r>
      <w:r w:rsidRPr="007B62FF">
        <w:rPr>
          <w:rtl/>
        </w:rPr>
        <w:t xml:space="preserve"> 68</w:t>
      </w:r>
      <w:r w:rsidR="00527246">
        <w:rPr>
          <w:rtl/>
        </w:rPr>
        <w:t>:</w:t>
      </w:r>
      <w:r w:rsidRPr="007B62FF">
        <w:rPr>
          <w:rtl/>
        </w:rPr>
        <w:t xml:space="preserve"> 192 / 48</w:t>
      </w:r>
      <w:r w:rsidR="00527246">
        <w:rPr>
          <w:rtl/>
        </w:rPr>
        <w:t>،</w:t>
      </w:r>
      <w:r w:rsidRPr="007B62FF">
        <w:rPr>
          <w:rtl/>
        </w:rPr>
        <w:t xml:space="preserve"> 78</w:t>
      </w:r>
      <w:r w:rsidR="00527246">
        <w:rPr>
          <w:rtl/>
        </w:rPr>
        <w:t>:</w:t>
      </w:r>
      <w:r w:rsidRPr="007B62FF">
        <w:rPr>
          <w:rtl/>
        </w:rPr>
        <w:t xml:space="preserve"> 28 / 96.</w:t>
      </w:r>
    </w:p>
    <w:p w:rsidR="0017382C" w:rsidRPr="007B62FF" w:rsidRDefault="0017382C" w:rsidP="0017382C">
      <w:pPr>
        <w:pStyle w:val="libFootnote0"/>
        <w:rPr>
          <w:rtl/>
        </w:rPr>
      </w:pPr>
      <w:r w:rsidRPr="007B62FF">
        <w:rPr>
          <w:rtl/>
        </w:rPr>
        <w:t>(2) في المصدر</w:t>
      </w:r>
      <w:r w:rsidR="00527246">
        <w:rPr>
          <w:rtl/>
        </w:rPr>
        <w:t>:</w:t>
      </w:r>
      <w:r w:rsidRPr="007B62FF">
        <w:rPr>
          <w:rtl/>
        </w:rPr>
        <w:t xml:space="preserve"> </w:t>
      </w:r>
      <w:r>
        <w:rPr>
          <w:rtl/>
        </w:rPr>
        <w:t>(</w:t>
      </w:r>
      <w:r w:rsidRPr="007B62FF">
        <w:rPr>
          <w:rtl/>
        </w:rPr>
        <w:t>سريح</w:t>
      </w:r>
      <w:r>
        <w:rPr>
          <w:rtl/>
        </w:rPr>
        <w:t>)</w:t>
      </w:r>
      <w:r w:rsidRPr="007B62FF">
        <w:rPr>
          <w:rtl/>
        </w:rPr>
        <w:t xml:space="preserve"> بالسين المهملة.</w:t>
      </w:r>
    </w:p>
    <w:p w:rsidR="0017382C" w:rsidRPr="007B62FF" w:rsidRDefault="0017382C" w:rsidP="0017382C">
      <w:pPr>
        <w:pStyle w:val="libFootnote0"/>
        <w:rPr>
          <w:rtl/>
        </w:rPr>
      </w:pPr>
      <w:r w:rsidRPr="007B62FF">
        <w:rPr>
          <w:rtl/>
        </w:rPr>
        <w:t xml:space="preserve">(3) شرح الكافي </w:t>
      </w:r>
      <w:r>
        <w:rPr>
          <w:rtl/>
        </w:rPr>
        <w:t>(</w:t>
      </w:r>
      <w:r w:rsidRPr="007B62FF">
        <w:rPr>
          <w:rtl/>
        </w:rPr>
        <w:t>للمولى صالح المازندراني</w:t>
      </w:r>
      <w:r>
        <w:rPr>
          <w:rtl/>
        </w:rPr>
        <w:t>)</w:t>
      </w:r>
      <w:r w:rsidRPr="007B62FF">
        <w:rPr>
          <w:rtl/>
        </w:rPr>
        <w:t xml:space="preserve"> 9</w:t>
      </w:r>
      <w:r w:rsidR="00527246">
        <w:rPr>
          <w:rtl/>
        </w:rPr>
        <w:t>:</w:t>
      </w:r>
      <w:r w:rsidRPr="007B62FF">
        <w:rPr>
          <w:rtl/>
        </w:rPr>
        <w:t xml:space="preserve"> 128.</w:t>
      </w:r>
    </w:p>
    <w:p w:rsidR="0017382C" w:rsidRPr="007B62FF" w:rsidRDefault="0017382C" w:rsidP="0017382C">
      <w:pPr>
        <w:pStyle w:val="libFootnote0"/>
        <w:rPr>
          <w:rtl/>
        </w:rPr>
      </w:pPr>
      <w:r w:rsidRPr="007B62FF">
        <w:rPr>
          <w:rtl/>
        </w:rPr>
        <w:t>(4) انظر أُصول الكافي 2</w:t>
      </w:r>
      <w:r w:rsidR="00527246">
        <w:rPr>
          <w:rtl/>
        </w:rPr>
        <w:t>:</w:t>
      </w:r>
      <w:r w:rsidRPr="007B62FF">
        <w:rPr>
          <w:rtl/>
        </w:rPr>
        <w:t xml:space="preserve"> 179 / 1.</w:t>
      </w:r>
    </w:p>
    <w:p w:rsidR="0017382C" w:rsidRPr="007B62FF" w:rsidRDefault="0017382C" w:rsidP="0017382C">
      <w:pPr>
        <w:pStyle w:val="libFootnote0"/>
        <w:rPr>
          <w:rtl/>
        </w:rPr>
      </w:pPr>
      <w:r w:rsidRPr="007B62FF">
        <w:rPr>
          <w:rtl/>
        </w:rPr>
        <w:t xml:space="preserve">(5) عيون أخبار الرضا </w:t>
      </w:r>
      <w:r w:rsidRPr="0017382C">
        <w:rPr>
          <w:rStyle w:val="libAlaemChar"/>
          <w:rtl/>
        </w:rPr>
        <w:t>عليه‌السلام</w:t>
      </w:r>
      <w:r w:rsidR="00527246">
        <w:rPr>
          <w:rtl/>
        </w:rPr>
        <w:t>:</w:t>
      </w:r>
      <w:r w:rsidRPr="007B62FF">
        <w:rPr>
          <w:rtl/>
        </w:rPr>
        <w:t xml:space="preserve"> 316 / 1.</w:t>
      </w:r>
    </w:p>
    <w:p w:rsidR="0017382C" w:rsidRPr="007B62FF" w:rsidRDefault="0017382C" w:rsidP="0017382C">
      <w:pPr>
        <w:pStyle w:val="libFootnote0"/>
        <w:rPr>
          <w:rtl/>
        </w:rPr>
      </w:pPr>
      <w:r w:rsidRPr="007B62FF">
        <w:rPr>
          <w:rtl/>
        </w:rPr>
        <w:t>(6) معاني الأخبار</w:t>
      </w:r>
      <w:r w:rsidR="00527246">
        <w:rPr>
          <w:rtl/>
        </w:rPr>
        <w:t>:</w:t>
      </w:r>
      <w:r w:rsidRPr="007B62FF">
        <w:rPr>
          <w:rtl/>
        </w:rPr>
        <w:t xml:space="preserve"> 79 80 / 1.</w:t>
      </w:r>
    </w:p>
    <w:p w:rsidR="0017382C" w:rsidRPr="007B62FF" w:rsidRDefault="0017382C" w:rsidP="0017382C">
      <w:pPr>
        <w:pStyle w:val="libFootnote0"/>
        <w:rPr>
          <w:rtl/>
        </w:rPr>
      </w:pPr>
      <w:r w:rsidRPr="007B62FF">
        <w:rPr>
          <w:rtl/>
        </w:rPr>
        <w:t>(7) مكارم الأخلاق</w:t>
      </w:r>
      <w:r w:rsidR="00527246">
        <w:rPr>
          <w:rtl/>
        </w:rPr>
        <w:t>:</w:t>
      </w:r>
      <w:r w:rsidRPr="007B62FF">
        <w:rPr>
          <w:rtl/>
        </w:rPr>
        <w:t xml:space="preserve"> 11.</w:t>
      </w:r>
    </w:p>
    <w:p w:rsidR="0017382C" w:rsidRPr="007B62FF" w:rsidRDefault="0017382C" w:rsidP="0017382C">
      <w:pPr>
        <w:pStyle w:val="libFootnote0"/>
        <w:rPr>
          <w:rtl/>
        </w:rPr>
      </w:pPr>
      <w:r w:rsidRPr="007B62FF">
        <w:rPr>
          <w:rtl/>
        </w:rPr>
        <w:t>(8) منهم</w:t>
      </w:r>
      <w:r w:rsidR="00527246">
        <w:rPr>
          <w:rtl/>
        </w:rPr>
        <w:t>:</w:t>
      </w:r>
      <w:r w:rsidRPr="007B62FF">
        <w:rPr>
          <w:rtl/>
        </w:rPr>
        <w:t xml:space="preserve"> الطبراني في المعجم الكبير 22</w:t>
      </w:r>
      <w:r w:rsidR="00527246">
        <w:rPr>
          <w:rtl/>
        </w:rPr>
        <w:t>:</w:t>
      </w:r>
      <w:r w:rsidRPr="007B62FF">
        <w:rPr>
          <w:rtl/>
        </w:rPr>
        <w:t xml:space="preserve"> 154</w:t>
      </w:r>
      <w:r w:rsidR="00527246">
        <w:rPr>
          <w:rtl/>
        </w:rPr>
        <w:t>،</w:t>
      </w:r>
      <w:r w:rsidRPr="007B62FF">
        <w:rPr>
          <w:rtl/>
        </w:rPr>
        <w:t xml:space="preserve"> والبيهقي في دلائل النبوة 1</w:t>
      </w:r>
      <w:r w:rsidR="00527246">
        <w:rPr>
          <w:rtl/>
        </w:rPr>
        <w:t>:</w:t>
      </w:r>
      <w:r w:rsidRPr="007B62FF">
        <w:rPr>
          <w:rtl/>
        </w:rPr>
        <w:t xml:space="preserve"> 286.</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قد سبقني إليه وسأله عمّا سألته عنه</w:t>
      </w:r>
      <w:r w:rsidR="00527246">
        <w:rPr>
          <w:rtl/>
        </w:rPr>
        <w:t>،</w:t>
      </w:r>
      <w:r w:rsidRPr="007B62FF">
        <w:rPr>
          <w:rtl/>
        </w:rPr>
        <w:t xml:space="preserve"> الخبر.</w:t>
      </w:r>
    </w:p>
    <w:p w:rsidR="0017382C" w:rsidRPr="007B62FF" w:rsidRDefault="0017382C" w:rsidP="0017382C">
      <w:pPr>
        <w:pStyle w:val="libNormal"/>
        <w:rPr>
          <w:rtl/>
        </w:rPr>
      </w:pPr>
      <w:r w:rsidRPr="007B62FF">
        <w:rPr>
          <w:rtl/>
        </w:rPr>
        <w:t>وفي لفظ العيون</w:t>
      </w:r>
      <w:r w:rsidR="00527246">
        <w:rPr>
          <w:rtl/>
        </w:rPr>
        <w:t>:</w:t>
      </w:r>
      <w:r w:rsidRPr="007B62FF">
        <w:rPr>
          <w:rtl/>
        </w:rPr>
        <w:t xml:space="preserve"> سألت خالي هند بن أبي هالة التميمي وكان وصّافاً للنبيّ </w:t>
      </w:r>
      <w:r w:rsidRPr="0017382C">
        <w:rPr>
          <w:rStyle w:val="libAlaemChar"/>
          <w:rtl/>
        </w:rPr>
        <w:t>صلى‌الله‌عليه‌وآله‌وسلم</w:t>
      </w:r>
      <w:r w:rsidRPr="007B62FF">
        <w:rPr>
          <w:rtl/>
        </w:rPr>
        <w:t xml:space="preserve"> وأنا اشتهي أن يصف لي منه شيئاً لعلي أتعلّق به فقال </w:t>
      </w:r>
      <w:r w:rsidRPr="0017382C">
        <w:rPr>
          <w:rStyle w:val="libFootnotenumChar"/>
          <w:rtl/>
        </w:rPr>
        <w:t>(1)</w:t>
      </w:r>
      <w:r>
        <w:rPr>
          <w:rtl/>
        </w:rPr>
        <w:t>.</w:t>
      </w:r>
      <w:r w:rsidRPr="007B62FF">
        <w:rPr>
          <w:rtl/>
        </w:rPr>
        <w:t xml:space="preserve"> إلى آخره.</w:t>
      </w:r>
    </w:p>
    <w:p w:rsidR="0017382C" w:rsidRPr="007B62FF" w:rsidRDefault="0017382C" w:rsidP="0017382C">
      <w:pPr>
        <w:pStyle w:val="libNormal"/>
        <w:rPr>
          <w:rtl/>
        </w:rPr>
      </w:pPr>
      <w:r w:rsidRPr="007B62FF">
        <w:rPr>
          <w:rtl/>
        </w:rPr>
        <w:t xml:space="preserve">وقد تصدّى جماعة منّا </w:t>
      </w:r>
      <w:r w:rsidRPr="0017382C">
        <w:rPr>
          <w:rStyle w:val="libFootnotenumChar"/>
          <w:rtl/>
        </w:rPr>
        <w:t>(2)</w:t>
      </w:r>
      <w:r w:rsidRPr="007B62FF">
        <w:rPr>
          <w:rtl/>
        </w:rPr>
        <w:t xml:space="preserve"> ومنهم </w:t>
      </w:r>
      <w:r w:rsidRPr="0017382C">
        <w:rPr>
          <w:rStyle w:val="libFootnotenumChar"/>
          <w:rtl/>
        </w:rPr>
        <w:t>(3)</w:t>
      </w:r>
      <w:r w:rsidRPr="007B62FF">
        <w:rPr>
          <w:rtl/>
        </w:rPr>
        <w:t xml:space="preserve"> لشرح الخبر المتلقى بالقبول</w:t>
      </w:r>
      <w:r w:rsidR="00527246">
        <w:rPr>
          <w:rtl/>
        </w:rPr>
        <w:t>،</w:t>
      </w:r>
      <w:r w:rsidRPr="007B62FF">
        <w:rPr>
          <w:rtl/>
        </w:rPr>
        <w:t xml:space="preserve"> الكاشف عن وثاقة هند من وجوه.</w:t>
      </w:r>
    </w:p>
    <w:p w:rsidR="0017382C" w:rsidRPr="007B62FF" w:rsidRDefault="0017382C" w:rsidP="0017382C">
      <w:pPr>
        <w:pStyle w:val="libNormal"/>
        <w:rPr>
          <w:rtl/>
        </w:rPr>
      </w:pPr>
      <w:r w:rsidRPr="007B62FF">
        <w:rPr>
          <w:rtl/>
        </w:rPr>
        <w:t xml:space="preserve">وفي كشف الغمّة </w:t>
      </w:r>
      <w:r w:rsidRPr="0017382C">
        <w:rPr>
          <w:rStyle w:val="libFootnotenumChar"/>
          <w:rtl/>
        </w:rPr>
        <w:t>(4)</w:t>
      </w:r>
      <w:r w:rsidRPr="007B62FF">
        <w:rPr>
          <w:rtl/>
        </w:rPr>
        <w:t xml:space="preserve"> وغيره </w:t>
      </w:r>
      <w:r w:rsidRPr="0017382C">
        <w:rPr>
          <w:rStyle w:val="libFootnotenumChar"/>
          <w:rtl/>
        </w:rPr>
        <w:t>(5)</w:t>
      </w:r>
      <w:r w:rsidR="00527246">
        <w:rPr>
          <w:rtl/>
        </w:rPr>
        <w:t>:</w:t>
      </w:r>
      <w:r w:rsidRPr="007B62FF">
        <w:rPr>
          <w:rtl/>
        </w:rPr>
        <w:t xml:space="preserve"> عن عمّار بن ياسر وأبي رافع مولى رسول الله </w:t>
      </w:r>
      <w:r w:rsidRPr="0017382C">
        <w:rPr>
          <w:rStyle w:val="libAlaemChar"/>
          <w:rtl/>
        </w:rPr>
        <w:t>صلى‌الله‌عليه‌وآله‌وسلم</w:t>
      </w:r>
      <w:r w:rsidRPr="007B62FF">
        <w:rPr>
          <w:rtl/>
        </w:rPr>
        <w:t xml:space="preserve"> قال أبو عبيدة وحدّثنيه سنان بن أبي سنان</w:t>
      </w:r>
      <w:r w:rsidR="00527246">
        <w:rPr>
          <w:rtl/>
        </w:rPr>
        <w:t>:</w:t>
      </w:r>
      <w:r w:rsidRPr="007B62FF">
        <w:rPr>
          <w:rtl/>
        </w:rPr>
        <w:t xml:space="preserve"> أنّ هند بن أبي هالة ربيب رسول الله </w:t>
      </w:r>
      <w:r w:rsidRPr="0017382C">
        <w:rPr>
          <w:rStyle w:val="libAlaemChar"/>
          <w:rtl/>
        </w:rPr>
        <w:t>صلى‌الله‌عليه‌وآله‌وسلم</w:t>
      </w:r>
      <w:r w:rsidRPr="007B62FF">
        <w:rPr>
          <w:rtl/>
        </w:rPr>
        <w:t xml:space="preserve"> وأُمّه خديجة </w:t>
      </w:r>
      <w:r w:rsidRPr="0017382C">
        <w:rPr>
          <w:rStyle w:val="libFootnotenumChar"/>
          <w:rtl/>
        </w:rPr>
        <w:t>(6)</w:t>
      </w:r>
      <w:r w:rsidRPr="007B62FF">
        <w:rPr>
          <w:rtl/>
        </w:rPr>
        <w:t xml:space="preserve"> زوج النبيّ </w:t>
      </w:r>
      <w:r w:rsidRPr="0017382C">
        <w:rPr>
          <w:rStyle w:val="libAlaemChar"/>
          <w:rtl/>
        </w:rPr>
        <w:t>صلى‌الله‌عليه‌وآله‌وسلم</w:t>
      </w:r>
      <w:r w:rsidRPr="007B62FF">
        <w:rPr>
          <w:rtl/>
        </w:rPr>
        <w:t xml:space="preserve"> وأخته لأمه فاطمة </w:t>
      </w:r>
      <w:r>
        <w:rPr>
          <w:rtl/>
        </w:rPr>
        <w:t>(</w:t>
      </w:r>
      <w:r w:rsidRPr="007B62FF">
        <w:rPr>
          <w:rtl/>
        </w:rPr>
        <w:t>سلام الله عليها</w:t>
      </w:r>
      <w:r>
        <w:rPr>
          <w:rtl/>
        </w:rPr>
        <w:t>).</w:t>
      </w:r>
    </w:p>
    <w:p w:rsidR="0017382C" w:rsidRPr="007B62FF" w:rsidRDefault="0017382C" w:rsidP="0017382C">
      <w:pPr>
        <w:pStyle w:val="libNormal"/>
        <w:rPr>
          <w:rtl/>
        </w:rPr>
      </w:pPr>
      <w:r w:rsidRPr="007B62FF">
        <w:rPr>
          <w:rtl/>
        </w:rPr>
        <w:t>قال أبو عبيدة</w:t>
      </w:r>
      <w:r w:rsidR="00527246">
        <w:rPr>
          <w:rtl/>
        </w:rPr>
        <w:t>:</w:t>
      </w:r>
      <w:r w:rsidRPr="007B62FF">
        <w:rPr>
          <w:rtl/>
        </w:rPr>
        <w:t xml:space="preserve"> وكان هؤلاء الثلاثة</w:t>
      </w:r>
      <w:r w:rsidR="00527246">
        <w:rPr>
          <w:rtl/>
        </w:rPr>
        <w:t>:</w:t>
      </w:r>
      <w:r w:rsidRPr="007B62FF">
        <w:rPr>
          <w:rtl/>
        </w:rPr>
        <w:t xml:space="preserve"> هِنْد بن أبي هالة</w:t>
      </w:r>
      <w:r w:rsidR="00527246">
        <w:rPr>
          <w:rtl/>
        </w:rPr>
        <w:t>،</w:t>
      </w:r>
      <w:r w:rsidRPr="007B62FF">
        <w:rPr>
          <w:rtl/>
        </w:rPr>
        <w:t xml:space="preserve"> وأبو رافع</w:t>
      </w:r>
      <w:r w:rsidR="00527246">
        <w:rPr>
          <w:rtl/>
        </w:rPr>
        <w:t>،</w:t>
      </w:r>
      <w:r w:rsidRPr="007B62FF">
        <w:rPr>
          <w:rtl/>
        </w:rPr>
        <w:t xml:space="preserve"> وعمّار بن ياسر يحدّثون عن هجرة أمير المؤمنين </w:t>
      </w:r>
      <w:r w:rsidRPr="0017382C">
        <w:rPr>
          <w:rStyle w:val="libAlaemChar"/>
          <w:rtl/>
        </w:rPr>
        <w:t>عليه‌السلام</w:t>
      </w:r>
      <w:r w:rsidRPr="007B62FF">
        <w:rPr>
          <w:rtl/>
        </w:rPr>
        <w:t xml:space="preserve"> إلى رسول الله </w:t>
      </w:r>
      <w:r w:rsidRPr="0017382C">
        <w:rPr>
          <w:rStyle w:val="libAlaemChar"/>
          <w:rtl/>
        </w:rPr>
        <w:t>صلى‌الله‌عليه‌وآله‌وسلم</w:t>
      </w:r>
      <w:r w:rsidRPr="007B62FF">
        <w:rPr>
          <w:rtl/>
        </w:rPr>
        <w:t xml:space="preserve"> بالمدينة</w:t>
      </w:r>
      <w:r w:rsidR="00527246">
        <w:rPr>
          <w:rtl/>
        </w:rPr>
        <w:t>،</w:t>
      </w:r>
      <w:r w:rsidRPr="007B62FF">
        <w:rPr>
          <w:rtl/>
        </w:rPr>
        <w:t xml:space="preserve"> ومبيته من قبل ذلك على فراشه </w:t>
      </w:r>
      <w:r w:rsidRPr="0017382C">
        <w:rPr>
          <w:rStyle w:val="libFootnotenumChar"/>
          <w:rtl/>
        </w:rPr>
        <w:t>(7)</w:t>
      </w:r>
      <w:r>
        <w:rPr>
          <w:rtl/>
        </w:rPr>
        <w:t>.</w:t>
      </w:r>
      <w:r w:rsidRPr="007B62FF">
        <w:rPr>
          <w:rtl/>
        </w:rPr>
        <w:t xml:space="preserve"> إلى آخره</w:t>
      </w:r>
      <w:r w:rsidR="00527246">
        <w:rPr>
          <w:rtl/>
        </w:rPr>
        <w:t>،</w:t>
      </w:r>
      <w:r w:rsidRPr="007B62FF">
        <w:rPr>
          <w:rtl/>
        </w:rPr>
        <w:t xml:space="preserve"> وفي الاستيعاب</w:t>
      </w:r>
      <w:r w:rsidR="00527246">
        <w:rPr>
          <w:rtl/>
        </w:rPr>
        <w:t>:</w:t>
      </w:r>
      <w:r w:rsidRPr="007B62FF">
        <w:rPr>
          <w:rtl/>
        </w:rPr>
        <w:t xml:space="preserve"> انه قُتِل يوم الجمل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 xml:space="preserve">(1) ما ذكره المصنف </w:t>
      </w:r>
      <w:r w:rsidRPr="0017382C">
        <w:rPr>
          <w:rStyle w:val="libAlaemChar"/>
          <w:rtl/>
        </w:rPr>
        <w:t>قدس‌سره</w:t>
      </w:r>
      <w:r w:rsidRPr="007B62FF">
        <w:rPr>
          <w:rtl/>
        </w:rPr>
        <w:t xml:space="preserve"> لم يرد في العيون بل في معاني الأخبار</w:t>
      </w:r>
      <w:r w:rsidR="00527246">
        <w:rPr>
          <w:rtl/>
        </w:rPr>
        <w:t>:</w:t>
      </w:r>
      <w:r w:rsidRPr="007B62FF">
        <w:rPr>
          <w:rtl/>
        </w:rPr>
        <w:t xml:space="preserve"> 80 / 1</w:t>
      </w:r>
      <w:r w:rsidR="00527246">
        <w:rPr>
          <w:rtl/>
        </w:rPr>
        <w:t>،</w:t>
      </w:r>
      <w:r w:rsidRPr="007B62FF">
        <w:rPr>
          <w:rtl/>
        </w:rPr>
        <w:t xml:space="preserve"> ومكارم الأخلاق</w:t>
      </w:r>
      <w:r w:rsidR="00527246">
        <w:rPr>
          <w:rtl/>
        </w:rPr>
        <w:t>:</w:t>
      </w:r>
      <w:r w:rsidRPr="007B62FF">
        <w:rPr>
          <w:rtl/>
        </w:rPr>
        <w:t xml:space="preserve"> 11 وغيرهما.</w:t>
      </w:r>
    </w:p>
    <w:p w:rsidR="0017382C" w:rsidRPr="007B62FF" w:rsidRDefault="0017382C" w:rsidP="0017382C">
      <w:pPr>
        <w:pStyle w:val="libFootnote0"/>
        <w:rPr>
          <w:rtl/>
        </w:rPr>
      </w:pPr>
      <w:r w:rsidRPr="007B62FF">
        <w:rPr>
          <w:rtl/>
        </w:rPr>
        <w:t>(2) انظر</w:t>
      </w:r>
      <w:r w:rsidR="00527246">
        <w:rPr>
          <w:rtl/>
        </w:rPr>
        <w:t>:</w:t>
      </w:r>
      <w:r w:rsidRPr="007B62FF">
        <w:rPr>
          <w:rtl/>
        </w:rPr>
        <w:t xml:space="preserve"> معاني الأخبار 80 89 / 1</w:t>
      </w:r>
      <w:r w:rsidR="00527246">
        <w:rPr>
          <w:rtl/>
        </w:rPr>
        <w:t>،</w:t>
      </w:r>
      <w:r w:rsidRPr="007B62FF">
        <w:rPr>
          <w:rtl/>
        </w:rPr>
        <w:t xml:space="preserve"> بحار الأنوار 16</w:t>
      </w:r>
      <w:r w:rsidR="00527246">
        <w:rPr>
          <w:rtl/>
        </w:rPr>
        <w:t>:</w:t>
      </w:r>
      <w:r w:rsidRPr="007B62FF">
        <w:rPr>
          <w:rtl/>
        </w:rPr>
        <w:t xml:space="preserve"> 161.</w:t>
      </w:r>
    </w:p>
    <w:p w:rsidR="0017382C" w:rsidRPr="007B62FF" w:rsidRDefault="0017382C" w:rsidP="0017382C">
      <w:pPr>
        <w:pStyle w:val="libFootnote0"/>
        <w:rPr>
          <w:rtl/>
        </w:rPr>
      </w:pPr>
      <w:r w:rsidRPr="007B62FF">
        <w:rPr>
          <w:rtl/>
        </w:rPr>
        <w:t>(3) راجع المعجم الكبير للطبراني 22</w:t>
      </w:r>
      <w:r w:rsidR="00527246">
        <w:rPr>
          <w:rtl/>
        </w:rPr>
        <w:t>:</w:t>
      </w:r>
      <w:r w:rsidRPr="007B62FF">
        <w:rPr>
          <w:rtl/>
        </w:rPr>
        <w:t xml:space="preserve"> 159 163.</w:t>
      </w:r>
    </w:p>
    <w:p w:rsidR="0017382C" w:rsidRPr="007B62FF" w:rsidRDefault="0017382C" w:rsidP="0017382C">
      <w:pPr>
        <w:pStyle w:val="libFootnote0"/>
        <w:rPr>
          <w:rtl/>
        </w:rPr>
      </w:pPr>
      <w:r w:rsidRPr="007B62FF">
        <w:rPr>
          <w:rtl/>
        </w:rPr>
        <w:t>(4) كشف الغمة 1</w:t>
      </w:r>
      <w:r w:rsidR="00527246">
        <w:rPr>
          <w:rtl/>
        </w:rPr>
        <w:t>:</w:t>
      </w:r>
      <w:r w:rsidRPr="007B62FF">
        <w:rPr>
          <w:rtl/>
        </w:rPr>
        <w:t xml:space="preserve"> 402.</w:t>
      </w:r>
    </w:p>
    <w:p w:rsidR="0017382C" w:rsidRPr="007B62FF" w:rsidRDefault="0017382C" w:rsidP="0017382C">
      <w:pPr>
        <w:pStyle w:val="libFootnote0"/>
        <w:rPr>
          <w:rtl/>
        </w:rPr>
      </w:pPr>
      <w:r w:rsidRPr="007B62FF">
        <w:rPr>
          <w:rtl/>
        </w:rPr>
        <w:t>(5) كما في أمالي الطوسي 2</w:t>
      </w:r>
      <w:r w:rsidR="00527246">
        <w:rPr>
          <w:rtl/>
        </w:rPr>
        <w:t>:</w:t>
      </w:r>
      <w:r w:rsidRPr="007B62FF">
        <w:rPr>
          <w:rtl/>
        </w:rPr>
        <w:t xml:space="preserve"> 78.</w:t>
      </w:r>
    </w:p>
    <w:p w:rsidR="0017382C" w:rsidRPr="007B62FF" w:rsidRDefault="0017382C" w:rsidP="0017382C">
      <w:pPr>
        <w:pStyle w:val="libFootnote0"/>
        <w:rPr>
          <w:rtl/>
        </w:rPr>
      </w:pPr>
      <w:r w:rsidRPr="007B62FF">
        <w:rPr>
          <w:rtl/>
        </w:rPr>
        <w:t>(6) في حاشية الأصل والحجرية</w:t>
      </w:r>
      <w:r w:rsidR="00527246">
        <w:rPr>
          <w:rtl/>
        </w:rPr>
        <w:t>:</w:t>
      </w:r>
      <w:r w:rsidRPr="007B62FF">
        <w:rPr>
          <w:rtl/>
        </w:rPr>
        <w:t xml:space="preserve"> « وفي كون خديجة أمه أو خالته أو زوجة أبيه كلام طويل مذكور في محله » منه </w:t>
      </w:r>
      <w:r w:rsidRPr="0017382C">
        <w:rPr>
          <w:rStyle w:val="libAlaemChar"/>
          <w:rtl/>
        </w:rPr>
        <w:t>قدس‌سره</w:t>
      </w:r>
    </w:p>
    <w:p w:rsidR="0017382C" w:rsidRPr="007B62FF" w:rsidRDefault="0017382C" w:rsidP="0017382C">
      <w:pPr>
        <w:pStyle w:val="libFootnote0"/>
        <w:rPr>
          <w:rtl/>
        </w:rPr>
      </w:pPr>
      <w:r w:rsidRPr="007B62FF">
        <w:rPr>
          <w:rtl/>
        </w:rPr>
        <w:t>(7) كشف الغمة 2</w:t>
      </w:r>
      <w:r w:rsidR="00527246">
        <w:rPr>
          <w:rtl/>
        </w:rPr>
        <w:t>:</w:t>
      </w:r>
      <w:r w:rsidRPr="007B62FF">
        <w:rPr>
          <w:rtl/>
        </w:rPr>
        <w:t xml:space="preserve"> 402.</w:t>
      </w:r>
    </w:p>
    <w:p w:rsidR="0017382C" w:rsidRPr="007B62FF" w:rsidRDefault="0017382C" w:rsidP="0017382C">
      <w:pPr>
        <w:pStyle w:val="libFootnote0"/>
        <w:rPr>
          <w:rtl/>
        </w:rPr>
      </w:pPr>
      <w:r w:rsidRPr="007B62FF">
        <w:rPr>
          <w:rtl/>
        </w:rPr>
        <w:t xml:space="preserve">(8) الإستيعاب </w:t>
      </w:r>
      <w:r>
        <w:rPr>
          <w:rtl/>
        </w:rPr>
        <w:t>(</w:t>
      </w:r>
      <w:r w:rsidRPr="007B62FF">
        <w:rPr>
          <w:rtl/>
        </w:rPr>
        <w:t>المطبوع في هامش الإصابة</w:t>
      </w:r>
      <w:r>
        <w:rPr>
          <w:rtl/>
        </w:rPr>
        <w:t>)</w:t>
      </w:r>
      <w:r w:rsidRPr="007B62FF">
        <w:rPr>
          <w:rtl/>
        </w:rPr>
        <w:t xml:space="preserve"> 3</w:t>
      </w:r>
      <w:r w:rsidR="00527246">
        <w:rPr>
          <w:rtl/>
        </w:rPr>
        <w:t>:</w:t>
      </w:r>
      <w:r w:rsidRPr="007B62FF">
        <w:rPr>
          <w:rtl/>
        </w:rPr>
        <w:t xml:space="preserve"> 600.</w:t>
      </w:r>
    </w:p>
    <w:p w:rsidR="0017382C" w:rsidRDefault="0017382C" w:rsidP="00C613E8">
      <w:pPr>
        <w:pStyle w:val="libNormal"/>
        <w:rPr>
          <w:rtl/>
        </w:rPr>
      </w:pPr>
      <w:r>
        <w:rPr>
          <w:rtl/>
        </w:rPr>
        <w:br w:type="page"/>
      </w:r>
    </w:p>
    <w:p w:rsidR="0017382C" w:rsidRPr="007B62FF" w:rsidRDefault="0017382C" w:rsidP="0017382C">
      <w:pPr>
        <w:pStyle w:val="libNormal"/>
        <w:rPr>
          <w:rtl/>
        </w:rPr>
      </w:pPr>
      <w:r w:rsidRPr="007B62FF">
        <w:rPr>
          <w:rtl/>
        </w:rPr>
        <w:lastRenderedPageBreak/>
        <w:t>وفي التقريب</w:t>
      </w:r>
      <w:r w:rsidR="00527246">
        <w:rPr>
          <w:rtl/>
        </w:rPr>
        <w:t>:</w:t>
      </w:r>
      <w:r w:rsidRPr="007B62FF">
        <w:rPr>
          <w:rtl/>
        </w:rPr>
        <w:t xml:space="preserve"> قيل</w:t>
      </w:r>
      <w:r w:rsidR="00527246">
        <w:rPr>
          <w:rtl/>
        </w:rPr>
        <w:t>:</w:t>
      </w:r>
      <w:r w:rsidRPr="007B62FF">
        <w:rPr>
          <w:rtl/>
        </w:rPr>
        <w:t xml:space="preserve"> استشهد يوم الجمل مع علي </w:t>
      </w:r>
      <w:r w:rsidRPr="0017382C">
        <w:rPr>
          <w:rStyle w:val="libAlaemChar"/>
          <w:rtl/>
        </w:rPr>
        <w:t>عليه‌السلام</w:t>
      </w:r>
      <w:r w:rsidR="00527246">
        <w:rPr>
          <w:rtl/>
        </w:rPr>
        <w:t>،</w:t>
      </w:r>
      <w:r w:rsidRPr="007B62FF">
        <w:rPr>
          <w:rtl/>
        </w:rPr>
        <w:t xml:space="preserve"> وقيل</w:t>
      </w:r>
      <w:r w:rsidR="00527246">
        <w:rPr>
          <w:rtl/>
        </w:rPr>
        <w:t>:</w:t>
      </w:r>
      <w:r w:rsidRPr="007B62FF">
        <w:rPr>
          <w:rtl/>
        </w:rPr>
        <w:t xml:space="preserve"> عاش بعد ذلك </w:t>
      </w:r>
      <w:r w:rsidRPr="0017382C">
        <w:rPr>
          <w:rStyle w:val="libFootnotenumChar"/>
          <w:rtl/>
        </w:rPr>
        <w:t>(1)</w:t>
      </w:r>
      <w:r>
        <w:rPr>
          <w:rtl/>
        </w:rPr>
        <w:t>.</w:t>
      </w:r>
    </w:p>
    <w:p w:rsidR="0017382C" w:rsidRDefault="0017382C" w:rsidP="00E10B1D">
      <w:pPr>
        <w:pStyle w:val="Heading3"/>
        <w:rPr>
          <w:rtl/>
        </w:rPr>
      </w:pPr>
      <w:bookmarkStart w:id="828" w:name="_Toc394922048"/>
      <w:r w:rsidRPr="004F14F2">
        <w:rPr>
          <w:rtl/>
        </w:rPr>
        <w:t>[3135] هود أبو أيوب الأنصاري</w:t>
      </w:r>
      <w:r w:rsidR="00527246">
        <w:rPr>
          <w:rtl/>
        </w:rPr>
        <w:t>:</w:t>
      </w:r>
      <w:bookmarkEnd w:id="828"/>
    </w:p>
    <w:p w:rsidR="0017382C" w:rsidRPr="007B62FF" w:rsidRDefault="0017382C" w:rsidP="0017382C">
      <w:pPr>
        <w:pStyle w:val="libNormal"/>
        <w:rPr>
          <w:rtl/>
        </w:rPr>
      </w:pPr>
      <w:r w:rsidRPr="007B62FF">
        <w:rPr>
          <w:rtl/>
        </w:rPr>
        <w:t>المدني</w:t>
      </w:r>
      <w:r w:rsidR="00527246">
        <w:rPr>
          <w:rtl/>
        </w:rPr>
        <w:t>،</w:t>
      </w:r>
      <w:r w:rsidRPr="007B62FF">
        <w:rPr>
          <w:rtl/>
        </w:rPr>
        <w:t xml:space="preserve"> روى عنه</w:t>
      </w:r>
      <w:r w:rsidR="00527246">
        <w:rPr>
          <w:rtl/>
        </w:rPr>
        <w:t>:</w:t>
      </w:r>
      <w:r w:rsidRPr="007B62FF">
        <w:rPr>
          <w:rtl/>
        </w:rPr>
        <w:t xml:space="preserve"> أبان الأحمر</w:t>
      </w:r>
      <w:r w:rsidR="00527246">
        <w:rPr>
          <w:rtl/>
        </w:rPr>
        <w:t>،</w:t>
      </w:r>
      <w:r w:rsidRPr="007B62FF">
        <w:rPr>
          <w:rtl/>
        </w:rPr>
        <w:t xml:space="preserve"> وعبد الله الكاهلي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829" w:name="_Toc394922049"/>
      <w:r w:rsidRPr="004F14F2">
        <w:rPr>
          <w:rtl/>
        </w:rPr>
        <w:t>[3136] هيّاج بن هيّاج</w:t>
      </w:r>
      <w:r w:rsidR="00527246">
        <w:rPr>
          <w:rtl/>
        </w:rPr>
        <w:t>:</w:t>
      </w:r>
      <w:bookmarkEnd w:id="829"/>
    </w:p>
    <w:p w:rsidR="0017382C" w:rsidRPr="007B62FF" w:rsidRDefault="0017382C" w:rsidP="0017382C">
      <w:pPr>
        <w:pStyle w:val="libNormal"/>
        <w:rPr>
          <w:rtl/>
        </w:rPr>
      </w:pPr>
      <w:r w:rsidRPr="007B62FF">
        <w:rPr>
          <w:rtl/>
        </w:rPr>
        <w:t xml:space="preserve">ذكره الشيخ في رجاله في أصحاب علي </w:t>
      </w:r>
      <w:r w:rsidRPr="0017382C">
        <w:rPr>
          <w:rStyle w:val="libAlaemChar"/>
          <w:rtl/>
        </w:rPr>
        <w:t>عليه‌السلام</w:t>
      </w:r>
      <w:r w:rsidRPr="007B62FF">
        <w:rPr>
          <w:rtl/>
        </w:rPr>
        <w:t xml:space="preserve"> </w:t>
      </w:r>
      <w:r w:rsidRPr="0017382C">
        <w:rPr>
          <w:rStyle w:val="libFootnotenumChar"/>
          <w:rtl/>
        </w:rPr>
        <w:t>(3)</w:t>
      </w:r>
      <w:r>
        <w:rPr>
          <w:rtl/>
        </w:rPr>
        <w:t>.</w:t>
      </w:r>
      <w:r w:rsidRPr="007B62FF">
        <w:rPr>
          <w:rtl/>
        </w:rPr>
        <w:t xml:space="preserve"> وفي الكافي في الصحيح</w:t>
      </w:r>
      <w:r w:rsidR="00527246">
        <w:rPr>
          <w:rtl/>
        </w:rPr>
        <w:t>:</w:t>
      </w:r>
      <w:r w:rsidRPr="007B62FF">
        <w:rPr>
          <w:rtl/>
        </w:rPr>
        <w:t xml:space="preserve"> عن صفوان بن يحيى</w:t>
      </w:r>
      <w:r w:rsidR="00527246">
        <w:rPr>
          <w:rtl/>
        </w:rPr>
        <w:t>،</w:t>
      </w:r>
      <w:r w:rsidRPr="007B62FF">
        <w:rPr>
          <w:rtl/>
        </w:rPr>
        <w:t xml:space="preserve"> عن عبد الرحمن بن الحجاج</w:t>
      </w:r>
      <w:r w:rsidR="00527246">
        <w:rPr>
          <w:rtl/>
        </w:rPr>
        <w:t>،</w:t>
      </w:r>
      <w:r w:rsidRPr="007B62FF">
        <w:rPr>
          <w:rtl/>
        </w:rPr>
        <w:t xml:space="preserve"> قال</w:t>
      </w:r>
      <w:r w:rsidR="00527246">
        <w:rPr>
          <w:rtl/>
        </w:rPr>
        <w:t>:</w:t>
      </w:r>
      <w:r w:rsidRPr="007B62FF">
        <w:rPr>
          <w:rtl/>
        </w:rPr>
        <w:t xml:space="preserve"> بعث إليّ أبو الحسن </w:t>
      </w:r>
      <w:r w:rsidRPr="0017382C">
        <w:rPr>
          <w:rStyle w:val="libAlaemChar"/>
          <w:rtl/>
        </w:rPr>
        <w:t>عليه‌السلام</w:t>
      </w:r>
      <w:r w:rsidRPr="007B62FF">
        <w:rPr>
          <w:rtl/>
        </w:rPr>
        <w:t xml:space="preserve"> </w:t>
      </w:r>
      <w:r w:rsidRPr="0017382C">
        <w:rPr>
          <w:rStyle w:val="libFootnotenumChar"/>
          <w:rtl/>
        </w:rPr>
        <w:t>(4)</w:t>
      </w:r>
      <w:r w:rsidRPr="007B62FF">
        <w:rPr>
          <w:rtl/>
        </w:rPr>
        <w:t xml:space="preserve"> بوصيّة أمير المؤمنين </w:t>
      </w:r>
      <w:r w:rsidRPr="0017382C">
        <w:rPr>
          <w:rStyle w:val="libAlaemChar"/>
          <w:rtl/>
        </w:rPr>
        <w:t>عليه‌السلام</w:t>
      </w:r>
      <w:r w:rsidRPr="007B62FF">
        <w:rPr>
          <w:rtl/>
        </w:rPr>
        <w:t xml:space="preserve"> وهي</w:t>
      </w:r>
      <w:r w:rsidR="00527246">
        <w:rPr>
          <w:rtl/>
        </w:rPr>
        <w:t>:</w:t>
      </w:r>
    </w:p>
    <w:p w:rsidR="0017382C" w:rsidRPr="007B62FF" w:rsidRDefault="0017382C" w:rsidP="0017382C">
      <w:pPr>
        <w:pStyle w:val="libNormal"/>
        <w:rPr>
          <w:rtl/>
        </w:rPr>
      </w:pPr>
      <w:r w:rsidRPr="007B62FF">
        <w:rPr>
          <w:rtl/>
        </w:rPr>
        <w:t>بسم الله الرحمن الرحيم هذا ما أوصى</w:t>
      </w:r>
      <w:r>
        <w:rPr>
          <w:rtl/>
        </w:rPr>
        <w:t>.</w:t>
      </w:r>
      <w:r w:rsidRPr="007B62FF">
        <w:rPr>
          <w:rtl/>
        </w:rPr>
        <w:t xml:space="preserve"> الوصيّة</w:t>
      </w:r>
      <w:r w:rsidR="00527246">
        <w:rPr>
          <w:rtl/>
        </w:rPr>
        <w:t>،</w:t>
      </w:r>
      <w:r w:rsidRPr="007B62FF">
        <w:rPr>
          <w:rtl/>
        </w:rPr>
        <w:t xml:space="preserve"> وفي آخرها</w:t>
      </w:r>
      <w:r w:rsidR="00527246">
        <w:rPr>
          <w:rtl/>
        </w:rPr>
        <w:t>:</w:t>
      </w:r>
      <w:r w:rsidRPr="007B62FF">
        <w:rPr>
          <w:rtl/>
        </w:rPr>
        <w:t xml:space="preserve"> هذا ما قضى به عليّ في ماله الغد من يوم قدم مَسْكِن </w:t>
      </w:r>
      <w:r w:rsidRPr="0017382C">
        <w:rPr>
          <w:rStyle w:val="libFootnotenumChar"/>
          <w:rtl/>
        </w:rPr>
        <w:t>(5)</w:t>
      </w:r>
      <w:r w:rsidR="00527246">
        <w:rPr>
          <w:rtl/>
        </w:rPr>
        <w:t>،</w:t>
      </w:r>
      <w:r w:rsidRPr="007B62FF">
        <w:rPr>
          <w:rtl/>
        </w:rPr>
        <w:t xml:space="preserve"> شهد أبو سمر بن أبرهة. إلى أن قال</w:t>
      </w:r>
      <w:r w:rsidR="00527246">
        <w:rPr>
          <w:rtl/>
        </w:rPr>
        <w:t>:</w:t>
      </w:r>
      <w:r w:rsidRPr="007B62FF">
        <w:rPr>
          <w:rtl/>
        </w:rPr>
        <w:t xml:space="preserve"> وهيّاج بن أبي هيّاج</w:t>
      </w:r>
      <w:r w:rsidR="00527246">
        <w:rPr>
          <w:rtl/>
        </w:rPr>
        <w:t>،</w:t>
      </w:r>
      <w:r w:rsidRPr="007B62FF">
        <w:rPr>
          <w:rtl/>
        </w:rPr>
        <w:t xml:space="preserve"> وكتب علي بن أبي طالب </w:t>
      </w:r>
      <w:r w:rsidRPr="0017382C">
        <w:rPr>
          <w:rStyle w:val="libAlaemChar"/>
          <w:rtl/>
        </w:rPr>
        <w:t>عليه‌السلام</w:t>
      </w:r>
      <w:r w:rsidRPr="007B62FF">
        <w:rPr>
          <w:rtl/>
        </w:rPr>
        <w:t xml:space="preserve"> بيده لعشر خلون من جمادى الأول سنة سبع </w:t>
      </w:r>
      <w:r w:rsidRPr="0017382C">
        <w:rPr>
          <w:rStyle w:val="libFootnotenumChar"/>
          <w:rtl/>
        </w:rPr>
        <w:t>(6)</w:t>
      </w:r>
      <w:r w:rsidRPr="007B62FF">
        <w:rPr>
          <w:rtl/>
        </w:rPr>
        <w:t xml:space="preserve"> وثلاثين </w:t>
      </w:r>
      <w:r w:rsidRPr="0017382C">
        <w:rPr>
          <w:rStyle w:val="libFootnotenumChar"/>
          <w:rtl/>
        </w:rPr>
        <w:t>(7)</w:t>
      </w:r>
      <w:r>
        <w:rPr>
          <w:rtl/>
        </w:rPr>
        <w:t>.</w:t>
      </w:r>
      <w:r w:rsidRPr="007B62FF">
        <w:rPr>
          <w:rtl/>
        </w:rPr>
        <w:t xml:space="preserve"> ولا يخفى كشف ذلك عن وثاقته</w:t>
      </w:r>
      <w:r w:rsidR="00527246">
        <w:rPr>
          <w:rtl/>
        </w:rPr>
        <w:t>،</w:t>
      </w:r>
      <w:r w:rsidRPr="007B62FF">
        <w:rPr>
          <w:rtl/>
        </w:rPr>
        <w:t xml:space="preserve"> والظاهر سقوط أبي من رجال الشيخ لأنّ الكافي أتقن وأضبط.</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تقريب التهذيب 2</w:t>
      </w:r>
      <w:r w:rsidR="00527246">
        <w:rPr>
          <w:rtl/>
        </w:rPr>
        <w:t>:</w:t>
      </w:r>
      <w:r w:rsidRPr="007B62FF">
        <w:rPr>
          <w:rtl/>
        </w:rPr>
        <w:t xml:space="preserve"> 322 / 115.</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332 / 46.</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61 / 4.</w:t>
      </w:r>
    </w:p>
    <w:p w:rsidR="0017382C" w:rsidRPr="007B62FF" w:rsidRDefault="0017382C" w:rsidP="0017382C">
      <w:pPr>
        <w:pStyle w:val="libFootnote0"/>
        <w:rPr>
          <w:rtl/>
        </w:rPr>
      </w:pPr>
      <w:r w:rsidRPr="007B62FF">
        <w:rPr>
          <w:rtl/>
        </w:rPr>
        <w:t>(4) في المصدر</w:t>
      </w:r>
      <w:r w:rsidR="00527246">
        <w:rPr>
          <w:rtl/>
        </w:rPr>
        <w:t>:</w:t>
      </w:r>
      <w:r w:rsidRPr="007B62FF">
        <w:rPr>
          <w:rtl/>
        </w:rPr>
        <w:t xml:space="preserve"> أبو الحسن موسى </w:t>
      </w:r>
      <w:r w:rsidRPr="0017382C">
        <w:rPr>
          <w:rStyle w:val="libAlaemChar"/>
          <w:rtl/>
        </w:rPr>
        <w:t>عليه‌السلام</w:t>
      </w:r>
    </w:p>
    <w:p w:rsidR="0017382C" w:rsidRPr="007B62FF" w:rsidRDefault="0017382C" w:rsidP="0017382C">
      <w:pPr>
        <w:pStyle w:val="libFootnote0"/>
        <w:rPr>
          <w:rtl/>
        </w:rPr>
      </w:pPr>
      <w:r w:rsidRPr="007B62FF">
        <w:rPr>
          <w:rtl/>
        </w:rPr>
        <w:t>(5) مَسْكِن</w:t>
      </w:r>
      <w:r w:rsidR="00527246">
        <w:rPr>
          <w:rtl/>
        </w:rPr>
        <w:t>:</w:t>
      </w:r>
      <w:r w:rsidRPr="007B62FF">
        <w:rPr>
          <w:rtl/>
        </w:rPr>
        <w:t xml:space="preserve"> بالفتح ثمّ السكون وكسر الكاف</w:t>
      </w:r>
      <w:r w:rsidR="00527246">
        <w:rPr>
          <w:rtl/>
        </w:rPr>
        <w:t>،</w:t>
      </w:r>
      <w:r w:rsidRPr="007B62FF">
        <w:rPr>
          <w:rtl/>
        </w:rPr>
        <w:t xml:space="preserve"> ونون</w:t>
      </w:r>
      <w:r w:rsidR="00527246">
        <w:rPr>
          <w:rtl/>
        </w:rPr>
        <w:t>،</w:t>
      </w:r>
      <w:r w:rsidRPr="007B62FF">
        <w:rPr>
          <w:rtl/>
        </w:rPr>
        <w:t xml:space="preserve"> أصله موضع السكنى</w:t>
      </w:r>
      <w:r w:rsidR="00527246">
        <w:rPr>
          <w:rtl/>
        </w:rPr>
        <w:t>،</w:t>
      </w:r>
      <w:r w:rsidRPr="007B62FF">
        <w:rPr>
          <w:rtl/>
        </w:rPr>
        <w:t xml:space="preserve"> وذلك يُقال له أيضاً</w:t>
      </w:r>
      <w:r w:rsidR="00527246">
        <w:rPr>
          <w:rtl/>
        </w:rPr>
        <w:t>:</w:t>
      </w:r>
      <w:r w:rsidRPr="007B62FF">
        <w:rPr>
          <w:rtl/>
        </w:rPr>
        <w:t xml:space="preserve"> مسكَن</w:t>
      </w:r>
      <w:r w:rsidR="00527246">
        <w:rPr>
          <w:rtl/>
        </w:rPr>
        <w:t>،</w:t>
      </w:r>
      <w:r w:rsidRPr="007B62FF">
        <w:rPr>
          <w:rtl/>
        </w:rPr>
        <w:t xml:space="preserve"> بفتح الكاف</w:t>
      </w:r>
      <w:r w:rsidR="00527246">
        <w:rPr>
          <w:rtl/>
        </w:rPr>
        <w:t>،</w:t>
      </w:r>
      <w:r w:rsidRPr="007B62FF">
        <w:rPr>
          <w:rtl/>
        </w:rPr>
        <w:t xml:space="preserve"> لغتان</w:t>
      </w:r>
      <w:r w:rsidR="00527246">
        <w:rPr>
          <w:rtl/>
        </w:rPr>
        <w:t>،</w:t>
      </w:r>
      <w:r w:rsidRPr="007B62FF">
        <w:rPr>
          <w:rtl/>
        </w:rPr>
        <w:t xml:space="preserve"> وهو موضع من أوانا على نهر دُجيل عند دَبْر الجاثليق</w:t>
      </w:r>
      <w:r w:rsidR="00527246">
        <w:rPr>
          <w:rtl/>
        </w:rPr>
        <w:t>،</w:t>
      </w:r>
      <w:r w:rsidRPr="007B62FF">
        <w:rPr>
          <w:rtl/>
        </w:rPr>
        <w:t xml:space="preserve"> انظر</w:t>
      </w:r>
      <w:r w:rsidR="00527246">
        <w:rPr>
          <w:rtl/>
        </w:rPr>
        <w:t>:</w:t>
      </w:r>
      <w:r w:rsidRPr="007B62FF">
        <w:rPr>
          <w:rtl/>
        </w:rPr>
        <w:t xml:space="preserve"> مراصد الأطلاع 3</w:t>
      </w:r>
      <w:r w:rsidR="00527246">
        <w:rPr>
          <w:rtl/>
        </w:rPr>
        <w:t>:</w:t>
      </w:r>
      <w:r w:rsidRPr="007B62FF">
        <w:rPr>
          <w:rtl/>
        </w:rPr>
        <w:t xml:space="preserve"> 1271.</w:t>
      </w:r>
    </w:p>
    <w:p w:rsidR="0017382C" w:rsidRPr="007B62FF" w:rsidRDefault="0017382C" w:rsidP="0017382C">
      <w:pPr>
        <w:pStyle w:val="libFootnote0"/>
        <w:rPr>
          <w:rtl/>
        </w:rPr>
      </w:pPr>
      <w:r w:rsidRPr="007B62FF">
        <w:rPr>
          <w:rtl/>
        </w:rPr>
        <w:t>(6) في حاشية الأصل وفوق الكلمة في متن الحجرية</w:t>
      </w:r>
      <w:r w:rsidR="00527246">
        <w:rPr>
          <w:rtl/>
        </w:rPr>
        <w:t>:</w:t>
      </w:r>
      <w:r w:rsidRPr="007B62FF">
        <w:rPr>
          <w:rtl/>
        </w:rPr>
        <w:t xml:space="preserve"> « تسع نسخة بدل »</w:t>
      </w:r>
      <w:r>
        <w:rPr>
          <w:rtl/>
        </w:rPr>
        <w:t>.</w:t>
      </w:r>
    </w:p>
    <w:p w:rsidR="0017382C" w:rsidRPr="007B62FF" w:rsidRDefault="0017382C" w:rsidP="0017382C">
      <w:pPr>
        <w:pStyle w:val="libFootnote0"/>
        <w:rPr>
          <w:rtl/>
        </w:rPr>
      </w:pPr>
      <w:r w:rsidRPr="007B62FF">
        <w:rPr>
          <w:rtl/>
        </w:rPr>
        <w:t>(7) الكافي 7</w:t>
      </w:r>
      <w:r w:rsidR="00527246">
        <w:rPr>
          <w:rtl/>
        </w:rPr>
        <w:t>:</w:t>
      </w:r>
      <w:r w:rsidRPr="007B62FF">
        <w:rPr>
          <w:rtl/>
        </w:rPr>
        <w:t xml:space="preserve"> 49 51 / 7.</w:t>
      </w:r>
    </w:p>
    <w:p w:rsidR="0017382C" w:rsidRDefault="0017382C" w:rsidP="00C613E8">
      <w:pPr>
        <w:pStyle w:val="libNormal"/>
        <w:rPr>
          <w:rtl/>
        </w:rPr>
      </w:pPr>
      <w:r>
        <w:rPr>
          <w:rtl/>
        </w:rPr>
        <w:br w:type="page"/>
      </w:r>
    </w:p>
    <w:p w:rsidR="0017382C" w:rsidRPr="00E10B1D" w:rsidRDefault="0017382C" w:rsidP="0063324D">
      <w:pPr>
        <w:pStyle w:val="Heading3"/>
        <w:rPr>
          <w:rStyle w:val="Heading3Char"/>
          <w:rtl/>
        </w:rPr>
      </w:pPr>
      <w:bookmarkStart w:id="830" w:name="_Toc394922050"/>
      <w:r w:rsidRPr="004F14F2">
        <w:rPr>
          <w:rtl/>
        </w:rPr>
        <w:lastRenderedPageBreak/>
        <w:t xml:space="preserve">[3137] الهيثم بن </w:t>
      </w:r>
      <w:r w:rsidRPr="0017382C">
        <w:rPr>
          <w:rStyle w:val="libFootnotenumChar"/>
          <w:rtl/>
        </w:rPr>
        <w:t>(1)</w:t>
      </w:r>
      <w:r w:rsidRPr="00E10B1D">
        <w:rPr>
          <w:rStyle w:val="Heading3Char"/>
          <w:rtl/>
        </w:rPr>
        <w:t xml:space="preserve"> أبي روح</w:t>
      </w:r>
      <w:r w:rsidR="00527246" w:rsidRPr="00E10B1D">
        <w:rPr>
          <w:rStyle w:val="Heading3Char"/>
          <w:rtl/>
        </w:rPr>
        <w:t>:</w:t>
      </w:r>
      <w:bookmarkEnd w:id="830"/>
    </w:p>
    <w:p w:rsidR="0017382C" w:rsidRPr="007B62FF" w:rsidRDefault="0017382C" w:rsidP="0017382C">
      <w:pPr>
        <w:pStyle w:val="libNormal"/>
        <w:rPr>
          <w:rtl/>
        </w:rPr>
      </w:pPr>
      <w:r w:rsidRPr="007B62FF">
        <w:rPr>
          <w:rtl/>
        </w:rPr>
        <w:t>عنه</w:t>
      </w:r>
      <w:r w:rsidR="00527246">
        <w:rPr>
          <w:rtl/>
        </w:rPr>
        <w:t>:</w:t>
      </w:r>
      <w:r w:rsidRPr="007B62FF">
        <w:rPr>
          <w:rtl/>
        </w:rPr>
        <w:t xml:space="preserve"> يونس بن عبد الرحمن</w:t>
      </w:r>
      <w:r w:rsidR="00527246">
        <w:rPr>
          <w:rtl/>
        </w:rPr>
        <w:t>،</w:t>
      </w:r>
      <w:r w:rsidRPr="007B62FF">
        <w:rPr>
          <w:rtl/>
        </w:rPr>
        <w:t xml:space="preserve"> في الكافي </w:t>
      </w:r>
      <w:r w:rsidRPr="0017382C">
        <w:rPr>
          <w:rStyle w:val="libFootnotenumChar"/>
          <w:rtl/>
        </w:rPr>
        <w:t>(2)</w:t>
      </w:r>
      <w:r w:rsidR="00527246">
        <w:rPr>
          <w:rtl/>
        </w:rPr>
        <w:t>،</w:t>
      </w:r>
      <w:r w:rsidRPr="007B62FF">
        <w:rPr>
          <w:rtl/>
        </w:rPr>
        <w:t xml:space="preserve"> والتهذيب </w:t>
      </w:r>
      <w:r w:rsidRPr="0017382C">
        <w:rPr>
          <w:rStyle w:val="libFootnotenumChar"/>
          <w:rtl/>
        </w:rPr>
        <w:t>(3)</w:t>
      </w:r>
      <w:r w:rsidR="00527246">
        <w:rPr>
          <w:rtl/>
        </w:rPr>
        <w:t>،</w:t>
      </w:r>
      <w:r w:rsidRPr="007B62FF">
        <w:rPr>
          <w:rtl/>
        </w:rPr>
        <w:t xml:space="preserve"> في باب ميراث المفقود.</w:t>
      </w:r>
    </w:p>
    <w:p w:rsidR="0017382C" w:rsidRDefault="0017382C" w:rsidP="00E10B1D">
      <w:pPr>
        <w:pStyle w:val="Heading3"/>
        <w:rPr>
          <w:rtl/>
        </w:rPr>
      </w:pPr>
      <w:bookmarkStart w:id="831" w:name="_Toc394922051"/>
      <w:r w:rsidRPr="004F14F2">
        <w:rPr>
          <w:rtl/>
        </w:rPr>
        <w:t>[3138] الهيثم بن البراء</w:t>
      </w:r>
      <w:r w:rsidR="00527246">
        <w:rPr>
          <w:rtl/>
        </w:rPr>
        <w:t>:</w:t>
      </w:r>
      <w:bookmarkEnd w:id="831"/>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832" w:name="_Toc394922052"/>
      <w:r w:rsidRPr="004F14F2">
        <w:rPr>
          <w:rtl/>
        </w:rPr>
        <w:t>[3139] الهيثم بن حبيب الصّيرفيّ</w:t>
      </w:r>
      <w:r w:rsidR="00527246">
        <w:rPr>
          <w:rtl/>
        </w:rPr>
        <w:t>:</w:t>
      </w:r>
      <w:bookmarkEnd w:id="832"/>
    </w:p>
    <w:p w:rsidR="0017382C" w:rsidRPr="007B62FF" w:rsidRDefault="0017382C" w:rsidP="0017382C">
      <w:pPr>
        <w:pStyle w:val="libNormal"/>
        <w:rPr>
          <w:rtl/>
        </w:rPr>
      </w:pPr>
      <w:r w:rsidRPr="007B62FF">
        <w:rPr>
          <w:rtl/>
        </w:rPr>
        <w:t>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r w:rsidRPr="007B62FF">
        <w:rPr>
          <w:rtl/>
        </w:rPr>
        <w:t xml:space="preserve"> عنه</w:t>
      </w:r>
      <w:r w:rsidR="00527246">
        <w:rPr>
          <w:rtl/>
        </w:rPr>
        <w:t>:</w:t>
      </w:r>
      <w:r w:rsidRPr="007B62FF">
        <w:rPr>
          <w:rtl/>
        </w:rPr>
        <w:t xml:space="preserve"> ابن أبي عمير</w:t>
      </w:r>
      <w:r w:rsidR="00527246">
        <w:rPr>
          <w:rtl/>
        </w:rPr>
        <w:t>،</w:t>
      </w:r>
      <w:r w:rsidRPr="007B62FF">
        <w:rPr>
          <w:rtl/>
        </w:rPr>
        <w:t xml:space="preserve"> في التهذيب</w:t>
      </w:r>
      <w:r w:rsidR="00527246">
        <w:rPr>
          <w:rtl/>
        </w:rPr>
        <w:t>،</w:t>
      </w:r>
      <w:r w:rsidRPr="007B62FF">
        <w:rPr>
          <w:rtl/>
        </w:rPr>
        <w:t xml:space="preserve"> في باب الديون وأحكامها </w:t>
      </w:r>
      <w:r w:rsidRPr="0017382C">
        <w:rPr>
          <w:rStyle w:val="libFootnotenumChar"/>
          <w:rtl/>
        </w:rPr>
        <w:t>(6)</w:t>
      </w:r>
      <w:r>
        <w:rPr>
          <w:rtl/>
        </w:rPr>
        <w:t>.</w:t>
      </w:r>
    </w:p>
    <w:p w:rsidR="0017382C" w:rsidRDefault="0017382C" w:rsidP="00E10B1D">
      <w:pPr>
        <w:pStyle w:val="Heading3"/>
        <w:rPr>
          <w:rtl/>
        </w:rPr>
      </w:pPr>
      <w:bookmarkStart w:id="833" w:name="_Toc394922053"/>
      <w:r w:rsidRPr="004F14F2">
        <w:rPr>
          <w:rtl/>
        </w:rPr>
        <w:t>[3140] الهيثم بن عبد الجبّار الطحّان</w:t>
      </w:r>
      <w:r w:rsidR="00527246">
        <w:rPr>
          <w:rtl/>
        </w:rPr>
        <w:t>:</w:t>
      </w:r>
      <w:bookmarkEnd w:id="833"/>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834" w:name="_Toc394922054"/>
      <w:r w:rsidRPr="004F14F2">
        <w:rPr>
          <w:rtl/>
        </w:rPr>
        <w:t>[3141] الهيثم بن عبد الله الرّمانيّ</w:t>
      </w:r>
      <w:r w:rsidR="00527246">
        <w:rPr>
          <w:rtl/>
        </w:rPr>
        <w:t>:</w:t>
      </w:r>
      <w:bookmarkEnd w:id="834"/>
    </w:p>
    <w:p w:rsidR="0017382C" w:rsidRPr="007B62FF" w:rsidRDefault="0017382C" w:rsidP="0017382C">
      <w:pPr>
        <w:pStyle w:val="libNormal"/>
        <w:rPr>
          <w:rtl/>
        </w:rPr>
      </w:pPr>
      <w:r w:rsidRPr="007B62FF">
        <w:rPr>
          <w:rtl/>
        </w:rPr>
        <w:t>كُوفيّ</w:t>
      </w:r>
      <w:r w:rsidR="00527246">
        <w:rPr>
          <w:rtl/>
        </w:rPr>
        <w:t>،</w:t>
      </w:r>
      <w:r w:rsidRPr="007B62FF">
        <w:rPr>
          <w:rtl/>
        </w:rPr>
        <w:t xml:space="preserve"> روى عن موسى والرضا </w:t>
      </w:r>
      <w:r>
        <w:rPr>
          <w:rtl/>
        </w:rPr>
        <w:t>(</w:t>
      </w:r>
      <w:r w:rsidRPr="007B62FF">
        <w:rPr>
          <w:rtl/>
        </w:rPr>
        <w:t>عليهما السّلام</w:t>
      </w:r>
      <w:r>
        <w:rPr>
          <w:rtl/>
        </w:rPr>
        <w:t>)</w:t>
      </w:r>
      <w:r w:rsidR="00527246">
        <w:rPr>
          <w:rtl/>
        </w:rPr>
        <w:t>،</w:t>
      </w:r>
      <w:r w:rsidRPr="007B62FF">
        <w:rPr>
          <w:rtl/>
        </w:rPr>
        <w:t xml:space="preserve"> له كتاب في النجاشي </w:t>
      </w:r>
      <w:r w:rsidRPr="0017382C">
        <w:rPr>
          <w:rStyle w:val="libFootnotenumChar"/>
          <w:rtl/>
        </w:rPr>
        <w:t>(8)</w:t>
      </w:r>
      <w:r w:rsidR="00527246">
        <w:rPr>
          <w:rtl/>
        </w:rPr>
        <w:t>،</w:t>
      </w:r>
      <w:r w:rsidRPr="007B62FF">
        <w:rPr>
          <w:rtl/>
        </w:rPr>
        <w:t xml:space="preserve"> عنه</w:t>
      </w:r>
      <w:r w:rsidR="00527246">
        <w:rPr>
          <w:rtl/>
        </w:rPr>
        <w:t>:</w:t>
      </w:r>
      <w:r w:rsidRPr="007B62FF">
        <w:rPr>
          <w:rtl/>
        </w:rPr>
        <w:t xml:space="preserve"> الحسين بن سعيد</w:t>
      </w:r>
      <w:r w:rsidR="00527246">
        <w:rPr>
          <w:rtl/>
        </w:rPr>
        <w:t>،</w:t>
      </w:r>
      <w:r w:rsidRPr="007B62FF">
        <w:rPr>
          <w:rtl/>
        </w:rPr>
        <w:t xml:space="preserve"> وفي نسخة</w:t>
      </w:r>
      <w:r w:rsidR="00527246">
        <w:rPr>
          <w:rtl/>
        </w:rPr>
        <w:t>:</w:t>
      </w:r>
      <w:r w:rsidRPr="007B62FF">
        <w:rPr>
          <w:rtl/>
        </w:rPr>
        <w:t xml:space="preserve"> الحسن</w:t>
      </w:r>
      <w:r w:rsidR="00527246">
        <w:rPr>
          <w:rtl/>
        </w:rPr>
        <w:t>،</w:t>
      </w:r>
      <w:r w:rsidRPr="007B62FF">
        <w:rPr>
          <w:rtl/>
        </w:rPr>
        <w:t xml:space="preserve"> في الكافي</w:t>
      </w:r>
      <w:r w:rsidR="00527246">
        <w:rPr>
          <w:rtl/>
        </w:rPr>
        <w:t>،</w:t>
      </w:r>
      <w:r w:rsidRPr="007B62FF">
        <w:rPr>
          <w:rtl/>
        </w:rPr>
        <w:t xml:space="preserve"> في باب النوادر </w:t>
      </w:r>
      <w:r w:rsidRPr="0017382C">
        <w:rPr>
          <w:rStyle w:val="libFootnotenumChar"/>
          <w:rtl/>
        </w:rPr>
        <w:t>(9)</w:t>
      </w:r>
      <w:r w:rsidRPr="007B62FF">
        <w:rPr>
          <w:rtl/>
        </w:rPr>
        <w:t xml:space="preserve"> بعد جوامع التوحيد.</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بن » لم ترد في التهذيب والكافي.</w:t>
      </w:r>
    </w:p>
    <w:p w:rsidR="0017382C" w:rsidRPr="007B62FF" w:rsidRDefault="0017382C" w:rsidP="0017382C">
      <w:pPr>
        <w:pStyle w:val="libFootnote0"/>
        <w:rPr>
          <w:rtl/>
        </w:rPr>
      </w:pPr>
      <w:r w:rsidRPr="007B62FF">
        <w:rPr>
          <w:rtl/>
        </w:rPr>
        <w:t>(2) الكافي 7</w:t>
      </w:r>
      <w:r w:rsidR="00527246">
        <w:rPr>
          <w:rtl/>
        </w:rPr>
        <w:t>:</w:t>
      </w:r>
      <w:r w:rsidRPr="007B62FF">
        <w:rPr>
          <w:rtl/>
        </w:rPr>
        <w:t xml:space="preserve"> 154 / 4.</w:t>
      </w:r>
    </w:p>
    <w:p w:rsidR="0017382C" w:rsidRPr="007B62FF" w:rsidRDefault="0017382C" w:rsidP="0017382C">
      <w:pPr>
        <w:pStyle w:val="libFootnote0"/>
        <w:rPr>
          <w:rtl/>
        </w:rPr>
      </w:pPr>
      <w:r w:rsidRPr="007B62FF">
        <w:rPr>
          <w:rtl/>
        </w:rPr>
        <w:t>(3) تهذيب الأحكام 9</w:t>
      </w:r>
      <w:r w:rsidR="00527246">
        <w:rPr>
          <w:rtl/>
        </w:rPr>
        <w:t>:</w:t>
      </w:r>
      <w:r w:rsidRPr="007B62FF">
        <w:rPr>
          <w:rtl/>
        </w:rPr>
        <w:t xml:space="preserve"> 389 / 1390.</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331 / 38.</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331 / 34.</w:t>
      </w:r>
    </w:p>
    <w:p w:rsidR="0017382C" w:rsidRPr="007B62FF" w:rsidRDefault="0017382C" w:rsidP="0017382C">
      <w:pPr>
        <w:pStyle w:val="libFootnote0"/>
        <w:rPr>
          <w:rtl/>
        </w:rPr>
      </w:pPr>
      <w:r w:rsidRPr="007B62FF">
        <w:rPr>
          <w:rtl/>
        </w:rPr>
        <w:t>(6) تهذيب الأحكام 6</w:t>
      </w:r>
      <w:r w:rsidR="00527246">
        <w:rPr>
          <w:rtl/>
        </w:rPr>
        <w:t>:</w:t>
      </w:r>
      <w:r w:rsidRPr="007B62FF">
        <w:rPr>
          <w:rtl/>
        </w:rPr>
        <w:t xml:space="preserve"> 189 / 402.</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331 / 39.</w:t>
      </w:r>
    </w:p>
    <w:p w:rsidR="0017382C" w:rsidRPr="007B62FF" w:rsidRDefault="0017382C" w:rsidP="0017382C">
      <w:pPr>
        <w:pStyle w:val="libFootnote0"/>
        <w:rPr>
          <w:rtl/>
        </w:rPr>
      </w:pPr>
      <w:r w:rsidRPr="007B62FF">
        <w:rPr>
          <w:rtl/>
        </w:rPr>
        <w:t>(8) رجال النجاشي</w:t>
      </w:r>
      <w:r w:rsidR="00527246">
        <w:rPr>
          <w:rtl/>
        </w:rPr>
        <w:t>:</w:t>
      </w:r>
      <w:r w:rsidRPr="007B62FF">
        <w:rPr>
          <w:rtl/>
        </w:rPr>
        <w:t xml:space="preserve"> 436 / 1172.</w:t>
      </w:r>
    </w:p>
    <w:p w:rsidR="0017382C" w:rsidRPr="007B62FF" w:rsidRDefault="0017382C" w:rsidP="0017382C">
      <w:pPr>
        <w:pStyle w:val="libFootnote0"/>
        <w:rPr>
          <w:rtl/>
        </w:rPr>
      </w:pPr>
      <w:r w:rsidRPr="007B62FF">
        <w:rPr>
          <w:rtl/>
        </w:rPr>
        <w:t>(9) أُصول الكافي 1</w:t>
      </w:r>
      <w:r w:rsidR="00527246">
        <w:rPr>
          <w:rtl/>
        </w:rPr>
        <w:t>:</w:t>
      </w:r>
      <w:r w:rsidRPr="007B62FF">
        <w:rPr>
          <w:rtl/>
        </w:rPr>
        <w:t xml:space="preserve"> 111 / 5</w:t>
      </w:r>
      <w:r w:rsidR="00527246">
        <w:rPr>
          <w:rtl/>
        </w:rPr>
        <w:t>،</w:t>
      </w:r>
      <w:r w:rsidRPr="007B62FF">
        <w:rPr>
          <w:rtl/>
        </w:rPr>
        <w:t xml:space="preserve"> وفيه</w:t>
      </w:r>
      <w:r w:rsidR="00527246">
        <w:rPr>
          <w:rtl/>
        </w:rPr>
        <w:t>:</w:t>
      </w:r>
      <w:r w:rsidRPr="007B62FF">
        <w:rPr>
          <w:rtl/>
        </w:rPr>
        <w:t xml:space="preserve"> الحسن بن سعيد عن الهيثم بن عبد الله.</w:t>
      </w:r>
    </w:p>
    <w:p w:rsidR="0017382C" w:rsidRDefault="0017382C" w:rsidP="00C613E8">
      <w:pPr>
        <w:pStyle w:val="libNormal"/>
        <w:rPr>
          <w:rtl/>
        </w:rPr>
      </w:pPr>
      <w:r>
        <w:rPr>
          <w:rtl/>
        </w:rPr>
        <w:br w:type="page"/>
      </w:r>
    </w:p>
    <w:p w:rsidR="0017382C" w:rsidRDefault="0017382C" w:rsidP="00E10B1D">
      <w:pPr>
        <w:pStyle w:val="Heading3"/>
        <w:rPr>
          <w:rtl/>
        </w:rPr>
      </w:pPr>
      <w:bookmarkStart w:id="835" w:name="_Toc394922055"/>
      <w:r w:rsidRPr="004F14F2">
        <w:rPr>
          <w:rtl/>
        </w:rPr>
        <w:lastRenderedPageBreak/>
        <w:t>[3142] الهيثم بن عبيد الشّيباني</w:t>
      </w:r>
      <w:r w:rsidR="00527246">
        <w:rPr>
          <w:rtl/>
        </w:rPr>
        <w:t>:</w:t>
      </w:r>
      <w:bookmarkEnd w:id="835"/>
    </w:p>
    <w:p w:rsidR="0017382C" w:rsidRPr="007B62FF" w:rsidRDefault="0017382C" w:rsidP="0017382C">
      <w:pPr>
        <w:pStyle w:val="libNormal"/>
        <w:rPr>
          <w:rtl/>
        </w:rPr>
      </w:pPr>
      <w:r w:rsidRPr="007B62FF">
        <w:rPr>
          <w:rtl/>
        </w:rPr>
        <w:t>أبو كهمس</w:t>
      </w:r>
      <w:r w:rsidR="00527246">
        <w:rPr>
          <w:rtl/>
        </w:rPr>
        <w:t>،</w:t>
      </w:r>
      <w:r w:rsidRPr="007B62FF">
        <w:rPr>
          <w:rtl/>
        </w:rPr>
        <w:t xml:space="preserve"> الكوفي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r w:rsidRPr="007B62FF">
        <w:rPr>
          <w:rtl/>
        </w:rPr>
        <w:t xml:space="preserve"> مرّ في </w:t>
      </w:r>
      <w:r>
        <w:rPr>
          <w:rtl/>
        </w:rPr>
        <w:t>(</w:t>
      </w:r>
      <w:r w:rsidRPr="007B62FF">
        <w:rPr>
          <w:rtl/>
        </w:rPr>
        <w:t>قصد</w:t>
      </w:r>
      <w:r>
        <w:rPr>
          <w:rtl/>
        </w:rPr>
        <w:t>)</w:t>
      </w:r>
      <w:r w:rsidRPr="007B62FF">
        <w:rPr>
          <w:rtl/>
        </w:rPr>
        <w:t xml:space="preserve"> </w:t>
      </w:r>
      <w:r w:rsidRPr="0017382C">
        <w:rPr>
          <w:rStyle w:val="libFootnotenumChar"/>
          <w:rtl/>
        </w:rPr>
        <w:t>(2)</w:t>
      </w:r>
      <w:r w:rsidRPr="007B62FF">
        <w:rPr>
          <w:rtl/>
        </w:rPr>
        <w:t xml:space="preserve"> بعض الاختلاف فيه</w:t>
      </w:r>
      <w:r w:rsidR="00527246">
        <w:rPr>
          <w:rtl/>
        </w:rPr>
        <w:t>،</w:t>
      </w:r>
      <w:r w:rsidRPr="007B62FF">
        <w:rPr>
          <w:rtl/>
        </w:rPr>
        <w:t xml:space="preserve"> وأوضحنا وثاقته.</w:t>
      </w:r>
    </w:p>
    <w:p w:rsidR="0017382C" w:rsidRDefault="0017382C" w:rsidP="00E10B1D">
      <w:pPr>
        <w:pStyle w:val="Heading3"/>
        <w:rPr>
          <w:rtl/>
        </w:rPr>
      </w:pPr>
      <w:bookmarkStart w:id="836" w:name="_Toc394922056"/>
      <w:r w:rsidRPr="004F14F2">
        <w:rPr>
          <w:rtl/>
        </w:rPr>
        <w:t>[3143] الهيثم بن واقِد الجَزرِيّ</w:t>
      </w:r>
      <w:r w:rsidR="00527246">
        <w:rPr>
          <w:rtl/>
        </w:rPr>
        <w:t>:</w:t>
      </w:r>
      <w:bookmarkEnd w:id="836"/>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r w:rsidRPr="007B62FF">
        <w:rPr>
          <w:rtl/>
        </w:rPr>
        <w:t xml:space="preserve"> وله في النجاشي </w:t>
      </w:r>
      <w:r w:rsidRPr="0017382C">
        <w:rPr>
          <w:rStyle w:val="libFootnotenumChar"/>
          <w:rtl/>
        </w:rPr>
        <w:t>(4)</w:t>
      </w:r>
      <w:r w:rsidRPr="007B62FF">
        <w:rPr>
          <w:rtl/>
        </w:rPr>
        <w:t xml:space="preserve"> كتاب</w:t>
      </w:r>
      <w:r w:rsidR="00527246">
        <w:rPr>
          <w:rtl/>
        </w:rPr>
        <w:t>،</w:t>
      </w:r>
      <w:r w:rsidRPr="007B62FF">
        <w:rPr>
          <w:rtl/>
        </w:rPr>
        <w:t xml:space="preserve"> وفي رجال ابن داود</w:t>
      </w:r>
      <w:r w:rsidR="00527246">
        <w:rPr>
          <w:rtl/>
        </w:rPr>
        <w:t>:</w:t>
      </w:r>
      <w:r w:rsidRPr="007B62FF">
        <w:rPr>
          <w:rtl/>
        </w:rPr>
        <w:t xml:space="preserve"> من أصحاب الصادق </w:t>
      </w:r>
      <w:r w:rsidRPr="0017382C">
        <w:rPr>
          <w:rStyle w:val="libAlaemChar"/>
          <w:rtl/>
        </w:rPr>
        <w:t>عليه‌السلام</w:t>
      </w:r>
      <w:r w:rsidR="00527246">
        <w:rPr>
          <w:rtl/>
        </w:rPr>
        <w:t>،</w:t>
      </w:r>
      <w:r w:rsidRPr="007B62FF">
        <w:rPr>
          <w:rtl/>
        </w:rPr>
        <w:t xml:space="preserve"> في النجاشي</w:t>
      </w:r>
      <w:r w:rsidR="00527246">
        <w:rPr>
          <w:rtl/>
        </w:rPr>
        <w:t>:</w:t>
      </w:r>
      <w:r w:rsidRPr="007B62FF">
        <w:rPr>
          <w:rtl/>
        </w:rPr>
        <w:t xml:space="preserve"> ثقة </w:t>
      </w:r>
      <w:r w:rsidRPr="0017382C">
        <w:rPr>
          <w:rStyle w:val="libFootnotenumChar"/>
          <w:rtl/>
        </w:rPr>
        <w:t>(5)</w:t>
      </w:r>
      <w:r>
        <w:rPr>
          <w:rtl/>
        </w:rPr>
        <w:t>.</w:t>
      </w:r>
      <w:r w:rsidRPr="007B62FF">
        <w:rPr>
          <w:rtl/>
        </w:rPr>
        <w:t xml:space="preserve"> ومن المحتمل كونه الموثق</w:t>
      </w:r>
      <w:r w:rsidR="00527246">
        <w:rPr>
          <w:rtl/>
        </w:rPr>
        <w:t>،</w:t>
      </w:r>
      <w:r w:rsidRPr="007B62FF">
        <w:rPr>
          <w:rtl/>
        </w:rPr>
        <w:t xml:space="preserve"> أو وجدها في نسخته فلا إيراد عليه</w:t>
      </w:r>
      <w:r w:rsidR="00527246">
        <w:rPr>
          <w:rtl/>
        </w:rPr>
        <w:t>،</w:t>
      </w:r>
      <w:r w:rsidRPr="007B62FF">
        <w:rPr>
          <w:rtl/>
        </w:rPr>
        <w:t xml:space="preserve"> ويؤيّد الوثاقة رواية يونس بن عبد الرحمن عنه</w:t>
      </w:r>
      <w:r w:rsidR="00527246">
        <w:rPr>
          <w:rtl/>
        </w:rPr>
        <w:t>،</w:t>
      </w:r>
      <w:r w:rsidRPr="007B62FF">
        <w:rPr>
          <w:rtl/>
        </w:rPr>
        <w:t xml:space="preserve"> في الكافي</w:t>
      </w:r>
      <w:r w:rsidR="00527246">
        <w:rPr>
          <w:rtl/>
        </w:rPr>
        <w:t>،</w:t>
      </w:r>
      <w:r w:rsidRPr="007B62FF">
        <w:rPr>
          <w:rtl/>
        </w:rPr>
        <w:t xml:space="preserve"> في باب إخراج روح المؤمن والكافر </w:t>
      </w:r>
      <w:r w:rsidRPr="0017382C">
        <w:rPr>
          <w:rStyle w:val="libFootnotenumChar"/>
          <w:rtl/>
        </w:rPr>
        <w:t>(6)</w:t>
      </w:r>
      <w:r w:rsidR="00527246">
        <w:rPr>
          <w:rtl/>
        </w:rPr>
        <w:t>،</w:t>
      </w:r>
      <w:r w:rsidRPr="007B62FF">
        <w:rPr>
          <w:rtl/>
        </w:rPr>
        <w:t xml:space="preserve"> والحسن بن محبوب كثيراً </w:t>
      </w:r>
      <w:r w:rsidRPr="0017382C">
        <w:rPr>
          <w:rStyle w:val="libFootnotenumChar"/>
          <w:rtl/>
        </w:rPr>
        <w:t>(7)</w:t>
      </w:r>
      <w:r w:rsidR="00527246">
        <w:rPr>
          <w:rtl/>
        </w:rPr>
        <w:t>،</w:t>
      </w:r>
      <w:r w:rsidRPr="007B62FF">
        <w:rPr>
          <w:rtl/>
        </w:rPr>
        <w:t xml:space="preserve"> وحمّاد بن عيسى </w:t>
      </w:r>
      <w:r w:rsidRPr="0017382C">
        <w:rPr>
          <w:rStyle w:val="libFootnotenumChar"/>
          <w:rtl/>
        </w:rPr>
        <w:t>(8)</w:t>
      </w:r>
      <w:r w:rsidR="00527246">
        <w:rPr>
          <w:rtl/>
        </w:rPr>
        <w:t>،</w:t>
      </w:r>
      <w:r w:rsidRPr="007B62FF">
        <w:rPr>
          <w:rtl/>
        </w:rPr>
        <w:t xml:space="preserve"> ومحمّد بن سنان </w:t>
      </w:r>
      <w:r w:rsidRPr="0017382C">
        <w:rPr>
          <w:rStyle w:val="libFootnotenumChar"/>
          <w:rtl/>
        </w:rPr>
        <w:t>(9)</w:t>
      </w:r>
      <w:r w:rsidR="00527246">
        <w:rPr>
          <w:rtl/>
        </w:rPr>
        <w:t>،</w:t>
      </w:r>
      <w:r w:rsidRPr="007B62FF">
        <w:rPr>
          <w:rtl/>
        </w:rPr>
        <w:t xml:space="preserve"> والحسين بن سعيد </w:t>
      </w:r>
      <w:r w:rsidRPr="0017382C">
        <w:rPr>
          <w:rStyle w:val="libFootnotenumChar"/>
          <w:rtl/>
        </w:rPr>
        <w:t>(10)</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331 / 35.</w:t>
      </w:r>
    </w:p>
    <w:p w:rsidR="0017382C" w:rsidRPr="007B62FF" w:rsidRDefault="0017382C" w:rsidP="0017382C">
      <w:pPr>
        <w:pStyle w:val="libFootnote0"/>
        <w:rPr>
          <w:rtl/>
        </w:rPr>
      </w:pPr>
      <w:r w:rsidRPr="007B62FF">
        <w:rPr>
          <w:rtl/>
        </w:rPr>
        <w:t>(2) تقدم في الجزء الرابع صحيفة</w:t>
      </w:r>
      <w:r w:rsidR="00527246">
        <w:rPr>
          <w:rtl/>
        </w:rPr>
        <w:t>:</w:t>
      </w:r>
      <w:r w:rsidRPr="007B62FF">
        <w:rPr>
          <w:rtl/>
        </w:rPr>
        <w:t xml:space="preserve"> 441</w:t>
      </w:r>
      <w:r w:rsidR="00527246">
        <w:rPr>
          <w:rtl/>
        </w:rPr>
        <w:t>،</w:t>
      </w:r>
      <w:r w:rsidRPr="007B62FF">
        <w:rPr>
          <w:rtl/>
        </w:rPr>
        <w:t xml:space="preserve"> الطريق رقم</w:t>
      </w:r>
      <w:r w:rsidR="00527246">
        <w:rPr>
          <w:rtl/>
        </w:rPr>
        <w:t>:</w:t>
      </w:r>
      <w:r w:rsidRPr="007B62FF">
        <w:rPr>
          <w:rtl/>
        </w:rPr>
        <w:t xml:space="preserve"> [194]</w:t>
      </w:r>
      <w:r>
        <w:rPr>
          <w:rtl/>
        </w:rPr>
        <w:t>.</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331 / 37.</w:t>
      </w:r>
    </w:p>
    <w:p w:rsidR="0017382C" w:rsidRPr="007B62FF" w:rsidRDefault="0017382C" w:rsidP="0017382C">
      <w:pPr>
        <w:pStyle w:val="libFootnote0"/>
        <w:rPr>
          <w:rtl/>
        </w:rPr>
      </w:pPr>
      <w:r w:rsidRPr="007B62FF">
        <w:rPr>
          <w:rtl/>
        </w:rPr>
        <w:t>(4) رجال النجاشي</w:t>
      </w:r>
      <w:r w:rsidR="00527246">
        <w:rPr>
          <w:rtl/>
        </w:rPr>
        <w:t>:</w:t>
      </w:r>
      <w:r w:rsidRPr="007B62FF">
        <w:rPr>
          <w:rtl/>
        </w:rPr>
        <w:t xml:space="preserve"> 436 / 1171.</w:t>
      </w:r>
    </w:p>
    <w:p w:rsidR="0017382C" w:rsidRPr="007B62FF" w:rsidRDefault="0017382C" w:rsidP="0017382C">
      <w:pPr>
        <w:pStyle w:val="libFootnote0"/>
        <w:rPr>
          <w:rtl/>
        </w:rPr>
      </w:pPr>
      <w:r w:rsidRPr="007B62FF">
        <w:rPr>
          <w:rtl/>
        </w:rPr>
        <w:t>(5) رجال ابن داود</w:t>
      </w:r>
      <w:r w:rsidR="00527246">
        <w:rPr>
          <w:rtl/>
        </w:rPr>
        <w:t>:</w:t>
      </w:r>
      <w:r w:rsidRPr="007B62FF">
        <w:rPr>
          <w:rtl/>
        </w:rPr>
        <w:t xml:space="preserve"> 201 / 1687</w:t>
      </w:r>
      <w:r w:rsidR="00527246">
        <w:rPr>
          <w:rtl/>
        </w:rPr>
        <w:t>،</w:t>
      </w:r>
      <w:r w:rsidRPr="007B62FF">
        <w:rPr>
          <w:rtl/>
        </w:rPr>
        <w:t xml:space="preserve"> ولم يرد التوثيق في رجال النجاشي</w:t>
      </w:r>
      <w:r w:rsidR="00527246">
        <w:rPr>
          <w:rtl/>
        </w:rPr>
        <w:t>،</w:t>
      </w:r>
      <w:r w:rsidRPr="007B62FF">
        <w:rPr>
          <w:rtl/>
        </w:rPr>
        <w:t xml:space="preserve"> كما سينبه عليه المصنف</w:t>
      </w:r>
      <w:r w:rsidR="00527246">
        <w:rPr>
          <w:rtl/>
        </w:rPr>
        <w:t>،</w:t>
      </w:r>
      <w:r w:rsidRPr="007B62FF">
        <w:rPr>
          <w:rtl/>
        </w:rPr>
        <w:t xml:space="preserve"> فلاحظ.</w:t>
      </w:r>
    </w:p>
    <w:p w:rsidR="0017382C" w:rsidRPr="007B62FF" w:rsidRDefault="0017382C" w:rsidP="0017382C">
      <w:pPr>
        <w:pStyle w:val="libFootnote0"/>
        <w:rPr>
          <w:rtl/>
        </w:rPr>
      </w:pPr>
      <w:r w:rsidRPr="007B62FF">
        <w:rPr>
          <w:rtl/>
        </w:rPr>
        <w:t>(6) الكافي 3</w:t>
      </w:r>
      <w:r w:rsidR="00527246">
        <w:rPr>
          <w:rtl/>
        </w:rPr>
        <w:t>:</w:t>
      </w:r>
      <w:r w:rsidRPr="007B62FF">
        <w:rPr>
          <w:rtl/>
        </w:rPr>
        <w:t xml:space="preserve"> 136 / 2.</w:t>
      </w:r>
    </w:p>
    <w:p w:rsidR="0017382C" w:rsidRPr="007B62FF" w:rsidRDefault="0017382C" w:rsidP="0017382C">
      <w:pPr>
        <w:pStyle w:val="libFootnote0"/>
        <w:rPr>
          <w:rtl/>
        </w:rPr>
      </w:pPr>
      <w:r w:rsidRPr="007B62FF">
        <w:rPr>
          <w:rtl/>
        </w:rPr>
        <w:t>(7) أُصول الكافي 2</w:t>
      </w:r>
      <w:r w:rsidR="00527246">
        <w:rPr>
          <w:rtl/>
        </w:rPr>
        <w:t>:</w:t>
      </w:r>
      <w:r w:rsidRPr="007B62FF">
        <w:rPr>
          <w:rtl/>
        </w:rPr>
        <w:t xml:space="preserve"> 210 / 25</w:t>
      </w:r>
      <w:r w:rsidR="00527246">
        <w:rPr>
          <w:rtl/>
        </w:rPr>
        <w:t>،</w:t>
      </w:r>
      <w:r w:rsidRPr="007B62FF">
        <w:rPr>
          <w:rtl/>
        </w:rPr>
        <w:t xml:space="preserve"> الفقيه 4</w:t>
      </w:r>
      <w:r w:rsidR="00527246">
        <w:rPr>
          <w:rtl/>
        </w:rPr>
        <w:t>:</w:t>
      </w:r>
      <w:r w:rsidRPr="007B62FF">
        <w:rPr>
          <w:rtl/>
        </w:rPr>
        <w:t xml:space="preserve"> 293 / 887.</w:t>
      </w:r>
    </w:p>
    <w:p w:rsidR="0017382C" w:rsidRPr="007B62FF" w:rsidRDefault="0017382C" w:rsidP="0017382C">
      <w:pPr>
        <w:pStyle w:val="libFootnote0"/>
        <w:rPr>
          <w:rtl/>
        </w:rPr>
      </w:pPr>
      <w:r w:rsidRPr="007B62FF">
        <w:rPr>
          <w:rtl/>
        </w:rPr>
        <w:t>(8) الكافي 6</w:t>
      </w:r>
      <w:r w:rsidR="00527246">
        <w:rPr>
          <w:rtl/>
        </w:rPr>
        <w:t>:</w:t>
      </w:r>
      <w:r w:rsidRPr="007B62FF">
        <w:rPr>
          <w:rtl/>
        </w:rPr>
        <w:t xml:space="preserve"> 44 / 12.</w:t>
      </w:r>
    </w:p>
    <w:p w:rsidR="0017382C" w:rsidRPr="007B62FF" w:rsidRDefault="0017382C" w:rsidP="0017382C">
      <w:pPr>
        <w:pStyle w:val="libFootnote0"/>
        <w:rPr>
          <w:rtl/>
        </w:rPr>
      </w:pPr>
      <w:r w:rsidRPr="007B62FF">
        <w:rPr>
          <w:rtl/>
        </w:rPr>
        <w:t>(9) رجال النجاشي</w:t>
      </w:r>
      <w:r w:rsidR="00527246">
        <w:rPr>
          <w:rtl/>
        </w:rPr>
        <w:t>:</w:t>
      </w:r>
      <w:r w:rsidRPr="007B62FF">
        <w:rPr>
          <w:rtl/>
        </w:rPr>
        <w:t xml:space="preserve"> 436 / 1171.</w:t>
      </w:r>
    </w:p>
    <w:p w:rsidR="0017382C" w:rsidRPr="007B62FF" w:rsidRDefault="0017382C" w:rsidP="0017382C">
      <w:pPr>
        <w:pStyle w:val="libFootnote0"/>
        <w:rPr>
          <w:rtl/>
        </w:rPr>
      </w:pPr>
      <w:r w:rsidRPr="007B62FF">
        <w:rPr>
          <w:rtl/>
        </w:rPr>
        <w:t>(10) تهذيب الأحكام 3</w:t>
      </w:r>
      <w:r w:rsidR="00527246">
        <w:rPr>
          <w:rtl/>
        </w:rPr>
        <w:t>:</w:t>
      </w:r>
      <w:r w:rsidRPr="007B62FF">
        <w:rPr>
          <w:rtl/>
        </w:rPr>
        <w:t xml:space="preserve"> 270 / 778.</w:t>
      </w:r>
    </w:p>
    <w:p w:rsidR="0017382C" w:rsidRDefault="0017382C" w:rsidP="00C613E8">
      <w:pPr>
        <w:pStyle w:val="libNormal"/>
        <w:rPr>
          <w:rtl/>
        </w:rPr>
      </w:pPr>
      <w:r>
        <w:rPr>
          <w:rtl/>
        </w:rPr>
        <w:br w:type="page"/>
      </w:r>
    </w:p>
    <w:p w:rsidR="0017382C" w:rsidRPr="007B62FF" w:rsidRDefault="0017382C" w:rsidP="00E10B1D">
      <w:pPr>
        <w:pStyle w:val="Heading2Center"/>
        <w:rPr>
          <w:rtl/>
        </w:rPr>
      </w:pPr>
      <w:bookmarkStart w:id="837" w:name="_Toc394922057"/>
      <w:r w:rsidRPr="007B62FF">
        <w:rPr>
          <w:rtl/>
        </w:rPr>
        <w:lastRenderedPageBreak/>
        <w:t>باب الياء</w:t>
      </w:r>
      <w:bookmarkEnd w:id="837"/>
    </w:p>
    <w:p w:rsidR="0017382C" w:rsidRPr="00E10B1D" w:rsidRDefault="0017382C" w:rsidP="0063324D">
      <w:pPr>
        <w:pStyle w:val="Heading3"/>
        <w:rPr>
          <w:rStyle w:val="Heading3Char"/>
          <w:rtl/>
        </w:rPr>
      </w:pPr>
      <w:bookmarkStart w:id="838" w:name="_Toc394922058"/>
      <w:r w:rsidRPr="00E10B1D">
        <w:rPr>
          <w:rStyle w:val="Heading3Char"/>
          <w:rtl/>
        </w:rPr>
        <w:t xml:space="preserve">[3144] ياسر خادم الرضا </w:t>
      </w:r>
      <w:r w:rsidRPr="0017382C">
        <w:rPr>
          <w:rStyle w:val="libFootnotenumChar"/>
          <w:rtl/>
        </w:rPr>
        <w:t>(7)</w:t>
      </w:r>
      <w:r w:rsidR="00527246">
        <w:rPr>
          <w:rFonts w:hint="cs"/>
          <w:rtl/>
        </w:rPr>
        <w:t>:</w:t>
      </w:r>
      <w:bookmarkEnd w:id="838"/>
    </w:p>
    <w:p w:rsidR="0017382C" w:rsidRPr="007B62FF" w:rsidRDefault="0017382C" w:rsidP="0017382C">
      <w:pPr>
        <w:pStyle w:val="libNormal"/>
        <w:rPr>
          <w:rtl/>
          <w:lang w:bidi="fa-IR"/>
        </w:rPr>
      </w:pPr>
      <w:r w:rsidRPr="007B62FF">
        <w:rPr>
          <w:rtl/>
          <w:lang w:bidi="fa-IR"/>
        </w:rPr>
        <w:t xml:space="preserve">صاحب كتاب معتمد هي مسائله عن الرضا </w:t>
      </w:r>
      <w:r w:rsidRPr="0017382C">
        <w:rPr>
          <w:rStyle w:val="libAlaemChar"/>
          <w:rtl/>
        </w:rPr>
        <w:t>عليه‌السلام</w:t>
      </w:r>
      <w:r w:rsidRPr="007B62FF">
        <w:rPr>
          <w:rtl/>
          <w:lang w:bidi="fa-IR"/>
        </w:rPr>
        <w:t xml:space="preserve"> في مشيخة الفقيه </w:t>
      </w:r>
      <w:r w:rsidRPr="0017382C">
        <w:rPr>
          <w:rStyle w:val="libFootnotenumChar"/>
          <w:rtl/>
        </w:rPr>
        <w:t>(1)</w:t>
      </w:r>
      <w:r>
        <w:rPr>
          <w:rtl/>
          <w:lang w:bidi="fa-IR"/>
        </w:rPr>
        <w:t>.</w:t>
      </w:r>
      <w:r w:rsidRPr="007B62FF">
        <w:rPr>
          <w:rtl/>
          <w:lang w:bidi="fa-IR"/>
        </w:rPr>
        <w:t xml:space="preserve"> يروي عنه شيوخ الطائفة</w:t>
      </w:r>
      <w:r w:rsidR="00527246">
        <w:rPr>
          <w:rtl/>
          <w:lang w:bidi="fa-IR"/>
        </w:rPr>
        <w:t>:</w:t>
      </w:r>
      <w:r w:rsidRPr="007B62FF">
        <w:rPr>
          <w:rtl/>
          <w:lang w:bidi="fa-IR"/>
        </w:rPr>
        <w:t xml:space="preserve"> كعلي بن إبراهيم القمي </w:t>
      </w:r>
      <w:r w:rsidRPr="0017382C">
        <w:rPr>
          <w:rStyle w:val="libFootnotenumChar"/>
          <w:rtl/>
        </w:rPr>
        <w:t>(2)</w:t>
      </w:r>
      <w:r w:rsidR="00527246">
        <w:rPr>
          <w:rtl/>
          <w:lang w:bidi="fa-IR"/>
        </w:rPr>
        <w:t>،</w:t>
      </w:r>
      <w:r w:rsidRPr="007B62FF">
        <w:rPr>
          <w:rtl/>
          <w:lang w:bidi="fa-IR"/>
        </w:rPr>
        <w:t xml:space="preserve"> وأبيه </w:t>
      </w:r>
      <w:r w:rsidRPr="0017382C">
        <w:rPr>
          <w:rStyle w:val="libFootnotenumChar"/>
          <w:rtl/>
        </w:rPr>
        <w:t>(3)</w:t>
      </w:r>
      <w:r w:rsidR="00527246">
        <w:rPr>
          <w:rtl/>
          <w:lang w:bidi="fa-IR"/>
        </w:rPr>
        <w:t>،</w:t>
      </w:r>
      <w:r w:rsidRPr="007B62FF">
        <w:rPr>
          <w:rtl/>
          <w:lang w:bidi="fa-IR"/>
        </w:rPr>
        <w:t xml:space="preserve"> والجليل أحمد بن إسحاق الأشعري الوكيل </w:t>
      </w:r>
      <w:r w:rsidRPr="0017382C">
        <w:rPr>
          <w:rStyle w:val="libFootnotenumChar"/>
          <w:rtl/>
        </w:rPr>
        <w:t>(4)</w:t>
      </w:r>
      <w:r w:rsidR="00527246">
        <w:rPr>
          <w:rtl/>
          <w:lang w:bidi="fa-IR"/>
        </w:rPr>
        <w:t>،</w:t>
      </w:r>
      <w:r w:rsidRPr="007B62FF">
        <w:rPr>
          <w:rtl/>
          <w:lang w:bidi="fa-IR"/>
        </w:rPr>
        <w:t xml:space="preserve"> ويعقوب بن يزيد </w:t>
      </w:r>
      <w:r w:rsidRPr="0017382C">
        <w:rPr>
          <w:rStyle w:val="libFootnotenumChar"/>
          <w:rtl/>
        </w:rPr>
        <w:t>(5)</w:t>
      </w:r>
      <w:r w:rsidR="00527246">
        <w:rPr>
          <w:rtl/>
          <w:lang w:bidi="fa-IR"/>
        </w:rPr>
        <w:t>،</w:t>
      </w:r>
      <w:r w:rsidRPr="007B62FF">
        <w:rPr>
          <w:rtl/>
          <w:lang w:bidi="fa-IR"/>
        </w:rPr>
        <w:t xml:space="preserve"> وأحمد بن عمر الحلال </w:t>
      </w:r>
      <w:r w:rsidRPr="0017382C">
        <w:rPr>
          <w:rStyle w:val="libFootnotenumChar"/>
          <w:rtl/>
        </w:rPr>
        <w:t>(6)</w:t>
      </w:r>
      <w:r w:rsidR="00527246">
        <w:rPr>
          <w:rtl/>
          <w:lang w:bidi="fa-IR"/>
        </w:rPr>
        <w:t>،</w:t>
      </w:r>
      <w:r w:rsidRPr="007B62FF">
        <w:rPr>
          <w:rtl/>
          <w:lang w:bidi="fa-IR"/>
        </w:rPr>
        <w:t xml:space="preserve"> ونوح بن شعيب </w:t>
      </w:r>
      <w:r w:rsidRPr="0017382C">
        <w:rPr>
          <w:rStyle w:val="libFootnotenumChar"/>
          <w:rtl/>
        </w:rPr>
        <w:t>(7)</w:t>
      </w:r>
      <w:r w:rsidR="00527246">
        <w:rPr>
          <w:rtl/>
          <w:lang w:bidi="fa-IR"/>
        </w:rPr>
        <w:t>،</w:t>
      </w:r>
      <w:r w:rsidRPr="007B62FF">
        <w:rPr>
          <w:rtl/>
          <w:lang w:bidi="fa-IR"/>
        </w:rPr>
        <w:t xml:space="preserve"> وأحمد بن محمّد </w:t>
      </w:r>
      <w:r w:rsidRPr="0017382C">
        <w:rPr>
          <w:rStyle w:val="libFootnotenumChar"/>
          <w:rtl/>
        </w:rPr>
        <w:t>(8)</w:t>
      </w:r>
      <w:r w:rsidR="00527246">
        <w:rPr>
          <w:rtl/>
          <w:lang w:bidi="fa-IR"/>
        </w:rPr>
        <w:t>،</w:t>
      </w:r>
      <w:r w:rsidRPr="007B62FF">
        <w:rPr>
          <w:rtl/>
          <w:lang w:bidi="fa-IR"/>
        </w:rPr>
        <w:t xml:space="preserve"> ومرّ في </w:t>
      </w:r>
      <w:r>
        <w:rPr>
          <w:rtl/>
          <w:lang w:bidi="fa-IR"/>
        </w:rPr>
        <w:t>(</w:t>
      </w:r>
      <w:r w:rsidRPr="007B62FF">
        <w:rPr>
          <w:rtl/>
          <w:lang w:bidi="fa-IR"/>
        </w:rPr>
        <w:t>شمج</w:t>
      </w:r>
      <w:r>
        <w:rPr>
          <w:rtl/>
          <w:lang w:bidi="fa-IR"/>
        </w:rPr>
        <w:t>)</w:t>
      </w:r>
      <w:r w:rsidRPr="007B62FF">
        <w:rPr>
          <w:rtl/>
          <w:lang w:bidi="fa-IR"/>
        </w:rPr>
        <w:t xml:space="preserve"> </w:t>
      </w:r>
      <w:r w:rsidRPr="0017382C">
        <w:rPr>
          <w:rStyle w:val="libFootnotenumChar"/>
          <w:rtl/>
        </w:rPr>
        <w:t>(9)</w:t>
      </w:r>
      <w:r w:rsidRPr="007B62FF">
        <w:rPr>
          <w:rtl/>
          <w:lang w:bidi="fa-IR"/>
        </w:rPr>
        <w:t xml:space="preserve"> فلاحظ.</w:t>
      </w:r>
    </w:p>
    <w:p w:rsidR="0017382C" w:rsidRDefault="0017382C" w:rsidP="00E10B1D">
      <w:pPr>
        <w:pStyle w:val="Heading3"/>
        <w:rPr>
          <w:rtl/>
        </w:rPr>
      </w:pPr>
      <w:bookmarkStart w:id="839" w:name="_Toc394922059"/>
      <w:r w:rsidRPr="004F14F2">
        <w:rPr>
          <w:rtl/>
        </w:rPr>
        <w:t>[3145] ياسين الضرير الزيّات</w:t>
      </w:r>
      <w:r w:rsidR="00527246">
        <w:rPr>
          <w:rtl/>
        </w:rPr>
        <w:t>:</w:t>
      </w:r>
      <w:bookmarkEnd w:id="839"/>
    </w:p>
    <w:p w:rsidR="0017382C" w:rsidRPr="007B62FF" w:rsidRDefault="0017382C" w:rsidP="0017382C">
      <w:pPr>
        <w:pStyle w:val="libNormal"/>
        <w:rPr>
          <w:rtl/>
        </w:rPr>
      </w:pPr>
      <w:r w:rsidRPr="007B62FF">
        <w:rPr>
          <w:rtl/>
        </w:rPr>
        <w:t>البصري</w:t>
      </w:r>
      <w:r w:rsidR="00527246">
        <w:rPr>
          <w:rtl/>
        </w:rPr>
        <w:t>،</w:t>
      </w:r>
      <w:r w:rsidRPr="007B62FF">
        <w:rPr>
          <w:rtl/>
        </w:rPr>
        <w:t xml:space="preserve"> صاحب كتاب معتمد في مشيخة الفقيه </w:t>
      </w:r>
      <w:r w:rsidRPr="0017382C">
        <w:rPr>
          <w:rStyle w:val="libFootnotenumChar"/>
          <w:rtl/>
        </w:rPr>
        <w:t>(10)</w:t>
      </w:r>
      <w:r w:rsidR="00527246">
        <w:rPr>
          <w:rtl/>
        </w:rPr>
        <w:t>،</w:t>
      </w:r>
      <w:r w:rsidRPr="007B62FF">
        <w:rPr>
          <w:rtl/>
        </w:rPr>
        <w:t xml:space="preserve"> ذكرنا الأمارات الكاشفة عن حسنه بل وثاقته في </w:t>
      </w:r>
      <w:r>
        <w:rPr>
          <w:rtl/>
        </w:rPr>
        <w:t>(</w:t>
      </w:r>
      <w:r w:rsidRPr="007B62FF">
        <w:rPr>
          <w:rtl/>
        </w:rPr>
        <w:t>شمد</w:t>
      </w:r>
      <w:r>
        <w:rPr>
          <w:rtl/>
        </w:rPr>
        <w:t>)</w:t>
      </w:r>
      <w:r w:rsidRPr="007B62FF">
        <w:rPr>
          <w:rtl/>
        </w:rPr>
        <w:t xml:space="preserve"> </w:t>
      </w:r>
      <w:r w:rsidRPr="0017382C">
        <w:rPr>
          <w:rStyle w:val="libFootnotenumChar"/>
          <w:rtl/>
        </w:rPr>
        <w:t>(11)</w:t>
      </w:r>
      <w:r w:rsidRPr="007B62FF">
        <w:rPr>
          <w:rtl/>
        </w:rPr>
        <w:t xml:space="preserve"> فلاحظ.</w:t>
      </w:r>
    </w:p>
    <w:p w:rsidR="0017382C" w:rsidRDefault="0017382C" w:rsidP="00E10B1D">
      <w:pPr>
        <w:pStyle w:val="Heading3"/>
        <w:rPr>
          <w:rtl/>
        </w:rPr>
      </w:pPr>
      <w:bookmarkStart w:id="840" w:name="_Toc394922060"/>
      <w:r w:rsidRPr="004F14F2">
        <w:rPr>
          <w:rtl/>
        </w:rPr>
        <w:t>[3146] يحيى بن أبي الأشعث الكندي</w:t>
      </w:r>
      <w:r w:rsidR="00527246">
        <w:rPr>
          <w:rtl/>
        </w:rPr>
        <w:t>:</w:t>
      </w:r>
      <w:bookmarkEnd w:id="840"/>
    </w:p>
    <w:p w:rsidR="0017382C" w:rsidRPr="007B62FF" w:rsidRDefault="0017382C" w:rsidP="0017382C">
      <w:pPr>
        <w:pStyle w:val="libNormal"/>
        <w:rPr>
          <w:rtl/>
        </w:rPr>
      </w:pPr>
      <w:r w:rsidRPr="007B62FF">
        <w:rPr>
          <w:rtl/>
        </w:rPr>
        <w:t>البصري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(12)</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الفقيه 4</w:t>
      </w:r>
      <w:r w:rsidR="00527246">
        <w:rPr>
          <w:rtl/>
        </w:rPr>
        <w:t>:</w:t>
      </w:r>
      <w:r w:rsidRPr="007B62FF">
        <w:rPr>
          <w:rtl/>
        </w:rPr>
        <w:t xml:space="preserve"> 48</w:t>
      </w:r>
      <w:r w:rsidR="00527246">
        <w:rPr>
          <w:rtl/>
        </w:rPr>
        <w:t>،</w:t>
      </w:r>
      <w:r w:rsidRPr="007B62FF">
        <w:rPr>
          <w:rtl/>
        </w:rPr>
        <w:t xml:space="preserve"> من المشيخة.</w:t>
      </w:r>
    </w:p>
    <w:p w:rsidR="0017382C" w:rsidRPr="007B62FF" w:rsidRDefault="0017382C" w:rsidP="0017382C">
      <w:pPr>
        <w:pStyle w:val="libFootnote0"/>
        <w:rPr>
          <w:rtl/>
        </w:rPr>
      </w:pPr>
      <w:r w:rsidRPr="007B62FF">
        <w:rPr>
          <w:rtl/>
        </w:rPr>
        <w:t>(2) أُصول الكافي 1</w:t>
      </w:r>
      <w:r w:rsidR="00527246">
        <w:rPr>
          <w:rtl/>
        </w:rPr>
        <w:t>:</w:t>
      </w:r>
      <w:r w:rsidRPr="007B62FF">
        <w:rPr>
          <w:rtl/>
        </w:rPr>
        <w:t xml:space="preserve"> 408 / 7.</w:t>
      </w:r>
    </w:p>
    <w:p w:rsidR="0017382C" w:rsidRPr="007B62FF" w:rsidRDefault="0017382C" w:rsidP="0017382C">
      <w:pPr>
        <w:pStyle w:val="libFootnote0"/>
        <w:rPr>
          <w:rtl/>
        </w:rPr>
      </w:pPr>
      <w:r w:rsidRPr="007B62FF">
        <w:rPr>
          <w:rtl/>
        </w:rPr>
        <w:t>(3) الكافي 4</w:t>
      </w:r>
      <w:r w:rsidR="00527246">
        <w:rPr>
          <w:rtl/>
        </w:rPr>
        <w:t>:</w:t>
      </w:r>
      <w:r w:rsidRPr="007B62FF">
        <w:rPr>
          <w:rtl/>
        </w:rPr>
        <w:t xml:space="preserve"> 13 / 14.</w:t>
      </w:r>
    </w:p>
    <w:p w:rsidR="0017382C" w:rsidRPr="007B62FF" w:rsidRDefault="0017382C" w:rsidP="0017382C">
      <w:pPr>
        <w:pStyle w:val="libFootnote0"/>
        <w:rPr>
          <w:rtl/>
        </w:rPr>
      </w:pPr>
      <w:r w:rsidRPr="007B62FF">
        <w:rPr>
          <w:rtl/>
        </w:rPr>
        <w:t>(4) تهذيب الأحكام 2</w:t>
      </w:r>
      <w:r w:rsidR="00527246">
        <w:rPr>
          <w:rtl/>
        </w:rPr>
        <w:t>:</w:t>
      </w:r>
      <w:r w:rsidRPr="007B62FF">
        <w:rPr>
          <w:rtl/>
        </w:rPr>
        <w:t xml:space="preserve"> 308 / 1249.</w:t>
      </w:r>
    </w:p>
    <w:p w:rsidR="0017382C" w:rsidRPr="007B62FF" w:rsidRDefault="0017382C" w:rsidP="0017382C">
      <w:pPr>
        <w:pStyle w:val="libFootnote0"/>
        <w:rPr>
          <w:rtl/>
        </w:rPr>
      </w:pPr>
      <w:r w:rsidRPr="007B62FF">
        <w:rPr>
          <w:rtl/>
        </w:rPr>
        <w:t>(5) الاستبصار 2</w:t>
      </w:r>
      <w:r w:rsidR="00527246">
        <w:rPr>
          <w:rtl/>
        </w:rPr>
        <w:t>:</w:t>
      </w:r>
      <w:r w:rsidRPr="007B62FF">
        <w:rPr>
          <w:rtl/>
        </w:rPr>
        <w:t xml:space="preserve"> 49 / 161</w:t>
      </w:r>
      <w:r w:rsidR="00527246">
        <w:rPr>
          <w:rtl/>
        </w:rPr>
        <w:t>،</w:t>
      </w:r>
      <w:r w:rsidRPr="007B62FF">
        <w:rPr>
          <w:rtl/>
        </w:rPr>
        <w:t xml:space="preserve"> وفيه</w:t>
      </w:r>
      <w:r w:rsidR="00527246">
        <w:rPr>
          <w:rtl/>
        </w:rPr>
        <w:t>:</w:t>
      </w:r>
      <w:r w:rsidRPr="007B62FF">
        <w:rPr>
          <w:rtl/>
        </w:rPr>
        <w:t xml:space="preserve"> ياسر القمي.</w:t>
      </w:r>
    </w:p>
    <w:p w:rsidR="0017382C" w:rsidRPr="007B62FF" w:rsidRDefault="0017382C" w:rsidP="0017382C">
      <w:pPr>
        <w:pStyle w:val="libFootnote0"/>
        <w:rPr>
          <w:rtl/>
        </w:rPr>
      </w:pPr>
      <w:r w:rsidRPr="007B62FF">
        <w:rPr>
          <w:rtl/>
        </w:rPr>
        <w:t>(6) الكافي 7</w:t>
      </w:r>
      <w:r w:rsidR="00527246">
        <w:rPr>
          <w:rtl/>
        </w:rPr>
        <w:t>:</w:t>
      </w:r>
      <w:r w:rsidRPr="007B62FF">
        <w:rPr>
          <w:rtl/>
        </w:rPr>
        <w:t xml:space="preserve"> 260 / 4</w:t>
      </w:r>
      <w:r w:rsidR="00527246">
        <w:rPr>
          <w:rtl/>
        </w:rPr>
        <w:t>،</w:t>
      </w:r>
      <w:r w:rsidRPr="007B62FF">
        <w:rPr>
          <w:rtl/>
        </w:rPr>
        <w:t xml:space="preserve"> وفيه</w:t>
      </w:r>
      <w:r w:rsidR="00527246">
        <w:rPr>
          <w:rtl/>
        </w:rPr>
        <w:t>:</w:t>
      </w:r>
      <w:r w:rsidRPr="007B62FF">
        <w:rPr>
          <w:rtl/>
        </w:rPr>
        <w:t xml:space="preserve"> ياسر.</w:t>
      </w:r>
    </w:p>
    <w:p w:rsidR="0017382C" w:rsidRPr="007B62FF" w:rsidRDefault="0017382C" w:rsidP="0017382C">
      <w:pPr>
        <w:pStyle w:val="libFootnote0"/>
        <w:rPr>
          <w:rtl/>
        </w:rPr>
      </w:pPr>
      <w:r w:rsidRPr="007B62FF">
        <w:rPr>
          <w:rtl/>
        </w:rPr>
        <w:t>(7) الكافي 6</w:t>
      </w:r>
      <w:r w:rsidR="00527246">
        <w:rPr>
          <w:rtl/>
        </w:rPr>
        <w:t>:</w:t>
      </w:r>
      <w:r w:rsidRPr="007B62FF">
        <w:rPr>
          <w:rtl/>
        </w:rPr>
        <w:t xml:space="preserve"> 297 / 8.</w:t>
      </w:r>
    </w:p>
    <w:p w:rsidR="0017382C" w:rsidRPr="007B62FF" w:rsidRDefault="0017382C" w:rsidP="0017382C">
      <w:pPr>
        <w:pStyle w:val="libFootnote0"/>
        <w:rPr>
          <w:rtl/>
        </w:rPr>
      </w:pPr>
      <w:r w:rsidRPr="007B62FF">
        <w:rPr>
          <w:rtl/>
        </w:rPr>
        <w:t>(8) فهرست الشيخ</w:t>
      </w:r>
      <w:r w:rsidR="00527246">
        <w:rPr>
          <w:rtl/>
        </w:rPr>
        <w:t>:</w:t>
      </w:r>
      <w:r w:rsidRPr="007B62FF">
        <w:rPr>
          <w:rtl/>
        </w:rPr>
        <w:t xml:space="preserve"> 183 / 797.</w:t>
      </w:r>
    </w:p>
    <w:p w:rsidR="0017382C" w:rsidRPr="007B62FF" w:rsidRDefault="0017382C" w:rsidP="0017382C">
      <w:pPr>
        <w:pStyle w:val="libFootnote0"/>
        <w:rPr>
          <w:rtl/>
        </w:rPr>
      </w:pPr>
      <w:r w:rsidRPr="007B62FF">
        <w:rPr>
          <w:rtl/>
        </w:rPr>
        <w:t>(9) تقدم في الجزء الخامس صحيفة</w:t>
      </w:r>
      <w:r w:rsidR="00527246">
        <w:rPr>
          <w:rtl/>
        </w:rPr>
        <w:t>:</w:t>
      </w:r>
      <w:r w:rsidRPr="007B62FF">
        <w:rPr>
          <w:rtl/>
        </w:rPr>
        <w:t xml:space="preserve"> 373</w:t>
      </w:r>
      <w:r w:rsidR="00527246">
        <w:rPr>
          <w:rtl/>
        </w:rPr>
        <w:t>،</w:t>
      </w:r>
      <w:r w:rsidRPr="007B62FF">
        <w:rPr>
          <w:rtl/>
        </w:rPr>
        <w:t xml:space="preserve"> الطريق رقم</w:t>
      </w:r>
      <w:r w:rsidR="00527246">
        <w:rPr>
          <w:rtl/>
        </w:rPr>
        <w:t>:</w:t>
      </w:r>
      <w:r w:rsidRPr="007B62FF">
        <w:rPr>
          <w:rtl/>
        </w:rPr>
        <w:t xml:space="preserve"> [343]</w:t>
      </w:r>
      <w:r>
        <w:rPr>
          <w:rtl/>
        </w:rPr>
        <w:t>.</w:t>
      </w:r>
    </w:p>
    <w:p w:rsidR="0017382C" w:rsidRPr="007B62FF" w:rsidRDefault="0017382C" w:rsidP="0017382C">
      <w:pPr>
        <w:pStyle w:val="libFootnote0"/>
        <w:rPr>
          <w:rtl/>
        </w:rPr>
      </w:pPr>
      <w:r w:rsidRPr="007B62FF">
        <w:rPr>
          <w:rtl/>
        </w:rPr>
        <w:t>(10) الفقيه 4</w:t>
      </w:r>
      <w:r w:rsidR="00527246">
        <w:rPr>
          <w:rtl/>
        </w:rPr>
        <w:t>:</w:t>
      </w:r>
      <w:r w:rsidRPr="007B62FF">
        <w:rPr>
          <w:rtl/>
        </w:rPr>
        <w:t xml:space="preserve"> 127</w:t>
      </w:r>
      <w:r w:rsidR="00527246">
        <w:rPr>
          <w:rtl/>
        </w:rPr>
        <w:t>،</w:t>
      </w:r>
      <w:r w:rsidRPr="007B62FF">
        <w:rPr>
          <w:rtl/>
        </w:rPr>
        <w:t xml:space="preserve"> من المشيخة.</w:t>
      </w:r>
    </w:p>
    <w:p w:rsidR="0017382C" w:rsidRPr="007B62FF" w:rsidRDefault="0017382C" w:rsidP="0017382C">
      <w:pPr>
        <w:pStyle w:val="libFootnote0"/>
        <w:rPr>
          <w:rtl/>
        </w:rPr>
      </w:pPr>
      <w:r w:rsidRPr="007B62FF">
        <w:rPr>
          <w:rtl/>
        </w:rPr>
        <w:t>(11) تقدم في الجزء الخامس صحيفة</w:t>
      </w:r>
      <w:r w:rsidR="00527246">
        <w:rPr>
          <w:rtl/>
        </w:rPr>
        <w:t>:</w:t>
      </w:r>
      <w:r w:rsidRPr="007B62FF">
        <w:rPr>
          <w:rtl/>
        </w:rPr>
        <w:t xml:space="preserve"> 375</w:t>
      </w:r>
      <w:r w:rsidR="00527246">
        <w:rPr>
          <w:rtl/>
        </w:rPr>
        <w:t>،</w:t>
      </w:r>
      <w:r w:rsidRPr="007B62FF">
        <w:rPr>
          <w:rtl/>
        </w:rPr>
        <w:t xml:space="preserve"> الطريق رقم</w:t>
      </w:r>
      <w:r w:rsidR="00527246">
        <w:rPr>
          <w:rtl/>
        </w:rPr>
        <w:t>:</w:t>
      </w:r>
      <w:r w:rsidRPr="007B62FF">
        <w:rPr>
          <w:rtl/>
        </w:rPr>
        <w:t xml:space="preserve"> [344]</w:t>
      </w:r>
      <w:r>
        <w:rPr>
          <w:rtl/>
        </w:rPr>
        <w:t>.</w:t>
      </w:r>
    </w:p>
    <w:p w:rsidR="0017382C" w:rsidRPr="007B62FF" w:rsidRDefault="0017382C" w:rsidP="0017382C">
      <w:pPr>
        <w:pStyle w:val="libFootnote0"/>
        <w:rPr>
          <w:rtl/>
        </w:rPr>
      </w:pPr>
      <w:r w:rsidRPr="007B62FF">
        <w:rPr>
          <w:rtl/>
        </w:rPr>
        <w:t>(12) رجال الشيخ</w:t>
      </w:r>
      <w:r w:rsidR="00527246">
        <w:rPr>
          <w:rtl/>
        </w:rPr>
        <w:t>:</w:t>
      </w:r>
      <w:r w:rsidRPr="007B62FF">
        <w:rPr>
          <w:rtl/>
        </w:rPr>
        <w:t xml:space="preserve"> 334 / 20.</w:t>
      </w:r>
    </w:p>
    <w:p w:rsidR="0017382C" w:rsidRDefault="0017382C" w:rsidP="00C613E8">
      <w:pPr>
        <w:pStyle w:val="libNormal"/>
        <w:rPr>
          <w:rtl/>
        </w:rPr>
      </w:pPr>
      <w:r>
        <w:rPr>
          <w:rtl/>
        </w:rPr>
        <w:br w:type="page"/>
      </w:r>
    </w:p>
    <w:p w:rsidR="0017382C" w:rsidRDefault="0017382C" w:rsidP="00E10B1D">
      <w:pPr>
        <w:pStyle w:val="Heading3"/>
        <w:rPr>
          <w:rtl/>
        </w:rPr>
      </w:pPr>
      <w:bookmarkStart w:id="841" w:name="_Toc394922061"/>
      <w:r w:rsidRPr="004F14F2">
        <w:rPr>
          <w:rtl/>
        </w:rPr>
        <w:lastRenderedPageBreak/>
        <w:t>[3147] يحيى بن أبي سُليمان</w:t>
      </w:r>
      <w:r w:rsidR="00527246">
        <w:rPr>
          <w:rtl/>
        </w:rPr>
        <w:t>:</w:t>
      </w:r>
      <w:bookmarkEnd w:id="841"/>
    </w:p>
    <w:p w:rsidR="0017382C" w:rsidRPr="007B62FF" w:rsidRDefault="0017382C" w:rsidP="0017382C">
      <w:pPr>
        <w:pStyle w:val="libNormal"/>
        <w:rPr>
          <w:rtl/>
        </w:rPr>
      </w:pPr>
      <w:r w:rsidRPr="007B62FF">
        <w:rPr>
          <w:rtl/>
        </w:rPr>
        <w:t>أبو البلاد الكوفي</w:t>
      </w:r>
      <w:r w:rsidR="00527246">
        <w:rPr>
          <w:rtl/>
        </w:rPr>
        <w:t>،</w:t>
      </w:r>
      <w:r w:rsidRPr="007B62FF">
        <w:rPr>
          <w:rtl/>
        </w:rPr>
        <w:t xml:space="preserve"> مولى غطفان المقري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r w:rsidRPr="007B62FF">
        <w:rPr>
          <w:rtl/>
        </w:rPr>
        <w:t xml:space="preserve"> وفي النجاشي</w:t>
      </w:r>
      <w:r w:rsidR="00527246">
        <w:rPr>
          <w:rtl/>
        </w:rPr>
        <w:t>:</w:t>
      </w:r>
      <w:r w:rsidRPr="007B62FF">
        <w:rPr>
          <w:rtl/>
        </w:rPr>
        <w:t xml:space="preserve"> روى عن أبي جعفر</w:t>
      </w:r>
      <w:r w:rsidR="00527246">
        <w:rPr>
          <w:rtl/>
        </w:rPr>
        <w:t>،</w:t>
      </w:r>
      <w:r w:rsidRPr="007B62FF">
        <w:rPr>
          <w:rtl/>
        </w:rPr>
        <w:t xml:space="preserve"> وأبي عبد الله </w:t>
      </w:r>
      <w:r>
        <w:rPr>
          <w:rtl/>
        </w:rPr>
        <w:t>(</w:t>
      </w:r>
      <w:r w:rsidRPr="007B62FF">
        <w:rPr>
          <w:rtl/>
        </w:rPr>
        <w:t>عليهما السّلام</w:t>
      </w:r>
      <w:r>
        <w:rPr>
          <w:rtl/>
        </w:rPr>
        <w:t>)</w:t>
      </w:r>
      <w:r w:rsidRPr="007B62FF">
        <w:rPr>
          <w:rtl/>
        </w:rPr>
        <w:t xml:space="preserve"> </w:t>
      </w:r>
      <w:r w:rsidRPr="0017382C">
        <w:rPr>
          <w:rStyle w:val="libFootnotenumChar"/>
          <w:rtl/>
        </w:rPr>
        <w:t>(2)</w:t>
      </w:r>
      <w:r w:rsidR="00527246">
        <w:rPr>
          <w:rtl/>
        </w:rPr>
        <w:t>،</w:t>
      </w:r>
      <w:r w:rsidRPr="007B62FF">
        <w:rPr>
          <w:rtl/>
        </w:rPr>
        <w:t xml:space="preserve"> ويعرف منه إماميّته.</w:t>
      </w:r>
    </w:p>
    <w:p w:rsidR="0017382C" w:rsidRPr="007B62FF" w:rsidRDefault="0017382C" w:rsidP="0017382C">
      <w:pPr>
        <w:pStyle w:val="libNormal"/>
        <w:rPr>
          <w:rtl/>
        </w:rPr>
      </w:pPr>
      <w:r w:rsidRPr="007B62FF">
        <w:rPr>
          <w:rtl/>
        </w:rPr>
        <w:t>وفي الكافي</w:t>
      </w:r>
      <w:r w:rsidR="00527246">
        <w:rPr>
          <w:rtl/>
        </w:rPr>
        <w:t>:</w:t>
      </w:r>
      <w:r w:rsidRPr="007B62FF">
        <w:rPr>
          <w:rtl/>
        </w:rPr>
        <w:t xml:space="preserve"> عن العدّة</w:t>
      </w:r>
      <w:r w:rsidR="00527246">
        <w:rPr>
          <w:rtl/>
        </w:rPr>
        <w:t>،</w:t>
      </w:r>
      <w:r w:rsidRPr="007B62FF">
        <w:rPr>
          <w:rtl/>
        </w:rPr>
        <w:t xml:space="preserve"> عن البرقي</w:t>
      </w:r>
      <w:r w:rsidR="00527246">
        <w:rPr>
          <w:rtl/>
        </w:rPr>
        <w:t>،</w:t>
      </w:r>
      <w:r w:rsidRPr="007B62FF">
        <w:rPr>
          <w:rtl/>
        </w:rPr>
        <w:t xml:space="preserve"> عن يحيى بن إبراهيم بن أبي البلاد</w:t>
      </w:r>
      <w:r w:rsidR="00527246">
        <w:rPr>
          <w:rtl/>
        </w:rPr>
        <w:t>،</w:t>
      </w:r>
      <w:r w:rsidRPr="007B62FF">
        <w:rPr>
          <w:rtl/>
        </w:rPr>
        <w:t xml:space="preserve"> عن أبيه</w:t>
      </w:r>
      <w:r w:rsidR="00527246">
        <w:rPr>
          <w:rtl/>
        </w:rPr>
        <w:t>،</w:t>
      </w:r>
      <w:r w:rsidRPr="007B62FF">
        <w:rPr>
          <w:rtl/>
        </w:rPr>
        <w:t xml:space="preserve"> عن جدّه</w:t>
      </w:r>
      <w:r w:rsidR="00527246">
        <w:rPr>
          <w:rtl/>
        </w:rPr>
        <w:t>،</w:t>
      </w:r>
      <w:r w:rsidRPr="007B62FF">
        <w:rPr>
          <w:rtl/>
        </w:rPr>
        <w:t xml:space="preserve"> قال</w:t>
      </w:r>
      <w:r w:rsidR="00527246">
        <w:rPr>
          <w:rtl/>
        </w:rPr>
        <w:t>:</w:t>
      </w:r>
      <w:r w:rsidRPr="007B62FF">
        <w:rPr>
          <w:rtl/>
        </w:rPr>
        <w:t xml:space="preserve"> شكوت إلى أبي جعفر </w:t>
      </w:r>
      <w:r w:rsidRPr="0017382C">
        <w:rPr>
          <w:rStyle w:val="libAlaemChar"/>
          <w:rtl/>
        </w:rPr>
        <w:t>عليه‌السلام</w:t>
      </w:r>
      <w:r w:rsidRPr="007B62FF">
        <w:rPr>
          <w:rtl/>
        </w:rPr>
        <w:t xml:space="preserve"> ذرباً </w:t>
      </w:r>
      <w:r w:rsidRPr="0017382C">
        <w:rPr>
          <w:rStyle w:val="libFootnotenumChar"/>
          <w:rtl/>
        </w:rPr>
        <w:t>(3)</w:t>
      </w:r>
      <w:r w:rsidRPr="007B62FF">
        <w:rPr>
          <w:rtl/>
        </w:rPr>
        <w:t xml:space="preserve"> وجدته</w:t>
      </w:r>
      <w:r w:rsidR="00527246">
        <w:rPr>
          <w:rtl/>
        </w:rPr>
        <w:t>،</w:t>
      </w:r>
      <w:r w:rsidRPr="007B62FF">
        <w:rPr>
          <w:rtl/>
        </w:rPr>
        <w:t xml:space="preserve"> فأمرني بألبان البقر. إلى أن قال</w:t>
      </w:r>
      <w:r w:rsidR="00527246">
        <w:rPr>
          <w:rtl/>
        </w:rPr>
        <w:t>:</w:t>
      </w:r>
      <w:r w:rsidRPr="007B62FF">
        <w:rPr>
          <w:rtl/>
        </w:rPr>
        <w:t xml:space="preserve"> فقال </w:t>
      </w:r>
      <w:r w:rsidRPr="0017382C">
        <w:rPr>
          <w:rStyle w:val="libAlaemChar"/>
          <w:rtl/>
        </w:rPr>
        <w:t>عليه‌السلام</w:t>
      </w:r>
      <w:r w:rsidRPr="007B62FF">
        <w:rPr>
          <w:rtl/>
        </w:rPr>
        <w:t xml:space="preserve"> لي</w:t>
      </w:r>
      <w:r w:rsidR="00527246">
        <w:rPr>
          <w:rtl/>
        </w:rPr>
        <w:t>:</w:t>
      </w:r>
      <w:r w:rsidRPr="007B62FF">
        <w:rPr>
          <w:rtl/>
        </w:rPr>
        <w:t xml:space="preserve"> لو كانت أيّامه لخرجت أنا وأنت إلى ينبع </w:t>
      </w:r>
      <w:r w:rsidRPr="0017382C">
        <w:rPr>
          <w:rStyle w:val="libFootnotenumChar"/>
          <w:rtl/>
        </w:rPr>
        <w:t>(4)</w:t>
      </w:r>
      <w:r w:rsidRPr="007B62FF">
        <w:rPr>
          <w:rtl/>
        </w:rPr>
        <w:t xml:space="preserve"> حتى نشربه </w:t>
      </w:r>
      <w:r w:rsidRPr="0017382C">
        <w:rPr>
          <w:rStyle w:val="libFootnotenumChar"/>
          <w:rtl/>
        </w:rPr>
        <w:t>(5)</w:t>
      </w:r>
      <w:r>
        <w:rPr>
          <w:rtl/>
        </w:rPr>
        <w:t>.</w:t>
      </w:r>
      <w:r w:rsidRPr="007B62FF">
        <w:rPr>
          <w:rtl/>
        </w:rPr>
        <w:t xml:space="preserve"> وفيه إشعار بنوع اختصاص منه بالإمام </w:t>
      </w:r>
      <w:r w:rsidRPr="0017382C">
        <w:rPr>
          <w:rStyle w:val="libAlaemChar"/>
          <w:rtl/>
        </w:rPr>
        <w:t>عليه‌السلام</w:t>
      </w:r>
      <w:r w:rsidRPr="007B62FF">
        <w:rPr>
          <w:rtl/>
        </w:rPr>
        <w:t xml:space="preserve"> وكذا يظهر من الأخبار نوع خصوصيّة لولده إبراهيم ونافلته يحيى</w:t>
      </w:r>
      <w:r w:rsidR="00527246">
        <w:rPr>
          <w:rtl/>
        </w:rPr>
        <w:t>،</w:t>
      </w:r>
      <w:r w:rsidRPr="007B62FF">
        <w:rPr>
          <w:rtl/>
        </w:rPr>
        <w:t xml:space="preserve"> كذا قيل.</w:t>
      </w:r>
    </w:p>
    <w:p w:rsidR="0017382C" w:rsidRDefault="0017382C" w:rsidP="00E10B1D">
      <w:pPr>
        <w:pStyle w:val="Heading3"/>
        <w:rPr>
          <w:rtl/>
        </w:rPr>
      </w:pPr>
      <w:bookmarkStart w:id="842" w:name="_Toc394922062"/>
      <w:r w:rsidRPr="004F14F2">
        <w:rPr>
          <w:rtl/>
        </w:rPr>
        <w:t>[3148] يحيى بن أبي العلاء</w:t>
      </w:r>
      <w:r w:rsidR="00527246">
        <w:rPr>
          <w:rtl/>
        </w:rPr>
        <w:t>:</w:t>
      </w:r>
      <w:bookmarkEnd w:id="842"/>
    </w:p>
    <w:p w:rsidR="0017382C" w:rsidRPr="007B62FF" w:rsidRDefault="0017382C" w:rsidP="0017382C">
      <w:pPr>
        <w:pStyle w:val="libNormal"/>
        <w:rPr>
          <w:rtl/>
        </w:rPr>
      </w:pPr>
      <w:r w:rsidRPr="007B62FF">
        <w:rPr>
          <w:rtl/>
        </w:rPr>
        <w:t xml:space="preserve">هو بعينه يحيى بن العلاء الثقة </w:t>
      </w:r>
      <w:r w:rsidRPr="0017382C">
        <w:rPr>
          <w:rStyle w:val="libFootnotenumChar"/>
          <w:rtl/>
        </w:rPr>
        <w:t>(6)</w:t>
      </w:r>
      <w:r>
        <w:rPr>
          <w:rtl/>
        </w:rPr>
        <w:t>.</w:t>
      </w:r>
    </w:p>
    <w:p w:rsidR="0017382C" w:rsidRDefault="0017382C" w:rsidP="00E10B1D">
      <w:pPr>
        <w:pStyle w:val="Heading3"/>
        <w:rPr>
          <w:rtl/>
        </w:rPr>
      </w:pPr>
      <w:bookmarkStart w:id="843" w:name="_Toc394922063"/>
      <w:r w:rsidRPr="004F14F2">
        <w:rPr>
          <w:rtl/>
        </w:rPr>
        <w:t>[3149] يحيى بن أبي عِمْران</w:t>
      </w:r>
      <w:r w:rsidR="00527246">
        <w:rPr>
          <w:rtl/>
        </w:rPr>
        <w:t>:</w:t>
      </w:r>
      <w:bookmarkEnd w:id="843"/>
    </w:p>
    <w:p w:rsidR="0017382C" w:rsidRPr="007B62FF" w:rsidRDefault="0017382C" w:rsidP="0017382C">
      <w:pPr>
        <w:pStyle w:val="libNormal"/>
        <w:rPr>
          <w:rtl/>
        </w:rPr>
      </w:pPr>
      <w:r w:rsidRPr="007B62FF">
        <w:rPr>
          <w:rtl/>
        </w:rPr>
        <w:t>صاحب كتاب معتمد في مشيخة الفقيه</w:t>
      </w:r>
      <w:r w:rsidR="00527246">
        <w:rPr>
          <w:rtl/>
        </w:rPr>
        <w:t>،</w:t>
      </w:r>
      <w:r w:rsidRPr="007B62FF">
        <w:rPr>
          <w:rtl/>
        </w:rPr>
        <w:t xml:space="preserve"> يرويه عنه إبراهيم بن هاشم </w:t>
      </w:r>
      <w:r w:rsidRPr="0017382C">
        <w:rPr>
          <w:rStyle w:val="libFootnotenumChar"/>
          <w:rtl/>
        </w:rPr>
        <w:t>(7)</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333 / 8.</w:t>
      </w:r>
    </w:p>
    <w:p w:rsidR="0017382C" w:rsidRPr="007B62FF" w:rsidRDefault="0017382C" w:rsidP="0017382C">
      <w:pPr>
        <w:pStyle w:val="libFootnote0"/>
        <w:rPr>
          <w:rtl/>
        </w:rPr>
      </w:pPr>
      <w:r w:rsidRPr="007B62FF">
        <w:rPr>
          <w:rtl/>
        </w:rPr>
        <w:t>(2) رجال النجاشي</w:t>
      </w:r>
      <w:r w:rsidR="00527246">
        <w:rPr>
          <w:rtl/>
        </w:rPr>
        <w:t>:</w:t>
      </w:r>
      <w:r w:rsidRPr="007B62FF">
        <w:rPr>
          <w:rtl/>
        </w:rPr>
        <w:t xml:space="preserve"> 22 / 32</w:t>
      </w:r>
      <w:r w:rsidR="00527246">
        <w:rPr>
          <w:rtl/>
        </w:rPr>
        <w:t>،</w:t>
      </w:r>
      <w:r w:rsidRPr="007B62FF">
        <w:rPr>
          <w:rtl/>
        </w:rPr>
        <w:t xml:space="preserve"> في ترجمة</w:t>
      </w:r>
      <w:r w:rsidR="00527246">
        <w:rPr>
          <w:rtl/>
        </w:rPr>
        <w:t>:</w:t>
      </w:r>
      <w:r w:rsidRPr="007B62FF">
        <w:rPr>
          <w:rtl/>
        </w:rPr>
        <w:t xml:space="preserve"> إبراهيم بن أبي البلاد.</w:t>
      </w:r>
    </w:p>
    <w:p w:rsidR="0017382C" w:rsidRPr="007B62FF" w:rsidRDefault="0017382C" w:rsidP="0017382C">
      <w:pPr>
        <w:pStyle w:val="libFootnote0"/>
        <w:rPr>
          <w:rtl/>
        </w:rPr>
      </w:pPr>
      <w:r w:rsidRPr="007B62FF">
        <w:rPr>
          <w:rtl/>
        </w:rPr>
        <w:t>(3) ذَرِبَتْ مَعِدَتُه أي فسدت</w:t>
      </w:r>
      <w:r w:rsidR="00527246">
        <w:rPr>
          <w:rtl/>
        </w:rPr>
        <w:t>،</w:t>
      </w:r>
      <w:r w:rsidRPr="007B62FF">
        <w:rPr>
          <w:rtl/>
        </w:rPr>
        <w:t xml:space="preserve"> انظر الصحاح 2</w:t>
      </w:r>
      <w:r w:rsidR="00527246">
        <w:rPr>
          <w:rtl/>
        </w:rPr>
        <w:t>:</w:t>
      </w:r>
      <w:r w:rsidRPr="007B62FF">
        <w:rPr>
          <w:rtl/>
        </w:rPr>
        <w:t xml:space="preserve"> 127 </w:t>
      </w:r>
      <w:r>
        <w:rPr>
          <w:rtl/>
        </w:rPr>
        <w:t>(</w:t>
      </w:r>
      <w:r w:rsidRPr="007B62FF">
        <w:rPr>
          <w:rtl/>
        </w:rPr>
        <w:t>ذرب</w:t>
      </w:r>
      <w:r>
        <w:rPr>
          <w:rtl/>
        </w:rPr>
        <w:t>)</w:t>
      </w:r>
    </w:p>
    <w:p w:rsidR="0017382C" w:rsidRPr="007B62FF" w:rsidRDefault="0017382C" w:rsidP="0017382C">
      <w:pPr>
        <w:pStyle w:val="libFootnote0"/>
        <w:rPr>
          <w:rtl/>
        </w:rPr>
      </w:pPr>
      <w:r w:rsidRPr="007B62FF">
        <w:rPr>
          <w:rtl/>
        </w:rPr>
        <w:t>(4) ينبع</w:t>
      </w:r>
      <w:r w:rsidR="00527246">
        <w:rPr>
          <w:rtl/>
        </w:rPr>
        <w:t>:</w:t>
      </w:r>
      <w:r w:rsidRPr="007B62FF">
        <w:rPr>
          <w:rtl/>
        </w:rPr>
        <w:t xml:space="preserve"> بالفتح ثم السكون</w:t>
      </w:r>
      <w:r w:rsidR="00527246">
        <w:rPr>
          <w:rtl/>
        </w:rPr>
        <w:t>،</w:t>
      </w:r>
      <w:r w:rsidRPr="007B62FF">
        <w:rPr>
          <w:rtl/>
        </w:rPr>
        <w:t xml:space="preserve"> والباء الموحدة المضمومة</w:t>
      </w:r>
      <w:r w:rsidR="00527246">
        <w:rPr>
          <w:rtl/>
        </w:rPr>
        <w:t>،</w:t>
      </w:r>
      <w:r w:rsidRPr="007B62FF">
        <w:rPr>
          <w:rtl/>
        </w:rPr>
        <w:t xml:space="preserve"> وعين مهملة</w:t>
      </w:r>
      <w:r w:rsidR="00527246">
        <w:rPr>
          <w:rtl/>
        </w:rPr>
        <w:t>،</w:t>
      </w:r>
      <w:r w:rsidRPr="007B62FF">
        <w:rPr>
          <w:rtl/>
        </w:rPr>
        <w:t xml:space="preserve"> قيل إنها بين مكة والمدينة</w:t>
      </w:r>
      <w:r w:rsidR="00527246">
        <w:rPr>
          <w:rtl/>
        </w:rPr>
        <w:t>،</w:t>
      </w:r>
      <w:r w:rsidRPr="007B62FF">
        <w:rPr>
          <w:rtl/>
        </w:rPr>
        <w:t xml:space="preserve"> وقيل غير ذلك</w:t>
      </w:r>
      <w:r w:rsidR="00527246">
        <w:rPr>
          <w:rtl/>
        </w:rPr>
        <w:t>،</w:t>
      </w:r>
      <w:r w:rsidRPr="007B62FF">
        <w:rPr>
          <w:rtl/>
        </w:rPr>
        <w:t xml:space="preserve"> راجع معجم البلدان 5</w:t>
      </w:r>
      <w:r w:rsidR="00527246">
        <w:rPr>
          <w:rtl/>
        </w:rPr>
        <w:t>:</w:t>
      </w:r>
      <w:r w:rsidRPr="007B62FF">
        <w:rPr>
          <w:rtl/>
        </w:rPr>
        <w:t xml:space="preserve"> 450 </w:t>
      </w:r>
      <w:r>
        <w:rPr>
          <w:rtl/>
        </w:rPr>
        <w:t>(</w:t>
      </w:r>
      <w:r w:rsidRPr="007B62FF">
        <w:rPr>
          <w:rtl/>
        </w:rPr>
        <w:t>ينبع</w:t>
      </w:r>
      <w:r>
        <w:rPr>
          <w:rtl/>
        </w:rPr>
        <w:t>)</w:t>
      </w:r>
    </w:p>
    <w:p w:rsidR="0017382C" w:rsidRPr="007B62FF" w:rsidRDefault="0017382C" w:rsidP="0017382C">
      <w:pPr>
        <w:pStyle w:val="libFootnote0"/>
        <w:rPr>
          <w:rtl/>
        </w:rPr>
      </w:pPr>
      <w:r w:rsidRPr="007B62FF">
        <w:rPr>
          <w:rtl/>
        </w:rPr>
        <w:t>(5) الكافي 6</w:t>
      </w:r>
      <w:r w:rsidR="00527246">
        <w:rPr>
          <w:rtl/>
        </w:rPr>
        <w:t>:</w:t>
      </w:r>
      <w:r w:rsidRPr="007B62FF">
        <w:rPr>
          <w:rtl/>
        </w:rPr>
        <w:t xml:space="preserve"> 337 / 2.</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333 / 7</w:t>
      </w:r>
      <w:r w:rsidR="00527246">
        <w:rPr>
          <w:rtl/>
        </w:rPr>
        <w:t>،</w:t>
      </w:r>
      <w:r w:rsidRPr="007B62FF">
        <w:rPr>
          <w:rtl/>
        </w:rPr>
        <w:t xml:space="preserve"> وانظر فهرست الشيخ</w:t>
      </w:r>
      <w:r w:rsidR="00527246">
        <w:rPr>
          <w:rtl/>
        </w:rPr>
        <w:t>:</w:t>
      </w:r>
      <w:r w:rsidRPr="007B62FF">
        <w:rPr>
          <w:rtl/>
        </w:rPr>
        <w:t xml:space="preserve"> 178 / 798</w:t>
      </w:r>
      <w:r w:rsidR="00527246">
        <w:rPr>
          <w:rtl/>
        </w:rPr>
        <w:t>،</w:t>
      </w:r>
      <w:r w:rsidRPr="007B62FF">
        <w:rPr>
          <w:rtl/>
        </w:rPr>
        <w:t xml:space="preserve"> وراجع كذلك رجال النجاشي</w:t>
      </w:r>
      <w:r w:rsidR="00527246">
        <w:rPr>
          <w:rtl/>
        </w:rPr>
        <w:t>:</w:t>
      </w:r>
      <w:r w:rsidRPr="007B62FF">
        <w:rPr>
          <w:rtl/>
        </w:rPr>
        <w:t xml:space="preserve"> 444 / 1189.</w:t>
      </w:r>
    </w:p>
    <w:p w:rsidR="0017382C" w:rsidRPr="007B62FF" w:rsidRDefault="0017382C" w:rsidP="0017382C">
      <w:pPr>
        <w:pStyle w:val="libFootnote0"/>
        <w:rPr>
          <w:rtl/>
        </w:rPr>
      </w:pPr>
      <w:r w:rsidRPr="007B62FF">
        <w:rPr>
          <w:rtl/>
        </w:rPr>
        <w:t>(7) الفقيه 4</w:t>
      </w:r>
      <w:r w:rsidR="00527246">
        <w:rPr>
          <w:rtl/>
        </w:rPr>
        <w:t>:</w:t>
      </w:r>
      <w:r w:rsidRPr="007B62FF">
        <w:rPr>
          <w:rtl/>
        </w:rPr>
        <w:t xml:space="preserve"> 44</w:t>
      </w:r>
      <w:r w:rsidR="00527246">
        <w:rPr>
          <w:rtl/>
        </w:rPr>
        <w:t>،</w:t>
      </w:r>
      <w:r w:rsidRPr="007B62FF">
        <w:rPr>
          <w:rtl/>
        </w:rPr>
        <w:t xml:space="preserve"> من المشيخة.</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واستظهرنا في شرح المشيخة </w:t>
      </w:r>
      <w:r w:rsidRPr="0017382C">
        <w:rPr>
          <w:rStyle w:val="libFootnotenumChar"/>
          <w:rtl/>
        </w:rPr>
        <w:t>(1)</w:t>
      </w:r>
      <w:r w:rsidR="00527246">
        <w:rPr>
          <w:rtl/>
        </w:rPr>
        <w:t>،</w:t>
      </w:r>
      <w:r w:rsidRPr="007B62FF">
        <w:rPr>
          <w:rtl/>
        </w:rPr>
        <w:t xml:space="preserve"> وفاقاً لصاحب الجامع </w:t>
      </w:r>
      <w:r w:rsidRPr="0017382C">
        <w:rPr>
          <w:rStyle w:val="libFootnotenumChar"/>
          <w:rtl/>
        </w:rPr>
        <w:t>(2)</w:t>
      </w:r>
      <w:r w:rsidRPr="007B62FF">
        <w:rPr>
          <w:rtl/>
        </w:rPr>
        <w:t xml:space="preserve"> كونه بعينه يحيى ابن عمران المذكور في أصحاب الرضا </w:t>
      </w:r>
      <w:r w:rsidRPr="0017382C">
        <w:rPr>
          <w:rStyle w:val="libAlaemChar"/>
          <w:rtl/>
        </w:rPr>
        <w:t>عليه‌السلام</w:t>
      </w:r>
      <w:r w:rsidRPr="007B62FF">
        <w:rPr>
          <w:rtl/>
        </w:rPr>
        <w:t xml:space="preserve"> </w:t>
      </w:r>
      <w:r w:rsidRPr="0017382C">
        <w:rPr>
          <w:rStyle w:val="libFootnotenumChar"/>
          <w:rtl/>
        </w:rPr>
        <w:t>(3)</w:t>
      </w:r>
      <w:r w:rsidRPr="007B62FF">
        <w:rPr>
          <w:rtl/>
        </w:rPr>
        <w:t xml:space="preserve"> الذي يروي عنه علي بن مهزيار كثيراً </w:t>
      </w:r>
      <w:r w:rsidRPr="0017382C">
        <w:rPr>
          <w:rStyle w:val="libFootnotenumChar"/>
          <w:rtl/>
        </w:rPr>
        <w:t>(4)</w:t>
      </w:r>
      <w:r>
        <w:rPr>
          <w:rtl/>
        </w:rPr>
        <w:t>.</w:t>
      </w:r>
    </w:p>
    <w:p w:rsidR="0017382C" w:rsidRPr="007B62FF" w:rsidRDefault="0017382C" w:rsidP="0017382C">
      <w:pPr>
        <w:pStyle w:val="libNormal"/>
        <w:rPr>
          <w:rtl/>
        </w:rPr>
      </w:pPr>
      <w:r w:rsidRPr="007B62FF">
        <w:rPr>
          <w:rtl/>
        </w:rPr>
        <w:t xml:space="preserve">ومن جميع ذلك يظهر حسنه وفاقاً للتعليقة </w:t>
      </w:r>
      <w:r w:rsidRPr="0017382C">
        <w:rPr>
          <w:rStyle w:val="libFootnotenumChar"/>
          <w:rtl/>
        </w:rPr>
        <w:t>(5)</w:t>
      </w:r>
      <w:r w:rsidR="00527246">
        <w:rPr>
          <w:rtl/>
        </w:rPr>
        <w:t>،</w:t>
      </w:r>
      <w:r w:rsidRPr="007B62FF">
        <w:rPr>
          <w:rtl/>
        </w:rPr>
        <w:t xml:space="preserve"> ومرّ في </w:t>
      </w:r>
      <w:r>
        <w:rPr>
          <w:rtl/>
        </w:rPr>
        <w:t>(</w:t>
      </w:r>
      <w:r w:rsidRPr="007B62FF">
        <w:rPr>
          <w:rtl/>
        </w:rPr>
        <w:t>شمو</w:t>
      </w:r>
      <w:r>
        <w:rPr>
          <w:rtl/>
        </w:rPr>
        <w:t>)</w:t>
      </w:r>
      <w:r w:rsidRPr="007B62FF">
        <w:rPr>
          <w:rtl/>
        </w:rPr>
        <w:t xml:space="preserve"> </w:t>
      </w:r>
      <w:r w:rsidRPr="0017382C">
        <w:rPr>
          <w:rStyle w:val="libFootnotenumChar"/>
          <w:rtl/>
        </w:rPr>
        <w:t>(6)</w:t>
      </w:r>
      <w:r w:rsidRPr="007B62FF">
        <w:rPr>
          <w:rtl/>
        </w:rPr>
        <w:t xml:space="preserve"> فلاحظ.</w:t>
      </w:r>
    </w:p>
    <w:p w:rsidR="0017382C" w:rsidRDefault="0017382C" w:rsidP="00E10B1D">
      <w:pPr>
        <w:pStyle w:val="Heading3"/>
        <w:rPr>
          <w:rtl/>
        </w:rPr>
      </w:pPr>
      <w:bookmarkStart w:id="844" w:name="_Toc394922064"/>
      <w:r w:rsidRPr="004F14F2">
        <w:rPr>
          <w:rtl/>
        </w:rPr>
        <w:t>[3150] يحيى أخو آدم</w:t>
      </w:r>
      <w:r w:rsidR="00527246">
        <w:rPr>
          <w:rtl/>
        </w:rPr>
        <w:t>:</w:t>
      </w:r>
      <w:bookmarkEnd w:id="844"/>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845" w:name="_Toc394922065"/>
      <w:r w:rsidRPr="004F14F2">
        <w:rPr>
          <w:rtl/>
        </w:rPr>
        <w:t>[3151] يحيى بن إسحاق الصّيْرفيّ</w:t>
      </w:r>
      <w:r w:rsidR="00527246">
        <w:rPr>
          <w:rtl/>
        </w:rPr>
        <w:t>:</w:t>
      </w:r>
      <w:bookmarkEnd w:id="845"/>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Default="0017382C" w:rsidP="00E10B1D">
      <w:pPr>
        <w:pStyle w:val="Heading3"/>
        <w:rPr>
          <w:rtl/>
        </w:rPr>
      </w:pPr>
      <w:bookmarkStart w:id="846" w:name="_Toc394922066"/>
      <w:r w:rsidRPr="004F14F2">
        <w:rPr>
          <w:rtl/>
        </w:rPr>
        <w:t>[3152] يحيى بن إسحاق الكُوفيّ</w:t>
      </w:r>
      <w:r w:rsidR="00527246">
        <w:rPr>
          <w:rtl/>
        </w:rPr>
        <w:t>:</w:t>
      </w:r>
      <w:bookmarkEnd w:id="846"/>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p>
    <w:p w:rsidR="0017382C" w:rsidRDefault="0017382C" w:rsidP="00E10B1D">
      <w:pPr>
        <w:pStyle w:val="Heading3"/>
        <w:rPr>
          <w:rtl/>
        </w:rPr>
      </w:pPr>
      <w:bookmarkStart w:id="847" w:name="_Toc394922067"/>
      <w:r w:rsidRPr="004F14F2">
        <w:rPr>
          <w:rtl/>
        </w:rPr>
        <w:t>[3153] يحيى بن أيوب البصري</w:t>
      </w:r>
      <w:r w:rsidR="00527246">
        <w:rPr>
          <w:rtl/>
        </w:rPr>
        <w:t>:</w:t>
      </w:r>
      <w:bookmarkEnd w:id="847"/>
    </w:p>
    <w:p w:rsidR="0017382C" w:rsidRPr="007B62FF" w:rsidRDefault="0017382C" w:rsidP="0017382C">
      <w:pPr>
        <w:pStyle w:val="libNormal"/>
        <w:rPr>
          <w:rtl/>
        </w:rPr>
      </w:pPr>
      <w:r w:rsidRPr="007B62FF">
        <w:rPr>
          <w:rtl/>
        </w:rPr>
        <w:t>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(10)</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مرّ في الجزء الخامس صحيفة</w:t>
      </w:r>
      <w:r w:rsidR="00527246">
        <w:rPr>
          <w:rtl/>
        </w:rPr>
        <w:t>:</w:t>
      </w:r>
      <w:r w:rsidRPr="007B62FF">
        <w:rPr>
          <w:rtl/>
        </w:rPr>
        <w:t xml:space="preserve"> 377 378</w:t>
      </w:r>
      <w:r w:rsidR="00527246">
        <w:rPr>
          <w:rtl/>
        </w:rPr>
        <w:t>،</w:t>
      </w:r>
      <w:r w:rsidRPr="007B62FF">
        <w:rPr>
          <w:rtl/>
        </w:rPr>
        <w:t xml:space="preserve"> الطريق رقم</w:t>
      </w:r>
      <w:r w:rsidR="00527246">
        <w:rPr>
          <w:rtl/>
        </w:rPr>
        <w:t>:</w:t>
      </w:r>
      <w:r w:rsidRPr="007B62FF">
        <w:rPr>
          <w:rtl/>
        </w:rPr>
        <w:t xml:space="preserve"> [346]</w:t>
      </w:r>
      <w:r>
        <w:rPr>
          <w:rtl/>
        </w:rPr>
        <w:t>.</w:t>
      </w:r>
    </w:p>
    <w:p w:rsidR="0017382C" w:rsidRPr="007B62FF" w:rsidRDefault="0017382C" w:rsidP="0017382C">
      <w:pPr>
        <w:pStyle w:val="libFootnote0"/>
        <w:rPr>
          <w:rtl/>
        </w:rPr>
      </w:pPr>
      <w:r w:rsidRPr="007B62FF">
        <w:rPr>
          <w:rtl/>
        </w:rPr>
        <w:t>(2) جامع الرواة 2</w:t>
      </w:r>
      <w:r w:rsidR="00527246">
        <w:rPr>
          <w:rtl/>
        </w:rPr>
        <w:t>:</w:t>
      </w:r>
      <w:r w:rsidRPr="007B62FF">
        <w:rPr>
          <w:rtl/>
        </w:rPr>
        <w:t xml:space="preserve"> 334.</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395 / 8.</w:t>
      </w:r>
    </w:p>
    <w:p w:rsidR="0017382C" w:rsidRPr="007B62FF" w:rsidRDefault="0017382C" w:rsidP="0017382C">
      <w:pPr>
        <w:pStyle w:val="libFootnote0"/>
        <w:rPr>
          <w:rtl/>
        </w:rPr>
      </w:pPr>
      <w:r w:rsidRPr="007B62FF">
        <w:rPr>
          <w:rtl/>
        </w:rPr>
        <w:t>(4) الاستبصار 1</w:t>
      </w:r>
      <w:r w:rsidR="00527246">
        <w:rPr>
          <w:rtl/>
        </w:rPr>
        <w:t>:</w:t>
      </w:r>
      <w:r w:rsidRPr="007B62FF">
        <w:rPr>
          <w:rtl/>
        </w:rPr>
        <w:t xml:space="preserve"> 311 / 3.</w:t>
      </w:r>
    </w:p>
    <w:p w:rsidR="0017382C" w:rsidRPr="007B62FF" w:rsidRDefault="0017382C" w:rsidP="0017382C">
      <w:pPr>
        <w:pStyle w:val="libFootnote0"/>
        <w:rPr>
          <w:rtl/>
        </w:rPr>
      </w:pPr>
      <w:r w:rsidRPr="007B62FF">
        <w:rPr>
          <w:rtl/>
        </w:rPr>
        <w:t>(5) تعليقة الوحيد على منهج المقال</w:t>
      </w:r>
      <w:r w:rsidR="00527246">
        <w:rPr>
          <w:rtl/>
        </w:rPr>
        <w:t>:</w:t>
      </w:r>
      <w:r w:rsidRPr="007B62FF">
        <w:rPr>
          <w:rtl/>
        </w:rPr>
        <w:t xml:space="preserve"> 371.</w:t>
      </w:r>
    </w:p>
    <w:p w:rsidR="0017382C" w:rsidRPr="007B62FF" w:rsidRDefault="0017382C" w:rsidP="0017382C">
      <w:pPr>
        <w:pStyle w:val="libFootnote0"/>
        <w:rPr>
          <w:rtl/>
        </w:rPr>
      </w:pPr>
      <w:r w:rsidRPr="007B62FF">
        <w:rPr>
          <w:rtl/>
        </w:rPr>
        <w:t>(6) تقدّم في الجزء الخامس صحيفة</w:t>
      </w:r>
      <w:r w:rsidR="00527246">
        <w:rPr>
          <w:rtl/>
        </w:rPr>
        <w:t>:</w:t>
      </w:r>
      <w:r w:rsidRPr="007B62FF">
        <w:rPr>
          <w:rtl/>
        </w:rPr>
        <w:t xml:space="preserve"> 377</w:t>
      </w:r>
      <w:r w:rsidR="00527246">
        <w:rPr>
          <w:rtl/>
        </w:rPr>
        <w:t>،</w:t>
      </w:r>
      <w:r w:rsidRPr="007B62FF">
        <w:rPr>
          <w:rtl/>
        </w:rPr>
        <w:t xml:space="preserve"> الطريق رقم</w:t>
      </w:r>
      <w:r w:rsidR="00527246">
        <w:rPr>
          <w:rtl/>
        </w:rPr>
        <w:t>:</w:t>
      </w:r>
      <w:r w:rsidRPr="007B62FF">
        <w:rPr>
          <w:rtl/>
        </w:rPr>
        <w:t xml:space="preserve"> [346]</w:t>
      </w:r>
      <w:r>
        <w:rPr>
          <w:rtl/>
        </w:rPr>
        <w:t>.</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334 / 27</w:t>
      </w:r>
      <w:r w:rsidR="00527246">
        <w:rPr>
          <w:rtl/>
        </w:rPr>
        <w:t>،</w:t>
      </w:r>
      <w:r w:rsidRPr="007B62FF">
        <w:rPr>
          <w:rtl/>
        </w:rPr>
        <w:t xml:space="preserve"> ورجال البرقي</w:t>
      </w:r>
      <w:r w:rsidR="00527246">
        <w:rPr>
          <w:rtl/>
        </w:rPr>
        <w:t>:</w:t>
      </w:r>
      <w:r w:rsidRPr="007B62FF">
        <w:rPr>
          <w:rtl/>
        </w:rPr>
        <w:t xml:space="preserve"> 32.</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333 / 12.</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334 / 18.</w:t>
      </w:r>
    </w:p>
    <w:p w:rsidR="0017382C" w:rsidRPr="007B62FF" w:rsidRDefault="0017382C" w:rsidP="0017382C">
      <w:pPr>
        <w:pStyle w:val="libFootnote0"/>
        <w:rPr>
          <w:rtl/>
        </w:rPr>
      </w:pPr>
      <w:r w:rsidRPr="007B62FF">
        <w:rPr>
          <w:rtl/>
        </w:rPr>
        <w:t>(10) رجال الشيخ</w:t>
      </w:r>
      <w:r w:rsidR="00527246">
        <w:rPr>
          <w:rtl/>
        </w:rPr>
        <w:t>:</w:t>
      </w:r>
      <w:r w:rsidRPr="007B62FF">
        <w:rPr>
          <w:rtl/>
        </w:rPr>
        <w:t xml:space="preserve"> 334 / 22</w:t>
      </w:r>
      <w:r w:rsidR="00527246">
        <w:rPr>
          <w:rtl/>
        </w:rPr>
        <w:t>،</w:t>
      </w:r>
      <w:r w:rsidRPr="007B62FF">
        <w:rPr>
          <w:rtl/>
        </w:rPr>
        <w:t xml:space="preserve"> وجملة </w:t>
      </w:r>
      <w:r>
        <w:rPr>
          <w:rtl/>
        </w:rPr>
        <w:t>(</w:t>
      </w:r>
      <w:r w:rsidRPr="007B62FF">
        <w:rPr>
          <w:rtl/>
        </w:rPr>
        <w:t>أسند عنه</w:t>
      </w:r>
      <w:r>
        <w:rPr>
          <w:rtl/>
        </w:rPr>
        <w:t>)</w:t>
      </w:r>
      <w:r w:rsidRPr="007B62FF">
        <w:rPr>
          <w:rtl/>
        </w:rPr>
        <w:t xml:space="preserve"> لم ترد فيه.</w:t>
      </w:r>
    </w:p>
    <w:p w:rsidR="0017382C" w:rsidRDefault="0017382C" w:rsidP="00C613E8">
      <w:pPr>
        <w:pStyle w:val="libNormal"/>
        <w:rPr>
          <w:rtl/>
        </w:rPr>
      </w:pPr>
      <w:r>
        <w:rPr>
          <w:rtl/>
        </w:rPr>
        <w:br w:type="page"/>
      </w:r>
    </w:p>
    <w:p w:rsidR="0017382C" w:rsidRDefault="0017382C" w:rsidP="00E10B1D">
      <w:pPr>
        <w:pStyle w:val="Heading3"/>
        <w:rPr>
          <w:rtl/>
        </w:rPr>
      </w:pPr>
      <w:bookmarkStart w:id="848" w:name="_Toc394922068"/>
      <w:r w:rsidRPr="004F14F2">
        <w:rPr>
          <w:rtl/>
        </w:rPr>
        <w:lastRenderedPageBreak/>
        <w:t>[3154] يحيى بن بشير النبّال</w:t>
      </w:r>
      <w:r w:rsidR="00527246">
        <w:rPr>
          <w:rtl/>
        </w:rPr>
        <w:t>:</w:t>
      </w:r>
      <w:bookmarkEnd w:id="848"/>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(1)</w:t>
      </w:r>
      <w:r w:rsidRPr="007B62FF">
        <w:rPr>
          <w:rtl/>
        </w:rPr>
        <w:t xml:space="preserve"> عنه</w:t>
      </w:r>
      <w:r w:rsidR="00527246">
        <w:rPr>
          <w:rtl/>
        </w:rPr>
        <w:t>:</w:t>
      </w:r>
      <w:r w:rsidRPr="007B62FF">
        <w:rPr>
          <w:rtl/>
        </w:rPr>
        <w:t xml:space="preserve"> علي بن أسباط </w:t>
      </w:r>
      <w:r w:rsidRPr="0017382C">
        <w:rPr>
          <w:rStyle w:val="libFootnotenumChar"/>
          <w:rtl/>
        </w:rPr>
        <w:t>(2)</w:t>
      </w:r>
      <w:r>
        <w:rPr>
          <w:rtl/>
        </w:rPr>
        <w:t>.</w:t>
      </w:r>
    </w:p>
    <w:p w:rsidR="0017382C" w:rsidRDefault="0017382C" w:rsidP="00E10B1D">
      <w:pPr>
        <w:pStyle w:val="Heading3"/>
        <w:rPr>
          <w:rtl/>
        </w:rPr>
      </w:pPr>
      <w:bookmarkStart w:id="849" w:name="_Toc394922069"/>
      <w:r w:rsidRPr="004F14F2">
        <w:rPr>
          <w:rtl/>
        </w:rPr>
        <w:t>[3155] يحيى بيّاع الحُلَل</w:t>
      </w:r>
      <w:r w:rsidR="00527246">
        <w:rPr>
          <w:rtl/>
        </w:rPr>
        <w:t>:</w:t>
      </w:r>
      <w:bookmarkEnd w:id="849"/>
    </w:p>
    <w:p w:rsidR="0017382C" w:rsidRPr="007B62FF" w:rsidRDefault="0017382C" w:rsidP="0017382C">
      <w:pPr>
        <w:pStyle w:val="libNormal"/>
        <w:rPr>
          <w:rtl/>
        </w:rPr>
      </w:pPr>
      <w:r w:rsidRPr="007B62FF">
        <w:rPr>
          <w:rtl/>
        </w:rPr>
        <w:t>ويقال له</w:t>
      </w:r>
      <w:r w:rsidR="00527246">
        <w:rPr>
          <w:rtl/>
        </w:rPr>
        <w:t>:</w:t>
      </w:r>
      <w:r w:rsidRPr="007B62FF">
        <w:rPr>
          <w:rtl/>
        </w:rPr>
        <w:t xml:space="preserve"> القلانسي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sidR="00527246">
        <w:rPr>
          <w:rtl/>
        </w:rPr>
        <w:t>،</w:t>
      </w:r>
      <w:r w:rsidRPr="007B62FF">
        <w:rPr>
          <w:rtl/>
        </w:rPr>
        <w:t xml:space="preserve"> وفي رجال البرقي</w:t>
      </w:r>
      <w:r w:rsidR="00527246">
        <w:rPr>
          <w:rtl/>
        </w:rPr>
        <w:t>:</w:t>
      </w:r>
      <w:r w:rsidRPr="007B62FF">
        <w:rPr>
          <w:rtl/>
        </w:rPr>
        <w:t xml:space="preserve"> أبو شبل </w:t>
      </w:r>
      <w:r w:rsidRPr="0017382C">
        <w:rPr>
          <w:rStyle w:val="libFootnotenumChar"/>
          <w:rtl/>
        </w:rPr>
        <w:t>(4)</w:t>
      </w:r>
      <w:r>
        <w:rPr>
          <w:rtl/>
        </w:rPr>
        <w:t>.</w:t>
      </w:r>
    </w:p>
    <w:p w:rsidR="0017382C" w:rsidRDefault="0017382C" w:rsidP="00E10B1D">
      <w:pPr>
        <w:pStyle w:val="Heading3"/>
        <w:rPr>
          <w:rtl/>
        </w:rPr>
      </w:pPr>
      <w:bookmarkStart w:id="850" w:name="_Toc394922070"/>
      <w:r w:rsidRPr="004F14F2">
        <w:rPr>
          <w:rtl/>
        </w:rPr>
        <w:t>[3156] يحيى بن تَميم النَّهدِيّ</w:t>
      </w:r>
      <w:r w:rsidR="00527246">
        <w:rPr>
          <w:rtl/>
        </w:rPr>
        <w:t>:</w:t>
      </w:r>
      <w:bookmarkEnd w:id="850"/>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851" w:name="_Toc394922071"/>
      <w:r w:rsidRPr="004F14F2">
        <w:rPr>
          <w:rtl/>
        </w:rPr>
        <w:t>[3157] يحيى بن حبيب الزّيّات</w:t>
      </w:r>
      <w:r w:rsidR="00527246">
        <w:rPr>
          <w:rtl/>
        </w:rPr>
        <w:t>:</w:t>
      </w:r>
      <w:bookmarkEnd w:id="851"/>
    </w:p>
    <w:p w:rsidR="0017382C" w:rsidRPr="007B62FF" w:rsidRDefault="0017382C" w:rsidP="0017382C">
      <w:pPr>
        <w:pStyle w:val="libNormal"/>
        <w:rPr>
          <w:rtl/>
        </w:rPr>
      </w:pPr>
      <w:r w:rsidRPr="007B62FF">
        <w:rPr>
          <w:rtl/>
        </w:rPr>
        <w:t>في مناقب ابن شهرآشوب</w:t>
      </w:r>
      <w:r w:rsidR="00527246">
        <w:rPr>
          <w:rtl/>
        </w:rPr>
        <w:t>:</w:t>
      </w:r>
      <w:r w:rsidRPr="007B62FF">
        <w:rPr>
          <w:rtl/>
        </w:rPr>
        <w:t xml:space="preserve"> وقد ثبت بقول الثقات إشارة أبيه يعني الجواد </w:t>
      </w:r>
      <w:r w:rsidRPr="0017382C">
        <w:rPr>
          <w:rStyle w:val="libAlaemChar"/>
          <w:rtl/>
        </w:rPr>
        <w:t>عليه‌السلام</w:t>
      </w:r>
      <w:r w:rsidRPr="007B62FF">
        <w:rPr>
          <w:rtl/>
        </w:rPr>
        <w:t xml:space="preserve"> إليه</w:t>
      </w:r>
      <w:r w:rsidR="00527246">
        <w:rPr>
          <w:rtl/>
        </w:rPr>
        <w:t>،</w:t>
      </w:r>
      <w:r w:rsidRPr="007B62FF">
        <w:rPr>
          <w:rtl/>
        </w:rPr>
        <w:t xml:space="preserve"> منهم عمّه علي بن جعفر. إلى أن قال</w:t>
      </w:r>
      <w:r w:rsidR="00527246">
        <w:rPr>
          <w:rtl/>
        </w:rPr>
        <w:t>:</w:t>
      </w:r>
      <w:r w:rsidRPr="007B62FF">
        <w:rPr>
          <w:rtl/>
        </w:rPr>
        <w:t xml:space="preserve"> ويحيى بن حبيب الزيات </w:t>
      </w:r>
      <w:r w:rsidRPr="0017382C">
        <w:rPr>
          <w:rStyle w:val="libFootnotenumChar"/>
          <w:rtl/>
        </w:rPr>
        <w:t>(6)</w:t>
      </w:r>
      <w:r w:rsidR="00527246">
        <w:rPr>
          <w:rtl/>
        </w:rPr>
        <w:t>،</w:t>
      </w:r>
      <w:r w:rsidRPr="007B62FF">
        <w:rPr>
          <w:rtl/>
        </w:rPr>
        <w:t xml:space="preserve"> ومثله الطبرسي في إعلام الورى </w:t>
      </w:r>
      <w:r w:rsidRPr="0017382C">
        <w:rPr>
          <w:rStyle w:val="libFootnotenumChar"/>
          <w:rtl/>
        </w:rPr>
        <w:t>(7)</w:t>
      </w:r>
      <w:r>
        <w:rPr>
          <w:rtl/>
        </w:rPr>
        <w:t>.</w:t>
      </w:r>
    </w:p>
    <w:p w:rsidR="0017382C" w:rsidRPr="007B62FF" w:rsidRDefault="0017382C" w:rsidP="0017382C">
      <w:pPr>
        <w:pStyle w:val="libNormal"/>
        <w:rPr>
          <w:rtl/>
        </w:rPr>
      </w:pPr>
      <w:r w:rsidRPr="007B62FF">
        <w:rPr>
          <w:rtl/>
        </w:rPr>
        <w:t>وفي الكافي مسنداً</w:t>
      </w:r>
      <w:r w:rsidR="00527246">
        <w:rPr>
          <w:rtl/>
        </w:rPr>
        <w:t>:</w:t>
      </w:r>
      <w:r w:rsidRPr="007B62FF">
        <w:rPr>
          <w:rtl/>
        </w:rPr>
        <w:t xml:space="preserve"> عن محمّد بن عمرو الزيات</w:t>
      </w:r>
      <w:r w:rsidR="00527246">
        <w:rPr>
          <w:rtl/>
        </w:rPr>
        <w:t>،</w:t>
      </w:r>
      <w:r w:rsidRPr="007B62FF">
        <w:rPr>
          <w:rtl/>
        </w:rPr>
        <w:t xml:space="preserve"> عن أبي عبد الله </w:t>
      </w:r>
      <w:r w:rsidRPr="0017382C">
        <w:rPr>
          <w:rStyle w:val="libAlaemChar"/>
          <w:rtl/>
        </w:rPr>
        <w:t>عليه‌السلام</w:t>
      </w:r>
      <w:r w:rsidRPr="007B62FF">
        <w:rPr>
          <w:rtl/>
        </w:rPr>
        <w:t xml:space="preserve"> قال</w:t>
      </w:r>
      <w:r w:rsidR="00527246">
        <w:rPr>
          <w:rtl/>
        </w:rPr>
        <w:t>:</w:t>
      </w:r>
      <w:r w:rsidRPr="007B62FF">
        <w:rPr>
          <w:rtl/>
        </w:rPr>
        <w:t xml:space="preserve"> من مات في المدينة بعثه الله في الآمنين يوم القيامة</w:t>
      </w:r>
      <w:r w:rsidR="00527246">
        <w:rPr>
          <w:rtl/>
        </w:rPr>
        <w:t>،</w:t>
      </w:r>
      <w:r w:rsidRPr="007B62FF">
        <w:rPr>
          <w:rtl/>
        </w:rPr>
        <w:t xml:space="preserve"> منهم</w:t>
      </w:r>
      <w:r w:rsidR="00527246">
        <w:rPr>
          <w:rtl/>
        </w:rPr>
        <w:t>:</w:t>
      </w:r>
      <w:r w:rsidRPr="007B62FF">
        <w:rPr>
          <w:rtl/>
        </w:rPr>
        <w:t xml:space="preserve"> يحيى بن حبيب</w:t>
      </w:r>
      <w:r w:rsidR="00527246">
        <w:rPr>
          <w:rtl/>
        </w:rPr>
        <w:t>،</w:t>
      </w:r>
      <w:r w:rsidRPr="007B62FF">
        <w:rPr>
          <w:rtl/>
        </w:rPr>
        <w:t xml:space="preserve"> وأبو عبيدة الحذاء</w:t>
      </w:r>
      <w:r w:rsidR="00527246">
        <w:rPr>
          <w:rtl/>
        </w:rPr>
        <w:t>،</w:t>
      </w:r>
      <w:r w:rsidRPr="007B62FF">
        <w:rPr>
          <w:rtl/>
        </w:rPr>
        <w:t xml:space="preserve"> وعبد الرحمن بن الحجاج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334 / 31.</w:t>
      </w:r>
    </w:p>
    <w:p w:rsidR="0017382C" w:rsidRPr="007B62FF" w:rsidRDefault="0017382C" w:rsidP="0017382C">
      <w:pPr>
        <w:pStyle w:val="libFootnote0"/>
        <w:rPr>
          <w:rtl/>
        </w:rPr>
      </w:pPr>
      <w:r w:rsidRPr="007B62FF">
        <w:rPr>
          <w:rtl/>
        </w:rPr>
        <w:t>(2) الكافي 6</w:t>
      </w:r>
      <w:r w:rsidR="00527246">
        <w:rPr>
          <w:rtl/>
        </w:rPr>
        <w:t>:</w:t>
      </w:r>
      <w:r w:rsidRPr="007B62FF">
        <w:rPr>
          <w:rtl/>
        </w:rPr>
        <w:t xml:space="preserve"> 334 / 9.</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335 / 35</w:t>
      </w:r>
      <w:r w:rsidR="00527246">
        <w:rPr>
          <w:rtl/>
        </w:rPr>
        <w:t>،</w:t>
      </w:r>
      <w:r w:rsidRPr="007B62FF">
        <w:rPr>
          <w:rtl/>
        </w:rPr>
        <w:t xml:space="preserve"> ورجال البرقي</w:t>
      </w:r>
      <w:r w:rsidR="00527246">
        <w:rPr>
          <w:rtl/>
        </w:rPr>
        <w:t>:</w:t>
      </w:r>
      <w:r w:rsidRPr="007B62FF">
        <w:rPr>
          <w:rtl/>
        </w:rPr>
        <w:t xml:space="preserve"> 31.</w:t>
      </w:r>
    </w:p>
    <w:p w:rsidR="0017382C" w:rsidRPr="007B62FF" w:rsidRDefault="0017382C" w:rsidP="0017382C">
      <w:pPr>
        <w:pStyle w:val="libFootnote0"/>
        <w:rPr>
          <w:rtl/>
        </w:rPr>
      </w:pPr>
      <w:r w:rsidRPr="007B62FF">
        <w:rPr>
          <w:rtl/>
        </w:rPr>
        <w:t>(4) أبو الشبل » كنية الذي قبله</w:t>
      </w:r>
      <w:r w:rsidR="00527246">
        <w:rPr>
          <w:rtl/>
        </w:rPr>
        <w:t>،</w:t>
      </w:r>
      <w:r w:rsidRPr="007B62FF">
        <w:rPr>
          <w:rtl/>
        </w:rPr>
        <w:t xml:space="preserve"> وليس كنية المترجم له انظر رجال البرقي</w:t>
      </w:r>
      <w:r w:rsidR="00527246">
        <w:rPr>
          <w:rtl/>
        </w:rPr>
        <w:t>:</w:t>
      </w:r>
      <w:r w:rsidRPr="007B62FF">
        <w:rPr>
          <w:rtl/>
        </w:rPr>
        <w:t xml:space="preserve"> 31.</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334 / 26.</w:t>
      </w:r>
    </w:p>
    <w:p w:rsidR="0017382C" w:rsidRPr="007B62FF" w:rsidRDefault="0017382C" w:rsidP="0017382C">
      <w:pPr>
        <w:pStyle w:val="libFootnote0"/>
        <w:rPr>
          <w:rtl/>
        </w:rPr>
      </w:pPr>
      <w:r w:rsidRPr="007B62FF">
        <w:rPr>
          <w:rtl/>
        </w:rPr>
        <w:t>(6) مناقب ابن شهرآشوب 4</w:t>
      </w:r>
      <w:r w:rsidR="00527246">
        <w:rPr>
          <w:rtl/>
        </w:rPr>
        <w:t>:</w:t>
      </w:r>
      <w:r w:rsidRPr="007B62FF">
        <w:rPr>
          <w:rtl/>
        </w:rPr>
        <w:t xml:space="preserve"> 380.</w:t>
      </w:r>
    </w:p>
    <w:p w:rsidR="0017382C" w:rsidRPr="007B62FF" w:rsidRDefault="0017382C" w:rsidP="0017382C">
      <w:pPr>
        <w:pStyle w:val="libFootnote0"/>
        <w:rPr>
          <w:rtl/>
        </w:rPr>
      </w:pPr>
      <w:r w:rsidRPr="007B62FF">
        <w:rPr>
          <w:rtl/>
        </w:rPr>
        <w:t>(7) إعلام الورى</w:t>
      </w:r>
      <w:r w:rsidR="00527246">
        <w:rPr>
          <w:rtl/>
        </w:rPr>
        <w:t>:</w:t>
      </w:r>
      <w:r w:rsidRPr="007B62FF">
        <w:rPr>
          <w:rtl/>
        </w:rPr>
        <w:t xml:space="preserve"> 345</w:t>
      </w:r>
      <w:r w:rsidR="00527246">
        <w:rPr>
          <w:rtl/>
        </w:rPr>
        <w:t>،</w:t>
      </w:r>
      <w:r w:rsidRPr="007B62FF">
        <w:rPr>
          <w:rtl/>
        </w:rPr>
        <w:t xml:space="preserve"> لم يرد فيه </w:t>
      </w:r>
      <w:r>
        <w:rPr>
          <w:rtl/>
        </w:rPr>
        <w:t>(</w:t>
      </w:r>
      <w:r w:rsidRPr="007B62FF">
        <w:rPr>
          <w:rtl/>
        </w:rPr>
        <w:t>حبيب الزيات</w:t>
      </w:r>
      <w:r>
        <w:rPr>
          <w:rtl/>
        </w:rPr>
        <w:t>)</w:t>
      </w:r>
      <w:r w:rsidRPr="007B62FF">
        <w:rPr>
          <w:rtl/>
        </w:rPr>
        <w:t xml:space="preserve"> بل عبّر بقوله</w:t>
      </w:r>
      <w:r w:rsidR="00527246">
        <w:rPr>
          <w:rtl/>
        </w:rPr>
        <w:t>:</w:t>
      </w:r>
      <w:r w:rsidRPr="007B62FF">
        <w:rPr>
          <w:rtl/>
        </w:rPr>
        <w:t xml:space="preserve"> وغيرهم.</w:t>
      </w:r>
    </w:p>
    <w:p w:rsidR="0017382C" w:rsidRPr="007B62FF" w:rsidRDefault="0017382C" w:rsidP="0017382C">
      <w:pPr>
        <w:pStyle w:val="libFootnote0"/>
        <w:rPr>
          <w:rtl/>
        </w:rPr>
      </w:pPr>
      <w:r w:rsidRPr="007B62FF">
        <w:rPr>
          <w:rtl/>
        </w:rPr>
        <w:t>(8) الكافي 4</w:t>
      </w:r>
      <w:r w:rsidR="00527246">
        <w:rPr>
          <w:rtl/>
        </w:rPr>
        <w:t>:</w:t>
      </w:r>
      <w:r w:rsidRPr="007B62FF">
        <w:rPr>
          <w:rtl/>
        </w:rPr>
        <w:t xml:space="preserve"> 558 / 3.</w:t>
      </w:r>
    </w:p>
    <w:p w:rsidR="0017382C" w:rsidRDefault="0017382C" w:rsidP="00C613E8">
      <w:pPr>
        <w:pStyle w:val="libNormal"/>
        <w:rPr>
          <w:rtl/>
        </w:rPr>
      </w:pPr>
      <w:r>
        <w:rPr>
          <w:rtl/>
        </w:rPr>
        <w:br w:type="page"/>
      </w:r>
    </w:p>
    <w:p w:rsidR="0017382C" w:rsidRPr="007B62FF" w:rsidRDefault="0017382C" w:rsidP="0017382C">
      <w:pPr>
        <w:pStyle w:val="libNormal"/>
        <w:rPr>
          <w:rtl/>
        </w:rPr>
      </w:pPr>
      <w:r w:rsidRPr="007B62FF">
        <w:rPr>
          <w:rtl/>
        </w:rPr>
        <w:lastRenderedPageBreak/>
        <w:t>ويروي عنه</w:t>
      </w:r>
      <w:r w:rsidR="00527246">
        <w:rPr>
          <w:rtl/>
        </w:rPr>
        <w:t>:</w:t>
      </w:r>
      <w:r w:rsidRPr="007B62FF">
        <w:rPr>
          <w:rtl/>
        </w:rPr>
        <w:t xml:space="preserve"> أحمد بن محمّد بن عيسى</w:t>
      </w:r>
      <w:r w:rsidR="00527246">
        <w:rPr>
          <w:rtl/>
        </w:rPr>
        <w:t>،</w:t>
      </w:r>
      <w:r w:rsidRPr="007B62FF">
        <w:rPr>
          <w:rtl/>
        </w:rPr>
        <w:t xml:space="preserve"> في التهذيب</w:t>
      </w:r>
      <w:r w:rsidR="00527246">
        <w:rPr>
          <w:rtl/>
        </w:rPr>
        <w:t>،</w:t>
      </w:r>
      <w:r w:rsidRPr="007B62FF">
        <w:rPr>
          <w:rtl/>
        </w:rPr>
        <w:t xml:space="preserve"> في باب المسنون من الصلاة </w:t>
      </w:r>
      <w:r w:rsidRPr="0017382C">
        <w:rPr>
          <w:rStyle w:val="libFootnotenumChar"/>
          <w:rtl/>
        </w:rPr>
        <w:t>(1)</w:t>
      </w:r>
      <w:r w:rsidR="00527246">
        <w:rPr>
          <w:rtl/>
        </w:rPr>
        <w:t>،</w:t>
      </w:r>
      <w:r w:rsidRPr="007B62FF">
        <w:rPr>
          <w:rtl/>
        </w:rPr>
        <w:t xml:space="preserve"> ومحمّد بن الوليد </w:t>
      </w:r>
      <w:r w:rsidRPr="0017382C">
        <w:rPr>
          <w:rStyle w:val="libFootnotenumChar"/>
          <w:rtl/>
        </w:rPr>
        <w:t>(2)</w:t>
      </w:r>
      <w:r>
        <w:rPr>
          <w:rtl/>
        </w:rPr>
        <w:t>.</w:t>
      </w:r>
    </w:p>
    <w:p w:rsidR="0017382C" w:rsidRDefault="0017382C" w:rsidP="00E10B1D">
      <w:pPr>
        <w:pStyle w:val="Heading3"/>
        <w:rPr>
          <w:rtl/>
        </w:rPr>
      </w:pPr>
      <w:bookmarkStart w:id="852" w:name="_Toc394922072"/>
      <w:r w:rsidRPr="004F14F2">
        <w:rPr>
          <w:rtl/>
        </w:rPr>
        <w:t>[3158] يحيى الخَزّاز الشيرَزي</w:t>
      </w:r>
      <w:r w:rsidR="00527246">
        <w:rPr>
          <w:rtl/>
        </w:rPr>
        <w:t>:</w:t>
      </w:r>
      <w:bookmarkEnd w:id="852"/>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853" w:name="_Toc394922073"/>
      <w:r w:rsidRPr="004F14F2">
        <w:rPr>
          <w:rtl/>
        </w:rPr>
        <w:t>[3159] يحيى بن الزّبير الكَلْبي</w:t>
      </w:r>
      <w:r w:rsidR="00527246">
        <w:rPr>
          <w:rtl/>
        </w:rPr>
        <w:t>:</w:t>
      </w:r>
      <w:bookmarkEnd w:id="853"/>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854" w:name="_Toc394922074"/>
      <w:r w:rsidRPr="004F14F2">
        <w:rPr>
          <w:rtl/>
        </w:rPr>
        <w:t>[3160] يحيى بن زُرارة بن أعْيَن الشَّيْبانِيّ</w:t>
      </w:r>
      <w:r w:rsidR="00527246">
        <w:rPr>
          <w:rtl/>
        </w:rPr>
        <w:t>:</w:t>
      </w:r>
      <w:bookmarkEnd w:id="854"/>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855" w:name="_Toc394922075"/>
      <w:r w:rsidRPr="004F14F2">
        <w:rPr>
          <w:rtl/>
        </w:rPr>
        <w:t>[3161] يحيى بن زكريا</w:t>
      </w:r>
      <w:r w:rsidR="00527246">
        <w:rPr>
          <w:rtl/>
        </w:rPr>
        <w:t>:</w:t>
      </w:r>
      <w:bookmarkEnd w:id="855"/>
    </w:p>
    <w:p w:rsidR="0017382C" w:rsidRPr="007B62FF" w:rsidRDefault="0017382C" w:rsidP="0017382C">
      <w:pPr>
        <w:pStyle w:val="libNormal"/>
        <w:rPr>
          <w:rtl/>
        </w:rPr>
      </w:pPr>
      <w:r w:rsidRPr="007B62FF">
        <w:rPr>
          <w:rtl/>
        </w:rPr>
        <w:t>روى عنه</w:t>
      </w:r>
      <w:r w:rsidR="00527246">
        <w:rPr>
          <w:rtl/>
        </w:rPr>
        <w:t>:</w:t>
      </w:r>
      <w:r w:rsidRPr="007B62FF">
        <w:rPr>
          <w:rtl/>
        </w:rPr>
        <w:t xml:space="preserve"> سيف بن عميرة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856" w:name="_Toc394922076"/>
      <w:r w:rsidRPr="004F14F2">
        <w:rPr>
          <w:rtl/>
        </w:rPr>
        <w:t>[3162] يحيى بن زكريا الأنصاري</w:t>
      </w:r>
      <w:r w:rsidR="00527246">
        <w:rPr>
          <w:rtl/>
        </w:rPr>
        <w:t>:</w:t>
      </w:r>
      <w:bookmarkEnd w:id="856"/>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857" w:name="_Toc394922077"/>
      <w:r w:rsidRPr="004F14F2">
        <w:rPr>
          <w:rtl/>
        </w:rPr>
        <w:t>[3163] يحيى بن زكريا اللؤلؤي</w:t>
      </w:r>
      <w:r w:rsidR="00527246">
        <w:rPr>
          <w:rtl/>
        </w:rPr>
        <w:t>:</w:t>
      </w:r>
      <w:bookmarkEnd w:id="857"/>
    </w:p>
    <w:p w:rsidR="0017382C" w:rsidRPr="007B62FF" w:rsidRDefault="0017382C" w:rsidP="0017382C">
      <w:pPr>
        <w:pStyle w:val="libNormal"/>
        <w:rPr>
          <w:rtl/>
        </w:rPr>
      </w:pPr>
      <w:r w:rsidRPr="007B62FF">
        <w:rPr>
          <w:rtl/>
        </w:rPr>
        <w:t>صاحب كتاب في الفهرست</w:t>
      </w:r>
      <w:r w:rsidR="00527246">
        <w:rPr>
          <w:rtl/>
        </w:rPr>
        <w:t>،</w:t>
      </w:r>
      <w:r w:rsidRPr="007B62FF">
        <w:rPr>
          <w:rtl/>
        </w:rPr>
        <w:t xml:space="preserve"> يرويه عنه</w:t>
      </w:r>
      <w:r w:rsidR="00527246">
        <w:rPr>
          <w:rtl/>
        </w:rPr>
        <w:t>:</w:t>
      </w:r>
      <w:r w:rsidRPr="007B62FF">
        <w:rPr>
          <w:rtl/>
        </w:rPr>
        <w:t xml:space="preserve"> أبو غالب الزراري</w:t>
      </w:r>
      <w:r w:rsidR="00527246">
        <w:rPr>
          <w:rtl/>
        </w:rPr>
        <w:t>،</w:t>
      </w:r>
      <w:r w:rsidRPr="007B62FF">
        <w:rPr>
          <w:rtl/>
        </w:rPr>
        <w:t xml:space="preserve"> عن</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تهذيب الأحكام 2</w:t>
      </w:r>
      <w:r w:rsidR="00527246">
        <w:rPr>
          <w:rtl/>
        </w:rPr>
        <w:t>:</w:t>
      </w:r>
      <w:r w:rsidRPr="007B62FF">
        <w:rPr>
          <w:rtl/>
        </w:rPr>
        <w:t xml:space="preserve"> 6 / 10.</w:t>
      </w:r>
    </w:p>
    <w:p w:rsidR="0017382C" w:rsidRPr="007B62FF" w:rsidRDefault="0017382C" w:rsidP="0017382C">
      <w:pPr>
        <w:pStyle w:val="libFootnote0"/>
        <w:rPr>
          <w:rtl/>
        </w:rPr>
      </w:pPr>
      <w:r w:rsidRPr="007B62FF">
        <w:rPr>
          <w:rtl/>
        </w:rPr>
        <w:t>(2) أُصول الكافي 1</w:t>
      </w:r>
      <w:r w:rsidR="00527246">
        <w:rPr>
          <w:rtl/>
        </w:rPr>
        <w:t>:</w:t>
      </w:r>
      <w:r w:rsidRPr="007B62FF">
        <w:rPr>
          <w:rtl/>
        </w:rPr>
        <w:t xml:space="preserve"> 256 / 1.</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334 / 24</w:t>
      </w:r>
      <w:r w:rsidR="00527246">
        <w:rPr>
          <w:rtl/>
        </w:rPr>
        <w:t>،</w:t>
      </w:r>
      <w:r w:rsidRPr="007B62FF">
        <w:rPr>
          <w:rtl/>
        </w:rPr>
        <w:t xml:space="preserve"> وفيه</w:t>
      </w:r>
      <w:r w:rsidR="00527246">
        <w:rPr>
          <w:rtl/>
        </w:rPr>
        <w:t>:</w:t>
      </w:r>
      <w:r w:rsidRPr="007B62FF">
        <w:rPr>
          <w:rtl/>
        </w:rPr>
        <w:t xml:space="preserve"> الشيزري</w:t>
      </w:r>
      <w:r w:rsidR="00527246">
        <w:rPr>
          <w:rtl/>
        </w:rPr>
        <w:t>،</w:t>
      </w:r>
      <w:r w:rsidRPr="007B62FF">
        <w:rPr>
          <w:rtl/>
        </w:rPr>
        <w:t xml:space="preserve"> انظر كذلك نقد الرجال</w:t>
      </w:r>
      <w:r w:rsidR="00527246">
        <w:rPr>
          <w:rtl/>
        </w:rPr>
        <w:t>:</w:t>
      </w:r>
      <w:r w:rsidRPr="007B62FF">
        <w:rPr>
          <w:rtl/>
        </w:rPr>
        <w:t xml:space="preserve"> 372 / 30.</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335 / 36.</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333 / 11.</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335 / 33</w:t>
      </w:r>
      <w:r w:rsidR="00527246">
        <w:rPr>
          <w:rtl/>
        </w:rPr>
        <w:t>،</w:t>
      </w:r>
      <w:r w:rsidRPr="007B62FF">
        <w:rPr>
          <w:rtl/>
        </w:rPr>
        <w:t xml:space="preserve"> ورجال البرقي</w:t>
      </w:r>
      <w:r w:rsidR="00527246">
        <w:rPr>
          <w:rtl/>
        </w:rPr>
        <w:t>:</w:t>
      </w:r>
      <w:r w:rsidRPr="007B62FF">
        <w:rPr>
          <w:rtl/>
        </w:rPr>
        <w:t xml:space="preserve"> 31.</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333 / 10.</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خاله محمّد بن جعفر </w:t>
      </w:r>
      <w:r>
        <w:rPr>
          <w:rtl/>
        </w:rPr>
        <w:t>[</w:t>
      </w:r>
      <w:r w:rsidRPr="007B62FF">
        <w:rPr>
          <w:rtl/>
        </w:rPr>
        <w:t xml:space="preserve">الرزاز </w:t>
      </w:r>
      <w:r w:rsidRPr="0017382C">
        <w:rPr>
          <w:rStyle w:val="libFootnotenumChar"/>
          <w:rtl/>
        </w:rPr>
        <w:t>(1)</w:t>
      </w:r>
      <w:r>
        <w:rPr>
          <w:rtl/>
        </w:rPr>
        <w:t>]</w:t>
      </w:r>
      <w:r w:rsidRPr="007B62FF">
        <w:rPr>
          <w:rtl/>
        </w:rPr>
        <w:t xml:space="preserve"> عنه </w:t>
      </w:r>
      <w:r w:rsidRPr="0017382C">
        <w:rPr>
          <w:rStyle w:val="libFootnotenumChar"/>
          <w:rtl/>
        </w:rPr>
        <w:t>(2)</w:t>
      </w:r>
      <w:r>
        <w:rPr>
          <w:rtl/>
        </w:rPr>
        <w:t>.</w:t>
      </w:r>
    </w:p>
    <w:p w:rsidR="0017382C" w:rsidRPr="007B62FF" w:rsidRDefault="0017382C" w:rsidP="0017382C">
      <w:pPr>
        <w:pStyle w:val="libNormal"/>
        <w:rPr>
          <w:rtl/>
        </w:rPr>
      </w:pPr>
      <w:r w:rsidRPr="007B62FF">
        <w:rPr>
          <w:rtl/>
        </w:rPr>
        <w:t>وفي رسالة أبي غالب</w:t>
      </w:r>
      <w:r w:rsidR="00527246">
        <w:rPr>
          <w:rtl/>
        </w:rPr>
        <w:t>:</w:t>
      </w:r>
      <w:r w:rsidRPr="007B62FF">
        <w:rPr>
          <w:rtl/>
        </w:rPr>
        <w:t xml:space="preserve"> وكان جدّي أبو طاهر أحد رواة الحديث</w:t>
      </w:r>
      <w:r w:rsidR="00527246">
        <w:rPr>
          <w:rtl/>
        </w:rPr>
        <w:t>،</w:t>
      </w:r>
      <w:r w:rsidRPr="007B62FF">
        <w:rPr>
          <w:rtl/>
        </w:rPr>
        <w:t xml:space="preserve"> قد لقي محمّد بن خالد الطيالسي فروى عنه كتاب عاصم. إلى أن قال</w:t>
      </w:r>
      <w:r w:rsidR="00527246">
        <w:rPr>
          <w:rtl/>
        </w:rPr>
        <w:t>:</w:t>
      </w:r>
      <w:r w:rsidRPr="007B62FF">
        <w:rPr>
          <w:rtl/>
        </w:rPr>
        <w:t xml:space="preserve"> وروى عن يحيى بن زكريا اللؤلؤي</w:t>
      </w:r>
      <w:r w:rsidR="00527246">
        <w:rPr>
          <w:rtl/>
        </w:rPr>
        <w:t>،</w:t>
      </w:r>
      <w:r w:rsidRPr="007B62FF">
        <w:rPr>
          <w:rtl/>
        </w:rPr>
        <w:t xml:space="preserve"> وعن رجال غيره. وظاهره أنه من أجلاّء الرواة المعروفين. إلى أن قال</w:t>
      </w:r>
      <w:r w:rsidR="00527246">
        <w:rPr>
          <w:rtl/>
        </w:rPr>
        <w:t>:</w:t>
      </w:r>
      <w:r w:rsidRPr="007B62FF">
        <w:rPr>
          <w:rtl/>
        </w:rPr>
        <w:t xml:space="preserve"> في فهرست كتبه كتاب عن يحيى ابن زكريا اللؤلؤي</w:t>
      </w:r>
      <w:r w:rsidR="00527246">
        <w:rPr>
          <w:rtl/>
        </w:rPr>
        <w:t>،</w:t>
      </w:r>
      <w:r w:rsidRPr="007B62FF">
        <w:rPr>
          <w:rtl/>
        </w:rPr>
        <w:t xml:space="preserve"> عن علي بن أسباط</w:t>
      </w:r>
      <w:r w:rsidR="00527246">
        <w:rPr>
          <w:rtl/>
        </w:rPr>
        <w:t>،</w:t>
      </w:r>
      <w:r w:rsidRPr="007B62FF">
        <w:rPr>
          <w:rtl/>
        </w:rPr>
        <w:t xml:space="preserve"> حدثني به خالي</w:t>
      </w:r>
      <w:r w:rsidR="00527246">
        <w:rPr>
          <w:rtl/>
        </w:rPr>
        <w:t>،</w:t>
      </w:r>
      <w:r w:rsidRPr="007B62FF">
        <w:rPr>
          <w:rtl/>
        </w:rPr>
        <w:t xml:space="preserve"> عن يحيى </w:t>
      </w:r>
      <w:r w:rsidRPr="0017382C">
        <w:rPr>
          <w:rStyle w:val="libFootnotenumChar"/>
          <w:rtl/>
        </w:rPr>
        <w:t>(3)</w:t>
      </w:r>
      <w:r w:rsidR="00527246">
        <w:rPr>
          <w:rtl/>
        </w:rPr>
        <w:t>،</w:t>
      </w:r>
      <w:r w:rsidRPr="007B62FF">
        <w:rPr>
          <w:rtl/>
        </w:rPr>
        <w:t xml:space="preserve"> ومن اعتناء هؤلاء المشايخ به تظهر وثاقته للخبير بحالهم.</w:t>
      </w:r>
    </w:p>
    <w:p w:rsidR="0017382C" w:rsidRDefault="0017382C" w:rsidP="00E10B1D">
      <w:pPr>
        <w:pStyle w:val="Heading3"/>
        <w:rPr>
          <w:rtl/>
        </w:rPr>
      </w:pPr>
      <w:bookmarkStart w:id="858" w:name="_Toc394922078"/>
      <w:r w:rsidRPr="004F14F2">
        <w:rPr>
          <w:rtl/>
        </w:rPr>
        <w:t>[3164] يحيى بن زيد بن علي</w:t>
      </w:r>
      <w:r w:rsidR="00527246">
        <w:rPr>
          <w:rtl/>
        </w:rPr>
        <w:t>:</w:t>
      </w:r>
      <w:bookmarkEnd w:id="858"/>
    </w:p>
    <w:p w:rsidR="0017382C" w:rsidRPr="007B62FF" w:rsidRDefault="0017382C" w:rsidP="0017382C">
      <w:pPr>
        <w:pStyle w:val="libNormal"/>
        <w:rPr>
          <w:rtl/>
        </w:rPr>
      </w:pPr>
      <w:r w:rsidRPr="007B62FF">
        <w:rPr>
          <w:rtl/>
        </w:rPr>
        <w:t xml:space="preserve">ابن الحسين بن علي بن أبي طالب </w:t>
      </w:r>
      <w:r w:rsidRPr="0017382C">
        <w:rPr>
          <w:rStyle w:val="libAlaemChar"/>
          <w:rtl/>
        </w:rPr>
        <w:t>عليهم‌السلام</w:t>
      </w:r>
      <w:r w:rsidRPr="007B62FF">
        <w:rPr>
          <w:rtl/>
        </w:rPr>
        <w:t xml:space="preserve"> المدني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r w:rsidRPr="007B62FF">
        <w:rPr>
          <w:rtl/>
        </w:rPr>
        <w:t xml:space="preserve"> هو الشهيد بأرض جَوْزَجان </w:t>
      </w:r>
      <w:r w:rsidRPr="0017382C">
        <w:rPr>
          <w:rStyle w:val="libFootnotenumChar"/>
          <w:rtl/>
        </w:rPr>
        <w:t>(5)</w:t>
      </w:r>
      <w:r w:rsidRPr="007B62FF">
        <w:rPr>
          <w:rtl/>
        </w:rPr>
        <w:t xml:space="preserve"> في قصيدة دعبل</w:t>
      </w:r>
      <w:r w:rsidR="00527246">
        <w:rPr>
          <w:rtl/>
        </w:rPr>
        <w:t>،</w:t>
      </w:r>
      <w:r w:rsidRPr="007B62FF">
        <w:rPr>
          <w:rtl/>
        </w:rPr>
        <w:t xml:space="preserve"> الراوي للصحيفة الكاملة.</w:t>
      </w:r>
    </w:p>
    <w:p w:rsidR="0017382C" w:rsidRDefault="0017382C" w:rsidP="00E10B1D">
      <w:pPr>
        <w:pStyle w:val="Heading3"/>
        <w:rPr>
          <w:rtl/>
        </w:rPr>
      </w:pPr>
      <w:bookmarkStart w:id="859" w:name="_Toc394922079"/>
      <w:r w:rsidRPr="004F14F2">
        <w:rPr>
          <w:rtl/>
        </w:rPr>
        <w:t>[3165] يحيى بن سابق</w:t>
      </w:r>
      <w:r w:rsidR="00527246">
        <w:rPr>
          <w:rtl/>
        </w:rPr>
        <w:t>:</w:t>
      </w:r>
      <w:bookmarkEnd w:id="859"/>
    </w:p>
    <w:p w:rsidR="0017382C" w:rsidRPr="007B62FF" w:rsidRDefault="0017382C" w:rsidP="0017382C">
      <w:pPr>
        <w:pStyle w:val="libNormal"/>
        <w:rPr>
          <w:rtl/>
        </w:rPr>
      </w:pPr>
      <w:r w:rsidRPr="007B62FF">
        <w:rPr>
          <w:rtl/>
        </w:rPr>
        <w:t>أبو المنذر</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الأصل والحجرية</w:t>
      </w:r>
      <w:r w:rsidR="00527246">
        <w:rPr>
          <w:rtl/>
        </w:rPr>
        <w:t>:</w:t>
      </w:r>
      <w:r w:rsidRPr="007B62FF">
        <w:rPr>
          <w:rtl/>
        </w:rPr>
        <w:t xml:space="preserve"> </w:t>
      </w:r>
      <w:r>
        <w:rPr>
          <w:rtl/>
        </w:rPr>
        <w:t>(</w:t>
      </w:r>
      <w:r w:rsidRPr="007B62FF">
        <w:rPr>
          <w:rtl/>
        </w:rPr>
        <w:t>الرزار</w:t>
      </w:r>
      <w:r>
        <w:rPr>
          <w:rtl/>
        </w:rPr>
        <w:t>)</w:t>
      </w:r>
      <w:r w:rsidRPr="007B62FF">
        <w:rPr>
          <w:rtl/>
        </w:rPr>
        <w:t xml:space="preserve"> بالراء المهملة بعد الألف وما بين المعقوفتين أثبتناه من المصدر بالزاي المعجمة بعد الألف وهو الموافق لما في كتب الرجال</w:t>
      </w:r>
      <w:r w:rsidR="00527246">
        <w:rPr>
          <w:rtl/>
        </w:rPr>
        <w:t>،</w:t>
      </w:r>
      <w:r w:rsidRPr="007B62FF">
        <w:rPr>
          <w:rtl/>
        </w:rPr>
        <w:t xml:space="preserve"> انظر</w:t>
      </w:r>
      <w:r w:rsidR="00527246">
        <w:rPr>
          <w:rtl/>
        </w:rPr>
        <w:t>:</w:t>
      </w:r>
      <w:r w:rsidRPr="007B62FF">
        <w:rPr>
          <w:rtl/>
        </w:rPr>
        <w:t xml:space="preserve"> مجمع الرجال 5</w:t>
      </w:r>
      <w:r w:rsidR="00527246">
        <w:rPr>
          <w:rtl/>
        </w:rPr>
        <w:t>:</w:t>
      </w:r>
      <w:r w:rsidRPr="007B62FF">
        <w:rPr>
          <w:rtl/>
        </w:rPr>
        <w:t xml:space="preserve"> 175</w:t>
      </w:r>
      <w:r w:rsidR="00527246">
        <w:rPr>
          <w:rtl/>
        </w:rPr>
        <w:t>،</w:t>
      </w:r>
      <w:r w:rsidRPr="007B62FF">
        <w:rPr>
          <w:rtl/>
        </w:rPr>
        <w:t xml:space="preserve"> ونقد الرجال</w:t>
      </w:r>
      <w:r w:rsidR="00527246">
        <w:rPr>
          <w:rtl/>
        </w:rPr>
        <w:t>:</w:t>
      </w:r>
      <w:r w:rsidRPr="007B62FF">
        <w:rPr>
          <w:rtl/>
        </w:rPr>
        <w:t xml:space="preserve"> 297</w:t>
      </w:r>
      <w:r w:rsidR="00527246">
        <w:rPr>
          <w:rtl/>
        </w:rPr>
        <w:t>،</w:t>
      </w:r>
      <w:r w:rsidRPr="007B62FF">
        <w:rPr>
          <w:rtl/>
        </w:rPr>
        <w:t xml:space="preserve"> وغيرهما.</w:t>
      </w:r>
    </w:p>
    <w:p w:rsidR="0017382C" w:rsidRPr="007B62FF" w:rsidRDefault="0017382C" w:rsidP="0017382C">
      <w:pPr>
        <w:pStyle w:val="libFootnote0"/>
        <w:rPr>
          <w:rtl/>
        </w:rPr>
      </w:pPr>
      <w:r w:rsidRPr="007B62FF">
        <w:rPr>
          <w:rtl/>
        </w:rPr>
        <w:t>(2) فهرست الشيخ</w:t>
      </w:r>
      <w:r w:rsidR="00527246">
        <w:rPr>
          <w:rtl/>
        </w:rPr>
        <w:t>:</w:t>
      </w:r>
      <w:r w:rsidRPr="007B62FF">
        <w:rPr>
          <w:rtl/>
        </w:rPr>
        <w:t xml:space="preserve"> 179 / 801.</w:t>
      </w:r>
    </w:p>
    <w:p w:rsidR="0017382C" w:rsidRPr="007B62FF" w:rsidRDefault="0017382C" w:rsidP="0017382C">
      <w:pPr>
        <w:pStyle w:val="libFootnote0"/>
        <w:rPr>
          <w:rtl/>
        </w:rPr>
      </w:pPr>
      <w:r w:rsidRPr="007B62FF">
        <w:rPr>
          <w:rtl/>
        </w:rPr>
        <w:t>(3) رسالة أبي غالب</w:t>
      </w:r>
      <w:r w:rsidR="00527246">
        <w:rPr>
          <w:rtl/>
        </w:rPr>
        <w:t>:</w:t>
      </w:r>
      <w:r w:rsidRPr="007B62FF">
        <w:rPr>
          <w:rtl/>
        </w:rPr>
        <w:t xml:space="preserve"> 34</w:t>
      </w:r>
      <w:r w:rsidR="00527246">
        <w:rPr>
          <w:rtl/>
        </w:rPr>
        <w:t>،</w:t>
      </w:r>
      <w:r w:rsidRPr="007B62FF">
        <w:rPr>
          <w:rtl/>
        </w:rPr>
        <w:t xml:space="preserve"> 37</w:t>
      </w:r>
      <w:r w:rsidR="00527246">
        <w:rPr>
          <w:rtl/>
        </w:rPr>
        <w:t>،</w:t>
      </w:r>
      <w:r w:rsidRPr="007B62FF">
        <w:rPr>
          <w:rtl/>
        </w:rPr>
        <w:t xml:space="preserve"> 89.</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333 / 1.</w:t>
      </w:r>
    </w:p>
    <w:p w:rsidR="0017382C" w:rsidRPr="007B62FF" w:rsidRDefault="0017382C" w:rsidP="0017382C">
      <w:pPr>
        <w:pStyle w:val="libFootnote0"/>
        <w:rPr>
          <w:rtl/>
        </w:rPr>
      </w:pPr>
      <w:r w:rsidRPr="007B62FF">
        <w:rPr>
          <w:rtl/>
        </w:rPr>
        <w:t>(5) جوزجان</w:t>
      </w:r>
      <w:r w:rsidR="00527246">
        <w:rPr>
          <w:rtl/>
        </w:rPr>
        <w:t>:</w:t>
      </w:r>
      <w:r w:rsidRPr="007B62FF">
        <w:rPr>
          <w:rtl/>
        </w:rPr>
        <w:t xml:space="preserve"> وهي اسم كورة واسعة من كور بلخ بخراسان</w:t>
      </w:r>
      <w:r w:rsidR="00527246">
        <w:rPr>
          <w:rtl/>
        </w:rPr>
        <w:t>،</w:t>
      </w:r>
      <w:r w:rsidRPr="007B62FF">
        <w:rPr>
          <w:rtl/>
        </w:rPr>
        <w:t xml:space="preserve"> وهي بين مرو الرود وبلخ</w:t>
      </w:r>
      <w:r w:rsidR="00527246">
        <w:rPr>
          <w:rtl/>
        </w:rPr>
        <w:t>،</w:t>
      </w:r>
      <w:r w:rsidRPr="007B62FF">
        <w:rPr>
          <w:rtl/>
        </w:rPr>
        <w:t xml:space="preserve"> راجع معجم البلدان 2</w:t>
      </w:r>
      <w:r w:rsidR="00527246">
        <w:rPr>
          <w:rtl/>
        </w:rPr>
        <w:t>:</w:t>
      </w:r>
      <w:r w:rsidRPr="007B62FF">
        <w:rPr>
          <w:rtl/>
        </w:rPr>
        <w:t xml:space="preserve"> 182.</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334 / 15.</w:t>
      </w:r>
    </w:p>
    <w:p w:rsidR="0017382C" w:rsidRDefault="0017382C" w:rsidP="00C613E8">
      <w:pPr>
        <w:pStyle w:val="libNormal"/>
        <w:rPr>
          <w:rtl/>
        </w:rPr>
      </w:pPr>
      <w:r>
        <w:rPr>
          <w:rtl/>
        </w:rPr>
        <w:br w:type="page"/>
      </w:r>
    </w:p>
    <w:p w:rsidR="0017382C" w:rsidRDefault="0017382C" w:rsidP="00E10B1D">
      <w:pPr>
        <w:pStyle w:val="Heading3"/>
        <w:rPr>
          <w:rtl/>
        </w:rPr>
      </w:pPr>
      <w:bookmarkStart w:id="860" w:name="_Toc394922080"/>
      <w:r w:rsidRPr="004F14F2">
        <w:rPr>
          <w:rtl/>
        </w:rPr>
        <w:lastRenderedPageBreak/>
        <w:t>[3166] يحيى بن سابق المدني</w:t>
      </w:r>
      <w:r w:rsidR="00527246">
        <w:rPr>
          <w:rtl/>
        </w:rPr>
        <w:t>:</w:t>
      </w:r>
      <w:bookmarkEnd w:id="860"/>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861" w:name="_Toc394922081"/>
      <w:r w:rsidRPr="004F14F2">
        <w:rPr>
          <w:rtl/>
        </w:rPr>
        <w:t>[3167] يحيى بن سابور القائد</w:t>
      </w:r>
      <w:r w:rsidR="00527246">
        <w:rPr>
          <w:rtl/>
        </w:rPr>
        <w:t>:</w:t>
      </w:r>
      <w:bookmarkEnd w:id="861"/>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(2)</w:t>
      </w:r>
      <w:r w:rsidRPr="007B62FF">
        <w:rPr>
          <w:rtl/>
        </w:rPr>
        <w:t xml:space="preserve"> عنه</w:t>
      </w:r>
      <w:r w:rsidR="00527246">
        <w:rPr>
          <w:rtl/>
        </w:rPr>
        <w:t>:</w:t>
      </w:r>
      <w:r w:rsidRPr="007B62FF">
        <w:rPr>
          <w:rtl/>
        </w:rPr>
        <w:t xml:space="preserve"> معاوية بن وهب</w:t>
      </w:r>
      <w:r w:rsidR="00527246">
        <w:rPr>
          <w:rtl/>
        </w:rPr>
        <w:t>،</w:t>
      </w:r>
      <w:r w:rsidRPr="007B62FF">
        <w:rPr>
          <w:rtl/>
        </w:rPr>
        <w:t xml:space="preserve"> في الكافي</w:t>
      </w:r>
      <w:r w:rsidR="00527246">
        <w:rPr>
          <w:rtl/>
        </w:rPr>
        <w:t>،</w:t>
      </w:r>
      <w:r w:rsidRPr="007B62FF">
        <w:rPr>
          <w:rtl/>
        </w:rPr>
        <w:t xml:space="preserve"> في باب ما يعاين المؤمن والكافر </w:t>
      </w:r>
      <w:r w:rsidRPr="0017382C">
        <w:rPr>
          <w:rStyle w:val="libFootnotenumChar"/>
          <w:rtl/>
        </w:rPr>
        <w:t>(3)</w:t>
      </w:r>
      <w:r>
        <w:rPr>
          <w:rtl/>
        </w:rPr>
        <w:t>.</w:t>
      </w:r>
    </w:p>
    <w:p w:rsidR="0017382C" w:rsidRPr="007B62FF" w:rsidRDefault="0017382C" w:rsidP="0017382C">
      <w:pPr>
        <w:pStyle w:val="libNormal"/>
        <w:rPr>
          <w:rtl/>
        </w:rPr>
      </w:pPr>
      <w:r w:rsidRPr="007B62FF">
        <w:rPr>
          <w:rtl/>
        </w:rPr>
        <w:t>وفي الروضة في الصحيح</w:t>
      </w:r>
      <w:r w:rsidR="00527246">
        <w:rPr>
          <w:rtl/>
        </w:rPr>
        <w:t>:</w:t>
      </w:r>
      <w:r w:rsidRPr="007B62FF">
        <w:rPr>
          <w:rtl/>
        </w:rPr>
        <w:t xml:space="preserve"> عن عبد الله بن مسكان</w:t>
      </w:r>
      <w:r w:rsidR="00527246">
        <w:rPr>
          <w:rtl/>
        </w:rPr>
        <w:t>،</w:t>
      </w:r>
      <w:r w:rsidRPr="007B62FF">
        <w:rPr>
          <w:rtl/>
        </w:rPr>
        <w:t xml:space="preserve"> عن بدر بن الوليد الخثعمي</w:t>
      </w:r>
      <w:r w:rsidR="00527246">
        <w:rPr>
          <w:rtl/>
        </w:rPr>
        <w:t>،</w:t>
      </w:r>
      <w:r w:rsidRPr="007B62FF">
        <w:rPr>
          <w:rtl/>
        </w:rPr>
        <w:t xml:space="preserve"> قال</w:t>
      </w:r>
      <w:r w:rsidR="00527246">
        <w:rPr>
          <w:rtl/>
        </w:rPr>
        <w:t>:</w:t>
      </w:r>
      <w:r w:rsidRPr="007B62FF">
        <w:rPr>
          <w:rtl/>
        </w:rPr>
        <w:t xml:space="preserve"> دخل يحيى بن سابور على أبي عبد الله </w:t>
      </w:r>
      <w:r w:rsidRPr="0017382C">
        <w:rPr>
          <w:rStyle w:val="libAlaemChar"/>
          <w:rtl/>
        </w:rPr>
        <w:t>عليه‌السلام</w:t>
      </w:r>
      <w:r w:rsidRPr="007B62FF">
        <w:rPr>
          <w:rtl/>
        </w:rPr>
        <w:t xml:space="preserve"> ليودّعه فقال أبو عبد الله </w:t>
      </w:r>
      <w:r w:rsidRPr="0017382C">
        <w:rPr>
          <w:rStyle w:val="libAlaemChar"/>
          <w:rtl/>
        </w:rPr>
        <w:t>عليه‌السلام</w:t>
      </w:r>
      <w:r w:rsidR="00527246">
        <w:rPr>
          <w:rtl/>
        </w:rPr>
        <w:t>:</w:t>
      </w:r>
      <w:r w:rsidRPr="007B62FF">
        <w:rPr>
          <w:rtl/>
        </w:rPr>
        <w:t xml:space="preserve"> أما والله إنّكم لعلى الحقّ وإنّ من خالفكم لعلى غير الحقّ</w:t>
      </w:r>
      <w:r w:rsidR="00527246">
        <w:rPr>
          <w:rtl/>
        </w:rPr>
        <w:t>،</w:t>
      </w:r>
      <w:r w:rsidRPr="007B62FF">
        <w:rPr>
          <w:rtl/>
        </w:rPr>
        <w:t xml:space="preserve"> والله ما أشكُّ لكم في الجنّة </w:t>
      </w:r>
      <w:r>
        <w:rPr>
          <w:rtl/>
        </w:rPr>
        <w:t>[</w:t>
      </w:r>
      <w:r w:rsidRPr="007B62FF">
        <w:rPr>
          <w:rtl/>
        </w:rPr>
        <w:t xml:space="preserve">وإنّي </w:t>
      </w:r>
      <w:r w:rsidRPr="0017382C">
        <w:rPr>
          <w:rStyle w:val="libFootnotenumChar"/>
          <w:rtl/>
        </w:rPr>
        <w:t>(4)</w:t>
      </w:r>
      <w:r>
        <w:rPr>
          <w:rtl/>
        </w:rPr>
        <w:t>]</w:t>
      </w:r>
      <w:r w:rsidRPr="007B62FF">
        <w:rPr>
          <w:rtl/>
        </w:rPr>
        <w:t xml:space="preserve"> لأرجو أن يقرّ الله بأعينكم إلى قريب </w:t>
      </w:r>
      <w:r w:rsidRPr="0017382C">
        <w:rPr>
          <w:rStyle w:val="libFootnotenumChar"/>
          <w:rtl/>
        </w:rPr>
        <w:t>(5)</w:t>
      </w:r>
      <w:r w:rsidRPr="007B62FF">
        <w:rPr>
          <w:rtl/>
        </w:rPr>
        <w:t xml:space="preserve"> </w:t>
      </w:r>
      <w:r w:rsidRPr="0017382C">
        <w:rPr>
          <w:rStyle w:val="libFootnotenumChar"/>
          <w:rtl/>
        </w:rPr>
        <w:t>(6)</w:t>
      </w:r>
      <w:r>
        <w:rPr>
          <w:rtl/>
        </w:rPr>
        <w:t>.</w:t>
      </w:r>
    </w:p>
    <w:p w:rsidR="0017382C" w:rsidRPr="007B62FF" w:rsidRDefault="0017382C" w:rsidP="0017382C">
      <w:pPr>
        <w:pStyle w:val="libNormal"/>
        <w:rPr>
          <w:rtl/>
        </w:rPr>
      </w:pPr>
      <w:r w:rsidRPr="007B62FF">
        <w:rPr>
          <w:rtl/>
        </w:rPr>
        <w:t xml:space="preserve">وفي ترجمة زكريا بن سابور خبر </w:t>
      </w:r>
      <w:r w:rsidRPr="0017382C">
        <w:rPr>
          <w:rStyle w:val="libFootnotenumChar"/>
          <w:rtl/>
        </w:rPr>
        <w:t>(7)</w:t>
      </w:r>
      <w:r w:rsidRPr="007B62FF">
        <w:rPr>
          <w:rtl/>
        </w:rPr>
        <w:t xml:space="preserve"> ينبغي أن يلاحظ.</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334 / 16.</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334 / 28</w:t>
      </w:r>
      <w:r w:rsidR="00527246">
        <w:rPr>
          <w:rtl/>
        </w:rPr>
        <w:t>،</w:t>
      </w:r>
      <w:r w:rsidRPr="007B62FF">
        <w:rPr>
          <w:rtl/>
        </w:rPr>
        <w:t xml:space="preserve"> ورجال البرقي</w:t>
      </w:r>
      <w:r w:rsidR="00527246">
        <w:rPr>
          <w:rtl/>
        </w:rPr>
        <w:t>:</w:t>
      </w:r>
      <w:r w:rsidRPr="007B62FF">
        <w:rPr>
          <w:rtl/>
        </w:rPr>
        <w:t xml:space="preserve"> 30.</w:t>
      </w:r>
    </w:p>
    <w:p w:rsidR="0017382C" w:rsidRPr="007B62FF" w:rsidRDefault="0017382C" w:rsidP="0017382C">
      <w:pPr>
        <w:pStyle w:val="libFootnote0"/>
        <w:rPr>
          <w:rtl/>
        </w:rPr>
      </w:pPr>
      <w:r w:rsidRPr="007B62FF">
        <w:rPr>
          <w:rtl/>
        </w:rPr>
        <w:t>(3) الكافي 3</w:t>
      </w:r>
      <w:r w:rsidR="00527246">
        <w:rPr>
          <w:rtl/>
        </w:rPr>
        <w:t>:</w:t>
      </w:r>
      <w:r w:rsidRPr="007B62FF">
        <w:rPr>
          <w:rtl/>
        </w:rPr>
        <w:t xml:space="preserve"> 133 / 6.</w:t>
      </w:r>
    </w:p>
    <w:p w:rsidR="0017382C" w:rsidRPr="007B62FF" w:rsidRDefault="0017382C" w:rsidP="0017382C">
      <w:pPr>
        <w:pStyle w:val="libFootnote0"/>
        <w:rPr>
          <w:rtl/>
        </w:rPr>
      </w:pPr>
      <w:r w:rsidRPr="007B62FF">
        <w:rPr>
          <w:rtl/>
        </w:rPr>
        <w:t>(4) في الأصل والحجرية</w:t>
      </w:r>
      <w:r w:rsidR="00527246">
        <w:rPr>
          <w:rtl/>
        </w:rPr>
        <w:t>:</w:t>
      </w:r>
      <w:r w:rsidRPr="007B62FF">
        <w:rPr>
          <w:rtl/>
        </w:rPr>
        <w:t xml:space="preserve"> </w:t>
      </w:r>
      <w:r>
        <w:rPr>
          <w:rtl/>
        </w:rPr>
        <w:t>(</w:t>
      </w:r>
      <w:r w:rsidRPr="007B62FF">
        <w:rPr>
          <w:rtl/>
        </w:rPr>
        <w:t>وإن</w:t>
      </w:r>
      <w:r>
        <w:rPr>
          <w:rtl/>
        </w:rPr>
        <w:t>)</w:t>
      </w:r>
      <w:r w:rsidR="00527246">
        <w:rPr>
          <w:rtl/>
        </w:rPr>
        <w:t>،</w:t>
      </w:r>
      <w:r w:rsidRPr="007B62FF">
        <w:rPr>
          <w:rtl/>
        </w:rPr>
        <w:t xml:space="preserve"> وما بين المعقوفتين أثبتناه من المصدر.</w:t>
      </w:r>
    </w:p>
    <w:p w:rsidR="0017382C" w:rsidRPr="007B62FF" w:rsidRDefault="0017382C" w:rsidP="0017382C">
      <w:pPr>
        <w:pStyle w:val="libFootnote0"/>
        <w:rPr>
          <w:rtl/>
        </w:rPr>
      </w:pPr>
      <w:r w:rsidRPr="007B62FF">
        <w:rPr>
          <w:rtl/>
        </w:rPr>
        <w:t>(5) كذا في بعض نسخ الكافي</w:t>
      </w:r>
      <w:r w:rsidR="00527246">
        <w:rPr>
          <w:rtl/>
        </w:rPr>
        <w:t>،</w:t>
      </w:r>
      <w:r w:rsidRPr="007B62FF">
        <w:rPr>
          <w:rtl/>
        </w:rPr>
        <w:t xml:space="preserve"> وفي البعض الآخر</w:t>
      </w:r>
      <w:r w:rsidR="00527246">
        <w:rPr>
          <w:rtl/>
        </w:rPr>
        <w:t>:</w:t>
      </w:r>
      <w:r w:rsidRPr="007B62FF">
        <w:rPr>
          <w:rtl/>
        </w:rPr>
        <w:t xml:space="preserve"> </w:t>
      </w:r>
      <w:r>
        <w:rPr>
          <w:rtl/>
        </w:rPr>
        <w:t>(</w:t>
      </w:r>
      <w:r w:rsidRPr="007B62FF">
        <w:rPr>
          <w:rtl/>
        </w:rPr>
        <w:t>لأعينكم عن قريب</w:t>
      </w:r>
      <w:r>
        <w:rPr>
          <w:rtl/>
        </w:rPr>
        <w:t>)</w:t>
      </w:r>
    </w:p>
    <w:p w:rsidR="0017382C" w:rsidRPr="007B62FF" w:rsidRDefault="0017382C" w:rsidP="0017382C">
      <w:pPr>
        <w:pStyle w:val="libFootnote0"/>
        <w:rPr>
          <w:rtl/>
        </w:rPr>
      </w:pPr>
      <w:r w:rsidRPr="007B62FF">
        <w:rPr>
          <w:rtl/>
        </w:rPr>
        <w:t>(6) الكافي 8</w:t>
      </w:r>
      <w:r w:rsidR="00527246">
        <w:rPr>
          <w:rtl/>
        </w:rPr>
        <w:t>:</w:t>
      </w:r>
      <w:r w:rsidRPr="007B62FF">
        <w:rPr>
          <w:rtl/>
        </w:rPr>
        <w:t xml:space="preserve"> 145 / 119</w:t>
      </w:r>
      <w:r w:rsidR="00527246">
        <w:rPr>
          <w:rtl/>
        </w:rPr>
        <w:t>،</w:t>
      </w:r>
      <w:r w:rsidRPr="007B62FF">
        <w:rPr>
          <w:rtl/>
        </w:rPr>
        <w:t xml:space="preserve"> من الروضة.</w:t>
      </w:r>
    </w:p>
    <w:p w:rsidR="0017382C" w:rsidRPr="007B62FF" w:rsidRDefault="0017382C" w:rsidP="0017382C">
      <w:pPr>
        <w:pStyle w:val="libFootnote0"/>
        <w:rPr>
          <w:rtl/>
        </w:rPr>
      </w:pPr>
      <w:r w:rsidRPr="007B62FF">
        <w:rPr>
          <w:rtl/>
        </w:rPr>
        <w:t>(7) ذكرت المصادر الرجالية في ترجمة زكريا بن سابور الخبر الذي أورده الكشي في رجاله 2</w:t>
      </w:r>
      <w:r w:rsidR="00527246">
        <w:rPr>
          <w:rtl/>
        </w:rPr>
        <w:t>:</w:t>
      </w:r>
      <w:r w:rsidRPr="007B62FF">
        <w:rPr>
          <w:rtl/>
        </w:rPr>
        <w:t xml:space="preserve"> 626 / 614</w:t>
      </w:r>
      <w:r w:rsidR="00527246">
        <w:rPr>
          <w:rtl/>
        </w:rPr>
        <w:t>،</w:t>
      </w:r>
      <w:r w:rsidRPr="007B62FF">
        <w:rPr>
          <w:rtl/>
        </w:rPr>
        <w:t xml:space="preserve"> عن سعيد بن يسار</w:t>
      </w:r>
      <w:r w:rsidR="00527246">
        <w:rPr>
          <w:rtl/>
        </w:rPr>
        <w:t>:</w:t>
      </w:r>
      <w:r w:rsidRPr="007B62FF">
        <w:rPr>
          <w:rtl/>
        </w:rPr>
        <w:t xml:space="preserve"> أنّه حضر أحد ابني سابور</w:t>
      </w:r>
      <w:r w:rsidR="00527246">
        <w:rPr>
          <w:rtl/>
        </w:rPr>
        <w:t>،</w:t>
      </w:r>
      <w:r w:rsidRPr="007B62FF">
        <w:rPr>
          <w:rtl/>
        </w:rPr>
        <w:t xml:space="preserve"> وكان لهما ورع وإخبات. </w:t>
      </w:r>
      <w:r>
        <w:rPr>
          <w:rtl/>
        </w:rPr>
        <w:t>(</w:t>
      </w:r>
      <w:r w:rsidRPr="007B62FF">
        <w:rPr>
          <w:rtl/>
        </w:rPr>
        <w:t>الخبر</w:t>
      </w:r>
      <w:r>
        <w:rPr>
          <w:rtl/>
        </w:rPr>
        <w:t>).</w:t>
      </w:r>
    </w:p>
    <w:p w:rsidR="0017382C" w:rsidRPr="007B62FF" w:rsidRDefault="0017382C" w:rsidP="0017382C">
      <w:pPr>
        <w:pStyle w:val="libFootnote"/>
        <w:rPr>
          <w:rtl/>
          <w:lang w:bidi="fa-IR"/>
        </w:rPr>
      </w:pPr>
      <w:r w:rsidRPr="007B62FF">
        <w:rPr>
          <w:rtl/>
        </w:rPr>
        <w:t>ولقد تأمّل الحائري في منتهى المقال</w:t>
      </w:r>
      <w:r w:rsidR="00527246">
        <w:rPr>
          <w:rtl/>
        </w:rPr>
        <w:t>:</w:t>
      </w:r>
      <w:r w:rsidRPr="007B62FF">
        <w:rPr>
          <w:rtl/>
        </w:rPr>
        <w:t xml:space="preserve"> 326</w:t>
      </w:r>
      <w:r w:rsidR="00527246">
        <w:rPr>
          <w:rtl/>
        </w:rPr>
        <w:t>،</w:t>
      </w:r>
      <w:r w:rsidRPr="007B62FF">
        <w:rPr>
          <w:rtl/>
        </w:rPr>
        <w:t xml:space="preserve"> والسيد الخوئي في معجم الرجال 20</w:t>
      </w:r>
      <w:r w:rsidR="00527246">
        <w:rPr>
          <w:rtl/>
        </w:rPr>
        <w:t>:</w:t>
      </w:r>
      <w:r w:rsidRPr="007B62FF">
        <w:rPr>
          <w:rtl/>
        </w:rPr>
        <w:t xml:space="preserve"> 51 في الاستدلال بالخبر المذكور على حسن حال يحيى بن سابور فلاحظ.</w:t>
      </w:r>
    </w:p>
    <w:p w:rsidR="0017382C" w:rsidRDefault="0017382C" w:rsidP="00C613E8">
      <w:pPr>
        <w:pStyle w:val="libNormal"/>
        <w:rPr>
          <w:rtl/>
        </w:rPr>
      </w:pPr>
      <w:r>
        <w:rPr>
          <w:rtl/>
        </w:rPr>
        <w:br w:type="page"/>
      </w:r>
    </w:p>
    <w:p w:rsidR="0017382C" w:rsidRDefault="0017382C" w:rsidP="00E10B1D">
      <w:pPr>
        <w:pStyle w:val="Heading3"/>
        <w:rPr>
          <w:rtl/>
        </w:rPr>
      </w:pPr>
      <w:bookmarkStart w:id="862" w:name="_Toc394922082"/>
      <w:r w:rsidRPr="004F14F2">
        <w:rPr>
          <w:rtl/>
        </w:rPr>
        <w:lastRenderedPageBreak/>
        <w:t>[3168] يحيى بن سعيد بن أبان القرشي</w:t>
      </w:r>
      <w:r w:rsidR="00527246">
        <w:rPr>
          <w:rtl/>
        </w:rPr>
        <w:t>:</w:t>
      </w:r>
      <w:bookmarkEnd w:id="862"/>
    </w:p>
    <w:p w:rsidR="0017382C" w:rsidRPr="007B62FF" w:rsidRDefault="0017382C" w:rsidP="0017382C">
      <w:pPr>
        <w:pStyle w:val="libNormal"/>
        <w:rPr>
          <w:rtl/>
        </w:rPr>
      </w:pPr>
      <w:r w:rsidRPr="007B62FF">
        <w:rPr>
          <w:rtl/>
        </w:rPr>
        <w:t>الكُوفيّ</w:t>
      </w:r>
      <w:r w:rsidR="00527246">
        <w:rPr>
          <w:rtl/>
        </w:rPr>
        <w:t>،</w:t>
      </w:r>
      <w:r w:rsidRPr="007B62FF">
        <w:rPr>
          <w:rtl/>
        </w:rPr>
        <w:t xml:space="preserve"> نزل بغداد</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Pr="00E10B1D" w:rsidRDefault="0017382C" w:rsidP="0063324D">
      <w:pPr>
        <w:pStyle w:val="Heading3"/>
        <w:rPr>
          <w:rStyle w:val="Heading3Char"/>
          <w:rtl/>
        </w:rPr>
      </w:pPr>
      <w:bookmarkStart w:id="863" w:name="_Toc394922083"/>
      <w:r w:rsidRPr="00E10B1D">
        <w:rPr>
          <w:rStyle w:val="Heading3Char"/>
          <w:rtl/>
        </w:rPr>
        <w:t xml:space="preserve">[3169] يحيى بن سعيد بن </w:t>
      </w:r>
      <w:r w:rsidRPr="0017382C">
        <w:rPr>
          <w:rStyle w:val="libFootnotenumChar"/>
          <w:rtl/>
        </w:rPr>
        <w:t>(2)</w:t>
      </w:r>
      <w:r w:rsidRPr="00E10B1D">
        <w:rPr>
          <w:rStyle w:val="Heading3Char"/>
          <w:rtl/>
        </w:rPr>
        <w:t xml:space="preserve"> فَرُّوخ القطَّان</w:t>
      </w:r>
      <w:r w:rsidR="00527246" w:rsidRPr="00E10B1D">
        <w:rPr>
          <w:rStyle w:val="Heading3Char"/>
          <w:rtl/>
        </w:rPr>
        <w:t>:</w:t>
      </w:r>
      <w:bookmarkEnd w:id="863"/>
    </w:p>
    <w:p w:rsidR="0017382C" w:rsidRPr="007B62FF" w:rsidRDefault="0017382C" w:rsidP="0017382C">
      <w:pPr>
        <w:pStyle w:val="libNormal"/>
        <w:rPr>
          <w:rtl/>
        </w:rPr>
      </w:pPr>
      <w:r w:rsidRPr="007B62FF">
        <w:rPr>
          <w:rtl/>
        </w:rPr>
        <w:t xml:space="preserve">أبو سعيد البصري </w:t>
      </w:r>
      <w:r w:rsidRPr="0017382C">
        <w:rPr>
          <w:rStyle w:val="libFootnotenumChar"/>
          <w:rtl/>
        </w:rPr>
        <w:t>(3)</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sidR="00527246">
        <w:rPr>
          <w:rtl/>
        </w:rPr>
        <w:t>،</w:t>
      </w:r>
      <w:r w:rsidRPr="007B62FF">
        <w:rPr>
          <w:rtl/>
        </w:rPr>
        <w:t xml:space="preserve"> وفي رجال ابن داود</w:t>
      </w:r>
      <w:r w:rsidR="00527246">
        <w:rPr>
          <w:rtl/>
        </w:rPr>
        <w:t>:</w:t>
      </w:r>
      <w:r w:rsidRPr="007B62FF">
        <w:rPr>
          <w:rtl/>
        </w:rPr>
        <w:t xml:space="preserve"> من أئمة الحديث </w:t>
      </w:r>
      <w:r w:rsidRPr="0017382C">
        <w:rPr>
          <w:rStyle w:val="libFootnotenumChar"/>
          <w:rtl/>
        </w:rPr>
        <w:t>(5)</w:t>
      </w:r>
      <w:r>
        <w:rPr>
          <w:rtl/>
        </w:rPr>
        <w:t>.</w:t>
      </w:r>
    </w:p>
    <w:p w:rsidR="0017382C" w:rsidRDefault="0017382C" w:rsidP="00E10B1D">
      <w:pPr>
        <w:pStyle w:val="Heading3"/>
        <w:rPr>
          <w:rtl/>
        </w:rPr>
      </w:pPr>
      <w:bookmarkStart w:id="864" w:name="_Toc394922084"/>
      <w:r w:rsidRPr="004F14F2">
        <w:rPr>
          <w:rtl/>
        </w:rPr>
        <w:t>[3170] يحيى بن سعيد بن قيس الأنصاري</w:t>
      </w:r>
      <w:r w:rsidR="00527246">
        <w:rPr>
          <w:rtl/>
        </w:rPr>
        <w:t>:</w:t>
      </w:r>
      <w:bookmarkEnd w:id="864"/>
    </w:p>
    <w:p w:rsidR="0017382C" w:rsidRPr="007B62FF" w:rsidRDefault="0017382C" w:rsidP="0017382C">
      <w:pPr>
        <w:pStyle w:val="libNormal"/>
        <w:rPr>
          <w:rtl/>
        </w:rPr>
      </w:pPr>
      <w:r w:rsidRPr="007B62FF">
        <w:rPr>
          <w:rtl/>
        </w:rPr>
        <w:t>المدني</w:t>
      </w:r>
      <w:r w:rsidR="00527246">
        <w:rPr>
          <w:rtl/>
        </w:rPr>
        <w:t>،</w:t>
      </w:r>
      <w:r w:rsidRPr="007B62FF">
        <w:rPr>
          <w:rtl/>
        </w:rPr>
        <w:t xml:space="preserve"> تابعي</w:t>
      </w:r>
      <w:r w:rsidR="00527246">
        <w:rPr>
          <w:rtl/>
        </w:rPr>
        <w:t>،</w:t>
      </w:r>
      <w:r w:rsidRPr="007B62FF">
        <w:rPr>
          <w:rtl/>
        </w:rPr>
        <w:t xml:space="preserve"> أسْنَدَ عَنْهُ</w:t>
      </w:r>
      <w:r w:rsidR="00527246">
        <w:rPr>
          <w:rtl/>
        </w:rPr>
        <w:t>،</w:t>
      </w:r>
      <w:r w:rsidRPr="007B62FF">
        <w:rPr>
          <w:rtl/>
        </w:rPr>
        <w:t xml:space="preserve"> يكنّى أبا سعيد</w:t>
      </w:r>
      <w:r w:rsidR="00527246">
        <w:rPr>
          <w:rtl/>
        </w:rPr>
        <w:t>،</w:t>
      </w:r>
      <w:r w:rsidRPr="007B62FF">
        <w:rPr>
          <w:rtl/>
        </w:rPr>
        <w:t xml:space="preserve"> توفى بالهاشمية سنة ثلاث وأربعين ومائة</w:t>
      </w:r>
      <w:r w:rsidR="00527246">
        <w:rPr>
          <w:rtl/>
        </w:rPr>
        <w:t>،</w:t>
      </w:r>
      <w:r w:rsidRPr="007B62FF">
        <w:rPr>
          <w:rtl/>
        </w:rPr>
        <w:t xml:space="preserve"> وكان قاضياً بها لأبي جعفر </w:t>
      </w:r>
      <w:r w:rsidRPr="0017382C">
        <w:rPr>
          <w:rStyle w:val="libAlaemChar"/>
          <w:rtl/>
        </w:rPr>
        <w:t>عليه‌السلام</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865" w:name="_Toc394922085"/>
      <w:r w:rsidRPr="004F14F2">
        <w:rPr>
          <w:rtl/>
        </w:rPr>
        <w:t>[3171] يحيى بن سُلَيم</w:t>
      </w:r>
      <w:r w:rsidR="00527246">
        <w:rPr>
          <w:rtl/>
        </w:rPr>
        <w:t>:</w:t>
      </w:r>
      <w:bookmarkEnd w:id="865"/>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334 / 25.</w:t>
      </w:r>
    </w:p>
    <w:p w:rsidR="0017382C" w:rsidRPr="007B62FF" w:rsidRDefault="0017382C" w:rsidP="0017382C">
      <w:pPr>
        <w:pStyle w:val="libFootnote0"/>
        <w:rPr>
          <w:rtl/>
        </w:rPr>
      </w:pPr>
      <w:r w:rsidRPr="007B62FF">
        <w:rPr>
          <w:rtl/>
        </w:rPr>
        <w:t>(2) في المصدر</w:t>
      </w:r>
      <w:r w:rsidR="00527246">
        <w:rPr>
          <w:rtl/>
        </w:rPr>
        <w:t>:</w:t>
      </w:r>
      <w:r w:rsidRPr="007B62FF">
        <w:rPr>
          <w:rtl/>
        </w:rPr>
        <w:t xml:space="preserve"> « بن » لم ترد</w:t>
      </w:r>
      <w:r w:rsidR="00527246">
        <w:rPr>
          <w:rtl/>
        </w:rPr>
        <w:t>،</w:t>
      </w:r>
      <w:r w:rsidRPr="007B62FF">
        <w:rPr>
          <w:rtl/>
        </w:rPr>
        <w:t xml:space="preserve"> ومثله في رجال ابن داود</w:t>
      </w:r>
      <w:r w:rsidR="00527246">
        <w:rPr>
          <w:rtl/>
        </w:rPr>
        <w:t>:</w:t>
      </w:r>
      <w:r w:rsidRPr="007B62FF">
        <w:rPr>
          <w:rtl/>
        </w:rPr>
        <w:t xml:space="preserve"> 203 / 1704 وما في</w:t>
      </w:r>
      <w:r w:rsidR="00527246">
        <w:rPr>
          <w:rtl/>
        </w:rPr>
        <w:t>:</w:t>
      </w:r>
      <w:r w:rsidRPr="007B62FF">
        <w:rPr>
          <w:rtl/>
        </w:rPr>
        <w:t xml:space="preserve"> منهج المقال</w:t>
      </w:r>
      <w:r w:rsidR="00527246">
        <w:rPr>
          <w:rtl/>
        </w:rPr>
        <w:t>:</w:t>
      </w:r>
      <w:r w:rsidRPr="007B62FF">
        <w:rPr>
          <w:rtl/>
        </w:rPr>
        <w:t xml:space="preserve"> 370</w:t>
      </w:r>
      <w:r w:rsidR="00527246">
        <w:rPr>
          <w:rtl/>
        </w:rPr>
        <w:t>،</w:t>
      </w:r>
      <w:r w:rsidRPr="007B62FF">
        <w:rPr>
          <w:rtl/>
        </w:rPr>
        <w:t xml:space="preserve"> ومجمع الرجال 6</w:t>
      </w:r>
      <w:r w:rsidR="00527246">
        <w:rPr>
          <w:rtl/>
        </w:rPr>
        <w:t>:</w:t>
      </w:r>
      <w:r w:rsidRPr="007B62FF">
        <w:rPr>
          <w:rtl/>
        </w:rPr>
        <w:t xml:space="preserve"> 258</w:t>
      </w:r>
      <w:r w:rsidR="00527246">
        <w:rPr>
          <w:rtl/>
        </w:rPr>
        <w:t>،</w:t>
      </w:r>
      <w:r w:rsidRPr="007B62FF">
        <w:rPr>
          <w:rtl/>
        </w:rPr>
        <w:t xml:space="preserve"> ونقد الرجال</w:t>
      </w:r>
      <w:r w:rsidR="00527246">
        <w:rPr>
          <w:rtl/>
        </w:rPr>
        <w:t>:</w:t>
      </w:r>
      <w:r w:rsidRPr="007B62FF">
        <w:rPr>
          <w:rtl/>
        </w:rPr>
        <w:t xml:space="preserve"> 373</w:t>
      </w:r>
      <w:r w:rsidR="00527246">
        <w:rPr>
          <w:rtl/>
        </w:rPr>
        <w:t>،</w:t>
      </w:r>
      <w:r w:rsidRPr="007B62FF">
        <w:rPr>
          <w:rtl/>
        </w:rPr>
        <w:t xml:space="preserve"> وجامع الرواة 2</w:t>
      </w:r>
      <w:r w:rsidR="00527246">
        <w:rPr>
          <w:rtl/>
        </w:rPr>
        <w:t>:</w:t>
      </w:r>
      <w:r w:rsidRPr="007B62FF">
        <w:rPr>
          <w:rtl/>
        </w:rPr>
        <w:t xml:space="preserve"> 329</w:t>
      </w:r>
      <w:r w:rsidR="00527246">
        <w:rPr>
          <w:rtl/>
        </w:rPr>
        <w:t>،</w:t>
      </w:r>
      <w:r w:rsidRPr="007B62FF">
        <w:rPr>
          <w:rtl/>
        </w:rPr>
        <w:t xml:space="preserve"> وتنقيح المقال 3</w:t>
      </w:r>
      <w:r w:rsidR="00527246">
        <w:rPr>
          <w:rtl/>
        </w:rPr>
        <w:t>:</w:t>
      </w:r>
      <w:r w:rsidRPr="007B62FF">
        <w:rPr>
          <w:rtl/>
        </w:rPr>
        <w:t xml:space="preserve"> 316 وتهذيب الكمال 31</w:t>
      </w:r>
      <w:r w:rsidR="00527246">
        <w:rPr>
          <w:rtl/>
        </w:rPr>
        <w:t>:</w:t>
      </w:r>
      <w:r w:rsidRPr="007B62FF">
        <w:rPr>
          <w:rtl/>
        </w:rPr>
        <w:t xml:space="preserve"> 329 / 6834 وغيرها</w:t>
      </w:r>
      <w:r w:rsidR="00527246">
        <w:rPr>
          <w:rtl/>
        </w:rPr>
        <w:t>،</w:t>
      </w:r>
      <w:r w:rsidRPr="007B62FF">
        <w:rPr>
          <w:rtl/>
        </w:rPr>
        <w:t xml:space="preserve"> موافق لما في الأصل والحجرية وهو الصحيح.</w:t>
      </w:r>
    </w:p>
    <w:p w:rsidR="0017382C" w:rsidRPr="007B62FF" w:rsidRDefault="0017382C" w:rsidP="0017382C">
      <w:pPr>
        <w:pStyle w:val="libFootnote0"/>
        <w:rPr>
          <w:rtl/>
        </w:rPr>
      </w:pPr>
      <w:r w:rsidRPr="007B62FF">
        <w:rPr>
          <w:rtl/>
        </w:rPr>
        <w:t>(3) في المصدر</w:t>
      </w:r>
      <w:r w:rsidR="00527246">
        <w:rPr>
          <w:rtl/>
        </w:rPr>
        <w:t>:</w:t>
      </w:r>
      <w:r w:rsidRPr="007B62FF">
        <w:rPr>
          <w:rtl/>
        </w:rPr>
        <w:t xml:space="preserve"> </w:t>
      </w:r>
      <w:r>
        <w:rPr>
          <w:rtl/>
        </w:rPr>
        <w:t>(</w:t>
      </w:r>
      <w:r w:rsidRPr="007B62FF">
        <w:rPr>
          <w:rtl/>
        </w:rPr>
        <w:t>الهروي</w:t>
      </w:r>
      <w:r>
        <w:rPr>
          <w:rtl/>
        </w:rPr>
        <w:t>)</w:t>
      </w:r>
      <w:r w:rsidR="00527246">
        <w:rPr>
          <w:rtl/>
        </w:rPr>
        <w:t>،</w:t>
      </w:r>
      <w:r w:rsidRPr="007B62FF">
        <w:rPr>
          <w:rtl/>
        </w:rPr>
        <w:t xml:space="preserve"> وما في</w:t>
      </w:r>
      <w:r w:rsidR="00527246">
        <w:rPr>
          <w:rtl/>
        </w:rPr>
        <w:t>:</w:t>
      </w:r>
      <w:r w:rsidRPr="007B62FF">
        <w:rPr>
          <w:rtl/>
        </w:rPr>
        <w:t xml:space="preserve"> رجال ابن داود</w:t>
      </w:r>
      <w:r w:rsidR="00527246">
        <w:rPr>
          <w:rtl/>
        </w:rPr>
        <w:t>:</w:t>
      </w:r>
      <w:r w:rsidRPr="007B62FF">
        <w:rPr>
          <w:rtl/>
        </w:rPr>
        <w:t xml:space="preserve"> 203 / 1704 ومنهج المقال</w:t>
      </w:r>
      <w:r w:rsidR="00527246">
        <w:rPr>
          <w:rtl/>
        </w:rPr>
        <w:t>:</w:t>
      </w:r>
      <w:r w:rsidRPr="007B62FF">
        <w:rPr>
          <w:rtl/>
        </w:rPr>
        <w:t xml:space="preserve"> 370</w:t>
      </w:r>
      <w:r w:rsidR="00527246">
        <w:rPr>
          <w:rtl/>
        </w:rPr>
        <w:t>،</w:t>
      </w:r>
      <w:r w:rsidRPr="007B62FF">
        <w:rPr>
          <w:rtl/>
        </w:rPr>
        <w:t xml:space="preserve"> ونقد الرجال</w:t>
      </w:r>
      <w:r w:rsidR="00527246">
        <w:rPr>
          <w:rtl/>
        </w:rPr>
        <w:t>:</w:t>
      </w:r>
      <w:r w:rsidRPr="007B62FF">
        <w:rPr>
          <w:rtl/>
        </w:rPr>
        <w:t xml:space="preserve"> 373</w:t>
      </w:r>
      <w:r w:rsidR="00527246">
        <w:rPr>
          <w:rtl/>
        </w:rPr>
        <w:t>،</w:t>
      </w:r>
      <w:r w:rsidRPr="007B62FF">
        <w:rPr>
          <w:rtl/>
        </w:rPr>
        <w:t xml:space="preserve"> وغيرها موافق لما في الأصل والحجرية.</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323 / 6.</w:t>
      </w:r>
    </w:p>
    <w:p w:rsidR="0017382C" w:rsidRPr="007B62FF" w:rsidRDefault="0017382C" w:rsidP="0017382C">
      <w:pPr>
        <w:pStyle w:val="libFootnote0"/>
        <w:rPr>
          <w:rtl/>
        </w:rPr>
      </w:pPr>
      <w:r w:rsidRPr="007B62FF">
        <w:rPr>
          <w:rtl/>
        </w:rPr>
        <w:t>(5) رجال ابن داود</w:t>
      </w:r>
      <w:r w:rsidR="00527246">
        <w:rPr>
          <w:rtl/>
        </w:rPr>
        <w:t>:</w:t>
      </w:r>
      <w:r w:rsidRPr="007B62FF">
        <w:rPr>
          <w:rtl/>
        </w:rPr>
        <w:t xml:space="preserve"> 203 / 1704.</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333 / 4</w:t>
      </w:r>
      <w:r w:rsidR="00527246">
        <w:rPr>
          <w:rtl/>
        </w:rPr>
        <w:t>،</w:t>
      </w:r>
      <w:r w:rsidRPr="007B62FF">
        <w:rPr>
          <w:rtl/>
        </w:rPr>
        <w:t xml:space="preserve"> مع زيادة جملة</w:t>
      </w:r>
      <w:r w:rsidR="00527246">
        <w:rPr>
          <w:rtl/>
        </w:rPr>
        <w:t>:</w:t>
      </w:r>
      <w:r w:rsidRPr="007B62FF">
        <w:rPr>
          <w:rtl/>
        </w:rPr>
        <w:t xml:space="preserve"> « أحد بنى مالك بني النجار »</w:t>
      </w:r>
      <w:r>
        <w:rPr>
          <w:rtl/>
        </w:rPr>
        <w:t>.</w:t>
      </w:r>
    </w:p>
    <w:p w:rsidR="0017382C" w:rsidRPr="007B62FF" w:rsidRDefault="0017382C" w:rsidP="0017382C">
      <w:pPr>
        <w:pStyle w:val="libFootnote0"/>
        <w:rPr>
          <w:rtl/>
        </w:rPr>
      </w:pPr>
      <w:r w:rsidRPr="007B62FF">
        <w:rPr>
          <w:rtl/>
        </w:rPr>
        <w:t>(7) رجال البرقي</w:t>
      </w:r>
      <w:r w:rsidR="00527246">
        <w:rPr>
          <w:rtl/>
        </w:rPr>
        <w:t>:</w:t>
      </w:r>
      <w:r w:rsidRPr="007B62FF">
        <w:rPr>
          <w:rtl/>
        </w:rPr>
        <w:t xml:space="preserve"> 31</w:t>
      </w:r>
      <w:r w:rsidR="00527246">
        <w:rPr>
          <w:rtl/>
        </w:rPr>
        <w:t>،</w:t>
      </w:r>
      <w:r w:rsidRPr="007B62FF">
        <w:rPr>
          <w:rtl/>
        </w:rPr>
        <w:t xml:space="preserve"> والنسخة المطبوعة والخطية من رجال الشيخ خالية منه.</w:t>
      </w:r>
    </w:p>
    <w:p w:rsidR="0017382C" w:rsidRDefault="0017382C" w:rsidP="00C613E8">
      <w:pPr>
        <w:pStyle w:val="libNormal"/>
        <w:rPr>
          <w:rtl/>
        </w:rPr>
      </w:pPr>
      <w:r>
        <w:rPr>
          <w:rtl/>
        </w:rPr>
        <w:br w:type="page"/>
      </w:r>
    </w:p>
    <w:p w:rsidR="0017382C" w:rsidRDefault="0017382C" w:rsidP="00E10B1D">
      <w:pPr>
        <w:pStyle w:val="Heading3"/>
        <w:rPr>
          <w:rtl/>
        </w:rPr>
      </w:pPr>
      <w:bookmarkStart w:id="866" w:name="_Toc394922086"/>
      <w:r w:rsidRPr="004F14F2">
        <w:rPr>
          <w:rtl/>
        </w:rPr>
        <w:lastRenderedPageBreak/>
        <w:t>[3172] يحيى بن سليم الطائفي</w:t>
      </w:r>
      <w:r w:rsidR="00527246">
        <w:rPr>
          <w:rtl/>
        </w:rPr>
        <w:t>:</w:t>
      </w:r>
      <w:bookmarkEnd w:id="866"/>
    </w:p>
    <w:p w:rsidR="0017382C" w:rsidRPr="007B62FF" w:rsidRDefault="0017382C" w:rsidP="0017382C">
      <w:pPr>
        <w:pStyle w:val="libNormal"/>
        <w:rPr>
          <w:rtl/>
        </w:rPr>
      </w:pPr>
      <w:r w:rsidRPr="007B62FF">
        <w:rPr>
          <w:rtl/>
        </w:rPr>
        <w:t>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sidRPr="007B62FF">
        <w:rPr>
          <w:rtl/>
        </w:rPr>
        <w:t xml:space="preserve"> عنه</w:t>
      </w:r>
      <w:r w:rsidR="00527246">
        <w:rPr>
          <w:rtl/>
        </w:rPr>
        <w:t>:</w:t>
      </w:r>
      <w:r w:rsidRPr="007B62FF">
        <w:rPr>
          <w:rtl/>
        </w:rPr>
        <w:t xml:space="preserve"> أحمد بن محمّد بن عيسى</w:t>
      </w:r>
      <w:r w:rsidR="00527246">
        <w:rPr>
          <w:rtl/>
        </w:rPr>
        <w:t>،</w:t>
      </w:r>
      <w:r w:rsidRPr="007B62FF">
        <w:rPr>
          <w:rtl/>
        </w:rPr>
        <w:t xml:space="preserve"> في الكافي</w:t>
      </w:r>
      <w:r w:rsidR="00527246">
        <w:rPr>
          <w:rtl/>
        </w:rPr>
        <w:t>،</w:t>
      </w:r>
      <w:r w:rsidRPr="007B62FF">
        <w:rPr>
          <w:rtl/>
        </w:rPr>
        <w:t xml:space="preserve"> في باب الصبر </w:t>
      </w:r>
      <w:r w:rsidRPr="0017382C">
        <w:rPr>
          <w:rStyle w:val="libFootnotenumChar"/>
          <w:rtl/>
        </w:rPr>
        <w:t>(2)</w:t>
      </w:r>
      <w:r>
        <w:rPr>
          <w:rtl/>
        </w:rPr>
        <w:t>.</w:t>
      </w:r>
    </w:p>
    <w:p w:rsidR="0017382C" w:rsidRDefault="0017382C" w:rsidP="00E10B1D">
      <w:pPr>
        <w:pStyle w:val="Heading3"/>
        <w:rPr>
          <w:rtl/>
        </w:rPr>
      </w:pPr>
      <w:bookmarkStart w:id="867" w:name="_Toc394922087"/>
      <w:r w:rsidRPr="004F14F2">
        <w:rPr>
          <w:rtl/>
        </w:rPr>
        <w:t>[3173] يحيى بن سُليمان</w:t>
      </w:r>
      <w:r w:rsidR="00527246">
        <w:rPr>
          <w:rtl/>
        </w:rPr>
        <w:t>:</w:t>
      </w:r>
      <w:bookmarkEnd w:id="867"/>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(3)</w:t>
      </w:r>
      <w:r w:rsidR="00527246">
        <w:rPr>
          <w:rtl/>
        </w:rPr>
        <w:t>،</w:t>
      </w:r>
      <w:r w:rsidRPr="007B62FF">
        <w:rPr>
          <w:rtl/>
        </w:rPr>
        <w:t xml:space="preserve"> واحتمل اتحادهما مع أبي البلاد</w:t>
      </w:r>
      <w:r w:rsidR="00527246">
        <w:rPr>
          <w:rtl/>
        </w:rPr>
        <w:t>،</w:t>
      </w:r>
      <w:r w:rsidRPr="007B62FF">
        <w:rPr>
          <w:rtl/>
        </w:rPr>
        <w:t xml:space="preserve"> جدّ يحيى بن إبراهيم المذكور في الأصل</w:t>
      </w:r>
      <w:r w:rsidR="00527246">
        <w:rPr>
          <w:rtl/>
        </w:rPr>
        <w:t>،</w:t>
      </w:r>
      <w:r w:rsidRPr="007B62FF">
        <w:rPr>
          <w:rtl/>
        </w:rPr>
        <w:t xml:space="preserve"> وتقدّم يحيى بن أبي سليمان </w:t>
      </w:r>
      <w:r w:rsidRPr="0017382C">
        <w:rPr>
          <w:rStyle w:val="libFootnotenumChar"/>
          <w:rtl/>
        </w:rPr>
        <w:t>(4)</w:t>
      </w:r>
      <w:r>
        <w:rPr>
          <w:rtl/>
        </w:rPr>
        <w:t>.</w:t>
      </w:r>
    </w:p>
    <w:p w:rsidR="0017382C" w:rsidRDefault="0017382C" w:rsidP="00E10B1D">
      <w:pPr>
        <w:pStyle w:val="Heading3"/>
        <w:rPr>
          <w:rtl/>
        </w:rPr>
      </w:pPr>
      <w:bookmarkStart w:id="868" w:name="_Toc394922088"/>
      <w:r w:rsidRPr="004F14F2">
        <w:rPr>
          <w:rtl/>
        </w:rPr>
        <w:t>[3174] يحيى صاحب الديلم</w:t>
      </w:r>
      <w:r w:rsidR="00527246">
        <w:rPr>
          <w:rtl/>
        </w:rPr>
        <w:t>:</w:t>
      </w:r>
      <w:bookmarkEnd w:id="868"/>
    </w:p>
    <w:p w:rsidR="0017382C" w:rsidRPr="007B62FF" w:rsidRDefault="0017382C" w:rsidP="0017382C">
      <w:pPr>
        <w:pStyle w:val="libNormal"/>
        <w:rPr>
          <w:rtl/>
        </w:rPr>
      </w:pPr>
      <w:r w:rsidRPr="007B62FF">
        <w:rPr>
          <w:rtl/>
        </w:rPr>
        <w:t>هو ابن عبد الله الآتي.</w:t>
      </w:r>
    </w:p>
    <w:p w:rsidR="0017382C" w:rsidRDefault="0017382C" w:rsidP="00E10B1D">
      <w:pPr>
        <w:pStyle w:val="Heading3"/>
        <w:rPr>
          <w:rtl/>
        </w:rPr>
      </w:pPr>
      <w:bookmarkStart w:id="869" w:name="_Toc394922089"/>
      <w:r w:rsidRPr="004F14F2">
        <w:rPr>
          <w:rtl/>
        </w:rPr>
        <w:t>[3175] يحيى بن طلحة النَّهْديّ</w:t>
      </w:r>
      <w:r w:rsidR="00527246">
        <w:rPr>
          <w:rtl/>
        </w:rPr>
        <w:t>:</w:t>
      </w:r>
      <w:bookmarkEnd w:id="869"/>
    </w:p>
    <w:p w:rsidR="0017382C" w:rsidRPr="007B62FF" w:rsidRDefault="0017382C" w:rsidP="0017382C">
      <w:pPr>
        <w:pStyle w:val="libNormal"/>
        <w:rPr>
          <w:rtl/>
        </w:rPr>
      </w:pPr>
      <w:r w:rsidRPr="007B62FF">
        <w:rPr>
          <w:rtl/>
        </w:rPr>
        <w:t>عنه</w:t>
      </w:r>
      <w:r w:rsidR="00527246">
        <w:rPr>
          <w:rtl/>
        </w:rPr>
        <w:t>:</w:t>
      </w:r>
      <w:r w:rsidRPr="007B62FF">
        <w:rPr>
          <w:rtl/>
        </w:rPr>
        <w:t xml:space="preserve"> الفقيه ثعلبة</w:t>
      </w:r>
      <w:r w:rsidR="00527246">
        <w:rPr>
          <w:rtl/>
        </w:rPr>
        <w:t>،</w:t>
      </w:r>
      <w:r w:rsidRPr="007B62FF">
        <w:rPr>
          <w:rtl/>
        </w:rPr>
        <w:t xml:space="preserve"> في الكافي </w:t>
      </w:r>
      <w:r w:rsidRPr="0017382C">
        <w:rPr>
          <w:rStyle w:val="libFootnotenumChar"/>
          <w:rtl/>
        </w:rPr>
        <w:t>(5)</w:t>
      </w:r>
      <w:r w:rsidR="00527246">
        <w:rPr>
          <w:rtl/>
        </w:rPr>
        <w:t>،</w:t>
      </w:r>
      <w:r w:rsidRPr="007B62FF">
        <w:rPr>
          <w:rtl/>
        </w:rPr>
        <w:t xml:space="preserve"> والتهذيب </w:t>
      </w:r>
      <w:r w:rsidRPr="0017382C">
        <w:rPr>
          <w:rStyle w:val="libFootnotenumChar"/>
          <w:rtl/>
        </w:rPr>
        <w:t>(6)</w:t>
      </w:r>
      <w:r w:rsidR="00527246">
        <w:rPr>
          <w:rtl/>
        </w:rPr>
        <w:t>،</w:t>
      </w:r>
      <w:r w:rsidRPr="007B62FF">
        <w:rPr>
          <w:rtl/>
        </w:rPr>
        <w:t xml:space="preserve"> ومنذر بن جيفر </w:t>
      </w:r>
      <w:r w:rsidRPr="0017382C">
        <w:rPr>
          <w:rStyle w:val="libFootnotenumChar"/>
          <w:rtl/>
        </w:rPr>
        <w:t>(7)</w:t>
      </w:r>
      <w:r>
        <w:rPr>
          <w:rtl/>
        </w:rPr>
        <w:t>.</w:t>
      </w:r>
    </w:p>
    <w:p w:rsidR="0017382C" w:rsidRDefault="0017382C" w:rsidP="00E10B1D">
      <w:pPr>
        <w:pStyle w:val="Heading3"/>
        <w:rPr>
          <w:rtl/>
        </w:rPr>
      </w:pPr>
      <w:bookmarkStart w:id="870" w:name="_Toc394922090"/>
      <w:r w:rsidRPr="004F14F2">
        <w:rPr>
          <w:rtl/>
        </w:rPr>
        <w:t>[3176] يحيى الطويل</w:t>
      </w:r>
      <w:r w:rsidR="00527246">
        <w:rPr>
          <w:rtl/>
        </w:rPr>
        <w:t>:</w:t>
      </w:r>
      <w:bookmarkEnd w:id="870"/>
    </w:p>
    <w:p w:rsidR="0017382C" w:rsidRPr="007B62FF" w:rsidRDefault="0017382C" w:rsidP="0017382C">
      <w:pPr>
        <w:pStyle w:val="libNormal"/>
        <w:rPr>
          <w:rtl/>
        </w:rPr>
      </w:pPr>
      <w:r w:rsidRPr="007B62FF">
        <w:rPr>
          <w:rtl/>
        </w:rPr>
        <w:t>عنه</w:t>
      </w:r>
      <w:r w:rsidR="00527246">
        <w:rPr>
          <w:rtl/>
        </w:rPr>
        <w:t>:</w:t>
      </w:r>
      <w:r w:rsidRPr="007B62FF">
        <w:rPr>
          <w:rtl/>
        </w:rPr>
        <w:t xml:space="preserve"> ابن أبي عمير</w:t>
      </w:r>
      <w:r w:rsidR="00527246">
        <w:rPr>
          <w:rtl/>
        </w:rPr>
        <w:t>،</w:t>
      </w:r>
      <w:r w:rsidRPr="007B62FF">
        <w:rPr>
          <w:rtl/>
        </w:rPr>
        <w:t xml:space="preserve"> في الكافي </w:t>
      </w:r>
      <w:r w:rsidRPr="0017382C">
        <w:rPr>
          <w:rStyle w:val="libFootnotenumChar"/>
          <w:rtl/>
        </w:rPr>
        <w:t>(8)</w:t>
      </w:r>
      <w:r w:rsidR="00527246">
        <w:rPr>
          <w:rtl/>
        </w:rPr>
        <w:t>،</w:t>
      </w:r>
      <w:r w:rsidRPr="007B62FF">
        <w:rPr>
          <w:rtl/>
        </w:rPr>
        <w:t xml:space="preserve"> والتهذيب </w:t>
      </w:r>
      <w:r w:rsidRPr="0017382C">
        <w:rPr>
          <w:rStyle w:val="libFootnotenumChar"/>
          <w:rtl/>
        </w:rPr>
        <w:t>(9)</w:t>
      </w:r>
      <w:r w:rsidR="00527246">
        <w:rPr>
          <w:rtl/>
        </w:rPr>
        <w:t>،</w:t>
      </w:r>
      <w:r w:rsidRPr="007B62FF">
        <w:rPr>
          <w:rtl/>
        </w:rPr>
        <w:t xml:space="preserve"> في كتاب الجهاد</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335 / 38.</w:t>
      </w:r>
    </w:p>
    <w:p w:rsidR="0017382C" w:rsidRPr="007B62FF" w:rsidRDefault="0017382C" w:rsidP="0017382C">
      <w:pPr>
        <w:pStyle w:val="libFootnote0"/>
        <w:rPr>
          <w:rtl/>
        </w:rPr>
      </w:pPr>
      <w:r w:rsidRPr="007B62FF">
        <w:rPr>
          <w:rtl/>
        </w:rPr>
        <w:t>(2) أُصول الكافي 2</w:t>
      </w:r>
      <w:r w:rsidR="00527246">
        <w:rPr>
          <w:rtl/>
        </w:rPr>
        <w:t>:</w:t>
      </w:r>
      <w:r w:rsidRPr="007B62FF">
        <w:rPr>
          <w:rtl/>
        </w:rPr>
        <w:t xml:space="preserve"> 75 / 15.</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334 / 32.</w:t>
      </w:r>
    </w:p>
    <w:p w:rsidR="0017382C" w:rsidRPr="007B62FF" w:rsidRDefault="0017382C" w:rsidP="0017382C">
      <w:pPr>
        <w:pStyle w:val="libFootnote0"/>
        <w:rPr>
          <w:rtl/>
        </w:rPr>
      </w:pPr>
      <w:r w:rsidRPr="007B62FF">
        <w:rPr>
          <w:rtl/>
        </w:rPr>
        <w:t>(4) تقدّم في الجزء التاسع صحيفة</w:t>
      </w:r>
      <w:r w:rsidR="00527246">
        <w:rPr>
          <w:rtl/>
        </w:rPr>
        <w:t>:</w:t>
      </w:r>
      <w:r w:rsidRPr="007B62FF">
        <w:rPr>
          <w:rtl/>
        </w:rPr>
        <w:t xml:space="preserve"> رقم</w:t>
      </w:r>
      <w:r w:rsidR="00527246">
        <w:rPr>
          <w:rtl/>
        </w:rPr>
        <w:t>:</w:t>
      </w:r>
      <w:r w:rsidRPr="007B62FF">
        <w:rPr>
          <w:rtl/>
        </w:rPr>
        <w:t xml:space="preserve"> [3257]</w:t>
      </w:r>
      <w:r>
        <w:rPr>
          <w:rtl/>
        </w:rPr>
        <w:t>.</w:t>
      </w:r>
    </w:p>
    <w:p w:rsidR="0017382C" w:rsidRPr="007B62FF" w:rsidRDefault="0017382C" w:rsidP="0017382C">
      <w:pPr>
        <w:pStyle w:val="libFootnote"/>
        <w:rPr>
          <w:rtl/>
          <w:lang w:bidi="fa-IR"/>
        </w:rPr>
      </w:pPr>
      <w:r w:rsidRPr="007B62FF">
        <w:rPr>
          <w:rtl/>
        </w:rPr>
        <w:t>واحتمال الاتحاد يعني</w:t>
      </w:r>
      <w:r w:rsidR="00527246">
        <w:rPr>
          <w:rtl/>
        </w:rPr>
        <w:t>:</w:t>
      </w:r>
      <w:r w:rsidRPr="007B62FF">
        <w:rPr>
          <w:rtl/>
        </w:rPr>
        <w:t xml:space="preserve"> اتحاد أبي البلاد مع يحيى بن سليمان ويحيى بن أبي سليمان.</w:t>
      </w:r>
    </w:p>
    <w:p w:rsidR="0017382C" w:rsidRPr="007B62FF" w:rsidRDefault="0017382C" w:rsidP="0017382C">
      <w:pPr>
        <w:pStyle w:val="libFootnote0"/>
        <w:rPr>
          <w:rtl/>
        </w:rPr>
      </w:pPr>
      <w:r w:rsidRPr="007B62FF">
        <w:rPr>
          <w:rtl/>
        </w:rPr>
        <w:t>(5) الكافي 3</w:t>
      </w:r>
      <w:r w:rsidR="00527246">
        <w:rPr>
          <w:rtl/>
        </w:rPr>
        <w:t>:</w:t>
      </w:r>
      <w:r w:rsidRPr="007B62FF">
        <w:rPr>
          <w:rtl/>
        </w:rPr>
        <w:t xml:space="preserve"> 337 / 3</w:t>
      </w:r>
      <w:r w:rsidR="00527246">
        <w:rPr>
          <w:rtl/>
        </w:rPr>
        <w:t>،</w:t>
      </w:r>
      <w:r w:rsidRPr="007B62FF">
        <w:rPr>
          <w:rtl/>
        </w:rPr>
        <w:t xml:space="preserve"> وفيه</w:t>
      </w:r>
      <w:r w:rsidR="00527246">
        <w:rPr>
          <w:rtl/>
        </w:rPr>
        <w:t>:</w:t>
      </w:r>
      <w:r w:rsidRPr="007B62FF">
        <w:rPr>
          <w:rtl/>
        </w:rPr>
        <w:t xml:space="preserve"> يحيى بن طلحة.</w:t>
      </w:r>
    </w:p>
    <w:p w:rsidR="0017382C" w:rsidRPr="007B62FF" w:rsidRDefault="0017382C" w:rsidP="0017382C">
      <w:pPr>
        <w:pStyle w:val="libFootnote0"/>
        <w:rPr>
          <w:rtl/>
        </w:rPr>
      </w:pPr>
      <w:r w:rsidRPr="007B62FF">
        <w:rPr>
          <w:rtl/>
        </w:rPr>
        <w:t>(6) تهذيب الأحكام 2</w:t>
      </w:r>
      <w:r w:rsidR="00527246">
        <w:rPr>
          <w:rtl/>
        </w:rPr>
        <w:t>:</w:t>
      </w:r>
      <w:r w:rsidRPr="007B62FF">
        <w:rPr>
          <w:rtl/>
        </w:rPr>
        <w:t xml:space="preserve"> 101 / 375</w:t>
      </w:r>
      <w:r w:rsidR="00527246">
        <w:rPr>
          <w:rtl/>
        </w:rPr>
        <w:t>،</w:t>
      </w:r>
      <w:r w:rsidRPr="007B62FF">
        <w:rPr>
          <w:rtl/>
        </w:rPr>
        <w:t xml:space="preserve"> وفيه</w:t>
      </w:r>
      <w:r w:rsidR="00527246">
        <w:rPr>
          <w:rtl/>
        </w:rPr>
        <w:t>:</w:t>
      </w:r>
      <w:r w:rsidRPr="007B62FF">
        <w:rPr>
          <w:rtl/>
        </w:rPr>
        <w:t xml:space="preserve"> يحيى بن طلحة.</w:t>
      </w:r>
    </w:p>
    <w:p w:rsidR="0017382C" w:rsidRPr="007B62FF" w:rsidRDefault="0017382C" w:rsidP="0017382C">
      <w:pPr>
        <w:pStyle w:val="libFootnote0"/>
        <w:rPr>
          <w:rtl/>
        </w:rPr>
      </w:pPr>
      <w:r w:rsidRPr="007B62FF">
        <w:rPr>
          <w:rtl/>
        </w:rPr>
        <w:t>(7) الفقيه 2</w:t>
      </w:r>
      <w:r w:rsidR="00527246">
        <w:rPr>
          <w:rtl/>
        </w:rPr>
        <w:t>:</w:t>
      </w:r>
      <w:r w:rsidRPr="007B62FF">
        <w:rPr>
          <w:rtl/>
        </w:rPr>
        <w:t xml:space="preserve"> 193 / 880.</w:t>
      </w:r>
    </w:p>
    <w:p w:rsidR="0017382C" w:rsidRPr="007B62FF" w:rsidRDefault="0017382C" w:rsidP="0017382C">
      <w:pPr>
        <w:pStyle w:val="libFootnote0"/>
        <w:rPr>
          <w:rtl/>
        </w:rPr>
      </w:pPr>
      <w:r w:rsidRPr="007B62FF">
        <w:rPr>
          <w:rtl/>
        </w:rPr>
        <w:t>(8) الكافي 5</w:t>
      </w:r>
      <w:r w:rsidR="00527246">
        <w:rPr>
          <w:rtl/>
        </w:rPr>
        <w:t>:</w:t>
      </w:r>
      <w:r w:rsidRPr="007B62FF">
        <w:rPr>
          <w:rtl/>
        </w:rPr>
        <w:t xml:space="preserve"> 55 / 1.</w:t>
      </w:r>
    </w:p>
    <w:p w:rsidR="0017382C" w:rsidRPr="007B62FF" w:rsidRDefault="0017382C" w:rsidP="0017382C">
      <w:pPr>
        <w:pStyle w:val="libFootnote0"/>
        <w:rPr>
          <w:rtl/>
        </w:rPr>
      </w:pPr>
      <w:r w:rsidRPr="007B62FF">
        <w:rPr>
          <w:rtl/>
        </w:rPr>
        <w:t>(9) تهذيب الأحكام 6</w:t>
      </w:r>
      <w:r w:rsidR="00527246">
        <w:rPr>
          <w:rtl/>
        </w:rPr>
        <w:t>:</w:t>
      </w:r>
      <w:r w:rsidRPr="007B62FF">
        <w:rPr>
          <w:rtl/>
        </w:rPr>
        <w:t xml:space="preserve"> 178 / 361</w:t>
      </w:r>
      <w:r w:rsidR="00527246">
        <w:rPr>
          <w:rtl/>
        </w:rPr>
        <w:t>،</w:t>
      </w:r>
      <w:r w:rsidRPr="007B62FF">
        <w:rPr>
          <w:rtl/>
        </w:rPr>
        <w:t xml:space="preserve"> 362.</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مكرّراً</w:t>
      </w:r>
      <w:r w:rsidR="00527246">
        <w:rPr>
          <w:rtl/>
        </w:rPr>
        <w:t>،</w:t>
      </w:r>
      <w:r w:rsidRPr="007B62FF">
        <w:rPr>
          <w:rtl/>
        </w:rPr>
        <w:t xml:space="preserve"> ووصف في بعض الأسانيد</w:t>
      </w:r>
      <w:r w:rsidR="00527246">
        <w:rPr>
          <w:rtl/>
        </w:rPr>
        <w:t>:</w:t>
      </w:r>
      <w:r w:rsidRPr="007B62FF">
        <w:rPr>
          <w:rtl/>
        </w:rPr>
        <w:t xml:space="preserve"> بصاحب المصري </w:t>
      </w:r>
      <w:r w:rsidRPr="0017382C">
        <w:rPr>
          <w:rStyle w:val="libFootnotenumChar"/>
          <w:rtl/>
        </w:rPr>
        <w:t>(1)</w:t>
      </w:r>
      <w:r>
        <w:rPr>
          <w:rtl/>
        </w:rPr>
        <w:t>.</w:t>
      </w:r>
    </w:p>
    <w:p w:rsidR="0017382C" w:rsidRPr="00E10B1D" w:rsidRDefault="0017382C" w:rsidP="0063324D">
      <w:pPr>
        <w:pStyle w:val="Heading3"/>
        <w:rPr>
          <w:rStyle w:val="Heading3Char"/>
          <w:rtl/>
        </w:rPr>
      </w:pPr>
      <w:bookmarkStart w:id="871" w:name="_Toc394922091"/>
      <w:r w:rsidRPr="00E10B1D">
        <w:rPr>
          <w:rStyle w:val="Heading3Char"/>
          <w:rtl/>
        </w:rPr>
        <w:t xml:space="preserve">[3177] يحيى بن عبادة </w:t>
      </w:r>
      <w:r w:rsidRPr="0017382C">
        <w:rPr>
          <w:rStyle w:val="libFootnotenumChar"/>
          <w:rtl/>
        </w:rPr>
        <w:t>(2)</w:t>
      </w:r>
      <w:r w:rsidRPr="00E10B1D">
        <w:rPr>
          <w:rStyle w:val="Heading3Char"/>
          <w:rtl/>
        </w:rPr>
        <w:t xml:space="preserve"> المكّي</w:t>
      </w:r>
      <w:r w:rsidR="00527246" w:rsidRPr="00E10B1D">
        <w:rPr>
          <w:rStyle w:val="Heading3Char"/>
          <w:rtl/>
        </w:rPr>
        <w:t>:</w:t>
      </w:r>
      <w:bookmarkEnd w:id="871"/>
    </w:p>
    <w:p w:rsidR="0017382C" w:rsidRPr="007B62FF" w:rsidRDefault="0017382C" w:rsidP="0017382C">
      <w:pPr>
        <w:pStyle w:val="libNormal"/>
        <w:rPr>
          <w:rtl/>
          <w:lang w:bidi="fa-IR"/>
        </w:rPr>
      </w:pPr>
      <w:r w:rsidRPr="007B62FF">
        <w:rPr>
          <w:rtl/>
          <w:lang w:bidi="fa-IR"/>
        </w:rPr>
        <w:t xml:space="preserve">من أصحاب الصادق </w:t>
      </w:r>
      <w:r w:rsidRPr="0017382C">
        <w:rPr>
          <w:rStyle w:val="libAlaemChar"/>
          <w:rtl/>
        </w:rPr>
        <w:t>عليه‌السلام</w:t>
      </w:r>
      <w:r w:rsidRPr="007B62FF">
        <w:rPr>
          <w:rtl/>
          <w:lang w:bidi="fa-IR"/>
        </w:rPr>
        <w:t xml:space="preserve"> </w:t>
      </w:r>
      <w:r w:rsidRPr="0017382C">
        <w:rPr>
          <w:rStyle w:val="libFootnotenumChar"/>
          <w:rtl/>
        </w:rPr>
        <w:t>(3)</w:t>
      </w:r>
      <w:r w:rsidR="00527246">
        <w:rPr>
          <w:rtl/>
          <w:lang w:bidi="fa-IR"/>
        </w:rPr>
        <w:t>،</w:t>
      </w:r>
      <w:r w:rsidRPr="007B62FF">
        <w:rPr>
          <w:rtl/>
          <w:lang w:bidi="fa-IR"/>
        </w:rPr>
        <w:t xml:space="preserve"> صاحب كتاب معتبر في مشيخة الفقيه </w:t>
      </w:r>
      <w:r w:rsidRPr="0017382C">
        <w:rPr>
          <w:rStyle w:val="libFootnotenumChar"/>
          <w:rtl/>
        </w:rPr>
        <w:t>(4)</w:t>
      </w:r>
      <w:r w:rsidR="00527246">
        <w:rPr>
          <w:rtl/>
          <w:lang w:bidi="fa-IR"/>
        </w:rPr>
        <w:t>،</w:t>
      </w:r>
      <w:r w:rsidRPr="007B62FF">
        <w:rPr>
          <w:rtl/>
          <w:lang w:bidi="fa-IR"/>
        </w:rPr>
        <w:t xml:space="preserve"> </w:t>
      </w:r>
      <w:r>
        <w:rPr>
          <w:rtl/>
          <w:lang w:bidi="fa-IR"/>
        </w:rPr>
        <w:t>[</w:t>
      </w:r>
      <w:r w:rsidRPr="007B62FF">
        <w:rPr>
          <w:rtl/>
          <w:lang w:bidi="fa-IR"/>
        </w:rPr>
        <w:t xml:space="preserve">يروي </w:t>
      </w:r>
      <w:r w:rsidRPr="0017382C">
        <w:rPr>
          <w:rStyle w:val="libFootnotenumChar"/>
          <w:rtl/>
        </w:rPr>
        <w:t>(5)</w:t>
      </w:r>
      <w:r>
        <w:rPr>
          <w:rtl/>
          <w:lang w:bidi="fa-IR"/>
        </w:rPr>
        <w:t>]</w:t>
      </w:r>
      <w:r w:rsidRPr="007B62FF">
        <w:rPr>
          <w:rtl/>
          <w:lang w:bidi="fa-IR"/>
        </w:rPr>
        <w:t xml:space="preserve"> عنه</w:t>
      </w:r>
      <w:r w:rsidR="00527246">
        <w:rPr>
          <w:rtl/>
          <w:lang w:bidi="fa-IR"/>
        </w:rPr>
        <w:t>:</w:t>
      </w:r>
      <w:r w:rsidRPr="007B62FF">
        <w:rPr>
          <w:rtl/>
          <w:lang w:bidi="fa-IR"/>
        </w:rPr>
        <w:t xml:space="preserve"> حنان بن سدير </w:t>
      </w:r>
      <w:r w:rsidRPr="0017382C">
        <w:rPr>
          <w:rStyle w:val="libFootnotenumChar"/>
          <w:rtl/>
        </w:rPr>
        <w:t>(6)</w:t>
      </w:r>
      <w:r>
        <w:rPr>
          <w:rtl/>
          <w:lang w:bidi="fa-IR"/>
        </w:rPr>
        <w:t>.</w:t>
      </w:r>
    </w:p>
    <w:p w:rsidR="0017382C" w:rsidRDefault="0017382C" w:rsidP="00E10B1D">
      <w:pPr>
        <w:pStyle w:val="Heading3"/>
        <w:rPr>
          <w:rtl/>
        </w:rPr>
      </w:pPr>
      <w:bookmarkStart w:id="872" w:name="_Toc394922092"/>
      <w:r w:rsidRPr="004F14F2">
        <w:rPr>
          <w:rtl/>
        </w:rPr>
        <w:t>[3178] يحيى بن عبد الله بن الحسن</w:t>
      </w:r>
      <w:r w:rsidR="00527246">
        <w:rPr>
          <w:rtl/>
        </w:rPr>
        <w:t>:</w:t>
      </w:r>
      <w:bookmarkEnd w:id="872"/>
    </w:p>
    <w:p w:rsidR="0017382C" w:rsidRPr="007B62FF" w:rsidRDefault="0017382C" w:rsidP="0017382C">
      <w:pPr>
        <w:pStyle w:val="libNormal"/>
        <w:rPr>
          <w:rtl/>
        </w:rPr>
      </w:pPr>
      <w:r w:rsidRPr="007B62FF">
        <w:rPr>
          <w:rtl/>
        </w:rPr>
        <w:t xml:space="preserve">ابن الحسن بن علي بن أبي طالب </w:t>
      </w:r>
      <w:r>
        <w:rPr>
          <w:rtl/>
        </w:rPr>
        <w:t>(</w:t>
      </w:r>
      <w:r w:rsidRPr="007B62FF">
        <w:rPr>
          <w:rtl/>
        </w:rPr>
        <w:t>عليهما السّلام</w:t>
      </w:r>
      <w:r>
        <w:rPr>
          <w:rtl/>
        </w:rPr>
        <w:t>)</w:t>
      </w:r>
      <w:r w:rsidRPr="007B62FF">
        <w:rPr>
          <w:rtl/>
        </w:rPr>
        <w:t xml:space="preserve"> المدني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r w:rsidRPr="007B62FF">
        <w:rPr>
          <w:rtl/>
        </w:rPr>
        <w:t xml:space="preserve"> هو صاحب الديلم في الأسانيد</w:t>
      </w:r>
      <w:r w:rsidR="00527246">
        <w:rPr>
          <w:rtl/>
        </w:rPr>
        <w:t>،</w:t>
      </w:r>
      <w:r w:rsidRPr="007B62FF">
        <w:rPr>
          <w:rtl/>
        </w:rPr>
        <w:t xml:space="preserve"> المشروح حاله في السير </w:t>
      </w:r>
      <w:r w:rsidRPr="0017382C">
        <w:rPr>
          <w:rStyle w:val="libFootnotenumChar"/>
          <w:rtl/>
        </w:rPr>
        <w:t>(8)</w:t>
      </w:r>
      <w:r w:rsidRPr="007B62FF">
        <w:rPr>
          <w:rtl/>
        </w:rPr>
        <w:t xml:space="preserve"> والأنساب </w:t>
      </w:r>
      <w:r w:rsidRPr="0017382C">
        <w:rPr>
          <w:rStyle w:val="libFootnotenumChar"/>
          <w:rtl/>
        </w:rPr>
        <w:t>(9)</w:t>
      </w:r>
      <w:r>
        <w:rPr>
          <w:rtl/>
        </w:rPr>
        <w:t>.</w:t>
      </w:r>
    </w:p>
    <w:p w:rsidR="0017382C" w:rsidRPr="007B62FF" w:rsidRDefault="0017382C" w:rsidP="0017382C">
      <w:pPr>
        <w:pStyle w:val="libNormal"/>
        <w:rPr>
          <w:rtl/>
        </w:rPr>
      </w:pPr>
      <w:r w:rsidRPr="007B62FF">
        <w:rPr>
          <w:rtl/>
        </w:rPr>
        <w:t>عنه</w:t>
      </w:r>
      <w:r w:rsidR="00527246">
        <w:rPr>
          <w:rtl/>
        </w:rPr>
        <w:t>:</w:t>
      </w:r>
      <w:r w:rsidRPr="007B62FF">
        <w:rPr>
          <w:rtl/>
        </w:rPr>
        <w:t xml:space="preserve"> الحسن بن محبوب</w:t>
      </w:r>
      <w:r w:rsidR="00527246">
        <w:rPr>
          <w:rtl/>
        </w:rPr>
        <w:t>،</w:t>
      </w:r>
      <w:r w:rsidRPr="007B62FF">
        <w:rPr>
          <w:rtl/>
        </w:rPr>
        <w:t xml:space="preserve"> في الكافي</w:t>
      </w:r>
      <w:r w:rsidR="00527246">
        <w:rPr>
          <w:rtl/>
        </w:rPr>
        <w:t>،</w:t>
      </w:r>
      <w:r w:rsidRPr="007B62FF">
        <w:rPr>
          <w:rtl/>
        </w:rPr>
        <w:t xml:space="preserve"> في باب ان مستقى العلم من بيت آل محمّد </w:t>
      </w:r>
      <w:r w:rsidRPr="0017382C">
        <w:rPr>
          <w:rStyle w:val="libAlaemChar"/>
          <w:rtl/>
        </w:rPr>
        <w:t>عليهم‌السلام</w:t>
      </w:r>
      <w:r w:rsidRPr="007B62FF">
        <w:rPr>
          <w:rtl/>
        </w:rPr>
        <w:t xml:space="preserve"> </w:t>
      </w:r>
      <w:r w:rsidRPr="0017382C">
        <w:rPr>
          <w:rStyle w:val="libFootnotenumChar"/>
          <w:rtl/>
        </w:rPr>
        <w:t>(10)</w:t>
      </w:r>
      <w:r w:rsidR="00527246">
        <w:rPr>
          <w:rtl/>
        </w:rPr>
        <w:t>،</w:t>
      </w:r>
      <w:r w:rsidRPr="007B62FF">
        <w:rPr>
          <w:rtl/>
        </w:rPr>
        <w:t xml:space="preserve"> وفي باب إنظار المعسر </w:t>
      </w:r>
      <w:r w:rsidRPr="0017382C">
        <w:rPr>
          <w:rStyle w:val="libFootnotenumChar"/>
          <w:rtl/>
        </w:rPr>
        <w:t>(11)</w:t>
      </w:r>
      <w:r w:rsidR="00527246">
        <w:rPr>
          <w:rtl/>
        </w:rPr>
        <w:t>،</w:t>
      </w:r>
      <w:r w:rsidRPr="007B62FF">
        <w:rPr>
          <w:rtl/>
        </w:rPr>
        <w:t xml:space="preserve"> وفي باب طلاق</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انظر</w:t>
      </w:r>
      <w:r w:rsidR="00527246">
        <w:rPr>
          <w:rtl/>
        </w:rPr>
        <w:t>:</w:t>
      </w:r>
      <w:r w:rsidRPr="007B62FF">
        <w:rPr>
          <w:rtl/>
        </w:rPr>
        <w:t xml:space="preserve"> الوسائل 16</w:t>
      </w:r>
      <w:r w:rsidR="00527246">
        <w:rPr>
          <w:rtl/>
        </w:rPr>
        <w:t>:</w:t>
      </w:r>
      <w:r w:rsidRPr="007B62FF">
        <w:rPr>
          <w:rtl/>
        </w:rPr>
        <w:t xml:space="preserve"> 127 / 21153 </w:t>
      </w:r>
      <w:r>
        <w:rPr>
          <w:rtl/>
        </w:rPr>
        <w:t>(</w:t>
      </w:r>
      <w:r w:rsidRPr="007B62FF">
        <w:rPr>
          <w:rtl/>
        </w:rPr>
        <w:t>الهامش</w:t>
      </w:r>
      <w:r>
        <w:rPr>
          <w:rtl/>
        </w:rPr>
        <w:t>)</w:t>
      </w:r>
      <w:r w:rsidR="00527246">
        <w:rPr>
          <w:rtl/>
        </w:rPr>
        <w:t>،</w:t>
      </w:r>
      <w:r w:rsidRPr="007B62FF">
        <w:rPr>
          <w:rtl/>
        </w:rPr>
        <w:t xml:space="preserve"> ومعجم رجال الحديث 20</w:t>
      </w:r>
      <w:r w:rsidR="00527246">
        <w:rPr>
          <w:rtl/>
        </w:rPr>
        <w:t>:</w:t>
      </w:r>
      <w:r w:rsidRPr="007B62FF">
        <w:rPr>
          <w:rtl/>
        </w:rPr>
        <w:t xml:space="preserve"> 100.</w:t>
      </w:r>
    </w:p>
    <w:p w:rsidR="0017382C" w:rsidRPr="007B62FF" w:rsidRDefault="0017382C" w:rsidP="0017382C">
      <w:pPr>
        <w:pStyle w:val="libFootnote0"/>
        <w:rPr>
          <w:rtl/>
        </w:rPr>
      </w:pPr>
      <w:r w:rsidRPr="007B62FF">
        <w:rPr>
          <w:rtl/>
        </w:rPr>
        <w:t>(2) في حاشية الأصل والحجرية</w:t>
      </w:r>
      <w:r w:rsidR="00527246">
        <w:rPr>
          <w:rtl/>
        </w:rPr>
        <w:t>:</w:t>
      </w:r>
      <w:r w:rsidRPr="007B62FF">
        <w:rPr>
          <w:rtl/>
        </w:rPr>
        <w:t xml:space="preserve"> « عباد رجال البرقي »</w:t>
      </w:r>
      <w:r>
        <w:rPr>
          <w:rtl/>
        </w:rPr>
        <w:t>.</w:t>
      </w:r>
      <w:r w:rsidRPr="007B62FF">
        <w:rPr>
          <w:rtl/>
        </w:rPr>
        <w:t xml:space="preserve"> وأُنظر رجال البرقي</w:t>
      </w:r>
      <w:r w:rsidR="00527246">
        <w:rPr>
          <w:rtl/>
        </w:rPr>
        <w:t>:</w:t>
      </w:r>
      <w:r w:rsidRPr="007B62FF">
        <w:rPr>
          <w:rtl/>
        </w:rPr>
        <w:t xml:space="preserve"> 31</w:t>
      </w:r>
      <w:r w:rsidR="00527246">
        <w:rPr>
          <w:rtl/>
        </w:rPr>
        <w:t>،</w:t>
      </w:r>
      <w:r w:rsidRPr="007B62FF">
        <w:rPr>
          <w:rtl/>
        </w:rPr>
        <w:t xml:space="preserve"> ومثله في مشيخة الفقيه</w:t>
      </w:r>
      <w:r w:rsidR="00527246">
        <w:rPr>
          <w:rtl/>
        </w:rPr>
        <w:t>:</w:t>
      </w:r>
      <w:r w:rsidRPr="007B62FF">
        <w:rPr>
          <w:rtl/>
        </w:rPr>
        <w:t xml:space="preserve"> 21.</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335 / 39</w:t>
      </w:r>
      <w:r w:rsidR="00527246">
        <w:rPr>
          <w:rtl/>
        </w:rPr>
        <w:t>،</w:t>
      </w:r>
      <w:r w:rsidRPr="007B62FF">
        <w:rPr>
          <w:rtl/>
        </w:rPr>
        <w:t xml:space="preserve"> ورجال البرقي</w:t>
      </w:r>
      <w:r w:rsidR="00527246">
        <w:rPr>
          <w:rtl/>
        </w:rPr>
        <w:t>:</w:t>
      </w:r>
      <w:r w:rsidRPr="007B62FF">
        <w:rPr>
          <w:rtl/>
        </w:rPr>
        <w:t xml:space="preserve"> 31.</w:t>
      </w:r>
    </w:p>
    <w:p w:rsidR="0017382C" w:rsidRPr="007B62FF" w:rsidRDefault="0017382C" w:rsidP="0017382C">
      <w:pPr>
        <w:pStyle w:val="libFootnote0"/>
        <w:rPr>
          <w:rtl/>
        </w:rPr>
      </w:pPr>
      <w:r w:rsidRPr="007B62FF">
        <w:rPr>
          <w:rtl/>
        </w:rPr>
        <w:t>(4) الفقيه 4</w:t>
      </w:r>
      <w:r w:rsidR="00527246">
        <w:rPr>
          <w:rtl/>
        </w:rPr>
        <w:t>:</w:t>
      </w:r>
      <w:r w:rsidRPr="007B62FF">
        <w:rPr>
          <w:rtl/>
        </w:rPr>
        <w:t xml:space="preserve"> 21</w:t>
      </w:r>
      <w:r w:rsidR="00527246">
        <w:rPr>
          <w:rtl/>
        </w:rPr>
        <w:t>،</w:t>
      </w:r>
      <w:r w:rsidRPr="007B62FF">
        <w:rPr>
          <w:rtl/>
        </w:rPr>
        <w:t xml:space="preserve"> من المشيخة.</w:t>
      </w:r>
    </w:p>
    <w:p w:rsidR="0017382C" w:rsidRPr="007B62FF" w:rsidRDefault="0017382C" w:rsidP="0017382C">
      <w:pPr>
        <w:pStyle w:val="libFootnote0"/>
        <w:rPr>
          <w:rtl/>
        </w:rPr>
      </w:pPr>
      <w:r w:rsidRPr="007B62FF">
        <w:rPr>
          <w:rtl/>
        </w:rPr>
        <w:t>(5) في الأصل والحجرية</w:t>
      </w:r>
      <w:r w:rsidR="00527246">
        <w:rPr>
          <w:rtl/>
        </w:rPr>
        <w:t>:</w:t>
      </w:r>
      <w:r w:rsidRPr="007B62FF">
        <w:rPr>
          <w:rtl/>
        </w:rPr>
        <w:t xml:space="preserve"> </w:t>
      </w:r>
      <w:r>
        <w:rPr>
          <w:rtl/>
        </w:rPr>
        <w:t>(</w:t>
      </w:r>
      <w:r w:rsidRPr="007B62FF">
        <w:rPr>
          <w:rtl/>
        </w:rPr>
        <w:t>يرويه</w:t>
      </w:r>
      <w:r>
        <w:rPr>
          <w:rtl/>
        </w:rPr>
        <w:t>)</w:t>
      </w:r>
      <w:r w:rsidR="00527246">
        <w:rPr>
          <w:rtl/>
        </w:rPr>
        <w:t>،</w:t>
      </w:r>
      <w:r w:rsidRPr="007B62FF">
        <w:rPr>
          <w:rtl/>
        </w:rPr>
        <w:t xml:space="preserve"> والصحيح ما أثبتناه بين المعقوفين</w:t>
      </w:r>
      <w:r w:rsidR="00527246">
        <w:rPr>
          <w:rtl/>
        </w:rPr>
        <w:t>،</w:t>
      </w:r>
      <w:r w:rsidRPr="007B62FF">
        <w:rPr>
          <w:rtl/>
        </w:rPr>
        <w:t xml:space="preserve"> وأُنظر رواية الكافي 3</w:t>
      </w:r>
      <w:r w:rsidR="00527246">
        <w:rPr>
          <w:rtl/>
        </w:rPr>
        <w:t>:</w:t>
      </w:r>
      <w:r w:rsidRPr="007B62FF">
        <w:rPr>
          <w:rtl/>
        </w:rPr>
        <w:t xml:space="preserve"> 152 / 2</w:t>
      </w:r>
      <w:r w:rsidR="00527246">
        <w:rPr>
          <w:rtl/>
        </w:rPr>
        <w:t>،</w:t>
      </w:r>
      <w:r w:rsidRPr="007B62FF">
        <w:rPr>
          <w:rtl/>
        </w:rPr>
        <w:t xml:space="preserve"> ولاحظ أيضاً مشيخة الفقيه 4</w:t>
      </w:r>
      <w:r w:rsidR="00527246">
        <w:rPr>
          <w:rtl/>
        </w:rPr>
        <w:t>:</w:t>
      </w:r>
      <w:r w:rsidRPr="007B62FF">
        <w:rPr>
          <w:rtl/>
        </w:rPr>
        <w:t xml:space="preserve"> 21.</w:t>
      </w:r>
    </w:p>
    <w:p w:rsidR="0017382C" w:rsidRPr="007B62FF" w:rsidRDefault="0017382C" w:rsidP="0017382C">
      <w:pPr>
        <w:pStyle w:val="libFootnote0"/>
        <w:rPr>
          <w:rtl/>
        </w:rPr>
      </w:pPr>
      <w:r w:rsidRPr="007B62FF">
        <w:rPr>
          <w:rtl/>
        </w:rPr>
        <w:t>(6) الكافي 3</w:t>
      </w:r>
      <w:r w:rsidR="00527246">
        <w:rPr>
          <w:rtl/>
        </w:rPr>
        <w:t>:</w:t>
      </w:r>
      <w:r w:rsidRPr="007B62FF">
        <w:rPr>
          <w:rtl/>
        </w:rPr>
        <w:t xml:space="preserve"> 152 / 2.</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332 / 2</w:t>
      </w:r>
      <w:r w:rsidR="00527246">
        <w:rPr>
          <w:rtl/>
        </w:rPr>
        <w:t>،</w:t>
      </w:r>
      <w:r w:rsidRPr="007B62FF">
        <w:rPr>
          <w:rtl/>
        </w:rPr>
        <w:t xml:space="preserve"> مع زيادة</w:t>
      </w:r>
      <w:r w:rsidR="00527246">
        <w:rPr>
          <w:rtl/>
        </w:rPr>
        <w:t>:</w:t>
      </w:r>
      <w:r w:rsidRPr="007B62FF">
        <w:rPr>
          <w:rtl/>
        </w:rPr>
        <w:t xml:space="preserve"> الشهيد. الهاشمي.</w:t>
      </w:r>
    </w:p>
    <w:p w:rsidR="0017382C" w:rsidRPr="007B62FF" w:rsidRDefault="0017382C" w:rsidP="0017382C">
      <w:pPr>
        <w:pStyle w:val="libFootnote0"/>
        <w:rPr>
          <w:rtl/>
        </w:rPr>
      </w:pPr>
      <w:r w:rsidRPr="007B62FF">
        <w:rPr>
          <w:rtl/>
        </w:rPr>
        <w:t>(8) انظر</w:t>
      </w:r>
      <w:r w:rsidR="00527246">
        <w:rPr>
          <w:rtl/>
        </w:rPr>
        <w:t>:</w:t>
      </w:r>
      <w:r w:rsidRPr="007B62FF">
        <w:rPr>
          <w:rtl/>
        </w:rPr>
        <w:t xml:space="preserve"> تاريخ الطبري 8</w:t>
      </w:r>
      <w:r w:rsidR="00527246">
        <w:rPr>
          <w:rtl/>
        </w:rPr>
        <w:t>:</w:t>
      </w:r>
      <w:r w:rsidRPr="007B62FF">
        <w:rPr>
          <w:rtl/>
        </w:rPr>
        <w:t xml:space="preserve"> 242</w:t>
      </w:r>
      <w:r w:rsidR="00527246">
        <w:rPr>
          <w:rtl/>
        </w:rPr>
        <w:t>،</w:t>
      </w:r>
      <w:r w:rsidRPr="007B62FF">
        <w:rPr>
          <w:rtl/>
        </w:rPr>
        <w:t xml:space="preserve"> والكامل في التاريخ 6</w:t>
      </w:r>
      <w:r w:rsidR="00527246">
        <w:rPr>
          <w:rtl/>
        </w:rPr>
        <w:t>:</w:t>
      </w:r>
      <w:r w:rsidRPr="007B62FF">
        <w:rPr>
          <w:rtl/>
        </w:rPr>
        <w:t xml:space="preserve"> 125.</w:t>
      </w:r>
    </w:p>
    <w:p w:rsidR="0017382C" w:rsidRPr="007B62FF" w:rsidRDefault="0017382C" w:rsidP="0017382C">
      <w:pPr>
        <w:pStyle w:val="libFootnote0"/>
        <w:rPr>
          <w:rtl/>
        </w:rPr>
      </w:pPr>
      <w:r w:rsidRPr="007B62FF">
        <w:rPr>
          <w:rtl/>
        </w:rPr>
        <w:t>(9) راجع</w:t>
      </w:r>
      <w:r w:rsidR="00527246">
        <w:rPr>
          <w:rtl/>
        </w:rPr>
        <w:t>:</w:t>
      </w:r>
      <w:r w:rsidRPr="007B62FF">
        <w:rPr>
          <w:rtl/>
        </w:rPr>
        <w:t xml:space="preserve"> المجدي</w:t>
      </w:r>
      <w:r w:rsidR="00527246">
        <w:rPr>
          <w:rtl/>
        </w:rPr>
        <w:t>:</w:t>
      </w:r>
      <w:r w:rsidRPr="007B62FF">
        <w:rPr>
          <w:rtl/>
        </w:rPr>
        <w:t xml:space="preserve"> 37</w:t>
      </w:r>
      <w:r w:rsidR="00527246">
        <w:rPr>
          <w:rtl/>
        </w:rPr>
        <w:t>،</w:t>
      </w:r>
      <w:r w:rsidRPr="007B62FF">
        <w:rPr>
          <w:rtl/>
        </w:rPr>
        <w:t xml:space="preserve"> وعمدة الطالب</w:t>
      </w:r>
      <w:r w:rsidR="00527246">
        <w:rPr>
          <w:rtl/>
        </w:rPr>
        <w:t>:</w:t>
      </w:r>
      <w:r w:rsidRPr="007B62FF">
        <w:rPr>
          <w:rtl/>
        </w:rPr>
        <w:t xml:space="preserve"> 151.</w:t>
      </w:r>
    </w:p>
    <w:p w:rsidR="0017382C" w:rsidRPr="007B62FF" w:rsidRDefault="0017382C" w:rsidP="0017382C">
      <w:pPr>
        <w:pStyle w:val="libFootnote0"/>
        <w:rPr>
          <w:rtl/>
        </w:rPr>
      </w:pPr>
      <w:r w:rsidRPr="007B62FF">
        <w:rPr>
          <w:rtl/>
        </w:rPr>
        <w:t>(10) أُصول الكافي 1</w:t>
      </w:r>
      <w:r w:rsidR="00527246">
        <w:rPr>
          <w:rtl/>
        </w:rPr>
        <w:t>:</w:t>
      </w:r>
      <w:r w:rsidRPr="007B62FF">
        <w:rPr>
          <w:rtl/>
        </w:rPr>
        <w:t xml:space="preserve"> 328 / 1.</w:t>
      </w:r>
    </w:p>
    <w:p w:rsidR="0017382C" w:rsidRPr="007B62FF" w:rsidRDefault="0017382C" w:rsidP="0017382C">
      <w:pPr>
        <w:pStyle w:val="libFootnote0"/>
        <w:rPr>
          <w:rtl/>
        </w:rPr>
      </w:pPr>
      <w:r w:rsidRPr="007B62FF">
        <w:rPr>
          <w:rtl/>
        </w:rPr>
        <w:t>(11) الكافي 4</w:t>
      </w:r>
      <w:r w:rsidR="00527246">
        <w:rPr>
          <w:rtl/>
        </w:rPr>
        <w:t>:</w:t>
      </w:r>
      <w:r w:rsidRPr="007B62FF">
        <w:rPr>
          <w:rtl/>
        </w:rPr>
        <w:t xml:space="preserve"> 35 / 4.</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المضطر </w:t>
      </w:r>
      <w:r w:rsidRPr="0017382C">
        <w:rPr>
          <w:rStyle w:val="libFootnotenumChar"/>
          <w:rtl/>
        </w:rPr>
        <w:t>(1)</w:t>
      </w:r>
      <w:r w:rsidR="00527246">
        <w:rPr>
          <w:rtl/>
        </w:rPr>
        <w:t>،</w:t>
      </w:r>
      <w:r w:rsidRPr="007B62FF">
        <w:rPr>
          <w:rtl/>
        </w:rPr>
        <w:t xml:space="preserve"> وفي التهذيب</w:t>
      </w:r>
      <w:r w:rsidR="00527246">
        <w:rPr>
          <w:rtl/>
        </w:rPr>
        <w:t>،</w:t>
      </w:r>
      <w:r w:rsidRPr="007B62FF">
        <w:rPr>
          <w:rtl/>
        </w:rPr>
        <w:t xml:space="preserve"> في باب أحكام الطلاق </w:t>
      </w:r>
      <w:r w:rsidRPr="0017382C">
        <w:rPr>
          <w:rStyle w:val="libFootnotenumChar"/>
          <w:rtl/>
        </w:rPr>
        <w:t>(2)</w:t>
      </w:r>
      <w:r w:rsidR="00527246">
        <w:rPr>
          <w:rtl/>
        </w:rPr>
        <w:t>،</w:t>
      </w:r>
      <w:r w:rsidRPr="007B62FF">
        <w:rPr>
          <w:rtl/>
        </w:rPr>
        <w:t xml:space="preserve"> وعبد الله بن حماد الأنصاري </w:t>
      </w:r>
      <w:r w:rsidRPr="0017382C">
        <w:rPr>
          <w:rStyle w:val="libFootnotenumChar"/>
          <w:rtl/>
        </w:rPr>
        <w:t>(3)</w:t>
      </w:r>
      <w:r>
        <w:rPr>
          <w:rtl/>
        </w:rPr>
        <w:t>.</w:t>
      </w:r>
    </w:p>
    <w:p w:rsidR="0017382C" w:rsidRDefault="0017382C" w:rsidP="00E10B1D">
      <w:pPr>
        <w:pStyle w:val="Heading3"/>
        <w:rPr>
          <w:rtl/>
        </w:rPr>
      </w:pPr>
      <w:bookmarkStart w:id="873" w:name="_Toc394922093"/>
      <w:r w:rsidRPr="004F14F2">
        <w:rPr>
          <w:rtl/>
        </w:rPr>
        <w:t>[3179] يحيى بن عبد الله بن محمّد</w:t>
      </w:r>
      <w:r w:rsidR="00527246">
        <w:rPr>
          <w:rtl/>
        </w:rPr>
        <w:t>:</w:t>
      </w:r>
      <w:bookmarkEnd w:id="873"/>
    </w:p>
    <w:p w:rsidR="0017382C" w:rsidRPr="007B62FF" w:rsidRDefault="0017382C" w:rsidP="0017382C">
      <w:pPr>
        <w:pStyle w:val="libNormal"/>
        <w:rPr>
          <w:rtl/>
        </w:rPr>
      </w:pPr>
      <w:r w:rsidRPr="007B62FF">
        <w:rPr>
          <w:rtl/>
        </w:rPr>
        <w:t xml:space="preserve">ابن عمر بن علي بن أبي طالب </w:t>
      </w:r>
      <w:r w:rsidRPr="0017382C">
        <w:rPr>
          <w:rStyle w:val="libAlaemChar"/>
          <w:rtl/>
        </w:rPr>
        <w:t>عليه‌السلام</w:t>
      </w:r>
      <w:r w:rsidRPr="007B62FF">
        <w:rPr>
          <w:rtl/>
        </w:rPr>
        <w:t xml:space="preserve"> الهاشمي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sidRPr="007B62FF">
        <w:rPr>
          <w:rtl/>
        </w:rPr>
        <w:t xml:space="preserve"> ويعرف في كتب الأنساب</w:t>
      </w:r>
      <w:r w:rsidR="00527246">
        <w:rPr>
          <w:rtl/>
        </w:rPr>
        <w:t>:</w:t>
      </w:r>
      <w:r w:rsidRPr="007B62FF">
        <w:rPr>
          <w:rtl/>
        </w:rPr>
        <w:t xml:space="preserve"> بيحيى الصالح </w:t>
      </w:r>
      <w:r w:rsidRPr="0017382C">
        <w:rPr>
          <w:rStyle w:val="libFootnotenumChar"/>
          <w:rtl/>
        </w:rPr>
        <w:t>(5)</w:t>
      </w:r>
      <w:r w:rsidR="00527246">
        <w:rPr>
          <w:rtl/>
        </w:rPr>
        <w:t>،</w:t>
      </w:r>
      <w:r w:rsidRPr="007B62FF">
        <w:rPr>
          <w:rtl/>
        </w:rPr>
        <w:t xml:space="preserve"> صاحب كتاب معتمد في المشيخة </w:t>
      </w:r>
      <w:r w:rsidRPr="0017382C">
        <w:rPr>
          <w:rStyle w:val="libFootnotenumChar"/>
          <w:rtl/>
        </w:rPr>
        <w:t>(6)</w:t>
      </w:r>
      <w:r w:rsidR="00527246">
        <w:rPr>
          <w:rtl/>
        </w:rPr>
        <w:t>،</w:t>
      </w:r>
      <w:r w:rsidRPr="007B62FF">
        <w:rPr>
          <w:rtl/>
        </w:rPr>
        <w:t xml:space="preserve"> ومرّ في </w:t>
      </w:r>
      <w:r>
        <w:rPr>
          <w:rtl/>
        </w:rPr>
        <w:t>(</w:t>
      </w:r>
      <w:r w:rsidRPr="007B62FF">
        <w:rPr>
          <w:rtl/>
        </w:rPr>
        <w:t>شمط</w:t>
      </w:r>
      <w:r>
        <w:rPr>
          <w:rtl/>
        </w:rPr>
        <w:t>)</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874" w:name="_Toc394922094"/>
      <w:r w:rsidRPr="004F14F2">
        <w:rPr>
          <w:rtl/>
        </w:rPr>
        <w:t>[3180] يحيى بن عبد الله بن معاوية</w:t>
      </w:r>
      <w:r w:rsidR="00527246">
        <w:rPr>
          <w:rtl/>
        </w:rPr>
        <w:t>:</w:t>
      </w:r>
      <w:bookmarkEnd w:id="874"/>
    </w:p>
    <w:p w:rsidR="0017382C" w:rsidRPr="007B62FF" w:rsidRDefault="0017382C" w:rsidP="0017382C">
      <w:pPr>
        <w:pStyle w:val="libNormal"/>
        <w:rPr>
          <w:rtl/>
        </w:rPr>
      </w:pPr>
      <w:r w:rsidRPr="007B62FF">
        <w:rPr>
          <w:rtl/>
        </w:rPr>
        <w:t>الكندي</w:t>
      </w:r>
      <w:r w:rsidR="00527246">
        <w:rPr>
          <w:rtl/>
        </w:rPr>
        <w:t>،</w:t>
      </w:r>
      <w:r w:rsidRPr="007B62FF">
        <w:rPr>
          <w:rtl/>
        </w:rPr>
        <w:t xml:space="preserve"> أبو حجية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sidRPr="007B62FF">
        <w:rPr>
          <w:rtl/>
        </w:rPr>
        <w:t xml:space="preserve"> عنه</w:t>
      </w:r>
      <w:r w:rsidR="00527246">
        <w:rPr>
          <w:rtl/>
        </w:rPr>
        <w:t>:</w:t>
      </w:r>
      <w:r w:rsidRPr="007B62FF">
        <w:rPr>
          <w:rtl/>
        </w:rPr>
        <w:t xml:space="preserve"> خلف بن حماد </w:t>
      </w:r>
      <w:r w:rsidRPr="0017382C">
        <w:rPr>
          <w:rStyle w:val="libFootnotenumChar"/>
          <w:rtl/>
        </w:rPr>
        <w:t>(9)</w:t>
      </w:r>
      <w:r>
        <w:rPr>
          <w:rtl/>
        </w:rPr>
        <w:t>.</w:t>
      </w:r>
    </w:p>
    <w:p w:rsidR="0017382C" w:rsidRPr="00E10B1D" w:rsidRDefault="0017382C" w:rsidP="0063324D">
      <w:pPr>
        <w:pStyle w:val="Heading3"/>
        <w:rPr>
          <w:rStyle w:val="Heading3Char"/>
          <w:rtl/>
        </w:rPr>
      </w:pPr>
      <w:bookmarkStart w:id="875" w:name="_Toc394922095"/>
      <w:r w:rsidRPr="00E10B1D">
        <w:rPr>
          <w:rStyle w:val="Heading3Char"/>
          <w:rtl/>
        </w:rPr>
        <w:t xml:space="preserve">[3181] يحيى بن عتبة </w:t>
      </w:r>
      <w:r w:rsidRPr="0017382C">
        <w:rPr>
          <w:rStyle w:val="libFootnotenumChar"/>
          <w:rtl/>
        </w:rPr>
        <w:t>(10)</w:t>
      </w:r>
      <w:r w:rsidRPr="00E10B1D">
        <w:rPr>
          <w:rStyle w:val="Heading3Char"/>
          <w:rtl/>
        </w:rPr>
        <w:t xml:space="preserve"> بن أسماء بن جُويرة</w:t>
      </w:r>
      <w:r w:rsidR="00527246" w:rsidRPr="00E10B1D">
        <w:rPr>
          <w:rStyle w:val="Heading3Char"/>
          <w:rtl/>
        </w:rPr>
        <w:t>:</w:t>
      </w:r>
      <w:bookmarkEnd w:id="875"/>
    </w:p>
    <w:p w:rsidR="0017382C" w:rsidRPr="007B62FF" w:rsidRDefault="0017382C" w:rsidP="0017382C">
      <w:pPr>
        <w:pStyle w:val="libNormal"/>
        <w:rPr>
          <w:rtl/>
        </w:rPr>
      </w:pPr>
      <w:r w:rsidRPr="007B62FF">
        <w:rPr>
          <w:rtl/>
        </w:rPr>
        <w:t>البصري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(11)</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الكافي 6</w:t>
      </w:r>
      <w:r w:rsidR="00527246">
        <w:rPr>
          <w:rtl/>
        </w:rPr>
        <w:t>:</w:t>
      </w:r>
      <w:r w:rsidRPr="007B62FF">
        <w:rPr>
          <w:rtl/>
        </w:rPr>
        <w:t xml:space="preserve"> 127 / 4.</w:t>
      </w:r>
    </w:p>
    <w:p w:rsidR="0017382C" w:rsidRPr="007B62FF" w:rsidRDefault="0017382C" w:rsidP="0017382C">
      <w:pPr>
        <w:pStyle w:val="libFootnote0"/>
        <w:rPr>
          <w:rtl/>
        </w:rPr>
      </w:pPr>
      <w:r w:rsidRPr="007B62FF">
        <w:rPr>
          <w:rtl/>
        </w:rPr>
        <w:t>(2) تهذيب الأحكام 8</w:t>
      </w:r>
      <w:r w:rsidR="00527246">
        <w:rPr>
          <w:rtl/>
        </w:rPr>
        <w:t>:</w:t>
      </w:r>
      <w:r w:rsidRPr="007B62FF">
        <w:rPr>
          <w:rtl/>
        </w:rPr>
        <w:t xml:space="preserve"> 74 / 248.</w:t>
      </w:r>
    </w:p>
    <w:p w:rsidR="0017382C" w:rsidRPr="007B62FF" w:rsidRDefault="0017382C" w:rsidP="0017382C">
      <w:pPr>
        <w:pStyle w:val="libFootnote0"/>
        <w:rPr>
          <w:rtl/>
        </w:rPr>
      </w:pPr>
      <w:r w:rsidRPr="007B62FF">
        <w:rPr>
          <w:rtl/>
        </w:rPr>
        <w:t>(3) أُصول الكافي 2</w:t>
      </w:r>
      <w:r w:rsidR="00527246">
        <w:rPr>
          <w:rtl/>
        </w:rPr>
        <w:t>:</w:t>
      </w:r>
      <w:r w:rsidRPr="007B62FF">
        <w:rPr>
          <w:rtl/>
        </w:rPr>
        <w:t xml:space="preserve"> 253 / 5.</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332 / 3.</w:t>
      </w:r>
    </w:p>
    <w:p w:rsidR="0017382C" w:rsidRPr="007B62FF" w:rsidRDefault="0017382C" w:rsidP="0017382C">
      <w:pPr>
        <w:pStyle w:val="libFootnote0"/>
        <w:rPr>
          <w:rtl/>
        </w:rPr>
      </w:pPr>
      <w:r w:rsidRPr="007B62FF">
        <w:rPr>
          <w:rtl/>
        </w:rPr>
        <w:t>(5) راجع عمدة الطالب</w:t>
      </w:r>
      <w:r w:rsidR="00527246">
        <w:rPr>
          <w:rtl/>
        </w:rPr>
        <w:t>:</w:t>
      </w:r>
      <w:r w:rsidRPr="007B62FF">
        <w:rPr>
          <w:rtl/>
        </w:rPr>
        <w:t xml:space="preserve"> 365.</w:t>
      </w:r>
    </w:p>
    <w:p w:rsidR="0017382C" w:rsidRPr="007B62FF" w:rsidRDefault="0017382C" w:rsidP="0017382C">
      <w:pPr>
        <w:pStyle w:val="libFootnote0"/>
        <w:rPr>
          <w:rtl/>
        </w:rPr>
      </w:pPr>
      <w:r w:rsidRPr="007B62FF">
        <w:rPr>
          <w:rtl/>
        </w:rPr>
        <w:t>(6) الفقيه 4</w:t>
      </w:r>
      <w:r w:rsidR="00527246">
        <w:rPr>
          <w:rtl/>
        </w:rPr>
        <w:t>:</w:t>
      </w:r>
      <w:r w:rsidRPr="007B62FF">
        <w:rPr>
          <w:rtl/>
        </w:rPr>
        <w:t xml:space="preserve"> 25</w:t>
      </w:r>
      <w:r w:rsidR="00527246">
        <w:rPr>
          <w:rtl/>
        </w:rPr>
        <w:t>،</w:t>
      </w:r>
      <w:r w:rsidRPr="007B62FF">
        <w:rPr>
          <w:rtl/>
        </w:rPr>
        <w:t xml:space="preserve"> من المشيخة.</w:t>
      </w:r>
    </w:p>
    <w:p w:rsidR="0017382C" w:rsidRPr="007B62FF" w:rsidRDefault="0017382C" w:rsidP="0017382C">
      <w:pPr>
        <w:pStyle w:val="libFootnote0"/>
        <w:rPr>
          <w:rtl/>
        </w:rPr>
      </w:pPr>
      <w:r w:rsidRPr="007B62FF">
        <w:rPr>
          <w:rtl/>
        </w:rPr>
        <w:t xml:space="preserve">(7) في الأصل والحجرية </w:t>
      </w:r>
      <w:r>
        <w:rPr>
          <w:rtl/>
        </w:rPr>
        <w:t>(</w:t>
      </w:r>
      <w:r w:rsidRPr="007B62FF">
        <w:rPr>
          <w:rtl/>
        </w:rPr>
        <w:t>شمح</w:t>
      </w:r>
      <w:r>
        <w:rPr>
          <w:rtl/>
        </w:rPr>
        <w:t>)</w:t>
      </w:r>
      <w:r w:rsidR="00527246">
        <w:rPr>
          <w:rtl/>
        </w:rPr>
        <w:t>،</w:t>
      </w:r>
      <w:r w:rsidRPr="007B62FF">
        <w:rPr>
          <w:rtl/>
        </w:rPr>
        <w:t xml:space="preserve"> والصحيح ما أثبتناه كما مرّ في الجزء الخامس صحيفة</w:t>
      </w:r>
      <w:r w:rsidR="00527246">
        <w:rPr>
          <w:rtl/>
        </w:rPr>
        <w:t>:</w:t>
      </w:r>
      <w:r w:rsidRPr="007B62FF">
        <w:rPr>
          <w:rtl/>
        </w:rPr>
        <w:t xml:space="preserve"> 381</w:t>
      </w:r>
      <w:r w:rsidR="00527246">
        <w:rPr>
          <w:rtl/>
        </w:rPr>
        <w:t>،</w:t>
      </w:r>
      <w:r w:rsidRPr="007B62FF">
        <w:rPr>
          <w:rtl/>
        </w:rPr>
        <w:t xml:space="preserve"> وهو المساوي لرقم الطريق</w:t>
      </w:r>
      <w:r w:rsidR="00527246">
        <w:rPr>
          <w:rtl/>
        </w:rPr>
        <w:t>:</w:t>
      </w:r>
      <w:r w:rsidRPr="007B62FF">
        <w:rPr>
          <w:rtl/>
        </w:rPr>
        <w:t xml:space="preserve"> [349]</w:t>
      </w:r>
      <w:r>
        <w:rPr>
          <w:rtl/>
        </w:rPr>
        <w:t>.</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335 / 41</w:t>
      </w:r>
      <w:r w:rsidR="00527246">
        <w:rPr>
          <w:rtl/>
        </w:rPr>
        <w:t>،</w:t>
      </w:r>
      <w:r w:rsidRPr="007B62FF">
        <w:rPr>
          <w:rtl/>
        </w:rPr>
        <w:t xml:space="preserve"> وفيه زيادة</w:t>
      </w:r>
      <w:r w:rsidR="00527246">
        <w:rPr>
          <w:rtl/>
        </w:rPr>
        <w:t>:</w:t>
      </w:r>
      <w:r w:rsidRPr="007B62FF">
        <w:rPr>
          <w:rtl/>
        </w:rPr>
        <w:t xml:space="preserve"> الأجلح.</w:t>
      </w:r>
    </w:p>
    <w:p w:rsidR="0017382C" w:rsidRPr="007B62FF" w:rsidRDefault="0017382C" w:rsidP="0017382C">
      <w:pPr>
        <w:pStyle w:val="libFootnote0"/>
        <w:rPr>
          <w:rtl/>
        </w:rPr>
      </w:pPr>
      <w:r w:rsidRPr="007B62FF">
        <w:rPr>
          <w:rtl/>
        </w:rPr>
        <w:t>(9) الكافي 6</w:t>
      </w:r>
      <w:r w:rsidR="00527246">
        <w:rPr>
          <w:rtl/>
        </w:rPr>
        <w:t>:</w:t>
      </w:r>
      <w:r w:rsidRPr="007B62FF">
        <w:rPr>
          <w:rtl/>
        </w:rPr>
        <w:t xml:space="preserve"> 339 / 2</w:t>
      </w:r>
      <w:r w:rsidR="00527246">
        <w:rPr>
          <w:rtl/>
        </w:rPr>
        <w:t>،</w:t>
      </w:r>
      <w:r w:rsidRPr="007B62FF">
        <w:rPr>
          <w:rtl/>
        </w:rPr>
        <w:t xml:space="preserve"> وفيه</w:t>
      </w:r>
      <w:r w:rsidR="00527246">
        <w:rPr>
          <w:rtl/>
        </w:rPr>
        <w:t>:</w:t>
      </w:r>
      <w:r w:rsidRPr="007B62FF">
        <w:rPr>
          <w:rtl/>
        </w:rPr>
        <w:t xml:space="preserve"> يحيى بن عبد الله.</w:t>
      </w:r>
    </w:p>
    <w:p w:rsidR="0017382C" w:rsidRPr="007B62FF" w:rsidRDefault="0017382C" w:rsidP="0017382C">
      <w:pPr>
        <w:pStyle w:val="libFootnote0"/>
        <w:rPr>
          <w:rtl/>
        </w:rPr>
      </w:pPr>
      <w:r w:rsidRPr="007B62FF">
        <w:rPr>
          <w:rtl/>
        </w:rPr>
        <w:t>(10) بن عتبة » لم يرد في المصدر. وفي حاشية الأصل وفوق الكلمة في متن الحجرية</w:t>
      </w:r>
      <w:r w:rsidR="00527246">
        <w:rPr>
          <w:rtl/>
        </w:rPr>
        <w:t>:</w:t>
      </w:r>
      <w:r w:rsidRPr="007B62FF">
        <w:rPr>
          <w:rtl/>
        </w:rPr>
        <w:t xml:space="preserve"> بن عيينة </w:t>
      </w:r>
      <w:r>
        <w:rPr>
          <w:rtl/>
        </w:rPr>
        <w:t>(</w:t>
      </w:r>
      <w:r w:rsidRPr="007B62FF">
        <w:rPr>
          <w:rtl/>
        </w:rPr>
        <w:t>نسخة بدل</w:t>
      </w:r>
      <w:r>
        <w:rPr>
          <w:rtl/>
        </w:rPr>
        <w:t>)</w:t>
      </w:r>
    </w:p>
    <w:p w:rsidR="0017382C" w:rsidRPr="007B62FF" w:rsidRDefault="0017382C" w:rsidP="0017382C">
      <w:pPr>
        <w:pStyle w:val="libFootnote0"/>
        <w:rPr>
          <w:rtl/>
        </w:rPr>
      </w:pPr>
      <w:r w:rsidRPr="007B62FF">
        <w:rPr>
          <w:rtl/>
        </w:rPr>
        <w:t>(11) رجال الشيخ</w:t>
      </w:r>
      <w:r w:rsidR="00527246">
        <w:rPr>
          <w:rtl/>
        </w:rPr>
        <w:t>:</w:t>
      </w:r>
      <w:r w:rsidRPr="007B62FF">
        <w:rPr>
          <w:rtl/>
        </w:rPr>
        <w:t xml:space="preserve"> 334 / 23.</w:t>
      </w:r>
    </w:p>
    <w:p w:rsidR="0017382C" w:rsidRDefault="0017382C" w:rsidP="00C613E8">
      <w:pPr>
        <w:pStyle w:val="libNormal"/>
        <w:rPr>
          <w:rtl/>
        </w:rPr>
      </w:pPr>
      <w:r>
        <w:rPr>
          <w:rtl/>
        </w:rPr>
        <w:br w:type="page"/>
      </w:r>
    </w:p>
    <w:p w:rsidR="0017382C" w:rsidRDefault="0017382C" w:rsidP="00E10B1D">
      <w:pPr>
        <w:pStyle w:val="Heading3"/>
        <w:rPr>
          <w:rtl/>
        </w:rPr>
      </w:pPr>
      <w:bookmarkStart w:id="876" w:name="_Toc394922096"/>
      <w:r w:rsidRPr="004F14F2">
        <w:rPr>
          <w:rtl/>
        </w:rPr>
        <w:lastRenderedPageBreak/>
        <w:t>[3182] يحيى بن عُقْبة بن أبي العِيزار</w:t>
      </w:r>
      <w:r w:rsidR="00527246">
        <w:rPr>
          <w:rtl/>
        </w:rPr>
        <w:t>:</w:t>
      </w:r>
      <w:bookmarkEnd w:id="876"/>
    </w:p>
    <w:p w:rsidR="0017382C" w:rsidRPr="007B62FF" w:rsidRDefault="0017382C" w:rsidP="0017382C">
      <w:pPr>
        <w:pStyle w:val="libNormal"/>
        <w:rPr>
          <w:rtl/>
        </w:rPr>
      </w:pPr>
      <w:r w:rsidRPr="007B62FF">
        <w:rPr>
          <w:rtl/>
        </w:rPr>
        <w:t>أبو القاسم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877" w:name="_Toc394922097"/>
      <w:r w:rsidRPr="004F14F2">
        <w:rPr>
          <w:rtl/>
        </w:rPr>
        <w:t>[3183] يحيى بن علي التّمِيمي</w:t>
      </w:r>
      <w:r w:rsidR="00527246">
        <w:rPr>
          <w:rtl/>
        </w:rPr>
        <w:t>:</w:t>
      </w:r>
      <w:bookmarkEnd w:id="877"/>
    </w:p>
    <w:p w:rsidR="0017382C" w:rsidRPr="007B62FF" w:rsidRDefault="0017382C" w:rsidP="0017382C">
      <w:pPr>
        <w:pStyle w:val="libNormal"/>
        <w:rPr>
          <w:rtl/>
        </w:rPr>
      </w:pPr>
      <w:r w:rsidRPr="007B62FF">
        <w:rPr>
          <w:rtl/>
        </w:rPr>
        <w:t>الربْعيّ</w:t>
      </w:r>
      <w:r w:rsidR="00527246">
        <w:rPr>
          <w:rtl/>
        </w:rPr>
        <w:t>،</w:t>
      </w:r>
      <w:r w:rsidRPr="007B62FF">
        <w:rPr>
          <w:rtl/>
        </w:rPr>
        <w:t xml:space="preserve">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878" w:name="_Toc394922098"/>
      <w:r w:rsidRPr="004F14F2">
        <w:rPr>
          <w:rtl/>
        </w:rPr>
        <w:t>[3184] يحيى بن المبارك</w:t>
      </w:r>
      <w:r w:rsidR="00527246">
        <w:rPr>
          <w:rtl/>
        </w:rPr>
        <w:t>:</w:t>
      </w:r>
      <w:bookmarkEnd w:id="878"/>
    </w:p>
    <w:p w:rsidR="0017382C" w:rsidRPr="007B62FF" w:rsidRDefault="0017382C" w:rsidP="0017382C">
      <w:pPr>
        <w:pStyle w:val="libNormal"/>
        <w:rPr>
          <w:rtl/>
        </w:rPr>
      </w:pPr>
      <w:r w:rsidRPr="007B62FF">
        <w:rPr>
          <w:rtl/>
        </w:rPr>
        <w:t xml:space="preserve">من أصحاب الرضا </w:t>
      </w:r>
      <w:r w:rsidRPr="0017382C">
        <w:rPr>
          <w:rStyle w:val="libAlaemChar"/>
          <w:rtl/>
        </w:rPr>
        <w:t>عليه‌السلام</w:t>
      </w:r>
      <w:r w:rsidRPr="007B62FF">
        <w:rPr>
          <w:rtl/>
        </w:rPr>
        <w:t xml:space="preserve"> </w:t>
      </w:r>
      <w:r w:rsidRPr="0017382C">
        <w:rPr>
          <w:rStyle w:val="libFootnotenumChar"/>
          <w:rtl/>
        </w:rPr>
        <w:t>(3)</w:t>
      </w:r>
      <w:r>
        <w:rPr>
          <w:rtl/>
        </w:rPr>
        <w:t>.</w:t>
      </w:r>
      <w:r w:rsidRPr="007B62FF">
        <w:rPr>
          <w:rtl/>
        </w:rPr>
        <w:t xml:space="preserve"> عنه</w:t>
      </w:r>
      <w:r w:rsidR="00527246">
        <w:rPr>
          <w:rtl/>
        </w:rPr>
        <w:t>:</w:t>
      </w:r>
      <w:r w:rsidRPr="007B62FF">
        <w:rPr>
          <w:rtl/>
        </w:rPr>
        <w:t xml:space="preserve"> الحسن بن محبوب</w:t>
      </w:r>
      <w:r w:rsidR="00527246">
        <w:rPr>
          <w:rtl/>
        </w:rPr>
        <w:t>،</w:t>
      </w:r>
      <w:r w:rsidRPr="007B62FF">
        <w:rPr>
          <w:rtl/>
        </w:rPr>
        <w:t xml:space="preserve"> في التهذيب</w:t>
      </w:r>
      <w:r w:rsidR="00527246">
        <w:rPr>
          <w:rtl/>
        </w:rPr>
        <w:t>،</w:t>
      </w:r>
      <w:r w:rsidRPr="007B62FF">
        <w:rPr>
          <w:rtl/>
        </w:rPr>
        <w:t xml:space="preserve"> في باب العاجز عن الصيام </w:t>
      </w:r>
      <w:r w:rsidRPr="0017382C">
        <w:rPr>
          <w:rStyle w:val="libFootnotenumChar"/>
          <w:rtl/>
        </w:rPr>
        <w:t>(4)</w:t>
      </w:r>
      <w:r w:rsidR="00527246">
        <w:rPr>
          <w:rtl/>
        </w:rPr>
        <w:t>،</w:t>
      </w:r>
      <w:r w:rsidRPr="007B62FF">
        <w:rPr>
          <w:rtl/>
        </w:rPr>
        <w:t xml:space="preserve"> ويعقوب بن يزيد </w:t>
      </w:r>
      <w:r w:rsidRPr="0017382C">
        <w:rPr>
          <w:rStyle w:val="libFootnotenumChar"/>
          <w:rtl/>
        </w:rPr>
        <w:t>(5)</w:t>
      </w:r>
      <w:r w:rsidR="00527246">
        <w:rPr>
          <w:rtl/>
        </w:rPr>
        <w:t>،</w:t>
      </w:r>
      <w:r w:rsidRPr="007B62FF">
        <w:rPr>
          <w:rtl/>
        </w:rPr>
        <w:t xml:space="preserve"> والسندي ابن الربيع </w:t>
      </w:r>
      <w:r w:rsidRPr="0017382C">
        <w:rPr>
          <w:rStyle w:val="libFootnotenumChar"/>
          <w:rtl/>
        </w:rPr>
        <w:t>(6)</w:t>
      </w:r>
      <w:r w:rsidR="00527246">
        <w:rPr>
          <w:rtl/>
        </w:rPr>
        <w:t>،</w:t>
      </w:r>
      <w:r w:rsidRPr="007B62FF">
        <w:rPr>
          <w:rtl/>
        </w:rPr>
        <w:t xml:space="preserve"> وسهل بن زياد </w:t>
      </w:r>
      <w:r w:rsidRPr="0017382C">
        <w:rPr>
          <w:rStyle w:val="libFootnotenumChar"/>
          <w:rtl/>
        </w:rPr>
        <w:t>(7)</w:t>
      </w:r>
      <w:r w:rsidR="00527246">
        <w:rPr>
          <w:rtl/>
        </w:rPr>
        <w:t>،</w:t>
      </w:r>
      <w:r w:rsidRPr="007B62FF">
        <w:rPr>
          <w:rtl/>
        </w:rPr>
        <w:t xml:space="preserve"> وإبراهيم بن هاشم </w:t>
      </w:r>
      <w:r w:rsidRPr="0017382C">
        <w:rPr>
          <w:rStyle w:val="libFootnotenumChar"/>
          <w:rtl/>
        </w:rPr>
        <w:t>(8)</w:t>
      </w:r>
      <w:r>
        <w:rPr>
          <w:rtl/>
        </w:rPr>
        <w:t>.</w:t>
      </w:r>
    </w:p>
    <w:p w:rsidR="0017382C" w:rsidRDefault="0017382C" w:rsidP="00E10B1D">
      <w:pPr>
        <w:pStyle w:val="Heading3"/>
        <w:rPr>
          <w:rtl/>
        </w:rPr>
      </w:pPr>
      <w:bookmarkStart w:id="879" w:name="_Toc394922099"/>
      <w:r w:rsidRPr="004F14F2">
        <w:rPr>
          <w:rtl/>
        </w:rPr>
        <w:t>[3185] يحيى بن محمّد بن سعيد بن دينار</w:t>
      </w:r>
      <w:r w:rsidR="00527246">
        <w:rPr>
          <w:rtl/>
        </w:rPr>
        <w:t>:</w:t>
      </w:r>
      <w:bookmarkEnd w:id="879"/>
    </w:p>
    <w:p w:rsidR="0017382C" w:rsidRPr="007B62FF" w:rsidRDefault="0017382C" w:rsidP="0017382C">
      <w:pPr>
        <w:pStyle w:val="libNormal"/>
        <w:rPr>
          <w:rtl/>
        </w:rPr>
      </w:pPr>
      <w:r w:rsidRPr="007B62FF">
        <w:rPr>
          <w:rtl/>
        </w:rPr>
        <w:t>كُوفيّ</w:t>
      </w:r>
      <w:r w:rsidR="00527246">
        <w:rPr>
          <w:rtl/>
        </w:rPr>
        <w:t>،</w:t>
      </w:r>
      <w:r w:rsidRPr="007B62FF">
        <w:rPr>
          <w:rtl/>
        </w:rPr>
        <w:t xml:space="preserve"> يكنّى أبا الشبل</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(9)</w:t>
      </w:r>
      <w:r>
        <w:rPr>
          <w:rtl/>
        </w:rPr>
        <w:t>.</w:t>
      </w:r>
      <w:r w:rsidRPr="007B62FF">
        <w:rPr>
          <w:rtl/>
        </w:rPr>
        <w:t xml:space="preserve"> في الجامع</w:t>
      </w:r>
      <w:r w:rsidR="00527246">
        <w:rPr>
          <w:rtl/>
        </w:rPr>
        <w:t>:</w:t>
      </w:r>
      <w:r w:rsidRPr="007B62FF">
        <w:rPr>
          <w:rtl/>
        </w:rPr>
        <w:t xml:space="preserve"> عنه</w:t>
      </w:r>
      <w:r w:rsidR="00527246">
        <w:rPr>
          <w:rtl/>
        </w:rPr>
        <w:t>:</w:t>
      </w:r>
      <w:r w:rsidRPr="007B62FF">
        <w:rPr>
          <w:rtl/>
        </w:rPr>
        <w:t xml:space="preserve"> يونس بن عبد الرحمن</w:t>
      </w:r>
      <w:r w:rsidR="00527246">
        <w:rPr>
          <w:rtl/>
        </w:rPr>
        <w:t>،</w:t>
      </w:r>
      <w:r w:rsidRPr="007B62FF">
        <w:rPr>
          <w:rtl/>
        </w:rPr>
        <w:t xml:space="preserve"> في الفقيه</w:t>
      </w:r>
      <w:r w:rsidR="00527246">
        <w:rPr>
          <w:rtl/>
        </w:rPr>
        <w:t>،</w:t>
      </w:r>
      <w:r w:rsidRPr="007B62FF">
        <w:rPr>
          <w:rtl/>
        </w:rPr>
        <w:t xml:space="preserve"> في باب الإشهاد على الوصيّة </w:t>
      </w:r>
      <w:r w:rsidRPr="0017382C">
        <w:rPr>
          <w:rStyle w:val="libFootnotenumChar"/>
          <w:rtl/>
        </w:rPr>
        <w:t>(10)</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334 / 21</w:t>
      </w:r>
      <w:r w:rsidR="00527246">
        <w:rPr>
          <w:rtl/>
        </w:rPr>
        <w:t>،</w:t>
      </w:r>
      <w:r w:rsidRPr="007B62FF">
        <w:rPr>
          <w:rtl/>
        </w:rPr>
        <w:t xml:space="preserve"> مع زيادة جملة</w:t>
      </w:r>
      <w:r w:rsidR="00527246">
        <w:rPr>
          <w:rtl/>
        </w:rPr>
        <w:t>:</w:t>
      </w:r>
      <w:r w:rsidRPr="007B62FF">
        <w:rPr>
          <w:rtl/>
        </w:rPr>
        <w:t xml:space="preserve"> أسْنَدَ عَنْه.</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335 / 43.</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395 / 3</w:t>
      </w:r>
      <w:r w:rsidR="00527246">
        <w:rPr>
          <w:rtl/>
        </w:rPr>
        <w:t>،</w:t>
      </w:r>
      <w:r w:rsidRPr="007B62FF">
        <w:rPr>
          <w:rtl/>
        </w:rPr>
        <w:t xml:space="preserve"> ورجال البرقي</w:t>
      </w:r>
      <w:r w:rsidR="00527246">
        <w:rPr>
          <w:rtl/>
        </w:rPr>
        <w:t>:</w:t>
      </w:r>
      <w:r w:rsidRPr="007B62FF">
        <w:rPr>
          <w:rtl/>
        </w:rPr>
        <w:t xml:space="preserve"> 54.</w:t>
      </w:r>
    </w:p>
    <w:p w:rsidR="0017382C" w:rsidRPr="007B62FF" w:rsidRDefault="0017382C" w:rsidP="0017382C">
      <w:pPr>
        <w:pStyle w:val="libFootnote0"/>
        <w:rPr>
          <w:rtl/>
        </w:rPr>
      </w:pPr>
      <w:r w:rsidRPr="007B62FF">
        <w:rPr>
          <w:rtl/>
        </w:rPr>
        <w:t>(4) تهذيب الأحكام 4</w:t>
      </w:r>
      <w:r w:rsidR="00527246">
        <w:rPr>
          <w:rtl/>
        </w:rPr>
        <w:t>:</w:t>
      </w:r>
      <w:r w:rsidRPr="007B62FF">
        <w:rPr>
          <w:rtl/>
        </w:rPr>
        <w:t xml:space="preserve"> 239 / 699.</w:t>
      </w:r>
    </w:p>
    <w:p w:rsidR="0017382C" w:rsidRPr="007B62FF" w:rsidRDefault="0017382C" w:rsidP="0017382C">
      <w:pPr>
        <w:pStyle w:val="libFootnote0"/>
        <w:rPr>
          <w:rtl/>
        </w:rPr>
      </w:pPr>
      <w:r w:rsidRPr="007B62FF">
        <w:rPr>
          <w:rtl/>
        </w:rPr>
        <w:t>(5) تهذيب الأحكام 4</w:t>
      </w:r>
      <w:r w:rsidR="00527246">
        <w:rPr>
          <w:rtl/>
        </w:rPr>
        <w:t>:</w:t>
      </w:r>
      <w:r w:rsidRPr="007B62FF">
        <w:rPr>
          <w:rtl/>
        </w:rPr>
        <w:t xml:space="preserve"> 333 / 1048.</w:t>
      </w:r>
    </w:p>
    <w:p w:rsidR="0017382C" w:rsidRPr="007B62FF" w:rsidRDefault="0017382C" w:rsidP="0017382C">
      <w:pPr>
        <w:pStyle w:val="libFootnote0"/>
        <w:rPr>
          <w:rtl/>
        </w:rPr>
      </w:pPr>
      <w:r w:rsidRPr="007B62FF">
        <w:rPr>
          <w:rtl/>
        </w:rPr>
        <w:t>(6) تهذيب الأحكام 6</w:t>
      </w:r>
      <w:r w:rsidR="00527246">
        <w:rPr>
          <w:rtl/>
        </w:rPr>
        <w:t>:</w:t>
      </w:r>
      <w:r w:rsidRPr="007B62FF">
        <w:rPr>
          <w:rtl/>
        </w:rPr>
        <w:t xml:space="preserve"> 310 / 856.</w:t>
      </w:r>
    </w:p>
    <w:p w:rsidR="0017382C" w:rsidRPr="007B62FF" w:rsidRDefault="0017382C" w:rsidP="0017382C">
      <w:pPr>
        <w:pStyle w:val="libFootnote0"/>
        <w:rPr>
          <w:rtl/>
        </w:rPr>
      </w:pPr>
      <w:r w:rsidRPr="007B62FF">
        <w:rPr>
          <w:rtl/>
        </w:rPr>
        <w:t>(7) الكافي 8</w:t>
      </w:r>
      <w:r w:rsidR="00527246">
        <w:rPr>
          <w:rtl/>
        </w:rPr>
        <w:t>:</w:t>
      </w:r>
      <w:r w:rsidRPr="007B62FF">
        <w:rPr>
          <w:rtl/>
        </w:rPr>
        <w:t xml:space="preserve"> 147 / 125.</w:t>
      </w:r>
    </w:p>
    <w:p w:rsidR="0017382C" w:rsidRPr="007B62FF" w:rsidRDefault="0017382C" w:rsidP="0017382C">
      <w:pPr>
        <w:pStyle w:val="libFootnote0"/>
        <w:rPr>
          <w:rtl/>
        </w:rPr>
      </w:pPr>
      <w:r w:rsidRPr="007B62FF">
        <w:rPr>
          <w:rtl/>
        </w:rPr>
        <w:t>(8) تهذيب الأحكام 8</w:t>
      </w:r>
      <w:r w:rsidR="00527246">
        <w:rPr>
          <w:rtl/>
        </w:rPr>
        <w:t>:</w:t>
      </w:r>
      <w:r w:rsidRPr="007B62FF">
        <w:rPr>
          <w:rtl/>
        </w:rPr>
        <w:t xml:space="preserve"> 315 / 1174.</w:t>
      </w:r>
    </w:p>
    <w:p w:rsidR="0017382C" w:rsidRPr="007B62FF" w:rsidRDefault="0017382C" w:rsidP="0017382C">
      <w:pPr>
        <w:pStyle w:val="libFootnote0"/>
        <w:rPr>
          <w:rtl/>
        </w:rPr>
      </w:pPr>
      <w:r w:rsidRPr="007B62FF">
        <w:rPr>
          <w:rtl/>
        </w:rPr>
        <w:t>(9) رجال الشيخ</w:t>
      </w:r>
      <w:r w:rsidR="00527246">
        <w:rPr>
          <w:rtl/>
        </w:rPr>
        <w:t>:</w:t>
      </w:r>
      <w:r w:rsidRPr="007B62FF">
        <w:rPr>
          <w:rtl/>
        </w:rPr>
        <w:t xml:space="preserve"> 335 / 34</w:t>
      </w:r>
      <w:r w:rsidR="00527246">
        <w:rPr>
          <w:rtl/>
        </w:rPr>
        <w:t>،</w:t>
      </w:r>
      <w:r w:rsidRPr="007B62FF">
        <w:rPr>
          <w:rtl/>
        </w:rPr>
        <w:t xml:space="preserve"> ورجال البرقي</w:t>
      </w:r>
      <w:r w:rsidR="00527246">
        <w:rPr>
          <w:rtl/>
        </w:rPr>
        <w:t>:</w:t>
      </w:r>
      <w:r w:rsidRPr="007B62FF">
        <w:rPr>
          <w:rtl/>
        </w:rPr>
        <w:t xml:space="preserve"> 31.</w:t>
      </w:r>
    </w:p>
    <w:p w:rsidR="0017382C" w:rsidRPr="007B62FF" w:rsidRDefault="0017382C" w:rsidP="0017382C">
      <w:pPr>
        <w:pStyle w:val="libFootnote0"/>
        <w:rPr>
          <w:rtl/>
        </w:rPr>
      </w:pPr>
      <w:r w:rsidRPr="007B62FF">
        <w:rPr>
          <w:rtl/>
        </w:rPr>
        <w:t>(10) جامع الرواة 2</w:t>
      </w:r>
      <w:r w:rsidR="00527246">
        <w:rPr>
          <w:rtl/>
        </w:rPr>
        <w:t>:</w:t>
      </w:r>
      <w:r w:rsidRPr="007B62FF">
        <w:rPr>
          <w:rtl/>
        </w:rPr>
        <w:t xml:space="preserve"> 339</w:t>
      </w:r>
      <w:r w:rsidR="00527246">
        <w:rPr>
          <w:rtl/>
        </w:rPr>
        <w:t>،</w:t>
      </w:r>
      <w:r w:rsidRPr="007B62FF">
        <w:rPr>
          <w:rtl/>
        </w:rPr>
        <w:t xml:space="preserve"> وأُنظر الفقيه 4</w:t>
      </w:r>
      <w:r w:rsidR="00527246">
        <w:rPr>
          <w:rtl/>
        </w:rPr>
        <w:t>:</w:t>
      </w:r>
      <w:r w:rsidRPr="007B62FF">
        <w:rPr>
          <w:rtl/>
        </w:rPr>
        <w:t xml:space="preserve"> 142 / 487.</w:t>
      </w:r>
    </w:p>
    <w:p w:rsidR="0017382C" w:rsidRDefault="0017382C" w:rsidP="00C613E8">
      <w:pPr>
        <w:pStyle w:val="libNormal"/>
        <w:rPr>
          <w:rtl/>
        </w:rPr>
      </w:pPr>
      <w:r>
        <w:rPr>
          <w:rtl/>
        </w:rPr>
        <w:br w:type="page"/>
      </w:r>
    </w:p>
    <w:p w:rsidR="0017382C" w:rsidRPr="00E10B1D" w:rsidRDefault="0017382C" w:rsidP="0063324D">
      <w:pPr>
        <w:pStyle w:val="Heading3"/>
        <w:rPr>
          <w:rStyle w:val="Heading3Char"/>
          <w:rtl/>
        </w:rPr>
      </w:pPr>
      <w:bookmarkStart w:id="880" w:name="_Toc394922100"/>
      <w:r w:rsidRPr="004F14F2">
        <w:rPr>
          <w:rtl/>
        </w:rPr>
        <w:lastRenderedPageBreak/>
        <w:t xml:space="preserve">[3186] يحيى بن </w:t>
      </w:r>
      <w:r>
        <w:rPr>
          <w:rtl/>
        </w:rPr>
        <w:t>[</w:t>
      </w:r>
      <w:r w:rsidRPr="004F14F2">
        <w:rPr>
          <w:rtl/>
        </w:rPr>
        <w:t xml:space="preserve">معمر </w:t>
      </w:r>
      <w:r w:rsidRPr="0017382C">
        <w:rPr>
          <w:rStyle w:val="libFootnotenumChar"/>
          <w:rtl/>
        </w:rPr>
        <w:t>(1)</w:t>
      </w:r>
      <w:r w:rsidRPr="00E10B1D">
        <w:rPr>
          <w:rStyle w:val="Heading3Char"/>
          <w:rtl/>
        </w:rPr>
        <w:t>] العطار</w:t>
      </w:r>
      <w:r w:rsidR="00527246" w:rsidRPr="00E10B1D">
        <w:rPr>
          <w:rStyle w:val="Heading3Char"/>
          <w:rtl/>
        </w:rPr>
        <w:t>:</w:t>
      </w:r>
      <w:bookmarkEnd w:id="880"/>
    </w:p>
    <w:p w:rsidR="0017382C" w:rsidRPr="007B62FF" w:rsidRDefault="0017382C" w:rsidP="0017382C">
      <w:pPr>
        <w:pStyle w:val="libNormal"/>
        <w:rPr>
          <w:rtl/>
        </w:rPr>
      </w:pPr>
      <w:r w:rsidRPr="007B62FF">
        <w:rPr>
          <w:rtl/>
        </w:rPr>
        <w:t>في التعليقة</w:t>
      </w:r>
      <w:r w:rsidR="00527246">
        <w:rPr>
          <w:rtl/>
        </w:rPr>
        <w:t>:</w:t>
      </w:r>
      <w:r w:rsidRPr="007B62FF">
        <w:rPr>
          <w:rtl/>
        </w:rPr>
        <w:t xml:space="preserve"> روى عنه جعفر بن بشير في الحسن بإبراهيم </w:t>
      </w:r>
      <w:r w:rsidRPr="0017382C">
        <w:rPr>
          <w:rStyle w:val="libFootnotenumChar"/>
          <w:rtl/>
        </w:rPr>
        <w:t>(2)</w:t>
      </w:r>
      <w:r>
        <w:rPr>
          <w:rtl/>
        </w:rPr>
        <w:t>.</w:t>
      </w:r>
    </w:p>
    <w:p w:rsidR="0017382C" w:rsidRDefault="0017382C" w:rsidP="00E10B1D">
      <w:pPr>
        <w:pStyle w:val="Heading3"/>
        <w:rPr>
          <w:rtl/>
        </w:rPr>
      </w:pPr>
      <w:bookmarkStart w:id="881" w:name="_Toc394922101"/>
      <w:r w:rsidRPr="004F14F2">
        <w:rPr>
          <w:rtl/>
        </w:rPr>
        <w:t>[3187] يحيى بن المساور</w:t>
      </w:r>
      <w:r w:rsidR="00527246">
        <w:rPr>
          <w:rtl/>
        </w:rPr>
        <w:t>:</w:t>
      </w:r>
      <w:bookmarkEnd w:id="881"/>
    </w:p>
    <w:p w:rsidR="0017382C" w:rsidRPr="007B62FF" w:rsidRDefault="0017382C" w:rsidP="0017382C">
      <w:pPr>
        <w:pStyle w:val="libNormal"/>
        <w:rPr>
          <w:rtl/>
        </w:rPr>
      </w:pPr>
      <w:r w:rsidRPr="007B62FF">
        <w:rPr>
          <w:rtl/>
        </w:rPr>
        <w:t>أبو زكريا التميمي</w:t>
      </w:r>
      <w:r w:rsidR="00527246">
        <w:rPr>
          <w:rtl/>
        </w:rPr>
        <w:t>،</w:t>
      </w:r>
      <w:r w:rsidRPr="007B62FF">
        <w:rPr>
          <w:rtl/>
        </w:rPr>
        <w:t xml:space="preserve"> مولاهم</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sidR="00527246">
        <w:rPr>
          <w:rtl/>
        </w:rPr>
        <w:t>،</w:t>
      </w:r>
      <w:r w:rsidRPr="007B62FF">
        <w:rPr>
          <w:rtl/>
        </w:rPr>
        <w:t xml:space="preserve"> عنه</w:t>
      </w:r>
      <w:r w:rsidR="00527246">
        <w:rPr>
          <w:rtl/>
        </w:rPr>
        <w:t>:</w:t>
      </w:r>
      <w:r w:rsidRPr="007B62FF">
        <w:rPr>
          <w:rtl/>
        </w:rPr>
        <w:t xml:space="preserve"> محمّد بن إسماعيل بن بزيع </w:t>
      </w:r>
      <w:r w:rsidRPr="0017382C">
        <w:rPr>
          <w:rStyle w:val="libFootnotenumChar"/>
          <w:rtl/>
        </w:rPr>
        <w:t>(4)</w:t>
      </w:r>
      <w:r w:rsidR="00527246">
        <w:rPr>
          <w:rtl/>
        </w:rPr>
        <w:t>،</w:t>
      </w:r>
      <w:r w:rsidRPr="007B62FF">
        <w:rPr>
          <w:rtl/>
        </w:rPr>
        <w:t xml:space="preserve"> وموسى بن القاسم </w:t>
      </w:r>
      <w:r w:rsidRPr="0017382C">
        <w:rPr>
          <w:rStyle w:val="libFootnotenumChar"/>
          <w:rtl/>
        </w:rPr>
        <w:t>(5)</w:t>
      </w:r>
      <w:r>
        <w:rPr>
          <w:rtl/>
        </w:rPr>
        <w:t>.</w:t>
      </w:r>
    </w:p>
    <w:p w:rsidR="0017382C" w:rsidRDefault="0017382C" w:rsidP="00E10B1D">
      <w:pPr>
        <w:pStyle w:val="Heading3"/>
        <w:rPr>
          <w:rtl/>
        </w:rPr>
      </w:pPr>
      <w:bookmarkStart w:id="882" w:name="_Toc394922102"/>
      <w:r w:rsidRPr="004F14F2">
        <w:rPr>
          <w:rtl/>
        </w:rPr>
        <w:t>[3188] يحيى بن مُقْسم الكُوفيّ</w:t>
      </w:r>
      <w:r w:rsidR="00527246">
        <w:rPr>
          <w:rtl/>
        </w:rPr>
        <w:t>:</w:t>
      </w:r>
      <w:bookmarkEnd w:id="882"/>
    </w:p>
    <w:p w:rsidR="0017382C" w:rsidRPr="007B62FF" w:rsidRDefault="0017382C" w:rsidP="0017382C">
      <w:pPr>
        <w:pStyle w:val="libNormal"/>
        <w:rPr>
          <w:rtl/>
        </w:rPr>
      </w:pPr>
      <w:r w:rsidRPr="007B62FF">
        <w:rPr>
          <w:rtl/>
        </w:rPr>
        <w:t>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883" w:name="_Toc394922103"/>
      <w:r w:rsidRPr="004F14F2">
        <w:rPr>
          <w:rtl/>
        </w:rPr>
        <w:t>[3189] يحيى بن موسى الصنعاني</w:t>
      </w:r>
      <w:r w:rsidR="00527246">
        <w:rPr>
          <w:rtl/>
        </w:rPr>
        <w:t>:</w:t>
      </w:r>
      <w:bookmarkEnd w:id="883"/>
    </w:p>
    <w:p w:rsidR="0017382C" w:rsidRPr="007B62FF" w:rsidRDefault="0017382C" w:rsidP="0017382C">
      <w:pPr>
        <w:pStyle w:val="libNormal"/>
        <w:rPr>
          <w:rtl/>
        </w:rPr>
      </w:pPr>
      <w:r w:rsidRPr="007B62FF">
        <w:rPr>
          <w:rtl/>
        </w:rPr>
        <w:t>عنه</w:t>
      </w:r>
      <w:r w:rsidR="00527246">
        <w:rPr>
          <w:rtl/>
        </w:rPr>
        <w:t>:</w:t>
      </w:r>
      <w:r w:rsidRPr="007B62FF">
        <w:rPr>
          <w:rtl/>
        </w:rPr>
        <w:t xml:space="preserve"> ابن أبي عمير </w:t>
      </w:r>
      <w:r w:rsidRPr="0017382C">
        <w:rPr>
          <w:rStyle w:val="libFootnotenumChar"/>
          <w:rtl/>
        </w:rPr>
        <w:t>(7)</w:t>
      </w:r>
      <w:r w:rsidR="00527246">
        <w:rPr>
          <w:rtl/>
        </w:rPr>
        <w:t>،</w:t>
      </w:r>
      <w:r w:rsidRPr="007B62FF">
        <w:rPr>
          <w:rtl/>
        </w:rPr>
        <w:t xml:space="preserve"> في الكافي</w:t>
      </w:r>
      <w:r w:rsidR="00527246">
        <w:rPr>
          <w:rtl/>
        </w:rPr>
        <w:t>،</w:t>
      </w:r>
      <w:r w:rsidRPr="007B62FF">
        <w:rPr>
          <w:rtl/>
        </w:rPr>
        <w:t xml:space="preserve"> في باب الموز </w:t>
      </w:r>
      <w:r w:rsidRPr="0017382C">
        <w:rPr>
          <w:rStyle w:val="libFootnotenumChar"/>
          <w:rtl/>
        </w:rPr>
        <w:t>(8)</w:t>
      </w:r>
      <w:r w:rsidR="00527246">
        <w:rPr>
          <w:rtl/>
        </w:rPr>
        <w:t>،</w:t>
      </w:r>
      <w:r w:rsidRPr="007B62FF">
        <w:rPr>
          <w:rtl/>
        </w:rPr>
        <w:t xml:space="preserve"> وعلي بن أسباط </w:t>
      </w:r>
      <w:r w:rsidRPr="0017382C">
        <w:rPr>
          <w:rStyle w:val="libFootnotenumChar"/>
          <w:rtl/>
        </w:rPr>
        <w:t>(9)</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الأصل والحجرية</w:t>
      </w:r>
      <w:r w:rsidR="00527246">
        <w:rPr>
          <w:rtl/>
        </w:rPr>
        <w:t>:</w:t>
      </w:r>
      <w:r w:rsidRPr="007B62FF">
        <w:rPr>
          <w:rtl/>
        </w:rPr>
        <w:t xml:space="preserve"> « بن محمد » وما بين المعقوفتين أثبتناه من المصدر</w:t>
      </w:r>
      <w:r w:rsidR="00527246">
        <w:rPr>
          <w:rtl/>
        </w:rPr>
        <w:t>،</w:t>
      </w:r>
      <w:r w:rsidRPr="007B62FF">
        <w:rPr>
          <w:rtl/>
        </w:rPr>
        <w:t xml:space="preserve"> الموافق لما في كتب الرجال والمصادر الروائية</w:t>
      </w:r>
      <w:r w:rsidR="00527246">
        <w:rPr>
          <w:rtl/>
        </w:rPr>
        <w:t>،</w:t>
      </w:r>
      <w:r w:rsidRPr="007B62FF">
        <w:rPr>
          <w:rtl/>
        </w:rPr>
        <w:t xml:space="preserve"> انظر</w:t>
      </w:r>
      <w:r w:rsidR="00527246">
        <w:rPr>
          <w:rtl/>
        </w:rPr>
        <w:t>:</w:t>
      </w:r>
      <w:r w:rsidRPr="007B62FF">
        <w:rPr>
          <w:rtl/>
        </w:rPr>
        <w:t xml:space="preserve"> منتهى المقال</w:t>
      </w:r>
      <w:r w:rsidR="00527246">
        <w:rPr>
          <w:rtl/>
        </w:rPr>
        <w:t>:</w:t>
      </w:r>
      <w:r w:rsidRPr="007B62FF">
        <w:rPr>
          <w:rtl/>
        </w:rPr>
        <w:t xml:space="preserve"> 329</w:t>
      </w:r>
      <w:r w:rsidR="00527246">
        <w:rPr>
          <w:rtl/>
        </w:rPr>
        <w:t>،</w:t>
      </w:r>
      <w:r w:rsidRPr="007B62FF">
        <w:rPr>
          <w:rtl/>
        </w:rPr>
        <w:t xml:space="preserve"> تنقيح المقال 3</w:t>
      </w:r>
      <w:r w:rsidR="00527246">
        <w:rPr>
          <w:rtl/>
        </w:rPr>
        <w:t>:</w:t>
      </w:r>
      <w:r w:rsidRPr="007B62FF">
        <w:rPr>
          <w:rtl/>
        </w:rPr>
        <w:t xml:space="preserve"> 322</w:t>
      </w:r>
      <w:r w:rsidR="00527246">
        <w:rPr>
          <w:rtl/>
        </w:rPr>
        <w:t>،</w:t>
      </w:r>
      <w:r w:rsidRPr="007B62FF">
        <w:rPr>
          <w:rtl/>
        </w:rPr>
        <w:t xml:space="preserve"> معجم رجال الحديث 20</w:t>
      </w:r>
      <w:r w:rsidR="00527246">
        <w:rPr>
          <w:rtl/>
        </w:rPr>
        <w:t>:</w:t>
      </w:r>
      <w:r w:rsidRPr="007B62FF">
        <w:rPr>
          <w:rtl/>
        </w:rPr>
        <w:t xml:space="preserve"> 92</w:t>
      </w:r>
      <w:r w:rsidR="00527246">
        <w:rPr>
          <w:rtl/>
        </w:rPr>
        <w:t>،</w:t>
      </w:r>
      <w:r w:rsidRPr="007B62FF">
        <w:rPr>
          <w:rtl/>
        </w:rPr>
        <w:t xml:space="preserve"> أُصول الكافي 1</w:t>
      </w:r>
      <w:r w:rsidR="00527246">
        <w:rPr>
          <w:rtl/>
        </w:rPr>
        <w:t>:</w:t>
      </w:r>
      <w:r w:rsidRPr="007B62FF">
        <w:rPr>
          <w:rtl/>
        </w:rPr>
        <w:t xml:space="preserve"> 235 / 4</w:t>
      </w:r>
      <w:r w:rsidR="00527246">
        <w:rPr>
          <w:rtl/>
        </w:rPr>
        <w:t>،</w:t>
      </w:r>
      <w:r w:rsidRPr="007B62FF">
        <w:rPr>
          <w:rtl/>
        </w:rPr>
        <w:t xml:space="preserve"> كامل الزيارات</w:t>
      </w:r>
      <w:r w:rsidR="00527246">
        <w:rPr>
          <w:rtl/>
        </w:rPr>
        <w:t>:</w:t>
      </w:r>
      <w:r w:rsidRPr="007B62FF">
        <w:rPr>
          <w:rtl/>
        </w:rPr>
        <w:t xml:space="preserve"> 79 باب 26 ح 2.</w:t>
      </w:r>
    </w:p>
    <w:p w:rsidR="0017382C" w:rsidRPr="007B62FF" w:rsidRDefault="0017382C" w:rsidP="0017382C">
      <w:pPr>
        <w:pStyle w:val="libFootnote0"/>
        <w:rPr>
          <w:rtl/>
        </w:rPr>
      </w:pPr>
      <w:r w:rsidRPr="007B62FF">
        <w:rPr>
          <w:rtl/>
        </w:rPr>
        <w:t>(2) أُصول الكافي 1</w:t>
      </w:r>
      <w:r w:rsidR="00527246">
        <w:rPr>
          <w:rtl/>
        </w:rPr>
        <w:t>:</w:t>
      </w:r>
      <w:r w:rsidRPr="007B62FF">
        <w:rPr>
          <w:rtl/>
        </w:rPr>
        <w:t xml:space="preserve"> 235 / 4</w:t>
      </w:r>
      <w:r w:rsidR="00527246">
        <w:rPr>
          <w:rtl/>
        </w:rPr>
        <w:t>،</w:t>
      </w:r>
      <w:r w:rsidRPr="007B62FF">
        <w:rPr>
          <w:rtl/>
        </w:rPr>
        <w:t xml:space="preserve"> علي بن إبراهيم عن أبيه وصالح بن السندي عن جعفر بن بشير عن يحيى بن معمر العطار عن بشير الدهان عن أبي عبد الله </w:t>
      </w:r>
      <w:r w:rsidRPr="0017382C">
        <w:rPr>
          <w:rStyle w:val="libAlaemChar"/>
          <w:rtl/>
        </w:rPr>
        <w:t>عليه‌السلام</w:t>
      </w:r>
      <w:r w:rsidR="00527246">
        <w:rPr>
          <w:rtl/>
        </w:rPr>
        <w:t>،</w:t>
      </w:r>
      <w:r w:rsidRPr="007B62FF">
        <w:rPr>
          <w:rtl/>
        </w:rPr>
        <w:t xml:space="preserve"> وراجع تعليقة الوحيد على منهج المقال</w:t>
      </w:r>
      <w:r w:rsidR="00527246">
        <w:rPr>
          <w:rtl/>
        </w:rPr>
        <w:t>:</w:t>
      </w:r>
      <w:r w:rsidRPr="007B62FF">
        <w:rPr>
          <w:rtl/>
        </w:rPr>
        <w:t xml:space="preserve"> 374.</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333 / 13</w:t>
      </w:r>
      <w:r w:rsidR="00527246">
        <w:rPr>
          <w:rtl/>
        </w:rPr>
        <w:t>،</w:t>
      </w:r>
      <w:r w:rsidRPr="007B62FF">
        <w:rPr>
          <w:rtl/>
        </w:rPr>
        <w:t xml:space="preserve"> ورجال البرقي</w:t>
      </w:r>
      <w:r w:rsidR="00527246">
        <w:rPr>
          <w:rtl/>
        </w:rPr>
        <w:t>:</w:t>
      </w:r>
      <w:r w:rsidRPr="007B62FF">
        <w:rPr>
          <w:rtl/>
        </w:rPr>
        <w:t xml:space="preserve"> 31.</w:t>
      </w:r>
    </w:p>
    <w:p w:rsidR="0017382C" w:rsidRPr="007B62FF" w:rsidRDefault="0017382C" w:rsidP="0017382C">
      <w:pPr>
        <w:pStyle w:val="libFootnote0"/>
        <w:rPr>
          <w:rtl/>
        </w:rPr>
      </w:pPr>
      <w:r w:rsidRPr="007B62FF">
        <w:rPr>
          <w:rtl/>
        </w:rPr>
        <w:t>(4) الكافي 6</w:t>
      </w:r>
      <w:r w:rsidR="00527246">
        <w:rPr>
          <w:rtl/>
        </w:rPr>
        <w:t>:</w:t>
      </w:r>
      <w:r w:rsidRPr="007B62FF">
        <w:rPr>
          <w:rtl/>
        </w:rPr>
        <w:t xml:space="preserve"> 311 / 7.</w:t>
      </w:r>
    </w:p>
    <w:p w:rsidR="0017382C" w:rsidRPr="007B62FF" w:rsidRDefault="0017382C" w:rsidP="0017382C">
      <w:pPr>
        <w:pStyle w:val="libFootnote0"/>
        <w:rPr>
          <w:rtl/>
        </w:rPr>
      </w:pPr>
      <w:r w:rsidRPr="007B62FF">
        <w:rPr>
          <w:rtl/>
        </w:rPr>
        <w:t>(5) الكافي 6</w:t>
      </w:r>
      <w:r w:rsidR="00527246">
        <w:rPr>
          <w:rtl/>
        </w:rPr>
        <w:t>:</w:t>
      </w:r>
      <w:r w:rsidRPr="007B62FF">
        <w:rPr>
          <w:rtl/>
        </w:rPr>
        <w:t xml:space="preserve"> 306 / 11.</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334 / 14.</w:t>
      </w:r>
    </w:p>
    <w:p w:rsidR="0017382C" w:rsidRPr="007B62FF" w:rsidRDefault="0017382C" w:rsidP="0017382C">
      <w:pPr>
        <w:pStyle w:val="libFootnote0"/>
        <w:rPr>
          <w:rtl/>
        </w:rPr>
      </w:pPr>
      <w:r w:rsidRPr="007B62FF">
        <w:rPr>
          <w:rtl/>
        </w:rPr>
        <w:t>(7) في حاشية الأصل</w:t>
      </w:r>
      <w:r w:rsidR="00527246">
        <w:rPr>
          <w:rtl/>
        </w:rPr>
        <w:t>:</w:t>
      </w:r>
      <w:r w:rsidRPr="007B62FF">
        <w:rPr>
          <w:rtl/>
        </w:rPr>
        <w:t xml:space="preserve"> « محمد بن أبي عمر نسخة بدل »</w:t>
      </w:r>
      <w:r w:rsidR="00527246">
        <w:rPr>
          <w:rtl/>
        </w:rPr>
        <w:t>،</w:t>
      </w:r>
      <w:r w:rsidRPr="007B62FF">
        <w:rPr>
          <w:rtl/>
        </w:rPr>
        <w:t xml:space="preserve"> وفوق الكلمة في متن الحجرية</w:t>
      </w:r>
      <w:r w:rsidR="00527246">
        <w:rPr>
          <w:rtl/>
        </w:rPr>
        <w:t>:</w:t>
      </w:r>
      <w:r w:rsidRPr="007B62FF">
        <w:rPr>
          <w:rtl/>
        </w:rPr>
        <w:t xml:space="preserve"> « أبي عمرو نسخة بدل »</w:t>
      </w:r>
      <w:r>
        <w:rPr>
          <w:rtl/>
        </w:rPr>
        <w:t>.</w:t>
      </w:r>
    </w:p>
    <w:p w:rsidR="0017382C" w:rsidRPr="007B62FF" w:rsidRDefault="0017382C" w:rsidP="0017382C">
      <w:pPr>
        <w:pStyle w:val="libFootnote0"/>
        <w:rPr>
          <w:rtl/>
        </w:rPr>
      </w:pPr>
      <w:r w:rsidRPr="007B62FF">
        <w:rPr>
          <w:rtl/>
        </w:rPr>
        <w:t>(8) الكافي 6</w:t>
      </w:r>
      <w:r w:rsidR="00527246">
        <w:rPr>
          <w:rtl/>
        </w:rPr>
        <w:t>:</w:t>
      </w:r>
      <w:r w:rsidRPr="007B62FF">
        <w:rPr>
          <w:rtl/>
        </w:rPr>
        <w:t xml:space="preserve"> 360 / 1.</w:t>
      </w:r>
    </w:p>
    <w:p w:rsidR="0017382C" w:rsidRPr="007B62FF" w:rsidRDefault="0017382C" w:rsidP="0017382C">
      <w:pPr>
        <w:pStyle w:val="libFootnote0"/>
        <w:rPr>
          <w:rtl/>
        </w:rPr>
      </w:pPr>
      <w:r w:rsidRPr="007B62FF">
        <w:rPr>
          <w:rtl/>
        </w:rPr>
        <w:t>(9) الكافي 6</w:t>
      </w:r>
      <w:r w:rsidR="00527246">
        <w:rPr>
          <w:rtl/>
        </w:rPr>
        <w:t>:</w:t>
      </w:r>
      <w:r w:rsidRPr="007B62FF">
        <w:rPr>
          <w:rtl/>
        </w:rPr>
        <w:t xml:space="preserve"> 360 / 3.</w:t>
      </w:r>
    </w:p>
    <w:p w:rsidR="0017382C" w:rsidRDefault="0017382C" w:rsidP="00C613E8">
      <w:pPr>
        <w:pStyle w:val="libNormal"/>
        <w:rPr>
          <w:rtl/>
        </w:rPr>
      </w:pPr>
      <w:r>
        <w:rPr>
          <w:rtl/>
        </w:rPr>
        <w:br w:type="page"/>
      </w:r>
    </w:p>
    <w:p w:rsidR="0017382C" w:rsidRDefault="0017382C" w:rsidP="00E10B1D">
      <w:pPr>
        <w:pStyle w:val="Heading3"/>
        <w:rPr>
          <w:rtl/>
        </w:rPr>
      </w:pPr>
      <w:bookmarkStart w:id="884" w:name="_Toc394922104"/>
      <w:r w:rsidRPr="004F14F2">
        <w:rPr>
          <w:rtl/>
        </w:rPr>
        <w:lastRenderedPageBreak/>
        <w:t>[3190] يحيى بن مهران الثَّوري</w:t>
      </w:r>
      <w:r w:rsidR="00527246">
        <w:rPr>
          <w:rtl/>
        </w:rPr>
        <w:t>:</w:t>
      </w:r>
      <w:bookmarkEnd w:id="884"/>
    </w:p>
    <w:p w:rsidR="0017382C" w:rsidRPr="007B62FF" w:rsidRDefault="0017382C" w:rsidP="0017382C">
      <w:pPr>
        <w:pStyle w:val="libNormal"/>
        <w:rPr>
          <w:rtl/>
        </w:rPr>
      </w:pPr>
      <w:r w:rsidRPr="007B62FF">
        <w:rPr>
          <w:rtl/>
        </w:rPr>
        <w:t>الكُوفيّ</w:t>
      </w:r>
      <w:r w:rsidR="00527246">
        <w:rPr>
          <w:rtl/>
        </w:rPr>
        <w:t>،</w:t>
      </w:r>
      <w:r w:rsidRPr="007B62FF">
        <w:rPr>
          <w:rtl/>
        </w:rPr>
        <w:t xml:space="preserve"> أبو عبيد الحنائي </w:t>
      </w:r>
      <w:r w:rsidRPr="0017382C">
        <w:rPr>
          <w:rStyle w:val="libFootnotenumChar"/>
          <w:rtl/>
        </w:rPr>
        <w:t>(1)</w:t>
      </w:r>
      <w:r w:rsidR="00527246">
        <w:rPr>
          <w:rtl/>
        </w:rPr>
        <w:t>،</w:t>
      </w:r>
      <w:r w:rsidRPr="007B62FF">
        <w:rPr>
          <w:rtl/>
        </w:rPr>
        <w:t xml:space="preserve"> من أصحاب الصادق </w:t>
      </w:r>
      <w:r w:rsidRPr="0017382C">
        <w:rPr>
          <w:rStyle w:val="libAlaemChar"/>
          <w:rtl/>
        </w:rPr>
        <w:t>عليه‌السلام</w:t>
      </w:r>
      <w:r w:rsidR="00527246">
        <w:rPr>
          <w:rtl/>
        </w:rPr>
        <w:t>،</w:t>
      </w:r>
      <w:r w:rsidRPr="007B62FF">
        <w:rPr>
          <w:rtl/>
        </w:rPr>
        <w:t xml:space="preserve"> عنه</w:t>
      </w:r>
      <w:r w:rsidR="00527246">
        <w:rPr>
          <w:rtl/>
        </w:rPr>
        <w:t>:</w:t>
      </w:r>
      <w:r w:rsidRPr="007B62FF">
        <w:rPr>
          <w:rtl/>
        </w:rPr>
        <w:t xml:space="preserve"> علي بن الحكم </w:t>
      </w:r>
      <w:r w:rsidRPr="0017382C">
        <w:rPr>
          <w:rStyle w:val="libFootnotenumChar"/>
          <w:rtl/>
        </w:rPr>
        <w:t>(2)</w:t>
      </w:r>
      <w:r>
        <w:rPr>
          <w:rtl/>
        </w:rPr>
        <w:t>.</w:t>
      </w:r>
    </w:p>
    <w:p w:rsidR="0017382C" w:rsidRDefault="0017382C" w:rsidP="00E10B1D">
      <w:pPr>
        <w:pStyle w:val="Heading3"/>
        <w:rPr>
          <w:rtl/>
        </w:rPr>
      </w:pPr>
      <w:bookmarkStart w:id="885" w:name="_Toc394922105"/>
      <w:r w:rsidRPr="004F14F2">
        <w:rPr>
          <w:rtl/>
        </w:rPr>
        <w:t>[3191] يحيى بن يحيى الحَنَفي</w:t>
      </w:r>
      <w:r w:rsidR="00527246">
        <w:rPr>
          <w:rtl/>
        </w:rPr>
        <w:t>:</w:t>
      </w:r>
      <w:bookmarkEnd w:id="885"/>
    </w:p>
    <w:p w:rsidR="0017382C" w:rsidRPr="007B62FF" w:rsidRDefault="0017382C" w:rsidP="0017382C">
      <w:pPr>
        <w:pStyle w:val="libNormal"/>
        <w:rPr>
          <w:rtl/>
        </w:rPr>
      </w:pPr>
      <w:r w:rsidRPr="007B62FF">
        <w:rPr>
          <w:rtl/>
        </w:rPr>
        <w:t>له كتاب في الفهرست</w:t>
      </w:r>
      <w:r w:rsidR="00527246">
        <w:rPr>
          <w:rtl/>
        </w:rPr>
        <w:t>،</w:t>
      </w:r>
      <w:r w:rsidRPr="007B62FF">
        <w:rPr>
          <w:rtl/>
        </w:rPr>
        <w:t xml:space="preserve"> يرويه علي بن الحسن بن فضال</w:t>
      </w:r>
      <w:r w:rsidR="00527246">
        <w:rPr>
          <w:rtl/>
        </w:rPr>
        <w:t>،</w:t>
      </w:r>
      <w:r w:rsidRPr="007B62FF">
        <w:rPr>
          <w:rtl/>
        </w:rPr>
        <w:t xml:space="preserve"> عن أخيه</w:t>
      </w:r>
      <w:r w:rsidR="00527246">
        <w:rPr>
          <w:rtl/>
        </w:rPr>
        <w:t>،</w:t>
      </w:r>
      <w:r w:rsidRPr="007B62FF">
        <w:rPr>
          <w:rtl/>
        </w:rPr>
        <w:t xml:space="preserve"> عن أبيه الحسن بن علي بن فضال </w:t>
      </w:r>
      <w:r w:rsidRPr="0017382C">
        <w:rPr>
          <w:rStyle w:val="libFootnotenumChar"/>
          <w:rtl/>
        </w:rPr>
        <w:t>(3)</w:t>
      </w:r>
      <w:r>
        <w:rPr>
          <w:rtl/>
        </w:rPr>
        <w:t>.</w:t>
      </w:r>
    </w:p>
    <w:p w:rsidR="0017382C" w:rsidRDefault="0017382C" w:rsidP="00E10B1D">
      <w:pPr>
        <w:pStyle w:val="Heading3"/>
        <w:rPr>
          <w:rtl/>
        </w:rPr>
      </w:pPr>
      <w:bookmarkStart w:id="886" w:name="_Toc394922106"/>
      <w:r w:rsidRPr="004F14F2">
        <w:rPr>
          <w:rtl/>
        </w:rPr>
        <w:t>[3192] يحيى بن يعقوب</w:t>
      </w:r>
      <w:r w:rsidR="00527246">
        <w:rPr>
          <w:rtl/>
        </w:rPr>
        <w:t>:</w:t>
      </w:r>
      <w:bookmarkEnd w:id="886"/>
    </w:p>
    <w:p w:rsidR="0017382C" w:rsidRPr="007B62FF" w:rsidRDefault="0017382C" w:rsidP="0017382C">
      <w:pPr>
        <w:pStyle w:val="libNormal"/>
        <w:rPr>
          <w:rtl/>
        </w:rPr>
      </w:pPr>
      <w:r w:rsidRPr="007B62FF">
        <w:rPr>
          <w:rtl/>
        </w:rPr>
        <w:t>أبو طالب القاضي</w:t>
      </w:r>
      <w:r w:rsidR="00527246">
        <w:rPr>
          <w:rtl/>
        </w:rPr>
        <w:t>،</w:t>
      </w:r>
      <w:r w:rsidRPr="007B62FF">
        <w:rPr>
          <w:rtl/>
        </w:rPr>
        <w:t xml:space="preserve"> خال أبي يوسف القاضي</w:t>
      </w:r>
      <w:r w:rsidR="00527246">
        <w:rPr>
          <w:rtl/>
        </w:rPr>
        <w:t>،</w:t>
      </w:r>
      <w:r w:rsidRPr="007B62FF">
        <w:rPr>
          <w:rtl/>
        </w:rPr>
        <w:t xml:space="preserve"> أسْنَدَ عَنْهُ</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887" w:name="_Toc394922107"/>
      <w:r w:rsidRPr="004F14F2">
        <w:rPr>
          <w:rtl/>
        </w:rPr>
        <w:t>[3193] يزيد</w:t>
      </w:r>
      <w:r w:rsidR="00527246">
        <w:rPr>
          <w:rtl/>
        </w:rPr>
        <w:t>:</w:t>
      </w:r>
      <w:bookmarkEnd w:id="887"/>
    </w:p>
    <w:p w:rsidR="0017382C" w:rsidRPr="007B62FF" w:rsidRDefault="0017382C" w:rsidP="0017382C">
      <w:pPr>
        <w:pStyle w:val="libNormal"/>
        <w:rPr>
          <w:rtl/>
        </w:rPr>
      </w:pPr>
      <w:r w:rsidRPr="007B62FF">
        <w:rPr>
          <w:rtl/>
        </w:rPr>
        <w:t>أبو خالد الأعور</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888" w:name="_Toc394922108"/>
      <w:r w:rsidRPr="004F14F2">
        <w:rPr>
          <w:rtl/>
        </w:rPr>
        <w:t>[3194] يزيد</w:t>
      </w:r>
      <w:r w:rsidR="00527246">
        <w:rPr>
          <w:rtl/>
        </w:rPr>
        <w:t>:</w:t>
      </w:r>
      <w:bookmarkEnd w:id="888"/>
    </w:p>
    <w:p w:rsidR="0017382C" w:rsidRPr="007B62FF" w:rsidRDefault="0017382C" w:rsidP="0017382C">
      <w:pPr>
        <w:pStyle w:val="libNormal"/>
        <w:rPr>
          <w:rtl/>
        </w:rPr>
      </w:pPr>
      <w:r w:rsidRPr="007B62FF">
        <w:rPr>
          <w:rtl/>
        </w:rPr>
        <w:t>أبو خالد الكُناسي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r w:rsidRPr="007B62FF">
        <w:rPr>
          <w:rtl/>
        </w:rPr>
        <w:t xml:space="preserve"> وفي إيضاح العلاّمة</w:t>
      </w:r>
      <w:r w:rsidR="00527246">
        <w:rPr>
          <w:rtl/>
        </w:rPr>
        <w:t>:</w:t>
      </w:r>
      <w:r w:rsidRPr="007B62FF">
        <w:rPr>
          <w:rtl/>
        </w:rPr>
        <w:t xml:space="preserve"> وجدت بخطّ السعيد صفي الدين بن معد حاشية صورتها</w:t>
      </w:r>
      <w:r w:rsidR="00527246">
        <w:rPr>
          <w:rtl/>
        </w:rPr>
        <w:t>:</w:t>
      </w:r>
      <w:r w:rsidRPr="007B62FF">
        <w:rPr>
          <w:rtl/>
        </w:rPr>
        <w:t xml:space="preserve"> إن أراد</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المصدر</w:t>
      </w:r>
      <w:r w:rsidR="00527246">
        <w:rPr>
          <w:rtl/>
        </w:rPr>
        <w:t>:</w:t>
      </w:r>
      <w:r w:rsidRPr="007B62FF">
        <w:rPr>
          <w:rtl/>
        </w:rPr>
        <w:t xml:space="preserve"> « الجبائي » ومثله في</w:t>
      </w:r>
      <w:r w:rsidR="00527246">
        <w:rPr>
          <w:rtl/>
        </w:rPr>
        <w:t>:</w:t>
      </w:r>
      <w:r w:rsidRPr="007B62FF">
        <w:rPr>
          <w:rtl/>
        </w:rPr>
        <w:t xml:space="preserve"> منهج المقال</w:t>
      </w:r>
      <w:r w:rsidR="00527246">
        <w:rPr>
          <w:rtl/>
        </w:rPr>
        <w:t>:</w:t>
      </w:r>
      <w:r w:rsidRPr="007B62FF">
        <w:rPr>
          <w:rtl/>
        </w:rPr>
        <w:t xml:space="preserve"> 373</w:t>
      </w:r>
      <w:r w:rsidR="00527246">
        <w:rPr>
          <w:rtl/>
        </w:rPr>
        <w:t>،</w:t>
      </w:r>
      <w:r w:rsidRPr="007B62FF">
        <w:rPr>
          <w:rtl/>
        </w:rPr>
        <w:t xml:space="preserve"> وتنقيح المقال 3</w:t>
      </w:r>
      <w:r w:rsidR="00527246">
        <w:rPr>
          <w:rtl/>
        </w:rPr>
        <w:t>:</w:t>
      </w:r>
      <w:r w:rsidRPr="007B62FF">
        <w:rPr>
          <w:rtl/>
        </w:rPr>
        <w:t xml:space="preserve"> 322. وفي مجمع الرجال 6</w:t>
      </w:r>
      <w:r w:rsidR="00527246">
        <w:rPr>
          <w:rtl/>
        </w:rPr>
        <w:t>:</w:t>
      </w:r>
      <w:r w:rsidRPr="007B62FF">
        <w:rPr>
          <w:rtl/>
        </w:rPr>
        <w:t xml:space="preserve"> 265 </w:t>
      </w:r>
      <w:r>
        <w:rPr>
          <w:rtl/>
        </w:rPr>
        <w:t>(</w:t>
      </w:r>
      <w:r w:rsidRPr="007B62FF">
        <w:rPr>
          <w:rtl/>
        </w:rPr>
        <w:t>الخبابي</w:t>
      </w:r>
      <w:r>
        <w:rPr>
          <w:rtl/>
        </w:rPr>
        <w:t>)</w:t>
      </w:r>
      <w:r w:rsidR="00527246">
        <w:rPr>
          <w:rtl/>
        </w:rPr>
        <w:t>،</w:t>
      </w:r>
      <w:r w:rsidRPr="007B62FF">
        <w:rPr>
          <w:rtl/>
        </w:rPr>
        <w:t xml:space="preserve"> وما في</w:t>
      </w:r>
      <w:r w:rsidR="00527246">
        <w:rPr>
          <w:rtl/>
        </w:rPr>
        <w:t>:</w:t>
      </w:r>
      <w:r w:rsidRPr="007B62FF">
        <w:rPr>
          <w:rtl/>
        </w:rPr>
        <w:t xml:space="preserve"> نقد الرجال</w:t>
      </w:r>
      <w:r w:rsidR="00527246">
        <w:rPr>
          <w:rtl/>
        </w:rPr>
        <w:t>:</w:t>
      </w:r>
      <w:r w:rsidRPr="007B62FF">
        <w:rPr>
          <w:rtl/>
        </w:rPr>
        <w:t xml:space="preserve"> 376</w:t>
      </w:r>
      <w:r w:rsidR="00527246">
        <w:rPr>
          <w:rtl/>
        </w:rPr>
        <w:t>،</w:t>
      </w:r>
      <w:r w:rsidRPr="007B62FF">
        <w:rPr>
          <w:rtl/>
        </w:rPr>
        <w:t xml:space="preserve"> وجامع الرواة 2</w:t>
      </w:r>
      <w:r w:rsidR="00527246">
        <w:rPr>
          <w:rtl/>
        </w:rPr>
        <w:t>:</w:t>
      </w:r>
      <w:r w:rsidRPr="007B62FF">
        <w:rPr>
          <w:rtl/>
        </w:rPr>
        <w:t xml:space="preserve"> 340</w:t>
      </w:r>
      <w:r w:rsidR="00527246">
        <w:rPr>
          <w:rtl/>
        </w:rPr>
        <w:t>،</w:t>
      </w:r>
      <w:r w:rsidRPr="007B62FF">
        <w:rPr>
          <w:rtl/>
        </w:rPr>
        <w:t xml:space="preserve"> موافق لما في الأصل والحجرية.</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334 / 19.</w:t>
      </w:r>
    </w:p>
    <w:p w:rsidR="0017382C" w:rsidRPr="007B62FF" w:rsidRDefault="0017382C" w:rsidP="0017382C">
      <w:pPr>
        <w:pStyle w:val="libFootnote0"/>
        <w:rPr>
          <w:rtl/>
        </w:rPr>
      </w:pPr>
      <w:r w:rsidRPr="007B62FF">
        <w:rPr>
          <w:rtl/>
        </w:rPr>
        <w:t>(3) فهرست الشيخ</w:t>
      </w:r>
      <w:r w:rsidR="00527246">
        <w:rPr>
          <w:rtl/>
        </w:rPr>
        <w:t>:</w:t>
      </w:r>
      <w:r w:rsidRPr="007B62FF">
        <w:rPr>
          <w:rtl/>
        </w:rPr>
        <w:t xml:space="preserve"> 178 / 774</w:t>
      </w:r>
      <w:r w:rsidR="00527246">
        <w:rPr>
          <w:rtl/>
        </w:rPr>
        <w:t>،</w:t>
      </w:r>
      <w:r w:rsidRPr="007B62FF">
        <w:rPr>
          <w:rtl/>
        </w:rPr>
        <w:t xml:space="preserve"> وفيه</w:t>
      </w:r>
      <w:r w:rsidR="00527246">
        <w:rPr>
          <w:rtl/>
        </w:rPr>
        <w:t>:</w:t>
      </w:r>
      <w:r w:rsidRPr="007B62FF">
        <w:rPr>
          <w:rtl/>
        </w:rPr>
        <w:t xml:space="preserve"> يحيى الحنفي.</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325 / 42.</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338 / 73.</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336 / 50</w:t>
      </w:r>
      <w:r w:rsidR="00527246">
        <w:rPr>
          <w:rtl/>
        </w:rPr>
        <w:t>،</w:t>
      </w:r>
      <w:r w:rsidRPr="007B62FF">
        <w:rPr>
          <w:rtl/>
        </w:rPr>
        <w:t xml:space="preserve"> 140 / 7</w:t>
      </w:r>
      <w:r w:rsidR="00527246">
        <w:rPr>
          <w:rtl/>
        </w:rPr>
        <w:t>،</w:t>
      </w:r>
      <w:r w:rsidRPr="007B62FF">
        <w:rPr>
          <w:rtl/>
        </w:rPr>
        <w:t xml:space="preserve"> في أصحاب الصادق والباقر </w:t>
      </w:r>
      <w:r>
        <w:rPr>
          <w:rtl/>
        </w:rPr>
        <w:t>(</w:t>
      </w:r>
      <w:r w:rsidRPr="007B62FF">
        <w:rPr>
          <w:rtl/>
        </w:rPr>
        <w:t>عليهما السّلام</w:t>
      </w:r>
      <w:r>
        <w:rPr>
          <w:rtl/>
        </w:rPr>
        <w:t>)</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بيزيد هذا الكناسي فالذي ذكره الدارقطني انه بريد بالباء المنقطة نقطة واحدة من تحتها</w:t>
      </w:r>
      <w:r w:rsidR="00527246">
        <w:rPr>
          <w:rtl/>
        </w:rPr>
        <w:t>،</w:t>
      </w:r>
      <w:r w:rsidRPr="007B62FF">
        <w:rPr>
          <w:rtl/>
        </w:rPr>
        <w:t xml:space="preserve"> قال</w:t>
      </w:r>
      <w:r w:rsidR="00527246">
        <w:rPr>
          <w:rtl/>
        </w:rPr>
        <w:t>:</w:t>
      </w:r>
      <w:r w:rsidRPr="007B62FF">
        <w:rPr>
          <w:rtl/>
        </w:rPr>
        <w:t xml:space="preserve"> وهو شيخ من شيوخ الشيعة</w:t>
      </w:r>
      <w:r w:rsidR="00527246">
        <w:rPr>
          <w:rtl/>
        </w:rPr>
        <w:t>،</w:t>
      </w:r>
      <w:r w:rsidRPr="007B62FF">
        <w:rPr>
          <w:rtl/>
        </w:rPr>
        <w:t xml:space="preserve"> روى عن أبي جعفر وأبي عبد الله </w:t>
      </w:r>
      <w:r>
        <w:rPr>
          <w:rtl/>
        </w:rPr>
        <w:t>(</w:t>
      </w:r>
      <w:r w:rsidRPr="007B62FF">
        <w:rPr>
          <w:rtl/>
        </w:rPr>
        <w:t>عليهما السّلام</w:t>
      </w:r>
      <w:r>
        <w:rPr>
          <w:rtl/>
        </w:rPr>
        <w:t>)</w:t>
      </w:r>
      <w:r w:rsidRPr="007B62FF">
        <w:rPr>
          <w:rtl/>
        </w:rPr>
        <w:t xml:space="preserve"> </w:t>
      </w:r>
      <w:r w:rsidRPr="0017382C">
        <w:rPr>
          <w:rStyle w:val="libFootnotenumChar"/>
          <w:rtl/>
        </w:rPr>
        <w:t>(1)</w:t>
      </w:r>
      <w:r w:rsidR="00527246">
        <w:rPr>
          <w:rtl/>
        </w:rPr>
        <w:t>،</w:t>
      </w:r>
      <w:r w:rsidRPr="007B62FF">
        <w:rPr>
          <w:rtl/>
        </w:rPr>
        <w:t xml:space="preserve"> والشيخ الطوسي ذكره في رجال أبي جعفر </w:t>
      </w:r>
      <w:r w:rsidRPr="0017382C">
        <w:rPr>
          <w:rStyle w:val="libFootnotenumChar"/>
          <w:rtl/>
        </w:rPr>
        <w:t>(2)</w:t>
      </w:r>
      <w:r w:rsidRPr="007B62FF">
        <w:rPr>
          <w:rtl/>
        </w:rPr>
        <w:t xml:space="preserve"> وأبي عبد الله </w:t>
      </w:r>
      <w:r>
        <w:rPr>
          <w:rtl/>
        </w:rPr>
        <w:t>(</w:t>
      </w:r>
      <w:r w:rsidRPr="007B62FF">
        <w:rPr>
          <w:rtl/>
        </w:rPr>
        <w:t>عليهما السّلام</w:t>
      </w:r>
      <w:r>
        <w:rPr>
          <w:rtl/>
        </w:rPr>
        <w:t>)</w:t>
      </w:r>
      <w:r w:rsidRPr="007B62FF">
        <w:rPr>
          <w:rtl/>
        </w:rPr>
        <w:t xml:space="preserve"> </w:t>
      </w:r>
      <w:r w:rsidRPr="0017382C">
        <w:rPr>
          <w:rStyle w:val="libFootnotenumChar"/>
          <w:rtl/>
        </w:rPr>
        <w:t>(3)</w:t>
      </w:r>
      <w:r w:rsidR="00527246">
        <w:rPr>
          <w:rtl/>
        </w:rPr>
        <w:t>،</w:t>
      </w:r>
      <w:r w:rsidRPr="007B62FF">
        <w:rPr>
          <w:rtl/>
        </w:rPr>
        <w:t xml:space="preserve"> وقال</w:t>
      </w:r>
      <w:r w:rsidR="00527246">
        <w:rPr>
          <w:rtl/>
        </w:rPr>
        <w:t>:</w:t>
      </w:r>
      <w:r w:rsidRPr="007B62FF">
        <w:rPr>
          <w:rtl/>
        </w:rPr>
        <w:t xml:space="preserve"> يزيد بياء منقطة نقطتين من تحتها</w:t>
      </w:r>
      <w:r w:rsidR="00527246">
        <w:rPr>
          <w:rtl/>
        </w:rPr>
        <w:t>،</w:t>
      </w:r>
      <w:r w:rsidRPr="007B62FF">
        <w:rPr>
          <w:rtl/>
        </w:rPr>
        <w:t xml:space="preserve"> ذكر ذلك في كتابه كتاب الرجال والله أعلم </w:t>
      </w:r>
      <w:r w:rsidRPr="0017382C">
        <w:rPr>
          <w:rStyle w:val="libFootnotenumChar"/>
          <w:rtl/>
        </w:rPr>
        <w:t>(4)</w:t>
      </w:r>
      <w:r>
        <w:rPr>
          <w:rtl/>
        </w:rPr>
        <w:t>.</w:t>
      </w:r>
      <w:r w:rsidRPr="007B62FF">
        <w:rPr>
          <w:rtl/>
        </w:rPr>
        <w:t xml:space="preserve"> انتهى</w:t>
      </w:r>
      <w:r>
        <w:rPr>
          <w:rtl/>
        </w:rPr>
        <w:t>.</w:t>
      </w:r>
    </w:p>
    <w:p w:rsidR="0017382C" w:rsidRPr="007B62FF" w:rsidRDefault="0017382C" w:rsidP="0017382C">
      <w:pPr>
        <w:pStyle w:val="libNormal"/>
        <w:rPr>
          <w:rtl/>
        </w:rPr>
      </w:pPr>
      <w:r w:rsidRPr="007B62FF">
        <w:rPr>
          <w:rtl/>
        </w:rPr>
        <w:t>عنه</w:t>
      </w:r>
      <w:r w:rsidR="00527246">
        <w:rPr>
          <w:rtl/>
        </w:rPr>
        <w:t>:</w:t>
      </w:r>
      <w:r w:rsidRPr="007B62FF">
        <w:rPr>
          <w:rtl/>
        </w:rPr>
        <w:t xml:space="preserve"> الحسن بن محبوب</w:t>
      </w:r>
      <w:r w:rsidR="00527246">
        <w:rPr>
          <w:rtl/>
        </w:rPr>
        <w:t>،</w:t>
      </w:r>
      <w:r w:rsidRPr="007B62FF">
        <w:rPr>
          <w:rtl/>
        </w:rPr>
        <w:t xml:space="preserve"> في الفقيه</w:t>
      </w:r>
      <w:r w:rsidR="00527246">
        <w:rPr>
          <w:rtl/>
        </w:rPr>
        <w:t>،</w:t>
      </w:r>
      <w:r w:rsidRPr="007B62FF">
        <w:rPr>
          <w:rtl/>
        </w:rPr>
        <w:t xml:space="preserve"> في باب ما يجب به التعزير </w:t>
      </w:r>
      <w:r w:rsidRPr="0017382C">
        <w:rPr>
          <w:rStyle w:val="libFootnotenumChar"/>
          <w:rtl/>
        </w:rPr>
        <w:t>(5)</w:t>
      </w:r>
      <w:r w:rsidR="00527246">
        <w:rPr>
          <w:rtl/>
        </w:rPr>
        <w:t>،</w:t>
      </w:r>
      <w:r w:rsidRPr="007B62FF">
        <w:rPr>
          <w:rtl/>
        </w:rPr>
        <w:t xml:space="preserve"> ولكن في التهذيب</w:t>
      </w:r>
      <w:r w:rsidR="00527246">
        <w:rPr>
          <w:rtl/>
        </w:rPr>
        <w:t>:</w:t>
      </w:r>
      <w:r w:rsidRPr="007B62FF">
        <w:rPr>
          <w:rtl/>
        </w:rPr>
        <w:t xml:space="preserve"> الحسن عن أبي أيوب الخزّاز عنه </w:t>
      </w:r>
      <w:r w:rsidRPr="0017382C">
        <w:rPr>
          <w:rStyle w:val="libFootnotenumChar"/>
          <w:rtl/>
        </w:rPr>
        <w:t>(6)</w:t>
      </w:r>
      <w:r w:rsidR="00527246">
        <w:rPr>
          <w:rtl/>
        </w:rPr>
        <w:t>،</w:t>
      </w:r>
      <w:r w:rsidRPr="007B62FF">
        <w:rPr>
          <w:rtl/>
        </w:rPr>
        <w:t xml:space="preserve"> واستصوبه في الجامع </w:t>
      </w:r>
      <w:r w:rsidRPr="0017382C">
        <w:rPr>
          <w:rStyle w:val="libFootnotenumChar"/>
          <w:rtl/>
        </w:rPr>
        <w:t>(7)</w:t>
      </w:r>
      <w:r w:rsidRPr="007B62FF">
        <w:rPr>
          <w:rtl/>
        </w:rPr>
        <w:t xml:space="preserve"> لكثرة رواية أبي أيوب عنه. وعنه</w:t>
      </w:r>
      <w:r w:rsidR="00527246">
        <w:rPr>
          <w:rtl/>
        </w:rPr>
        <w:t>:</w:t>
      </w:r>
      <w:r w:rsidRPr="007B62FF">
        <w:rPr>
          <w:rtl/>
        </w:rPr>
        <w:t xml:space="preserve"> علي بن رئاب </w:t>
      </w:r>
      <w:r w:rsidRPr="0017382C">
        <w:rPr>
          <w:rStyle w:val="libFootnotenumChar"/>
          <w:rtl/>
        </w:rPr>
        <w:t>(8)</w:t>
      </w:r>
      <w:r w:rsidR="00527246">
        <w:rPr>
          <w:rtl/>
        </w:rPr>
        <w:t>،</w:t>
      </w:r>
      <w:r w:rsidRPr="007B62FF">
        <w:rPr>
          <w:rtl/>
        </w:rPr>
        <w:t xml:space="preserve"> وهشام بن سالم </w:t>
      </w:r>
      <w:r w:rsidRPr="0017382C">
        <w:rPr>
          <w:rStyle w:val="libFootnotenumChar"/>
          <w:rtl/>
        </w:rPr>
        <w:t>(9)</w:t>
      </w:r>
      <w:r w:rsidR="00527246">
        <w:rPr>
          <w:rtl/>
        </w:rPr>
        <w:t>،</w:t>
      </w:r>
      <w:r w:rsidRPr="007B62FF">
        <w:rPr>
          <w:rtl/>
        </w:rPr>
        <w:t xml:space="preserve"> وأبو أيوب الخزاز </w:t>
      </w:r>
      <w:r w:rsidRPr="0017382C">
        <w:rPr>
          <w:rStyle w:val="libFootnotenumChar"/>
          <w:rtl/>
        </w:rPr>
        <w:t>(10)</w:t>
      </w:r>
      <w:r>
        <w:rPr>
          <w:rtl/>
        </w:rPr>
        <w:t>.</w:t>
      </w:r>
    </w:p>
    <w:p w:rsidR="0017382C" w:rsidRDefault="0017382C" w:rsidP="00E10B1D">
      <w:pPr>
        <w:pStyle w:val="Heading3"/>
        <w:rPr>
          <w:rtl/>
        </w:rPr>
      </w:pPr>
      <w:bookmarkStart w:id="889" w:name="_Toc394922109"/>
      <w:r w:rsidRPr="004F14F2">
        <w:rPr>
          <w:rtl/>
        </w:rPr>
        <w:t>[3195] يزيد البزاز</w:t>
      </w:r>
      <w:r w:rsidR="00527246">
        <w:rPr>
          <w:rtl/>
        </w:rPr>
        <w:t>:</w:t>
      </w:r>
      <w:bookmarkEnd w:id="889"/>
    </w:p>
    <w:p w:rsidR="0017382C" w:rsidRPr="007B62FF" w:rsidRDefault="0017382C" w:rsidP="0017382C">
      <w:pPr>
        <w:pStyle w:val="libNormal"/>
        <w:rPr>
          <w:rtl/>
        </w:rPr>
      </w:pPr>
      <w:r w:rsidRPr="007B62FF">
        <w:rPr>
          <w:rtl/>
        </w:rPr>
        <w:t>يكنى أبا خالد</w:t>
      </w:r>
      <w:r w:rsidR="00527246">
        <w:rPr>
          <w:rtl/>
        </w:rPr>
        <w:t>،</w:t>
      </w:r>
      <w:r w:rsidRPr="007B62FF">
        <w:rPr>
          <w:rtl/>
        </w:rPr>
        <w:t xml:space="preserve"> مولى حكم بن أبي الصلت الثقفي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(11)</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المؤتلف والمختلف 1</w:t>
      </w:r>
      <w:r w:rsidR="00527246">
        <w:rPr>
          <w:rtl/>
        </w:rPr>
        <w:t>:</w:t>
      </w:r>
      <w:r w:rsidRPr="007B62FF">
        <w:rPr>
          <w:rtl/>
        </w:rPr>
        <w:t xml:space="preserve"> 175.</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140 / 7.</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336 / 50.</w:t>
      </w:r>
    </w:p>
    <w:p w:rsidR="0017382C" w:rsidRPr="007B62FF" w:rsidRDefault="0017382C" w:rsidP="0017382C">
      <w:pPr>
        <w:pStyle w:val="libFootnote0"/>
        <w:rPr>
          <w:rtl/>
        </w:rPr>
      </w:pPr>
      <w:r w:rsidRPr="007B62FF">
        <w:rPr>
          <w:rtl/>
        </w:rPr>
        <w:t>(4) إيضاح الاشتباه</w:t>
      </w:r>
      <w:r w:rsidR="00527246">
        <w:rPr>
          <w:rtl/>
        </w:rPr>
        <w:t>:</w:t>
      </w:r>
      <w:r w:rsidRPr="007B62FF">
        <w:rPr>
          <w:rtl/>
        </w:rPr>
        <w:t xml:space="preserve"> 321</w:t>
      </w:r>
      <w:r w:rsidR="00527246">
        <w:rPr>
          <w:rtl/>
        </w:rPr>
        <w:t>،</w:t>
      </w:r>
      <w:r w:rsidRPr="007B62FF">
        <w:rPr>
          <w:rtl/>
        </w:rPr>
        <w:t xml:space="preserve"> في ترجمة يزيد أبو خالد القماط</w:t>
      </w:r>
      <w:r w:rsidR="00527246">
        <w:rPr>
          <w:rtl/>
        </w:rPr>
        <w:t>،</w:t>
      </w:r>
      <w:r w:rsidRPr="007B62FF">
        <w:rPr>
          <w:rtl/>
        </w:rPr>
        <w:t xml:space="preserve"> وأُنظر تعليقة السيد محمد صادق بحر العلوم في رجال الشيخ</w:t>
      </w:r>
      <w:r w:rsidR="00527246">
        <w:rPr>
          <w:rtl/>
        </w:rPr>
        <w:t>:</w:t>
      </w:r>
      <w:r w:rsidRPr="007B62FF">
        <w:rPr>
          <w:rtl/>
        </w:rPr>
        <w:t xml:space="preserve"> 140 / 7 </w:t>
      </w:r>
      <w:r>
        <w:rPr>
          <w:rtl/>
        </w:rPr>
        <w:t>(</w:t>
      </w:r>
      <w:r w:rsidRPr="007B62FF">
        <w:rPr>
          <w:rtl/>
        </w:rPr>
        <w:t>الهامش</w:t>
      </w:r>
      <w:r>
        <w:rPr>
          <w:rtl/>
        </w:rPr>
        <w:t>)</w:t>
      </w:r>
    </w:p>
    <w:p w:rsidR="0017382C" w:rsidRPr="007B62FF" w:rsidRDefault="0017382C" w:rsidP="0017382C">
      <w:pPr>
        <w:pStyle w:val="libFootnote0"/>
        <w:rPr>
          <w:rtl/>
        </w:rPr>
      </w:pPr>
      <w:r w:rsidRPr="007B62FF">
        <w:rPr>
          <w:rtl/>
        </w:rPr>
        <w:t>(5) الفقيه 4</w:t>
      </w:r>
      <w:r w:rsidR="00527246">
        <w:rPr>
          <w:rtl/>
        </w:rPr>
        <w:t>:</w:t>
      </w:r>
      <w:r w:rsidRPr="007B62FF">
        <w:rPr>
          <w:rtl/>
        </w:rPr>
        <w:t xml:space="preserve"> 26 / 63.</w:t>
      </w:r>
    </w:p>
    <w:p w:rsidR="0017382C" w:rsidRPr="007B62FF" w:rsidRDefault="0017382C" w:rsidP="0017382C">
      <w:pPr>
        <w:pStyle w:val="libFootnote0"/>
        <w:rPr>
          <w:rtl/>
        </w:rPr>
      </w:pPr>
      <w:r w:rsidRPr="007B62FF">
        <w:rPr>
          <w:rtl/>
        </w:rPr>
        <w:t>(6) تهذيب الأحكام 7</w:t>
      </w:r>
      <w:r w:rsidR="00527246">
        <w:rPr>
          <w:rtl/>
        </w:rPr>
        <w:t>:</w:t>
      </w:r>
      <w:r w:rsidRPr="007B62FF">
        <w:rPr>
          <w:rtl/>
        </w:rPr>
        <w:t xml:space="preserve"> 382 / 1544.</w:t>
      </w:r>
    </w:p>
    <w:p w:rsidR="0017382C" w:rsidRPr="007B62FF" w:rsidRDefault="0017382C" w:rsidP="0017382C">
      <w:pPr>
        <w:pStyle w:val="libFootnote0"/>
        <w:rPr>
          <w:rtl/>
        </w:rPr>
      </w:pPr>
      <w:r w:rsidRPr="007B62FF">
        <w:rPr>
          <w:rtl/>
        </w:rPr>
        <w:t>(7) جامع الرواة 2</w:t>
      </w:r>
      <w:r w:rsidR="00527246">
        <w:rPr>
          <w:rtl/>
        </w:rPr>
        <w:t>:</w:t>
      </w:r>
      <w:r w:rsidRPr="007B62FF">
        <w:rPr>
          <w:rtl/>
        </w:rPr>
        <w:t xml:space="preserve"> 341.</w:t>
      </w:r>
    </w:p>
    <w:p w:rsidR="0017382C" w:rsidRPr="007B62FF" w:rsidRDefault="0017382C" w:rsidP="0017382C">
      <w:pPr>
        <w:pStyle w:val="libFootnote0"/>
        <w:rPr>
          <w:rtl/>
        </w:rPr>
      </w:pPr>
      <w:r w:rsidRPr="007B62FF">
        <w:rPr>
          <w:rtl/>
        </w:rPr>
        <w:t>(8) تهذيب الأحكام 8</w:t>
      </w:r>
      <w:r w:rsidR="00527246">
        <w:rPr>
          <w:rtl/>
        </w:rPr>
        <w:t>:</w:t>
      </w:r>
      <w:r w:rsidRPr="007B62FF">
        <w:rPr>
          <w:rtl/>
        </w:rPr>
        <w:t xml:space="preserve"> 90 / 225.</w:t>
      </w:r>
    </w:p>
    <w:p w:rsidR="0017382C" w:rsidRPr="007B62FF" w:rsidRDefault="0017382C" w:rsidP="0017382C">
      <w:pPr>
        <w:pStyle w:val="libFootnote0"/>
        <w:rPr>
          <w:rtl/>
        </w:rPr>
      </w:pPr>
      <w:r w:rsidRPr="007B62FF">
        <w:rPr>
          <w:rtl/>
        </w:rPr>
        <w:t>(9) تهذيب الأحكام 9</w:t>
      </w:r>
      <w:r w:rsidR="00527246">
        <w:rPr>
          <w:rtl/>
        </w:rPr>
        <w:t>:</w:t>
      </w:r>
      <w:r w:rsidRPr="007B62FF">
        <w:rPr>
          <w:rtl/>
        </w:rPr>
        <w:t xml:space="preserve"> 268 / 974.</w:t>
      </w:r>
    </w:p>
    <w:p w:rsidR="0017382C" w:rsidRPr="007B62FF" w:rsidRDefault="0017382C" w:rsidP="0017382C">
      <w:pPr>
        <w:pStyle w:val="libFootnote0"/>
        <w:rPr>
          <w:rtl/>
        </w:rPr>
      </w:pPr>
      <w:r w:rsidRPr="007B62FF">
        <w:rPr>
          <w:rtl/>
        </w:rPr>
        <w:t>(10) تهذيب الأحكام 7</w:t>
      </w:r>
      <w:r w:rsidR="00527246">
        <w:rPr>
          <w:rtl/>
        </w:rPr>
        <w:t>:</w:t>
      </w:r>
      <w:r w:rsidRPr="007B62FF">
        <w:rPr>
          <w:rtl/>
        </w:rPr>
        <w:t xml:space="preserve"> 382 / 1544.</w:t>
      </w:r>
    </w:p>
    <w:p w:rsidR="0017382C" w:rsidRPr="007B62FF" w:rsidRDefault="0017382C" w:rsidP="0017382C">
      <w:pPr>
        <w:pStyle w:val="libFootnote0"/>
        <w:rPr>
          <w:rtl/>
        </w:rPr>
      </w:pPr>
      <w:r w:rsidRPr="007B62FF">
        <w:rPr>
          <w:rtl/>
        </w:rPr>
        <w:t>(11) رجال الشيخ</w:t>
      </w:r>
      <w:r w:rsidR="00527246">
        <w:rPr>
          <w:rtl/>
        </w:rPr>
        <w:t>:</w:t>
      </w:r>
      <w:r w:rsidRPr="007B62FF">
        <w:rPr>
          <w:rtl/>
        </w:rPr>
        <w:t xml:space="preserve"> 338 / 74.</w:t>
      </w:r>
    </w:p>
    <w:p w:rsidR="0017382C" w:rsidRDefault="0017382C" w:rsidP="00C613E8">
      <w:pPr>
        <w:pStyle w:val="libNormal"/>
        <w:rPr>
          <w:rtl/>
        </w:rPr>
      </w:pPr>
      <w:r>
        <w:rPr>
          <w:rtl/>
        </w:rPr>
        <w:br w:type="page"/>
      </w:r>
    </w:p>
    <w:p w:rsidR="0017382C" w:rsidRDefault="0017382C" w:rsidP="00E10B1D">
      <w:pPr>
        <w:pStyle w:val="Heading3"/>
        <w:rPr>
          <w:rtl/>
        </w:rPr>
      </w:pPr>
      <w:bookmarkStart w:id="890" w:name="_Toc394922110"/>
      <w:r w:rsidRPr="004F14F2">
        <w:rPr>
          <w:rtl/>
        </w:rPr>
        <w:lastRenderedPageBreak/>
        <w:t>[3196] يزيد بن خليفة الحارثي</w:t>
      </w:r>
      <w:r w:rsidR="00527246">
        <w:rPr>
          <w:rtl/>
        </w:rPr>
        <w:t>:</w:t>
      </w:r>
      <w:bookmarkEnd w:id="890"/>
    </w:p>
    <w:p w:rsidR="0017382C" w:rsidRPr="007B62FF" w:rsidRDefault="0017382C" w:rsidP="0017382C">
      <w:pPr>
        <w:pStyle w:val="libNormal"/>
        <w:rPr>
          <w:rtl/>
        </w:rPr>
      </w:pPr>
      <w:r w:rsidRPr="007B62FF">
        <w:rPr>
          <w:rtl/>
        </w:rPr>
        <w:t>الحلواني</w:t>
      </w:r>
      <w:r w:rsidR="00527246">
        <w:rPr>
          <w:rtl/>
        </w:rPr>
        <w:t>،</w:t>
      </w:r>
      <w:r w:rsidRPr="007B62FF">
        <w:rPr>
          <w:rtl/>
        </w:rPr>
        <w:t xml:space="preserve"> عربي</w:t>
      </w:r>
      <w:r w:rsidR="00527246">
        <w:rPr>
          <w:rtl/>
        </w:rPr>
        <w:t>،</w:t>
      </w:r>
      <w:r w:rsidRPr="007B62FF">
        <w:rPr>
          <w:rtl/>
        </w:rPr>
        <w:t xml:space="preserve"> وليس من بني الحارث</w:t>
      </w:r>
      <w:r w:rsidR="00527246">
        <w:rPr>
          <w:rtl/>
        </w:rPr>
        <w:t>،</w:t>
      </w:r>
      <w:r w:rsidRPr="007B62FF">
        <w:rPr>
          <w:rtl/>
        </w:rPr>
        <w:t xml:space="preserve"> ولكنه </w:t>
      </w:r>
      <w:r w:rsidRPr="0017382C">
        <w:rPr>
          <w:rStyle w:val="libFootnotenumChar"/>
          <w:rtl/>
        </w:rPr>
        <w:t>(1)</w:t>
      </w:r>
      <w:r w:rsidRPr="007B62FF">
        <w:rPr>
          <w:rtl/>
        </w:rPr>
        <w:t xml:space="preserve"> من بني يأمن إخوته </w:t>
      </w:r>
      <w:r w:rsidRPr="0017382C">
        <w:rPr>
          <w:rStyle w:val="libFootnotenumChar"/>
          <w:rtl/>
        </w:rPr>
        <w:t>(2)</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Pr="007B62FF" w:rsidRDefault="0017382C" w:rsidP="0017382C">
      <w:pPr>
        <w:pStyle w:val="libNormal"/>
        <w:rPr>
          <w:rtl/>
        </w:rPr>
      </w:pPr>
      <w:r w:rsidRPr="007B62FF">
        <w:rPr>
          <w:rtl/>
        </w:rPr>
        <w:t>عنه</w:t>
      </w:r>
      <w:r w:rsidR="00527246">
        <w:rPr>
          <w:rtl/>
        </w:rPr>
        <w:t>:</w:t>
      </w:r>
      <w:r w:rsidRPr="007B62FF">
        <w:rPr>
          <w:rtl/>
        </w:rPr>
        <w:t xml:space="preserve"> يونس بن عبد الرحمن</w:t>
      </w:r>
      <w:r w:rsidR="00527246">
        <w:rPr>
          <w:rtl/>
        </w:rPr>
        <w:t>،</w:t>
      </w:r>
      <w:r w:rsidRPr="007B62FF">
        <w:rPr>
          <w:rtl/>
        </w:rPr>
        <w:t xml:space="preserve"> في الكافي </w:t>
      </w:r>
      <w:r w:rsidRPr="0017382C">
        <w:rPr>
          <w:rStyle w:val="libFootnotenumChar"/>
          <w:rtl/>
        </w:rPr>
        <w:t>(4)</w:t>
      </w:r>
      <w:r w:rsidR="00527246">
        <w:rPr>
          <w:rtl/>
        </w:rPr>
        <w:t>،</w:t>
      </w:r>
      <w:r w:rsidRPr="007B62FF">
        <w:rPr>
          <w:rtl/>
        </w:rPr>
        <w:t xml:space="preserve"> والتهذيب</w:t>
      </w:r>
      <w:r w:rsidR="00527246">
        <w:rPr>
          <w:rtl/>
        </w:rPr>
        <w:t>،</w:t>
      </w:r>
      <w:r w:rsidRPr="007B62FF">
        <w:rPr>
          <w:rtl/>
        </w:rPr>
        <w:t xml:space="preserve"> في باب الأوقات كثيراً </w:t>
      </w:r>
      <w:r w:rsidRPr="0017382C">
        <w:rPr>
          <w:rStyle w:val="libFootnotenumChar"/>
          <w:rtl/>
        </w:rPr>
        <w:t>(5)</w:t>
      </w:r>
      <w:r w:rsidR="00527246">
        <w:rPr>
          <w:rtl/>
        </w:rPr>
        <w:t>،</w:t>
      </w:r>
      <w:r w:rsidRPr="007B62FF">
        <w:rPr>
          <w:rtl/>
        </w:rPr>
        <w:t xml:space="preserve"> وصفوان بن يحيى</w:t>
      </w:r>
      <w:r w:rsidR="00527246">
        <w:rPr>
          <w:rtl/>
        </w:rPr>
        <w:t>،</w:t>
      </w:r>
      <w:r w:rsidRPr="007B62FF">
        <w:rPr>
          <w:rtl/>
        </w:rPr>
        <w:t xml:space="preserve"> في الكافي</w:t>
      </w:r>
      <w:r w:rsidR="00527246">
        <w:rPr>
          <w:rtl/>
        </w:rPr>
        <w:t>،</w:t>
      </w:r>
      <w:r w:rsidRPr="007B62FF">
        <w:rPr>
          <w:rtl/>
        </w:rPr>
        <w:t xml:space="preserve"> في باب كفارة الصوم وفديته </w:t>
      </w:r>
      <w:r w:rsidRPr="0017382C">
        <w:rPr>
          <w:rStyle w:val="libFootnotenumChar"/>
          <w:rtl/>
        </w:rPr>
        <w:t>(6)</w:t>
      </w:r>
      <w:r w:rsidR="00527246">
        <w:rPr>
          <w:rtl/>
        </w:rPr>
        <w:t>،</w:t>
      </w:r>
      <w:r w:rsidRPr="007B62FF">
        <w:rPr>
          <w:rtl/>
        </w:rPr>
        <w:t xml:space="preserve"> ومنه في باب نوادر كتاب الجنائز</w:t>
      </w:r>
      <w:r w:rsidR="00527246">
        <w:rPr>
          <w:rtl/>
        </w:rPr>
        <w:t>:</w:t>
      </w:r>
      <w:r w:rsidRPr="007B62FF">
        <w:rPr>
          <w:rtl/>
        </w:rPr>
        <w:t xml:space="preserve"> صفوان بن يحيى</w:t>
      </w:r>
      <w:r w:rsidR="00527246">
        <w:rPr>
          <w:rtl/>
        </w:rPr>
        <w:t>،</w:t>
      </w:r>
      <w:r w:rsidRPr="007B62FF">
        <w:rPr>
          <w:rtl/>
        </w:rPr>
        <w:t xml:space="preserve"> عن يزيد ابن خليفة الخولاني</w:t>
      </w:r>
      <w:r w:rsidR="00527246">
        <w:rPr>
          <w:rtl/>
        </w:rPr>
        <w:t>،</w:t>
      </w:r>
      <w:r w:rsidRPr="007B62FF">
        <w:rPr>
          <w:rtl/>
        </w:rPr>
        <w:t xml:space="preserve"> وهو يزيد بن خليفة الحارثي </w:t>
      </w:r>
      <w:r w:rsidRPr="0017382C">
        <w:rPr>
          <w:rStyle w:val="libFootnotenumChar"/>
          <w:rtl/>
        </w:rPr>
        <w:t>(7)</w:t>
      </w:r>
      <w:r>
        <w:rPr>
          <w:rtl/>
        </w:rPr>
        <w:t>.</w:t>
      </w:r>
      <w:r w:rsidRPr="007B62FF">
        <w:rPr>
          <w:rtl/>
        </w:rPr>
        <w:t xml:space="preserve"> إلى آخره</w:t>
      </w:r>
      <w:r w:rsidR="00527246">
        <w:rPr>
          <w:rtl/>
        </w:rPr>
        <w:t>،</w:t>
      </w:r>
      <w:r w:rsidRPr="007B62FF">
        <w:rPr>
          <w:rtl/>
        </w:rPr>
        <w:t xml:space="preserve"> وفي باب الورع </w:t>
      </w:r>
      <w:r w:rsidRPr="0017382C">
        <w:rPr>
          <w:rStyle w:val="libFootnotenumChar"/>
          <w:rtl/>
        </w:rPr>
        <w:t>(8)</w:t>
      </w:r>
      <w:r w:rsidR="00527246">
        <w:rPr>
          <w:rtl/>
        </w:rPr>
        <w:t>،</w:t>
      </w:r>
      <w:r w:rsidRPr="007B62FF">
        <w:rPr>
          <w:rtl/>
        </w:rPr>
        <w:t xml:space="preserve"> ومرّتين في التهذيب</w:t>
      </w:r>
      <w:r w:rsidR="00527246">
        <w:rPr>
          <w:rtl/>
        </w:rPr>
        <w:t>،</w:t>
      </w:r>
      <w:r w:rsidRPr="007B62FF">
        <w:rPr>
          <w:rtl/>
        </w:rPr>
        <w:t xml:space="preserve"> في باب الغرر والمجازفة </w:t>
      </w:r>
      <w:r w:rsidRPr="0017382C">
        <w:rPr>
          <w:rStyle w:val="libFootnotenumChar"/>
          <w:rtl/>
        </w:rPr>
        <w:t>(9)</w:t>
      </w:r>
      <w:r w:rsidR="00527246">
        <w:rPr>
          <w:rtl/>
        </w:rPr>
        <w:t>،</w:t>
      </w:r>
      <w:r w:rsidRPr="007B62FF">
        <w:rPr>
          <w:rtl/>
        </w:rPr>
        <w:t xml:space="preserve"> وفي الفقيه</w:t>
      </w:r>
      <w:r w:rsidR="00527246">
        <w:rPr>
          <w:rtl/>
        </w:rPr>
        <w:t>،</w:t>
      </w:r>
      <w:r w:rsidRPr="007B62FF">
        <w:rPr>
          <w:rtl/>
        </w:rPr>
        <w:t xml:space="preserve"> في باب نوادر الطواف </w:t>
      </w:r>
      <w:r w:rsidRPr="0017382C">
        <w:rPr>
          <w:rStyle w:val="libFootnotenumChar"/>
          <w:rtl/>
        </w:rPr>
        <w:t>(10)</w:t>
      </w:r>
      <w:r w:rsidR="00527246">
        <w:rPr>
          <w:rtl/>
        </w:rPr>
        <w:t>،</w:t>
      </w:r>
      <w:r w:rsidRPr="007B62FF">
        <w:rPr>
          <w:rtl/>
        </w:rPr>
        <w:t xml:space="preserve"> وابن مسكان</w:t>
      </w:r>
      <w:r w:rsidR="00527246">
        <w:rPr>
          <w:rtl/>
        </w:rPr>
        <w:t>،</w:t>
      </w:r>
      <w:r w:rsidRPr="007B62FF">
        <w:rPr>
          <w:rtl/>
        </w:rPr>
        <w:t xml:space="preserve"> فيه </w:t>
      </w:r>
      <w:r w:rsidRPr="0017382C">
        <w:rPr>
          <w:rStyle w:val="libFootnotenumChar"/>
          <w:rtl/>
        </w:rPr>
        <w:t>(11)</w:t>
      </w:r>
      <w:r w:rsidR="00527246">
        <w:rPr>
          <w:rtl/>
        </w:rPr>
        <w:t>،</w:t>
      </w:r>
      <w:r w:rsidRPr="007B62FF">
        <w:rPr>
          <w:rtl/>
        </w:rPr>
        <w:t xml:space="preserve"> وفي الكافي </w:t>
      </w:r>
      <w:r w:rsidRPr="0017382C">
        <w:rPr>
          <w:rStyle w:val="libFootnotenumChar"/>
          <w:rtl/>
        </w:rPr>
        <w:t>(12)</w:t>
      </w:r>
      <w:r w:rsidR="00527246">
        <w:rPr>
          <w:rtl/>
        </w:rPr>
        <w:t>،</w:t>
      </w:r>
      <w:r w:rsidRPr="007B62FF">
        <w:rPr>
          <w:rtl/>
        </w:rPr>
        <w:t xml:space="preserve"> وأبو المغراء </w:t>
      </w:r>
      <w:r w:rsidRPr="0017382C">
        <w:rPr>
          <w:rStyle w:val="libFootnotenumChar"/>
          <w:rtl/>
        </w:rPr>
        <w:t>(13)</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الحجرية</w:t>
      </w:r>
      <w:r w:rsidR="00527246">
        <w:rPr>
          <w:rtl/>
        </w:rPr>
        <w:t>:</w:t>
      </w:r>
      <w:r w:rsidRPr="007B62FF">
        <w:rPr>
          <w:rtl/>
        </w:rPr>
        <w:t xml:space="preserve"> ولكن.</w:t>
      </w:r>
    </w:p>
    <w:p w:rsidR="0017382C" w:rsidRPr="007B62FF" w:rsidRDefault="0017382C" w:rsidP="0017382C">
      <w:pPr>
        <w:pStyle w:val="libFootnote0"/>
        <w:rPr>
          <w:rtl/>
        </w:rPr>
      </w:pPr>
      <w:r w:rsidRPr="007B62FF">
        <w:rPr>
          <w:rtl/>
        </w:rPr>
        <w:t>(2) كذا في الأصل والحجرية</w:t>
      </w:r>
      <w:r w:rsidR="00527246">
        <w:rPr>
          <w:rtl/>
        </w:rPr>
        <w:t>،</w:t>
      </w:r>
      <w:r w:rsidRPr="007B62FF">
        <w:rPr>
          <w:rtl/>
        </w:rPr>
        <w:t xml:space="preserve"> وفي المصدر</w:t>
      </w:r>
      <w:r w:rsidR="00527246">
        <w:rPr>
          <w:rtl/>
        </w:rPr>
        <w:t>:</w:t>
      </w:r>
      <w:r w:rsidRPr="007B62FF">
        <w:rPr>
          <w:rtl/>
        </w:rPr>
        <w:t xml:space="preserve"> ولكنه من بني يأمن أخوه الحرث وعدادهم فيه.</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338 / 75</w:t>
      </w:r>
      <w:r w:rsidR="00527246">
        <w:rPr>
          <w:rtl/>
        </w:rPr>
        <w:t>،</w:t>
      </w:r>
      <w:r w:rsidRPr="007B62FF">
        <w:rPr>
          <w:rtl/>
        </w:rPr>
        <w:t xml:space="preserve"> 364 / 15</w:t>
      </w:r>
      <w:r w:rsidR="00527246">
        <w:rPr>
          <w:rtl/>
        </w:rPr>
        <w:t>،</w:t>
      </w:r>
      <w:r w:rsidRPr="007B62FF">
        <w:rPr>
          <w:rtl/>
        </w:rPr>
        <w:t xml:space="preserve"> في أصحاب الصادق والكاظم </w:t>
      </w:r>
      <w:r>
        <w:rPr>
          <w:rtl/>
        </w:rPr>
        <w:t>(</w:t>
      </w:r>
      <w:r w:rsidRPr="007B62FF">
        <w:rPr>
          <w:rtl/>
        </w:rPr>
        <w:t>عليهما السّلام</w:t>
      </w:r>
      <w:r>
        <w:rPr>
          <w:rtl/>
        </w:rPr>
        <w:t>)</w:t>
      </w:r>
      <w:r w:rsidRPr="007B62FF">
        <w:rPr>
          <w:rtl/>
        </w:rPr>
        <w:t xml:space="preserve"> وسينبه المصنف </w:t>
      </w:r>
      <w:r w:rsidRPr="0017382C">
        <w:rPr>
          <w:rStyle w:val="libAlaemChar"/>
          <w:rtl/>
        </w:rPr>
        <w:t>قدس‌سره</w:t>
      </w:r>
      <w:r w:rsidRPr="007B62FF">
        <w:rPr>
          <w:rtl/>
        </w:rPr>
        <w:t xml:space="preserve"> على عدم اتحادهما فلاحظ</w:t>
      </w:r>
      <w:r w:rsidR="00527246">
        <w:rPr>
          <w:rtl/>
        </w:rPr>
        <w:t>،</w:t>
      </w:r>
      <w:r w:rsidRPr="007B62FF">
        <w:rPr>
          <w:rtl/>
        </w:rPr>
        <w:t xml:space="preserve"> ورجال البرقي</w:t>
      </w:r>
      <w:r w:rsidR="00527246">
        <w:rPr>
          <w:rtl/>
        </w:rPr>
        <w:t>:</w:t>
      </w:r>
      <w:r w:rsidRPr="007B62FF">
        <w:rPr>
          <w:rtl/>
        </w:rPr>
        <w:t xml:space="preserve"> 31 في أصحاب الصادق </w:t>
      </w:r>
      <w:r w:rsidRPr="0017382C">
        <w:rPr>
          <w:rStyle w:val="libAlaemChar"/>
          <w:rtl/>
        </w:rPr>
        <w:t>عليه‌السلام</w:t>
      </w:r>
    </w:p>
    <w:p w:rsidR="0017382C" w:rsidRPr="007B62FF" w:rsidRDefault="0017382C" w:rsidP="0017382C">
      <w:pPr>
        <w:pStyle w:val="libFootnote0"/>
        <w:rPr>
          <w:rtl/>
        </w:rPr>
      </w:pPr>
      <w:r w:rsidRPr="007B62FF">
        <w:rPr>
          <w:rtl/>
        </w:rPr>
        <w:t>(4) الكافي 3</w:t>
      </w:r>
      <w:r w:rsidR="00527246">
        <w:rPr>
          <w:rtl/>
        </w:rPr>
        <w:t>:</w:t>
      </w:r>
      <w:r w:rsidRPr="007B62FF">
        <w:rPr>
          <w:rtl/>
        </w:rPr>
        <w:t xml:space="preserve"> 265 / 4.</w:t>
      </w:r>
    </w:p>
    <w:p w:rsidR="0017382C" w:rsidRPr="007B62FF" w:rsidRDefault="0017382C" w:rsidP="0017382C">
      <w:pPr>
        <w:pStyle w:val="libFootnote0"/>
        <w:rPr>
          <w:rtl/>
        </w:rPr>
      </w:pPr>
      <w:r w:rsidRPr="007B62FF">
        <w:rPr>
          <w:rtl/>
        </w:rPr>
        <w:t>(5) تهذيب الأحكام 2</w:t>
      </w:r>
      <w:r w:rsidR="00527246">
        <w:rPr>
          <w:rtl/>
        </w:rPr>
        <w:t>:</w:t>
      </w:r>
      <w:r w:rsidRPr="007B62FF">
        <w:rPr>
          <w:rtl/>
        </w:rPr>
        <w:t xml:space="preserve"> 20 / 56.</w:t>
      </w:r>
    </w:p>
    <w:p w:rsidR="0017382C" w:rsidRPr="007B62FF" w:rsidRDefault="0017382C" w:rsidP="0017382C">
      <w:pPr>
        <w:pStyle w:val="libFootnote0"/>
        <w:rPr>
          <w:rtl/>
        </w:rPr>
      </w:pPr>
      <w:r w:rsidRPr="007B62FF">
        <w:rPr>
          <w:rtl/>
        </w:rPr>
        <w:t>(6) الكافي 4</w:t>
      </w:r>
      <w:r w:rsidR="00527246">
        <w:rPr>
          <w:rtl/>
        </w:rPr>
        <w:t>:</w:t>
      </w:r>
      <w:r w:rsidRPr="007B62FF">
        <w:rPr>
          <w:rtl/>
        </w:rPr>
        <w:t xml:space="preserve"> 144 / 6.</w:t>
      </w:r>
    </w:p>
    <w:p w:rsidR="0017382C" w:rsidRPr="007B62FF" w:rsidRDefault="0017382C" w:rsidP="0017382C">
      <w:pPr>
        <w:pStyle w:val="libFootnote0"/>
        <w:rPr>
          <w:rtl/>
        </w:rPr>
      </w:pPr>
      <w:r w:rsidRPr="007B62FF">
        <w:rPr>
          <w:rtl/>
        </w:rPr>
        <w:t>(7) الكافي 3</w:t>
      </w:r>
      <w:r w:rsidR="00527246">
        <w:rPr>
          <w:rtl/>
        </w:rPr>
        <w:t>:</w:t>
      </w:r>
      <w:r w:rsidRPr="007B62FF">
        <w:rPr>
          <w:rtl/>
        </w:rPr>
        <w:t xml:space="preserve"> 251 / 8.</w:t>
      </w:r>
    </w:p>
    <w:p w:rsidR="0017382C" w:rsidRPr="007B62FF" w:rsidRDefault="0017382C" w:rsidP="0017382C">
      <w:pPr>
        <w:pStyle w:val="libFootnote0"/>
        <w:rPr>
          <w:rtl/>
        </w:rPr>
      </w:pPr>
      <w:r w:rsidRPr="007B62FF">
        <w:rPr>
          <w:rtl/>
        </w:rPr>
        <w:t>(8) أُصول الكافي 2</w:t>
      </w:r>
      <w:r w:rsidR="00527246">
        <w:rPr>
          <w:rtl/>
        </w:rPr>
        <w:t>:</w:t>
      </w:r>
      <w:r w:rsidRPr="007B62FF">
        <w:rPr>
          <w:rtl/>
        </w:rPr>
        <w:t xml:space="preserve"> 62 / 3.</w:t>
      </w:r>
    </w:p>
    <w:p w:rsidR="0017382C" w:rsidRPr="007B62FF" w:rsidRDefault="0017382C" w:rsidP="0017382C">
      <w:pPr>
        <w:pStyle w:val="libFootnote0"/>
        <w:rPr>
          <w:rtl/>
        </w:rPr>
      </w:pPr>
      <w:r w:rsidRPr="007B62FF">
        <w:rPr>
          <w:rtl/>
        </w:rPr>
        <w:t>(9) تهذيب الأحكام 7</w:t>
      </w:r>
      <w:r w:rsidR="00527246">
        <w:rPr>
          <w:rtl/>
        </w:rPr>
        <w:t>:</w:t>
      </w:r>
      <w:r w:rsidRPr="007B62FF">
        <w:rPr>
          <w:rtl/>
        </w:rPr>
        <w:t xml:space="preserve"> 137 / 609</w:t>
      </w:r>
      <w:r w:rsidR="00527246">
        <w:rPr>
          <w:rtl/>
        </w:rPr>
        <w:t>،</w:t>
      </w:r>
      <w:r w:rsidRPr="007B62FF">
        <w:rPr>
          <w:rtl/>
        </w:rPr>
        <w:t xml:space="preserve"> 610.</w:t>
      </w:r>
    </w:p>
    <w:p w:rsidR="0017382C" w:rsidRPr="007B62FF" w:rsidRDefault="0017382C" w:rsidP="0017382C">
      <w:pPr>
        <w:pStyle w:val="libFootnote0"/>
        <w:rPr>
          <w:rtl/>
        </w:rPr>
      </w:pPr>
      <w:r w:rsidRPr="007B62FF">
        <w:rPr>
          <w:rtl/>
        </w:rPr>
        <w:t>(10) الفقيه 2</w:t>
      </w:r>
      <w:r w:rsidR="00527246">
        <w:rPr>
          <w:rtl/>
        </w:rPr>
        <w:t>:</w:t>
      </w:r>
      <w:r w:rsidRPr="007B62FF">
        <w:rPr>
          <w:rtl/>
        </w:rPr>
        <w:t xml:space="preserve"> 255 / 1235.</w:t>
      </w:r>
    </w:p>
    <w:p w:rsidR="0017382C" w:rsidRPr="007B62FF" w:rsidRDefault="0017382C" w:rsidP="0017382C">
      <w:pPr>
        <w:pStyle w:val="libFootnote0"/>
        <w:rPr>
          <w:rtl/>
        </w:rPr>
      </w:pPr>
      <w:r w:rsidRPr="007B62FF">
        <w:rPr>
          <w:rtl/>
        </w:rPr>
        <w:t>(11) الفقيه 2</w:t>
      </w:r>
      <w:r w:rsidR="00527246">
        <w:rPr>
          <w:rtl/>
        </w:rPr>
        <w:t>:</w:t>
      </w:r>
      <w:r w:rsidRPr="007B62FF">
        <w:rPr>
          <w:rtl/>
        </w:rPr>
        <w:t xml:space="preserve"> 170 / 745.</w:t>
      </w:r>
    </w:p>
    <w:p w:rsidR="0017382C" w:rsidRPr="007B62FF" w:rsidRDefault="0017382C" w:rsidP="0017382C">
      <w:pPr>
        <w:pStyle w:val="libFootnote0"/>
        <w:rPr>
          <w:rtl/>
        </w:rPr>
      </w:pPr>
      <w:r w:rsidRPr="007B62FF">
        <w:rPr>
          <w:rtl/>
        </w:rPr>
        <w:t>(12) الكافي 4</w:t>
      </w:r>
      <w:r w:rsidR="00527246">
        <w:rPr>
          <w:rtl/>
        </w:rPr>
        <w:t>:</w:t>
      </w:r>
      <w:r w:rsidRPr="007B62FF">
        <w:rPr>
          <w:rtl/>
        </w:rPr>
        <w:t xml:space="preserve"> 236 / 20.</w:t>
      </w:r>
    </w:p>
    <w:p w:rsidR="0017382C" w:rsidRPr="007B62FF" w:rsidRDefault="0017382C" w:rsidP="0017382C">
      <w:pPr>
        <w:pStyle w:val="libFootnote0"/>
        <w:rPr>
          <w:rtl/>
        </w:rPr>
      </w:pPr>
      <w:r w:rsidRPr="007B62FF">
        <w:rPr>
          <w:rtl/>
        </w:rPr>
        <w:t>(13) أُصول الكافي 2</w:t>
      </w:r>
      <w:r w:rsidR="00527246">
        <w:rPr>
          <w:rtl/>
        </w:rPr>
        <w:t>:</w:t>
      </w:r>
      <w:r w:rsidRPr="007B62FF">
        <w:rPr>
          <w:rtl/>
        </w:rPr>
        <w:t xml:space="preserve"> 222 / 3.</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وحنان بن سدير </w:t>
      </w:r>
      <w:r w:rsidRPr="0017382C">
        <w:rPr>
          <w:rStyle w:val="libFootnotenumChar"/>
          <w:rtl/>
        </w:rPr>
        <w:t>(1)</w:t>
      </w:r>
      <w:r>
        <w:rPr>
          <w:rtl/>
        </w:rPr>
        <w:t>.</w:t>
      </w:r>
    </w:p>
    <w:p w:rsidR="0017382C" w:rsidRPr="007B62FF" w:rsidRDefault="0017382C" w:rsidP="0017382C">
      <w:pPr>
        <w:pStyle w:val="libNormal"/>
        <w:rPr>
          <w:rtl/>
        </w:rPr>
      </w:pPr>
      <w:r w:rsidRPr="007B62FF">
        <w:rPr>
          <w:rtl/>
        </w:rPr>
        <w:t>وفي الوجيزة</w:t>
      </w:r>
      <w:r w:rsidR="00527246">
        <w:rPr>
          <w:rtl/>
        </w:rPr>
        <w:t>:</w:t>
      </w:r>
      <w:r w:rsidRPr="007B62FF">
        <w:rPr>
          <w:rtl/>
        </w:rPr>
        <w:t xml:space="preserve"> ثقة </w:t>
      </w:r>
      <w:r w:rsidRPr="0017382C">
        <w:rPr>
          <w:rStyle w:val="libFootnotenumChar"/>
          <w:rtl/>
        </w:rPr>
        <w:t>(2)</w:t>
      </w:r>
      <w:r w:rsidR="00527246">
        <w:rPr>
          <w:rtl/>
        </w:rPr>
        <w:t>،</w:t>
      </w:r>
      <w:r w:rsidRPr="007B62FF">
        <w:rPr>
          <w:rtl/>
        </w:rPr>
        <w:t xml:space="preserve"> وفي البلغة</w:t>
      </w:r>
      <w:r w:rsidR="00527246">
        <w:rPr>
          <w:rtl/>
        </w:rPr>
        <w:t>:</w:t>
      </w:r>
      <w:r w:rsidRPr="007B62FF">
        <w:rPr>
          <w:rtl/>
        </w:rPr>
        <w:t xml:space="preserve"> موثق </w:t>
      </w:r>
      <w:r w:rsidRPr="0017382C">
        <w:rPr>
          <w:rStyle w:val="libFootnotenumChar"/>
          <w:rtl/>
        </w:rPr>
        <w:t>(3)</w:t>
      </w:r>
      <w:r w:rsidR="00527246">
        <w:rPr>
          <w:rtl/>
        </w:rPr>
        <w:t>،</w:t>
      </w:r>
      <w:r w:rsidRPr="007B62FF">
        <w:rPr>
          <w:rtl/>
        </w:rPr>
        <w:t xml:space="preserve"> والظاهر أنّه لظنه اتحاده مع ابن خليفة المذكور في أصحاب الكاظم </w:t>
      </w:r>
      <w:r w:rsidRPr="0017382C">
        <w:rPr>
          <w:rStyle w:val="libAlaemChar"/>
          <w:rtl/>
        </w:rPr>
        <w:t>عليه‌السلام</w:t>
      </w:r>
      <w:r w:rsidRPr="007B62FF">
        <w:rPr>
          <w:rtl/>
        </w:rPr>
        <w:t xml:space="preserve"> وقال</w:t>
      </w:r>
      <w:r w:rsidR="00527246">
        <w:rPr>
          <w:rtl/>
        </w:rPr>
        <w:t>:</w:t>
      </w:r>
      <w:r w:rsidRPr="007B62FF">
        <w:rPr>
          <w:rtl/>
        </w:rPr>
        <w:t xml:space="preserve"> إنّه واقفي </w:t>
      </w:r>
      <w:r w:rsidRPr="0017382C">
        <w:rPr>
          <w:rStyle w:val="libFootnotenumChar"/>
          <w:rtl/>
        </w:rPr>
        <w:t>(4)</w:t>
      </w:r>
      <w:r>
        <w:rPr>
          <w:rtl/>
        </w:rPr>
        <w:t>.</w:t>
      </w:r>
      <w:r w:rsidRPr="007B62FF">
        <w:rPr>
          <w:rtl/>
        </w:rPr>
        <w:t xml:space="preserve"> والظاهر أنّه غير ما في أصحاب الصادق </w:t>
      </w:r>
      <w:r w:rsidRPr="0017382C">
        <w:rPr>
          <w:rStyle w:val="libAlaemChar"/>
          <w:rtl/>
        </w:rPr>
        <w:t>عليه‌السلام</w:t>
      </w:r>
      <w:r w:rsidRPr="007B62FF">
        <w:rPr>
          <w:rtl/>
        </w:rPr>
        <w:t xml:space="preserve"> </w:t>
      </w:r>
      <w:r w:rsidRPr="0017382C">
        <w:rPr>
          <w:rStyle w:val="libFootnotenumChar"/>
          <w:rtl/>
        </w:rPr>
        <w:t>(5)</w:t>
      </w:r>
      <w:r w:rsidR="00527246">
        <w:rPr>
          <w:rtl/>
        </w:rPr>
        <w:t>،</w:t>
      </w:r>
      <w:r w:rsidRPr="007B62FF">
        <w:rPr>
          <w:rtl/>
        </w:rPr>
        <w:t xml:space="preserve"> بل وما في النجاشي</w:t>
      </w:r>
      <w:r w:rsidR="00527246">
        <w:rPr>
          <w:rtl/>
        </w:rPr>
        <w:t>،</w:t>
      </w:r>
      <w:r w:rsidRPr="007B62FF">
        <w:rPr>
          <w:rtl/>
        </w:rPr>
        <w:t xml:space="preserve"> فإنّه قال</w:t>
      </w:r>
      <w:r w:rsidR="00527246">
        <w:rPr>
          <w:rtl/>
        </w:rPr>
        <w:t>:</w:t>
      </w:r>
      <w:r w:rsidRPr="007B62FF">
        <w:rPr>
          <w:rtl/>
        </w:rPr>
        <w:t xml:space="preserve"> يزيد بن خليفة الحارثي</w:t>
      </w:r>
      <w:r w:rsidR="00527246">
        <w:rPr>
          <w:rtl/>
        </w:rPr>
        <w:t>،</w:t>
      </w:r>
      <w:r w:rsidRPr="007B62FF">
        <w:rPr>
          <w:rtl/>
        </w:rPr>
        <w:t xml:space="preserve"> روى عن ابي عبد الله </w:t>
      </w:r>
      <w:r w:rsidRPr="0017382C">
        <w:rPr>
          <w:rStyle w:val="libAlaemChar"/>
          <w:rtl/>
        </w:rPr>
        <w:t>عليه‌السلام</w:t>
      </w:r>
      <w:r w:rsidRPr="007B62FF">
        <w:rPr>
          <w:rtl/>
        </w:rPr>
        <w:t xml:space="preserve"> له كتاب يرويه جماعة</w:t>
      </w:r>
      <w:r w:rsidR="00527246">
        <w:rPr>
          <w:rtl/>
        </w:rPr>
        <w:t>،</w:t>
      </w:r>
      <w:r w:rsidRPr="007B62FF">
        <w:rPr>
          <w:rtl/>
        </w:rPr>
        <w:t xml:space="preserve"> أخبرنا محمّد بن محمّد</w:t>
      </w:r>
      <w:r w:rsidR="00527246">
        <w:rPr>
          <w:rtl/>
        </w:rPr>
        <w:t>،</w:t>
      </w:r>
      <w:r w:rsidRPr="007B62FF">
        <w:rPr>
          <w:rtl/>
        </w:rPr>
        <w:t xml:space="preserve"> وساق السند إلى علي بن الحسن</w:t>
      </w:r>
      <w:r w:rsidR="00527246">
        <w:rPr>
          <w:rtl/>
        </w:rPr>
        <w:t>،</w:t>
      </w:r>
      <w:r w:rsidRPr="007B62FF">
        <w:rPr>
          <w:rtl/>
        </w:rPr>
        <w:t xml:space="preserve"> عن محمّد بن أبي حمزة</w:t>
      </w:r>
      <w:r w:rsidR="00527246">
        <w:rPr>
          <w:rtl/>
        </w:rPr>
        <w:t>،</w:t>
      </w:r>
      <w:r w:rsidRPr="007B62FF">
        <w:rPr>
          <w:rtl/>
        </w:rPr>
        <w:t xml:space="preserve"> عن يزيد بكتابه </w:t>
      </w:r>
      <w:r w:rsidRPr="0017382C">
        <w:rPr>
          <w:rStyle w:val="libFootnotenumChar"/>
          <w:rtl/>
        </w:rPr>
        <w:t>(6)</w:t>
      </w:r>
      <w:r>
        <w:rPr>
          <w:rtl/>
        </w:rPr>
        <w:t>.</w:t>
      </w:r>
      <w:r w:rsidRPr="007B62FF">
        <w:rPr>
          <w:rtl/>
        </w:rPr>
        <w:t xml:space="preserve"> ولم يطعن عليه بالوقف.</w:t>
      </w:r>
    </w:p>
    <w:p w:rsidR="0017382C" w:rsidRPr="007B62FF" w:rsidRDefault="0017382C" w:rsidP="0017382C">
      <w:pPr>
        <w:pStyle w:val="libNormal"/>
        <w:rPr>
          <w:rtl/>
        </w:rPr>
      </w:pPr>
      <w:r w:rsidRPr="007B62FF">
        <w:rPr>
          <w:rtl/>
        </w:rPr>
        <w:t>وكذا ما في الكشي قال</w:t>
      </w:r>
      <w:r w:rsidR="00527246">
        <w:rPr>
          <w:rtl/>
        </w:rPr>
        <w:t>:</w:t>
      </w:r>
      <w:r w:rsidRPr="007B62FF">
        <w:rPr>
          <w:rtl/>
        </w:rPr>
        <w:t xml:space="preserve"> ما روي في يزيد بن خليفة الحارثي</w:t>
      </w:r>
      <w:r w:rsidR="00527246">
        <w:rPr>
          <w:rtl/>
        </w:rPr>
        <w:t>،</w:t>
      </w:r>
      <w:r w:rsidRPr="007B62FF">
        <w:rPr>
          <w:rtl/>
        </w:rPr>
        <w:t xml:space="preserve"> حدثني حمدويه بن نصير</w:t>
      </w:r>
      <w:r w:rsidR="00527246">
        <w:rPr>
          <w:rtl/>
        </w:rPr>
        <w:t>،</w:t>
      </w:r>
      <w:r w:rsidRPr="007B62FF">
        <w:rPr>
          <w:rtl/>
        </w:rPr>
        <w:t xml:space="preserve"> قال</w:t>
      </w:r>
      <w:r w:rsidR="00527246">
        <w:rPr>
          <w:rtl/>
        </w:rPr>
        <w:t>:</w:t>
      </w:r>
      <w:r w:rsidRPr="007B62FF">
        <w:rPr>
          <w:rtl/>
        </w:rPr>
        <w:t xml:space="preserve"> حدثني محمّد بن عيسى ومحمّد بن مسعود</w:t>
      </w:r>
      <w:r w:rsidR="00527246">
        <w:rPr>
          <w:rtl/>
        </w:rPr>
        <w:t>،</w:t>
      </w:r>
      <w:r w:rsidRPr="007B62FF">
        <w:rPr>
          <w:rtl/>
        </w:rPr>
        <w:t xml:space="preserve"> قال </w:t>
      </w:r>
      <w:r w:rsidRPr="0017382C">
        <w:rPr>
          <w:rStyle w:val="libFootnotenumChar"/>
          <w:rtl/>
        </w:rPr>
        <w:t>(7)</w:t>
      </w:r>
      <w:r w:rsidR="00527246">
        <w:rPr>
          <w:rtl/>
        </w:rPr>
        <w:t>:</w:t>
      </w:r>
      <w:r w:rsidRPr="007B62FF">
        <w:rPr>
          <w:rtl/>
        </w:rPr>
        <w:t xml:space="preserve"> حدثني علي بن محمّد</w:t>
      </w:r>
      <w:r w:rsidR="00527246">
        <w:rPr>
          <w:rtl/>
        </w:rPr>
        <w:t>،</w:t>
      </w:r>
      <w:r w:rsidRPr="007B62FF">
        <w:rPr>
          <w:rtl/>
        </w:rPr>
        <w:t xml:space="preserve"> عن محمّد بن أحمد</w:t>
      </w:r>
      <w:r w:rsidR="00527246">
        <w:rPr>
          <w:rtl/>
        </w:rPr>
        <w:t>،</w:t>
      </w:r>
      <w:r w:rsidRPr="007B62FF">
        <w:rPr>
          <w:rtl/>
        </w:rPr>
        <w:t xml:space="preserve"> عن محمّد بن عيسى ابن عبيد</w:t>
      </w:r>
      <w:r w:rsidR="00527246">
        <w:rPr>
          <w:rtl/>
        </w:rPr>
        <w:t>،</w:t>
      </w:r>
      <w:r w:rsidRPr="007B62FF">
        <w:rPr>
          <w:rtl/>
        </w:rPr>
        <w:t xml:space="preserve"> عن النضر بن سويد رفعه</w:t>
      </w:r>
      <w:r w:rsidR="00527246">
        <w:rPr>
          <w:rtl/>
        </w:rPr>
        <w:t>،</w:t>
      </w:r>
      <w:r w:rsidRPr="007B62FF">
        <w:rPr>
          <w:rtl/>
        </w:rPr>
        <w:t xml:space="preserve"> قال</w:t>
      </w:r>
      <w:r w:rsidR="00527246">
        <w:rPr>
          <w:rtl/>
        </w:rPr>
        <w:t>:</w:t>
      </w:r>
      <w:r w:rsidRPr="007B62FF">
        <w:rPr>
          <w:rtl/>
        </w:rPr>
        <w:t xml:space="preserve"> دخل على أبي عبد الله </w:t>
      </w:r>
      <w:r w:rsidRPr="0017382C">
        <w:rPr>
          <w:rStyle w:val="libAlaemChar"/>
          <w:rtl/>
        </w:rPr>
        <w:t>عليه‌السلام</w:t>
      </w:r>
      <w:r w:rsidRPr="007B62FF">
        <w:rPr>
          <w:rtl/>
        </w:rPr>
        <w:t xml:space="preserve"> رجل يقال له</w:t>
      </w:r>
      <w:r w:rsidR="00527246">
        <w:rPr>
          <w:rtl/>
        </w:rPr>
        <w:t>:</w:t>
      </w:r>
      <w:r w:rsidRPr="007B62FF">
        <w:rPr>
          <w:rtl/>
        </w:rPr>
        <w:t xml:space="preserve"> يزيد بن خليفة فقال له</w:t>
      </w:r>
      <w:r w:rsidR="00527246">
        <w:rPr>
          <w:rtl/>
        </w:rPr>
        <w:t>:</w:t>
      </w:r>
      <w:r w:rsidRPr="007B62FF">
        <w:rPr>
          <w:rtl/>
        </w:rPr>
        <w:t xml:space="preserve"> من أنت</w:t>
      </w:r>
      <w:r>
        <w:rPr>
          <w:rtl/>
        </w:rPr>
        <w:t>؟</w:t>
      </w:r>
      <w:r w:rsidRPr="007B62FF">
        <w:rPr>
          <w:rtl/>
        </w:rPr>
        <w:t xml:space="preserve"> فقال له </w:t>
      </w:r>
      <w:r w:rsidRPr="0017382C">
        <w:rPr>
          <w:rStyle w:val="libFootnotenumChar"/>
          <w:rtl/>
        </w:rPr>
        <w:t>(8)</w:t>
      </w:r>
      <w:r w:rsidR="00527246">
        <w:rPr>
          <w:rtl/>
        </w:rPr>
        <w:t>:</w:t>
      </w:r>
      <w:r w:rsidRPr="007B62FF">
        <w:rPr>
          <w:rtl/>
        </w:rPr>
        <w:t xml:space="preserve"> من الحرث ابن كعب</w:t>
      </w:r>
      <w:r w:rsidR="00527246">
        <w:rPr>
          <w:rtl/>
        </w:rPr>
        <w:t>،</w:t>
      </w:r>
      <w:r w:rsidRPr="007B62FF">
        <w:rPr>
          <w:rtl/>
        </w:rPr>
        <w:t xml:space="preserve"> قال</w:t>
      </w:r>
      <w:r w:rsidR="00527246">
        <w:rPr>
          <w:rtl/>
        </w:rPr>
        <w:t>:</w:t>
      </w:r>
      <w:r w:rsidRPr="007B62FF">
        <w:rPr>
          <w:rtl/>
        </w:rPr>
        <w:t xml:space="preserve"> فقال أبو عبد الله </w:t>
      </w:r>
      <w:r w:rsidRPr="0017382C">
        <w:rPr>
          <w:rStyle w:val="libAlaemChar"/>
          <w:rtl/>
        </w:rPr>
        <w:t>عليه‌السلام</w:t>
      </w:r>
      <w:r w:rsidR="00527246">
        <w:rPr>
          <w:rtl/>
        </w:rPr>
        <w:t>:</w:t>
      </w:r>
      <w:r w:rsidRPr="007B62FF">
        <w:rPr>
          <w:rtl/>
        </w:rPr>
        <w:t xml:space="preserve"> ليس من أهل بيت إلاّ وفيهم</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الكافي 6</w:t>
      </w:r>
      <w:r w:rsidR="00527246">
        <w:rPr>
          <w:rtl/>
        </w:rPr>
        <w:t>:</w:t>
      </w:r>
      <w:r w:rsidRPr="007B62FF">
        <w:rPr>
          <w:rtl/>
        </w:rPr>
        <w:t xml:space="preserve"> 411 / 16.</w:t>
      </w:r>
    </w:p>
    <w:p w:rsidR="0017382C" w:rsidRPr="007B62FF" w:rsidRDefault="0017382C" w:rsidP="0017382C">
      <w:pPr>
        <w:pStyle w:val="libFootnote0"/>
        <w:rPr>
          <w:rtl/>
        </w:rPr>
      </w:pPr>
      <w:r w:rsidRPr="007B62FF">
        <w:rPr>
          <w:rtl/>
        </w:rPr>
        <w:t>(2) الوجيزة</w:t>
      </w:r>
      <w:r w:rsidR="00527246">
        <w:rPr>
          <w:rtl/>
        </w:rPr>
        <w:t>:</w:t>
      </w:r>
      <w:r w:rsidRPr="007B62FF">
        <w:rPr>
          <w:rtl/>
        </w:rPr>
        <w:t xml:space="preserve"> 60.</w:t>
      </w:r>
    </w:p>
    <w:p w:rsidR="0017382C" w:rsidRPr="007B62FF" w:rsidRDefault="0017382C" w:rsidP="0017382C">
      <w:pPr>
        <w:pStyle w:val="libFootnote0"/>
        <w:rPr>
          <w:rtl/>
        </w:rPr>
      </w:pPr>
      <w:r w:rsidRPr="007B62FF">
        <w:rPr>
          <w:rtl/>
        </w:rPr>
        <w:t>(3) بلغة المحدثين</w:t>
      </w:r>
      <w:r w:rsidR="00527246">
        <w:rPr>
          <w:rtl/>
        </w:rPr>
        <w:t>:</w:t>
      </w:r>
      <w:r w:rsidRPr="007B62FF">
        <w:rPr>
          <w:rtl/>
        </w:rPr>
        <w:t xml:space="preserve"> 432 / 2.</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364 / 15</w:t>
      </w:r>
      <w:r w:rsidR="00527246">
        <w:rPr>
          <w:rtl/>
        </w:rPr>
        <w:t>،</w:t>
      </w:r>
      <w:r w:rsidRPr="007B62FF">
        <w:rPr>
          <w:rtl/>
        </w:rPr>
        <w:t xml:space="preserve"> والضمير يرجع إلى الشيخ الطوسي </w:t>
      </w:r>
      <w:r w:rsidRPr="0017382C">
        <w:rPr>
          <w:rStyle w:val="libAlaemChar"/>
          <w:rtl/>
        </w:rPr>
        <w:t>قدس‌سره</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338 / 75.</w:t>
      </w:r>
    </w:p>
    <w:p w:rsidR="0017382C" w:rsidRPr="007B62FF" w:rsidRDefault="0017382C" w:rsidP="0017382C">
      <w:pPr>
        <w:pStyle w:val="libFootnote0"/>
        <w:rPr>
          <w:rtl/>
        </w:rPr>
      </w:pPr>
      <w:r w:rsidRPr="007B62FF">
        <w:rPr>
          <w:rtl/>
        </w:rPr>
        <w:t>(6) رجال النجاشي</w:t>
      </w:r>
      <w:r w:rsidR="00527246">
        <w:rPr>
          <w:rtl/>
        </w:rPr>
        <w:t>:</w:t>
      </w:r>
      <w:r w:rsidRPr="007B62FF">
        <w:rPr>
          <w:rtl/>
        </w:rPr>
        <w:t xml:space="preserve"> 452 / 1224.</w:t>
      </w:r>
    </w:p>
    <w:p w:rsidR="0017382C" w:rsidRPr="007B62FF" w:rsidRDefault="0017382C" w:rsidP="0017382C">
      <w:pPr>
        <w:pStyle w:val="libFootnote0"/>
        <w:rPr>
          <w:rtl/>
        </w:rPr>
      </w:pPr>
      <w:r w:rsidRPr="007B62FF">
        <w:rPr>
          <w:rtl/>
        </w:rPr>
        <w:t>(7) في الأصل فوق الكلمة</w:t>
      </w:r>
      <w:r w:rsidR="00527246">
        <w:rPr>
          <w:rtl/>
        </w:rPr>
        <w:t>:</w:t>
      </w:r>
      <w:r w:rsidRPr="007B62FF">
        <w:rPr>
          <w:rtl/>
        </w:rPr>
        <w:t xml:space="preserve"> </w:t>
      </w:r>
      <w:r>
        <w:rPr>
          <w:rtl/>
        </w:rPr>
        <w:t>(</w:t>
      </w:r>
      <w:r w:rsidRPr="007B62FF">
        <w:rPr>
          <w:rtl/>
        </w:rPr>
        <w:t>قالا ظاهراً</w:t>
      </w:r>
      <w:r>
        <w:rPr>
          <w:rtl/>
        </w:rPr>
        <w:t>)</w:t>
      </w:r>
      <w:r w:rsidRPr="007B62FF">
        <w:rPr>
          <w:rtl/>
        </w:rPr>
        <w:t xml:space="preserve"> وفي الحجرية</w:t>
      </w:r>
      <w:r w:rsidR="00527246">
        <w:rPr>
          <w:rtl/>
        </w:rPr>
        <w:t>:</w:t>
      </w:r>
      <w:r w:rsidRPr="007B62FF">
        <w:rPr>
          <w:rtl/>
        </w:rPr>
        <w:t xml:space="preserve"> </w:t>
      </w:r>
      <w:r>
        <w:rPr>
          <w:rtl/>
        </w:rPr>
        <w:t>(</w:t>
      </w:r>
      <w:r w:rsidRPr="007B62FF">
        <w:rPr>
          <w:rtl/>
        </w:rPr>
        <w:t>قالا حدثنا نسخة بدل</w:t>
      </w:r>
      <w:r>
        <w:rPr>
          <w:rtl/>
        </w:rPr>
        <w:t>)</w:t>
      </w:r>
    </w:p>
    <w:p w:rsidR="0017382C" w:rsidRPr="007B62FF" w:rsidRDefault="0017382C" w:rsidP="0017382C">
      <w:pPr>
        <w:pStyle w:val="libFootnote0"/>
        <w:rPr>
          <w:rtl/>
        </w:rPr>
      </w:pPr>
      <w:r w:rsidRPr="007B62FF">
        <w:rPr>
          <w:rtl/>
        </w:rPr>
        <w:t>(8) في الحجرية</w:t>
      </w:r>
      <w:r w:rsidR="00527246">
        <w:rPr>
          <w:rtl/>
        </w:rPr>
        <w:t>:</w:t>
      </w:r>
      <w:r w:rsidRPr="007B62FF">
        <w:rPr>
          <w:rtl/>
        </w:rPr>
        <w:t xml:space="preserve"> </w:t>
      </w:r>
      <w:r>
        <w:rPr>
          <w:rtl/>
        </w:rPr>
        <w:t>(</w:t>
      </w:r>
      <w:r w:rsidRPr="007B62FF">
        <w:rPr>
          <w:rtl/>
        </w:rPr>
        <w:t>له</w:t>
      </w:r>
      <w:r>
        <w:rPr>
          <w:rtl/>
        </w:rPr>
        <w:t>)</w:t>
      </w:r>
      <w:r w:rsidRPr="007B62FF">
        <w:rPr>
          <w:rtl/>
        </w:rPr>
        <w:t xml:space="preserve"> لم ترد.</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نجيب أو نجيبان</w:t>
      </w:r>
      <w:r w:rsidR="00527246">
        <w:rPr>
          <w:rtl/>
        </w:rPr>
        <w:t>،</w:t>
      </w:r>
      <w:r w:rsidRPr="007B62FF">
        <w:rPr>
          <w:rtl/>
        </w:rPr>
        <w:t xml:space="preserve"> وأنت نجيب الحارث بن كعب </w:t>
      </w:r>
      <w:r w:rsidRPr="0017382C">
        <w:rPr>
          <w:rStyle w:val="libFootnotenumChar"/>
          <w:rtl/>
        </w:rPr>
        <w:t>(1)</w:t>
      </w:r>
      <w:r>
        <w:rPr>
          <w:rtl/>
        </w:rPr>
        <w:t>.</w:t>
      </w:r>
    </w:p>
    <w:p w:rsidR="0017382C" w:rsidRPr="007B62FF" w:rsidRDefault="0017382C" w:rsidP="0017382C">
      <w:pPr>
        <w:pStyle w:val="libNormal"/>
        <w:rPr>
          <w:rtl/>
        </w:rPr>
      </w:pPr>
      <w:r w:rsidRPr="007B62FF">
        <w:rPr>
          <w:rtl/>
        </w:rPr>
        <w:t>والنضر صحيح الحديث فلا يضرّ الإرسال</w:t>
      </w:r>
      <w:r w:rsidR="00527246">
        <w:rPr>
          <w:rtl/>
        </w:rPr>
        <w:t>،</w:t>
      </w:r>
      <w:r w:rsidRPr="007B62FF">
        <w:rPr>
          <w:rtl/>
        </w:rPr>
        <w:t xml:space="preserve"> وفيه مدح عظيم.</w:t>
      </w:r>
    </w:p>
    <w:p w:rsidR="0017382C" w:rsidRPr="007B62FF" w:rsidRDefault="0017382C" w:rsidP="0017382C">
      <w:pPr>
        <w:pStyle w:val="libNormal"/>
        <w:rPr>
          <w:rtl/>
        </w:rPr>
      </w:pPr>
      <w:r w:rsidRPr="007B62FF">
        <w:rPr>
          <w:rtl/>
        </w:rPr>
        <w:t>وفي الكافي</w:t>
      </w:r>
      <w:r w:rsidR="00527246">
        <w:rPr>
          <w:rtl/>
        </w:rPr>
        <w:t>،</w:t>
      </w:r>
      <w:r w:rsidRPr="007B62FF">
        <w:rPr>
          <w:rtl/>
        </w:rPr>
        <w:t xml:space="preserve"> في الصحيح</w:t>
      </w:r>
      <w:r w:rsidR="00527246">
        <w:rPr>
          <w:rtl/>
        </w:rPr>
        <w:t>:</w:t>
      </w:r>
      <w:r w:rsidRPr="007B62FF">
        <w:rPr>
          <w:rtl/>
        </w:rPr>
        <w:t xml:space="preserve"> عن حنّان بن سدير</w:t>
      </w:r>
      <w:r w:rsidR="00527246">
        <w:rPr>
          <w:rtl/>
        </w:rPr>
        <w:t>،</w:t>
      </w:r>
      <w:r w:rsidRPr="007B62FF">
        <w:rPr>
          <w:rtl/>
        </w:rPr>
        <w:t xml:space="preserve"> عن يزيد بن خليفة وهو رجل من بني الحارث بن كعب قال</w:t>
      </w:r>
      <w:r w:rsidR="00527246">
        <w:rPr>
          <w:rtl/>
        </w:rPr>
        <w:t>:</w:t>
      </w:r>
      <w:r w:rsidRPr="007B62FF">
        <w:rPr>
          <w:rtl/>
        </w:rPr>
        <w:t xml:space="preserve"> سمعته يقول</w:t>
      </w:r>
      <w:r w:rsidR="00527246">
        <w:rPr>
          <w:rtl/>
        </w:rPr>
        <w:t>:</w:t>
      </w:r>
      <w:r w:rsidRPr="007B62FF">
        <w:rPr>
          <w:rtl/>
        </w:rPr>
        <w:t xml:space="preserve"> أتيت المدينة وزياد بن عبيد الله الحارثي عليها</w:t>
      </w:r>
      <w:r w:rsidR="00527246">
        <w:rPr>
          <w:rtl/>
        </w:rPr>
        <w:t>،</w:t>
      </w:r>
      <w:r w:rsidRPr="007B62FF">
        <w:rPr>
          <w:rtl/>
        </w:rPr>
        <w:t xml:space="preserve"> فاستأذنت على أبي عبد الله </w:t>
      </w:r>
      <w:r w:rsidRPr="0017382C">
        <w:rPr>
          <w:rStyle w:val="libAlaemChar"/>
          <w:rtl/>
        </w:rPr>
        <w:t>عليه‌السلام</w:t>
      </w:r>
      <w:r w:rsidRPr="007B62FF">
        <w:rPr>
          <w:rtl/>
        </w:rPr>
        <w:t xml:space="preserve"> فدخلت عليه وسلمت عليه وتمكنت من مجلسي</w:t>
      </w:r>
      <w:r w:rsidR="00527246">
        <w:rPr>
          <w:rtl/>
        </w:rPr>
        <w:t>،</w:t>
      </w:r>
      <w:r w:rsidRPr="007B62FF">
        <w:rPr>
          <w:rtl/>
        </w:rPr>
        <w:t xml:space="preserve"> قال</w:t>
      </w:r>
      <w:r w:rsidR="00527246">
        <w:rPr>
          <w:rtl/>
        </w:rPr>
        <w:t>:</w:t>
      </w:r>
      <w:r w:rsidRPr="007B62FF">
        <w:rPr>
          <w:rtl/>
        </w:rPr>
        <w:t xml:space="preserve"> فقلت لأبي عبد الله </w:t>
      </w:r>
      <w:r w:rsidRPr="0017382C">
        <w:rPr>
          <w:rStyle w:val="libAlaemChar"/>
          <w:rtl/>
        </w:rPr>
        <w:t>عليه‌السلام</w:t>
      </w:r>
      <w:r w:rsidR="00527246">
        <w:rPr>
          <w:rtl/>
        </w:rPr>
        <w:t>:</w:t>
      </w:r>
      <w:r w:rsidRPr="007B62FF">
        <w:rPr>
          <w:rtl/>
        </w:rPr>
        <w:t xml:space="preserve"> إنّي رجل من بني الحارث وقد هداني الله عزّ وجلّ إلى محبّتكم ومودّتكم أهل البيت</w:t>
      </w:r>
      <w:r w:rsidR="00527246">
        <w:rPr>
          <w:rtl/>
        </w:rPr>
        <w:t>،</w:t>
      </w:r>
      <w:r w:rsidRPr="007B62FF">
        <w:rPr>
          <w:rtl/>
        </w:rPr>
        <w:t xml:space="preserve"> قال</w:t>
      </w:r>
      <w:r w:rsidR="00527246">
        <w:rPr>
          <w:rtl/>
        </w:rPr>
        <w:t>:</w:t>
      </w:r>
      <w:r w:rsidRPr="007B62FF">
        <w:rPr>
          <w:rtl/>
        </w:rPr>
        <w:t xml:space="preserve"> فقال لي</w:t>
      </w:r>
      <w:r w:rsidR="00527246">
        <w:rPr>
          <w:rtl/>
        </w:rPr>
        <w:t>:</w:t>
      </w:r>
      <w:r w:rsidRPr="007B62FF">
        <w:rPr>
          <w:rtl/>
        </w:rPr>
        <w:t xml:space="preserve"> كيف اهتديت إلى مودّتنا أهل البيت</w:t>
      </w:r>
      <w:r w:rsidR="00527246">
        <w:rPr>
          <w:rtl/>
        </w:rPr>
        <w:t>،</w:t>
      </w:r>
      <w:r w:rsidRPr="007B62FF">
        <w:rPr>
          <w:rtl/>
        </w:rPr>
        <w:t xml:space="preserve"> فوالله إنّ محبّتنا في بني الحارث لقليل</w:t>
      </w:r>
      <w:r>
        <w:rPr>
          <w:rtl/>
        </w:rPr>
        <w:t>؟!</w:t>
      </w:r>
      <w:r w:rsidRPr="007B62FF">
        <w:rPr>
          <w:rtl/>
        </w:rPr>
        <w:t xml:space="preserve"> قال</w:t>
      </w:r>
      <w:r w:rsidR="00527246">
        <w:rPr>
          <w:rtl/>
        </w:rPr>
        <w:t>:</w:t>
      </w:r>
      <w:r w:rsidRPr="007B62FF">
        <w:rPr>
          <w:rtl/>
        </w:rPr>
        <w:t xml:space="preserve"> فقلت له</w:t>
      </w:r>
      <w:r w:rsidR="00527246">
        <w:rPr>
          <w:rtl/>
        </w:rPr>
        <w:t>:</w:t>
      </w:r>
      <w:r w:rsidRPr="007B62FF">
        <w:rPr>
          <w:rtl/>
        </w:rPr>
        <w:t xml:space="preserve"> جعلت فداك إنّ لي غلاماً خُراسانيّاً وهو يعمل القصارة</w:t>
      </w:r>
      <w:r w:rsidR="00527246">
        <w:rPr>
          <w:rtl/>
        </w:rPr>
        <w:t>،</w:t>
      </w:r>
      <w:r w:rsidRPr="007B62FF">
        <w:rPr>
          <w:rtl/>
        </w:rPr>
        <w:t xml:space="preserve"> وله همشهريجون </w:t>
      </w:r>
      <w:r w:rsidRPr="0017382C">
        <w:rPr>
          <w:rStyle w:val="libFootnotenumChar"/>
          <w:rtl/>
        </w:rPr>
        <w:t>(2)</w:t>
      </w:r>
      <w:r w:rsidRPr="007B62FF">
        <w:rPr>
          <w:rtl/>
        </w:rPr>
        <w:t xml:space="preserve"> أربعة</w:t>
      </w:r>
      <w:r w:rsidR="00527246">
        <w:rPr>
          <w:rtl/>
        </w:rPr>
        <w:t>،</w:t>
      </w:r>
      <w:r w:rsidRPr="007B62FF">
        <w:rPr>
          <w:rtl/>
        </w:rPr>
        <w:t xml:space="preserve"> وهم يتداعون كلّ جمعة لتقع الدعوة على رجل منهم</w:t>
      </w:r>
      <w:r w:rsidR="00527246">
        <w:rPr>
          <w:rtl/>
        </w:rPr>
        <w:t>،</w:t>
      </w:r>
      <w:r w:rsidRPr="007B62FF">
        <w:rPr>
          <w:rtl/>
        </w:rPr>
        <w:t xml:space="preserve"> فيصيب غلامي كلّ خمس جمع جمعة</w:t>
      </w:r>
      <w:r w:rsidR="00527246">
        <w:rPr>
          <w:rtl/>
        </w:rPr>
        <w:t>،</w:t>
      </w:r>
      <w:r w:rsidRPr="007B62FF">
        <w:rPr>
          <w:rtl/>
        </w:rPr>
        <w:t xml:space="preserve"> فيجعل لهم النبيذ واللحم</w:t>
      </w:r>
      <w:r w:rsidR="00527246">
        <w:rPr>
          <w:rtl/>
        </w:rPr>
        <w:t>،</w:t>
      </w:r>
      <w:r w:rsidRPr="007B62FF">
        <w:rPr>
          <w:rtl/>
        </w:rPr>
        <w:t xml:space="preserve"> قال</w:t>
      </w:r>
      <w:r w:rsidR="00527246">
        <w:rPr>
          <w:rtl/>
        </w:rPr>
        <w:t>:</w:t>
      </w:r>
      <w:r w:rsidRPr="007B62FF">
        <w:rPr>
          <w:rtl/>
        </w:rPr>
        <w:t xml:space="preserve"> ثم إذا فرغوا من الطعام واللحم جاء بإجانة فملأها نبيذاً</w:t>
      </w:r>
      <w:r w:rsidR="00527246">
        <w:rPr>
          <w:rtl/>
        </w:rPr>
        <w:t>،</w:t>
      </w:r>
      <w:r w:rsidRPr="007B62FF">
        <w:rPr>
          <w:rtl/>
        </w:rPr>
        <w:t xml:space="preserve"> ثمَ</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الكشي 2</w:t>
      </w:r>
      <w:r w:rsidR="00527246">
        <w:rPr>
          <w:rtl/>
        </w:rPr>
        <w:t>:</w:t>
      </w:r>
      <w:r w:rsidRPr="007B62FF">
        <w:rPr>
          <w:rtl/>
        </w:rPr>
        <w:t xml:space="preserve"> 625 626 / 611 وفيه</w:t>
      </w:r>
      <w:r w:rsidR="00527246">
        <w:rPr>
          <w:rtl/>
        </w:rPr>
        <w:t>:</w:t>
      </w:r>
      <w:r w:rsidRPr="007B62FF">
        <w:rPr>
          <w:rtl/>
        </w:rPr>
        <w:t xml:space="preserve"> </w:t>
      </w:r>
      <w:r>
        <w:rPr>
          <w:rtl/>
        </w:rPr>
        <w:t>(</w:t>
      </w:r>
      <w:r w:rsidRPr="007B62FF">
        <w:rPr>
          <w:rtl/>
        </w:rPr>
        <w:t>بلحارث</w:t>
      </w:r>
      <w:r>
        <w:rPr>
          <w:rtl/>
        </w:rPr>
        <w:t>)</w:t>
      </w:r>
      <w:r w:rsidRPr="007B62FF">
        <w:rPr>
          <w:rtl/>
        </w:rPr>
        <w:t xml:space="preserve"> بدل </w:t>
      </w:r>
      <w:r>
        <w:rPr>
          <w:rtl/>
        </w:rPr>
        <w:t>(</w:t>
      </w:r>
      <w:r w:rsidRPr="007B62FF">
        <w:rPr>
          <w:rtl/>
        </w:rPr>
        <w:t>الحارث</w:t>
      </w:r>
      <w:r>
        <w:rPr>
          <w:rtl/>
        </w:rPr>
        <w:t>).</w:t>
      </w:r>
    </w:p>
    <w:p w:rsidR="0017382C" w:rsidRPr="007B62FF" w:rsidRDefault="0017382C" w:rsidP="0017382C">
      <w:pPr>
        <w:pStyle w:val="libFootnote"/>
        <w:rPr>
          <w:rtl/>
          <w:lang w:bidi="fa-IR"/>
        </w:rPr>
      </w:pPr>
      <w:r w:rsidRPr="007B62FF">
        <w:rPr>
          <w:rtl/>
        </w:rPr>
        <w:t>أقول</w:t>
      </w:r>
      <w:r w:rsidR="00527246">
        <w:rPr>
          <w:rtl/>
        </w:rPr>
        <w:t>:</w:t>
      </w:r>
      <w:r w:rsidRPr="007B62FF">
        <w:rPr>
          <w:rtl/>
        </w:rPr>
        <w:t xml:space="preserve"> قال الفيروزآبادي في القاموس المحيط</w:t>
      </w:r>
      <w:r w:rsidR="00527246">
        <w:rPr>
          <w:rtl/>
        </w:rPr>
        <w:t>:</w:t>
      </w:r>
      <w:r w:rsidRPr="007B62FF">
        <w:rPr>
          <w:rtl/>
        </w:rPr>
        <w:t xml:space="preserve"> قولهم بلحارث لبني الحارث بن كعب من شواذّ التّخفيف وكذلك يفعلون في كلّ قبيلة تظهر فيها لام المعرفة</w:t>
      </w:r>
      <w:r w:rsidR="00527246">
        <w:rPr>
          <w:rtl/>
        </w:rPr>
        <w:t>،</w:t>
      </w:r>
      <w:r w:rsidRPr="007B62FF">
        <w:rPr>
          <w:rtl/>
        </w:rPr>
        <w:t xml:space="preserve"> انظر القاموس المحيط 1</w:t>
      </w:r>
      <w:r w:rsidR="00527246">
        <w:rPr>
          <w:rtl/>
        </w:rPr>
        <w:t>:</w:t>
      </w:r>
      <w:r w:rsidRPr="007B62FF">
        <w:rPr>
          <w:rtl/>
        </w:rPr>
        <w:t xml:space="preserve"> 165 </w:t>
      </w:r>
      <w:r>
        <w:rPr>
          <w:rtl/>
        </w:rPr>
        <w:t>(</w:t>
      </w:r>
      <w:r w:rsidRPr="007B62FF">
        <w:rPr>
          <w:rtl/>
        </w:rPr>
        <w:t>الحرث</w:t>
      </w:r>
      <w:r>
        <w:rPr>
          <w:rtl/>
        </w:rPr>
        <w:t>)</w:t>
      </w:r>
    </w:p>
    <w:p w:rsidR="0017382C" w:rsidRPr="007B62FF" w:rsidRDefault="0017382C" w:rsidP="0017382C">
      <w:pPr>
        <w:pStyle w:val="libFootnote0"/>
        <w:rPr>
          <w:rtl/>
        </w:rPr>
      </w:pPr>
      <w:r w:rsidRPr="007B62FF">
        <w:rPr>
          <w:rtl/>
        </w:rPr>
        <w:t>(2) كذا في الأصل والحجرية والمصدر</w:t>
      </w:r>
      <w:r w:rsidR="00527246">
        <w:rPr>
          <w:rtl/>
        </w:rPr>
        <w:t>،</w:t>
      </w:r>
      <w:r w:rsidRPr="007B62FF">
        <w:rPr>
          <w:rtl/>
        </w:rPr>
        <w:t xml:space="preserve"> والمراد منه أهل بلده</w:t>
      </w:r>
      <w:r w:rsidR="00527246">
        <w:rPr>
          <w:rtl/>
        </w:rPr>
        <w:t>،</w:t>
      </w:r>
      <w:r w:rsidRPr="007B62FF">
        <w:rPr>
          <w:rtl/>
        </w:rPr>
        <w:t xml:space="preserve"> وفي الفارسية</w:t>
      </w:r>
      <w:r w:rsidR="00527246">
        <w:rPr>
          <w:rtl/>
        </w:rPr>
        <w:t>:</w:t>
      </w:r>
      <w:r w:rsidRPr="007B62FF">
        <w:rPr>
          <w:rtl/>
        </w:rPr>
        <w:t xml:space="preserve"> </w:t>
      </w:r>
      <w:r>
        <w:rPr>
          <w:rtl/>
        </w:rPr>
        <w:t>(</w:t>
      </w:r>
      <w:r w:rsidRPr="007B62FF">
        <w:rPr>
          <w:rtl/>
        </w:rPr>
        <w:t>همشهري</w:t>
      </w:r>
      <w:r>
        <w:rPr>
          <w:rtl/>
        </w:rPr>
        <w:t>).</w:t>
      </w:r>
    </w:p>
    <w:p w:rsidR="0017382C" w:rsidRPr="007B62FF" w:rsidRDefault="0017382C" w:rsidP="0017382C">
      <w:pPr>
        <w:pStyle w:val="libFootnote"/>
        <w:rPr>
          <w:rtl/>
          <w:lang w:bidi="fa-IR"/>
        </w:rPr>
      </w:pPr>
      <w:r w:rsidRPr="007B62FF">
        <w:rPr>
          <w:rtl/>
        </w:rPr>
        <w:t>وورد في خبر التهذيب 9</w:t>
      </w:r>
      <w:r w:rsidR="00527246">
        <w:rPr>
          <w:rtl/>
        </w:rPr>
        <w:t>:</w:t>
      </w:r>
      <w:r w:rsidRPr="007B62FF">
        <w:rPr>
          <w:rtl/>
        </w:rPr>
        <w:t xml:space="preserve"> 378 ح 1382</w:t>
      </w:r>
      <w:r w:rsidR="00527246">
        <w:rPr>
          <w:rtl/>
        </w:rPr>
        <w:t>،</w:t>
      </w:r>
      <w:r w:rsidRPr="007B62FF">
        <w:rPr>
          <w:rtl/>
        </w:rPr>
        <w:t xml:space="preserve"> في باب ميراث من لا وارث له من العصبة والموالي وذوي الأرحام</w:t>
      </w:r>
      <w:r w:rsidR="00527246">
        <w:rPr>
          <w:rtl/>
        </w:rPr>
        <w:t>،</w:t>
      </w:r>
      <w:r w:rsidRPr="007B62FF">
        <w:rPr>
          <w:rtl/>
        </w:rPr>
        <w:t xml:space="preserve"> التعبير عن أهل البلد بلفظ </w:t>
      </w:r>
      <w:r>
        <w:rPr>
          <w:rtl/>
        </w:rPr>
        <w:t>(</w:t>
      </w:r>
      <w:r w:rsidRPr="007B62FF">
        <w:rPr>
          <w:rtl/>
        </w:rPr>
        <w:t>همشاريجه</w:t>
      </w:r>
      <w:r>
        <w:rPr>
          <w:rtl/>
        </w:rPr>
        <w:t>)</w:t>
      </w:r>
      <w:r w:rsidR="00527246">
        <w:rPr>
          <w:rFonts w:hint="cs"/>
          <w:rtl/>
        </w:rPr>
        <w:t>:</w:t>
      </w:r>
    </w:p>
    <w:p w:rsidR="0017382C" w:rsidRPr="007B62FF" w:rsidRDefault="0017382C" w:rsidP="0017382C">
      <w:pPr>
        <w:pStyle w:val="libNormal"/>
        <w:rPr>
          <w:rtl/>
          <w:lang w:bidi="fa-IR"/>
        </w:rPr>
      </w:pPr>
      <w:r w:rsidRPr="0017382C">
        <w:rPr>
          <w:rStyle w:val="libFootnoteChar"/>
          <w:rtl/>
        </w:rPr>
        <w:t xml:space="preserve">عن خلاد السّريّ يرفعه إلى أمير المؤمنين </w:t>
      </w:r>
      <w:r w:rsidRPr="0017382C">
        <w:rPr>
          <w:rStyle w:val="libAlaemChar"/>
          <w:rtl/>
        </w:rPr>
        <w:t>عليه‌السلام</w:t>
      </w:r>
      <w:r w:rsidRPr="0017382C">
        <w:rPr>
          <w:rStyle w:val="libFootnoteChar"/>
          <w:rtl/>
        </w:rPr>
        <w:t xml:space="preserve"> في الرجل يموت ويترك مالاً ليس له وارث قال</w:t>
      </w:r>
      <w:r w:rsidR="00527246">
        <w:rPr>
          <w:rStyle w:val="libFootnoteChar"/>
          <w:rtl/>
        </w:rPr>
        <w:t>:</w:t>
      </w:r>
      <w:r w:rsidRPr="0017382C">
        <w:rPr>
          <w:rStyle w:val="libFootnoteChar"/>
          <w:rtl/>
        </w:rPr>
        <w:t xml:space="preserve"> فقال أمير المؤمنين </w:t>
      </w:r>
      <w:r w:rsidRPr="0017382C">
        <w:rPr>
          <w:rStyle w:val="libAlaemChar"/>
          <w:rtl/>
        </w:rPr>
        <w:t>عليه‌السلام</w:t>
      </w:r>
      <w:r w:rsidR="00527246">
        <w:rPr>
          <w:rStyle w:val="libFootnoteChar"/>
          <w:rtl/>
        </w:rPr>
        <w:t>:</w:t>
      </w:r>
      <w:r w:rsidRPr="0017382C">
        <w:rPr>
          <w:rStyle w:val="libFootnoteChar"/>
          <w:rtl/>
        </w:rPr>
        <w:t xml:space="preserve"> أعطه همشاريجه.</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جاء بمطهرة فإذا ناول إنساناً منهم قال</w:t>
      </w:r>
      <w:r w:rsidR="00527246">
        <w:rPr>
          <w:rtl/>
        </w:rPr>
        <w:t>:</w:t>
      </w:r>
      <w:r w:rsidRPr="007B62FF">
        <w:rPr>
          <w:rtl/>
        </w:rPr>
        <w:t xml:space="preserve"> لا تشرب حتى تصلّي على محمّد وآل محمّد</w:t>
      </w:r>
      <w:r w:rsidR="00527246">
        <w:rPr>
          <w:rtl/>
        </w:rPr>
        <w:t>،</w:t>
      </w:r>
      <w:r w:rsidRPr="007B62FF">
        <w:rPr>
          <w:rtl/>
        </w:rPr>
        <w:t xml:space="preserve"> فاهتديت إلى مودّتكم بهذا الغلام.</w:t>
      </w:r>
    </w:p>
    <w:p w:rsidR="0017382C" w:rsidRPr="007B62FF" w:rsidRDefault="0017382C" w:rsidP="0017382C">
      <w:pPr>
        <w:pStyle w:val="libNormal"/>
        <w:rPr>
          <w:rtl/>
        </w:rPr>
      </w:pPr>
      <w:r w:rsidRPr="007B62FF">
        <w:rPr>
          <w:rtl/>
        </w:rPr>
        <w:t>قال</w:t>
      </w:r>
      <w:r w:rsidR="00527246">
        <w:rPr>
          <w:rtl/>
        </w:rPr>
        <w:t>:</w:t>
      </w:r>
      <w:r w:rsidRPr="007B62FF">
        <w:rPr>
          <w:rtl/>
        </w:rPr>
        <w:t xml:space="preserve"> فقال </w:t>
      </w:r>
      <w:r w:rsidRPr="0017382C">
        <w:rPr>
          <w:rStyle w:val="libAlaemChar"/>
          <w:rtl/>
        </w:rPr>
        <w:t>عليه‌السلام</w:t>
      </w:r>
      <w:r w:rsidRPr="007B62FF">
        <w:rPr>
          <w:rtl/>
        </w:rPr>
        <w:t xml:space="preserve"> لي</w:t>
      </w:r>
      <w:r w:rsidR="00527246">
        <w:rPr>
          <w:rtl/>
        </w:rPr>
        <w:t>:</w:t>
      </w:r>
      <w:r w:rsidRPr="007B62FF">
        <w:rPr>
          <w:rtl/>
        </w:rPr>
        <w:t xml:space="preserve"> استوص به خيراً وأقرأه منّي السلام</w:t>
      </w:r>
      <w:r w:rsidR="00527246">
        <w:rPr>
          <w:rtl/>
        </w:rPr>
        <w:t>،</w:t>
      </w:r>
      <w:r w:rsidRPr="007B62FF">
        <w:rPr>
          <w:rtl/>
        </w:rPr>
        <w:t xml:space="preserve"> وقل له</w:t>
      </w:r>
      <w:r w:rsidR="00527246">
        <w:rPr>
          <w:rtl/>
        </w:rPr>
        <w:t>:</w:t>
      </w:r>
      <w:r w:rsidRPr="007B62FF">
        <w:rPr>
          <w:rtl/>
        </w:rPr>
        <w:t xml:space="preserve"> يقول لك جعفر بن محمّد</w:t>
      </w:r>
      <w:r w:rsidR="00527246">
        <w:rPr>
          <w:rtl/>
        </w:rPr>
        <w:t>:</w:t>
      </w:r>
      <w:r w:rsidRPr="007B62FF">
        <w:rPr>
          <w:rtl/>
        </w:rPr>
        <w:t xml:space="preserve"> انظر شرابك هذا الذي تشربه فإن كان يسكر كثيره فلا تقربنَّ قليله</w:t>
      </w:r>
      <w:r w:rsidR="00527246">
        <w:rPr>
          <w:rtl/>
        </w:rPr>
        <w:t>،</w:t>
      </w:r>
      <w:r w:rsidRPr="007B62FF">
        <w:rPr>
          <w:rtl/>
        </w:rPr>
        <w:t xml:space="preserve"> فإنَّ رسول الله </w:t>
      </w:r>
      <w:r w:rsidRPr="0017382C">
        <w:rPr>
          <w:rStyle w:val="libAlaemChar"/>
          <w:rtl/>
        </w:rPr>
        <w:t>صلى‌الله‌عليه‌وآله‌وسلم</w:t>
      </w:r>
      <w:r w:rsidRPr="007B62FF">
        <w:rPr>
          <w:rtl/>
        </w:rPr>
        <w:t xml:space="preserve"> قال</w:t>
      </w:r>
      <w:r w:rsidR="00527246">
        <w:rPr>
          <w:rtl/>
        </w:rPr>
        <w:t>:</w:t>
      </w:r>
      <w:r w:rsidRPr="007B62FF">
        <w:rPr>
          <w:rtl/>
        </w:rPr>
        <w:t xml:space="preserve"> كلّ مسكر حرام</w:t>
      </w:r>
      <w:r w:rsidR="00527246">
        <w:rPr>
          <w:rtl/>
        </w:rPr>
        <w:t>،</w:t>
      </w:r>
      <w:r w:rsidRPr="007B62FF">
        <w:rPr>
          <w:rtl/>
        </w:rPr>
        <w:t xml:space="preserve"> وقال</w:t>
      </w:r>
      <w:r w:rsidR="00527246">
        <w:rPr>
          <w:rtl/>
        </w:rPr>
        <w:t>:</w:t>
      </w:r>
      <w:r w:rsidRPr="007B62FF">
        <w:rPr>
          <w:rtl/>
        </w:rPr>
        <w:t xml:space="preserve"> ما أسكر كثيره فإن قليله حرام</w:t>
      </w:r>
      <w:r w:rsidR="00527246">
        <w:rPr>
          <w:rtl/>
        </w:rPr>
        <w:t>،</w:t>
      </w:r>
      <w:r w:rsidRPr="007B62FF">
        <w:rPr>
          <w:rtl/>
        </w:rPr>
        <w:t xml:space="preserve"> قال</w:t>
      </w:r>
      <w:r w:rsidR="00527246">
        <w:rPr>
          <w:rtl/>
        </w:rPr>
        <w:t>:</w:t>
      </w:r>
      <w:r w:rsidRPr="007B62FF">
        <w:rPr>
          <w:rtl/>
        </w:rPr>
        <w:t xml:space="preserve"> فجئت إلى الكوفة وأقرأت الغلام السلام من جعفر بن محمّد </w:t>
      </w:r>
      <w:r>
        <w:rPr>
          <w:rtl/>
        </w:rPr>
        <w:t>(</w:t>
      </w:r>
      <w:r w:rsidRPr="007B62FF">
        <w:rPr>
          <w:rtl/>
        </w:rPr>
        <w:t>عليهما السّلام</w:t>
      </w:r>
      <w:r>
        <w:rPr>
          <w:rtl/>
        </w:rPr>
        <w:t>)</w:t>
      </w:r>
      <w:r w:rsidRPr="007B62FF">
        <w:rPr>
          <w:rtl/>
        </w:rPr>
        <w:t xml:space="preserve"> قال</w:t>
      </w:r>
      <w:r w:rsidR="00527246">
        <w:rPr>
          <w:rtl/>
        </w:rPr>
        <w:t>:</w:t>
      </w:r>
      <w:r w:rsidRPr="007B62FF">
        <w:rPr>
          <w:rtl/>
        </w:rPr>
        <w:t xml:space="preserve"> فبكى</w:t>
      </w:r>
      <w:r w:rsidR="00527246">
        <w:rPr>
          <w:rtl/>
        </w:rPr>
        <w:t>،</w:t>
      </w:r>
      <w:r w:rsidRPr="007B62FF">
        <w:rPr>
          <w:rtl/>
        </w:rPr>
        <w:t xml:space="preserve"> ثمّ قال لي</w:t>
      </w:r>
      <w:r w:rsidR="00527246">
        <w:rPr>
          <w:rtl/>
        </w:rPr>
        <w:t>:</w:t>
      </w:r>
      <w:r w:rsidRPr="007B62FF">
        <w:rPr>
          <w:rtl/>
        </w:rPr>
        <w:t xml:space="preserve"> اهتمّ بي جعفر بن محمّد </w:t>
      </w:r>
      <w:r>
        <w:rPr>
          <w:rtl/>
        </w:rPr>
        <w:t>(</w:t>
      </w:r>
      <w:r w:rsidRPr="007B62FF">
        <w:rPr>
          <w:rtl/>
        </w:rPr>
        <w:t>عليهما السّلام</w:t>
      </w:r>
      <w:r>
        <w:rPr>
          <w:rtl/>
        </w:rPr>
        <w:t>)</w:t>
      </w:r>
      <w:r w:rsidRPr="007B62FF">
        <w:rPr>
          <w:rtl/>
        </w:rPr>
        <w:t xml:space="preserve"> حتى يقرأني السلام</w:t>
      </w:r>
      <w:r>
        <w:rPr>
          <w:rtl/>
        </w:rPr>
        <w:t>؟!</w:t>
      </w:r>
      <w:r w:rsidRPr="007B62FF">
        <w:rPr>
          <w:rtl/>
        </w:rPr>
        <w:t xml:space="preserve"> قال</w:t>
      </w:r>
      <w:r w:rsidR="00527246">
        <w:rPr>
          <w:rtl/>
        </w:rPr>
        <w:t>:</w:t>
      </w:r>
      <w:r w:rsidRPr="007B62FF">
        <w:rPr>
          <w:rtl/>
        </w:rPr>
        <w:t xml:space="preserve"> قلت</w:t>
      </w:r>
      <w:r w:rsidR="00527246">
        <w:rPr>
          <w:rtl/>
        </w:rPr>
        <w:t>:</w:t>
      </w:r>
      <w:r w:rsidRPr="007B62FF">
        <w:rPr>
          <w:rtl/>
        </w:rPr>
        <w:t xml:space="preserve"> نعم وقد قال لي</w:t>
      </w:r>
      <w:r w:rsidR="00527246">
        <w:rPr>
          <w:rtl/>
        </w:rPr>
        <w:t>:</w:t>
      </w:r>
      <w:r w:rsidRPr="007B62FF">
        <w:rPr>
          <w:rtl/>
        </w:rPr>
        <w:t xml:space="preserve"> قل له</w:t>
      </w:r>
      <w:r w:rsidR="00527246">
        <w:rPr>
          <w:rtl/>
        </w:rPr>
        <w:t>:</w:t>
      </w:r>
      <w:r w:rsidRPr="007B62FF">
        <w:rPr>
          <w:rtl/>
        </w:rPr>
        <w:t xml:space="preserve"> انظر شرابك هذا الذي تشربه فإن كان يسكر كثيره فلا تقربنَّ قليله فإنَّ رسول الله </w:t>
      </w:r>
      <w:r w:rsidRPr="0017382C">
        <w:rPr>
          <w:rStyle w:val="libAlaemChar"/>
          <w:rtl/>
        </w:rPr>
        <w:t>صلى‌الله‌عليه‌وآله‌وسلم</w:t>
      </w:r>
      <w:r w:rsidRPr="007B62FF">
        <w:rPr>
          <w:rtl/>
        </w:rPr>
        <w:t xml:space="preserve"> قال</w:t>
      </w:r>
      <w:r w:rsidR="00527246">
        <w:rPr>
          <w:rtl/>
        </w:rPr>
        <w:t>:</w:t>
      </w:r>
      <w:r w:rsidRPr="007B62FF">
        <w:rPr>
          <w:rtl/>
        </w:rPr>
        <w:t xml:space="preserve"> كلّ مسكر حرام</w:t>
      </w:r>
      <w:r w:rsidR="00527246">
        <w:rPr>
          <w:rtl/>
        </w:rPr>
        <w:t>،</w:t>
      </w:r>
      <w:r w:rsidRPr="007B62FF">
        <w:rPr>
          <w:rtl/>
        </w:rPr>
        <w:t xml:space="preserve"> وما أسكر كثيره فقليله حرام</w:t>
      </w:r>
      <w:r w:rsidR="00527246">
        <w:rPr>
          <w:rtl/>
        </w:rPr>
        <w:t>،</w:t>
      </w:r>
      <w:r w:rsidRPr="007B62FF">
        <w:rPr>
          <w:rtl/>
        </w:rPr>
        <w:t xml:space="preserve"> وقد أوصاني بك فاذهب فأنت حرّ لوجه الله</w:t>
      </w:r>
      <w:r w:rsidR="00527246">
        <w:rPr>
          <w:rtl/>
        </w:rPr>
        <w:t>،</w:t>
      </w:r>
      <w:r w:rsidRPr="007B62FF">
        <w:rPr>
          <w:rtl/>
        </w:rPr>
        <w:t xml:space="preserve"> قال</w:t>
      </w:r>
      <w:r w:rsidR="00527246">
        <w:rPr>
          <w:rtl/>
        </w:rPr>
        <w:t>:</w:t>
      </w:r>
      <w:r w:rsidRPr="007B62FF">
        <w:rPr>
          <w:rtl/>
        </w:rPr>
        <w:t xml:space="preserve"> فقال الغلام</w:t>
      </w:r>
      <w:r w:rsidR="00527246">
        <w:rPr>
          <w:rtl/>
        </w:rPr>
        <w:t>:</w:t>
      </w:r>
      <w:r w:rsidRPr="007B62FF">
        <w:rPr>
          <w:rtl/>
        </w:rPr>
        <w:t xml:space="preserve"> والله إنّه لشراب ما يدخل في جوفي ما بقيت في الدنيا </w:t>
      </w:r>
      <w:r w:rsidRPr="0017382C">
        <w:rPr>
          <w:rStyle w:val="libFootnotenumChar"/>
          <w:rtl/>
        </w:rPr>
        <w:t>(1)</w:t>
      </w:r>
      <w:r>
        <w:rPr>
          <w:rtl/>
        </w:rPr>
        <w:t>.</w:t>
      </w:r>
      <w:r w:rsidRPr="007B62FF">
        <w:rPr>
          <w:rtl/>
        </w:rPr>
        <w:t xml:space="preserve"> والسند في غاية الاعتبار.</w:t>
      </w:r>
    </w:p>
    <w:p w:rsidR="0017382C" w:rsidRPr="007B62FF" w:rsidRDefault="0017382C" w:rsidP="0017382C">
      <w:pPr>
        <w:pStyle w:val="libNormal"/>
        <w:rPr>
          <w:rtl/>
        </w:rPr>
      </w:pPr>
      <w:r w:rsidRPr="007B62FF">
        <w:rPr>
          <w:rtl/>
        </w:rPr>
        <w:t>وفي الجامع</w:t>
      </w:r>
      <w:r w:rsidR="00527246">
        <w:rPr>
          <w:rtl/>
        </w:rPr>
        <w:t>:</w:t>
      </w:r>
      <w:r w:rsidRPr="007B62FF">
        <w:rPr>
          <w:rtl/>
        </w:rPr>
        <w:t xml:space="preserve"> يدل الخبر على حسن اعتقاده وحاله</w:t>
      </w:r>
      <w:r w:rsidR="00527246">
        <w:rPr>
          <w:rtl/>
        </w:rPr>
        <w:t>،</w:t>
      </w:r>
      <w:r w:rsidRPr="007B62FF">
        <w:rPr>
          <w:rtl/>
        </w:rPr>
        <w:t xml:space="preserve"> لكنه بنفسه في الطريق</w:t>
      </w:r>
      <w:r w:rsidR="00527246">
        <w:rPr>
          <w:rtl/>
        </w:rPr>
        <w:t>،</w:t>
      </w:r>
      <w:r w:rsidRPr="007B62FF">
        <w:rPr>
          <w:rtl/>
        </w:rPr>
        <w:t xml:space="preserve"> وذلك في المقام غير مضرّ </w:t>
      </w:r>
      <w:r w:rsidRPr="0017382C">
        <w:rPr>
          <w:rStyle w:val="libFootnotenumChar"/>
          <w:rtl/>
        </w:rPr>
        <w:t>(2)</w:t>
      </w:r>
      <w:r>
        <w:rPr>
          <w:rtl/>
        </w:rPr>
        <w:t>.</w:t>
      </w:r>
    </w:p>
    <w:p w:rsidR="0017382C" w:rsidRPr="007B62FF" w:rsidRDefault="0017382C" w:rsidP="0017382C">
      <w:pPr>
        <w:pStyle w:val="libNormal"/>
        <w:rPr>
          <w:rtl/>
        </w:rPr>
      </w:pPr>
      <w:r w:rsidRPr="007B62FF">
        <w:rPr>
          <w:rtl/>
        </w:rPr>
        <w:t>قلت</w:t>
      </w:r>
      <w:r w:rsidR="00527246">
        <w:rPr>
          <w:rtl/>
        </w:rPr>
        <w:t>:</w:t>
      </w:r>
      <w:r w:rsidRPr="007B62FF">
        <w:rPr>
          <w:rtl/>
        </w:rPr>
        <w:t xml:space="preserve"> مرّ وجهه مراراً.</w:t>
      </w:r>
    </w:p>
    <w:p w:rsidR="0017382C" w:rsidRDefault="0017382C" w:rsidP="00E10B1D">
      <w:pPr>
        <w:pStyle w:val="Heading3"/>
        <w:rPr>
          <w:rtl/>
        </w:rPr>
      </w:pPr>
      <w:bookmarkStart w:id="891" w:name="_Toc394922111"/>
      <w:r w:rsidRPr="004F14F2">
        <w:rPr>
          <w:rtl/>
        </w:rPr>
        <w:t>[3197] يزيد بن سليط الزيدي</w:t>
      </w:r>
      <w:r w:rsidR="00527246">
        <w:rPr>
          <w:rtl/>
        </w:rPr>
        <w:t>:</w:t>
      </w:r>
      <w:bookmarkEnd w:id="891"/>
    </w:p>
    <w:p w:rsidR="0017382C" w:rsidRPr="007B62FF" w:rsidRDefault="0017382C" w:rsidP="0017382C">
      <w:pPr>
        <w:pStyle w:val="libNormal"/>
        <w:rPr>
          <w:rtl/>
        </w:rPr>
      </w:pPr>
      <w:r w:rsidRPr="007B62FF">
        <w:rPr>
          <w:rtl/>
        </w:rPr>
        <w:t>عدّه المفيد في إرشاده</w:t>
      </w:r>
      <w:r w:rsidR="00527246">
        <w:rPr>
          <w:rtl/>
        </w:rPr>
        <w:t>:</w:t>
      </w:r>
      <w:r w:rsidRPr="007B62FF">
        <w:rPr>
          <w:rtl/>
        </w:rPr>
        <w:t xml:space="preserve"> من خاصّة أبي الحسن الكاظم </w:t>
      </w:r>
      <w:r w:rsidRPr="0017382C">
        <w:rPr>
          <w:rStyle w:val="libAlaemChar"/>
          <w:rtl/>
        </w:rPr>
        <w:t>عليه‌السلام</w:t>
      </w:r>
      <w:r w:rsidR="00527246">
        <w:rPr>
          <w:rtl/>
        </w:rPr>
        <w:t>،</w:t>
      </w:r>
      <w:r w:rsidRPr="007B62FF">
        <w:rPr>
          <w:rtl/>
        </w:rPr>
        <w:t xml:space="preserve"> ومن</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الكافي 6</w:t>
      </w:r>
      <w:r w:rsidR="00527246">
        <w:rPr>
          <w:rtl/>
        </w:rPr>
        <w:t>:</w:t>
      </w:r>
      <w:r w:rsidRPr="007B62FF">
        <w:rPr>
          <w:rtl/>
        </w:rPr>
        <w:t xml:space="preserve"> 411 / 16.</w:t>
      </w:r>
    </w:p>
    <w:p w:rsidR="0017382C" w:rsidRPr="007B62FF" w:rsidRDefault="0017382C" w:rsidP="0017382C">
      <w:pPr>
        <w:pStyle w:val="libFootnote0"/>
        <w:rPr>
          <w:rtl/>
        </w:rPr>
      </w:pPr>
      <w:r w:rsidRPr="007B62FF">
        <w:rPr>
          <w:rtl/>
        </w:rPr>
        <w:t>(2) جامع الرواة 2</w:t>
      </w:r>
      <w:r w:rsidR="00527246">
        <w:rPr>
          <w:rtl/>
        </w:rPr>
        <w:t>:</w:t>
      </w:r>
      <w:r w:rsidRPr="007B62FF">
        <w:rPr>
          <w:rtl/>
        </w:rPr>
        <w:t xml:space="preserve"> 343.</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ثقاته</w:t>
      </w:r>
      <w:r w:rsidR="00527246">
        <w:rPr>
          <w:rtl/>
        </w:rPr>
        <w:t>،</w:t>
      </w:r>
      <w:r w:rsidRPr="007B62FF">
        <w:rPr>
          <w:rtl/>
        </w:rPr>
        <w:t xml:space="preserve"> ومن أهل الورع والعلم والفقه من شيعته </w:t>
      </w:r>
      <w:r w:rsidRPr="0017382C">
        <w:rPr>
          <w:rStyle w:val="libFootnotenumChar"/>
          <w:rtl/>
        </w:rPr>
        <w:t>(1)</w:t>
      </w:r>
      <w:r>
        <w:rPr>
          <w:rtl/>
        </w:rPr>
        <w:t>.</w:t>
      </w:r>
      <w:r w:rsidRPr="007B62FF">
        <w:rPr>
          <w:rtl/>
        </w:rPr>
        <w:t xml:space="preserve"> وفي مناقب ابن شهرآشوب</w:t>
      </w:r>
      <w:r w:rsidR="00527246">
        <w:rPr>
          <w:rtl/>
        </w:rPr>
        <w:t>:</w:t>
      </w:r>
      <w:r w:rsidRPr="007B62FF">
        <w:rPr>
          <w:rtl/>
        </w:rPr>
        <w:t xml:space="preserve"> وروى صريح النص عليه أي الكاظم </w:t>
      </w:r>
      <w:r w:rsidRPr="0017382C">
        <w:rPr>
          <w:rStyle w:val="libAlaemChar"/>
          <w:rtl/>
        </w:rPr>
        <w:t>عليه‌السلام</w:t>
      </w:r>
      <w:r w:rsidRPr="007B62FF">
        <w:rPr>
          <w:rtl/>
        </w:rPr>
        <w:t xml:space="preserve"> بالإمامة من أبيه</w:t>
      </w:r>
      <w:r w:rsidR="00527246">
        <w:rPr>
          <w:rtl/>
        </w:rPr>
        <w:t>:</w:t>
      </w:r>
      <w:r w:rsidRPr="007B62FF">
        <w:rPr>
          <w:rtl/>
        </w:rPr>
        <w:t xml:space="preserve"> ثقات منهم أخوه علي. إلى أن قال</w:t>
      </w:r>
      <w:r w:rsidR="00527246">
        <w:rPr>
          <w:rtl/>
        </w:rPr>
        <w:t>:</w:t>
      </w:r>
      <w:r w:rsidRPr="007B62FF">
        <w:rPr>
          <w:rtl/>
        </w:rPr>
        <w:t xml:space="preserve"> ويزيد بن سليط. إلى آخره </w:t>
      </w:r>
      <w:r w:rsidRPr="0017382C">
        <w:rPr>
          <w:rStyle w:val="libFootnotenumChar"/>
          <w:rtl/>
        </w:rPr>
        <w:t>(2)</w:t>
      </w:r>
      <w:r>
        <w:rPr>
          <w:rtl/>
        </w:rPr>
        <w:t>.</w:t>
      </w:r>
    </w:p>
    <w:p w:rsidR="0017382C" w:rsidRPr="007B62FF" w:rsidRDefault="0017382C" w:rsidP="0017382C">
      <w:pPr>
        <w:pStyle w:val="libNormal"/>
        <w:rPr>
          <w:rtl/>
        </w:rPr>
      </w:pPr>
      <w:r w:rsidRPr="007B62FF">
        <w:rPr>
          <w:rtl/>
        </w:rPr>
        <w:t>وفي البلغة</w:t>
      </w:r>
      <w:r w:rsidR="00527246">
        <w:rPr>
          <w:rtl/>
        </w:rPr>
        <w:t>:</w:t>
      </w:r>
      <w:r w:rsidRPr="007B62FF">
        <w:rPr>
          <w:rtl/>
        </w:rPr>
        <w:t xml:space="preserve"> وابن سليط ثقة </w:t>
      </w:r>
      <w:r w:rsidRPr="0017382C">
        <w:rPr>
          <w:rStyle w:val="libFootnotenumChar"/>
          <w:rtl/>
        </w:rPr>
        <w:t>(3)</w:t>
      </w:r>
      <w:r w:rsidR="00527246">
        <w:rPr>
          <w:rtl/>
        </w:rPr>
        <w:t>،</w:t>
      </w:r>
      <w:r w:rsidRPr="007B62FF">
        <w:rPr>
          <w:rtl/>
        </w:rPr>
        <w:t xml:space="preserve"> وفي الوجيزة</w:t>
      </w:r>
      <w:r w:rsidR="00527246">
        <w:rPr>
          <w:rtl/>
        </w:rPr>
        <w:t>:</w:t>
      </w:r>
      <w:r w:rsidRPr="007B62FF">
        <w:rPr>
          <w:rtl/>
        </w:rPr>
        <w:t xml:space="preserve"> وثقه المفيد </w:t>
      </w:r>
      <w:r w:rsidRPr="0017382C">
        <w:rPr>
          <w:rStyle w:val="libFootnotenumChar"/>
          <w:rtl/>
        </w:rPr>
        <w:t>(4)</w:t>
      </w:r>
      <w:r w:rsidR="00527246">
        <w:rPr>
          <w:rtl/>
        </w:rPr>
        <w:t>،</w:t>
      </w:r>
      <w:r w:rsidRPr="007B62FF">
        <w:rPr>
          <w:rtl/>
        </w:rPr>
        <w:t xml:space="preserve"> وفي الكافي بسندين عنه</w:t>
      </w:r>
      <w:r w:rsidR="00527246">
        <w:rPr>
          <w:rtl/>
        </w:rPr>
        <w:t>،</w:t>
      </w:r>
      <w:r w:rsidRPr="007B62FF">
        <w:rPr>
          <w:rtl/>
        </w:rPr>
        <w:t xml:space="preserve"> قال</w:t>
      </w:r>
      <w:r w:rsidR="00527246">
        <w:rPr>
          <w:rtl/>
        </w:rPr>
        <w:t>:</w:t>
      </w:r>
      <w:r w:rsidRPr="007B62FF">
        <w:rPr>
          <w:rtl/>
        </w:rPr>
        <w:t xml:space="preserve"> لقيت أبا إبراهيم </w:t>
      </w:r>
      <w:r w:rsidRPr="0017382C">
        <w:rPr>
          <w:rStyle w:val="libAlaemChar"/>
          <w:rtl/>
        </w:rPr>
        <w:t>عليه‌السلام</w:t>
      </w:r>
      <w:r w:rsidRPr="007B62FF">
        <w:rPr>
          <w:rtl/>
        </w:rPr>
        <w:t xml:space="preserve"> ونحن نريد العمرة في بعض الطريق فقلت</w:t>
      </w:r>
      <w:r w:rsidR="00527246">
        <w:rPr>
          <w:rtl/>
        </w:rPr>
        <w:t>:</w:t>
      </w:r>
      <w:r w:rsidRPr="007B62FF">
        <w:rPr>
          <w:rtl/>
        </w:rPr>
        <w:t xml:space="preserve"> جعلت فداك هل تُثْبِتُ هذا الموضع الذي نحن فيه</w:t>
      </w:r>
      <w:r>
        <w:rPr>
          <w:rtl/>
        </w:rPr>
        <w:t>؟</w:t>
      </w:r>
      <w:r w:rsidRPr="007B62FF">
        <w:rPr>
          <w:rtl/>
        </w:rPr>
        <w:t xml:space="preserve"> قال</w:t>
      </w:r>
      <w:r w:rsidR="00527246">
        <w:rPr>
          <w:rtl/>
        </w:rPr>
        <w:t>:</w:t>
      </w:r>
      <w:r w:rsidRPr="007B62FF">
        <w:rPr>
          <w:rtl/>
        </w:rPr>
        <w:t xml:space="preserve"> نعم</w:t>
      </w:r>
      <w:r w:rsidR="00527246">
        <w:rPr>
          <w:rtl/>
        </w:rPr>
        <w:t>،</w:t>
      </w:r>
      <w:r w:rsidRPr="007B62FF">
        <w:rPr>
          <w:rtl/>
        </w:rPr>
        <w:t xml:space="preserve"> فهل تثبته أنت</w:t>
      </w:r>
      <w:r>
        <w:rPr>
          <w:rtl/>
        </w:rPr>
        <w:t>؟</w:t>
      </w:r>
      <w:r w:rsidRPr="007B62FF">
        <w:rPr>
          <w:rtl/>
        </w:rPr>
        <w:t xml:space="preserve"> قلت</w:t>
      </w:r>
      <w:r w:rsidR="00527246">
        <w:rPr>
          <w:rtl/>
        </w:rPr>
        <w:t>:</w:t>
      </w:r>
      <w:r w:rsidRPr="007B62FF">
        <w:rPr>
          <w:rtl/>
        </w:rPr>
        <w:t xml:space="preserve"> نعم</w:t>
      </w:r>
      <w:r w:rsidR="00527246">
        <w:rPr>
          <w:rtl/>
        </w:rPr>
        <w:t>،</w:t>
      </w:r>
      <w:r w:rsidRPr="007B62FF">
        <w:rPr>
          <w:rtl/>
        </w:rPr>
        <w:t xml:space="preserve"> إنّي أنا وأبي لقيناك هاهنا وأنت مع أبي عبد الله </w:t>
      </w:r>
      <w:r w:rsidRPr="0017382C">
        <w:rPr>
          <w:rStyle w:val="libAlaemChar"/>
          <w:rtl/>
        </w:rPr>
        <w:t>عليه‌السلام</w:t>
      </w:r>
      <w:r w:rsidRPr="007B62FF">
        <w:rPr>
          <w:rtl/>
        </w:rPr>
        <w:t xml:space="preserve"> ومعه إخوتك</w:t>
      </w:r>
      <w:r w:rsidR="00527246">
        <w:rPr>
          <w:rtl/>
        </w:rPr>
        <w:t>،</w:t>
      </w:r>
      <w:r w:rsidRPr="007B62FF">
        <w:rPr>
          <w:rtl/>
        </w:rPr>
        <w:t xml:space="preserve"> فقال له أبي</w:t>
      </w:r>
      <w:r w:rsidR="00527246">
        <w:rPr>
          <w:rtl/>
        </w:rPr>
        <w:t>:</w:t>
      </w:r>
      <w:r w:rsidRPr="007B62FF">
        <w:rPr>
          <w:rtl/>
        </w:rPr>
        <w:t xml:space="preserve"> بأبي أنت وأُمّي أنتم كُلكم أئمة مُطهّرون والموت لا يَعْرى منه أحد</w:t>
      </w:r>
      <w:r w:rsidR="00527246">
        <w:rPr>
          <w:rtl/>
        </w:rPr>
        <w:t>،</w:t>
      </w:r>
      <w:r w:rsidRPr="007B62FF">
        <w:rPr>
          <w:rtl/>
        </w:rPr>
        <w:t xml:space="preserve"> فأحْدِثْ إليّ شيئاً احَدِّثْ به من يَخْلُفُني من بعدي فلا يضلّ</w:t>
      </w:r>
      <w:r w:rsidR="00527246">
        <w:rPr>
          <w:rtl/>
        </w:rPr>
        <w:t>،</w:t>
      </w:r>
      <w:r w:rsidRPr="007B62FF">
        <w:rPr>
          <w:rtl/>
        </w:rPr>
        <w:t xml:space="preserve"> فقال</w:t>
      </w:r>
      <w:r w:rsidR="00527246">
        <w:rPr>
          <w:rtl/>
        </w:rPr>
        <w:t>:</w:t>
      </w:r>
      <w:r w:rsidRPr="007B62FF">
        <w:rPr>
          <w:rtl/>
        </w:rPr>
        <w:t xml:space="preserve"> نعم يا أبا عبد الله هؤلاء ولدي وهذا سيدهم وأشار إليك وقد عُلّم الحكم</w:t>
      </w:r>
      <w:r w:rsidR="00527246">
        <w:rPr>
          <w:rtl/>
        </w:rPr>
        <w:t>،</w:t>
      </w:r>
      <w:r w:rsidRPr="007B62FF">
        <w:rPr>
          <w:rtl/>
        </w:rPr>
        <w:t xml:space="preserve"> والفهم</w:t>
      </w:r>
      <w:r w:rsidR="00527246">
        <w:rPr>
          <w:rtl/>
        </w:rPr>
        <w:t>،</w:t>
      </w:r>
      <w:r w:rsidRPr="007B62FF">
        <w:rPr>
          <w:rtl/>
        </w:rPr>
        <w:t xml:space="preserve"> والسّخاء</w:t>
      </w:r>
      <w:r w:rsidR="00527246">
        <w:rPr>
          <w:rtl/>
        </w:rPr>
        <w:t>،</w:t>
      </w:r>
      <w:r w:rsidRPr="007B62FF">
        <w:rPr>
          <w:rtl/>
        </w:rPr>
        <w:t xml:space="preserve"> والمعرفة بما يحتاج إليه الناس وما اختلفوا فيه من أمر دينهم ودنياهم</w:t>
      </w:r>
      <w:r w:rsidR="00527246">
        <w:rPr>
          <w:rtl/>
        </w:rPr>
        <w:t>،</w:t>
      </w:r>
      <w:r w:rsidRPr="007B62FF">
        <w:rPr>
          <w:rtl/>
        </w:rPr>
        <w:t xml:space="preserve"> وفيه حسن الخلق</w:t>
      </w:r>
      <w:r w:rsidR="00527246">
        <w:rPr>
          <w:rtl/>
        </w:rPr>
        <w:t>،</w:t>
      </w:r>
      <w:r w:rsidRPr="007B62FF">
        <w:rPr>
          <w:rtl/>
        </w:rPr>
        <w:t xml:space="preserve"> وحسن الجواب</w:t>
      </w:r>
      <w:r w:rsidR="00527246">
        <w:rPr>
          <w:rtl/>
        </w:rPr>
        <w:t>،</w:t>
      </w:r>
      <w:r w:rsidRPr="007B62FF">
        <w:rPr>
          <w:rtl/>
        </w:rPr>
        <w:t xml:space="preserve"> وهو باب من أبواب الله عزّ وجلّ</w:t>
      </w:r>
      <w:r w:rsidR="00527246">
        <w:rPr>
          <w:rtl/>
        </w:rPr>
        <w:t>،</w:t>
      </w:r>
      <w:r w:rsidRPr="007B62FF">
        <w:rPr>
          <w:rtl/>
        </w:rPr>
        <w:t xml:space="preserve"> وفيه اخرى</w:t>
      </w:r>
      <w:r w:rsidR="00527246">
        <w:rPr>
          <w:rtl/>
        </w:rPr>
        <w:t>:</w:t>
      </w:r>
      <w:r w:rsidRPr="007B62FF">
        <w:rPr>
          <w:rtl/>
        </w:rPr>
        <w:t xml:space="preserve"> خير من هذا كلّه</w:t>
      </w:r>
      <w:r w:rsidR="00527246">
        <w:rPr>
          <w:rtl/>
        </w:rPr>
        <w:t>،</w:t>
      </w:r>
      <w:r w:rsidRPr="007B62FF">
        <w:rPr>
          <w:rtl/>
        </w:rPr>
        <w:t xml:space="preserve"> فقال له أبي</w:t>
      </w:r>
      <w:r w:rsidR="00527246">
        <w:rPr>
          <w:rtl/>
        </w:rPr>
        <w:t>:</w:t>
      </w:r>
      <w:r w:rsidRPr="007B62FF">
        <w:rPr>
          <w:rtl/>
        </w:rPr>
        <w:t xml:space="preserve"> وما هي بأبي أنت وأُمّي</w:t>
      </w:r>
      <w:r>
        <w:rPr>
          <w:rtl/>
        </w:rPr>
        <w:t>؟</w:t>
      </w:r>
      <w:r w:rsidRPr="007B62FF">
        <w:rPr>
          <w:rtl/>
        </w:rPr>
        <w:t xml:space="preserve"> قال </w:t>
      </w:r>
      <w:r w:rsidRPr="0017382C">
        <w:rPr>
          <w:rStyle w:val="libAlaemChar"/>
          <w:rtl/>
        </w:rPr>
        <w:t>عليه‌السلام</w:t>
      </w:r>
      <w:r w:rsidR="00527246">
        <w:rPr>
          <w:rtl/>
        </w:rPr>
        <w:t>:</w:t>
      </w:r>
      <w:r w:rsidRPr="007B62FF">
        <w:rPr>
          <w:rtl/>
        </w:rPr>
        <w:t xml:space="preserve"> يُخْرج الله عزّ وجلّ منه غوث هذه الأُمة وغياثها ونورها وفضلها وحكمتها خير مولود.</w:t>
      </w:r>
    </w:p>
    <w:p w:rsidR="0017382C" w:rsidRPr="007B62FF" w:rsidRDefault="0017382C" w:rsidP="0017382C">
      <w:pPr>
        <w:pStyle w:val="libNormal"/>
        <w:rPr>
          <w:rtl/>
        </w:rPr>
      </w:pPr>
      <w:r w:rsidRPr="007B62FF">
        <w:rPr>
          <w:rtl/>
        </w:rPr>
        <w:t xml:space="preserve">ثم أطال </w:t>
      </w:r>
      <w:r w:rsidRPr="0017382C">
        <w:rPr>
          <w:rStyle w:val="libAlaemChar"/>
          <w:rtl/>
        </w:rPr>
        <w:t>عليه‌السلام</w:t>
      </w:r>
      <w:r w:rsidRPr="007B62FF">
        <w:rPr>
          <w:rtl/>
        </w:rPr>
        <w:t xml:space="preserve"> الكلام في مناقبه</w:t>
      </w:r>
      <w:r w:rsidR="00527246">
        <w:rPr>
          <w:rtl/>
        </w:rPr>
        <w:t>،</w:t>
      </w:r>
      <w:r w:rsidRPr="007B62FF">
        <w:rPr>
          <w:rtl/>
        </w:rPr>
        <w:t xml:space="preserve"> وإن الإمامة من الله تعالى</w:t>
      </w:r>
      <w:r w:rsidR="00527246">
        <w:rPr>
          <w:rtl/>
        </w:rPr>
        <w:t>،</w:t>
      </w:r>
      <w:r w:rsidRPr="007B62FF">
        <w:rPr>
          <w:rtl/>
        </w:rPr>
        <w:t xml:space="preserve"> وكنّى</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الإرشاد 2</w:t>
      </w:r>
      <w:r w:rsidR="00527246">
        <w:rPr>
          <w:rtl/>
        </w:rPr>
        <w:t>:</w:t>
      </w:r>
      <w:r w:rsidRPr="007B62FF">
        <w:rPr>
          <w:rtl/>
        </w:rPr>
        <w:t xml:space="preserve"> 248.</w:t>
      </w:r>
    </w:p>
    <w:p w:rsidR="0017382C" w:rsidRPr="007B62FF" w:rsidRDefault="0017382C" w:rsidP="0017382C">
      <w:pPr>
        <w:pStyle w:val="libFootnote0"/>
        <w:rPr>
          <w:rtl/>
        </w:rPr>
      </w:pPr>
      <w:r w:rsidRPr="007B62FF">
        <w:rPr>
          <w:rtl/>
        </w:rPr>
        <w:t>(2) مناقب ابن شهرآشوب 4</w:t>
      </w:r>
      <w:r w:rsidR="00527246">
        <w:rPr>
          <w:rtl/>
        </w:rPr>
        <w:t>:</w:t>
      </w:r>
      <w:r w:rsidRPr="007B62FF">
        <w:rPr>
          <w:rtl/>
        </w:rPr>
        <w:t xml:space="preserve"> 321.</w:t>
      </w:r>
    </w:p>
    <w:p w:rsidR="0017382C" w:rsidRPr="007B62FF" w:rsidRDefault="0017382C" w:rsidP="0017382C">
      <w:pPr>
        <w:pStyle w:val="libFootnote0"/>
        <w:rPr>
          <w:rtl/>
        </w:rPr>
      </w:pPr>
      <w:r w:rsidRPr="007B62FF">
        <w:rPr>
          <w:rtl/>
        </w:rPr>
        <w:t>(3) بلغة المحدثين</w:t>
      </w:r>
      <w:r w:rsidR="00527246">
        <w:rPr>
          <w:rtl/>
        </w:rPr>
        <w:t>:</w:t>
      </w:r>
      <w:r w:rsidRPr="007B62FF">
        <w:rPr>
          <w:rtl/>
        </w:rPr>
        <w:t xml:space="preserve"> 433 / 2.</w:t>
      </w:r>
    </w:p>
    <w:p w:rsidR="0017382C" w:rsidRPr="007B62FF" w:rsidRDefault="0017382C" w:rsidP="0017382C">
      <w:pPr>
        <w:pStyle w:val="libFootnote0"/>
        <w:rPr>
          <w:rtl/>
        </w:rPr>
      </w:pPr>
      <w:r w:rsidRPr="007B62FF">
        <w:rPr>
          <w:rtl/>
        </w:rPr>
        <w:t xml:space="preserve">(4) الوجيزة </w:t>
      </w:r>
      <w:r>
        <w:rPr>
          <w:rtl/>
        </w:rPr>
        <w:t>(</w:t>
      </w:r>
      <w:r w:rsidRPr="007B62FF">
        <w:rPr>
          <w:rtl/>
        </w:rPr>
        <w:t>للمجلسي</w:t>
      </w:r>
      <w:r>
        <w:rPr>
          <w:rtl/>
        </w:rPr>
        <w:t>)</w:t>
      </w:r>
      <w:r w:rsidR="00527246">
        <w:rPr>
          <w:rtl/>
        </w:rPr>
        <w:t>:</w:t>
      </w:r>
      <w:r w:rsidRPr="007B62FF">
        <w:rPr>
          <w:rtl/>
        </w:rPr>
        <w:t xml:space="preserve"> 60.</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يزيد في بعض كلامه بأبي عمارة. إلى أن قال</w:t>
      </w:r>
      <w:r w:rsidR="00527246">
        <w:rPr>
          <w:rtl/>
        </w:rPr>
        <w:t>:</w:t>
      </w:r>
      <w:r w:rsidRPr="007B62FF">
        <w:rPr>
          <w:rtl/>
        </w:rPr>
        <w:t xml:space="preserve"> يا يزيد إنّها وديعة عندك فلا تخبر بها إلاّ عاقلاً وعبداً تعرفه صادقاً</w:t>
      </w:r>
      <w:r w:rsidR="00527246">
        <w:rPr>
          <w:rtl/>
        </w:rPr>
        <w:t>،</w:t>
      </w:r>
      <w:r w:rsidRPr="007B62FF">
        <w:rPr>
          <w:rtl/>
        </w:rPr>
        <w:t xml:space="preserve"> وإنْ سُئِلْتَ عن الشّهادة فاشهد بها. وفي آخر الخبر قال يزيد</w:t>
      </w:r>
      <w:r w:rsidR="00527246">
        <w:rPr>
          <w:rtl/>
        </w:rPr>
        <w:t>:</w:t>
      </w:r>
      <w:r w:rsidRPr="007B62FF">
        <w:rPr>
          <w:rtl/>
        </w:rPr>
        <w:t xml:space="preserve"> وكان اخوة عليّ </w:t>
      </w:r>
      <w:r w:rsidRPr="0017382C">
        <w:rPr>
          <w:rStyle w:val="libAlaemChar"/>
          <w:rtl/>
        </w:rPr>
        <w:t>عليه‌السلام</w:t>
      </w:r>
      <w:r w:rsidRPr="007B62FF">
        <w:rPr>
          <w:rtl/>
        </w:rPr>
        <w:t xml:space="preserve"> يرجون أن يرثوه فعادوني إخوته من غير ذنب</w:t>
      </w:r>
      <w:r w:rsidR="00527246">
        <w:rPr>
          <w:rtl/>
        </w:rPr>
        <w:t>،</w:t>
      </w:r>
      <w:r w:rsidRPr="007B62FF">
        <w:rPr>
          <w:rtl/>
        </w:rPr>
        <w:t xml:space="preserve"> فقال لهم إسحاق بن جعفر</w:t>
      </w:r>
      <w:r w:rsidR="00527246">
        <w:rPr>
          <w:rtl/>
        </w:rPr>
        <w:t>:</w:t>
      </w:r>
      <w:r w:rsidRPr="007B62FF">
        <w:rPr>
          <w:rtl/>
        </w:rPr>
        <w:t xml:space="preserve"> والله لقد رأيته وإنّه ليقعد من أبي إبراهيم بالمجلس الذي </w:t>
      </w:r>
      <w:r w:rsidRPr="0017382C">
        <w:rPr>
          <w:rStyle w:val="libFootnotenumChar"/>
          <w:rtl/>
        </w:rPr>
        <w:t>(1)</w:t>
      </w:r>
      <w:r w:rsidRPr="007B62FF">
        <w:rPr>
          <w:rtl/>
        </w:rPr>
        <w:t xml:space="preserve"> أجْلِسُ </w:t>
      </w:r>
      <w:r>
        <w:rPr>
          <w:rtl/>
        </w:rPr>
        <w:t>[</w:t>
      </w:r>
      <w:r w:rsidRPr="007B62FF">
        <w:rPr>
          <w:rtl/>
        </w:rPr>
        <w:t xml:space="preserve">فيه </w:t>
      </w:r>
      <w:r w:rsidRPr="0017382C">
        <w:rPr>
          <w:rStyle w:val="libFootnotenumChar"/>
          <w:rtl/>
        </w:rPr>
        <w:t>(2)</w:t>
      </w:r>
      <w:r>
        <w:rPr>
          <w:rtl/>
        </w:rPr>
        <w:t>]</w:t>
      </w:r>
      <w:r w:rsidRPr="007B62FF">
        <w:rPr>
          <w:rtl/>
        </w:rPr>
        <w:t xml:space="preserve"> أنا </w:t>
      </w:r>
      <w:r w:rsidRPr="0017382C">
        <w:rPr>
          <w:rStyle w:val="libFootnotenumChar"/>
          <w:rtl/>
        </w:rPr>
        <w:t>(3)</w:t>
      </w:r>
      <w:r>
        <w:rPr>
          <w:rtl/>
        </w:rPr>
        <w:t>.</w:t>
      </w:r>
    </w:p>
    <w:p w:rsidR="0017382C" w:rsidRPr="007B62FF" w:rsidRDefault="0017382C" w:rsidP="0017382C">
      <w:pPr>
        <w:pStyle w:val="libNormal"/>
        <w:rPr>
          <w:rtl/>
        </w:rPr>
      </w:pPr>
      <w:r w:rsidRPr="007B62FF">
        <w:rPr>
          <w:rtl/>
        </w:rPr>
        <w:t>ومن أمعن النظر في تمام الخبر لعلّه يقطع بوثاقته بل جلالته.</w:t>
      </w:r>
    </w:p>
    <w:p w:rsidR="0017382C" w:rsidRPr="007B62FF" w:rsidRDefault="0017382C" w:rsidP="0017382C">
      <w:pPr>
        <w:pStyle w:val="libNormal"/>
        <w:rPr>
          <w:rtl/>
        </w:rPr>
      </w:pPr>
      <w:r w:rsidRPr="007B62FF">
        <w:rPr>
          <w:rtl/>
        </w:rPr>
        <w:t xml:space="preserve">ومثله خبر آخر </w:t>
      </w:r>
      <w:r w:rsidRPr="0017382C">
        <w:rPr>
          <w:rStyle w:val="libFootnotenumChar"/>
          <w:rtl/>
        </w:rPr>
        <w:t>(4)</w:t>
      </w:r>
      <w:r w:rsidRPr="007B62FF">
        <w:rPr>
          <w:rtl/>
        </w:rPr>
        <w:t xml:space="preserve"> رواه فيه بعده</w:t>
      </w:r>
      <w:r w:rsidR="00527246">
        <w:rPr>
          <w:rtl/>
        </w:rPr>
        <w:t>،</w:t>
      </w:r>
      <w:r w:rsidRPr="007B62FF">
        <w:rPr>
          <w:rtl/>
        </w:rPr>
        <w:t xml:space="preserve"> وهو أيضاً طويل شريف</w:t>
      </w:r>
      <w:r w:rsidR="00527246">
        <w:rPr>
          <w:rtl/>
        </w:rPr>
        <w:t>،</w:t>
      </w:r>
      <w:r w:rsidRPr="007B62FF">
        <w:rPr>
          <w:rtl/>
        </w:rPr>
        <w:t xml:space="preserve"> يستفاد منه ما فوق الخبر الأول من المدح والجلالة</w:t>
      </w:r>
      <w:r w:rsidR="00527246">
        <w:rPr>
          <w:rtl/>
        </w:rPr>
        <w:t>،</w:t>
      </w:r>
      <w:r w:rsidRPr="007B62FF">
        <w:rPr>
          <w:rtl/>
        </w:rPr>
        <w:t xml:space="preserve"> فلاحظ.</w:t>
      </w:r>
    </w:p>
    <w:p w:rsidR="0017382C" w:rsidRPr="007B62FF" w:rsidRDefault="0017382C" w:rsidP="0017382C">
      <w:pPr>
        <w:pStyle w:val="libNormal"/>
        <w:rPr>
          <w:rtl/>
        </w:rPr>
      </w:pPr>
      <w:r w:rsidRPr="007B62FF">
        <w:rPr>
          <w:rtl/>
        </w:rPr>
        <w:t>وفي تكملة الكاظمي</w:t>
      </w:r>
      <w:r w:rsidR="00527246">
        <w:rPr>
          <w:rtl/>
        </w:rPr>
        <w:t>:</w:t>
      </w:r>
      <w:r w:rsidRPr="007B62FF">
        <w:rPr>
          <w:rtl/>
        </w:rPr>
        <w:t xml:space="preserve"> ويعلم منهما أنه من أصحاب الصادق</w:t>
      </w:r>
      <w:r w:rsidR="00527246">
        <w:rPr>
          <w:rtl/>
        </w:rPr>
        <w:t>،</w:t>
      </w:r>
      <w:r w:rsidRPr="007B62FF">
        <w:rPr>
          <w:rtl/>
        </w:rPr>
        <w:t xml:space="preserve"> والكاظم</w:t>
      </w:r>
      <w:r w:rsidR="00527246">
        <w:rPr>
          <w:rtl/>
        </w:rPr>
        <w:t>،</w:t>
      </w:r>
      <w:r w:rsidRPr="007B62FF">
        <w:rPr>
          <w:rtl/>
        </w:rPr>
        <w:t xml:space="preserve"> والرضا</w:t>
      </w:r>
      <w:r w:rsidR="00527246">
        <w:rPr>
          <w:rtl/>
        </w:rPr>
        <w:t>،</w:t>
      </w:r>
      <w:r w:rsidRPr="007B62FF">
        <w:rPr>
          <w:rtl/>
        </w:rPr>
        <w:t xml:space="preserve"> والجواد </w:t>
      </w:r>
      <w:r w:rsidRPr="0017382C">
        <w:rPr>
          <w:rStyle w:val="libAlaemChar"/>
          <w:rtl/>
        </w:rPr>
        <w:t>عليهم‌السلام</w:t>
      </w:r>
      <w:r w:rsidRPr="007B62FF">
        <w:rPr>
          <w:rtl/>
        </w:rPr>
        <w:t xml:space="preserve"> وأنه معتقد لإمامتهم ومعترف بها</w:t>
      </w:r>
      <w:r w:rsidR="00527246">
        <w:rPr>
          <w:rtl/>
        </w:rPr>
        <w:t>،</w:t>
      </w:r>
      <w:r w:rsidRPr="007B62FF">
        <w:rPr>
          <w:rtl/>
        </w:rPr>
        <w:t xml:space="preserve"> فإن قلت</w:t>
      </w:r>
      <w:r w:rsidR="00527246">
        <w:rPr>
          <w:rtl/>
        </w:rPr>
        <w:t>:</w:t>
      </w:r>
      <w:r w:rsidRPr="007B62FF">
        <w:rPr>
          <w:rtl/>
        </w:rPr>
        <w:t xml:space="preserve"> هو راويهما فيلزم الدور</w:t>
      </w:r>
      <w:r w:rsidR="00527246">
        <w:rPr>
          <w:rtl/>
        </w:rPr>
        <w:t>،</w:t>
      </w:r>
      <w:r w:rsidRPr="007B62FF">
        <w:rPr>
          <w:rtl/>
        </w:rPr>
        <w:t xml:space="preserve"> قلت</w:t>
      </w:r>
      <w:r w:rsidR="00527246">
        <w:rPr>
          <w:rtl/>
        </w:rPr>
        <w:t>:</w:t>
      </w:r>
      <w:r w:rsidRPr="007B62FF">
        <w:rPr>
          <w:rtl/>
        </w:rPr>
        <w:t xml:space="preserve"> اتفق الفقهاء وغيرهم على أنَّ الإقرار بالمذهب كاف لإثباته</w:t>
      </w:r>
      <w:r w:rsidR="00527246">
        <w:rPr>
          <w:rtl/>
        </w:rPr>
        <w:t>،</w:t>
      </w:r>
      <w:r w:rsidRPr="007B62FF">
        <w:rPr>
          <w:rtl/>
        </w:rPr>
        <w:t xml:space="preserve"> وعليه جرت سيرة النبيّ </w:t>
      </w:r>
      <w:r w:rsidRPr="0017382C">
        <w:rPr>
          <w:rStyle w:val="libAlaemChar"/>
          <w:rtl/>
        </w:rPr>
        <w:t>صلى‌الله‌عليه‌وآله‌وسلم</w:t>
      </w:r>
      <w:r w:rsidRPr="007B62FF">
        <w:rPr>
          <w:rtl/>
        </w:rPr>
        <w:t xml:space="preserve"> وأمير المؤمنين والأئمة بعدهما </w:t>
      </w:r>
      <w:r>
        <w:rPr>
          <w:rtl/>
        </w:rPr>
        <w:t>(</w:t>
      </w:r>
      <w:r w:rsidRPr="007B62FF">
        <w:rPr>
          <w:rtl/>
        </w:rPr>
        <w:t>صلوات الله عليهم</w:t>
      </w:r>
      <w:r>
        <w:rPr>
          <w:rtl/>
        </w:rPr>
        <w:t>)</w:t>
      </w:r>
      <w:r w:rsidRPr="007B62FF">
        <w:rPr>
          <w:rtl/>
        </w:rPr>
        <w:t xml:space="preserve"> فإنهم يرضون من الكفار بالإقرار بالشهادتين والاعتراف بالمذهب</w:t>
      </w:r>
      <w:r w:rsidR="00527246">
        <w:rPr>
          <w:rtl/>
        </w:rPr>
        <w:t>،</w:t>
      </w:r>
      <w:r w:rsidRPr="007B62FF">
        <w:rPr>
          <w:rtl/>
        </w:rPr>
        <w:t xml:space="preserve"> نعم ما يظهر منهما من عدالته وأمانته وجلالته كما لا يخفى على الناظر لا يكون دليلاً على ذلك ولو قيل</w:t>
      </w:r>
      <w:r w:rsidR="00527246">
        <w:rPr>
          <w:rtl/>
        </w:rPr>
        <w:t>:</w:t>
      </w:r>
      <w:r w:rsidRPr="007B62FF">
        <w:rPr>
          <w:rtl/>
        </w:rPr>
        <w:t xml:space="preserve"> إنّ ذلك يثبت من قول الشيخ المفيد</w:t>
      </w:r>
      <w:r w:rsidR="00527246">
        <w:rPr>
          <w:rtl/>
        </w:rPr>
        <w:t>،</w:t>
      </w:r>
      <w:r w:rsidRPr="007B62FF">
        <w:rPr>
          <w:rtl/>
        </w:rPr>
        <w:t xml:space="preserve"> وهذا يكون مؤيّداً له لكان حسناً</w:t>
      </w:r>
      <w:r w:rsidR="00527246">
        <w:rPr>
          <w:rtl/>
        </w:rPr>
        <w:t>،</w:t>
      </w:r>
      <w:r w:rsidRPr="007B62FF">
        <w:rPr>
          <w:rtl/>
        </w:rPr>
        <w:t xml:space="preserve"> ويؤيّده</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لم ترد في الحجرية.</w:t>
      </w:r>
    </w:p>
    <w:p w:rsidR="0017382C" w:rsidRPr="007B62FF" w:rsidRDefault="0017382C" w:rsidP="0017382C">
      <w:pPr>
        <w:pStyle w:val="libFootnote0"/>
        <w:rPr>
          <w:rtl/>
        </w:rPr>
      </w:pPr>
      <w:r w:rsidRPr="007B62FF">
        <w:rPr>
          <w:rtl/>
        </w:rPr>
        <w:t>(2) ما بين المعقوفتين لم يرد في الأصل والحجرية أثبتناه من المصدر لأن السياق يقتضيه.</w:t>
      </w:r>
    </w:p>
    <w:p w:rsidR="0017382C" w:rsidRPr="007B62FF" w:rsidRDefault="0017382C" w:rsidP="0017382C">
      <w:pPr>
        <w:pStyle w:val="libFootnote0"/>
        <w:rPr>
          <w:rtl/>
        </w:rPr>
      </w:pPr>
      <w:r w:rsidRPr="007B62FF">
        <w:rPr>
          <w:rtl/>
        </w:rPr>
        <w:t>(3) أُصول الكافي 1</w:t>
      </w:r>
      <w:r w:rsidR="00527246">
        <w:rPr>
          <w:rtl/>
        </w:rPr>
        <w:t>:</w:t>
      </w:r>
      <w:r w:rsidRPr="007B62FF">
        <w:rPr>
          <w:rtl/>
        </w:rPr>
        <w:t xml:space="preserve"> 250 253 / 14.</w:t>
      </w:r>
    </w:p>
    <w:p w:rsidR="0017382C" w:rsidRPr="007B62FF" w:rsidRDefault="0017382C" w:rsidP="0017382C">
      <w:pPr>
        <w:pStyle w:val="libFootnote0"/>
        <w:rPr>
          <w:rtl/>
        </w:rPr>
      </w:pPr>
      <w:r w:rsidRPr="007B62FF">
        <w:rPr>
          <w:rtl/>
        </w:rPr>
        <w:t>(4) أُصول الكافي 1</w:t>
      </w:r>
      <w:r w:rsidR="00527246">
        <w:rPr>
          <w:rtl/>
        </w:rPr>
        <w:t>:</w:t>
      </w:r>
      <w:r w:rsidRPr="007B62FF">
        <w:rPr>
          <w:rtl/>
        </w:rPr>
        <w:t xml:space="preserve"> 253 / 15.</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أيضاً صحّة مضمون الخبرين </w:t>
      </w:r>
      <w:r w:rsidRPr="0017382C">
        <w:rPr>
          <w:rStyle w:val="libFootnotenumChar"/>
          <w:rtl/>
        </w:rPr>
        <w:t>(1)</w:t>
      </w:r>
      <w:r w:rsidR="00527246">
        <w:rPr>
          <w:rtl/>
        </w:rPr>
        <w:t>،</w:t>
      </w:r>
      <w:r w:rsidRPr="007B62FF">
        <w:rPr>
          <w:rtl/>
        </w:rPr>
        <w:t xml:space="preserve"> انتهى</w:t>
      </w:r>
      <w:r>
        <w:rPr>
          <w:rtl/>
        </w:rPr>
        <w:t>.</w:t>
      </w:r>
    </w:p>
    <w:p w:rsidR="0017382C" w:rsidRPr="007B62FF" w:rsidRDefault="0017382C" w:rsidP="0017382C">
      <w:pPr>
        <w:pStyle w:val="libNormal"/>
        <w:rPr>
          <w:rtl/>
        </w:rPr>
      </w:pPr>
      <w:r w:rsidRPr="007B62FF">
        <w:rPr>
          <w:rtl/>
        </w:rPr>
        <w:t>قلت</w:t>
      </w:r>
      <w:r w:rsidR="00527246">
        <w:rPr>
          <w:rtl/>
        </w:rPr>
        <w:t>:</w:t>
      </w:r>
      <w:r w:rsidRPr="007B62FF">
        <w:rPr>
          <w:rtl/>
        </w:rPr>
        <w:t xml:space="preserve"> مضافاً إلى كونهما في الكافي وقد شهد بصحة ما فيه</w:t>
      </w:r>
      <w:r w:rsidR="00527246">
        <w:rPr>
          <w:rtl/>
        </w:rPr>
        <w:t>،</w:t>
      </w:r>
      <w:r w:rsidRPr="007B62FF">
        <w:rPr>
          <w:rtl/>
        </w:rPr>
        <w:t xml:space="preserve"> وقال </w:t>
      </w:r>
      <w:r w:rsidRPr="0017382C">
        <w:rPr>
          <w:rStyle w:val="libFootnotenumChar"/>
          <w:rtl/>
        </w:rPr>
        <w:t>(2)</w:t>
      </w:r>
      <w:r w:rsidRPr="007B62FF">
        <w:rPr>
          <w:rtl/>
        </w:rPr>
        <w:t xml:space="preserve"> أيضاً</w:t>
      </w:r>
      <w:r w:rsidR="00527246">
        <w:rPr>
          <w:rtl/>
        </w:rPr>
        <w:t>:</w:t>
      </w:r>
      <w:r w:rsidRPr="007B62FF">
        <w:rPr>
          <w:rtl/>
        </w:rPr>
        <w:t xml:space="preserve"> ولا يتوهم من هذه النسبة كونه زيدي المذهب</w:t>
      </w:r>
      <w:r w:rsidR="00527246">
        <w:rPr>
          <w:rtl/>
        </w:rPr>
        <w:t>،</w:t>
      </w:r>
      <w:r w:rsidRPr="007B62FF">
        <w:rPr>
          <w:rtl/>
        </w:rPr>
        <w:t xml:space="preserve"> أي قائلاً بإمامة زيد كما اعترف به غير واحد.</w:t>
      </w:r>
    </w:p>
    <w:p w:rsidR="0017382C" w:rsidRPr="007B62FF" w:rsidRDefault="0017382C" w:rsidP="0017382C">
      <w:pPr>
        <w:pStyle w:val="libNormal"/>
        <w:rPr>
          <w:rtl/>
        </w:rPr>
      </w:pPr>
      <w:r w:rsidRPr="007B62FF">
        <w:rPr>
          <w:rtl/>
        </w:rPr>
        <w:t>قال الصالح</w:t>
      </w:r>
      <w:r w:rsidR="00527246">
        <w:rPr>
          <w:rtl/>
        </w:rPr>
        <w:t>:</w:t>
      </w:r>
      <w:r w:rsidRPr="007B62FF">
        <w:rPr>
          <w:rtl/>
        </w:rPr>
        <w:t xml:space="preserve"> هذه النسبة باعتبار النسب لا باعتبار المذهب </w:t>
      </w:r>
      <w:r w:rsidRPr="0017382C">
        <w:rPr>
          <w:rStyle w:val="libFootnotenumChar"/>
          <w:rtl/>
        </w:rPr>
        <w:t>(3)</w:t>
      </w:r>
      <w:r w:rsidR="00527246">
        <w:rPr>
          <w:rtl/>
        </w:rPr>
        <w:t>،</w:t>
      </w:r>
      <w:r w:rsidRPr="007B62FF">
        <w:rPr>
          <w:rtl/>
        </w:rPr>
        <w:t xml:space="preserve"> ثمّ استشهد </w:t>
      </w:r>
      <w:r w:rsidRPr="0017382C">
        <w:rPr>
          <w:rStyle w:val="libFootnotenumChar"/>
          <w:rtl/>
        </w:rPr>
        <w:t>(4)</w:t>
      </w:r>
      <w:r w:rsidRPr="007B62FF">
        <w:rPr>
          <w:rtl/>
        </w:rPr>
        <w:t xml:space="preserve"> لذلك بالخبرين</w:t>
      </w:r>
      <w:r w:rsidR="00527246">
        <w:rPr>
          <w:rtl/>
        </w:rPr>
        <w:t>،</w:t>
      </w:r>
      <w:r w:rsidRPr="007B62FF">
        <w:rPr>
          <w:rtl/>
        </w:rPr>
        <w:t xml:space="preserve"> وقال في آخر كلامه</w:t>
      </w:r>
      <w:r w:rsidR="00527246">
        <w:rPr>
          <w:rtl/>
        </w:rPr>
        <w:t>:</w:t>
      </w:r>
      <w:r w:rsidRPr="007B62FF">
        <w:rPr>
          <w:rtl/>
        </w:rPr>
        <w:t xml:space="preserve"> ويدلان على أن وصفه بالزيدية لا باعتبار المذهب </w:t>
      </w:r>
      <w:r w:rsidRPr="0017382C">
        <w:rPr>
          <w:rStyle w:val="libFootnotenumChar"/>
          <w:rtl/>
        </w:rPr>
        <w:t>(5)</w:t>
      </w:r>
      <w:r>
        <w:rPr>
          <w:rtl/>
        </w:rPr>
        <w:t>.</w:t>
      </w:r>
      <w:r w:rsidRPr="007B62FF">
        <w:rPr>
          <w:rtl/>
        </w:rPr>
        <w:t xml:space="preserve"> ولقد أجاد فيما أفاد.</w:t>
      </w:r>
    </w:p>
    <w:p w:rsidR="0017382C" w:rsidRDefault="0017382C" w:rsidP="00E10B1D">
      <w:pPr>
        <w:pStyle w:val="Heading3"/>
        <w:rPr>
          <w:rtl/>
        </w:rPr>
      </w:pPr>
      <w:bookmarkStart w:id="892" w:name="_Toc394922112"/>
      <w:r w:rsidRPr="004F14F2">
        <w:rPr>
          <w:rtl/>
        </w:rPr>
        <w:t>[3198] يزيد بن عبد الملك النّوفلي</w:t>
      </w:r>
      <w:r w:rsidR="00527246">
        <w:rPr>
          <w:rtl/>
        </w:rPr>
        <w:t>:</w:t>
      </w:r>
      <w:bookmarkEnd w:id="892"/>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893" w:name="_Toc394922113"/>
      <w:r w:rsidRPr="004F14F2">
        <w:rPr>
          <w:rtl/>
        </w:rPr>
        <w:t>[3199] يزيد بن فَرْقَد النَّهْدِيّ</w:t>
      </w:r>
      <w:r w:rsidR="00527246">
        <w:rPr>
          <w:rtl/>
        </w:rPr>
        <w:t>:</w:t>
      </w:r>
      <w:bookmarkEnd w:id="893"/>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(7)</w:t>
      </w:r>
      <w:r w:rsidRPr="007B62FF">
        <w:rPr>
          <w:rtl/>
        </w:rPr>
        <w:t xml:space="preserve"> عنه</w:t>
      </w:r>
      <w:r w:rsidR="00527246">
        <w:rPr>
          <w:rtl/>
        </w:rPr>
        <w:t>:</w:t>
      </w:r>
      <w:r w:rsidRPr="007B62FF">
        <w:rPr>
          <w:rtl/>
        </w:rPr>
        <w:t xml:space="preserve"> ابن مسكان </w:t>
      </w:r>
      <w:r w:rsidRPr="0017382C">
        <w:rPr>
          <w:rStyle w:val="libFootnotenumChar"/>
          <w:rtl/>
        </w:rPr>
        <w:t>(8)</w:t>
      </w:r>
      <w:r w:rsidR="00527246">
        <w:rPr>
          <w:rtl/>
        </w:rPr>
        <w:t>،</w:t>
      </w:r>
      <w:r w:rsidRPr="007B62FF">
        <w:rPr>
          <w:rtl/>
        </w:rPr>
        <w:t xml:space="preserve"> وحريز </w:t>
      </w:r>
      <w:r w:rsidRPr="0017382C">
        <w:rPr>
          <w:rStyle w:val="libFootnotenumChar"/>
          <w:rtl/>
        </w:rPr>
        <w:t>(9)</w:t>
      </w:r>
      <w:r w:rsidR="00527246">
        <w:rPr>
          <w:rtl/>
        </w:rPr>
        <w:t>،</w:t>
      </w:r>
      <w:r w:rsidRPr="007B62FF">
        <w:rPr>
          <w:rtl/>
        </w:rPr>
        <w:t xml:space="preserve"> وأبان بن عثمان</w:t>
      </w:r>
      <w:r w:rsidR="00527246">
        <w:rPr>
          <w:rtl/>
        </w:rPr>
        <w:t>،</w:t>
      </w:r>
      <w:r w:rsidRPr="007B62FF">
        <w:rPr>
          <w:rtl/>
        </w:rPr>
        <w:t xml:space="preserve"> في التهذيب</w:t>
      </w:r>
      <w:r w:rsidR="00527246">
        <w:rPr>
          <w:rtl/>
        </w:rPr>
        <w:t>،</w:t>
      </w:r>
      <w:r w:rsidRPr="007B62FF">
        <w:rPr>
          <w:rtl/>
        </w:rPr>
        <w:t xml:space="preserve"> في باب زكاة الفطرة </w:t>
      </w:r>
      <w:r w:rsidRPr="0017382C">
        <w:rPr>
          <w:rStyle w:val="libFootnotenumChar"/>
          <w:rtl/>
        </w:rPr>
        <w:t>(10)</w:t>
      </w:r>
      <w:r w:rsidR="00527246">
        <w:rPr>
          <w:rtl/>
        </w:rPr>
        <w:t>،</w:t>
      </w:r>
      <w:r w:rsidRPr="007B62FF">
        <w:rPr>
          <w:rtl/>
        </w:rPr>
        <w:t xml:space="preserve"> وعلي بن</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 xml:space="preserve">(1) تكملة الرجال </w:t>
      </w:r>
      <w:r>
        <w:rPr>
          <w:rtl/>
        </w:rPr>
        <w:t>(</w:t>
      </w:r>
      <w:r w:rsidRPr="007B62FF">
        <w:rPr>
          <w:rtl/>
        </w:rPr>
        <w:t>للكاظمي</w:t>
      </w:r>
      <w:r>
        <w:rPr>
          <w:rtl/>
        </w:rPr>
        <w:t>)</w:t>
      </w:r>
      <w:r w:rsidRPr="007B62FF">
        <w:rPr>
          <w:rtl/>
        </w:rPr>
        <w:t xml:space="preserve"> 2</w:t>
      </w:r>
      <w:r w:rsidR="00527246">
        <w:rPr>
          <w:rtl/>
        </w:rPr>
        <w:t>:</w:t>
      </w:r>
      <w:r w:rsidRPr="007B62FF">
        <w:rPr>
          <w:rtl/>
        </w:rPr>
        <w:t xml:space="preserve"> 618.</w:t>
      </w:r>
    </w:p>
    <w:p w:rsidR="0017382C" w:rsidRPr="007B62FF" w:rsidRDefault="0017382C" w:rsidP="0017382C">
      <w:pPr>
        <w:pStyle w:val="libFootnote0"/>
        <w:rPr>
          <w:rtl/>
        </w:rPr>
      </w:pPr>
      <w:r w:rsidRPr="007B62FF">
        <w:rPr>
          <w:rtl/>
        </w:rPr>
        <w:t xml:space="preserve">(2) ضمير </w:t>
      </w:r>
      <w:r>
        <w:rPr>
          <w:rtl/>
        </w:rPr>
        <w:t>(</w:t>
      </w:r>
      <w:r w:rsidRPr="007B62FF">
        <w:rPr>
          <w:rtl/>
        </w:rPr>
        <w:t>قال</w:t>
      </w:r>
      <w:r>
        <w:rPr>
          <w:rtl/>
        </w:rPr>
        <w:t>)</w:t>
      </w:r>
      <w:r w:rsidRPr="007B62FF">
        <w:rPr>
          <w:rtl/>
        </w:rPr>
        <w:t xml:space="preserve"> يرجع إلى صاحب تكملة الرجال</w:t>
      </w:r>
      <w:r w:rsidR="00527246">
        <w:rPr>
          <w:rtl/>
        </w:rPr>
        <w:t>،</w:t>
      </w:r>
      <w:r w:rsidRPr="007B62FF">
        <w:rPr>
          <w:rtl/>
        </w:rPr>
        <w:t xml:space="preserve"> فلاحظ المصدر.</w:t>
      </w:r>
    </w:p>
    <w:p w:rsidR="0017382C" w:rsidRPr="007B62FF" w:rsidRDefault="0017382C" w:rsidP="0017382C">
      <w:pPr>
        <w:pStyle w:val="libFootnote0"/>
        <w:rPr>
          <w:rtl/>
        </w:rPr>
      </w:pPr>
      <w:r w:rsidRPr="007B62FF">
        <w:rPr>
          <w:rtl/>
        </w:rPr>
        <w:t xml:space="preserve">(3) شرح الكافي </w:t>
      </w:r>
      <w:r>
        <w:rPr>
          <w:rtl/>
        </w:rPr>
        <w:t>(</w:t>
      </w:r>
      <w:r w:rsidRPr="007B62FF">
        <w:rPr>
          <w:rtl/>
        </w:rPr>
        <w:t>للمازندراني</w:t>
      </w:r>
      <w:r>
        <w:rPr>
          <w:rtl/>
        </w:rPr>
        <w:t>)</w:t>
      </w:r>
      <w:r w:rsidRPr="007B62FF">
        <w:rPr>
          <w:rtl/>
        </w:rPr>
        <w:t xml:space="preserve"> 6</w:t>
      </w:r>
      <w:r w:rsidR="00527246">
        <w:rPr>
          <w:rtl/>
        </w:rPr>
        <w:t>:</w:t>
      </w:r>
      <w:r w:rsidRPr="007B62FF">
        <w:rPr>
          <w:rtl/>
        </w:rPr>
        <w:t xml:space="preserve"> 171</w:t>
      </w:r>
      <w:r w:rsidR="00527246">
        <w:rPr>
          <w:rtl/>
        </w:rPr>
        <w:t>،</w:t>
      </w:r>
      <w:r w:rsidRPr="007B62FF">
        <w:rPr>
          <w:rtl/>
        </w:rPr>
        <w:t xml:space="preserve"> وصرّح بأنّه</w:t>
      </w:r>
      <w:r w:rsidR="00527246">
        <w:rPr>
          <w:rtl/>
        </w:rPr>
        <w:t>:</w:t>
      </w:r>
      <w:r w:rsidRPr="007B62FF">
        <w:rPr>
          <w:rtl/>
        </w:rPr>
        <w:t xml:space="preserve"> مجهول.</w:t>
      </w:r>
    </w:p>
    <w:p w:rsidR="0017382C" w:rsidRPr="007B62FF" w:rsidRDefault="0017382C" w:rsidP="0017382C">
      <w:pPr>
        <w:pStyle w:val="libFootnote0"/>
        <w:rPr>
          <w:rtl/>
        </w:rPr>
      </w:pPr>
      <w:r w:rsidRPr="007B62FF">
        <w:rPr>
          <w:rtl/>
        </w:rPr>
        <w:t xml:space="preserve">(4) ضمير </w:t>
      </w:r>
      <w:r>
        <w:rPr>
          <w:rtl/>
        </w:rPr>
        <w:t>(</w:t>
      </w:r>
      <w:r w:rsidRPr="007B62FF">
        <w:rPr>
          <w:rtl/>
        </w:rPr>
        <w:t>استشهد</w:t>
      </w:r>
      <w:r>
        <w:rPr>
          <w:rtl/>
        </w:rPr>
        <w:t>)</w:t>
      </w:r>
      <w:r w:rsidRPr="007B62FF">
        <w:rPr>
          <w:rtl/>
        </w:rPr>
        <w:t xml:space="preserve"> يرجع إلى صاحب التكملة أيضاً.</w:t>
      </w:r>
    </w:p>
    <w:p w:rsidR="0017382C" w:rsidRPr="007B62FF" w:rsidRDefault="0017382C" w:rsidP="0017382C">
      <w:pPr>
        <w:pStyle w:val="libFootnote0"/>
        <w:rPr>
          <w:rtl/>
        </w:rPr>
      </w:pPr>
      <w:r w:rsidRPr="007B62FF">
        <w:rPr>
          <w:rtl/>
        </w:rPr>
        <w:t xml:space="preserve">(5) انظر تكملة الرجال </w:t>
      </w:r>
      <w:r>
        <w:rPr>
          <w:rtl/>
        </w:rPr>
        <w:t>(</w:t>
      </w:r>
      <w:r w:rsidRPr="007B62FF">
        <w:rPr>
          <w:rtl/>
        </w:rPr>
        <w:t>للكاظمي</w:t>
      </w:r>
      <w:r>
        <w:rPr>
          <w:rtl/>
        </w:rPr>
        <w:t>)</w:t>
      </w:r>
      <w:r w:rsidRPr="007B62FF">
        <w:rPr>
          <w:rtl/>
        </w:rPr>
        <w:t xml:space="preserve"> 2</w:t>
      </w:r>
      <w:r w:rsidR="00527246">
        <w:rPr>
          <w:rtl/>
        </w:rPr>
        <w:t>:</w:t>
      </w:r>
      <w:r w:rsidRPr="007B62FF">
        <w:rPr>
          <w:rtl/>
        </w:rPr>
        <w:t xml:space="preserve"> 615 616.</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140 / 6</w:t>
      </w:r>
      <w:r w:rsidR="00527246">
        <w:rPr>
          <w:rtl/>
        </w:rPr>
        <w:t>،</w:t>
      </w:r>
      <w:r w:rsidRPr="007B62FF">
        <w:rPr>
          <w:rtl/>
        </w:rPr>
        <w:t xml:space="preserve"> في أصحاب الباقر </w:t>
      </w:r>
      <w:r w:rsidRPr="0017382C">
        <w:rPr>
          <w:rStyle w:val="libAlaemChar"/>
          <w:rtl/>
        </w:rPr>
        <w:t>عليه‌السلام</w:t>
      </w:r>
      <w:r>
        <w:rPr>
          <w:rtl/>
        </w:rPr>
        <w:t>.</w:t>
      </w:r>
    </w:p>
    <w:p w:rsidR="0017382C" w:rsidRPr="007B62FF" w:rsidRDefault="0017382C" w:rsidP="0017382C">
      <w:pPr>
        <w:pStyle w:val="libNormal"/>
        <w:rPr>
          <w:rtl/>
          <w:lang w:bidi="fa-IR"/>
        </w:rPr>
      </w:pPr>
      <w:r w:rsidRPr="0017382C">
        <w:rPr>
          <w:rStyle w:val="libFootnoteChar"/>
          <w:rtl/>
        </w:rPr>
        <w:t xml:space="preserve">وأمّا المذكور في أصحاب الصادق </w:t>
      </w:r>
      <w:r w:rsidRPr="0017382C">
        <w:rPr>
          <w:rStyle w:val="libAlaemChar"/>
          <w:rtl/>
        </w:rPr>
        <w:t>عليه‌السلام</w:t>
      </w:r>
      <w:r w:rsidRPr="0017382C">
        <w:rPr>
          <w:rStyle w:val="libFootnoteChar"/>
          <w:rtl/>
        </w:rPr>
        <w:t xml:space="preserve"> فهو بعنوان (يزيد بن عبد الملك) من دون توصيف انظر رجال الشيخ</w:t>
      </w:r>
      <w:r w:rsidR="00527246">
        <w:rPr>
          <w:rStyle w:val="libFootnoteChar"/>
          <w:rtl/>
        </w:rPr>
        <w:t>:</w:t>
      </w:r>
      <w:r w:rsidRPr="0017382C">
        <w:rPr>
          <w:rStyle w:val="libFootnoteChar"/>
          <w:rtl/>
        </w:rPr>
        <w:t xml:space="preserve"> 338 / 71.</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338 / 72.</w:t>
      </w:r>
    </w:p>
    <w:p w:rsidR="0017382C" w:rsidRPr="007B62FF" w:rsidRDefault="0017382C" w:rsidP="0017382C">
      <w:pPr>
        <w:pStyle w:val="libFootnote0"/>
        <w:rPr>
          <w:rtl/>
        </w:rPr>
      </w:pPr>
      <w:r w:rsidRPr="007B62FF">
        <w:rPr>
          <w:rtl/>
        </w:rPr>
        <w:t>(8) تهذيب الأحكام 4</w:t>
      </w:r>
      <w:r w:rsidR="00527246">
        <w:rPr>
          <w:rtl/>
        </w:rPr>
        <w:t>:</w:t>
      </w:r>
      <w:r w:rsidRPr="007B62FF">
        <w:rPr>
          <w:rtl/>
        </w:rPr>
        <w:t xml:space="preserve"> 74 / 206.</w:t>
      </w:r>
    </w:p>
    <w:p w:rsidR="0017382C" w:rsidRPr="007B62FF" w:rsidRDefault="0017382C" w:rsidP="0017382C">
      <w:pPr>
        <w:pStyle w:val="libFootnote0"/>
        <w:rPr>
          <w:rtl/>
        </w:rPr>
      </w:pPr>
      <w:r w:rsidRPr="007B62FF">
        <w:rPr>
          <w:rtl/>
        </w:rPr>
        <w:t>(9) تهذيب الأحكام 4</w:t>
      </w:r>
      <w:r w:rsidR="00527246">
        <w:rPr>
          <w:rtl/>
        </w:rPr>
        <w:t>:</w:t>
      </w:r>
      <w:r w:rsidRPr="007B62FF">
        <w:rPr>
          <w:rtl/>
        </w:rPr>
        <w:t xml:space="preserve"> 73 / 200.</w:t>
      </w:r>
    </w:p>
    <w:p w:rsidR="0017382C" w:rsidRPr="007B62FF" w:rsidRDefault="0017382C" w:rsidP="0017382C">
      <w:pPr>
        <w:pStyle w:val="libFootnote0"/>
        <w:rPr>
          <w:rtl/>
        </w:rPr>
      </w:pPr>
      <w:r w:rsidRPr="007B62FF">
        <w:rPr>
          <w:rtl/>
        </w:rPr>
        <w:t>(10) تهذيب الأحكام 4</w:t>
      </w:r>
      <w:r w:rsidR="00527246">
        <w:rPr>
          <w:rtl/>
        </w:rPr>
        <w:t>:</w:t>
      </w:r>
      <w:r w:rsidRPr="007B62FF">
        <w:rPr>
          <w:rtl/>
        </w:rPr>
        <w:t xml:space="preserve"> 73 / 202.</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الحكم </w:t>
      </w:r>
      <w:r w:rsidRPr="0017382C">
        <w:rPr>
          <w:rStyle w:val="libFootnotenumChar"/>
          <w:rtl/>
        </w:rPr>
        <w:t>(1)</w:t>
      </w:r>
      <w:r>
        <w:rPr>
          <w:rtl/>
        </w:rPr>
        <w:t>.</w:t>
      </w:r>
    </w:p>
    <w:p w:rsidR="0017382C" w:rsidRPr="00E10B1D" w:rsidRDefault="0017382C" w:rsidP="0063324D">
      <w:pPr>
        <w:pStyle w:val="Heading3"/>
        <w:rPr>
          <w:rStyle w:val="Heading3Char"/>
          <w:rtl/>
        </w:rPr>
      </w:pPr>
      <w:bookmarkStart w:id="894" w:name="_Toc394922114"/>
      <w:r w:rsidRPr="00E10B1D">
        <w:rPr>
          <w:rStyle w:val="Heading3Char"/>
          <w:rtl/>
        </w:rPr>
        <w:t xml:space="preserve">[3200] يزيد بن قيس الأرجني </w:t>
      </w:r>
      <w:r w:rsidRPr="0017382C">
        <w:rPr>
          <w:rStyle w:val="libFootnotenumChar"/>
          <w:rtl/>
        </w:rPr>
        <w:t>(2)</w:t>
      </w:r>
      <w:r w:rsidR="00527246" w:rsidRPr="00E10B1D">
        <w:rPr>
          <w:rStyle w:val="Heading3Char"/>
          <w:rtl/>
        </w:rPr>
        <w:t>:</w:t>
      </w:r>
      <w:bookmarkEnd w:id="894"/>
    </w:p>
    <w:p w:rsidR="0017382C" w:rsidRPr="007B62FF" w:rsidRDefault="0017382C" w:rsidP="0017382C">
      <w:pPr>
        <w:pStyle w:val="libNormal"/>
        <w:rPr>
          <w:rtl/>
          <w:lang w:bidi="fa-IR"/>
        </w:rPr>
      </w:pPr>
      <w:r w:rsidRPr="007B62FF">
        <w:rPr>
          <w:rtl/>
          <w:lang w:bidi="fa-IR"/>
        </w:rPr>
        <w:t>في رجال الشيخ</w:t>
      </w:r>
      <w:r w:rsidR="00527246">
        <w:rPr>
          <w:rtl/>
          <w:lang w:bidi="fa-IR"/>
        </w:rPr>
        <w:t>:</w:t>
      </w:r>
      <w:r w:rsidRPr="007B62FF">
        <w:rPr>
          <w:rtl/>
          <w:lang w:bidi="fa-IR"/>
        </w:rPr>
        <w:t xml:space="preserve"> إنّه كان عامل علي </w:t>
      </w:r>
      <w:r w:rsidRPr="0017382C">
        <w:rPr>
          <w:rStyle w:val="libAlaemChar"/>
          <w:rtl/>
        </w:rPr>
        <w:t>عليه‌السلام</w:t>
      </w:r>
      <w:r w:rsidRPr="007B62FF">
        <w:rPr>
          <w:rtl/>
          <w:lang w:bidi="fa-IR"/>
        </w:rPr>
        <w:t xml:space="preserve"> على الري</w:t>
      </w:r>
      <w:r w:rsidR="00527246">
        <w:rPr>
          <w:rtl/>
          <w:lang w:bidi="fa-IR"/>
        </w:rPr>
        <w:t>،</w:t>
      </w:r>
      <w:r w:rsidRPr="007B62FF">
        <w:rPr>
          <w:rtl/>
          <w:lang w:bidi="fa-IR"/>
        </w:rPr>
        <w:t xml:space="preserve"> وهمدان</w:t>
      </w:r>
      <w:r w:rsidR="00527246">
        <w:rPr>
          <w:rtl/>
          <w:lang w:bidi="fa-IR"/>
        </w:rPr>
        <w:t>،</w:t>
      </w:r>
      <w:r w:rsidRPr="007B62FF">
        <w:rPr>
          <w:rtl/>
          <w:lang w:bidi="fa-IR"/>
        </w:rPr>
        <w:t xml:space="preserve"> وأصفهان </w:t>
      </w:r>
      <w:r w:rsidRPr="0017382C">
        <w:rPr>
          <w:rStyle w:val="libFootnotenumChar"/>
          <w:rtl/>
        </w:rPr>
        <w:t>(3)</w:t>
      </w:r>
      <w:r>
        <w:rPr>
          <w:rtl/>
          <w:lang w:bidi="fa-IR"/>
        </w:rPr>
        <w:t>.</w:t>
      </w:r>
    </w:p>
    <w:p w:rsidR="0017382C" w:rsidRPr="007B62FF" w:rsidRDefault="0017382C" w:rsidP="0017382C">
      <w:pPr>
        <w:pStyle w:val="libNormal"/>
        <w:rPr>
          <w:rtl/>
          <w:lang w:bidi="fa-IR"/>
        </w:rPr>
      </w:pPr>
      <w:r w:rsidRPr="007B62FF">
        <w:rPr>
          <w:rtl/>
          <w:lang w:bidi="fa-IR"/>
        </w:rPr>
        <w:t>قال المحقق صدر الدين العاملي مستدركاً على أبي علي</w:t>
      </w:r>
      <w:r w:rsidR="00527246">
        <w:rPr>
          <w:rtl/>
          <w:lang w:bidi="fa-IR"/>
        </w:rPr>
        <w:t>:</w:t>
      </w:r>
      <w:r w:rsidRPr="007B62FF">
        <w:rPr>
          <w:rtl/>
          <w:lang w:bidi="fa-IR"/>
        </w:rPr>
        <w:t xml:space="preserve"> لم يذكر المصنف يزيد بن قيس الارجني</w:t>
      </w:r>
      <w:r w:rsidR="00527246">
        <w:rPr>
          <w:rtl/>
          <w:lang w:bidi="fa-IR"/>
        </w:rPr>
        <w:t>،</w:t>
      </w:r>
      <w:r w:rsidRPr="007B62FF">
        <w:rPr>
          <w:rtl/>
          <w:lang w:bidi="fa-IR"/>
        </w:rPr>
        <w:t xml:space="preserve"> مع أنَّ يزيد كان عاملاً لعليّ </w:t>
      </w:r>
      <w:r w:rsidRPr="0017382C">
        <w:rPr>
          <w:rStyle w:val="libAlaemChar"/>
          <w:rtl/>
        </w:rPr>
        <w:t>عليه‌السلام</w:t>
      </w:r>
      <w:r w:rsidR="00527246">
        <w:rPr>
          <w:rtl/>
          <w:lang w:bidi="fa-IR"/>
        </w:rPr>
        <w:t>،</w:t>
      </w:r>
      <w:r w:rsidRPr="007B62FF">
        <w:rPr>
          <w:rtl/>
          <w:lang w:bidi="fa-IR"/>
        </w:rPr>
        <w:t xml:space="preserve"> والعمل يستلزم العدالة لأنّه أمين على أموال المسلمين ودمائهم </w:t>
      </w:r>
      <w:r w:rsidRPr="0017382C">
        <w:rPr>
          <w:rStyle w:val="libFootnotenumChar"/>
          <w:rtl/>
        </w:rPr>
        <w:t>(4)</w:t>
      </w:r>
      <w:r w:rsidR="00527246">
        <w:rPr>
          <w:rtl/>
          <w:lang w:bidi="fa-IR"/>
        </w:rPr>
        <w:t>،</w:t>
      </w:r>
      <w:r w:rsidRPr="007B62FF">
        <w:rPr>
          <w:rtl/>
          <w:lang w:bidi="fa-IR"/>
        </w:rPr>
        <w:t xml:space="preserve"> انتهى</w:t>
      </w:r>
      <w:r>
        <w:rPr>
          <w:rtl/>
          <w:lang w:bidi="fa-IR"/>
        </w:rPr>
        <w:t>.</w:t>
      </w:r>
    </w:p>
    <w:p w:rsidR="0017382C" w:rsidRPr="007B62FF" w:rsidRDefault="0017382C" w:rsidP="0017382C">
      <w:pPr>
        <w:pStyle w:val="libNormal"/>
        <w:rPr>
          <w:rtl/>
          <w:lang w:bidi="fa-IR"/>
        </w:rPr>
      </w:pPr>
      <w:r w:rsidRPr="007B62FF">
        <w:rPr>
          <w:rtl/>
          <w:lang w:bidi="fa-IR"/>
        </w:rPr>
        <w:t>وفي كتاب نصر بإسناده عن يوسف وأبي روق</w:t>
      </w:r>
      <w:r w:rsidR="00527246">
        <w:rPr>
          <w:rtl/>
          <w:lang w:bidi="fa-IR"/>
        </w:rPr>
        <w:t>:</w:t>
      </w:r>
      <w:r w:rsidRPr="007B62FF">
        <w:rPr>
          <w:rtl/>
          <w:lang w:bidi="fa-IR"/>
        </w:rPr>
        <w:t xml:space="preserve"> أنّ علياً </w:t>
      </w:r>
      <w:r w:rsidRPr="0017382C">
        <w:rPr>
          <w:rStyle w:val="libAlaemChar"/>
          <w:rtl/>
        </w:rPr>
        <w:t>عليه‌السلام</w:t>
      </w:r>
      <w:r w:rsidRPr="007B62FF">
        <w:rPr>
          <w:rtl/>
          <w:lang w:bidi="fa-IR"/>
        </w:rPr>
        <w:t xml:space="preserve"> حين قدم من البصرة إلى الكوفة بعث يزيد بن قيس الأرجني على المدائن وجوخا كلّها </w:t>
      </w:r>
      <w:r w:rsidRPr="0017382C">
        <w:rPr>
          <w:rStyle w:val="libFootnotenumChar"/>
          <w:rtl/>
        </w:rPr>
        <w:t>(5)</w:t>
      </w:r>
      <w:r>
        <w:rPr>
          <w:rtl/>
          <w:lang w:bidi="fa-IR"/>
        </w:rPr>
        <w:t>.</w:t>
      </w:r>
    </w:p>
    <w:p w:rsidR="0017382C" w:rsidRPr="007B62FF" w:rsidRDefault="0017382C" w:rsidP="0017382C">
      <w:pPr>
        <w:pStyle w:val="libNormal"/>
        <w:rPr>
          <w:rtl/>
          <w:lang w:bidi="fa-IR"/>
        </w:rPr>
      </w:pPr>
      <w:r w:rsidRPr="007B62FF">
        <w:rPr>
          <w:rtl/>
          <w:lang w:bidi="fa-IR"/>
        </w:rPr>
        <w:t>ولعلّ ما في رجال الشيخ</w:t>
      </w:r>
      <w:r w:rsidR="00527246">
        <w:rPr>
          <w:rtl/>
          <w:lang w:bidi="fa-IR"/>
        </w:rPr>
        <w:t>،</w:t>
      </w:r>
      <w:r w:rsidRPr="007B62FF">
        <w:rPr>
          <w:rtl/>
          <w:lang w:bidi="fa-IR"/>
        </w:rPr>
        <w:t xml:space="preserve"> كان بعد رجوعه من صفين</w:t>
      </w:r>
      <w:r w:rsidR="00527246">
        <w:rPr>
          <w:rtl/>
          <w:lang w:bidi="fa-IR"/>
        </w:rPr>
        <w:t>،</w:t>
      </w:r>
      <w:r w:rsidRPr="007B62FF">
        <w:rPr>
          <w:rtl/>
          <w:lang w:bidi="fa-IR"/>
        </w:rPr>
        <w:t xml:space="preserve"> فإنّه ممّن شهدها.</w:t>
      </w:r>
    </w:p>
    <w:p w:rsidR="0017382C" w:rsidRPr="007B62FF" w:rsidRDefault="0017382C" w:rsidP="0017382C">
      <w:pPr>
        <w:pStyle w:val="libNormal"/>
        <w:rPr>
          <w:rtl/>
          <w:lang w:bidi="fa-IR"/>
        </w:rPr>
      </w:pPr>
      <w:r w:rsidRPr="007B62FF">
        <w:rPr>
          <w:rtl/>
          <w:lang w:bidi="fa-IR"/>
        </w:rPr>
        <w:t>ففي كتاب نصر</w:t>
      </w:r>
      <w:r w:rsidR="00527246">
        <w:rPr>
          <w:rtl/>
          <w:lang w:bidi="fa-IR"/>
        </w:rPr>
        <w:t>:</w:t>
      </w:r>
      <w:r w:rsidRPr="007B62FF">
        <w:rPr>
          <w:rtl/>
          <w:lang w:bidi="fa-IR"/>
        </w:rPr>
        <w:t xml:space="preserve"> عن عمر بن سعد</w:t>
      </w:r>
      <w:r w:rsidR="00527246">
        <w:rPr>
          <w:rtl/>
          <w:lang w:bidi="fa-IR"/>
        </w:rPr>
        <w:t>،</w:t>
      </w:r>
      <w:r w:rsidRPr="007B62FF">
        <w:rPr>
          <w:rtl/>
          <w:lang w:bidi="fa-IR"/>
        </w:rPr>
        <w:t xml:space="preserve"> عن أبي روق</w:t>
      </w:r>
      <w:r w:rsidR="00527246">
        <w:rPr>
          <w:rtl/>
          <w:lang w:bidi="fa-IR"/>
        </w:rPr>
        <w:t>،</w:t>
      </w:r>
      <w:r w:rsidRPr="007B62FF">
        <w:rPr>
          <w:rtl/>
          <w:lang w:bidi="fa-IR"/>
        </w:rPr>
        <w:t xml:space="preserve"> قال</w:t>
      </w:r>
      <w:r w:rsidR="00527246">
        <w:rPr>
          <w:rtl/>
          <w:lang w:bidi="fa-IR"/>
        </w:rPr>
        <w:t>:</w:t>
      </w:r>
      <w:r w:rsidRPr="007B62FF">
        <w:rPr>
          <w:rtl/>
          <w:lang w:bidi="fa-IR"/>
        </w:rPr>
        <w:t xml:space="preserve"> دخل يزيد ابن قيس الأرجني على عليّ بن أبي طالب </w:t>
      </w:r>
      <w:r w:rsidRPr="0017382C">
        <w:rPr>
          <w:rStyle w:val="libAlaemChar"/>
          <w:rtl/>
        </w:rPr>
        <w:t>عليه‌السلام</w:t>
      </w:r>
      <w:r w:rsidRPr="007B62FF">
        <w:rPr>
          <w:rtl/>
          <w:lang w:bidi="fa-IR"/>
        </w:rPr>
        <w:t xml:space="preserve"> فقال</w:t>
      </w:r>
      <w:r w:rsidR="00527246">
        <w:rPr>
          <w:rtl/>
          <w:lang w:bidi="fa-IR"/>
        </w:rPr>
        <w:t>:</w:t>
      </w:r>
      <w:r w:rsidRPr="007B62FF">
        <w:rPr>
          <w:rtl/>
          <w:lang w:bidi="fa-IR"/>
        </w:rPr>
        <w:t xml:space="preserve"> يا أمير المؤمنين</w:t>
      </w:r>
      <w:r w:rsidR="00527246">
        <w:rPr>
          <w:rtl/>
          <w:lang w:bidi="fa-IR"/>
        </w:rPr>
        <w:t>،</w:t>
      </w:r>
      <w:r w:rsidRPr="007B62FF">
        <w:rPr>
          <w:rtl/>
          <w:lang w:bidi="fa-IR"/>
        </w:rPr>
        <w:t xml:space="preserve"> نحن على جهاز وعدّة</w:t>
      </w:r>
      <w:r w:rsidR="00527246">
        <w:rPr>
          <w:rtl/>
          <w:lang w:bidi="fa-IR"/>
        </w:rPr>
        <w:t>،</w:t>
      </w:r>
      <w:r w:rsidRPr="007B62FF">
        <w:rPr>
          <w:rtl/>
          <w:lang w:bidi="fa-IR"/>
        </w:rPr>
        <w:t xml:space="preserve"> وأكثر الناس من أهل القوّة</w:t>
      </w:r>
      <w:r w:rsidR="00527246">
        <w:rPr>
          <w:rtl/>
          <w:lang w:bidi="fa-IR"/>
        </w:rPr>
        <w:t>،</w:t>
      </w:r>
      <w:r w:rsidRPr="007B62FF">
        <w:rPr>
          <w:rtl/>
          <w:lang w:bidi="fa-IR"/>
        </w:rPr>
        <w:t xml:space="preserve"> من ليس به ضعف</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لم نظفر برواية علي بن الحكم عنه.</w:t>
      </w:r>
    </w:p>
    <w:p w:rsidR="0017382C" w:rsidRPr="007B62FF" w:rsidRDefault="0017382C" w:rsidP="0017382C">
      <w:pPr>
        <w:pStyle w:val="libFootnote0"/>
        <w:rPr>
          <w:rtl/>
        </w:rPr>
      </w:pPr>
      <w:r w:rsidRPr="007B62FF">
        <w:rPr>
          <w:rtl/>
        </w:rPr>
        <w:t>(2) كذا في الأصل والحجرية</w:t>
      </w:r>
      <w:r w:rsidR="00527246">
        <w:rPr>
          <w:rtl/>
        </w:rPr>
        <w:t>،</w:t>
      </w:r>
      <w:r w:rsidRPr="007B62FF">
        <w:rPr>
          <w:rtl/>
        </w:rPr>
        <w:t xml:space="preserve"> وفي المصدر</w:t>
      </w:r>
      <w:r w:rsidR="00527246">
        <w:rPr>
          <w:rtl/>
        </w:rPr>
        <w:t>:</w:t>
      </w:r>
      <w:r w:rsidRPr="007B62FF">
        <w:rPr>
          <w:rtl/>
        </w:rPr>
        <w:t xml:space="preserve"> </w:t>
      </w:r>
      <w:r>
        <w:rPr>
          <w:rtl/>
        </w:rPr>
        <w:t>(</w:t>
      </w:r>
      <w:r w:rsidRPr="007B62FF">
        <w:rPr>
          <w:rtl/>
        </w:rPr>
        <w:t>الأرحبي</w:t>
      </w:r>
      <w:r>
        <w:rPr>
          <w:rtl/>
        </w:rPr>
        <w:t>)</w:t>
      </w:r>
      <w:r w:rsidR="00527246">
        <w:rPr>
          <w:rtl/>
        </w:rPr>
        <w:t>،</w:t>
      </w:r>
      <w:r w:rsidRPr="007B62FF">
        <w:rPr>
          <w:rtl/>
        </w:rPr>
        <w:t xml:space="preserve"> ومثله في</w:t>
      </w:r>
      <w:r w:rsidR="00527246">
        <w:rPr>
          <w:rtl/>
        </w:rPr>
        <w:t>:</w:t>
      </w:r>
      <w:r w:rsidRPr="007B62FF">
        <w:rPr>
          <w:rtl/>
        </w:rPr>
        <w:t xml:space="preserve"> مجمع الرجال 6</w:t>
      </w:r>
      <w:r w:rsidR="00527246">
        <w:rPr>
          <w:rtl/>
        </w:rPr>
        <w:t>:</w:t>
      </w:r>
      <w:r w:rsidRPr="007B62FF">
        <w:rPr>
          <w:rtl/>
        </w:rPr>
        <w:t xml:space="preserve"> 271</w:t>
      </w:r>
      <w:r w:rsidR="00527246">
        <w:rPr>
          <w:rtl/>
        </w:rPr>
        <w:t>،</w:t>
      </w:r>
      <w:r w:rsidRPr="007B62FF">
        <w:rPr>
          <w:rtl/>
        </w:rPr>
        <w:t xml:space="preserve"> ونقد الرجال</w:t>
      </w:r>
      <w:r w:rsidR="00527246">
        <w:rPr>
          <w:rtl/>
        </w:rPr>
        <w:t>:</w:t>
      </w:r>
      <w:r w:rsidRPr="007B62FF">
        <w:rPr>
          <w:rtl/>
        </w:rPr>
        <w:t xml:space="preserve"> 378</w:t>
      </w:r>
      <w:r w:rsidR="00527246">
        <w:rPr>
          <w:rtl/>
        </w:rPr>
        <w:t>،</w:t>
      </w:r>
      <w:r w:rsidRPr="007B62FF">
        <w:rPr>
          <w:rtl/>
        </w:rPr>
        <w:t xml:space="preserve"> وجامع الرواة 2</w:t>
      </w:r>
      <w:r w:rsidR="00527246">
        <w:rPr>
          <w:rtl/>
        </w:rPr>
        <w:t>:</w:t>
      </w:r>
      <w:r w:rsidRPr="007B62FF">
        <w:rPr>
          <w:rtl/>
        </w:rPr>
        <w:t xml:space="preserve"> 344.</w:t>
      </w:r>
    </w:p>
    <w:p w:rsidR="0017382C" w:rsidRPr="007B62FF" w:rsidRDefault="0017382C" w:rsidP="0017382C">
      <w:pPr>
        <w:pStyle w:val="libFootnote"/>
        <w:rPr>
          <w:rtl/>
          <w:lang w:bidi="fa-IR"/>
        </w:rPr>
      </w:pPr>
      <w:r w:rsidRPr="007B62FF">
        <w:rPr>
          <w:rtl/>
        </w:rPr>
        <w:t>وفي منهج المقال</w:t>
      </w:r>
      <w:r w:rsidR="00527246">
        <w:rPr>
          <w:rtl/>
        </w:rPr>
        <w:t>:</w:t>
      </w:r>
      <w:r w:rsidRPr="007B62FF">
        <w:rPr>
          <w:rtl/>
        </w:rPr>
        <w:t xml:space="preserve"> 374 </w:t>
      </w:r>
      <w:r>
        <w:rPr>
          <w:rtl/>
        </w:rPr>
        <w:t>(</w:t>
      </w:r>
      <w:r w:rsidRPr="007B62FF">
        <w:rPr>
          <w:rtl/>
        </w:rPr>
        <w:t>الأرجي</w:t>
      </w:r>
      <w:r>
        <w:rPr>
          <w:rtl/>
        </w:rPr>
        <w:t>)</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62 / 6.</w:t>
      </w:r>
    </w:p>
    <w:p w:rsidR="0017382C" w:rsidRPr="007B62FF" w:rsidRDefault="0017382C" w:rsidP="0017382C">
      <w:pPr>
        <w:pStyle w:val="libFootnote0"/>
        <w:rPr>
          <w:rtl/>
        </w:rPr>
      </w:pPr>
      <w:r w:rsidRPr="007B62FF">
        <w:rPr>
          <w:rtl/>
        </w:rPr>
        <w:t>(4) تعليقة وحواشي صدر الدين على منتهى المقال</w:t>
      </w:r>
      <w:r w:rsidR="00527246">
        <w:rPr>
          <w:rtl/>
        </w:rPr>
        <w:t>،</w:t>
      </w:r>
      <w:r w:rsidRPr="007B62FF">
        <w:rPr>
          <w:rtl/>
        </w:rPr>
        <w:t xml:space="preserve"> غير متوفرة لدينا.</w:t>
      </w:r>
    </w:p>
    <w:p w:rsidR="0017382C" w:rsidRPr="007B62FF" w:rsidRDefault="0017382C" w:rsidP="0017382C">
      <w:pPr>
        <w:pStyle w:val="libFootnote0"/>
        <w:rPr>
          <w:rtl/>
        </w:rPr>
      </w:pPr>
      <w:r w:rsidRPr="007B62FF">
        <w:rPr>
          <w:rtl/>
        </w:rPr>
        <w:t>(5) وقعة صفين</w:t>
      </w:r>
      <w:r w:rsidR="00527246">
        <w:rPr>
          <w:rtl/>
        </w:rPr>
        <w:t>:</w:t>
      </w:r>
      <w:r w:rsidRPr="007B62FF">
        <w:rPr>
          <w:rtl/>
        </w:rPr>
        <w:t xml:space="preserve"> 11</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الأرحبي</w:t>
      </w:r>
      <w:r>
        <w:rPr>
          <w:rtl/>
        </w:rPr>
        <w:t>)</w:t>
      </w:r>
      <w:r w:rsidRPr="007B62FF">
        <w:rPr>
          <w:rtl/>
        </w:rPr>
        <w:t xml:space="preserve"> بدل </w:t>
      </w:r>
      <w:r>
        <w:rPr>
          <w:rtl/>
        </w:rPr>
        <w:t>(</w:t>
      </w:r>
      <w:r w:rsidRPr="007B62FF">
        <w:rPr>
          <w:rtl/>
        </w:rPr>
        <w:t>الأرجني</w:t>
      </w:r>
      <w:r>
        <w:rPr>
          <w:rtl/>
        </w:rPr>
        <w:t>)</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وليس به علّة</w:t>
      </w:r>
      <w:r w:rsidR="00527246">
        <w:rPr>
          <w:rtl/>
        </w:rPr>
        <w:t>،</w:t>
      </w:r>
      <w:r w:rsidRPr="007B62FF">
        <w:rPr>
          <w:rtl/>
        </w:rPr>
        <w:t xml:space="preserve"> فمر مناديك فيناد في الناس فليخرجوا إلى أهل معسكرهم بالنخيلة</w:t>
      </w:r>
      <w:r>
        <w:rPr>
          <w:rtl/>
        </w:rPr>
        <w:t>؟</w:t>
      </w:r>
      <w:r w:rsidRPr="007B62FF">
        <w:rPr>
          <w:rtl/>
        </w:rPr>
        <w:t xml:space="preserve"> فإنَّ أخا الحرب ليس بالسؤوم ولا النَّؤوم</w:t>
      </w:r>
      <w:r w:rsidR="00527246">
        <w:rPr>
          <w:rtl/>
        </w:rPr>
        <w:t>،</w:t>
      </w:r>
      <w:r w:rsidRPr="007B62FF">
        <w:rPr>
          <w:rtl/>
        </w:rPr>
        <w:t xml:space="preserve"> ولا أخاً من أمكنه الفرص آمالها واستشهار فيها</w:t>
      </w:r>
      <w:r w:rsidR="00527246">
        <w:rPr>
          <w:rtl/>
        </w:rPr>
        <w:t>،</w:t>
      </w:r>
      <w:r w:rsidRPr="007B62FF">
        <w:rPr>
          <w:rtl/>
        </w:rPr>
        <w:t xml:space="preserve"> ولا من يؤخّر الحرب في اليوم إلى غد أو بعد.</w:t>
      </w:r>
    </w:p>
    <w:p w:rsidR="0017382C" w:rsidRPr="007B62FF" w:rsidRDefault="0017382C" w:rsidP="0017382C">
      <w:pPr>
        <w:pStyle w:val="libNormal"/>
        <w:rPr>
          <w:rtl/>
        </w:rPr>
      </w:pPr>
      <w:r w:rsidRPr="007B62FF">
        <w:rPr>
          <w:rtl/>
        </w:rPr>
        <w:t>فقال زياد بن النضر</w:t>
      </w:r>
      <w:r w:rsidR="00527246">
        <w:rPr>
          <w:rtl/>
        </w:rPr>
        <w:t>:</w:t>
      </w:r>
      <w:r w:rsidRPr="007B62FF">
        <w:rPr>
          <w:rtl/>
        </w:rPr>
        <w:t xml:space="preserve"> نصح لك يا أمير المؤمنين يزيد بن قيس</w:t>
      </w:r>
      <w:r w:rsidR="00527246">
        <w:rPr>
          <w:rtl/>
        </w:rPr>
        <w:t>،</w:t>
      </w:r>
      <w:r w:rsidRPr="007B62FF">
        <w:rPr>
          <w:rtl/>
        </w:rPr>
        <w:t xml:space="preserve"> وقال</w:t>
      </w:r>
      <w:r w:rsidR="00527246">
        <w:rPr>
          <w:rtl/>
        </w:rPr>
        <w:t>:</w:t>
      </w:r>
      <w:r w:rsidRPr="007B62FF">
        <w:rPr>
          <w:rtl/>
        </w:rPr>
        <w:t xml:space="preserve"> ما يعرف فتوكل على الله</w:t>
      </w:r>
      <w:r w:rsidR="00527246">
        <w:rPr>
          <w:rtl/>
        </w:rPr>
        <w:t>،</w:t>
      </w:r>
      <w:r w:rsidRPr="007B62FF">
        <w:rPr>
          <w:rtl/>
        </w:rPr>
        <w:t xml:space="preserve"> الخبر </w:t>
      </w:r>
      <w:r w:rsidRPr="0017382C">
        <w:rPr>
          <w:rStyle w:val="libFootnotenumChar"/>
          <w:rtl/>
        </w:rPr>
        <w:t>(1)</w:t>
      </w:r>
      <w:r>
        <w:rPr>
          <w:rtl/>
        </w:rPr>
        <w:t>.</w:t>
      </w:r>
    </w:p>
    <w:p w:rsidR="0017382C" w:rsidRPr="007B62FF" w:rsidRDefault="0017382C" w:rsidP="0017382C">
      <w:pPr>
        <w:pStyle w:val="libNormal"/>
        <w:rPr>
          <w:rtl/>
        </w:rPr>
      </w:pPr>
      <w:r w:rsidRPr="007B62FF">
        <w:rPr>
          <w:rtl/>
        </w:rPr>
        <w:t>وفيه بعد قصّة عطش أصحابه وإخراج العين عند دير الراهب وإسلام الراهب قال</w:t>
      </w:r>
      <w:r w:rsidR="00527246">
        <w:rPr>
          <w:rtl/>
        </w:rPr>
        <w:t>:</w:t>
      </w:r>
      <w:r w:rsidRPr="007B62FF">
        <w:rPr>
          <w:rtl/>
        </w:rPr>
        <w:t xml:space="preserve"> ثم مضى أمير المؤمنين </w:t>
      </w:r>
      <w:r w:rsidRPr="0017382C">
        <w:rPr>
          <w:rStyle w:val="libAlaemChar"/>
          <w:rtl/>
        </w:rPr>
        <w:t>عليه‌السلام</w:t>
      </w:r>
      <w:r w:rsidRPr="007B62FF">
        <w:rPr>
          <w:rtl/>
        </w:rPr>
        <w:t xml:space="preserve"> حتى نزل بأرض الجزيرة فاستقبله بنو تغلب والنمر بن قاسط بالجزيرة قال</w:t>
      </w:r>
      <w:r w:rsidR="00527246">
        <w:rPr>
          <w:rtl/>
        </w:rPr>
        <w:t>:</w:t>
      </w:r>
      <w:r w:rsidRPr="007B62FF">
        <w:rPr>
          <w:rtl/>
        </w:rPr>
        <w:t xml:space="preserve"> قال </w:t>
      </w:r>
      <w:r w:rsidRPr="0017382C">
        <w:rPr>
          <w:rStyle w:val="libAlaemChar"/>
          <w:rtl/>
        </w:rPr>
        <w:t>عليه‌السلام</w:t>
      </w:r>
      <w:r w:rsidRPr="007B62FF">
        <w:rPr>
          <w:rtl/>
        </w:rPr>
        <w:t xml:space="preserve"> ليزيد بن قيس الأرجني</w:t>
      </w:r>
      <w:r w:rsidR="00527246">
        <w:rPr>
          <w:rtl/>
        </w:rPr>
        <w:t>:</w:t>
      </w:r>
      <w:r w:rsidRPr="007B62FF">
        <w:rPr>
          <w:rtl/>
        </w:rPr>
        <w:t xml:space="preserve"> يا يزيد بن قيس قال</w:t>
      </w:r>
      <w:r w:rsidR="00527246">
        <w:rPr>
          <w:rtl/>
        </w:rPr>
        <w:t>:</w:t>
      </w:r>
      <w:r w:rsidRPr="007B62FF">
        <w:rPr>
          <w:rtl/>
        </w:rPr>
        <w:t xml:space="preserve"> لبيك يا أمير المؤمنين</w:t>
      </w:r>
      <w:r w:rsidR="00527246">
        <w:rPr>
          <w:rtl/>
        </w:rPr>
        <w:t>،</w:t>
      </w:r>
      <w:r w:rsidRPr="007B62FF">
        <w:rPr>
          <w:rtl/>
        </w:rPr>
        <w:t xml:space="preserve"> قال</w:t>
      </w:r>
      <w:r w:rsidR="00527246">
        <w:rPr>
          <w:rtl/>
        </w:rPr>
        <w:t>:</w:t>
      </w:r>
      <w:r w:rsidRPr="007B62FF">
        <w:rPr>
          <w:rtl/>
        </w:rPr>
        <w:t xml:space="preserve"> هؤلاء قومك من طعامهم فاطعَمْ</w:t>
      </w:r>
      <w:r w:rsidR="00527246">
        <w:rPr>
          <w:rtl/>
        </w:rPr>
        <w:t>،</w:t>
      </w:r>
      <w:r w:rsidRPr="007B62FF">
        <w:rPr>
          <w:rtl/>
        </w:rPr>
        <w:t xml:space="preserve"> ومن شرابهم فاشرَبْ </w:t>
      </w:r>
      <w:r w:rsidRPr="0017382C">
        <w:rPr>
          <w:rStyle w:val="libFootnotenumChar"/>
          <w:rtl/>
        </w:rPr>
        <w:t>(2)</w:t>
      </w:r>
      <w:r>
        <w:rPr>
          <w:rtl/>
        </w:rPr>
        <w:t>.</w:t>
      </w:r>
    </w:p>
    <w:p w:rsidR="0017382C" w:rsidRDefault="0017382C" w:rsidP="00E10B1D">
      <w:pPr>
        <w:pStyle w:val="Heading3"/>
        <w:rPr>
          <w:rtl/>
        </w:rPr>
      </w:pPr>
      <w:bookmarkStart w:id="895" w:name="_Toc394922115"/>
      <w:r w:rsidRPr="004F14F2">
        <w:rPr>
          <w:rtl/>
        </w:rPr>
        <w:t>[3201] اليسع بن عبد الله القُمّي</w:t>
      </w:r>
      <w:r w:rsidR="00527246">
        <w:rPr>
          <w:rtl/>
        </w:rPr>
        <w:t>:</w:t>
      </w:r>
      <w:bookmarkEnd w:id="895"/>
    </w:p>
    <w:p w:rsidR="0017382C" w:rsidRPr="007B62FF" w:rsidRDefault="0017382C" w:rsidP="0017382C">
      <w:pPr>
        <w:pStyle w:val="libNormal"/>
        <w:rPr>
          <w:rtl/>
        </w:rPr>
      </w:pPr>
      <w:r w:rsidRPr="007B62FF">
        <w:rPr>
          <w:rtl/>
        </w:rPr>
        <w:t>أبو علي</w:t>
      </w:r>
      <w:r w:rsidR="00527246">
        <w:rPr>
          <w:rtl/>
        </w:rPr>
        <w:t>،</w:t>
      </w:r>
      <w:r w:rsidRPr="007B62FF">
        <w:rPr>
          <w:rtl/>
        </w:rPr>
        <w:t xml:space="preserve"> عنه</w:t>
      </w:r>
      <w:r w:rsidR="00527246">
        <w:rPr>
          <w:rtl/>
        </w:rPr>
        <w:t>:</w:t>
      </w:r>
      <w:r w:rsidRPr="007B62FF">
        <w:rPr>
          <w:rtl/>
        </w:rPr>
        <w:t xml:space="preserve"> زرارة</w:t>
      </w:r>
      <w:r w:rsidR="00527246">
        <w:rPr>
          <w:rtl/>
        </w:rPr>
        <w:t>،</w:t>
      </w:r>
      <w:r w:rsidRPr="007B62FF">
        <w:rPr>
          <w:rtl/>
        </w:rPr>
        <w:t xml:space="preserve"> في الكافي</w:t>
      </w:r>
      <w:r w:rsidR="00527246">
        <w:rPr>
          <w:rtl/>
        </w:rPr>
        <w:t>،</w:t>
      </w:r>
      <w:r w:rsidRPr="007B62FF">
        <w:rPr>
          <w:rtl/>
        </w:rPr>
        <w:t xml:space="preserve"> في باب أنَّ الطلاق لا يقع إلاّ لمن أراد الطلاق </w:t>
      </w:r>
      <w:r w:rsidRPr="0017382C">
        <w:rPr>
          <w:rStyle w:val="libFootnotenumChar"/>
          <w:rtl/>
        </w:rPr>
        <w:t>(3)</w:t>
      </w:r>
      <w:r w:rsidR="00527246">
        <w:rPr>
          <w:rtl/>
        </w:rPr>
        <w:t>،</w:t>
      </w:r>
      <w:r w:rsidRPr="007B62FF">
        <w:rPr>
          <w:rtl/>
        </w:rPr>
        <w:t xml:space="preserve"> وفي التهذيب</w:t>
      </w:r>
      <w:r w:rsidR="00527246">
        <w:rPr>
          <w:rtl/>
        </w:rPr>
        <w:t>،</w:t>
      </w:r>
      <w:r w:rsidRPr="007B62FF">
        <w:rPr>
          <w:rtl/>
        </w:rPr>
        <w:t xml:space="preserve"> في باب أحكام الطلاق </w:t>
      </w:r>
      <w:r w:rsidRPr="0017382C">
        <w:rPr>
          <w:rStyle w:val="libFootnotenumChar"/>
          <w:rtl/>
        </w:rPr>
        <w:t>(4)</w:t>
      </w:r>
      <w:r w:rsidR="00527246">
        <w:rPr>
          <w:rtl/>
        </w:rPr>
        <w:t>،</w:t>
      </w:r>
      <w:r w:rsidRPr="007B62FF">
        <w:rPr>
          <w:rtl/>
        </w:rPr>
        <w:t xml:space="preserve"> والحسن بن الجهم </w:t>
      </w:r>
      <w:r w:rsidRPr="0017382C">
        <w:rPr>
          <w:rStyle w:val="libFootnotenumChar"/>
          <w:rtl/>
        </w:rPr>
        <w:t>(5)</w:t>
      </w:r>
      <w:r w:rsidR="00527246">
        <w:rPr>
          <w:rtl/>
        </w:rPr>
        <w:t>،</w:t>
      </w:r>
      <w:r w:rsidRPr="007B62FF">
        <w:rPr>
          <w:rtl/>
        </w:rPr>
        <w:t xml:space="preserve"> ومسعدة بن صدقة </w:t>
      </w:r>
      <w:r w:rsidRPr="0017382C">
        <w:rPr>
          <w:rStyle w:val="libFootnotenumChar"/>
          <w:rtl/>
        </w:rPr>
        <w:t>(6)</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وقعة صفين</w:t>
      </w:r>
      <w:r w:rsidR="00527246">
        <w:rPr>
          <w:rtl/>
        </w:rPr>
        <w:t>:</w:t>
      </w:r>
      <w:r w:rsidRPr="007B62FF">
        <w:rPr>
          <w:rtl/>
        </w:rPr>
        <w:t xml:space="preserve"> 101</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الأرحبي</w:t>
      </w:r>
      <w:r>
        <w:rPr>
          <w:rtl/>
        </w:rPr>
        <w:t>)</w:t>
      </w:r>
      <w:r w:rsidRPr="007B62FF">
        <w:rPr>
          <w:rtl/>
        </w:rPr>
        <w:t xml:space="preserve"> بدل </w:t>
      </w:r>
      <w:r>
        <w:rPr>
          <w:rtl/>
        </w:rPr>
        <w:t>(</w:t>
      </w:r>
      <w:r w:rsidRPr="007B62FF">
        <w:rPr>
          <w:rtl/>
        </w:rPr>
        <w:t>الأرجني</w:t>
      </w:r>
      <w:r>
        <w:rPr>
          <w:rtl/>
        </w:rPr>
        <w:t>)</w:t>
      </w:r>
      <w:r w:rsidRPr="007B62FF">
        <w:rPr>
          <w:rtl/>
        </w:rPr>
        <w:t xml:space="preserve"> ومع اختلاف قليل في الألفاظ.</w:t>
      </w:r>
    </w:p>
    <w:p w:rsidR="0017382C" w:rsidRPr="007B62FF" w:rsidRDefault="0017382C" w:rsidP="0017382C">
      <w:pPr>
        <w:pStyle w:val="libFootnote0"/>
        <w:rPr>
          <w:rtl/>
        </w:rPr>
      </w:pPr>
      <w:r w:rsidRPr="007B62FF">
        <w:rPr>
          <w:rtl/>
        </w:rPr>
        <w:t>(2) وقعة صفين</w:t>
      </w:r>
      <w:r w:rsidR="00527246">
        <w:rPr>
          <w:rtl/>
        </w:rPr>
        <w:t>:</w:t>
      </w:r>
      <w:r w:rsidRPr="007B62FF">
        <w:rPr>
          <w:rtl/>
        </w:rPr>
        <w:t xml:space="preserve"> 145</w:t>
      </w:r>
      <w:r w:rsidR="00527246">
        <w:rPr>
          <w:rtl/>
        </w:rPr>
        <w:t>،</w:t>
      </w:r>
      <w:r w:rsidRPr="007B62FF">
        <w:rPr>
          <w:rtl/>
        </w:rPr>
        <w:t xml:space="preserve"> 146</w:t>
      </w:r>
      <w:r w:rsidR="00527246">
        <w:rPr>
          <w:rtl/>
        </w:rPr>
        <w:t>،</w:t>
      </w:r>
      <w:r w:rsidRPr="007B62FF">
        <w:rPr>
          <w:rtl/>
        </w:rPr>
        <w:t xml:space="preserve"> وفيه</w:t>
      </w:r>
      <w:r w:rsidR="00527246">
        <w:rPr>
          <w:rtl/>
        </w:rPr>
        <w:t>:</w:t>
      </w:r>
      <w:r w:rsidRPr="007B62FF">
        <w:rPr>
          <w:rtl/>
        </w:rPr>
        <w:t xml:space="preserve"> أيضاً </w:t>
      </w:r>
      <w:r>
        <w:rPr>
          <w:rtl/>
        </w:rPr>
        <w:t>(</w:t>
      </w:r>
      <w:r w:rsidRPr="007B62FF">
        <w:rPr>
          <w:rtl/>
        </w:rPr>
        <w:t>الأرحبي</w:t>
      </w:r>
      <w:r>
        <w:rPr>
          <w:rtl/>
        </w:rPr>
        <w:t>)</w:t>
      </w:r>
      <w:r w:rsidRPr="007B62FF">
        <w:rPr>
          <w:rtl/>
        </w:rPr>
        <w:t xml:space="preserve"> بدل </w:t>
      </w:r>
      <w:r>
        <w:rPr>
          <w:rtl/>
        </w:rPr>
        <w:t>(</w:t>
      </w:r>
      <w:r w:rsidRPr="007B62FF">
        <w:rPr>
          <w:rtl/>
        </w:rPr>
        <w:t>الأرجني</w:t>
      </w:r>
      <w:r>
        <w:rPr>
          <w:rtl/>
        </w:rPr>
        <w:t>)</w:t>
      </w:r>
    </w:p>
    <w:p w:rsidR="0017382C" w:rsidRPr="007B62FF" w:rsidRDefault="0017382C" w:rsidP="0017382C">
      <w:pPr>
        <w:pStyle w:val="libFootnote0"/>
        <w:rPr>
          <w:rtl/>
        </w:rPr>
      </w:pPr>
      <w:r w:rsidRPr="007B62FF">
        <w:rPr>
          <w:rtl/>
        </w:rPr>
        <w:t>(3) الكافي 6</w:t>
      </w:r>
      <w:r w:rsidR="00527246">
        <w:rPr>
          <w:rtl/>
        </w:rPr>
        <w:t>:</w:t>
      </w:r>
      <w:r w:rsidRPr="007B62FF">
        <w:rPr>
          <w:rtl/>
        </w:rPr>
        <w:t xml:space="preserve"> 62 / 2</w:t>
      </w:r>
      <w:r w:rsidR="00527246">
        <w:rPr>
          <w:rtl/>
        </w:rPr>
        <w:t>،</w:t>
      </w:r>
      <w:r w:rsidRPr="007B62FF">
        <w:rPr>
          <w:rtl/>
        </w:rPr>
        <w:t xml:space="preserve"> 3.</w:t>
      </w:r>
    </w:p>
    <w:p w:rsidR="0017382C" w:rsidRPr="007B62FF" w:rsidRDefault="0017382C" w:rsidP="0017382C">
      <w:pPr>
        <w:pStyle w:val="libFootnote0"/>
        <w:rPr>
          <w:rtl/>
        </w:rPr>
      </w:pPr>
      <w:r w:rsidRPr="007B62FF">
        <w:rPr>
          <w:rtl/>
        </w:rPr>
        <w:t>(4) تهذيب الأحكام 8</w:t>
      </w:r>
      <w:r w:rsidR="00527246">
        <w:rPr>
          <w:rtl/>
        </w:rPr>
        <w:t>:</w:t>
      </w:r>
      <w:r w:rsidRPr="007B62FF">
        <w:rPr>
          <w:rtl/>
        </w:rPr>
        <w:t xml:space="preserve"> 51 / 163.</w:t>
      </w:r>
    </w:p>
    <w:p w:rsidR="0017382C" w:rsidRPr="007B62FF" w:rsidRDefault="0017382C" w:rsidP="0017382C">
      <w:pPr>
        <w:pStyle w:val="libFootnote0"/>
        <w:rPr>
          <w:rtl/>
        </w:rPr>
      </w:pPr>
      <w:r w:rsidRPr="007B62FF">
        <w:rPr>
          <w:rtl/>
        </w:rPr>
        <w:t>(5) تهذيب الأحكام 3</w:t>
      </w:r>
      <w:r w:rsidR="00527246">
        <w:rPr>
          <w:rtl/>
        </w:rPr>
        <w:t>:</w:t>
      </w:r>
      <w:r w:rsidRPr="007B62FF">
        <w:rPr>
          <w:rtl/>
        </w:rPr>
        <w:t xml:space="preserve"> 310 / 960</w:t>
      </w:r>
      <w:r w:rsidR="00527246">
        <w:rPr>
          <w:rtl/>
        </w:rPr>
        <w:t>،</w:t>
      </w:r>
      <w:r w:rsidRPr="007B62FF">
        <w:rPr>
          <w:rtl/>
        </w:rPr>
        <w:t xml:space="preserve"> وفيه</w:t>
      </w:r>
      <w:r w:rsidR="00527246">
        <w:rPr>
          <w:rtl/>
        </w:rPr>
        <w:t>:</w:t>
      </w:r>
      <w:r w:rsidRPr="007B62FF">
        <w:rPr>
          <w:rtl/>
        </w:rPr>
        <w:t xml:space="preserve"> الحسن بن الجهم عن أبي علي عن اليسع القمي.</w:t>
      </w:r>
    </w:p>
    <w:p w:rsidR="0017382C" w:rsidRPr="007B62FF" w:rsidRDefault="0017382C" w:rsidP="0017382C">
      <w:pPr>
        <w:pStyle w:val="libFootnote0"/>
        <w:rPr>
          <w:rtl/>
        </w:rPr>
      </w:pPr>
      <w:r w:rsidRPr="007B62FF">
        <w:rPr>
          <w:rtl/>
        </w:rPr>
        <w:t>(6) الكافي 6</w:t>
      </w:r>
      <w:r w:rsidR="00527246">
        <w:rPr>
          <w:rtl/>
        </w:rPr>
        <w:t>:</w:t>
      </w:r>
      <w:r w:rsidRPr="007B62FF">
        <w:rPr>
          <w:rtl/>
        </w:rPr>
        <w:t xml:space="preserve"> 323 / 5</w:t>
      </w:r>
      <w:r w:rsidR="00527246">
        <w:rPr>
          <w:rtl/>
        </w:rPr>
        <w:t>،</w:t>
      </w:r>
      <w:r w:rsidRPr="007B62FF">
        <w:rPr>
          <w:rtl/>
        </w:rPr>
        <w:t xml:space="preserve"> وفيه</w:t>
      </w:r>
      <w:r w:rsidR="00527246">
        <w:rPr>
          <w:rtl/>
        </w:rPr>
        <w:t>:</w:t>
      </w:r>
      <w:r w:rsidRPr="007B62FF">
        <w:rPr>
          <w:rtl/>
        </w:rPr>
        <w:t xml:space="preserve"> مسعدة بن صدقة عن ابن اليسع.</w:t>
      </w:r>
    </w:p>
    <w:p w:rsidR="0017382C" w:rsidRPr="007B62FF" w:rsidRDefault="0017382C" w:rsidP="0017382C">
      <w:pPr>
        <w:pStyle w:val="libFootnote"/>
        <w:rPr>
          <w:rtl/>
          <w:lang w:bidi="fa-IR"/>
        </w:rPr>
      </w:pPr>
      <w:r w:rsidRPr="007B62FF">
        <w:rPr>
          <w:rtl/>
        </w:rPr>
        <w:t>وفي جامع الرواة 2</w:t>
      </w:r>
      <w:r w:rsidR="00527246">
        <w:rPr>
          <w:rtl/>
        </w:rPr>
        <w:t>:</w:t>
      </w:r>
      <w:r w:rsidRPr="007B62FF">
        <w:rPr>
          <w:rtl/>
        </w:rPr>
        <w:t xml:space="preserve"> 345 في ترجمته مسعدة بن صدقة عن اليسع فلاحظ.</w:t>
      </w:r>
    </w:p>
    <w:p w:rsidR="0017382C" w:rsidRDefault="0017382C" w:rsidP="00C613E8">
      <w:pPr>
        <w:pStyle w:val="libNormal"/>
        <w:rPr>
          <w:rtl/>
        </w:rPr>
      </w:pPr>
      <w:r>
        <w:rPr>
          <w:rtl/>
        </w:rPr>
        <w:br w:type="page"/>
      </w:r>
    </w:p>
    <w:p w:rsidR="0017382C" w:rsidRDefault="0017382C" w:rsidP="00E10B1D">
      <w:pPr>
        <w:pStyle w:val="Heading3"/>
        <w:rPr>
          <w:rtl/>
        </w:rPr>
      </w:pPr>
      <w:bookmarkStart w:id="896" w:name="_Toc394922116"/>
      <w:r w:rsidRPr="004F14F2">
        <w:rPr>
          <w:rtl/>
        </w:rPr>
        <w:lastRenderedPageBreak/>
        <w:t>[3202] يعقوب بن إبراهيم</w:t>
      </w:r>
      <w:r w:rsidR="00527246">
        <w:rPr>
          <w:rtl/>
        </w:rPr>
        <w:t>:</w:t>
      </w:r>
      <w:bookmarkEnd w:id="896"/>
    </w:p>
    <w:p w:rsidR="0017382C" w:rsidRPr="007B62FF" w:rsidRDefault="0017382C" w:rsidP="0017382C">
      <w:pPr>
        <w:pStyle w:val="libNormal"/>
        <w:rPr>
          <w:rtl/>
        </w:rPr>
      </w:pPr>
      <w:r w:rsidRPr="007B62FF">
        <w:rPr>
          <w:rtl/>
        </w:rPr>
        <w:t>أبو إبراهيم الأنصاري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897" w:name="_Toc394922117"/>
      <w:r w:rsidRPr="004F14F2">
        <w:rPr>
          <w:rtl/>
        </w:rPr>
        <w:t>[3203] يعقوب الأحمر</w:t>
      </w:r>
      <w:r w:rsidR="00527246">
        <w:rPr>
          <w:rtl/>
        </w:rPr>
        <w:t>:</w:t>
      </w:r>
      <w:bookmarkEnd w:id="897"/>
    </w:p>
    <w:p w:rsidR="0017382C" w:rsidRPr="007B62FF" w:rsidRDefault="0017382C" w:rsidP="0017382C">
      <w:pPr>
        <w:pStyle w:val="libNormal"/>
        <w:rPr>
          <w:rtl/>
        </w:rPr>
      </w:pPr>
      <w:r w:rsidRPr="007B62FF">
        <w:rPr>
          <w:rtl/>
        </w:rPr>
        <w:t>روى عنه</w:t>
      </w:r>
      <w:r w:rsidR="00527246">
        <w:rPr>
          <w:rtl/>
        </w:rPr>
        <w:t>:</w:t>
      </w:r>
      <w:r w:rsidRPr="007B62FF">
        <w:rPr>
          <w:rtl/>
        </w:rPr>
        <w:t xml:space="preserve"> ابن مسكان</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r w:rsidRPr="007B62FF">
        <w:rPr>
          <w:rtl/>
        </w:rPr>
        <w:t xml:space="preserve"> وعنه</w:t>
      </w:r>
      <w:r w:rsidR="00527246">
        <w:rPr>
          <w:rtl/>
        </w:rPr>
        <w:t>:</w:t>
      </w:r>
      <w:r w:rsidRPr="007B62FF">
        <w:rPr>
          <w:rtl/>
        </w:rPr>
        <w:t xml:space="preserve"> حمّاد ابن عثمان</w:t>
      </w:r>
      <w:r w:rsidR="00527246">
        <w:rPr>
          <w:rtl/>
        </w:rPr>
        <w:t>،</w:t>
      </w:r>
      <w:r w:rsidRPr="007B62FF">
        <w:rPr>
          <w:rtl/>
        </w:rPr>
        <w:t xml:space="preserve"> في التهذيب</w:t>
      </w:r>
      <w:r w:rsidR="00527246">
        <w:rPr>
          <w:rtl/>
        </w:rPr>
        <w:t>،</w:t>
      </w:r>
      <w:r w:rsidRPr="007B62FF">
        <w:rPr>
          <w:rtl/>
        </w:rPr>
        <w:t xml:space="preserve"> في باب علامة أول شهر رمضان </w:t>
      </w:r>
      <w:r w:rsidRPr="0017382C">
        <w:rPr>
          <w:rStyle w:val="libFootnotenumChar"/>
          <w:rtl/>
        </w:rPr>
        <w:t>(3)</w:t>
      </w:r>
      <w:r w:rsidR="00527246">
        <w:rPr>
          <w:rtl/>
        </w:rPr>
        <w:t>،</w:t>
      </w:r>
      <w:r w:rsidRPr="007B62FF">
        <w:rPr>
          <w:rtl/>
        </w:rPr>
        <w:t xml:space="preserve"> وأبو إسحاق ثعلبة بن ميمون </w:t>
      </w:r>
      <w:r w:rsidRPr="0017382C">
        <w:rPr>
          <w:rStyle w:val="libFootnotenumChar"/>
          <w:rtl/>
        </w:rPr>
        <w:t>(4)</w:t>
      </w:r>
      <w:r w:rsidR="00527246">
        <w:rPr>
          <w:rtl/>
        </w:rPr>
        <w:t>،</w:t>
      </w:r>
      <w:r w:rsidRPr="007B62FF">
        <w:rPr>
          <w:rtl/>
        </w:rPr>
        <w:t xml:space="preserve"> وأبو المغراء </w:t>
      </w:r>
      <w:r w:rsidRPr="0017382C">
        <w:rPr>
          <w:rStyle w:val="libFootnotenumChar"/>
          <w:rtl/>
        </w:rPr>
        <w:t>(5)</w:t>
      </w:r>
      <w:r>
        <w:rPr>
          <w:rtl/>
        </w:rPr>
        <w:t>.</w:t>
      </w:r>
    </w:p>
    <w:p w:rsidR="0017382C" w:rsidRDefault="0017382C" w:rsidP="00E10B1D">
      <w:pPr>
        <w:pStyle w:val="Heading3"/>
        <w:rPr>
          <w:rtl/>
        </w:rPr>
      </w:pPr>
      <w:bookmarkStart w:id="898" w:name="_Toc394922118"/>
      <w:r w:rsidRPr="004F14F2">
        <w:rPr>
          <w:rtl/>
        </w:rPr>
        <w:t>[3204] يعقوب بن عيثم</w:t>
      </w:r>
      <w:r w:rsidR="00527246">
        <w:rPr>
          <w:rtl/>
        </w:rPr>
        <w:t>:</w:t>
      </w:r>
      <w:bookmarkEnd w:id="898"/>
    </w:p>
    <w:p w:rsidR="0017382C" w:rsidRPr="007B62FF" w:rsidRDefault="0017382C" w:rsidP="0017382C">
      <w:pPr>
        <w:pStyle w:val="libNormal"/>
        <w:rPr>
          <w:rtl/>
        </w:rPr>
      </w:pPr>
      <w:r w:rsidRPr="007B62FF">
        <w:rPr>
          <w:rtl/>
        </w:rPr>
        <w:t xml:space="preserve">صاحب كتاب معتمد في مشيخة الفقيه </w:t>
      </w:r>
      <w:r w:rsidRPr="0017382C">
        <w:rPr>
          <w:rStyle w:val="libFootnotenumChar"/>
          <w:rtl/>
        </w:rPr>
        <w:t>(6)</w:t>
      </w:r>
      <w:r w:rsidR="00527246">
        <w:rPr>
          <w:rtl/>
        </w:rPr>
        <w:t>،</w:t>
      </w:r>
      <w:r w:rsidRPr="007B62FF">
        <w:rPr>
          <w:rtl/>
        </w:rPr>
        <w:t xml:space="preserve"> يرويه عنه ابن أبي عمير</w:t>
      </w:r>
      <w:r w:rsidR="00527246">
        <w:rPr>
          <w:rtl/>
        </w:rPr>
        <w:t>،</w:t>
      </w:r>
      <w:r w:rsidRPr="007B62FF">
        <w:rPr>
          <w:rtl/>
        </w:rPr>
        <w:t xml:space="preserve"> ومرّ في </w:t>
      </w:r>
      <w:r>
        <w:rPr>
          <w:rtl/>
        </w:rPr>
        <w:t>(</w:t>
      </w:r>
      <w:r w:rsidRPr="007B62FF">
        <w:rPr>
          <w:rtl/>
        </w:rPr>
        <w:t>شنا</w:t>
      </w:r>
      <w:r>
        <w:rPr>
          <w:rtl/>
        </w:rPr>
        <w:t>)</w:t>
      </w:r>
      <w:r w:rsidRPr="007B62FF">
        <w:rPr>
          <w:rtl/>
        </w:rPr>
        <w:t xml:space="preserve"> ما يوضح وثاقته </w:t>
      </w:r>
      <w:r w:rsidRPr="0017382C">
        <w:rPr>
          <w:rStyle w:val="libFootnotenumChar"/>
          <w:rtl/>
        </w:rPr>
        <w:t>(7)</w:t>
      </w:r>
      <w:r>
        <w:rPr>
          <w:rtl/>
        </w:rPr>
        <w:t>.</w:t>
      </w:r>
    </w:p>
    <w:p w:rsidR="0017382C" w:rsidRDefault="0017382C" w:rsidP="00E10B1D">
      <w:pPr>
        <w:pStyle w:val="Heading3"/>
        <w:rPr>
          <w:rtl/>
        </w:rPr>
      </w:pPr>
      <w:bookmarkStart w:id="899" w:name="_Toc394922119"/>
      <w:r w:rsidRPr="004F14F2">
        <w:rPr>
          <w:rtl/>
        </w:rPr>
        <w:t>[3205] يعقوب بن عُذافِر</w:t>
      </w:r>
      <w:r w:rsidR="00527246">
        <w:rPr>
          <w:rtl/>
        </w:rPr>
        <w:t>:</w:t>
      </w:r>
      <w:bookmarkEnd w:id="899"/>
    </w:p>
    <w:p w:rsidR="0017382C" w:rsidRPr="007B62FF" w:rsidRDefault="0017382C" w:rsidP="0017382C">
      <w:pPr>
        <w:pStyle w:val="libNormal"/>
        <w:rPr>
          <w:rtl/>
        </w:rPr>
      </w:pPr>
      <w:r w:rsidRPr="007B62FF">
        <w:rPr>
          <w:rtl/>
        </w:rPr>
        <w:t>يروي عنه</w:t>
      </w:r>
      <w:r w:rsidR="00527246">
        <w:rPr>
          <w:rtl/>
        </w:rPr>
        <w:t>:</w:t>
      </w:r>
      <w:r w:rsidRPr="007B62FF">
        <w:rPr>
          <w:rtl/>
        </w:rPr>
        <w:t xml:space="preserve"> يونس بن يعقوب</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336 / 52.</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337 / 66.</w:t>
      </w:r>
    </w:p>
    <w:p w:rsidR="0017382C" w:rsidRPr="007B62FF" w:rsidRDefault="0017382C" w:rsidP="0017382C">
      <w:pPr>
        <w:pStyle w:val="libFootnote0"/>
        <w:rPr>
          <w:rtl/>
        </w:rPr>
      </w:pPr>
      <w:r w:rsidRPr="007B62FF">
        <w:rPr>
          <w:rtl/>
        </w:rPr>
        <w:t>(3) تهذيب الأحكام 4</w:t>
      </w:r>
      <w:r w:rsidR="00527246">
        <w:rPr>
          <w:rtl/>
        </w:rPr>
        <w:t>:</w:t>
      </w:r>
      <w:r w:rsidRPr="007B62FF">
        <w:rPr>
          <w:rtl/>
        </w:rPr>
        <w:t xml:space="preserve"> 165 / 470.</w:t>
      </w:r>
    </w:p>
    <w:p w:rsidR="0017382C" w:rsidRPr="007B62FF" w:rsidRDefault="0017382C" w:rsidP="0017382C">
      <w:pPr>
        <w:pStyle w:val="libFootnote0"/>
        <w:rPr>
          <w:rtl/>
        </w:rPr>
      </w:pPr>
      <w:r w:rsidRPr="007B62FF">
        <w:rPr>
          <w:rtl/>
        </w:rPr>
        <w:t>(4) أُصول الكافي 2</w:t>
      </w:r>
      <w:r w:rsidR="00527246">
        <w:rPr>
          <w:rtl/>
        </w:rPr>
        <w:t>:</w:t>
      </w:r>
      <w:r w:rsidRPr="007B62FF">
        <w:rPr>
          <w:rtl/>
        </w:rPr>
        <w:t xml:space="preserve"> 444 / 1.</w:t>
      </w:r>
    </w:p>
    <w:p w:rsidR="0017382C" w:rsidRPr="007B62FF" w:rsidRDefault="0017382C" w:rsidP="0017382C">
      <w:pPr>
        <w:pStyle w:val="libFootnote0"/>
        <w:rPr>
          <w:rtl/>
        </w:rPr>
      </w:pPr>
      <w:r w:rsidRPr="007B62FF">
        <w:rPr>
          <w:rtl/>
        </w:rPr>
        <w:t>(5) الكافي 3</w:t>
      </w:r>
      <w:r w:rsidR="00527246">
        <w:rPr>
          <w:rtl/>
        </w:rPr>
        <w:t>:</w:t>
      </w:r>
      <w:r w:rsidRPr="007B62FF">
        <w:rPr>
          <w:rtl/>
        </w:rPr>
        <w:t xml:space="preserve"> 256 / 25.</w:t>
      </w:r>
    </w:p>
    <w:p w:rsidR="0017382C" w:rsidRPr="007B62FF" w:rsidRDefault="0017382C" w:rsidP="0017382C">
      <w:pPr>
        <w:pStyle w:val="libFootnote0"/>
        <w:rPr>
          <w:rtl/>
        </w:rPr>
      </w:pPr>
      <w:r w:rsidRPr="007B62FF">
        <w:rPr>
          <w:rtl/>
        </w:rPr>
        <w:t>(6) الفقيه 4</w:t>
      </w:r>
      <w:r w:rsidR="00527246">
        <w:rPr>
          <w:rtl/>
        </w:rPr>
        <w:t>:</w:t>
      </w:r>
      <w:r w:rsidRPr="007B62FF">
        <w:rPr>
          <w:rtl/>
        </w:rPr>
        <w:t xml:space="preserve"> 6</w:t>
      </w:r>
      <w:r w:rsidR="00527246">
        <w:rPr>
          <w:rtl/>
        </w:rPr>
        <w:t>،</w:t>
      </w:r>
      <w:r w:rsidRPr="007B62FF">
        <w:rPr>
          <w:rtl/>
        </w:rPr>
        <w:t xml:space="preserve"> من المشيخة</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ابن عثيم</w:t>
      </w:r>
      <w:r>
        <w:rPr>
          <w:rtl/>
        </w:rPr>
        <w:t>)</w:t>
      </w:r>
      <w:r w:rsidRPr="007B62FF">
        <w:rPr>
          <w:rtl/>
        </w:rPr>
        <w:t xml:space="preserve"> بدل </w:t>
      </w:r>
      <w:r>
        <w:rPr>
          <w:rtl/>
        </w:rPr>
        <w:t>(</w:t>
      </w:r>
      <w:r w:rsidRPr="007B62FF">
        <w:rPr>
          <w:rtl/>
        </w:rPr>
        <w:t>ابن عيثم</w:t>
      </w:r>
      <w:r>
        <w:rPr>
          <w:rtl/>
        </w:rPr>
        <w:t>)</w:t>
      </w:r>
      <w:r w:rsidR="00527246">
        <w:rPr>
          <w:rtl/>
        </w:rPr>
        <w:t>،</w:t>
      </w:r>
      <w:r w:rsidRPr="007B62FF">
        <w:rPr>
          <w:rtl/>
        </w:rPr>
        <w:t xml:space="preserve"> بتقديم الثاء على الياء وهو الموافق لما في</w:t>
      </w:r>
      <w:r w:rsidR="00527246">
        <w:rPr>
          <w:rtl/>
        </w:rPr>
        <w:t>:</w:t>
      </w:r>
      <w:r w:rsidRPr="007B62FF">
        <w:rPr>
          <w:rtl/>
        </w:rPr>
        <w:t xml:space="preserve"> الفقيه 1</w:t>
      </w:r>
      <w:r w:rsidR="00527246">
        <w:rPr>
          <w:rtl/>
        </w:rPr>
        <w:t>:</w:t>
      </w:r>
      <w:r w:rsidRPr="007B62FF">
        <w:rPr>
          <w:rtl/>
        </w:rPr>
        <w:t xml:space="preserve"> 15 / 30</w:t>
      </w:r>
      <w:r w:rsidR="00527246">
        <w:rPr>
          <w:rtl/>
        </w:rPr>
        <w:t>،</w:t>
      </w:r>
      <w:r w:rsidRPr="007B62FF">
        <w:rPr>
          <w:rtl/>
        </w:rPr>
        <w:t xml:space="preserve"> 32</w:t>
      </w:r>
      <w:r w:rsidR="00527246">
        <w:rPr>
          <w:rtl/>
        </w:rPr>
        <w:t>،</w:t>
      </w:r>
      <w:r w:rsidRPr="007B62FF">
        <w:rPr>
          <w:rtl/>
        </w:rPr>
        <w:t xml:space="preserve"> تهذيب الأحكام 1</w:t>
      </w:r>
      <w:r w:rsidR="00527246">
        <w:rPr>
          <w:rtl/>
        </w:rPr>
        <w:t>:</w:t>
      </w:r>
      <w:r w:rsidRPr="007B62FF">
        <w:rPr>
          <w:rtl/>
        </w:rPr>
        <w:t xml:space="preserve"> 233 / 674 </w:t>
      </w:r>
      <w:r>
        <w:rPr>
          <w:rtl/>
        </w:rPr>
        <w:t>و 2</w:t>
      </w:r>
      <w:r w:rsidRPr="007B62FF">
        <w:rPr>
          <w:rtl/>
        </w:rPr>
        <w:t xml:space="preserve">45 / 707 </w:t>
      </w:r>
      <w:r>
        <w:rPr>
          <w:rtl/>
        </w:rPr>
        <w:t>و 4</w:t>
      </w:r>
      <w:r w:rsidRPr="007B62FF">
        <w:rPr>
          <w:rtl/>
        </w:rPr>
        <w:t>19 / 1325</w:t>
      </w:r>
      <w:r w:rsidR="00527246">
        <w:rPr>
          <w:rtl/>
        </w:rPr>
        <w:t>،</w:t>
      </w:r>
      <w:r w:rsidRPr="007B62FF">
        <w:rPr>
          <w:rtl/>
        </w:rPr>
        <w:t xml:space="preserve"> الاستبصار 1</w:t>
      </w:r>
      <w:r w:rsidR="00527246">
        <w:rPr>
          <w:rtl/>
        </w:rPr>
        <w:t>:</w:t>
      </w:r>
      <w:r w:rsidRPr="007B62FF">
        <w:rPr>
          <w:rtl/>
        </w:rPr>
        <w:t xml:space="preserve"> 31 / 84</w:t>
      </w:r>
      <w:r w:rsidR="00527246">
        <w:rPr>
          <w:rtl/>
        </w:rPr>
        <w:t>،</w:t>
      </w:r>
      <w:r w:rsidRPr="007B62FF">
        <w:rPr>
          <w:rtl/>
        </w:rPr>
        <w:t xml:space="preserve"> 1</w:t>
      </w:r>
      <w:r w:rsidR="00527246">
        <w:rPr>
          <w:rtl/>
        </w:rPr>
        <w:t>:</w:t>
      </w:r>
      <w:r w:rsidRPr="007B62FF">
        <w:rPr>
          <w:rtl/>
        </w:rPr>
        <w:t xml:space="preserve"> 41 / 114</w:t>
      </w:r>
      <w:r w:rsidR="00527246">
        <w:rPr>
          <w:rtl/>
        </w:rPr>
        <w:t>،</w:t>
      </w:r>
      <w:r w:rsidRPr="007B62FF">
        <w:rPr>
          <w:rtl/>
        </w:rPr>
        <w:t xml:space="preserve"> جامع الرواة 2</w:t>
      </w:r>
      <w:r w:rsidR="00527246">
        <w:rPr>
          <w:rtl/>
        </w:rPr>
        <w:t>:</w:t>
      </w:r>
      <w:r w:rsidRPr="007B62FF">
        <w:rPr>
          <w:rtl/>
        </w:rPr>
        <w:t xml:space="preserve"> 349</w:t>
      </w:r>
      <w:r w:rsidR="00527246">
        <w:rPr>
          <w:rtl/>
        </w:rPr>
        <w:t>،</w:t>
      </w:r>
      <w:r w:rsidRPr="007B62FF">
        <w:rPr>
          <w:rtl/>
        </w:rPr>
        <w:t xml:space="preserve"> معجم رجال الحديث 20</w:t>
      </w:r>
      <w:r w:rsidR="00527246">
        <w:rPr>
          <w:rtl/>
        </w:rPr>
        <w:t>:</w:t>
      </w:r>
      <w:r w:rsidRPr="007B62FF">
        <w:rPr>
          <w:rtl/>
        </w:rPr>
        <w:t xml:space="preserve"> 143.</w:t>
      </w:r>
    </w:p>
    <w:p w:rsidR="0017382C" w:rsidRPr="007B62FF" w:rsidRDefault="0017382C" w:rsidP="0017382C">
      <w:pPr>
        <w:pStyle w:val="libFootnote0"/>
        <w:rPr>
          <w:rtl/>
        </w:rPr>
      </w:pPr>
      <w:r w:rsidRPr="007B62FF">
        <w:rPr>
          <w:rtl/>
        </w:rPr>
        <w:t>(7) تقدّم في الجزء الخامس صحيفة</w:t>
      </w:r>
      <w:r w:rsidR="00527246">
        <w:rPr>
          <w:rtl/>
        </w:rPr>
        <w:t>:</w:t>
      </w:r>
      <w:r w:rsidRPr="007B62FF">
        <w:rPr>
          <w:rtl/>
        </w:rPr>
        <w:t xml:space="preserve"> 383</w:t>
      </w:r>
      <w:r w:rsidR="00527246">
        <w:rPr>
          <w:rtl/>
        </w:rPr>
        <w:t>،</w:t>
      </w:r>
      <w:r w:rsidRPr="007B62FF">
        <w:rPr>
          <w:rtl/>
        </w:rPr>
        <w:t xml:space="preserve"> الطريق رقم</w:t>
      </w:r>
      <w:r w:rsidR="00527246">
        <w:rPr>
          <w:rtl/>
        </w:rPr>
        <w:t>:</w:t>
      </w:r>
      <w:r w:rsidRPr="007B62FF">
        <w:rPr>
          <w:rtl/>
        </w:rPr>
        <w:t xml:space="preserve"> [351]</w:t>
      </w:r>
      <w:r>
        <w:rPr>
          <w:rtl/>
        </w:rPr>
        <w:t>.</w:t>
      </w:r>
    </w:p>
    <w:p w:rsidR="0017382C" w:rsidRPr="007B62FF" w:rsidRDefault="0017382C" w:rsidP="0017382C">
      <w:pPr>
        <w:pStyle w:val="libFootnote0"/>
        <w:rPr>
          <w:rtl/>
        </w:rPr>
      </w:pPr>
      <w:r w:rsidRPr="007B62FF">
        <w:rPr>
          <w:rtl/>
        </w:rPr>
        <w:t>(8) رجال الشيخ</w:t>
      </w:r>
      <w:r w:rsidR="00527246">
        <w:rPr>
          <w:rtl/>
        </w:rPr>
        <w:t>:</w:t>
      </w:r>
      <w:r w:rsidRPr="007B62FF">
        <w:rPr>
          <w:rtl/>
        </w:rPr>
        <w:t xml:space="preserve"> 337 / 61.</w:t>
      </w:r>
    </w:p>
    <w:p w:rsidR="0017382C" w:rsidRDefault="0017382C" w:rsidP="00C613E8">
      <w:pPr>
        <w:pStyle w:val="libNormal"/>
        <w:rPr>
          <w:rtl/>
        </w:rPr>
      </w:pPr>
      <w:r>
        <w:rPr>
          <w:rtl/>
        </w:rPr>
        <w:br w:type="page"/>
      </w:r>
    </w:p>
    <w:p w:rsidR="0017382C" w:rsidRDefault="0017382C" w:rsidP="00E10B1D">
      <w:pPr>
        <w:pStyle w:val="Heading3"/>
        <w:rPr>
          <w:rtl/>
        </w:rPr>
      </w:pPr>
      <w:bookmarkStart w:id="900" w:name="_Toc394922120"/>
      <w:r w:rsidRPr="004F14F2">
        <w:rPr>
          <w:rtl/>
        </w:rPr>
        <w:lastRenderedPageBreak/>
        <w:t>[3206] يعقوب القمي</w:t>
      </w:r>
      <w:r w:rsidR="00527246">
        <w:rPr>
          <w:rtl/>
        </w:rPr>
        <w:t>:</w:t>
      </w:r>
      <w:bookmarkEnd w:id="900"/>
    </w:p>
    <w:p w:rsidR="0017382C" w:rsidRPr="007B62FF" w:rsidRDefault="0017382C" w:rsidP="0017382C">
      <w:pPr>
        <w:pStyle w:val="libNormal"/>
        <w:rPr>
          <w:rtl/>
        </w:rPr>
      </w:pPr>
      <w:r w:rsidRPr="007B62FF">
        <w:rPr>
          <w:rtl/>
        </w:rPr>
        <w:t>عنه</w:t>
      </w:r>
      <w:r w:rsidR="00527246">
        <w:rPr>
          <w:rtl/>
        </w:rPr>
        <w:t>:</w:t>
      </w:r>
      <w:r w:rsidRPr="007B62FF">
        <w:rPr>
          <w:rtl/>
        </w:rPr>
        <w:t xml:space="preserve"> حريز</w:t>
      </w:r>
      <w:r w:rsidR="00527246">
        <w:rPr>
          <w:rtl/>
        </w:rPr>
        <w:t>،</w:t>
      </w:r>
      <w:r w:rsidRPr="007B62FF">
        <w:rPr>
          <w:rtl/>
        </w:rPr>
        <w:t xml:space="preserve"> في الكافي</w:t>
      </w:r>
      <w:r w:rsidR="00527246">
        <w:rPr>
          <w:rtl/>
        </w:rPr>
        <w:t>،</w:t>
      </w:r>
      <w:r w:rsidRPr="007B62FF">
        <w:rPr>
          <w:rtl/>
        </w:rPr>
        <w:t xml:space="preserve"> في باب من قال لا إله إلاّ الله والله أكبر </w:t>
      </w:r>
      <w:r w:rsidRPr="0017382C">
        <w:rPr>
          <w:rStyle w:val="libFootnotenumChar"/>
          <w:rtl/>
        </w:rPr>
        <w:t>(1)</w:t>
      </w:r>
      <w:r>
        <w:rPr>
          <w:rtl/>
        </w:rPr>
        <w:t>.</w:t>
      </w:r>
    </w:p>
    <w:p w:rsidR="0017382C" w:rsidRDefault="0017382C" w:rsidP="00E10B1D">
      <w:pPr>
        <w:pStyle w:val="Heading3"/>
        <w:rPr>
          <w:rtl/>
        </w:rPr>
      </w:pPr>
      <w:bookmarkStart w:id="901" w:name="_Toc394922121"/>
      <w:r w:rsidRPr="004F14F2">
        <w:rPr>
          <w:rtl/>
        </w:rPr>
        <w:t>[3207] يعقوب بن قيس البجلي</w:t>
      </w:r>
      <w:r w:rsidR="00527246">
        <w:rPr>
          <w:rtl/>
        </w:rPr>
        <w:t>:</w:t>
      </w:r>
      <w:bookmarkEnd w:id="901"/>
    </w:p>
    <w:p w:rsidR="0017382C" w:rsidRPr="007B62FF" w:rsidRDefault="0017382C" w:rsidP="0017382C">
      <w:pPr>
        <w:pStyle w:val="libNormal"/>
        <w:rPr>
          <w:rtl/>
        </w:rPr>
      </w:pPr>
      <w:r w:rsidRPr="007B62FF">
        <w:rPr>
          <w:rtl/>
        </w:rPr>
        <w:t>الدُّهْني</w:t>
      </w:r>
      <w:r w:rsidR="00527246">
        <w:rPr>
          <w:rtl/>
        </w:rPr>
        <w:t>،</w:t>
      </w:r>
      <w:r w:rsidRPr="007B62FF">
        <w:rPr>
          <w:rtl/>
        </w:rPr>
        <w:t xml:space="preserve"> والد يونس بن يعقوب </w:t>
      </w:r>
      <w:r w:rsidRPr="0017382C">
        <w:rPr>
          <w:rStyle w:val="libFootnotenumChar"/>
          <w:rtl/>
        </w:rPr>
        <w:t>(2)</w:t>
      </w:r>
      <w:r w:rsidR="00527246">
        <w:rPr>
          <w:rtl/>
        </w:rPr>
        <w:t>،</w:t>
      </w:r>
      <w:r w:rsidRPr="007B62FF">
        <w:rPr>
          <w:rtl/>
        </w:rPr>
        <w:t xml:space="preserve"> عنه</w:t>
      </w:r>
      <w:r w:rsidR="00527246">
        <w:rPr>
          <w:rtl/>
        </w:rPr>
        <w:t>:</w:t>
      </w:r>
      <w:r w:rsidRPr="007B62FF">
        <w:rPr>
          <w:rtl/>
        </w:rPr>
        <w:t xml:space="preserve"> ابنه يونس </w:t>
      </w:r>
      <w:r w:rsidRPr="0017382C">
        <w:rPr>
          <w:rStyle w:val="libFootnotenumChar"/>
          <w:rtl/>
        </w:rPr>
        <w:t>(3)</w:t>
      </w:r>
      <w:r>
        <w:rPr>
          <w:rtl/>
        </w:rPr>
        <w:t>.</w:t>
      </w:r>
    </w:p>
    <w:p w:rsidR="0017382C" w:rsidRDefault="0017382C" w:rsidP="00E10B1D">
      <w:pPr>
        <w:pStyle w:val="Heading3"/>
        <w:rPr>
          <w:rtl/>
        </w:rPr>
      </w:pPr>
      <w:bookmarkStart w:id="902" w:name="_Toc394922122"/>
      <w:r w:rsidRPr="004F14F2">
        <w:rPr>
          <w:rtl/>
        </w:rPr>
        <w:t xml:space="preserve">[3208] </w:t>
      </w:r>
      <w:r>
        <w:rPr>
          <w:rtl/>
        </w:rPr>
        <w:t>[</w:t>
      </w:r>
      <w:r w:rsidRPr="004F14F2">
        <w:rPr>
          <w:rtl/>
        </w:rPr>
        <w:t>يعقوب بن نُعيم بن قَرْقارة</w:t>
      </w:r>
      <w:r w:rsidR="00527246">
        <w:rPr>
          <w:rtl/>
        </w:rPr>
        <w:t>:</w:t>
      </w:r>
      <w:bookmarkEnd w:id="902"/>
    </w:p>
    <w:p w:rsidR="0017382C" w:rsidRPr="007B62FF" w:rsidRDefault="0017382C" w:rsidP="0017382C">
      <w:pPr>
        <w:pStyle w:val="libNormal"/>
        <w:rPr>
          <w:rtl/>
        </w:rPr>
      </w:pPr>
      <w:r w:rsidRPr="007B62FF">
        <w:rPr>
          <w:rtl/>
        </w:rPr>
        <w:t xml:space="preserve">قال السيد علي بن طاوس في فلاح السائل بعد ذكر خبر حديث يتضمن تغيّر لون الحسن بن علي </w:t>
      </w:r>
      <w:r>
        <w:rPr>
          <w:rtl/>
        </w:rPr>
        <w:t>(</w:t>
      </w:r>
      <w:r w:rsidRPr="007B62FF">
        <w:rPr>
          <w:rtl/>
        </w:rPr>
        <w:t>عليهما السّلام</w:t>
      </w:r>
      <w:r>
        <w:rPr>
          <w:rtl/>
        </w:rPr>
        <w:t>)</w:t>
      </w:r>
      <w:r w:rsidRPr="007B62FF">
        <w:rPr>
          <w:rtl/>
        </w:rPr>
        <w:t xml:space="preserve"> عند الوضوء قال</w:t>
      </w:r>
      <w:r w:rsidR="00527246">
        <w:rPr>
          <w:rtl/>
        </w:rPr>
        <w:t>:</w:t>
      </w:r>
      <w:r w:rsidRPr="007B62FF">
        <w:rPr>
          <w:rtl/>
        </w:rPr>
        <w:t xml:space="preserve"> وروى نحو هذا الحديث عن مولانا الحسن </w:t>
      </w:r>
      <w:r w:rsidRPr="0017382C">
        <w:rPr>
          <w:rStyle w:val="libAlaemChar"/>
          <w:rtl/>
        </w:rPr>
        <w:t>عليه‌السلام</w:t>
      </w:r>
      <w:r w:rsidRPr="007B62FF">
        <w:rPr>
          <w:rtl/>
        </w:rPr>
        <w:t xml:space="preserve"> يعقوب بن نعيم بن قرقارة من أعيان أصحاب الرضا </w:t>
      </w:r>
      <w:r w:rsidRPr="0017382C">
        <w:rPr>
          <w:rStyle w:val="libAlaemChar"/>
          <w:rtl/>
        </w:rPr>
        <w:t>عليه‌السلام</w:t>
      </w:r>
      <w:r w:rsidRPr="007B62FF">
        <w:rPr>
          <w:rtl/>
        </w:rPr>
        <w:t xml:space="preserve"> في كتاب الإمامة </w:t>
      </w:r>
      <w:r w:rsidRPr="0017382C">
        <w:rPr>
          <w:rStyle w:val="libFootnotenumChar"/>
          <w:rtl/>
        </w:rPr>
        <w:t>(4)</w:t>
      </w:r>
      <w:r>
        <w:rPr>
          <w:rtl/>
        </w:rPr>
        <w:t>].</w:t>
      </w:r>
    </w:p>
    <w:p w:rsidR="0017382C" w:rsidRDefault="0017382C" w:rsidP="00E10B1D">
      <w:pPr>
        <w:pStyle w:val="Heading3"/>
        <w:rPr>
          <w:rtl/>
        </w:rPr>
      </w:pPr>
      <w:bookmarkStart w:id="903" w:name="_Toc394922123"/>
      <w:r w:rsidRPr="004F14F2">
        <w:rPr>
          <w:rtl/>
        </w:rPr>
        <w:t>[3209] يعلى بن الحارث المحاربي</w:t>
      </w:r>
      <w:r w:rsidR="00527246">
        <w:rPr>
          <w:rtl/>
        </w:rPr>
        <w:t>:</w:t>
      </w:r>
      <w:bookmarkEnd w:id="903"/>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904" w:name="_Toc394922124"/>
      <w:r w:rsidRPr="004F14F2">
        <w:rPr>
          <w:rtl/>
        </w:rPr>
        <w:t>[3210] يوسف بن إبراهيم</w:t>
      </w:r>
      <w:r w:rsidR="00527246">
        <w:rPr>
          <w:rtl/>
        </w:rPr>
        <w:t>:</w:t>
      </w:r>
      <w:bookmarkEnd w:id="904"/>
    </w:p>
    <w:p w:rsidR="0017382C" w:rsidRPr="007B62FF" w:rsidRDefault="0017382C" w:rsidP="0017382C">
      <w:pPr>
        <w:pStyle w:val="libNormal"/>
        <w:rPr>
          <w:rtl/>
        </w:rPr>
      </w:pPr>
      <w:r w:rsidRPr="007B62FF">
        <w:rPr>
          <w:rtl/>
        </w:rPr>
        <w:t xml:space="preserve">أبو </w:t>
      </w:r>
      <w:r w:rsidRPr="0017382C">
        <w:rPr>
          <w:rStyle w:val="libFootnotenumChar"/>
          <w:rtl/>
        </w:rPr>
        <w:t>(6)</w:t>
      </w:r>
      <w:r w:rsidRPr="007B62FF">
        <w:rPr>
          <w:rtl/>
        </w:rPr>
        <w:t xml:space="preserve"> داود</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r w:rsidRPr="007B62FF">
        <w:rPr>
          <w:rtl/>
        </w:rPr>
        <w:t xml:space="preserve"> عنه</w:t>
      </w:r>
      <w:r w:rsidR="00527246">
        <w:rPr>
          <w:rtl/>
        </w:rPr>
        <w:t>:</w:t>
      </w:r>
      <w:r w:rsidRPr="007B62FF">
        <w:rPr>
          <w:rtl/>
        </w:rPr>
        <w:t xml:space="preserve"> صفوان بن</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أُصول الكافي 2</w:t>
      </w:r>
      <w:r w:rsidR="00527246">
        <w:rPr>
          <w:rtl/>
        </w:rPr>
        <w:t>:</w:t>
      </w:r>
      <w:r w:rsidRPr="007B62FF">
        <w:rPr>
          <w:rtl/>
        </w:rPr>
        <w:t xml:space="preserve"> 375 / 1.</w:t>
      </w:r>
    </w:p>
    <w:p w:rsidR="0017382C" w:rsidRPr="007B62FF" w:rsidRDefault="0017382C" w:rsidP="0017382C">
      <w:pPr>
        <w:pStyle w:val="libFootnote0"/>
        <w:rPr>
          <w:rtl/>
        </w:rPr>
      </w:pPr>
      <w:r w:rsidRPr="007B62FF">
        <w:rPr>
          <w:rtl/>
        </w:rPr>
        <w:t xml:space="preserve">(2) كذا في الأصل والحجرية من دون ذكر الرمز الذي يشير إلى صحبته للإمام الصادق </w:t>
      </w:r>
      <w:r w:rsidRPr="0017382C">
        <w:rPr>
          <w:rStyle w:val="libAlaemChar"/>
          <w:rtl/>
        </w:rPr>
        <w:t>عليه‌السلام</w:t>
      </w:r>
      <w:r w:rsidR="00527246">
        <w:rPr>
          <w:rtl/>
        </w:rPr>
        <w:t>،</w:t>
      </w:r>
      <w:r w:rsidRPr="007B62FF">
        <w:rPr>
          <w:rtl/>
        </w:rPr>
        <w:t xml:space="preserve"> ولعله من سهو القلم</w:t>
      </w:r>
      <w:r w:rsidR="00527246">
        <w:rPr>
          <w:rtl/>
        </w:rPr>
        <w:t>،</w:t>
      </w:r>
      <w:r w:rsidRPr="007B62FF">
        <w:rPr>
          <w:rtl/>
        </w:rPr>
        <w:t xml:space="preserve"> انظر رجال الشيخ</w:t>
      </w:r>
      <w:r w:rsidR="00527246">
        <w:rPr>
          <w:rtl/>
        </w:rPr>
        <w:t>:</w:t>
      </w:r>
      <w:r w:rsidRPr="007B62FF">
        <w:rPr>
          <w:rtl/>
        </w:rPr>
        <w:t xml:space="preserve"> 336 / 55 في أصحاب الصادق </w:t>
      </w:r>
      <w:r w:rsidRPr="0017382C">
        <w:rPr>
          <w:rStyle w:val="libAlaemChar"/>
          <w:rtl/>
        </w:rPr>
        <w:t>عليه‌السلام</w:t>
      </w:r>
    </w:p>
    <w:p w:rsidR="0017382C" w:rsidRPr="007B62FF" w:rsidRDefault="0017382C" w:rsidP="0017382C">
      <w:pPr>
        <w:pStyle w:val="libFootnote0"/>
        <w:rPr>
          <w:rtl/>
        </w:rPr>
      </w:pPr>
      <w:r w:rsidRPr="007B62FF">
        <w:rPr>
          <w:rtl/>
        </w:rPr>
        <w:t>(3) تفسير القمي 2</w:t>
      </w:r>
      <w:r w:rsidR="00527246">
        <w:rPr>
          <w:rtl/>
        </w:rPr>
        <w:t>:</w:t>
      </w:r>
      <w:r w:rsidRPr="007B62FF">
        <w:rPr>
          <w:rtl/>
        </w:rPr>
        <w:t xml:space="preserve"> 309.</w:t>
      </w:r>
    </w:p>
    <w:p w:rsidR="0017382C" w:rsidRPr="007B62FF" w:rsidRDefault="0017382C" w:rsidP="0017382C">
      <w:pPr>
        <w:pStyle w:val="libFootnote0"/>
        <w:rPr>
          <w:rtl/>
        </w:rPr>
      </w:pPr>
      <w:r w:rsidRPr="007B62FF">
        <w:rPr>
          <w:rtl/>
        </w:rPr>
        <w:t>(4) ما بين الحاصرتين لم يرد في الأصل</w:t>
      </w:r>
      <w:r w:rsidR="00527246">
        <w:rPr>
          <w:rtl/>
        </w:rPr>
        <w:t>،</w:t>
      </w:r>
      <w:r w:rsidRPr="007B62FF">
        <w:rPr>
          <w:rtl/>
        </w:rPr>
        <w:t xml:space="preserve"> وأثبتناه من الحجرية.</w:t>
      </w:r>
    </w:p>
    <w:p w:rsidR="0017382C" w:rsidRPr="007B62FF" w:rsidRDefault="0017382C" w:rsidP="0017382C">
      <w:pPr>
        <w:pStyle w:val="libFootnote"/>
        <w:rPr>
          <w:rtl/>
          <w:lang w:bidi="fa-IR"/>
        </w:rPr>
      </w:pPr>
      <w:r w:rsidRPr="007B62FF">
        <w:rPr>
          <w:rtl/>
        </w:rPr>
        <w:t>ولم نقف عليه في فلاح السائل</w:t>
      </w:r>
      <w:r w:rsidR="00527246">
        <w:rPr>
          <w:rtl/>
        </w:rPr>
        <w:t>،</w:t>
      </w:r>
      <w:r w:rsidRPr="007B62FF">
        <w:rPr>
          <w:rtl/>
        </w:rPr>
        <w:t xml:space="preserve"> ولكن نقل عنه المجلسي في بحار الأنوار 80</w:t>
      </w:r>
      <w:r w:rsidR="00527246">
        <w:rPr>
          <w:rtl/>
        </w:rPr>
        <w:t>:</w:t>
      </w:r>
      <w:r w:rsidRPr="007B62FF">
        <w:rPr>
          <w:rtl/>
        </w:rPr>
        <w:t xml:space="preserve"> 346 / 30.</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336 / 51</w:t>
      </w:r>
      <w:r w:rsidR="00527246">
        <w:rPr>
          <w:rtl/>
        </w:rPr>
        <w:t>،</w:t>
      </w:r>
      <w:r w:rsidRPr="007B62FF">
        <w:rPr>
          <w:rtl/>
        </w:rPr>
        <w:t xml:space="preserve"> ورجال البرقي</w:t>
      </w:r>
      <w:r w:rsidR="00527246">
        <w:rPr>
          <w:rtl/>
        </w:rPr>
        <w:t>:</w:t>
      </w:r>
      <w:r w:rsidRPr="007B62FF">
        <w:rPr>
          <w:rtl/>
        </w:rPr>
        <w:t xml:space="preserve"> 29.</w:t>
      </w:r>
    </w:p>
    <w:p w:rsidR="0017382C" w:rsidRPr="007B62FF" w:rsidRDefault="0017382C" w:rsidP="0017382C">
      <w:pPr>
        <w:pStyle w:val="libFootnote0"/>
        <w:rPr>
          <w:rtl/>
        </w:rPr>
      </w:pPr>
      <w:r w:rsidRPr="007B62FF">
        <w:rPr>
          <w:rtl/>
        </w:rPr>
        <w:t>(6) في حاشية الأصل وفوق الكلمة في متن الحجرية</w:t>
      </w:r>
      <w:r w:rsidR="00527246">
        <w:rPr>
          <w:rtl/>
        </w:rPr>
        <w:t>:</w:t>
      </w:r>
      <w:r w:rsidRPr="007B62FF">
        <w:rPr>
          <w:rtl/>
        </w:rPr>
        <w:t xml:space="preserve"> </w:t>
      </w:r>
      <w:r>
        <w:rPr>
          <w:rtl/>
        </w:rPr>
        <w:t>(</w:t>
      </w:r>
      <w:r w:rsidRPr="007B62FF">
        <w:rPr>
          <w:rtl/>
        </w:rPr>
        <w:t>أبي نسخة بدل</w:t>
      </w:r>
      <w:r>
        <w:rPr>
          <w:rtl/>
        </w:rPr>
        <w:t>)</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336 / 57</w:t>
      </w:r>
      <w:r w:rsidR="00527246">
        <w:rPr>
          <w:rtl/>
        </w:rPr>
        <w:t>،</w:t>
      </w:r>
      <w:r w:rsidRPr="007B62FF">
        <w:rPr>
          <w:rtl/>
        </w:rPr>
        <w:t xml:space="preserve"> ورجال البرقي</w:t>
      </w:r>
      <w:r w:rsidR="00527246">
        <w:rPr>
          <w:rtl/>
        </w:rPr>
        <w:t>:</w:t>
      </w:r>
      <w:r w:rsidRPr="007B62FF">
        <w:rPr>
          <w:rtl/>
        </w:rPr>
        <w:t xml:space="preserve"> 29.</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يحيى</w:t>
      </w:r>
      <w:r w:rsidR="00527246">
        <w:rPr>
          <w:rtl/>
        </w:rPr>
        <w:t>،</w:t>
      </w:r>
      <w:r w:rsidRPr="007B62FF">
        <w:rPr>
          <w:rtl/>
        </w:rPr>
        <w:t xml:space="preserve"> في التهذيب</w:t>
      </w:r>
      <w:r w:rsidR="00527246">
        <w:rPr>
          <w:rtl/>
        </w:rPr>
        <w:t>،</w:t>
      </w:r>
      <w:r w:rsidRPr="007B62FF">
        <w:rPr>
          <w:rtl/>
        </w:rPr>
        <w:t xml:space="preserve"> في باب ما تجوز الصلاة فيه من اللباس </w:t>
      </w:r>
      <w:r w:rsidRPr="0017382C">
        <w:rPr>
          <w:rStyle w:val="libFootnotenumChar"/>
          <w:rtl/>
        </w:rPr>
        <w:t>(1)</w:t>
      </w:r>
      <w:r w:rsidR="00527246">
        <w:rPr>
          <w:rtl/>
        </w:rPr>
        <w:t>،</w:t>
      </w:r>
      <w:r w:rsidRPr="007B62FF">
        <w:rPr>
          <w:rtl/>
        </w:rPr>
        <w:t xml:space="preserve"> وفي الكافي</w:t>
      </w:r>
      <w:r w:rsidR="00527246">
        <w:rPr>
          <w:rtl/>
        </w:rPr>
        <w:t>،</w:t>
      </w:r>
      <w:r w:rsidRPr="007B62FF">
        <w:rPr>
          <w:rtl/>
        </w:rPr>
        <w:t xml:space="preserve"> في باب اللباس </w:t>
      </w:r>
      <w:r w:rsidRPr="0017382C">
        <w:rPr>
          <w:rStyle w:val="libFootnotenumChar"/>
          <w:rtl/>
        </w:rPr>
        <w:t>(2)</w:t>
      </w:r>
      <w:r w:rsidR="00527246">
        <w:rPr>
          <w:rtl/>
        </w:rPr>
        <w:t>،</w:t>
      </w:r>
      <w:r w:rsidRPr="007B62FF">
        <w:rPr>
          <w:rtl/>
        </w:rPr>
        <w:t xml:space="preserve"> وعيص بن القاسم </w:t>
      </w:r>
      <w:r w:rsidRPr="0017382C">
        <w:rPr>
          <w:rStyle w:val="libFootnotenumChar"/>
          <w:rtl/>
        </w:rPr>
        <w:t>(3)</w:t>
      </w:r>
      <w:r>
        <w:rPr>
          <w:rtl/>
        </w:rPr>
        <w:t>.</w:t>
      </w:r>
    </w:p>
    <w:p w:rsidR="0017382C" w:rsidRDefault="0017382C" w:rsidP="00E10B1D">
      <w:pPr>
        <w:pStyle w:val="Heading3"/>
        <w:rPr>
          <w:rtl/>
        </w:rPr>
      </w:pPr>
      <w:bookmarkStart w:id="905" w:name="_Toc394922125"/>
      <w:r w:rsidRPr="004F14F2">
        <w:rPr>
          <w:rtl/>
        </w:rPr>
        <w:t>[3211] يوسف بن أبي القاسم</w:t>
      </w:r>
      <w:r w:rsidR="00527246">
        <w:rPr>
          <w:rtl/>
        </w:rPr>
        <w:t>:</w:t>
      </w:r>
      <w:bookmarkEnd w:id="905"/>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906" w:name="_Toc394922126"/>
      <w:r w:rsidRPr="004F14F2">
        <w:rPr>
          <w:rtl/>
        </w:rPr>
        <w:t>[3212] يوسف البزّاز</w:t>
      </w:r>
      <w:r w:rsidR="00527246">
        <w:rPr>
          <w:rtl/>
        </w:rPr>
        <w:t>:</w:t>
      </w:r>
      <w:bookmarkEnd w:id="906"/>
    </w:p>
    <w:p w:rsidR="0017382C" w:rsidRPr="007B62FF" w:rsidRDefault="0017382C" w:rsidP="0017382C">
      <w:pPr>
        <w:pStyle w:val="libNormal"/>
        <w:rPr>
          <w:rtl/>
        </w:rPr>
      </w:pPr>
      <w:r w:rsidRPr="007B62FF">
        <w:rPr>
          <w:rtl/>
        </w:rPr>
        <w:t>أبو يعقوب</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r w:rsidRPr="007B62FF">
        <w:rPr>
          <w:rtl/>
        </w:rPr>
        <w:t xml:space="preserve"> عنه</w:t>
      </w:r>
      <w:r w:rsidR="00527246">
        <w:rPr>
          <w:rtl/>
        </w:rPr>
        <w:t>:</w:t>
      </w:r>
      <w:r w:rsidRPr="007B62FF">
        <w:rPr>
          <w:rtl/>
        </w:rPr>
        <w:t xml:space="preserve"> ابن أبي عمير</w:t>
      </w:r>
      <w:r w:rsidR="00527246">
        <w:rPr>
          <w:rtl/>
        </w:rPr>
        <w:t>،</w:t>
      </w:r>
      <w:r w:rsidRPr="007B62FF">
        <w:rPr>
          <w:rtl/>
        </w:rPr>
        <w:t xml:space="preserve"> في الكافي</w:t>
      </w:r>
      <w:r w:rsidR="00527246">
        <w:rPr>
          <w:rtl/>
        </w:rPr>
        <w:t>،</w:t>
      </w:r>
      <w:r w:rsidRPr="007B62FF">
        <w:rPr>
          <w:rtl/>
        </w:rPr>
        <w:t xml:space="preserve"> في باب من وصف عدلاً وعمل بغيره </w:t>
      </w:r>
      <w:r w:rsidRPr="0017382C">
        <w:rPr>
          <w:rStyle w:val="libFootnotenumChar"/>
          <w:rtl/>
        </w:rPr>
        <w:t>(6)</w:t>
      </w:r>
      <w:r>
        <w:rPr>
          <w:rtl/>
        </w:rPr>
        <w:t>.</w:t>
      </w:r>
    </w:p>
    <w:p w:rsidR="0017382C" w:rsidRDefault="0017382C" w:rsidP="00E10B1D">
      <w:pPr>
        <w:pStyle w:val="Heading3"/>
        <w:rPr>
          <w:rtl/>
        </w:rPr>
      </w:pPr>
      <w:bookmarkStart w:id="907" w:name="_Toc394922127"/>
      <w:r w:rsidRPr="004F14F2">
        <w:rPr>
          <w:rtl/>
        </w:rPr>
        <w:t>[3213] يوسف بن الحارث</w:t>
      </w:r>
      <w:r w:rsidR="00527246">
        <w:rPr>
          <w:rtl/>
        </w:rPr>
        <w:t>:</w:t>
      </w:r>
      <w:bookmarkEnd w:id="907"/>
    </w:p>
    <w:p w:rsidR="0017382C" w:rsidRPr="007B62FF" w:rsidRDefault="0017382C" w:rsidP="0017382C">
      <w:pPr>
        <w:pStyle w:val="libNormal"/>
        <w:rPr>
          <w:rtl/>
        </w:rPr>
      </w:pPr>
      <w:r w:rsidRPr="007B62FF">
        <w:rPr>
          <w:rtl/>
        </w:rPr>
        <w:t xml:space="preserve">في من لم يرو عنهم </w:t>
      </w:r>
      <w:r w:rsidRPr="0017382C">
        <w:rPr>
          <w:rStyle w:val="libAlaemChar"/>
          <w:rtl/>
        </w:rPr>
        <w:t>عليهم‌السلام</w:t>
      </w:r>
      <w:r w:rsidR="00527246">
        <w:rPr>
          <w:rtl/>
        </w:rPr>
        <w:t>:</w:t>
      </w:r>
      <w:r w:rsidRPr="007B62FF">
        <w:rPr>
          <w:rtl/>
        </w:rPr>
        <w:t xml:space="preserve"> سهل بن الحسن الصفار أخو محمّد</w:t>
      </w:r>
      <w:r w:rsidR="00527246">
        <w:rPr>
          <w:rtl/>
        </w:rPr>
        <w:t>،</w:t>
      </w:r>
      <w:r w:rsidRPr="007B62FF">
        <w:rPr>
          <w:rtl/>
        </w:rPr>
        <w:t xml:space="preserve"> روى عن يوسف بن الحارث الكميداني</w:t>
      </w:r>
      <w:r w:rsidR="00527246">
        <w:rPr>
          <w:rtl/>
        </w:rPr>
        <w:t>،</w:t>
      </w:r>
      <w:r w:rsidRPr="007B62FF">
        <w:rPr>
          <w:rtl/>
        </w:rPr>
        <w:t xml:space="preserve"> عن عبد الرّحمن العرزمي كتابه. روى عنه</w:t>
      </w:r>
      <w:r w:rsidR="00527246">
        <w:rPr>
          <w:rtl/>
        </w:rPr>
        <w:t>:</w:t>
      </w:r>
      <w:r w:rsidRPr="007B62FF">
        <w:rPr>
          <w:rtl/>
        </w:rPr>
        <w:t xml:space="preserve"> أخوه محمّد بن الحسن </w:t>
      </w:r>
      <w:r w:rsidRPr="0017382C">
        <w:rPr>
          <w:rStyle w:val="libFootnotenumChar"/>
          <w:rtl/>
        </w:rPr>
        <w:t>(7)</w:t>
      </w:r>
      <w:r>
        <w:rPr>
          <w:rtl/>
        </w:rPr>
        <w:t>.</w:t>
      </w:r>
    </w:p>
    <w:p w:rsidR="0017382C" w:rsidRPr="007B62FF" w:rsidRDefault="0017382C" w:rsidP="0017382C">
      <w:pPr>
        <w:pStyle w:val="libNormal"/>
        <w:rPr>
          <w:rtl/>
        </w:rPr>
      </w:pPr>
      <w:r w:rsidRPr="007B62FF">
        <w:rPr>
          <w:rtl/>
        </w:rPr>
        <w:t>وفي التعليقة</w:t>
      </w:r>
      <w:r w:rsidR="00527246">
        <w:rPr>
          <w:rtl/>
        </w:rPr>
        <w:t>:</w:t>
      </w:r>
      <w:r w:rsidRPr="007B62FF">
        <w:rPr>
          <w:rtl/>
        </w:rPr>
        <w:t xml:space="preserve"> ان ذلك يومي إلى معروفيّته</w:t>
      </w:r>
      <w:r w:rsidR="00527246">
        <w:rPr>
          <w:rtl/>
        </w:rPr>
        <w:t>،</w:t>
      </w:r>
      <w:r w:rsidRPr="007B62FF">
        <w:rPr>
          <w:rtl/>
        </w:rPr>
        <w:t xml:space="preserve"> بل والاعتماد عليه </w:t>
      </w:r>
      <w:r w:rsidRPr="0017382C">
        <w:rPr>
          <w:rStyle w:val="libFootnotenumChar"/>
          <w:rtl/>
        </w:rPr>
        <w:t>(8)</w:t>
      </w:r>
      <w:r>
        <w:rPr>
          <w:rtl/>
        </w:rPr>
        <w:t>.</w:t>
      </w:r>
    </w:p>
    <w:p w:rsidR="0017382C" w:rsidRPr="007B62FF" w:rsidRDefault="0017382C" w:rsidP="0017382C">
      <w:pPr>
        <w:pStyle w:val="libNormal"/>
        <w:rPr>
          <w:rtl/>
        </w:rPr>
      </w:pPr>
      <w:r w:rsidRPr="007B62FF">
        <w:rPr>
          <w:rtl/>
        </w:rPr>
        <w:t>قلت</w:t>
      </w:r>
      <w:r w:rsidR="00527246">
        <w:rPr>
          <w:rtl/>
        </w:rPr>
        <w:t>:</w:t>
      </w:r>
      <w:r w:rsidRPr="007B62FF">
        <w:rPr>
          <w:rtl/>
        </w:rPr>
        <w:t xml:space="preserve"> وذكر ذلك في الفهرست أيضاً في ترجمة العرزمي </w:t>
      </w:r>
      <w:r w:rsidRPr="0017382C">
        <w:rPr>
          <w:rStyle w:val="libFootnotenumChar"/>
          <w:rtl/>
        </w:rPr>
        <w:t>(9)</w:t>
      </w:r>
      <w:r w:rsidR="00527246">
        <w:rPr>
          <w:rtl/>
        </w:rPr>
        <w:t>،</w:t>
      </w:r>
      <w:r w:rsidRPr="007B62FF">
        <w:rPr>
          <w:rtl/>
        </w:rPr>
        <w:t xml:space="preserve"> واستظهر </w:t>
      </w:r>
      <w:r w:rsidRPr="0017382C">
        <w:rPr>
          <w:rStyle w:val="libAlaemChar"/>
          <w:rtl/>
        </w:rPr>
        <w:t>رحمه‌الله</w:t>
      </w:r>
      <w:r w:rsidRPr="007B62FF">
        <w:rPr>
          <w:rtl/>
        </w:rPr>
        <w:t xml:space="preserve"> أنّه الذي يروي عنه محمّد بن يحيى في النوادر</w:t>
      </w:r>
      <w:r w:rsidR="00527246">
        <w:rPr>
          <w:rtl/>
        </w:rPr>
        <w:t>،</w:t>
      </w:r>
      <w:r w:rsidRPr="007B62FF">
        <w:rPr>
          <w:rtl/>
        </w:rPr>
        <w:t xml:space="preserve"> واستثناه</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تهذيب الأحكام 2</w:t>
      </w:r>
      <w:r w:rsidR="00527246">
        <w:rPr>
          <w:rtl/>
        </w:rPr>
        <w:t>:</w:t>
      </w:r>
      <w:r w:rsidRPr="007B62FF">
        <w:rPr>
          <w:rtl/>
        </w:rPr>
        <w:t xml:space="preserve"> 208 / 817.</w:t>
      </w:r>
    </w:p>
    <w:p w:rsidR="0017382C" w:rsidRPr="007B62FF" w:rsidRDefault="0017382C" w:rsidP="0017382C">
      <w:pPr>
        <w:pStyle w:val="libFootnote0"/>
        <w:rPr>
          <w:rtl/>
        </w:rPr>
      </w:pPr>
      <w:r w:rsidRPr="007B62FF">
        <w:rPr>
          <w:rtl/>
        </w:rPr>
        <w:t>(2) الكافي 6</w:t>
      </w:r>
      <w:r w:rsidR="00527246">
        <w:rPr>
          <w:rtl/>
        </w:rPr>
        <w:t>:</w:t>
      </w:r>
      <w:r w:rsidRPr="007B62FF">
        <w:rPr>
          <w:rtl/>
        </w:rPr>
        <w:t xml:space="preserve"> 442 / 7.</w:t>
      </w:r>
    </w:p>
    <w:p w:rsidR="0017382C" w:rsidRPr="007B62FF" w:rsidRDefault="0017382C" w:rsidP="0017382C">
      <w:pPr>
        <w:pStyle w:val="libFootnote0"/>
        <w:rPr>
          <w:rtl/>
        </w:rPr>
      </w:pPr>
      <w:r w:rsidRPr="007B62FF">
        <w:rPr>
          <w:rtl/>
        </w:rPr>
        <w:t>(3) الكافي 6</w:t>
      </w:r>
      <w:r w:rsidR="00527246">
        <w:rPr>
          <w:rtl/>
        </w:rPr>
        <w:t>:</w:t>
      </w:r>
      <w:r w:rsidRPr="007B62FF">
        <w:rPr>
          <w:rtl/>
        </w:rPr>
        <w:t xml:space="preserve"> 451 / 5.</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324 / 4839 </w:t>
      </w:r>
      <w:r>
        <w:rPr>
          <w:rtl/>
        </w:rPr>
        <w:t>(</w:t>
      </w:r>
      <w:r w:rsidRPr="007B62FF">
        <w:rPr>
          <w:rtl/>
        </w:rPr>
        <w:t>طبع جامعة المدرسين</w:t>
      </w:r>
      <w:r>
        <w:rPr>
          <w:rtl/>
        </w:rPr>
        <w:t>)</w:t>
      </w:r>
      <w:r w:rsidR="00527246">
        <w:rPr>
          <w:rtl/>
        </w:rPr>
        <w:t>،</w:t>
      </w:r>
      <w:r w:rsidRPr="007B62FF">
        <w:rPr>
          <w:rtl/>
        </w:rPr>
        <w:t xml:space="preserve"> ورجال البرقي</w:t>
      </w:r>
      <w:r w:rsidR="00527246">
        <w:rPr>
          <w:rtl/>
        </w:rPr>
        <w:t>:</w:t>
      </w:r>
      <w:r w:rsidRPr="007B62FF">
        <w:rPr>
          <w:rtl/>
        </w:rPr>
        <w:t xml:space="preserve"> 29.</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336 / 58.</w:t>
      </w:r>
    </w:p>
    <w:p w:rsidR="0017382C" w:rsidRPr="007B62FF" w:rsidRDefault="0017382C" w:rsidP="0017382C">
      <w:pPr>
        <w:pStyle w:val="libFootnote0"/>
        <w:rPr>
          <w:rtl/>
        </w:rPr>
      </w:pPr>
      <w:r w:rsidRPr="007B62FF">
        <w:rPr>
          <w:rtl/>
        </w:rPr>
        <w:t>(6) أُصول الكافي 2</w:t>
      </w:r>
      <w:r w:rsidR="00527246">
        <w:rPr>
          <w:rtl/>
        </w:rPr>
        <w:t>:</w:t>
      </w:r>
      <w:r w:rsidRPr="007B62FF">
        <w:rPr>
          <w:rtl/>
        </w:rPr>
        <w:t xml:space="preserve"> 227 / 1.</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475 / 7</w:t>
      </w:r>
      <w:r w:rsidR="00527246">
        <w:rPr>
          <w:rtl/>
        </w:rPr>
        <w:t>،</w:t>
      </w:r>
      <w:r w:rsidRPr="007B62FF">
        <w:rPr>
          <w:rtl/>
        </w:rPr>
        <w:t xml:space="preserve"> وفيه</w:t>
      </w:r>
      <w:r w:rsidR="00527246">
        <w:rPr>
          <w:rtl/>
        </w:rPr>
        <w:t>:</w:t>
      </w:r>
      <w:r w:rsidRPr="007B62FF">
        <w:rPr>
          <w:rtl/>
        </w:rPr>
        <w:t xml:space="preserve"> الكمنداني.</w:t>
      </w:r>
    </w:p>
    <w:p w:rsidR="0017382C" w:rsidRPr="007B62FF" w:rsidRDefault="0017382C" w:rsidP="0017382C">
      <w:pPr>
        <w:pStyle w:val="libFootnote0"/>
        <w:rPr>
          <w:rtl/>
        </w:rPr>
      </w:pPr>
      <w:r w:rsidRPr="007B62FF">
        <w:rPr>
          <w:rtl/>
        </w:rPr>
        <w:t>(8) تعليقة الوحيد على منهج المقال</w:t>
      </w:r>
      <w:r w:rsidR="00527246">
        <w:rPr>
          <w:rtl/>
        </w:rPr>
        <w:t>:</w:t>
      </w:r>
      <w:r w:rsidRPr="007B62FF">
        <w:rPr>
          <w:rtl/>
        </w:rPr>
        <w:t xml:space="preserve"> 376.</w:t>
      </w:r>
    </w:p>
    <w:p w:rsidR="0017382C" w:rsidRPr="007B62FF" w:rsidRDefault="0017382C" w:rsidP="0017382C">
      <w:pPr>
        <w:pStyle w:val="libFootnote0"/>
        <w:rPr>
          <w:rtl/>
        </w:rPr>
      </w:pPr>
      <w:r w:rsidRPr="007B62FF">
        <w:rPr>
          <w:rtl/>
        </w:rPr>
        <w:t>(9) انظر فهرست الشيخ</w:t>
      </w:r>
      <w:r w:rsidR="00527246">
        <w:rPr>
          <w:rtl/>
        </w:rPr>
        <w:t>:</w:t>
      </w:r>
      <w:r w:rsidRPr="007B62FF">
        <w:rPr>
          <w:rtl/>
        </w:rPr>
        <w:t xml:space="preserve"> 108 / 461.</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القميون </w:t>
      </w:r>
      <w:r w:rsidRPr="0017382C">
        <w:rPr>
          <w:rStyle w:val="libFootnotenumChar"/>
          <w:rtl/>
        </w:rPr>
        <w:t>(1)</w:t>
      </w:r>
      <w:r w:rsidR="00527246">
        <w:rPr>
          <w:rtl/>
        </w:rPr>
        <w:t>،</w:t>
      </w:r>
      <w:r w:rsidRPr="007B62FF">
        <w:rPr>
          <w:rtl/>
        </w:rPr>
        <w:t xml:space="preserve"> وظاهر بعضهم المغايرة</w:t>
      </w:r>
      <w:r w:rsidR="00527246">
        <w:rPr>
          <w:rtl/>
        </w:rPr>
        <w:t>،</w:t>
      </w:r>
      <w:r w:rsidRPr="007B62FF">
        <w:rPr>
          <w:rtl/>
        </w:rPr>
        <w:t xml:space="preserve"> وقد مرّ عدم الاعتناء بهذا الاستثناء</w:t>
      </w:r>
      <w:r w:rsidR="00527246">
        <w:rPr>
          <w:rtl/>
        </w:rPr>
        <w:t>،</w:t>
      </w:r>
      <w:r w:rsidRPr="007B62FF">
        <w:rPr>
          <w:rtl/>
        </w:rPr>
        <w:t xml:space="preserve"> وبعد التسليم عدم مضرّته.</w:t>
      </w:r>
    </w:p>
    <w:p w:rsidR="0017382C" w:rsidRDefault="0017382C" w:rsidP="00E10B1D">
      <w:pPr>
        <w:pStyle w:val="Heading3"/>
        <w:rPr>
          <w:rtl/>
        </w:rPr>
      </w:pPr>
      <w:bookmarkStart w:id="908" w:name="_Toc394922128"/>
      <w:r w:rsidRPr="004F14F2">
        <w:rPr>
          <w:rtl/>
        </w:rPr>
        <w:t>[3214] يوسف بن عبد الرّحمن الكُناسي</w:t>
      </w:r>
      <w:r w:rsidR="00527246">
        <w:rPr>
          <w:rtl/>
        </w:rPr>
        <w:t>:</w:t>
      </w:r>
      <w:bookmarkEnd w:id="908"/>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909" w:name="_Toc394922129"/>
      <w:r w:rsidRPr="004F14F2">
        <w:rPr>
          <w:rtl/>
        </w:rPr>
        <w:t>[3215] يوسف بن يعقوب</w:t>
      </w:r>
      <w:r w:rsidR="00527246">
        <w:rPr>
          <w:rtl/>
        </w:rPr>
        <w:t>:</w:t>
      </w:r>
      <w:bookmarkEnd w:id="909"/>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00527246">
        <w:rPr>
          <w:rtl/>
        </w:rPr>
        <w:t>،</w:t>
      </w:r>
      <w:r w:rsidRPr="007B62FF">
        <w:rPr>
          <w:rtl/>
        </w:rPr>
        <w:t xml:space="preserve"> ذكره مع أخيه قيس كما تقدم </w:t>
      </w:r>
      <w:r w:rsidRPr="0017382C">
        <w:rPr>
          <w:rStyle w:val="libFootnotenumChar"/>
          <w:rtl/>
        </w:rPr>
        <w:t>(3)</w:t>
      </w:r>
      <w:r w:rsidR="00527246">
        <w:rPr>
          <w:rtl/>
        </w:rPr>
        <w:t>،</w:t>
      </w:r>
      <w:r w:rsidRPr="007B62FF">
        <w:rPr>
          <w:rtl/>
        </w:rPr>
        <w:t xml:space="preserve"> وهو صاحب كتاب معتمد في مشيخة الفقيه </w:t>
      </w:r>
      <w:r w:rsidRPr="0017382C">
        <w:rPr>
          <w:rStyle w:val="libFootnotenumChar"/>
          <w:rtl/>
        </w:rPr>
        <w:t>(4)</w:t>
      </w:r>
      <w:r>
        <w:rPr>
          <w:rtl/>
        </w:rPr>
        <w:t>.</w:t>
      </w:r>
      <w:r w:rsidRPr="007B62FF">
        <w:rPr>
          <w:rtl/>
        </w:rPr>
        <w:t xml:space="preserve"> وعنه</w:t>
      </w:r>
      <w:r w:rsidR="00527246">
        <w:rPr>
          <w:rtl/>
        </w:rPr>
        <w:t>:</w:t>
      </w:r>
      <w:r w:rsidRPr="007B62FF">
        <w:rPr>
          <w:rtl/>
        </w:rPr>
        <w:t xml:space="preserve"> أخوه الجليل يونس </w:t>
      </w:r>
      <w:r w:rsidRPr="0017382C">
        <w:rPr>
          <w:rStyle w:val="libFootnotenumChar"/>
          <w:rtl/>
        </w:rPr>
        <w:t>(5)</w:t>
      </w:r>
      <w:r>
        <w:rPr>
          <w:rtl/>
        </w:rPr>
        <w:t>.</w:t>
      </w:r>
    </w:p>
    <w:p w:rsidR="0017382C" w:rsidRDefault="0017382C" w:rsidP="00E10B1D">
      <w:pPr>
        <w:pStyle w:val="Heading3"/>
        <w:rPr>
          <w:rtl/>
        </w:rPr>
      </w:pPr>
      <w:bookmarkStart w:id="910" w:name="_Toc394922130"/>
      <w:r w:rsidRPr="004F14F2">
        <w:rPr>
          <w:rtl/>
        </w:rPr>
        <w:t>[3216] يونس بن أبي إسحاق السبيعي</w:t>
      </w:r>
      <w:r w:rsidR="00527246">
        <w:rPr>
          <w:rtl/>
        </w:rPr>
        <w:t>:</w:t>
      </w:r>
      <w:bookmarkEnd w:id="910"/>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911" w:name="_Toc394922131"/>
      <w:r w:rsidRPr="004F14F2">
        <w:rPr>
          <w:rtl/>
        </w:rPr>
        <w:t>[3217] يونس بن أبي يَعْفُور</w:t>
      </w:r>
      <w:r w:rsidR="00527246">
        <w:rPr>
          <w:rtl/>
        </w:rPr>
        <w:t>:</w:t>
      </w:r>
      <w:bookmarkEnd w:id="911"/>
    </w:p>
    <w:p w:rsidR="0017382C" w:rsidRPr="007B62FF" w:rsidRDefault="0017382C" w:rsidP="0017382C">
      <w:pPr>
        <w:pStyle w:val="libNormal"/>
        <w:rPr>
          <w:rtl/>
        </w:rPr>
      </w:pPr>
      <w:r w:rsidRPr="007B62FF">
        <w:rPr>
          <w:rtl/>
        </w:rPr>
        <w:t>روى عنه</w:t>
      </w:r>
      <w:r w:rsidR="00527246">
        <w:rPr>
          <w:rtl/>
        </w:rPr>
        <w:t>:</w:t>
      </w:r>
      <w:r w:rsidRPr="007B62FF">
        <w:rPr>
          <w:rtl/>
        </w:rPr>
        <w:t xml:space="preserve"> يونس بن يعقوب</w:t>
      </w:r>
      <w:r w:rsidR="00527246">
        <w:rPr>
          <w:rtl/>
        </w:rPr>
        <w:t>،</w:t>
      </w:r>
      <w:r w:rsidRPr="007B62FF">
        <w:rPr>
          <w:rtl/>
        </w:rPr>
        <w:t xml:space="preserve"> واسم أبي يعفور</w:t>
      </w:r>
      <w:r w:rsidR="00527246">
        <w:rPr>
          <w:rtl/>
        </w:rPr>
        <w:t>:</w:t>
      </w:r>
      <w:r w:rsidRPr="007B62FF">
        <w:rPr>
          <w:rtl/>
        </w:rPr>
        <w:t xml:space="preserve"> قيس بن يعفور من بني أشيم</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انظر رجال النجاشي</w:t>
      </w:r>
      <w:r w:rsidR="00527246">
        <w:rPr>
          <w:rtl/>
        </w:rPr>
        <w:t>:</w:t>
      </w:r>
      <w:r w:rsidRPr="007B62FF">
        <w:rPr>
          <w:rtl/>
        </w:rPr>
        <w:t xml:space="preserve"> 348 / 939.</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336 / 48.</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274 / 22</w:t>
      </w:r>
      <w:r w:rsidR="00527246">
        <w:rPr>
          <w:rtl/>
        </w:rPr>
        <w:t>،</w:t>
      </w:r>
      <w:r w:rsidRPr="007B62FF">
        <w:rPr>
          <w:rtl/>
        </w:rPr>
        <w:t xml:space="preserve"> وتقدم أخيه في الجزء الثامن صحيفة</w:t>
      </w:r>
      <w:r w:rsidR="00527246">
        <w:rPr>
          <w:rtl/>
        </w:rPr>
        <w:t>:</w:t>
      </w:r>
      <w:r w:rsidRPr="007B62FF">
        <w:rPr>
          <w:rtl/>
        </w:rPr>
        <w:t xml:space="preserve"> 327 الطريق رقم</w:t>
      </w:r>
      <w:r w:rsidR="00527246">
        <w:rPr>
          <w:rtl/>
        </w:rPr>
        <w:t>:</w:t>
      </w:r>
      <w:r w:rsidRPr="007B62FF">
        <w:rPr>
          <w:rtl/>
        </w:rPr>
        <w:t xml:space="preserve"> [2243]</w:t>
      </w:r>
      <w:r>
        <w:rPr>
          <w:rtl/>
        </w:rPr>
        <w:t>.</w:t>
      </w:r>
    </w:p>
    <w:p w:rsidR="0017382C" w:rsidRPr="007B62FF" w:rsidRDefault="0017382C" w:rsidP="0017382C">
      <w:pPr>
        <w:pStyle w:val="libFootnote0"/>
        <w:rPr>
          <w:rtl/>
        </w:rPr>
      </w:pPr>
      <w:r w:rsidRPr="007B62FF">
        <w:rPr>
          <w:rtl/>
        </w:rPr>
        <w:t>(4) الفقيه 4</w:t>
      </w:r>
      <w:r w:rsidR="00527246">
        <w:rPr>
          <w:rtl/>
        </w:rPr>
        <w:t>:</w:t>
      </w:r>
      <w:r w:rsidRPr="007B62FF">
        <w:rPr>
          <w:rtl/>
        </w:rPr>
        <w:t xml:space="preserve"> 105</w:t>
      </w:r>
      <w:r w:rsidR="00527246">
        <w:rPr>
          <w:rtl/>
        </w:rPr>
        <w:t>،</w:t>
      </w:r>
      <w:r w:rsidRPr="007B62FF">
        <w:rPr>
          <w:rtl/>
        </w:rPr>
        <w:t xml:space="preserve"> من المشيخة.</w:t>
      </w:r>
    </w:p>
    <w:p w:rsidR="0017382C" w:rsidRPr="007B62FF" w:rsidRDefault="0017382C" w:rsidP="0017382C">
      <w:pPr>
        <w:pStyle w:val="libFootnote0"/>
        <w:rPr>
          <w:rtl/>
        </w:rPr>
      </w:pPr>
      <w:r w:rsidRPr="007B62FF">
        <w:rPr>
          <w:rtl/>
        </w:rPr>
        <w:t>(5) الكافي 6</w:t>
      </w:r>
      <w:r w:rsidR="00527246">
        <w:rPr>
          <w:rtl/>
        </w:rPr>
        <w:t>:</w:t>
      </w:r>
      <w:r w:rsidRPr="007B62FF">
        <w:rPr>
          <w:rtl/>
        </w:rPr>
        <w:t xml:space="preserve"> 385 / 4.</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337 / 68</w:t>
      </w:r>
      <w:r w:rsidR="00527246">
        <w:rPr>
          <w:rtl/>
        </w:rPr>
        <w:t>،</w:t>
      </w:r>
      <w:r w:rsidRPr="007B62FF">
        <w:rPr>
          <w:rtl/>
        </w:rPr>
        <w:t xml:space="preserve"> ورجال البرقي</w:t>
      </w:r>
      <w:r w:rsidR="00527246">
        <w:rPr>
          <w:rtl/>
        </w:rPr>
        <w:t>:</w:t>
      </w:r>
      <w:r w:rsidRPr="007B62FF">
        <w:rPr>
          <w:rtl/>
        </w:rPr>
        <w:t xml:space="preserve"> 30.</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140 / 16</w:t>
      </w:r>
      <w:r w:rsidR="00527246">
        <w:rPr>
          <w:rtl/>
        </w:rPr>
        <w:t>،</w:t>
      </w:r>
      <w:r w:rsidRPr="007B62FF">
        <w:rPr>
          <w:rtl/>
        </w:rPr>
        <w:t xml:space="preserve"> 337 / 70</w:t>
      </w:r>
      <w:r w:rsidR="00527246">
        <w:rPr>
          <w:rtl/>
        </w:rPr>
        <w:t>،</w:t>
      </w:r>
      <w:r w:rsidRPr="007B62FF">
        <w:rPr>
          <w:rtl/>
        </w:rPr>
        <w:t xml:space="preserve"> في أصحاب الباقر والصادق </w:t>
      </w:r>
      <w:r>
        <w:rPr>
          <w:rtl/>
        </w:rPr>
        <w:t>(</w:t>
      </w:r>
      <w:r w:rsidRPr="007B62FF">
        <w:rPr>
          <w:rtl/>
        </w:rPr>
        <w:t>عليهما السّلام</w:t>
      </w:r>
      <w:r>
        <w:rPr>
          <w:rtl/>
        </w:rPr>
        <w:t>)</w:t>
      </w:r>
      <w:r w:rsidR="00527246">
        <w:rPr>
          <w:rtl/>
        </w:rPr>
        <w:t>،</w:t>
      </w:r>
      <w:r w:rsidRPr="007B62FF">
        <w:rPr>
          <w:rtl/>
        </w:rPr>
        <w:t xml:space="preserve"> ورجال البرقي</w:t>
      </w:r>
      <w:r w:rsidR="00527246">
        <w:rPr>
          <w:rtl/>
        </w:rPr>
        <w:t>:</w:t>
      </w:r>
      <w:r w:rsidRPr="007B62FF">
        <w:rPr>
          <w:rtl/>
        </w:rPr>
        <w:t xml:space="preserve"> 30 في أصحاب الصادق </w:t>
      </w:r>
      <w:r w:rsidRPr="0017382C">
        <w:rPr>
          <w:rStyle w:val="libAlaemChar"/>
          <w:rtl/>
        </w:rPr>
        <w:t>عليه‌السلام</w:t>
      </w:r>
    </w:p>
    <w:p w:rsidR="0017382C" w:rsidRDefault="0017382C" w:rsidP="00C613E8">
      <w:pPr>
        <w:pStyle w:val="libNormal"/>
        <w:rPr>
          <w:rtl/>
        </w:rPr>
      </w:pPr>
      <w:r>
        <w:rPr>
          <w:rtl/>
        </w:rPr>
        <w:br w:type="page"/>
      </w:r>
    </w:p>
    <w:p w:rsidR="0017382C" w:rsidRDefault="0017382C" w:rsidP="00E10B1D">
      <w:pPr>
        <w:pStyle w:val="Heading3"/>
        <w:rPr>
          <w:rtl/>
        </w:rPr>
      </w:pPr>
      <w:bookmarkStart w:id="912" w:name="_Toc394922132"/>
      <w:r w:rsidRPr="004F14F2">
        <w:rPr>
          <w:rtl/>
        </w:rPr>
        <w:lastRenderedPageBreak/>
        <w:t>[3218] يونس بن خبّاب</w:t>
      </w:r>
      <w:r w:rsidR="00527246">
        <w:rPr>
          <w:rtl/>
        </w:rPr>
        <w:t>:</w:t>
      </w:r>
      <w:bookmarkEnd w:id="912"/>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913" w:name="_Toc394922133"/>
      <w:r w:rsidRPr="004F14F2">
        <w:rPr>
          <w:rtl/>
        </w:rPr>
        <w:t>[3219] يونس الشّيباني</w:t>
      </w:r>
      <w:r w:rsidR="00527246">
        <w:rPr>
          <w:rtl/>
        </w:rPr>
        <w:t>:</w:t>
      </w:r>
      <w:bookmarkEnd w:id="913"/>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(2)</w:t>
      </w:r>
      <w:r w:rsidR="00527246">
        <w:rPr>
          <w:rtl/>
        </w:rPr>
        <w:t>،</w:t>
      </w:r>
      <w:r w:rsidRPr="007B62FF">
        <w:rPr>
          <w:rtl/>
        </w:rPr>
        <w:t xml:space="preserve"> يروي محمّد بن إسماعيل بن بزيع</w:t>
      </w:r>
      <w:r w:rsidR="00527246">
        <w:rPr>
          <w:rtl/>
        </w:rPr>
        <w:t>،</w:t>
      </w:r>
      <w:r w:rsidRPr="007B62FF">
        <w:rPr>
          <w:rtl/>
        </w:rPr>
        <w:t xml:space="preserve"> عن صالح بن عقبة</w:t>
      </w:r>
      <w:r w:rsidR="00527246">
        <w:rPr>
          <w:rtl/>
        </w:rPr>
        <w:t>،</w:t>
      </w:r>
      <w:r w:rsidRPr="007B62FF">
        <w:rPr>
          <w:rtl/>
        </w:rPr>
        <w:t xml:space="preserve"> عنه </w:t>
      </w:r>
      <w:r w:rsidRPr="0017382C">
        <w:rPr>
          <w:rStyle w:val="libFootnotenumChar"/>
          <w:rtl/>
        </w:rPr>
        <w:t>(3)</w:t>
      </w:r>
      <w:r>
        <w:rPr>
          <w:rtl/>
        </w:rPr>
        <w:t>.</w:t>
      </w:r>
    </w:p>
    <w:p w:rsidR="0017382C" w:rsidRDefault="0017382C" w:rsidP="00E10B1D">
      <w:pPr>
        <w:pStyle w:val="Heading3"/>
        <w:rPr>
          <w:rtl/>
        </w:rPr>
      </w:pPr>
      <w:bookmarkStart w:id="914" w:name="_Toc394922134"/>
      <w:r w:rsidRPr="004F14F2">
        <w:rPr>
          <w:rtl/>
        </w:rPr>
        <w:t>[3220] يونس بن الصباح</w:t>
      </w:r>
      <w:r w:rsidR="00527246">
        <w:rPr>
          <w:rtl/>
        </w:rPr>
        <w:t>:</w:t>
      </w:r>
      <w:bookmarkEnd w:id="914"/>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00527246">
        <w:rPr>
          <w:rtl/>
        </w:rPr>
        <w:t>،</w:t>
      </w:r>
      <w:r w:rsidRPr="007B62FF">
        <w:rPr>
          <w:rtl/>
        </w:rPr>
        <w:t xml:space="preserve"> في الكشي ممدوح</w:t>
      </w:r>
      <w:r w:rsidR="00527246">
        <w:rPr>
          <w:rtl/>
        </w:rPr>
        <w:t>،</w:t>
      </w:r>
      <w:r w:rsidRPr="007B62FF">
        <w:rPr>
          <w:rtl/>
        </w:rPr>
        <w:t xml:space="preserve"> كذا في رجال ابن داود </w:t>
      </w:r>
      <w:r w:rsidRPr="0017382C">
        <w:rPr>
          <w:rStyle w:val="libFootnotenumChar"/>
          <w:rtl/>
        </w:rPr>
        <w:t>(4)</w:t>
      </w:r>
      <w:r>
        <w:rPr>
          <w:rtl/>
        </w:rPr>
        <w:t>.</w:t>
      </w:r>
      <w:r w:rsidRPr="007B62FF">
        <w:rPr>
          <w:rtl/>
        </w:rPr>
        <w:t xml:space="preserve"> ونُسب إلى الاشتباه </w:t>
      </w:r>
      <w:r w:rsidRPr="0017382C">
        <w:rPr>
          <w:rStyle w:val="libFootnotenumChar"/>
          <w:rtl/>
        </w:rPr>
        <w:t>(5)</w:t>
      </w:r>
      <w:r w:rsidR="00527246">
        <w:rPr>
          <w:rtl/>
        </w:rPr>
        <w:t>،</w:t>
      </w:r>
      <w:r w:rsidRPr="007B62FF">
        <w:rPr>
          <w:rtl/>
        </w:rPr>
        <w:t xml:space="preserve"> وقد ذكرنا غير مرّة أنّ اختلاف النسخ بالزيادة والنقصان يمنعانا عن نسبة الاشتباه إليه.</w:t>
      </w:r>
    </w:p>
    <w:p w:rsidR="0017382C" w:rsidRDefault="0017382C" w:rsidP="00E10B1D">
      <w:pPr>
        <w:pStyle w:val="Heading3"/>
        <w:rPr>
          <w:rtl/>
        </w:rPr>
      </w:pPr>
      <w:bookmarkStart w:id="915" w:name="_Toc394922135"/>
      <w:r w:rsidRPr="004F14F2">
        <w:rPr>
          <w:rtl/>
        </w:rPr>
        <w:t>[3221] يونس بن ظبيان</w:t>
      </w:r>
      <w:r w:rsidR="00527246">
        <w:rPr>
          <w:rtl/>
        </w:rPr>
        <w:t>:</w:t>
      </w:r>
      <w:bookmarkEnd w:id="915"/>
    </w:p>
    <w:p w:rsidR="0017382C" w:rsidRPr="007B62FF" w:rsidRDefault="0017382C" w:rsidP="0017382C">
      <w:pPr>
        <w:pStyle w:val="libNormal"/>
        <w:rPr>
          <w:rtl/>
        </w:rPr>
      </w:pPr>
      <w:r w:rsidRPr="007B62FF">
        <w:rPr>
          <w:rtl/>
        </w:rPr>
        <w:t>ا</w:t>
      </w:r>
      <w:r w:rsidR="00E10B1D">
        <w:rPr>
          <w:rtl/>
        </w:rPr>
        <w:t>لمـَ</w:t>
      </w:r>
      <w:r w:rsidRPr="007B62FF">
        <w:rPr>
          <w:rtl/>
        </w:rPr>
        <w:t xml:space="preserve">رْمِيّ في النجاشي </w:t>
      </w:r>
      <w:r w:rsidRPr="0017382C">
        <w:rPr>
          <w:rStyle w:val="libFootnotenumChar"/>
          <w:rtl/>
        </w:rPr>
        <w:t>(6)</w:t>
      </w:r>
      <w:r w:rsidR="00527246">
        <w:rPr>
          <w:rtl/>
        </w:rPr>
        <w:t>،</w:t>
      </w:r>
      <w:r w:rsidRPr="007B62FF">
        <w:rPr>
          <w:rtl/>
        </w:rPr>
        <w:t xml:space="preserve"> والغضائري </w:t>
      </w:r>
      <w:r w:rsidRPr="0017382C">
        <w:rPr>
          <w:rStyle w:val="libFootnotenumChar"/>
          <w:rtl/>
        </w:rPr>
        <w:t>(7)</w:t>
      </w:r>
      <w:r w:rsidR="00527246">
        <w:rPr>
          <w:rtl/>
        </w:rPr>
        <w:t>،</w:t>
      </w:r>
      <w:r w:rsidRPr="007B62FF">
        <w:rPr>
          <w:rtl/>
        </w:rPr>
        <w:t xml:space="preserve"> وغيرهما</w:t>
      </w:r>
      <w:r w:rsidR="00527246">
        <w:rPr>
          <w:rtl/>
        </w:rPr>
        <w:t>،</w:t>
      </w:r>
      <w:r w:rsidRPr="007B62FF">
        <w:rPr>
          <w:rtl/>
        </w:rPr>
        <w:t xml:space="preserve"> بالضعف والغلوّ والكذب والوضع</w:t>
      </w:r>
      <w:r w:rsidR="00527246">
        <w:rPr>
          <w:rtl/>
        </w:rPr>
        <w:t>،</w:t>
      </w:r>
      <w:r w:rsidRPr="007B62FF">
        <w:rPr>
          <w:rtl/>
        </w:rPr>
        <w:t xml:space="preserve"> لا أدري كيف يروي عنه شيوخ الطائفة وعيون العصابة</w:t>
      </w:r>
      <w:r>
        <w:rPr>
          <w:rtl/>
        </w:rPr>
        <w:t>!؟</w:t>
      </w:r>
      <w:r w:rsidRPr="007B62FF">
        <w:rPr>
          <w:rtl/>
        </w:rPr>
        <w:t xml:space="preserve"> مثل</w:t>
      </w:r>
      <w:r w:rsidR="00527246">
        <w:rPr>
          <w:rtl/>
        </w:rPr>
        <w:t>:</w:t>
      </w:r>
      <w:r w:rsidRPr="007B62FF">
        <w:rPr>
          <w:rtl/>
        </w:rPr>
        <w:t xml:space="preserve"> جميل بن درّاج</w:t>
      </w:r>
      <w:r w:rsidR="00527246">
        <w:rPr>
          <w:rtl/>
        </w:rPr>
        <w:t>،</w:t>
      </w:r>
      <w:r w:rsidRPr="007B62FF">
        <w:rPr>
          <w:rtl/>
        </w:rPr>
        <w:t xml:space="preserve"> في الكافي</w:t>
      </w:r>
      <w:r w:rsidR="00527246">
        <w:rPr>
          <w:rtl/>
        </w:rPr>
        <w:t>،</w:t>
      </w:r>
      <w:r w:rsidRPr="007B62FF">
        <w:rPr>
          <w:rtl/>
        </w:rPr>
        <w:t xml:space="preserve"> في باب نقش الخواتيم </w:t>
      </w:r>
      <w:r w:rsidRPr="0017382C">
        <w:rPr>
          <w:rStyle w:val="libFootnotenumChar"/>
          <w:rtl/>
        </w:rPr>
        <w:t>(8)</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141 / 18</w:t>
      </w:r>
      <w:r w:rsidR="00527246">
        <w:rPr>
          <w:rtl/>
        </w:rPr>
        <w:t>،</w:t>
      </w:r>
      <w:r w:rsidRPr="007B62FF">
        <w:rPr>
          <w:rtl/>
        </w:rPr>
        <w:t xml:space="preserve"> 335 / 70</w:t>
      </w:r>
      <w:r w:rsidR="00527246">
        <w:rPr>
          <w:rtl/>
        </w:rPr>
        <w:t>،</w:t>
      </w:r>
      <w:r w:rsidRPr="007B62FF">
        <w:rPr>
          <w:rtl/>
        </w:rPr>
        <w:t xml:space="preserve"> في أصحاب الباقر والصادق </w:t>
      </w:r>
      <w:r>
        <w:rPr>
          <w:rtl/>
        </w:rPr>
        <w:t>(</w:t>
      </w:r>
      <w:r w:rsidRPr="007B62FF">
        <w:rPr>
          <w:rtl/>
        </w:rPr>
        <w:t>عليهما السّلام</w:t>
      </w:r>
      <w:r>
        <w:rPr>
          <w:rtl/>
        </w:rPr>
        <w:t>)</w:t>
      </w:r>
      <w:r w:rsidR="00527246">
        <w:rPr>
          <w:rtl/>
        </w:rPr>
        <w:t>،</w:t>
      </w:r>
      <w:r w:rsidRPr="007B62FF">
        <w:rPr>
          <w:rtl/>
        </w:rPr>
        <w:t xml:space="preserve"> ورجال البرقي</w:t>
      </w:r>
      <w:r w:rsidR="00527246">
        <w:rPr>
          <w:rtl/>
        </w:rPr>
        <w:t>:</w:t>
      </w:r>
      <w:r w:rsidRPr="007B62FF">
        <w:rPr>
          <w:rtl/>
        </w:rPr>
        <w:t xml:space="preserve"> 13 في أصحاب الباقر </w:t>
      </w:r>
      <w:r w:rsidRPr="0017382C">
        <w:rPr>
          <w:rStyle w:val="libAlaemChar"/>
          <w:rtl/>
        </w:rPr>
        <w:t>عليه‌السلام</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337 / 63</w:t>
      </w:r>
      <w:r w:rsidR="00527246">
        <w:rPr>
          <w:rtl/>
        </w:rPr>
        <w:t>،</w:t>
      </w:r>
      <w:r w:rsidRPr="007B62FF">
        <w:rPr>
          <w:rtl/>
        </w:rPr>
        <w:t xml:space="preserve"> ورجال البرقي</w:t>
      </w:r>
      <w:r w:rsidR="00527246">
        <w:rPr>
          <w:rtl/>
        </w:rPr>
        <w:t>:</w:t>
      </w:r>
      <w:r w:rsidRPr="007B62FF">
        <w:rPr>
          <w:rtl/>
        </w:rPr>
        <w:t xml:space="preserve"> 29.</w:t>
      </w:r>
    </w:p>
    <w:p w:rsidR="0017382C" w:rsidRPr="007B62FF" w:rsidRDefault="0017382C" w:rsidP="0017382C">
      <w:pPr>
        <w:pStyle w:val="libFootnote0"/>
        <w:rPr>
          <w:rtl/>
        </w:rPr>
      </w:pPr>
      <w:r w:rsidRPr="007B62FF">
        <w:rPr>
          <w:rtl/>
        </w:rPr>
        <w:t>(3) الكافي 7</w:t>
      </w:r>
      <w:r w:rsidR="00527246">
        <w:rPr>
          <w:rtl/>
        </w:rPr>
        <w:t>:</w:t>
      </w:r>
      <w:r w:rsidRPr="007B62FF">
        <w:rPr>
          <w:rtl/>
        </w:rPr>
        <w:t xml:space="preserve"> 345 / 11</w:t>
      </w:r>
      <w:r w:rsidR="00527246">
        <w:rPr>
          <w:rtl/>
        </w:rPr>
        <w:t>،</w:t>
      </w:r>
      <w:r w:rsidRPr="007B62FF">
        <w:rPr>
          <w:rtl/>
        </w:rPr>
        <w:t xml:space="preserve"> تهذيب الأحكام 2</w:t>
      </w:r>
      <w:r w:rsidR="00527246">
        <w:rPr>
          <w:rtl/>
        </w:rPr>
        <w:t>:</w:t>
      </w:r>
      <w:r w:rsidRPr="007B62FF">
        <w:rPr>
          <w:rtl/>
        </w:rPr>
        <w:t xml:space="preserve"> 57 / 198.</w:t>
      </w:r>
    </w:p>
    <w:p w:rsidR="0017382C" w:rsidRPr="007B62FF" w:rsidRDefault="0017382C" w:rsidP="0017382C">
      <w:pPr>
        <w:pStyle w:val="libFootnote0"/>
        <w:rPr>
          <w:rtl/>
        </w:rPr>
      </w:pPr>
      <w:r w:rsidRPr="007B62FF">
        <w:rPr>
          <w:rtl/>
        </w:rPr>
        <w:t>(4) رجال ابن داود</w:t>
      </w:r>
      <w:r w:rsidR="00527246">
        <w:rPr>
          <w:rtl/>
        </w:rPr>
        <w:t>:</w:t>
      </w:r>
      <w:r w:rsidRPr="007B62FF">
        <w:rPr>
          <w:rtl/>
        </w:rPr>
        <w:t xml:space="preserve"> 207 / 1742</w:t>
      </w:r>
      <w:r w:rsidR="00527246">
        <w:rPr>
          <w:rtl/>
        </w:rPr>
        <w:t>،</w:t>
      </w:r>
      <w:r w:rsidRPr="007B62FF">
        <w:rPr>
          <w:rtl/>
        </w:rPr>
        <w:t xml:space="preserve"> ولم نظفر به في رجال الكشي.</w:t>
      </w:r>
    </w:p>
    <w:p w:rsidR="0017382C" w:rsidRPr="007B62FF" w:rsidRDefault="0017382C" w:rsidP="0017382C">
      <w:pPr>
        <w:pStyle w:val="libFootnote0"/>
        <w:rPr>
          <w:rtl/>
        </w:rPr>
      </w:pPr>
      <w:r w:rsidRPr="007B62FF">
        <w:rPr>
          <w:rtl/>
        </w:rPr>
        <w:t>(5) انظر جامع الرواة 2</w:t>
      </w:r>
      <w:r w:rsidR="00527246">
        <w:rPr>
          <w:rtl/>
        </w:rPr>
        <w:t>:</w:t>
      </w:r>
      <w:r w:rsidRPr="007B62FF">
        <w:rPr>
          <w:rtl/>
        </w:rPr>
        <w:t xml:space="preserve"> 355.</w:t>
      </w:r>
    </w:p>
    <w:p w:rsidR="0017382C" w:rsidRPr="007B62FF" w:rsidRDefault="0017382C" w:rsidP="0017382C">
      <w:pPr>
        <w:pStyle w:val="libFootnote0"/>
        <w:rPr>
          <w:rtl/>
        </w:rPr>
      </w:pPr>
      <w:r w:rsidRPr="007B62FF">
        <w:rPr>
          <w:rtl/>
        </w:rPr>
        <w:t>(6) رجال النجاشي</w:t>
      </w:r>
      <w:r w:rsidR="00527246">
        <w:rPr>
          <w:rtl/>
        </w:rPr>
        <w:t>:</w:t>
      </w:r>
      <w:r w:rsidRPr="007B62FF">
        <w:rPr>
          <w:rtl/>
        </w:rPr>
        <w:t xml:space="preserve"> 448 / 1210.</w:t>
      </w:r>
    </w:p>
    <w:p w:rsidR="0017382C" w:rsidRPr="007B62FF" w:rsidRDefault="0017382C" w:rsidP="0017382C">
      <w:pPr>
        <w:pStyle w:val="libFootnote0"/>
        <w:rPr>
          <w:rtl/>
        </w:rPr>
      </w:pPr>
      <w:r w:rsidRPr="007B62FF">
        <w:rPr>
          <w:rtl/>
        </w:rPr>
        <w:t>(7) رجال العلاّمة</w:t>
      </w:r>
      <w:r w:rsidR="00527246">
        <w:rPr>
          <w:rtl/>
        </w:rPr>
        <w:t>:</w:t>
      </w:r>
      <w:r w:rsidRPr="007B62FF">
        <w:rPr>
          <w:rtl/>
        </w:rPr>
        <w:t xml:space="preserve"> 266 / 2.</w:t>
      </w:r>
    </w:p>
    <w:p w:rsidR="0017382C" w:rsidRPr="007B62FF" w:rsidRDefault="0017382C" w:rsidP="0017382C">
      <w:pPr>
        <w:pStyle w:val="libFootnote0"/>
        <w:rPr>
          <w:rtl/>
        </w:rPr>
      </w:pPr>
      <w:r w:rsidRPr="007B62FF">
        <w:rPr>
          <w:rtl/>
        </w:rPr>
        <w:t>(8) الكافي 6</w:t>
      </w:r>
      <w:r w:rsidR="00527246">
        <w:rPr>
          <w:rtl/>
        </w:rPr>
        <w:t>:</w:t>
      </w:r>
      <w:r w:rsidRPr="007B62FF">
        <w:rPr>
          <w:rtl/>
        </w:rPr>
        <w:t xml:space="preserve"> 473 / 2.</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وصفوان</w:t>
      </w:r>
      <w:r w:rsidR="00527246">
        <w:rPr>
          <w:rtl/>
        </w:rPr>
        <w:t>،</w:t>
      </w:r>
      <w:r w:rsidRPr="007B62FF">
        <w:rPr>
          <w:rtl/>
        </w:rPr>
        <w:t xml:space="preserve"> وابن أبي عمير</w:t>
      </w:r>
      <w:r w:rsidR="00527246">
        <w:rPr>
          <w:rtl/>
        </w:rPr>
        <w:t>،</w:t>
      </w:r>
      <w:r w:rsidRPr="007B62FF">
        <w:rPr>
          <w:rtl/>
        </w:rPr>
        <w:t xml:space="preserve"> في التهذيب</w:t>
      </w:r>
      <w:r w:rsidR="00527246">
        <w:rPr>
          <w:rtl/>
        </w:rPr>
        <w:t>،</w:t>
      </w:r>
      <w:r w:rsidRPr="007B62FF">
        <w:rPr>
          <w:rtl/>
        </w:rPr>
        <w:t xml:space="preserve"> في باب ضروب الحجّ </w:t>
      </w:r>
      <w:r w:rsidRPr="0017382C">
        <w:rPr>
          <w:rStyle w:val="libFootnotenumChar"/>
          <w:rtl/>
        </w:rPr>
        <w:t>(1)</w:t>
      </w:r>
      <w:r w:rsidR="00527246">
        <w:rPr>
          <w:rtl/>
        </w:rPr>
        <w:t>،</w:t>
      </w:r>
      <w:r w:rsidRPr="007B62FF">
        <w:rPr>
          <w:rtl/>
        </w:rPr>
        <w:t xml:space="preserve"> وفي الإستبصار</w:t>
      </w:r>
      <w:r w:rsidR="00527246">
        <w:rPr>
          <w:rtl/>
        </w:rPr>
        <w:t>،</w:t>
      </w:r>
      <w:r w:rsidRPr="007B62FF">
        <w:rPr>
          <w:rtl/>
        </w:rPr>
        <w:t xml:space="preserve"> في باب أنّ التمتع فرض من نأى عن الحرم </w:t>
      </w:r>
      <w:r w:rsidRPr="0017382C">
        <w:rPr>
          <w:rStyle w:val="libFootnotenumChar"/>
          <w:rtl/>
        </w:rPr>
        <w:t>(2)</w:t>
      </w:r>
      <w:r w:rsidR="00527246">
        <w:rPr>
          <w:rtl/>
        </w:rPr>
        <w:t>،</w:t>
      </w:r>
      <w:r w:rsidRPr="007B62FF">
        <w:rPr>
          <w:rtl/>
        </w:rPr>
        <w:t xml:space="preserve"> وعثمان بن عيسى</w:t>
      </w:r>
      <w:r w:rsidR="00527246">
        <w:rPr>
          <w:rtl/>
        </w:rPr>
        <w:t>،</w:t>
      </w:r>
      <w:r w:rsidRPr="007B62FF">
        <w:rPr>
          <w:rtl/>
        </w:rPr>
        <w:t xml:space="preserve"> في التهذيب</w:t>
      </w:r>
      <w:r w:rsidR="00527246">
        <w:rPr>
          <w:rtl/>
        </w:rPr>
        <w:t>،</w:t>
      </w:r>
      <w:r w:rsidRPr="007B62FF">
        <w:rPr>
          <w:rtl/>
        </w:rPr>
        <w:t xml:space="preserve"> في باب ثواب الحج </w:t>
      </w:r>
      <w:r w:rsidRPr="0017382C">
        <w:rPr>
          <w:rStyle w:val="libFootnotenumChar"/>
          <w:rtl/>
        </w:rPr>
        <w:t>(3)</w:t>
      </w:r>
      <w:r>
        <w:rPr>
          <w:rtl/>
        </w:rPr>
        <w:t>.</w:t>
      </w:r>
    </w:p>
    <w:p w:rsidR="0017382C" w:rsidRPr="007B62FF" w:rsidRDefault="0017382C" w:rsidP="0017382C">
      <w:pPr>
        <w:pStyle w:val="libNormal"/>
        <w:rPr>
          <w:rtl/>
        </w:rPr>
      </w:pPr>
      <w:r w:rsidRPr="007B62FF">
        <w:rPr>
          <w:rtl/>
        </w:rPr>
        <w:t>وعبد الله بن المغيرة عن محمّد بن زياد وهو ابن أبي عمير عنه</w:t>
      </w:r>
      <w:r w:rsidR="00527246">
        <w:rPr>
          <w:rtl/>
        </w:rPr>
        <w:t>،</w:t>
      </w:r>
      <w:r w:rsidRPr="007B62FF">
        <w:rPr>
          <w:rtl/>
        </w:rPr>
        <w:t xml:space="preserve"> في الكافي في باب النهي عن الجسم والصورة </w:t>
      </w:r>
      <w:r w:rsidRPr="0017382C">
        <w:rPr>
          <w:rStyle w:val="libFootnotenumChar"/>
          <w:rtl/>
        </w:rPr>
        <w:t>(4)</w:t>
      </w:r>
      <w:r w:rsidR="00527246">
        <w:rPr>
          <w:rtl/>
        </w:rPr>
        <w:t>،</w:t>
      </w:r>
      <w:r w:rsidRPr="007B62FF">
        <w:rPr>
          <w:rtl/>
        </w:rPr>
        <w:t xml:space="preserve"> ومنصور بن يونس </w:t>
      </w:r>
      <w:r w:rsidRPr="0017382C">
        <w:rPr>
          <w:rStyle w:val="libFootnotenumChar"/>
          <w:rtl/>
        </w:rPr>
        <w:t>(5)</w:t>
      </w:r>
      <w:r w:rsidR="00527246">
        <w:rPr>
          <w:rtl/>
        </w:rPr>
        <w:t>،</w:t>
      </w:r>
      <w:r w:rsidRPr="007B62FF">
        <w:rPr>
          <w:rtl/>
        </w:rPr>
        <w:t xml:space="preserve"> ومحمّد بن سنان </w:t>
      </w:r>
      <w:r w:rsidRPr="0017382C">
        <w:rPr>
          <w:rStyle w:val="libFootnotenumChar"/>
          <w:rtl/>
        </w:rPr>
        <w:t>(6)</w:t>
      </w:r>
      <w:r w:rsidR="00527246">
        <w:rPr>
          <w:rtl/>
        </w:rPr>
        <w:t>،</w:t>
      </w:r>
      <w:r w:rsidRPr="007B62FF">
        <w:rPr>
          <w:rtl/>
        </w:rPr>
        <w:t xml:space="preserve"> والحسن بن راشد </w:t>
      </w:r>
      <w:r w:rsidRPr="0017382C">
        <w:rPr>
          <w:rStyle w:val="libFootnotenumChar"/>
          <w:rtl/>
        </w:rPr>
        <w:t>(7)</w:t>
      </w:r>
      <w:r w:rsidR="00527246">
        <w:rPr>
          <w:rtl/>
        </w:rPr>
        <w:t>،</w:t>
      </w:r>
      <w:r w:rsidRPr="007B62FF">
        <w:rPr>
          <w:rtl/>
        </w:rPr>
        <w:t xml:space="preserve"> والمفضل بن عمر </w:t>
      </w:r>
      <w:r w:rsidRPr="0017382C">
        <w:rPr>
          <w:rStyle w:val="libFootnotenumChar"/>
          <w:rtl/>
        </w:rPr>
        <w:t>(8)</w:t>
      </w:r>
      <w:r w:rsidR="00527246">
        <w:rPr>
          <w:rtl/>
        </w:rPr>
        <w:t>،</w:t>
      </w:r>
      <w:r w:rsidRPr="007B62FF">
        <w:rPr>
          <w:rtl/>
        </w:rPr>
        <w:t xml:space="preserve"> ومحمّد بن موسى حوراء </w:t>
      </w:r>
      <w:r w:rsidRPr="0017382C">
        <w:rPr>
          <w:rStyle w:val="libFootnotenumChar"/>
          <w:rtl/>
        </w:rPr>
        <w:t>(9)</w:t>
      </w:r>
      <w:r w:rsidR="00527246">
        <w:rPr>
          <w:rtl/>
        </w:rPr>
        <w:t>،</w:t>
      </w:r>
      <w:r w:rsidRPr="007B62FF">
        <w:rPr>
          <w:rtl/>
        </w:rPr>
        <w:t xml:space="preserve"> وصالح بن سعيد </w:t>
      </w:r>
      <w:r w:rsidRPr="0017382C">
        <w:rPr>
          <w:rStyle w:val="libFootnotenumChar"/>
          <w:rtl/>
        </w:rPr>
        <w:t>(10)</w:t>
      </w:r>
      <w:r w:rsidR="00527246">
        <w:rPr>
          <w:rtl/>
        </w:rPr>
        <w:t>،</w:t>
      </w:r>
      <w:r w:rsidRPr="007B62FF">
        <w:rPr>
          <w:rtl/>
        </w:rPr>
        <w:t xml:space="preserve"> وداود بن كثير الرقّي </w:t>
      </w:r>
      <w:r w:rsidRPr="0017382C">
        <w:rPr>
          <w:rStyle w:val="libFootnotenumChar"/>
          <w:rtl/>
        </w:rPr>
        <w:t>(11)</w:t>
      </w:r>
      <w:r>
        <w:rPr>
          <w:rtl/>
        </w:rPr>
        <w:t>.</w:t>
      </w:r>
    </w:p>
    <w:p w:rsidR="0017382C" w:rsidRPr="007B62FF" w:rsidRDefault="0017382C" w:rsidP="0017382C">
      <w:pPr>
        <w:pStyle w:val="libNormal"/>
        <w:rPr>
          <w:rtl/>
        </w:rPr>
      </w:pPr>
      <w:r w:rsidRPr="007B62FF">
        <w:rPr>
          <w:rtl/>
        </w:rPr>
        <w:t>ويدلّ على حسن حاله واستقامته وعلوّ مقامه وعدم غلوّه أخبار كثيرة</w:t>
      </w:r>
      <w:r w:rsidR="00527246">
        <w:rPr>
          <w:rtl/>
        </w:rPr>
        <w:t>:</w:t>
      </w:r>
    </w:p>
    <w:p w:rsidR="0017382C" w:rsidRPr="007B62FF" w:rsidRDefault="0017382C" w:rsidP="0017382C">
      <w:pPr>
        <w:pStyle w:val="libNormal"/>
        <w:rPr>
          <w:rtl/>
        </w:rPr>
      </w:pPr>
      <w:r w:rsidRPr="007B62FF">
        <w:rPr>
          <w:rtl/>
        </w:rPr>
        <w:t>أما في آخر السرائر ممّا استطرفه من جامع البزنطي</w:t>
      </w:r>
      <w:r w:rsidR="00527246">
        <w:rPr>
          <w:rtl/>
        </w:rPr>
        <w:t>:</w:t>
      </w:r>
      <w:r w:rsidRPr="007B62FF">
        <w:rPr>
          <w:rtl/>
        </w:rPr>
        <w:t xml:space="preserve"> وعنه عن هشام بن سالم قال</w:t>
      </w:r>
      <w:r w:rsidR="00527246">
        <w:rPr>
          <w:rtl/>
        </w:rPr>
        <w:t>:</w:t>
      </w:r>
      <w:r w:rsidRPr="007B62FF">
        <w:rPr>
          <w:rtl/>
        </w:rPr>
        <w:t xml:space="preserve"> سألت أبا عبد الله </w:t>
      </w:r>
      <w:r w:rsidRPr="0017382C">
        <w:rPr>
          <w:rStyle w:val="libAlaemChar"/>
          <w:rtl/>
        </w:rPr>
        <w:t>عليه‌السلام</w:t>
      </w:r>
      <w:r w:rsidRPr="007B62FF">
        <w:rPr>
          <w:rtl/>
        </w:rPr>
        <w:t xml:space="preserve"> عن يونس بن ظبيان</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تهذيب الأحكام 5</w:t>
      </w:r>
      <w:r w:rsidR="00527246">
        <w:rPr>
          <w:rtl/>
        </w:rPr>
        <w:t>:</w:t>
      </w:r>
      <w:r w:rsidRPr="007B62FF">
        <w:rPr>
          <w:rtl/>
        </w:rPr>
        <w:t xml:space="preserve"> 42 / 95.</w:t>
      </w:r>
    </w:p>
    <w:p w:rsidR="0017382C" w:rsidRPr="007B62FF" w:rsidRDefault="0017382C" w:rsidP="0017382C">
      <w:pPr>
        <w:pStyle w:val="libFootnote0"/>
        <w:rPr>
          <w:rtl/>
        </w:rPr>
      </w:pPr>
      <w:r w:rsidRPr="007B62FF">
        <w:rPr>
          <w:rtl/>
        </w:rPr>
        <w:t>(2) الاستبصار 2</w:t>
      </w:r>
      <w:r w:rsidR="00527246">
        <w:rPr>
          <w:rtl/>
        </w:rPr>
        <w:t>:</w:t>
      </w:r>
      <w:r w:rsidRPr="007B62FF">
        <w:rPr>
          <w:rtl/>
        </w:rPr>
        <w:t xml:space="preserve"> 157 / 513.</w:t>
      </w:r>
    </w:p>
    <w:p w:rsidR="0017382C" w:rsidRPr="007B62FF" w:rsidRDefault="0017382C" w:rsidP="0017382C">
      <w:pPr>
        <w:pStyle w:val="libFootnote0"/>
        <w:rPr>
          <w:rtl/>
        </w:rPr>
      </w:pPr>
      <w:r w:rsidRPr="007B62FF">
        <w:rPr>
          <w:rtl/>
        </w:rPr>
        <w:t>(3) تهذيب الأحكام 5</w:t>
      </w:r>
      <w:r w:rsidR="00527246">
        <w:rPr>
          <w:rtl/>
        </w:rPr>
        <w:t>:</w:t>
      </w:r>
      <w:r w:rsidRPr="007B62FF">
        <w:rPr>
          <w:rtl/>
        </w:rPr>
        <w:t xml:space="preserve"> 22 / 61.</w:t>
      </w:r>
    </w:p>
    <w:p w:rsidR="0017382C" w:rsidRPr="007B62FF" w:rsidRDefault="0017382C" w:rsidP="0017382C">
      <w:pPr>
        <w:pStyle w:val="libFootnote0"/>
        <w:rPr>
          <w:rtl/>
        </w:rPr>
      </w:pPr>
      <w:r w:rsidRPr="007B62FF">
        <w:rPr>
          <w:rtl/>
        </w:rPr>
        <w:t>(4) أُصول الكافي 1</w:t>
      </w:r>
      <w:r w:rsidR="00527246">
        <w:rPr>
          <w:rtl/>
        </w:rPr>
        <w:t>:</w:t>
      </w:r>
      <w:r w:rsidRPr="007B62FF">
        <w:rPr>
          <w:rtl/>
        </w:rPr>
        <w:t xml:space="preserve"> 82 / 6.</w:t>
      </w:r>
    </w:p>
    <w:p w:rsidR="0017382C" w:rsidRPr="007B62FF" w:rsidRDefault="0017382C" w:rsidP="0017382C">
      <w:pPr>
        <w:pStyle w:val="libFootnote0"/>
        <w:rPr>
          <w:rtl/>
        </w:rPr>
      </w:pPr>
      <w:r w:rsidRPr="007B62FF">
        <w:rPr>
          <w:rtl/>
        </w:rPr>
        <w:t>(5) أُصول الكافي 1</w:t>
      </w:r>
      <w:r w:rsidR="00527246">
        <w:rPr>
          <w:rtl/>
        </w:rPr>
        <w:t>:</w:t>
      </w:r>
      <w:r w:rsidRPr="007B62FF">
        <w:rPr>
          <w:rtl/>
        </w:rPr>
        <w:t xml:space="preserve"> 318 / 3.</w:t>
      </w:r>
    </w:p>
    <w:p w:rsidR="0017382C" w:rsidRPr="007B62FF" w:rsidRDefault="0017382C" w:rsidP="0017382C">
      <w:pPr>
        <w:pStyle w:val="libFootnote0"/>
        <w:rPr>
          <w:rtl/>
        </w:rPr>
      </w:pPr>
      <w:r w:rsidRPr="007B62FF">
        <w:rPr>
          <w:rtl/>
        </w:rPr>
        <w:t>(6) تهذيب الأحكام 6</w:t>
      </w:r>
      <w:r w:rsidR="00527246">
        <w:rPr>
          <w:rtl/>
        </w:rPr>
        <w:t>:</w:t>
      </w:r>
      <w:r w:rsidRPr="007B62FF">
        <w:rPr>
          <w:rtl/>
        </w:rPr>
        <w:t xml:space="preserve"> 49 / 113.</w:t>
      </w:r>
    </w:p>
    <w:p w:rsidR="0017382C" w:rsidRPr="007B62FF" w:rsidRDefault="0017382C" w:rsidP="0017382C">
      <w:pPr>
        <w:pStyle w:val="libFootnote0"/>
        <w:rPr>
          <w:rtl/>
        </w:rPr>
      </w:pPr>
      <w:r w:rsidRPr="007B62FF">
        <w:rPr>
          <w:rtl/>
        </w:rPr>
        <w:t>(7) تهذيب الأحكام 6</w:t>
      </w:r>
      <w:r w:rsidR="00527246">
        <w:rPr>
          <w:rtl/>
        </w:rPr>
        <w:t>:</w:t>
      </w:r>
      <w:r w:rsidRPr="007B62FF">
        <w:rPr>
          <w:rtl/>
        </w:rPr>
        <w:t xml:space="preserve"> 51 / 119.</w:t>
      </w:r>
    </w:p>
    <w:p w:rsidR="0017382C" w:rsidRPr="007B62FF" w:rsidRDefault="0017382C" w:rsidP="0017382C">
      <w:pPr>
        <w:pStyle w:val="libFootnote0"/>
        <w:rPr>
          <w:rtl/>
        </w:rPr>
      </w:pPr>
      <w:r w:rsidRPr="007B62FF">
        <w:rPr>
          <w:rtl/>
        </w:rPr>
        <w:t>(8) أُصول الكافي 1</w:t>
      </w:r>
      <w:r w:rsidR="00527246">
        <w:rPr>
          <w:rtl/>
        </w:rPr>
        <w:t>:</w:t>
      </w:r>
      <w:r w:rsidRPr="007B62FF">
        <w:rPr>
          <w:rtl/>
        </w:rPr>
        <w:t xml:space="preserve"> 451 / 2.</w:t>
      </w:r>
    </w:p>
    <w:p w:rsidR="0017382C" w:rsidRPr="007B62FF" w:rsidRDefault="0017382C" w:rsidP="0017382C">
      <w:pPr>
        <w:pStyle w:val="libFootnote0"/>
        <w:rPr>
          <w:rtl/>
        </w:rPr>
      </w:pPr>
      <w:r w:rsidRPr="007B62FF">
        <w:rPr>
          <w:rtl/>
        </w:rPr>
        <w:t>(9) فهرست الشيخ</w:t>
      </w:r>
      <w:r w:rsidR="00527246">
        <w:rPr>
          <w:rtl/>
        </w:rPr>
        <w:t>:</w:t>
      </w:r>
      <w:r w:rsidRPr="007B62FF">
        <w:rPr>
          <w:rtl/>
        </w:rPr>
        <w:t xml:space="preserve"> 182 / 810.</w:t>
      </w:r>
    </w:p>
    <w:p w:rsidR="0017382C" w:rsidRPr="007B62FF" w:rsidRDefault="0017382C" w:rsidP="0017382C">
      <w:pPr>
        <w:pStyle w:val="libFootnote0"/>
        <w:rPr>
          <w:rtl/>
        </w:rPr>
      </w:pPr>
      <w:r w:rsidRPr="007B62FF">
        <w:rPr>
          <w:rtl/>
        </w:rPr>
        <w:t>(10) تهذيب الأحكام 6</w:t>
      </w:r>
      <w:r w:rsidR="00527246">
        <w:rPr>
          <w:rtl/>
        </w:rPr>
        <w:t>:</w:t>
      </w:r>
      <w:r w:rsidRPr="007B62FF">
        <w:rPr>
          <w:rtl/>
        </w:rPr>
        <w:t xml:space="preserve"> 35 / 74.</w:t>
      </w:r>
    </w:p>
    <w:p w:rsidR="0017382C" w:rsidRPr="007B62FF" w:rsidRDefault="0017382C" w:rsidP="0017382C">
      <w:pPr>
        <w:pStyle w:val="libFootnote0"/>
        <w:rPr>
          <w:rtl/>
        </w:rPr>
      </w:pPr>
      <w:r w:rsidRPr="007B62FF">
        <w:rPr>
          <w:rtl/>
        </w:rPr>
        <w:t>(11) كفاية الأثر</w:t>
      </w:r>
      <w:r w:rsidR="00527246">
        <w:rPr>
          <w:rtl/>
        </w:rPr>
        <w:t>:</w:t>
      </w:r>
      <w:r w:rsidRPr="007B62FF">
        <w:rPr>
          <w:rtl/>
        </w:rPr>
        <w:t xml:space="preserve"> 255</w:t>
      </w:r>
      <w:r w:rsidR="00527246">
        <w:rPr>
          <w:rtl/>
        </w:rPr>
        <w:t>،</w:t>
      </w:r>
      <w:r w:rsidRPr="007B62FF">
        <w:rPr>
          <w:rtl/>
        </w:rPr>
        <w:t xml:space="preserve"> وعنه المجلسي في البحار 3</w:t>
      </w:r>
      <w:r w:rsidR="00527246">
        <w:rPr>
          <w:rtl/>
        </w:rPr>
        <w:t>:</w:t>
      </w:r>
      <w:r w:rsidRPr="007B62FF">
        <w:rPr>
          <w:rtl/>
        </w:rPr>
        <w:t xml:space="preserve"> 287 / 2.</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فقال</w:t>
      </w:r>
      <w:r w:rsidR="00527246">
        <w:rPr>
          <w:rtl/>
        </w:rPr>
        <w:t>:</w:t>
      </w:r>
      <w:r w:rsidRPr="007B62FF">
        <w:rPr>
          <w:rtl/>
        </w:rPr>
        <w:t xml:space="preserve"> </w:t>
      </w:r>
      <w:r w:rsidRPr="0017382C">
        <w:rPr>
          <w:rStyle w:val="libAlaemChar"/>
          <w:rtl/>
        </w:rPr>
        <w:t>رحمه‌الله</w:t>
      </w:r>
      <w:r w:rsidR="00527246">
        <w:rPr>
          <w:rtl/>
        </w:rPr>
        <w:t>،</w:t>
      </w:r>
      <w:r w:rsidRPr="007B62FF">
        <w:rPr>
          <w:rtl/>
        </w:rPr>
        <w:t xml:space="preserve"> وبنى له بيتاً في الجنّة</w:t>
      </w:r>
      <w:r w:rsidR="00527246">
        <w:rPr>
          <w:rtl/>
        </w:rPr>
        <w:t>،</w:t>
      </w:r>
      <w:r w:rsidRPr="007B62FF">
        <w:rPr>
          <w:rtl/>
        </w:rPr>
        <w:t xml:space="preserve"> كان والله مأموناً على الحديث </w:t>
      </w:r>
      <w:r w:rsidRPr="0017382C">
        <w:rPr>
          <w:rStyle w:val="libFootnotenumChar"/>
          <w:rtl/>
        </w:rPr>
        <w:t>(1)</w:t>
      </w:r>
      <w:r>
        <w:rPr>
          <w:rtl/>
        </w:rPr>
        <w:t>.</w:t>
      </w:r>
      <w:r w:rsidRPr="007B62FF">
        <w:rPr>
          <w:rtl/>
        </w:rPr>
        <w:t xml:space="preserve"> والضمير في عنه راجع إلى صاحب الكتاب يعني البزنطي على ما هو المعهود في كثير من مؤلّفات القدماء</w:t>
      </w:r>
      <w:r w:rsidR="00527246">
        <w:rPr>
          <w:rtl/>
        </w:rPr>
        <w:t>،</w:t>
      </w:r>
      <w:r w:rsidRPr="007B62FF">
        <w:rPr>
          <w:rtl/>
        </w:rPr>
        <w:t xml:space="preserve"> أو إلى أبي بصير لا إلى سليمان بن خالد</w:t>
      </w:r>
      <w:r w:rsidR="00527246">
        <w:rPr>
          <w:rtl/>
        </w:rPr>
        <w:t>،</w:t>
      </w:r>
      <w:r w:rsidRPr="007B62FF">
        <w:rPr>
          <w:rtl/>
        </w:rPr>
        <w:t xml:space="preserve"> كما صرّح به المولى عناية الله في مجمع الرجال</w:t>
      </w:r>
      <w:r w:rsidR="00527246">
        <w:rPr>
          <w:rtl/>
        </w:rPr>
        <w:t>،</w:t>
      </w:r>
      <w:r w:rsidRPr="007B62FF">
        <w:rPr>
          <w:rtl/>
        </w:rPr>
        <w:t xml:space="preserve"> وهذا ظاهر لمن راجع السرائر.</w:t>
      </w:r>
    </w:p>
    <w:p w:rsidR="0017382C" w:rsidRPr="007B62FF" w:rsidRDefault="0017382C" w:rsidP="0017382C">
      <w:pPr>
        <w:pStyle w:val="libNormal"/>
        <w:rPr>
          <w:rtl/>
        </w:rPr>
      </w:pPr>
      <w:r w:rsidRPr="007B62FF">
        <w:rPr>
          <w:rtl/>
        </w:rPr>
        <w:t>وكيف كان فالخبر صحيح غايته</w:t>
      </w:r>
      <w:r w:rsidR="00527246">
        <w:rPr>
          <w:rtl/>
        </w:rPr>
        <w:t>،</w:t>
      </w:r>
      <w:r w:rsidRPr="007B62FF">
        <w:rPr>
          <w:rtl/>
        </w:rPr>
        <w:t xml:space="preserve"> واعترف به المولى المذكور إلاّ أنّه قال</w:t>
      </w:r>
      <w:r w:rsidR="00527246">
        <w:rPr>
          <w:rtl/>
        </w:rPr>
        <w:t>:</w:t>
      </w:r>
      <w:r w:rsidRPr="007B62FF">
        <w:rPr>
          <w:rtl/>
        </w:rPr>
        <w:t xml:space="preserve"> ولعلّه خرج مخرج التقيّة لمعارضة كلام الشيخ له </w:t>
      </w:r>
      <w:r w:rsidRPr="0017382C">
        <w:rPr>
          <w:rStyle w:val="libFootnotenumChar"/>
          <w:rtl/>
        </w:rPr>
        <w:t>(2)</w:t>
      </w:r>
      <w:r>
        <w:rPr>
          <w:rtl/>
        </w:rPr>
        <w:t>.</w:t>
      </w:r>
      <w:r w:rsidRPr="007B62FF">
        <w:rPr>
          <w:rtl/>
        </w:rPr>
        <w:t xml:space="preserve"> وهذا منه من الغرابة بمكان</w:t>
      </w:r>
      <w:r w:rsidR="00527246">
        <w:rPr>
          <w:rtl/>
        </w:rPr>
        <w:t>،</w:t>
      </w:r>
      <w:r w:rsidRPr="007B62FF">
        <w:rPr>
          <w:rtl/>
        </w:rPr>
        <w:t xml:space="preserve"> وما رأينا ولا سمعنا أن أحدهم </w:t>
      </w:r>
      <w:r w:rsidRPr="0017382C">
        <w:rPr>
          <w:rStyle w:val="libAlaemChar"/>
          <w:rtl/>
        </w:rPr>
        <w:t>عليهم‌السلام</w:t>
      </w:r>
      <w:r w:rsidRPr="007B62FF">
        <w:rPr>
          <w:rtl/>
        </w:rPr>
        <w:t xml:space="preserve"> كان يتقي من الغلاة خصوصاً الصادق </w:t>
      </w:r>
      <w:r w:rsidRPr="0017382C">
        <w:rPr>
          <w:rStyle w:val="libAlaemChar"/>
          <w:rtl/>
        </w:rPr>
        <w:t>عليه‌السلام</w:t>
      </w:r>
      <w:r w:rsidRPr="007B62FF">
        <w:rPr>
          <w:rtl/>
        </w:rPr>
        <w:t xml:space="preserve"> بالنسبة إلى أبي الخطاب وأصحابه على ما زعموا من أنّ يونس منهم.</w:t>
      </w:r>
    </w:p>
    <w:p w:rsidR="0017382C" w:rsidRPr="007B62FF" w:rsidRDefault="0017382C" w:rsidP="0017382C">
      <w:pPr>
        <w:pStyle w:val="libNormal"/>
        <w:rPr>
          <w:rtl/>
        </w:rPr>
      </w:pPr>
      <w:r w:rsidRPr="007B62FF">
        <w:rPr>
          <w:rtl/>
        </w:rPr>
        <w:t>ورواه الكشي في رجاله</w:t>
      </w:r>
      <w:r w:rsidR="00527246">
        <w:rPr>
          <w:rtl/>
        </w:rPr>
        <w:t>:</w:t>
      </w:r>
      <w:r w:rsidRPr="007B62FF">
        <w:rPr>
          <w:rtl/>
        </w:rPr>
        <w:t xml:space="preserve"> عن محمّد بن قولويه</w:t>
      </w:r>
      <w:r w:rsidR="00527246">
        <w:rPr>
          <w:rtl/>
        </w:rPr>
        <w:t>،</w:t>
      </w:r>
      <w:r w:rsidRPr="007B62FF">
        <w:rPr>
          <w:rtl/>
        </w:rPr>
        <w:t xml:space="preserve"> عن سعد بن عبد الله ابن أبي خلف القمي</w:t>
      </w:r>
      <w:r w:rsidR="00527246">
        <w:rPr>
          <w:rtl/>
        </w:rPr>
        <w:t>،</w:t>
      </w:r>
      <w:r w:rsidRPr="007B62FF">
        <w:rPr>
          <w:rtl/>
        </w:rPr>
        <w:t xml:space="preserve"> عن الحسن بن علي الزبيدي </w:t>
      </w:r>
      <w:r w:rsidRPr="0017382C">
        <w:rPr>
          <w:rStyle w:val="libFootnotenumChar"/>
          <w:rtl/>
        </w:rPr>
        <w:t>(3)</w:t>
      </w:r>
      <w:r w:rsidR="00527246">
        <w:rPr>
          <w:rtl/>
        </w:rPr>
        <w:t>،</w:t>
      </w:r>
      <w:r w:rsidRPr="007B62FF">
        <w:rPr>
          <w:rtl/>
        </w:rPr>
        <w:t xml:space="preserve"> عن أبي محمّد القاسم بن الهروي</w:t>
      </w:r>
      <w:r w:rsidR="00527246">
        <w:rPr>
          <w:rtl/>
        </w:rPr>
        <w:t>،</w:t>
      </w:r>
      <w:r w:rsidRPr="007B62FF">
        <w:rPr>
          <w:rtl/>
        </w:rPr>
        <w:t xml:space="preserve"> عن محمّد بن الحسين بن أبي الخطاب</w:t>
      </w:r>
      <w:r w:rsidR="00527246">
        <w:rPr>
          <w:rtl/>
        </w:rPr>
        <w:t>،</w:t>
      </w:r>
      <w:r w:rsidRPr="007B62FF">
        <w:rPr>
          <w:rtl/>
        </w:rPr>
        <w:t xml:space="preserve"> عن ابن أبي عمير</w:t>
      </w:r>
      <w:r w:rsidR="00527246">
        <w:rPr>
          <w:rtl/>
        </w:rPr>
        <w:t>،</w:t>
      </w:r>
      <w:r w:rsidRPr="007B62FF">
        <w:rPr>
          <w:rtl/>
        </w:rPr>
        <w:t xml:space="preserve"> عن هشام بن سالم</w:t>
      </w:r>
      <w:r w:rsidR="00527246">
        <w:rPr>
          <w:rtl/>
        </w:rPr>
        <w:t>،</w:t>
      </w:r>
      <w:r w:rsidRPr="007B62FF">
        <w:rPr>
          <w:rtl/>
        </w:rPr>
        <w:t xml:space="preserve"> مثله. إلاّ أنّه قال بعده</w:t>
      </w:r>
      <w:r w:rsidR="00527246">
        <w:rPr>
          <w:rtl/>
        </w:rPr>
        <w:t>:</w:t>
      </w:r>
      <w:r w:rsidRPr="007B62FF">
        <w:rPr>
          <w:rtl/>
        </w:rPr>
        <w:t xml:space="preserve"> ابن الهروي مجهول</w:t>
      </w:r>
      <w:r w:rsidR="00527246">
        <w:rPr>
          <w:rtl/>
        </w:rPr>
        <w:t>،</w:t>
      </w:r>
      <w:r w:rsidRPr="007B62FF">
        <w:rPr>
          <w:rtl/>
        </w:rPr>
        <w:t xml:space="preserve"> وهذا حديث غير صحيح مع ما قد روي في يونس بن ظبيان </w:t>
      </w:r>
      <w:r w:rsidRPr="0017382C">
        <w:rPr>
          <w:rStyle w:val="libFootnotenumChar"/>
          <w:rtl/>
        </w:rPr>
        <w:t>(4)</w:t>
      </w:r>
      <w:r>
        <w:rPr>
          <w:rtl/>
        </w:rPr>
        <w:t>.</w:t>
      </w:r>
    </w:p>
    <w:p w:rsidR="0017382C" w:rsidRPr="007B62FF" w:rsidRDefault="0017382C" w:rsidP="0017382C">
      <w:pPr>
        <w:pStyle w:val="libNormal"/>
        <w:rPr>
          <w:rtl/>
        </w:rPr>
      </w:pPr>
      <w:r w:rsidRPr="007B62FF">
        <w:rPr>
          <w:rtl/>
        </w:rPr>
        <w:t>قلت</w:t>
      </w:r>
      <w:r w:rsidR="00527246">
        <w:rPr>
          <w:rtl/>
        </w:rPr>
        <w:t>:</w:t>
      </w:r>
      <w:r w:rsidRPr="007B62FF">
        <w:rPr>
          <w:rtl/>
        </w:rPr>
        <w:t xml:space="preserve"> قد عرفت صحّة الخبر</w:t>
      </w:r>
      <w:r w:rsidR="00527246">
        <w:rPr>
          <w:rtl/>
        </w:rPr>
        <w:t>،</w:t>
      </w:r>
      <w:r w:rsidRPr="007B62FF">
        <w:rPr>
          <w:rtl/>
        </w:rPr>
        <w:t xml:space="preserve"> وهذا مؤيّده</w:t>
      </w:r>
      <w:r w:rsidR="00527246">
        <w:rPr>
          <w:rtl/>
        </w:rPr>
        <w:t>،</w:t>
      </w:r>
      <w:r w:rsidRPr="007B62FF">
        <w:rPr>
          <w:rtl/>
        </w:rPr>
        <w:t xml:space="preserve"> وما ذكره غير قابل</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السرائر 3</w:t>
      </w:r>
      <w:r w:rsidR="00527246">
        <w:rPr>
          <w:rtl/>
        </w:rPr>
        <w:t>:</w:t>
      </w:r>
      <w:r w:rsidRPr="007B62FF">
        <w:rPr>
          <w:rtl/>
        </w:rPr>
        <w:t xml:space="preserve"> 578.</w:t>
      </w:r>
    </w:p>
    <w:p w:rsidR="0017382C" w:rsidRPr="007B62FF" w:rsidRDefault="0017382C" w:rsidP="0017382C">
      <w:pPr>
        <w:pStyle w:val="libFootnote0"/>
        <w:rPr>
          <w:rtl/>
        </w:rPr>
      </w:pPr>
      <w:r w:rsidRPr="007B62FF">
        <w:rPr>
          <w:rtl/>
        </w:rPr>
        <w:t>(2) لم نعثر عليه في مجمع الرجال</w:t>
      </w:r>
      <w:r w:rsidR="00527246">
        <w:rPr>
          <w:rtl/>
        </w:rPr>
        <w:t>،</w:t>
      </w:r>
      <w:r w:rsidRPr="007B62FF">
        <w:rPr>
          <w:rtl/>
        </w:rPr>
        <w:t xml:space="preserve"> بل الكلام المذكور لعبد النبي الجزائري</w:t>
      </w:r>
      <w:r w:rsidR="00527246">
        <w:rPr>
          <w:rtl/>
        </w:rPr>
        <w:t>،</w:t>
      </w:r>
      <w:r w:rsidRPr="007B62FF">
        <w:rPr>
          <w:rtl/>
        </w:rPr>
        <w:t xml:space="preserve"> ذكره في ترجمة يونس بن علي القطان</w:t>
      </w:r>
      <w:r w:rsidR="00527246">
        <w:rPr>
          <w:rtl/>
        </w:rPr>
        <w:t>،</w:t>
      </w:r>
      <w:r w:rsidRPr="007B62FF">
        <w:rPr>
          <w:rtl/>
        </w:rPr>
        <w:t xml:space="preserve"> راجع حاوي الأقوال</w:t>
      </w:r>
      <w:r w:rsidR="00527246">
        <w:rPr>
          <w:rtl/>
        </w:rPr>
        <w:t>:</w:t>
      </w:r>
      <w:r w:rsidRPr="007B62FF">
        <w:rPr>
          <w:rtl/>
        </w:rPr>
        <w:t xml:space="preserve"> 347 / 2154.</w:t>
      </w:r>
    </w:p>
    <w:p w:rsidR="0017382C" w:rsidRPr="007B62FF" w:rsidRDefault="0017382C" w:rsidP="0017382C">
      <w:pPr>
        <w:pStyle w:val="libFootnote0"/>
        <w:rPr>
          <w:rtl/>
        </w:rPr>
      </w:pPr>
      <w:r w:rsidRPr="007B62FF">
        <w:rPr>
          <w:rtl/>
        </w:rPr>
        <w:t>(3) كذا في الحجرية</w:t>
      </w:r>
      <w:r w:rsidR="00527246">
        <w:rPr>
          <w:rtl/>
        </w:rPr>
        <w:t>،</w:t>
      </w:r>
      <w:r w:rsidRPr="007B62FF">
        <w:rPr>
          <w:rtl/>
        </w:rPr>
        <w:t xml:space="preserve"> وفي الأصل الكلمة غير واضحة</w:t>
      </w:r>
      <w:r w:rsidR="00527246">
        <w:rPr>
          <w:rtl/>
        </w:rPr>
        <w:t>،</w:t>
      </w:r>
      <w:r w:rsidRPr="007B62FF">
        <w:rPr>
          <w:rtl/>
        </w:rPr>
        <w:t xml:space="preserve"> وفي حاشية الأصل وفوق الكلمة في متن الحجرية</w:t>
      </w:r>
      <w:r w:rsidR="00527246">
        <w:rPr>
          <w:rtl/>
        </w:rPr>
        <w:t>:</w:t>
      </w:r>
      <w:r w:rsidRPr="007B62FF">
        <w:rPr>
          <w:rtl/>
        </w:rPr>
        <w:t xml:space="preserve"> </w:t>
      </w:r>
      <w:r>
        <w:rPr>
          <w:rtl/>
        </w:rPr>
        <w:t>(</w:t>
      </w:r>
      <w:r w:rsidRPr="007B62FF">
        <w:rPr>
          <w:rtl/>
        </w:rPr>
        <w:t>الزيتوني نسخة بدل</w:t>
      </w:r>
      <w:r>
        <w:rPr>
          <w:rtl/>
        </w:rPr>
        <w:t>)</w:t>
      </w:r>
    </w:p>
    <w:p w:rsidR="0017382C" w:rsidRPr="007B62FF" w:rsidRDefault="0017382C" w:rsidP="0017382C">
      <w:pPr>
        <w:pStyle w:val="libFootnote0"/>
        <w:rPr>
          <w:rtl/>
        </w:rPr>
      </w:pPr>
      <w:r w:rsidRPr="007B62FF">
        <w:rPr>
          <w:rtl/>
        </w:rPr>
        <w:t>(4) رجال الكشي 2</w:t>
      </w:r>
      <w:r w:rsidR="00527246">
        <w:rPr>
          <w:rtl/>
        </w:rPr>
        <w:t>:</w:t>
      </w:r>
      <w:r w:rsidRPr="007B62FF">
        <w:rPr>
          <w:rtl/>
        </w:rPr>
        <w:t xml:space="preserve"> 658 / 675.</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للمعارضة كما ستعرف</w:t>
      </w:r>
      <w:r w:rsidR="00527246">
        <w:rPr>
          <w:rtl/>
        </w:rPr>
        <w:t>،</w:t>
      </w:r>
      <w:r w:rsidRPr="007B62FF">
        <w:rPr>
          <w:rtl/>
        </w:rPr>
        <w:t xml:space="preserve"> ثمّ أنّ ظاهر الخبر بل صريحه أنّه توفي في عهد الصادق </w:t>
      </w:r>
      <w:r w:rsidRPr="0017382C">
        <w:rPr>
          <w:rStyle w:val="libAlaemChar"/>
          <w:rtl/>
        </w:rPr>
        <w:t>عليه‌السلام</w:t>
      </w:r>
      <w:r w:rsidRPr="007B62FF">
        <w:rPr>
          <w:rtl/>
        </w:rPr>
        <w:t xml:space="preserve"> فلا تغفل.</w:t>
      </w:r>
    </w:p>
    <w:p w:rsidR="0017382C" w:rsidRPr="007B62FF" w:rsidRDefault="0017382C" w:rsidP="0017382C">
      <w:pPr>
        <w:pStyle w:val="libNormal"/>
        <w:rPr>
          <w:rtl/>
        </w:rPr>
      </w:pPr>
      <w:r w:rsidRPr="007B62FF">
        <w:rPr>
          <w:rtl/>
        </w:rPr>
        <w:t>ب ما في الكشي في ترجمة الفيض قال</w:t>
      </w:r>
      <w:r w:rsidR="00527246">
        <w:rPr>
          <w:rtl/>
        </w:rPr>
        <w:t>:</w:t>
      </w:r>
      <w:r w:rsidRPr="007B62FF">
        <w:rPr>
          <w:rtl/>
        </w:rPr>
        <w:t xml:space="preserve"> ما روي في الفيض بن المختار</w:t>
      </w:r>
      <w:r w:rsidR="00527246">
        <w:rPr>
          <w:rtl/>
        </w:rPr>
        <w:t>،</w:t>
      </w:r>
      <w:r w:rsidRPr="007B62FF">
        <w:rPr>
          <w:rtl/>
        </w:rPr>
        <w:t xml:space="preserve"> وإن الفيض أول من سمع عن أبي عبد الله </w:t>
      </w:r>
      <w:r w:rsidRPr="0017382C">
        <w:rPr>
          <w:rStyle w:val="libAlaemChar"/>
          <w:rtl/>
        </w:rPr>
        <w:t>عليه‌السلام</w:t>
      </w:r>
      <w:r w:rsidRPr="007B62FF">
        <w:rPr>
          <w:rtl/>
        </w:rPr>
        <w:t xml:space="preserve"> نصّه على ابنه موسى بن جعفر </w:t>
      </w:r>
      <w:r>
        <w:rPr>
          <w:rtl/>
        </w:rPr>
        <w:t>(</w:t>
      </w:r>
      <w:r w:rsidRPr="007B62FF">
        <w:rPr>
          <w:rtl/>
        </w:rPr>
        <w:t>عليهما السّلام</w:t>
      </w:r>
      <w:r>
        <w:rPr>
          <w:rtl/>
        </w:rPr>
        <w:t>).</w:t>
      </w:r>
    </w:p>
    <w:p w:rsidR="0017382C" w:rsidRPr="007B62FF" w:rsidRDefault="0017382C" w:rsidP="0017382C">
      <w:pPr>
        <w:pStyle w:val="libNormal"/>
        <w:rPr>
          <w:rtl/>
        </w:rPr>
      </w:pPr>
      <w:r w:rsidRPr="007B62FF">
        <w:rPr>
          <w:rtl/>
        </w:rPr>
        <w:t>جعفر بن أحمد بن أيوب</w:t>
      </w:r>
      <w:r w:rsidR="00527246">
        <w:rPr>
          <w:rtl/>
        </w:rPr>
        <w:t>،</w:t>
      </w:r>
      <w:r w:rsidRPr="007B62FF">
        <w:rPr>
          <w:rtl/>
        </w:rPr>
        <w:t xml:space="preserve"> عن أحمد بن الحسن الميثمي </w:t>
      </w:r>
      <w:r w:rsidRPr="0017382C">
        <w:rPr>
          <w:rStyle w:val="libFootnotenumChar"/>
          <w:rtl/>
        </w:rPr>
        <w:t>(1)</w:t>
      </w:r>
      <w:r w:rsidR="00527246">
        <w:rPr>
          <w:rtl/>
        </w:rPr>
        <w:t>،</w:t>
      </w:r>
      <w:r w:rsidRPr="007B62FF">
        <w:rPr>
          <w:rtl/>
        </w:rPr>
        <w:t xml:space="preserve"> عن أبي نجيح</w:t>
      </w:r>
      <w:r w:rsidR="00527246">
        <w:rPr>
          <w:rtl/>
        </w:rPr>
        <w:t>،</w:t>
      </w:r>
      <w:r w:rsidRPr="007B62FF">
        <w:rPr>
          <w:rtl/>
        </w:rPr>
        <w:t xml:space="preserve"> عن الفيض بن المختار. وعنه</w:t>
      </w:r>
      <w:r w:rsidR="00527246">
        <w:rPr>
          <w:rtl/>
        </w:rPr>
        <w:t>،</w:t>
      </w:r>
      <w:r w:rsidRPr="007B62FF">
        <w:rPr>
          <w:rtl/>
        </w:rPr>
        <w:t xml:space="preserve"> عن علي بن إسماعيل</w:t>
      </w:r>
      <w:r w:rsidR="00527246">
        <w:rPr>
          <w:rtl/>
        </w:rPr>
        <w:t>،</w:t>
      </w:r>
      <w:r w:rsidRPr="007B62FF">
        <w:rPr>
          <w:rtl/>
        </w:rPr>
        <w:t xml:space="preserve"> عن أبي نجيح</w:t>
      </w:r>
      <w:r w:rsidR="00527246">
        <w:rPr>
          <w:rtl/>
        </w:rPr>
        <w:t>،</w:t>
      </w:r>
      <w:r w:rsidRPr="007B62FF">
        <w:rPr>
          <w:rtl/>
        </w:rPr>
        <w:t xml:space="preserve"> عن الفيض</w:t>
      </w:r>
      <w:r w:rsidR="00527246">
        <w:rPr>
          <w:rtl/>
        </w:rPr>
        <w:t>،</w:t>
      </w:r>
      <w:r w:rsidRPr="007B62FF">
        <w:rPr>
          <w:rtl/>
        </w:rPr>
        <w:t xml:space="preserve"> قال</w:t>
      </w:r>
      <w:r w:rsidR="00527246">
        <w:rPr>
          <w:rtl/>
        </w:rPr>
        <w:t>:</w:t>
      </w:r>
      <w:r w:rsidRPr="007B62FF">
        <w:rPr>
          <w:rtl/>
        </w:rPr>
        <w:t xml:space="preserve"> قلت لأبي عبد الله </w:t>
      </w:r>
      <w:r w:rsidRPr="0017382C">
        <w:rPr>
          <w:rStyle w:val="libAlaemChar"/>
          <w:rtl/>
        </w:rPr>
        <w:t>عليه‌السلام</w:t>
      </w:r>
      <w:r w:rsidR="00527246">
        <w:rPr>
          <w:rtl/>
        </w:rPr>
        <w:t>:</w:t>
      </w:r>
      <w:r w:rsidRPr="007B62FF">
        <w:rPr>
          <w:rtl/>
        </w:rPr>
        <w:t xml:space="preserve"> جعلت فداك</w:t>
      </w:r>
      <w:r w:rsidR="00527246">
        <w:rPr>
          <w:rtl/>
        </w:rPr>
        <w:t>،</w:t>
      </w:r>
      <w:r w:rsidRPr="007B62FF">
        <w:rPr>
          <w:rtl/>
        </w:rPr>
        <w:t xml:space="preserve"> ما تقول في الأرض أتقبلها من السلطان ثم أؤاجرها آخرين</w:t>
      </w:r>
      <w:r w:rsidR="00527246">
        <w:rPr>
          <w:rtl/>
        </w:rPr>
        <w:t>،</w:t>
      </w:r>
      <w:r w:rsidRPr="007B62FF">
        <w:rPr>
          <w:rtl/>
        </w:rPr>
        <w:t xml:space="preserve"> على أن ما أخرج الله منها من شيء كان لي من ذلك النصف </w:t>
      </w:r>
      <w:r w:rsidRPr="0017382C">
        <w:rPr>
          <w:rStyle w:val="libFootnotenumChar"/>
          <w:rtl/>
        </w:rPr>
        <w:t>(2)</w:t>
      </w:r>
      <w:r w:rsidR="00527246">
        <w:rPr>
          <w:rtl/>
        </w:rPr>
        <w:t>،</w:t>
      </w:r>
      <w:r w:rsidRPr="007B62FF">
        <w:rPr>
          <w:rtl/>
        </w:rPr>
        <w:t xml:space="preserve"> أو أقل من ذلك أو أكثر</w:t>
      </w:r>
      <w:r>
        <w:rPr>
          <w:rtl/>
        </w:rPr>
        <w:t>؟</w:t>
      </w:r>
      <w:r w:rsidRPr="007B62FF">
        <w:rPr>
          <w:rtl/>
        </w:rPr>
        <w:t xml:space="preserve"> قال</w:t>
      </w:r>
      <w:r w:rsidR="00527246">
        <w:rPr>
          <w:rtl/>
        </w:rPr>
        <w:t>:</w:t>
      </w:r>
      <w:r w:rsidRPr="007B62FF">
        <w:rPr>
          <w:rtl/>
        </w:rPr>
        <w:t xml:space="preserve"> لا بأس به.</w:t>
      </w:r>
    </w:p>
    <w:p w:rsidR="0017382C" w:rsidRPr="007B62FF" w:rsidRDefault="0017382C" w:rsidP="0017382C">
      <w:pPr>
        <w:pStyle w:val="libNormal"/>
        <w:rPr>
          <w:rtl/>
        </w:rPr>
      </w:pPr>
      <w:r w:rsidRPr="007B62FF">
        <w:rPr>
          <w:rtl/>
        </w:rPr>
        <w:t>فقال له إسماعيل ابنه</w:t>
      </w:r>
      <w:r w:rsidR="00527246">
        <w:rPr>
          <w:rtl/>
        </w:rPr>
        <w:t>:</w:t>
      </w:r>
      <w:r w:rsidRPr="007B62FF">
        <w:rPr>
          <w:rtl/>
        </w:rPr>
        <w:t xml:space="preserve"> يا أبت لم تحفظ</w:t>
      </w:r>
      <w:r>
        <w:rPr>
          <w:rtl/>
        </w:rPr>
        <w:t>؟</w:t>
      </w:r>
      <w:r w:rsidRPr="007B62FF">
        <w:rPr>
          <w:rtl/>
        </w:rPr>
        <w:t xml:space="preserve"> قال</w:t>
      </w:r>
      <w:r w:rsidR="00527246">
        <w:rPr>
          <w:rtl/>
        </w:rPr>
        <w:t>:</w:t>
      </w:r>
      <w:r w:rsidRPr="007B62FF">
        <w:rPr>
          <w:rtl/>
        </w:rPr>
        <w:t xml:space="preserve"> فقال</w:t>
      </w:r>
      <w:r w:rsidR="00527246">
        <w:rPr>
          <w:rtl/>
        </w:rPr>
        <w:t>:</w:t>
      </w:r>
      <w:r w:rsidRPr="007B62FF">
        <w:rPr>
          <w:rtl/>
        </w:rPr>
        <w:t xml:space="preserve"> يا بنيّ أو ليس كذلك أعامل أكرتي</w:t>
      </w:r>
      <w:r>
        <w:rPr>
          <w:rtl/>
        </w:rPr>
        <w:t>!</w:t>
      </w:r>
      <w:r w:rsidRPr="007B62FF">
        <w:rPr>
          <w:rtl/>
        </w:rPr>
        <w:t xml:space="preserve"> إنّي كثيراً ما أقول لك الزمني ولا تغفل</w:t>
      </w:r>
      <w:r w:rsidR="00527246">
        <w:rPr>
          <w:rtl/>
        </w:rPr>
        <w:t>،</w:t>
      </w:r>
      <w:r w:rsidRPr="007B62FF">
        <w:rPr>
          <w:rtl/>
        </w:rPr>
        <w:t xml:space="preserve"> فقام إسماعيل فخرج</w:t>
      </w:r>
      <w:r w:rsidR="00527246">
        <w:rPr>
          <w:rtl/>
        </w:rPr>
        <w:t>،</w:t>
      </w:r>
      <w:r w:rsidRPr="007B62FF">
        <w:rPr>
          <w:rtl/>
        </w:rPr>
        <w:t xml:space="preserve"> فقلت</w:t>
      </w:r>
      <w:r w:rsidR="00527246">
        <w:rPr>
          <w:rtl/>
        </w:rPr>
        <w:t>:</w:t>
      </w:r>
      <w:r w:rsidRPr="007B62FF">
        <w:rPr>
          <w:rtl/>
        </w:rPr>
        <w:t xml:space="preserve"> جعلت فداك</w:t>
      </w:r>
      <w:r w:rsidR="00527246">
        <w:rPr>
          <w:rtl/>
        </w:rPr>
        <w:t>،</w:t>
      </w:r>
      <w:r w:rsidRPr="007B62FF">
        <w:rPr>
          <w:rtl/>
        </w:rPr>
        <w:t xml:space="preserve"> وما على إسماعيل أن لا يلزمك إذا كنت أفضيت إليه الأشياء من بعدك كما أُفضيت إليك بعد أبيك</w:t>
      </w:r>
      <w:r w:rsidR="00527246">
        <w:rPr>
          <w:rtl/>
        </w:rPr>
        <w:t>،</w:t>
      </w:r>
      <w:r w:rsidRPr="007B62FF">
        <w:rPr>
          <w:rtl/>
        </w:rPr>
        <w:t xml:space="preserve"> قال</w:t>
      </w:r>
      <w:r w:rsidR="00527246">
        <w:rPr>
          <w:rtl/>
        </w:rPr>
        <w:t>:</w:t>
      </w:r>
      <w:r w:rsidRPr="007B62FF">
        <w:rPr>
          <w:rtl/>
        </w:rPr>
        <w:t xml:space="preserve"> فقال</w:t>
      </w:r>
      <w:r w:rsidR="00527246">
        <w:rPr>
          <w:rtl/>
        </w:rPr>
        <w:t>:</w:t>
      </w:r>
      <w:r w:rsidRPr="007B62FF">
        <w:rPr>
          <w:rtl/>
        </w:rPr>
        <w:t xml:space="preserve"> يا فيض ان إسماعيل ليس مني كأنا من أبي.</w:t>
      </w:r>
    </w:p>
    <w:p w:rsidR="0017382C" w:rsidRPr="007B62FF" w:rsidRDefault="0017382C" w:rsidP="0017382C">
      <w:pPr>
        <w:pStyle w:val="libNormal"/>
        <w:rPr>
          <w:rtl/>
        </w:rPr>
      </w:pPr>
      <w:r w:rsidRPr="007B62FF">
        <w:rPr>
          <w:rtl/>
        </w:rPr>
        <w:t>قلت</w:t>
      </w:r>
      <w:r w:rsidR="00527246">
        <w:rPr>
          <w:rtl/>
        </w:rPr>
        <w:t>:</w:t>
      </w:r>
      <w:r w:rsidRPr="007B62FF">
        <w:rPr>
          <w:rtl/>
        </w:rPr>
        <w:t xml:space="preserve"> جعلت فداك</w:t>
      </w:r>
      <w:r w:rsidR="00527246">
        <w:rPr>
          <w:rtl/>
        </w:rPr>
        <w:t>،</w:t>
      </w:r>
      <w:r w:rsidRPr="007B62FF">
        <w:rPr>
          <w:rtl/>
        </w:rPr>
        <w:t xml:space="preserve"> فقد كنّا لا نشك أن الرحال ستحط إليه من بعدك</w:t>
      </w:r>
      <w:r w:rsidR="00527246">
        <w:rPr>
          <w:rtl/>
        </w:rPr>
        <w:t>،</w:t>
      </w:r>
      <w:r w:rsidRPr="007B62FF">
        <w:rPr>
          <w:rtl/>
        </w:rPr>
        <w:t xml:space="preserve"> وقد قلت فيه ما قلت</w:t>
      </w:r>
      <w:r w:rsidR="00527246">
        <w:rPr>
          <w:rtl/>
        </w:rPr>
        <w:t>،</w:t>
      </w:r>
      <w:r w:rsidRPr="007B62FF">
        <w:rPr>
          <w:rtl/>
        </w:rPr>
        <w:t xml:space="preserve"> فان كان ما يخاف وأسأل الله العافية فإلى من</w:t>
      </w:r>
      <w:r>
        <w:rPr>
          <w:rtl/>
        </w:rPr>
        <w:t>؟</w:t>
      </w:r>
      <w:r w:rsidRPr="007B62FF">
        <w:rPr>
          <w:rtl/>
        </w:rPr>
        <w:t xml:space="preserve"> قال</w:t>
      </w:r>
      <w:r w:rsidR="00527246">
        <w:rPr>
          <w:rtl/>
        </w:rPr>
        <w:t>:</w:t>
      </w:r>
      <w:r w:rsidRPr="007B62FF">
        <w:rPr>
          <w:rtl/>
        </w:rPr>
        <w:t xml:space="preserve"> فأمسك عني</w:t>
      </w:r>
      <w:r w:rsidR="00527246">
        <w:rPr>
          <w:rtl/>
        </w:rPr>
        <w:t>،</w:t>
      </w:r>
      <w:r w:rsidRPr="007B62FF">
        <w:rPr>
          <w:rtl/>
        </w:rPr>
        <w:t xml:space="preserve"> فقبّلت ركبته وقلت</w:t>
      </w:r>
      <w:r w:rsidR="00527246">
        <w:rPr>
          <w:rtl/>
        </w:rPr>
        <w:t>:</w:t>
      </w:r>
      <w:r w:rsidRPr="007B62FF">
        <w:rPr>
          <w:rtl/>
        </w:rPr>
        <w:t xml:space="preserve"> ارحم سيدي</w:t>
      </w:r>
      <w:r w:rsidR="00527246">
        <w:rPr>
          <w:rtl/>
        </w:rPr>
        <w:t>،</w:t>
      </w:r>
      <w:r w:rsidRPr="007B62FF">
        <w:rPr>
          <w:rtl/>
        </w:rPr>
        <w:t xml:space="preserve"> فإنما هي</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المصدر</w:t>
      </w:r>
      <w:r w:rsidR="00527246">
        <w:rPr>
          <w:rtl/>
        </w:rPr>
        <w:t>:</w:t>
      </w:r>
      <w:r w:rsidRPr="007B62FF">
        <w:rPr>
          <w:rtl/>
        </w:rPr>
        <w:t xml:space="preserve"> التيمي.</w:t>
      </w:r>
    </w:p>
    <w:p w:rsidR="0017382C" w:rsidRPr="007B62FF" w:rsidRDefault="0017382C" w:rsidP="0017382C">
      <w:pPr>
        <w:pStyle w:val="libFootnote0"/>
        <w:rPr>
          <w:rtl/>
        </w:rPr>
      </w:pPr>
      <w:r w:rsidRPr="007B62FF">
        <w:rPr>
          <w:rtl/>
        </w:rPr>
        <w:t>(2) في المصدر زيادة</w:t>
      </w:r>
      <w:r w:rsidR="00527246">
        <w:rPr>
          <w:rtl/>
        </w:rPr>
        <w:t>:</w:t>
      </w:r>
      <w:r w:rsidRPr="007B62FF">
        <w:rPr>
          <w:rtl/>
        </w:rPr>
        <w:t xml:space="preserve"> أو الثلث.</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النار</w:t>
      </w:r>
      <w:r w:rsidR="00527246">
        <w:rPr>
          <w:rtl/>
        </w:rPr>
        <w:t>،</w:t>
      </w:r>
      <w:r w:rsidRPr="007B62FF">
        <w:rPr>
          <w:rtl/>
        </w:rPr>
        <w:t xml:space="preserve"> انّي والله لو طمعت انّي أموت قبلك لما باليت</w:t>
      </w:r>
      <w:r w:rsidR="00527246">
        <w:rPr>
          <w:rtl/>
        </w:rPr>
        <w:t>،</w:t>
      </w:r>
      <w:r w:rsidRPr="007B62FF">
        <w:rPr>
          <w:rtl/>
        </w:rPr>
        <w:t xml:space="preserve"> ولكنّي أخاف البقاء بعدك</w:t>
      </w:r>
      <w:r w:rsidR="00527246">
        <w:rPr>
          <w:rtl/>
        </w:rPr>
        <w:t>،</w:t>
      </w:r>
      <w:r w:rsidRPr="007B62FF">
        <w:rPr>
          <w:rtl/>
        </w:rPr>
        <w:t xml:space="preserve"> فقال لي</w:t>
      </w:r>
      <w:r w:rsidR="00527246">
        <w:rPr>
          <w:rtl/>
        </w:rPr>
        <w:t>:</w:t>
      </w:r>
      <w:r w:rsidRPr="007B62FF">
        <w:rPr>
          <w:rtl/>
        </w:rPr>
        <w:t xml:space="preserve"> مكانك.</w:t>
      </w:r>
    </w:p>
    <w:p w:rsidR="0017382C" w:rsidRPr="007B62FF" w:rsidRDefault="0017382C" w:rsidP="0017382C">
      <w:pPr>
        <w:pStyle w:val="libNormal"/>
        <w:rPr>
          <w:rtl/>
        </w:rPr>
      </w:pPr>
      <w:r w:rsidRPr="007B62FF">
        <w:rPr>
          <w:rtl/>
        </w:rPr>
        <w:t>ثمّ مال إلى ستر في البيت فرفعه ودخل ثم مكث قليلاً ثمّ صاح يا فيض أدخل</w:t>
      </w:r>
      <w:r>
        <w:rPr>
          <w:rtl/>
        </w:rPr>
        <w:t>!</w:t>
      </w:r>
      <w:r w:rsidRPr="007B62FF">
        <w:rPr>
          <w:rtl/>
        </w:rPr>
        <w:t xml:space="preserve"> فدخلت</w:t>
      </w:r>
      <w:r w:rsidR="00527246">
        <w:rPr>
          <w:rtl/>
        </w:rPr>
        <w:t>،</w:t>
      </w:r>
      <w:r w:rsidRPr="007B62FF">
        <w:rPr>
          <w:rtl/>
        </w:rPr>
        <w:t xml:space="preserve"> فإذا هو في المسجد قد صلّى فيه</w:t>
      </w:r>
      <w:r w:rsidR="00527246">
        <w:rPr>
          <w:rtl/>
        </w:rPr>
        <w:t>،</w:t>
      </w:r>
      <w:r w:rsidRPr="007B62FF">
        <w:rPr>
          <w:rtl/>
        </w:rPr>
        <w:t xml:space="preserve"> وانحرف عن القبلة</w:t>
      </w:r>
      <w:r w:rsidR="00527246">
        <w:rPr>
          <w:rtl/>
        </w:rPr>
        <w:t>،</w:t>
      </w:r>
      <w:r w:rsidRPr="007B62FF">
        <w:rPr>
          <w:rtl/>
        </w:rPr>
        <w:t xml:space="preserve"> فجلست بين يديه</w:t>
      </w:r>
      <w:r w:rsidR="00527246">
        <w:rPr>
          <w:rtl/>
        </w:rPr>
        <w:t>،</w:t>
      </w:r>
      <w:r w:rsidRPr="007B62FF">
        <w:rPr>
          <w:rtl/>
        </w:rPr>
        <w:t xml:space="preserve"> فدخل إليه أبو الحسن </w:t>
      </w:r>
      <w:r w:rsidRPr="0017382C">
        <w:rPr>
          <w:rStyle w:val="libAlaemChar"/>
          <w:rtl/>
        </w:rPr>
        <w:t>عليه‌السلام</w:t>
      </w:r>
      <w:r w:rsidRPr="007B62FF">
        <w:rPr>
          <w:rtl/>
        </w:rPr>
        <w:t xml:space="preserve"> وهو يومئذ خُماسي وفي يده درّة</w:t>
      </w:r>
      <w:r w:rsidR="00527246">
        <w:rPr>
          <w:rtl/>
        </w:rPr>
        <w:t>،</w:t>
      </w:r>
      <w:r w:rsidRPr="007B62FF">
        <w:rPr>
          <w:rtl/>
        </w:rPr>
        <w:t xml:space="preserve"> فأقعده على فخذه</w:t>
      </w:r>
      <w:r w:rsidR="00527246">
        <w:rPr>
          <w:rtl/>
        </w:rPr>
        <w:t>،</w:t>
      </w:r>
      <w:r w:rsidRPr="007B62FF">
        <w:rPr>
          <w:rtl/>
        </w:rPr>
        <w:t xml:space="preserve"> فقال له</w:t>
      </w:r>
      <w:r w:rsidR="00527246">
        <w:rPr>
          <w:rtl/>
        </w:rPr>
        <w:t>:</w:t>
      </w:r>
      <w:r w:rsidRPr="007B62FF">
        <w:rPr>
          <w:rtl/>
        </w:rPr>
        <w:t xml:space="preserve"> بأبي أنت وأُمّي</w:t>
      </w:r>
      <w:r w:rsidR="00527246">
        <w:rPr>
          <w:rtl/>
        </w:rPr>
        <w:t>،</w:t>
      </w:r>
      <w:r w:rsidRPr="007B62FF">
        <w:rPr>
          <w:rtl/>
        </w:rPr>
        <w:t xml:space="preserve"> وما هذه المخفقة بيدك</w:t>
      </w:r>
      <w:r>
        <w:rPr>
          <w:rtl/>
        </w:rPr>
        <w:t>؟</w:t>
      </w:r>
      <w:r w:rsidRPr="007B62FF">
        <w:rPr>
          <w:rtl/>
        </w:rPr>
        <w:t xml:space="preserve"> قال</w:t>
      </w:r>
      <w:r w:rsidR="00527246">
        <w:rPr>
          <w:rtl/>
        </w:rPr>
        <w:t>:</w:t>
      </w:r>
      <w:r w:rsidRPr="007B62FF">
        <w:rPr>
          <w:rtl/>
        </w:rPr>
        <w:t xml:space="preserve"> مررت بأخي عليّ وهي في يده يضرب بها بهيمة فانتزعتها من يده.</w:t>
      </w:r>
    </w:p>
    <w:p w:rsidR="0017382C" w:rsidRPr="007B62FF" w:rsidRDefault="0017382C" w:rsidP="0017382C">
      <w:pPr>
        <w:pStyle w:val="libNormal"/>
        <w:rPr>
          <w:rtl/>
        </w:rPr>
      </w:pPr>
      <w:r w:rsidRPr="007B62FF">
        <w:rPr>
          <w:rtl/>
        </w:rPr>
        <w:t xml:space="preserve">فقال أبو عبد الله </w:t>
      </w:r>
      <w:r w:rsidRPr="0017382C">
        <w:rPr>
          <w:rStyle w:val="libAlaemChar"/>
          <w:rtl/>
        </w:rPr>
        <w:t>عليه‌السلام</w:t>
      </w:r>
      <w:r w:rsidR="00527246">
        <w:rPr>
          <w:rtl/>
        </w:rPr>
        <w:t>:</w:t>
      </w:r>
      <w:r w:rsidRPr="007B62FF">
        <w:rPr>
          <w:rtl/>
        </w:rPr>
        <w:t xml:space="preserve"> يا فيض إنّ رسول الله </w:t>
      </w:r>
      <w:r w:rsidRPr="0017382C">
        <w:rPr>
          <w:rStyle w:val="libAlaemChar"/>
          <w:rtl/>
        </w:rPr>
        <w:t>صلى‌الله‌عليه‌وآله‌وسلم</w:t>
      </w:r>
      <w:r w:rsidRPr="007B62FF">
        <w:rPr>
          <w:rtl/>
        </w:rPr>
        <w:t xml:space="preserve"> أُفضيت إليه صحف إبراهيم وموسى </w:t>
      </w:r>
      <w:r>
        <w:rPr>
          <w:rtl/>
        </w:rPr>
        <w:t>(</w:t>
      </w:r>
      <w:r w:rsidRPr="007B62FF">
        <w:rPr>
          <w:rtl/>
        </w:rPr>
        <w:t>عليهما السّلام</w:t>
      </w:r>
      <w:r>
        <w:rPr>
          <w:rtl/>
        </w:rPr>
        <w:t>)</w:t>
      </w:r>
      <w:r w:rsidRPr="007B62FF">
        <w:rPr>
          <w:rtl/>
        </w:rPr>
        <w:t xml:space="preserve"> فائتمن عليها رسول الله </w:t>
      </w:r>
      <w:r w:rsidRPr="0017382C">
        <w:rPr>
          <w:rStyle w:val="libAlaemChar"/>
          <w:rtl/>
        </w:rPr>
        <w:t>صلى‌الله‌عليه‌وآله‌وسلم</w:t>
      </w:r>
      <w:r w:rsidRPr="007B62FF">
        <w:rPr>
          <w:rtl/>
        </w:rPr>
        <w:t xml:space="preserve"> عليّاً </w:t>
      </w:r>
      <w:r w:rsidRPr="0017382C">
        <w:rPr>
          <w:rStyle w:val="libAlaemChar"/>
          <w:rtl/>
        </w:rPr>
        <w:t>عليه‌السلام</w:t>
      </w:r>
      <w:r w:rsidRPr="007B62FF">
        <w:rPr>
          <w:rtl/>
        </w:rPr>
        <w:t xml:space="preserve"> وائتمن عليها عليّ الحسن</w:t>
      </w:r>
      <w:r w:rsidR="00527246">
        <w:rPr>
          <w:rtl/>
        </w:rPr>
        <w:t>،</w:t>
      </w:r>
      <w:r w:rsidRPr="007B62FF">
        <w:rPr>
          <w:rtl/>
        </w:rPr>
        <w:t xml:space="preserve"> وائتمن عليها الحسن الحسين</w:t>
      </w:r>
      <w:r w:rsidR="00527246">
        <w:rPr>
          <w:rtl/>
        </w:rPr>
        <w:t>،</w:t>
      </w:r>
      <w:r w:rsidRPr="007B62FF">
        <w:rPr>
          <w:rtl/>
        </w:rPr>
        <w:t xml:space="preserve"> وائتمن عليها الحسين علي بن الحسين</w:t>
      </w:r>
      <w:r w:rsidR="00527246">
        <w:rPr>
          <w:rtl/>
        </w:rPr>
        <w:t>،</w:t>
      </w:r>
      <w:r w:rsidRPr="007B62FF">
        <w:rPr>
          <w:rtl/>
        </w:rPr>
        <w:t xml:space="preserve"> وائتمن عليها علي بن الحسين محمّد بن عليّ </w:t>
      </w:r>
      <w:r>
        <w:rPr>
          <w:rtl/>
        </w:rPr>
        <w:t>(</w:t>
      </w:r>
      <w:r w:rsidRPr="007B62FF">
        <w:rPr>
          <w:rtl/>
        </w:rPr>
        <w:t>صلوات الله عليهم</w:t>
      </w:r>
      <w:r>
        <w:rPr>
          <w:rtl/>
        </w:rPr>
        <w:t>)</w:t>
      </w:r>
      <w:r w:rsidR="00527246">
        <w:rPr>
          <w:rtl/>
        </w:rPr>
        <w:t>،</w:t>
      </w:r>
      <w:r w:rsidRPr="007B62FF">
        <w:rPr>
          <w:rtl/>
        </w:rPr>
        <w:t xml:space="preserve"> وائتمنني عليها أبي</w:t>
      </w:r>
      <w:r w:rsidR="00527246">
        <w:rPr>
          <w:rtl/>
        </w:rPr>
        <w:t>،</w:t>
      </w:r>
      <w:r w:rsidRPr="007B62FF">
        <w:rPr>
          <w:rtl/>
        </w:rPr>
        <w:t xml:space="preserve"> وكانت عندي</w:t>
      </w:r>
      <w:r w:rsidR="00527246">
        <w:rPr>
          <w:rtl/>
        </w:rPr>
        <w:t>،</w:t>
      </w:r>
      <w:r w:rsidRPr="007B62FF">
        <w:rPr>
          <w:rtl/>
        </w:rPr>
        <w:t xml:space="preserve"> ولقد ائتمنت عليها ابني هذا على حداثته</w:t>
      </w:r>
      <w:r w:rsidR="00527246">
        <w:rPr>
          <w:rtl/>
        </w:rPr>
        <w:t>،</w:t>
      </w:r>
      <w:r w:rsidRPr="007B62FF">
        <w:rPr>
          <w:rtl/>
        </w:rPr>
        <w:t xml:space="preserve"> وهي عنده</w:t>
      </w:r>
      <w:r w:rsidR="00527246">
        <w:rPr>
          <w:rtl/>
        </w:rPr>
        <w:t>،</w:t>
      </w:r>
      <w:r w:rsidRPr="007B62FF">
        <w:rPr>
          <w:rtl/>
        </w:rPr>
        <w:t xml:space="preserve"> فعرفت ما أراد</w:t>
      </w:r>
      <w:r w:rsidR="00527246">
        <w:rPr>
          <w:rtl/>
        </w:rPr>
        <w:t>،</w:t>
      </w:r>
      <w:r w:rsidRPr="007B62FF">
        <w:rPr>
          <w:rtl/>
        </w:rPr>
        <w:t xml:space="preserve"> فقلت له</w:t>
      </w:r>
      <w:r w:rsidR="00527246">
        <w:rPr>
          <w:rtl/>
        </w:rPr>
        <w:t>:</w:t>
      </w:r>
      <w:r w:rsidRPr="007B62FF">
        <w:rPr>
          <w:rtl/>
        </w:rPr>
        <w:t xml:space="preserve"> جعلت فداك زدني.</w:t>
      </w:r>
    </w:p>
    <w:p w:rsidR="0017382C" w:rsidRPr="007B62FF" w:rsidRDefault="0017382C" w:rsidP="0017382C">
      <w:pPr>
        <w:pStyle w:val="libNormal"/>
        <w:rPr>
          <w:rtl/>
        </w:rPr>
      </w:pPr>
      <w:r w:rsidRPr="007B62FF">
        <w:rPr>
          <w:rtl/>
        </w:rPr>
        <w:t>قال</w:t>
      </w:r>
      <w:r w:rsidR="00527246">
        <w:rPr>
          <w:rtl/>
        </w:rPr>
        <w:t>:</w:t>
      </w:r>
      <w:r w:rsidRPr="007B62FF">
        <w:rPr>
          <w:rtl/>
        </w:rPr>
        <w:t xml:space="preserve"> يا فيض إنّ أبي كان إذا أراد أنْ لا تُردّ له دعوة أقعدني على يمينه</w:t>
      </w:r>
      <w:r w:rsidR="00527246">
        <w:rPr>
          <w:rtl/>
        </w:rPr>
        <w:t>،</w:t>
      </w:r>
      <w:r w:rsidRPr="007B62FF">
        <w:rPr>
          <w:rtl/>
        </w:rPr>
        <w:t xml:space="preserve"> فدعا وأمّنت فلا ترد له دعوة</w:t>
      </w:r>
      <w:r w:rsidR="00527246">
        <w:rPr>
          <w:rtl/>
        </w:rPr>
        <w:t>،</w:t>
      </w:r>
      <w:r w:rsidRPr="007B62FF">
        <w:rPr>
          <w:rtl/>
        </w:rPr>
        <w:t xml:space="preserve"> وكذلك أصنع بابني هذا</w:t>
      </w:r>
      <w:r w:rsidR="00527246">
        <w:rPr>
          <w:rtl/>
        </w:rPr>
        <w:t>،</w:t>
      </w:r>
      <w:r w:rsidRPr="007B62FF">
        <w:rPr>
          <w:rtl/>
        </w:rPr>
        <w:t xml:space="preserve"> ولقد ذكرناك أمس بالموقف فذكرناك بخير</w:t>
      </w:r>
      <w:r w:rsidR="00527246">
        <w:rPr>
          <w:rtl/>
        </w:rPr>
        <w:t>،</w:t>
      </w:r>
      <w:r w:rsidRPr="007B62FF">
        <w:rPr>
          <w:rtl/>
        </w:rPr>
        <w:t xml:space="preserve"> فقلت له</w:t>
      </w:r>
      <w:r w:rsidR="00527246">
        <w:rPr>
          <w:rtl/>
        </w:rPr>
        <w:t>:</w:t>
      </w:r>
      <w:r w:rsidRPr="007B62FF">
        <w:rPr>
          <w:rtl/>
        </w:rPr>
        <w:t xml:space="preserve"> يا سيدي زدني.</w:t>
      </w:r>
    </w:p>
    <w:p w:rsidR="0017382C" w:rsidRPr="007B62FF" w:rsidRDefault="0017382C" w:rsidP="0017382C">
      <w:pPr>
        <w:pStyle w:val="libNormal"/>
        <w:rPr>
          <w:rtl/>
        </w:rPr>
      </w:pPr>
      <w:r w:rsidRPr="007B62FF">
        <w:rPr>
          <w:rtl/>
        </w:rPr>
        <w:t>فقال</w:t>
      </w:r>
      <w:r w:rsidR="00527246">
        <w:rPr>
          <w:rtl/>
        </w:rPr>
        <w:t>:</w:t>
      </w:r>
      <w:r w:rsidRPr="007B62FF">
        <w:rPr>
          <w:rtl/>
        </w:rPr>
        <w:t xml:space="preserve"> يا فيض إنّ أبي كان إذا سافر وأنا معه فنعس وهو على راحلته أدنيت راحلتي من راحلته</w:t>
      </w:r>
      <w:r w:rsidR="00527246">
        <w:rPr>
          <w:rtl/>
        </w:rPr>
        <w:t>،</w:t>
      </w:r>
      <w:r w:rsidRPr="007B62FF">
        <w:rPr>
          <w:rtl/>
        </w:rPr>
        <w:t xml:space="preserve"> فوسّدته ذراعي الميل والميلين حتى يقضي وطره من النوم</w:t>
      </w:r>
      <w:r w:rsidR="00527246">
        <w:rPr>
          <w:rtl/>
        </w:rPr>
        <w:t>،</w:t>
      </w:r>
      <w:r w:rsidRPr="007B62FF">
        <w:rPr>
          <w:rtl/>
        </w:rPr>
        <w:t xml:space="preserve"> وكذلك يصنع بي ابني هذا</w:t>
      </w:r>
      <w:r w:rsidR="00527246">
        <w:rPr>
          <w:rtl/>
        </w:rPr>
        <w:t>،</w:t>
      </w:r>
      <w:r w:rsidRPr="007B62FF">
        <w:rPr>
          <w:rtl/>
        </w:rPr>
        <w:t xml:space="preserve"> قال</w:t>
      </w:r>
      <w:r w:rsidR="00527246">
        <w:rPr>
          <w:rtl/>
        </w:rPr>
        <w:t>:</w:t>
      </w:r>
      <w:r w:rsidRPr="007B62FF">
        <w:rPr>
          <w:rtl/>
        </w:rPr>
        <w:t xml:space="preserve"> قلت</w:t>
      </w:r>
      <w:r w:rsidR="00527246">
        <w:rPr>
          <w:rtl/>
        </w:rPr>
        <w:t>:</w:t>
      </w:r>
      <w:r w:rsidRPr="007B62FF">
        <w:rPr>
          <w:rtl/>
        </w:rPr>
        <w:t xml:space="preserve"> جعلت فداك</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زدني.</w:t>
      </w:r>
    </w:p>
    <w:p w:rsidR="0017382C" w:rsidRPr="007B62FF" w:rsidRDefault="0017382C" w:rsidP="0017382C">
      <w:pPr>
        <w:pStyle w:val="libNormal"/>
        <w:rPr>
          <w:rtl/>
        </w:rPr>
      </w:pPr>
      <w:r w:rsidRPr="007B62FF">
        <w:rPr>
          <w:rtl/>
        </w:rPr>
        <w:t>قال</w:t>
      </w:r>
      <w:r w:rsidR="00527246">
        <w:rPr>
          <w:rtl/>
        </w:rPr>
        <w:t>:</w:t>
      </w:r>
      <w:r w:rsidRPr="007B62FF">
        <w:rPr>
          <w:rtl/>
        </w:rPr>
        <w:t xml:space="preserve"> إنّي لأجد بابني هذا ما كان يجد يعقوب بيوسف</w:t>
      </w:r>
      <w:r w:rsidR="00527246">
        <w:rPr>
          <w:rtl/>
        </w:rPr>
        <w:t>،</w:t>
      </w:r>
      <w:r w:rsidRPr="007B62FF">
        <w:rPr>
          <w:rtl/>
        </w:rPr>
        <w:t xml:space="preserve"> قلت</w:t>
      </w:r>
      <w:r w:rsidR="00527246">
        <w:rPr>
          <w:rtl/>
        </w:rPr>
        <w:t>:</w:t>
      </w:r>
      <w:r w:rsidRPr="007B62FF">
        <w:rPr>
          <w:rtl/>
        </w:rPr>
        <w:t xml:space="preserve"> يا سيدي زدني.</w:t>
      </w:r>
    </w:p>
    <w:p w:rsidR="0017382C" w:rsidRPr="007B62FF" w:rsidRDefault="0017382C" w:rsidP="0017382C">
      <w:pPr>
        <w:pStyle w:val="libNormal"/>
        <w:rPr>
          <w:rtl/>
        </w:rPr>
      </w:pPr>
      <w:r w:rsidRPr="007B62FF">
        <w:rPr>
          <w:rtl/>
        </w:rPr>
        <w:t>قال</w:t>
      </w:r>
      <w:r w:rsidR="00527246">
        <w:rPr>
          <w:rtl/>
        </w:rPr>
        <w:t>:</w:t>
      </w:r>
      <w:r w:rsidRPr="007B62FF">
        <w:rPr>
          <w:rtl/>
        </w:rPr>
        <w:t xml:space="preserve"> هو صاحبك الذي سألت عنه فأقرّ له بحقّه</w:t>
      </w:r>
      <w:r w:rsidR="00527246">
        <w:rPr>
          <w:rtl/>
        </w:rPr>
        <w:t>،</w:t>
      </w:r>
      <w:r w:rsidRPr="007B62FF">
        <w:rPr>
          <w:rtl/>
        </w:rPr>
        <w:t xml:space="preserve"> فقمت حتى قبلت رأسه ودعوت الله له</w:t>
      </w:r>
      <w:r w:rsidR="00527246">
        <w:rPr>
          <w:rtl/>
        </w:rPr>
        <w:t>،</w:t>
      </w:r>
      <w:r w:rsidRPr="007B62FF">
        <w:rPr>
          <w:rtl/>
        </w:rPr>
        <w:t xml:space="preserve"> فقال أبو عبد الله </w:t>
      </w:r>
      <w:r w:rsidRPr="0017382C">
        <w:rPr>
          <w:rStyle w:val="libAlaemChar"/>
          <w:rtl/>
        </w:rPr>
        <w:t>عليه‌السلام</w:t>
      </w:r>
      <w:r w:rsidRPr="007B62FF">
        <w:rPr>
          <w:rtl/>
        </w:rPr>
        <w:t xml:space="preserve"> أما أنّه لم يؤذن له </w:t>
      </w:r>
      <w:r w:rsidRPr="0017382C">
        <w:rPr>
          <w:rStyle w:val="libFootnotenumChar"/>
          <w:rtl/>
        </w:rPr>
        <w:t>(1)</w:t>
      </w:r>
      <w:r w:rsidRPr="007B62FF">
        <w:rPr>
          <w:rtl/>
        </w:rPr>
        <w:t xml:space="preserve"> في أمرك منه</w:t>
      </w:r>
      <w:r w:rsidR="00527246">
        <w:rPr>
          <w:rtl/>
        </w:rPr>
        <w:t>،</w:t>
      </w:r>
      <w:r w:rsidRPr="007B62FF">
        <w:rPr>
          <w:rtl/>
        </w:rPr>
        <w:t xml:space="preserve"> قال</w:t>
      </w:r>
      <w:r w:rsidR="00527246">
        <w:rPr>
          <w:rtl/>
        </w:rPr>
        <w:t>:</w:t>
      </w:r>
      <w:r w:rsidRPr="007B62FF">
        <w:rPr>
          <w:rtl/>
        </w:rPr>
        <w:t xml:space="preserve"> جعلت فداك أخبر به أحداً</w:t>
      </w:r>
      <w:r>
        <w:rPr>
          <w:rtl/>
        </w:rPr>
        <w:t>؟</w:t>
      </w:r>
      <w:r w:rsidRPr="007B62FF">
        <w:rPr>
          <w:rtl/>
        </w:rPr>
        <w:t xml:space="preserve"> قال</w:t>
      </w:r>
      <w:r w:rsidR="00527246">
        <w:rPr>
          <w:rtl/>
        </w:rPr>
        <w:t>:</w:t>
      </w:r>
      <w:r w:rsidRPr="007B62FF">
        <w:rPr>
          <w:rtl/>
        </w:rPr>
        <w:t xml:space="preserve"> نعم</w:t>
      </w:r>
      <w:r w:rsidR="00527246">
        <w:rPr>
          <w:rtl/>
        </w:rPr>
        <w:t>،</w:t>
      </w:r>
      <w:r w:rsidRPr="007B62FF">
        <w:rPr>
          <w:rtl/>
        </w:rPr>
        <w:t xml:space="preserve"> أهلك وولدك ورفقاءك</w:t>
      </w:r>
      <w:r w:rsidR="00527246">
        <w:rPr>
          <w:rtl/>
        </w:rPr>
        <w:t>،</w:t>
      </w:r>
      <w:r w:rsidRPr="007B62FF">
        <w:rPr>
          <w:rtl/>
        </w:rPr>
        <w:t xml:space="preserve"> وكان معي أهلي وولدي ويونس بن ظبيان من رفقاي</w:t>
      </w:r>
      <w:r w:rsidR="00527246">
        <w:rPr>
          <w:rtl/>
        </w:rPr>
        <w:t>،</w:t>
      </w:r>
      <w:r w:rsidRPr="007B62FF">
        <w:rPr>
          <w:rtl/>
        </w:rPr>
        <w:t xml:space="preserve"> فلما أخبرتهم حمدوا الله على ذلك كثيراً.</w:t>
      </w:r>
    </w:p>
    <w:p w:rsidR="0017382C" w:rsidRPr="007B62FF" w:rsidRDefault="0017382C" w:rsidP="0017382C">
      <w:pPr>
        <w:pStyle w:val="libNormal"/>
        <w:rPr>
          <w:rtl/>
        </w:rPr>
      </w:pPr>
      <w:r w:rsidRPr="007B62FF">
        <w:rPr>
          <w:rtl/>
        </w:rPr>
        <w:t>وقال يونس</w:t>
      </w:r>
      <w:r w:rsidR="00527246">
        <w:rPr>
          <w:rtl/>
        </w:rPr>
        <w:t>:</w:t>
      </w:r>
      <w:r w:rsidRPr="007B62FF">
        <w:rPr>
          <w:rtl/>
        </w:rPr>
        <w:t xml:space="preserve"> لا والله حتى أسمع ذلك منه</w:t>
      </w:r>
      <w:r w:rsidR="00527246">
        <w:rPr>
          <w:rtl/>
        </w:rPr>
        <w:t>،</w:t>
      </w:r>
      <w:r w:rsidRPr="007B62FF">
        <w:rPr>
          <w:rtl/>
        </w:rPr>
        <w:t xml:space="preserve"> وكانت فيه عجلة</w:t>
      </w:r>
      <w:r w:rsidR="00527246">
        <w:rPr>
          <w:rtl/>
        </w:rPr>
        <w:t>،</w:t>
      </w:r>
      <w:r w:rsidRPr="007B62FF">
        <w:rPr>
          <w:rtl/>
        </w:rPr>
        <w:t xml:space="preserve"> فخرج واتبعته فلما انتهيت إلى الباب سمعت أبا عبد الله </w:t>
      </w:r>
      <w:r w:rsidRPr="0017382C">
        <w:rPr>
          <w:rStyle w:val="libAlaemChar"/>
          <w:rtl/>
        </w:rPr>
        <w:t>عليه‌السلام</w:t>
      </w:r>
      <w:r w:rsidRPr="007B62FF">
        <w:rPr>
          <w:rtl/>
        </w:rPr>
        <w:t xml:space="preserve"> وقد سبقني فقال</w:t>
      </w:r>
      <w:r w:rsidR="00527246">
        <w:rPr>
          <w:rtl/>
        </w:rPr>
        <w:t>:</w:t>
      </w:r>
      <w:r w:rsidRPr="007B62FF">
        <w:rPr>
          <w:rtl/>
        </w:rPr>
        <w:t xml:space="preserve"> الأمر كما قال لك فيض</w:t>
      </w:r>
      <w:r w:rsidR="00527246">
        <w:rPr>
          <w:rtl/>
        </w:rPr>
        <w:t>،</w:t>
      </w:r>
      <w:r w:rsidRPr="007B62FF">
        <w:rPr>
          <w:rtl/>
        </w:rPr>
        <w:t xml:space="preserve"> قال</w:t>
      </w:r>
      <w:r w:rsidR="00527246">
        <w:rPr>
          <w:rtl/>
        </w:rPr>
        <w:t>:</w:t>
      </w:r>
      <w:r w:rsidRPr="007B62FF">
        <w:rPr>
          <w:rtl/>
        </w:rPr>
        <w:t xml:space="preserve"> سمعت وأطعت </w:t>
      </w:r>
      <w:r w:rsidRPr="0017382C">
        <w:rPr>
          <w:rStyle w:val="libFootnotenumChar"/>
          <w:rtl/>
        </w:rPr>
        <w:t>(2)</w:t>
      </w:r>
      <w:r>
        <w:rPr>
          <w:rtl/>
        </w:rPr>
        <w:t>.</w:t>
      </w:r>
    </w:p>
    <w:p w:rsidR="0017382C" w:rsidRPr="007B62FF" w:rsidRDefault="0017382C" w:rsidP="0017382C">
      <w:pPr>
        <w:pStyle w:val="libNormal"/>
        <w:rPr>
          <w:rtl/>
        </w:rPr>
      </w:pPr>
      <w:r w:rsidRPr="007B62FF">
        <w:rPr>
          <w:rtl/>
        </w:rPr>
        <w:t>ورواه الشيخ النعماني في كتاب الغيبة</w:t>
      </w:r>
      <w:r w:rsidR="00527246">
        <w:rPr>
          <w:rtl/>
        </w:rPr>
        <w:t>:</w:t>
      </w:r>
      <w:r w:rsidRPr="007B62FF">
        <w:rPr>
          <w:rtl/>
        </w:rPr>
        <w:t xml:space="preserve"> عن محمّد بن همام</w:t>
      </w:r>
      <w:r w:rsidR="00527246">
        <w:rPr>
          <w:rtl/>
        </w:rPr>
        <w:t>،</w:t>
      </w:r>
      <w:r w:rsidRPr="007B62FF">
        <w:rPr>
          <w:rtl/>
        </w:rPr>
        <w:t xml:space="preserve"> قال</w:t>
      </w:r>
      <w:r w:rsidR="00527246">
        <w:rPr>
          <w:rtl/>
        </w:rPr>
        <w:t>:</w:t>
      </w:r>
      <w:r w:rsidRPr="007B62FF">
        <w:rPr>
          <w:rtl/>
        </w:rPr>
        <w:t xml:space="preserve"> حدثني حُمَيد بن زياد</w:t>
      </w:r>
      <w:r w:rsidR="00527246">
        <w:rPr>
          <w:rtl/>
        </w:rPr>
        <w:t>،</w:t>
      </w:r>
      <w:r w:rsidRPr="007B62FF">
        <w:rPr>
          <w:rtl/>
        </w:rPr>
        <w:t xml:space="preserve"> قال</w:t>
      </w:r>
      <w:r w:rsidR="00527246">
        <w:rPr>
          <w:rtl/>
        </w:rPr>
        <w:t>:</w:t>
      </w:r>
      <w:r w:rsidRPr="007B62FF">
        <w:rPr>
          <w:rtl/>
        </w:rPr>
        <w:t xml:space="preserve"> حدثنا الحسن بن محمّد بن سماعة</w:t>
      </w:r>
      <w:r w:rsidR="00527246">
        <w:rPr>
          <w:rtl/>
        </w:rPr>
        <w:t>،</w:t>
      </w:r>
      <w:r w:rsidRPr="007B62FF">
        <w:rPr>
          <w:rtl/>
        </w:rPr>
        <w:t xml:space="preserve"> عن أحمد بن الحسن المِيثمي</w:t>
      </w:r>
      <w:r w:rsidR="00527246">
        <w:rPr>
          <w:rtl/>
        </w:rPr>
        <w:t>،</w:t>
      </w:r>
      <w:r w:rsidRPr="007B62FF">
        <w:rPr>
          <w:rtl/>
        </w:rPr>
        <w:t xml:space="preserve"> قال</w:t>
      </w:r>
      <w:r w:rsidR="00527246">
        <w:rPr>
          <w:rtl/>
        </w:rPr>
        <w:t>:</w:t>
      </w:r>
      <w:r w:rsidRPr="007B62FF">
        <w:rPr>
          <w:rtl/>
        </w:rPr>
        <w:t xml:space="preserve"> حدثنا أبو نجيح المسمعي</w:t>
      </w:r>
      <w:r w:rsidR="00527246">
        <w:rPr>
          <w:rtl/>
        </w:rPr>
        <w:t>،</w:t>
      </w:r>
      <w:r w:rsidRPr="007B62FF">
        <w:rPr>
          <w:rtl/>
        </w:rPr>
        <w:t xml:space="preserve"> عن الفيض مثله </w:t>
      </w:r>
      <w:r w:rsidRPr="0017382C">
        <w:rPr>
          <w:rStyle w:val="libFootnotenumChar"/>
          <w:rtl/>
        </w:rPr>
        <w:t>(3)</w:t>
      </w:r>
      <w:r>
        <w:rPr>
          <w:rtl/>
        </w:rPr>
        <w:t>.</w:t>
      </w:r>
    </w:p>
    <w:p w:rsidR="0017382C" w:rsidRPr="007B62FF" w:rsidRDefault="0017382C" w:rsidP="0017382C">
      <w:pPr>
        <w:pStyle w:val="libNormal"/>
        <w:rPr>
          <w:rtl/>
        </w:rPr>
      </w:pPr>
      <w:r w:rsidRPr="007B62FF">
        <w:rPr>
          <w:rtl/>
        </w:rPr>
        <w:t>ورواه في الكافي</w:t>
      </w:r>
      <w:r w:rsidR="00527246">
        <w:rPr>
          <w:rtl/>
        </w:rPr>
        <w:t>:</w:t>
      </w:r>
      <w:r w:rsidRPr="007B62FF">
        <w:rPr>
          <w:rtl/>
        </w:rPr>
        <w:t xml:space="preserve"> عن محمّد بن يحيى وأحمد بن إدريس</w:t>
      </w:r>
      <w:r w:rsidR="00527246">
        <w:rPr>
          <w:rtl/>
        </w:rPr>
        <w:t>،</w:t>
      </w:r>
      <w:r w:rsidRPr="007B62FF">
        <w:rPr>
          <w:rtl/>
        </w:rPr>
        <w:t xml:space="preserve"> عن محمّد بن عبد الجبار</w:t>
      </w:r>
      <w:r w:rsidR="00527246">
        <w:rPr>
          <w:rtl/>
        </w:rPr>
        <w:t>،</w:t>
      </w:r>
      <w:r w:rsidRPr="007B62FF">
        <w:rPr>
          <w:rtl/>
        </w:rPr>
        <w:t xml:space="preserve"> عن الحسن بن الحسين</w:t>
      </w:r>
      <w:r w:rsidR="00527246">
        <w:rPr>
          <w:rtl/>
        </w:rPr>
        <w:t>،</w:t>
      </w:r>
      <w:r w:rsidRPr="007B62FF">
        <w:rPr>
          <w:rtl/>
        </w:rPr>
        <w:t xml:space="preserve"> عن أحمد بن الحسن</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حاشية الأصل والحجرية</w:t>
      </w:r>
      <w:r w:rsidR="00527246">
        <w:rPr>
          <w:rtl/>
        </w:rPr>
        <w:t>:</w:t>
      </w:r>
      <w:r w:rsidRPr="007B62FF">
        <w:rPr>
          <w:rtl/>
        </w:rPr>
        <w:t xml:space="preserve"> </w:t>
      </w:r>
      <w:r>
        <w:rPr>
          <w:rtl/>
        </w:rPr>
        <w:t>(</w:t>
      </w:r>
      <w:r w:rsidRPr="007B62FF">
        <w:rPr>
          <w:rtl/>
        </w:rPr>
        <w:t>لي في أول منك نسخة بدل</w:t>
      </w:r>
      <w:r>
        <w:rPr>
          <w:rtl/>
        </w:rPr>
        <w:t>)</w:t>
      </w:r>
      <w:r w:rsidR="00527246">
        <w:rPr>
          <w:rtl/>
        </w:rPr>
        <w:t>،</w:t>
      </w:r>
      <w:r w:rsidRPr="007B62FF">
        <w:rPr>
          <w:rtl/>
        </w:rPr>
        <w:t xml:space="preserve"> </w:t>
      </w:r>
      <w:r>
        <w:rPr>
          <w:rtl/>
        </w:rPr>
        <w:t>(</w:t>
      </w:r>
      <w:r w:rsidRPr="007B62FF">
        <w:rPr>
          <w:rtl/>
        </w:rPr>
        <w:t>لي في المرة الأُولى منك نسخة النعماني</w:t>
      </w:r>
      <w:r>
        <w:rPr>
          <w:rtl/>
        </w:rPr>
        <w:t>)</w:t>
      </w:r>
    </w:p>
    <w:p w:rsidR="0017382C" w:rsidRPr="007B62FF" w:rsidRDefault="0017382C" w:rsidP="0017382C">
      <w:pPr>
        <w:pStyle w:val="libFootnote0"/>
        <w:rPr>
          <w:rtl/>
        </w:rPr>
      </w:pPr>
      <w:r w:rsidRPr="007B62FF">
        <w:rPr>
          <w:rtl/>
        </w:rPr>
        <w:t>(2) رجال الكشي 2</w:t>
      </w:r>
      <w:r w:rsidR="00527246">
        <w:rPr>
          <w:rtl/>
        </w:rPr>
        <w:t>:</w:t>
      </w:r>
      <w:r w:rsidRPr="007B62FF">
        <w:rPr>
          <w:rtl/>
        </w:rPr>
        <w:t xml:space="preserve"> 643 / 663.</w:t>
      </w:r>
    </w:p>
    <w:p w:rsidR="0017382C" w:rsidRPr="007B62FF" w:rsidRDefault="0017382C" w:rsidP="0017382C">
      <w:pPr>
        <w:pStyle w:val="libFootnote0"/>
        <w:rPr>
          <w:rtl/>
        </w:rPr>
      </w:pPr>
      <w:r w:rsidRPr="007B62FF">
        <w:rPr>
          <w:rtl/>
        </w:rPr>
        <w:t>(3) الغيبة للنعماني 2</w:t>
      </w:r>
      <w:r w:rsidR="00527246">
        <w:rPr>
          <w:rtl/>
        </w:rPr>
        <w:t>:</w:t>
      </w:r>
      <w:r w:rsidRPr="007B62FF">
        <w:rPr>
          <w:rtl/>
        </w:rPr>
        <w:t xml:space="preserve"> 324.</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الميثمي</w:t>
      </w:r>
      <w:r w:rsidR="00527246">
        <w:rPr>
          <w:rtl/>
        </w:rPr>
        <w:t>،</w:t>
      </w:r>
      <w:r w:rsidRPr="007B62FF">
        <w:rPr>
          <w:rtl/>
        </w:rPr>
        <w:t xml:space="preserve"> عن فيض بن المختار</w:t>
      </w:r>
      <w:r w:rsidR="00527246">
        <w:rPr>
          <w:rtl/>
        </w:rPr>
        <w:t>،</w:t>
      </w:r>
      <w:r w:rsidRPr="007B62FF">
        <w:rPr>
          <w:rtl/>
        </w:rPr>
        <w:t xml:space="preserve"> في حديث طويل في أمر أبي الحسن </w:t>
      </w:r>
      <w:r w:rsidRPr="0017382C">
        <w:rPr>
          <w:rStyle w:val="libAlaemChar"/>
          <w:rtl/>
        </w:rPr>
        <w:t>عليه‌السلام</w:t>
      </w:r>
      <w:r w:rsidR="00527246">
        <w:rPr>
          <w:rtl/>
        </w:rPr>
        <w:t>،</w:t>
      </w:r>
      <w:r w:rsidRPr="007B62FF">
        <w:rPr>
          <w:rtl/>
        </w:rPr>
        <w:t xml:space="preserve"> حتى قال له أبو عبد الله </w:t>
      </w:r>
      <w:r w:rsidRPr="0017382C">
        <w:rPr>
          <w:rStyle w:val="libAlaemChar"/>
          <w:rtl/>
        </w:rPr>
        <w:t>عليه‌السلام</w:t>
      </w:r>
      <w:r w:rsidR="00527246">
        <w:rPr>
          <w:rtl/>
        </w:rPr>
        <w:t>:</w:t>
      </w:r>
      <w:r w:rsidRPr="007B62FF">
        <w:rPr>
          <w:rtl/>
        </w:rPr>
        <w:t xml:space="preserve"> هو صاحبك الذي سألت عنه. وساق إلى آخر الخبر </w:t>
      </w:r>
      <w:r w:rsidRPr="0017382C">
        <w:rPr>
          <w:rStyle w:val="libFootnotenumChar"/>
          <w:rtl/>
        </w:rPr>
        <w:t>(1)</w:t>
      </w:r>
      <w:r>
        <w:rPr>
          <w:rtl/>
        </w:rPr>
        <w:t>.</w:t>
      </w:r>
    </w:p>
    <w:p w:rsidR="0017382C" w:rsidRPr="007B62FF" w:rsidRDefault="0017382C" w:rsidP="0017382C">
      <w:pPr>
        <w:pStyle w:val="libNormal"/>
        <w:rPr>
          <w:rtl/>
        </w:rPr>
      </w:pPr>
      <w:r w:rsidRPr="007B62FF">
        <w:rPr>
          <w:rtl/>
        </w:rPr>
        <w:t xml:space="preserve">وعليه فالخبر صحيح على الأصح من وثاقة الحسن بن الحسين كما مرّ في </w:t>
      </w:r>
      <w:r>
        <w:rPr>
          <w:rtl/>
        </w:rPr>
        <w:t>(</w:t>
      </w:r>
      <w:r w:rsidRPr="007B62FF">
        <w:rPr>
          <w:rtl/>
        </w:rPr>
        <w:t>رله</w:t>
      </w:r>
      <w:r>
        <w:rPr>
          <w:rtl/>
        </w:rPr>
        <w:t>)</w:t>
      </w:r>
      <w:r w:rsidRPr="007B62FF">
        <w:rPr>
          <w:rtl/>
        </w:rPr>
        <w:t xml:space="preserve"> </w:t>
      </w:r>
      <w:r w:rsidRPr="0017382C">
        <w:rPr>
          <w:rStyle w:val="libFootnotenumChar"/>
          <w:rtl/>
        </w:rPr>
        <w:t>(2)</w:t>
      </w:r>
      <w:r w:rsidR="00527246">
        <w:rPr>
          <w:rtl/>
        </w:rPr>
        <w:t>،</w:t>
      </w:r>
      <w:r w:rsidRPr="007B62FF">
        <w:rPr>
          <w:rtl/>
        </w:rPr>
        <w:t xml:space="preserve"> وكذا على رواية الكشي </w:t>
      </w:r>
      <w:r w:rsidRPr="0017382C">
        <w:rPr>
          <w:rStyle w:val="libFootnotenumChar"/>
          <w:rtl/>
        </w:rPr>
        <w:t>(3)</w:t>
      </w:r>
      <w:r w:rsidR="00527246">
        <w:rPr>
          <w:rtl/>
        </w:rPr>
        <w:t>،</w:t>
      </w:r>
      <w:r w:rsidRPr="007B62FF">
        <w:rPr>
          <w:rtl/>
        </w:rPr>
        <w:t xml:space="preserve"> والنعماني </w:t>
      </w:r>
      <w:r w:rsidRPr="0017382C">
        <w:rPr>
          <w:rStyle w:val="libFootnotenumChar"/>
          <w:rtl/>
        </w:rPr>
        <w:t>(4)</w:t>
      </w:r>
      <w:r w:rsidR="00527246">
        <w:rPr>
          <w:rtl/>
        </w:rPr>
        <w:t>،</w:t>
      </w:r>
      <w:r w:rsidRPr="007B62FF">
        <w:rPr>
          <w:rtl/>
        </w:rPr>
        <w:t xml:space="preserve"> لأنّ الميثمي ممّن قالوا في حقّه</w:t>
      </w:r>
      <w:r w:rsidR="00527246">
        <w:rPr>
          <w:rtl/>
        </w:rPr>
        <w:t>:</w:t>
      </w:r>
      <w:r w:rsidRPr="007B62FF">
        <w:rPr>
          <w:rtl/>
        </w:rPr>
        <w:t xml:space="preserve"> صحيح الحديث </w:t>
      </w:r>
      <w:r w:rsidRPr="0017382C">
        <w:rPr>
          <w:rStyle w:val="libFootnotenumChar"/>
          <w:rtl/>
        </w:rPr>
        <w:t>(5)</w:t>
      </w:r>
      <w:r>
        <w:rPr>
          <w:rtl/>
        </w:rPr>
        <w:t>.</w:t>
      </w:r>
    </w:p>
    <w:p w:rsidR="0017382C" w:rsidRPr="007B62FF" w:rsidRDefault="0017382C" w:rsidP="0017382C">
      <w:pPr>
        <w:pStyle w:val="libNormal"/>
        <w:rPr>
          <w:rtl/>
        </w:rPr>
      </w:pPr>
      <w:r w:rsidRPr="007B62FF">
        <w:rPr>
          <w:rtl/>
        </w:rPr>
        <w:t>وكيف كان فالخبر صريح في عدم اعتقاده بامامة إسماعيل</w:t>
      </w:r>
      <w:r w:rsidR="00527246">
        <w:rPr>
          <w:rtl/>
        </w:rPr>
        <w:t>،</w:t>
      </w:r>
      <w:r w:rsidRPr="007B62FF">
        <w:rPr>
          <w:rtl/>
        </w:rPr>
        <w:t xml:space="preserve"> واعترافه واعتقاده بامامة الكاظم </w:t>
      </w:r>
      <w:r w:rsidRPr="0017382C">
        <w:rPr>
          <w:rStyle w:val="libAlaemChar"/>
          <w:rtl/>
        </w:rPr>
        <w:t>عليه‌السلام</w:t>
      </w:r>
      <w:r>
        <w:rPr>
          <w:rtl/>
        </w:rPr>
        <w:t>.</w:t>
      </w:r>
    </w:p>
    <w:p w:rsidR="0017382C" w:rsidRPr="007B62FF" w:rsidRDefault="0017382C" w:rsidP="0017382C">
      <w:pPr>
        <w:pStyle w:val="libNormal"/>
        <w:rPr>
          <w:rtl/>
        </w:rPr>
      </w:pPr>
      <w:r w:rsidRPr="007B62FF">
        <w:rPr>
          <w:rtl/>
        </w:rPr>
        <w:t>ج ما في الكافي</w:t>
      </w:r>
      <w:r w:rsidR="00527246">
        <w:rPr>
          <w:rtl/>
        </w:rPr>
        <w:t>:</w:t>
      </w:r>
      <w:r w:rsidRPr="007B62FF">
        <w:rPr>
          <w:rtl/>
        </w:rPr>
        <w:t xml:space="preserve"> عن العدّة</w:t>
      </w:r>
      <w:r w:rsidR="00527246">
        <w:rPr>
          <w:rtl/>
        </w:rPr>
        <w:t>،</w:t>
      </w:r>
      <w:r w:rsidRPr="007B62FF">
        <w:rPr>
          <w:rtl/>
        </w:rPr>
        <w:t xml:space="preserve"> عن أحمد بن محمّد</w:t>
      </w:r>
      <w:r w:rsidR="00527246">
        <w:rPr>
          <w:rtl/>
        </w:rPr>
        <w:t>،</w:t>
      </w:r>
      <w:r w:rsidRPr="007B62FF">
        <w:rPr>
          <w:rtl/>
        </w:rPr>
        <w:t xml:space="preserve"> عن القاسم بن يحيى</w:t>
      </w:r>
      <w:r w:rsidR="00527246">
        <w:rPr>
          <w:rtl/>
        </w:rPr>
        <w:t>،</w:t>
      </w:r>
      <w:r w:rsidRPr="007B62FF">
        <w:rPr>
          <w:rtl/>
        </w:rPr>
        <w:t xml:space="preserve"> عن جدّه الحسن بن راشد</w:t>
      </w:r>
      <w:r w:rsidR="00527246">
        <w:rPr>
          <w:rtl/>
        </w:rPr>
        <w:t>،</w:t>
      </w:r>
      <w:r w:rsidRPr="007B62FF">
        <w:rPr>
          <w:rtl/>
        </w:rPr>
        <w:t xml:space="preserve"> عن الحسين بن ثوير</w:t>
      </w:r>
      <w:r w:rsidR="00527246">
        <w:rPr>
          <w:rtl/>
        </w:rPr>
        <w:t>،</w:t>
      </w:r>
      <w:r w:rsidRPr="007B62FF">
        <w:rPr>
          <w:rtl/>
        </w:rPr>
        <w:t xml:space="preserve"> قال</w:t>
      </w:r>
      <w:r w:rsidR="00527246">
        <w:rPr>
          <w:rtl/>
        </w:rPr>
        <w:t>:</w:t>
      </w:r>
      <w:r w:rsidRPr="007B62FF">
        <w:rPr>
          <w:rtl/>
        </w:rPr>
        <w:t xml:space="preserve"> كنت أنا ويونس بن ظبيان والمفضّل بن عمرو وأبو سلمة السراج</w:t>
      </w:r>
      <w:r w:rsidR="00527246">
        <w:rPr>
          <w:rtl/>
        </w:rPr>
        <w:t>،</w:t>
      </w:r>
      <w:r w:rsidRPr="007B62FF">
        <w:rPr>
          <w:rtl/>
        </w:rPr>
        <w:t xml:space="preserve"> جلوساً عند أبي عبد الله </w:t>
      </w:r>
      <w:r w:rsidRPr="0017382C">
        <w:rPr>
          <w:rStyle w:val="libAlaemChar"/>
          <w:rtl/>
        </w:rPr>
        <w:t>عليه‌السلام</w:t>
      </w:r>
      <w:r w:rsidRPr="007B62FF">
        <w:rPr>
          <w:rtl/>
        </w:rPr>
        <w:t xml:space="preserve"> وكان المتكلم منّا يونس</w:t>
      </w:r>
      <w:r w:rsidR="00527246">
        <w:rPr>
          <w:rtl/>
        </w:rPr>
        <w:t>،</w:t>
      </w:r>
      <w:r w:rsidRPr="007B62FF">
        <w:rPr>
          <w:rtl/>
        </w:rPr>
        <w:t xml:space="preserve"> وكان أكبرنا سنّاً</w:t>
      </w:r>
      <w:r w:rsidR="00527246">
        <w:rPr>
          <w:rtl/>
        </w:rPr>
        <w:t>،</w:t>
      </w:r>
      <w:r w:rsidRPr="007B62FF">
        <w:rPr>
          <w:rtl/>
        </w:rPr>
        <w:t xml:space="preserve"> فقال له</w:t>
      </w:r>
      <w:r w:rsidR="00527246">
        <w:rPr>
          <w:rtl/>
        </w:rPr>
        <w:t>:</w:t>
      </w:r>
      <w:r w:rsidRPr="007B62FF">
        <w:rPr>
          <w:rtl/>
        </w:rPr>
        <w:t xml:space="preserve"> جعلت فداك إنّي أحضر مجلس هؤلاء القوم يعني ولد العباس فما أقول</w:t>
      </w:r>
      <w:r>
        <w:rPr>
          <w:rtl/>
        </w:rPr>
        <w:t>؟</w:t>
      </w:r>
      <w:r w:rsidRPr="007B62FF">
        <w:rPr>
          <w:rtl/>
        </w:rPr>
        <w:t xml:space="preserve"> فقال</w:t>
      </w:r>
      <w:r w:rsidR="00527246">
        <w:rPr>
          <w:rtl/>
        </w:rPr>
        <w:t>:</w:t>
      </w:r>
      <w:r w:rsidRPr="007B62FF">
        <w:rPr>
          <w:rtl/>
        </w:rPr>
        <w:t xml:space="preserve"> إذا أُحضرت فذكرتنا فقل</w:t>
      </w:r>
      <w:r w:rsidR="00527246">
        <w:rPr>
          <w:rtl/>
        </w:rPr>
        <w:t>:</w:t>
      </w:r>
      <w:r w:rsidRPr="007B62FF">
        <w:rPr>
          <w:rtl/>
        </w:rPr>
        <w:t xml:space="preserve"> اللهم أرنا الرخاء والسرور</w:t>
      </w:r>
      <w:r w:rsidR="00527246">
        <w:rPr>
          <w:rtl/>
        </w:rPr>
        <w:t>،</w:t>
      </w:r>
      <w:r w:rsidRPr="007B62FF">
        <w:rPr>
          <w:rtl/>
        </w:rPr>
        <w:t xml:space="preserve"> فإنّك تأتي على ما تريد </w:t>
      </w:r>
      <w:r w:rsidRPr="0017382C">
        <w:rPr>
          <w:rStyle w:val="libFootnotenumChar"/>
          <w:rtl/>
        </w:rPr>
        <w:t>(6)</w:t>
      </w:r>
      <w:r w:rsidR="00527246">
        <w:rPr>
          <w:rtl/>
        </w:rPr>
        <w:t>،</w:t>
      </w:r>
      <w:r w:rsidRPr="007B62FF">
        <w:rPr>
          <w:rtl/>
        </w:rPr>
        <w:t xml:space="preserve"> الخبر.</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أُصول الكافي 1</w:t>
      </w:r>
      <w:r w:rsidR="00527246">
        <w:rPr>
          <w:rtl/>
        </w:rPr>
        <w:t>:</w:t>
      </w:r>
      <w:r w:rsidRPr="007B62FF">
        <w:rPr>
          <w:rtl/>
        </w:rPr>
        <w:t xml:space="preserve"> 246 / 9.</w:t>
      </w:r>
    </w:p>
    <w:p w:rsidR="0017382C" w:rsidRPr="007B62FF" w:rsidRDefault="0017382C" w:rsidP="0017382C">
      <w:pPr>
        <w:pStyle w:val="libFootnote0"/>
        <w:rPr>
          <w:rtl/>
        </w:rPr>
      </w:pPr>
      <w:r w:rsidRPr="007B62FF">
        <w:rPr>
          <w:rtl/>
        </w:rPr>
        <w:t>(2) تقدّم في الجزء الخامس صحيفة 28</w:t>
      </w:r>
      <w:r w:rsidR="00527246">
        <w:rPr>
          <w:rtl/>
        </w:rPr>
        <w:t>،</w:t>
      </w:r>
      <w:r w:rsidRPr="007B62FF">
        <w:rPr>
          <w:rtl/>
        </w:rPr>
        <w:t xml:space="preserve"> الطريق رقم</w:t>
      </w:r>
      <w:r w:rsidR="00527246">
        <w:rPr>
          <w:rtl/>
        </w:rPr>
        <w:t>:</w:t>
      </w:r>
      <w:r w:rsidRPr="007B62FF">
        <w:rPr>
          <w:rtl/>
        </w:rPr>
        <w:t xml:space="preserve"> [235]</w:t>
      </w:r>
      <w:r>
        <w:rPr>
          <w:rtl/>
        </w:rPr>
        <w:t>.</w:t>
      </w:r>
    </w:p>
    <w:p w:rsidR="0017382C" w:rsidRPr="007B62FF" w:rsidRDefault="0017382C" w:rsidP="0017382C">
      <w:pPr>
        <w:pStyle w:val="libFootnote0"/>
        <w:rPr>
          <w:rtl/>
        </w:rPr>
      </w:pPr>
      <w:r w:rsidRPr="007B62FF">
        <w:rPr>
          <w:rtl/>
        </w:rPr>
        <w:t>(3) رجال الكشي 2</w:t>
      </w:r>
      <w:r w:rsidR="00527246">
        <w:rPr>
          <w:rtl/>
        </w:rPr>
        <w:t>:</w:t>
      </w:r>
      <w:r w:rsidRPr="007B62FF">
        <w:rPr>
          <w:rtl/>
        </w:rPr>
        <w:t xml:space="preserve"> 642 / 663</w:t>
      </w:r>
      <w:r w:rsidR="00527246">
        <w:rPr>
          <w:rtl/>
        </w:rPr>
        <w:t>،</w:t>
      </w:r>
      <w:r w:rsidRPr="007B62FF">
        <w:rPr>
          <w:rtl/>
        </w:rPr>
        <w:t xml:space="preserve"> وكما تقدّم.</w:t>
      </w:r>
    </w:p>
    <w:p w:rsidR="0017382C" w:rsidRPr="007B62FF" w:rsidRDefault="0017382C" w:rsidP="0017382C">
      <w:pPr>
        <w:pStyle w:val="libFootnote0"/>
        <w:rPr>
          <w:rtl/>
        </w:rPr>
      </w:pPr>
      <w:r w:rsidRPr="007B62FF">
        <w:rPr>
          <w:rtl/>
        </w:rPr>
        <w:t>(4) الغيبة للنعماني 2</w:t>
      </w:r>
      <w:r w:rsidR="00527246">
        <w:rPr>
          <w:rtl/>
        </w:rPr>
        <w:t>:</w:t>
      </w:r>
      <w:r w:rsidRPr="007B62FF">
        <w:rPr>
          <w:rtl/>
        </w:rPr>
        <w:t xml:space="preserve"> 324 / 2</w:t>
      </w:r>
      <w:r w:rsidR="00527246">
        <w:rPr>
          <w:rtl/>
        </w:rPr>
        <w:t>،</w:t>
      </w:r>
      <w:r w:rsidRPr="007B62FF">
        <w:rPr>
          <w:rtl/>
        </w:rPr>
        <w:t xml:space="preserve"> وكما تقدّم.</w:t>
      </w:r>
    </w:p>
    <w:p w:rsidR="0017382C" w:rsidRPr="007B62FF" w:rsidRDefault="0017382C" w:rsidP="0017382C">
      <w:pPr>
        <w:pStyle w:val="libFootnote0"/>
        <w:rPr>
          <w:rtl/>
        </w:rPr>
      </w:pPr>
      <w:r w:rsidRPr="007B62FF">
        <w:rPr>
          <w:rtl/>
        </w:rPr>
        <w:t>(5) رجال النجاشي</w:t>
      </w:r>
      <w:r w:rsidR="00527246">
        <w:rPr>
          <w:rtl/>
        </w:rPr>
        <w:t>:</w:t>
      </w:r>
      <w:r w:rsidRPr="007B62FF">
        <w:rPr>
          <w:rtl/>
        </w:rPr>
        <w:t xml:space="preserve"> 74 / 179.</w:t>
      </w:r>
    </w:p>
    <w:p w:rsidR="0017382C" w:rsidRPr="007B62FF" w:rsidRDefault="0017382C" w:rsidP="0017382C">
      <w:pPr>
        <w:pStyle w:val="libFootnote0"/>
        <w:rPr>
          <w:rtl/>
        </w:rPr>
      </w:pPr>
      <w:r w:rsidRPr="007B62FF">
        <w:rPr>
          <w:rtl/>
        </w:rPr>
        <w:t>(6) في حاشية الأصل</w:t>
      </w:r>
      <w:r w:rsidR="00527246">
        <w:rPr>
          <w:rtl/>
        </w:rPr>
        <w:t>:</w:t>
      </w:r>
      <w:r w:rsidRPr="007B62FF">
        <w:rPr>
          <w:rtl/>
        </w:rPr>
        <w:t xml:space="preserve"> إلى أن قال جعلت فداك. </w:t>
      </w:r>
      <w:r>
        <w:rPr>
          <w:rtl/>
        </w:rPr>
        <w:t>(</w:t>
      </w:r>
      <w:r w:rsidRPr="007B62FF">
        <w:rPr>
          <w:rtl/>
        </w:rPr>
        <w:t>وبقيّة الكلمات لم تكن واضحة</w:t>
      </w:r>
      <w:r>
        <w:rPr>
          <w:rtl/>
        </w:rPr>
        <w:t>)</w:t>
      </w:r>
    </w:p>
    <w:p w:rsidR="0017382C" w:rsidRDefault="0017382C" w:rsidP="00C613E8">
      <w:pPr>
        <w:pStyle w:val="libNormal"/>
        <w:rPr>
          <w:rtl/>
        </w:rPr>
      </w:pPr>
      <w:r>
        <w:rPr>
          <w:rtl/>
        </w:rPr>
        <w:br w:type="page"/>
      </w:r>
    </w:p>
    <w:p w:rsidR="0017382C" w:rsidRPr="007B62FF" w:rsidRDefault="0017382C" w:rsidP="0017382C">
      <w:pPr>
        <w:pStyle w:val="libNormal"/>
        <w:rPr>
          <w:rtl/>
        </w:rPr>
      </w:pPr>
      <w:r w:rsidRPr="007B62FF">
        <w:rPr>
          <w:rtl/>
        </w:rPr>
        <w:lastRenderedPageBreak/>
        <w:t>وهو طويل شريف فيه زيارة حسنة</w:t>
      </w:r>
      <w:r w:rsidR="00527246">
        <w:rPr>
          <w:rtl/>
        </w:rPr>
        <w:t>،</w:t>
      </w:r>
      <w:r w:rsidRPr="007B62FF">
        <w:rPr>
          <w:rtl/>
        </w:rPr>
        <w:t xml:space="preserve"> فيها جملة من غرائب فضائلهم </w:t>
      </w:r>
      <w:r w:rsidRPr="0017382C">
        <w:rPr>
          <w:rStyle w:val="libFootnotenumChar"/>
          <w:rtl/>
        </w:rPr>
        <w:t>(1)</w:t>
      </w:r>
      <w:r>
        <w:rPr>
          <w:rtl/>
        </w:rPr>
        <w:t>.</w:t>
      </w:r>
    </w:p>
    <w:p w:rsidR="0017382C" w:rsidRPr="007B62FF" w:rsidRDefault="0017382C" w:rsidP="0017382C">
      <w:pPr>
        <w:pStyle w:val="libNormal"/>
        <w:rPr>
          <w:rtl/>
        </w:rPr>
      </w:pPr>
      <w:r w:rsidRPr="007B62FF">
        <w:rPr>
          <w:rtl/>
        </w:rPr>
        <w:t>ورواه ابن قولويه في كامل الزيارة</w:t>
      </w:r>
      <w:r w:rsidR="00527246">
        <w:rPr>
          <w:rtl/>
        </w:rPr>
        <w:t>:</w:t>
      </w:r>
      <w:r w:rsidRPr="007B62FF">
        <w:rPr>
          <w:rtl/>
        </w:rPr>
        <w:t xml:space="preserve"> عن أبيه وعلي بن الحسين ومحمّد بن الحسن بن الوليد جميعاً</w:t>
      </w:r>
      <w:r w:rsidR="00527246">
        <w:rPr>
          <w:rtl/>
        </w:rPr>
        <w:t>،</w:t>
      </w:r>
      <w:r w:rsidRPr="007B62FF">
        <w:rPr>
          <w:rtl/>
        </w:rPr>
        <w:t xml:space="preserve"> عن سعد بن عبد الله</w:t>
      </w:r>
      <w:r w:rsidR="00527246">
        <w:rPr>
          <w:rtl/>
        </w:rPr>
        <w:t>،</w:t>
      </w:r>
      <w:r w:rsidRPr="007B62FF">
        <w:rPr>
          <w:rtl/>
        </w:rPr>
        <w:t xml:space="preserve"> عن أحمد بن محمّد بن عيسى</w:t>
      </w:r>
      <w:r w:rsidR="00527246">
        <w:rPr>
          <w:rtl/>
        </w:rPr>
        <w:t>،</w:t>
      </w:r>
      <w:r w:rsidRPr="007B62FF">
        <w:rPr>
          <w:rtl/>
        </w:rPr>
        <w:t xml:space="preserve"> عن القاسم </w:t>
      </w:r>
      <w:r w:rsidRPr="0017382C">
        <w:rPr>
          <w:rStyle w:val="libFootnotenumChar"/>
          <w:rtl/>
        </w:rPr>
        <w:t>(2)</w:t>
      </w:r>
      <w:r w:rsidR="00527246">
        <w:rPr>
          <w:rtl/>
        </w:rPr>
        <w:t>،</w:t>
      </w:r>
      <w:r w:rsidRPr="007B62FF">
        <w:rPr>
          <w:rtl/>
        </w:rPr>
        <w:t xml:space="preserve"> مثله سنداً ومتناً.</w:t>
      </w:r>
    </w:p>
    <w:p w:rsidR="0017382C" w:rsidRPr="007B62FF" w:rsidRDefault="0017382C" w:rsidP="0017382C">
      <w:pPr>
        <w:pStyle w:val="libNormal"/>
        <w:rPr>
          <w:rtl/>
        </w:rPr>
      </w:pPr>
      <w:r w:rsidRPr="007B62FF">
        <w:rPr>
          <w:rtl/>
        </w:rPr>
        <w:t>ورواه الشيخ في التهذيب بسند الكليني وفيه</w:t>
      </w:r>
      <w:r w:rsidR="00527246">
        <w:rPr>
          <w:rtl/>
        </w:rPr>
        <w:t>:</w:t>
      </w:r>
      <w:r w:rsidRPr="007B62FF">
        <w:rPr>
          <w:rtl/>
        </w:rPr>
        <w:t xml:space="preserve"> وكان المتكلم يونس ابن ظبيان</w:t>
      </w:r>
      <w:r w:rsidR="00527246">
        <w:rPr>
          <w:rtl/>
        </w:rPr>
        <w:t>،</w:t>
      </w:r>
      <w:r w:rsidRPr="007B62FF">
        <w:rPr>
          <w:rtl/>
        </w:rPr>
        <w:t xml:space="preserve"> وكان أكبرنا سناً فقال له</w:t>
      </w:r>
      <w:r w:rsidR="00527246">
        <w:rPr>
          <w:rtl/>
        </w:rPr>
        <w:t>:</w:t>
      </w:r>
      <w:r w:rsidRPr="007B62FF">
        <w:rPr>
          <w:rtl/>
        </w:rPr>
        <w:t xml:space="preserve"> جعلت فداك إذا أردت زيارة الحسين </w:t>
      </w:r>
      <w:r w:rsidRPr="0017382C">
        <w:rPr>
          <w:rStyle w:val="libAlaemChar"/>
          <w:rtl/>
        </w:rPr>
        <w:t>عليه‌السلام</w:t>
      </w:r>
      <w:r w:rsidRPr="007B62FF">
        <w:rPr>
          <w:rtl/>
        </w:rPr>
        <w:t xml:space="preserve"> كيف أصنع وكيف أقول</w:t>
      </w:r>
      <w:r>
        <w:rPr>
          <w:rtl/>
        </w:rPr>
        <w:t>؟</w:t>
      </w:r>
      <w:r w:rsidRPr="007B62FF">
        <w:rPr>
          <w:rtl/>
        </w:rPr>
        <w:t xml:space="preserve"> قال</w:t>
      </w:r>
      <w:r w:rsidR="00527246">
        <w:rPr>
          <w:rtl/>
        </w:rPr>
        <w:t>:</w:t>
      </w:r>
      <w:r w:rsidRPr="007B62FF">
        <w:rPr>
          <w:rtl/>
        </w:rPr>
        <w:t xml:space="preserve"> إذا أتيت أبا عبد الله </w:t>
      </w:r>
      <w:r w:rsidRPr="0017382C">
        <w:rPr>
          <w:rStyle w:val="libAlaemChar"/>
          <w:rtl/>
        </w:rPr>
        <w:t>عليه‌السلام</w:t>
      </w:r>
      <w:r w:rsidRPr="007B62FF">
        <w:rPr>
          <w:rtl/>
        </w:rPr>
        <w:t xml:space="preserve"> فاغتسل. إلى آخر الزيارة الشريفة</w:t>
      </w:r>
      <w:r w:rsidR="00527246">
        <w:rPr>
          <w:rtl/>
        </w:rPr>
        <w:t>،</w:t>
      </w:r>
      <w:r w:rsidRPr="007B62FF">
        <w:rPr>
          <w:rtl/>
        </w:rPr>
        <w:t xml:space="preserve"> التي هي أوّل الزيارات في التهذيب </w:t>
      </w:r>
      <w:r w:rsidRPr="0017382C">
        <w:rPr>
          <w:rStyle w:val="libFootnotenumChar"/>
          <w:rtl/>
        </w:rPr>
        <w:t>(3)</w:t>
      </w:r>
      <w:r>
        <w:rPr>
          <w:rtl/>
        </w:rPr>
        <w:t>.</w:t>
      </w:r>
    </w:p>
    <w:p w:rsidR="0017382C" w:rsidRPr="007B62FF" w:rsidRDefault="0017382C" w:rsidP="0017382C">
      <w:pPr>
        <w:pStyle w:val="libNormal"/>
        <w:rPr>
          <w:rtl/>
        </w:rPr>
      </w:pPr>
      <w:r w:rsidRPr="007B62FF">
        <w:rPr>
          <w:rtl/>
        </w:rPr>
        <w:t>وقال الصدوق في الفقيه</w:t>
      </w:r>
      <w:r w:rsidR="00527246">
        <w:rPr>
          <w:rtl/>
        </w:rPr>
        <w:t>:</w:t>
      </w:r>
      <w:r w:rsidRPr="007B62FF">
        <w:rPr>
          <w:rtl/>
        </w:rPr>
        <w:t xml:space="preserve"> زيارة قبر أبي عبد الله الحسين بن علي بن أبي طالب المقتول بكربلاء </w:t>
      </w:r>
      <w:r>
        <w:rPr>
          <w:rtl/>
        </w:rPr>
        <w:t>(</w:t>
      </w:r>
      <w:r w:rsidRPr="007B62FF">
        <w:rPr>
          <w:rtl/>
        </w:rPr>
        <w:t>صلوات الله عليهما</w:t>
      </w:r>
      <w:r>
        <w:rPr>
          <w:rtl/>
        </w:rPr>
        <w:t>)</w:t>
      </w:r>
      <w:r w:rsidR="00527246">
        <w:rPr>
          <w:rtl/>
        </w:rPr>
        <w:t>،</w:t>
      </w:r>
      <w:r w:rsidRPr="007B62FF">
        <w:rPr>
          <w:rtl/>
        </w:rPr>
        <w:t xml:space="preserve"> قال الصادق </w:t>
      </w:r>
      <w:r w:rsidRPr="0017382C">
        <w:rPr>
          <w:rStyle w:val="libAlaemChar"/>
          <w:rtl/>
        </w:rPr>
        <w:t>عليه‌السلام</w:t>
      </w:r>
      <w:r w:rsidR="00527246">
        <w:rPr>
          <w:rtl/>
        </w:rPr>
        <w:t>:</w:t>
      </w:r>
      <w:r w:rsidRPr="007B62FF">
        <w:rPr>
          <w:rtl/>
        </w:rPr>
        <w:t xml:space="preserve"> إذا أتيت. وساق مثل ما في الكافي </w:t>
      </w:r>
      <w:r w:rsidRPr="0017382C">
        <w:rPr>
          <w:rStyle w:val="libFootnotenumChar"/>
          <w:rtl/>
        </w:rPr>
        <w:t>(4)</w:t>
      </w:r>
      <w:r w:rsidRPr="007B62FF">
        <w:rPr>
          <w:rtl/>
        </w:rPr>
        <w:t xml:space="preserve"> والتهذيب </w:t>
      </w:r>
      <w:r w:rsidRPr="0017382C">
        <w:rPr>
          <w:rStyle w:val="libFootnotenumChar"/>
          <w:rtl/>
        </w:rPr>
        <w:t>(5)</w:t>
      </w:r>
      <w:r w:rsidRPr="007B62FF">
        <w:rPr>
          <w:rtl/>
        </w:rPr>
        <w:t xml:space="preserve"> باختلاف يسير في بعض الكلمات</w:t>
      </w:r>
      <w:r w:rsidR="00527246">
        <w:rPr>
          <w:rtl/>
        </w:rPr>
        <w:t>،</w:t>
      </w:r>
      <w:r w:rsidRPr="007B62FF">
        <w:rPr>
          <w:rtl/>
        </w:rPr>
        <w:t xml:space="preserve"> وقال في آخره</w:t>
      </w:r>
      <w:r w:rsidR="00527246">
        <w:rPr>
          <w:rtl/>
        </w:rPr>
        <w:t>:</w:t>
      </w:r>
      <w:r w:rsidRPr="007B62FF">
        <w:rPr>
          <w:rtl/>
        </w:rPr>
        <w:t xml:space="preserve"> وقد أخرجت في كتاب الزيارات وكتاب مقتل الحسين </w:t>
      </w:r>
      <w:r w:rsidRPr="0017382C">
        <w:rPr>
          <w:rStyle w:val="libAlaemChar"/>
          <w:rtl/>
        </w:rPr>
        <w:t>عليه‌السلام</w:t>
      </w:r>
      <w:r w:rsidRPr="007B62FF">
        <w:rPr>
          <w:rtl/>
        </w:rPr>
        <w:t xml:space="preserve"> أنواعاً من الزيارات</w:t>
      </w:r>
      <w:r w:rsidR="00527246">
        <w:rPr>
          <w:rtl/>
        </w:rPr>
        <w:t>،</w:t>
      </w:r>
      <w:r w:rsidRPr="007B62FF">
        <w:rPr>
          <w:rtl/>
        </w:rPr>
        <w:t xml:space="preserve"> واخترت هذه لهذا الكتاب</w:t>
      </w:r>
      <w:r w:rsidR="00527246">
        <w:rPr>
          <w:rtl/>
        </w:rPr>
        <w:t>،</w:t>
      </w:r>
      <w:r w:rsidRPr="007B62FF">
        <w:rPr>
          <w:rtl/>
        </w:rPr>
        <w:t xml:space="preserve"> لأنّها أصح الزيارات عندي من طريق الرواية</w:t>
      </w:r>
      <w:r w:rsidR="00527246">
        <w:rPr>
          <w:rtl/>
        </w:rPr>
        <w:t>،</w:t>
      </w:r>
      <w:r w:rsidRPr="007B62FF">
        <w:rPr>
          <w:rtl/>
        </w:rPr>
        <w:t xml:space="preserve"> وفيها بلاغ وكفاية </w:t>
      </w:r>
      <w:r w:rsidRPr="0017382C">
        <w:rPr>
          <w:rStyle w:val="libFootnotenumChar"/>
          <w:rtl/>
        </w:rPr>
        <w:t>(6)</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الكافي 4</w:t>
      </w:r>
      <w:r w:rsidR="00527246">
        <w:rPr>
          <w:rtl/>
        </w:rPr>
        <w:t>:</w:t>
      </w:r>
      <w:r w:rsidRPr="007B62FF">
        <w:rPr>
          <w:rtl/>
        </w:rPr>
        <w:t xml:space="preserve"> 575 / 2.</w:t>
      </w:r>
    </w:p>
    <w:p w:rsidR="0017382C" w:rsidRPr="007B62FF" w:rsidRDefault="0017382C" w:rsidP="0017382C">
      <w:pPr>
        <w:pStyle w:val="libFootnote0"/>
        <w:rPr>
          <w:rtl/>
        </w:rPr>
      </w:pPr>
      <w:r w:rsidRPr="007B62FF">
        <w:rPr>
          <w:rtl/>
        </w:rPr>
        <w:t>(2) كامل الزيارات</w:t>
      </w:r>
      <w:r w:rsidR="00527246">
        <w:rPr>
          <w:rtl/>
        </w:rPr>
        <w:t>:</w:t>
      </w:r>
      <w:r w:rsidRPr="007B62FF">
        <w:rPr>
          <w:rtl/>
        </w:rPr>
        <w:t xml:space="preserve"> 80 باب 26 الحديث الخامس</w:t>
      </w:r>
      <w:r w:rsidR="00527246">
        <w:rPr>
          <w:rtl/>
        </w:rPr>
        <w:t>،</w:t>
      </w:r>
      <w:r w:rsidRPr="007B62FF">
        <w:rPr>
          <w:rtl/>
        </w:rPr>
        <w:t xml:space="preserve"> وفيه</w:t>
      </w:r>
      <w:r w:rsidR="00527246">
        <w:rPr>
          <w:rtl/>
        </w:rPr>
        <w:t>:</w:t>
      </w:r>
      <w:r w:rsidRPr="007B62FF">
        <w:rPr>
          <w:rtl/>
        </w:rPr>
        <w:t xml:space="preserve"> حدثني أبي</w:t>
      </w:r>
      <w:r w:rsidR="00527246">
        <w:rPr>
          <w:rtl/>
        </w:rPr>
        <w:t>،</w:t>
      </w:r>
      <w:r w:rsidRPr="007B62FF">
        <w:rPr>
          <w:rtl/>
        </w:rPr>
        <w:t xml:space="preserve"> عن سعد بن عبد الله</w:t>
      </w:r>
      <w:r w:rsidR="00527246">
        <w:rPr>
          <w:rtl/>
        </w:rPr>
        <w:t>،</w:t>
      </w:r>
      <w:r w:rsidRPr="007B62FF">
        <w:rPr>
          <w:rtl/>
        </w:rPr>
        <w:t xml:space="preserve"> عن أحمد بن محمد بن عيسى</w:t>
      </w:r>
      <w:r w:rsidR="00527246">
        <w:rPr>
          <w:rtl/>
        </w:rPr>
        <w:t>،</w:t>
      </w:r>
      <w:r w:rsidRPr="007B62FF">
        <w:rPr>
          <w:rtl/>
        </w:rPr>
        <w:t xml:space="preserve"> عن القاسم بن يحيى</w:t>
      </w:r>
      <w:r>
        <w:rPr>
          <w:rtl/>
        </w:rPr>
        <w:t>.</w:t>
      </w:r>
    </w:p>
    <w:p w:rsidR="0017382C" w:rsidRPr="007B62FF" w:rsidRDefault="0017382C" w:rsidP="0017382C">
      <w:pPr>
        <w:pStyle w:val="libFootnote0"/>
        <w:rPr>
          <w:rtl/>
        </w:rPr>
      </w:pPr>
      <w:r w:rsidRPr="007B62FF">
        <w:rPr>
          <w:rtl/>
        </w:rPr>
        <w:t>(3) تهذيب الأحكام 6</w:t>
      </w:r>
      <w:r w:rsidR="00527246">
        <w:rPr>
          <w:rtl/>
        </w:rPr>
        <w:t>:</w:t>
      </w:r>
      <w:r w:rsidRPr="007B62FF">
        <w:rPr>
          <w:rtl/>
        </w:rPr>
        <w:t xml:space="preserve"> 54 / 131.</w:t>
      </w:r>
    </w:p>
    <w:p w:rsidR="0017382C" w:rsidRPr="007B62FF" w:rsidRDefault="0017382C" w:rsidP="0017382C">
      <w:pPr>
        <w:pStyle w:val="libFootnote0"/>
        <w:rPr>
          <w:rtl/>
        </w:rPr>
      </w:pPr>
      <w:r w:rsidRPr="007B62FF">
        <w:rPr>
          <w:rtl/>
        </w:rPr>
        <w:t>(4) الكافي 4</w:t>
      </w:r>
      <w:r w:rsidR="00527246">
        <w:rPr>
          <w:rtl/>
        </w:rPr>
        <w:t>:</w:t>
      </w:r>
      <w:r w:rsidRPr="007B62FF">
        <w:rPr>
          <w:rtl/>
        </w:rPr>
        <w:t xml:space="preserve"> 575 / 2.</w:t>
      </w:r>
    </w:p>
    <w:p w:rsidR="0017382C" w:rsidRPr="007B62FF" w:rsidRDefault="0017382C" w:rsidP="0017382C">
      <w:pPr>
        <w:pStyle w:val="libFootnote0"/>
        <w:rPr>
          <w:rtl/>
        </w:rPr>
      </w:pPr>
      <w:r w:rsidRPr="007B62FF">
        <w:rPr>
          <w:rtl/>
        </w:rPr>
        <w:t>(5) تهذيب الأحكام 6</w:t>
      </w:r>
      <w:r w:rsidR="00527246">
        <w:rPr>
          <w:rtl/>
        </w:rPr>
        <w:t>:</w:t>
      </w:r>
      <w:r w:rsidRPr="007B62FF">
        <w:rPr>
          <w:rtl/>
        </w:rPr>
        <w:t xml:space="preserve"> 54 / 131.</w:t>
      </w:r>
    </w:p>
    <w:p w:rsidR="0017382C" w:rsidRPr="007B62FF" w:rsidRDefault="0017382C" w:rsidP="0017382C">
      <w:pPr>
        <w:pStyle w:val="libFootnote0"/>
        <w:rPr>
          <w:rtl/>
        </w:rPr>
      </w:pPr>
      <w:r w:rsidRPr="007B62FF">
        <w:rPr>
          <w:rtl/>
        </w:rPr>
        <w:t>(6) الفقيه 2</w:t>
      </w:r>
      <w:r w:rsidR="00527246">
        <w:rPr>
          <w:rtl/>
        </w:rPr>
        <w:t>:</w:t>
      </w:r>
      <w:r w:rsidRPr="007B62FF">
        <w:rPr>
          <w:rtl/>
        </w:rPr>
        <w:t xml:space="preserve"> 358 361 / 1614</w:t>
      </w:r>
      <w:r w:rsidR="00527246">
        <w:rPr>
          <w:rtl/>
        </w:rPr>
        <w:t>،</w:t>
      </w:r>
      <w:r w:rsidRPr="007B62FF">
        <w:rPr>
          <w:rtl/>
        </w:rPr>
        <w:t xml:space="preserve"> 1615.</w:t>
      </w:r>
    </w:p>
    <w:p w:rsidR="0017382C" w:rsidRDefault="0017382C" w:rsidP="00C613E8">
      <w:pPr>
        <w:pStyle w:val="libNormal"/>
        <w:rPr>
          <w:rtl/>
        </w:rPr>
      </w:pPr>
      <w:r>
        <w:rPr>
          <w:rtl/>
        </w:rPr>
        <w:br w:type="page"/>
      </w:r>
    </w:p>
    <w:p w:rsidR="0017382C" w:rsidRPr="007B62FF" w:rsidRDefault="0017382C" w:rsidP="0017382C">
      <w:pPr>
        <w:pStyle w:val="libNormal"/>
        <w:rPr>
          <w:rtl/>
        </w:rPr>
      </w:pPr>
      <w:r w:rsidRPr="007B62FF">
        <w:rPr>
          <w:rtl/>
        </w:rPr>
        <w:lastRenderedPageBreak/>
        <w:t>وظاهر الصدوق وثاقة يونس وجلالته</w:t>
      </w:r>
      <w:r w:rsidR="00527246">
        <w:rPr>
          <w:rtl/>
        </w:rPr>
        <w:t>،</w:t>
      </w:r>
      <w:r w:rsidRPr="007B62FF">
        <w:rPr>
          <w:rtl/>
        </w:rPr>
        <w:t xml:space="preserve"> فإن هذه الزيارة البليغة لفظاً ومعنى لا يلقيها الإمام إلاّ لمن كان في أعلى الدرجة من الإيمان فضلاً عن الوثاقة</w:t>
      </w:r>
      <w:r w:rsidR="00527246">
        <w:rPr>
          <w:rtl/>
        </w:rPr>
        <w:t>،</w:t>
      </w:r>
      <w:r w:rsidRPr="007B62FF">
        <w:rPr>
          <w:rtl/>
        </w:rPr>
        <w:t xml:space="preserve"> ولا يحتمل في حقه حينئذ الغلوّ والخطابية والكذب.</w:t>
      </w:r>
    </w:p>
    <w:p w:rsidR="0017382C" w:rsidRPr="007B62FF" w:rsidRDefault="0017382C" w:rsidP="0017382C">
      <w:pPr>
        <w:pStyle w:val="libNormal"/>
        <w:rPr>
          <w:rtl/>
        </w:rPr>
      </w:pPr>
      <w:r w:rsidRPr="007B62FF">
        <w:rPr>
          <w:rtl/>
        </w:rPr>
        <w:t>وهذا أيضاً ظاهر أحمد بن محمّد بن أبي نصر في جامعه</w:t>
      </w:r>
      <w:r w:rsidR="00527246">
        <w:rPr>
          <w:rtl/>
        </w:rPr>
        <w:t>،</w:t>
      </w:r>
      <w:r w:rsidRPr="007B62FF">
        <w:rPr>
          <w:rtl/>
        </w:rPr>
        <w:t xml:space="preserve"> وهو من الأُصول المعروفة</w:t>
      </w:r>
      <w:r w:rsidR="00527246">
        <w:rPr>
          <w:rtl/>
        </w:rPr>
        <w:t>،</w:t>
      </w:r>
      <w:r w:rsidRPr="007B62FF">
        <w:rPr>
          <w:rtl/>
        </w:rPr>
        <w:t xml:space="preserve"> فإنه نقل الخبر السابق الصريح في حسن عاقبته ووثاقته وأمانته</w:t>
      </w:r>
      <w:r w:rsidR="00527246">
        <w:rPr>
          <w:rtl/>
        </w:rPr>
        <w:t>،</w:t>
      </w:r>
      <w:r w:rsidRPr="007B62FF">
        <w:rPr>
          <w:rtl/>
        </w:rPr>
        <w:t xml:space="preserve"> ولم يتعرّض لطعن فيه وقال بلا فصل</w:t>
      </w:r>
      <w:r w:rsidR="00527246">
        <w:rPr>
          <w:rtl/>
        </w:rPr>
        <w:t>:</w:t>
      </w:r>
      <w:r w:rsidRPr="007B62FF">
        <w:rPr>
          <w:rtl/>
        </w:rPr>
        <w:t xml:space="preserve"> يونس بن ظبيان قال</w:t>
      </w:r>
      <w:r w:rsidR="00527246">
        <w:rPr>
          <w:rtl/>
        </w:rPr>
        <w:t>:</w:t>
      </w:r>
      <w:r w:rsidRPr="007B62FF">
        <w:rPr>
          <w:rtl/>
        </w:rPr>
        <w:t xml:space="preserve"> دخلت على أبي عبد الله </w:t>
      </w:r>
      <w:r w:rsidRPr="0017382C">
        <w:rPr>
          <w:rStyle w:val="libAlaemChar"/>
          <w:rtl/>
        </w:rPr>
        <w:t>عليه‌السلام</w:t>
      </w:r>
      <w:r w:rsidRPr="007B62FF">
        <w:rPr>
          <w:rtl/>
        </w:rPr>
        <w:t xml:space="preserve"> وهو رمد شديد الرمد</w:t>
      </w:r>
      <w:r w:rsidR="00527246">
        <w:rPr>
          <w:rtl/>
        </w:rPr>
        <w:t>،</w:t>
      </w:r>
      <w:r w:rsidRPr="007B62FF">
        <w:rPr>
          <w:rtl/>
        </w:rPr>
        <w:t xml:space="preserve"> فاغتممنا لذلك</w:t>
      </w:r>
      <w:r w:rsidR="00527246">
        <w:rPr>
          <w:rtl/>
        </w:rPr>
        <w:t>،</w:t>
      </w:r>
      <w:r w:rsidRPr="007B62FF">
        <w:rPr>
          <w:rtl/>
        </w:rPr>
        <w:t xml:space="preserve"> ثم أصبحنا من الغد فدخلنا عليه</w:t>
      </w:r>
      <w:r w:rsidR="00527246">
        <w:rPr>
          <w:rtl/>
        </w:rPr>
        <w:t>،</w:t>
      </w:r>
      <w:r w:rsidRPr="007B62FF">
        <w:rPr>
          <w:rtl/>
        </w:rPr>
        <w:t xml:space="preserve"> فإذا لا رمد بعينه ولا به </w:t>
      </w:r>
      <w:r>
        <w:rPr>
          <w:rtl/>
        </w:rPr>
        <w:t>[</w:t>
      </w:r>
      <w:r w:rsidRPr="007B62FF">
        <w:rPr>
          <w:rtl/>
        </w:rPr>
        <w:t xml:space="preserve">قلبة </w:t>
      </w:r>
      <w:r w:rsidRPr="0017382C">
        <w:rPr>
          <w:rStyle w:val="libFootnotenumChar"/>
          <w:rtl/>
        </w:rPr>
        <w:t>(1)</w:t>
      </w:r>
      <w:r>
        <w:rPr>
          <w:rtl/>
        </w:rPr>
        <w:t>]</w:t>
      </w:r>
      <w:r w:rsidRPr="007B62FF">
        <w:rPr>
          <w:rtl/>
        </w:rPr>
        <w:t xml:space="preserve"> فقلنا</w:t>
      </w:r>
      <w:r w:rsidR="00527246">
        <w:rPr>
          <w:rtl/>
        </w:rPr>
        <w:t>:</w:t>
      </w:r>
      <w:r w:rsidRPr="007B62FF">
        <w:rPr>
          <w:rtl/>
        </w:rPr>
        <w:t xml:space="preserve"> جعلنا فداك هل عالجت عينيك بشيء</w:t>
      </w:r>
      <w:r>
        <w:rPr>
          <w:rtl/>
        </w:rPr>
        <w:t>؟</w:t>
      </w:r>
      <w:r w:rsidRPr="007B62FF">
        <w:rPr>
          <w:rtl/>
        </w:rPr>
        <w:t xml:space="preserve"> فقال</w:t>
      </w:r>
      <w:r w:rsidR="00527246">
        <w:rPr>
          <w:rtl/>
        </w:rPr>
        <w:t>:</w:t>
      </w:r>
      <w:r w:rsidRPr="007B62FF">
        <w:rPr>
          <w:rtl/>
        </w:rPr>
        <w:t xml:space="preserve"> نعم بما هو العلاج</w:t>
      </w:r>
      <w:r w:rsidR="00527246">
        <w:rPr>
          <w:rtl/>
        </w:rPr>
        <w:t>،</w:t>
      </w:r>
      <w:r w:rsidRPr="007B62FF">
        <w:rPr>
          <w:rtl/>
        </w:rPr>
        <w:t xml:space="preserve"> فقلنا</w:t>
      </w:r>
      <w:r w:rsidR="00527246">
        <w:rPr>
          <w:rtl/>
        </w:rPr>
        <w:t>:</w:t>
      </w:r>
      <w:r w:rsidRPr="007B62FF">
        <w:rPr>
          <w:rtl/>
        </w:rPr>
        <w:t xml:space="preserve"> ما هو</w:t>
      </w:r>
      <w:r>
        <w:rPr>
          <w:rtl/>
        </w:rPr>
        <w:t>؟</w:t>
      </w:r>
      <w:r w:rsidRPr="007B62FF">
        <w:rPr>
          <w:rtl/>
        </w:rPr>
        <w:t xml:space="preserve"> قال</w:t>
      </w:r>
      <w:r w:rsidR="00527246">
        <w:rPr>
          <w:rtl/>
        </w:rPr>
        <w:t>:</w:t>
      </w:r>
      <w:r w:rsidRPr="007B62FF">
        <w:rPr>
          <w:rtl/>
        </w:rPr>
        <w:t xml:space="preserve"> عوذة</w:t>
      </w:r>
      <w:r w:rsidR="00527246">
        <w:rPr>
          <w:rtl/>
        </w:rPr>
        <w:t>،</w:t>
      </w:r>
      <w:r w:rsidRPr="007B62FF">
        <w:rPr>
          <w:rtl/>
        </w:rPr>
        <w:t xml:space="preserve"> قال</w:t>
      </w:r>
      <w:r w:rsidR="00527246">
        <w:rPr>
          <w:rtl/>
        </w:rPr>
        <w:t>:</w:t>
      </w:r>
      <w:r w:rsidRPr="007B62FF">
        <w:rPr>
          <w:rtl/>
        </w:rPr>
        <w:t xml:space="preserve"> فكتبناها وهي</w:t>
      </w:r>
      <w:r w:rsidR="00527246">
        <w:rPr>
          <w:rtl/>
        </w:rPr>
        <w:t>:</w:t>
      </w:r>
    </w:p>
    <w:p w:rsidR="0017382C" w:rsidRPr="007B62FF" w:rsidRDefault="0017382C" w:rsidP="0017382C">
      <w:pPr>
        <w:pStyle w:val="libNormal"/>
        <w:rPr>
          <w:rtl/>
        </w:rPr>
      </w:pPr>
      <w:r w:rsidRPr="007B62FF">
        <w:rPr>
          <w:rtl/>
        </w:rPr>
        <w:t>أعوذ بعزّة الله وأعوذ بقوّة الله وأعوذ بقدرة الله وأعوذ بنور الله وأعوذ بعظمة الله وأعوذ بجلال الله وأعوذ بجمال الله وأعوذ ببهاء الله وأعوذ بجمع الله قلنا ما جمع الله</w:t>
      </w:r>
      <w:r>
        <w:rPr>
          <w:rtl/>
        </w:rPr>
        <w:t>؟</w:t>
      </w:r>
      <w:r w:rsidRPr="007B62FF">
        <w:rPr>
          <w:rtl/>
        </w:rPr>
        <w:t xml:space="preserve"> قال</w:t>
      </w:r>
      <w:r w:rsidR="00527246">
        <w:rPr>
          <w:rtl/>
        </w:rPr>
        <w:t>:</w:t>
      </w:r>
      <w:r w:rsidRPr="007B62FF">
        <w:rPr>
          <w:rtl/>
        </w:rPr>
        <w:t xml:space="preserve"> بكلّ الله وأعوذ بعفو الله وأعوذ بغُفران الله وأعوذ برسول الله وأعوذ بالأئمّة ويسمّي واحداً فواحداً </w:t>
      </w:r>
      <w:r w:rsidRPr="0017382C">
        <w:rPr>
          <w:rStyle w:val="libAlaemChar"/>
          <w:rtl/>
        </w:rPr>
        <w:t>عليهم‌السلام</w:t>
      </w:r>
      <w:r w:rsidRPr="007B62FF">
        <w:rPr>
          <w:rtl/>
        </w:rPr>
        <w:t xml:space="preserve"> ثمّ قال</w:t>
      </w:r>
      <w:r w:rsidR="00527246">
        <w:rPr>
          <w:rtl/>
        </w:rPr>
        <w:t>:</w:t>
      </w:r>
      <w:r w:rsidRPr="007B62FF">
        <w:rPr>
          <w:rtl/>
        </w:rPr>
        <w:t xml:space="preserve"> على ما يشاء من شرّ ما أحذر </w:t>
      </w:r>
      <w:r w:rsidRPr="0017382C">
        <w:rPr>
          <w:rStyle w:val="libFootnotenumChar"/>
          <w:rtl/>
        </w:rPr>
        <w:t>(2)</w:t>
      </w:r>
      <w:r w:rsidR="00527246">
        <w:rPr>
          <w:rtl/>
        </w:rPr>
        <w:t>،</w:t>
      </w:r>
      <w:r w:rsidRPr="007B62FF">
        <w:rPr>
          <w:rtl/>
        </w:rPr>
        <w:t xml:space="preserve"> اللهم أنت ربّ الطيبين </w:t>
      </w:r>
      <w:r w:rsidRPr="0017382C">
        <w:rPr>
          <w:rStyle w:val="libFootnotenumChar"/>
          <w:rtl/>
        </w:rPr>
        <w:t>(3)</w:t>
      </w:r>
      <w:r w:rsidRPr="007B62FF">
        <w:rPr>
          <w:rtl/>
        </w:rPr>
        <w:t xml:space="preserve"> </w:t>
      </w:r>
      <w:r w:rsidRPr="0017382C">
        <w:rPr>
          <w:rStyle w:val="libFootnotenumChar"/>
          <w:rtl/>
        </w:rPr>
        <w:t>(4)</w:t>
      </w:r>
      <w:r>
        <w:rPr>
          <w:rtl/>
        </w:rPr>
        <w:t>.</w:t>
      </w:r>
    </w:p>
    <w:p w:rsidR="0017382C" w:rsidRPr="007B62FF" w:rsidRDefault="0017382C" w:rsidP="0017382C">
      <w:pPr>
        <w:pStyle w:val="libNormal"/>
        <w:rPr>
          <w:rtl/>
        </w:rPr>
      </w:pPr>
      <w:r w:rsidRPr="007B62FF">
        <w:rPr>
          <w:rtl/>
        </w:rPr>
        <w:t>د ما في التهذيب مسنداً</w:t>
      </w:r>
      <w:r w:rsidR="00527246">
        <w:rPr>
          <w:rtl/>
        </w:rPr>
        <w:t>:</w:t>
      </w:r>
      <w:r w:rsidRPr="007B62FF">
        <w:rPr>
          <w:rtl/>
        </w:rPr>
        <w:t xml:space="preserve"> عن يونس بن ظبيان</w:t>
      </w:r>
      <w:r w:rsidR="00527246">
        <w:rPr>
          <w:rtl/>
        </w:rPr>
        <w:t>،</w:t>
      </w:r>
      <w:r w:rsidRPr="007B62FF">
        <w:rPr>
          <w:rtl/>
        </w:rPr>
        <w:t xml:space="preserve"> قال</w:t>
      </w:r>
      <w:r w:rsidR="00527246">
        <w:rPr>
          <w:rtl/>
        </w:rPr>
        <w:t>:</w:t>
      </w:r>
      <w:r w:rsidRPr="007B62FF">
        <w:rPr>
          <w:rtl/>
        </w:rPr>
        <w:t xml:space="preserve"> أتيت أبا عبد الله </w:t>
      </w:r>
      <w:r w:rsidRPr="0017382C">
        <w:rPr>
          <w:rStyle w:val="libAlaemChar"/>
          <w:rtl/>
        </w:rPr>
        <w:t>عليه‌السلام</w:t>
      </w:r>
      <w:r w:rsidRPr="007B62FF">
        <w:rPr>
          <w:rtl/>
        </w:rPr>
        <w:t xml:space="preserve"> حين قدم الحيرة</w:t>
      </w:r>
      <w:r w:rsidR="00527246">
        <w:rPr>
          <w:rtl/>
        </w:rPr>
        <w:t>،</w:t>
      </w:r>
      <w:r w:rsidRPr="007B62FF">
        <w:rPr>
          <w:rtl/>
        </w:rPr>
        <w:t xml:space="preserve"> وذكر حديثاً حدّثناه</w:t>
      </w:r>
      <w:r w:rsidR="00527246">
        <w:rPr>
          <w:rtl/>
        </w:rPr>
        <w:t>،</w:t>
      </w:r>
      <w:r w:rsidRPr="007B62FF">
        <w:rPr>
          <w:rtl/>
        </w:rPr>
        <w:t xml:space="preserve"> إلاّ أنّه سار معه</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الأصل والحجرية</w:t>
      </w:r>
      <w:r w:rsidR="00527246">
        <w:rPr>
          <w:rtl/>
        </w:rPr>
        <w:t>:</w:t>
      </w:r>
      <w:r w:rsidRPr="007B62FF">
        <w:rPr>
          <w:rtl/>
        </w:rPr>
        <w:t xml:space="preserve"> </w:t>
      </w:r>
      <w:r>
        <w:rPr>
          <w:rtl/>
        </w:rPr>
        <w:t>(</w:t>
      </w:r>
      <w:r w:rsidRPr="007B62FF">
        <w:rPr>
          <w:rtl/>
        </w:rPr>
        <w:t>قلبته</w:t>
      </w:r>
      <w:r>
        <w:rPr>
          <w:rtl/>
        </w:rPr>
        <w:t>)</w:t>
      </w:r>
      <w:r w:rsidR="00527246">
        <w:rPr>
          <w:rtl/>
        </w:rPr>
        <w:t>،</w:t>
      </w:r>
      <w:r w:rsidRPr="007B62FF">
        <w:rPr>
          <w:rtl/>
        </w:rPr>
        <w:t xml:space="preserve"> وما بين المعقوفتين أثبتناه من المصدر</w:t>
      </w:r>
      <w:r w:rsidR="00527246">
        <w:rPr>
          <w:rtl/>
        </w:rPr>
        <w:t>،</w:t>
      </w:r>
      <w:r w:rsidRPr="007B62FF">
        <w:rPr>
          <w:rtl/>
        </w:rPr>
        <w:t xml:space="preserve"> وقَلَبة</w:t>
      </w:r>
      <w:r w:rsidR="00527246">
        <w:rPr>
          <w:rtl/>
        </w:rPr>
        <w:t>:</w:t>
      </w:r>
      <w:r w:rsidRPr="007B62FF">
        <w:rPr>
          <w:rtl/>
        </w:rPr>
        <w:t xml:space="preserve"> أي ألم وعلّة</w:t>
      </w:r>
      <w:r w:rsidR="00527246">
        <w:rPr>
          <w:rtl/>
        </w:rPr>
        <w:t>،</w:t>
      </w:r>
      <w:r w:rsidRPr="007B62FF">
        <w:rPr>
          <w:rtl/>
        </w:rPr>
        <w:t xml:space="preserve"> انظر لسان العرب 1</w:t>
      </w:r>
      <w:r w:rsidR="00527246">
        <w:rPr>
          <w:rtl/>
        </w:rPr>
        <w:t>:</w:t>
      </w:r>
      <w:r w:rsidRPr="007B62FF">
        <w:rPr>
          <w:rtl/>
        </w:rPr>
        <w:t xml:space="preserve"> 687 قلب</w:t>
      </w:r>
      <w:r>
        <w:rPr>
          <w:rtl/>
        </w:rPr>
        <w:t xml:space="preserve"> ـ.</w:t>
      </w:r>
    </w:p>
    <w:p w:rsidR="0017382C" w:rsidRPr="007B62FF" w:rsidRDefault="0017382C" w:rsidP="0017382C">
      <w:pPr>
        <w:pStyle w:val="libFootnote0"/>
        <w:rPr>
          <w:rtl/>
        </w:rPr>
      </w:pPr>
      <w:r w:rsidRPr="007B62FF">
        <w:rPr>
          <w:rtl/>
        </w:rPr>
        <w:t>(2) في الأصل والحجرية تحت الكلمة</w:t>
      </w:r>
      <w:r w:rsidR="00527246">
        <w:rPr>
          <w:rtl/>
        </w:rPr>
        <w:t>:</w:t>
      </w:r>
      <w:r w:rsidRPr="007B62FF">
        <w:rPr>
          <w:rtl/>
        </w:rPr>
        <w:t xml:space="preserve"> أجد في نسخة البحار.</w:t>
      </w:r>
    </w:p>
    <w:p w:rsidR="0017382C" w:rsidRPr="007B62FF" w:rsidRDefault="0017382C" w:rsidP="0017382C">
      <w:pPr>
        <w:pStyle w:val="libFootnote0"/>
        <w:rPr>
          <w:rtl/>
        </w:rPr>
      </w:pPr>
      <w:r w:rsidRPr="007B62FF">
        <w:rPr>
          <w:rtl/>
        </w:rPr>
        <w:t>(3) في الأصل والحجرية فوق الكلمة</w:t>
      </w:r>
      <w:r w:rsidR="00527246">
        <w:rPr>
          <w:rtl/>
        </w:rPr>
        <w:t>:</w:t>
      </w:r>
      <w:r w:rsidRPr="007B62FF">
        <w:rPr>
          <w:rtl/>
        </w:rPr>
        <w:t xml:space="preserve"> المطيعين في نسخة البحار.</w:t>
      </w:r>
    </w:p>
    <w:p w:rsidR="0017382C" w:rsidRPr="007B62FF" w:rsidRDefault="0017382C" w:rsidP="0017382C">
      <w:pPr>
        <w:pStyle w:val="libFootnote0"/>
        <w:rPr>
          <w:rtl/>
        </w:rPr>
      </w:pPr>
      <w:r w:rsidRPr="007B62FF">
        <w:rPr>
          <w:rtl/>
        </w:rPr>
        <w:t>(4) السرائر 3</w:t>
      </w:r>
      <w:r w:rsidR="00527246">
        <w:rPr>
          <w:rtl/>
        </w:rPr>
        <w:t>:</w:t>
      </w:r>
      <w:r w:rsidRPr="007B62FF">
        <w:rPr>
          <w:rtl/>
        </w:rPr>
        <w:t xml:space="preserve"> 578.</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حتى أتينا إلى المكان الذي أراد فقال</w:t>
      </w:r>
      <w:r w:rsidR="00527246">
        <w:rPr>
          <w:rtl/>
        </w:rPr>
        <w:t>:</w:t>
      </w:r>
      <w:r w:rsidRPr="007B62FF">
        <w:rPr>
          <w:rtl/>
        </w:rPr>
        <w:t xml:space="preserve"> يا يونس أقرن دابّتك</w:t>
      </w:r>
      <w:r w:rsidR="00527246">
        <w:rPr>
          <w:rtl/>
        </w:rPr>
        <w:t>،</w:t>
      </w:r>
      <w:r w:rsidRPr="007B62FF">
        <w:rPr>
          <w:rtl/>
        </w:rPr>
        <w:t xml:space="preserve"> فقرنت بينهما</w:t>
      </w:r>
      <w:r w:rsidR="00527246">
        <w:rPr>
          <w:rtl/>
        </w:rPr>
        <w:t>،</w:t>
      </w:r>
      <w:r w:rsidRPr="007B62FF">
        <w:rPr>
          <w:rtl/>
        </w:rPr>
        <w:t xml:space="preserve"> ثم رفع يده ودعا دعاءً خفيّاً لم أفهمه</w:t>
      </w:r>
      <w:r w:rsidR="00527246">
        <w:rPr>
          <w:rtl/>
        </w:rPr>
        <w:t>،</w:t>
      </w:r>
      <w:r w:rsidRPr="007B62FF">
        <w:rPr>
          <w:rtl/>
        </w:rPr>
        <w:t xml:space="preserve"> ثم استفتح الصلاة فقرأ فيها سورتين خفيفتين يجهر فيهما</w:t>
      </w:r>
      <w:r w:rsidR="00527246">
        <w:rPr>
          <w:rtl/>
        </w:rPr>
        <w:t>،</w:t>
      </w:r>
      <w:r w:rsidRPr="007B62FF">
        <w:rPr>
          <w:rtl/>
        </w:rPr>
        <w:t xml:space="preserve"> ففعلت كما فعل</w:t>
      </w:r>
      <w:r w:rsidR="00527246">
        <w:rPr>
          <w:rtl/>
        </w:rPr>
        <w:t>،</w:t>
      </w:r>
      <w:r w:rsidRPr="007B62FF">
        <w:rPr>
          <w:rtl/>
        </w:rPr>
        <w:t xml:space="preserve"> ثم دعا ففهمته </w:t>
      </w:r>
      <w:r>
        <w:rPr>
          <w:rtl/>
        </w:rPr>
        <w:t>وعلّمنيه وقال</w:t>
      </w:r>
      <w:r w:rsidR="00527246">
        <w:rPr>
          <w:rtl/>
        </w:rPr>
        <w:t>:</w:t>
      </w:r>
      <w:r>
        <w:rPr>
          <w:rtl/>
        </w:rPr>
        <w:t xml:space="preserve"> يا يونس أ</w:t>
      </w:r>
      <w:r w:rsidRPr="007B62FF">
        <w:rPr>
          <w:rtl/>
        </w:rPr>
        <w:t>تدري أي مكان هذا</w:t>
      </w:r>
      <w:r>
        <w:rPr>
          <w:rtl/>
        </w:rPr>
        <w:t>؟</w:t>
      </w:r>
      <w:r w:rsidRPr="007B62FF">
        <w:rPr>
          <w:rtl/>
        </w:rPr>
        <w:t xml:space="preserve"> قلت</w:t>
      </w:r>
      <w:r w:rsidR="00527246">
        <w:rPr>
          <w:rtl/>
        </w:rPr>
        <w:t>:</w:t>
      </w:r>
      <w:r w:rsidRPr="007B62FF">
        <w:rPr>
          <w:rtl/>
        </w:rPr>
        <w:t xml:space="preserve"> جعلت فداك لا والله</w:t>
      </w:r>
      <w:r w:rsidR="00527246">
        <w:rPr>
          <w:rtl/>
        </w:rPr>
        <w:t>،</w:t>
      </w:r>
      <w:r w:rsidRPr="007B62FF">
        <w:rPr>
          <w:rtl/>
        </w:rPr>
        <w:t xml:space="preserve"> ولكنّي أعلم أنّي في الصحراء</w:t>
      </w:r>
      <w:r w:rsidR="00527246">
        <w:rPr>
          <w:rtl/>
        </w:rPr>
        <w:t>،</w:t>
      </w:r>
      <w:r w:rsidRPr="007B62FF">
        <w:rPr>
          <w:rtl/>
        </w:rPr>
        <w:t xml:space="preserve"> قال</w:t>
      </w:r>
      <w:r w:rsidR="00527246">
        <w:rPr>
          <w:rtl/>
        </w:rPr>
        <w:t>:</w:t>
      </w:r>
      <w:r w:rsidRPr="007B62FF">
        <w:rPr>
          <w:rtl/>
        </w:rPr>
        <w:t xml:space="preserve"> هذا قبر أمير المؤمنين </w:t>
      </w:r>
      <w:r w:rsidRPr="0017382C">
        <w:rPr>
          <w:rStyle w:val="libAlaemChar"/>
          <w:rtl/>
        </w:rPr>
        <w:t>عليه‌السلام</w:t>
      </w:r>
      <w:r w:rsidRPr="007B62FF">
        <w:rPr>
          <w:rtl/>
        </w:rPr>
        <w:t xml:space="preserve"> يلتقي هو ورسول الله </w:t>
      </w:r>
      <w:r w:rsidRPr="0017382C">
        <w:rPr>
          <w:rStyle w:val="libAlaemChar"/>
          <w:rtl/>
        </w:rPr>
        <w:t>صلى‌الله‌عليه‌وآله‌وسلم</w:t>
      </w:r>
      <w:r w:rsidRPr="007B62FF">
        <w:rPr>
          <w:rtl/>
        </w:rPr>
        <w:t xml:space="preserve"> إلى يوم القيامة</w:t>
      </w:r>
      <w:r w:rsidR="00527246">
        <w:rPr>
          <w:rtl/>
        </w:rPr>
        <w:t>،</w:t>
      </w:r>
      <w:r w:rsidRPr="007B62FF">
        <w:rPr>
          <w:rtl/>
        </w:rPr>
        <w:t xml:space="preserve"> الدعاء</w:t>
      </w:r>
      <w:r w:rsidR="00527246">
        <w:rPr>
          <w:rtl/>
        </w:rPr>
        <w:t>:</w:t>
      </w:r>
      <w:r w:rsidRPr="007B62FF">
        <w:rPr>
          <w:rtl/>
        </w:rPr>
        <w:t xml:space="preserve"> اللهم لا بد من أمرك ولا بدّ من قدرك</w:t>
      </w:r>
      <w:r w:rsidR="00527246">
        <w:rPr>
          <w:rtl/>
        </w:rPr>
        <w:t>،</w:t>
      </w:r>
      <w:r w:rsidRPr="007B62FF">
        <w:rPr>
          <w:rtl/>
        </w:rPr>
        <w:t xml:space="preserve"> الدعاء </w:t>
      </w:r>
      <w:r w:rsidRPr="0017382C">
        <w:rPr>
          <w:rStyle w:val="libFootnotenumChar"/>
          <w:rtl/>
        </w:rPr>
        <w:t>(1)</w:t>
      </w:r>
      <w:r>
        <w:rPr>
          <w:rtl/>
        </w:rPr>
        <w:t>.</w:t>
      </w:r>
    </w:p>
    <w:p w:rsidR="0017382C" w:rsidRPr="007B62FF" w:rsidRDefault="0017382C" w:rsidP="0017382C">
      <w:pPr>
        <w:pStyle w:val="libNormal"/>
        <w:rPr>
          <w:rtl/>
        </w:rPr>
      </w:pPr>
      <w:r w:rsidRPr="007B62FF">
        <w:rPr>
          <w:rtl/>
        </w:rPr>
        <w:t>ورواه السيد عبد الكريم في فرحة الغريّ بسنده إلى الشيخ وقال في آخره</w:t>
      </w:r>
      <w:r w:rsidR="00527246">
        <w:rPr>
          <w:rtl/>
        </w:rPr>
        <w:t>:</w:t>
      </w:r>
      <w:r w:rsidRPr="007B62FF">
        <w:rPr>
          <w:rtl/>
        </w:rPr>
        <w:t xml:space="preserve"> نقلته من خطّ الطوسي في التهذيب</w:t>
      </w:r>
      <w:r w:rsidR="00527246">
        <w:rPr>
          <w:rtl/>
        </w:rPr>
        <w:t>،</w:t>
      </w:r>
      <w:r w:rsidRPr="007B62FF">
        <w:rPr>
          <w:rtl/>
        </w:rPr>
        <w:t xml:space="preserve"> ثمّ نقله عن مزار الجليل محمّد ابن أحمد بن داود القمّي بسند آخر ينتهي إلى يونس </w:t>
      </w:r>
      <w:r w:rsidRPr="0017382C">
        <w:rPr>
          <w:rStyle w:val="libFootnotenumChar"/>
          <w:rtl/>
        </w:rPr>
        <w:t>(2)</w:t>
      </w:r>
      <w:r w:rsidR="00527246">
        <w:rPr>
          <w:rtl/>
        </w:rPr>
        <w:t>،</w:t>
      </w:r>
      <w:r w:rsidRPr="007B62FF">
        <w:rPr>
          <w:rtl/>
        </w:rPr>
        <w:t xml:space="preserve"> وهذا دعاء معروف موجود في تمام كتب المزار</w:t>
      </w:r>
      <w:r w:rsidR="00527246">
        <w:rPr>
          <w:rtl/>
        </w:rPr>
        <w:t>،</w:t>
      </w:r>
      <w:r w:rsidRPr="007B62FF">
        <w:rPr>
          <w:rtl/>
        </w:rPr>
        <w:t xml:space="preserve"> تلقّاه الأصحاب بالقبول</w:t>
      </w:r>
      <w:r w:rsidR="00527246">
        <w:rPr>
          <w:rtl/>
        </w:rPr>
        <w:t>،</w:t>
      </w:r>
      <w:r w:rsidRPr="007B62FF">
        <w:rPr>
          <w:rtl/>
        </w:rPr>
        <w:t xml:space="preserve"> وبه يدفع توهم كونه راويه</w:t>
      </w:r>
      <w:r w:rsidR="00527246">
        <w:rPr>
          <w:rtl/>
        </w:rPr>
        <w:t>،</w:t>
      </w:r>
      <w:r w:rsidRPr="007B62FF">
        <w:rPr>
          <w:rtl/>
        </w:rPr>
        <w:t xml:space="preserve"> مع أنّ دلالته على إيمانه وحسن ولائه بإقراره واعترافه كاف لما نحن بصدده.</w:t>
      </w:r>
    </w:p>
    <w:p w:rsidR="0017382C" w:rsidRPr="007B62FF" w:rsidRDefault="0017382C" w:rsidP="0017382C">
      <w:pPr>
        <w:pStyle w:val="libNormal"/>
        <w:rPr>
          <w:rtl/>
        </w:rPr>
      </w:pPr>
      <w:r w:rsidRPr="007B62FF">
        <w:rPr>
          <w:rtl/>
        </w:rPr>
        <w:t xml:space="preserve">ثمّ في التهذيب </w:t>
      </w:r>
      <w:r w:rsidRPr="0017382C">
        <w:rPr>
          <w:rStyle w:val="libFootnotenumChar"/>
          <w:rtl/>
        </w:rPr>
        <w:t>(3)</w:t>
      </w:r>
      <w:r w:rsidRPr="007B62FF">
        <w:rPr>
          <w:rtl/>
        </w:rPr>
        <w:t xml:space="preserve"> والفرحة </w:t>
      </w:r>
      <w:r w:rsidRPr="0017382C">
        <w:rPr>
          <w:rStyle w:val="libFootnotenumChar"/>
          <w:rtl/>
        </w:rPr>
        <w:t>(4)</w:t>
      </w:r>
      <w:r w:rsidRPr="007B62FF">
        <w:rPr>
          <w:rtl/>
        </w:rPr>
        <w:t xml:space="preserve"> زيارة لأمير المؤمنين </w:t>
      </w:r>
      <w:r w:rsidRPr="0017382C">
        <w:rPr>
          <w:rStyle w:val="libAlaemChar"/>
          <w:rtl/>
        </w:rPr>
        <w:t>عليه‌السلام</w:t>
      </w:r>
      <w:r w:rsidRPr="007B62FF">
        <w:rPr>
          <w:rtl/>
        </w:rPr>
        <w:t xml:space="preserve"> رواها الشيخ عن شيخه المفيد عن شيخه محمّد بن أحمد بن داود عن ابن عقدة بإسناده إلى يونس بن ظبيان عن أبي عبد الله </w:t>
      </w:r>
      <w:r w:rsidRPr="0017382C">
        <w:rPr>
          <w:rStyle w:val="libAlaemChar"/>
          <w:rtl/>
        </w:rPr>
        <w:t>عليه‌السلام</w:t>
      </w:r>
      <w:r w:rsidRPr="007B62FF">
        <w:rPr>
          <w:rtl/>
        </w:rPr>
        <w:t xml:space="preserve"> قال</w:t>
      </w:r>
      <w:r w:rsidR="00527246">
        <w:rPr>
          <w:rtl/>
        </w:rPr>
        <w:t>:</w:t>
      </w:r>
      <w:r w:rsidRPr="007B62FF">
        <w:rPr>
          <w:rtl/>
        </w:rPr>
        <w:t xml:space="preserve"> إذا أردت زيارة قبر أمير المؤمنين </w:t>
      </w:r>
      <w:r w:rsidRPr="0017382C">
        <w:rPr>
          <w:rStyle w:val="libAlaemChar"/>
          <w:rtl/>
        </w:rPr>
        <w:t>عليه‌السلام</w:t>
      </w:r>
      <w:r w:rsidRPr="007B62FF">
        <w:rPr>
          <w:rtl/>
        </w:rPr>
        <w:t xml:space="preserve"> فتوضأ واغتسل وامش على هنيأتك وقل</w:t>
      </w:r>
      <w:r w:rsidR="00527246">
        <w:rPr>
          <w:rtl/>
        </w:rPr>
        <w:t>:</w:t>
      </w:r>
      <w:r w:rsidRPr="007B62FF">
        <w:rPr>
          <w:rtl/>
        </w:rPr>
        <w:t xml:space="preserve"> الحمد</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تهذيب الأحكام 6</w:t>
      </w:r>
      <w:r w:rsidR="00527246">
        <w:rPr>
          <w:rtl/>
        </w:rPr>
        <w:t>:</w:t>
      </w:r>
      <w:r w:rsidRPr="007B62FF">
        <w:rPr>
          <w:rtl/>
        </w:rPr>
        <w:t xml:space="preserve"> 35 / 74.</w:t>
      </w:r>
    </w:p>
    <w:p w:rsidR="0017382C" w:rsidRPr="007B62FF" w:rsidRDefault="0017382C" w:rsidP="0017382C">
      <w:pPr>
        <w:pStyle w:val="libFootnote0"/>
        <w:rPr>
          <w:rtl/>
        </w:rPr>
      </w:pPr>
      <w:r w:rsidRPr="007B62FF">
        <w:rPr>
          <w:rtl/>
        </w:rPr>
        <w:t>(2) فرحة الغري</w:t>
      </w:r>
      <w:r w:rsidR="00527246">
        <w:rPr>
          <w:rtl/>
        </w:rPr>
        <w:t>:</w:t>
      </w:r>
      <w:r w:rsidRPr="007B62FF">
        <w:rPr>
          <w:rtl/>
        </w:rPr>
        <w:t xml:space="preserve"> 66</w:t>
      </w:r>
      <w:r w:rsidR="00527246">
        <w:rPr>
          <w:rtl/>
        </w:rPr>
        <w:t>،</w:t>
      </w:r>
      <w:r w:rsidRPr="007B62FF">
        <w:rPr>
          <w:rtl/>
        </w:rPr>
        <w:t xml:space="preserve"> 68.</w:t>
      </w:r>
    </w:p>
    <w:p w:rsidR="0017382C" w:rsidRPr="007B62FF" w:rsidRDefault="0017382C" w:rsidP="0017382C">
      <w:pPr>
        <w:pStyle w:val="libFootnote0"/>
        <w:rPr>
          <w:rtl/>
        </w:rPr>
      </w:pPr>
      <w:r w:rsidRPr="007B62FF">
        <w:rPr>
          <w:rtl/>
        </w:rPr>
        <w:t>(3) تهذيب الأحكام 6</w:t>
      </w:r>
      <w:r w:rsidR="00527246">
        <w:rPr>
          <w:rtl/>
        </w:rPr>
        <w:t>:</w:t>
      </w:r>
      <w:r w:rsidRPr="007B62FF">
        <w:rPr>
          <w:rtl/>
        </w:rPr>
        <w:t xml:space="preserve"> 25 / 53.</w:t>
      </w:r>
    </w:p>
    <w:p w:rsidR="0017382C" w:rsidRPr="007B62FF" w:rsidRDefault="0017382C" w:rsidP="0017382C">
      <w:pPr>
        <w:pStyle w:val="libFootnote0"/>
        <w:rPr>
          <w:rtl/>
        </w:rPr>
      </w:pPr>
      <w:r w:rsidRPr="007B62FF">
        <w:rPr>
          <w:rtl/>
        </w:rPr>
        <w:t>(4) فرحة الغري</w:t>
      </w:r>
      <w:r w:rsidR="00527246">
        <w:rPr>
          <w:rtl/>
        </w:rPr>
        <w:t>:</w:t>
      </w:r>
      <w:r w:rsidRPr="007B62FF">
        <w:rPr>
          <w:rtl/>
        </w:rPr>
        <w:t xml:space="preserve"> 80.</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لله الذي. الزيارة</w:t>
      </w:r>
      <w:r w:rsidR="00527246">
        <w:rPr>
          <w:rtl/>
        </w:rPr>
        <w:t>،</w:t>
      </w:r>
      <w:r w:rsidRPr="007B62FF">
        <w:rPr>
          <w:rtl/>
        </w:rPr>
        <w:t xml:space="preserve"> وقد تلقاها الأصحاب أيضاً بالقبول.</w:t>
      </w:r>
    </w:p>
    <w:p w:rsidR="0017382C" w:rsidRPr="007B62FF" w:rsidRDefault="0017382C" w:rsidP="0017382C">
      <w:pPr>
        <w:pStyle w:val="libNormal"/>
        <w:rPr>
          <w:rtl/>
        </w:rPr>
      </w:pPr>
      <w:r w:rsidRPr="007B62FF">
        <w:rPr>
          <w:rtl/>
        </w:rPr>
        <w:t xml:space="preserve">ونقلها الصدوق في الفقيه </w:t>
      </w:r>
      <w:r w:rsidRPr="0017382C">
        <w:rPr>
          <w:rStyle w:val="libFootnotenumChar"/>
          <w:rtl/>
        </w:rPr>
        <w:t>(1)</w:t>
      </w:r>
      <w:r w:rsidRPr="007B62FF">
        <w:rPr>
          <w:rtl/>
        </w:rPr>
        <w:t xml:space="preserve"> من غير اسناد</w:t>
      </w:r>
      <w:r w:rsidR="00527246">
        <w:rPr>
          <w:rtl/>
        </w:rPr>
        <w:t>،</w:t>
      </w:r>
      <w:r w:rsidRPr="007B62FF">
        <w:rPr>
          <w:rtl/>
        </w:rPr>
        <w:t xml:space="preserve"> ولا يرويها إلاّ مؤمن مستقيم كما لا يخفى على من أمعن النظر فيها</w:t>
      </w:r>
      <w:r w:rsidR="00527246">
        <w:rPr>
          <w:rtl/>
        </w:rPr>
        <w:t>،</w:t>
      </w:r>
      <w:r w:rsidRPr="007B62FF">
        <w:rPr>
          <w:rtl/>
        </w:rPr>
        <w:t xml:space="preserve"> إلى غير ذلك من الأخبار الكثيرة الدالة على إيمانه وإخلاصه واستقامته</w:t>
      </w:r>
      <w:r w:rsidR="00527246">
        <w:rPr>
          <w:rtl/>
        </w:rPr>
        <w:t>،</w:t>
      </w:r>
      <w:r w:rsidRPr="007B62FF">
        <w:rPr>
          <w:rtl/>
        </w:rPr>
        <w:t xml:space="preserve"> وشفقته </w:t>
      </w:r>
      <w:r w:rsidRPr="0017382C">
        <w:rPr>
          <w:rStyle w:val="libAlaemChar"/>
          <w:rtl/>
        </w:rPr>
        <w:t>عليه‌السلام</w:t>
      </w:r>
      <w:r w:rsidRPr="007B62FF">
        <w:rPr>
          <w:rtl/>
        </w:rPr>
        <w:t xml:space="preserve"> عليه.</w:t>
      </w:r>
    </w:p>
    <w:p w:rsidR="0017382C" w:rsidRPr="007B62FF" w:rsidRDefault="0017382C" w:rsidP="0017382C">
      <w:pPr>
        <w:pStyle w:val="libNormal"/>
        <w:rPr>
          <w:rtl/>
        </w:rPr>
      </w:pPr>
      <w:r w:rsidRPr="007B62FF">
        <w:rPr>
          <w:rtl/>
        </w:rPr>
        <w:t>ومع ذلك فانظر إلى ما رواه الكشي في ذمّه</w:t>
      </w:r>
      <w:r w:rsidR="00527246">
        <w:rPr>
          <w:rtl/>
        </w:rPr>
        <w:t>،</w:t>
      </w:r>
      <w:r w:rsidRPr="007B62FF">
        <w:rPr>
          <w:rtl/>
        </w:rPr>
        <w:t xml:space="preserve"> قال في أول الترجمة</w:t>
      </w:r>
      <w:r w:rsidR="00527246">
        <w:rPr>
          <w:rtl/>
        </w:rPr>
        <w:t>:</w:t>
      </w:r>
      <w:r w:rsidRPr="007B62FF">
        <w:rPr>
          <w:rtl/>
        </w:rPr>
        <w:t xml:space="preserve"> يونس بن ظبيان متّهم غال</w:t>
      </w:r>
      <w:r w:rsidR="00527246">
        <w:rPr>
          <w:rtl/>
        </w:rPr>
        <w:t>،</w:t>
      </w:r>
      <w:r w:rsidRPr="007B62FF">
        <w:rPr>
          <w:rtl/>
        </w:rPr>
        <w:t xml:space="preserve"> وذكر أنّ عبد الله بن محمّد بن خالد الطيالسي قال</w:t>
      </w:r>
      <w:r w:rsidR="00527246">
        <w:rPr>
          <w:rtl/>
        </w:rPr>
        <w:t>:</w:t>
      </w:r>
      <w:r w:rsidRPr="007B62FF">
        <w:rPr>
          <w:rtl/>
        </w:rPr>
        <w:t xml:space="preserve"> كان الحسن بن علي الوشاء بن بنت إلياس يحدثنا بأحاديثه إذا مرّ علينا حديث النبي </w:t>
      </w:r>
      <w:r w:rsidRPr="0017382C">
        <w:rPr>
          <w:rStyle w:val="libAlaemChar"/>
          <w:rtl/>
        </w:rPr>
        <w:t>صلى‌الله‌عليه‌وآله‌وسلم</w:t>
      </w:r>
      <w:r w:rsidRPr="007B62FF">
        <w:rPr>
          <w:rtl/>
        </w:rPr>
        <w:t xml:space="preserve"> الذي يرويه يونس بن ظبيان حديث العمود فقال</w:t>
      </w:r>
      <w:r w:rsidR="00527246">
        <w:rPr>
          <w:rtl/>
        </w:rPr>
        <w:t>:</w:t>
      </w:r>
      <w:r w:rsidRPr="007B62FF">
        <w:rPr>
          <w:rtl/>
        </w:rPr>
        <w:t xml:space="preserve"> تحدثوا عنّي هذا الحديث لأروي لكم</w:t>
      </w:r>
      <w:r w:rsidR="00527246">
        <w:rPr>
          <w:rtl/>
        </w:rPr>
        <w:t>،</w:t>
      </w:r>
      <w:r w:rsidRPr="007B62FF">
        <w:rPr>
          <w:rtl/>
        </w:rPr>
        <w:t xml:space="preserve"> ثمّ رواه </w:t>
      </w:r>
      <w:r w:rsidRPr="0017382C">
        <w:rPr>
          <w:rStyle w:val="libFootnotenumChar"/>
          <w:rtl/>
        </w:rPr>
        <w:t>(2)</w:t>
      </w:r>
      <w:r>
        <w:rPr>
          <w:rtl/>
        </w:rPr>
        <w:t>.</w:t>
      </w:r>
    </w:p>
    <w:p w:rsidR="0017382C" w:rsidRPr="007B62FF" w:rsidRDefault="0017382C" w:rsidP="0017382C">
      <w:pPr>
        <w:pStyle w:val="libNormal"/>
        <w:rPr>
          <w:rtl/>
        </w:rPr>
      </w:pPr>
      <w:r w:rsidRPr="007B62FF">
        <w:rPr>
          <w:rtl/>
        </w:rPr>
        <w:t>حدثني محمّد بن قولويه القمي</w:t>
      </w:r>
      <w:r w:rsidR="00527246">
        <w:rPr>
          <w:rtl/>
        </w:rPr>
        <w:t>،</w:t>
      </w:r>
      <w:r w:rsidRPr="007B62FF">
        <w:rPr>
          <w:rtl/>
        </w:rPr>
        <w:t xml:space="preserve"> قال</w:t>
      </w:r>
      <w:r w:rsidR="00527246">
        <w:rPr>
          <w:rtl/>
        </w:rPr>
        <w:t>:</w:t>
      </w:r>
      <w:r w:rsidRPr="007B62FF">
        <w:rPr>
          <w:rtl/>
        </w:rPr>
        <w:t xml:space="preserve"> حدثني سعد بن عبد الله</w:t>
      </w:r>
      <w:r w:rsidR="00527246">
        <w:rPr>
          <w:rtl/>
        </w:rPr>
        <w:t>،</w:t>
      </w:r>
      <w:r w:rsidRPr="007B62FF">
        <w:rPr>
          <w:rtl/>
        </w:rPr>
        <w:t xml:space="preserve"> قال حدثني محمّد بن عيسى</w:t>
      </w:r>
      <w:r w:rsidR="00527246">
        <w:rPr>
          <w:rtl/>
        </w:rPr>
        <w:t>،</w:t>
      </w:r>
      <w:r w:rsidRPr="007B62FF">
        <w:rPr>
          <w:rtl/>
        </w:rPr>
        <w:t xml:space="preserve"> عن يونس قال</w:t>
      </w:r>
      <w:r w:rsidR="00527246">
        <w:rPr>
          <w:rtl/>
        </w:rPr>
        <w:t>:</w:t>
      </w:r>
      <w:r w:rsidRPr="007B62FF">
        <w:rPr>
          <w:rtl/>
        </w:rPr>
        <w:t xml:space="preserve"> سمعت رجلاً من الطيارة يحدث أبا الحسن الرضا </w:t>
      </w:r>
      <w:r w:rsidRPr="0017382C">
        <w:rPr>
          <w:rStyle w:val="libAlaemChar"/>
          <w:rtl/>
        </w:rPr>
        <w:t>عليه‌السلام</w:t>
      </w:r>
      <w:r w:rsidRPr="007B62FF">
        <w:rPr>
          <w:rtl/>
        </w:rPr>
        <w:t xml:space="preserve"> عن يونس بن ظبيان أنه قال</w:t>
      </w:r>
      <w:r w:rsidR="00527246">
        <w:rPr>
          <w:rtl/>
        </w:rPr>
        <w:t>:</w:t>
      </w:r>
      <w:r w:rsidRPr="007B62FF">
        <w:rPr>
          <w:rtl/>
        </w:rPr>
        <w:t xml:space="preserve"> كنت في بعض الليالي وأنا في الطواف فإذا نداء من فوق رأسي</w:t>
      </w:r>
      <w:r w:rsidR="00527246">
        <w:rPr>
          <w:rtl/>
        </w:rPr>
        <w:t>:</w:t>
      </w:r>
      <w:r w:rsidRPr="007B62FF">
        <w:rPr>
          <w:rtl/>
        </w:rPr>
        <w:t xml:space="preserve"> يا يونس إنّي أنا الله لا إله إلاّ أنا فاعبدني</w:t>
      </w:r>
      <w:r w:rsidR="00527246">
        <w:rPr>
          <w:rtl/>
        </w:rPr>
        <w:t>،</w:t>
      </w:r>
      <w:r w:rsidRPr="007B62FF">
        <w:rPr>
          <w:rtl/>
        </w:rPr>
        <w:t xml:space="preserve"> وأقم الصلاة لذكري</w:t>
      </w:r>
      <w:r w:rsidR="00527246">
        <w:rPr>
          <w:rtl/>
        </w:rPr>
        <w:t>،</w:t>
      </w:r>
      <w:r w:rsidRPr="007B62FF">
        <w:rPr>
          <w:rtl/>
        </w:rPr>
        <w:t xml:space="preserve"> فرفعت رأسي فإذا ح </w:t>
      </w:r>
      <w:r w:rsidRPr="0017382C">
        <w:rPr>
          <w:rStyle w:val="libFootnotenumChar"/>
          <w:rtl/>
        </w:rPr>
        <w:t>(3)</w:t>
      </w:r>
      <w:r>
        <w:rPr>
          <w:rtl/>
        </w:rPr>
        <w:t>.</w:t>
      </w:r>
    </w:p>
    <w:p w:rsidR="0017382C" w:rsidRPr="007B62FF" w:rsidRDefault="0017382C" w:rsidP="0017382C">
      <w:pPr>
        <w:pStyle w:val="libNormal"/>
        <w:rPr>
          <w:rtl/>
        </w:rPr>
      </w:pPr>
      <w:r w:rsidRPr="007B62FF">
        <w:rPr>
          <w:rtl/>
        </w:rPr>
        <w:t xml:space="preserve">فغضب أبو الحسن </w:t>
      </w:r>
      <w:r w:rsidRPr="0017382C">
        <w:rPr>
          <w:rStyle w:val="libAlaemChar"/>
          <w:rtl/>
        </w:rPr>
        <w:t>عليه‌السلام</w:t>
      </w:r>
      <w:r w:rsidRPr="007B62FF">
        <w:rPr>
          <w:rtl/>
        </w:rPr>
        <w:t xml:space="preserve"> غضباً لم يملك نفسه</w:t>
      </w:r>
      <w:r w:rsidR="00527246">
        <w:rPr>
          <w:rtl/>
        </w:rPr>
        <w:t>،</w:t>
      </w:r>
      <w:r w:rsidRPr="007B62FF">
        <w:rPr>
          <w:rtl/>
        </w:rPr>
        <w:t xml:space="preserve"> ثمّ قال للرجل</w:t>
      </w:r>
      <w:r w:rsidR="00527246">
        <w:rPr>
          <w:rtl/>
        </w:rPr>
        <w:t>:</w:t>
      </w:r>
      <w:r w:rsidRPr="007B62FF">
        <w:rPr>
          <w:rtl/>
        </w:rPr>
        <w:t xml:space="preserve"> أخرج عنّي لعنك الله</w:t>
      </w:r>
      <w:r w:rsidR="00527246">
        <w:rPr>
          <w:rtl/>
        </w:rPr>
        <w:t>،</w:t>
      </w:r>
      <w:r w:rsidRPr="007B62FF">
        <w:rPr>
          <w:rtl/>
        </w:rPr>
        <w:t xml:space="preserve"> ولعن من حدثك</w:t>
      </w:r>
      <w:r w:rsidR="00527246">
        <w:rPr>
          <w:rtl/>
        </w:rPr>
        <w:t>،</w:t>
      </w:r>
      <w:r w:rsidRPr="007B62FF">
        <w:rPr>
          <w:rtl/>
        </w:rPr>
        <w:t xml:space="preserve"> ولعن يونس بن ظبيان ألف لعنة تتبعها ألف لعنة</w:t>
      </w:r>
      <w:r w:rsidR="00527246">
        <w:rPr>
          <w:rtl/>
        </w:rPr>
        <w:t>،</w:t>
      </w:r>
      <w:r w:rsidRPr="007B62FF">
        <w:rPr>
          <w:rtl/>
        </w:rPr>
        <w:t xml:space="preserve"> كلّ لعنة منها تبلغك قعر جهنم</w:t>
      </w:r>
      <w:r w:rsidR="00527246">
        <w:rPr>
          <w:rtl/>
        </w:rPr>
        <w:t>،</w:t>
      </w:r>
      <w:r w:rsidRPr="007B62FF">
        <w:rPr>
          <w:rtl/>
        </w:rPr>
        <w:t xml:space="preserve"> أشهد ما ناداه إلاّ</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الفقيه 2</w:t>
      </w:r>
      <w:r w:rsidR="00527246">
        <w:rPr>
          <w:rtl/>
        </w:rPr>
        <w:t>:</w:t>
      </w:r>
      <w:r w:rsidRPr="007B62FF">
        <w:rPr>
          <w:rtl/>
        </w:rPr>
        <w:t xml:space="preserve"> 352.</w:t>
      </w:r>
    </w:p>
    <w:p w:rsidR="0017382C" w:rsidRPr="007B62FF" w:rsidRDefault="0017382C" w:rsidP="0017382C">
      <w:pPr>
        <w:pStyle w:val="libFootnote0"/>
        <w:rPr>
          <w:rtl/>
        </w:rPr>
      </w:pPr>
      <w:r w:rsidRPr="007B62FF">
        <w:rPr>
          <w:rtl/>
        </w:rPr>
        <w:t>(2) رجال الكشي 2</w:t>
      </w:r>
      <w:r w:rsidR="00527246">
        <w:rPr>
          <w:rtl/>
        </w:rPr>
        <w:t>:</w:t>
      </w:r>
      <w:r w:rsidRPr="007B62FF">
        <w:rPr>
          <w:rtl/>
        </w:rPr>
        <w:t xml:space="preserve"> 657 / 672.</w:t>
      </w:r>
    </w:p>
    <w:p w:rsidR="0017382C" w:rsidRPr="007B62FF" w:rsidRDefault="0017382C" w:rsidP="0017382C">
      <w:pPr>
        <w:pStyle w:val="libFootnote0"/>
        <w:rPr>
          <w:rtl/>
        </w:rPr>
      </w:pPr>
      <w:r w:rsidRPr="007B62FF">
        <w:rPr>
          <w:rtl/>
        </w:rPr>
        <w:t>(3) كذا في الأصل والحجرية</w:t>
      </w:r>
      <w:r w:rsidR="00527246">
        <w:rPr>
          <w:rtl/>
        </w:rPr>
        <w:t>،</w:t>
      </w:r>
      <w:r w:rsidRPr="007B62FF">
        <w:rPr>
          <w:rtl/>
        </w:rPr>
        <w:t xml:space="preserve"> وفي المصدر « ج » بالجيم المعجمة بدل </w:t>
      </w:r>
      <w:r>
        <w:rPr>
          <w:rtl/>
        </w:rPr>
        <w:t>(</w:t>
      </w:r>
      <w:r w:rsidRPr="007B62FF">
        <w:rPr>
          <w:rtl/>
        </w:rPr>
        <w:t>ح</w:t>
      </w:r>
      <w:r>
        <w:rPr>
          <w:rtl/>
        </w:rPr>
        <w:t>)</w:t>
      </w:r>
      <w:r w:rsidRPr="007B62FF">
        <w:rPr>
          <w:rtl/>
        </w:rPr>
        <w:t xml:space="preserve"> الحاء المهملة وقال الميرداماد في شرحه الحديث المذكور</w:t>
      </w:r>
      <w:r w:rsidR="00527246">
        <w:rPr>
          <w:rtl/>
        </w:rPr>
        <w:t>:</w:t>
      </w:r>
      <w:r w:rsidRPr="007B62FF">
        <w:rPr>
          <w:rtl/>
        </w:rPr>
        <w:t xml:space="preserve"> « ج » كناية عن جبرئيل </w:t>
      </w:r>
      <w:r w:rsidRPr="0017382C">
        <w:rPr>
          <w:rStyle w:val="libAlaemChar"/>
          <w:rtl/>
        </w:rPr>
        <w:t>عليه‌السلام</w:t>
      </w:r>
      <w:r w:rsidR="00527246">
        <w:rPr>
          <w:rtl/>
        </w:rPr>
        <w:t>،</w:t>
      </w:r>
      <w:r w:rsidRPr="007B62FF">
        <w:rPr>
          <w:rtl/>
        </w:rPr>
        <w:t xml:space="preserve"> انظر</w:t>
      </w:r>
      <w:r w:rsidR="00527246">
        <w:rPr>
          <w:rtl/>
        </w:rPr>
        <w:t>:</w:t>
      </w:r>
      <w:r w:rsidRPr="007B62FF">
        <w:rPr>
          <w:rtl/>
        </w:rPr>
        <w:t xml:space="preserve"> رجال الكشي 2</w:t>
      </w:r>
      <w:r w:rsidR="00527246">
        <w:rPr>
          <w:rtl/>
        </w:rPr>
        <w:t>:</w:t>
      </w:r>
      <w:r w:rsidRPr="007B62FF">
        <w:rPr>
          <w:rtl/>
        </w:rPr>
        <w:t xml:space="preserve"> 657.</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الشيطان</w:t>
      </w:r>
      <w:r w:rsidR="00527246">
        <w:rPr>
          <w:rtl/>
        </w:rPr>
        <w:t>،</w:t>
      </w:r>
      <w:r w:rsidRPr="007B62FF">
        <w:rPr>
          <w:rtl/>
        </w:rPr>
        <w:t xml:space="preserve"> أما أن يونس مع أبي الخطاب في أشدّ العذاب مقرونان وأصحابهما إلى ذلك الشيطان مع فرعون وآل فرعون في أشدّ العذاب</w:t>
      </w:r>
      <w:r w:rsidR="00527246">
        <w:rPr>
          <w:rtl/>
        </w:rPr>
        <w:t>،</w:t>
      </w:r>
      <w:r w:rsidRPr="007B62FF">
        <w:rPr>
          <w:rtl/>
        </w:rPr>
        <w:t xml:space="preserve"> سمعت ذلك من أبي </w:t>
      </w:r>
      <w:r w:rsidRPr="0017382C">
        <w:rPr>
          <w:rStyle w:val="libAlaemChar"/>
          <w:rtl/>
        </w:rPr>
        <w:t>عليه‌السلام</w:t>
      </w:r>
      <w:r>
        <w:rPr>
          <w:rtl/>
        </w:rPr>
        <w:t>.</w:t>
      </w:r>
    </w:p>
    <w:p w:rsidR="0017382C" w:rsidRPr="007B62FF" w:rsidRDefault="0017382C" w:rsidP="0017382C">
      <w:pPr>
        <w:pStyle w:val="libNormal"/>
        <w:rPr>
          <w:rtl/>
        </w:rPr>
      </w:pPr>
      <w:r w:rsidRPr="007B62FF">
        <w:rPr>
          <w:rtl/>
        </w:rPr>
        <w:t xml:space="preserve">قال </w:t>
      </w:r>
      <w:r w:rsidRPr="0017382C">
        <w:rPr>
          <w:rStyle w:val="libFootnotenumChar"/>
          <w:rtl/>
        </w:rPr>
        <w:t>(1)</w:t>
      </w:r>
      <w:r w:rsidRPr="007B62FF">
        <w:rPr>
          <w:rtl/>
        </w:rPr>
        <w:t xml:space="preserve"> يونس</w:t>
      </w:r>
      <w:r w:rsidR="00527246">
        <w:rPr>
          <w:rtl/>
        </w:rPr>
        <w:t>:</w:t>
      </w:r>
      <w:r w:rsidRPr="007B62FF">
        <w:rPr>
          <w:rtl/>
        </w:rPr>
        <w:t xml:space="preserve"> فقام الرجل من عنده فما بلغ الباب</w:t>
      </w:r>
      <w:r w:rsidR="00527246">
        <w:rPr>
          <w:rtl/>
        </w:rPr>
        <w:t>،</w:t>
      </w:r>
      <w:r w:rsidRPr="007B62FF">
        <w:rPr>
          <w:rtl/>
        </w:rPr>
        <w:t xml:space="preserve"> إلاّ عشر خطى حتى صرع مغشيّاً عليه</w:t>
      </w:r>
      <w:r w:rsidR="00527246">
        <w:rPr>
          <w:rtl/>
        </w:rPr>
        <w:t>،</w:t>
      </w:r>
      <w:r w:rsidRPr="007B62FF">
        <w:rPr>
          <w:rtl/>
        </w:rPr>
        <w:t xml:space="preserve"> وقد قاء برجيعه وحمل ميّتاً</w:t>
      </w:r>
      <w:r w:rsidR="00527246">
        <w:rPr>
          <w:rtl/>
        </w:rPr>
        <w:t>،</w:t>
      </w:r>
      <w:r w:rsidRPr="007B62FF">
        <w:rPr>
          <w:rtl/>
        </w:rPr>
        <w:t xml:space="preserve"> فقال أبو الحسن </w:t>
      </w:r>
      <w:r w:rsidRPr="0017382C">
        <w:rPr>
          <w:rStyle w:val="libAlaemChar"/>
          <w:rtl/>
        </w:rPr>
        <w:t>عليه‌السلام</w:t>
      </w:r>
      <w:r w:rsidR="00527246">
        <w:rPr>
          <w:rtl/>
        </w:rPr>
        <w:t>:</w:t>
      </w:r>
      <w:r w:rsidRPr="007B62FF">
        <w:rPr>
          <w:rtl/>
        </w:rPr>
        <w:t xml:space="preserve"> أتاه ملك بيده عمود فضرب على هامته ضربة قلب بها مثانته حتى قاء برجيعه</w:t>
      </w:r>
      <w:r w:rsidR="00527246">
        <w:rPr>
          <w:rtl/>
        </w:rPr>
        <w:t>،</w:t>
      </w:r>
      <w:r w:rsidRPr="007B62FF">
        <w:rPr>
          <w:rtl/>
        </w:rPr>
        <w:t xml:space="preserve"> وعجل الله بروحه إلى الهاوية</w:t>
      </w:r>
      <w:r w:rsidR="00527246">
        <w:rPr>
          <w:rtl/>
        </w:rPr>
        <w:t>،</w:t>
      </w:r>
      <w:r w:rsidRPr="007B62FF">
        <w:rPr>
          <w:rtl/>
        </w:rPr>
        <w:t xml:space="preserve"> وألحقه بصاحبه الذي حدّثه يونس ابن ظبيان ورأى الشيطان الذي كان يتراءى له </w:t>
      </w:r>
      <w:r w:rsidRPr="0017382C">
        <w:rPr>
          <w:rStyle w:val="libFootnotenumChar"/>
          <w:rtl/>
        </w:rPr>
        <w:t>(2)</w:t>
      </w:r>
      <w:r>
        <w:rPr>
          <w:rtl/>
        </w:rPr>
        <w:t>.</w:t>
      </w:r>
    </w:p>
    <w:p w:rsidR="0017382C" w:rsidRPr="007B62FF" w:rsidRDefault="0017382C" w:rsidP="0017382C">
      <w:pPr>
        <w:pStyle w:val="libNormal"/>
        <w:rPr>
          <w:rtl/>
        </w:rPr>
      </w:pPr>
      <w:r w:rsidRPr="007B62FF">
        <w:rPr>
          <w:rtl/>
        </w:rPr>
        <w:t>حدثني أحمد بن علي</w:t>
      </w:r>
      <w:r w:rsidR="00527246">
        <w:rPr>
          <w:rtl/>
        </w:rPr>
        <w:t>،</w:t>
      </w:r>
      <w:r w:rsidRPr="007B62FF">
        <w:rPr>
          <w:rtl/>
        </w:rPr>
        <w:t xml:space="preserve"> قال</w:t>
      </w:r>
      <w:r w:rsidR="00527246">
        <w:rPr>
          <w:rtl/>
        </w:rPr>
        <w:t>:</w:t>
      </w:r>
      <w:r w:rsidRPr="007B62FF">
        <w:rPr>
          <w:rtl/>
        </w:rPr>
        <w:t xml:space="preserve"> حدثني أبو سعيد الآدمي</w:t>
      </w:r>
      <w:r w:rsidR="00527246">
        <w:rPr>
          <w:rtl/>
        </w:rPr>
        <w:t>،</w:t>
      </w:r>
      <w:r w:rsidRPr="007B62FF">
        <w:rPr>
          <w:rtl/>
        </w:rPr>
        <w:t xml:space="preserve"> عن أبي القاسم عبد الرّحمن بن حمّاد</w:t>
      </w:r>
      <w:r w:rsidR="00527246">
        <w:rPr>
          <w:rtl/>
        </w:rPr>
        <w:t>،</w:t>
      </w:r>
      <w:r w:rsidRPr="007B62FF">
        <w:rPr>
          <w:rtl/>
        </w:rPr>
        <w:t xml:space="preserve"> عن ابن فضال</w:t>
      </w:r>
      <w:r w:rsidR="00527246">
        <w:rPr>
          <w:rtl/>
        </w:rPr>
        <w:t>،</w:t>
      </w:r>
      <w:r w:rsidRPr="007B62FF">
        <w:rPr>
          <w:rtl/>
        </w:rPr>
        <w:t xml:space="preserve"> عن غالب بن عثمان</w:t>
      </w:r>
      <w:r w:rsidR="00527246">
        <w:rPr>
          <w:rtl/>
        </w:rPr>
        <w:t>،</w:t>
      </w:r>
      <w:r w:rsidRPr="007B62FF">
        <w:rPr>
          <w:rtl/>
        </w:rPr>
        <w:t xml:space="preserve"> عن عمّار بن أبي عتبة </w:t>
      </w:r>
      <w:r w:rsidRPr="0017382C">
        <w:rPr>
          <w:rStyle w:val="libFootnotenumChar"/>
          <w:rtl/>
        </w:rPr>
        <w:t>(3)</w:t>
      </w:r>
      <w:r w:rsidR="00527246">
        <w:rPr>
          <w:rtl/>
        </w:rPr>
        <w:t>،</w:t>
      </w:r>
      <w:r w:rsidRPr="007B62FF">
        <w:rPr>
          <w:rtl/>
        </w:rPr>
        <w:t xml:space="preserve"> قال</w:t>
      </w:r>
      <w:r w:rsidR="00527246">
        <w:rPr>
          <w:rtl/>
        </w:rPr>
        <w:t>:</w:t>
      </w:r>
      <w:r w:rsidRPr="007B62FF">
        <w:rPr>
          <w:rtl/>
        </w:rPr>
        <w:t xml:space="preserve"> هلكت بنت لأبي الخطاب فلما دفنها طلع يونس بن ظبيان في قبرها وقال</w:t>
      </w:r>
      <w:r w:rsidR="00527246">
        <w:rPr>
          <w:rtl/>
        </w:rPr>
        <w:t>:</w:t>
      </w:r>
      <w:r w:rsidRPr="007B62FF">
        <w:rPr>
          <w:rtl/>
        </w:rPr>
        <w:t xml:space="preserve"> السلام عليك يا بنت رسول الله </w:t>
      </w:r>
      <w:r w:rsidRPr="0017382C">
        <w:rPr>
          <w:rStyle w:val="libFootnotenumChar"/>
          <w:rtl/>
        </w:rPr>
        <w:t>(4)</w:t>
      </w:r>
      <w:r w:rsidR="00527246">
        <w:rPr>
          <w:rtl/>
        </w:rPr>
        <w:t>،</w:t>
      </w:r>
      <w:r w:rsidRPr="007B62FF">
        <w:rPr>
          <w:rtl/>
        </w:rPr>
        <w:t xml:space="preserve"> ثم روى خبر المدح الذي مرّ </w:t>
      </w:r>
      <w:r w:rsidRPr="0017382C">
        <w:rPr>
          <w:rStyle w:val="libFootnotenumChar"/>
          <w:rtl/>
        </w:rPr>
        <w:t>(5)</w:t>
      </w:r>
      <w:r>
        <w:rPr>
          <w:rtl/>
        </w:rPr>
        <w:t>.</w:t>
      </w:r>
    </w:p>
    <w:p w:rsidR="0017382C" w:rsidRPr="007B62FF" w:rsidRDefault="0017382C" w:rsidP="0017382C">
      <w:pPr>
        <w:pStyle w:val="libNormal"/>
        <w:rPr>
          <w:rtl/>
        </w:rPr>
      </w:pPr>
      <w:r w:rsidRPr="007B62FF">
        <w:rPr>
          <w:rtl/>
        </w:rPr>
        <w:t>والجواب</w:t>
      </w:r>
      <w:r w:rsidR="00527246">
        <w:rPr>
          <w:rtl/>
        </w:rPr>
        <w:t>:</w:t>
      </w:r>
      <w:r w:rsidRPr="007B62FF">
        <w:rPr>
          <w:rtl/>
        </w:rPr>
        <w:t xml:space="preserve"> إمّا عن الخبر الأول فاعلم أولاً أنّ المولى عناية الله زعم في ترتيب رجال الكشي أنّ المراد بحديث العمود فيه هو الذي يأتي في</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الأصل فوق الكلمة</w:t>
      </w:r>
      <w:r w:rsidR="00527246">
        <w:rPr>
          <w:rtl/>
        </w:rPr>
        <w:t>:</w:t>
      </w:r>
      <w:r w:rsidRPr="007B62FF">
        <w:rPr>
          <w:rtl/>
        </w:rPr>
        <w:t xml:space="preserve"> كذا.</w:t>
      </w:r>
    </w:p>
    <w:p w:rsidR="0017382C" w:rsidRPr="007B62FF" w:rsidRDefault="0017382C" w:rsidP="0017382C">
      <w:pPr>
        <w:pStyle w:val="libFootnote0"/>
        <w:rPr>
          <w:rtl/>
        </w:rPr>
      </w:pPr>
      <w:r w:rsidRPr="007B62FF">
        <w:rPr>
          <w:rtl/>
        </w:rPr>
        <w:t>(2) رجال الكشي 2</w:t>
      </w:r>
      <w:r w:rsidR="00527246">
        <w:rPr>
          <w:rtl/>
        </w:rPr>
        <w:t>:</w:t>
      </w:r>
      <w:r w:rsidRPr="007B62FF">
        <w:rPr>
          <w:rtl/>
        </w:rPr>
        <w:t xml:space="preserve"> 657 / 673.</w:t>
      </w:r>
    </w:p>
    <w:p w:rsidR="0017382C" w:rsidRPr="007B62FF" w:rsidRDefault="0017382C" w:rsidP="0017382C">
      <w:pPr>
        <w:pStyle w:val="libFootnote0"/>
        <w:rPr>
          <w:rtl/>
        </w:rPr>
      </w:pPr>
      <w:r w:rsidRPr="007B62FF">
        <w:rPr>
          <w:rtl/>
        </w:rPr>
        <w:t>(3) في المصدر</w:t>
      </w:r>
      <w:r w:rsidR="00527246">
        <w:rPr>
          <w:rtl/>
        </w:rPr>
        <w:t>:</w:t>
      </w:r>
      <w:r w:rsidRPr="007B62FF">
        <w:rPr>
          <w:rtl/>
        </w:rPr>
        <w:t xml:space="preserve"> </w:t>
      </w:r>
      <w:r>
        <w:rPr>
          <w:rtl/>
        </w:rPr>
        <w:t>(</w:t>
      </w:r>
      <w:r w:rsidRPr="007B62FF">
        <w:rPr>
          <w:rtl/>
        </w:rPr>
        <w:t>عنبسة</w:t>
      </w:r>
      <w:r>
        <w:rPr>
          <w:rtl/>
        </w:rPr>
        <w:t>)</w:t>
      </w:r>
      <w:r w:rsidRPr="007B62FF">
        <w:rPr>
          <w:rtl/>
        </w:rPr>
        <w:t xml:space="preserve"> بدل </w:t>
      </w:r>
      <w:r>
        <w:rPr>
          <w:rtl/>
        </w:rPr>
        <w:t>(</w:t>
      </w:r>
      <w:r w:rsidRPr="007B62FF">
        <w:rPr>
          <w:rtl/>
        </w:rPr>
        <w:t>عتبة</w:t>
      </w:r>
      <w:r>
        <w:rPr>
          <w:rtl/>
        </w:rPr>
        <w:t>)</w:t>
      </w:r>
    </w:p>
    <w:p w:rsidR="0017382C" w:rsidRPr="007B62FF" w:rsidRDefault="0017382C" w:rsidP="0017382C">
      <w:pPr>
        <w:pStyle w:val="libFootnote0"/>
        <w:rPr>
          <w:rtl/>
        </w:rPr>
      </w:pPr>
      <w:r w:rsidRPr="007B62FF">
        <w:rPr>
          <w:rtl/>
        </w:rPr>
        <w:t>(4) رجال الكشي 2</w:t>
      </w:r>
      <w:r w:rsidR="00527246">
        <w:rPr>
          <w:rtl/>
        </w:rPr>
        <w:t>:</w:t>
      </w:r>
      <w:r w:rsidRPr="007B62FF">
        <w:rPr>
          <w:rtl/>
        </w:rPr>
        <w:t xml:space="preserve"> 658 / 674.</w:t>
      </w:r>
    </w:p>
    <w:p w:rsidR="0017382C" w:rsidRPr="007B62FF" w:rsidRDefault="0017382C" w:rsidP="0017382C">
      <w:pPr>
        <w:pStyle w:val="libFootnote0"/>
        <w:rPr>
          <w:rtl/>
        </w:rPr>
      </w:pPr>
      <w:r w:rsidRPr="007B62FF">
        <w:rPr>
          <w:rtl/>
        </w:rPr>
        <w:t>(5) رجال الكشي 2</w:t>
      </w:r>
      <w:r w:rsidR="00527246">
        <w:rPr>
          <w:rtl/>
        </w:rPr>
        <w:t>:</w:t>
      </w:r>
      <w:r w:rsidRPr="007B62FF">
        <w:rPr>
          <w:rtl/>
        </w:rPr>
        <w:t xml:space="preserve"> 658 / 675</w:t>
      </w:r>
      <w:r w:rsidR="00527246">
        <w:rPr>
          <w:rtl/>
        </w:rPr>
        <w:t>،</w:t>
      </w:r>
      <w:r w:rsidRPr="007B62FF">
        <w:rPr>
          <w:rtl/>
        </w:rPr>
        <w:t xml:space="preserve"> وراجع خبر المدح المتقدم عن السرائر ورجال الكشي في أول الترجمة.</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الخبر الثاني </w:t>
      </w:r>
      <w:r w:rsidRPr="0017382C">
        <w:rPr>
          <w:rStyle w:val="libFootnotenumChar"/>
          <w:rtl/>
        </w:rPr>
        <w:t>(1)</w:t>
      </w:r>
      <w:r w:rsidR="00527246">
        <w:rPr>
          <w:rtl/>
        </w:rPr>
        <w:t>،</w:t>
      </w:r>
      <w:r w:rsidRPr="007B62FF">
        <w:rPr>
          <w:rtl/>
        </w:rPr>
        <w:t xml:space="preserve"> وهو اشتباه عجيب</w:t>
      </w:r>
      <w:r>
        <w:rPr>
          <w:rtl/>
        </w:rPr>
        <w:t>!</w:t>
      </w:r>
      <w:r w:rsidRPr="007B62FF">
        <w:rPr>
          <w:rtl/>
        </w:rPr>
        <w:t xml:space="preserve"> ناش من قلّة الانس بأحاديث آل محمّد </w:t>
      </w:r>
      <w:r w:rsidRPr="0017382C">
        <w:rPr>
          <w:rStyle w:val="libAlaemChar"/>
          <w:rtl/>
        </w:rPr>
        <w:t>عليهم‌السلام</w:t>
      </w:r>
      <w:r w:rsidRPr="007B62FF">
        <w:rPr>
          <w:rtl/>
        </w:rPr>
        <w:t xml:space="preserve"> بل المراد به الحديث المعروف</w:t>
      </w:r>
      <w:r w:rsidR="00527246">
        <w:rPr>
          <w:rtl/>
        </w:rPr>
        <w:t>:</w:t>
      </w:r>
      <w:r w:rsidRPr="007B62FF">
        <w:rPr>
          <w:rtl/>
        </w:rPr>
        <w:t xml:space="preserve"> من أنّ الله تعالى جعل لهم عموداً من نور يرون به أعمال العباد</w:t>
      </w:r>
      <w:r w:rsidR="00527246">
        <w:rPr>
          <w:rtl/>
        </w:rPr>
        <w:t>،</w:t>
      </w:r>
      <w:r w:rsidRPr="007B62FF">
        <w:rPr>
          <w:rtl/>
        </w:rPr>
        <w:t xml:space="preserve"> رواه جمّ غفير من الرواة عنهم </w:t>
      </w:r>
      <w:r w:rsidRPr="0017382C">
        <w:rPr>
          <w:rStyle w:val="libAlaemChar"/>
          <w:rtl/>
        </w:rPr>
        <w:t>عليهم‌السلام</w:t>
      </w:r>
      <w:r w:rsidRPr="007B62FF">
        <w:rPr>
          <w:rtl/>
        </w:rPr>
        <w:t xml:space="preserve"> منهم يونس بن ظبيان</w:t>
      </w:r>
      <w:r w:rsidR="00527246">
        <w:rPr>
          <w:rtl/>
        </w:rPr>
        <w:t>،</w:t>
      </w:r>
      <w:r w:rsidRPr="007B62FF">
        <w:rPr>
          <w:rtl/>
        </w:rPr>
        <w:t xml:space="preserve"> وقد رواه عنه جماعة كثيرة </w:t>
      </w:r>
      <w:r w:rsidRPr="0017382C">
        <w:rPr>
          <w:rStyle w:val="libFootnotenumChar"/>
          <w:rtl/>
        </w:rPr>
        <w:t>(2)</w:t>
      </w:r>
      <w:r w:rsidR="00527246">
        <w:rPr>
          <w:rtl/>
        </w:rPr>
        <w:t>،</w:t>
      </w:r>
      <w:r w:rsidRPr="007B62FF">
        <w:rPr>
          <w:rtl/>
        </w:rPr>
        <w:t xml:space="preserve"> ومنهم الوشاء.</w:t>
      </w:r>
    </w:p>
    <w:p w:rsidR="0017382C" w:rsidRPr="007B62FF" w:rsidRDefault="0017382C" w:rsidP="0017382C">
      <w:pPr>
        <w:pStyle w:val="libNormal"/>
        <w:rPr>
          <w:rtl/>
        </w:rPr>
      </w:pPr>
      <w:r w:rsidRPr="007B62FF">
        <w:rPr>
          <w:rtl/>
        </w:rPr>
        <w:t>فروى الصفار في البصائر</w:t>
      </w:r>
      <w:r w:rsidR="00527246">
        <w:rPr>
          <w:rtl/>
        </w:rPr>
        <w:t>:</w:t>
      </w:r>
      <w:r w:rsidRPr="007B62FF">
        <w:rPr>
          <w:rtl/>
        </w:rPr>
        <w:t xml:space="preserve"> عن أحمد بن محمّد بن عيسى</w:t>
      </w:r>
      <w:r w:rsidR="00527246">
        <w:rPr>
          <w:rtl/>
        </w:rPr>
        <w:t>،</w:t>
      </w:r>
      <w:r w:rsidRPr="007B62FF">
        <w:rPr>
          <w:rtl/>
        </w:rPr>
        <w:t xml:space="preserve"> عن الحسن بن علي الخزاز</w:t>
      </w:r>
      <w:r w:rsidR="00527246">
        <w:rPr>
          <w:rtl/>
        </w:rPr>
        <w:t>،</w:t>
      </w:r>
      <w:r w:rsidRPr="007B62FF">
        <w:rPr>
          <w:rtl/>
        </w:rPr>
        <w:t xml:space="preserve"> عن الحسين بن أحمد المنقري</w:t>
      </w:r>
      <w:r w:rsidR="00527246">
        <w:rPr>
          <w:rtl/>
        </w:rPr>
        <w:t>،</w:t>
      </w:r>
      <w:r w:rsidRPr="007B62FF">
        <w:rPr>
          <w:rtl/>
        </w:rPr>
        <w:t xml:space="preserve"> عن يونس بن ظبيان</w:t>
      </w:r>
      <w:r w:rsidR="00527246">
        <w:rPr>
          <w:rtl/>
        </w:rPr>
        <w:t>،</w:t>
      </w:r>
      <w:r w:rsidRPr="007B62FF">
        <w:rPr>
          <w:rtl/>
        </w:rPr>
        <w:t xml:space="preserve"> قال</w:t>
      </w:r>
      <w:r w:rsidR="00527246">
        <w:rPr>
          <w:rtl/>
        </w:rPr>
        <w:t>:</w:t>
      </w:r>
      <w:r w:rsidRPr="007B62FF">
        <w:rPr>
          <w:rtl/>
        </w:rPr>
        <w:t xml:space="preserve"> سمعت أبا عبد الله </w:t>
      </w:r>
      <w:r w:rsidRPr="0017382C">
        <w:rPr>
          <w:rStyle w:val="libAlaemChar"/>
          <w:rtl/>
        </w:rPr>
        <w:t>عليه‌السلام</w:t>
      </w:r>
      <w:r w:rsidRPr="007B62FF">
        <w:rPr>
          <w:rtl/>
        </w:rPr>
        <w:t xml:space="preserve"> يقول</w:t>
      </w:r>
      <w:r w:rsidR="00527246">
        <w:rPr>
          <w:rtl/>
        </w:rPr>
        <w:t>:</w:t>
      </w:r>
      <w:r w:rsidRPr="007B62FF">
        <w:rPr>
          <w:rtl/>
        </w:rPr>
        <w:t xml:space="preserve"> إذا أراد الله أن يحبل بإمام اوتي بسبع ورقات من الجنّة فأكلهنّ قبل أن يقع</w:t>
      </w:r>
      <w:r w:rsidR="00527246">
        <w:rPr>
          <w:rtl/>
        </w:rPr>
        <w:t>،</w:t>
      </w:r>
      <w:r w:rsidRPr="007B62FF">
        <w:rPr>
          <w:rtl/>
        </w:rPr>
        <w:t xml:space="preserve"> فإذا وقع في الرحم سمع الكلام في بطن امّه</w:t>
      </w:r>
      <w:r w:rsidR="00527246">
        <w:rPr>
          <w:rtl/>
        </w:rPr>
        <w:t>،</w:t>
      </w:r>
      <w:r w:rsidRPr="007B62FF">
        <w:rPr>
          <w:rtl/>
        </w:rPr>
        <w:t xml:space="preserve"> فإذا وضعته رفع له عمود من نور فيما بين السماء والأرض</w:t>
      </w:r>
      <w:r w:rsidR="00527246">
        <w:rPr>
          <w:rtl/>
        </w:rPr>
        <w:t>،</w:t>
      </w:r>
      <w:r w:rsidRPr="007B62FF">
        <w:rPr>
          <w:rtl/>
        </w:rPr>
        <w:t xml:space="preserve"> وكتب على عضده الأيمن</w:t>
      </w:r>
      <w:r w:rsidR="00527246">
        <w:rPr>
          <w:rtl/>
        </w:rPr>
        <w:t>:</w:t>
      </w:r>
      <w:r w:rsidRPr="007B62FF">
        <w:rPr>
          <w:rtl/>
        </w:rPr>
        <w:t xml:space="preserve"> </w:t>
      </w:r>
      <w:r w:rsidRPr="0017382C">
        <w:rPr>
          <w:rStyle w:val="libAlaemChar"/>
          <w:rtl/>
        </w:rPr>
        <w:t>(</w:t>
      </w:r>
      <w:r w:rsidRPr="0017382C">
        <w:rPr>
          <w:rStyle w:val="libAieChar"/>
          <w:rtl/>
        </w:rPr>
        <w:t>وَتَمَّتْ كَلِمَةُ رَبِّكَ صِدْقاً وَعَدْلاً لا مُبَدِّلَ لِكَلِماتِهِ وَهُوَ السَّمِيعُ الْعَلِيمُ</w:t>
      </w:r>
      <w:r w:rsidRPr="0017382C">
        <w:rPr>
          <w:rStyle w:val="libAlaemChar"/>
          <w:rtl/>
        </w:rPr>
        <w:t>)</w:t>
      </w:r>
      <w:r w:rsidRPr="007B62FF">
        <w:rPr>
          <w:rtl/>
        </w:rPr>
        <w:t xml:space="preserve"> </w:t>
      </w:r>
      <w:r w:rsidRPr="0017382C">
        <w:rPr>
          <w:rStyle w:val="libFootnotenumChar"/>
          <w:rtl/>
        </w:rPr>
        <w:t>(3)</w:t>
      </w:r>
      <w:r>
        <w:rPr>
          <w:rtl/>
        </w:rPr>
        <w:t>.</w:t>
      </w:r>
    </w:p>
    <w:p w:rsidR="0017382C" w:rsidRPr="007B62FF" w:rsidRDefault="0017382C" w:rsidP="0017382C">
      <w:pPr>
        <w:pStyle w:val="libNormal"/>
        <w:rPr>
          <w:rtl/>
        </w:rPr>
      </w:pPr>
      <w:r w:rsidRPr="007B62FF">
        <w:rPr>
          <w:rtl/>
        </w:rPr>
        <w:t>وعن أحمد بن محمّد</w:t>
      </w:r>
      <w:r w:rsidR="00527246">
        <w:rPr>
          <w:rtl/>
        </w:rPr>
        <w:t>،</w:t>
      </w:r>
      <w:r w:rsidRPr="007B62FF">
        <w:rPr>
          <w:rtl/>
        </w:rPr>
        <w:t xml:space="preserve"> عن الحسن بن محبوب</w:t>
      </w:r>
      <w:r w:rsidR="00527246">
        <w:rPr>
          <w:rtl/>
        </w:rPr>
        <w:t>،</w:t>
      </w:r>
      <w:r w:rsidRPr="007B62FF">
        <w:rPr>
          <w:rtl/>
        </w:rPr>
        <w:t xml:space="preserve"> عن صالح بن سهل الهمداني وغيره</w:t>
      </w:r>
      <w:r w:rsidR="00527246">
        <w:rPr>
          <w:rtl/>
        </w:rPr>
        <w:t>،</w:t>
      </w:r>
      <w:r w:rsidRPr="007B62FF">
        <w:rPr>
          <w:rtl/>
        </w:rPr>
        <w:t xml:space="preserve"> رواه عن يونس بن ظبيان</w:t>
      </w:r>
      <w:r w:rsidR="00527246">
        <w:rPr>
          <w:rtl/>
        </w:rPr>
        <w:t>،</w:t>
      </w:r>
      <w:r w:rsidRPr="007B62FF">
        <w:rPr>
          <w:rtl/>
        </w:rPr>
        <w:t xml:space="preserve"> عن أبي عبد الله </w:t>
      </w:r>
      <w:r w:rsidRPr="0017382C">
        <w:rPr>
          <w:rStyle w:val="libAlaemChar"/>
          <w:rtl/>
        </w:rPr>
        <w:t>عليه‌السلام</w:t>
      </w:r>
      <w:r w:rsidRPr="007B62FF">
        <w:rPr>
          <w:rtl/>
        </w:rPr>
        <w:t xml:space="preserve"> قال</w:t>
      </w:r>
      <w:r w:rsidR="00527246">
        <w:rPr>
          <w:rtl/>
        </w:rPr>
        <w:t>:</w:t>
      </w:r>
      <w:r w:rsidRPr="007B62FF">
        <w:rPr>
          <w:rtl/>
        </w:rPr>
        <w:t xml:space="preserve"> إذا أراد الله أن يقبض روح إمام ويخلق من بعده إماماً أنزل قطرة من تحت العرش إلى الأرض</w:t>
      </w:r>
      <w:r w:rsidR="00527246">
        <w:rPr>
          <w:rtl/>
        </w:rPr>
        <w:t>،</w:t>
      </w:r>
      <w:r w:rsidRPr="007B62FF">
        <w:rPr>
          <w:rtl/>
        </w:rPr>
        <w:t xml:space="preserve"> فيلقيها على ثمرة أو على بقلة</w:t>
      </w:r>
      <w:r w:rsidR="00527246">
        <w:rPr>
          <w:rtl/>
        </w:rPr>
        <w:t>،</w:t>
      </w:r>
      <w:r w:rsidRPr="007B62FF">
        <w:rPr>
          <w:rtl/>
        </w:rPr>
        <w:t xml:space="preserve"> فيأكل تلك الثمرة أو تلك البقلة الإمام الذي يخلق الله منه نطفة الإمام الذي يقوم من بعده</w:t>
      </w:r>
      <w:r w:rsidR="00527246">
        <w:rPr>
          <w:rtl/>
        </w:rPr>
        <w:t>،</w:t>
      </w:r>
      <w:r w:rsidRPr="007B62FF">
        <w:rPr>
          <w:rtl/>
        </w:rPr>
        <w:t xml:space="preserve"> قال</w:t>
      </w:r>
      <w:r w:rsidR="00527246">
        <w:rPr>
          <w:rtl/>
        </w:rPr>
        <w:t>:</w:t>
      </w:r>
      <w:r w:rsidRPr="007B62FF">
        <w:rPr>
          <w:rtl/>
        </w:rPr>
        <w:t xml:space="preserve"> فيخلق الله من تلك القطرة نطفة في الصلب</w:t>
      </w:r>
      <w:r w:rsidR="00527246">
        <w:rPr>
          <w:rtl/>
        </w:rPr>
        <w:t>،</w:t>
      </w:r>
      <w:r w:rsidRPr="007B62FF">
        <w:rPr>
          <w:rtl/>
        </w:rPr>
        <w:t xml:space="preserve"> ثمّ يصير إلى الرحم فيمكث</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انظر مجمع الرجال 6</w:t>
      </w:r>
      <w:r w:rsidR="00527246">
        <w:rPr>
          <w:rtl/>
        </w:rPr>
        <w:t>:</w:t>
      </w:r>
      <w:r w:rsidRPr="007B62FF">
        <w:rPr>
          <w:rtl/>
        </w:rPr>
        <w:t xml:space="preserve"> 291.</w:t>
      </w:r>
    </w:p>
    <w:p w:rsidR="0017382C" w:rsidRPr="007B62FF" w:rsidRDefault="0017382C" w:rsidP="0017382C">
      <w:pPr>
        <w:pStyle w:val="libFootnote0"/>
        <w:rPr>
          <w:rtl/>
        </w:rPr>
      </w:pPr>
      <w:r w:rsidRPr="007B62FF">
        <w:rPr>
          <w:rtl/>
        </w:rPr>
        <w:t>(2) انظر بصائر الدرجات</w:t>
      </w:r>
      <w:r w:rsidR="00527246">
        <w:rPr>
          <w:rtl/>
        </w:rPr>
        <w:t>:</w:t>
      </w:r>
      <w:r w:rsidRPr="007B62FF">
        <w:rPr>
          <w:rtl/>
        </w:rPr>
        <w:t xml:space="preserve"> 456 / 2</w:t>
      </w:r>
      <w:r w:rsidR="00527246">
        <w:rPr>
          <w:rtl/>
        </w:rPr>
        <w:t>،</w:t>
      </w:r>
      <w:r w:rsidRPr="007B62FF">
        <w:rPr>
          <w:rtl/>
        </w:rPr>
        <w:t xml:space="preserve"> 457 / 7.</w:t>
      </w:r>
    </w:p>
    <w:p w:rsidR="0017382C" w:rsidRPr="007B62FF" w:rsidRDefault="0017382C" w:rsidP="0017382C">
      <w:pPr>
        <w:pStyle w:val="libFootnote0"/>
        <w:rPr>
          <w:rtl/>
        </w:rPr>
      </w:pPr>
      <w:r w:rsidRPr="007B62FF">
        <w:rPr>
          <w:rtl/>
        </w:rPr>
        <w:t>(3) بصائر الدرجات</w:t>
      </w:r>
      <w:r w:rsidR="00527246">
        <w:rPr>
          <w:rtl/>
        </w:rPr>
        <w:t>:</w:t>
      </w:r>
      <w:r w:rsidRPr="007B62FF">
        <w:rPr>
          <w:rtl/>
        </w:rPr>
        <w:t xml:space="preserve"> 458 / 2</w:t>
      </w:r>
      <w:r w:rsidR="00527246">
        <w:rPr>
          <w:rtl/>
        </w:rPr>
        <w:t>،</w:t>
      </w:r>
      <w:r w:rsidRPr="007B62FF">
        <w:rPr>
          <w:rtl/>
        </w:rPr>
        <w:t xml:space="preserve"> الأنعام الآية</w:t>
      </w:r>
      <w:r w:rsidR="00527246">
        <w:rPr>
          <w:rtl/>
        </w:rPr>
        <w:t>:</w:t>
      </w:r>
      <w:r w:rsidRPr="007B62FF">
        <w:rPr>
          <w:rtl/>
        </w:rPr>
        <w:t xml:space="preserve"> 115.</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فيها أربعين ليلة</w:t>
      </w:r>
      <w:r w:rsidR="00527246">
        <w:rPr>
          <w:rtl/>
        </w:rPr>
        <w:t>،</w:t>
      </w:r>
      <w:r w:rsidRPr="007B62FF">
        <w:rPr>
          <w:rtl/>
        </w:rPr>
        <w:t xml:space="preserve"> فإذا مضى له أربعون ليلة سمع الصوت</w:t>
      </w:r>
      <w:r w:rsidR="00527246">
        <w:rPr>
          <w:rtl/>
        </w:rPr>
        <w:t>،</w:t>
      </w:r>
      <w:r w:rsidRPr="007B62FF">
        <w:rPr>
          <w:rtl/>
        </w:rPr>
        <w:t xml:space="preserve"> فإذا مضى له أربعة أشهر كتب على عضده الأيمن</w:t>
      </w:r>
      <w:r w:rsidR="00527246">
        <w:rPr>
          <w:rtl/>
        </w:rPr>
        <w:t>:</w:t>
      </w:r>
      <w:r w:rsidRPr="007B62FF">
        <w:rPr>
          <w:rtl/>
        </w:rPr>
        <w:t xml:space="preserve"> </w:t>
      </w:r>
      <w:r w:rsidRPr="0017382C">
        <w:rPr>
          <w:rStyle w:val="libAlaemChar"/>
          <w:rtl/>
        </w:rPr>
        <w:t>(</w:t>
      </w:r>
      <w:r w:rsidRPr="0017382C">
        <w:rPr>
          <w:rStyle w:val="libAieChar"/>
          <w:rtl/>
        </w:rPr>
        <w:t>وَتَمَّتْ كَلِمَةُ رَبِّكَ</w:t>
      </w:r>
      <w:r w:rsidRPr="0017382C">
        <w:rPr>
          <w:rStyle w:val="libAlaemChar"/>
          <w:rtl/>
        </w:rPr>
        <w:t>)</w:t>
      </w:r>
      <w:r w:rsidRPr="007B62FF">
        <w:rPr>
          <w:rtl/>
        </w:rPr>
        <w:t xml:space="preserve"> </w:t>
      </w:r>
      <w:r w:rsidRPr="0017382C">
        <w:rPr>
          <w:rStyle w:val="libFootnotenumChar"/>
          <w:rtl/>
        </w:rPr>
        <w:t>(1)</w:t>
      </w:r>
      <w:r w:rsidRPr="007B62FF">
        <w:rPr>
          <w:rtl/>
        </w:rPr>
        <w:t xml:space="preserve"> الآية</w:t>
      </w:r>
      <w:r w:rsidR="00527246">
        <w:rPr>
          <w:rtl/>
        </w:rPr>
        <w:t>،</w:t>
      </w:r>
      <w:r w:rsidRPr="007B62FF">
        <w:rPr>
          <w:rtl/>
        </w:rPr>
        <w:t xml:space="preserve"> فإذا خرج إلى الأرض أُوتي الحكمة</w:t>
      </w:r>
      <w:r w:rsidR="00527246">
        <w:rPr>
          <w:rtl/>
        </w:rPr>
        <w:t>،</w:t>
      </w:r>
      <w:r w:rsidRPr="007B62FF">
        <w:rPr>
          <w:rtl/>
        </w:rPr>
        <w:t xml:space="preserve"> وزيّن بالعلم والوقار</w:t>
      </w:r>
      <w:r w:rsidR="00527246">
        <w:rPr>
          <w:rtl/>
        </w:rPr>
        <w:t>،</w:t>
      </w:r>
      <w:r w:rsidRPr="007B62FF">
        <w:rPr>
          <w:rtl/>
        </w:rPr>
        <w:t xml:space="preserve"> وأُلبس الهيبة</w:t>
      </w:r>
      <w:r w:rsidR="00527246">
        <w:rPr>
          <w:rtl/>
        </w:rPr>
        <w:t>،</w:t>
      </w:r>
      <w:r w:rsidRPr="007B62FF">
        <w:rPr>
          <w:rtl/>
        </w:rPr>
        <w:t xml:space="preserve"> وجعل له مصباح من نور يعرف به الضمير</w:t>
      </w:r>
      <w:r w:rsidR="00527246">
        <w:rPr>
          <w:rtl/>
        </w:rPr>
        <w:t>،</w:t>
      </w:r>
      <w:r w:rsidRPr="007B62FF">
        <w:rPr>
          <w:rtl/>
        </w:rPr>
        <w:t xml:space="preserve"> ويرى به أعمال العباد </w:t>
      </w:r>
      <w:r w:rsidRPr="0017382C">
        <w:rPr>
          <w:rStyle w:val="libFootnotenumChar"/>
          <w:rtl/>
        </w:rPr>
        <w:t>(2)</w:t>
      </w:r>
      <w:r>
        <w:rPr>
          <w:rtl/>
        </w:rPr>
        <w:t>.</w:t>
      </w:r>
    </w:p>
    <w:p w:rsidR="0017382C" w:rsidRPr="007B62FF" w:rsidRDefault="0017382C" w:rsidP="0017382C">
      <w:pPr>
        <w:pStyle w:val="libNormal"/>
        <w:rPr>
          <w:rtl/>
        </w:rPr>
      </w:pPr>
      <w:r w:rsidRPr="007B62FF">
        <w:rPr>
          <w:rtl/>
        </w:rPr>
        <w:t>وعن أحمد بن محمّد</w:t>
      </w:r>
      <w:r w:rsidR="00527246">
        <w:rPr>
          <w:rtl/>
        </w:rPr>
        <w:t>،</w:t>
      </w:r>
      <w:r w:rsidRPr="007B62FF">
        <w:rPr>
          <w:rtl/>
        </w:rPr>
        <w:t xml:space="preserve"> عن الحسين بن سعيد</w:t>
      </w:r>
      <w:r w:rsidR="00527246">
        <w:rPr>
          <w:rtl/>
        </w:rPr>
        <w:t>،</w:t>
      </w:r>
      <w:r w:rsidRPr="007B62FF">
        <w:rPr>
          <w:rtl/>
        </w:rPr>
        <w:t xml:space="preserve"> عن مقاتل</w:t>
      </w:r>
      <w:r w:rsidR="00527246">
        <w:rPr>
          <w:rtl/>
        </w:rPr>
        <w:t>،</w:t>
      </w:r>
      <w:r w:rsidRPr="007B62FF">
        <w:rPr>
          <w:rtl/>
        </w:rPr>
        <w:t xml:space="preserve"> عن الحسين بن أحمد</w:t>
      </w:r>
      <w:r w:rsidR="00527246">
        <w:rPr>
          <w:rtl/>
        </w:rPr>
        <w:t>،</w:t>
      </w:r>
      <w:r w:rsidRPr="007B62FF">
        <w:rPr>
          <w:rtl/>
        </w:rPr>
        <w:t xml:space="preserve"> عن يونس بن ظبيان مثله </w:t>
      </w:r>
      <w:r w:rsidRPr="0017382C">
        <w:rPr>
          <w:rStyle w:val="libFootnotenumChar"/>
          <w:rtl/>
        </w:rPr>
        <w:t>(3)</w:t>
      </w:r>
      <w:r>
        <w:rPr>
          <w:rtl/>
        </w:rPr>
        <w:t>.</w:t>
      </w:r>
    </w:p>
    <w:p w:rsidR="0017382C" w:rsidRPr="007B62FF" w:rsidRDefault="0017382C" w:rsidP="0017382C">
      <w:pPr>
        <w:pStyle w:val="libNormal"/>
        <w:rPr>
          <w:rtl/>
        </w:rPr>
      </w:pPr>
      <w:r w:rsidRPr="007B62FF">
        <w:rPr>
          <w:rtl/>
        </w:rPr>
        <w:t>وعن محمّد بن عبد الجبار</w:t>
      </w:r>
      <w:r w:rsidR="00527246">
        <w:rPr>
          <w:rtl/>
        </w:rPr>
        <w:t>،</w:t>
      </w:r>
      <w:r w:rsidRPr="007B62FF">
        <w:rPr>
          <w:rtl/>
        </w:rPr>
        <w:t xml:space="preserve"> عن ابن أبي نجران</w:t>
      </w:r>
      <w:r w:rsidR="00527246">
        <w:rPr>
          <w:rtl/>
        </w:rPr>
        <w:t>،</w:t>
      </w:r>
      <w:r w:rsidRPr="007B62FF">
        <w:rPr>
          <w:rtl/>
        </w:rPr>
        <w:t xml:space="preserve"> عن الحسن بن محبوب</w:t>
      </w:r>
      <w:r w:rsidR="00527246">
        <w:rPr>
          <w:rtl/>
        </w:rPr>
        <w:t>،</w:t>
      </w:r>
      <w:r w:rsidRPr="007B62FF">
        <w:rPr>
          <w:rtl/>
        </w:rPr>
        <w:t xml:space="preserve"> عن مقاتل</w:t>
      </w:r>
      <w:r w:rsidR="00527246">
        <w:rPr>
          <w:rtl/>
        </w:rPr>
        <w:t>،</w:t>
      </w:r>
      <w:r w:rsidRPr="007B62FF">
        <w:rPr>
          <w:rtl/>
        </w:rPr>
        <w:t xml:space="preserve"> مثله بأدنى تفاوت </w:t>
      </w:r>
      <w:r w:rsidRPr="0017382C">
        <w:rPr>
          <w:rStyle w:val="libFootnotenumChar"/>
          <w:rtl/>
        </w:rPr>
        <w:t>(4)</w:t>
      </w:r>
      <w:r>
        <w:rPr>
          <w:rtl/>
        </w:rPr>
        <w:t>.</w:t>
      </w:r>
    </w:p>
    <w:p w:rsidR="0017382C" w:rsidRPr="007B62FF" w:rsidRDefault="0017382C" w:rsidP="0017382C">
      <w:pPr>
        <w:pStyle w:val="libNormal"/>
        <w:rPr>
          <w:rtl/>
        </w:rPr>
      </w:pPr>
      <w:r w:rsidRPr="007B62FF">
        <w:rPr>
          <w:rtl/>
        </w:rPr>
        <w:t xml:space="preserve">ورواه العياشي في تفسيره عن يونس مثله </w:t>
      </w:r>
      <w:r w:rsidRPr="0017382C">
        <w:rPr>
          <w:rStyle w:val="libFootnotenumChar"/>
          <w:rtl/>
        </w:rPr>
        <w:t>(5)</w:t>
      </w:r>
      <w:r>
        <w:rPr>
          <w:rtl/>
        </w:rPr>
        <w:t>.</w:t>
      </w:r>
    </w:p>
    <w:p w:rsidR="0017382C" w:rsidRPr="007B62FF" w:rsidRDefault="0017382C" w:rsidP="0017382C">
      <w:pPr>
        <w:pStyle w:val="libNormal"/>
        <w:rPr>
          <w:rtl/>
        </w:rPr>
      </w:pPr>
      <w:r w:rsidRPr="007B62FF">
        <w:rPr>
          <w:rtl/>
        </w:rPr>
        <w:t>وعن عمران بن موسى</w:t>
      </w:r>
      <w:r w:rsidR="00527246">
        <w:rPr>
          <w:rtl/>
        </w:rPr>
        <w:t>،</w:t>
      </w:r>
      <w:r w:rsidRPr="007B62FF">
        <w:rPr>
          <w:rtl/>
        </w:rPr>
        <w:t xml:space="preserve"> عن أيّوب بن نوح</w:t>
      </w:r>
      <w:r w:rsidR="00527246">
        <w:rPr>
          <w:rtl/>
        </w:rPr>
        <w:t>،</w:t>
      </w:r>
      <w:r w:rsidRPr="007B62FF">
        <w:rPr>
          <w:rtl/>
        </w:rPr>
        <w:t xml:space="preserve"> عن عبد السلام بن سالم</w:t>
      </w:r>
      <w:r w:rsidR="00527246">
        <w:rPr>
          <w:rtl/>
        </w:rPr>
        <w:t>،</w:t>
      </w:r>
      <w:r w:rsidRPr="007B62FF">
        <w:rPr>
          <w:rtl/>
        </w:rPr>
        <w:t xml:space="preserve"> عن الحسين</w:t>
      </w:r>
      <w:r w:rsidR="00527246">
        <w:rPr>
          <w:rtl/>
        </w:rPr>
        <w:t>،</w:t>
      </w:r>
      <w:r w:rsidRPr="007B62FF">
        <w:rPr>
          <w:rtl/>
        </w:rPr>
        <w:t xml:space="preserve"> عن يونس بن ظبيان</w:t>
      </w:r>
      <w:r w:rsidR="00527246">
        <w:rPr>
          <w:rtl/>
        </w:rPr>
        <w:t>،</w:t>
      </w:r>
      <w:r w:rsidRPr="007B62FF">
        <w:rPr>
          <w:rtl/>
        </w:rPr>
        <w:t xml:space="preserve"> عن أبي عبد الله </w:t>
      </w:r>
      <w:r w:rsidRPr="0017382C">
        <w:rPr>
          <w:rStyle w:val="libAlaemChar"/>
          <w:rtl/>
        </w:rPr>
        <w:t>عليه‌السلام</w:t>
      </w:r>
      <w:r w:rsidRPr="007B62FF">
        <w:rPr>
          <w:rtl/>
        </w:rPr>
        <w:t xml:space="preserve"> قال</w:t>
      </w:r>
      <w:r w:rsidR="00527246">
        <w:rPr>
          <w:rtl/>
        </w:rPr>
        <w:t>:</w:t>
      </w:r>
      <w:r w:rsidRPr="007B62FF">
        <w:rPr>
          <w:rtl/>
        </w:rPr>
        <w:t xml:space="preserve"> إنّ الامام يسمع في بطن امّه</w:t>
      </w:r>
      <w:r w:rsidR="00527246">
        <w:rPr>
          <w:rtl/>
        </w:rPr>
        <w:t>،</w:t>
      </w:r>
      <w:r w:rsidRPr="007B62FF">
        <w:rPr>
          <w:rtl/>
        </w:rPr>
        <w:t xml:space="preserve"> فإذا ولد خطّ على منكبيه خطّ</w:t>
      </w:r>
      <w:r w:rsidR="00527246">
        <w:rPr>
          <w:rtl/>
        </w:rPr>
        <w:t>،</w:t>
      </w:r>
      <w:r w:rsidRPr="007B62FF">
        <w:rPr>
          <w:rtl/>
        </w:rPr>
        <w:t xml:space="preserve"> ثم قال</w:t>
      </w:r>
      <w:r w:rsidR="00527246">
        <w:rPr>
          <w:rtl/>
        </w:rPr>
        <w:t>:</w:t>
      </w:r>
      <w:r w:rsidRPr="007B62FF">
        <w:rPr>
          <w:rtl/>
        </w:rPr>
        <w:t xml:space="preserve"> هكذا بيده</w:t>
      </w:r>
      <w:r w:rsidR="00527246">
        <w:rPr>
          <w:rtl/>
        </w:rPr>
        <w:t>،</w:t>
      </w:r>
      <w:r w:rsidRPr="007B62FF">
        <w:rPr>
          <w:rtl/>
        </w:rPr>
        <w:t xml:space="preserve"> فذلك قول الله تعالى</w:t>
      </w:r>
      <w:r w:rsidR="00527246">
        <w:rPr>
          <w:rtl/>
        </w:rPr>
        <w:t>:</w:t>
      </w:r>
      <w:r w:rsidRPr="007B62FF">
        <w:rPr>
          <w:rtl/>
        </w:rPr>
        <w:t xml:space="preserve"> </w:t>
      </w:r>
      <w:r w:rsidRPr="0017382C">
        <w:rPr>
          <w:rStyle w:val="libAlaemChar"/>
          <w:rtl/>
        </w:rPr>
        <w:t>(</w:t>
      </w:r>
      <w:r w:rsidRPr="0017382C">
        <w:rPr>
          <w:rStyle w:val="libAieChar"/>
          <w:rtl/>
        </w:rPr>
        <w:t>وَتَمَّتْ كَلِمَةُ رَبِّكَ صِدْقاً وَعَدْلاً لا مُبَدِّلَ لِكَلِماتِهِ</w:t>
      </w:r>
      <w:r w:rsidRPr="0017382C">
        <w:rPr>
          <w:rStyle w:val="libAlaemChar"/>
          <w:rtl/>
        </w:rPr>
        <w:t>)</w:t>
      </w:r>
      <w:r w:rsidRPr="007B62FF">
        <w:rPr>
          <w:rtl/>
        </w:rPr>
        <w:t xml:space="preserve"> </w:t>
      </w:r>
      <w:r w:rsidRPr="0017382C">
        <w:rPr>
          <w:rStyle w:val="libFootnotenumChar"/>
          <w:rtl/>
        </w:rPr>
        <w:t>(6)</w:t>
      </w:r>
      <w:r w:rsidRPr="007B62FF">
        <w:rPr>
          <w:rtl/>
        </w:rPr>
        <w:t xml:space="preserve"> وجعل له في كلّ قرية عمود من نور يرى به ما يعمل أهلها فيها </w:t>
      </w:r>
      <w:r w:rsidRPr="0017382C">
        <w:rPr>
          <w:rStyle w:val="libFootnotenumChar"/>
          <w:rtl/>
        </w:rPr>
        <w:t>(7)</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الأنعام 6</w:t>
      </w:r>
      <w:r w:rsidR="00527246">
        <w:rPr>
          <w:rtl/>
        </w:rPr>
        <w:t>:</w:t>
      </w:r>
      <w:r w:rsidRPr="007B62FF">
        <w:rPr>
          <w:rtl/>
        </w:rPr>
        <w:t xml:space="preserve"> 115.</w:t>
      </w:r>
    </w:p>
    <w:p w:rsidR="0017382C" w:rsidRPr="007B62FF" w:rsidRDefault="0017382C" w:rsidP="0017382C">
      <w:pPr>
        <w:pStyle w:val="libFootnote0"/>
        <w:rPr>
          <w:rtl/>
        </w:rPr>
      </w:pPr>
      <w:r w:rsidRPr="007B62FF">
        <w:rPr>
          <w:rtl/>
        </w:rPr>
        <w:t>(2) بصائر الدرجات</w:t>
      </w:r>
      <w:r w:rsidR="00527246">
        <w:rPr>
          <w:rtl/>
        </w:rPr>
        <w:t>:</w:t>
      </w:r>
      <w:r w:rsidRPr="007B62FF">
        <w:rPr>
          <w:rtl/>
        </w:rPr>
        <w:t xml:space="preserve"> 451 / 4.</w:t>
      </w:r>
    </w:p>
    <w:p w:rsidR="0017382C" w:rsidRPr="007B62FF" w:rsidRDefault="0017382C" w:rsidP="0017382C">
      <w:pPr>
        <w:pStyle w:val="libFootnote0"/>
        <w:rPr>
          <w:rtl/>
        </w:rPr>
      </w:pPr>
      <w:r w:rsidRPr="007B62FF">
        <w:rPr>
          <w:rtl/>
        </w:rPr>
        <w:t>(3) بصائر الدرجات</w:t>
      </w:r>
      <w:r w:rsidR="00527246">
        <w:rPr>
          <w:rtl/>
        </w:rPr>
        <w:t>:</w:t>
      </w:r>
      <w:r w:rsidRPr="007B62FF">
        <w:rPr>
          <w:rtl/>
        </w:rPr>
        <w:t xml:space="preserve"> 452 / 7.</w:t>
      </w:r>
    </w:p>
    <w:p w:rsidR="0017382C" w:rsidRPr="007B62FF" w:rsidRDefault="0017382C" w:rsidP="0017382C">
      <w:pPr>
        <w:pStyle w:val="libFootnote0"/>
        <w:rPr>
          <w:rtl/>
        </w:rPr>
      </w:pPr>
      <w:r w:rsidRPr="007B62FF">
        <w:rPr>
          <w:rtl/>
        </w:rPr>
        <w:t>(4) بصائر الدرجات</w:t>
      </w:r>
      <w:r w:rsidR="00527246">
        <w:rPr>
          <w:rtl/>
        </w:rPr>
        <w:t>:</w:t>
      </w:r>
      <w:r w:rsidRPr="007B62FF">
        <w:rPr>
          <w:rtl/>
        </w:rPr>
        <w:t xml:space="preserve"> 453 / 8</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أحمد بن عبد الجبار</w:t>
      </w:r>
      <w:r>
        <w:rPr>
          <w:rtl/>
        </w:rPr>
        <w:t>)</w:t>
      </w:r>
      <w:r w:rsidRPr="007B62FF">
        <w:rPr>
          <w:rtl/>
        </w:rPr>
        <w:t xml:space="preserve"> بدل </w:t>
      </w:r>
      <w:r>
        <w:rPr>
          <w:rtl/>
        </w:rPr>
        <w:t>(</w:t>
      </w:r>
      <w:r w:rsidRPr="007B62FF">
        <w:rPr>
          <w:rtl/>
        </w:rPr>
        <w:t>محمد بن عبد الجبار</w:t>
      </w:r>
      <w:r>
        <w:rPr>
          <w:rtl/>
        </w:rPr>
        <w:t>)</w:t>
      </w:r>
    </w:p>
    <w:p w:rsidR="0017382C" w:rsidRPr="007B62FF" w:rsidRDefault="0017382C" w:rsidP="0017382C">
      <w:pPr>
        <w:pStyle w:val="libFootnote0"/>
        <w:rPr>
          <w:rtl/>
        </w:rPr>
      </w:pPr>
      <w:r w:rsidRPr="007B62FF">
        <w:rPr>
          <w:rtl/>
        </w:rPr>
        <w:t>(5) تفسير العياشي 1</w:t>
      </w:r>
      <w:r w:rsidR="00527246">
        <w:rPr>
          <w:rtl/>
        </w:rPr>
        <w:t>:</w:t>
      </w:r>
      <w:r w:rsidRPr="007B62FF">
        <w:rPr>
          <w:rtl/>
        </w:rPr>
        <w:t xml:space="preserve"> 374 / 83.</w:t>
      </w:r>
    </w:p>
    <w:p w:rsidR="0017382C" w:rsidRPr="007B62FF" w:rsidRDefault="0017382C" w:rsidP="0017382C">
      <w:pPr>
        <w:pStyle w:val="libFootnote0"/>
        <w:rPr>
          <w:rtl/>
        </w:rPr>
      </w:pPr>
      <w:r w:rsidRPr="007B62FF">
        <w:rPr>
          <w:rtl/>
        </w:rPr>
        <w:t>(6) الأنعام 6</w:t>
      </w:r>
      <w:r w:rsidR="00527246">
        <w:rPr>
          <w:rtl/>
        </w:rPr>
        <w:t>:</w:t>
      </w:r>
      <w:r w:rsidRPr="007B62FF">
        <w:rPr>
          <w:rtl/>
        </w:rPr>
        <w:t xml:space="preserve"> 115.</w:t>
      </w:r>
    </w:p>
    <w:p w:rsidR="0017382C" w:rsidRPr="007B62FF" w:rsidRDefault="0017382C" w:rsidP="0017382C">
      <w:pPr>
        <w:pStyle w:val="libFootnote0"/>
        <w:rPr>
          <w:rtl/>
        </w:rPr>
      </w:pPr>
      <w:r w:rsidRPr="007B62FF">
        <w:rPr>
          <w:rtl/>
        </w:rPr>
        <w:t>(7) بصائر الدرجات</w:t>
      </w:r>
      <w:r w:rsidR="00527246">
        <w:rPr>
          <w:rtl/>
        </w:rPr>
        <w:t>:</w:t>
      </w:r>
      <w:r w:rsidRPr="007B62FF">
        <w:rPr>
          <w:rtl/>
        </w:rPr>
        <w:t xml:space="preserve"> 456 / 3.</w:t>
      </w:r>
    </w:p>
    <w:p w:rsidR="0017382C" w:rsidRDefault="0017382C" w:rsidP="00C613E8">
      <w:pPr>
        <w:pStyle w:val="libNormal"/>
        <w:rPr>
          <w:rtl/>
        </w:rPr>
      </w:pPr>
      <w:r>
        <w:rPr>
          <w:rtl/>
        </w:rPr>
        <w:br w:type="page"/>
      </w:r>
    </w:p>
    <w:p w:rsidR="0017382C" w:rsidRPr="007B62FF" w:rsidRDefault="0017382C" w:rsidP="0017382C">
      <w:pPr>
        <w:pStyle w:val="libNormal"/>
        <w:rPr>
          <w:rtl/>
        </w:rPr>
      </w:pPr>
      <w:r w:rsidRPr="007B62FF">
        <w:rPr>
          <w:rtl/>
        </w:rPr>
        <w:lastRenderedPageBreak/>
        <w:t>وعن عمران بن موسى</w:t>
      </w:r>
      <w:r w:rsidR="00527246">
        <w:rPr>
          <w:rtl/>
        </w:rPr>
        <w:t>،</w:t>
      </w:r>
      <w:r w:rsidRPr="007B62FF">
        <w:rPr>
          <w:rtl/>
        </w:rPr>
        <w:t xml:space="preserve"> عن أيوب بن نوح</w:t>
      </w:r>
      <w:r w:rsidR="00527246">
        <w:rPr>
          <w:rtl/>
        </w:rPr>
        <w:t>،</w:t>
      </w:r>
      <w:r w:rsidRPr="007B62FF">
        <w:rPr>
          <w:rtl/>
        </w:rPr>
        <w:t xml:space="preserve"> عن العبّاس بن عامر</w:t>
      </w:r>
      <w:r w:rsidR="00527246">
        <w:rPr>
          <w:rtl/>
        </w:rPr>
        <w:t>،</w:t>
      </w:r>
      <w:r w:rsidRPr="007B62FF">
        <w:rPr>
          <w:rtl/>
        </w:rPr>
        <w:t xml:space="preserve"> عن الحسين</w:t>
      </w:r>
      <w:r w:rsidR="00527246">
        <w:rPr>
          <w:rtl/>
        </w:rPr>
        <w:t>،</w:t>
      </w:r>
      <w:r w:rsidRPr="007B62FF">
        <w:rPr>
          <w:rtl/>
        </w:rPr>
        <w:t xml:space="preserve"> مثله </w:t>
      </w:r>
      <w:r w:rsidRPr="0017382C">
        <w:rPr>
          <w:rStyle w:val="libFootnotenumChar"/>
          <w:rtl/>
        </w:rPr>
        <w:t>(1)</w:t>
      </w:r>
      <w:r>
        <w:rPr>
          <w:rtl/>
        </w:rPr>
        <w:t>.</w:t>
      </w:r>
    </w:p>
    <w:p w:rsidR="0017382C" w:rsidRPr="007B62FF" w:rsidRDefault="0017382C" w:rsidP="0017382C">
      <w:pPr>
        <w:pStyle w:val="libNormal"/>
        <w:rPr>
          <w:rtl/>
        </w:rPr>
      </w:pPr>
      <w:r w:rsidRPr="007B62FF">
        <w:rPr>
          <w:rtl/>
        </w:rPr>
        <w:t>وعن علي بن خالد</w:t>
      </w:r>
      <w:r w:rsidR="00527246">
        <w:rPr>
          <w:rtl/>
        </w:rPr>
        <w:t>،</w:t>
      </w:r>
      <w:r w:rsidRPr="007B62FF">
        <w:rPr>
          <w:rtl/>
        </w:rPr>
        <w:t xml:space="preserve"> عن أيوب بن نوح</w:t>
      </w:r>
      <w:r w:rsidR="00527246">
        <w:rPr>
          <w:rtl/>
        </w:rPr>
        <w:t>،</w:t>
      </w:r>
      <w:r w:rsidRPr="007B62FF">
        <w:rPr>
          <w:rtl/>
        </w:rPr>
        <w:t xml:space="preserve"> مثله </w:t>
      </w:r>
      <w:r w:rsidRPr="0017382C">
        <w:rPr>
          <w:rStyle w:val="libFootnotenumChar"/>
          <w:rtl/>
        </w:rPr>
        <w:t>(2)</w:t>
      </w:r>
      <w:r>
        <w:rPr>
          <w:rtl/>
        </w:rPr>
        <w:t>.</w:t>
      </w:r>
    </w:p>
    <w:p w:rsidR="0017382C" w:rsidRPr="007B62FF" w:rsidRDefault="0017382C" w:rsidP="0017382C">
      <w:pPr>
        <w:pStyle w:val="libNormal"/>
        <w:rPr>
          <w:rtl/>
        </w:rPr>
      </w:pPr>
      <w:r w:rsidRPr="007B62FF">
        <w:rPr>
          <w:rtl/>
        </w:rPr>
        <w:t>ولهذا الحديث عنه طرق اخرى لا حاجة إلى نقلها بعد نقل هؤلاء الاعلام الموصوفين بكل جميل</w:t>
      </w:r>
      <w:r w:rsidR="00527246">
        <w:rPr>
          <w:rtl/>
        </w:rPr>
        <w:t>،</w:t>
      </w:r>
      <w:r w:rsidRPr="007B62FF">
        <w:rPr>
          <w:rtl/>
        </w:rPr>
        <w:t xml:space="preserve"> وفيهم مثل</w:t>
      </w:r>
      <w:r w:rsidR="00527246">
        <w:rPr>
          <w:rtl/>
        </w:rPr>
        <w:t>:</w:t>
      </w:r>
      <w:r w:rsidRPr="007B62FF">
        <w:rPr>
          <w:rtl/>
        </w:rPr>
        <w:t xml:space="preserve"> ابن عيسى</w:t>
      </w:r>
      <w:r w:rsidR="00527246">
        <w:rPr>
          <w:rtl/>
        </w:rPr>
        <w:t>،</w:t>
      </w:r>
      <w:r w:rsidRPr="007B62FF">
        <w:rPr>
          <w:rtl/>
        </w:rPr>
        <w:t xml:space="preserve"> وابن محبوب</w:t>
      </w:r>
      <w:r w:rsidR="00527246">
        <w:rPr>
          <w:rtl/>
        </w:rPr>
        <w:t>،</w:t>
      </w:r>
      <w:r w:rsidRPr="007B62FF">
        <w:rPr>
          <w:rtl/>
        </w:rPr>
        <w:t xml:space="preserve"> وابن نوح</w:t>
      </w:r>
      <w:r w:rsidR="00527246">
        <w:rPr>
          <w:rtl/>
        </w:rPr>
        <w:t>،</w:t>
      </w:r>
      <w:r w:rsidRPr="007B62FF">
        <w:rPr>
          <w:rtl/>
        </w:rPr>
        <w:t xml:space="preserve"> وابن أبي نجران</w:t>
      </w:r>
      <w:r w:rsidR="00527246">
        <w:rPr>
          <w:rtl/>
        </w:rPr>
        <w:t>،</w:t>
      </w:r>
      <w:r w:rsidRPr="007B62FF">
        <w:rPr>
          <w:rtl/>
        </w:rPr>
        <w:t xml:space="preserve"> ولعلّ الوشاء استعظم الحديث أولاً كجملة من الرواة الذين كانوا يتحاشون عن رواية أمثال هذه الأحاديث</w:t>
      </w:r>
      <w:r w:rsidR="00527246">
        <w:rPr>
          <w:rtl/>
        </w:rPr>
        <w:t>،</w:t>
      </w:r>
      <w:r w:rsidRPr="007B62FF">
        <w:rPr>
          <w:rtl/>
        </w:rPr>
        <w:t xml:space="preserve"> بل كانوا ينسبون راويها إلى الغلوّ والارتفاع</w:t>
      </w:r>
      <w:r w:rsidR="00527246">
        <w:rPr>
          <w:rtl/>
        </w:rPr>
        <w:t>،</w:t>
      </w:r>
      <w:r w:rsidRPr="007B62FF">
        <w:rPr>
          <w:rtl/>
        </w:rPr>
        <w:t xml:space="preserve"> فلمّا وقف على رواية هؤلاء هانت عليه الرواية</w:t>
      </w:r>
      <w:r w:rsidR="00527246">
        <w:rPr>
          <w:rtl/>
        </w:rPr>
        <w:t>،</w:t>
      </w:r>
      <w:r w:rsidRPr="007B62FF">
        <w:rPr>
          <w:rtl/>
        </w:rPr>
        <w:t xml:space="preserve"> فعدّ هذا الخبر من أخبار مدحه أولى وأنسب.</w:t>
      </w:r>
    </w:p>
    <w:p w:rsidR="0017382C" w:rsidRPr="007B62FF" w:rsidRDefault="0017382C" w:rsidP="0017382C">
      <w:pPr>
        <w:pStyle w:val="libNormal"/>
        <w:rPr>
          <w:rtl/>
        </w:rPr>
      </w:pPr>
      <w:r w:rsidRPr="007B62FF">
        <w:rPr>
          <w:rtl/>
        </w:rPr>
        <w:t>وأمّا الخبران الآخران فحاصلهما أنّه كان خطابياً</w:t>
      </w:r>
      <w:r w:rsidR="00527246">
        <w:rPr>
          <w:rtl/>
        </w:rPr>
        <w:t>،</w:t>
      </w:r>
      <w:r w:rsidRPr="007B62FF">
        <w:rPr>
          <w:rtl/>
        </w:rPr>
        <w:t xml:space="preserve"> ومن أصحاب أبي الخطاب في حياة أبي الخطاب إلى أن مات</w:t>
      </w:r>
      <w:r w:rsidR="00527246">
        <w:rPr>
          <w:rtl/>
        </w:rPr>
        <w:t>،</w:t>
      </w:r>
      <w:r w:rsidRPr="007B62FF">
        <w:rPr>
          <w:rtl/>
        </w:rPr>
        <w:t xml:space="preserve"> وهذا ممّا يكذّبه الوجدان</w:t>
      </w:r>
      <w:r w:rsidR="00527246">
        <w:rPr>
          <w:rtl/>
        </w:rPr>
        <w:t>،</w:t>
      </w:r>
      <w:r w:rsidRPr="007B62FF">
        <w:rPr>
          <w:rtl/>
        </w:rPr>
        <w:t xml:space="preserve"> فان خروج أبي الخطاب وهلاكه كان قبل سنة ثمان وثلاثين ومائة بمدّة كما يظهر من الكشي في ترجمة أبي الخطاب في خبر معتبر.</w:t>
      </w:r>
    </w:p>
    <w:p w:rsidR="0017382C" w:rsidRPr="007B62FF" w:rsidRDefault="0017382C" w:rsidP="0017382C">
      <w:pPr>
        <w:pStyle w:val="libNormal"/>
        <w:rPr>
          <w:rtl/>
        </w:rPr>
      </w:pPr>
      <w:r w:rsidRPr="007B62FF">
        <w:rPr>
          <w:rtl/>
        </w:rPr>
        <w:t>وفيه في الصحيح</w:t>
      </w:r>
      <w:r w:rsidR="00527246">
        <w:rPr>
          <w:rtl/>
        </w:rPr>
        <w:t>:</w:t>
      </w:r>
      <w:r w:rsidRPr="007B62FF">
        <w:rPr>
          <w:rtl/>
        </w:rPr>
        <w:t xml:space="preserve"> عن ابن أبي عمير</w:t>
      </w:r>
      <w:r w:rsidR="00527246">
        <w:rPr>
          <w:rtl/>
        </w:rPr>
        <w:t>،</w:t>
      </w:r>
      <w:r w:rsidRPr="007B62FF">
        <w:rPr>
          <w:rtl/>
        </w:rPr>
        <w:t xml:space="preserve"> عن المفضّل بن يزيد </w:t>
      </w:r>
      <w:r w:rsidRPr="0017382C">
        <w:rPr>
          <w:rStyle w:val="libFootnotenumChar"/>
          <w:rtl/>
        </w:rPr>
        <w:t>(3)</w:t>
      </w:r>
      <w:r w:rsidR="00527246">
        <w:rPr>
          <w:rtl/>
        </w:rPr>
        <w:t>،</w:t>
      </w:r>
      <w:r w:rsidRPr="007B62FF">
        <w:rPr>
          <w:rtl/>
        </w:rPr>
        <w:t xml:space="preserve"> قال</w:t>
      </w:r>
      <w:r w:rsidR="00527246">
        <w:rPr>
          <w:rtl/>
        </w:rPr>
        <w:t>:</w:t>
      </w:r>
      <w:r w:rsidRPr="007B62FF">
        <w:rPr>
          <w:rtl/>
        </w:rPr>
        <w:t xml:space="preserve"> قال أبو عبد الله </w:t>
      </w:r>
      <w:r w:rsidRPr="0017382C">
        <w:rPr>
          <w:rStyle w:val="libAlaemChar"/>
          <w:rtl/>
        </w:rPr>
        <w:t>عليه‌السلام</w:t>
      </w:r>
      <w:r w:rsidRPr="007B62FF">
        <w:rPr>
          <w:rtl/>
        </w:rPr>
        <w:t xml:space="preserve"> وذكر أصحاب أبي الخطاب والغلاة فقال لي</w:t>
      </w:r>
      <w:r w:rsidR="00527246">
        <w:rPr>
          <w:rtl/>
        </w:rPr>
        <w:t>:</w:t>
      </w:r>
      <w:r w:rsidRPr="007B62FF">
        <w:rPr>
          <w:rtl/>
        </w:rPr>
        <w:t xml:space="preserve"> يا مفضل لا تقاعدوهم ولا تواكلوهم ولا تشاربوهم ولا تصافحوهم ولا توارثوهم </w:t>
      </w:r>
      <w:r w:rsidRPr="0017382C">
        <w:rPr>
          <w:rStyle w:val="libFootnotenumChar"/>
          <w:rtl/>
        </w:rPr>
        <w:t>(4)</w:t>
      </w:r>
      <w:r>
        <w:rPr>
          <w:rtl/>
        </w:rPr>
        <w:t>.</w:t>
      </w:r>
    </w:p>
    <w:p w:rsidR="0017382C" w:rsidRPr="007B62FF" w:rsidRDefault="0017382C" w:rsidP="0017382C">
      <w:pPr>
        <w:pStyle w:val="libNormal"/>
        <w:rPr>
          <w:rtl/>
        </w:rPr>
      </w:pPr>
      <w:r w:rsidRPr="007B62FF">
        <w:rPr>
          <w:rtl/>
        </w:rPr>
        <w:t>والأخبار في هذا المعنى ولعنه ولعن من بقي منهم ولعن من دخل</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بصائر الدرجات</w:t>
      </w:r>
      <w:r w:rsidR="00527246">
        <w:rPr>
          <w:rtl/>
        </w:rPr>
        <w:t>:</w:t>
      </w:r>
      <w:r w:rsidRPr="007B62FF">
        <w:rPr>
          <w:rtl/>
        </w:rPr>
        <w:t xml:space="preserve"> 457 / 7.</w:t>
      </w:r>
    </w:p>
    <w:p w:rsidR="0017382C" w:rsidRPr="007B62FF" w:rsidRDefault="0017382C" w:rsidP="0017382C">
      <w:pPr>
        <w:pStyle w:val="libFootnote0"/>
        <w:rPr>
          <w:rtl/>
        </w:rPr>
      </w:pPr>
      <w:r w:rsidRPr="007B62FF">
        <w:rPr>
          <w:rtl/>
        </w:rPr>
        <w:t>(2) بصائر الدرجات</w:t>
      </w:r>
      <w:r w:rsidR="00527246">
        <w:rPr>
          <w:rtl/>
        </w:rPr>
        <w:t>:</w:t>
      </w:r>
      <w:r w:rsidRPr="007B62FF">
        <w:rPr>
          <w:rtl/>
        </w:rPr>
        <w:t xml:space="preserve"> 456 / 3.</w:t>
      </w:r>
    </w:p>
    <w:p w:rsidR="0017382C" w:rsidRPr="007B62FF" w:rsidRDefault="0017382C" w:rsidP="0017382C">
      <w:pPr>
        <w:pStyle w:val="libFootnote0"/>
        <w:rPr>
          <w:rtl/>
        </w:rPr>
      </w:pPr>
      <w:r w:rsidRPr="007B62FF">
        <w:rPr>
          <w:rtl/>
        </w:rPr>
        <w:t>(3) في المصدر</w:t>
      </w:r>
      <w:r w:rsidR="00527246">
        <w:rPr>
          <w:rtl/>
        </w:rPr>
        <w:t>:</w:t>
      </w:r>
      <w:r w:rsidRPr="007B62FF">
        <w:rPr>
          <w:rtl/>
        </w:rPr>
        <w:t xml:space="preserve"> </w:t>
      </w:r>
      <w:r>
        <w:rPr>
          <w:rtl/>
        </w:rPr>
        <w:t>(</w:t>
      </w:r>
      <w:r w:rsidRPr="007B62FF">
        <w:rPr>
          <w:rtl/>
        </w:rPr>
        <w:t>بن مزيد</w:t>
      </w:r>
      <w:r>
        <w:rPr>
          <w:rtl/>
        </w:rPr>
        <w:t>)</w:t>
      </w:r>
      <w:r w:rsidRPr="007B62FF">
        <w:rPr>
          <w:rtl/>
        </w:rPr>
        <w:t xml:space="preserve"> بدل </w:t>
      </w:r>
      <w:r>
        <w:rPr>
          <w:rtl/>
        </w:rPr>
        <w:t>(</w:t>
      </w:r>
      <w:r w:rsidRPr="007B62FF">
        <w:rPr>
          <w:rtl/>
        </w:rPr>
        <w:t>بن زيد</w:t>
      </w:r>
      <w:r>
        <w:rPr>
          <w:rtl/>
        </w:rPr>
        <w:t>)</w:t>
      </w:r>
    </w:p>
    <w:p w:rsidR="0017382C" w:rsidRPr="007B62FF" w:rsidRDefault="0017382C" w:rsidP="0017382C">
      <w:pPr>
        <w:pStyle w:val="libFootnote0"/>
        <w:rPr>
          <w:rtl/>
        </w:rPr>
      </w:pPr>
      <w:r w:rsidRPr="007B62FF">
        <w:rPr>
          <w:rtl/>
        </w:rPr>
        <w:t>(4) رجال الكشي 2</w:t>
      </w:r>
      <w:r w:rsidR="00527246">
        <w:rPr>
          <w:rtl/>
        </w:rPr>
        <w:t>:</w:t>
      </w:r>
      <w:r w:rsidRPr="007B62FF">
        <w:rPr>
          <w:rtl/>
        </w:rPr>
        <w:t xml:space="preserve"> 586 / 525.</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قلبه رحمة لهم والبراءة منهم والاجتناب عنهم كثيرة</w:t>
      </w:r>
      <w:r w:rsidR="00527246">
        <w:rPr>
          <w:rtl/>
        </w:rPr>
        <w:t>،</w:t>
      </w:r>
      <w:r w:rsidRPr="007B62FF">
        <w:rPr>
          <w:rtl/>
        </w:rPr>
        <w:t xml:space="preserve"> رواها الذين رووا عن يونس بن ظبيان الفضائل والمعارف والأحكام الدينية كابن أبي عمير</w:t>
      </w:r>
      <w:r w:rsidR="00527246">
        <w:rPr>
          <w:rtl/>
        </w:rPr>
        <w:t>،</w:t>
      </w:r>
      <w:r w:rsidRPr="007B62FF">
        <w:rPr>
          <w:rtl/>
        </w:rPr>
        <w:t xml:space="preserve"> وصفوان</w:t>
      </w:r>
      <w:r w:rsidR="00527246">
        <w:rPr>
          <w:rtl/>
        </w:rPr>
        <w:t>،</w:t>
      </w:r>
      <w:r w:rsidRPr="007B62FF">
        <w:rPr>
          <w:rtl/>
        </w:rPr>
        <w:t xml:space="preserve"> وابن محبوب</w:t>
      </w:r>
      <w:r w:rsidR="00527246">
        <w:rPr>
          <w:rtl/>
        </w:rPr>
        <w:t>،</w:t>
      </w:r>
      <w:r w:rsidRPr="007B62FF">
        <w:rPr>
          <w:rtl/>
        </w:rPr>
        <w:t xml:space="preserve"> وابن المغيرة</w:t>
      </w:r>
      <w:r w:rsidR="00527246">
        <w:rPr>
          <w:rtl/>
        </w:rPr>
        <w:t>،</w:t>
      </w:r>
      <w:r w:rsidRPr="007B62FF">
        <w:rPr>
          <w:rtl/>
        </w:rPr>
        <w:t xml:space="preserve"> وأمثالهم</w:t>
      </w:r>
      <w:r w:rsidR="00527246">
        <w:rPr>
          <w:rtl/>
        </w:rPr>
        <w:t>،</w:t>
      </w:r>
      <w:r w:rsidRPr="007B62FF">
        <w:rPr>
          <w:rtl/>
        </w:rPr>
        <w:t xml:space="preserve"> فالخبر المتضمن لخطابيّة يونس قدح في عمل أساطين المذهب</w:t>
      </w:r>
      <w:r w:rsidR="00527246">
        <w:rPr>
          <w:rtl/>
        </w:rPr>
        <w:t>،</w:t>
      </w:r>
      <w:r w:rsidRPr="007B62FF">
        <w:rPr>
          <w:rtl/>
        </w:rPr>
        <w:t xml:space="preserve"> وشيوخ الطائفة</w:t>
      </w:r>
      <w:r w:rsidR="00527246">
        <w:rPr>
          <w:rtl/>
        </w:rPr>
        <w:t>،</w:t>
      </w:r>
      <w:r w:rsidRPr="007B62FF">
        <w:rPr>
          <w:rtl/>
        </w:rPr>
        <w:t xml:space="preserve"> بل يظهر للمتتبّع أنّ الصادق </w:t>
      </w:r>
      <w:r w:rsidRPr="0017382C">
        <w:rPr>
          <w:rStyle w:val="libAlaemChar"/>
          <w:rtl/>
        </w:rPr>
        <w:t>عليه‌السلام</w:t>
      </w:r>
      <w:r w:rsidRPr="007B62FF">
        <w:rPr>
          <w:rtl/>
        </w:rPr>
        <w:t xml:space="preserve"> كان يألف ويستأنس به</w:t>
      </w:r>
      <w:r w:rsidR="00527246">
        <w:rPr>
          <w:rtl/>
        </w:rPr>
        <w:t>،</w:t>
      </w:r>
      <w:r w:rsidRPr="007B62FF">
        <w:rPr>
          <w:rtl/>
        </w:rPr>
        <w:t xml:space="preserve"> ويخصّه بإلقاء المطالب العالية</w:t>
      </w:r>
      <w:r w:rsidR="00527246">
        <w:rPr>
          <w:rtl/>
        </w:rPr>
        <w:t>،</w:t>
      </w:r>
      <w:r w:rsidRPr="007B62FF">
        <w:rPr>
          <w:rtl/>
        </w:rPr>
        <w:t xml:space="preserve"> ولم يعهد أنّه </w:t>
      </w:r>
      <w:r w:rsidRPr="0017382C">
        <w:rPr>
          <w:rStyle w:val="libAlaemChar"/>
          <w:rtl/>
        </w:rPr>
        <w:t>عليه‌السلام</w:t>
      </w:r>
      <w:r w:rsidRPr="007B62FF">
        <w:rPr>
          <w:rtl/>
        </w:rPr>
        <w:t xml:space="preserve"> فعل بخطابي قليلاً مما فعل به.</w:t>
      </w:r>
    </w:p>
    <w:p w:rsidR="0017382C" w:rsidRPr="007B62FF" w:rsidRDefault="0017382C" w:rsidP="0017382C">
      <w:pPr>
        <w:pStyle w:val="libNormal"/>
        <w:rPr>
          <w:rtl/>
        </w:rPr>
      </w:pPr>
      <w:r w:rsidRPr="007B62FF">
        <w:rPr>
          <w:rtl/>
        </w:rPr>
        <w:t>وفي الكافي بإسناده</w:t>
      </w:r>
      <w:r w:rsidR="00527246">
        <w:rPr>
          <w:rtl/>
        </w:rPr>
        <w:t>:</w:t>
      </w:r>
      <w:r w:rsidRPr="007B62FF">
        <w:rPr>
          <w:rtl/>
        </w:rPr>
        <w:t xml:space="preserve"> عن عبد الله بن المغيرة</w:t>
      </w:r>
      <w:r w:rsidR="00527246">
        <w:rPr>
          <w:rtl/>
        </w:rPr>
        <w:t>،</w:t>
      </w:r>
      <w:r w:rsidRPr="007B62FF">
        <w:rPr>
          <w:rtl/>
        </w:rPr>
        <w:t xml:space="preserve"> عن محمّد بن زياد</w:t>
      </w:r>
      <w:r w:rsidR="00527246">
        <w:rPr>
          <w:rtl/>
        </w:rPr>
        <w:t>،</w:t>
      </w:r>
      <w:r w:rsidRPr="007B62FF">
        <w:rPr>
          <w:rtl/>
        </w:rPr>
        <w:t xml:space="preserve"> قال</w:t>
      </w:r>
      <w:r w:rsidR="00527246">
        <w:rPr>
          <w:rtl/>
        </w:rPr>
        <w:t>:</w:t>
      </w:r>
      <w:r w:rsidRPr="007B62FF">
        <w:rPr>
          <w:rtl/>
        </w:rPr>
        <w:t xml:space="preserve"> سمعت يونس بن ظبيان يقول</w:t>
      </w:r>
      <w:r w:rsidR="00527246">
        <w:rPr>
          <w:rtl/>
        </w:rPr>
        <w:t>:</w:t>
      </w:r>
      <w:r w:rsidRPr="007B62FF">
        <w:rPr>
          <w:rtl/>
        </w:rPr>
        <w:t xml:space="preserve"> دخلت على أبي عبد الله </w:t>
      </w:r>
      <w:r w:rsidRPr="0017382C">
        <w:rPr>
          <w:rStyle w:val="libAlaemChar"/>
          <w:rtl/>
        </w:rPr>
        <w:t>عليه‌السلام</w:t>
      </w:r>
      <w:r w:rsidRPr="007B62FF">
        <w:rPr>
          <w:rtl/>
        </w:rPr>
        <w:t xml:space="preserve"> فقلت له</w:t>
      </w:r>
      <w:r w:rsidR="00527246">
        <w:rPr>
          <w:rtl/>
        </w:rPr>
        <w:t>:</w:t>
      </w:r>
      <w:r w:rsidRPr="007B62FF">
        <w:rPr>
          <w:rtl/>
        </w:rPr>
        <w:t xml:space="preserve"> إنّ هشام بن الحكم يقول قولاً عظيماً</w:t>
      </w:r>
      <w:r w:rsidR="00527246">
        <w:rPr>
          <w:rtl/>
        </w:rPr>
        <w:t>،</w:t>
      </w:r>
      <w:r w:rsidRPr="007B62FF">
        <w:rPr>
          <w:rtl/>
        </w:rPr>
        <w:t xml:space="preserve"> الخبر </w:t>
      </w:r>
      <w:r w:rsidRPr="0017382C">
        <w:rPr>
          <w:rStyle w:val="libFootnotenumChar"/>
          <w:rtl/>
        </w:rPr>
        <w:t>(1)</w:t>
      </w:r>
      <w:r>
        <w:rPr>
          <w:rtl/>
        </w:rPr>
        <w:t>.</w:t>
      </w:r>
    </w:p>
    <w:p w:rsidR="0017382C" w:rsidRPr="007B62FF" w:rsidRDefault="0017382C" w:rsidP="0017382C">
      <w:pPr>
        <w:pStyle w:val="libNormal"/>
        <w:rPr>
          <w:rtl/>
        </w:rPr>
      </w:pPr>
      <w:r w:rsidRPr="007B62FF">
        <w:rPr>
          <w:rtl/>
        </w:rPr>
        <w:t>وابن المغيرة من أصحاب الإجماع فلا يضرّ كونه راوياً</w:t>
      </w:r>
      <w:r w:rsidR="00527246">
        <w:rPr>
          <w:rtl/>
        </w:rPr>
        <w:t>،</w:t>
      </w:r>
      <w:r w:rsidRPr="007B62FF">
        <w:rPr>
          <w:rtl/>
        </w:rPr>
        <w:t xml:space="preserve"> ويظهر منه أنّه من أهل العلم والفضل والتوحيد</w:t>
      </w:r>
      <w:r w:rsidR="00527246">
        <w:rPr>
          <w:rtl/>
        </w:rPr>
        <w:t>،</w:t>
      </w:r>
      <w:r w:rsidRPr="007B62FF">
        <w:rPr>
          <w:rtl/>
        </w:rPr>
        <w:t xml:space="preserve"> ولم يكن غالياً ولا مقصّراً.</w:t>
      </w:r>
    </w:p>
    <w:p w:rsidR="0017382C" w:rsidRPr="007B62FF" w:rsidRDefault="0017382C" w:rsidP="0017382C">
      <w:pPr>
        <w:pStyle w:val="libNormal"/>
        <w:rPr>
          <w:rtl/>
        </w:rPr>
      </w:pPr>
      <w:r w:rsidRPr="007B62FF">
        <w:rPr>
          <w:rtl/>
        </w:rPr>
        <w:t>وفيه</w:t>
      </w:r>
      <w:r w:rsidR="00527246">
        <w:rPr>
          <w:rtl/>
        </w:rPr>
        <w:t>:</w:t>
      </w:r>
      <w:r w:rsidRPr="007B62FF">
        <w:rPr>
          <w:rtl/>
        </w:rPr>
        <w:t xml:space="preserve"> عن عليّ</w:t>
      </w:r>
      <w:r w:rsidR="00527246">
        <w:rPr>
          <w:rtl/>
        </w:rPr>
        <w:t>،</w:t>
      </w:r>
      <w:r w:rsidRPr="007B62FF">
        <w:rPr>
          <w:rtl/>
        </w:rPr>
        <w:t xml:space="preserve"> عن أبيه</w:t>
      </w:r>
      <w:r w:rsidR="00527246">
        <w:rPr>
          <w:rtl/>
        </w:rPr>
        <w:t>،</w:t>
      </w:r>
      <w:r w:rsidRPr="007B62FF">
        <w:rPr>
          <w:rtl/>
        </w:rPr>
        <w:t xml:space="preserve"> عن ابن أبي عمير</w:t>
      </w:r>
      <w:r w:rsidR="00527246">
        <w:rPr>
          <w:rtl/>
        </w:rPr>
        <w:t>،</w:t>
      </w:r>
      <w:r w:rsidRPr="007B62FF">
        <w:rPr>
          <w:rtl/>
        </w:rPr>
        <w:t xml:space="preserve"> عن جميل بن درّاج</w:t>
      </w:r>
      <w:r w:rsidR="00527246">
        <w:rPr>
          <w:rtl/>
        </w:rPr>
        <w:t>،</w:t>
      </w:r>
      <w:r w:rsidRPr="007B62FF">
        <w:rPr>
          <w:rtl/>
        </w:rPr>
        <w:t xml:space="preserve"> عن يونس بن ظبيان وحفص بن غياث</w:t>
      </w:r>
      <w:r w:rsidR="00527246">
        <w:rPr>
          <w:rtl/>
        </w:rPr>
        <w:t>،</w:t>
      </w:r>
      <w:r w:rsidRPr="007B62FF">
        <w:rPr>
          <w:rtl/>
        </w:rPr>
        <w:t xml:space="preserve"> عن أبي عبد الله </w:t>
      </w:r>
      <w:r w:rsidRPr="0017382C">
        <w:rPr>
          <w:rStyle w:val="libAlaemChar"/>
          <w:rtl/>
        </w:rPr>
        <w:t>عليه‌السلام</w:t>
      </w:r>
      <w:r>
        <w:rPr>
          <w:rtl/>
        </w:rPr>
        <w:t xml:space="preserve"> قالا</w:t>
      </w:r>
      <w:r w:rsidR="00527246">
        <w:rPr>
          <w:rtl/>
        </w:rPr>
        <w:t>:</w:t>
      </w:r>
      <w:r>
        <w:rPr>
          <w:rtl/>
        </w:rPr>
        <w:t xml:space="preserve"> قلنا</w:t>
      </w:r>
      <w:r w:rsidR="00527246">
        <w:rPr>
          <w:rtl/>
        </w:rPr>
        <w:t>:</w:t>
      </w:r>
      <w:r>
        <w:rPr>
          <w:rtl/>
        </w:rPr>
        <w:t xml:space="preserve"> جعلنا فداك</w:t>
      </w:r>
      <w:r w:rsidR="00527246">
        <w:rPr>
          <w:rtl/>
        </w:rPr>
        <w:t>،</w:t>
      </w:r>
      <w:r>
        <w:rPr>
          <w:rtl/>
        </w:rPr>
        <w:t xml:space="preserve"> أ</w:t>
      </w:r>
      <w:r w:rsidRPr="007B62FF">
        <w:rPr>
          <w:rtl/>
        </w:rPr>
        <w:t>يكره أنْ يكتب الرجل في خاتمه غير اسمه واسم أبيه</w:t>
      </w:r>
      <w:r>
        <w:rPr>
          <w:rtl/>
        </w:rPr>
        <w:t>؟</w:t>
      </w:r>
      <w:r w:rsidRPr="007B62FF">
        <w:rPr>
          <w:rtl/>
        </w:rPr>
        <w:t xml:space="preserve"> فقال</w:t>
      </w:r>
      <w:r w:rsidR="00527246">
        <w:rPr>
          <w:rtl/>
        </w:rPr>
        <w:t>:</w:t>
      </w:r>
      <w:r w:rsidRPr="007B62FF">
        <w:rPr>
          <w:rtl/>
        </w:rPr>
        <w:t xml:space="preserve"> في خاتمي مكتوب</w:t>
      </w:r>
      <w:r w:rsidR="00527246">
        <w:rPr>
          <w:rtl/>
        </w:rPr>
        <w:t>:</w:t>
      </w:r>
      <w:r w:rsidRPr="007B62FF">
        <w:rPr>
          <w:rtl/>
        </w:rPr>
        <w:t xml:space="preserve"> الله خالق كلّ شيء</w:t>
      </w:r>
      <w:r w:rsidR="00527246">
        <w:rPr>
          <w:rtl/>
        </w:rPr>
        <w:t>،</w:t>
      </w:r>
      <w:r w:rsidRPr="007B62FF">
        <w:rPr>
          <w:rtl/>
        </w:rPr>
        <w:t xml:space="preserve"> وفي خاتم أبي محمّد بن علي وكان خير محمّدي رأيته بعيني</w:t>
      </w:r>
      <w:r w:rsidR="00527246">
        <w:rPr>
          <w:rtl/>
        </w:rPr>
        <w:t>:</w:t>
      </w:r>
      <w:r w:rsidRPr="007B62FF">
        <w:rPr>
          <w:rtl/>
        </w:rPr>
        <w:t xml:space="preserve"> العزّة لله</w:t>
      </w:r>
      <w:r w:rsidR="00527246">
        <w:rPr>
          <w:rtl/>
        </w:rPr>
        <w:t>،</w:t>
      </w:r>
      <w:r w:rsidRPr="007B62FF">
        <w:rPr>
          <w:rtl/>
        </w:rPr>
        <w:t xml:space="preserve"> وفي خاتم علي بن الحسين </w:t>
      </w:r>
      <w:r>
        <w:rPr>
          <w:rtl/>
        </w:rPr>
        <w:t>(</w:t>
      </w:r>
      <w:r w:rsidRPr="007B62FF">
        <w:rPr>
          <w:rtl/>
        </w:rPr>
        <w:t>عليهما السّلام</w:t>
      </w:r>
      <w:r>
        <w:rPr>
          <w:rtl/>
        </w:rPr>
        <w:t>)</w:t>
      </w:r>
      <w:r w:rsidR="00527246">
        <w:rPr>
          <w:rtl/>
        </w:rPr>
        <w:t>:</w:t>
      </w:r>
      <w:r w:rsidRPr="007B62FF">
        <w:rPr>
          <w:rtl/>
        </w:rPr>
        <w:t xml:space="preserve"> الحمد لله العلي العظيم</w:t>
      </w:r>
      <w:r w:rsidR="00527246">
        <w:rPr>
          <w:rtl/>
        </w:rPr>
        <w:t>،</w:t>
      </w:r>
      <w:r w:rsidRPr="007B62FF">
        <w:rPr>
          <w:rtl/>
        </w:rPr>
        <w:t xml:space="preserve"> وفي خاتم الحسن والحسين </w:t>
      </w:r>
      <w:r>
        <w:rPr>
          <w:rtl/>
        </w:rPr>
        <w:t>(</w:t>
      </w:r>
      <w:r w:rsidRPr="007B62FF">
        <w:rPr>
          <w:rtl/>
        </w:rPr>
        <w:t>عليهما السّلام</w:t>
      </w:r>
      <w:r>
        <w:rPr>
          <w:rtl/>
        </w:rPr>
        <w:t>)</w:t>
      </w:r>
      <w:r w:rsidR="00527246">
        <w:rPr>
          <w:rtl/>
        </w:rPr>
        <w:t>:</w:t>
      </w:r>
      <w:r w:rsidRPr="007B62FF">
        <w:rPr>
          <w:rtl/>
        </w:rPr>
        <w:t xml:space="preserve"> حسبي الله</w:t>
      </w:r>
      <w:r w:rsidR="00527246">
        <w:rPr>
          <w:rtl/>
        </w:rPr>
        <w:t>،</w:t>
      </w:r>
      <w:r w:rsidRPr="007B62FF">
        <w:rPr>
          <w:rtl/>
        </w:rPr>
        <w:t xml:space="preserve"> وفي خاتم أمير المؤمنين </w:t>
      </w:r>
      <w:r w:rsidRPr="0017382C">
        <w:rPr>
          <w:rStyle w:val="libAlaemChar"/>
          <w:rtl/>
        </w:rPr>
        <w:t>عليه‌السلام</w:t>
      </w:r>
      <w:r w:rsidR="00527246">
        <w:rPr>
          <w:rtl/>
        </w:rPr>
        <w:t>:</w:t>
      </w:r>
      <w:r w:rsidRPr="007B62FF">
        <w:rPr>
          <w:rtl/>
        </w:rPr>
        <w:t xml:space="preserve"> لله الملك </w:t>
      </w:r>
      <w:r w:rsidRPr="0017382C">
        <w:rPr>
          <w:rStyle w:val="libFootnotenumChar"/>
          <w:rtl/>
        </w:rPr>
        <w:t>(2)</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أُصول الكافي 1</w:t>
      </w:r>
      <w:r w:rsidR="00527246">
        <w:rPr>
          <w:rtl/>
        </w:rPr>
        <w:t>:</w:t>
      </w:r>
      <w:r w:rsidRPr="007B62FF">
        <w:rPr>
          <w:rtl/>
        </w:rPr>
        <w:t xml:space="preserve"> 82 / 6.</w:t>
      </w:r>
    </w:p>
    <w:p w:rsidR="0017382C" w:rsidRPr="007B62FF" w:rsidRDefault="0017382C" w:rsidP="0017382C">
      <w:pPr>
        <w:pStyle w:val="libFootnote0"/>
        <w:rPr>
          <w:rtl/>
        </w:rPr>
      </w:pPr>
      <w:r w:rsidRPr="007B62FF">
        <w:rPr>
          <w:rtl/>
        </w:rPr>
        <w:t>(2) الكافي 6</w:t>
      </w:r>
      <w:r w:rsidR="00527246">
        <w:rPr>
          <w:rtl/>
        </w:rPr>
        <w:t>:</w:t>
      </w:r>
      <w:r w:rsidRPr="007B62FF">
        <w:rPr>
          <w:rtl/>
        </w:rPr>
        <w:t xml:space="preserve"> 473 / 2.</w:t>
      </w:r>
    </w:p>
    <w:p w:rsidR="0017382C" w:rsidRDefault="0017382C" w:rsidP="00C613E8">
      <w:pPr>
        <w:pStyle w:val="libNormal"/>
        <w:rPr>
          <w:rtl/>
        </w:rPr>
      </w:pPr>
      <w:r>
        <w:rPr>
          <w:rtl/>
        </w:rPr>
        <w:br w:type="page"/>
      </w:r>
    </w:p>
    <w:p w:rsidR="0017382C" w:rsidRPr="007B62FF" w:rsidRDefault="0017382C" w:rsidP="0017382C">
      <w:pPr>
        <w:pStyle w:val="libNormal"/>
        <w:rPr>
          <w:rtl/>
        </w:rPr>
      </w:pPr>
      <w:r w:rsidRPr="007B62FF">
        <w:rPr>
          <w:rtl/>
        </w:rPr>
        <w:lastRenderedPageBreak/>
        <w:t xml:space="preserve">وفي التهذيب </w:t>
      </w:r>
      <w:r w:rsidRPr="0017382C">
        <w:rPr>
          <w:rStyle w:val="libFootnotenumChar"/>
          <w:rtl/>
        </w:rPr>
        <w:t>(1)</w:t>
      </w:r>
      <w:r w:rsidR="00527246">
        <w:rPr>
          <w:rtl/>
        </w:rPr>
        <w:t>،</w:t>
      </w:r>
      <w:r w:rsidRPr="007B62FF">
        <w:rPr>
          <w:rtl/>
        </w:rPr>
        <w:t xml:space="preserve"> وكامل الزيارة </w:t>
      </w:r>
      <w:r w:rsidRPr="0017382C">
        <w:rPr>
          <w:rStyle w:val="libFootnotenumChar"/>
          <w:rtl/>
        </w:rPr>
        <w:t>(2)</w:t>
      </w:r>
      <w:r w:rsidR="00527246">
        <w:rPr>
          <w:rtl/>
        </w:rPr>
        <w:t>،</w:t>
      </w:r>
      <w:r w:rsidRPr="007B62FF">
        <w:rPr>
          <w:rtl/>
        </w:rPr>
        <w:t xml:space="preserve"> مسنداً</w:t>
      </w:r>
      <w:r w:rsidR="00527246">
        <w:rPr>
          <w:rtl/>
        </w:rPr>
        <w:t>:</w:t>
      </w:r>
      <w:r w:rsidRPr="007B62FF">
        <w:rPr>
          <w:rtl/>
        </w:rPr>
        <w:t xml:space="preserve"> عن محمّد بن سنان</w:t>
      </w:r>
      <w:r w:rsidR="00527246">
        <w:rPr>
          <w:rtl/>
        </w:rPr>
        <w:t>،</w:t>
      </w:r>
      <w:r w:rsidRPr="007B62FF">
        <w:rPr>
          <w:rtl/>
        </w:rPr>
        <w:t xml:space="preserve"> عنه</w:t>
      </w:r>
      <w:r w:rsidR="00527246">
        <w:rPr>
          <w:rtl/>
        </w:rPr>
        <w:t>،</w:t>
      </w:r>
      <w:r w:rsidRPr="007B62FF">
        <w:rPr>
          <w:rtl/>
        </w:rPr>
        <w:t xml:space="preserve"> عنه </w:t>
      </w:r>
      <w:r w:rsidRPr="0017382C">
        <w:rPr>
          <w:rStyle w:val="libAlaemChar"/>
          <w:rtl/>
        </w:rPr>
        <w:t>عليه‌السلام</w:t>
      </w:r>
      <w:r w:rsidRPr="007B62FF">
        <w:rPr>
          <w:rtl/>
        </w:rPr>
        <w:t xml:space="preserve"> قال</w:t>
      </w:r>
      <w:r w:rsidR="00527246">
        <w:rPr>
          <w:rtl/>
        </w:rPr>
        <w:t>:</w:t>
      </w:r>
      <w:r w:rsidRPr="007B62FF">
        <w:rPr>
          <w:rtl/>
        </w:rPr>
        <w:t xml:space="preserve"> من زار قبر الحسين </w:t>
      </w:r>
      <w:r w:rsidRPr="0017382C">
        <w:rPr>
          <w:rStyle w:val="libAlaemChar"/>
          <w:rtl/>
        </w:rPr>
        <w:t>عليه‌السلام</w:t>
      </w:r>
      <w:r w:rsidRPr="007B62FF">
        <w:rPr>
          <w:rtl/>
        </w:rPr>
        <w:t xml:space="preserve"> يوم عرفة كتب الله له ألف ألف حجّة مع القائم </w:t>
      </w:r>
      <w:r w:rsidRPr="0017382C">
        <w:rPr>
          <w:rStyle w:val="libAlaemChar"/>
          <w:rtl/>
        </w:rPr>
        <w:t>عليه‌السلام</w:t>
      </w:r>
      <w:r w:rsidR="00527246">
        <w:rPr>
          <w:rtl/>
        </w:rPr>
        <w:t>،</w:t>
      </w:r>
      <w:r w:rsidRPr="007B62FF">
        <w:rPr>
          <w:rtl/>
        </w:rPr>
        <w:t xml:space="preserve"> الخبر.</w:t>
      </w:r>
    </w:p>
    <w:p w:rsidR="0017382C" w:rsidRPr="007B62FF" w:rsidRDefault="0017382C" w:rsidP="0017382C">
      <w:pPr>
        <w:pStyle w:val="libNormal"/>
        <w:rPr>
          <w:rtl/>
        </w:rPr>
      </w:pPr>
      <w:r w:rsidRPr="007B62FF">
        <w:rPr>
          <w:rtl/>
        </w:rPr>
        <w:t>والخطابي لا يروي أمثال هذه الأخبار</w:t>
      </w:r>
      <w:r w:rsidR="00527246">
        <w:rPr>
          <w:rtl/>
        </w:rPr>
        <w:t>،</w:t>
      </w:r>
      <w:r w:rsidRPr="007B62FF">
        <w:rPr>
          <w:rtl/>
        </w:rPr>
        <w:t xml:space="preserve"> فإنه من الإسماعيلية كما أوضحنا ذلك في شرح حال كتاب دعائم الإسلام </w:t>
      </w:r>
      <w:r w:rsidRPr="0017382C">
        <w:rPr>
          <w:rStyle w:val="libFootnotenumChar"/>
          <w:rtl/>
        </w:rPr>
        <w:t>(3)</w:t>
      </w:r>
      <w:r w:rsidR="00527246">
        <w:rPr>
          <w:rtl/>
        </w:rPr>
        <w:t>،</w:t>
      </w:r>
      <w:r w:rsidRPr="007B62FF">
        <w:rPr>
          <w:rtl/>
        </w:rPr>
        <w:t xml:space="preserve"> وذكرنا أنّهم ينكرون الأحكام والشرائع</w:t>
      </w:r>
      <w:r w:rsidR="00527246">
        <w:rPr>
          <w:rtl/>
        </w:rPr>
        <w:t>،</w:t>
      </w:r>
      <w:r w:rsidRPr="007B62FF">
        <w:rPr>
          <w:rtl/>
        </w:rPr>
        <w:t xml:space="preserve"> وليس منهم رواة في كتب الأحاديث</w:t>
      </w:r>
      <w:r w:rsidR="00527246">
        <w:rPr>
          <w:rtl/>
        </w:rPr>
        <w:t>،</w:t>
      </w:r>
      <w:r w:rsidRPr="007B62FF">
        <w:rPr>
          <w:rtl/>
        </w:rPr>
        <w:t xml:space="preserve"> بل لا تجد في كتب الرجال راوياً قدحوه بأنّه كان منهم كما طعنوا فيه بأنّه ناووسي</w:t>
      </w:r>
      <w:r w:rsidR="00527246">
        <w:rPr>
          <w:rtl/>
        </w:rPr>
        <w:t>،</w:t>
      </w:r>
      <w:r w:rsidRPr="007B62FF">
        <w:rPr>
          <w:rtl/>
        </w:rPr>
        <w:t xml:space="preserve"> أو كيساني</w:t>
      </w:r>
      <w:r w:rsidR="00527246">
        <w:rPr>
          <w:rtl/>
        </w:rPr>
        <w:t>،</w:t>
      </w:r>
      <w:r w:rsidRPr="007B62FF">
        <w:rPr>
          <w:rtl/>
        </w:rPr>
        <w:t xml:space="preserve"> أو واقفي</w:t>
      </w:r>
      <w:r w:rsidR="00527246">
        <w:rPr>
          <w:rtl/>
        </w:rPr>
        <w:t>،</w:t>
      </w:r>
      <w:r w:rsidRPr="007B62FF">
        <w:rPr>
          <w:rtl/>
        </w:rPr>
        <w:t xml:space="preserve"> أو فطحي</w:t>
      </w:r>
      <w:r w:rsidR="00527246">
        <w:rPr>
          <w:rtl/>
        </w:rPr>
        <w:t>،</w:t>
      </w:r>
      <w:r w:rsidRPr="007B62FF">
        <w:rPr>
          <w:rtl/>
        </w:rPr>
        <w:t xml:space="preserve"> أو زيدي.</w:t>
      </w:r>
    </w:p>
    <w:p w:rsidR="0017382C" w:rsidRPr="007B62FF" w:rsidRDefault="0017382C" w:rsidP="0017382C">
      <w:pPr>
        <w:pStyle w:val="libNormal"/>
        <w:rPr>
          <w:rtl/>
        </w:rPr>
      </w:pPr>
      <w:r w:rsidRPr="007B62FF">
        <w:rPr>
          <w:rtl/>
        </w:rPr>
        <w:t>وقد رووا عن يونس كثيراً من الأحكام الفرعية كما لا يخفى على من راجعها</w:t>
      </w:r>
      <w:r w:rsidR="00527246">
        <w:rPr>
          <w:rtl/>
        </w:rPr>
        <w:t>،</w:t>
      </w:r>
      <w:r w:rsidRPr="007B62FF">
        <w:rPr>
          <w:rtl/>
        </w:rPr>
        <w:t xml:space="preserve"> مؤيّداً ذلك كلّه بما مرّ عن جامع البزنطي </w:t>
      </w:r>
      <w:r w:rsidRPr="0017382C">
        <w:rPr>
          <w:rStyle w:val="libFootnotenumChar"/>
          <w:rtl/>
        </w:rPr>
        <w:t>(4)</w:t>
      </w:r>
      <w:r w:rsidR="00527246">
        <w:rPr>
          <w:rtl/>
        </w:rPr>
        <w:t>،</w:t>
      </w:r>
      <w:r w:rsidRPr="007B62FF">
        <w:rPr>
          <w:rtl/>
        </w:rPr>
        <w:t xml:space="preserve"> وهو من أصحاب الإجماع</w:t>
      </w:r>
      <w:r w:rsidR="00527246">
        <w:rPr>
          <w:rtl/>
        </w:rPr>
        <w:t>،</w:t>
      </w:r>
      <w:r w:rsidRPr="007B62FF">
        <w:rPr>
          <w:rtl/>
        </w:rPr>
        <w:t xml:space="preserve"> ومن الثلاثة الذين لا يروون إلاّ عن الثقة</w:t>
      </w:r>
      <w:r w:rsidR="00527246">
        <w:rPr>
          <w:rtl/>
        </w:rPr>
        <w:t>،</w:t>
      </w:r>
      <w:r w:rsidRPr="007B62FF">
        <w:rPr>
          <w:rtl/>
        </w:rPr>
        <w:t xml:space="preserve"> وظاهر الخبر الثاني الذي نقلناه عنه أنّه روى عن يونس</w:t>
      </w:r>
      <w:r w:rsidR="00527246">
        <w:rPr>
          <w:rtl/>
        </w:rPr>
        <w:t>،</w:t>
      </w:r>
      <w:r w:rsidRPr="007B62FF">
        <w:rPr>
          <w:rtl/>
        </w:rPr>
        <w:t xml:space="preserve"> وأنّى للخبرين والمعارضة لما رواه</w:t>
      </w:r>
      <w:r w:rsidR="00527246">
        <w:rPr>
          <w:rtl/>
        </w:rPr>
        <w:t>،</w:t>
      </w:r>
      <w:r w:rsidRPr="007B62FF">
        <w:rPr>
          <w:rtl/>
        </w:rPr>
        <w:t xml:space="preserve"> وإن كان فلا بدّ فليعدّا مع أخبار لعن زرارة التي روى أغلبها محمّد بن عيسى</w:t>
      </w:r>
      <w:r>
        <w:rPr>
          <w:rtl/>
        </w:rPr>
        <w:t>.</w:t>
      </w:r>
    </w:p>
    <w:p w:rsidR="0017382C" w:rsidRPr="007B62FF" w:rsidRDefault="0017382C" w:rsidP="0017382C">
      <w:pPr>
        <w:pStyle w:val="libNormal"/>
        <w:rPr>
          <w:rtl/>
        </w:rPr>
      </w:pPr>
      <w:r w:rsidRPr="007B62FF">
        <w:rPr>
          <w:rtl/>
        </w:rPr>
        <w:t>وممّا يؤيد ذلك كلّه ما رواه الحميري في قرب الإسناد</w:t>
      </w:r>
      <w:r w:rsidR="00527246">
        <w:rPr>
          <w:rtl/>
        </w:rPr>
        <w:t>:</w:t>
      </w:r>
      <w:r w:rsidRPr="007B62FF">
        <w:rPr>
          <w:rtl/>
        </w:rPr>
        <w:t xml:space="preserve"> عن أحمد بن محمّد بن عيسى</w:t>
      </w:r>
      <w:r w:rsidR="00527246">
        <w:rPr>
          <w:rtl/>
        </w:rPr>
        <w:t>،</w:t>
      </w:r>
      <w:r w:rsidRPr="007B62FF">
        <w:rPr>
          <w:rtl/>
        </w:rPr>
        <w:t xml:space="preserve"> عن أحمد بن محمّد بن أبي نصر البزنطي</w:t>
      </w:r>
      <w:r w:rsidR="00527246">
        <w:rPr>
          <w:rtl/>
        </w:rPr>
        <w:t>،</w:t>
      </w:r>
      <w:r w:rsidRPr="007B62FF">
        <w:rPr>
          <w:rtl/>
        </w:rPr>
        <w:t xml:space="preserve"> قال</w:t>
      </w:r>
      <w:r w:rsidR="00527246">
        <w:rPr>
          <w:rtl/>
        </w:rPr>
        <w:t>:</w:t>
      </w:r>
      <w:r w:rsidRPr="007B62FF">
        <w:rPr>
          <w:rtl/>
        </w:rPr>
        <w:t xml:space="preserve"> سألت الرضا </w:t>
      </w:r>
      <w:r w:rsidRPr="0017382C">
        <w:rPr>
          <w:rStyle w:val="libAlaemChar"/>
          <w:rtl/>
        </w:rPr>
        <w:t>عليه‌السلام</w:t>
      </w:r>
      <w:r w:rsidRPr="007B62FF">
        <w:rPr>
          <w:rtl/>
        </w:rPr>
        <w:t xml:space="preserve"> عن قبر أمير المؤمنين </w:t>
      </w:r>
      <w:r w:rsidRPr="0017382C">
        <w:rPr>
          <w:rStyle w:val="libAlaemChar"/>
          <w:rtl/>
        </w:rPr>
        <w:t>عليه‌السلام</w:t>
      </w:r>
      <w:r w:rsidR="00527246">
        <w:rPr>
          <w:rtl/>
        </w:rPr>
        <w:t>،</w:t>
      </w:r>
      <w:r w:rsidRPr="007B62FF">
        <w:rPr>
          <w:rtl/>
        </w:rPr>
        <w:t xml:space="preserve"> فقال</w:t>
      </w:r>
      <w:r w:rsidR="00527246">
        <w:rPr>
          <w:rtl/>
        </w:rPr>
        <w:t>:</w:t>
      </w:r>
      <w:r w:rsidRPr="007B62FF">
        <w:rPr>
          <w:rtl/>
        </w:rPr>
        <w:t xml:space="preserve"> ما سمعت من</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تهذيب الأحكام 6</w:t>
      </w:r>
      <w:r w:rsidR="00527246">
        <w:rPr>
          <w:rtl/>
        </w:rPr>
        <w:t>:</w:t>
      </w:r>
      <w:r w:rsidRPr="007B62FF">
        <w:rPr>
          <w:rtl/>
        </w:rPr>
        <w:t xml:space="preserve"> 49 / 113.</w:t>
      </w:r>
    </w:p>
    <w:p w:rsidR="0017382C" w:rsidRPr="007B62FF" w:rsidRDefault="0017382C" w:rsidP="0017382C">
      <w:pPr>
        <w:pStyle w:val="libFootnote0"/>
        <w:rPr>
          <w:rtl/>
        </w:rPr>
      </w:pPr>
      <w:r w:rsidRPr="007B62FF">
        <w:rPr>
          <w:rtl/>
        </w:rPr>
        <w:t>(2) كامل الزيارات</w:t>
      </w:r>
      <w:r w:rsidR="00527246">
        <w:rPr>
          <w:rtl/>
        </w:rPr>
        <w:t>:</w:t>
      </w:r>
      <w:r w:rsidRPr="007B62FF">
        <w:rPr>
          <w:rtl/>
        </w:rPr>
        <w:t xml:space="preserve"> 172 باب 70 حديث 10.</w:t>
      </w:r>
    </w:p>
    <w:p w:rsidR="0017382C" w:rsidRPr="007B62FF" w:rsidRDefault="0017382C" w:rsidP="0017382C">
      <w:pPr>
        <w:pStyle w:val="libFootnote0"/>
        <w:rPr>
          <w:rtl/>
        </w:rPr>
      </w:pPr>
      <w:r w:rsidRPr="007B62FF">
        <w:rPr>
          <w:rtl/>
        </w:rPr>
        <w:t>(3) راجع الجزء الأول من الخاتمة صحيفة</w:t>
      </w:r>
      <w:r w:rsidR="00527246">
        <w:rPr>
          <w:rtl/>
        </w:rPr>
        <w:t>:</w:t>
      </w:r>
      <w:r w:rsidRPr="007B62FF">
        <w:rPr>
          <w:rtl/>
        </w:rPr>
        <w:t xml:space="preserve"> 139.</w:t>
      </w:r>
    </w:p>
    <w:p w:rsidR="0017382C" w:rsidRPr="007B62FF" w:rsidRDefault="0017382C" w:rsidP="0017382C">
      <w:pPr>
        <w:pStyle w:val="libFootnote0"/>
        <w:rPr>
          <w:rtl/>
        </w:rPr>
      </w:pPr>
      <w:r w:rsidRPr="007B62FF">
        <w:rPr>
          <w:rtl/>
        </w:rPr>
        <w:t>(4) السرائر 3</w:t>
      </w:r>
      <w:r w:rsidR="00527246">
        <w:rPr>
          <w:rtl/>
        </w:rPr>
        <w:t>:</w:t>
      </w:r>
      <w:r w:rsidRPr="007B62FF">
        <w:rPr>
          <w:rtl/>
        </w:rPr>
        <w:t xml:space="preserve"> 578 </w:t>
      </w:r>
      <w:r>
        <w:rPr>
          <w:rtl/>
        </w:rPr>
        <w:t>(</w:t>
      </w:r>
      <w:r w:rsidRPr="007B62FF">
        <w:rPr>
          <w:rtl/>
        </w:rPr>
        <w:t>طبعة جامعة المدرسين</w:t>
      </w:r>
      <w:r>
        <w:rPr>
          <w:rtl/>
        </w:rPr>
        <w:t>)</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أشياخك</w:t>
      </w:r>
      <w:r>
        <w:rPr>
          <w:rtl/>
        </w:rPr>
        <w:t>؟</w:t>
      </w:r>
      <w:r w:rsidRPr="007B62FF">
        <w:rPr>
          <w:rtl/>
        </w:rPr>
        <w:t xml:space="preserve"> فقلت له</w:t>
      </w:r>
      <w:r w:rsidR="00527246">
        <w:rPr>
          <w:rtl/>
        </w:rPr>
        <w:t>:</w:t>
      </w:r>
      <w:r w:rsidRPr="007B62FF">
        <w:rPr>
          <w:rtl/>
        </w:rPr>
        <w:t xml:space="preserve"> حدّثنا صفوان بن مهران</w:t>
      </w:r>
      <w:r w:rsidR="00527246">
        <w:rPr>
          <w:rtl/>
        </w:rPr>
        <w:t>،</w:t>
      </w:r>
      <w:r w:rsidRPr="007B62FF">
        <w:rPr>
          <w:rtl/>
        </w:rPr>
        <w:t xml:space="preserve"> عن جدّك </w:t>
      </w:r>
      <w:r w:rsidRPr="0017382C">
        <w:rPr>
          <w:rStyle w:val="libAlaemChar"/>
          <w:rtl/>
        </w:rPr>
        <w:t>عليه‌السلام</w:t>
      </w:r>
      <w:r w:rsidR="00527246">
        <w:rPr>
          <w:rtl/>
        </w:rPr>
        <w:t>:</w:t>
      </w:r>
      <w:r w:rsidRPr="007B62FF">
        <w:rPr>
          <w:rtl/>
        </w:rPr>
        <w:t xml:space="preserve"> أنّه دفن في نجف الكوفة.</w:t>
      </w:r>
    </w:p>
    <w:p w:rsidR="0017382C" w:rsidRPr="007B62FF" w:rsidRDefault="0017382C" w:rsidP="0017382C">
      <w:pPr>
        <w:pStyle w:val="libNormal"/>
        <w:rPr>
          <w:rtl/>
        </w:rPr>
      </w:pPr>
      <w:r w:rsidRPr="007B62FF">
        <w:rPr>
          <w:rtl/>
        </w:rPr>
        <w:t xml:space="preserve">ورواه بعض أصحابنا عن يونس بن ظبيان بمثل هذا الخبر </w:t>
      </w:r>
      <w:r w:rsidRPr="0017382C">
        <w:rPr>
          <w:rStyle w:val="libFootnotenumChar"/>
          <w:rtl/>
        </w:rPr>
        <w:t>(1)</w:t>
      </w:r>
      <w:r w:rsidR="00527246">
        <w:rPr>
          <w:rtl/>
        </w:rPr>
        <w:t>،</w:t>
      </w:r>
      <w:r w:rsidRPr="007B62FF">
        <w:rPr>
          <w:rtl/>
        </w:rPr>
        <w:t xml:space="preserve"> ولا يخفى أن عدّه البزنطي من المشايخ</w:t>
      </w:r>
      <w:r w:rsidR="00527246">
        <w:rPr>
          <w:rtl/>
        </w:rPr>
        <w:t>،</w:t>
      </w:r>
      <w:r w:rsidRPr="007B62FF">
        <w:rPr>
          <w:rtl/>
        </w:rPr>
        <w:t xml:space="preserve"> والرواية عنه في محضره </w:t>
      </w:r>
      <w:r w:rsidRPr="0017382C">
        <w:rPr>
          <w:rStyle w:val="libAlaemChar"/>
          <w:rtl/>
        </w:rPr>
        <w:t>عليه‌السلام</w:t>
      </w:r>
      <w:r w:rsidRPr="007B62FF">
        <w:rPr>
          <w:rtl/>
        </w:rPr>
        <w:t xml:space="preserve"> لا يجتمع مع خبر اللعن المتقدّم</w:t>
      </w:r>
      <w:r w:rsidR="00527246">
        <w:rPr>
          <w:rtl/>
        </w:rPr>
        <w:t>،</w:t>
      </w:r>
      <w:r w:rsidRPr="007B62FF">
        <w:rPr>
          <w:rtl/>
        </w:rPr>
        <w:t xml:space="preserve"> والخبر مع علوّ سنده في أعلى درجة الصحة.</w:t>
      </w:r>
    </w:p>
    <w:p w:rsidR="0017382C" w:rsidRPr="007B62FF" w:rsidRDefault="0017382C" w:rsidP="0017382C">
      <w:pPr>
        <w:pStyle w:val="libNormal"/>
        <w:rPr>
          <w:rtl/>
        </w:rPr>
      </w:pPr>
      <w:r w:rsidRPr="007B62FF">
        <w:rPr>
          <w:rtl/>
        </w:rPr>
        <w:t>هذا وقال الكاظمي في التكملة</w:t>
      </w:r>
      <w:r w:rsidR="00527246">
        <w:rPr>
          <w:rtl/>
        </w:rPr>
        <w:t>:</w:t>
      </w:r>
      <w:r w:rsidRPr="007B62FF">
        <w:rPr>
          <w:rtl/>
        </w:rPr>
        <w:t xml:space="preserve"> واعلم أنّ هذا قد ضعّفه أكثر أهل الرجال</w:t>
      </w:r>
      <w:r w:rsidR="00527246">
        <w:rPr>
          <w:rtl/>
        </w:rPr>
        <w:t>،</w:t>
      </w:r>
      <w:r w:rsidRPr="007B62FF">
        <w:rPr>
          <w:rtl/>
        </w:rPr>
        <w:t xml:space="preserve"> وأورد الكشي </w:t>
      </w:r>
      <w:r w:rsidRPr="0017382C">
        <w:rPr>
          <w:rStyle w:val="libFootnotenumChar"/>
          <w:rtl/>
        </w:rPr>
        <w:t>(2)</w:t>
      </w:r>
      <w:r w:rsidRPr="007B62FF">
        <w:rPr>
          <w:rtl/>
        </w:rPr>
        <w:t xml:space="preserve"> إخباراً في مدحه وذمّه كلّها ضعيفة إلاّ واحداً صحيحاً</w:t>
      </w:r>
      <w:r w:rsidR="00527246">
        <w:rPr>
          <w:rtl/>
        </w:rPr>
        <w:t>،</w:t>
      </w:r>
      <w:r w:rsidRPr="007B62FF">
        <w:rPr>
          <w:rtl/>
        </w:rPr>
        <w:t xml:space="preserve"> إلاّ أنّ فيه محمّد بن عيسى</w:t>
      </w:r>
      <w:r>
        <w:rPr>
          <w:rtl/>
        </w:rPr>
        <w:t>.</w:t>
      </w:r>
    </w:p>
    <w:p w:rsidR="0017382C" w:rsidRPr="007B62FF" w:rsidRDefault="0017382C" w:rsidP="0017382C">
      <w:pPr>
        <w:pStyle w:val="libNormal"/>
        <w:rPr>
          <w:rtl/>
        </w:rPr>
      </w:pPr>
      <w:r w:rsidRPr="007B62FF">
        <w:rPr>
          <w:rtl/>
        </w:rPr>
        <w:t>وبخطّ المجلسي</w:t>
      </w:r>
      <w:r w:rsidR="00527246">
        <w:rPr>
          <w:rtl/>
        </w:rPr>
        <w:t>:</w:t>
      </w:r>
      <w:r w:rsidRPr="007B62FF">
        <w:rPr>
          <w:rtl/>
        </w:rPr>
        <w:t xml:space="preserve"> روى ابن إدريس في السرائر عن جامع البزنطي. وساق الخبر</w:t>
      </w:r>
      <w:r w:rsidR="00527246">
        <w:rPr>
          <w:rtl/>
        </w:rPr>
        <w:t>،</w:t>
      </w:r>
      <w:r w:rsidRPr="007B62FF">
        <w:rPr>
          <w:rtl/>
        </w:rPr>
        <w:t xml:space="preserve"> ثمّ قال</w:t>
      </w:r>
      <w:r w:rsidR="00527246">
        <w:rPr>
          <w:rtl/>
        </w:rPr>
        <w:t>:</w:t>
      </w:r>
      <w:r w:rsidRPr="007B62FF">
        <w:rPr>
          <w:rtl/>
        </w:rPr>
        <w:t xml:space="preserve"> وهذا حديث صحيح </w:t>
      </w:r>
      <w:r w:rsidRPr="0017382C">
        <w:rPr>
          <w:rStyle w:val="libFootnotenumChar"/>
          <w:rtl/>
        </w:rPr>
        <w:t>(3)</w:t>
      </w:r>
      <w:r w:rsidR="00527246">
        <w:rPr>
          <w:rtl/>
        </w:rPr>
        <w:t>،</w:t>
      </w:r>
      <w:r w:rsidRPr="007B62FF">
        <w:rPr>
          <w:rtl/>
        </w:rPr>
        <w:t xml:space="preserve"> لأنّ ابن إدريس أخذه عن جامع البزنطي</w:t>
      </w:r>
      <w:r w:rsidR="00527246">
        <w:rPr>
          <w:rtl/>
        </w:rPr>
        <w:t>،</w:t>
      </w:r>
      <w:r w:rsidRPr="007B62FF">
        <w:rPr>
          <w:rtl/>
        </w:rPr>
        <w:t xml:space="preserve"> وهو ممّن أجمعت العصابة على تصحيح ما يصح عنه.</w:t>
      </w:r>
    </w:p>
    <w:p w:rsidR="0017382C" w:rsidRPr="007B62FF" w:rsidRDefault="0017382C" w:rsidP="0017382C">
      <w:pPr>
        <w:pStyle w:val="libNormal"/>
        <w:rPr>
          <w:rtl/>
        </w:rPr>
      </w:pPr>
      <w:r w:rsidRPr="007B62FF">
        <w:rPr>
          <w:rtl/>
        </w:rPr>
        <w:t xml:space="preserve">ورواه الكشي </w:t>
      </w:r>
      <w:r w:rsidRPr="0017382C">
        <w:rPr>
          <w:rStyle w:val="libFootnotenumChar"/>
          <w:rtl/>
        </w:rPr>
        <w:t>(4)</w:t>
      </w:r>
      <w:r w:rsidRPr="007B62FF">
        <w:rPr>
          <w:rtl/>
        </w:rPr>
        <w:t xml:space="preserve"> بطريق مجهول إلى ابن أبي عمير إلى هشام بن سالم</w:t>
      </w:r>
      <w:r w:rsidR="00527246">
        <w:rPr>
          <w:rtl/>
        </w:rPr>
        <w:t>،</w:t>
      </w:r>
      <w:r w:rsidRPr="007B62FF">
        <w:rPr>
          <w:rtl/>
        </w:rPr>
        <w:t xml:space="preserve"> فكان خبر المدح أصحّ.</w:t>
      </w:r>
    </w:p>
    <w:p w:rsidR="0017382C" w:rsidRPr="007B62FF" w:rsidRDefault="0017382C" w:rsidP="0017382C">
      <w:pPr>
        <w:pStyle w:val="libNormal"/>
        <w:rPr>
          <w:rtl/>
        </w:rPr>
      </w:pPr>
      <w:r w:rsidRPr="007B62FF">
        <w:rPr>
          <w:rtl/>
        </w:rPr>
        <w:t xml:space="preserve">وفي الكافي </w:t>
      </w:r>
      <w:r w:rsidRPr="0017382C">
        <w:rPr>
          <w:rStyle w:val="libFootnotenumChar"/>
          <w:rtl/>
        </w:rPr>
        <w:t>(5)</w:t>
      </w:r>
      <w:r w:rsidRPr="007B62FF">
        <w:rPr>
          <w:rtl/>
        </w:rPr>
        <w:t xml:space="preserve"> حديث دالّ على مدحه أيضاً لا يحضرني الآن</w:t>
      </w:r>
      <w:r w:rsidR="00527246">
        <w:rPr>
          <w:rtl/>
        </w:rPr>
        <w:t>،</w:t>
      </w:r>
      <w:r w:rsidRPr="007B62FF">
        <w:rPr>
          <w:rtl/>
        </w:rPr>
        <w:t xml:space="preserve"> قال</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قرب الاسناد</w:t>
      </w:r>
      <w:r w:rsidR="00527246">
        <w:rPr>
          <w:rtl/>
        </w:rPr>
        <w:t>:</w:t>
      </w:r>
      <w:r w:rsidRPr="007B62FF">
        <w:rPr>
          <w:rtl/>
        </w:rPr>
        <w:t xml:space="preserve"> 367 / 1315.</w:t>
      </w:r>
    </w:p>
    <w:p w:rsidR="0017382C" w:rsidRPr="007B62FF" w:rsidRDefault="0017382C" w:rsidP="0017382C">
      <w:pPr>
        <w:pStyle w:val="libFootnote0"/>
        <w:rPr>
          <w:rtl/>
        </w:rPr>
      </w:pPr>
      <w:r w:rsidRPr="007B62FF">
        <w:rPr>
          <w:rtl/>
        </w:rPr>
        <w:t>(2) انظر رجال الكشي 2</w:t>
      </w:r>
      <w:r w:rsidR="00527246">
        <w:rPr>
          <w:rtl/>
        </w:rPr>
        <w:t>:</w:t>
      </w:r>
      <w:r w:rsidRPr="007B62FF">
        <w:rPr>
          <w:rtl/>
        </w:rPr>
        <w:t xml:space="preserve"> 657 / 672</w:t>
      </w:r>
      <w:r w:rsidR="00527246">
        <w:rPr>
          <w:rtl/>
        </w:rPr>
        <w:t>،</w:t>
      </w:r>
      <w:r w:rsidRPr="007B62FF">
        <w:rPr>
          <w:rtl/>
        </w:rPr>
        <w:t xml:space="preserve"> 673 وأيضاً 2</w:t>
      </w:r>
      <w:r w:rsidR="00527246">
        <w:rPr>
          <w:rtl/>
        </w:rPr>
        <w:t>:</w:t>
      </w:r>
      <w:r w:rsidRPr="007B62FF">
        <w:rPr>
          <w:rtl/>
        </w:rPr>
        <w:t xml:space="preserve"> 658 / 674</w:t>
      </w:r>
      <w:r w:rsidR="00527246">
        <w:rPr>
          <w:rtl/>
        </w:rPr>
        <w:t>،</w:t>
      </w:r>
      <w:r w:rsidRPr="007B62FF">
        <w:rPr>
          <w:rtl/>
        </w:rPr>
        <w:t xml:space="preserve"> 675.</w:t>
      </w:r>
    </w:p>
    <w:p w:rsidR="0017382C" w:rsidRPr="007B62FF" w:rsidRDefault="0017382C" w:rsidP="0017382C">
      <w:pPr>
        <w:pStyle w:val="libFootnote0"/>
        <w:rPr>
          <w:rtl/>
        </w:rPr>
      </w:pPr>
      <w:r w:rsidRPr="007B62FF">
        <w:rPr>
          <w:rtl/>
        </w:rPr>
        <w:t>(3) حاشية المجلسي على نقد الرجال</w:t>
      </w:r>
      <w:r w:rsidR="00527246">
        <w:rPr>
          <w:rtl/>
        </w:rPr>
        <w:t>:</w:t>
      </w:r>
      <w:r w:rsidRPr="007B62FF">
        <w:rPr>
          <w:rtl/>
        </w:rPr>
        <w:t xml:space="preserve"> 249 </w:t>
      </w:r>
      <w:r>
        <w:rPr>
          <w:rtl/>
        </w:rPr>
        <w:t>(</w:t>
      </w:r>
      <w:r w:rsidRPr="007B62FF">
        <w:rPr>
          <w:rtl/>
        </w:rPr>
        <w:t>مخطوط</w:t>
      </w:r>
      <w:r>
        <w:rPr>
          <w:rtl/>
        </w:rPr>
        <w:t>)</w:t>
      </w:r>
      <w:r w:rsidR="00527246">
        <w:rPr>
          <w:rtl/>
        </w:rPr>
        <w:t>،</w:t>
      </w:r>
      <w:r w:rsidRPr="007B62FF">
        <w:rPr>
          <w:rtl/>
        </w:rPr>
        <w:t xml:space="preserve"> وانظر السرائر 3</w:t>
      </w:r>
      <w:r w:rsidR="00527246">
        <w:rPr>
          <w:rtl/>
        </w:rPr>
        <w:t>:</w:t>
      </w:r>
      <w:r w:rsidRPr="007B62FF">
        <w:rPr>
          <w:rtl/>
        </w:rPr>
        <w:t xml:space="preserve"> 578.</w:t>
      </w:r>
    </w:p>
    <w:p w:rsidR="0017382C" w:rsidRPr="007B62FF" w:rsidRDefault="0017382C" w:rsidP="0017382C">
      <w:pPr>
        <w:pStyle w:val="libFootnote0"/>
        <w:rPr>
          <w:rtl/>
        </w:rPr>
      </w:pPr>
      <w:r w:rsidRPr="007B62FF">
        <w:rPr>
          <w:rtl/>
        </w:rPr>
        <w:t>(4) رجال الكشي 2</w:t>
      </w:r>
      <w:r w:rsidR="00527246">
        <w:rPr>
          <w:rtl/>
        </w:rPr>
        <w:t>:</w:t>
      </w:r>
      <w:r w:rsidRPr="007B62FF">
        <w:rPr>
          <w:rtl/>
        </w:rPr>
        <w:t xml:space="preserve"> 658.</w:t>
      </w:r>
    </w:p>
    <w:p w:rsidR="0017382C" w:rsidRPr="007B62FF" w:rsidRDefault="0017382C" w:rsidP="0017382C">
      <w:pPr>
        <w:pStyle w:val="libFootnote0"/>
        <w:rPr>
          <w:rtl/>
        </w:rPr>
      </w:pPr>
      <w:r w:rsidRPr="007B62FF">
        <w:rPr>
          <w:rtl/>
        </w:rPr>
        <w:t>(5) راجع أُصول الكافي 1</w:t>
      </w:r>
      <w:r w:rsidR="00527246">
        <w:rPr>
          <w:rtl/>
        </w:rPr>
        <w:t>:</w:t>
      </w:r>
      <w:r w:rsidRPr="007B62FF">
        <w:rPr>
          <w:rtl/>
        </w:rPr>
        <w:t xml:space="preserve"> 246 247 / 9.</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الصالح </w:t>
      </w:r>
      <w:r w:rsidRPr="0017382C">
        <w:rPr>
          <w:rStyle w:val="libFootnotenumChar"/>
          <w:rtl/>
        </w:rPr>
        <w:t>(1)</w:t>
      </w:r>
      <w:r w:rsidR="00527246">
        <w:rPr>
          <w:rtl/>
        </w:rPr>
        <w:t>:</w:t>
      </w:r>
      <w:r w:rsidRPr="007B62FF">
        <w:rPr>
          <w:rtl/>
        </w:rPr>
        <w:t xml:space="preserve"> وفيه دلالة على حسن حال يونس بن ظبيان</w:t>
      </w:r>
      <w:r w:rsidR="00527246">
        <w:rPr>
          <w:rtl/>
        </w:rPr>
        <w:t>،</w:t>
      </w:r>
      <w:r w:rsidRPr="007B62FF">
        <w:rPr>
          <w:rtl/>
        </w:rPr>
        <w:t xml:space="preserve"> ولكن علماء الرجال بالغوا في ذمّه ونسبوه إلى الكذب</w:t>
      </w:r>
      <w:r w:rsidR="00527246">
        <w:rPr>
          <w:rtl/>
        </w:rPr>
        <w:t>،</w:t>
      </w:r>
      <w:r w:rsidRPr="007B62FF">
        <w:rPr>
          <w:rtl/>
        </w:rPr>
        <w:t xml:space="preserve"> والوضع</w:t>
      </w:r>
      <w:r w:rsidR="00527246">
        <w:rPr>
          <w:rtl/>
        </w:rPr>
        <w:t>،</w:t>
      </w:r>
      <w:r w:rsidRPr="007B62FF">
        <w:rPr>
          <w:rtl/>
        </w:rPr>
        <w:t xml:space="preserve"> والتهمة</w:t>
      </w:r>
      <w:r w:rsidR="00527246">
        <w:rPr>
          <w:rtl/>
        </w:rPr>
        <w:t>،</w:t>
      </w:r>
      <w:r w:rsidRPr="007B62FF">
        <w:rPr>
          <w:rtl/>
        </w:rPr>
        <w:t xml:space="preserve"> والغلوّ</w:t>
      </w:r>
      <w:r w:rsidR="00527246">
        <w:rPr>
          <w:rtl/>
        </w:rPr>
        <w:t>،</w:t>
      </w:r>
      <w:r w:rsidRPr="007B62FF">
        <w:rPr>
          <w:rtl/>
        </w:rPr>
        <w:t xml:space="preserve"> ووضع الحديث</w:t>
      </w:r>
      <w:r w:rsidR="00527246">
        <w:rPr>
          <w:rtl/>
        </w:rPr>
        <w:t>،</w:t>
      </w:r>
      <w:r w:rsidRPr="007B62FF">
        <w:rPr>
          <w:rtl/>
        </w:rPr>
        <w:t xml:space="preserve"> ونقلوا عن الرضا </w:t>
      </w:r>
      <w:r w:rsidRPr="0017382C">
        <w:rPr>
          <w:rStyle w:val="libAlaemChar"/>
          <w:rtl/>
        </w:rPr>
        <w:t>عليه‌السلام</w:t>
      </w:r>
      <w:r w:rsidRPr="007B62FF">
        <w:rPr>
          <w:rtl/>
        </w:rPr>
        <w:t xml:space="preserve"> أنّه لعنه وقال</w:t>
      </w:r>
      <w:r w:rsidR="00527246">
        <w:rPr>
          <w:rtl/>
        </w:rPr>
        <w:t>:</w:t>
      </w:r>
      <w:r w:rsidRPr="007B62FF">
        <w:rPr>
          <w:rtl/>
        </w:rPr>
        <w:t xml:space="preserve"> أما إنّ يونس بن ظبيان مع أبي الخطاب في أشدّ العذاب </w:t>
      </w:r>
      <w:r w:rsidRPr="0017382C">
        <w:rPr>
          <w:rStyle w:val="libFootnotenumChar"/>
          <w:rtl/>
        </w:rPr>
        <w:t>(2)</w:t>
      </w:r>
      <w:r>
        <w:rPr>
          <w:rtl/>
        </w:rPr>
        <w:t>.</w:t>
      </w:r>
    </w:p>
    <w:p w:rsidR="0017382C" w:rsidRPr="007B62FF" w:rsidRDefault="0017382C" w:rsidP="0017382C">
      <w:pPr>
        <w:pStyle w:val="libNormal"/>
        <w:rPr>
          <w:rtl/>
        </w:rPr>
      </w:pPr>
      <w:r w:rsidRPr="007B62FF">
        <w:rPr>
          <w:rtl/>
        </w:rPr>
        <w:t>فلو خليت الأخبار ونفسها لحكمت بوثاقته</w:t>
      </w:r>
      <w:r w:rsidR="00527246">
        <w:rPr>
          <w:rtl/>
        </w:rPr>
        <w:t>،</w:t>
      </w:r>
      <w:r w:rsidRPr="007B62FF">
        <w:rPr>
          <w:rtl/>
        </w:rPr>
        <w:t xml:space="preserve"> ولكن أخبار الذمّ مؤيدة بفتوى أساطين علم الرجال</w:t>
      </w:r>
      <w:r w:rsidR="00527246">
        <w:rPr>
          <w:rtl/>
        </w:rPr>
        <w:t>،</w:t>
      </w:r>
      <w:r w:rsidRPr="007B62FF">
        <w:rPr>
          <w:rtl/>
        </w:rPr>
        <w:t xml:space="preserve"> فلذا توقّفت فيه </w:t>
      </w:r>
      <w:r w:rsidRPr="0017382C">
        <w:rPr>
          <w:rStyle w:val="libFootnotenumChar"/>
          <w:rtl/>
        </w:rPr>
        <w:t>(3)</w:t>
      </w:r>
      <w:r w:rsidR="00527246">
        <w:rPr>
          <w:rtl/>
        </w:rPr>
        <w:t>،</w:t>
      </w:r>
      <w:r w:rsidRPr="007B62FF">
        <w:rPr>
          <w:rtl/>
        </w:rPr>
        <w:t xml:space="preserve"> انتهى</w:t>
      </w:r>
      <w:r>
        <w:rPr>
          <w:rtl/>
        </w:rPr>
        <w:t>.</w:t>
      </w:r>
    </w:p>
    <w:p w:rsidR="0017382C" w:rsidRPr="007B62FF" w:rsidRDefault="0017382C" w:rsidP="0017382C">
      <w:pPr>
        <w:pStyle w:val="libNormal"/>
        <w:rPr>
          <w:rtl/>
        </w:rPr>
      </w:pPr>
      <w:r w:rsidRPr="007B62FF">
        <w:rPr>
          <w:rtl/>
        </w:rPr>
        <w:t>قلت</w:t>
      </w:r>
      <w:r w:rsidR="00527246">
        <w:rPr>
          <w:rtl/>
        </w:rPr>
        <w:t>:</w:t>
      </w:r>
      <w:r w:rsidRPr="007B62FF">
        <w:rPr>
          <w:rtl/>
        </w:rPr>
        <w:t xml:space="preserve"> وأخبار المدح أيضاً مؤيّدة بعمل الشيوخ المعاصرين له الأعرفين بحاله من الكشي الساكن في أقصى بلاد خراسان</w:t>
      </w:r>
      <w:r w:rsidR="00527246">
        <w:rPr>
          <w:rtl/>
        </w:rPr>
        <w:t>،</w:t>
      </w:r>
      <w:r w:rsidRPr="007B62FF">
        <w:rPr>
          <w:rtl/>
        </w:rPr>
        <w:t xml:space="preserve"> والغضائري المتأخر عنه بقرون</w:t>
      </w:r>
      <w:r w:rsidR="00527246">
        <w:rPr>
          <w:rtl/>
        </w:rPr>
        <w:t>،</w:t>
      </w:r>
      <w:r w:rsidRPr="007B62FF">
        <w:rPr>
          <w:rtl/>
        </w:rPr>
        <w:t xml:space="preserve"> وبقول الصدوق في الزيارة التي هو راويها أنّها أصح الزيارات رواية </w:t>
      </w:r>
      <w:r w:rsidRPr="0017382C">
        <w:rPr>
          <w:rStyle w:val="libFootnotenumChar"/>
          <w:rtl/>
        </w:rPr>
        <w:t>(4)</w:t>
      </w:r>
      <w:r w:rsidR="00527246">
        <w:rPr>
          <w:rtl/>
        </w:rPr>
        <w:t>،</w:t>
      </w:r>
      <w:r w:rsidRPr="007B62FF">
        <w:rPr>
          <w:rtl/>
        </w:rPr>
        <w:t xml:space="preserve"> والمراد بالصحة وثاقة الرواة هنا قطعاً وإن قلنا بأعميّة الاصطلاح.</w:t>
      </w:r>
    </w:p>
    <w:p w:rsidR="0017382C" w:rsidRPr="007B62FF" w:rsidRDefault="0017382C" w:rsidP="0017382C">
      <w:pPr>
        <w:pStyle w:val="libNormal"/>
        <w:rPr>
          <w:rtl/>
        </w:rPr>
      </w:pPr>
      <w:r w:rsidRPr="007B62FF">
        <w:rPr>
          <w:rtl/>
        </w:rPr>
        <w:t>وقال الأُستاذ في التعليقة</w:t>
      </w:r>
      <w:r w:rsidR="00527246">
        <w:rPr>
          <w:rtl/>
        </w:rPr>
        <w:t>:</w:t>
      </w:r>
      <w:r w:rsidRPr="007B62FF">
        <w:rPr>
          <w:rtl/>
        </w:rPr>
        <w:t xml:space="preserve"> روى الثقة الجليل علي بن محمّد الخزاز في كتابه الكفاية عنه النص على الأئمّة الاثني عشر </w:t>
      </w:r>
      <w:r w:rsidRPr="0017382C">
        <w:rPr>
          <w:rStyle w:val="libAlaemChar"/>
          <w:rtl/>
        </w:rPr>
        <w:t>عليهم‌السلام</w:t>
      </w:r>
      <w:r w:rsidRPr="007B62FF">
        <w:rPr>
          <w:rtl/>
        </w:rPr>
        <w:t xml:space="preserve"> عن الصادق </w:t>
      </w:r>
      <w:r w:rsidRPr="0017382C">
        <w:rPr>
          <w:rStyle w:val="libAlaemChar"/>
          <w:rtl/>
        </w:rPr>
        <w:t>عليه‌السلام</w:t>
      </w:r>
      <w:r w:rsidRPr="007B62FF">
        <w:rPr>
          <w:rtl/>
        </w:rPr>
        <w:t xml:space="preserve"> </w:t>
      </w:r>
      <w:r w:rsidRPr="0017382C">
        <w:rPr>
          <w:rStyle w:val="libFootnotenumChar"/>
          <w:rtl/>
        </w:rPr>
        <w:t>(5)</w:t>
      </w:r>
      <w:r>
        <w:rPr>
          <w:rtl/>
        </w:rPr>
        <w:t>.</w:t>
      </w:r>
      <w:r w:rsidRPr="007B62FF">
        <w:rPr>
          <w:rtl/>
        </w:rPr>
        <w:t xml:space="preserve"> ويظهر منها مدح له وأنّه حين الرواية لم يكن غالياً</w:t>
      </w:r>
      <w:r w:rsidR="00527246">
        <w:rPr>
          <w:rtl/>
        </w:rPr>
        <w:t>،</w:t>
      </w:r>
      <w:r w:rsidRPr="007B62FF">
        <w:rPr>
          <w:rtl/>
        </w:rPr>
        <w:t xml:space="preserve"> ثم ذكر خبر التوحيد الذي أشرنا إليه</w:t>
      </w:r>
      <w:r w:rsidR="00527246">
        <w:rPr>
          <w:rtl/>
        </w:rPr>
        <w:t>،</w:t>
      </w:r>
      <w:r w:rsidRPr="007B62FF">
        <w:rPr>
          <w:rtl/>
        </w:rPr>
        <w:t xml:space="preserve"> ثم قال</w:t>
      </w:r>
      <w:r w:rsidR="00527246">
        <w:rPr>
          <w:rtl/>
        </w:rPr>
        <w:t>:</w:t>
      </w:r>
      <w:r w:rsidRPr="007B62FF">
        <w:rPr>
          <w:rtl/>
        </w:rPr>
        <w:t xml:space="preserve"> ويظهر من غير ذلك من الأخبار أيضاً ما يدلّ على عدم غلوّه فلاحظ</w:t>
      </w:r>
      <w:r w:rsidR="00527246">
        <w:rPr>
          <w:rtl/>
        </w:rPr>
        <w:t>،</w:t>
      </w:r>
      <w:r w:rsidRPr="007B62FF">
        <w:rPr>
          <w:rtl/>
        </w:rPr>
        <w:t xml:space="preserve"> ومضى في صدر الرسالة هنا كلام</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حاشية الأصل</w:t>
      </w:r>
      <w:r w:rsidR="00527246">
        <w:rPr>
          <w:rtl/>
        </w:rPr>
        <w:t>:</w:t>
      </w:r>
      <w:r w:rsidRPr="007B62FF">
        <w:rPr>
          <w:rtl/>
        </w:rPr>
        <w:t xml:space="preserve"> المولى محمّد صالح شارح الكافي.</w:t>
      </w:r>
    </w:p>
    <w:p w:rsidR="0017382C" w:rsidRPr="007B62FF" w:rsidRDefault="0017382C" w:rsidP="0017382C">
      <w:pPr>
        <w:pStyle w:val="libFootnote0"/>
        <w:rPr>
          <w:rtl/>
        </w:rPr>
      </w:pPr>
      <w:r w:rsidRPr="007B62FF">
        <w:rPr>
          <w:rtl/>
        </w:rPr>
        <w:t>(2) شرح الكافي للمازندراني 6</w:t>
      </w:r>
      <w:r w:rsidR="00527246">
        <w:rPr>
          <w:rtl/>
        </w:rPr>
        <w:t>:</w:t>
      </w:r>
      <w:r w:rsidRPr="007B62FF">
        <w:rPr>
          <w:rtl/>
        </w:rPr>
        <w:t xml:space="preserve"> 163</w:t>
      </w:r>
      <w:r w:rsidR="00527246">
        <w:rPr>
          <w:rtl/>
        </w:rPr>
        <w:t>،</w:t>
      </w:r>
      <w:r w:rsidRPr="007B62FF">
        <w:rPr>
          <w:rtl/>
        </w:rPr>
        <w:t xml:space="preserve"> 164.</w:t>
      </w:r>
    </w:p>
    <w:p w:rsidR="0017382C" w:rsidRPr="007B62FF" w:rsidRDefault="0017382C" w:rsidP="0017382C">
      <w:pPr>
        <w:pStyle w:val="libFootnote0"/>
        <w:rPr>
          <w:rtl/>
        </w:rPr>
      </w:pPr>
      <w:r w:rsidRPr="007B62FF">
        <w:rPr>
          <w:rtl/>
        </w:rPr>
        <w:t>(3) تكملة الرجال 2</w:t>
      </w:r>
      <w:r w:rsidR="00527246">
        <w:rPr>
          <w:rtl/>
        </w:rPr>
        <w:t>:</w:t>
      </w:r>
      <w:r w:rsidRPr="007B62FF">
        <w:rPr>
          <w:rtl/>
        </w:rPr>
        <w:t xml:space="preserve"> 629.</w:t>
      </w:r>
    </w:p>
    <w:p w:rsidR="0017382C" w:rsidRPr="007B62FF" w:rsidRDefault="0017382C" w:rsidP="0017382C">
      <w:pPr>
        <w:pStyle w:val="libFootnote0"/>
        <w:rPr>
          <w:rtl/>
        </w:rPr>
      </w:pPr>
      <w:r w:rsidRPr="007B62FF">
        <w:rPr>
          <w:rtl/>
        </w:rPr>
        <w:t>(4) انظر الفقيه 2</w:t>
      </w:r>
      <w:r w:rsidR="00527246">
        <w:rPr>
          <w:rtl/>
        </w:rPr>
        <w:t>:</w:t>
      </w:r>
      <w:r w:rsidRPr="007B62FF">
        <w:rPr>
          <w:rtl/>
        </w:rPr>
        <w:t xml:space="preserve"> 361 في ذيل الحديث 1615.</w:t>
      </w:r>
    </w:p>
    <w:p w:rsidR="0017382C" w:rsidRPr="007B62FF" w:rsidRDefault="0017382C" w:rsidP="0017382C">
      <w:pPr>
        <w:pStyle w:val="libFootnote0"/>
        <w:rPr>
          <w:rtl/>
        </w:rPr>
      </w:pPr>
      <w:r w:rsidRPr="007B62FF">
        <w:rPr>
          <w:rtl/>
        </w:rPr>
        <w:t>(5) كفاية الأثر</w:t>
      </w:r>
      <w:r w:rsidR="00527246">
        <w:rPr>
          <w:rtl/>
        </w:rPr>
        <w:t>:</w:t>
      </w:r>
      <w:r w:rsidRPr="007B62FF">
        <w:rPr>
          <w:rtl/>
        </w:rPr>
        <w:t xml:space="preserve"> 255.</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يناسب المقام فراجع </w:t>
      </w:r>
      <w:r w:rsidRPr="0017382C">
        <w:rPr>
          <w:rStyle w:val="libFootnotenumChar"/>
          <w:rtl/>
        </w:rPr>
        <w:t>(1)</w:t>
      </w:r>
      <w:r>
        <w:rPr>
          <w:rtl/>
        </w:rPr>
        <w:t>.</w:t>
      </w:r>
    </w:p>
    <w:p w:rsidR="0017382C" w:rsidRPr="007B62FF" w:rsidRDefault="0017382C" w:rsidP="0017382C">
      <w:pPr>
        <w:pStyle w:val="libNormal"/>
        <w:rPr>
          <w:rtl/>
        </w:rPr>
      </w:pPr>
      <w:r w:rsidRPr="007B62FF">
        <w:rPr>
          <w:rtl/>
        </w:rPr>
        <w:t>وأغرب أبو علي في رجاله فقال في مقام ردّ كلام أُستاذه أقول</w:t>
      </w:r>
      <w:r w:rsidR="00527246">
        <w:rPr>
          <w:rtl/>
        </w:rPr>
        <w:t>:</w:t>
      </w:r>
      <w:r w:rsidRPr="007B62FF">
        <w:rPr>
          <w:rtl/>
        </w:rPr>
        <w:t xml:space="preserve"> بعد إطباق المشايخ على ضعفه مضافاً إلى ما ورد فيه من الحديث الصحيح لا مجال للتوقّف أصلاً.</w:t>
      </w:r>
    </w:p>
    <w:p w:rsidR="0017382C" w:rsidRPr="007B62FF" w:rsidRDefault="0017382C" w:rsidP="0017382C">
      <w:pPr>
        <w:pStyle w:val="libNormal"/>
        <w:rPr>
          <w:rtl/>
        </w:rPr>
      </w:pPr>
      <w:r w:rsidRPr="007B62FF">
        <w:rPr>
          <w:rtl/>
        </w:rPr>
        <w:t xml:space="preserve">وما ذكره عن الكفاية إلى القدح أقرب من المدح لأنّه </w:t>
      </w:r>
      <w:r w:rsidRPr="0017382C">
        <w:rPr>
          <w:rStyle w:val="libAlaemChar"/>
          <w:rtl/>
        </w:rPr>
        <w:t>رحمه‌الله</w:t>
      </w:r>
      <w:r w:rsidRPr="007B62FF">
        <w:rPr>
          <w:rtl/>
        </w:rPr>
        <w:t xml:space="preserve"> صنّف الكتاب المذكور في إثبات الأئمّة الاثني عشر </w:t>
      </w:r>
      <w:r w:rsidRPr="0017382C">
        <w:rPr>
          <w:rStyle w:val="libAlaemChar"/>
          <w:rtl/>
        </w:rPr>
        <w:t>عليهم‌السلام</w:t>
      </w:r>
      <w:r w:rsidRPr="007B62FF">
        <w:rPr>
          <w:rtl/>
        </w:rPr>
        <w:t xml:space="preserve"> من طريق المخالفين</w:t>
      </w:r>
      <w:r w:rsidR="00527246">
        <w:rPr>
          <w:rtl/>
        </w:rPr>
        <w:t>،</w:t>
      </w:r>
      <w:r w:rsidRPr="007B62FF">
        <w:rPr>
          <w:rtl/>
        </w:rPr>
        <w:t xml:space="preserve"> ولذا تراه ينقل فيها عن العامّة</w:t>
      </w:r>
      <w:r w:rsidR="00527246">
        <w:rPr>
          <w:rtl/>
        </w:rPr>
        <w:t>،</w:t>
      </w:r>
      <w:r w:rsidRPr="007B62FF">
        <w:rPr>
          <w:rtl/>
        </w:rPr>
        <w:t xml:space="preserve"> والزيدية</w:t>
      </w:r>
      <w:r w:rsidR="00527246">
        <w:rPr>
          <w:rtl/>
        </w:rPr>
        <w:t>،</w:t>
      </w:r>
      <w:r w:rsidRPr="007B62FF">
        <w:rPr>
          <w:rtl/>
        </w:rPr>
        <w:t xml:space="preserve"> والواقفيّة</w:t>
      </w:r>
      <w:r w:rsidR="00527246">
        <w:rPr>
          <w:rtl/>
        </w:rPr>
        <w:t>،</w:t>
      </w:r>
      <w:r w:rsidRPr="007B62FF">
        <w:rPr>
          <w:rtl/>
        </w:rPr>
        <w:t xml:space="preserve"> ونظائرهم</w:t>
      </w:r>
      <w:r w:rsidR="00527246">
        <w:rPr>
          <w:rtl/>
        </w:rPr>
        <w:t>،</w:t>
      </w:r>
      <w:r w:rsidRPr="007B62FF">
        <w:rPr>
          <w:rtl/>
        </w:rPr>
        <w:t xml:space="preserve"> على أنّ عدم غلوّه حين رواية تلك الرواية لا يجدي نفعاً أصلاً</w:t>
      </w:r>
      <w:r w:rsidR="00527246">
        <w:rPr>
          <w:rtl/>
        </w:rPr>
        <w:t>،</w:t>
      </w:r>
      <w:r w:rsidRPr="007B62FF">
        <w:rPr>
          <w:rtl/>
        </w:rPr>
        <w:t xml:space="preserve"> وكذا ما في التوحيد </w:t>
      </w:r>
      <w:r w:rsidRPr="0017382C">
        <w:rPr>
          <w:rStyle w:val="libFootnotenumChar"/>
          <w:rtl/>
        </w:rPr>
        <w:t>(2)</w:t>
      </w:r>
      <w:r w:rsidR="00527246">
        <w:rPr>
          <w:rtl/>
        </w:rPr>
        <w:t>،</w:t>
      </w:r>
      <w:r w:rsidRPr="007B62FF">
        <w:rPr>
          <w:rtl/>
        </w:rPr>
        <w:t xml:space="preserve"> فإنّه بعد سلامة سنده ربّما يدلّ على سلامته وقتاً ما. إلى آخره </w:t>
      </w:r>
      <w:r w:rsidRPr="0017382C">
        <w:rPr>
          <w:rStyle w:val="libFootnotenumChar"/>
          <w:rtl/>
        </w:rPr>
        <w:t>(3)</w:t>
      </w:r>
      <w:r>
        <w:rPr>
          <w:rtl/>
        </w:rPr>
        <w:t>.</w:t>
      </w:r>
    </w:p>
    <w:p w:rsidR="0017382C" w:rsidRPr="007B62FF" w:rsidRDefault="0017382C" w:rsidP="0017382C">
      <w:pPr>
        <w:pStyle w:val="libNormal"/>
        <w:rPr>
          <w:rtl/>
        </w:rPr>
      </w:pPr>
      <w:r w:rsidRPr="007B62FF">
        <w:rPr>
          <w:rtl/>
        </w:rPr>
        <w:t>قلت</w:t>
      </w:r>
      <w:r w:rsidR="00527246">
        <w:rPr>
          <w:rtl/>
        </w:rPr>
        <w:t>:</w:t>
      </w:r>
      <w:r w:rsidRPr="007B62FF">
        <w:rPr>
          <w:rtl/>
        </w:rPr>
        <w:t xml:space="preserve"> ما ذكره كذب صريح وافتراء محض</w:t>
      </w:r>
      <w:r w:rsidR="00527246">
        <w:rPr>
          <w:rtl/>
        </w:rPr>
        <w:t>،</w:t>
      </w:r>
      <w:r w:rsidRPr="007B62FF">
        <w:rPr>
          <w:rtl/>
        </w:rPr>
        <w:t xml:space="preserve"> والظاهر أنّه ما رأى الكفاية في عمره وما اطّلع على غرض مؤلّفه أصلاً</w:t>
      </w:r>
      <w:r w:rsidR="00527246">
        <w:rPr>
          <w:rtl/>
        </w:rPr>
        <w:t>،</w:t>
      </w:r>
      <w:r w:rsidRPr="007B62FF">
        <w:rPr>
          <w:rtl/>
        </w:rPr>
        <w:t xml:space="preserve"> وأراد إبطال حق بحدس أخطأ فيه</w:t>
      </w:r>
      <w:r w:rsidR="00527246">
        <w:rPr>
          <w:rtl/>
        </w:rPr>
        <w:t>،</w:t>
      </w:r>
      <w:r w:rsidRPr="007B62FF">
        <w:rPr>
          <w:rtl/>
        </w:rPr>
        <w:t xml:space="preserve"> فإنه </w:t>
      </w:r>
      <w:r w:rsidRPr="0017382C">
        <w:rPr>
          <w:rStyle w:val="libAlaemChar"/>
          <w:rtl/>
        </w:rPr>
        <w:t>رحمه‌الله</w:t>
      </w:r>
      <w:r w:rsidRPr="007B62FF">
        <w:rPr>
          <w:rtl/>
        </w:rPr>
        <w:t xml:space="preserve"> صنّفه لضعفاء الشيعة</w:t>
      </w:r>
      <w:r w:rsidR="00527246">
        <w:rPr>
          <w:rtl/>
        </w:rPr>
        <w:t>،</w:t>
      </w:r>
      <w:r w:rsidRPr="007B62FF">
        <w:rPr>
          <w:rtl/>
        </w:rPr>
        <w:t xml:space="preserve"> وجلّ مشايخه من شيوخ الشيعة</w:t>
      </w:r>
      <w:r w:rsidR="00527246">
        <w:rPr>
          <w:rtl/>
        </w:rPr>
        <w:t>،</w:t>
      </w:r>
      <w:r w:rsidRPr="007B62FF">
        <w:rPr>
          <w:rtl/>
        </w:rPr>
        <w:t xml:space="preserve"> وقد يدخل في بعض الأسانيد بعض المخالفين ككثير من أحاديث كتب الصدوق وغيره.</w:t>
      </w:r>
    </w:p>
    <w:p w:rsidR="0017382C" w:rsidRPr="007B62FF" w:rsidRDefault="0017382C" w:rsidP="0017382C">
      <w:pPr>
        <w:pStyle w:val="libNormal"/>
        <w:rPr>
          <w:rtl/>
        </w:rPr>
      </w:pPr>
      <w:r w:rsidRPr="007B62FF">
        <w:rPr>
          <w:rtl/>
        </w:rPr>
        <w:t xml:space="preserve">قال </w:t>
      </w:r>
      <w:r w:rsidRPr="0017382C">
        <w:rPr>
          <w:rStyle w:val="libAlaemChar"/>
          <w:rtl/>
        </w:rPr>
        <w:t>رحمه‌الله</w:t>
      </w:r>
      <w:r w:rsidRPr="007B62FF">
        <w:rPr>
          <w:rtl/>
        </w:rPr>
        <w:t xml:space="preserve"> في صدر الكتاب</w:t>
      </w:r>
      <w:r w:rsidR="00527246">
        <w:rPr>
          <w:rtl/>
        </w:rPr>
        <w:t>:</w:t>
      </w:r>
      <w:r w:rsidRPr="007B62FF">
        <w:rPr>
          <w:rtl/>
        </w:rPr>
        <w:t xml:space="preserve"> أمّا بعد فإنّ الذي دعاني إلى جمع هذه الأخبار في النصوص على الأئمّة الأبرار </w:t>
      </w:r>
      <w:r w:rsidRPr="0017382C">
        <w:rPr>
          <w:rStyle w:val="libAlaemChar"/>
          <w:rtl/>
        </w:rPr>
        <w:t>عليهم‌السلام</w:t>
      </w:r>
      <w:r w:rsidRPr="007B62FF">
        <w:rPr>
          <w:rtl/>
        </w:rPr>
        <w:t xml:space="preserve"> انّي وجدت قوماً من ضعفاء الشيعة ومتوسطيهم في العلم</w:t>
      </w:r>
      <w:r w:rsidR="00527246">
        <w:rPr>
          <w:rtl/>
        </w:rPr>
        <w:t>،</w:t>
      </w:r>
      <w:r w:rsidRPr="007B62FF">
        <w:rPr>
          <w:rtl/>
        </w:rPr>
        <w:t xml:space="preserve"> متحيرين في ذلك ومتعجزين</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تعليقة الوحيد على منهج المقال</w:t>
      </w:r>
      <w:r w:rsidR="00527246">
        <w:rPr>
          <w:rtl/>
        </w:rPr>
        <w:t>:</w:t>
      </w:r>
      <w:r w:rsidRPr="007B62FF">
        <w:rPr>
          <w:rtl/>
        </w:rPr>
        <w:t xml:space="preserve"> 377.</w:t>
      </w:r>
    </w:p>
    <w:p w:rsidR="0017382C" w:rsidRPr="007B62FF" w:rsidRDefault="0017382C" w:rsidP="0017382C">
      <w:pPr>
        <w:pStyle w:val="libFootnote0"/>
        <w:rPr>
          <w:rtl/>
        </w:rPr>
      </w:pPr>
      <w:r w:rsidRPr="007B62FF">
        <w:rPr>
          <w:rtl/>
        </w:rPr>
        <w:t>(2) التوحيد / للصدوق</w:t>
      </w:r>
      <w:r w:rsidR="00527246">
        <w:rPr>
          <w:rtl/>
        </w:rPr>
        <w:t>:</w:t>
      </w:r>
      <w:r w:rsidRPr="007B62FF">
        <w:rPr>
          <w:rtl/>
        </w:rPr>
        <w:t xml:space="preserve"> 99 / 7.</w:t>
      </w:r>
    </w:p>
    <w:p w:rsidR="0017382C" w:rsidRPr="007B62FF" w:rsidRDefault="0017382C" w:rsidP="0017382C">
      <w:pPr>
        <w:pStyle w:val="libFootnote0"/>
        <w:rPr>
          <w:rtl/>
        </w:rPr>
      </w:pPr>
      <w:r w:rsidRPr="007B62FF">
        <w:rPr>
          <w:rtl/>
        </w:rPr>
        <w:t>(3) منتهى المقال</w:t>
      </w:r>
      <w:r w:rsidR="00527246">
        <w:rPr>
          <w:rtl/>
        </w:rPr>
        <w:t>:</w:t>
      </w:r>
      <w:r w:rsidRPr="007B62FF">
        <w:rPr>
          <w:rtl/>
        </w:rPr>
        <w:t xml:space="preserve"> 335.</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يشكون فرط اعتراض الشبهة </w:t>
      </w:r>
      <w:r w:rsidRPr="0017382C">
        <w:rPr>
          <w:rStyle w:val="libFootnotenumChar"/>
          <w:rtl/>
        </w:rPr>
        <w:t>(1)</w:t>
      </w:r>
      <w:r w:rsidRPr="007B62FF">
        <w:rPr>
          <w:rtl/>
        </w:rPr>
        <w:t xml:space="preserve"> عليهم وزمرات المعتزلة تلبيساً وتمويهاً عاضدتهم عليه حتى آل الأمر بهم إلى أن جحدوا أمر النصوص عليهم من جهة يقطع العذر بها</w:t>
      </w:r>
      <w:r w:rsidR="00527246">
        <w:rPr>
          <w:rtl/>
        </w:rPr>
        <w:t>،</w:t>
      </w:r>
      <w:r w:rsidRPr="007B62FF">
        <w:rPr>
          <w:rtl/>
        </w:rPr>
        <w:t xml:space="preserve"> وزعموا أنّ ورود هذه الأخبار من النصوص عليهم من جهة لا يقطع بمثلها العذر</w:t>
      </w:r>
      <w:r w:rsidR="00527246">
        <w:rPr>
          <w:rtl/>
        </w:rPr>
        <w:t>،</w:t>
      </w:r>
      <w:r w:rsidRPr="007B62FF">
        <w:rPr>
          <w:rtl/>
        </w:rPr>
        <w:t xml:space="preserve"> حتى أفرط بعضهم وزعم</w:t>
      </w:r>
      <w:r w:rsidR="00527246">
        <w:rPr>
          <w:rtl/>
        </w:rPr>
        <w:t>:</w:t>
      </w:r>
      <w:r w:rsidRPr="007B62FF">
        <w:rPr>
          <w:rtl/>
        </w:rPr>
        <w:t xml:space="preserve"> أنّ ليس لها من الصحابة أثر ولا عن أخبار العترة</w:t>
      </w:r>
      <w:r w:rsidR="00527246">
        <w:rPr>
          <w:rtl/>
        </w:rPr>
        <w:t>،</w:t>
      </w:r>
      <w:r w:rsidRPr="007B62FF">
        <w:rPr>
          <w:rtl/>
        </w:rPr>
        <w:t xml:space="preserve"> فلمّا رأيت ذلك كذلك ألزمت نفسي الاستقصاء في هذا الباب. إلى آخره </w:t>
      </w:r>
      <w:r w:rsidRPr="0017382C">
        <w:rPr>
          <w:rStyle w:val="libFootnotenumChar"/>
          <w:rtl/>
        </w:rPr>
        <w:t>(2)</w:t>
      </w:r>
      <w:r>
        <w:rPr>
          <w:rtl/>
        </w:rPr>
        <w:t>.</w:t>
      </w:r>
    </w:p>
    <w:p w:rsidR="0017382C" w:rsidRPr="007B62FF" w:rsidRDefault="0017382C" w:rsidP="0017382C">
      <w:pPr>
        <w:pStyle w:val="libNormal"/>
        <w:rPr>
          <w:rtl/>
        </w:rPr>
      </w:pPr>
      <w:r w:rsidRPr="007B62FF">
        <w:rPr>
          <w:rtl/>
        </w:rPr>
        <w:t>ومشايخه في هذا الكتاب</w:t>
      </w:r>
      <w:r w:rsidR="00527246">
        <w:rPr>
          <w:rtl/>
        </w:rPr>
        <w:t>:</w:t>
      </w:r>
      <w:r w:rsidRPr="007B62FF">
        <w:rPr>
          <w:rtl/>
        </w:rPr>
        <w:t xml:space="preserve"> الصدوق</w:t>
      </w:r>
      <w:r w:rsidR="00527246">
        <w:rPr>
          <w:rtl/>
        </w:rPr>
        <w:t>،</w:t>
      </w:r>
      <w:r w:rsidRPr="007B62FF">
        <w:rPr>
          <w:rtl/>
        </w:rPr>
        <w:t xml:space="preserve"> وقد أكثر من النقل عنه</w:t>
      </w:r>
      <w:r w:rsidR="00527246">
        <w:rPr>
          <w:rtl/>
        </w:rPr>
        <w:t>،</w:t>
      </w:r>
      <w:r w:rsidRPr="007B62FF">
        <w:rPr>
          <w:rtl/>
        </w:rPr>
        <w:t xml:space="preserve"> وعن أخيه الحسين</w:t>
      </w:r>
      <w:r w:rsidR="00527246">
        <w:rPr>
          <w:rtl/>
        </w:rPr>
        <w:t>،</w:t>
      </w:r>
      <w:r w:rsidRPr="007B62FF">
        <w:rPr>
          <w:rtl/>
        </w:rPr>
        <w:t xml:space="preserve"> وأبو المفضل الشيباني</w:t>
      </w:r>
      <w:r w:rsidR="00527246">
        <w:rPr>
          <w:rtl/>
        </w:rPr>
        <w:t>،</w:t>
      </w:r>
      <w:r w:rsidRPr="007B62FF">
        <w:rPr>
          <w:rtl/>
        </w:rPr>
        <w:t xml:space="preserve"> ومحمّد بن وهبان</w:t>
      </w:r>
      <w:r w:rsidR="00527246">
        <w:rPr>
          <w:rtl/>
        </w:rPr>
        <w:t>،</w:t>
      </w:r>
      <w:r w:rsidRPr="007B62FF">
        <w:rPr>
          <w:rtl/>
        </w:rPr>
        <w:t xml:space="preserve"> وابن عياش أحمد بن محمّد الجوهري</w:t>
      </w:r>
      <w:r w:rsidR="00527246">
        <w:rPr>
          <w:rtl/>
        </w:rPr>
        <w:t>،</w:t>
      </w:r>
      <w:r w:rsidRPr="007B62FF">
        <w:rPr>
          <w:rtl/>
        </w:rPr>
        <w:t xml:space="preserve"> وأضرابهم.</w:t>
      </w:r>
    </w:p>
    <w:p w:rsidR="0017382C" w:rsidRPr="007B62FF" w:rsidRDefault="0017382C" w:rsidP="0017382C">
      <w:pPr>
        <w:pStyle w:val="libNormal"/>
        <w:rPr>
          <w:rtl/>
        </w:rPr>
      </w:pPr>
      <w:r w:rsidRPr="007B62FF">
        <w:rPr>
          <w:rtl/>
        </w:rPr>
        <w:t>ومع الغضائري كيف يكون الخبر أقرب إلى القدح</w:t>
      </w:r>
      <w:r>
        <w:rPr>
          <w:rtl/>
        </w:rPr>
        <w:t>؟!</w:t>
      </w:r>
      <w:r w:rsidRPr="007B62FF">
        <w:rPr>
          <w:rtl/>
        </w:rPr>
        <w:t xml:space="preserve"> فإنّ يونس أمّا إمامي أو غال</w:t>
      </w:r>
      <w:r w:rsidR="00527246">
        <w:rPr>
          <w:rtl/>
        </w:rPr>
        <w:t>،</w:t>
      </w:r>
      <w:r w:rsidRPr="007B62FF">
        <w:rPr>
          <w:rtl/>
        </w:rPr>
        <w:t xml:space="preserve"> ولم يحتمل أحد في حقّه العاميّة.</w:t>
      </w:r>
    </w:p>
    <w:p w:rsidR="0017382C" w:rsidRPr="007B62FF" w:rsidRDefault="0017382C" w:rsidP="0017382C">
      <w:pPr>
        <w:pStyle w:val="libNormal"/>
        <w:rPr>
          <w:rtl/>
        </w:rPr>
      </w:pPr>
      <w:r w:rsidRPr="007B62FF">
        <w:rPr>
          <w:rtl/>
        </w:rPr>
        <w:t>والخبر الصحيح معارض بصحيح البزنطي المقدّم عليه من وجوه</w:t>
      </w:r>
      <w:r w:rsidR="00527246">
        <w:rPr>
          <w:rtl/>
        </w:rPr>
        <w:t>،</w:t>
      </w:r>
      <w:r w:rsidRPr="007B62FF">
        <w:rPr>
          <w:rtl/>
        </w:rPr>
        <w:t xml:space="preserve"> وقد عرفت ما في إطباق المشايخ </w:t>
      </w:r>
      <w:r w:rsidRPr="0017382C">
        <w:rPr>
          <w:rStyle w:val="libFootnotenumChar"/>
          <w:rtl/>
        </w:rPr>
        <w:t>(3)</w:t>
      </w:r>
      <w:r w:rsidR="00527246">
        <w:rPr>
          <w:rtl/>
        </w:rPr>
        <w:t>،</w:t>
      </w:r>
      <w:r w:rsidRPr="007B62FF">
        <w:rPr>
          <w:rtl/>
        </w:rPr>
        <w:t xml:space="preserve"> وعرفت أنّ مقتضى الخبرين كونه خطابيّاً في عهد أبي الخطاب</w:t>
      </w:r>
      <w:r w:rsidR="00527246">
        <w:rPr>
          <w:rtl/>
        </w:rPr>
        <w:t>،</w:t>
      </w:r>
      <w:r w:rsidRPr="007B62FF">
        <w:rPr>
          <w:rtl/>
        </w:rPr>
        <w:t xml:space="preserve"> وقد قتل في أوائل الدولة العباسية</w:t>
      </w:r>
      <w:r w:rsidR="00527246">
        <w:rPr>
          <w:rtl/>
        </w:rPr>
        <w:t>،</w:t>
      </w:r>
      <w:r w:rsidRPr="007B62FF">
        <w:rPr>
          <w:rtl/>
        </w:rPr>
        <w:t xml:space="preserve"> وبعض أخبار المدح في عهد المنصور</w:t>
      </w:r>
      <w:r w:rsidR="00527246">
        <w:rPr>
          <w:rtl/>
        </w:rPr>
        <w:t>؛</w:t>
      </w:r>
      <w:r w:rsidRPr="007B62FF">
        <w:rPr>
          <w:rtl/>
        </w:rPr>
        <w:t xml:space="preserve"> إذْ الصادق </w:t>
      </w:r>
      <w:r w:rsidRPr="0017382C">
        <w:rPr>
          <w:rStyle w:val="libAlaemChar"/>
          <w:rtl/>
        </w:rPr>
        <w:t>عليه‌السلام</w:t>
      </w:r>
      <w:r w:rsidRPr="007B62FF">
        <w:rPr>
          <w:rtl/>
        </w:rPr>
        <w:t xml:space="preserve"> لم يقدم إلى العراق إلاّ في عهده</w:t>
      </w:r>
      <w:r w:rsidR="00527246">
        <w:rPr>
          <w:rtl/>
        </w:rPr>
        <w:t>،</w:t>
      </w:r>
      <w:r w:rsidRPr="007B62FF">
        <w:rPr>
          <w:rtl/>
        </w:rPr>
        <w:t xml:space="preserve"> وقد عرفت أنّه عامل معه في الحيرة والنجف معاملته مع خواصّه.</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حاشية الأصل وفوق الكلمة في متن الحجرية</w:t>
      </w:r>
      <w:r w:rsidR="00527246">
        <w:rPr>
          <w:rtl/>
        </w:rPr>
        <w:t>:</w:t>
      </w:r>
      <w:r w:rsidRPr="007B62FF">
        <w:rPr>
          <w:rtl/>
        </w:rPr>
        <w:t xml:space="preserve"> </w:t>
      </w:r>
      <w:r>
        <w:rPr>
          <w:rtl/>
        </w:rPr>
        <w:t>(</w:t>
      </w:r>
      <w:r w:rsidRPr="007B62FF">
        <w:rPr>
          <w:rtl/>
        </w:rPr>
        <w:t>السنّة نسخة بدل</w:t>
      </w:r>
      <w:r>
        <w:rPr>
          <w:rtl/>
        </w:rPr>
        <w:t>)</w:t>
      </w:r>
    </w:p>
    <w:p w:rsidR="0017382C" w:rsidRPr="007B62FF" w:rsidRDefault="0017382C" w:rsidP="0017382C">
      <w:pPr>
        <w:pStyle w:val="libFootnote0"/>
        <w:rPr>
          <w:rtl/>
        </w:rPr>
      </w:pPr>
      <w:r w:rsidRPr="007B62FF">
        <w:rPr>
          <w:rtl/>
        </w:rPr>
        <w:t>(2) كفاية الأثر</w:t>
      </w:r>
      <w:r w:rsidR="00527246">
        <w:rPr>
          <w:rtl/>
        </w:rPr>
        <w:t>:</w:t>
      </w:r>
      <w:r w:rsidRPr="007B62FF">
        <w:rPr>
          <w:rtl/>
        </w:rPr>
        <w:t xml:space="preserve"> 7.</w:t>
      </w:r>
    </w:p>
    <w:p w:rsidR="0017382C" w:rsidRPr="007B62FF" w:rsidRDefault="0017382C" w:rsidP="0017382C">
      <w:pPr>
        <w:pStyle w:val="libFootnote0"/>
        <w:rPr>
          <w:rtl/>
        </w:rPr>
      </w:pPr>
      <w:r w:rsidRPr="007B62FF">
        <w:rPr>
          <w:rtl/>
        </w:rPr>
        <w:t xml:space="preserve">(3) راجع كلام صاحب منتهى المقال المتقدّم. وانظر أيضاً مناقشة النوري </w:t>
      </w:r>
      <w:r w:rsidRPr="0017382C">
        <w:rPr>
          <w:rStyle w:val="libAlaemChar"/>
          <w:rtl/>
        </w:rPr>
        <w:t>قدس‌سره</w:t>
      </w:r>
      <w:r w:rsidRPr="007B62FF">
        <w:rPr>
          <w:rtl/>
        </w:rPr>
        <w:t xml:space="preserve"> لكلامه.</w:t>
      </w:r>
    </w:p>
    <w:p w:rsidR="0017382C" w:rsidRDefault="0017382C" w:rsidP="00C613E8">
      <w:pPr>
        <w:pStyle w:val="libNormal"/>
        <w:rPr>
          <w:rtl/>
        </w:rPr>
      </w:pPr>
      <w:r>
        <w:rPr>
          <w:rtl/>
        </w:rPr>
        <w:br w:type="page"/>
      </w:r>
    </w:p>
    <w:p w:rsidR="0017382C" w:rsidRPr="007B62FF" w:rsidRDefault="0017382C" w:rsidP="0017382C">
      <w:pPr>
        <w:pStyle w:val="libNormal"/>
        <w:rPr>
          <w:rtl/>
        </w:rPr>
      </w:pPr>
      <w:r w:rsidRPr="007B62FF">
        <w:rPr>
          <w:rtl/>
        </w:rPr>
        <w:lastRenderedPageBreak/>
        <w:t>وكيف كان فلا بد لنا من نقل الخبر</w:t>
      </w:r>
      <w:r w:rsidR="00527246">
        <w:rPr>
          <w:rtl/>
        </w:rPr>
        <w:t>،</w:t>
      </w:r>
      <w:r w:rsidRPr="007B62FF">
        <w:rPr>
          <w:rtl/>
        </w:rPr>
        <w:t xml:space="preserve"> فانّ فيه من الدلالة على علوّ مقام يونس ما لا يخفى على الناقد</w:t>
      </w:r>
      <w:r w:rsidR="00527246">
        <w:rPr>
          <w:rtl/>
        </w:rPr>
        <w:t>،</w:t>
      </w:r>
      <w:r w:rsidRPr="007B62FF">
        <w:rPr>
          <w:rtl/>
        </w:rPr>
        <w:t xml:space="preserve"> مضافاً إلى فوائد اخرى وإنْ خرجنا به عن وضع الكتاب.</w:t>
      </w:r>
    </w:p>
    <w:p w:rsidR="0017382C" w:rsidRPr="007B62FF" w:rsidRDefault="0017382C" w:rsidP="0017382C">
      <w:pPr>
        <w:pStyle w:val="libNormal"/>
        <w:rPr>
          <w:rtl/>
        </w:rPr>
      </w:pPr>
      <w:r w:rsidRPr="007B62FF">
        <w:rPr>
          <w:rtl/>
        </w:rPr>
        <w:t xml:space="preserve">قال </w:t>
      </w:r>
      <w:r w:rsidRPr="0017382C">
        <w:rPr>
          <w:rStyle w:val="libAlaemChar"/>
          <w:rtl/>
        </w:rPr>
        <w:t>رحمه‌الله</w:t>
      </w:r>
      <w:r w:rsidRPr="007B62FF">
        <w:rPr>
          <w:rtl/>
        </w:rPr>
        <w:t xml:space="preserve"> في أول باب ما جاء عن جعفر بن محمّد </w:t>
      </w:r>
      <w:r>
        <w:rPr>
          <w:rtl/>
        </w:rPr>
        <w:t>(</w:t>
      </w:r>
      <w:r w:rsidRPr="007B62FF">
        <w:rPr>
          <w:rtl/>
        </w:rPr>
        <w:t>عليهما السّلام</w:t>
      </w:r>
      <w:r>
        <w:rPr>
          <w:rtl/>
        </w:rPr>
        <w:t>)</w:t>
      </w:r>
      <w:r w:rsidRPr="007B62FF">
        <w:rPr>
          <w:rtl/>
        </w:rPr>
        <w:t xml:space="preserve"> مما يوافق هذه الأخبار ونصّه على ابنه موسى </w:t>
      </w:r>
      <w:r w:rsidRPr="0017382C">
        <w:rPr>
          <w:rStyle w:val="libAlaemChar"/>
          <w:rtl/>
        </w:rPr>
        <w:t>عليه‌السلام</w:t>
      </w:r>
      <w:r w:rsidR="00527246">
        <w:rPr>
          <w:rtl/>
        </w:rPr>
        <w:t>:</w:t>
      </w:r>
      <w:r w:rsidRPr="007B62FF">
        <w:rPr>
          <w:rtl/>
        </w:rPr>
        <w:t xml:space="preserve"> حدّثنا علي بن الحسين</w:t>
      </w:r>
      <w:r w:rsidR="00527246">
        <w:rPr>
          <w:rtl/>
        </w:rPr>
        <w:t>،</w:t>
      </w:r>
      <w:r w:rsidRPr="007B62FF">
        <w:rPr>
          <w:rtl/>
        </w:rPr>
        <w:t xml:space="preserve"> قال</w:t>
      </w:r>
      <w:r w:rsidR="00527246">
        <w:rPr>
          <w:rtl/>
        </w:rPr>
        <w:t>:</w:t>
      </w:r>
      <w:r w:rsidRPr="007B62FF">
        <w:rPr>
          <w:rtl/>
        </w:rPr>
        <w:t xml:space="preserve"> حدثنا أبو محمّد هارون بن موسى</w:t>
      </w:r>
      <w:r w:rsidR="00527246">
        <w:rPr>
          <w:rtl/>
        </w:rPr>
        <w:t>،</w:t>
      </w:r>
      <w:r w:rsidRPr="007B62FF">
        <w:rPr>
          <w:rtl/>
        </w:rPr>
        <w:t xml:space="preserve"> قال</w:t>
      </w:r>
      <w:r w:rsidR="00527246">
        <w:rPr>
          <w:rtl/>
        </w:rPr>
        <w:t>:</w:t>
      </w:r>
      <w:r w:rsidRPr="007B62FF">
        <w:rPr>
          <w:rtl/>
        </w:rPr>
        <w:t xml:space="preserve"> حدثني محمّد بن همام</w:t>
      </w:r>
      <w:r w:rsidR="00527246">
        <w:rPr>
          <w:rtl/>
        </w:rPr>
        <w:t>،</w:t>
      </w:r>
      <w:r w:rsidRPr="007B62FF">
        <w:rPr>
          <w:rtl/>
        </w:rPr>
        <w:t xml:space="preserve"> قال</w:t>
      </w:r>
      <w:r w:rsidR="00527246">
        <w:rPr>
          <w:rtl/>
        </w:rPr>
        <w:t>:</w:t>
      </w:r>
      <w:r w:rsidRPr="007B62FF">
        <w:rPr>
          <w:rtl/>
        </w:rPr>
        <w:t xml:space="preserve"> حدثني عبد الله بن جعفر الحميري</w:t>
      </w:r>
      <w:r w:rsidR="00527246">
        <w:rPr>
          <w:rtl/>
        </w:rPr>
        <w:t>،</w:t>
      </w:r>
      <w:r w:rsidRPr="007B62FF">
        <w:rPr>
          <w:rtl/>
        </w:rPr>
        <w:t xml:space="preserve"> قال</w:t>
      </w:r>
      <w:r w:rsidR="00527246">
        <w:rPr>
          <w:rtl/>
        </w:rPr>
        <w:t>:</w:t>
      </w:r>
      <w:r w:rsidRPr="007B62FF">
        <w:rPr>
          <w:rtl/>
        </w:rPr>
        <w:t xml:space="preserve"> حدثني عمر بن علي العبدي</w:t>
      </w:r>
      <w:r w:rsidR="00527246">
        <w:rPr>
          <w:rtl/>
        </w:rPr>
        <w:t>،</w:t>
      </w:r>
      <w:r w:rsidRPr="007B62FF">
        <w:rPr>
          <w:rtl/>
        </w:rPr>
        <w:t xml:space="preserve"> عن داود بن كثير الرقي</w:t>
      </w:r>
      <w:r w:rsidR="00527246">
        <w:rPr>
          <w:rtl/>
        </w:rPr>
        <w:t>،</w:t>
      </w:r>
      <w:r w:rsidRPr="007B62FF">
        <w:rPr>
          <w:rtl/>
        </w:rPr>
        <w:t xml:space="preserve"> عن يونس بن ظبيان</w:t>
      </w:r>
      <w:r w:rsidR="00527246">
        <w:rPr>
          <w:rtl/>
        </w:rPr>
        <w:t>،</w:t>
      </w:r>
      <w:r w:rsidRPr="007B62FF">
        <w:rPr>
          <w:rtl/>
        </w:rPr>
        <w:t xml:space="preserve"> قال</w:t>
      </w:r>
      <w:r w:rsidR="00527246">
        <w:rPr>
          <w:rtl/>
        </w:rPr>
        <w:t>:</w:t>
      </w:r>
      <w:r w:rsidRPr="007B62FF">
        <w:rPr>
          <w:rtl/>
        </w:rPr>
        <w:t xml:space="preserve"> دخلت على الصادق جعفر بن محمّد </w:t>
      </w:r>
      <w:r>
        <w:rPr>
          <w:rtl/>
        </w:rPr>
        <w:t>(</w:t>
      </w:r>
      <w:r w:rsidRPr="007B62FF">
        <w:rPr>
          <w:rtl/>
        </w:rPr>
        <w:t>عليهما السّلام</w:t>
      </w:r>
      <w:r>
        <w:rPr>
          <w:rtl/>
        </w:rPr>
        <w:t>)</w:t>
      </w:r>
      <w:r w:rsidRPr="007B62FF">
        <w:rPr>
          <w:rtl/>
        </w:rPr>
        <w:t xml:space="preserve"> فقلت</w:t>
      </w:r>
      <w:r w:rsidR="00527246">
        <w:rPr>
          <w:rtl/>
        </w:rPr>
        <w:t>:</w:t>
      </w:r>
      <w:r w:rsidRPr="007B62FF">
        <w:rPr>
          <w:rtl/>
        </w:rPr>
        <w:t xml:space="preserve"> يا ابن رسول الله انّي دخلت على مالك وأصحابه وعنده جماعة يتكلمون في الله عزّ وجلّ فسمعت بعضهم يقول</w:t>
      </w:r>
      <w:r w:rsidR="00527246">
        <w:rPr>
          <w:rtl/>
        </w:rPr>
        <w:t>:</w:t>
      </w:r>
      <w:r w:rsidRPr="007B62FF">
        <w:rPr>
          <w:rtl/>
        </w:rPr>
        <w:t xml:space="preserve"> إنّ لله تعالى وجهاً كالوجوه</w:t>
      </w:r>
      <w:r w:rsidR="00527246">
        <w:rPr>
          <w:rtl/>
        </w:rPr>
        <w:t>،</w:t>
      </w:r>
      <w:r w:rsidRPr="007B62FF">
        <w:rPr>
          <w:rtl/>
        </w:rPr>
        <w:t xml:space="preserve"> وبعضهم يقول</w:t>
      </w:r>
      <w:r w:rsidR="00527246">
        <w:rPr>
          <w:rtl/>
        </w:rPr>
        <w:t>:</w:t>
      </w:r>
      <w:r w:rsidRPr="007B62FF">
        <w:rPr>
          <w:rtl/>
        </w:rPr>
        <w:t xml:space="preserve"> له يدان</w:t>
      </w:r>
      <w:r w:rsidR="00527246">
        <w:rPr>
          <w:rtl/>
        </w:rPr>
        <w:t>،</w:t>
      </w:r>
      <w:r w:rsidRPr="007B62FF">
        <w:rPr>
          <w:rtl/>
        </w:rPr>
        <w:t xml:space="preserve"> واحتجوا بقول الله سبحانه </w:t>
      </w:r>
      <w:r w:rsidRPr="0017382C">
        <w:rPr>
          <w:rStyle w:val="libAlaemChar"/>
          <w:rtl/>
        </w:rPr>
        <w:t>(</w:t>
      </w:r>
      <w:r w:rsidRPr="0017382C">
        <w:rPr>
          <w:rStyle w:val="libAieChar"/>
          <w:rtl/>
        </w:rPr>
        <w:t>بِيَدَيَّ أَسْتَكْبَرْتَ</w:t>
      </w:r>
      <w:r w:rsidRPr="0017382C">
        <w:rPr>
          <w:rStyle w:val="libAlaemChar"/>
          <w:rtl/>
        </w:rPr>
        <w:t>)</w:t>
      </w:r>
      <w:r w:rsidRPr="007B62FF">
        <w:rPr>
          <w:rtl/>
        </w:rPr>
        <w:t xml:space="preserve"> </w:t>
      </w:r>
      <w:r w:rsidRPr="0017382C">
        <w:rPr>
          <w:rStyle w:val="libFootnotenumChar"/>
          <w:rtl/>
        </w:rPr>
        <w:t>(1)</w:t>
      </w:r>
      <w:r w:rsidRPr="007B62FF">
        <w:rPr>
          <w:rtl/>
        </w:rPr>
        <w:t xml:space="preserve"> وبعضهم يقول</w:t>
      </w:r>
      <w:r w:rsidR="00527246">
        <w:rPr>
          <w:rtl/>
        </w:rPr>
        <w:t>:</w:t>
      </w:r>
      <w:r w:rsidRPr="007B62FF">
        <w:rPr>
          <w:rtl/>
        </w:rPr>
        <w:t xml:space="preserve"> هو الشاب من أبناء ثلاثين سنة</w:t>
      </w:r>
      <w:r w:rsidR="00527246">
        <w:rPr>
          <w:rtl/>
        </w:rPr>
        <w:t>،</w:t>
      </w:r>
      <w:r w:rsidRPr="007B62FF">
        <w:rPr>
          <w:rtl/>
        </w:rPr>
        <w:t xml:space="preserve"> فما عندك في هذا</w:t>
      </w:r>
      <w:r>
        <w:rPr>
          <w:rtl/>
        </w:rPr>
        <w:t>؟</w:t>
      </w:r>
    </w:p>
    <w:p w:rsidR="0017382C" w:rsidRPr="007B62FF" w:rsidRDefault="0017382C" w:rsidP="0017382C">
      <w:pPr>
        <w:pStyle w:val="libNormal"/>
        <w:rPr>
          <w:rtl/>
        </w:rPr>
      </w:pPr>
      <w:r w:rsidRPr="007B62FF">
        <w:rPr>
          <w:rtl/>
        </w:rPr>
        <w:t>قال</w:t>
      </w:r>
      <w:r w:rsidR="00527246">
        <w:rPr>
          <w:rtl/>
        </w:rPr>
        <w:t>:</w:t>
      </w:r>
      <w:r w:rsidRPr="007B62FF">
        <w:rPr>
          <w:rtl/>
        </w:rPr>
        <w:t xml:space="preserve"> وكان متكئاً فاستوى جالساً وقال</w:t>
      </w:r>
      <w:r w:rsidR="00527246">
        <w:rPr>
          <w:rtl/>
        </w:rPr>
        <w:t>:</w:t>
      </w:r>
      <w:r w:rsidRPr="007B62FF">
        <w:rPr>
          <w:rtl/>
        </w:rPr>
        <w:t xml:space="preserve"> اللهم عفوك عفوك عفوك</w:t>
      </w:r>
      <w:r w:rsidR="00527246">
        <w:rPr>
          <w:rtl/>
        </w:rPr>
        <w:t>،</w:t>
      </w:r>
      <w:r w:rsidRPr="007B62FF">
        <w:rPr>
          <w:rtl/>
        </w:rPr>
        <w:t xml:space="preserve"> ثمّ قال</w:t>
      </w:r>
      <w:r w:rsidR="00527246">
        <w:rPr>
          <w:rtl/>
        </w:rPr>
        <w:t>:</w:t>
      </w:r>
      <w:r w:rsidRPr="007B62FF">
        <w:rPr>
          <w:rtl/>
        </w:rPr>
        <w:t xml:space="preserve"> يا يونس من زعم أنّ لله وجهاً كالوجوه فقد أشرك</w:t>
      </w:r>
      <w:r w:rsidR="00527246">
        <w:rPr>
          <w:rtl/>
        </w:rPr>
        <w:t>،</w:t>
      </w:r>
      <w:r w:rsidRPr="007B62FF">
        <w:rPr>
          <w:rtl/>
        </w:rPr>
        <w:t xml:space="preserve"> ومن زعم أنّ لله جوارحاً كالمخلوقين فهو كافر بالله</w:t>
      </w:r>
      <w:r w:rsidR="00527246">
        <w:rPr>
          <w:rtl/>
        </w:rPr>
        <w:t>،</w:t>
      </w:r>
      <w:r w:rsidRPr="007B62FF">
        <w:rPr>
          <w:rtl/>
        </w:rPr>
        <w:t xml:space="preserve"> فلا تقبلوا شهادته ولا تأكلوا ذبيحته</w:t>
      </w:r>
      <w:r w:rsidR="00527246">
        <w:rPr>
          <w:rtl/>
        </w:rPr>
        <w:t>،</w:t>
      </w:r>
      <w:r w:rsidRPr="007B62FF">
        <w:rPr>
          <w:rtl/>
        </w:rPr>
        <w:t xml:space="preserve"> تعالى الله عمّا يصفه المشبهون بصفة المخلوقين</w:t>
      </w:r>
      <w:r w:rsidR="00527246">
        <w:rPr>
          <w:rtl/>
        </w:rPr>
        <w:t>،</w:t>
      </w:r>
      <w:r w:rsidRPr="007B62FF">
        <w:rPr>
          <w:rtl/>
        </w:rPr>
        <w:t xml:space="preserve"> فوجه الله أنبياؤه وأولياؤه</w:t>
      </w:r>
      <w:r w:rsidR="00527246">
        <w:rPr>
          <w:rtl/>
        </w:rPr>
        <w:t>،</w:t>
      </w:r>
      <w:r w:rsidRPr="007B62FF">
        <w:rPr>
          <w:rtl/>
        </w:rPr>
        <w:t xml:space="preserve"> وقوله</w:t>
      </w:r>
      <w:r w:rsidR="00527246">
        <w:rPr>
          <w:rtl/>
        </w:rPr>
        <w:t>:</w:t>
      </w:r>
      <w:r w:rsidRPr="007B62FF">
        <w:rPr>
          <w:rtl/>
        </w:rPr>
        <w:t xml:space="preserve"> </w:t>
      </w:r>
      <w:r w:rsidRPr="0017382C">
        <w:rPr>
          <w:rStyle w:val="libAlaemChar"/>
          <w:rtl/>
        </w:rPr>
        <w:t>(</w:t>
      </w:r>
      <w:r w:rsidRPr="0017382C">
        <w:rPr>
          <w:rStyle w:val="libAieChar"/>
          <w:rtl/>
        </w:rPr>
        <w:t>خَلَقْتُ بِيَدَيَّ أَسْتَكْبَرْتَ</w:t>
      </w:r>
      <w:r w:rsidRPr="0017382C">
        <w:rPr>
          <w:rStyle w:val="libAlaemChar"/>
          <w:rtl/>
        </w:rPr>
        <w:t>)</w:t>
      </w:r>
      <w:r w:rsidRPr="007B62FF">
        <w:rPr>
          <w:rtl/>
        </w:rPr>
        <w:t xml:space="preserve"> </w:t>
      </w:r>
      <w:r w:rsidRPr="0017382C">
        <w:rPr>
          <w:rStyle w:val="libFootnotenumChar"/>
          <w:rtl/>
        </w:rPr>
        <w:t>(2)</w:t>
      </w:r>
      <w:r w:rsidR="00527246">
        <w:rPr>
          <w:rtl/>
        </w:rPr>
        <w:t>،</w:t>
      </w:r>
      <w:r w:rsidRPr="007B62FF">
        <w:rPr>
          <w:rtl/>
        </w:rPr>
        <w:t xml:space="preserve"> فاليد القدرة كقوله</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ص الآية</w:t>
      </w:r>
      <w:r w:rsidR="00527246">
        <w:rPr>
          <w:rtl/>
        </w:rPr>
        <w:t>:</w:t>
      </w:r>
      <w:r w:rsidRPr="007B62FF">
        <w:rPr>
          <w:rtl/>
        </w:rPr>
        <w:t xml:space="preserve"> 75.</w:t>
      </w:r>
    </w:p>
    <w:p w:rsidR="0017382C" w:rsidRPr="007B62FF" w:rsidRDefault="0017382C" w:rsidP="0017382C">
      <w:pPr>
        <w:pStyle w:val="libFootnote0"/>
        <w:rPr>
          <w:rtl/>
        </w:rPr>
      </w:pPr>
      <w:r w:rsidRPr="007B62FF">
        <w:rPr>
          <w:rtl/>
        </w:rPr>
        <w:t>(2) ص الآية</w:t>
      </w:r>
      <w:r w:rsidR="00527246">
        <w:rPr>
          <w:rtl/>
        </w:rPr>
        <w:t>:</w:t>
      </w:r>
      <w:r w:rsidRPr="007B62FF">
        <w:rPr>
          <w:rtl/>
        </w:rPr>
        <w:t xml:space="preserve"> 75.</w:t>
      </w:r>
    </w:p>
    <w:p w:rsidR="0017382C" w:rsidRDefault="0017382C" w:rsidP="00C613E8">
      <w:pPr>
        <w:pStyle w:val="libNormal"/>
        <w:rPr>
          <w:rtl/>
        </w:rPr>
      </w:pPr>
      <w:r>
        <w:rPr>
          <w:rtl/>
        </w:rPr>
        <w:br w:type="page"/>
      </w:r>
    </w:p>
    <w:p w:rsidR="0017382C" w:rsidRPr="007B62FF" w:rsidRDefault="0017382C" w:rsidP="0017382C">
      <w:pPr>
        <w:pStyle w:val="libNormal0"/>
        <w:rPr>
          <w:rtl/>
          <w:lang w:bidi="fa-IR"/>
        </w:rPr>
      </w:pPr>
      <w:r w:rsidRPr="007B62FF">
        <w:rPr>
          <w:rtl/>
          <w:lang w:bidi="fa-IR"/>
        </w:rPr>
        <w:lastRenderedPageBreak/>
        <w:t>تعالى</w:t>
      </w:r>
      <w:r w:rsidR="00527246">
        <w:rPr>
          <w:rtl/>
          <w:lang w:bidi="fa-IR"/>
        </w:rPr>
        <w:t>:</w:t>
      </w:r>
      <w:r w:rsidRPr="007B62FF">
        <w:rPr>
          <w:rtl/>
          <w:lang w:bidi="fa-IR"/>
        </w:rPr>
        <w:t xml:space="preserve"> </w:t>
      </w:r>
      <w:r w:rsidRPr="0017382C">
        <w:rPr>
          <w:rStyle w:val="libAlaemChar"/>
          <w:rtl/>
        </w:rPr>
        <w:t>(</w:t>
      </w:r>
      <w:r w:rsidRPr="0017382C">
        <w:rPr>
          <w:rStyle w:val="libAieChar"/>
          <w:rtl/>
        </w:rPr>
        <w:t>أَيَّدَكَ بِنَصْرِهِ</w:t>
      </w:r>
      <w:r w:rsidRPr="0017382C">
        <w:rPr>
          <w:rStyle w:val="libAlaemChar"/>
          <w:rtl/>
        </w:rPr>
        <w:t>)</w:t>
      </w:r>
      <w:r w:rsidRPr="007B62FF">
        <w:rPr>
          <w:rtl/>
          <w:lang w:bidi="fa-IR"/>
        </w:rPr>
        <w:t xml:space="preserve"> </w:t>
      </w:r>
      <w:r w:rsidRPr="0017382C">
        <w:rPr>
          <w:rStyle w:val="libFootnotenumChar"/>
          <w:rtl/>
        </w:rPr>
        <w:t>(1)</w:t>
      </w:r>
      <w:r>
        <w:rPr>
          <w:rtl/>
          <w:lang w:bidi="fa-IR"/>
        </w:rPr>
        <w:t>.</w:t>
      </w:r>
    </w:p>
    <w:p w:rsidR="0017382C" w:rsidRPr="007B62FF" w:rsidRDefault="0017382C" w:rsidP="0017382C">
      <w:pPr>
        <w:pStyle w:val="libNormal"/>
        <w:rPr>
          <w:rtl/>
        </w:rPr>
      </w:pPr>
      <w:r w:rsidRPr="007B62FF">
        <w:rPr>
          <w:rtl/>
        </w:rPr>
        <w:t>فمن زعم أنّ الله في شيء أو على شيء</w:t>
      </w:r>
      <w:r w:rsidR="00527246">
        <w:rPr>
          <w:rtl/>
        </w:rPr>
        <w:t>،</w:t>
      </w:r>
      <w:r w:rsidRPr="007B62FF">
        <w:rPr>
          <w:rtl/>
        </w:rPr>
        <w:t xml:space="preserve"> أو يتحول من شيء إلى شيء</w:t>
      </w:r>
      <w:r w:rsidR="00527246">
        <w:rPr>
          <w:rtl/>
        </w:rPr>
        <w:t>،</w:t>
      </w:r>
      <w:r w:rsidRPr="007B62FF">
        <w:rPr>
          <w:rtl/>
        </w:rPr>
        <w:t xml:space="preserve"> أو يخلو منه شيء</w:t>
      </w:r>
      <w:r w:rsidR="00527246">
        <w:rPr>
          <w:rtl/>
        </w:rPr>
        <w:t>،</w:t>
      </w:r>
      <w:r w:rsidRPr="007B62FF">
        <w:rPr>
          <w:rtl/>
        </w:rPr>
        <w:t xml:space="preserve"> أو يشغل به شيء</w:t>
      </w:r>
      <w:r w:rsidR="00527246">
        <w:rPr>
          <w:rtl/>
        </w:rPr>
        <w:t>،</w:t>
      </w:r>
      <w:r w:rsidRPr="007B62FF">
        <w:rPr>
          <w:rtl/>
        </w:rPr>
        <w:t xml:space="preserve"> فقد وصفه بصفة المخلوقين</w:t>
      </w:r>
      <w:r w:rsidR="00527246">
        <w:rPr>
          <w:rtl/>
        </w:rPr>
        <w:t>،</w:t>
      </w:r>
      <w:r w:rsidRPr="007B62FF">
        <w:rPr>
          <w:rtl/>
        </w:rPr>
        <w:t xml:space="preserve"> والله خالق كلّ شيء</w:t>
      </w:r>
      <w:r w:rsidR="00527246">
        <w:rPr>
          <w:rtl/>
        </w:rPr>
        <w:t>،</w:t>
      </w:r>
      <w:r w:rsidRPr="007B62FF">
        <w:rPr>
          <w:rtl/>
        </w:rPr>
        <w:t xml:space="preserve"> لا يقاس بالقياس</w:t>
      </w:r>
      <w:r w:rsidR="00527246">
        <w:rPr>
          <w:rtl/>
        </w:rPr>
        <w:t>،</w:t>
      </w:r>
      <w:r w:rsidRPr="007B62FF">
        <w:rPr>
          <w:rtl/>
        </w:rPr>
        <w:t xml:space="preserve"> ولا يشبه بالناس</w:t>
      </w:r>
      <w:r w:rsidR="00527246">
        <w:rPr>
          <w:rtl/>
        </w:rPr>
        <w:t>،</w:t>
      </w:r>
      <w:r w:rsidRPr="007B62FF">
        <w:rPr>
          <w:rtl/>
        </w:rPr>
        <w:t xml:space="preserve"> ولا يخلو منه مكان</w:t>
      </w:r>
      <w:r w:rsidR="00527246">
        <w:rPr>
          <w:rtl/>
        </w:rPr>
        <w:t>،</w:t>
      </w:r>
      <w:r w:rsidRPr="007B62FF">
        <w:rPr>
          <w:rtl/>
        </w:rPr>
        <w:t xml:space="preserve"> ولا يستقل </w:t>
      </w:r>
      <w:r w:rsidRPr="0017382C">
        <w:rPr>
          <w:rStyle w:val="libFootnotenumChar"/>
          <w:rtl/>
        </w:rPr>
        <w:t>(2)</w:t>
      </w:r>
      <w:r w:rsidRPr="007B62FF">
        <w:rPr>
          <w:rtl/>
        </w:rPr>
        <w:t xml:space="preserve"> به مكان</w:t>
      </w:r>
      <w:r w:rsidR="00527246">
        <w:rPr>
          <w:rtl/>
        </w:rPr>
        <w:t>،</w:t>
      </w:r>
      <w:r w:rsidRPr="007B62FF">
        <w:rPr>
          <w:rtl/>
        </w:rPr>
        <w:t xml:space="preserve"> قريب في بعده</w:t>
      </w:r>
      <w:r w:rsidR="00527246">
        <w:rPr>
          <w:rtl/>
        </w:rPr>
        <w:t>،</w:t>
      </w:r>
      <w:r w:rsidRPr="007B62FF">
        <w:rPr>
          <w:rtl/>
        </w:rPr>
        <w:t xml:space="preserve"> بعيد في قربه</w:t>
      </w:r>
      <w:r w:rsidR="00527246">
        <w:rPr>
          <w:rtl/>
        </w:rPr>
        <w:t>،</w:t>
      </w:r>
      <w:r w:rsidRPr="007B62FF">
        <w:rPr>
          <w:rtl/>
        </w:rPr>
        <w:t xml:space="preserve"> ذلك الله ربّنا لا إله غيره</w:t>
      </w:r>
      <w:r w:rsidR="00527246">
        <w:rPr>
          <w:rtl/>
        </w:rPr>
        <w:t>،</w:t>
      </w:r>
      <w:r w:rsidRPr="007B62FF">
        <w:rPr>
          <w:rtl/>
        </w:rPr>
        <w:t xml:space="preserve"> فمن أراد الله وأحبّه ووصفه بهذه الصفة فهو من الموحدين</w:t>
      </w:r>
      <w:r w:rsidR="00527246">
        <w:rPr>
          <w:rtl/>
        </w:rPr>
        <w:t>،</w:t>
      </w:r>
      <w:r w:rsidRPr="007B62FF">
        <w:rPr>
          <w:rtl/>
        </w:rPr>
        <w:t xml:space="preserve"> ومن أحبّه بغير هذه الصفة فالله منه بريء ونحن من براء.</w:t>
      </w:r>
    </w:p>
    <w:p w:rsidR="0017382C" w:rsidRPr="007B62FF" w:rsidRDefault="0017382C" w:rsidP="0017382C">
      <w:pPr>
        <w:pStyle w:val="libNormal"/>
        <w:rPr>
          <w:rtl/>
        </w:rPr>
      </w:pPr>
      <w:r w:rsidRPr="007B62FF">
        <w:rPr>
          <w:rtl/>
        </w:rPr>
        <w:t xml:space="preserve">ثم قال </w:t>
      </w:r>
      <w:r w:rsidRPr="0017382C">
        <w:rPr>
          <w:rStyle w:val="libAlaemChar"/>
          <w:rtl/>
        </w:rPr>
        <w:t>عليه‌السلام</w:t>
      </w:r>
      <w:r w:rsidR="00527246">
        <w:rPr>
          <w:rtl/>
        </w:rPr>
        <w:t>:</w:t>
      </w:r>
      <w:r w:rsidRPr="007B62FF">
        <w:rPr>
          <w:rtl/>
        </w:rPr>
        <w:t xml:space="preserve"> إنّ أولي الألباب عملوا بالفكرة حتى ورثوا منه حبّ الله</w:t>
      </w:r>
      <w:r w:rsidR="00527246">
        <w:rPr>
          <w:rtl/>
        </w:rPr>
        <w:t>،</w:t>
      </w:r>
      <w:r w:rsidRPr="007B62FF">
        <w:rPr>
          <w:rtl/>
        </w:rPr>
        <w:t xml:space="preserve"> فإنّ حبّ الله إذا ورثه القلب استضاء به القلب وأسرع إليه اللطف</w:t>
      </w:r>
      <w:r w:rsidR="00527246">
        <w:rPr>
          <w:rtl/>
        </w:rPr>
        <w:t>،</w:t>
      </w:r>
      <w:r w:rsidRPr="007B62FF">
        <w:rPr>
          <w:rtl/>
        </w:rPr>
        <w:t xml:space="preserve"> فإذا نزل اللطف صار من أهل الفوائد</w:t>
      </w:r>
      <w:r w:rsidR="00527246">
        <w:rPr>
          <w:rtl/>
        </w:rPr>
        <w:t>،</w:t>
      </w:r>
      <w:r w:rsidRPr="007B62FF">
        <w:rPr>
          <w:rtl/>
        </w:rPr>
        <w:t xml:space="preserve"> فإذا صار من </w:t>
      </w:r>
      <w:r w:rsidRPr="0017382C">
        <w:rPr>
          <w:rStyle w:val="libFootnotenumChar"/>
          <w:rtl/>
        </w:rPr>
        <w:t>(3)</w:t>
      </w:r>
      <w:r w:rsidRPr="007B62FF">
        <w:rPr>
          <w:rtl/>
        </w:rPr>
        <w:t xml:space="preserve"> أهل الفوائد تكلّم بالحكمة</w:t>
      </w:r>
      <w:r w:rsidR="00527246">
        <w:rPr>
          <w:rtl/>
        </w:rPr>
        <w:t>،</w:t>
      </w:r>
      <w:r w:rsidRPr="007B62FF">
        <w:rPr>
          <w:rtl/>
        </w:rPr>
        <w:t xml:space="preserve"> فإذا تكلّم بالحكمة صار من أهل الفطنة</w:t>
      </w:r>
      <w:r w:rsidR="00527246">
        <w:rPr>
          <w:rtl/>
        </w:rPr>
        <w:t>،</w:t>
      </w:r>
      <w:r w:rsidRPr="007B62FF">
        <w:rPr>
          <w:rtl/>
        </w:rPr>
        <w:t xml:space="preserve"> فإذا نزل منزلة الفطنة عمل بها في القدرة</w:t>
      </w:r>
      <w:r w:rsidR="00527246">
        <w:rPr>
          <w:rtl/>
        </w:rPr>
        <w:t>،</w:t>
      </w:r>
      <w:r w:rsidRPr="007B62FF">
        <w:rPr>
          <w:rtl/>
        </w:rPr>
        <w:t xml:space="preserve"> فإذا عمل بها في القدرة عرف الإطباق السبعة</w:t>
      </w:r>
      <w:r w:rsidR="00527246">
        <w:rPr>
          <w:rtl/>
        </w:rPr>
        <w:t>،</w:t>
      </w:r>
      <w:r w:rsidRPr="007B62FF">
        <w:rPr>
          <w:rtl/>
        </w:rPr>
        <w:t xml:space="preserve"> فإذا بلغ هذه المنزلة صار يتقلب في فكر بلطف </w:t>
      </w:r>
      <w:r w:rsidRPr="0017382C">
        <w:rPr>
          <w:rStyle w:val="libFootnotenumChar"/>
          <w:rtl/>
        </w:rPr>
        <w:t>(4)</w:t>
      </w:r>
      <w:r w:rsidRPr="007B62FF">
        <w:rPr>
          <w:rtl/>
        </w:rPr>
        <w:t xml:space="preserve"> وحكمة وبيان</w:t>
      </w:r>
      <w:r w:rsidR="00527246">
        <w:rPr>
          <w:rtl/>
        </w:rPr>
        <w:t>،</w:t>
      </w:r>
      <w:r w:rsidRPr="007B62FF">
        <w:rPr>
          <w:rtl/>
        </w:rPr>
        <w:t xml:space="preserve"> فإذا بلغ هذه المنزلة جعل شهوته ومحبته في خالقه</w:t>
      </w:r>
      <w:r w:rsidR="00527246">
        <w:rPr>
          <w:rtl/>
        </w:rPr>
        <w:t>،</w:t>
      </w:r>
      <w:r w:rsidRPr="007B62FF">
        <w:rPr>
          <w:rtl/>
        </w:rPr>
        <w:t xml:space="preserve"> فإذا فعل ذلك نزل المنزلة الكبرى</w:t>
      </w:r>
      <w:r w:rsidR="00527246">
        <w:rPr>
          <w:rtl/>
        </w:rPr>
        <w:t>،</w:t>
      </w:r>
      <w:r w:rsidRPr="007B62FF">
        <w:rPr>
          <w:rtl/>
        </w:rPr>
        <w:t xml:space="preserve"> فعاين ربّه في قلبه</w:t>
      </w:r>
      <w:r w:rsidR="00527246">
        <w:rPr>
          <w:rtl/>
        </w:rPr>
        <w:t>،</w:t>
      </w:r>
      <w:r w:rsidRPr="007B62FF">
        <w:rPr>
          <w:rtl/>
        </w:rPr>
        <w:t xml:space="preserve"> وورث الحكمة بغير ما ورثه الحكماء</w:t>
      </w:r>
      <w:r w:rsidR="00527246">
        <w:rPr>
          <w:rtl/>
        </w:rPr>
        <w:t>،</w:t>
      </w:r>
      <w:r w:rsidRPr="007B62FF">
        <w:rPr>
          <w:rtl/>
        </w:rPr>
        <w:t xml:space="preserve"> وورث العلم بغير ما ورثه العلماء</w:t>
      </w:r>
      <w:r w:rsidR="00527246">
        <w:rPr>
          <w:rtl/>
        </w:rPr>
        <w:t>،</w:t>
      </w:r>
      <w:r w:rsidRPr="007B62FF">
        <w:rPr>
          <w:rtl/>
        </w:rPr>
        <w:t xml:space="preserve"> وورث الصدق بغير ما ورثه الصديقون</w:t>
      </w:r>
      <w:r w:rsidR="00527246">
        <w:rPr>
          <w:rtl/>
        </w:rPr>
        <w:t>،</w:t>
      </w:r>
      <w:r w:rsidRPr="007B62FF">
        <w:rPr>
          <w:rtl/>
        </w:rPr>
        <w:t xml:space="preserve"> إنّ الحكماء قد ورثوا الحكمة بالصمت</w:t>
      </w:r>
      <w:r w:rsidR="00527246">
        <w:rPr>
          <w:rtl/>
        </w:rPr>
        <w:t>،</w:t>
      </w:r>
      <w:r w:rsidRPr="007B62FF">
        <w:rPr>
          <w:rtl/>
        </w:rPr>
        <w:t xml:space="preserve"> وإنّ العلماء ورثوا العلم بالطلب</w:t>
      </w:r>
      <w:r w:rsidR="00527246">
        <w:rPr>
          <w:rtl/>
        </w:rPr>
        <w:t>،</w:t>
      </w:r>
      <w:r w:rsidRPr="007B62FF">
        <w:rPr>
          <w:rtl/>
        </w:rPr>
        <w:t xml:space="preserve"> وإنّ</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الأنفال الآية</w:t>
      </w:r>
      <w:r w:rsidR="00527246">
        <w:rPr>
          <w:rtl/>
        </w:rPr>
        <w:t>:</w:t>
      </w:r>
      <w:r w:rsidRPr="007B62FF">
        <w:rPr>
          <w:rtl/>
        </w:rPr>
        <w:t xml:space="preserve"> 62.</w:t>
      </w:r>
    </w:p>
    <w:p w:rsidR="0017382C" w:rsidRPr="007B62FF" w:rsidRDefault="0017382C" w:rsidP="0017382C">
      <w:pPr>
        <w:pStyle w:val="libFootnote0"/>
        <w:rPr>
          <w:rtl/>
        </w:rPr>
      </w:pPr>
      <w:r w:rsidRPr="007B62FF">
        <w:rPr>
          <w:rtl/>
        </w:rPr>
        <w:t>(2) في حاشية الأصل وفوق الكلمة في متن الحجرية</w:t>
      </w:r>
      <w:r w:rsidR="00527246">
        <w:rPr>
          <w:rtl/>
        </w:rPr>
        <w:t>:</w:t>
      </w:r>
      <w:r w:rsidRPr="007B62FF">
        <w:rPr>
          <w:rtl/>
        </w:rPr>
        <w:t xml:space="preserve"> </w:t>
      </w:r>
      <w:r>
        <w:rPr>
          <w:rtl/>
        </w:rPr>
        <w:t>(</w:t>
      </w:r>
      <w:r w:rsidRPr="007B62FF">
        <w:rPr>
          <w:rtl/>
        </w:rPr>
        <w:t>يشغل نسخة بدل</w:t>
      </w:r>
      <w:r>
        <w:rPr>
          <w:rtl/>
        </w:rPr>
        <w:t>)</w:t>
      </w:r>
    </w:p>
    <w:p w:rsidR="0017382C" w:rsidRPr="007B62FF" w:rsidRDefault="0017382C" w:rsidP="0017382C">
      <w:pPr>
        <w:pStyle w:val="libFootnote0"/>
        <w:rPr>
          <w:rtl/>
        </w:rPr>
      </w:pPr>
      <w:r w:rsidRPr="007B62FF">
        <w:rPr>
          <w:rtl/>
        </w:rPr>
        <w:t>(3) في حاشية الأصل</w:t>
      </w:r>
      <w:r w:rsidR="00527246">
        <w:rPr>
          <w:rtl/>
        </w:rPr>
        <w:t>:</w:t>
      </w:r>
      <w:r w:rsidRPr="007B62FF">
        <w:rPr>
          <w:rtl/>
        </w:rPr>
        <w:t xml:space="preserve"> « في » نسخة بدل في الموضعين. وفوق الكلمة في متن الحجرية </w:t>
      </w:r>
      <w:r>
        <w:rPr>
          <w:rtl/>
        </w:rPr>
        <w:t>(</w:t>
      </w:r>
      <w:r w:rsidRPr="007B62FF">
        <w:rPr>
          <w:rtl/>
        </w:rPr>
        <w:t>في الموضع الأول فقط</w:t>
      </w:r>
      <w:r>
        <w:rPr>
          <w:rtl/>
        </w:rPr>
        <w:t>)</w:t>
      </w:r>
      <w:r w:rsidR="00527246">
        <w:rPr>
          <w:rtl/>
        </w:rPr>
        <w:t>:</w:t>
      </w:r>
      <w:r w:rsidRPr="007B62FF">
        <w:rPr>
          <w:rtl/>
        </w:rPr>
        <w:t xml:space="preserve"> « في نسخة بدل »</w:t>
      </w:r>
      <w:r>
        <w:rPr>
          <w:rtl/>
        </w:rPr>
        <w:t>.</w:t>
      </w:r>
    </w:p>
    <w:p w:rsidR="0017382C" w:rsidRPr="007B62FF" w:rsidRDefault="0017382C" w:rsidP="0017382C">
      <w:pPr>
        <w:pStyle w:val="libFootnote0"/>
        <w:rPr>
          <w:rtl/>
        </w:rPr>
      </w:pPr>
      <w:r w:rsidRPr="007B62FF">
        <w:rPr>
          <w:rtl/>
        </w:rPr>
        <w:t>(4) في حاشية الأصل والحجرية</w:t>
      </w:r>
      <w:r w:rsidR="00527246">
        <w:rPr>
          <w:rtl/>
        </w:rPr>
        <w:t>:</w:t>
      </w:r>
      <w:r w:rsidRPr="007B62FF">
        <w:rPr>
          <w:rtl/>
        </w:rPr>
        <w:t xml:space="preserve"> </w:t>
      </w:r>
      <w:r>
        <w:rPr>
          <w:rtl/>
        </w:rPr>
        <w:t>(</w:t>
      </w:r>
      <w:r w:rsidRPr="007B62FF">
        <w:rPr>
          <w:rtl/>
        </w:rPr>
        <w:t>فكره لطف نسخة بدل</w:t>
      </w:r>
      <w:r>
        <w:rPr>
          <w:rtl/>
        </w:rPr>
        <w:t>)</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الصديقين ورثوا الصدق بالخشوع وطول العبادة</w:t>
      </w:r>
      <w:r w:rsidR="00527246">
        <w:rPr>
          <w:rtl/>
        </w:rPr>
        <w:t>،</w:t>
      </w:r>
      <w:r w:rsidRPr="007B62FF">
        <w:rPr>
          <w:rtl/>
        </w:rPr>
        <w:t xml:space="preserve"> فمن أخذه بهذه السيرة </w:t>
      </w:r>
      <w:r w:rsidRPr="0017382C">
        <w:rPr>
          <w:rStyle w:val="libFootnotenumChar"/>
          <w:rtl/>
        </w:rPr>
        <w:t>(1)</w:t>
      </w:r>
      <w:r w:rsidRPr="007B62FF">
        <w:rPr>
          <w:rtl/>
        </w:rPr>
        <w:t xml:space="preserve"> إمّا أن يسفل وإمّا أن يرفع</w:t>
      </w:r>
      <w:r w:rsidR="00527246">
        <w:rPr>
          <w:rtl/>
        </w:rPr>
        <w:t>،</w:t>
      </w:r>
      <w:r w:rsidRPr="007B62FF">
        <w:rPr>
          <w:rtl/>
        </w:rPr>
        <w:t xml:space="preserve"> وأكثرهم الذي يسفل ولا يرفع إذا لم يرع حقّ الله ولم يعمل بما أمر به</w:t>
      </w:r>
      <w:r w:rsidR="00527246">
        <w:rPr>
          <w:rtl/>
        </w:rPr>
        <w:t>،</w:t>
      </w:r>
      <w:r w:rsidRPr="007B62FF">
        <w:rPr>
          <w:rtl/>
        </w:rPr>
        <w:t xml:space="preserve"> فهذه صفة من لم يعرف الله حقّ معرفته ولم يحبّه حقّ محبته</w:t>
      </w:r>
      <w:r w:rsidR="00527246">
        <w:rPr>
          <w:rtl/>
        </w:rPr>
        <w:t>،</w:t>
      </w:r>
      <w:r w:rsidRPr="007B62FF">
        <w:rPr>
          <w:rtl/>
        </w:rPr>
        <w:t xml:space="preserve"> فلا يغرّنك صلاتهم وصيامهم ورواياتهم وكلامهم وعلومهم فإنّهم حمر مستنفرة </w:t>
      </w:r>
      <w:r w:rsidRPr="0017382C">
        <w:rPr>
          <w:rStyle w:val="libFootnotenumChar"/>
          <w:rtl/>
        </w:rPr>
        <w:t>(2)</w:t>
      </w:r>
      <w:r w:rsidRPr="007B62FF">
        <w:rPr>
          <w:rtl/>
        </w:rPr>
        <w:t xml:space="preserve"> </w:t>
      </w:r>
      <w:r w:rsidRPr="0017382C">
        <w:rPr>
          <w:rStyle w:val="libFootnotenumChar"/>
          <w:rtl/>
        </w:rPr>
        <w:t>(3)</w:t>
      </w:r>
      <w:r>
        <w:rPr>
          <w:rtl/>
        </w:rPr>
        <w:t>.</w:t>
      </w:r>
    </w:p>
    <w:p w:rsidR="0017382C" w:rsidRPr="007B62FF" w:rsidRDefault="0017382C" w:rsidP="0017382C">
      <w:pPr>
        <w:pStyle w:val="libNormal"/>
        <w:rPr>
          <w:rtl/>
        </w:rPr>
      </w:pPr>
      <w:r w:rsidRPr="007B62FF">
        <w:rPr>
          <w:rtl/>
        </w:rPr>
        <w:t>ثم قال يا يونس إذا أردت العلم الصحيح فعندنا أهل البيت</w:t>
      </w:r>
      <w:r w:rsidR="00527246">
        <w:rPr>
          <w:rtl/>
        </w:rPr>
        <w:t>،</w:t>
      </w:r>
      <w:r w:rsidRPr="007B62FF">
        <w:rPr>
          <w:rtl/>
        </w:rPr>
        <w:t xml:space="preserve"> فإنّا ورثناه وأوتينا شرع الحكمة وفصل الخطاب</w:t>
      </w:r>
      <w:r w:rsidR="00527246">
        <w:rPr>
          <w:rtl/>
        </w:rPr>
        <w:t>،</w:t>
      </w:r>
      <w:r w:rsidRPr="007B62FF">
        <w:rPr>
          <w:rtl/>
        </w:rPr>
        <w:t xml:space="preserve"> فقلت</w:t>
      </w:r>
      <w:r w:rsidR="00527246">
        <w:rPr>
          <w:rtl/>
        </w:rPr>
        <w:t>:</w:t>
      </w:r>
      <w:r w:rsidRPr="007B62FF">
        <w:rPr>
          <w:rtl/>
        </w:rPr>
        <w:t xml:space="preserve"> يا ابن رسول الله فكلّ من أهل البيت ورث ما ورثت </w:t>
      </w:r>
      <w:r w:rsidRPr="0017382C">
        <w:rPr>
          <w:rStyle w:val="libFootnotenumChar"/>
          <w:rtl/>
        </w:rPr>
        <w:t>(4)</w:t>
      </w:r>
      <w:r w:rsidRPr="007B62FF">
        <w:rPr>
          <w:rtl/>
        </w:rPr>
        <w:t xml:space="preserve"> من كان من ولد عليّ وفاطمة </w:t>
      </w:r>
      <w:r>
        <w:rPr>
          <w:rtl/>
        </w:rPr>
        <w:t>(</w:t>
      </w:r>
      <w:r w:rsidRPr="007B62FF">
        <w:rPr>
          <w:rtl/>
        </w:rPr>
        <w:t>عليهما السّلام</w:t>
      </w:r>
      <w:r>
        <w:rPr>
          <w:rtl/>
        </w:rPr>
        <w:t>)؟</w:t>
      </w:r>
      <w:r w:rsidRPr="007B62FF">
        <w:rPr>
          <w:rtl/>
        </w:rPr>
        <w:t xml:space="preserve"> فقال</w:t>
      </w:r>
      <w:r w:rsidR="00527246">
        <w:rPr>
          <w:rtl/>
        </w:rPr>
        <w:t>:</w:t>
      </w:r>
      <w:r w:rsidRPr="007B62FF">
        <w:rPr>
          <w:rtl/>
        </w:rPr>
        <w:t xml:space="preserve"> ما ورثه إلاّ الأئمّة الاثني عشر</w:t>
      </w:r>
      <w:r w:rsidR="00527246">
        <w:rPr>
          <w:rtl/>
        </w:rPr>
        <w:t>،</w:t>
      </w:r>
      <w:r w:rsidRPr="007B62FF">
        <w:rPr>
          <w:rtl/>
        </w:rPr>
        <w:t xml:space="preserve"> قلت</w:t>
      </w:r>
      <w:r w:rsidR="00527246">
        <w:rPr>
          <w:rtl/>
        </w:rPr>
        <w:t>:</w:t>
      </w:r>
      <w:r w:rsidRPr="007B62FF">
        <w:rPr>
          <w:rtl/>
        </w:rPr>
        <w:t xml:space="preserve"> سمّهم لي يا ابن رسول الله</w:t>
      </w:r>
      <w:r>
        <w:rPr>
          <w:rtl/>
        </w:rPr>
        <w:t>؟</w:t>
      </w:r>
      <w:r w:rsidRPr="007B62FF">
        <w:rPr>
          <w:rtl/>
        </w:rPr>
        <w:t xml:space="preserve"> قال</w:t>
      </w:r>
      <w:r w:rsidR="00527246">
        <w:rPr>
          <w:rtl/>
        </w:rPr>
        <w:t>:</w:t>
      </w:r>
      <w:r w:rsidRPr="007B62FF">
        <w:rPr>
          <w:rtl/>
        </w:rPr>
        <w:t xml:space="preserve"> أوّلهم علي بن أبي طالب </w:t>
      </w:r>
      <w:r w:rsidRPr="0017382C">
        <w:rPr>
          <w:rStyle w:val="libAlaemChar"/>
          <w:rtl/>
        </w:rPr>
        <w:t>عليه‌السلام</w:t>
      </w:r>
      <w:r w:rsidR="00527246">
        <w:rPr>
          <w:rtl/>
        </w:rPr>
        <w:t>،</w:t>
      </w:r>
      <w:r w:rsidRPr="007B62FF">
        <w:rPr>
          <w:rtl/>
        </w:rPr>
        <w:t xml:space="preserve"> وبعده الحسن والحسين</w:t>
      </w:r>
      <w:r w:rsidR="00527246">
        <w:rPr>
          <w:rtl/>
        </w:rPr>
        <w:t>،</w:t>
      </w:r>
      <w:r w:rsidRPr="007B62FF">
        <w:rPr>
          <w:rtl/>
        </w:rPr>
        <w:t xml:space="preserve"> وبعده علي بن الحسين</w:t>
      </w:r>
      <w:r w:rsidR="00527246">
        <w:rPr>
          <w:rtl/>
        </w:rPr>
        <w:t>،</w:t>
      </w:r>
      <w:r w:rsidRPr="007B62FF">
        <w:rPr>
          <w:rtl/>
        </w:rPr>
        <w:t xml:space="preserve"> وبعده محمّد بن علي</w:t>
      </w:r>
      <w:r w:rsidR="00527246">
        <w:rPr>
          <w:rtl/>
        </w:rPr>
        <w:t>،</w:t>
      </w:r>
      <w:r w:rsidRPr="007B62FF">
        <w:rPr>
          <w:rtl/>
        </w:rPr>
        <w:t xml:space="preserve"> ثمّ أنا</w:t>
      </w:r>
      <w:r w:rsidR="00527246">
        <w:rPr>
          <w:rtl/>
        </w:rPr>
        <w:t>،</w:t>
      </w:r>
      <w:r w:rsidRPr="007B62FF">
        <w:rPr>
          <w:rtl/>
        </w:rPr>
        <w:t xml:space="preserve"> وبعدي موسى ولدي</w:t>
      </w:r>
      <w:r w:rsidR="00527246">
        <w:rPr>
          <w:rtl/>
        </w:rPr>
        <w:t>،</w:t>
      </w:r>
      <w:r w:rsidRPr="007B62FF">
        <w:rPr>
          <w:rtl/>
        </w:rPr>
        <w:t xml:space="preserve"> وبعد موسى علي ابنه</w:t>
      </w:r>
      <w:r w:rsidR="00527246">
        <w:rPr>
          <w:rtl/>
        </w:rPr>
        <w:t>،</w:t>
      </w:r>
      <w:r w:rsidRPr="007B62FF">
        <w:rPr>
          <w:rtl/>
        </w:rPr>
        <w:t xml:space="preserve"> وبعد علي محمّد ابنه</w:t>
      </w:r>
      <w:r w:rsidR="00527246">
        <w:rPr>
          <w:rtl/>
        </w:rPr>
        <w:t>،</w:t>
      </w:r>
      <w:r w:rsidRPr="007B62FF">
        <w:rPr>
          <w:rtl/>
        </w:rPr>
        <w:t xml:space="preserve"> وبعد محمّد عليّ ابنه</w:t>
      </w:r>
      <w:r w:rsidR="00527246">
        <w:rPr>
          <w:rtl/>
        </w:rPr>
        <w:t>،</w:t>
      </w:r>
      <w:r w:rsidRPr="007B62FF">
        <w:rPr>
          <w:rtl/>
        </w:rPr>
        <w:t xml:space="preserve"> وبعد علي الحسن ابنه</w:t>
      </w:r>
      <w:r w:rsidR="00527246">
        <w:rPr>
          <w:rtl/>
        </w:rPr>
        <w:t>،</w:t>
      </w:r>
      <w:r w:rsidRPr="007B62FF">
        <w:rPr>
          <w:rtl/>
        </w:rPr>
        <w:t xml:space="preserve"> وبعد الحسن الحجّة </w:t>
      </w:r>
      <w:r w:rsidRPr="0017382C">
        <w:rPr>
          <w:rStyle w:val="libAlaemChar"/>
          <w:rtl/>
        </w:rPr>
        <w:t>عليهم‌السلام</w:t>
      </w:r>
      <w:r w:rsidR="00527246">
        <w:rPr>
          <w:rtl/>
        </w:rPr>
        <w:t>،</w:t>
      </w:r>
      <w:r w:rsidRPr="007B62FF">
        <w:rPr>
          <w:rtl/>
        </w:rPr>
        <w:t xml:space="preserve"> اصطفانا الله وطهرنا وأتانا ما لم يؤت أحداً من العالمين.</w:t>
      </w:r>
    </w:p>
    <w:p w:rsidR="0017382C" w:rsidRPr="007B62FF" w:rsidRDefault="0017382C" w:rsidP="0017382C">
      <w:pPr>
        <w:pStyle w:val="libNormal"/>
        <w:rPr>
          <w:rtl/>
        </w:rPr>
      </w:pPr>
      <w:r w:rsidRPr="007B62FF">
        <w:rPr>
          <w:rtl/>
        </w:rPr>
        <w:t>ثم قلت</w:t>
      </w:r>
      <w:r w:rsidR="00527246">
        <w:rPr>
          <w:rtl/>
        </w:rPr>
        <w:t>:</w:t>
      </w:r>
      <w:r w:rsidRPr="007B62FF">
        <w:rPr>
          <w:rtl/>
        </w:rPr>
        <w:t xml:space="preserve"> يا ابن رسول الله إنّ عبد الله بن سعيد دخل عليك بالأمس فسألك عمّا سألتك فأجبته بخلاف هذا</w:t>
      </w:r>
      <w:r w:rsidR="00527246">
        <w:rPr>
          <w:rtl/>
        </w:rPr>
        <w:t>،</w:t>
      </w:r>
      <w:r w:rsidRPr="007B62FF">
        <w:rPr>
          <w:rtl/>
        </w:rPr>
        <w:t xml:space="preserve"> فقال</w:t>
      </w:r>
      <w:r w:rsidR="00527246">
        <w:rPr>
          <w:rtl/>
        </w:rPr>
        <w:t>:</w:t>
      </w:r>
      <w:r w:rsidRPr="007B62FF">
        <w:rPr>
          <w:rtl/>
        </w:rPr>
        <w:t xml:space="preserve"> يا يونس كلّ امرئ وما يحتمله ولكلّ وقت حديثه وانّك لأهل لما سألت</w:t>
      </w:r>
      <w:r w:rsidR="00527246">
        <w:rPr>
          <w:rtl/>
        </w:rPr>
        <w:t>،</w:t>
      </w:r>
      <w:r w:rsidRPr="007B62FF">
        <w:rPr>
          <w:rtl/>
        </w:rPr>
        <w:t xml:space="preserve"> فاكتم هذا الأمر إلاّ عن</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حاشية الأصل وفوق الكلمة في متن الحجرية</w:t>
      </w:r>
      <w:r w:rsidR="00527246">
        <w:rPr>
          <w:rtl/>
        </w:rPr>
        <w:t>:</w:t>
      </w:r>
      <w:r w:rsidRPr="007B62FF">
        <w:rPr>
          <w:rtl/>
        </w:rPr>
        <w:t xml:space="preserve"> </w:t>
      </w:r>
      <w:r>
        <w:rPr>
          <w:rtl/>
        </w:rPr>
        <w:t>(</w:t>
      </w:r>
      <w:r w:rsidRPr="007B62FF">
        <w:rPr>
          <w:rtl/>
        </w:rPr>
        <w:t>المسيرة نسخة بدل</w:t>
      </w:r>
      <w:r>
        <w:rPr>
          <w:rtl/>
        </w:rPr>
        <w:t>)</w:t>
      </w:r>
    </w:p>
    <w:p w:rsidR="0017382C" w:rsidRPr="007B62FF" w:rsidRDefault="0017382C" w:rsidP="0017382C">
      <w:pPr>
        <w:pStyle w:val="libFootnote0"/>
        <w:rPr>
          <w:rtl/>
        </w:rPr>
      </w:pPr>
      <w:r w:rsidRPr="007B62FF">
        <w:rPr>
          <w:rtl/>
        </w:rPr>
        <w:t>(2) إشارة إلى الآية 50 من سورة المدثر.</w:t>
      </w:r>
    </w:p>
    <w:p w:rsidR="0017382C" w:rsidRPr="007B62FF" w:rsidRDefault="0017382C" w:rsidP="0017382C">
      <w:pPr>
        <w:pStyle w:val="libFootnote0"/>
        <w:rPr>
          <w:rtl/>
        </w:rPr>
      </w:pPr>
      <w:r w:rsidRPr="007B62FF">
        <w:rPr>
          <w:rtl/>
        </w:rPr>
        <w:t>(3) كفاية الأثر</w:t>
      </w:r>
      <w:r w:rsidR="00527246">
        <w:rPr>
          <w:rtl/>
        </w:rPr>
        <w:t>:</w:t>
      </w:r>
      <w:r w:rsidRPr="007B62FF">
        <w:rPr>
          <w:rtl/>
        </w:rPr>
        <w:t xml:space="preserve"> 255 258.</w:t>
      </w:r>
    </w:p>
    <w:p w:rsidR="0017382C" w:rsidRPr="007B62FF" w:rsidRDefault="0017382C" w:rsidP="0017382C">
      <w:pPr>
        <w:pStyle w:val="libFootnote0"/>
        <w:rPr>
          <w:rtl/>
        </w:rPr>
      </w:pPr>
      <w:r w:rsidRPr="007B62FF">
        <w:rPr>
          <w:rtl/>
        </w:rPr>
        <w:t>(4) في حاشية الأصل وفوق الكلمة في متن الحجرية</w:t>
      </w:r>
      <w:r w:rsidR="00527246">
        <w:rPr>
          <w:rtl/>
        </w:rPr>
        <w:t>:</w:t>
      </w:r>
      <w:r w:rsidRPr="007B62FF">
        <w:rPr>
          <w:rtl/>
        </w:rPr>
        <w:t xml:space="preserve"> </w:t>
      </w:r>
      <w:r>
        <w:rPr>
          <w:rtl/>
        </w:rPr>
        <w:t>(</w:t>
      </w:r>
      <w:r w:rsidRPr="007B62FF">
        <w:rPr>
          <w:rtl/>
        </w:rPr>
        <w:t>كما ورثتم نسخة بدل</w:t>
      </w:r>
      <w:r>
        <w:rPr>
          <w:rtl/>
        </w:rPr>
        <w:t>)</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أهله والسلام </w:t>
      </w:r>
      <w:r w:rsidRPr="0017382C">
        <w:rPr>
          <w:rStyle w:val="libFootnotenumChar"/>
          <w:rtl/>
        </w:rPr>
        <w:t>(1)</w:t>
      </w:r>
      <w:r>
        <w:rPr>
          <w:rtl/>
        </w:rPr>
        <w:t>.</w:t>
      </w:r>
    </w:p>
    <w:p w:rsidR="0017382C" w:rsidRPr="007B62FF" w:rsidRDefault="0017382C" w:rsidP="0017382C">
      <w:pPr>
        <w:pStyle w:val="libNormal"/>
        <w:rPr>
          <w:rtl/>
        </w:rPr>
      </w:pPr>
      <w:r w:rsidRPr="007B62FF">
        <w:rPr>
          <w:rtl/>
        </w:rPr>
        <w:t xml:space="preserve">قال أبو محمّد </w:t>
      </w:r>
      <w:r w:rsidRPr="0017382C">
        <w:rPr>
          <w:rStyle w:val="libFootnotenumChar"/>
          <w:rtl/>
        </w:rPr>
        <w:t>(2)</w:t>
      </w:r>
      <w:r w:rsidR="00527246">
        <w:rPr>
          <w:rtl/>
        </w:rPr>
        <w:t>:</w:t>
      </w:r>
      <w:r w:rsidRPr="007B62FF">
        <w:rPr>
          <w:rtl/>
        </w:rPr>
        <w:t xml:space="preserve"> وحدّثني أبو العباس بن عقدة</w:t>
      </w:r>
      <w:r w:rsidR="00527246">
        <w:rPr>
          <w:rtl/>
        </w:rPr>
        <w:t>،</w:t>
      </w:r>
      <w:r w:rsidRPr="007B62FF">
        <w:rPr>
          <w:rtl/>
        </w:rPr>
        <w:t xml:space="preserve"> قال</w:t>
      </w:r>
      <w:r w:rsidR="00527246">
        <w:rPr>
          <w:rtl/>
        </w:rPr>
        <w:t>:</w:t>
      </w:r>
      <w:r w:rsidRPr="007B62FF">
        <w:rPr>
          <w:rtl/>
        </w:rPr>
        <w:t xml:space="preserve"> حدثني الحميري</w:t>
      </w:r>
      <w:r w:rsidR="00527246">
        <w:rPr>
          <w:rtl/>
        </w:rPr>
        <w:t>،</w:t>
      </w:r>
      <w:r w:rsidRPr="007B62FF">
        <w:rPr>
          <w:rtl/>
        </w:rPr>
        <w:t xml:space="preserve"> قال</w:t>
      </w:r>
      <w:r w:rsidR="00527246">
        <w:rPr>
          <w:rtl/>
        </w:rPr>
        <w:t>:</w:t>
      </w:r>
      <w:r w:rsidRPr="007B62FF">
        <w:rPr>
          <w:rtl/>
        </w:rPr>
        <w:t xml:space="preserve"> حدثنا محمّد بن أحمد بن يحيى</w:t>
      </w:r>
      <w:r w:rsidR="00527246">
        <w:rPr>
          <w:rtl/>
        </w:rPr>
        <w:t>،</w:t>
      </w:r>
      <w:r w:rsidRPr="007B62FF">
        <w:rPr>
          <w:rtl/>
        </w:rPr>
        <w:t xml:space="preserve"> عن إبراهيم بن إسحاق</w:t>
      </w:r>
      <w:r w:rsidR="00527246">
        <w:rPr>
          <w:rtl/>
        </w:rPr>
        <w:t>،</w:t>
      </w:r>
      <w:r w:rsidRPr="007B62FF">
        <w:rPr>
          <w:rtl/>
        </w:rPr>
        <w:t xml:space="preserve"> عن عبد الله بن أحمد</w:t>
      </w:r>
      <w:r w:rsidR="00527246">
        <w:rPr>
          <w:rtl/>
        </w:rPr>
        <w:t>،</w:t>
      </w:r>
      <w:r w:rsidRPr="007B62FF">
        <w:rPr>
          <w:rtl/>
        </w:rPr>
        <w:t xml:space="preserve"> عن الحسن </w:t>
      </w:r>
      <w:r w:rsidRPr="0017382C">
        <w:rPr>
          <w:rStyle w:val="libFootnotenumChar"/>
          <w:rtl/>
        </w:rPr>
        <w:t>(3)</w:t>
      </w:r>
      <w:r w:rsidRPr="007B62FF">
        <w:rPr>
          <w:rtl/>
        </w:rPr>
        <w:t xml:space="preserve"> ابن </w:t>
      </w:r>
      <w:r w:rsidRPr="0017382C">
        <w:rPr>
          <w:rStyle w:val="libFootnotenumChar"/>
          <w:rtl/>
        </w:rPr>
        <w:t>(4)</w:t>
      </w:r>
      <w:r w:rsidRPr="007B62FF">
        <w:rPr>
          <w:rtl/>
        </w:rPr>
        <w:t xml:space="preserve"> أخت شعيب العقرقوفي</w:t>
      </w:r>
      <w:r w:rsidR="00527246">
        <w:rPr>
          <w:rtl/>
        </w:rPr>
        <w:t>،</w:t>
      </w:r>
      <w:r w:rsidRPr="007B62FF">
        <w:rPr>
          <w:rtl/>
        </w:rPr>
        <w:t xml:space="preserve"> عن خاله شعيب</w:t>
      </w:r>
      <w:r w:rsidR="00527246">
        <w:rPr>
          <w:rtl/>
        </w:rPr>
        <w:t>،</w:t>
      </w:r>
      <w:r w:rsidRPr="007B62FF">
        <w:rPr>
          <w:rtl/>
        </w:rPr>
        <w:t xml:space="preserve"> قال</w:t>
      </w:r>
      <w:r w:rsidR="00527246">
        <w:rPr>
          <w:rtl/>
        </w:rPr>
        <w:t>:</w:t>
      </w:r>
      <w:r w:rsidRPr="007B62FF">
        <w:rPr>
          <w:rtl/>
        </w:rPr>
        <w:t xml:space="preserve"> كنت عند الصادق </w:t>
      </w:r>
      <w:r w:rsidRPr="0017382C">
        <w:rPr>
          <w:rStyle w:val="libAlaemChar"/>
          <w:rtl/>
        </w:rPr>
        <w:t>عليه‌السلام</w:t>
      </w:r>
      <w:r w:rsidRPr="007B62FF">
        <w:rPr>
          <w:rtl/>
        </w:rPr>
        <w:t xml:space="preserve"> إذ دخل يونس فسأله. وذكر الحديث</w:t>
      </w:r>
      <w:r w:rsidR="00527246">
        <w:rPr>
          <w:rtl/>
        </w:rPr>
        <w:t>،</w:t>
      </w:r>
      <w:r w:rsidRPr="007B62FF">
        <w:rPr>
          <w:rtl/>
        </w:rPr>
        <w:t xml:space="preserve"> إلاّ انّه يقول في حديث شعيب عند قوله ليونس</w:t>
      </w:r>
      <w:r w:rsidR="00527246">
        <w:rPr>
          <w:rtl/>
        </w:rPr>
        <w:t>:</w:t>
      </w:r>
      <w:r w:rsidRPr="007B62FF">
        <w:rPr>
          <w:rtl/>
        </w:rPr>
        <w:t xml:space="preserve"> إذا أردت العلم الصحيح فعندنا فنحن أهل الذكر الذين قال الله عزّ وجلّ</w:t>
      </w:r>
      <w:r w:rsidR="00527246">
        <w:rPr>
          <w:rtl/>
        </w:rPr>
        <w:t>:</w:t>
      </w:r>
      <w:r w:rsidRPr="007B62FF">
        <w:rPr>
          <w:rtl/>
        </w:rPr>
        <w:t xml:space="preserve"> </w:t>
      </w:r>
      <w:r w:rsidRPr="0017382C">
        <w:rPr>
          <w:rStyle w:val="libAlaemChar"/>
          <w:rtl/>
        </w:rPr>
        <w:t>(</w:t>
      </w:r>
      <w:r w:rsidRPr="0017382C">
        <w:rPr>
          <w:rStyle w:val="libAieChar"/>
          <w:rtl/>
        </w:rPr>
        <w:t>فَسْئَلُوا أَهْلَ الذِّكْرِ إِنْ كُنْتُمْ لا تَعْلَمُونَ</w:t>
      </w:r>
      <w:r w:rsidRPr="0017382C">
        <w:rPr>
          <w:rStyle w:val="libAlaemChar"/>
          <w:rtl/>
        </w:rPr>
        <w:t>)</w:t>
      </w:r>
      <w:r w:rsidRPr="007B62FF">
        <w:rPr>
          <w:rtl/>
        </w:rPr>
        <w:t xml:space="preserve"> </w:t>
      </w:r>
      <w:r w:rsidRPr="0017382C">
        <w:rPr>
          <w:rStyle w:val="libFootnotenumChar"/>
          <w:rtl/>
        </w:rPr>
        <w:t>(5)</w:t>
      </w:r>
      <w:r w:rsidRPr="007B62FF">
        <w:rPr>
          <w:rtl/>
        </w:rPr>
        <w:t xml:space="preserve"> </w:t>
      </w:r>
      <w:r w:rsidRPr="0017382C">
        <w:rPr>
          <w:rStyle w:val="libFootnotenumChar"/>
          <w:rtl/>
        </w:rPr>
        <w:t>(6)</w:t>
      </w:r>
      <w:r>
        <w:rPr>
          <w:rtl/>
        </w:rPr>
        <w:t>.</w:t>
      </w:r>
    </w:p>
    <w:p w:rsidR="0017382C" w:rsidRPr="007B62FF" w:rsidRDefault="0017382C" w:rsidP="0017382C">
      <w:pPr>
        <w:pStyle w:val="libNormal"/>
        <w:rPr>
          <w:rtl/>
        </w:rPr>
      </w:pPr>
      <w:r w:rsidRPr="007B62FF">
        <w:rPr>
          <w:rtl/>
        </w:rPr>
        <w:t>تأمّل في هذا الخبر الذي رواه الأجلاّء وما فيه من جلالة قدر يونس</w:t>
      </w:r>
      <w:r w:rsidR="00527246">
        <w:rPr>
          <w:rtl/>
        </w:rPr>
        <w:t>،</w:t>
      </w:r>
      <w:r w:rsidRPr="007B62FF">
        <w:rPr>
          <w:rtl/>
        </w:rPr>
        <w:t xml:space="preserve"> وما في الكشي انه قال لبنت أبي الخطاب ما قال </w:t>
      </w:r>
      <w:r w:rsidRPr="0017382C">
        <w:rPr>
          <w:rStyle w:val="libFootnotenumChar"/>
          <w:rtl/>
        </w:rPr>
        <w:t>(7)</w:t>
      </w:r>
      <w:r>
        <w:rPr>
          <w:rtl/>
        </w:rPr>
        <w:t>؟!</w:t>
      </w:r>
      <w:r w:rsidRPr="007B62FF">
        <w:rPr>
          <w:rtl/>
        </w:rPr>
        <w:t xml:space="preserve"> وإلى قول أبي علي</w:t>
      </w:r>
      <w:r w:rsidR="00527246">
        <w:rPr>
          <w:rtl/>
        </w:rPr>
        <w:t>:</w:t>
      </w:r>
      <w:r w:rsidRPr="007B62FF">
        <w:rPr>
          <w:rtl/>
        </w:rPr>
        <w:t xml:space="preserve"> من أنّه إلى القدح أقرب </w:t>
      </w:r>
      <w:r w:rsidRPr="0017382C">
        <w:rPr>
          <w:rStyle w:val="libFootnotenumChar"/>
          <w:rtl/>
        </w:rPr>
        <w:t>(8)</w:t>
      </w:r>
      <w:r>
        <w:rPr>
          <w:rtl/>
        </w:rPr>
        <w:t>؟!</w:t>
      </w:r>
    </w:p>
    <w:p w:rsidR="0017382C" w:rsidRDefault="0017382C" w:rsidP="00E10B1D">
      <w:pPr>
        <w:pStyle w:val="Heading3"/>
        <w:rPr>
          <w:rtl/>
        </w:rPr>
      </w:pPr>
      <w:bookmarkStart w:id="916" w:name="_Toc394922136"/>
      <w:r w:rsidRPr="004F14F2">
        <w:rPr>
          <w:rtl/>
        </w:rPr>
        <w:t>[3222] يونس بن علي العطّار</w:t>
      </w:r>
      <w:r w:rsidR="00527246">
        <w:rPr>
          <w:rtl/>
        </w:rPr>
        <w:t>:</w:t>
      </w:r>
      <w:bookmarkEnd w:id="916"/>
    </w:p>
    <w:p w:rsidR="0017382C" w:rsidRPr="007B62FF" w:rsidRDefault="0017382C" w:rsidP="0017382C">
      <w:pPr>
        <w:pStyle w:val="libNormal"/>
        <w:rPr>
          <w:rtl/>
        </w:rPr>
      </w:pPr>
      <w:r w:rsidRPr="007B62FF">
        <w:rPr>
          <w:rtl/>
        </w:rPr>
        <w:t>أو البيطار</w:t>
      </w:r>
      <w:r w:rsidR="00527246">
        <w:rPr>
          <w:rtl/>
        </w:rPr>
        <w:t>،</w:t>
      </w:r>
      <w:r w:rsidRPr="007B62FF">
        <w:rPr>
          <w:rtl/>
        </w:rPr>
        <w:t xml:space="preserve"> في النجاشي</w:t>
      </w:r>
      <w:r w:rsidR="00527246">
        <w:rPr>
          <w:rtl/>
        </w:rPr>
        <w:t>:</w:t>
      </w:r>
      <w:r w:rsidRPr="007B62FF">
        <w:rPr>
          <w:rtl/>
        </w:rPr>
        <w:t xml:space="preserve"> قريب الأمر</w:t>
      </w:r>
      <w:r w:rsidR="00527246">
        <w:rPr>
          <w:rtl/>
        </w:rPr>
        <w:t>،</w:t>
      </w:r>
      <w:r w:rsidRPr="007B62FF">
        <w:rPr>
          <w:rtl/>
        </w:rPr>
        <w:t xml:space="preserve"> له كتاب المزار</w:t>
      </w:r>
      <w:r w:rsidR="00527246">
        <w:rPr>
          <w:rtl/>
        </w:rPr>
        <w:t>،</w:t>
      </w:r>
      <w:r w:rsidRPr="007B62FF">
        <w:rPr>
          <w:rtl/>
        </w:rPr>
        <w:t xml:space="preserve"> عنه</w:t>
      </w:r>
      <w:r w:rsidR="00527246">
        <w:rPr>
          <w:rtl/>
        </w:rPr>
        <w:t>:</w:t>
      </w:r>
      <w:r w:rsidRPr="007B62FF">
        <w:rPr>
          <w:rtl/>
        </w:rPr>
        <w:t xml:space="preserve"> حميد </w:t>
      </w:r>
      <w:r w:rsidRPr="0017382C">
        <w:rPr>
          <w:rStyle w:val="libFootnotenumChar"/>
          <w:rtl/>
        </w:rPr>
        <w:t>(9)</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كفاية الأثر</w:t>
      </w:r>
      <w:r w:rsidR="00527246">
        <w:rPr>
          <w:rtl/>
        </w:rPr>
        <w:t>:</w:t>
      </w:r>
      <w:r w:rsidRPr="007B62FF">
        <w:rPr>
          <w:rtl/>
        </w:rPr>
        <w:t xml:space="preserve"> 258 259.</w:t>
      </w:r>
    </w:p>
    <w:p w:rsidR="0017382C" w:rsidRPr="007B62FF" w:rsidRDefault="0017382C" w:rsidP="0017382C">
      <w:pPr>
        <w:pStyle w:val="libFootnote0"/>
        <w:rPr>
          <w:rtl/>
        </w:rPr>
      </w:pPr>
      <w:r w:rsidRPr="007B62FF">
        <w:rPr>
          <w:rtl/>
        </w:rPr>
        <w:t>(2) في حاشية الأصل</w:t>
      </w:r>
      <w:r w:rsidR="00527246">
        <w:rPr>
          <w:rtl/>
        </w:rPr>
        <w:t>:</w:t>
      </w:r>
      <w:r w:rsidRPr="007B62FF">
        <w:rPr>
          <w:rtl/>
        </w:rPr>
        <w:t xml:space="preserve"> يعني التلعكبري.</w:t>
      </w:r>
    </w:p>
    <w:p w:rsidR="0017382C" w:rsidRPr="007B62FF" w:rsidRDefault="0017382C" w:rsidP="0017382C">
      <w:pPr>
        <w:pStyle w:val="libFootnote0"/>
        <w:rPr>
          <w:rtl/>
        </w:rPr>
      </w:pPr>
      <w:r w:rsidRPr="007B62FF">
        <w:rPr>
          <w:rtl/>
        </w:rPr>
        <w:t>(3) في المصدر</w:t>
      </w:r>
      <w:r w:rsidR="00527246">
        <w:rPr>
          <w:rtl/>
        </w:rPr>
        <w:t>:</w:t>
      </w:r>
      <w:r w:rsidRPr="007B62FF">
        <w:rPr>
          <w:rtl/>
        </w:rPr>
        <w:t xml:space="preserve"> </w:t>
      </w:r>
      <w:r>
        <w:rPr>
          <w:rtl/>
        </w:rPr>
        <w:t>(</w:t>
      </w:r>
      <w:r w:rsidRPr="007B62FF">
        <w:rPr>
          <w:rtl/>
        </w:rPr>
        <w:t>الحسين</w:t>
      </w:r>
      <w:r>
        <w:rPr>
          <w:rtl/>
        </w:rPr>
        <w:t>)</w:t>
      </w:r>
      <w:r w:rsidRPr="007B62FF">
        <w:rPr>
          <w:rtl/>
        </w:rPr>
        <w:t xml:space="preserve"> بدل </w:t>
      </w:r>
      <w:r>
        <w:rPr>
          <w:rtl/>
        </w:rPr>
        <w:t>(</w:t>
      </w:r>
      <w:r w:rsidRPr="007B62FF">
        <w:rPr>
          <w:rtl/>
        </w:rPr>
        <w:t>الحسن</w:t>
      </w:r>
      <w:r>
        <w:rPr>
          <w:rtl/>
        </w:rPr>
        <w:t>)</w:t>
      </w:r>
    </w:p>
    <w:p w:rsidR="0017382C" w:rsidRPr="007B62FF" w:rsidRDefault="0017382C" w:rsidP="0017382C">
      <w:pPr>
        <w:pStyle w:val="libFootnote0"/>
        <w:rPr>
          <w:rtl/>
        </w:rPr>
      </w:pPr>
      <w:r w:rsidRPr="007B62FF">
        <w:rPr>
          <w:rtl/>
        </w:rPr>
        <w:t>(4) في المصدر</w:t>
      </w:r>
      <w:r w:rsidR="00527246">
        <w:rPr>
          <w:rtl/>
        </w:rPr>
        <w:t>:</w:t>
      </w:r>
      <w:r w:rsidRPr="007B62FF">
        <w:rPr>
          <w:rtl/>
        </w:rPr>
        <w:t xml:space="preserve"> </w:t>
      </w:r>
      <w:r>
        <w:rPr>
          <w:rtl/>
        </w:rPr>
        <w:t>(</w:t>
      </w:r>
      <w:r w:rsidRPr="007B62FF">
        <w:rPr>
          <w:rtl/>
        </w:rPr>
        <w:t>عن</w:t>
      </w:r>
      <w:r>
        <w:rPr>
          <w:rtl/>
        </w:rPr>
        <w:t>)</w:t>
      </w:r>
      <w:r w:rsidRPr="007B62FF">
        <w:rPr>
          <w:rtl/>
        </w:rPr>
        <w:t xml:space="preserve"> بدل </w:t>
      </w:r>
      <w:r>
        <w:rPr>
          <w:rtl/>
        </w:rPr>
        <w:t>(</w:t>
      </w:r>
      <w:r w:rsidRPr="007B62FF">
        <w:rPr>
          <w:rtl/>
        </w:rPr>
        <w:t>ابن</w:t>
      </w:r>
      <w:r>
        <w:rPr>
          <w:rtl/>
        </w:rPr>
        <w:t>)</w:t>
      </w:r>
    </w:p>
    <w:p w:rsidR="0017382C" w:rsidRPr="007B62FF" w:rsidRDefault="0017382C" w:rsidP="0017382C">
      <w:pPr>
        <w:pStyle w:val="libFootnote0"/>
        <w:rPr>
          <w:rtl/>
        </w:rPr>
      </w:pPr>
      <w:r w:rsidRPr="007B62FF">
        <w:rPr>
          <w:rtl/>
        </w:rPr>
        <w:t>(5) النحل الآية 43.</w:t>
      </w:r>
    </w:p>
    <w:p w:rsidR="0017382C" w:rsidRPr="007B62FF" w:rsidRDefault="0017382C" w:rsidP="0017382C">
      <w:pPr>
        <w:pStyle w:val="libFootnote0"/>
        <w:rPr>
          <w:rtl/>
        </w:rPr>
      </w:pPr>
      <w:r w:rsidRPr="007B62FF">
        <w:rPr>
          <w:rtl/>
        </w:rPr>
        <w:t>(6) كفاية الأثر</w:t>
      </w:r>
      <w:r w:rsidR="00527246">
        <w:rPr>
          <w:rtl/>
        </w:rPr>
        <w:t>:</w:t>
      </w:r>
      <w:r w:rsidRPr="007B62FF">
        <w:rPr>
          <w:rtl/>
        </w:rPr>
        <w:t xml:space="preserve"> 259 260.</w:t>
      </w:r>
    </w:p>
    <w:p w:rsidR="0017382C" w:rsidRPr="007B62FF" w:rsidRDefault="0017382C" w:rsidP="0017382C">
      <w:pPr>
        <w:pStyle w:val="libFootnote0"/>
        <w:rPr>
          <w:rtl/>
        </w:rPr>
      </w:pPr>
      <w:r w:rsidRPr="007B62FF">
        <w:rPr>
          <w:rtl/>
        </w:rPr>
        <w:t>(7) انظر رجال الكشي 2</w:t>
      </w:r>
      <w:r w:rsidR="00527246">
        <w:rPr>
          <w:rtl/>
        </w:rPr>
        <w:t>:</w:t>
      </w:r>
      <w:r w:rsidRPr="007B62FF">
        <w:rPr>
          <w:rtl/>
        </w:rPr>
        <w:t xml:space="preserve"> 658 / 674.</w:t>
      </w:r>
    </w:p>
    <w:p w:rsidR="0017382C" w:rsidRPr="007B62FF" w:rsidRDefault="0017382C" w:rsidP="0017382C">
      <w:pPr>
        <w:pStyle w:val="libFootnote0"/>
        <w:rPr>
          <w:rtl/>
        </w:rPr>
      </w:pPr>
      <w:r w:rsidRPr="007B62FF">
        <w:rPr>
          <w:rtl/>
        </w:rPr>
        <w:t>(8) انظر منتهى المقال</w:t>
      </w:r>
      <w:r w:rsidR="00527246">
        <w:rPr>
          <w:rtl/>
        </w:rPr>
        <w:t>:</w:t>
      </w:r>
      <w:r w:rsidRPr="007B62FF">
        <w:rPr>
          <w:rtl/>
        </w:rPr>
        <w:t xml:space="preserve"> 335.</w:t>
      </w:r>
    </w:p>
    <w:p w:rsidR="0017382C" w:rsidRPr="007B62FF" w:rsidRDefault="0017382C" w:rsidP="0017382C">
      <w:pPr>
        <w:pStyle w:val="libFootnote0"/>
        <w:rPr>
          <w:rtl/>
        </w:rPr>
      </w:pPr>
      <w:r w:rsidRPr="007B62FF">
        <w:rPr>
          <w:rtl/>
        </w:rPr>
        <w:t>(9) رجال النجاشي</w:t>
      </w:r>
      <w:r w:rsidR="00527246">
        <w:rPr>
          <w:rtl/>
        </w:rPr>
        <w:t>:</w:t>
      </w:r>
      <w:r w:rsidRPr="007B62FF">
        <w:rPr>
          <w:rtl/>
        </w:rPr>
        <w:t xml:space="preserve"> 448 / 1209.</w:t>
      </w:r>
    </w:p>
    <w:p w:rsidR="0017382C" w:rsidRDefault="0017382C" w:rsidP="00C613E8">
      <w:pPr>
        <w:pStyle w:val="libNormal"/>
        <w:rPr>
          <w:rtl/>
        </w:rPr>
      </w:pPr>
      <w:r>
        <w:rPr>
          <w:rtl/>
        </w:rPr>
        <w:br w:type="page"/>
      </w:r>
    </w:p>
    <w:p w:rsidR="0017382C" w:rsidRPr="007B62FF" w:rsidRDefault="0017382C" w:rsidP="0017382C">
      <w:pPr>
        <w:pStyle w:val="libNormal"/>
        <w:rPr>
          <w:rtl/>
        </w:rPr>
      </w:pPr>
      <w:r w:rsidRPr="007B62FF">
        <w:rPr>
          <w:rtl/>
        </w:rPr>
        <w:lastRenderedPageBreak/>
        <w:t>وفي الوجيزة</w:t>
      </w:r>
      <w:r w:rsidR="00527246">
        <w:rPr>
          <w:rtl/>
        </w:rPr>
        <w:t>:</w:t>
      </w:r>
      <w:r w:rsidRPr="007B62FF">
        <w:rPr>
          <w:rtl/>
        </w:rPr>
        <w:t xml:space="preserve"> ممدوح </w:t>
      </w:r>
      <w:r w:rsidRPr="0017382C">
        <w:rPr>
          <w:rStyle w:val="libFootnotenumChar"/>
          <w:rtl/>
        </w:rPr>
        <w:t>(1)</w:t>
      </w:r>
      <w:r>
        <w:rPr>
          <w:rtl/>
        </w:rPr>
        <w:t>.</w:t>
      </w:r>
    </w:p>
    <w:p w:rsidR="0017382C" w:rsidRDefault="0017382C" w:rsidP="00E10B1D">
      <w:pPr>
        <w:pStyle w:val="Heading3"/>
        <w:rPr>
          <w:rtl/>
        </w:rPr>
      </w:pPr>
      <w:bookmarkStart w:id="917" w:name="_Toc394922137"/>
      <w:r w:rsidRPr="004F14F2">
        <w:rPr>
          <w:rtl/>
        </w:rPr>
        <w:t>[3223] يونس بن عمّار الصَّيْرفي</w:t>
      </w:r>
      <w:r w:rsidR="00527246">
        <w:rPr>
          <w:rtl/>
        </w:rPr>
        <w:t>:</w:t>
      </w:r>
      <w:bookmarkEnd w:id="917"/>
    </w:p>
    <w:p w:rsidR="0017382C" w:rsidRPr="007B62FF" w:rsidRDefault="0017382C" w:rsidP="0017382C">
      <w:pPr>
        <w:pStyle w:val="libNormal"/>
        <w:rPr>
          <w:rtl/>
        </w:rPr>
      </w:pPr>
      <w:r w:rsidRPr="007B62FF">
        <w:rPr>
          <w:rtl/>
        </w:rPr>
        <w:t>التغلبي</w:t>
      </w:r>
      <w:r w:rsidR="00527246">
        <w:rPr>
          <w:rtl/>
        </w:rPr>
        <w:t>،</w:t>
      </w:r>
      <w:r w:rsidRPr="007B62FF">
        <w:rPr>
          <w:rtl/>
        </w:rPr>
        <w:t xml:space="preserve"> 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r w:rsidRPr="007B62FF">
        <w:rPr>
          <w:rtl/>
        </w:rPr>
        <w:t xml:space="preserve"> هو أخو إسحاق الجليل</w:t>
      </w:r>
      <w:r w:rsidR="00527246">
        <w:rPr>
          <w:rtl/>
        </w:rPr>
        <w:t>،</w:t>
      </w:r>
      <w:r w:rsidRPr="007B62FF">
        <w:rPr>
          <w:rtl/>
        </w:rPr>
        <w:t xml:space="preserve"> صاحب كتاب معتمد في المشيخة </w:t>
      </w:r>
      <w:r w:rsidRPr="0017382C">
        <w:rPr>
          <w:rStyle w:val="libFootnotenumChar"/>
          <w:rtl/>
        </w:rPr>
        <w:t>(3)</w:t>
      </w:r>
      <w:r w:rsidR="00527246">
        <w:rPr>
          <w:rtl/>
        </w:rPr>
        <w:t>،</w:t>
      </w:r>
      <w:r w:rsidRPr="007B62FF">
        <w:rPr>
          <w:rtl/>
        </w:rPr>
        <w:t xml:space="preserve"> أوضحنا وثاقته في شرحها في </w:t>
      </w:r>
      <w:r>
        <w:rPr>
          <w:rtl/>
        </w:rPr>
        <w:t>(</w:t>
      </w:r>
      <w:r w:rsidRPr="007B62FF">
        <w:rPr>
          <w:rtl/>
        </w:rPr>
        <w:t>شنو</w:t>
      </w:r>
      <w:r>
        <w:rPr>
          <w:rtl/>
        </w:rPr>
        <w:t>)</w:t>
      </w:r>
      <w:r w:rsidRPr="007B62FF">
        <w:rPr>
          <w:rtl/>
        </w:rPr>
        <w:t xml:space="preserve"> </w:t>
      </w:r>
      <w:r w:rsidRPr="0017382C">
        <w:rPr>
          <w:rStyle w:val="libFootnotenumChar"/>
          <w:rtl/>
        </w:rPr>
        <w:t>(4)</w:t>
      </w:r>
      <w:r w:rsidRPr="007B62FF">
        <w:rPr>
          <w:rtl/>
        </w:rPr>
        <w:t xml:space="preserve"> فلاحظ.</w:t>
      </w:r>
    </w:p>
    <w:p w:rsidR="0017382C" w:rsidRPr="00E10B1D" w:rsidRDefault="0017382C" w:rsidP="0063324D">
      <w:pPr>
        <w:pStyle w:val="Heading3"/>
        <w:rPr>
          <w:rStyle w:val="Heading3Char"/>
          <w:rtl/>
        </w:rPr>
      </w:pPr>
      <w:bookmarkStart w:id="918" w:name="_Toc394922138"/>
      <w:r w:rsidRPr="00E10B1D">
        <w:rPr>
          <w:rStyle w:val="Heading3Char"/>
          <w:rtl/>
        </w:rPr>
        <w:t xml:space="preserve">[3224] يونس النّساء </w:t>
      </w:r>
      <w:r w:rsidRPr="0017382C">
        <w:rPr>
          <w:rStyle w:val="libFootnotenumChar"/>
          <w:rtl/>
        </w:rPr>
        <w:t>(5)</w:t>
      </w:r>
      <w:r w:rsidR="00527246" w:rsidRPr="00E10B1D">
        <w:rPr>
          <w:rStyle w:val="Heading3Char"/>
          <w:rtl/>
        </w:rPr>
        <w:t>:</w:t>
      </w:r>
      <w:bookmarkEnd w:id="918"/>
    </w:p>
    <w:p w:rsidR="0017382C" w:rsidRPr="007B62FF" w:rsidRDefault="0017382C" w:rsidP="0017382C">
      <w:pPr>
        <w:pStyle w:val="libNormal"/>
        <w:rPr>
          <w:rtl/>
        </w:rPr>
      </w:pPr>
      <w:r w:rsidRPr="007B62FF">
        <w:rPr>
          <w:rtl/>
        </w:rPr>
        <w:t>روى عنه</w:t>
      </w:r>
      <w:r w:rsidR="00527246">
        <w:rPr>
          <w:rtl/>
        </w:rPr>
        <w:t>:</w:t>
      </w:r>
      <w:r w:rsidRPr="007B62FF">
        <w:rPr>
          <w:rtl/>
        </w:rPr>
        <w:t xml:space="preserve"> صالح بن عقبة</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Pr="007B62FF" w:rsidRDefault="0017382C" w:rsidP="0017382C">
      <w:pPr>
        <w:pStyle w:val="libNormal"/>
        <w:rPr>
          <w:rtl/>
        </w:rPr>
      </w:pPr>
      <w:r w:rsidRPr="007B62FF">
        <w:rPr>
          <w:rtl/>
        </w:rPr>
        <w:t>تمّ باب الأسماء.</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 xml:space="preserve">(1) الوجيزة </w:t>
      </w:r>
      <w:r>
        <w:rPr>
          <w:rtl/>
        </w:rPr>
        <w:t>(</w:t>
      </w:r>
      <w:r w:rsidRPr="007B62FF">
        <w:rPr>
          <w:rtl/>
        </w:rPr>
        <w:t>للمجلسي</w:t>
      </w:r>
      <w:r>
        <w:rPr>
          <w:rtl/>
        </w:rPr>
        <w:t>)</w:t>
      </w:r>
      <w:r w:rsidR="00527246">
        <w:rPr>
          <w:rtl/>
        </w:rPr>
        <w:t>:</w:t>
      </w:r>
      <w:r w:rsidRPr="007B62FF">
        <w:rPr>
          <w:rtl/>
        </w:rPr>
        <w:t xml:space="preserve"> 60.</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337 / 67.</w:t>
      </w:r>
    </w:p>
    <w:p w:rsidR="0017382C" w:rsidRPr="007B62FF" w:rsidRDefault="0017382C" w:rsidP="0017382C">
      <w:pPr>
        <w:pStyle w:val="libFootnote0"/>
        <w:rPr>
          <w:rtl/>
        </w:rPr>
      </w:pPr>
      <w:r w:rsidRPr="007B62FF">
        <w:rPr>
          <w:rtl/>
        </w:rPr>
        <w:t>(3) الفقيه 4</w:t>
      </w:r>
      <w:r w:rsidR="00527246">
        <w:rPr>
          <w:rtl/>
        </w:rPr>
        <w:t>:</w:t>
      </w:r>
      <w:r w:rsidRPr="007B62FF">
        <w:rPr>
          <w:rtl/>
        </w:rPr>
        <w:t xml:space="preserve"> 74</w:t>
      </w:r>
      <w:r w:rsidR="00527246">
        <w:rPr>
          <w:rtl/>
        </w:rPr>
        <w:t>،</w:t>
      </w:r>
      <w:r w:rsidRPr="007B62FF">
        <w:rPr>
          <w:rtl/>
        </w:rPr>
        <w:t xml:space="preserve"> من المشيخة.</w:t>
      </w:r>
    </w:p>
    <w:p w:rsidR="0017382C" w:rsidRPr="007B62FF" w:rsidRDefault="0017382C" w:rsidP="0017382C">
      <w:pPr>
        <w:pStyle w:val="libFootnote0"/>
        <w:rPr>
          <w:rtl/>
        </w:rPr>
      </w:pPr>
      <w:r w:rsidRPr="007B62FF">
        <w:rPr>
          <w:rtl/>
        </w:rPr>
        <w:t>(4) تقدّم في الجزء الخامس صحيفة</w:t>
      </w:r>
      <w:r w:rsidR="00527246">
        <w:rPr>
          <w:rtl/>
        </w:rPr>
        <w:t>:</w:t>
      </w:r>
      <w:r w:rsidRPr="007B62FF">
        <w:rPr>
          <w:rtl/>
        </w:rPr>
        <w:t xml:space="preserve"> 387</w:t>
      </w:r>
      <w:r w:rsidR="00527246">
        <w:rPr>
          <w:rtl/>
        </w:rPr>
        <w:t>،</w:t>
      </w:r>
      <w:r w:rsidRPr="007B62FF">
        <w:rPr>
          <w:rtl/>
        </w:rPr>
        <w:t xml:space="preserve"> الطريق رقم</w:t>
      </w:r>
      <w:r w:rsidR="00527246">
        <w:rPr>
          <w:rtl/>
        </w:rPr>
        <w:t>:</w:t>
      </w:r>
      <w:r w:rsidRPr="007B62FF">
        <w:rPr>
          <w:rtl/>
        </w:rPr>
        <w:t xml:space="preserve"> [356]</w:t>
      </w:r>
      <w:r>
        <w:rPr>
          <w:rtl/>
        </w:rPr>
        <w:t>.</w:t>
      </w:r>
    </w:p>
    <w:p w:rsidR="0017382C" w:rsidRPr="007B62FF" w:rsidRDefault="0017382C" w:rsidP="0017382C">
      <w:pPr>
        <w:pStyle w:val="libFootnote0"/>
        <w:rPr>
          <w:rtl/>
        </w:rPr>
      </w:pPr>
      <w:r w:rsidRPr="007B62FF">
        <w:rPr>
          <w:rtl/>
        </w:rPr>
        <w:t>(5) في المصدر</w:t>
      </w:r>
      <w:r w:rsidR="00527246">
        <w:rPr>
          <w:rtl/>
        </w:rPr>
        <w:t>:</w:t>
      </w:r>
      <w:r w:rsidRPr="007B62FF">
        <w:rPr>
          <w:rtl/>
        </w:rPr>
        <w:t xml:space="preserve"> </w:t>
      </w:r>
      <w:r>
        <w:rPr>
          <w:rtl/>
        </w:rPr>
        <w:t>(</w:t>
      </w:r>
      <w:r w:rsidRPr="007B62FF">
        <w:rPr>
          <w:rtl/>
        </w:rPr>
        <w:t>النسائي</w:t>
      </w:r>
      <w:r>
        <w:rPr>
          <w:rtl/>
        </w:rPr>
        <w:t>)</w:t>
      </w:r>
      <w:r w:rsidR="00527246">
        <w:rPr>
          <w:rtl/>
        </w:rPr>
        <w:t>،</w:t>
      </w:r>
      <w:r w:rsidRPr="007B62FF">
        <w:rPr>
          <w:rtl/>
        </w:rPr>
        <w:t xml:space="preserve"> ومثله في</w:t>
      </w:r>
      <w:r w:rsidR="00527246">
        <w:rPr>
          <w:rtl/>
        </w:rPr>
        <w:t>:</w:t>
      </w:r>
      <w:r w:rsidRPr="007B62FF">
        <w:rPr>
          <w:rtl/>
        </w:rPr>
        <w:t xml:space="preserve"> منهج المقال</w:t>
      </w:r>
      <w:r w:rsidR="00527246">
        <w:rPr>
          <w:rtl/>
        </w:rPr>
        <w:t>:</w:t>
      </w:r>
      <w:r w:rsidRPr="007B62FF">
        <w:rPr>
          <w:rtl/>
        </w:rPr>
        <w:t xml:space="preserve"> 380</w:t>
      </w:r>
      <w:r w:rsidR="00527246">
        <w:rPr>
          <w:rtl/>
        </w:rPr>
        <w:t>،</w:t>
      </w:r>
      <w:r w:rsidRPr="007B62FF">
        <w:rPr>
          <w:rtl/>
        </w:rPr>
        <w:t xml:space="preserve"> ومجمع الرجال 6</w:t>
      </w:r>
      <w:r w:rsidR="00527246">
        <w:rPr>
          <w:rtl/>
        </w:rPr>
        <w:t>:</w:t>
      </w:r>
      <w:r w:rsidRPr="007B62FF">
        <w:rPr>
          <w:rtl/>
        </w:rPr>
        <w:t xml:space="preserve"> 308</w:t>
      </w:r>
      <w:r w:rsidR="00527246">
        <w:rPr>
          <w:rtl/>
        </w:rPr>
        <w:t>،</w:t>
      </w:r>
      <w:r w:rsidRPr="007B62FF">
        <w:rPr>
          <w:rtl/>
        </w:rPr>
        <w:t xml:space="preserve"> وتنقيح المقال</w:t>
      </w:r>
      <w:r w:rsidR="00527246">
        <w:rPr>
          <w:rtl/>
        </w:rPr>
        <w:t>:</w:t>
      </w:r>
      <w:r w:rsidRPr="007B62FF">
        <w:rPr>
          <w:rtl/>
        </w:rPr>
        <w:t xml:space="preserve"> 380</w:t>
      </w:r>
      <w:r w:rsidR="00527246">
        <w:rPr>
          <w:rtl/>
        </w:rPr>
        <w:t>،</w:t>
      </w:r>
      <w:r w:rsidRPr="007B62FF">
        <w:rPr>
          <w:rtl/>
        </w:rPr>
        <w:t xml:space="preserve"> ومعجم رجال الحديث 20</w:t>
      </w:r>
      <w:r w:rsidR="00527246">
        <w:rPr>
          <w:rtl/>
        </w:rPr>
        <w:t>:</w:t>
      </w:r>
      <w:r w:rsidRPr="007B62FF">
        <w:rPr>
          <w:rtl/>
        </w:rPr>
        <w:t xml:space="preserve"> 239.</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336 / 47.</w:t>
      </w:r>
    </w:p>
    <w:p w:rsidR="0017382C" w:rsidRDefault="0017382C" w:rsidP="00C613E8">
      <w:pPr>
        <w:pStyle w:val="libNormal"/>
        <w:rPr>
          <w:rtl/>
        </w:rPr>
      </w:pPr>
      <w:r>
        <w:rPr>
          <w:rtl/>
        </w:rPr>
        <w:br w:type="page"/>
      </w:r>
    </w:p>
    <w:p w:rsidR="0017382C" w:rsidRDefault="0017382C" w:rsidP="00E10B1D">
      <w:pPr>
        <w:pStyle w:val="Heading2Center"/>
        <w:rPr>
          <w:rtl/>
        </w:rPr>
      </w:pPr>
      <w:bookmarkStart w:id="919" w:name="_Toc394922139"/>
      <w:r w:rsidRPr="004F14F2">
        <w:rPr>
          <w:rtl/>
        </w:rPr>
        <w:lastRenderedPageBreak/>
        <w:t>باب الكنى</w:t>
      </w:r>
      <w:r w:rsidR="00527246">
        <w:rPr>
          <w:rtl/>
        </w:rPr>
        <w:t>:</w:t>
      </w:r>
      <w:bookmarkEnd w:id="919"/>
    </w:p>
    <w:p w:rsidR="0017382C" w:rsidRDefault="0017382C" w:rsidP="00E10B1D">
      <w:pPr>
        <w:pStyle w:val="Heading3"/>
        <w:rPr>
          <w:rtl/>
        </w:rPr>
      </w:pPr>
      <w:bookmarkStart w:id="920" w:name="_Toc394922140"/>
      <w:r w:rsidRPr="004F14F2">
        <w:rPr>
          <w:rtl/>
        </w:rPr>
        <w:t>[3225] أبو إبراهيم البصري</w:t>
      </w:r>
      <w:r w:rsidR="00527246">
        <w:rPr>
          <w:rtl/>
        </w:rPr>
        <w:t>:</w:t>
      </w:r>
      <w:bookmarkEnd w:id="920"/>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921" w:name="_Toc394922141"/>
      <w:r w:rsidRPr="004F14F2">
        <w:rPr>
          <w:rtl/>
        </w:rPr>
        <w:t>[3226] أبو إبراهيم العِجْلي</w:t>
      </w:r>
      <w:r w:rsidR="00527246">
        <w:rPr>
          <w:rtl/>
        </w:rPr>
        <w:t>:</w:t>
      </w:r>
      <w:bookmarkEnd w:id="921"/>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922" w:name="_Toc394922142"/>
      <w:r w:rsidRPr="004F14F2">
        <w:rPr>
          <w:rtl/>
        </w:rPr>
        <w:t>[3227] أبو إبراهيم الموصلي</w:t>
      </w:r>
      <w:r w:rsidR="00527246">
        <w:rPr>
          <w:rtl/>
        </w:rPr>
        <w:t>:</w:t>
      </w:r>
      <w:bookmarkEnd w:id="922"/>
    </w:p>
    <w:p w:rsidR="0017382C" w:rsidRPr="007B62FF" w:rsidRDefault="0017382C" w:rsidP="0017382C">
      <w:pPr>
        <w:pStyle w:val="libNormal"/>
        <w:rPr>
          <w:rtl/>
        </w:rPr>
      </w:pPr>
      <w:r w:rsidRPr="007B62FF">
        <w:rPr>
          <w:rtl/>
        </w:rPr>
        <w:t>عنه</w:t>
      </w:r>
      <w:r w:rsidR="00527246">
        <w:rPr>
          <w:rtl/>
        </w:rPr>
        <w:t>:</w:t>
      </w:r>
      <w:r w:rsidRPr="007B62FF">
        <w:rPr>
          <w:rtl/>
        </w:rPr>
        <w:t xml:space="preserve"> ابن أبي نصر</w:t>
      </w:r>
      <w:r w:rsidR="00527246">
        <w:rPr>
          <w:rtl/>
        </w:rPr>
        <w:t>،</w:t>
      </w:r>
      <w:r w:rsidRPr="007B62FF">
        <w:rPr>
          <w:rtl/>
        </w:rPr>
        <w:t xml:space="preserve"> في الكافي</w:t>
      </w:r>
      <w:r w:rsidR="00527246">
        <w:rPr>
          <w:rtl/>
        </w:rPr>
        <w:t>،</w:t>
      </w:r>
      <w:r w:rsidRPr="007B62FF">
        <w:rPr>
          <w:rtl/>
        </w:rPr>
        <w:t xml:space="preserve"> في باب الكون والمكان </w:t>
      </w:r>
      <w:r w:rsidRPr="0017382C">
        <w:rPr>
          <w:rStyle w:val="libFootnotenumChar"/>
          <w:rtl/>
        </w:rPr>
        <w:t>(3)</w:t>
      </w:r>
      <w:r>
        <w:rPr>
          <w:rtl/>
        </w:rPr>
        <w:t>.</w:t>
      </w:r>
    </w:p>
    <w:p w:rsidR="0017382C" w:rsidRDefault="0017382C" w:rsidP="00E10B1D">
      <w:pPr>
        <w:pStyle w:val="Heading3"/>
        <w:rPr>
          <w:rtl/>
        </w:rPr>
      </w:pPr>
      <w:bookmarkStart w:id="923" w:name="_Toc394922143"/>
      <w:r w:rsidRPr="004F14F2">
        <w:rPr>
          <w:rtl/>
        </w:rPr>
        <w:t>[3228] أبو أراكة البجلي</w:t>
      </w:r>
      <w:r w:rsidR="00527246">
        <w:rPr>
          <w:rtl/>
        </w:rPr>
        <w:t>:</w:t>
      </w:r>
      <w:bookmarkEnd w:id="923"/>
    </w:p>
    <w:p w:rsidR="0017382C" w:rsidRPr="007B62FF" w:rsidRDefault="0017382C" w:rsidP="0017382C">
      <w:pPr>
        <w:pStyle w:val="libNormal"/>
        <w:rPr>
          <w:rtl/>
        </w:rPr>
      </w:pPr>
      <w:r w:rsidRPr="007B62FF">
        <w:rPr>
          <w:rtl/>
        </w:rPr>
        <w:t xml:space="preserve">عدّه البرقي في رجاله </w:t>
      </w:r>
      <w:r w:rsidRPr="0017382C">
        <w:rPr>
          <w:rStyle w:val="libFootnotenumChar"/>
          <w:rtl/>
        </w:rPr>
        <w:t>(4)</w:t>
      </w:r>
      <w:r w:rsidRPr="007B62FF">
        <w:rPr>
          <w:rtl/>
        </w:rPr>
        <w:t xml:space="preserve"> من خواص أصحاب أمير المؤمنين </w:t>
      </w:r>
      <w:r w:rsidRPr="0017382C">
        <w:rPr>
          <w:rStyle w:val="libAlaemChar"/>
          <w:rtl/>
        </w:rPr>
        <w:t>عليه‌السلام</w:t>
      </w:r>
      <w:r w:rsidRPr="007B62FF">
        <w:rPr>
          <w:rtl/>
        </w:rPr>
        <w:t xml:space="preserve"> من اليمن</w:t>
      </w:r>
      <w:r w:rsidR="00527246">
        <w:rPr>
          <w:rtl/>
        </w:rPr>
        <w:t>،</w:t>
      </w:r>
      <w:r w:rsidRPr="007B62FF">
        <w:rPr>
          <w:rtl/>
        </w:rPr>
        <w:t xml:space="preserve"> وكذا في آخر الخلاصة </w:t>
      </w:r>
      <w:r w:rsidRPr="0017382C">
        <w:rPr>
          <w:rStyle w:val="libFootnotenumChar"/>
          <w:rtl/>
        </w:rPr>
        <w:t>(5)</w:t>
      </w:r>
      <w:r>
        <w:rPr>
          <w:rtl/>
        </w:rPr>
        <w:t>.</w:t>
      </w:r>
    </w:p>
    <w:p w:rsidR="0017382C" w:rsidRPr="007B62FF" w:rsidRDefault="0017382C" w:rsidP="0017382C">
      <w:pPr>
        <w:pStyle w:val="libNormal"/>
        <w:rPr>
          <w:rtl/>
        </w:rPr>
      </w:pPr>
      <w:r w:rsidRPr="007B62FF">
        <w:rPr>
          <w:rtl/>
        </w:rPr>
        <w:t>وفي الوجيزة</w:t>
      </w:r>
      <w:r w:rsidR="00527246">
        <w:rPr>
          <w:rtl/>
        </w:rPr>
        <w:t>:</w:t>
      </w:r>
      <w:r w:rsidRPr="007B62FF">
        <w:rPr>
          <w:rtl/>
        </w:rPr>
        <w:t xml:space="preserve"> رأيت في بعض الكتب مدحه </w:t>
      </w:r>
      <w:r w:rsidRPr="0017382C">
        <w:rPr>
          <w:rStyle w:val="libFootnotenumChar"/>
          <w:rtl/>
        </w:rPr>
        <w:t>(6)</w:t>
      </w:r>
      <w:r>
        <w:rPr>
          <w:rtl/>
        </w:rPr>
        <w:t>.</w:t>
      </w:r>
    </w:p>
    <w:p w:rsidR="0017382C" w:rsidRPr="007B62FF" w:rsidRDefault="0017382C" w:rsidP="0017382C">
      <w:pPr>
        <w:pStyle w:val="libNormal"/>
        <w:rPr>
          <w:rtl/>
        </w:rPr>
      </w:pPr>
      <w:r w:rsidRPr="007B62FF">
        <w:rPr>
          <w:rtl/>
        </w:rPr>
        <w:t>وروى المفيد في الأمالي</w:t>
      </w:r>
      <w:r w:rsidR="00527246">
        <w:rPr>
          <w:rtl/>
        </w:rPr>
        <w:t>:</w:t>
      </w:r>
      <w:r w:rsidRPr="007B62FF">
        <w:rPr>
          <w:rtl/>
        </w:rPr>
        <w:t xml:space="preserve"> عن أحمد بن محمّد بن الحسن بن الوليد</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340 / 27.</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339 / 26.</w:t>
      </w:r>
    </w:p>
    <w:p w:rsidR="0017382C" w:rsidRPr="007B62FF" w:rsidRDefault="0017382C" w:rsidP="0017382C">
      <w:pPr>
        <w:pStyle w:val="libFootnote0"/>
        <w:rPr>
          <w:rtl/>
        </w:rPr>
      </w:pPr>
      <w:r w:rsidRPr="007B62FF">
        <w:rPr>
          <w:rtl/>
        </w:rPr>
        <w:t>(3) أُصول الكافي 1</w:t>
      </w:r>
      <w:r w:rsidR="00527246">
        <w:rPr>
          <w:rtl/>
        </w:rPr>
        <w:t>:</w:t>
      </w:r>
      <w:r w:rsidRPr="007B62FF">
        <w:rPr>
          <w:rtl/>
        </w:rPr>
        <w:t xml:space="preserve"> 71 / 8</w:t>
      </w:r>
      <w:r w:rsidR="00527246">
        <w:rPr>
          <w:rtl/>
        </w:rPr>
        <w:t>،</w:t>
      </w:r>
      <w:r w:rsidRPr="007B62FF">
        <w:rPr>
          <w:rtl/>
        </w:rPr>
        <w:t xml:space="preserve"> وفيه</w:t>
      </w:r>
      <w:r w:rsidR="00527246">
        <w:rPr>
          <w:rtl/>
        </w:rPr>
        <w:t>:</w:t>
      </w:r>
      <w:r w:rsidRPr="007B62FF">
        <w:rPr>
          <w:rtl/>
        </w:rPr>
        <w:t xml:space="preserve"> ابن أبي نصر عن أبي الحسن الموصلي. وفي هامش المصدر</w:t>
      </w:r>
      <w:r w:rsidR="00527246">
        <w:rPr>
          <w:rtl/>
        </w:rPr>
        <w:t>:</w:t>
      </w:r>
      <w:r w:rsidRPr="007B62FF">
        <w:rPr>
          <w:rtl/>
        </w:rPr>
        <w:t xml:space="preserve"> في بعض النسخ « عن أبي إبراهيم الموصلي »</w:t>
      </w:r>
      <w:r>
        <w:rPr>
          <w:rtl/>
        </w:rPr>
        <w:t>.</w:t>
      </w:r>
      <w:r w:rsidRPr="007B62FF">
        <w:rPr>
          <w:rtl/>
        </w:rPr>
        <w:t xml:space="preserve"> وأُنظر معجم رجال الحديث 21</w:t>
      </w:r>
      <w:r w:rsidR="00527246">
        <w:rPr>
          <w:rtl/>
        </w:rPr>
        <w:t>:</w:t>
      </w:r>
      <w:r w:rsidRPr="007B62FF">
        <w:rPr>
          <w:rtl/>
        </w:rPr>
        <w:t xml:space="preserve"> 7</w:t>
      </w:r>
      <w:r w:rsidR="00527246">
        <w:rPr>
          <w:rtl/>
        </w:rPr>
        <w:t>،</w:t>
      </w:r>
      <w:r w:rsidRPr="007B62FF">
        <w:rPr>
          <w:rtl/>
        </w:rPr>
        <w:t xml:space="preserve"> في ترجمة أبو إبراهيم</w:t>
      </w:r>
      <w:r w:rsidR="00527246">
        <w:rPr>
          <w:rtl/>
        </w:rPr>
        <w:t>،</w:t>
      </w:r>
      <w:r w:rsidRPr="007B62FF">
        <w:rPr>
          <w:rtl/>
        </w:rPr>
        <w:t xml:space="preserve"> ولاحظ الاختلاف المذكور في سند الحديث.</w:t>
      </w:r>
    </w:p>
    <w:p w:rsidR="0017382C" w:rsidRPr="007B62FF" w:rsidRDefault="0017382C" w:rsidP="0017382C">
      <w:pPr>
        <w:pStyle w:val="libFootnote0"/>
        <w:rPr>
          <w:rtl/>
        </w:rPr>
      </w:pPr>
      <w:r w:rsidRPr="007B62FF">
        <w:rPr>
          <w:rtl/>
        </w:rPr>
        <w:t>(4) رجال البرقي</w:t>
      </w:r>
      <w:r w:rsidR="00527246">
        <w:rPr>
          <w:rtl/>
        </w:rPr>
        <w:t>:</w:t>
      </w:r>
      <w:r w:rsidRPr="007B62FF">
        <w:rPr>
          <w:rtl/>
        </w:rPr>
        <w:t xml:space="preserve"> 6.</w:t>
      </w:r>
    </w:p>
    <w:p w:rsidR="0017382C" w:rsidRPr="007B62FF" w:rsidRDefault="0017382C" w:rsidP="0017382C">
      <w:pPr>
        <w:pStyle w:val="libFootnote0"/>
        <w:rPr>
          <w:rtl/>
        </w:rPr>
      </w:pPr>
      <w:r w:rsidRPr="007B62FF">
        <w:rPr>
          <w:rtl/>
        </w:rPr>
        <w:t>(5) رجال العلاّمة</w:t>
      </w:r>
      <w:r w:rsidR="00527246">
        <w:rPr>
          <w:rtl/>
        </w:rPr>
        <w:t>:</w:t>
      </w:r>
      <w:r w:rsidRPr="007B62FF">
        <w:rPr>
          <w:rtl/>
        </w:rPr>
        <w:t xml:space="preserve"> 194.</w:t>
      </w:r>
    </w:p>
    <w:p w:rsidR="0017382C" w:rsidRPr="007B62FF" w:rsidRDefault="0017382C" w:rsidP="0017382C">
      <w:pPr>
        <w:pStyle w:val="libFootnote0"/>
        <w:rPr>
          <w:rtl/>
        </w:rPr>
      </w:pPr>
      <w:r w:rsidRPr="007B62FF">
        <w:rPr>
          <w:rtl/>
        </w:rPr>
        <w:t xml:space="preserve">(6) الوجيزة </w:t>
      </w:r>
      <w:r>
        <w:rPr>
          <w:rtl/>
        </w:rPr>
        <w:t>(</w:t>
      </w:r>
      <w:r w:rsidRPr="007B62FF">
        <w:rPr>
          <w:rtl/>
        </w:rPr>
        <w:t>للمجلسي</w:t>
      </w:r>
      <w:r>
        <w:rPr>
          <w:rtl/>
        </w:rPr>
        <w:t>)</w:t>
      </w:r>
      <w:r w:rsidR="00527246">
        <w:rPr>
          <w:rtl/>
        </w:rPr>
        <w:t>:</w:t>
      </w:r>
      <w:r w:rsidRPr="007B62FF">
        <w:rPr>
          <w:rtl/>
        </w:rPr>
        <w:t xml:space="preserve"> 60</w:t>
      </w:r>
      <w:r w:rsidR="00527246">
        <w:rPr>
          <w:rtl/>
        </w:rPr>
        <w:t>،</w:t>
      </w:r>
      <w:r w:rsidRPr="007B62FF">
        <w:rPr>
          <w:rtl/>
        </w:rPr>
        <w:t xml:space="preserve"> وفيها</w:t>
      </w:r>
      <w:r w:rsidR="00527246">
        <w:rPr>
          <w:rtl/>
        </w:rPr>
        <w:t>:</w:t>
      </w:r>
      <w:r w:rsidRPr="007B62FF">
        <w:rPr>
          <w:rtl/>
        </w:rPr>
        <w:t xml:space="preserve"> أبو راكد</w:t>
      </w:r>
      <w:r w:rsidR="00527246">
        <w:rPr>
          <w:rtl/>
        </w:rPr>
        <w:t>،</w:t>
      </w:r>
      <w:r w:rsidRPr="007B62FF">
        <w:rPr>
          <w:rtl/>
        </w:rPr>
        <w:t xml:space="preserve"> وفي بعض الكتب مدحه.</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عن أبيه</w:t>
      </w:r>
      <w:r w:rsidR="00527246">
        <w:rPr>
          <w:rtl/>
        </w:rPr>
        <w:t>،</w:t>
      </w:r>
      <w:r w:rsidRPr="007B62FF">
        <w:rPr>
          <w:rtl/>
        </w:rPr>
        <w:t xml:space="preserve"> عن الصفّار</w:t>
      </w:r>
      <w:r w:rsidR="00527246">
        <w:rPr>
          <w:rtl/>
        </w:rPr>
        <w:t>،</w:t>
      </w:r>
      <w:r w:rsidRPr="007B62FF">
        <w:rPr>
          <w:rtl/>
        </w:rPr>
        <w:t xml:space="preserve"> عن العباس بن معروف</w:t>
      </w:r>
      <w:r w:rsidR="00527246">
        <w:rPr>
          <w:rtl/>
        </w:rPr>
        <w:t>،</w:t>
      </w:r>
      <w:r w:rsidRPr="007B62FF">
        <w:rPr>
          <w:rtl/>
        </w:rPr>
        <w:t xml:space="preserve"> عن علي بن مهزيار</w:t>
      </w:r>
      <w:r w:rsidR="00527246">
        <w:rPr>
          <w:rtl/>
        </w:rPr>
        <w:t>،</w:t>
      </w:r>
      <w:r w:rsidRPr="007B62FF">
        <w:rPr>
          <w:rtl/>
        </w:rPr>
        <w:t xml:space="preserve"> عن محمّد بن سنان</w:t>
      </w:r>
      <w:r w:rsidR="00527246">
        <w:rPr>
          <w:rtl/>
        </w:rPr>
        <w:t>،</w:t>
      </w:r>
      <w:r w:rsidRPr="007B62FF">
        <w:rPr>
          <w:rtl/>
        </w:rPr>
        <w:t xml:space="preserve"> عن أبي معاذ السّدي</w:t>
      </w:r>
      <w:r w:rsidR="00527246">
        <w:rPr>
          <w:rtl/>
        </w:rPr>
        <w:t>،</w:t>
      </w:r>
      <w:r w:rsidRPr="007B62FF">
        <w:rPr>
          <w:rtl/>
        </w:rPr>
        <w:t xml:space="preserve"> عن أبي أراكة</w:t>
      </w:r>
      <w:r w:rsidR="00527246">
        <w:rPr>
          <w:rtl/>
        </w:rPr>
        <w:t>،</w:t>
      </w:r>
      <w:r w:rsidRPr="007B62FF">
        <w:rPr>
          <w:rtl/>
        </w:rPr>
        <w:t xml:space="preserve"> قال</w:t>
      </w:r>
      <w:r w:rsidR="00527246">
        <w:rPr>
          <w:rtl/>
        </w:rPr>
        <w:t>:</w:t>
      </w:r>
      <w:r w:rsidRPr="007B62FF">
        <w:rPr>
          <w:rtl/>
        </w:rPr>
        <w:t xml:space="preserve"> صلّيت خلف أمير المؤمنين </w:t>
      </w:r>
      <w:r w:rsidRPr="0017382C">
        <w:rPr>
          <w:rStyle w:val="libAlaemChar"/>
          <w:rtl/>
        </w:rPr>
        <w:t>عليه‌السلام</w:t>
      </w:r>
      <w:r w:rsidRPr="007B62FF">
        <w:rPr>
          <w:rtl/>
        </w:rPr>
        <w:t xml:space="preserve"> الفجر في مسجدكم هذا على يمينه وكان عليه </w:t>
      </w:r>
      <w:r w:rsidRPr="0017382C">
        <w:rPr>
          <w:rStyle w:val="libAlaemChar"/>
          <w:rtl/>
        </w:rPr>
        <w:t>عليه‌السلام</w:t>
      </w:r>
      <w:r w:rsidRPr="007B62FF">
        <w:rPr>
          <w:rtl/>
        </w:rPr>
        <w:t xml:space="preserve"> كآبة</w:t>
      </w:r>
      <w:r w:rsidR="00527246">
        <w:rPr>
          <w:rtl/>
        </w:rPr>
        <w:t>،</w:t>
      </w:r>
      <w:r w:rsidRPr="007B62FF">
        <w:rPr>
          <w:rtl/>
        </w:rPr>
        <w:t xml:space="preserve"> ومكث حتّى طلعت الشّمس على حائط مسجدكم هذا قيد رمح وليس هو على ما هو اليوم</w:t>
      </w:r>
      <w:r w:rsidR="00527246">
        <w:rPr>
          <w:rtl/>
        </w:rPr>
        <w:t>،</w:t>
      </w:r>
      <w:r w:rsidRPr="007B62FF">
        <w:rPr>
          <w:rtl/>
        </w:rPr>
        <w:t xml:space="preserve"> ثمّ أقبل على النّاس فقال</w:t>
      </w:r>
      <w:r w:rsidR="00527246">
        <w:rPr>
          <w:rtl/>
        </w:rPr>
        <w:t>:</w:t>
      </w:r>
      <w:r w:rsidRPr="007B62FF">
        <w:rPr>
          <w:rtl/>
        </w:rPr>
        <w:t xml:space="preserve"> أما والله لقد كان أصحاب رسول الله </w:t>
      </w:r>
      <w:r w:rsidRPr="0017382C">
        <w:rPr>
          <w:rStyle w:val="libAlaemChar"/>
          <w:rtl/>
        </w:rPr>
        <w:t>صلى‌الله‌عليه‌وآله‌وسلم</w:t>
      </w:r>
      <w:r w:rsidRPr="007B62FF">
        <w:rPr>
          <w:rtl/>
        </w:rPr>
        <w:t xml:space="preserve"> وهم يكابدون هذا اللّيل</w:t>
      </w:r>
      <w:r w:rsidR="00527246">
        <w:rPr>
          <w:rtl/>
        </w:rPr>
        <w:t>،</w:t>
      </w:r>
      <w:r w:rsidRPr="007B62FF">
        <w:rPr>
          <w:rtl/>
        </w:rPr>
        <w:t xml:space="preserve"> يراوحون بين جباههم وركبهم</w:t>
      </w:r>
      <w:r w:rsidR="00527246">
        <w:rPr>
          <w:rtl/>
        </w:rPr>
        <w:t>،</w:t>
      </w:r>
      <w:r w:rsidRPr="007B62FF">
        <w:rPr>
          <w:rtl/>
        </w:rPr>
        <w:t xml:space="preserve"> كأنّ زفير النّار في آذانهم</w:t>
      </w:r>
      <w:r w:rsidR="00527246">
        <w:rPr>
          <w:rtl/>
        </w:rPr>
        <w:t>،</w:t>
      </w:r>
      <w:r w:rsidRPr="007B62FF">
        <w:rPr>
          <w:rtl/>
        </w:rPr>
        <w:t xml:space="preserve"> فإذا أصبحوا أصبحوا غبراً صفراً</w:t>
      </w:r>
      <w:r w:rsidR="00527246">
        <w:rPr>
          <w:rtl/>
        </w:rPr>
        <w:t>،</w:t>
      </w:r>
      <w:r w:rsidRPr="007B62FF">
        <w:rPr>
          <w:rtl/>
        </w:rPr>
        <w:t xml:space="preserve"> بين أعينهم شبه ركب المعزى</w:t>
      </w:r>
      <w:r w:rsidR="00527246">
        <w:rPr>
          <w:rtl/>
        </w:rPr>
        <w:t>،</w:t>
      </w:r>
      <w:r w:rsidRPr="007B62FF">
        <w:rPr>
          <w:rtl/>
        </w:rPr>
        <w:t xml:space="preserve"> فإذا ذُكر الله مادوا كما يميد الشّجر في يوم الرّيح وانهملت أعينهم حتى تبتل ثيابهم</w:t>
      </w:r>
      <w:r w:rsidR="00527246">
        <w:rPr>
          <w:rtl/>
        </w:rPr>
        <w:t>،</w:t>
      </w:r>
      <w:r w:rsidRPr="007B62FF">
        <w:rPr>
          <w:rtl/>
        </w:rPr>
        <w:t xml:space="preserve"> قال</w:t>
      </w:r>
      <w:r w:rsidR="00527246">
        <w:rPr>
          <w:rtl/>
        </w:rPr>
        <w:t>:</w:t>
      </w:r>
      <w:r w:rsidRPr="007B62FF">
        <w:rPr>
          <w:rtl/>
        </w:rPr>
        <w:t xml:space="preserve"> ثمّ نهض وهو يقول</w:t>
      </w:r>
      <w:r w:rsidR="00527246">
        <w:rPr>
          <w:rtl/>
        </w:rPr>
        <w:t>:</w:t>
      </w:r>
      <w:r w:rsidRPr="007B62FF">
        <w:rPr>
          <w:rtl/>
        </w:rPr>
        <w:t xml:space="preserve"> فكأنّما بات القوم غافلين</w:t>
      </w:r>
      <w:r w:rsidR="00527246">
        <w:rPr>
          <w:rtl/>
        </w:rPr>
        <w:t>،</w:t>
      </w:r>
      <w:r w:rsidRPr="007B62FF">
        <w:rPr>
          <w:rtl/>
        </w:rPr>
        <w:t xml:space="preserve"> ثمّ لم ير مفتراً حتى كان من أمر ابن ملجم لعنه الله ما كان </w:t>
      </w:r>
      <w:r w:rsidRPr="0017382C">
        <w:rPr>
          <w:rStyle w:val="libFootnotenumChar"/>
          <w:rtl/>
        </w:rPr>
        <w:t>(1)</w:t>
      </w:r>
      <w:r>
        <w:rPr>
          <w:rtl/>
        </w:rPr>
        <w:t>.</w:t>
      </w:r>
      <w:r w:rsidRPr="007B62FF">
        <w:rPr>
          <w:rtl/>
        </w:rPr>
        <w:t xml:space="preserve"> وهذا الخبر موجود في الكافي </w:t>
      </w:r>
      <w:r w:rsidRPr="0017382C">
        <w:rPr>
          <w:rStyle w:val="libFootnotenumChar"/>
          <w:rtl/>
        </w:rPr>
        <w:t>(2)</w:t>
      </w:r>
      <w:r w:rsidRPr="007B62FF">
        <w:rPr>
          <w:rtl/>
        </w:rPr>
        <w:t xml:space="preserve"> والنهج </w:t>
      </w:r>
      <w:r w:rsidRPr="0017382C">
        <w:rPr>
          <w:rStyle w:val="libFootnotenumChar"/>
          <w:rtl/>
        </w:rPr>
        <w:t>(3)</w:t>
      </w:r>
      <w:r w:rsidRPr="007B62FF">
        <w:rPr>
          <w:rtl/>
        </w:rPr>
        <w:t xml:space="preserve"> وغيرهما.</w:t>
      </w:r>
    </w:p>
    <w:p w:rsidR="0017382C" w:rsidRPr="007B62FF" w:rsidRDefault="0017382C" w:rsidP="0017382C">
      <w:pPr>
        <w:pStyle w:val="libNormal"/>
        <w:rPr>
          <w:rtl/>
        </w:rPr>
      </w:pPr>
      <w:r w:rsidRPr="007B62FF">
        <w:rPr>
          <w:rtl/>
        </w:rPr>
        <w:t>وروى الحسين بن سعيد في كتاب الزهد</w:t>
      </w:r>
      <w:r w:rsidR="00527246">
        <w:rPr>
          <w:rtl/>
        </w:rPr>
        <w:t>:</w:t>
      </w:r>
      <w:r w:rsidRPr="007B62FF">
        <w:rPr>
          <w:rtl/>
        </w:rPr>
        <w:t xml:space="preserve"> عن محمّد بن سنان</w:t>
      </w:r>
      <w:r w:rsidR="00527246">
        <w:rPr>
          <w:rtl/>
        </w:rPr>
        <w:t>،</w:t>
      </w:r>
      <w:r w:rsidRPr="007B62FF">
        <w:rPr>
          <w:rtl/>
        </w:rPr>
        <w:t xml:space="preserve"> عن أبي عمّار صاحب الأكسية </w:t>
      </w:r>
      <w:r w:rsidRPr="0017382C">
        <w:rPr>
          <w:rStyle w:val="libFootnotenumChar"/>
          <w:rtl/>
        </w:rPr>
        <w:t>(4)</w:t>
      </w:r>
      <w:r w:rsidR="00527246">
        <w:rPr>
          <w:rtl/>
        </w:rPr>
        <w:t>،</w:t>
      </w:r>
      <w:r w:rsidRPr="007B62FF">
        <w:rPr>
          <w:rtl/>
        </w:rPr>
        <w:t xml:space="preserve"> عن البريدي </w:t>
      </w:r>
      <w:r w:rsidRPr="0017382C">
        <w:rPr>
          <w:rStyle w:val="libFootnotenumChar"/>
          <w:rtl/>
        </w:rPr>
        <w:t>(5)</w:t>
      </w:r>
      <w:r w:rsidR="00527246">
        <w:rPr>
          <w:rtl/>
        </w:rPr>
        <w:t>،</w:t>
      </w:r>
      <w:r w:rsidRPr="007B62FF">
        <w:rPr>
          <w:rtl/>
        </w:rPr>
        <w:t xml:space="preserve"> عن أبي أراكة</w:t>
      </w:r>
      <w:r w:rsidR="00527246">
        <w:rPr>
          <w:rtl/>
        </w:rPr>
        <w:t>،</w:t>
      </w:r>
      <w:r w:rsidRPr="007B62FF">
        <w:rPr>
          <w:rtl/>
        </w:rPr>
        <w:t xml:space="preserve"> قال</w:t>
      </w:r>
      <w:r w:rsidR="00527246">
        <w:rPr>
          <w:rtl/>
        </w:rPr>
        <w:t>:</w:t>
      </w:r>
      <w:r w:rsidRPr="007B62FF">
        <w:rPr>
          <w:rtl/>
        </w:rPr>
        <w:t xml:space="preserve"> سمعت عليّاً </w:t>
      </w:r>
      <w:r w:rsidRPr="0017382C">
        <w:rPr>
          <w:rStyle w:val="libAlaemChar"/>
          <w:rtl/>
        </w:rPr>
        <w:t>عليه‌السلام</w:t>
      </w:r>
      <w:r w:rsidRPr="007B62FF">
        <w:rPr>
          <w:rtl/>
        </w:rPr>
        <w:t xml:space="preserve"> يقول</w:t>
      </w:r>
      <w:r w:rsidR="00527246">
        <w:rPr>
          <w:rtl/>
        </w:rPr>
        <w:t>:</w:t>
      </w:r>
      <w:r w:rsidRPr="007B62FF">
        <w:rPr>
          <w:rtl/>
        </w:rPr>
        <w:t xml:space="preserve"> إنّ لله عباداً كسرت قلوبهم خشية الله فاستنكفوا عن المنطق</w:t>
      </w:r>
      <w:r w:rsidR="00527246">
        <w:rPr>
          <w:rtl/>
        </w:rPr>
        <w:t>،</w:t>
      </w:r>
      <w:r w:rsidRPr="007B62FF">
        <w:rPr>
          <w:rtl/>
        </w:rPr>
        <w:t xml:space="preserve"> وأنّهم لفصحاء</w:t>
      </w:r>
      <w:r w:rsidR="00527246">
        <w:rPr>
          <w:rtl/>
        </w:rPr>
        <w:t>،</w:t>
      </w:r>
      <w:r w:rsidRPr="007B62FF">
        <w:rPr>
          <w:rtl/>
        </w:rPr>
        <w:t xml:space="preserve"> عقلاء الباء</w:t>
      </w:r>
      <w:r w:rsidR="00527246">
        <w:rPr>
          <w:rtl/>
        </w:rPr>
        <w:t>،</w:t>
      </w:r>
      <w:r w:rsidRPr="007B62FF">
        <w:rPr>
          <w:rtl/>
        </w:rPr>
        <w:t xml:space="preserve"> نبلاء</w:t>
      </w:r>
      <w:r w:rsidR="00527246">
        <w:rPr>
          <w:rtl/>
        </w:rPr>
        <w:t>،</w:t>
      </w:r>
      <w:r w:rsidRPr="007B62FF">
        <w:rPr>
          <w:rtl/>
        </w:rPr>
        <w:t xml:space="preserve"> يستبقون إليه بالأعمال الزّاكية</w:t>
      </w:r>
      <w:r w:rsidR="00527246">
        <w:rPr>
          <w:rtl/>
        </w:rPr>
        <w:t>،</w:t>
      </w:r>
      <w:r w:rsidRPr="007B62FF">
        <w:rPr>
          <w:rtl/>
        </w:rPr>
        <w:t xml:space="preserve"> لا يستكثرون له الكثير</w:t>
      </w:r>
      <w:r w:rsidR="00527246">
        <w:rPr>
          <w:rtl/>
        </w:rPr>
        <w:t>،</w:t>
      </w:r>
      <w:r w:rsidRPr="007B62FF">
        <w:rPr>
          <w:rtl/>
        </w:rPr>
        <w:t xml:space="preserve"> ولا يرضون له القليل</w:t>
      </w:r>
      <w:r w:rsidR="00527246">
        <w:rPr>
          <w:rtl/>
        </w:rPr>
        <w:t>،</w:t>
      </w:r>
      <w:r w:rsidRPr="007B62FF">
        <w:rPr>
          <w:rtl/>
        </w:rPr>
        <w:t xml:space="preserve"> يرون أنفسهم أنّهم شرار</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أمالي المفيد</w:t>
      </w:r>
      <w:r w:rsidR="00527246">
        <w:rPr>
          <w:rtl/>
        </w:rPr>
        <w:t>:</w:t>
      </w:r>
      <w:r w:rsidRPr="007B62FF">
        <w:rPr>
          <w:rtl/>
        </w:rPr>
        <w:t xml:space="preserve"> 196 / 30</w:t>
      </w:r>
      <w:r w:rsidR="00527246">
        <w:rPr>
          <w:rtl/>
        </w:rPr>
        <w:t>،</w:t>
      </w:r>
      <w:r w:rsidRPr="007B62FF">
        <w:rPr>
          <w:rtl/>
        </w:rPr>
        <w:t xml:space="preserve"> بتفاوت يسير.</w:t>
      </w:r>
    </w:p>
    <w:p w:rsidR="0017382C" w:rsidRPr="007B62FF" w:rsidRDefault="0017382C" w:rsidP="0017382C">
      <w:pPr>
        <w:pStyle w:val="libFootnote0"/>
        <w:rPr>
          <w:rtl/>
        </w:rPr>
      </w:pPr>
      <w:r w:rsidRPr="007B62FF">
        <w:rPr>
          <w:rtl/>
        </w:rPr>
        <w:t>(2) أُصول الكافي 2</w:t>
      </w:r>
      <w:r w:rsidR="00527246">
        <w:rPr>
          <w:rtl/>
        </w:rPr>
        <w:t>:</w:t>
      </w:r>
      <w:r w:rsidRPr="007B62FF">
        <w:rPr>
          <w:rtl/>
        </w:rPr>
        <w:t xml:space="preserve"> 185 / 22</w:t>
      </w:r>
      <w:r w:rsidR="00527246">
        <w:rPr>
          <w:rtl/>
        </w:rPr>
        <w:t>،</w:t>
      </w:r>
      <w:r w:rsidRPr="007B62FF">
        <w:rPr>
          <w:rtl/>
        </w:rPr>
        <w:t xml:space="preserve"> مع اختلاف في السند والمتن.</w:t>
      </w:r>
    </w:p>
    <w:p w:rsidR="0017382C" w:rsidRPr="007B62FF" w:rsidRDefault="0017382C" w:rsidP="0017382C">
      <w:pPr>
        <w:pStyle w:val="libFootnote0"/>
        <w:rPr>
          <w:rtl/>
        </w:rPr>
      </w:pPr>
      <w:r w:rsidRPr="007B62FF">
        <w:rPr>
          <w:rtl/>
        </w:rPr>
        <w:t xml:space="preserve">(3) نهج البلاغة </w:t>
      </w:r>
      <w:r>
        <w:rPr>
          <w:rtl/>
        </w:rPr>
        <w:t>(</w:t>
      </w:r>
      <w:r w:rsidRPr="007B62FF">
        <w:rPr>
          <w:rtl/>
        </w:rPr>
        <w:t>شرح ابن أبي الحديد</w:t>
      </w:r>
      <w:r>
        <w:rPr>
          <w:rtl/>
        </w:rPr>
        <w:t>)</w:t>
      </w:r>
      <w:r w:rsidRPr="007B62FF">
        <w:rPr>
          <w:rtl/>
        </w:rPr>
        <w:t xml:space="preserve"> 7</w:t>
      </w:r>
      <w:r w:rsidR="00527246">
        <w:rPr>
          <w:rtl/>
        </w:rPr>
        <w:t>:</w:t>
      </w:r>
      <w:r w:rsidRPr="007B62FF">
        <w:rPr>
          <w:rtl/>
        </w:rPr>
        <w:t xml:space="preserve"> 77 خطبة رقم 96 مع اختلاف يسير.</w:t>
      </w:r>
    </w:p>
    <w:p w:rsidR="0017382C" w:rsidRPr="007B62FF" w:rsidRDefault="0017382C" w:rsidP="0017382C">
      <w:pPr>
        <w:pStyle w:val="libFootnote0"/>
        <w:rPr>
          <w:rtl/>
        </w:rPr>
      </w:pPr>
      <w:r w:rsidRPr="007B62FF">
        <w:rPr>
          <w:rtl/>
        </w:rPr>
        <w:t>(4) في المصدر</w:t>
      </w:r>
      <w:r w:rsidR="00527246">
        <w:rPr>
          <w:rtl/>
        </w:rPr>
        <w:t>:</w:t>
      </w:r>
      <w:r w:rsidRPr="007B62FF">
        <w:rPr>
          <w:rtl/>
        </w:rPr>
        <w:t xml:space="preserve"> </w:t>
      </w:r>
      <w:r>
        <w:rPr>
          <w:rtl/>
        </w:rPr>
        <w:t>(</w:t>
      </w:r>
      <w:r w:rsidRPr="007B62FF">
        <w:rPr>
          <w:rtl/>
        </w:rPr>
        <w:t>بيّاع الأكيسة</w:t>
      </w:r>
      <w:r>
        <w:rPr>
          <w:rtl/>
        </w:rPr>
        <w:t>)</w:t>
      </w:r>
    </w:p>
    <w:p w:rsidR="0017382C" w:rsidRPr="007B62FF" w:rsidRDefault="0017382C" w:rsidP="0017382C">
      <w:pPr>
        <w:pStyle w:val="libFootnote0"/>
        <w:rPr>
          <w:rtl/>
        </w:rPr>
      </w:pPr>
      <w:r w:rsidRPr="007B62FF">
        <w:rPr>
          <w:rtl/>
        </w:rPr>
        <w:t>(5) في المصدر</w:t>
      </w:r>
      <w:r w:rsidR="00527246">
        <w:rPr>
          <w:rtl/>
        </w:rPr>
        <w:t>:</w:t>
      </w:r>
      <w:r w:rsidRPr="007B62FF">
        <w:rPr>
          <w:rtl/>
        </w:rPr>
        <w:t xml:space="preserve"> </w:t>
      </w:r>
      <w:r>
        <w:rPr>
          <w:rtl/>
        </w:rPr>
        <w:t>(</w:t>
      </w:r>
      <w:r w:rsidRPr="007B62FF">
        <w:rPr>
          <w:rtl/>
        </w:rPr>
        <w:t>الزيدي</w:t>
      </w:r>
      <w:r>
        <w:rPr>
          <w:rtl/>
        </w:rPr>
        <w:t>)</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وأنّهم لأكياس أبرار </w:t>
      </w:r>
      <w:r w:rsidRPr="0017382C">
        <w:rPr>
          <w:rStyle w:val="libFootnotenumChar"/>
          <w:rtl/>
        </w:rPr>
        <w:t>(1)</w:t>
      </w:r>
      <w:r>
        <w:rPr>
          <w:rtl/>
        </w:rPr>
        <w:t>.</w:t>
      </w:r>
    </w:p>
    <w:p w:rsidR="0017382C" w:rsidRPr="007B62FF" w:rsidRDefault="0017382C" w:rsidP="0017382C">
      <w:pPr>
        <w:pStyle w:val="libNormal"/>
        <w:rPr>
          <w:rtl/>
        </w:rPr>
      </w:pPr>
      <w:r w:rsidRPr="007B62FF">
        <w:rPr>
          <w:rtl/>
        </w:rPr>
        <w:t>هذا ومن أولاده وذريّته أجلاّء ثقات</w:t>
      </w:r>
      <w:r w:rsidR="00527246">
        <w:rPr>
          <w:rtl/>
        </w:rPr>
        <w:t>،</w:t>
      </w:r>
      <w:r w:rsidRPr="007B62FF">
        <w:rPr>
          <w:rtl/>
        </w:rPr>
        <w:t xml:space="preserve"> وآل أبي أراكة بيت كبير من بيوت الشيعة</w:t>
      </w:r>
      <w:r w:rsidR="00527246">
        <w:rPr>
          <w:rtl/>
        </w:rPr>
        <w:t>،</w:t>
      </w:r>
      <w:r w:rsidRPr="007B62FF">
        <w:rPr>
          <w:rtl/>
        </w:rPr>
        <w:t xml:space="preserve"> أشار إليه النجاشي في ترجمة علي بن شجرة بن ميمون بن أبي أراكة </w:t>
      </w:r>
      <w:r w:rsidRPr="0017382C">
        <w:rPr>
          <w:rStyle w:val="libFootnotenumChar"/>
          <w:rtl/>
        </w:rPr>
        <w:t>(2)</w:t>
      </w:r>
      <w:r>
        <w:rPr>
          <w:rtl/>
        </w:rPr>
        <w:t>.</w:t>
      </w:r>
    </w:p>
    <w:p w:rsidR="0017382C" w:rsidRDefault="0017382C" w:rsidP="00E10B1D">
      <w:pPr>
        <w:pStyle w:val="Heading3"/>
        <w:rPr>
          <w:rtl/>
        </w:rPr>
      </w:pPr>
      <w:bookmarkStart w:id="924" w:name="_Toc394922144"/>
      <w:r w:rsidRPr="004F14F2">
        <w:rPr>
          <w:rtl/>
        </w:rPr>
        <w:t>[3229] أبو إسحاق الجُرْجاني</w:t>
      </w:r>
      <w:r w:rsidR="00527246">
        <w:rPr>
          <w:rtl/>
        </w:rPr>
        <w:t>:</w:t>
      </w:r>
      <w:bookmarkEnd w:id="924"/>
    </w:p>
    <w:p w:rsidR="0017382C" w:rsidRPr="007B62FF" w:rsidRDefault="0017382C" w:rsidP="0017382C">
      <w:pPr>
        <w:pStyle w:val="libNormal"/>
        <w:rPr>
          <w:rtl/>
        </w:rPr>
      </w:pPr>
      <w:r w:rsidRPr="007B62FF">
        <w:rPr>
          <w:rtl/>
        </w:rPr>
        <w:t>عنه</w:t>
      </w:r>
      <w:r w:rsidR="00527246">
        <w:rPr>
          <w:rtl/>
        </w:rPr>
        <w:t>:</w:t>
      </w:r>
      <w:r w:rsidRPr="007B62FF">
        <w:rPr>
          <w:rtl/>
        </w:rPr>
        <w:t xml:space="preserve"> عثمان بن عيسى</w:t>
      </w:r>
      <w:r w:rsidR="00527246">
        <w:rPr>
          <w:rtl/>
        </w:rPr>
        <w:t>،</w:t>
      </w:r>
      <w:r w:rsidRPr="007B62FF">
        <w:rPr>
          <w:rtl/>
        </w:rPr>
        <w:t xml:space="preserve"> في الروضة بعد حديث نوح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925" w:name="_Toc394922145"/>
      <w:r w:rsidRPr="004F14F2">
        <w:rPr>
          <w:rtl/>
        </w:rPr>
        <w:t>[3230] أبو إسماعيل البصري</w:t>
      </w:r>
      <w:r w:rsidR="00527246">
        <w:rPr>
          <w:rtl/>
        </w:rPr>
        <w:t>:</w:t>
      </w:r>
      <w:bookmarkEnd w:id="925"/>
    </w:p>
    <w:p w:rsidR="0017382C" w:rsidRPr="007B62FF" w:rsidRDefault="0017382C" w:rsidP="0017382C">
      <w:pPr>
        <w:pStyle w:val="libNormal"/>
        <w:rPr>
          <w:rtl/>
        </w:rPr>
      </w:pPr>
      <w:r w:rsidRPr="007B62FF">
        <w:rPr>
          <w:rtl/>
        </w:rPr>
        <w:t>له كتاب في الفهرست يرويه عنه</w:t>
      </w:r>
      <w:r w:rsidR="00527246">
        <w:rPr>
          <w:rtl/>
        </w:rPr>
        <w:t>:</w:t>
      </w:r>
      <w:r w:rsidRPr="007B62FF">
        <w:rPr>
          <w:rtl/>
        </w:rPr>
        <w:t xml:space="preserve"> ابن أبي عمير </w:t>
      </w:r>
      <w:r w:rsidRPr="0017382C">
        <w:rPr>
          <w:rStyle w:val="libFootnotenumChar"/>
          <w:rtl/>
        </w:rPr>
        <w:t>(4)</w:t>
      </w:r>
      <w:r>
        <w:rPr>
          <w:rtl/>
        </w:rPr>
        <w:t>.</w:t>
      </w:r>
    </w:p>
    <w:p w:rsidR="0017382C" w:rsidRDefault="0017382C" w:rsidP="00E10B1D">
      <w:pPr>
        <w:pStyle w:val="Heading3"/>
        <w:rPr>
          <w:rtl/>
        </w:rPr>
      </w:pPr>
      <w:bookmarkStart w:id="926" w:name="_Toc394922146"/>
      <w:r w:rsidRPr="004F14F2">
        <w:rPr>
          <w:rtl/>
        </w:rPr>
        <w:t>[3231] أبو الأعز النَّخّاس</w:t>
      </w:r>
      <w:r w:rsidR="00527246">
        <w:rPr>
          <w:rtl/>
        </w:rPr>
        <w:t>:</w:t>
      </w:r>
      <w:bookmarkEnd w:id="926"/>
    </w:p>
    <w:p w:rsidR="0017382C" w:rsidRPr="007B62FF" w:rsidRDefault="0017382C" w:rsidP="0017382C">
      <w:pPr>
        <w:pStyle w:val="libNormal"/>
        <w:rPr>
          <w:rtl/>
        </w:rPr>
      </w:pPr>
      <w:r w:rsidRPr="007B62FF">
        <w:rPr>
          <w:rtl/>
        </w:rPr>
        <w:t xml:space="preserve">صاحب كتاب معتمد في مشيخة الفقيه </w:t>
      </w:r>
      <w:r w:rsidRPr="0017382C">
        <w:rPr>
          <w:rStyle w:val="libFootnotenumChar"/>
          <w:rtl/>
        </w:rPr>
        <w:t>(5)</w:t>
      </w:r>
      <w:r w:rsidR="00527246">
        <w:rPr>
          <w:rtl/>
        </w:rPr>
        <w:t>،</w:t>
      </w:r>
      <w:r w:rsidRPr="007B62FF">
        <w:rPr>
          <w:rtl/>
        </w:rPr>
        <w:t xml:space="preserve"> يرويه الصدوق</w:t>
      </w:r>
      <w:r w:rsidR="00527246">
        <w:rPr>
          <w:rtl/>
        </w:rPr>
        <w:t>،</w:t>
      </w:r>
      <w:r w:rsidRPr="007B62FF">
        <w:rPr>
          <w:rtl/>
        </w:rPr>
        <w:t xml:space="preserve"> عن أبيه</w:t>
      </w:r>
      <w:r w:rsidR="00527246">
        <w:rPr>
          <w:rtl/>
        </w:rPr>
        <w:t>،</w:t>
      </w:r>
      <w:r w:rsidRPr="007B62FF">
        <w:rPr>
          <w:rtl/>
        </w:rPr>
        <w:t xml:space="preserve"> عن محمّد بن يحيى العطّار</w:t>
      </w:r>
      <w:r w:rsidR="00527246">
        <w:rPr>
          <w:rtl/>
        </w:rPr>
        <w:t>،</w:t>
      </w:r>
      <w:r w:rsidRPr="007B62FF">
        <w:rPr>
          <w:rtl/>
        </w:rPr>
        <w:t xml:space="preserve"> عن إبراهيم بن هاشم</w:t>
      </w:r>
      <w:r w:rsidR="00527246">
        <w:rPr>
          <w:rtl/>
        </w:rPr>
        <w:t>،</w:t>
      </w:r>
      <w:r w:rsidRPr="007B62FF">
        <w:rPr>
          <w:rtl/>
        </w:rPr>
        <w:t xml:space="preserve"> عن صفوان بن يحيى ومحمّد بن أبي عمير</w:t>
      </w:r>
      <w:r w:rsidR="00527246">
        <w:rPr>
          <w:rtl/>
        </w:rPr>
        <w:t>،</w:t>
      </w:r>
      <w:r w:rsidRPr="007B62FF">
        <w:rPr>
          <w:rtl/>
        </w:rPr>
        <w:t xml:space="preserve"> عنه </w:t>
      </w:r>
      <w:r w:rsidRPr="0017382C">
        <w:rPr>
          <w:rStyle w:val="libFootnotenumChar"/>
          <w:rtl/>
        </w:rPr>
        <w:t>(6)</w:t>
      </w:r>
      <w:r>
        <w:rPr>
          <w:rtl/>
        </w:rPr>
        <w:t>.</w:t>
      </w:r>
    </w:p>
    <w:p w:rsidR="0017382C" w:rsidRPr="007B62FF" w:rsidRDefault="0017382C" w:rsidP="0017382C">
      <w:pPr>
        <w:pStyle w:val="libNormal"/>
        <w:rPr>
          <w:rtl/>
        </w:rPr>
      </w:pPr>
      <w:r w:rsidRPr="007B62FF">
        <w:rPr>
          <w:rtl/>
        </w:rPr>
        <w:t>وعنه</w:t>
      </w:r>
      <w:r w:rsidR="00527246">
        <w:rPr>
          <w:rtl/>
        </w:rPr>
        <w:t>:</w:t>
      </w:r>
      <w:r w:rsidRPr="007B62FF">
        <w:rPr>
          <w:rtl/>
        </w:rPr>
        <w:t xml:space="preserve"> علي بن الحكم</w:t>
      </w:r>
      <w:r w:rsidR="00527246">
        <w:rPr>
          <w:rtl/>
        </w:rPr>
        <w:t>،</w:t>
      </w:r>
      <w:r w:rsidRPr="007B62FF">
        <w:rPr>
          <w:rtl/>
        </w:rPr>
        <w:t xml:space="preserve"> في الكافي</w:t>
      </w:r>
      <w:r w:rsidR="00527246">
        <w:rPr>
          <w:rtl/>
        </w:rPr>
        <w:t>،</w:t>
      </w:r>
      <w:r w:rsidRPr="007B62FF">
        <w:rPr>
          <w:rtl/>
        </w:rPr>
        <w:t xml:space="preserve"> في باب أبوال الدواب وأرواثها </w:t>
      </w:r>
      <w:r w:rsidRPr="0017382C">
        <w:rPr>
          <w:rStyle w:val="libFootnotenumChar"/>
          <w:rtl/>
        </w:rPr>
        <w:t>(7)</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كتاب الزهد</w:t>
      </w:r>
      <w:r w:rsidR="00527246">
        <w:rPr>
          <w:rtl/>
        </w:rPr>
        <w:t>:</w:t>
      </w:r>
      <w:r w:rsidRPr="007B62FF">
        <w:rPr>
          <w:rtl/>
        </w:rPr>
        <w:t xml:space="preserve"> 5 / 6.</w:t>
      </w:r>
    </w:p>
    <w:p w:rsidR="0017382C" w:rsidRPr="007B62FF" w:rsidRDefault="0017382C" w:rsidP="0017382C">
      <w:pPr>
        <w:pStyle w:val="libFootnote0"/>
        <w:rPr>
          <w:rtl/>
        </w:rPr>
      </w:pPr>
      <w:r w:rsidRPr="007B62FF">
        <w:rPr>
          <w:rtl/>
        </w:rPr>
        <w:t>(2) رجال النجاشي</w:t>
      </w:r>
      <w:r w:rsidR="00527246">
        <w:rPr>
          <w:rtl/>
        </w:rPr>
        <w:t>:</w:t>
      </w:r>
      <w:r w:rsidRPr="007B62FF">
        <w:rPr>
          <w:rtl/>
        </w:rPr>
        <w:t xml:space="preserve"> 275 / 720.</w:t>
      </w:r>
    </w:p>
    <w:p w:rsidR="0017382C" w:rsidRPr="007B62FF" w:rsidRDefault="0017382C" w:rsidP="0017382C">
      <w:pPr>
        <w:pStyle w:val="libFootnote0"/>
        <w:rPr>
          <w:rtl/>
        </w:rPr>
      </w:pPr>
      <w:r w:rsidRPr="007B62FF">
        <w:rPr>
          <w:rtl/>
        </w:rPr>
        <w:t>(3) الكافي 8</w:t>
      </w:r>
      <w:r w:rsidR="00527246">
        <w:rPr>
          <w:rtl/>
        </w:rPr>
        <w:t>:</w:t>
      </w:r>
      <w:r w:rsidRPr="007B62FF">
        <w:rPr>
          <w:rtl/>
        </w:rPr>
        <w:t xml:space="preserve"> 271 / 400.</w:t>
      </w:r>
    </w:p>
    <w:p w:rsidR="0017382C" w:rsidRPr="007B62FF" w:rsidRDefault="0017382C" w:rsidP="0017382C">
      <w:pPr>
        <w:pStyle w:val="libFootnote0"/>
        <w:rPr>
          <w:rtl/>
        </w:rPr>
      </w:pPr>
      <w:r w:rsidRPr="007B62FF">
        <w:rPr>
          <w:rtl/>
        </w:rPr>
        <w:t>(4) فهرست الشيخ</w:t>
      </w:r>
      <w:r w:rsidR="00527246">
        <w:rPr>
          <w:rtl/>
        </w:rPr>
        <w:t>:</w:t>
      </w:r>
      <w:r w:rsidRPr="007B62FF">
        <w:rPr>
          <w:rtl/>
        </w:rPr>
        <w:t xml:space="preserve"> 188 / 854.</w:t>
      </w:r>
    </w:p>
    <w:p w:rsidR="0017382C" w:rsidRPr="007B62FF" w:rsidRDefault="0017382C" w:rsidP="0017382C">
      <w:pPr>
        <w:pStyle w:val="libFootnote0"/>
        <w:rPr>
          <w:rtl/>
        </w:rPr>
      </w:pPr>
      <w:r w:rsidRPr="007B62FF">
        <w:rPr>
          <w:rtl/>
        </w:rPr>
        <w:t>(5) في حاشية الأصل</w:t>
      </w:r>
      <w:r w:rsidR="00527246">
        <w:rPr>
          <w:rtl/>
        </w:rPr>
        <w:t>:</w:t>
      </w:r>
      <w:r w:rsidRPr="007B62FF">
        <w:rPr>
          <w:rtl/>
        </w:rPr>
        <w:t xml:space="preserve"> </w:t>
      </w:r>
      <w:r>
        <w:rPr>
          <w:rtl/>
        </w:rPr>
        <w:t>(</w:t>
      </w:r>
      <w:r w:rsidRPr="007B62FF">
        <w:rPr>
          <w:rtl/>
        </w:rPr>
        <w:t>قد نسينا في شرح المشيخة ذكر هذا الطريق وشرحه</w:t>
      </w:r>
      <w:r>
        <w:rPr>
          <w:rtl/>
        </w:rPr>
        <w:t>).</w:t>
      </w:r>
      <w:r w:rsidRPr="007B62FF">
        <w:rPr>
          <w:rtl/>
        </w:rPr>
        <w:t xml:space="preserve"> منه </w:t>
      </w:r>
      <w:r w:rsidRPr="0017382C">
        <w:rPr>
          <w:rStyle w:val="libAlaemChar"/>
          <w:rtl/>
        </w:rPr>
        <w:t>قدس‌سره</w:t>
      </w:r>
      <w:r w:rsidRPr="007B62FF">
        <w:rPr>
          <w:rtl/>
        </w:rPr>
        <w:t>.</w:t>
      </w:r>
    </w:p>
    <w:p w:rsidR="0017382C" w:rsidRPr="007B62FF" w:rsidRDefault="0017382C" w:rsidP="0017382C">
      <w:pPr>
        <w:pStyle w:val="libFootnote0"/>
        <w:rPr>
          <w:rtl/>
        </w:rPr>
      </w:pPr>
      <w:r w:rsidRPr="007B62FF">
        <w:rPr>
          <w:rtl/>
        </w:rPr>
        <w:t>(6) الفقيه 4</w:t>
      </w:r>
      <w:r w:rsidR="00527246">
        <w:rPr>
          <w:rtl/>
        </w:rPr>
        <w:t>:</w:t>
      </w:r>
      <w:r w:rsidRPr="007B62FF">
        <w:rPr>
          <w:rtl/>
        </w:rPr>
        <w:t xml:space="preserve"> 15</w:t>
      </w:r>
      <w:r w:rsidR="00527246">
        <w:rPr>
          <w:rtl/>
        </w:rPr>
        <w:t>،</w:t>
      </w:r>
      <w:r w:rsidRPr="007B62FF">
        <w:rPr>
          <w:rtl/>
        </w:rPr>
        <w:t xml:space="preserve"> من المشيخة.</w:t>
      </w:r>
    </w:p>
    <w:p w:rsidR="0017382C" w:rsidRPr="007B62FF" w:rsidRDefault="0017382C" w:rsidP="0017382C">
      <w:pPr>
        <w:pStyle w:val="libFootnote0"/>
        <w:rPr>
          <w:rtl/>
        </w:rPr>
      </w:pPr>
      <w:r w:rsidRPr="007B62FF">
        <w:rPr>
          <w:rtl/>
        </w:rPr>
        <w:t>(7) الكافي 3</w:t>
      </w:r>
      <w:r w:rsidR="00527246">
        <w:rPr>
          <w:rtl/>
        </w:rPr>
        <w:t>:</w:t>
      </w:r>
      <w:r w:rsidRPr="007B62FF">
        <w:rPr>
          <w:rtl/>
        </w:rPr>
        <w:t xml:space="preserve"> 58 / 10.</w:t>
      </w:r>
    </w:p>
    <w:p w:rsidR="0017382C" w:rsidRDefault="0017382C" w:rsidP="00C613E8">
      <w:pPr>
        <w:pStyle w:val="libNormal"/>
        <w:rPr>
          <w:rtl/>
        </w:rPr>
      </w:pPr>
      <w:r>
        <w:rPr>
          <w:rtl/>
        </w:rPr>
        <w:br w:type="page"/>
      </w:r>
    </w:p>
    <w:p w:rsidR="0017382C" w:rsidRDefault="0017382C" w:rsidP="00E10B1D">
      <w:pPr>
        <w:pStyle w:val="Heading3"/>
        <w:rPr>
          <w:rtl/>
        </w:rPr>
      </w:pPr>
      <w:bookmarkStart w:id="927" w:name="_Toc394922147"/>
      <w:r w:rsidRPr="004F14F2">
        <w:rPr>
          <w:rtl/>
        </w:rPr>
        <w:lastRenderedPageBreak/>
        <w:t>[3232] أبو بُرْدَة بن رجا</w:t>
      </w:r>
      <w:r w:rsidR="00527246">
        <w:rPr>
          <w:rtl/>
        </w:rPr>
        <w:t>:</w:t>
      </w:r>
      <w:bookmarkEnd w:id="927"/>
    </w:p>
    <w:p w:rsidR="0017382C" w:rsidRPr="007B62FF" w:rsidRDefault="0017382C" w:rsidP="0017382C">
      <w:pPr>
        <w:pStyle w:val="libNormal"/>
        <w:rPr>
          <w:rtl/>
        </w:rPr>
      </w:pPr>
      <w:r w:rsidRPr="007B62FF">
        <w:rPr>
          <w:rtl/>
        </w:rPr>
        <w:t>عنه</w:t>
      </w:r>
      <w:r w:rsidR="00527246">
        <w:rPr>
          <w:rtl/>
        </w:rPr>
        <w:t>:</w:t>
      </w:r>
      <w:r w:rsidRPr="007B62FF">
        <w:rPr>
          <w:rtl/>
        </w:rPr>
        <w:t xml:space="preserve"> صفوان بن يحيى</w:t>
      </w:r>
      <w:r w:rsidR="00527246">
        <w:rPr>
          <w:rtl/>
        </w:rPr>
        <w:t>،</w:t>
      </w:r>
      <w:r w:rsidRPr="007B62FF">
        <w:rPr>
          <w:rtl/>
        </w:rPr>
        <w:t xml:space="preserve"> في التهذيب</w:t>
      </w:r>
      <w:r w:rsidR="00527246">
        <w:rPr>
          <w:rtl/>
        </w:rPr>
        <w:t>،</w:t>
      </w:r>
      <w:r w:rsidRPr="007B62FF">
        <w:rPr>
          <w:rtl/>
        </w:rPr>
        <w:t xml:space="preserve"> في باب الزيادات بعد باب الأنفال </w:t>
      </w:r>
      <w:r w:rsidRPr="0017382C">
        <w:rPr>
          <w:rStyle w:val="libFootnotenumChar"/>
          <w:rtl/>
        </w:rPr>
        <w:t>(1)</w:t>
      </w:r>
      <w:r w:rsidR="00527246">
        <w:rPr>
          <w:rtl/>
        </w:rPr>
        <w:t>،</w:t>
      </w:r>
      <w:r w:rsidRPr="007B62FF">
        <w:rPr>
          <w:rtl/>
        </w:rPr>
        <w:t xml:space="preserve"> وفي باب أحكام الأرضين </w:t>
      </w:r>
      <w:r w:rsidRPr="0017382C">
        <w:rPr>
          <w:rStyle w:val="libFootnotenumChar"/>
          <w:rtl/>
        </w:rPr>
        <w:t>(2)</w:t>
      </w:r>
      <w:r>
        <w:rPr>
          <w:rtl/>
        </w:rPr>
        <w:t>.</w:t>
      </w:r>
    </w:p>
    <w:p w:rsidR="0017382C" w:rsidRDefault="0017382C" w:rsidP="00E10B1D">
      <w:pPr>
        <w:pStyle w:val="Heading3"/>
        <w:rPr>
          <w:rtl/>
        </w:rPr>
      </w:pPr>
      <w:bookmarkStart w:id="928" w:name="_Toc394922148"/>
      <w:r w:rsidRPr="004F14F2">
        <w:rPr>
          <w:rtl/>
        </w:rPr>
        <w:t>[3233] أبو بكر بن حَزْم الأنصاري</w:t>
      </w:r>
      <w:r w:rsidR="00527246">
        <w:rPr>
          <w:rtl/>
        </w:rPr>
        <w:t>:</w:t>
      </w:r>
      <w:bookmarkEnd w:id="928"/>
    </w:p>
    <w:p w:rsidR="0017382C" w:rsidRPr="007B62FF" w:rsidRDefault="0017382C" w:rsidP="0017382C">
      <w:pPr>
        <w:pStyle w:val="libNormal"/>
        <w:rPr>
          <w:rtl/>
        </w:rPr>
      </w:pPr>
      <w:r w:rsidRPr="007B62FF">
        <w:rPr>
          <w:rtl/>
        </w:rPr>
        <w:t xml:space="preserve">عدّه البرقي في رجاله </w:t>
      </w:r>
      <w:r w:rsidRPr="0017382C">
        <w:rPr>
          <w:rStyle w:val="libFootnotenumChar"/>
          <w:rtl/>
        </w:rPr>
        <w:t>(3)</w:t>
      </w:r>
      <w:r w:rsidRPr="007B62FF">
        <w:rPr>
          <w:rtl/>
        </w:rPr>
        <w:t xml:space="preserve"> من خواص أصحاب أمير المؤمنين </w:t>
      </w:r>
      <w:r w:rsidRPr="0017382C">
        <w:rPr>
          <w:rStyle w:val="libAlaemChar"/>
          <w:rtl/>
        </w:rPr>
        <w:t>عليه‌السلام</w:t>
      </w:r>
      <w:r w:rsidRPr="007B62FF">
        <w:rPr>
          <w:rtl/>
        </w:rPr>
        <w:t xml:space="preserve"> من اليمن</w:t>
      </w:r>
      <w:r w:rsidR="00527246">
        <w:rPr>
          <w:rtl/>
        </w:rPr>
        <w:t>،</w:t>
      </w:r>
      <w:r w:rsidRPr="007B62FF">
        <w:rPr>
          <w:rtl/>
        </w:rPr>
        <w:t xml:space="preserve"> فقول ابن داود</w:t>
      </w:r>
      <w:r w:rsidR="00527246">
        <w:rPr>
          <w:rtl/>
        </w:rPr>
        <w:t>:</w:t>
      </w:r>
      <w:r w:rsidRPr="007B62FF">
        <w:rPr>
          <w:rtl/>
        </w:rPr>
        <w:t xml:space="preserve"> عربي من خواصه </w:t>
      </w:r>
      <w:r w:rsidRPr="0017382C">
        <w:rPr>
          <w:rStyle w:val="libAlaemChar"/>
          <w:rtl/>
        </w:rPr>
        <w:t>عليه‌السلام</w:t>
      </w:r>
      <w:r w:rsidRPr="007B62FF">
        <w:rPr>
          <w:rtl/>
        </w:rPr>
        <w:t xml:space="preserve"> </w:t>
      </w:r>
      <w:r w:rsidRPr="0017382C">
        <w:rPr>
          <w:rStyle w:val="libFootnotenumChar"/>
          <w:rtl/>
        </w:rPr>
        <w:t>(4)</w:t>
      </w:r>
      <w:r w:rsidRPr="007B62FF">
        <w:rPr>
          <w:rtl/>
        </w:rPr>
        <w:t xml:space="preserve"> في محلّه</w:t>
      </w:r>
      <w:r w:rsidR="00527246">
        <w:rPr>
          <w:rtl/>
        </w:rPr>
        <w:t>،</w:t>
      </w:r>
      <w:r w:rsidRPr="007B62FF">
        <w:rPr>
          <w:rtl/>
        </w:rPr>
        <w:t xml:space="preserve"> والمعترض عليه لم يراجع رجال البرقي</w:t>
      </w:r>
      <w:r w:rsidR="00527246">
        <w:rPr>
          <w:rtl/>
        </w:rPr>
        <w:t>،</w:t>
      </w:r>
      <w:r w:rsidRPr="007B62FF">
        <w:rPr>
          <w:rtl/>
        </w:rPr>
        <w:t xml:space="preserve"> بل وآخر الخلاصة </w:t>
      </w:r>
      <w:r w:rsidRPr="0017382C">
        <w:rPr>
          <w:rStyle w:val="libFootnotenumChar"/>
          <w:rtl/>
        </w:rPr>
        <w:t>(5)</w:t>
      </w:r>
      <w:r>
        <w:rPr>
          <w:rtl/>
        </w:rPr>
        <w:t>.</w:t>
      </w:r>
    </w:p>
    <w:p w:rsidR="0017382C" w:rsidRDefault="0017382C" w:rsidP="00E10B1D">
      <w:pPr>
        <w:pStyle w:val="Heading3"/>
        <w:rPr>
          <w:rtl/>
        </w:rPr>
      </w:pPr>
      <w:bookmarkStart w:id="929" w:name="_Toc394922149"/>
      <w:r w:rsidRPr="004F14F2">
        <w:rPr>
          <w:rtl/>
        </w:rPr>
        <w:t>[3234] أبو بكر القنّاني</w:t>
      </w:r>
      <w:r w:rsidR="00527246">
        <w:rPr>
          <w:rtl/>
        </w:rPr>
        <w:t>:</w:t>
      </w:r>
      <w:bookmarkEnd w:id="929"/>
    </w:p>
    <w:p w:rsidR="0017382C" w:rsidRPr="007B62FF" w:rsidRDefault="0017382C" w:rsidP="0017382C">
      <w:pPr>
        <w:pStyle w:val="libNormal"/>
        <w:rPr>
          <w:rtl/>
        </w:rPr>
      </w:pPr>
      <w:r w:rsidRPr="007B62FF">
        <w:rPr>
          <w:rtl/>
        </w:rPr>
        <w:t>زاهد</w:t>
      </w:r>
      <w:r w:rsidR="00527246">
        <w:rPr>
          <w:rtl/>
        </w:rPr>
        <w:t>،</w:t>
      </w:r>
      <w:r w:rsidRPr="007B62FF">
        <w:rPr>
          <w:rtl/>
        </w:rPr>
        <w:t xml:space="preserve"> من أصحاب العياشي</w:t>
      </w:r>
      <w:r w:rsidR="00527246">
        <w:rPr>
          <w:rtl/>
        </w:rPr>
        <w:t>،</w:t>
      </w:r>
      <w:r w:rsidRPr="007B62FF">
        <w:rPr>
          <w:rtl/>
        </w:rPr>
        <w:t xml:space="preserve"> كذا في من لم يرو عنهم </w:t>
      </w:r>
      <w:r w:rsidRPr="0017382C">
        <w:rPr>
          <w:rStyle w:val="libAlaemChar"/>
          <w:rtl/>
        </w:rPr>
        <w:t>عليهم‌السلام</w:t>
      </w:r>
      <w:r w:rsidRPr="007B62FF">
        <w:rPr>
          <w:rtl/>
        </w:rPr>
        <w:t xml:space="preserve"> </w:t>
      </w:r>
      <w:r w:rsidRPr="0017382C">
        <w:rPr>
          <w:rStyle w:val="libFootnotenumChar"/>
          <w:rtl/>
        </w:rPr>
        <w:t>(6)</w:t>
      </w:r>
      <w:r w:rsidR="00527246">
        <w:rPr>
          <w:rtl/>
        </w:rPr>
        <w:t>،</w:t>
      </w:r>
      <w:r w:rsidRPr="007B62FF">
        <w:rPr>
          <w:rtl/>
        </w:rPr>
        <w:t xml:space="preserve"> وفي الوجيزة</w:t>
      </w:r>
      <w:r w:rsidR="00527246">
        <w:rPr>
          <w:rtl/>
        </w:rPr>
        <w:t>:</w:t>
      </w:r>
      <w:r w:rsidRPr="007B62FF">
        <w:rPr>
          <w:rtl/>
        </w:rPr>
        <w:t xml:space="preserve"> ممدوح </w:t>
      </w:r>
      <w:r w:rsidRPr="0017382C">
        <w:rPr>
          <w:rStyle w:val="libFootnotenumChar"/>
          <w:rtl/>
        </w:rPr>
        <w:t>(7)</w:t>
      </w:r>
      <w:r>
        <w:rPr>
          <w:rtl/>
        </w:rPr>
        <w:t>.</w:t>
      </w:r>
    </w:p>
    <w:p w:rsidR="0017382C" w:rsidRPr="007B62FF" w:rsidRDefault="0017382C" w:rsidP="0017382C">
      <w:pPr>
        <w:pStyle w:val="libNormal"/>
        <w:rPr>
          <w:rtl/>
        </w:rPr>
      </w:pPr>
      <w:r w:rsidRPr="007B62FF">
        <w:rPr>
          <w:rtl/>
        </w:rPr>
        <w:t>وقد مرّ أنّ الحق استظهار الوثاقة من هذه الكلمة فراجع.</w:t>
      </w:r>
    </w:p>
    <w:p w:rsidR="0017382C" w:rsidRDefault="0017382C" w:rsidP="00E10B1D">
      <w:pPr>
        <w:pStyle w:val="Heading3"/>
        <w:rPr>
          <w:rtl/>
        </w:rPr>
      </w:pPr>
      <w:bookmarkStart w:id="930" w:name="_Toc394922150"/>
      <w:r w:rsidRPr="004F14F2">
        <w:rPr>
          <w:rtl/>
        </w:rPr>
        <w:t>[3235] أبو بلال الأشعري</w:t>
      </w:r>
      <w:r w:rsidR="00527246">
        <w:rPr>
          <w:rtl/>
        </w:rPr>
        <w:t>:</w:t>
      </w:r>
      <w:bookmarkEnd w:id="930"/>
    </w:p>
    <w:p w:rsidR="0017382C" w:rsidRPr="007B62FF" w:rsidRDefault="0017382C" w:rsidP="0017382C">
      <w:pPr>
        <w:pStyle w:val="libNormal"/>
        <w:rPr>
          <w:rtl/>
        </w:rPr>
      </w:pPr>
      <w:r w:rsidRPr="007B62FF">
        <w:rPr>
          <w:rtl/>
        </w:rPr>
        <w:t xml:space="preserve">صاحب كتاب في الفهرست </w:t>
      </w:r>
      <w:r w:rsidRPr="0017382C">
        <w:rPr>
          <w:rStyle w:val="libFootnotenumChar"/>
          <w:rtl/>
        </w:rPr>
        <w:t>(8)</w:t>
      </w:r>
      <w:r w:rsidRPr="007B62FF">
        <w:rPr>
          <w:rtl/>
        </w:rPr>
        <w:t xml:space="preserve"> والنجاشي</w:t>
      </w:r>
      <w:r w:rsidR="00527246">
        <w:rPr>
          <w:rtl/>
        </w:rPr>
        <w:t>،</w:t>
      </w:r>
      <w:r w:rsidRPr="007B62FF">
        <w:rPr>
          <w:rtl/>
        </w:rPr>
        <w:t xml:space="preserve"> يرويه عنه إبراهيم بن سليمان</w:t>
      </w:r>
      <w:r w:rsidR="00527246">
        <w:rPr>
          <w:rtl/>
        </w:rPr>
        <w:t>،</w:t>
      </w:r>
      <w:r w:rsidRPr="007B62FF">
        <w:rPr>
          <w:rtl/>
        </w:rPr>
        <w:t xml:space="preserve"> وظاهرهما الإماميّة</w:t>
      </w:r>
      <w:r w:rsidR="00527246">
        <w:rPr>
          <w:rtl/>
        </w:rPr>
        <w:t>،</w:t>
      </w:r>
      <w:r w:rsidRPr="007B62FF">
        <w:rPr>
          <w:rtl/>
        </w:rPr>
        <w:t xml:space="preserve"> وفي النجاشي</w:t>
      </w:r>
      <w:r w:rsidR="00527246">
        <w:rPr>
          <w:rtl/>
        </w:rPr>
        <w:t>:</w:t>
      </w:r>
      <w:r w:rsidRPr="007B62FF">
        <w:rPr>
          <w:rtl/>
        </w:rPr>
        <w:t xml:space="preserve"> مُقِلّ </w:t>
      </w:r>
      <w:r w:rsidRPr="0017382C">
        <w:rPr>
          <w:rStyle w:val="libFootnotenumChar"/>
          <w:rtl/>
        </w:rPr>
        <w:t>(9)</w:t>
      </w:r>
      <w:r>
        <w:rPr>
          <w:rtl/>
        </w:rPr>
        <w:t>.</w:t>
      </w:r>
      <w:r w:rsidRPr="007B62FF">
        <w:rPr>
          <w:rtl/>
        </w:rPr>
        <w:t xml:space="preserve"> وفيه ظهور في</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تهذيب الأحكام 4</w:t>
      </w:r>
      <w:r w:rsidR="00527246">
        <w:rPr>
          <w:rtl/>
        </w:rPr>
        <w:t>:</w:t>
      </w:r>
      <w:r w:rsidRPr="007B62FF">
        <w:rPr>
          <w:rtl/>
        </w:rPr>
        <w:t xml:space="preserve"> 146 / 406.</w:t>
      </w:r>
    </w:p>
    <w:p w:rsidR="0017382C" w:rsidRPr="007B62FF" w:rsidRDefault="0017382C" w:rsidP="0017382C">
      <w:pPr>
        <w:pStyle w:val="libFootnote0"/>
        <w:rPr>
          <w:rtl/>
        </w:rPr>
      </w:pPr>
      <w:r w:rsidRPr="007B62FF">
        <w:rPr>
          <w:rtl/>
        </w:rPr>
        <w:t>(2) تهذيب الأحكام 7</w:t>
      </w:r>
      <w:r w:rsidR="00527246">
        <w:rPr>
          <w:rtl/>
        </w:rPr>
        <w:t>:</w:t>
      </w:r>
      <w:r w:rsidRPr="007B62FF">
        <w:rPr>
          <w:rtl/>
        </w:rPr>
        <w:t xml:space="preserve"> 155 / 686.</w:t>
      </w:r>
    </w:p>
    <w:p w:rsidR="0017382C" w:rsidRPr="007B62FF" w:rsidRDefault="0017382C" w:rsidP="0017382C">
      <w:pPr>
        <w:pStyle w:val="libFootnote0"/>
        <w:rPr>
          <w:rtl/>
        </w:rPr>
      </w:pPr>
      <w:r w:rsidRPr="007B62FF">
        <w:rPr>
          <w:rtl/>
        </w:rPr>
        <w:t>(3) رجال البرقي</w:t>
      </w:r>
      <w:r w:rsidR="00527246">
        <w:rPr>
          <w:rtl/>
        </w:rPr>
        <w:t>:</w:t>
      </w:r>
      <w:r w:rsidRPr="007B62FF">
        <w:rPr>
          <w:rtl/>
        </w:rPr>
        <w:t xml:space="preserve"> 6.</w:t>
      </w:r>
    </w:p>
    <w:p w:rsidR="0017382C" w:rsidRPr="007B62FF" w:rsidRDefault="0017382C" w:rsidP="0017382C">
      <w:pPr>
        <w:pStyle w:val="libFootnote0"/>
        <w:rPr>
          <w:rtl/>
        </w:rPr>
      </w:pPr>
      <w:r w:rsidRPr="007B62FF">
        <w:rPr>
          <w:rtl/>
        </w:rPr>
        <w:t>(4) رجال ابن داود</w:t>
      </w:r>
      <w:r w:rsidR="00527246">
        <w:rPr>
          <w:rtl/>
        </w:rPr>
        <w:t>:</w:t>
      </w:r>
      <w:r w:rsidRPr="007B62FF">
        <w:rPr>
          <w:rtl/>
        </w:rPr>
        <w:t xml:space="preserve"> 215 / 10.</w:t>
      </w:r>
    </w:p>
    <w:p w:rsidR="0017382C" w:rsidRPr="007B62FF" w:rsidRDefault="0017382C" w:rsidP="0017382C">
      <w:pPr>
        <w:pStyle w:val="libFootnote0"/>
        <w:rPr>
          <w:rtl/>
        </w:rPr>
      </w:pPr>
      <w:r w:rsidRPr="007B62FF">
        <w:rPr>
          <w:rtl/>
        </w:rPr>
        <w:t>(5) رجال العلاّمة</w:t>
      </w:r>
      <w:r w:rsidR="00527246">
        <w:rPr>
          <w:rtl/>
        </w:rPr>
        <w:t>:</w:t>
      </w:r>
      <w:r w:rsidRPr="007B62FF">
        <w:rPr>
          <w:rtl/>
        </w:rPr>
        <w:t xml:space="preserve"> 194</w:t>
      </w:r>
      <w:r w:rsidR="00527246">
        <w:rPr>
          <w:rtl/>
        </w:rPr>
        <w:t>،</w:t>
      </w:r>
      <w:r w:rsidRPr="007B62FF">
        <w:rPr>
          <w:rtl/>
        </w:rPr>
        <w:t xml:space="preserve"> وأُنظر</w:t>
      </w:r>
      <w:r w:rsidR="00527246">
        <w:rPr>
          <w:rtl/>
        </w:rPr>
        <w:t>:</w:t>
      </w:r>
      <w:r w:rsidRPr="007B62FF">
        <w:rPr>
          <w:rtl/>
        </w:rPr>
        <w:t xml:space="preserve"> منتهى المقال</w:t>
      </w:r>
      <w:r w:rsidR="00527246">
        <w:rPr>
          <w:rtl/>
        </w:rPr>
        <w:t>:</w:t>
      </w:r>
      <w:r w:rsidRPr="007B62FF">
        <w:rPr>
          <w:rtl/>
        </w:rPr>
        <w:t xml:space="preserve"> 338.</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520 / 19.</w:t>
      </w:r>
    </w:p>
    <w:p w:rsidR="0017382C" w:rsidRPr="007B62FF" w:rsidRDefault="0017382C" w:rsidP="0017382C">
      <w:pPr>
        <w:pStyle w:val="libFootnote0"/>
        <w:rPr>
          <w:rtl/>
        </w:rPr>
      </w:pPr>
      <w:r w:rsidRPr="007B62FF">
        <w:rPr>
          <w:rtl/>
        </w:rPr>
        <w:t xml:space="preserve">(7) الوجيزة </w:t>
      </w:r>
      <w:r>
        <w:rPr>
          <w:rtl/>
        </w:rPr>
        <w:t>(</w:t>
      </w:r>
      <w:r w:rsidRPr="007B62FF">
        <w:rPr>
          <w:rtl/>
        </w:rPr>
        <w:t>للمجلسي</w:t>
      </w:r>
      <w:r>
        <w:rPr>
          <w:rtl/>
        </w:rPr>
        <w:t>)</w:t>
      </w:r>
      <w:r w:rsidR="00527246">
        <w:rPr>
          <w:rtl/>
        </w:rPr>
        <w:t>:</w:t>
      </w:r>
      <w:r w:rsidRPr="007B62FF">
        <w:rPr>
          <w:rtl/>
        </w:rPr>
        <w:t xml:space="preserve"> 61.</w:t>
      </w:r>
    </w:p>
    <w:p w:rsidR="0017382C" w:rsidRPr="007B62FF" w:rsidRDefault="0017382C" w:rsidP="0017382C">
      <w:pPr>
        <w:pStyle w:val="libFootnote0"/>
        <w:rPr>
          <w:rtl/>
        </w:rPr>
      </w:pPr>
      <w:r w:rsidRPr="007B62FF">
        <w:rPr>
          <w:rtl/>
        </w:rPr>
        <w:t xml:space="preserve">(8) فهرست </w:t>
      </w:r>
      <w:r>
        <w:rPr>
          <w:rtl/>
        </w:rPr>
        <w:t>(</w:t>
      </w:r>
      <w:r w:rsidRPr="007B62FF">
        <w:rPr>
          <w:rtl/>
        </w:rPr>
        <w:t>الشيخ</w:t>
      </w:r>
      <w:r>
        <w:rPr>
          <w:rtl/>
        </w:rPr>
        <w:t>)</w:t>
      </w:r>
      <w:r w:rsidR="00527246">
        <w:rPr>
          <w:rtl/>
        </w:rPr>
        <w:t>:</w:t>
      </w:r>
      <w:r w:rsidRPr="007B62FF">
        <w:rPr>
          <w:rtl/>
        </w:rPr>
        <w:t xml:space="preserve"> 191 / 867.</w:t>
      </w:r>
    </w:p>
    <w:p w:rsidR="0017382C" w:rsidRPr="007B62FF" w:rsidRDefault="0017382C" w:rsidP="0017382C">
      <w:pPr>
        <w:pStyle w:val="libFootnote0"/>
        <w:rPr>
          <w:rtl/>
        </w:rPr>
      </w:pPr>
      <w:r w:rsidRPr="007B62FF">
        <w:rPr>
          <w:rtl/>
        </w:rPr>
        <w:t>(9) رجال النجاشي</w:t>
      </w:r>
      <w:r w:rsidR="00527246">
        <w:rPr>
          <w:rtl/>
        </w:rPr>
        <w:t>:</w:t>
      </w:r>
      <w:r w:rsidRPr="007B62FF">
        <w:rPr>
          <w:rtl/>
        </w:rPr>
        <w:t xml:space="preserve"> 454 / 1230.</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انحصار الطعن فيه فلا تغفل.</w:t>
      </w:r>
    </w:p>
    <w:p w:rsidR="0017382C" w:rsidRDefault="0017382C" w:rsidP="00E10B1D">
      <w:pPr>
        <w:pStyle w:val="Heading3"/>
        <w:rPr>
          <w:rtl/>
        </w:rPr>
      </w:pPr>
      <w:bookmarkStart w:id="931" w:name="_Toc394922151"/>
      <w:r w:rsidRPr="004F14F2">
        <w:rPr>
          <w:rtl/>
        </w:rPr>
        <w:t>[3236] أبو بلال المكّي</w:t>
      </w:r>
      <w:r w:rsidR="00527246">
        <w:rPr>
          <w:rtl/>
        </w:rPr>
        <w:t>:</w:t>
      </w:r>
      <w:bookmarkEnd w:id="931"/>
    </w:p>
    <w:p w:rsidR="0017382C" w:rsidRPr="007B62FF" w:rsidRDefault="0017382C" w:rsidP="0017382C">
      <w:pPr>
        <w:pStyle w:val="libNormal"/>
        <w:rPr>
          <w:rtl/>
        </w:rPr>
      </w:pPr>
      <w:r w:rsidRPr="007B62FF">
        <w:rPr>
          <w:rtl/>
        </w:rPr>
        <w:t>في الكافي</w:t>
      </w:r>
      <w:r w:rsidR="00527246">
        <w:rPr>
          <w:rtl/>
        </w:rPr>
        <w:t>:</w:t>
      </w:r>
      <w:r w:rsidRPr="007B62FF">
        <w:rPr>
          <w:rtl/>
        </w:rPr>
        <w:t xml:space="preserve"> عن العدّة</w:t>
      </w:r>
      <w:r w:rsidR="00527246">
        <w:rPr>
          <w:rtl/>
        </w:rPr>
        <w:t>،</w:t>
      </w:r>
      <w:r w:rsidRPr="007B62FF">
        <w:rPr>
          <w:rtl/>
        </w:rPr>
        <w:t xml:space="preserve"> عن أحمد بن محمّد</w:t>
      </w:r>
      <w:r w:rsidR="00527246">
        <w:rPr>
          <w:rtl/>
        </w:rPr>
        <w:t>،</w:t>
      </w:r>
      <w:r w:rsidRPr="007B62FF">
        <w:rPr>
          <w:rtl/>
        </w:rPr>
        <w:t xml:space="preserve"> عن الحسين بن سعيد</w:t>
      </w:r>
      <w:r w:rsidR="00527246">
        <w:rPr>
          <w:rtl/>
        </w:rPr>
        <w:t>،</w:t>
      </w:r>
      <w:r w:rsidRPr="007B62FF">
        <w:rPr>
          <w:rtl/>
        </w:rPr>
        <w:t xml:space="preserve"> عن إبراهيم بن أبي </w:t>
      </w:r>
      <w:r w:rsidRPr="0017382C">
        <w:rPr>
          <w:rStyle w:val="libFootnotenumChar"/>
          <w:rtl/>
        </w:rPr>
        <w:t>(1)</w:t>
      </w:r>
      <w:r w:rsidRPr="007B62FF">
        <w:rPr>
          <w:rtl/>
        </w:rPr>
        <w:t xml:space="preserve"> البلاد</w:t>
      </w:r>
      <w:r w:rsidR="00527246">
        <w:rPr>
          <w:rtl/>
        </w:rPr>
        <w:t>،</w:t>
      </w:r>
      <w:r w:rsidRPr="007B62FF">
        <w:rPr>
          <w:rtl/>
        </w:rPr>
        <w:t xml:space="preserve"> عن أبي بلال المكّي</w:t>
      </w:r>
      <w:r w:rsidR="00527246">
        <w:rPr>
          <w:rtl/>
        </w:rPr>
        <w:t>،</w:t>
      </w:r>
      <w:r w:rsidRPr="007B62FF">
        <w:rPr>
          <w:rtl/>
        </w:rPr>
        <w:t xml:space="preserve"> قال</w:t>
      </w:r>
      <w:r w:rsidR="00527246">
        <w:rPr>
          <w:rtl/>
        </w:rPr>
        <w:t>:</w:t>
      </w:r>
      <w:r w:rsidRPr="007B62FF">
        <w:rPr>
          <w:rtl/>
        </w:rPr>
        <w:t xml:space="preserve"> رأيت أبا عبد الله </w:t>
      </w:r>
      <w:r w:rsidRPr="0017382C">
        <w:rPr>
          <w:rStyle w:val="libAlaemChar"/>
          <w:rtl/>
        </w:rPr>
        <w:t>عليه‌السلام</w:t>
      </w:r>
      <w:r w:rsidRPr="007B62FF">
        <w:rPr>
          <w:rtl/>
        </w:rPr>
        <w:t xml:space="preserve"> دخل الحجر من ناحية الباب فقام يصلّي على قدر ذراعين من البيت</w:t>
      </w:r>
      <w:r w:rsidR="00527246">
        <w:rPr>
          <w:rtl/>
        </w:rPr>
        <w:t>،</w:t>
      </w:r>
      <w:r w:rsidRPr="007B62FF">
        <w:rPr>
          <w:rtl/>
        </w:rPr>
        <w:t xml:space="preserve"> فقلت له</w:t>
      </w:r>
      <w:r w:rsidR="00527246">
        <w:rPr>
          <w:rtl/>
        </w:rPr>
        <w:t>:</w:t>
      </w:r>
      <w:r w:rsidRPr="007B62FF">
        <w:rPr>
          <w:rtl/>
        </w:rPr>
        <w:t xml:space="preserve"> ما رأيت أحداً من أهل بيتك يصلّي بحيال الميزاب</w:t>
      </w:r>
      <w:r>
        <w:rPr>
          <w:rtl/>
        </w:rPr>
        <w:t>؟</w:t>
      </w:r>
      <w:r w:rsidRPr="007B62FF">
        <w:rPr>
          <w:rtl/>
        </w:rPr>
        <w:t xml:space="preserve"> فقال</w:t>
      </w:r>
      <w:r w:rsidR="00527246">
        <w:rPr>
          <w:rtl/>
        </w:rPr>
        <w:t>:</w:t>
      </w:r>
      <w:r w:rsidRPr="007B62FF">
        <w:rPr>
          <w:rtl/>
        </w:rPr>
        <w:t xml:space="preserve"> هذا مصلّى شبر وشبير ابني هارون </w:t>
      </w:r>
      <w:r w:rsidRPr="0017382C">
        <w:rPr>
          <w:rStyle w:val="libFootnotenumChar"/>
          <w:rtl/>
        </w:rPr>
        <w:t>(2)</w:t>
      </w:r>
      <w:r>
        <w:rPr>
          <w:rtl/>
        </w:rPr>
        <w:t>.</w:t>
      </w:r>
    </w:p>
    <w:p w:rsidR="0017382C" w:rsidRPr="007B62FF" w:rsidRDefault="0017382C" w:rsidP="0017382C">
      <w:pPr>
        <w:pStyle w:val="libNormal"/>
        <w:rPr>
          <w:rtl/>
        </w:rPr>
      </w:pPr>
      <w:r w:rsidRPr="007B62FF">
        <w:rPr>
          <w:rtl/>
        </w:rPr>
        <w:t>وعن محمّد بن يحيى وغيره</w:t>
      </w:r>
      <w:r w:rsidR="00527246">
        <w:rPr>
          <w:rtl/>
        </w:rPr>
        <w:t>،</w:t>
      </w:r>
      <w:r w:rsidRPr="007B62FF">
        <w:rPr>
          <w:rtl/>
        </w:rPr>
        <w:t xml:space="preserve"> عن أحمد بن محمّد</w:t>
      </w:r>
      <w:r w:rsidR="00527246">
        <w:rPr>
          <w:rtl/>
        </w:rPr>
        <w:t>،</w:t>
      </w:r>
      <w:r w:rsidRPr="007B62FF">
        <w:rPr>
          <w:rtl/>
        </w:rPr>
        <w:t xml:space="preserve"> عن العباس بن معروف</w:t>
      </w:r>
      <w:r w:rsidR="00527246">
        <w:rPr>
          <w:rtl/>
        </w:rPr>
        <w:t>،</w:t>
      </w:r>
      <w:r w:rsidRPr="007B62FF">
        <w:rPr>
          <w:rtl/>
        </w:rPr>
        <w:t xml:space="preserve"> عن علي بن مهزيار</w:t>
      </w:r>
      <w:r w:rsidR="00527246">
        <w:rPr>
          <w:rtl/>
        </w:rPr>
        <w:t>،</w:t>
      </w:r>
      <w:r w:rsidRPr="007B62FF">
        <w:rPr>
          <w:rtl/>
        </w:rPr>
        <w:t xml:space="preserve"> عن الحسين بن سعيد</w:t>
      </w:r>
      <w:r w:rsidR="00527246">
        <w:rPr>
          <w:rtl/>
        </w:rPr>
        <w:t>،</w:t>
      </w:r>
      <w:r w:rsidRPr="007B62FF">
        <w:rPr>
          <w:rtl/>
        </w:rPr>
        <w:t xml:space="preserve"> عن إبراهيم بن أبي البلاد</w:t>
      </w:r>
      <w:r w:rsidR="00527246">
        <w:rPr>
          <w:rtl/>
        </w:rPr>
        <w:t>،</w:t>
      </w:r>
      <w:r w:rsidRPr="007B62FF">
        <w:rPr>
          <w:rtl/>
        </w:rPr>
        <w:t xml:space="preserve"> قال</w:t>
      </w:r>
      <w:r w:rsidR="00527246">
        <w:rPr>
          <w:rtl/>
        </w:rPr>
        <w:t>:</w:t>
      </w:r>
      <w:r w:rsidRPr="007B62FF">
        <w:rPr>
          <w:rtl/>
        </w:rPr>
        <w:t xml:space="preserve"> حدثني أبو البلال المكّي</w:t>
      </w:r>
      <w:r w:rsidR="00527246">
        <w:rPr>
          <w:rtl/>
        </w:rPr>
        <w:t>،</w:t>
      </w:r>
      <w:r w:rsidRPr="007B62FF">
        <w:rPr>
          <w:rtl/>
        </w:rPr>
        <w:t xml:space="preserve"> قال</w:t>
      </w:r>
      <w:r w:rsidR="00527246">
        <w:rPr>
          <w:rtl/>
        </w:rPr>
        <w:t>:</w:t>
      </w:r>
      <w:r w:rsidRPr="007B62FF">
        <w:rPr>
          <w:rtl/>
        </w:rPr>
        <w:t xml:space="preserve"> رأيت أبا عبد الله </w:t>
      </w:r>
      <w:r w:rsidRPr="0017382C">
        <w:rPr>
          <w:rStyle w:val="libAlaemChar"/>
          <w:rtl/>
        </w:rPr>
        <w:t>عليه‌السلام</w:t>
      </w:r>
      <w:r w:rsidRPr="007B62FF">
        <w:rPr>
          <w:rtl/>
        </w:rPr>
        <w:t xml:space="preserve"> طاف بالبيت ثمّ صلّى فيما بين الباب والحجر الأسود ركعتين</w:t>
      </w:r>
      <w:r w:rsidR="00527246">
        <w:rPr>
          <w:rtl/>
        </w:rPr>
        <w:t>،</w:t>
      </w:r>
      <w:r w:rsidRPr="007B62FF">
        <w:rPr>
          <w:rtl/>
        </w:rPr>
        <w:t xml:space="preserve"> فقلت له</w:t>
      </w:r>
      <w:r w:rsidR="00527246">
        <w:rPr>
          <w:rtl/>
        </w:rPr>
        <w:t>:</w:t>
      </w:r>
      <w:r w:rsidRPr="007B62FF">
        <w:rPr>
          <w:rtl/>
        </w:rPr>
        <w:t xml:space="preserve"> ما رأيت أحداً منكم صلّى في هذا الموضع</w:t>
      </w:r>
      <w:r>
        <w:rPr>
          <w:rtl/>
        </w:rPr>
        <w:t>؟</w:t>
      </w:r>
      <w:r w:rsidRPr="007B62FF">
        <w:rPr>
          <w:rtl/>
        </w:rPr>
        <w:t xml:space="preserve"> فقال</w:t>
      </w:r>
      <w:r w:rsidR="00527246">
        <w:rPr>
          <w:rtl/>
        </w:rPr>
        <w:t>:</w:t>
      </w:r>
      <w:r w:rsidRPr="007B62FF">
        <w:rPr>
          <w:rtl/>
        </w:rPr>
        <w:t xml:space="preserve"> هذا المكان الذي تيب على آدم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Pr="007B62FF" w:rsidRDefault="0017382C" w:rsidP="0017382C">
      <w:pPr>
        <w:pStyle w:val="libNormal"/>
        <w:rPr>
          <w:rtl/>
        </w:rPr>
      </w:pPr>
      <w:r w:rsidRPr="007B62FF">
        <w:rPr>
          <w:rtl/>
        </w:rPr>
        <w:t>وفي التهذيب بإسناده</w:t>
      </w:r>
      <w:r w:rsidR="00527246">
        <w:rPr>
          <w:rtl/>
        </w:rPr>
        <w:t>:</w:t>
      </w:r>
      <w:r w:rsidRPr="007B62FF">
        <w:rPr>
          <w:rtl/>
        </w:rPr>
        <w:t xml:space="preserve"> عن محمّد بن أبي الصهبان</w:t>
      </w:r>
      <w:r w:rsidR="00527246">
        <w:rPr>
          <w:rtl/>
        </w:rPr>
        <w:t>،</w:t>
      </w:r>
      <w:r w:rsidRPr="007B62FF">
        <w:rPr>
          <w:rtl/>
        </w:rPr>
        <w:t xml:space="preserve"> عن محمّد بن إسماعيل</w:t>
      </w:r>
      <w:r w:rsidR="00527246">
        <w:rPr>
          <w:rtl/>
        </w:rPr>
        <w:t>،</w:t>
      </w:r>
      <w:r w:rsidRPr="007B62FF">
        <w:rPr>
          <w:rtl/>
        </w:rPr>
        <w:t xml:space="preserve"> عن إبراهيم بن أبي البلاد</w:t>
      </w:r>
      <w:r w:rsidR="00527246">
        <w:rPr>
          <w:rtl/>
        </w:rPr>
        <w:t>،</w:t>
      </w:r>
      <w:r w:rsidRPr="007B62FF">
        <w:rPr>
          <w:rtl/>
        </w:rPr>
        <w:t xml:space="preserve"> قال</w:t>
      </w:r>
      <w:r w:rsidR="00527246">
        <w:rPr>
          <w:rtl/>
        </w:rPr>
        <w:t>:</w:t>
      </w:r>
      <w:r w:rsidRPr="007B62FF">
        <w:rPr>
          <w:rtl/>
        </w:rPr>
        <w:t xml:space="preserve"> حدثني أبو بلال المكّي</w:t>
      </w:r>
      <w:r w:rsidR="00527246">
        <w:rPr>
          <w:rtl/>
        </w:rPr>
        <w:t>،</w:t>
      </w:r>
      <w:r w:rsidRPr="007B62FF">
        <w:rPr>
          <w:rtl/>
        </w:rPr>
        <w:t xml:space="preserve"> قال</w:t>
      </w:r>
      <w:r w:rsidR="00527246">
        <w:rPr>
          <w:rtl/>
        </w:rPr>
        <w:t>:</w:t>
      </w:r>
      <w:r w:rsidRPr="007B62FF">
        <w:rPr>
          <w:rtl/>
        </w:rPr>
        <w:t xml:space="preserve"> رأيت أبا عبد الله </w:t>
      </w:r>
      <w:r w:rsidRPr="0017382C">
        <w:rPr>
          <w:rStyle w:val="libAlaemChar"/>
          <w:rtl/>
        </w:rPr>
        <w:t>عليه‌السلام</w:t>
      </w:r>
      <w:r w:rsidRPr="007B62FF">
        <w:rPr>
          <w:rtl/>
        </w:rPr>
        <w:t xml:space="preserve"> بعرفة أتى بخمسين نواة</w:t>
      </w:r>
      <w:r w:rsidR="00527246">
        <w:rPr>
          <w:rtl/>
        </w:rPr>
        <w:t>،</w:t>
      </w:r>
      <w:r w:rsidRPr="007B62FF">
        <w:rPr>
          <w:rtl/>
        </w:rPr>
        <w:t xml:space="preserve"> فكان يصلّي بقل هو الله أحد</w:t>
      </w:r>
      <w:r w:rsidR="00527246">
        <w:rPr>
          <w:rtl/>
        </w:rPr>
        <w:t>،</w:t>
      </w:r>
      <w:r w:rsidRPr="007B62FF">
        <w:rPr>
          <w:rtl/>
        </w:rPr>
        <w:t xml:space="preserve"> وصلّى مائة ركعة بقل هو الله أحد</w:t>
      </w:r>
      <w:r w:rsidR="00527246">
        <w:rPr>
          <w:rtl/>
        </w:rPr>
        <w:t>،</w:t>
      </w:r>
      <w:r w:rsidRPr="007B62FF">
        <w:rPr>
          <w:rtl/>
        </w:rPr>
        <w:t xml:space="preserve"> وختمها بآية الكرسي</w:t>
      </w:r>
      <w:r w:rsidR="00527246">
        <w:rPr>
          <w:rtl/>
        </w:rPr>
        <w:t>،</w:t>
      </w:r>
      <w:r w:rsidRPr="007B62FF">
        <w:rPr>
          <w:rtl/>
        </w:rPr>
        <w:t xml:space="preserve"> فقلت له</w:t>
      </w:r>
      <w:r w:rsidR="00527246">
        <w:rPr>
          <w:rtl/>
        </w:rPr>
        <w:t>:</w:t>
      </w:r>
      <w:r w:rsidRPr="007B62FF">
        <w:rPr>
          <w:rtl/>
        </w:rPr>
        <w:t xml:space="preserve"> جعلت فداك ما رأيت أحداً منكم صلّى هذه الصلاة هاهنا</w:t>
      </w:r>
      <w:r>
        <w:rPr>
          <w:rtl/>
        </w:rPr>
        <w:t>؟</w:t>
      </w:r>
      <w:r w:rsidRPr="007B62FF">
        <w:rPr>
          <w:rtl/>
        </w:rPr>
        <w:t xml:space="preserve"> فقال</w:t>
      </w:r>
      <w:r w:rsidR="00527246">
        <w:rPr>
          <w:rtl/>
        </w:rPr>
        <w:t>:</w:t>
      </w:r>
      <w:r w:rsidRPr="007B62FF">
        <w:rPr>
          <w:rtl/>
        </w:rPr>
        <w:t xml:space="preserve"> ما شهد</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الأصل</w:t>
      </w:r>
      <w:r w:rsidR="00527246">
        <w:rPr>
          <w:rtl/>
        </w:rPr>
        <w:t>:</w:t>
      </w:r>
      <w:r w:rsidRPr="007B62FF">
        <w:rPr>
          <w:rtl/>
        </w:rPr>
        <w:t xml:space="preserve"> </w:t>
      </w:r>
      <w:r>
        <w:rPr>
          <w:rtl/>
        </w:rPr>
        <w:t>(</w:t>
      </w:r>
      <w:r w:rsidRPr="007B62FF">
        <w:rPr>
          <w:rtl/>
        </w:rPr>
        <w:t>أبي</w:t>
      </w:r>
      <w:r>
        <w:rPr>
          <w:rtl/>
        </w:rPr>
        <w:t>)</w:t>
      </w:r>
      <w:r w:rsidRPr="007B62FF">
        <w:rPr>
          <w:rtl/>
        </w:rPr>
        <w:t xml:space="preserve"> لم ترد.</w:t>
      </w:r>
    </w:p>
    <w:p w:rsidR="0017382C" w:rsidRPr="007B62FF" w:rsidRDefault="0017382C" w:rsidP="0017382C">
      <w:pPr>
        <w:pStyle w:val="libFootnote0"/>
        <w:rPr>
          <w:rtl/>
        </w:rPr>
      </w:pPr>
      <w:r w:rsidRPr="007B62FF">
        <w:rPr>
          <w:rtl/>
        </w:rPr>
        <w:t>(2) الكافي 4</w:t>
      </w:r>
      <w:r w:rsidR="00527246">
        <w:rPr>
          <w:rtl/>
        </w:rPr>
        <w:t>:</w:t>
      </w:r>
      <w:r w:rsidRPr="007B62FF">
        <w:rPr>
          <w:rtl/>
        </w:rPr>
        <w:t xml:space="preserve"> 214 / 9.</w:t>
      </w:r>
    </w:p>
    <w:p w:rsidR="0017382C" w:rsidRPr="007B62FF" w:rsidRDefault="0017382C" w:rsidP="0017382C">
      <w:pPr>
        <w:pStyle w:val="libFootnote0"/>
        <w:rPr>
          <w:rtl/>
        </w:rPr>
      </w:pPr>
      <w:r w:rsidRPr="007B62FF">
        <w:rPr>
          <w:rtl/>
        </w:rPr>
        <w:t>(3) الكافي 4</w:t>
      </w:r>
      <w:r w:rsidR="00527246">
        <w:rPr>
          <w:rtl/>
        </w:rPr>
        <w:t>:</w:t>
      </w:r>
      <w:r w:rsidRPr="007B62FF">
        <w:rPr>
          <w:rtl/>
        </w:rPr>
        <w:t xml:space="preserve"> 194 / 5.</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هذا الموضع نبيّ ولا وصي نبيّ إلاّ صلّى هذه الصلاة </w:t>
      </w:r>
      <w:r w:rsidRPr="0017382C">
        <w:rPr>
          <w:rStyle w:val="libFootnotenumChar"/>
          <w:rtl/>
        </w:rPr>
        <w:t>(1)</w:t>
      </w:r>
      <w:r>
        <w:rPr>
          <w:rtl/>
        </w:rPr>
        <w:t>.</w:t>
      </w:r>
    </w:p>
    <w:p w:rsidR="0017382C" w:rsidRPr="007B62FF" w:rsidRDefault="0017382C" w:rsidP="0017382C">
      <w:pPr>
        <w:pStyle w:val="libNormal"/>
        <w:rPr>
          <w:rtl/>
        </w:rPr>
      </w:pPr>
      <w:r w:rsidRPr="007B62FF">
        <w:rPr>
          <w:rtl/>
        </w:rPr>
        <w:t xml:space="preserve">وهذه الأخبار الصحاح التي رواها المشايخ تنبئ عن إماميّته وحسن حاله وملازمته له </w:t>
      </w:r>
      <w:r w:rsidRPr="0017382C">
        <w:rPr>
          <w:rStyle w:val="libAlaemChar"/>
          <w:rtl/>
        </w:rPr>
        <w:t>عليه‌السلام</w:t>
      </w:r>
      <w:r>
        <w:rPr>
          <w:rtl/>
        </w:rPr>
        <w:t>.</w:t>
      </w:r>
    </w:p>
    <w:p w:rsidR="0017382C" w:rsidRDefault="0017382C" w:rsidP="00E10B1D">
      <w:pPr>
        <w:pStyle w:val="Heading3"/>
        <w:rPr>
          <w:rtl/>
        </w:rPr>
      </w:pPr>
      <w:bookmarkStart w:id="932" w:name="_Toc394922152"/>
      <w:r w:rsidRPr="004F14F2">
        <w:rPr>
          <w:rtl/>
        </w:rPr>
        <w:t>[3237] أبو جُحيفة بضم الجيم وهب بن عبد الله</w:t>
      </w:r>
      <w:r w:rsidR="00527246">
        <w:rPr>
          <w:rtl/>
        </w:rPr>
        <w:t>:</w:t>
      </w:r>
      <w:bookmarkEnd w:id="932"/>
    </w:p>
    <w:p w:rsidR="0017382C" w:rsidRPr="007B62FF" w:rsidRDefault="0017382C" w:rsidP="0017382C">
      <w:pPr>
        <w:pStyle w:val="libNormal"/>
        <w:rPr>
          <w:rtl/>
        </w:rPr>
      </w:pPr>
      <w:r w:rsidRPr="007B62FF">
        <w:rPr>
          <w:rtl/>
        </w:rPr>
        <w:t xml:space="preserve">السؤالي </w:t>
      </w:r>
      <w:r w:rsidRPr="0017382C">
        <w:rPr>
          <w:rStyle w:val="libFootnotenumChar"/>
          <w:rtl/>
        </w:rPr>
        <w:t>(2)</w:t>
      </w:r>
      <w:r w:rsidR="00527246">
        <w:rPr>
          <w:rtl/>
        </w:rPr>
        <w:t>،</w:t>
      </w:r>
      <w:r w:rsidRPr="007B62FF">
        <w:rPr>
          <w:rtl/>
        </w:rPr>
        <w:t xml:space="preserve"> عدّه البرقي في رجاله </w:t>
      </w:r>
      <w:r w:rsidRPr="0017382C">
        <w:rPr>
          <w:rStyle w:val="libFootnotenumChar"/>
          <w:rtl/>
        </w:rPr>
        <w:t>(3)</w:t>
      </w:r>
      <w:r w:rsidRPr="007B62FF">
        <w:rPr>
          <w:rtl/>
        </w:rPr>
        <w:t xml:space="preserve"> من خواص أصحاب أمير المؤمنين </w:t>
      </w:r>
      <w:r w:rsidRPr="0017382C">
        <w:rPr>
          <w:rStyle w:val="libAlaemChar"/>
          <w:rtl/>
        </w:rPr>
        <w:t>عليه‌السلام</w:t>
      </w:r>
      <w:r w:rsidRPr="007B62FF">
        <w:rPr>
          <w:rtl/>
        </w:rPr>
        <w:t xml:space="preserve"> من مضر</w:t>
      </w:r>
      <w:r w:rsidR="00527246">
        <w:rPr>
          <w:rtl/>
        </w:rPr>
        <w:t>،</w:t>
      </w:r>
      <w:r w:rsidRPr="007B62FF">
        <w:rPr>
          <w:rtl/>
        </w:rPr>
        <w:t xml:space="preserve"> وكذا في آخر الخلاصة </w:t>
      </w:r>
      <w:r w:rsidRPr="0017382C">
        <w:rPr>
          <w:rStyle w:val="libFootnotenumChar"/>
          <w:rtl/>
        </w:rPr>
        <w:t>(4)</w:t>
      </w:r>
      <w:r>
        <w:rPr>
          <w:rtl/>
        </w:rPr>
        <w:t>.</w:t>
      </w:r>
    </w:p>
    <w:p w:rsidR="0017382C" w:rsidRDefault="0017382C" w:rsidP="00E10B1D">
      <w:pPr>
        <w:pStyle w:val="Heading3"/>
        <w:rPr>
          <w:rtl/>
        </w:rPr>
      </w:pPr>
      <w:bookmarkStart w:id="933" w:name="_Toc394922153"/>
      <w:r w:rsidRPr="004F14F2">
        <w:rPr>
          <w:rtl/>
        </w:rPr>
        <w:t>[3238] أبو جرير الرواسي</w:t>
      </w:r>
      <w:r w:rsidR="00527246">
        <w:rPr>
          <w:rtl/>
        </w:rPr>
        <w:t>:</w:t>
      </w:r>
      <w:bookmarkEnd w:id="933"/>
    </w:p>
    <w:p w:rsidR="0017382C" w:rsidRPr="007B62FF" w:rsidRDefault="0017382C" w:rsidP="0017382C">
      <w:pPr>
        <w:pStyle w:val="libNormal"/>
        <w:rPr>
          <w:rtl/>
        </w:rPr>
      </w:pPr>
      <w:r w:rsidRPr="007B62FF">
        <w:rPr>
          <w:rtl/>
        </w:rPr>
        <w:t>عنه</w:t>
      </w:r>
      <w:r w:rsidR="00527246">
        <w:rPr>
          <w:rtl/>
        </w:rPr>
        <w:t>:</w:t>
      </w:r>
      <w:r w:rsidRPr="007B62FF">
        <w:rPr>
          <w:rtl/>
        </w:rPr>
        <w:t xml:space="preserve"> الحسن بن محبوب</w:t>
      </w:r>
      <w:r w:rsidR="00527246">
        <w:rPr>
          <w:rtl/>
        </w:rPr>
        <w:t>،</w:t>
      </w:r>
      <w:r w:rsidRPr="007B62FF">
        <w:rPr>
          <w:rtl/>
        </w:rPr>
        <w:t xml:space="preserve"> في الكافي</w:t>
      </w:r>
      <w:r w:rsidR="00527246">
        <w:rPr>
          <w:rtl/>
        </w:rPr>
        <w:t>،</w:t>
      </w:r>
      <w:r w:rsidRPr="007B62FF">
        <w:rPr>
          <w:rtl/>
        </w:rPr>
        <w:t xml:space="preserve"> في باب السجود والتسبيح والدعاء فيه </w:t>
      </w:r>
      <w:r w:rsidRPr="0017382C">
        <w:rPr>
          <w:rStyle w:val="libFootnotenumChar"/>
          <w:rtl/>
        </w:rPr>
        <w:t>(5)</w:t>
      </w:r>
      <w:r w:rsidR="00527246">
        <w:rPr>
          <w:rtl/>
        </w:rPr>
        <w:t>،</w:t>
      </w:r>
      <w:r w:rsidRPr="007B62FF">
        <w:rPr>
          <w:rtl/>
        </w:rPr>
        <w:t xml:space="preserve"> وفي التهذيب</w:t>
      </w:r>
      <w:r w:rsidR="00527246">
        <w:rPr>
          <w:rtl/>
        </w:rPr>
        <w:t>،</w:t>
      </w:r>
      <w:r w:rsidRPr="007B62FF">
        <w:rPr>
          <w:rtl/>
        </w:rPr>
        <w:t xml:space="preserve"> في باب كيفية الصلاة من أبواب الزيادات </w:t>
      </w:r>
      <w:r w:rsidRPr="0017382C">
        <w:rPr>
          <w:rStyle w:val="libFootnotenumChar"/>
          <w:rtl/>
        </w:rPr>
        <w:t>(6)</w:t>
      </w:r>
      <w:r>
        <w:rPr>
          <w:rtl/>
        </w:rPr>
        <w:t>.</w:t>
      </w:r>
    </w:p>
    <w:p w:rsidR="0017382C" w:rsidRDefault="0017382C" w:rsidP="00E10B1D">
      <w:pPr>
        <w:pStyle w:val="Heading3"/>
        <w:rPr>
          <w:rtl/>
        </w:rPr>
      </w:pPr>
      <w:bookmarkStart w:id="934" w:name="_Toc394922154"/>
      <w:r w:rsidRPr="004F14F2">
        <w:rPr>
          <w:rtl/>
        </w:rPr>
        <w:t>[3239] أبو جُنْد بن عمرو</w:t>
      </w:r>
      <w:r w:rsidR="00527246">
        <w:rPr>
          <w:rtl/>
        </w:rPr>
        <w:t>:</w:t>
      </w:r>
      <w:bookmarkEnd w:id="934"/>
    </w:p>
    <w:p w:rsidR="0017382C" w:rsidRPr="007B62FF" w:rsidRDefault="0017382C" w:rsidP="0017382C">
      <w:pPr>
        <w:pStyle w:val="libNormal"/>
        <w:rPr>
          <w:rtl/>
        </w:rPr>
      </w:pPr>
      <w:r w:rsidRPr="007B62FF">
        <w:rPr>
          <w:rtl/>
        </w:rPr>
        <w:t>الذي عقر الجمل</w:t>
      </w:r>
      <w:r w:rsidR="00527246">
        <w:rPr>
          <w:rtl/>
        </w:rPr>
        <w:t>،</w:t>
      </w:r>
      <w:r w:rsidRPr="007B62FF">
        <w:rPr>
          <w:rtl/>
        </w:rPr>
        <w:t xml:space="preserve"> كذا في رجال الشيخ </w:t>
      </w:r>
      <w:r w:rsidRPr="0017382C">
        <w:rPr>
          <w:rStyle w:val="libFootnotenumChar"/>
          <w:rtl/>
        </w:rPr>
        <w:t>(7)</w:t>
      </w:r>
      <w:r w:rsidR="00527246">
        <w:rPr>
          <w:rtl/>
        </w:rPr>
        <w:t>،</w:t>
      </w:r>
      <w:r w:rsidRPr="007B62FF">
        <w:rPr>
          <w:rtl/>
        </w:rPr>
        <w:t xml:space="preserve"> وفي شرح الأخبار بإسناده</w:t>
      </w:r>
      <w:r w:rsidR="00527246">
        <w:rPr>
          <w:rtl/>
        </w:rPr>
        <w:t>:</w:t>
      </w:r>
      <w:r w:rsidRPr="007B62FF">
        <w:rPr>
          <w:rtl/>
        </w:rPr>
        <w:t xml:space="preserve"> عن عون بن عبد الله</w:t>
      </w:r>
      <w:r w:rsidR="00527246">
        <w:rPr>
          <w:rtl/>
        </w:rPr>
        <w:t>،</w:t>
      </w:r>
      <w:r w:rsidRPr="007B62FF">
        <w:rPr>
          <w:rtl/>
        </w:rPr>
        <w:t xml:space="preserve"> عن أبيه كاتب علي </w:t>
      </w:r>
      <w:r w:rsidRPr="0017382C">
        <w:rPr>
          <w:rStyle w:val="libAlaemChar"/>
          <w:rtl/>
        </w:rPr>
        <w:t>عليه‌السلام</w:t>
      </w:r>
      <w:r w:rsidR="00527246">
        <w:rPr>
          <w:rtl/>
        </w:rPr>
        <w:t>،</w:t>
      </w:r>
      <w:r w:rsidRPr="007B62FF">
        <w:rPr>
          <w:rtl/>
        </w:rPr>
        <w:t xml:space="preserve"> في حديث طويل انّه عدّ من كان معه </w:t>
      </w:r>
      <w:r w:rsidRPr="0017382C">
        <w:rPr>
          <w:rStyle w:val="libAlaemChar"/>
          <w:rtl/>
        </w:rPr>
        <w:t>عليه‌السلام</w:t>
      </w:r>
      <w:r w:rsidRPr="007B62FF">
        <w:rPr>
          <w:rtl/>
        </w:rPr>
        <w:t xml:space="preserve"> من المهاجرين والأنصار الذين بشّرهم رسول الله </w:t>
      </w:r>
      <w:r w:rsidRPr="0017382C">
        <w:rPr>
          <w:rStyle w:val="libAlaemChar"/>
          <w:rtl/>
        </w:rPr>
        <w:t>صلى‌الله‌عليه‌وآله‌وسلم</w:t>
      </w:r>
      <w:r w:rsidRPr="007B62FF">
        <w:rPr>
          <w:rtl/>
        </w:rPr>
        <w:t xml:space="preserve"> بالجنّة ومن التابعين ومن أفاضل العرب. إلى أنْ قال</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تهذيب الأحكام 5</w:t>
      </w:r>
      <w:r w:rsidR="00527246">
        <w:rPr>
          <w:rtl/>
        </w:rPr>
        <w:t>:</w:t>
      </w:r>
      <w:r w:rsidRPr="007B62FF">
        <w:rPr>
          <w:rtl/>
        </w:rPr>
        <w:t xml:space="preserve"> 479 / 1697.</w:t>
      </w:r>
    </w:p>
    <w:p w:rsidR="0017382C" w:rsidRPr="007B62FF" w:rsidRDefault="0017382C" w:rsidP="0017382C">
      <w:pPr>
        <w:pStyle w:val="libFootnote0"/>
        <w:rPr>
          <w:rtl/>
        </w:rPr>
      </w:pPr>
      <w:r w:rsidRPr="007B62FF">
        <w:rPr>
          <w:rtl/>
        </w:rPr>
        <w:t>(2) كذا في الأصل</w:t>
      </w:r>
      <w:r w:rsidR="00527246">
        <w:rPr>
          <w:rtl/>
        </w:rPr>
        <w:t>،</w:t>
      </w:r>
      <w:r w:rsidRPr="007B62FF">
        <w:rPr>
          <w:rtl/>
        </w:rPr>
        <w:t xml:space="preserve"> وفي الحجرية</w:t>
      </w:r>
      <w:r w:rsidR="00527246">
        <w:rPr>
          <w:rtl/>
        </w:rPr>
        <w:t>:</w:t>
      </w:r>
      <w:r w:rsidRPr="007B62FF">
        <w:rPr>
          <w:rtl/>
        </w:rPr>
        <w:t xml:space="preserve"> </w:t>
      </w:r>
      <w:r>
        <w:rPr>
          <w:rtl/>
        </w:rPr>
        <w:t>(</w:t>
      </w:r>
      <w:r w:rsidRPr="007B62FF">
        <w:rPr>
          <w:rtl/>
        </w:rPr>
        <w:t>السيوالي</w:t>
      </w:r>
      <w:r>
        <w:rPr>
          <w:rtl/>
        </w:rPr>
        <w:t>)</w:t>
      </w:r>
      <w:r w:rsidR="00527246">
        <w:rPr>
          <w:rtl/>
        </w:rPr>
        <w:t>،</w:t>
      </w:r>
      <w:r w:rsidRPr="007B62FF">
        <w:rPr>
          <w:rtl/>
        </w:rPr>
        <w:t xml:space="preserve"> وفي حاشية الأصل وفوق الكلمة في متن الحجرية</w:t>
      </w:r>
      <w:r w:rsidR="00527246">
        <w:rPr>
          <w:rtl/>
        </w:rPr>
        <w:t>:</w:t>
      </w:r>
      <w:r w:rsidRPr="007B62FF">
        <w:rPr>
          <w:rtl/>
        </w:rPr>
        <w:t xml:space="preserve"> </w:t>
      </w:r>
      <w:r>
        <w:rPr>
          <w:rtl/>
        </w:rPr>
        <w:t>(</w:t>
      </w:r>
      <w:r w:rsidRPr="007B62FF">
        <w:rPr>
          <w:rtl/>
        </w:rPr>
        <w:t>السرائي</w:t>
      </w:r>
      <w:r>
        <w:rPr>
          <w:rtl/>
        </w:rPr>
        <w:t>)</w:t>
      </w:r>
      <w:r w:rsidR="00527246">
        <w:rPr>
          <w:rtl/>
        </w:rPr>
        <w:t>،</w:t>
      </w:r>
      <w:r w:rsidRPr="007B62FF">
        <w:rPr>
          <w:rtl/>
        </w:rPr>
        <w:t xml:space="preserve"> وفي المصدر</w:t>
      </w:r>
      <w:r w:rsidR="00527246">
        <w:rPr>
          <w:rtl/>
        </w:rPr>
        <w:t>:</w:t>
      </w:r>
      <w:r w:rsidRPr="007B62FF">
        <w:rPr>
          <w:rtl/>
        </w:rPr>
        <w:t xml:space="preserve"> </w:t>
      </w:r>
      <w:r>
        <w:rPr>
          <w:rtl/>
        </w:rPr>
        <w:t>(</w:t>
      </w:r>
      <w:r w:rsidRPr="007B62FF">
        <w:rPr>
          <w:rtl/>
        </w:rPr>
        <w:t>السوائي</w:t>
      </w:r>
      <w:r>
        <w:rPr>
          <w:rtl/>
        </w:rPr>
        <w:t>)</w:t>
      </w:r>
    </w:p>
    <w:p w:rsidR="0017382C" w:rsidRPr="007B62FF" w:rsidRDefault="0017382C" w:rsidP="0017382C">
      <w:pPr>
        <w:pStyle w:val="libFootnote0"/>
        <w:rPr>
          <w:rtl/>
        </w:rPr>
      </w:pPr>
      <w:r w:rsidRPr="007B62FF">
        <w:rPr>
          <w:rtl/>
        </w:rPr>
        <w:t>(3) رجال البرقي</w:t>
      </w:r>
      <w:r w:rsidR="00527246">
        <w:rPr>
          <w:rtl/>
        </w:rPr>
        <w:t>:</w:t>
      </w:r>
      <w:r w:rsidRPr="007B62FF">
        <w:rPr>
          <w:rtl/>
        </w:rPr>
        <w:t xml:space="preserve"> 5.</w:t>
      </w:r>
    </w:p>
    <w:p w:rsidR="0017382C" w:rsidRPr="007B62FF" w:rsidRDefault="0017382C" w:rsidP="0017382C">
      <w:pPr>
        <w:pStyle w:val="libFootnote0"/>
        <w:rPr>
          <w:rtl/>
        </w:rPr>
      </w:pPr>
      <w:r w:rsidRPr="007B62FF">
        <w:rPr>
          <w:rtl/>
        </w:rPr>
        <w:t>(4) رجال العلاّمة</w:t>
      </w:r>
      <w:r w:rsidR="00527246">
        <w:rPr>
          <w:rtl/>
        </w:rPr>
        <w:t>:</w:t>
      </w:r>
      <w:r w:rsidRPr="007B62FF">
        <w:rPr>
          <w:rtl/>
        </w:rPr>
        <w:t xml:space="preserve"> 193</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السواني</w:t>
      </w:r>
      <w:r>
        <w:rPr>
          <w:rtl/>
        </w:rPr>
        <w:t>)</w:t>
      </w:r>
    </w:p>
    <w:p w:rsidR="0017382C" w:rsidRPr="007B62FF" w:rsidRDefault="0017382C" w:rsidP="0017382C">
      <w:pPr>
        <w:pStyle w:val="libFootnote0"/>
        <w:rPr>
          <w:rtl/>
        </w:rPr>
      </w:pPr>
      <w:r w:rsidRPr="007B62FF">
        <w:rPr>
          <w:rtl/>
        </w:rPr>
        <w:t>(5) الكافي 3</w:t>
      </w:r>
      <w:r w:rsidR="00527246">
        <w:rPr>
          <w:rtl/>
        </w:rPr>
        <w:t>:</w:t>
      </w:r>
      <w:r w:rsidRPr="007B62FF">
        <w:rPr>
          <w:rtl/>
        </w:rPr>
        <w:t xml:space="preserve"> 323 / 10.</w:t>
      </w:r>
    </w:p>
    <w:p w:rsidR="0017382C" w:rsidRPr="007B62FF" w:rsidRDefault="0017382C" w:rsidP="0017382C">
      <w:pPr>
        <w:pStyle w:val="libFootnote0"/>
        <w:rPr>
          <w:rtl/>
        </w:rPr>
      </w:pPr>
      <w:r w:rsidRPr="007B62FF">
        <w:rPr>
          <w:rtl/>
        </w:rPr>
        <w:t>(6) تهذيب الأحكام 2</w:t>
      </w:r>
      <w:r w:rsidR="00527246">
        <w:rPr>
          <w:rtl/>
        </w:rPr>
        <w:t>:</w:t>
      </w:r>
      <w:r w:rsidRPr="007B62FF">
        <w:rPr>
          <w:rtl/>
        </w:rPr>
        <w:t xml:space="preserve"> 300 / 1209.</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64 / 23.</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وعمرو بن حارثة </w:t>
      </w:r>
      <w:r w:rsidRPr="0017382C">
        <w:rPr>
          <w:rStyle w:val="libFootnotenumChar"/>
          <w:rtl/>
        </w:rPr>
        <w:t>(1)</w:t>
      </w:r>
      <w:r w:rsidR="00527246">
        <w:rPr>
          <w:rtl/>
        </w:rPr>
        <w:t>،</w:t>
      </w:r>
      <w:r w:rsidRPr="007B62FF">
        <w:rPr>
          <w:rtl/>
        </w:rPr>
        <w:t xml:space="preserve"> وهو الذي عقر الجمل يوم الجمل</w:t>
      </w:r>
      <w:r w:rsidR="00527246">
        <w:rPr>
          <w:rtl/>
        </w:rPr>
        <w:t>،</w:t>
      </w:r>
      <w:r w:rsidRPr="007B62FF">
        <w:rPr>
          <w:rtl/>
        </w:rPr>
        <w:t xml:space="preserve"> يكنى أبا حبّة</w:t>
      </w:r>
      <w:r w:rsidR="00527246">
        <w:rPr>
          <w:rtl/>
        </w:rPr>
        <w:t>،</w:t>
      </w:r>
      <w:r w:rsidRPr="007B62FF">
        <w:rPr>
          <w:rtl/>
        </w:rPr>
        <w:t xml:space="preserve"> قتل بالخزرة </w:t>
      </w:r>
      <w:r w:rsidRPr="0017382C">
        <w:rPr>
          <w:rStyle w:val="libFootnotenumChar"/>
          <w:rtl/>
        </w:rPr>
        <w:t>(2)</w:t>
      </w:r>
      <w:r w:rsidRPr="007B62FF">
        <w:rPr>
          <w:rtl/>
        </w:rPr>
        <w:t xml:space="preserve"> </w:t>
      </w:r>
      <w:r w:rsidRPr="0017382C">
        <w:rPr>
          <w:rStyle w:val="libFootnotenumChar"/>
          <w:rtl/>
        </w:rPr>
        <w:t>(3)</w:t>
      </w:r>
      <w:r>
        <w:rPr>
          <w:rtl/>
        </w:rPr>
        <w:t>.</w:t>
      </w:r>
    </w:p>
    <w:p w:rsidR="0017382C" w:rsidRPr="007B62FF" w:rsidRDefault="0017382C" w:rsidP="0017382C">
      <w:pPr>
        <w:pStyle w:val="libNormal"/>
        <w:rPr>
          <w:rtl/>
        </w:rPr>
      </w:pPr>
      <w:r w:rsidRPr="007B62FF">
        <w:rPr>
          <w:rtl/>
        </w:rPr>
        <w:t xml:space="preserve">وذكره ابن داود في القسم الأول إلاّ أنّ فيه أبو جندب بن عبد </w:t>
      </w:r>
      <w:r w:rsidRPr="0017382C">
        <w:rPr>
          <w:rStyle w:val="libFootnotenumChar"/>
          <w:rtl/>
        </w:rPr>
        <w:t>(4)</w:t>
      </w:r>
      <w:r w:rsidRPr="007B62FF">
        <w:rPr>
          <w:rtl/>
        </w:rPr>
        <w:t xml:space="preserve"> والله العالم.</w:t>
      </w:r>
    </w:p>
    <w:p w:rsidR="0017382C" w:rsidRDefault="0017382C" w:rsidP="00E10B1D">
      <w:pPr>
        <w:pStyle w:val="Heading3"/>
        <w:rPr>
          <w:rtl/>
        </w:rPr>
      </w:pPr>
      <w:bookmarkStart w:id="935" w:name="_Toc394922155"/>
      <w:r w:rsidRPr="004F14F2">
        <w:rPr>
          <w:rtl/>
        </w:rPr>
        <w:t>[3240] أبو الجَوْشاء</w:t>
      </w:r>
      <w:r w:rsidR="00527246">
        <w:rPr>
          <w:rtl/>
        </w:rPr>
        <w:t>:</w:t>
      </w:r>
      <w:bookmarkEnd w:id="935"/>
    </w:p>
    <w:p w:rsidR="0017382C" w:rsidRPr="007B62FF" w:rsidRDefault="0017382C" w:rsidP="0017382C">
      <w:pPr>
        <w:pStyle w:val="libNormal"/>
        <w:rPr>
          <w:rtl/>
        </w:rPr>
      </w:pPr>
      <w:r w:rsidRPr="007B62FF">
        <w:rPr>
          <w:rtl/>
        </w:rPr>
        <w:t xml:space="preserve">صاحب راية أمير المؤمنين </w:t>
      </w:r>
      <w:r w:rsidRPr="0017382C">
        <w:rPr>
          <w:rStyle w:val="libAlaemChar"/>
          <w:rtl/>
        </w:rPr>
        <w:t>عليه‌السلام</w:t>
      </w:r>
      <w:r w:rsidRPr="007B62FF">
        <w:rPr>
          <w:rtl/>
        </w:rPr>
        <w:t xml:space="preserve"> يوم خرج من الكوفة إلى صفين كذا في رجال الشيخ </w:t>
      </w:r>
      <w:r w:rsidRPr="0017382C">
        <w:rPr>
          <w:rStyle w:val="libFootnotenumChar"/>
          <w:rtl/>
        </w:rPr>
        <w:t>(5)</w:t>
      </w:r>
      <w:r w:rsidR="00527246">
        <w:rPr>
          <w:rtl/>
        </w:rPr>
        <w:t>،</w:t>
      </w:r>
      <w:r w:rsidRPr="007B62FF">
        <w:rPr>
          <w:rtl/>
        </w:rPr>
        <w:t xml:space="preserve"> وفي البلغة</w:t>
      </w:r>
      <w:r w:rsidR="00527246">
        <w:rPr>
          <w:rtl/>
        </w:rPr>
        <w:t>:</w:t>
      </w:r>
      <w:r w:rsidRPr="007B62FF">
        <w:rPr>
          <w:rtl/>
        </w:rPr>
        <w:t xml:space="preserve"> ممدوح </w:t>
      </w:r>
      <w:r w:rsidRPr="0017382C">
        <w:rPr>
          <w:rStyle w:val="libFootnotenumChar"/>
          <w:rtl/>
        </w:rPr>
        <w:t>(6)</w:t>
      </w:r>
      <w:r>
        <w:rPr>
          <w:rtl/>
        </w:rPr>
        <w:t>.</w:t>
      </w:r>
    </w:p>
    <w:p w:rsidR="0017382C" w:rsidRDefault="0017382C" w:rsidP="00E10B1D">
      <w:pPr>
        <w:pStyle w:val="Heading3"/>
        <w:rPr>
          <w:rtl/>
        </w:rPr>
      </w:pPr>
      <w:bookmarkStart w:id="936" w:name="_Toc394922156"/>
      <w:r w:rsidRPr="004F14F2">
        <w:rPr>
          <w:rtl/>
        </w:rPr>
        <w:t>[3241] أبو حبيب الأسدي</w:t>
      </w:r>
      <w:r w:rsidR="00527246">
        <w:rPr>
          <w:rtl/>
        </w:rPr>
        <w:t>:</w:t>
      </w:r>
      <w:bookmarkEnd w:id="936"/>
    </w:p>
    <w:p w:rsidR="0017382C" w:rsidRPr="007B62FF" w:rsidRDefault="0017382C" w:rsidP="0017382C">
      <w:pPr>
        <w:pStyle w:val="libNormal"/>
        <w:rPr>
          <w:rtl/>
        </w:rPr>
      </w:pPr>
      <w:r w:rsidRPr="007B62FF">
        <w:rPr>
          <w:rtl/>
        </w:rPr>
        <w:t>عنه</w:t>
      </w:r>
      <w:r w:rsidR="00527246">
        <w:rPr>
          <w:rtl/>
        </w:rPr>
        <w:t>:</w:t>
      </w:r>
      <w:r w:rsidRPr="007B62FF">
        <w:rPr>
          <w:rtl/>
        </w:rPr>
        <w:t xml:space="preserve"> جعفر بن بشير</w:t>
      </w:r>
      <w:r w:rsidR="00527246">
        <w:rPr>
          <w:rtl/>
        </w:rPr>
        <w:t>،</w:t>
      </w:r>
      <w:r w:rsidRPr="007B62FF">
        <w:rPr>
          <w:rtl/>
        </w:rPr>
        <w:t xml:space="preserve"> في التهذيب</w:t>
      </w:r>
      <w:r w:rsidR="00527246">
        <w:rPr>
          <w:rtl/>
        </w:rPr>
        <w:t>،</w:t>
      </w:r>
      <w:r w:rsidRPr="007B62FF">
        <w:rPr>
          <w:rtl/>
        </w:rPr>
        <w:t xml:space="preserve"> في باب الأحداث الموجبة للطهارة </w:t>
      </w:r>
      <w:r w:rsidRPr="0017382C">
        <w:rPr>
          <w:rStyle w:val="libFootnotenumChar"/>
          <w:rtl/>
        </w:rPr>
        <w:t>(7)</w:t>
      </w:r>
      <w:r w:rsidR="00527246">
        <w:rPr>
          <w:rtl/>
        </w:rPr>
        <w:t>،</w:t>
      </w:r>
      <w:r w:rsidRPr="007B62FF">
        <w:rPr>
          <w:rtl/>
        </w:rPr>
        <w:t xml:space="preserve"> وفي الإستبصار</w:t>
      </w:r>
      <w:r w:rsidR="00527246">
        <w:rPr>
          <w:rtl/>
        </w:rPr>
        <w:t>،</w:t>
      </w:r>
      <w:r w:rsidRPr="007B62FF">
        <w:rPr>
          <w:rtl/>
        </w:rPr>
        <w:t xml:space="preserve"> في باب الرعاف </w:t>
      </w:r>
      <w:r w:rsidRPr="0017382C">
        <w:rPr>
          <w:rStyle w:val="libFootnotenumChar"/>
          <w:rtl/>
        </w:rPr>
        <w:t>(8)</w:t>
      </w:r>
      <w:r>
        <w:rPr>
          <w:rtl/>
        </w:rPr>
        <w:t>.</w:t>
      </w:r>
    </w:p>
    <w:p w:rsidR="0017382C" w:rsidRDefault="0017382C" w:rsidP="00E10B1D">
      <w:pPr>
        <w:pStyle w:val="Heading3"/>
        <w:rPr>
          <w:rtl/>
        </w:rPr>
      </w:pPr>
      <w:bookmarkStart w:id="937" w:name="_Toc394922157"/>
      <w:r w:rsidRPr="004F14F2">
        <w:rPr>
          <w:rtl/>
        </w:rPr>
        <w:t>[3242] أبو حبيب ناجية</w:t>
      </w:r>
      <w:r w:rsidR="00527246">
        <w:rPr>
          <w:rtl/>
        </w:rPr>
        <w:t>:</w:t>
      </w:r>
      <w:bookmarkEnd w:id="937"/>
    </w:p>
    <w:p w:rsidR="0017382C" w:rsidRPr="007B62FF" w:rsidRDefault="0017382C" w:rsidP="0017382C">
      <w:pPr>
        <w:pStyle w:val="libNormal"/>
        <w:rPr>
          <w:rtl/>
        </w:rPr>
      </w:pPr>
      <w:r w:rsidRPr="007B62FF">
        <w:rPr>
          <w:rtl/>
        </w:rPr>
        <w:t>صاحب كتاب معتمد في مشيخة الفقيه</w:t>
      </w:r>
      <w:r w:rsidR="00527246">
        <w:rPr>
          <w:rtl/>
        </w:rPr>
        <w:t>،</w:t>
      </w:r>
      <w:r w:rsidRPr="007B62FF">
        <w:rPr>
          <w:rtl/>
        </w:rPr>
        <w:t xml:space="preserve"> يرويه عنه المثنى الحنّاط </w:t>
      </w:r>
      <w:r w:rsidRPr="0017382C">
        <w:rPr>
          <w:rStyle w:val="libFootnotenumChar"/>
          <w:rtl/>
        </w:rPr>
        <w:t>(9)</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المصدر</w:t>
      </w:r>
      <w:r w:rsidR="00527246">
        <w:rPr>
          <w:rtl/>
        </w:rPr>
        <w:t>:</w:t>
      </w:r>
      <w:r w:rsidRPr="007B62FF">
        <w:rPr>
          <w:rtl/>
        </w:rPr>
        <w:t xml:space="preserve"> </w:t>
      </w:r>
      <w:r>
        <w:rPr>
          <w:rtl/>
        </w:rPr>
        <w:t>(</w:t>
      </w:r>
      <w:r w:rsidRPr="007B62FF">
        <w:rPr>
          <w:rtl/>
        </w:rPr>
        <w:t>عمرو بن عزية</w:t>
      </w:r>
      <w:r>
        <w:rPr>
          <w:rtl/>
        </w:rPr>
        <w:t>)</w:t>
      </w:r>
    </w:p>
    <w:p w:rsidR="0017382C" w:rsidRPr="007B62FF" w:rsidRDefault="0017382C" w:rsidP="0017382C">
      <w:pPr>
        <w:pStyle w:val="libFootnote0"/>
        <w:rPr>
          <w:rtl/>
        </w:rPr>
      </w:pPr>
      <w:r w:rsidRPr="007B62FF">
        <w:rPr>
          <w:rtl/>
        </w:rPr>
        <w:t>(2) في المصدر</w:t>
      </w:r>
      <w:r w:rsidR="00527246">
        <w:rPr>
          <w:rtl/>
        </w:rPr>
        <w:t>:</w:t>
      </w:r>
      <w:r w:rsidRPr="007B62FF">
        <w:rPr>
          <w:rtl/>
        </w:rPr>
        <w:t xml:space="preserve"> </w:t>
      </w:r>
      <w:r>
        <w:rPr>
          <w:rtl/>
        </w:rPr>
        <w:t>(</w:t>
      </w:r>
      <w:r w:rsidRPr="007B62FF">
        <w:rPr>
          <w:rtl/>
        </w:rPr>
        <w:t>في الجزيرة</w:t>
      </w:r>
      <w:r>
        <w:rPr>
          <w:rtl/>
        </w:rPr>
        <w:t>)</w:t>
      </w:r>
    </w:p>
    <w:p w:rsidR="0017382C" w:rsidRPr="007B62FF" w:rsidRDefault="0017382C" w:rsidP="0017382C">
      <w:pPr>
        <w:pStyle w:val="libFootnote0"/>
        <w:rPr>
          <w:rtl/>
        </w:rPr>
      </w:pPr>
      <w:r w:rsidRPr="007B62FF">
        <w:rPr>
          <w:rtl/>
        </w:rPr>
        <w:t>(3) شرح الأخبار في فضائل الأئمّة الأطهار 2</w:t>
      </w:r>
      <w:r w:rsidR="00527246">
        <w:rPr>
          <w:rtl/>
        </w:rPr>
        <w:t>:</w:t>
      </w:r>
      <w:r w:rsidRPr="007B62FF">
        <w:rPr>
          <w:rtl/>
        </w:rPr>
        <w:t xml:space="preserve"> 16</w:t>
      </w:r>
      <w:r w:rsidR="00527246">
        <w:rPr>
          <w:rtl/>
        </w:rPr>
        <w:t>،</w:t>
      </w:r>
      <w:r w:rsidRPr="007B62FF">
        <w:rPr>
          <w:rtl/>
        </w:rPr>
        <w:t xml:space="preserve"> 29 / 406.</w:t>
      </w:r>
    </w:p>
    <w:p w:rsidR="0017382C" w:rsidRPr="007B62FF" w:rsidRDefault="0017382C" w:rsidP="0017382C">
      <w:pPr>
        <w:pStyle w:val="libFootnote0"/>
        <w:rPr>
          <w:rtl/>
        </w:rPr>
      </w:pPr>
      <w:r w:rsidRPr="007B62FF">
        <w:rPr>
          <w:rtl/>
        </w:rPr>
        <w:t>(4) رجال ابن داود</w:t>
      </w:r>
      <w:r w:rsidR="00527246">
        <w:rPr>
          <w:rtl/>
        </w:rPr>
        <w:t>:</w:t>
      </w:r>
      <w:r w:rsidRPr="007B62FF">
        <w:rPr>
          <w:rtl/>
        </w:rPr>
        <w:t xml:space="preserve"> 216 / 19</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أبو جند بن عبدي</w:t>
      </w:r>
      <w:r>
        <w:rPr>
          <w:rtl/>
        </w:rPr>
        <w:t>)</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65 / 40.</w:t>
      </w:r>
    </w:p>
    <w:p w:rsidR="0017382C" w:rsidRPr="007B62FF" w:rsidRDefault="0017382C" w:rsidP="0017382C">
      <w:pPr>
        <w:pStyle w:val="libFootnote0"/>
        <w:rPr>
          <w:rtl/>
        </w:rPr>
      </w:pPr>
      <w:r w:rsidRPr="007B62FF">
        <w:rPr>
          <w:rtl/>
        </w:rPr>
        <w:t>(6) بلغة المحدثين</w:t>
      </w:r>
      <w:r w:rsidR="00527246">
        <w:rPr>
          <w:rtl/>
        </w:rPr>
        <w:t>:</w:t>
      </w:r>
      <w:r w:rsidRPr="007B62FF">
        <w:rPr>
          <w:rtl/>
        </w:rPr>
        <w:t xml:space="preserve"> 435 / 5.</w:t>
      </w:r>
    </w:p>
    <w:p w:rsidR="0017382C" w:rsidRPr="007B62FF" w:rsidRDefault="0017382C" w:rsidP="0017382C">
      <w:pPr>
        <w:pStyle w:val="libFootnote0"/>
        <w:rPr>
          <w:rtl/>
        </w:rPr>
      </w:pPr>
      <w:r w:rsidRPr="007B62FF">
        <w:rPr>
          <w:rtl/>
        </w:rPr>
        <w:t>(7) تهذيب الأحكام 1</w:t>
      </w:r>
      <w:r w:rsidR="00527246">
        <w:rPr>
          <w:rtl/>
        </w:rPr>
        <w:t>:</w:t>
      </w:r>
      <w:r w:rsidRPr="007B62FF">
        <w:rPr>
          <w:rtl/>
        </w:rPr>
        <w:t xml:space="preserve"> 14 / 30.</w:t>
      </w:r>
    </w:p>
    <w:p w:rsidR="0017382C" w:rsidRPr="007B62FF" w:rsidRDefault="0017382C" w:rsidP="0017382C">
      <w:pPr>
        <w:pStyle w:val="libFootnote0"/>
        <w:rPr>
          <w:rtl/>
        </w:rPr>
      </w:pPr>
      <w:r w:rsidRPr="007B62FF">
        <w:rPr>
          <w:rtl/>
        </w:rPr>
        <w:t>(8) الاستبصار 1</w:t>
      </w:r>
      <w:r w:rsidR="00527246">
        <w:rPr>
          <w:rtl/>
        </w:rPr>
        <w:t>:</w:t>
      </w:r>
      <w:r w:rsidRPr="007B62FF">
        <w:rPr>
          <w:rtl/>
        </w:rPr>
        <w:t xml:space="preserve"> 85 / 269.</w:t>
      </w:r>
    </w:p>
    <w:p w:rsidR="0017382C" w:rsidRPr="007B62FF" w:rsidRDefault="0017382C" w:rsidP="0017382C">
      <w:pPr>
        <w:pStyle w:val="libFootnote0"/>
        <w:rPr>
          <w:rtl/>
        </w:rPr>
      </w:pPr>
      <w:r w:rsidRPr="007B62FF">
        <w:rPr>
          <w:rtl/>
        </w:rPr>
        <w:t>(9) الفقيه 4</w:t>
      </w:r>
      <w:r w:rsidR="00527246">
        <w:rPr>
          <w:rtl/>
        </w:rPr>
        <w:t>:</w:t>
      </w:r>
      <w:r w:rsidRPr="007B62FF">
        <w:rPr>
          <w:rtl/>
        </w:rPr>
        <w:t xml:space="preserve"> 62</w:t>
      </w:r>
      <w:r w:rsidR="00527246">
        <w:rPr>
          <w:rtl/>
        </w:rPr>
        <w:t>،</w:t>
      </w:r>
      <w:r w:rsidRPr="007B62FF">
        <w:rPr>
          <w:rtl/>
        </w:rPr>
        <w:t xml:space="preserve"> من المشيخة.</w:t>
      </w:r>
    </w:p>
    <w:p w:rsidR="0017382C" w:rsidRDefault="0017382C" w:rsidP="00C613E8">
      <w:pPr>
        <w:pStyle w:val="libNormal"/>
        <w:rPr>
          <w:rtl/>
        </w:rPr>
      </w:pPr>
      <w:r>
        <w:rPr>
          <w:rtl/>
        </w:rPr>
        <w:br w:type="page"/>
      </w:r>
    </w:p>
    <w:p w:rsidR="0017382C" w:rsidRDefault="0017382C" w:rsidP="00E10B1D">
      <w:pPr>
        <w:pStyle w:val="Heading3"/>
        <w:rPr>
          <w:rtl/>
        </w:rPr>
      </w:pPr>
      <w:bookmarkStart w:id="938" w:name="_Toc394922158"/>
      <w:r w:rsidRPr="004F14F2">
        <w:rPr>
          <w:rtl/>
        </w:rPr>
        <w:lastRenderedPageBreak/>
        <w:t>[3243] أبو حبيب النباجي</w:t>
      </w:r>
      <w:r w:rsidR="00527246">
        <w:rPr>
          <w:rtl/>
        </w:rPr>
        <w:t>:</w:t>
      </w:r>
      <w:bookmarkEnd w:id="938"/>
    </w:p>
    <w:p w:rsidR="0017382C" w:rsidRPr="007B62FF" w:rsidRDefault="0017382C" w:rsidP="0017382C">
      <w:pPr>
        <w:pStyle w:val="libNormal"/>
        <w:rPr>
          <w:rtl/>
        </w:rPr>
      </w:pPr>
      <w:r w:rsidRPr="007B62FF">
        <w:rPr>
          <w:rtl/>
        </w:rPr>
        <w:t>له كتاب</w:t>
      </w:r>
      <w:r w:rsidR="00527246">
        <w:rPr>
          <w:rtl/>
        </w:rPr>
        <w:t>،</w:t>
      </w:r>
      <w:r w:rsidRPr="007B62FF">
        <w:rPr>
          <w:rtl/>
        </w:rPr>
        <w:t xml:space="preserve"> روى عنه ابن مسكان في النجاشي </w:t>
      </w:r>
      <w:r w:rsidRPr="0017382C">
        <w:rPr>
          <w:rStyle w:val="libFootnotenumChar"/>
          <w:rtl/>
        </w:rPr>
        <w:t>(1)</w:t>
      </w:r>
      <w:r w:rsidRPr="007B62FF">
        <w:rPr>
          <w:rtl/>
        </w:rPr>
        <w:t xml:space="preserve"> واحتُمِلَ اتحاده مع سابقه </w:t>
      </w:r>
      <w:r w:rsidRPr="0017382C">
        <w:rPr>
          <w:rStyle w:val="libFootnotenumChar"/>
          <w:rtl/>
        </w:rPr>
        <w:t>(2)</w:t>
      </w:r>
      <w:r w:rsidR="00527246">
        <w:rPr>
          <w:rtl/>
        </w:rPr>
        <w:t>،</w:t>
      </w:r>
      <w:r w:rsidRPr="007B62FF">
        <w:rPr>
          <w:rtl/>
        </w:rPr>
        <w:t xml:space="preserve"> وفي الفقيه في باب الإباق</w:t>
      </w:r>
      <w:r w:rsidR="00527246">
        <w:rPr>
          <w:rtl/>
        </w:rPr>
        <w:t>:</w:t>
      </w:r>
      <w:r w:rsidRPr="007B62FF">
        <w:rPr>
          <w:rtl/>
        </w:rPr>
        <w:t xml:space="preserve"> ابن أبي عمير</w:t>
      </w:r>
      <w:r w:rsidR="00527246">
        <w:rPr>
          <w:rtl/>
        </w:rPr>
        <w:t>،</w:t>
      </w:r>
      <w:r w:rsidRPr="007B62FF">
        <w:rPr>
          <w:rtl/>
        </w:rPr>
        <w:t xml:space="preserve"> عن أبي حبيب</w:t>
      </w:r>
      <w:r w:rsidR="00527246">
        <w:rPr>
          <w:rtl/>
        </w:rPr>
        <w:t>،</w:t>
      </w:r>
      <w:r w:rsidRPr="007B62FF">
        <w:rPr>
          <w:rtl/>
        </w:rPr>
        <w:t xml:space="preserve"> عن محمّد بن مسلم </w:t>
      </w:r>
      <w:r w:rsidRPr="0017382C">
        <w:rPr>
          <w:rStyle w:val="libFootnotenumChar"/>
          <w:rtl/>
        </w:rPr>
        <w:t>(3)</w:t>
      </w:r>
      <w:r>
        <w:rPr>
          <w:rtl/>
        </w:rPr>
        <w:t>.</w:t>
      </w:r>
    </w:p>
    <w:p w:rsidR="0017382C" w:rsidRDefault="0017382C" w:rsidP="00E10B1D">
      <w:pPr>
        <w:pStyle w:val="Heading3"/>
        <w:rPr>
          <w:rtl/>
        </w:rPr>
      </w:pPr>
      <w:bookmarkStart w:id="939" w:name="_Toc394922159"/>
      <w:r w:rsidRPr="004F14F2">
        <w:rPr>
          <w:rtl/>
        </w:rPr>
        <w:t>[3244] أبو الحجاج</w:t>
      </w:r>
      <w:r w:rsidR="00527246">
        <w:rPr>
          <w:rtl/>
        </w:rPr>
        <w:t>:</w:t>
      </w:r>
      <w:bookmarkEnd w:id="939"/>
    </w:p>
    <w:p w:rsidR="0017382C" w:rsidRPr="007B62FF" w:rsidRDefault="0017382C" w:rsidP="0017382C">
      <w:pPr>
        <w:pStyle w:val="libNormal"/>
        <w:rPr>
          <w:rtl/>
        </w:rPr>
      </w:pPr>
      <w:r w:rsidRPr="007B62FF">
        <w:rPr>
          <w:rtl/>
        </w:rPr>
        <w:t>روى عنه</w:t>
      </w:r>
      <w:r w:rsidR="00527246">
        <w:rPr>
          <w:rtl/>
        </w:rPr>
        <w:t>:</w:t>
      </w:r>
      <w:r w:rsidRPr="007B62FF">
        <w:rPr>
          <w:rtl/>
        </w:rPr>
        <w:t xml:space="preserve"> عثمان بن عيسى</w:t>
      </w:r>
      <w:r w:rsidR="00527246">
        <w:rPr>
          <w:rtl/>
        </w:rPr>
        <w:t>،</w:t>
      </w:r>
      <w:r w:rsidRPr="007B62FF">
        <w:rPr>
          <w:rtl/>
        </w:rPr>
        <w:t xml:space="preserve"> من أصحاب الباقر </w:t>
      </w:r>
      <w:r w:rsidRPr="0017382C">
        <w:rPr>
          <w:rStyle w:val="libAlaemChar"/>
          <w:rtl/>
        </w:rPr>
        <w:t>عليه‌السلام</w:t>
      </w:r>
      <w:r w:rsidRPr="007B62FF">
        <w:rPr>
          <w:rtl/>
        </w:rPr>
        <w:t xml:space="preserve"> في رجال الشيخ </w:t>
      </w:r>
      <w:r w:rsidRPr="0017382C">
        <w:rPr>
          <w:rStyle w:val="libFootnotenumChar"/>
          <w:rtl/>
        </w:rPr>
        <w:t>(4)</w:t>
      </w:r>
      <w:r>
        <w:rPr>
          <w:rtl/>
        </w:rPr>
        <w:t>.</w:t>
      </w:r>
    </w:p>
    <w:p w:rsidR="0017382C" w:rsidRDefault="0017382C" w:rsidP="00E10B1D">
      <w:pPr>
        <w:pStyle w:val="Heading3"/>
        <w:rPr>
          <w:rtl/>
        </w:rPr>
      </w:pPr>
      <w:bookmarkStart w:id="940" w:name="_Toc394922160"/>
      <w:r w:rsidRPr="004F14F2">
        <w:rPr>
          <w:rtl/>
        </w:rPr>
        <w:t>[3245] أبو الحسن الأحْمَسي</w:t>
      </w:r>
      <w:r w:rsidR="00527246">
        <w:rPr>
          <w:rtl/>
        </w:rPr>
        <w:t>:</w:t>
      </w:r>
      <w:bookmarkEnd w:id="940"/>
    </w:p>
    <w:p w:rsidR="0017382C" w:rsidRPr="007B62FF" w:rsidRDefault="0017382C" w:rsidP="0017382C">
      <w:pPr>
        <w:pStyle w:val="libNormal"/>
        <w:rPr>
          <w:rtl/>
        </w:rPr>
      </w:pPr>
      <w:r w:rsidRPr="007B62FF">
        <w:rPr>
          <w:rtl/>
        </w:rPr>
        <w:t>عنه</w:t>
      </w:r>
      <w:r w:rsidR="00527246">
        <w:rPr>
          <w:rtl/>
        </w:rPr>
        <w:t>:</w:t>
      </w:r>
      <w:r w:rsidRPr="007B62FF">
        <w:rPr>
          <w:rtl/>
        </w:rPr>
        <w:t xml:space="preserve"> جعفر بن بشير</w:t>
      </w:r>
      <w:r w:rsidR="00527246">
        <w:rPr>
          <w:rtl/>
        </w:rPr>
        <w:t>،</w:t>
      </w:r>
      <w:r w:rsidRPr="007B62FF">
        <w:rPr>
          <w:rtl/>
        </w:rPr>
        <w:t xml:space="preserve"> في الكافي</w:t>
      </w:r>
      <w:r w:rsidR="00527246">
        <w:rPr>
          <w:rtl/>
        </w:rPr>
        <w:t>،</w:t>
      </w:r>
      <w:r w:rsidRPr="007B62FF">
        <w:rPr>
          <w:rtl/>
        </w:rPr>
        <w:t xml:space="preserve"> في باب لبس الحرير </w:t>
      </w:r>
      <w:r w:rsidRPr="0017382C">
        <w:rPr>
          <w:rStyle w:val="libFootnotenumChar"/>
          <w:rtl/>
        </w:rPr>
        <w:t>(5)</w:t>
      </w:r>
      <w:r w:rsidR="00527246">
        <w:rPr>
          <w:rtl/>
        </w:rPr>
        <w:t>،</w:t>
      </w:r>
      <w:r w:rsidRPr="007B62FF">
        <w:rPr>
          <w:rtl/>
        </w:rPr>
        <w:t xml:space="preserve"> وعبد الله ابن سنان </w:t>
      </w:r>
      <w:r w:rsidRPr="0017382C">
        <w:rPr>
          <w:rStyle w:val="libFootnotenumChar"/>
          <w:rtl/>
        </w:rPr>
        <w:t>(6)</w:t>
      </w:r>
      <w:r w:rsidR="00527246">
        <w:rPr>
          <w:rtl/>
        </w:rPr>
        <w:t>،</w:t>
      </w:r>
      <w:r w:rsidRPr="007B62FF">
        <w:rPr>
          <w:rtl/>
        </w:rPr>
        <w:t xml:space="preserve"> وعلي بن الحكم </w:t>
      </w:r>
      <w:r w:rsidRPr="0017382C">
        <w:rPr>
          <w:rStyle w:val="libFootnotenumChar"/>
          <w:rtl/>
        </w:rPr>
        <w:t>(7)</w:t>
      </w:r>
      <w:r>
        <w:rPr>
          <w:rtl/>
        </w:rPr>
        <w:t>.</w:t>
      </w:r>
    </w:p>
    <w:p w:rsidR="0017382C" w:rsidRDefault="0017382C" w:rsidP="00E10B1D">
      <w:pPr>
        <w:pStyle w:val="Heading3"/>
        <w:rPr>
          <w:rtl/>
        </w:rPr>
      </w:pPr>
      <w:bookmarkStart w:id="941" w:name="_Toc394922161"/>
      <w:r w:rsidRPr="004F14F2">
        <w:rPr>
          <w:rtl/>
        </w:rPr>
        <w:t>[3246] أبو الحسن الأزْدي</w:t>
      </w:r>
      <w:r w:rsidR="00527246">
        <w:rPr>
          <w:rtl/>
        </w:rPr>
        <w:t>:</w:t>
      </w:r>
      <w:bookmarkEnd w:id="941"/>
    </w:p>
    <w:p w:rsidR="0017382C" w:rsidRPr="007B62FF" w:rsidRDefault="0017382C" w:rsidP="0017382C">
      <w:pPr>
        <w:pStyle w:val="libNormal"/>
        <w:rPr>
          <w:rtl/>
        </w:rPr>
      </w:pPr>
      <w:r w:rsidRPr="007B62FF">
        <w:rPr>
          <w:rtl/>
        </w:rPr>
        <w:t>عمرو بن شداد</w:t>
      </w:r>
      <w:r w:rsidR="00527246">
        <w:rPr>
          <w:rtl/>
        </w:rPr>
        <w:t>،</w:t>
      </w:r>
      <w:r w:rsidRPr="007B62FF">
        <w:rPr>
          <w:rtl/>
        </w:rPr>
        <w:t xml:space="preserve"> عنه</w:t>
      </w:r>
      <w:r w:rsidR="00527246">
        <w:rPr>
          <w:rtl/>
        </w:rPr>
        <w:t>:</w:t>
      </w:r>
      <w:r w:rsidRPr="007B62FF">
        <w:rPr>
          <w:rtl/>
        </w:rPr>
        <w:t xml:space="preserve"> الفقيه ثعلبة</w:t>
      </w:r>
      <w:r w:rsidR="00527246">
        <w:rPr>
          <w:rtl/>
        </w:rPr>
        <w:t>،</w:t>
      </w:r>
      <w:r w:rsidRPr="007B62FF">
        <w:rPr>
          <w:rtl/>
        </w:rPr>
        <w:t xml:space="preserve"> في الفقيه </w:t>
      </w:r>
      <w:r w:rsidRPr="0017382C">
        <w:rPr>
          <w:rStyle w:val="libFootnotenumChar"/>
          <w:rtl/>
        </w:rPr>
        <w:t>(8)</w:t>
      </w:r>
      <w:r w:rsidR="00527246">
        <w:rPr>
          <w:rtl/>
        </w:rPr>
        <w:t>،</w:t>
      </w:r>
      <w:r w:rsidRPr="007B62FF">
        <w:rPr>
          <w:rtl/>
        </w:rPr>
        <w:t xml:space="preserve"> والتهذيب. في كتاب الوصية </w:t>
      </w:r>
      <w:r w:rsidRPr="0017382C">
        <w:rPr>
          <w:rStyle w:val="libFootnotenumChar"/>
          <w:rtl/>
        </w:rPr>
        <w:t>(9)</w:t>
      </w:r>
      <w:r>
        <w:rPr>
          <w:rtl/>
        </w:rPr>
        <w:t>.</w:t>
      </w:r>
      <w:r w:rsidRPr="007B62FF">
        <w:rPr>
          <w:rtl/>
        </w:rPr>
        <w:t xml:space="preserve"> والظاهر أنّه الساباطي الذي يروي عنه ثعلبة</w:t>
      </w:r>
      <w:r w:rsidR="00527246">
        <w:rPr>
          <w:rtl/>
        </w:rPr>
        <w:t>،</w:t>
      </w:r>
      <w:r w:rsidRPr="007B62FF">
        <w:rPr>
          <w:rtl/>
        </w:rPr>
        <w:t xml:space="preserve"> فيه </w:t>
      </w:r>
      <w:r w:rsidRPr="0017382C">
        <w:rPr>
          <w:rStyle w:val="libFootnotenumChar"/>
          <w:rtl/>
        </w:rPr>
        <w:t>(10)</w:t>
      </w:r>
      <w:r w:rsidR="00527246">
        <w:rPr>
          <w:rtl/>
        </w:rPr>
        <w:t>،</w:t>
      </w:r>
      <w:r w:rsidRPr="007B62FF">
        <w:rPr>
          <w:rtl/>
        </w:rPr>
        <w:t xml:space="preserve"> وفي باب</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النجاشي</w:t>
      </w:r>
      <w:r w:rsidR="00527246">
        <w:rPr>
          <w:rtl/>
        </w:rPr>
        <w:t>:</w:t>
      </w:r>
      <w:r w:rsidRPr="007B62FF">
        <w:rPr>
          <w:rtl/>
        </w:rPr>
        <w:t xml:space="preserve"> 458 / 1251.</w:t>
      </w:r>
    </w:p>
    <w:p w:rsidR="0017382C" w:rsidRPr="007B62FF" w:rsidRDefault="0017382C" w:rsidP="0017382C">
      <w:pPr>
        <w:pStyle w:val="libFootnote0"/>
        <w:rPr>
          <w:rtl/>
        </w:rPr>
      </w:pPr>
      <w:r w:rsidRPr="007B62FF">
        <w:rPr>
          <w:rtl/>
        </w:rPr>
        <w:t>(2) راجع منتهى المقال</w:t>
      </w:r>
      <w:r w:rsidR="00527246">
        <w:rPr>
          <w:rtl/>
        </w:rPr>
        <w:t>:</w:t>
      </w:r>
      <w:r w:rsidRPr="007B62FF">
        <w:rPr>
          <w:rtl/>
        </w:rPr>
        <w:t xml:space="preserve"> 340.</w:t>
      </w:r>
    </w:p>
    <w:p w:rsidR="0017382C" w:rsidRPr="007B62FF" w:rsidRDefault="0017382C" w:rsidP="0017382C">
      <w:pPr>
        <w:pStyle w:val="libFootnote0"/>
        <w:rPr>
          <w:rtl/>
        </w:rPr>
      </w:pPr>
      <w:r w:rsidRPr="007B62FF">
        <w:rPr>
          <w:rtl/>
        </w:rPr>
        <w:t>(3) الفقيه 3</w:t>
      </w:r>
      <w:r w:rsidR="00527246">
        <w:rPr>
          <w:rtl/>
        </w:rPr>
        <w:t>:</w:t>
      </w:r>
      <w:r w:rsidRPr="007B62FF">
        <w:rPr>
          <w:rtl/>
        </w:rPr>
        <w:t xml:space="preserve"> 88 / 330.</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142 / 23.</w:t>
      </w:r>
    </w:p>
    <w:p w:rsidR="0017382C" w:rsidRPr="007B62FF" w:rsidRDefault="0017382C" w:rsidP="0017382C">
      <w:pPr>
        <w:pStyle w:val="libFootnote0"/>
        <w:rPr>
          <w:rtl/>
        </w:rPr>
      </w:pPr>
      <w:r w:rsidRPr="007B62FF">
        <w:rPr>
          <w:rtl/>
        </w:rPr>
        <w:t>(5) الكافي 6</w:t>
      </w:r>
      <w:r w:rsidR="00527246">
        <w:rPr>
          <w:rtl/>
        </w:rPr>
        <w:t>:</w:t>
      </w:r>
      <w:r w:rsidRPr="007B62FF">
        <w:rPr>
          <w:rtl/>
        </w:rPr>
        <w:t xml:space="preserve"> 455 / 13.</w:t>
      </w:r>
    </w:p>
    <w:p w:rsidR="0017382C" w:rsidRPr="007B62FF" w:rsidRDefault="0017382C" w:rsidP="0017382C">
      <w:pPr>
        <w:pStyle w:val="libFootnote0"/>
        <w:rPr>
          <w:rtl/>
        </w:rPr>
      </w:pPr>
      <w:r w:rsidRPr="007B62FF">
        <w:rPr>
          <w:rtl/>
        </w:rPr>
        <w:t>(6) الكافي 5</w:t>
      </w:r>
      <w:r w:rsidR="00527246">
        <w:rPr>
          <w:rtl/>
        </w:rPr>
        <w:t>:</w:t>
      </w:r>
      <w:r w:rsidRPr="007B62FF">
        <w:rPr>
          <w:rtl/>
        </w:rPr>
        <w:t xml:space="preserve"> 63 / 1.</w:t>
      </w:r>
    </w:p>
    <w:p w:rsidR="0017382C" w:rsidRPr="007B62FF" w:rsidRDefault="0017382C" w:rsidP="0017382C">
      <w:pPr>
        <w:pStyle w:val="libFootnote0"/>
        <w:rPr>
          <w:rtl/>
        </w:rPr>
      </w:pPr>
      <w:r w:rsidRPr="007B62FF">
        <w:rPr>
          <w:rtl/>
        </w:rPr>
        <w:t>(7) الكافي 4</w:t>
      </w:r>
      <w:r w:rsidR="00527246">
        <w:rPr>
          <w:rtl/>
        </w:rPr>
        <w:t>:</w:t>
      </w:r>
      <w:r w:rsidRPr="007B62FF">
        <w:rPr>
          <w:rtl/>
        </w:rPr>
        <w:t xml:space="preserve"> 345 / 5.</w:t>
      </w:r>
    </w:p>
    <w:p w:rsidR="0017382C" w:rsidRPr="007B62FF" w:rsidRDefault="0017382C" w:rsidP="0017382C">
      <w:pPr>
        <w:pStyle w:val="libFootnote0"/>
        <w:rPr>
          <w:rtl/>
        </w:rPr>
      </w:pPr>
      <w:r w:rsidRPr="007B62FF">
        <w:rPr>
          <w:rtl/>
        </w:rPr>
        <w:t>(8) الفقيه 4</w:t>
      </w:r>
      <w:r w:rsidR="00527246">
        <w:rPr>
          <w:rtl/>
        </w:rPr>
        <w:t>:</w:t>
      </w:r>
      <w:r w:rsidRPr="007B62FF">
        <w:rPr>
          <w:rtl/>
        </w:rPr>
        <w:t xml:space="preserve"> 150 / 520.</w:t>
      </w:r>
    </w:p>
    <w:p w:rsidR="0017382C" w:rsidRPr="007B62FF" w:rsidRDefault="0017382C" w:rsidP="0017382C">
      <w:pPr>
        <w:pStyle w:val="libFootnote0"/>
        <w:rPr>
          <w:rtl/>
        </w:rPr>
      </w:pPr>
      <w:r w:rsidRPr="007B62FF">
        <w:rPr>
          <w:rtl/>
        </w:rPr>
        <w:t>(9) تهذيب الأحكام 9</w:t>
      </w:r>
      <w:r w:rsidR="00527246">
        <w:rPr>
          <w:rtl/>
        </w:rPr>
        <w:t>:</w:t>
      </w:r>
      <w:r w:rsidRPr="007B62FF">
        <w:rPr>
          <w:rtl/>
        </w:rPr>
        <w:t xml:space="preserve"> 187 / 753</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عمر</w:t>
      </w:r>
      <w:r>
        <w:rPr>
          <w:rtl/>
        </w:rPr>
        <w:t>)</w:t>
      </w:r>
      <w:r w:rsidRPr="007B62FF">
        <w:rPr>
          <w:rtl/>
        </w:rPr>
        <w:t xml:space="preserve"> بدل </w:t>
      </w:r>
      <w:r>
        <w:rPr>
          <w:rtl/>
        </w:rPr>
        <w:t>(</w:t>
      </w:r>
      <w:r w:rsidRPr="007B62FF">
        <w:rPr>
          <w:rtl/>
        </w:rPr>
        <w:t>عمرو</w:t>
      </w:r>
      <w:r>
        <w:rPr>
          <w:rtl/>
        </w:rPr>
        <w:t>)</w:t>
      </w:r>
    </w:p>
    <w:p w:rsidR="0017382C" w:rsidRPr="007B62FF" w:rsidRDefault="0017382C" w:rsidP="0017382C">
      <w:pPr>
        <w:pStyle w:val="libFootnote0"/>
        <w:rPr>
          <w:rtl/>
        </w:rPr>
      </w:pPr>
      <w:r w:rsidRPr="007B62FF">
        <w:rPr>
          <w:rtl/>
        </w:rPr>
        <w:t xml:space="preserve">(10) لقد سبق المصنف </w:t>
      </w:r>
      <w:r w:rsidRPr="0017382C">
        <w:rPr>
          <w:rStyle w:val="libAlaemChar"/>
          <w:rtl/>
        </w:rPr>
        <w:t>قدس‌سره</w:t>
      </w:r>
      <w:r w:rsidRPr="007B62FF">
        <w:rPr>
          <w:rtl/>
        </w:rPr>
        <w:t xml:space="preserve"> بهذا الاستظهار المحقق الأردبيلي</w:t>
      </w:r>
      <w:r w:rsidR="00527246">
        <w:rPr>
          <w:rtl/>
        </w:rPr>
        <w:t>،</w:t>
      </w:r>
      <w:r w:rsidRPr="007B62FF">
        <w:rPr>
          <w:rtl/>
        </w:rPr>
        <w:t xml:space="preserve"> راجع جامع الرواة 2</w:t>
      </w:r>
      <w:r w:rsidR="00527246">
        <w:rPr>
          <w:rtl/>
        </w:rPr>
        <w:t>:</w:t>
      </w:r>
      <w:r w:rsidRPr="007B62FF">
        <w:rPr>
          <w:rtl/>
        </w:rPr>
        <w:t xml:space="preserve"> 375</w:t>
      </w:r>
      <w:r w:rsidR="00527246">
        <w:rPr>
          <w:rtl/>
        </w:rPr>
        <w:t>،</w:t>
      </w:r>
      <w:r w:rsidRPr="007B62FF">
        <w:rPr>
          <w:rtl/>
        </w:rPr>
        <w:t xml:space="preserve"> 376 في ترجمة </w:t>
      </w:r>
      <w:r>
        <w:rPr>
          <w:rtl/>
        </w:rPr>
        <w:t>(</w:t>
      </w:r>
      <w:r w:rsidRPr="007B62FF">
        <w:rPr>
          <w:rtl/>
        </w:rPr>
        <w:t>أبو الحسن الأزدي</w:t>
      </w:r>
      <w:r>
        <w:rPr>
          <w:rtl/>
        </w:rPr>
        <w:t>)</w:t>
      </w:r>
      <w:r w:rsidR="00527246">
        <w:rPr>
          <w:rtl/>
        </w:rPr>
        <w:t>،</w:t>
      </w:r>
      <w:r w:rsidRPr="007B62FF">
        <w:rPr>
          <w:rtl/>
        </w:rPr>
        <w:t xml:space="preserve"> </w:t>
      </w:r>
      <w:r>
        <w:rPr>
          <w:rtl/>
        </w:rPr>
        <w:t>و (</w:t>
      </w:r>
      <w:r w:rsidRPr="007B62FF">
        <w:rPr>
          <w:rtl/>
        </w:rPr>
        <w:t>أبو الحسن الساباطي</w:t>
      </w:r>
      <w:r>
        <w:rPr>
          <w:rtl/>
        </w:rPr>
        <w:t>)</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النهي عن بيع الذهب والفضة </w:t>
      </w:r>
      <w:r w:rsidRPr="0017382C">
        <w:rPr>
          <w:rStyle w:val="libFootnotenumChar"/>
          <w:rtl/>
        </w:rPr>
        <w:t>(1)</w:t>
      </w:r>
      <w:r w:rsidR="00527246">
        <w:rPr>
          <w:rtl/>
        </w:rPr>
        <w:t>،</w:t>
      </w:r>
      <w:r w:rsidRPr="007B62FF">
        <w:rPr>
          <w:rtl/>
        </w:rPr>
        <w:t xml:space="preserve"> وفي التهذيب</w:t>
      </w:r>
      <w:r w:rsidR="00527246">
        <w:rPr>
          <w:rtl/>
        </w:rPr>
        <w:t>،</w:t>
      </w:r>
      <w:r w:rsidRPr="007B62FF">
        <w:rPr>
          <w:rtl/>
        </w:rPr>
        <w:t xml:space="preserve"> في باب بيع الواحد بالاثنين </w:t>
      </w:r>
      <w:r w:rsidRPr="0017382C">
        <w:rPr>
          <w:rStyle w:val="libFootnotenumChar"/>
          <w:rtl/>
        </w:rPr>
        <w:t>(2)</w:t>
      </w:r>
      <w:r>
        <w:rPr>
          <w:rtl/>
        </w:rPr>
        <w:t>.</w:t>
      </w:r>
    </w:p>
    <w:p w:rsidR="0017382C" w:rsidRDefault="0017382C" w:rsidP="00E10B1D">
      <w:pPr>
        <w:pStyle w:val="Heading3"/>
        <w:rPr>
          <w:rtl/>
        </w:rPr>
      </w:pPr>
      <w:bookmarkStart w:id="942" w:name="_Toc394922162"/>
      <w:r w:rsidRPr="004F14F2">
        <w:rPr>
          <w:rtl/>
        </w:rPr>
        <w:t>[3247] أبو الحسن الأصبهاني</w:t>
      </w:r>
      <w:r w:rsidR="00527246">
        <w:rPr>
          <w:rtl/>
        </w:rPr>
        <w:t>:</w:t>
      </w:r>
      <w:bookmarkEnd w:id="942"/>
    </w:p>
    <w:p w:rsidR="0017382C" w:rsidRPr="007B62FF" w:rsidRDefault="0017382C" w:rsidP="0017382C">
      <w:pPr>
        <w:pStyle w:val="libNormal"/>
        <w:rPr>
          <w:rtl/>
        </w:rPr>
      </w:pPr>
      <w:r w:rsidRPr="007B62FF">
        <w:rPr>
          <w:rtl/>
        </w:rPr>
        <w:t>عنه</w:t>
      </w:r>
      <w:r w:rsidR="00527246">
        <w:rPr>
          <w:rtl/>
        </w:rPr>
        <w:t>:</w:t>
      </w:r>
      <w:r w:rsidRPr="007B62FF">
        <w:rPr>
          <w:rtl/>
        </w:rPr>
        <w:t xml:space="preserve"> يونس بن عبد الرّحمن</w:t>
      </w:r>
      <w:r w:rsidR="00527246">
        <w:rPr>
          <w:rtl/>
        </w:rPr>
        <w:t>،</w:t>
      </w:r>
      <w:r w:rsidRPr="007B62FF">
        <w:rPr>
          <w:rtl/>
        </w:rPr>
        <w:t xml:space="preserve"> في الكافي</w:t>
      </w:r>
      <w:r w:rsidR="00527246">
        <w:rPr>
          <w:rtl/>
        </w:rPr>
        <w:t>،</w:t>
      </w:r>
      <w:r w:rsidRPr="007B62FF">
        <w:rPr>
          <w:rtl/>
        </w:rPr>
        <w:t xml:space="preserve"> في باب الكتمان </w:t>
      </w:r>
      <w:r w:rsidRPr="0017382C">
        <w:rPr>
          <w:rStyle w:val="libFootnotenumChar"/>
          <w:rtl/>
        </w:rPr>
        <w:t>(3)</w:t>
      </w:r>
      <w:r w:rsidR="00527246">
        <w:rPr>
          <w:rtl/>
        </w:rPr>
        <w:t>،</w:t>
      </w:r>
      <w:r w:rsidRPr="007B62FF">
        <w:rPr>
          <w:rtl/>
        </w:rPr>
        <w:t xml:space="preserve"> وفي باب الوصيّة </w:t>
      </w:r>
      <w:r w:rsidRPr="0017382C">
        <w:rPr>
          <w:rStyle w:val="libFootnotenumChar"/>
          <w:rtl/>
        </w:rPr>
        <w:t>(4)</w:t>
      </w:r>
      <w:r>
        <w:rPr>
          <w:rtl/>
        </w:rPr>
        <w:t>.</w:t>
      </w:r>
    </w:p>
    <w:p w:rsidR="0017382C" w:rsidRDefault="0017382C" w:rsidP="00E10B1D">
      <w:pPr>
        <w:pStyle w:val="Heading3"/>
        <w:rPr>
          <w:rtl/>
        </w:rPr>
      </w:pPr>
      <w:bookmarkStart w:id="943" w:name="_Toc394922163"/>
      <w:r w:rsidRPr="004F14F2">
        <w:rPr>
          <w:rtl/>
        </w:rPr>
        <w:t>[3248] أبو الحسن الأنْباري</w:t>
      </w:r>
      <w:r w:rsidR="00527246">
        <w:rPr>
          <w:rtl/>
        </w:rPr>
        <w:t>:</w:t>
      </w:r>
      <w:bookmarkEnd w:id="943"/>
    </w:p>
    <w:p w:rsidR="0017382C" w:rsidRPr="007B62FF" w:rsidRDefault="0017382C" w:rsidP="0017382C">
      <w:pPr>
        <w:pStyle w:val="libNormal"/>
        <w:rPr>
          <w:rtl/>
        </w:rPr>
      </w:pPr>
      <w:r w:rsidRPr="007B62FF">
        <w:rPr>
          <w:rtl/>
        </w:rPr>
        <w:t>عنه</w:t>
      </w:r>
      <w:r w:rsidR="00527246">
        <w:rPr>
          <w:rtl/>
        </w:rPr>
        <w:t>:</w:t>
      </w:r>
      <w:r w:rsidRPr="007B62FF">
        <w:rPr>
          <w:rtl/>
        </w:rPr>
        <w:t xml:space="preserve"> ابن أبي عمير</w:t>
      </w:r>
      <w:r w:rsidR="00527246">
        <w:rPr>
          <w:rtl/>
        </w:rPr>
        <w:t>،</w:t>
      </w:r>
      <w:r w:rsidRPr="007B62FF">
        <w:rPr>
          <w:rtl/>
        </w:rPr>
        <w:t xml:space="preserve"> في الكافي</w:t>
      </w:r>
      <w:r w:rsidR="00527246">
        <w:rPr>
          <w:rtl/>
        </w:rPr>
        <w:t>،</w:t>
      </w:r>
      <w:r w:rsidRPr="007B62FF">
        <w:rPr>
          <w:rtl/>
        </w:rPr>
        <w:t xml:space="preserve"> في باب التحميد والتمجيد </w:t>
      </w:r>
      <w:r w:rsidRPr="0017382C">
        <w:rPr>
          <w:rStyle w:val="libFootnotenumChar"/>
          <w:rtl/>
        </w:rPr>
        <w:t>(5)</w:t>
      </w:r>
      <w:r>
        <w:rPr>
          <w:rtl/>
        </w:rPr>
        <w:t>.</w:t>
      </w:r>
    </w:p>
    <w:p w:rsidR="0017382C" w:rsidRDefault="0017382C" w:rsidP="00E10B1D">
      <w:pPr>
        <w:pStyle w:val="Heading3"/>
        <w:rPr>
          <w:rtl/>
        </w:rPr>
      </w:pPr>
      <w:bookmarkStart w:id="944" w:name="_Toc394922164"/>
      <w:r w:rsidRPr="004F14F2">
        <w:rPr>
          <w:rtl/>
        </w:rPr>
        <w:t>[3249] أبو الحسن الحَذّاء</w:t>
      </w:r>
      <w:r w:rsidR="00527246">
        <w:rPr>
          <w:rtl/>
        </w:rPr>
        <w:t>:</w:t>
      </w:r>
      <w:bookmarkEnd w:id="944"/>
    </w:p>
    <w:p w:rsidR="0017382C" w:rsidRPr="007B62FF" w:rsidRDefault="0017382C" w:rsidP="0017382C">
      <w:pPr>
        <w:pStyle w:val="libNormal"/>
        <w:rPr>
          <w:rtl/>
        </w:rPr>
      </w:pPr>
      <w:r w:rsidRPr="007B62FF">
        <w:rPr>
          <w:rtl/>
        </w:rPr>
        <w:t>عنه</w:t>
      </w:r>
      <w:r w:rsidR="00527246">
        <w:rPr>
          <w:rtl/>
        </w:rPr>
        <w:t>:</w:t>
      </w:r>
      <w:r w:rsidRPr="007B62FF">
        <w:rPr>
          <w:rtl/>
        </w:rPr>
        <w:t xml:space="preserve"> ابن أبي عمير</w:t>
      </w:r>
      <w:r w:rsidR="00527246">
        <w:rPr>
          <w:rtl/>
        </w:rPr>
        <w:t>،</w:t>
      </w:r>
      <w:r w:rsidRPr="007B62FF">
        <w:rPr>
          <w:rtl/>
        </w:rPr>
        <w:t xml:space="preserve"> في الكافي</w:t>
      </w:r>
      <w:r w:rsidR="00527246">
        <w:rPr>
          <w:rtl/>
        </w:rPr>
        <w:t>،</w:t>
      </w:r>
      <w:r w:rsidRPr="007B62FF">
        <w:rPr>
          <w:rtl/>
        </w:rPr>
        <w:t xml:space="preserve"> في باب كراهية قذف من ليس على الإسلام </w:t>
      </w:r>
      <w:r w:rsidRPr="0017382C">
        <w:rPr>
          <w:rStyle w:val="libFootnotenumChar"/>
          <w:rtl/>
        </w:rPr>
        <w:t>(6)</w:t>
      </w:r>
      <w:r w:rsidR="00527246">
        <w:rPr>
          <w:rtl/>
        </w:rPr>
        <w:t>،</w:t>
      </w:r>
      <w:r w:rsidRPr="007B62FF">
        <w:rPr>
          <w:rtl/>
        </w:rPr>
        <w:t xml:space="preserve"> وفي التهذيب</w:t>
      </w:r>
      <w:r w:rsidR="00527246">
        <w:rPr>
          <w:rtl/>
        </w:rPr>
        <w:t>،</w:t>
      </w:r>
      <w:r w:rsidRPr="007B62FF">
        <w:rPr>
          <w:rtl/>
        </w:rPr>
        <w:t xml:space="preserve"> في باب الحدّ في الفرية والسب </w:t>
      </w:r>
      <w:r w:rsidRPr="0017382C">
        <w:rPr>
          <w:rStyle w:val="libFootnotenumChar"/>
          <w:rtl/>
        </w:rPr>
        <w:t>(7)</w:t>
      </w:r>
      <w:r>
        <w:rPr>
          <w:rtl/>
        </w:rPr>
        <w:t>.</w:t>
      </w:r>
    </w:p>
    <w:p w:rsidR="0017382C" w:rsidRDefault="0017382C" w:rsidP="00E10B1D">
      <w:pPr>
        <w:pStyle w:val="Heading3"/>
        <w:rPr>
          <w:rtl/>
        </w:rPr>
      </w:pPr>
      <w:bookmarkStart w:id="945" w:name="_Toc394922165"/>
      <w:r w:rsidRPr="004F14F2">
        <w:rPr>
          <w:rtl/>
        </w:rPr>
        <w:t>[3250] أبو الحسن الدلال</w:t>
      </w:r>
      <w:r w:rsidR="00527246">
        <w:rPr>
          <w:rtl/>
        </w:rPr>
        <w:t>:</w:t>
      </w:r>
      <w:bookmarkEnd w:id="945"/>
    </w:p>
    <w:p w:rsidR="0017382C" w:rsidRPr="007B62FF" w:rsidRDefault="0017382C" w:rsidP="0017382C">
      <w:pPr>
        <w:pStyle w:val="libNormal"/>
        <w:rPr>
          <w:rtl/>
        </w:rPr>
      </w:pPr>
      <w:r w:rsidRPr="007B62FF">
        <w:rPr>
          <w:rtl/>
        </w:rPr>
        <w:t>أحمد بن محمّد بن أبي نصر</w:t>
      </w:r>
      <w:r w:rsidR="00527246">
        <w:rPr>
          <w:rtl/>
        </w:rPr>
        <w:t>،</w:t>
      </w:r>
      <w:r w:rsidRPr="007B62FF">
        <w:rPr>
          <w:rtl/>
        </w:rPr>
        <w:t xml:space="preserve"> عن إسماعيل</w:t>
      </w:r>
      <w:r w:rsidR="00527246">
        <w:rPr>
          <w:rtl/>
        </w:rPr>
        <w:t>،</w:t>
      </w:r>
      <w:r w:rsidRPr="007B62FF">
        <w:rPr>
          <w:rtl/>
        </w:rPr>
        <w:t xml:space="preserve"> عنه</w:t>
      </w:r>
      <w:r w:rsidR="00527246">
        <w:rPr>
          <w:rtl/>
        </w:rPr>
        <w:t>،</w:t>
      </w:r>
      <w:r w:rsidRPr="007B62FF">
        <w:rPr>
          <w:rtl/>
        </w:rPr>
        <w:t xml:space="preserve"> في الكافي</w:t>
      </w:r>
      <w:r w:rsidR="00527246">
        <w:rPr>
          <w:rtl/>
        </w:rPr>
        <w:t>،</w:t>
      </w:r>
      <w:r w:rsidRPr="007B62FF">
        <w:rPr>
          <w:rtl/>
        </w:rPr>
        <w:t xml:space="preserve"> في باب تربيع القبر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الرواية في الاستبصار 3</w:t>
      </w:r>
      <w:r w:rsidR="00527246">
        <w:rPr>
          <w:rtl/>
        </w:rPr>
        <w:t>:</w:t>
      </w:r>
      <w:r w:rsidRPr="007B62FF">
        <w:rPr>
          <w:rtl/>
        </w:rPr>
        <w:t xml:space="preserve"> 94 / 321</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أبي الحسين</w:t>
      </w:r>
      <w:r>
        <w:rPr>
          <w:rtl/>
        </w:rPr>
        <w:t>)</w:t>
      </w:r>
      <w:r w:rsidRPr="007B62FF">
        <w:rPr>
          <w:rtl/>
        </w:rPr>
        <w:t xml:space="preserve"> بدل </w:t>
      </w:r>
      <w:r>
        <w:rPr>
          <w:rtl/>
        </w:rPr>
        <w:t>(</w:t>
      </w:r>
      <w:r w:rsidRPr="007B62FF">
        <w:rPr>
          <w:rtl/>
        </w:rPr>
        <w:t>أبي الحسن</w:t>
      </w:r>
      <w:r>
        <w:rPr>
          <w:rtl/>
        </w:rPr>
        <w:t>)</w:t>
      </w:r>
    </w:p>
    <w:p w:rsidR="0017382C" w:rsidRPr="007B62FF" w:rsidRDefault="0017382C" w:rsidP="0017382C">
      <w:pPr>
        <w:pStyle w:val="libFootnote0"/>
        <w:rPr>
          <w:rtl/>
        </w:rPr>
      </w:pPr>
      <w:r w:rsidRPr="007B62FF">
        <w:rPr>
          <w:rtl/>
        </w:rPr>
        <w:t>(2) تهذيب الأحكام 7</w:t>
      </w:r>
      <w:r w:rsidR="00527246">
        <w:rPr>
          <w:rtl/>
        </w:rPr>
        <w:t>:</w:t>
      </w:r>
      <w:r w:rsidRPr="007B62FF">
        <w:rPr>
          <w:rtl/>
        </w:rPr>
        <w:t xml:space="preserve"> 100 / 431.</w:t>
      </w:r>
    </w:p>
    <w:p w:rsidR="0017382C" w:rsidRPr="007B62FF" w:rsidRDefault="0017382C" w:rsidP="0017382C">
      <w:pPr>
        <w:pStyle w:val="libFootnote0"/>
        <w:rPr>
          <w:rtl/>
        </w:rPr>
      </w:pPr>
      <w:r w:rsidRPr="007B62FF">
        <w:rPr>
          <w:rtl/>
        </w:rPr>
        <w:t>(3) أُصول الكافي 2</w:t>
      </w:r>
      <w:r w:rsidR="00527246">
        <w:rPr>
          <w:rtl/>
        </w:rPr>
        <w:t>:</w:t>
      </w:r>
      <w:r w:rsidRPr="007B62FF">
        <w:rPr>
          <w:rtl/>
        </w:rPr>
        <w:t xml:space="preserve"> 178 / 12.</w:t>
      </w:r>
    </w:p>
    <w:p w:rsidR="0017382C" w:rsidRPr="007B62FF" w:rsidRDefault="0017382C" w:rsidP="0017382C">
      <w:pPr>
        <w:pStyle w:val="libFootnote0"/>
        <w:rPr>
          <w:rtl/>
        </w:rPr>
      </w:pPr>
      <w:r w:rsidRPr="007B62FF">
        <w:rPr>
          <w:rtl/>
        </w:rPr>
        <w:t>(4) أُصول الكافي 2</w:t>
      </w:r>
      <w:r w:rsidR="00527246">
        <w:rPr>
          <w:rtl/>
        </w:rPr>
        <w:t>:</w:t>
      </w:r>
      <w:r w:rsidRPr="007B62FF">
        <w:rPr>
          <w:rtl/>
        </w:rPr>
        <w:t xml:space="preserve"> 274 / 3</w:t>
      </w:r>
      <w:r w:rsidR="00527246">
        <w:rPr>
          <w:rtl/>
        </w:rPr>
        <w:t>،</w:t>
      </w:r>
      <w:r w:rsidRPr="007B62FF">
        <w:rPr>
          <w:rtl/>
        </w:rPr>
        <w:t xml:space="preserve"> في باب النميمة.</w:t>
      </w:r>
    </w:p>
    <w:p w:rsidR="0017382C" w:rsidRPr="007B62FF" w:rsidRDefault="0017382C" w:rsidP="0017382C">
      <w:pPr>
        <w:pStyle w:val="libFootnote0"/>
        <w:rPr>
          <w:rtl/>
        </w:rPr>
      </w:pPr>
      <w:r w:rsidRPr="007B62FF">
        <w:rPr>
          <w:rtl/>
        </w:rPr>
        <w:t>(5) أُصول الكافي 2</w:t>
      </w:r>
      <w:r w:rsidR="00527246">
        <w:rPr>
          <w:rtl/>
        </w:rPr>
        <w:t>:</w:t>
      </w:r>
      <w:r w:rsidRPr="007B62FF">
        <w:rPr>
          <w:rtl/>
        </w:rPr>
        <w:t xml:space="preserve"> 365 / 3.</w:t>
      </w:r>
    </w:p>
    <w:p w:rsidR="0017382C" w:rsidRPr="007B62FF" w:rsidRDefault="0017382C" w:rsidP="0017382C">
      <w:pPr>
        <w:pStyle w:val="libFootnote0"/>
        <w:rPr>
          <w:rtl/>
        </w:rPr>
      </w:pPr>
      <w:r w:rsidRPr="007B62FF">
        <w:rPr>
          <w:rtl/>
        </w:rPr>
        <w:t>(6) الكافي 7</w:t>
      </w:r>
      <w:r w:rsidR="00527246">
        <w:rPr>
          <w:rtl/>
        </w:rPr>
        <w:t>:</w:t>
      </w:r>
      <w:r w:rsidRPr="007B62FF">
        <w:rPr>
          <w:rtl/>
        </w:rPr>
        <w:t xml:space="preserve"> 240 / 3.</w:t>
      </w:r>
    </w:p>
    <w:p w:rsidR="0017382C" w:rsidRPr="007B62FF" w:rsidRDefault="0017382C" w:rsidP="0017382C">
      <w:pPr>
        <w:pStyle w:val="libFootnote0"/>
        <w:rPr>
          <w:rtl/>
        </w:rPr>
      </w:pPr>
      <w:r w:rsidRPr="007B62FF">
        <w:rPr>
          <w:rtl/>
        </w:rPr>
        <w:t>(7) تهذيب الأحكام 10</w:t>
      </w:r>
      <w:r w:rsidR="00527246">
        <w:rPr>
          <w:rtl/>
        </w:rPr>
        <w:t>:</w:t>
      </w:r>
      <w:r w:rsidRPr="007B62FF">
        <w:rPr>
          <w:rtl/>
        </w:rPr>
        <w:t xml:space="preserve"> 75 / 288.</w:t>
      </w:r>
    </w:p>
    <w:p w:rsidR="0017382C" w:rsidRPr="007B62FF" w:rsidRDefault="0017382C" w:rsidP="0017382C">
      <w:pPr>
        <w:pStyle w:val="libFootnote0"/>
        <w:rPr>
          <w:rtl/>
        </w:rPr>
      </w:pPr>
      <w:r w:rsidRPr="007B62FF">
        <w:rPr>
          <w:rtl/>
        </w:rPr>
        <w:t>(8) الكافي 3</w:t>
      </w:r>
      <w:r w:rsidR="00527246">
        <w:rPr>
          <w:rtl/>
        </w:rPr>
        <w:t>:</w:t>
      </w:r>
      <w:r w:rsidRPr="007B62FF">
        <w:rPr>
          <w:rtl/>
        </w:rPr>
        <w:t xml:space="preserve"> 201 / 11.</w:t>
      </w:r>
    </w:p>
    <w:p w:rsidR="0017382C" w:rsidRDefault="0017382C" w:rsidP="00C613E8">
      <w:pPr>
        <w:pStyle w:val="libNormal"/>
        <w:rPr>
          <w:rtl/>
        </w:rPr>
      </w:pPr>
      <w:r>
        <w:rPr>
          <w:rtl/>
        </w:rPr>
        <w:br w:type="page"/>
      </w:r>
    </w:p>
    <w:p w:rsidR="0017382C" w:rsidRDefault="0017382C" w:rsidP="00E10B1D">
      <w:pPr>
        <w:pStyle w:val="Heading3"/>
        <w:rPr>
          <w:rtl/>
        </w:rPr>
      </w:pPr>
      <w:bookmarkStart w:id="946" w:name="_Toc394922166"/>
      <w:r w:rsidRPr="004F14F2">
        <w:rPr>
          <w:rtl/>
        </w:rPr>
        <w:lastRenderedPageBreak/>
        <w:t>[3251] أبو الحسن البغدادي</w:t>
      </w:r>
      <w:r w:rsidR="00527246">
        <w:rPr>
          <w:rtl/>
        </w:rPr>
        <w:t>:</w:t>
      </w:r>
      <w:bookmarkEnd w:id="946"/>
    </w:p>
    <w:p w:rsidR="0017382C" w:rsidRPr="007B62FF" w:rsidRDefault="0017382C" w:rsidP="0017382C">
      <w:pPr>
        <w:pStyle w:val="libNormal"/>
        <w:rPr>
          <w:rtl/>
        </w:rPr>
      </w:pPr>
      <w:r w:rsidRPr="007B62FF">
        <w:rPr>
          <w:rtl/>
        </w:rPr>
        <w:t>السورائي</w:t>
      </w:r>
      <w:r w:rsidR="00527246">
        <w:rPr>
          <w:rtl/>
        </w:rPr>
        <w:t>،</w:t>
      </w:r>
      <w:r w:rsidRPr="007B62FF">
        <w:rPr>
          <w:rtl/>
        </w:rPr>
        <w:t xml:space="preserve"> البزّاز</w:t>
      </w:r>
      <w:r w:rsidR="00527246">
        <w:rPr>
          <w:rtl/>
        </w:rPr>
        <w:t>،</w:t>
      </w:r>
      <w:r w:rsidRPr="007B62FF">
        <w:rPr>
          <w:rtl/>
        </w:rPr>
        <w:t xml:space="preserve"> يظهر من النجاشي في ترجمة فضالة كونه من المشايخ المعتمدين </w:t>
      </w:r>
      <w:r w:rsidRPr="0017382C">
        <w:rPr>
          <w:rStyle w:val="libFootnotenumChar"/>
          <w:rtl/>
        </w:rPr>
        <w:t>(1)</w:t>
      </w:r>
      <w:r>
        <w:rPr>
          <w:rtl/>
        </w:rPr>
        <w:t>.</w:t>
      </w:r>
    </w:p>
    <w:p w:rsidR="0017382C" w:rsidRDefault="0017382C" w:rsidP="00E10B1D">
      <w:pPr>
        <w:pStyle w:val="Heading3"/>
        <w:rPr>
          <w:rtl/>
        </w:rPr>
      </w:pPr>
      <w:bookmarkStart w:id="947" w:name="_Toc394922167"/>
      <w:r w:rsidRPr="004F14F2">
        <w:rPr>
          <w:rtl/>
        </w:rPr>
        <w:t>[3252] أبو الحسن الشّامي</w:t>
      </w:r>
      <w:r w:rsidR="00527246">
        <w:rPr>
          <w:rtl/>
        </w:rPr>
        <w:t>:</w:t>
      </w:r>
      <w:bookmarkEnd w:id="947"/>
    </w:p>
    <w:p w:rsidR="0017382C" w:rsidRPr="007B62FF" w:rsidRDefault="0017382C" w:rsidP="0017382C">
      <w:pPr>
        <w:pStyle w:val="libNormal"/>
        <w:rPr>
          <w:rtl/>
        </w:rPr>
      </w:pPr>
      <w:r w:rsidRPr="007B62FF">
        <w:rPr>
          <w:rtl/>
        </w:rPr>
        <w:t>عنه</w:t>
      </w:r>
      <w:r w:rsidR="00527246">
        <w:rPr>
          <w:rtl/>
        </w:rPr>
        <w:t>:</w:t>
      </w:r>
      <w:r w:rsidRPr="007B62FF">
        <w:rPr>
          <w:rtl/>
        </w:rPr>
        <w:t xml:space="preserve"> الحسن بن محبوب</w:t>
      </w:r>
      <w:r w:rsidR="00527246">
        <w:rPr>
          <w:rtl/>
        </w:rPr>
        <w:t>،</w:t>
      </w:r>
      <w:r w:rsidRPr="007B62FF">
        <w:rPr>
          <w:rtl/>
        </w:rPr>
        <w:t xml:space="preserve"> في التهذيب</w:t>
      </w:r>
      <w:r w:rsidR="00527246">
        <w:rPr>
          <w:rtl/>
        </w:rPr>
        <w:t>،</w:t>
      </w:r>
      <w:r w:rsidRPr="007B62FF">
        <w:rPr>
          <w:rtl/>
        </w:rPr>
        <w:t xml:space="preserve"> في باب الحدّ في الفرية والسب </w:t>
      </w:r>
      <w:r w:rsidRPr="0017382C">
        <w:rPr>
          <w:rStyle w:val="libFootnotenumChar"/>
          <w:rtl/>
        </w:rPr>
        <w:t>(2)</w:t>
      </w:r>
      <w:r>
        <w:rPr>
          <w:rtl/>
        </w:rPr>
        <w:t>.</w:t>
      </w:r>
    </w:p>
    <w:p w:rsidR="0017382C" w:rsidRDefault="0017382C" w:rsidP="00E10B1D">
      <w:pPr>
        <w:pStyle w:val="Heading3"/>
        <w:rPr>
          <w:rtl/>
        </w:rPr>
      </w:pPr>
      <w:bookmarkStart w:id="948" w:name="_Toc394922168"/>
      <w:r w:rsidRPr="004F14F2">
        <w:rPr>
          <w:rtl/>
        </w:rPr>
        <w:t>[3253] أبو الحسن اللّيْثِيّ</w:t>
      </w:r>
      <w:r w:rsidR="00527246">
        <w:rPr>
          <w:rtl/>
        </w:rPr>
        <w:t>:</w:t>
      </w:r>
      <w:bookmarkEnd w:id="948"/>
    </w:p>
    <w:p w:rsidR="0017382C" w:rsidRPr="007B62FF" w:rsidRDefault="0017382C" w:rsidP="0017382C">
      <w:pPr>
        <w:pStyle w:val="libNormal"/>
        <w:rPr>
          <w:rtl/>
        </w:rPr>
      </w:pPr>
      <w:r w:rsidRPr="007B62FF">
        <w:rPr>
          <w:rtl/>
        </w:rPr>
        <w:t xml:space="preserve">هو جلبة </w:t>
      </w:r>
      <w:r w:rsidRPr="0017382C">
        <w:rPr>
          <w:rStyle w:val="libFootnotenumChar"/>
          <w:rtl/>
        </w:rPr>
        <w:t>(3)</w:t>
      </w:r>
      <w:r w:rsidRPr="007B62FF">
        <w:rPr>
          <w:rtl/>
        </w:rPr>
        <w:t xml:space="preserve"> بن عياض.</w:t>
      </w:r>
    </w:p>
    <w:p w:rsidR="0017382C" w:rsidRDefault="0017382C" w:rsidP="00E10B1D">
      <w:pPr>
        <w:pStyle w:val="Heading3"/>
        <w:rPr>
          <w:rtl/>
        </w:rPr>
      </w:pPr>
      <w:bookmarkStart w:id="949" w:name="_Toc394922169"/>
      <w:r w:rsidRPr="004F14F2">
        <w:rPr>
          <w:rtl/>
        </w:rPr>
        <w:t>[3254] أبو الحسن الموصلي</w:t>
      </w:r>
      <w:r w:rsidR="00527246">
        <w:rPr>
          <w:rtl/>
        </w:rPr>
        <w:t>:</w:t>
      </w:r>
      <w:bookmarkEnd w:id="949"/>
    </w:p>
    <w:p w:rsidR="0017382C" w:rsidRPr="007B62FF" w:rsidRDefault="0017382C" w:rsidP="0017382C">
      <w:pPr>
        <w:pStyle w:val="libNormal"/>
        <w:rPr>
          <w:rtl/>
        </w:rPr>
      </w:pPr>
      <w:r w:rsidRPr="007B62FF">
        <w:rPr>
          <w:rtl/>
        </w:rPr>
        <w:t>عنه</w:t>
      </w:r>
      <w:r w:rsidR="00527246">
        <w:rPr>
          <w:rtl/>
        </w:rPr>
        <w:t>:</w:t>
      </w:r>
      <w:r w:rsidRPr="007B62FF">
        <w:rPr>
          <w:rtl/>
        </w:rPr>
        <w:t xml:space="preserve"> أحمد بن محمّد بن أبي نصر</w:t>
      </w:r>
      <w:r w:rsidR="00527246">
        <w:rPr>
          <w:rtl/>
        </w:rPr>
        <w:t>،</w:t>
      </w:r>
      <w:r w:rsidRPr="007B62FF">
        <w:rPr>
          <w:rtl/>
        </w:rPr>
        <w:t xml:space="preserve"> في الكافي في باب الكون والمكان </w:t>
      </w:r>
      <w:r w:rsidRPr="0017382C">
        <w:rPr>
          <w:rStyle w:val="libFootnotenumChar"/>
          <w:rtl/>
        </w:rPr>
        <w:t>(4)</w:t>
      </w:r>
      <w:r w:rsidR="00527246">
        <w:rPr>
          <w:rtl/>
        </w:rPr>
        <w:t>،</w:t>
      </w:r>
      <w:r w:rsidRPr="007B62FF">
        <w:rPr>
          <w:rtl/>
        </w:rPr>
        <w:t xml:space="preserve"> وفي باب إبطال الرؤية </w:t>
      </w:r>
      <w:r w:rsidRPr="0017382C">
        <w:rPr>
          <w:rStyle w:val="libFootnotenumChar"/>
          <w:rtl/>
        </w:rPr>
        <w:t>(5)</w:t>
      </w:r>
      <w:r w:rsidR="00527246">
        <w:rPr>
          <w:rtl/>
        </w:rPr>
        <w:t>،</w:t>
      </w:r>
      <w:r w:rsidRPr="007B62FF">
        <w:rPr>
          <w:rtl/>
        </w:rPr>
        <w:t xml:space="preserve"> وفي الجامع</w:t>
      </w:r>
      <w:r w:rsidR="00527246">
        <w:rPr>
          <w:rtl/>
        </w:rPr>
        <w:t>،</w:t>
      </w:r>
      <w:r w:rsidRPr="007B62FF">
        <w:rPr>
          <w:rtl/>
        </w:rPr>
        <w:t xml:space="preserve"> وكثيراً </w:t>
      </w:r>
      <w:r w:rsidRPr="0017382C">
        <w:rPr>
          <w:rStyle w:val="libFootnotenumChar"/>
          <w:rtl/>
        </w:rPr>
        <w:t>(6)</w:t>
      </w:r>
      <w:r>
        <w:rPr>
          <w:rtl/>
        </w:rPr>
        <w:t>.</w:t>
      </w:r>
    </w:p>
    <w:p w:rsidR="0017382C" w:rsidRDefault="0017382C" w:rsidP="00E10B1D">
      <w:pPr>
        <w:pStyle w:val="Heading3"/>
        <w:rPr>
          <w:rtl/>
        </w:rPr>
      </w:pPr>
      <w:bookmarkStart w:id="950" w:name="_Toc394922170"/>
      <w:r w:rsidRPr="004F14F2">
        <w:rPr>
          <w:rtl/>
        </w:rPr>
        <w:t>[3255] أبو الحسن النهدي</w:t>
      </w:r>
      <w:r w:rsidR="00527246">
        <w:rPr>
          <w:rtl/>
        </w:rPr>
        <w:t>:</w:t>
      </w:r>
      <w:bookmarkEnd w:id="950"/>
    </w:p>
    <w:p w:rsidR="0017382C" w:rsidRPr="007B62FF" w:rsidRDefault="0017382C" w:rsidP="0017382C">
      <w:pPr>
        <w:pStyle w:val="libNormal"/>
        <w:rPr>
          <w:rtl/>
        </w:rPr>
      </w:pPr>
      <w:r w:rsidRPr="007B62FF">
        <w:rPr>
          <w:rtl/>
        </w:rPr>
        <w:t xml:space="preserve">صاحب كتاب معتمد في مشيخة الفقيه </w:t>
      </w:r>
      <w:r w:rsidRPr="0017382C">
        <w:rPr>
          <w:rStyle w:val="libFootnotenumChar"/>
          <w:rtl/>
        </w:rPr>
        <w:t>(7)</w:t>
      </w:r>
      <w:r w:rsidR="00527246">
        <w:rPr>
          <w:rtl/>
        </w:rPr>
        <w:t>،</w:t>
      </w:r>
      <w:r w:rsidRPr="007B62FF">
        <w:rPr>
          <w:rtl/>
        </w:rPr>
        <w:t xml:space="preserve"> ويروي عنه من الأجلاّء</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انظر رجال النجاشي</w:t>
      </w:r>
      <w:r w:rsidR="00527246">
        <w:rPr>
          <w:rtl/>
        </w:rPr>
        <w:t>:</w:t>
      </w:r>
      <w:r w:rsidRPr="007B62FF">
        <w:rPr>
          <w:rtl/>
        </w:rPr>
        <w:t xml:space="preserve"> 310 / 850.</w:t>
      </w:r>
    </w:p>
    <w:p w:rsidR="0017382C" w:rsidRPr="007B62FF" w:rsidRDefault="0017382C" w:rsidP="0017382C">
      <w:pPr>
        <w:pStyle w:val="libFootnote0"/>
        <w:rPr>
          <w:rtl/>
        </w:rPr>
      </w:pPr>
      <w:r w:rsidRPr="007B62FF">
        <w:rPr>
          <w:rtl/>
        </w:rPr>
        <w:t>(2) تهذيب الأحكام 10</w:t>
      </w:r>
      <w:r w:rsidR="00527246">
        <w:rPr>
          <w:rtl/>
        </w:rPr>
        <w:t>:</w:t>
      </w:r>
      <w:r w:rsidRPr="007B62FF">
        <w:rPr>
          <w:rtl/>
        </w:rPr>
        <w:t xml:space="preserve"> 69 / 258</w:t>
      </w:r>
      <w:r w:rsidR="00527246">
        <w:rPr>
          <w:rtl/>
        </w:rPr>
        <w:t>،</w:t>
      </w:r>
      <w:r w:rsidRPr="007B62FF">
        <w:rPr>
          <w:rtl/>
        </w:rPr>
        <w:t xml:space="preserve"> وفيه</w:t>
      </w:r>
      <w:r w:rsidR="00527246">
        <w:rPr>
          <w:rtl/>
        </w:rPr>
        <w:t>:</w:t>
      </w:r>
      <w:r w:rsidRPr="007B62FF">
        <w:rPr>
          <w:rtl/>
        </w:rPr>
        <w:t xml:space="preserve"> أبو الحسن السائي.</w:t>
      </w:r>
    </w:p>
    <w:p w:rsidR="0017382C" w:rsidRPr="007B62FF" w:rsidRDefault="0017382C" w:rsidP="0017382C">
      <w:pPr>
        <w:pStyle w:val="libFootnote0"/>
        <w:rPr>
          <w:rtl/>
        </w:rPr>
      </w:pPr>
      <w:r w:rsidRPr="007B62FF">
        <w:rPr>
          <w:rtl/>
        </w:rPr>
        <w:t>(3) في الحجرية</w:t>
      </w:r>
      <w:r w:rsidR="00527246">
        <w:rPr>
          <w:rtl/>
        </w:rPr>
        <w:t>:</w:t>
      </w:r>
      <w:r w:rsidRPr="007B62FF">
        <w:rPr>
          <w:rtl/>
        </w:rPr>
        <w:t xml:space="preserve"> حلية بالحاء المهملة ثم اللام والياء المثناة من تحت وما في الأصل موافق لما في</w:t>
      </w:r>
      <w:r w:rsidR="00527246">
        <w:rPr>
          <w:rtl/>
        </w:rPr>
        <w:t>:</w:t>
      </w:r>
      <w:r w:rsidRPr="007B62FF">
        <w:rPr>
          <w:rtl/>
        </w:rPr>
        <w:t xml:space="preserve"> جامع الرواة 1</w:t>
      </w:r>
      <w:r w:rsidR="00527246">
        <w:rPr>
          <w:rtl/>
        </w:rPr>
        <w:t>:</w:t>
      </w:r>
      <w:r w:rsidRPr="007B62FF">
        <w:rPr>
          <w:rtl/>
        </w:rPr>
        <w:t xml:space="preserve"> 164</w:t>
      </w:r>
      <w:r w:rsidR="00527246">
        <w:rPr>
          <w:rtl/>
        </w:rPr>
        <w:t>،</w:t>
      </w:r>
      <w:r w:rsidRPr="007B62FF">
        <w:rPr>
          <w:rtl/>
        </w:rPr>
        <w:t xml:space="preserve"> ومنتهى المقال</w:t>
      </w:r>
      <w:r w:rsidR="00527246">
        <w:rPr>
          <w:rtl/>
        </w:rPr>
        <w:t>:</w:t>
      </w:r>
      <w:r w:rsidRPr="007B62FF">
        <w:rPr>
          <w:rtl/>
        </w:rPr>
        <w:t xml:space="preserve"> 341 وغيرهما.</w:t>
      </w:r>
    </w:p>
    <w:p w:rsidR="0017382C" w:rsidRPr="007B62FF" w:rsidRDefault="0017382C" w:rsidP="0017382C">
      <w:pPr>
        <w:pStyle w:val="libFootnote0"/>
        <w:rPr>
          <w:rtl/>
        </w:rPr>
      </w:pPr>
      <w:r w:rsidRPr="007B62FF">
        <w:rPr>
          <w:rtl/>
        </w:rPr>
        <w:t>(4) أُصول الكافي 1</w:t>
      </w:r>
      <w:r w:rsidR="00527246">
        <w:rPr>
          <w:rtl/>
        </w:rPr>
        <w:t>:</w:t>
      </w:r>
      <w:r w:rsidRPr="007B62FF">
        <w:rPr>
          <w:rtl/>
        </w:rPr>
        <w:t xml:space="preserve"> 70 / 5.</w:t>
      </w:r>
    </w:p>
    <w:p w:rsidR="0017382C" w:rsidRPr="007B62FF" w:rsidRDefault="0017382C" w:rsidP="0017382C">
      <w:pPr>
        <w:pStyle w:val="libFootnote0"/>
        <w:rPr>
          <w:rtl/>
        </w:rPr>
      </w:pPr>
      <w:r w:rsidRPr="007B62FF">
        <w:rPr>
          <w:rtl/>
        </w:rPr>
        <w:t>(5) أُصول الكافي 1</w:t>
      </w:r>
      <w:r w:rsidR="00527246">
        <w:rPr>
          <w:rtl/>
        </w:rPr>
        <w:t>:</w:t>
      </w:r>
      <w:r w:rsidRPr="007B62FF">
        <w:rPr>
          <w:rtl/>
        </w:rPr>
        <w:t xml:space="preserve"> 76 / 6.</w:t>
      </w:r>
    </w:p>
    <w:p w:rsidR="0017382C" w:rsidRPr="007B62FF" w:rsidRDefault="0017382C" w:rsidP="0017382C">
      <w:pPr>
        <w:pStyle w:val="libFootnote0"/>
        <w:rPr>
          <w:rtl/>
        </w:rPr>
      </w:pPr>
      <w:r w:rsidRPr="007B62FF">
        <w:rPr>
          <w:rtl/>
        </w:rPr>
        <w:t>(6) كذا العبارة في الأصل والحجرية</w:t>
      </w:r>
      <w:r w:rsidR="00527246">
        <w:rPr>
          <w:rtl/>
        </w:rPr>
        <w:t>،</w:t>
      </w:r>
      <w:r w:rsidRPr="007B62FF">
        <w:rPr>
          <w:rtl/>
        </w:rPr>
        <w:t xml:space="preserve"> وراجع جامع الرواة 2</w:t>
      </w:r>
      <w:r w:rsidR="00527246">
        <w:rPr>
          <w:rtl/>
        </w:rPr>
        <w:t>:</w:t>
      </w:r>
      <w:r w:rsidRPr="007B62FF">
        <w:rPr>
          <w:rtl/>
        </w:rPr>
        <w:t xml:space="preserve"> 377.</w:t>
      </w:r>
    </w:p>
    <w:p w:rsidR="0017382C" w:rsidRPr="007B62FF" w:rsidRDefault="0017382C" w:rsidP="0017382C">
      <w:pPr>
        <w:pStyle w:val="libFootnote0"/>
        <w:rPr>
          <w:rtl/>
        </w:rPr>
      </w:pPr>
      <w:r w:rsidRPr="007B62FF">
        <w:rPr>
          <w:rtl/>
        </w:rPr>
        <w:t>(7) الفقيه 4</w:t>
      </w:r>
      <w:r w:rsidR="00527246">
        <w:rPr>
          <w:rtl/>
        </w:rPr>
        <w:t>:</w:t>
      </w:r>
      <w:r w:rsidRPr="007B62FF">
        <w:rPr>
          <w:rtl/>
        </w:rPr>
        <w:t xml:space="preserve"> 102</w:t>
      </w:r>
      <w:r w:rsidR="00527246">
        <w:rPr>
          <w:rtl/>
        </w:rPr>
        <w:t>،</w:t>
      </w:r>
      <w:r w:rsidRPr="007B62FF">
        <w:rPr>
          <w:rtl/>
        </w:rPr>
        <w:t xml:space="preserve"> من المشيخة.</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الوشاء </w:t>
      </w:r>
      <w:r w:rsidRPr="0017382C">
        <w:rPr>
          <w:rStyle w:val="libFootnotenumChar"/>
          <w:rtl/>
        </w:rPr>
        <w:t>(1)</w:t>
      </w:r>
      <w:r w:rsidR="00527246">
        <w:rPr>
          <w:rtl/>
        </w:rPr>
        <w:t>،</w:t>
      </w:r>
      <w:r w:rsidRPr="007B62FF">
        <w:rPr>
          <w:rtl/>
        </w:rPr>
        <w:t xml:space="preserve"> ومحمد بن علي بن محبوب </w:t>
      </w:r>
      <w:r w:rsidRPr="0017382C">
        <w:rPr>
          <w:rStyle w:val="libFootnotenumChar"/>
          <w:rtl/>
        </w:rPr>
        <w:t>(2)</w:t>
      </w:r>
      <w:r w:rsidR="00527246">
        <w:rPr>
          <w:rtl/>
        </w:rPr>
        <w:t>،</w:t>
      </w:r>
      <w:r w:rsidRPr="007B62FF">
        <w:rPr>
          <w:rtl/>
        </w:rPr>
        <w:t xml:space="preserve"> وموسى بن الحسن </w:t>
      </w:r>
      <w:r w:rsidRPr="0017382C">
        <w:rPr>
          <w:rStyle w:val="libFootnotenumChar"/>
          <w:rtl/>
        </w:rPr>
        <w:t>(3)</w:t>
      </w:r>
      <w:r>
        <w:rPr>
          <w:rtl/>
        </w:rPr>
        <w:t>.</w:t>
      </w:r>
    </w:p>
    <w:p w:rsidR="0017382C" w:rsidRDefault="0017382C" w:rsidP="00E10B1D">
      <w:pPr>
        <w:pStyle w:val="Heading3"/>
        <w:rPr>
          <w:rtl/>
        </w:rPr>
      </w:pPr>
      <w:bookmarkStart w:id="951" w:name="_Toc394922171"/>
      <w:r w:rsidRPr="004F14F2">
        <w:rPr>
          <w:rtl/>
        </w:rPr>
        <w:t>[3256] أبو الحسين بن المهلوس</w:t>
      </w:r>
      <w:r w:rsidR="00527246">
        <w:rPr>
          <w:rtl/>
        </w:rPr>
        <w:t>:</w:t>
      </w:r>
      <w:bookmarkEnd w:id="951"/>
    </w:p>
    <w:p w:rsidR="0017382C" w:rsidRPr="007B62FF" w:rsidRDefault="0017382C" w:rsidP="0017382C">
      <w:pPr>
        <w:pStyle w:val="libNormal"/>
        <w:rPr>
          <w:rtl/>
        </w:rPr>
      </w:pPr>
      <w:r w:rsidRPr="007B62FF">
        <w:rPr>
          <w:rtl/>
        </w:rPr>
        <w:t>في النجاشي في ترجمة محمد بن عبد الرّحمن بن قبة</w:t>
      </w:r>
      <w:r w:rsidR="00527246">
        <w:rPr>
          <w:rtl/>
        </w:rPr>
        <w:t>:</w:t>
      </w:r>
      <w:r w:rsidRPr="007B62FF">
        <w:rPr>
          <w:rtl/>
        </w:rPr>
        <w:t xml:space="preserve"> سمعت أبا الحسين بن المهلوس العلوي الموسويّ </w:t>
      </w:r>
      <w:r>
        <w:rPr>
          <w:rtl/>
        </w:rPr>
        <w:t>(</w:t>
      </w:r>
      <w:r w:rsidRPr="007B62FF">
        <w:rPr>
          <w:rtl/>
        </w:rPr>
        <w:t>رضى الله عنه</w:t>
      </w:r>
      <w:r>
        <w:rPr>
          <w:rtl/>
        </w:rPr>
        <w:t>)</w:t>
      </w:r>
      <w:r w:rsidRPr="007B62FF">
        <w:rPr>
          <w:rtl/>
        </w:rPr>
        <w:t xml:space="preserve"> يقول في مجلس الرضيّ أبي الحسن محمّد بن الحسين بن موسى</w:t>
      </w:r>
      <w:r w:rsidR="00527246">
        <w:rPr>
          <w:rtl/>
        </w:rPr>
        <w:t>،</w:t>
      </w:r>
      <w:r w:rsidRPr="007B62FF">
        <w:rPr>
          <w:rtl/>
        </w:rPr>
        <w:t xml:space="preserve"> وهناك شيخنا أبو عبد الله محمّد ابن محمّد بن النعمان </w:t>
      </w:r>
      <w:r w:rsidRPr="0017382C">
        <w:rPr>
          <w:rStyle w:val="libAlaemChar"/>
          <w:rtl/>
        </w:rPr>
        <w:t>رحمهم‌الله</w:t>
      </w:r>
      <w:r w:rsidRPr="007B62FF">
        <w:rPr>
          <w:rtl/>
        </w:rPr>
        <w:t xml:space="preserve"> أجمعين</w:t>
      </w:r>
      <w:r w:rsidR="00527246">
        <w:rPr>
          <w:rtl/>
        </w:rPr>
        <w:t>:</w:t>
      </w:r>
      <w:r w:rsidRPr="007B62FF">
        <w:rPr>
          <w:rtl/>
        </w:rPr>
        <w:t xml:space="preserve"> سمعت. إلى آخره </w:t>
      </w:r>
      <w:r w:rsidRPr="0017382C">
        <w:rPr>
          <w:rStyle w:val="libFootnotenumChar"/>
          <w:rtl/>
        </w:rPr>
        <w:t>(4)</w:t>
      </w:r>
      <w:r>
        <w:rPr>
          <w:rtl/>
        </w:rPr>
        <w:t>.</w:t>
      </w:r>
    </w:p>
    <w:p w:rsidR="0017382C" w:rsidRPr="007B62FF" w:rsidRDefault="0017382C" w:rsidP="0017382C">
      <w:pPr>
        <w:pStyle w:val="libNormal"/>
        <w:rPr>
          <w:rtl/>
        </w:rPr>
      </w:pPr>
      <w:r w:rsidRPr="007B62FF">
        <w:rPr>
          <w:rtl/>
        </w:rPr>
        <w:t xml:space="preserve">وظاهره كما في التعليقة كونه ممّن يعتمد عليه </w:t>
      </w:r>
      <w:r w:rsidRPr="0017382C">
        <w:rPr>
          <w:rStyle w:val="libFootnotenumChar"/>
          <w:rtl/>
        </w:rPr>
        <w:t>(5)</w:t>
      </w:r>
      <w:r>
        <w:rPr>
          <w:rtl/>
        </w:rPr>
        <w:t>.</w:t>
      </w:r>
    </w:p>
    <w:p w:rsidR="0017382C" w:rsidRDefault="0017382C" w:rsidP="00E10B1D">
      <w:pPr>
        <w:pStyle w:val="Heading3"/>
        <w:rPr>
          <w:rtl/>
        </w:rPr>
      </w:pPr>
      <w:bookmarkStart w:id="952" w:name="_Toc394922172"/>
      <w:r w:rsidRPr="004F14F2">
        <w:rPr>
          <w:rtl/>
        </w:rPr>
        <w:t>[3257] أبو حيّة طارق بن شهاب</w:t>
      </w:r>
      <w:r w:rsidR="00527246">
        <w:rPr>
          <w:rtl/>
        </w:rPr>
        <w:t>:</w:t>
      </w:r>
      <w:bookmarkEnd w:id="952"/>
    </w:p>
    <w:p w:rsidR="0017382C" w:rsidRPr="007B62FF" w:rsidRDefault="0017382C" w:rsidP="0017382C">
      <w:pPr>
        <w:pStyle w:val="libNormal"/>
        <w:rPr>
          <w:rtl/>
        </w:rPr>
      </w:pPr>
      <w:r w:rsidRPr="007B62FF">
        <w:rPr>
          <w:rtl/>
        </w:rPr>
        <w:t>الأحمسي</w:t>
      </w:r>
      <w:r w:rsidR="00527246">
        <w:rPr>
          <w:rtl/>
        </w:rPr>
        <w:t>،</w:t>
      </w:r>
      <w:r w:rsidRPr="007B62FF">
        <w:rPr>
          <w:rtl/>
        </w:rPr>
        <w:t xml:space="preserve"> عدّه البرقي في رجاله من خواص أصحاب أمير المؤمنين </w:t>
      </w:r>
      <w:r w:rsidRPr="0017382C">
        <w:rPr>
          <w:rStyle w:val="libAlaemChar"/>
          <w:rtl/>
        </w:rPr>
        <w:t>عليه‌السلام</w:t>
      </w:r>
      <w:r w:rsidRPr="007B62FF">
        <w:rPr>
          <w:rtl/>
        </w:rPr>
        <w:t xml:space="preserve"> من اليمن </w:t>
      </w:r>
      <w:r w:rsidRPr="0017382C">
        <w:rPr>
          <w:rStyle w:val="libFootnotenumChar"/>
          <w:rtl/>
        </w:rPr>
        <w:t>(6)</w:t>
      </w:r>
      <w:r w:rsidR="00527246">
        <w:rPr>
          <w:rtl/>
        </w:rPr>
        <w:t>،</w:t>
      </w:r>
      <w:r w:rsidRPr="007B62FF">
        <w:rPr>
          <w:rtl/>
        </w:rPr>
        <w:t xml:space="preserve"> وكذا في آخر الخلاصة </w:t>
      </w:r>
      <w:r w:rsidRPr="0017382C">
        <w:rPr>
          <w:rStyle w:val="libFootnotenumChar"/>
          <w:rtl/>
        </w:rPr>
        <w:t>(7)</w:t>
      </w:r>
      <w:r>
        <w:rPr>
          <w:rtl/>
        </w:rPr>
        <w:t>.</w:t>
      </w:r>
    </w:p>
    <w:p w:rsidR="0017382C" w:rsidRPr="00E10B1D" w:rsidRDefault="0017382C" w:rsidP="0063324D">
      <w:pPr>
        <w:pStyle w:val="Heading3"/>
        <w:rPr>
          <w:rStyle w:val="Heading3Char"/>
          <w:rtl/>
        </w:rPr>
      </w:pPr>
      <w:bookmarkStart w:id="953" w:name="_Toc394922173"/>
      <w:r w:rsidRPr="00E10B1D">
        <w:rPr>
          <w:rStyle w:val="Heading3Char"/>
          <w:rtl/>
        </w:rPr>
        <w:t>[3258] أبو خالد الزباليّ</w:t>
      </w:r>
      <w:r w:rsidR="00527246" w:rsidRPr="00E10B1D">
        <w:rPr>
          <w:rStyle w:val="Heading3Char"/>
          <w:rtl/>
        </w:rPr>
        <w:t>:</w:t>
      </w:r>
      <w:r w:rsidRPr="00E10B1D">
        <w:rPr>
          <w:rStyle w:val="Heading3Char"/>
          <w:rtl/>
        </w:rPr>
        <w:t xml:space="preserve"> </w:t>
      </w:r>
      <w:r w:rsidRPr="0017382C">
        <w:rPr>
          <w:rStyle w:val="libFootnotenumChar"/>
          <w:rtl/>
        </w:rPr>
        <w:t>(8)</w:t>
      </w:r>
      <w:bookmarkEnd w:id="953"/>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الفقيه 4</w:t>
      </w:r>
      <w:r w:rsidR="00527246">
        <w:rPr>
          <w:rtl/>
        </w:rPr>
        <w:t>:</w:t>
      </w:r>
      <w:r w:rsidRPr="007B62FF">
        <w:rPr>
          <w:rtl/>
        </w:rPr>
        <w:t xml:space="preserve"> 102</w:t>
      </w:r>
      <w:r w:rsidR="00527246">
        <w:rPr>
          <w:rtl/>
        </w:rPr>
        <w:t>،</w:t>
      </w:r>
      <w:r w:rsidRPr="007B62FF">
        <w:rPr>
          <w:rtl/>
        </w:rPr>
        <w:t xml:space="preserve"> من المشيخة.</w:t>
      </w:r>
    </w:p>
    <w:p w:rsidR="0017382C" w:rsidRPr="007B62FF" w:rsidRDefault="0017382C" w:rsidP="0017382C">
      <w:pPr>
        <w:pStyle w:val="libFootnote0"/>
        <w:rPr>
          <w:rtl/>
        </w:rPr>
      </w:pPr>
      <w:r w:rsidRPr="007B62FF">
        <w:rPr>
          <w:rtl/>
        </w:rPr>
        <w:t>(2) تهذيب الأحكام 2</w:t>
      </w:r>
      <w:r w:rsidR="00527246">
        <w:rPr>
          <w:rtl/>
        </w:rPr>
        <w:t>:</w:t>
      </w:r>
      <w:r w:rsidRPr="007B62FF">
        <w:rPr>
          <w:rtl/>
        </w:rPr>
        <w:t xml:space="preserve"> 313 / 1271.</w:t>
      </w:r>
    </w:p>
    <w:p w:rsidR="0017382C" w:rsidRPr="007B62FF" w:rsidRDefault="0017382C" w:rsidP="0017382C">
      <w:pPr>
        <w:pStyle w:val="libFootnote0"/>
        <w:rPr>
          <w:rtl/>
        </w:rPr>
      </w:pPr>
      <w:r w:rsidRPr="007B62FF">
        <w:rPr>
          <w:rtl/>
        </w:rPr>
        <w:t>(3) الكافي 3</w:t>
      </w:r>
      <w:r w:rsidR="00527246">
        <w:rPr>
          <w:rtl/>
        </w:rPr>
        <w:t>:</w:t>
      </w:r>
      <w:r w:rsidRPr="007B62FF">
        <w:rPr>
          <w:rtl/>
        </w:rPr>
        <w:t xml:space="preserve"> 119 / 1.</w:t>
      </w:r>
    </w:p>
    <w:p w:rsidR="0017382C" w:rsidRPr="007B62FF" w:rsidRDefault="0017382C" w:rsidP="0017382C">
      <w:pPr>
        <w:pStyle w:val="libFootnote0"/>
        <w:rPr>
          <w:rtl/>
        </w:rPr>
      </w:pPr>
      <w:r w:rsidRPr="007B62FF">
        <w:rPr>
          <w:rtl/>
        </w:rPr>
        <w:t>(4) رجال النجاشي</w:t>
      </w:r>
      <w:r w:rsidR="00527246">
        <w:rPr>
          <w:rtl/>
        </w:rPr>
        <w:t>:</w:t>
      </w:r>
      <w:r w:rsidRPr="007B62FF">
        <w:rPr>
          <w:rtl/>
        </w:rPr>
        <w:t xml:space="preserve"> 375 376 / 1023.</w:t>
      </w:r>
    </w:p>
    <w:p w:rsidR="0017382C" w:rsidRPr="007B62FF" w:rsidRDefault="0017382C" w:rsidP="0017382C">
      <w:pPr>
        <w:pStyle w:val="libFootnote0"/>
        <w:rPr>
          <w:rtl/>
        </w:rPr>
      </w:pPr>
      <w:r w:rsidRPr="007B62FF">
        <w:rPr>
          <w:rtl/>
        </w:rPr>
        <w:t>(5) انظر تعليقة الوحيد على منهج المقال</w:t>
      </w:r>
      <w:r w:rsidR="00527246">
        <w:rPr>
          <w:rtl/>
        </w:rPr>
        <w:t>:</w:t>
      </w:r>
      <w:r w:rsidRPr="007B62FF">
        <w:rPr>
          <w:rtl/>
        </w:rPr>
        <w:t xml:space="preserve"> 388.</w:t>
      </w:r>
    </w:p>
    <w:p w:rsidR="0017382C" w:rsidRPr="007B62FF" w:rsidRDefault="0017382C" w:rsidP="0017382C">
      <w:pPr>
        <w:pStyle w:val="libFootnote0"/>
        <w:rPr>
          <w:rtl/>
        </w:rPr>
      </w:pPr>
      <w:r w:rsidRPr="007B62FF">
        <w:rPr>
          <w:rtl/>
        </w:rPr>
        <w:t>(6) رجال البرقي</w:t>
      </w:r>
      <w:r w:rsidR="00527246">
        <w:rPr>
          <w:rtl/>
        </w:rPr>
        <w:t>:</w:t>
      </w:r>
      <w:r w:rsidRPr="007B62FF">
        <w:rPr>
          <w:rtl/>
        </w:rPr>
        <w:t xml:space="preserve"> 6.</w:t>
      </w:r>
    </w:p>
    <w:p w:rsidR="0017382C" w:rsidRPr="007B62FF" w:rsidRDefault="0017382C" w:rsidP="0017382C">
      <w:pPr>
        <w:pStyle w:val="libFootnote0"/>
        <w:rPr>
          <w:rtl/>
        </w:rPr>
      </w:pPr>
      <w:r w:rsidRPr="007B62FF">
        <w:rPr>
          <w:rtl/>
        </w:rPr>
        <w:t>(7) رجال العلاّمة</w:t>
      </w:r>
      <w:r w:rsidR="00527246">
        <w:rPr>
          <w:rtl/>
        </w:rPr>
        <w:t>:</w:t>
      </w:r>
      <w:r w:rsidRPr="007B62FF">
        <w:rPr>
          <w:rtl/>
        </w:rPr>
        <w:t xml:space="preserve"> 194</w:t>
      </w:r>
      <w:r w:rsidR="00527246">
        <w:rPr>
          <w:rtl/>
        </w:rPr>
        <w:t>،</w:t>
      </w:r>
      <w:r w:rsidRPr="007B62FF">
        <w:rPr>
          <w:rtl/>
        </w:rPr>
        <w:t xml:space="preserve"> وفيه</w:t>
      </w:r>
      <w:r w:rsidR="00527246">
        <w:rPr>
          <w:rtl/>
        </w:rPr>
        <w:t>:</w:t>
      </w:r>
      <w:r w:rsidRPr="007B62FF">
        <w:rPr>
          <w:rtl/>
        </w:rPr>
        <w:t xml:space="preserve"> عدّ أبا حية</w:t>
      </w:r>
      <w:r w:rsidR="00527246">
        <w:rPr>
          <w:rtl/>
        </w:rPr>
        <w:t>،</w:t>
      </w:r>
      <w:r w:rsidRPr="007B62FF">
        <w:rPr>
          <w:rtl/>
        </w:rPr>
        <w:t xml:space="preserve"> وعطف عليه طارق بن شهاب وهو صريح في التعدد.</w:t>
      </w:r>
    </w:p>
    <w:p w:rsidR="0017382C" w:rsidRDefault="0017382C" w:rsidP="0017382C">
      <w:pPr>
        <w:pStyle w:val="libFootnote0"/>
        <w:rPr>
          <w:rtl/>
        </w:rPr>
      </w:pPr>
      <w:r w:rsidRPr="007B62FF">
        <w:rPr>
          <w:rtl/>
        </w:rPr>
        <w:t>(8) في حاشية الحجرية</w:t>
      </w:r>
      <w:r w:rsidR="00527246">
        <w:rPr>
          <w:rtl/>
        </w:rPr>
        <w:t>:</w:t>
      </w:r>
      <w:r w:rsidRPr="007B62FF">
        <w:rPr>
          <w:rtl/>
        </w:rPr>
        <w:t xml:space="preserve"> وفي دلائل أبي جعفر الطبري </w:t>
      </w:r>
      <w:r>
        <w:rPr>
          <w:rtl/>
        </w:rPr>
        <w:t>[</w:t>
      </w:r>
      <w:r w:rsidRPr="007B62FF">
        <w:rPr>
          <w:rtl/>
        </w:rPr>
        <w:t>دلائل الإمامة</w:t>
      </w:r>
      <w:r w:rsidR="00527246">
        <w:rPr>
          <w:rtl/>
        </w:rPr>
        <w:t>:</w:t>
      </w:r>
      <w:r w:rsidRPr="007B62FF">
        <w:rPr>
          <w:rtl/>
        </w:rPr>
        <w:t xml:space="preserve"> 168</w:t>
      </w:r>
      <w:r>
        <w:rPr>
          <w:rtl/>
        </w:rPr>
        <w:t>]</w:t>
      </w:r>
      <w:r w:rsidRPr="007B62FF">
        <w:rPr>
          <w:rtl/>
        </w:rPr>
        <w:t xml:space="preserve"> مسنداً عن أبي خالد الزبالي قال</w:t>
      </w:r>
      <w:r w:rsidR="00527246">
        <w:rPr>
          <w:rtl/>
        </w:rPr>
        <w:t>:</w:t>
      </w:r>
      <w:r w:rsidRPr="007B62FF">
        <w:rPr>
          <w:rtl/>
        </w:rPr>
        <w:t xml:space="preserve"> مرّ بي أبو الحسن </w:t>
      </w:r>
      <w:r w:rsidRPr="0017382C">
        <w:rPr>
          <w:rStyle w:val="libAlaemChar"/>
          <w:rtl/>
        </w:rPr>
        <w:t>عليه‌السلام</w:t>
      </w:r>
      <w:r w:rsidRPr="007B62FF">
        <w:rPr>
          <w:rtl/>
        </w:rPr>
        <w:t xml:space="preserve"> يريد بغداد زمن المهدي أيّام كان أخذ محمد بن عبد الله فنزل في هاتين القبتين في يوم شديد البرد وفي سنة مجدبة لا يقدر على عود يستوقد به تلك السنة وأنا يومئذ أرى رأي الزّيدية أدين الله بذلك.</w:t>
      </w:r>
    </w:p>
    <w:p w:rsidR="0017382C" w:rsidRDefault="0017382C" w:rsidP="00C613E8">
      <w:pPr>
        <w:pStyle w:val="libNormal"/>
        <w:rPr>
          <w:rtl/>
        </w:rPr>
      </w:pPr>
      <w:r>
        <w:rPr>
          <w:rtl/>
        </w:rPr>
        <w:br w:type="page"/>
      </w:r>
    </w:p>
    <w:p w:rsidR="0017382C" w:rsidRPr="007B62FF" w:rsidRDefault="0017382C" w:rsidP="0017382C">
      <w:pPr>
        <w:pStyle w:val="libLine"/>
        <w:rPr>
          <w:rtl/>
        </w:rPr>
      </w:pPr>
      <w:r w:rsidRPr="007B62FF">
        <w:rPr>
          <w:rtl/>
        </w:rPr>
        <w:lastRenderedPageBreak/>
        <w:t>__________________</w:t>
      </w:r>
    </w:p>
    <w:p w:rsidR="0017382C" w:rsidRPr="00DD0EDD" w:rsidRDefault="0017382C" w:rsidP="0017382C">
      <w:pPr>
        <w:pStyle w:val="libFootnote"/>
        <w:rPr>
          <w:rtl/>
        </w:rPr>
      </w:pPr>
      <w:r w:rsidRPr="00DD0EDD">
        <w:rPr>
          <w:rtl/>
        </w:rPr>
        <w:t>فقال لي</w:t>
      </w:r>
      <w:r w:rsidR="00527246">
        <w:rPr>
          <w:rtl/>
        </w:rPr>
        <w:t>:</w:t>
      </w:r>
      <w:r w:rsidRPr="00DD0EDD">
        <w:rPr>
          <w:rtl/>
        </w:rPr>
        <w:t xml:space="preserve"> يا أبا خالد ائتنا بحطب نستوقد</w:t>
      </w:r>
      <w:r w:rsidR="00527246">
        <w:rPr>
          <w:rtl/>
        </w:rPr>
        <w:t>،</w:t>
      </w:r>
      <w:r w:rsidRPr="00DD0EDD">
        <w:rPr>
          <w:rtl/>
        </w:rPr>
        <w:t xml:space="preserve"> قلت</w:t>
      </w:r>
      <w:r w:rsidR="00527246">
        <w:rPr>
          <w:rtl/>
        </w:rPr>
        <w:t>:</w:t>
      </w:r>
      <w:r w:rsidRPr="00DD0EDD">
        <w:rPr>
          <w:rtl/>
        </w:rPr>
        <w:t xml:space="preserve"> والله ما أعرف في المنزل عوداً واحداً. فقال</w:t>
      </w:r>
      <w:r w:rsidR="00527246">
        <w:rPr>
          <w:rtl/>
        </w:rPr>
        <w:t>:</w:t>
      </w:r>
      <w:r w:rsidRPr="00DD0EDD">
        <w:rPr>
          <w:rtl/>
        </w:rPr>
        <w:t xml:space="preserve"> كلاّ جد في هذا الفج فإنّك تلقى أعرابياً معه حملان فاشتريهما منه ولا تماكسه.</w:t>
      </w:r>
    </w:p>
    <w:p w:rsidR="0017382C" w:rsidRPr="007B62FF" w:rsidRDefault="0017382C" w:rsidP="0017382C">
      <w:pPr>
        <w:pStyle w:val="libFootnote"/>
        <w:rPr>
          <w:rtl/>
          <w:lang w:bidi="fa-IR"/>
        </w:rPr>
      </w:pPr>
      <w:r w:rsidRPr="007B62FF">
        <w:rPr>
          <w:rtl/>
        </w:rPr>
        <w:t>فركبت حماري وانطلقت نحو الفج الذي وصف لي فإذا أعرابي معه حملان حطب</w:t>
      </w:r>
      <w:r w:rsidR="00527246">
        <w:rPr>
          <w:rtl/>
        </w:rPr>
        <w:t>،</w:t>
      </w:r>
      <w:r w:rsidRPr="007B62FF">
        <w:rPr>
          <w:rtl/>
        </w:rPr>
        <w:t xml:space="preserve"> فاشتريتهما منه وأتيته</w:t>
      </w:r>
      <w:r w:rsidR="00527246">
        <w:rPr>
          <w:rtl/>
        </w:rPr>
        <w:t>،</w:t>
      </w:r>
      <w:r w:rsidRPr="007B62FF">
        <w:rPr>
          <w:rtl/>
        </w:rPr>
        <w:t xml:space="preserve"> فاستوقدوا منه يومهم</w:t>
      </w:r>
      <w:r w:rsidR="00527246">
        <w:rPr>
          <w:rtl/>
        </w:rPr>
        <w:t>،</w:t>
      </w:r>
      <w:r w:rsidRPr="007B62FF">
        <w:rPr>
          <w:rtl/>
        </w:rPr>
        <w:t xml:space="preserve"> وأتيته بظرف مما عندنا يطعم منه</w:t>
      </w:r>
      <w:r w:rsidR="00527246">
        <w:rPr>
          <w:rtl/>
        </w:rPr>
        <w:t>،</w:t>
      </w:r>
      <w:r w:rsidRPr="007B62FF">
        <w:rPr>
          <w:rtl/>
        </w:rPr>
        <w:t xml:space="preserve"> ثمّ قال</w:t>
      </w:r>
      <w:r w:rsidR="00527246">
        <w:rPr>
          <w:rtl/>
        </w:rPr>
        <w:t>:</w:t>
      </w:r>
      <w:r w:rsidRPr="007B62FF">
        <w:rPr>
          <w:rtl/>
        </w:rPr>
        <w:t xml:space="preserve"> يا أبا خالد انظر خفاف الغلمان ونعالهم فأصلحها حتى نقدم عليك يوم كذا وكذا في شهر كذا وكذا.</w:t>
      </w:r>
    </w:p>
    <w:p w:rsidR="0017382C" w:rsidRPr="007B62FF" w:rsidRDefault="0017382C" w:rsidP="0017382C">
      <w:pPr>
        <w:pStyle w:val="libFootnote"/>
        <w:rPr>
          <w:rtl/>
          <w:lang w:bidi="fa-IR"/>
        </w:rPr>
      </w:pPr>
      <w:r w:rsidRPr="007B62FF">
        <w:rPr>
          <w:rtl/>
        </w:rPr>
        <w:t>قال أبو خالد</w:t>
      </w:r>
      <w:r w:rsidR="00527246">
        <w:rPr>
          <w:rtl/>
        </w:rPr>
        <w:t>:</w:t>
      </w:r>
      <w:r w:rsidRPr="007B62FF">
        <w:rPr>
          <w:rtl/>
        </w:rPr>
        <w:t xml:space="preserve"> وكتبت تاريخ ذلك اليوم وليس همّي غير هذه الأيّام</w:t>
      </w:r>
      <w:r w:rsidR="00527246">
        <w:rPr>
          <w:rtl/>
        </w:rPr>
        <w:t>،</w:t>
      </w:r>
      <w:r w:rsidRPr="007B62FF">
        <w:rPr>
          <w:rtl/>
        </w:rPr>
        <w:t xml:space="preserve"> فلما كان يوم الميعاد ركبت حماري وسرت أميالاً ونزلت فقعدت عند الجبل أفكر في نفسي وأقول</w:t>
      </w:r>
      <w:r w:rsidR="00527246">
        <w:rPr>
          <w:rtl/>
        </w:rPr>
        <w:t>:</w:t>
      </w:r>
      <w:r w:rsidRPr="007B62FF">
        <w:rPr>
          <w:rtl/>
        </w:rPr>
        <w:t xml:space="preserve"> والله إنْ وافاني هذا اليوم الذي قال لي علمت أنّه الإمام الذي فرض الله طاعته على خلقه</w:t>
      </w:r>
      <w:r w:rsidR="00527246">
        <w:rPr>
          <w:rtl/>
        </w:rPr>
        <w:t>،</w:t>
      </w:r>
      <w:r w:rsidRPr="007B62FF">
        <w:rPr>
          <w:rtl/>
        </w:rPr>
        <w:t xml:space="preserve"> لا يسع الناس جهله.</w:t>
      </w:r>
    </w:p>
    <w:p w:rsidR="0017382C" w:rsidRPr="007B62FF" w:rsidRDefault="0017382C" w:rsidP="0017382C">
      <w:pPr>
        <w:pStyle w:val="libNormal"/>
        <w:rPr>
          <w:rtl/>
          <w:lang w:bidi="fa-IR"/>
        </w:rPr>
      </w:pPr>
      <w:r w:rsidRPr="0017382C">
        <w:rPr>
          <w:rStyle w:val="libFootnoteChar"/>
          <w:rtl/>
        </w:rPr>
        <w:t>فقعدت حتى أمسيت وأردت الانصراف فإذا أنا براكب مقبل فأشرت إليه فأقبل</w:t>
      </w:r>
      <w:r w:rsidR="00527246">
        <w:rPr>
          <w:rStyle w:val="libFootnoteChar"/>
          <w:rtl/>
        </w:rPr>
        <w:t>،</w:t>
      </w:r>
      <w:r w:rsidRPr="0017382C">
        <w:rPr>
          <w:rStyle w:val="libFootnoteChar"/>
          <w:rtl/>
        </w:rPr>
        <w:t xml:space="preserve"> وسلم فرددت </w:t>
      </w:r>
      <w:r w:rsidRPr="0017382C">
        <w:rPr>
          <w:rStyle w:val="libAlaemChar"/>
          <w:rtl/>
        </w:rPr>
        <w:t>عليه‌السلام</w:t>
      </w:r>
      <w:r w:rsidR="00527246">
        <w:rPr>
          <w:rStyle w:val="libFootnoteChar"/>
          <w:rtl/>
        </w:rPr>
        <w:t>،</w:t>
      </w:r>
      <w:r w:rsidRPr="0017382C">
        <w:rPr>
          <w:rStyle w:val="libFootnoteChar"/>
          <w:rtl/>
        </w:rPr>
        <w:t xml:space="preserve"> فقلت</w:t>
      </w:r>
      <w:r w:rsidR="00527246">
        <w:rPr>
          <w:rStyle w:val="libFootnoteChar"/>
          <w:rtl/>
        </w:rPr>
        <w:t>:</w:t>
      </w:r>
      <w:r w:rsidRPr="0017382C">
        <w:rPr>
          <w:rStyle w:val="libFootnoteChar"/>
          <w:rtl/>
        </w:rPr>
        <w:t xml:space="preserve"> ورآك أحد؟ فقال</w:t>
      </w:r>
      <w:r w:rsidR="00527246">
        <w:rPr>
          <w:rStyle w:val="libFootnoteChar"/>
          <w:rtl/>
        </w:rPr>
        <w:t>:</w:t>
      </w:r>
      <w:r w:rsidRPr="0017382C">
        <w:rPr>
          <w:rStyle w:val="libFootnoteChar"/>
          <w:rtl/>
        </w:rPr>
        <w:t xml:space="preserve"> نعم قطار فيه نحو من عشرين يشبهون أهل المدينة</w:t>
      </w:r>
      <w:r w:rsidR="00527246">
        <w:rPr>
          <w:rStyle w:val="libFootnoteChar"/>
          <w:rtl/>
        </w:rPr>
        <w:t>،</w:t>
      </w:r>
      <w:r w:rsidRPr="0017382C">
        <w:rPr>
          <w:rStyle w:val="libFootnoteChar"/>
          <w:rtl/>
        </w:rPr>
        <w:t xml:space="preserve"> قال</w:t>
      </w:r>
      <w:r w:rsidR="00527246">
        <w:rPr>
          <w:rStyle w:val="libFootnoteChar"/>
          <w:rtl/>
        </w:rPr>
        <w:t>:</w:t>
      </w:r>
      <w:r w:rsidRPr="0017382C">
        <w:rPr>
          <w:rStyle w:val="libFootnoteChar"/>
          <w:rtl/>
        </w:rPr>
        <w:t xml:space="preserve"> فما لبثت أن ارتفع القطار</w:t>
      </w:r>
      <w:r w:rsidR="00527246">
        <w:rPr>
          <w:rStyle w:val="libFootnoteChar"/>
          <w:rtl/>
        </w:rPr>
        <w:t>،</w:t>
      </w:r>
      <w:r w:rsidRPr="0017382C">
        <w:rPr>
          <w:rStyle w:val="libFootnoteChar"/>
          <w:rtl/>
        </w:rPr>
        <w:t xml:space="preserve"> فركبت حماري وتوجهت نحو القطار فإذا هو يهتف بي يا أبا خالد هل وفيناك بما وعدناك؟</w:t>
      </w:r>
    </w:p>
    <w:p w:rsidR="0017382C" w:rsidRPr="007B62FF" w:rsidRDefault="0017382C" w:rsidP="0017382C">
      <w:pPr>
        <w:pStyle w:val="libFootnote"/>
        <w:rPr>
          <w:rtl/>
          <w:lang w:bidi="fa-IR"/>
        </w:rPr>
      </w:pPr>
      <w:r w:rsidRPr="007B62FF">
        <w:rPr>
          <w:rtl/>
        </w:rPr>
        <w:t>قلت</w:t>
      </w:r>
      <w:r w:rsidR="00527246">
        <w:rPr>
          <w:rtl/>
        </w:rPr>
        <w:t>:</w:t>
      </w:r>
      <w:r w:rsidRPr="007B62FF">
        <w:rPr>
          <w:rtl/>
        </w:rPr>
        <w:t xml:space="preserve"> قد والله قد كنت آيست من قدومك حتى أخبرني بذلك راكب</w:t>
      </w:r>
      <w:r w:rsidR="00527246">
        <w:rPr>
          <w:rtl/>
        </w:rPr>
        <w:t>،</w:t>
      </w:r>
      <w:r w:rsidRPr="007B62FF">
        <w:rPr>
          <w:rtl/>
        </w:rPr>
        <w:t xml:space="preserve"> فحمدت الله على ذلك وعلمت إنك هو</w:t>
      </w:r>
      <w:r w:rsidR="00527246">
        <w:rPr>
          <w:rtl/>
        </w:rPr>
        <w:t>،</w:t>
      </w:r>
      <w:r w:rsidRPr="007B62FF">
        <w:rPr>
          <w:rtl/>
        </w:rPr>
        <w:t xml:space="preserve"> قال</w:t>
      </w:r>
      <w:r w:rsidR="00527246">
        <w:rPr>
          <w:rtl/>
        </w:rPr>
        <w:t>:</w:t>
      </w:r>
      <w:r w:rsidRPr="007B62FF">
        <w:rPr>
          <w:rtl/>
        </w:rPr>
        <w:t xml:space="preserve"> ما فعلت القبتان اللتّان كنا نزلنا فيهما</w:t>
      </w:r>
      <w:r>
        <w:rPr>
          <w:rtl/>
        </w:rPr>
        <w:t>؟</w:t>
      </w:r>
      <w:r w:rsidRPr="007B62FF">
        <w:rPr>
          <w:rtl/>
        </w:rPr>
        <w:t xml:space="preserve"> قلت</w:t>
      </w:r>
      <w:r w:rsidR="00527246">
        <w:rPr>
          <w:rtl/>
        </w:rPr>
        <w:t>:</w:t>
      </w:r>
      <w:r w:rsidRPr="007B62FF">
        <w:rPr>
          <w:rtl/>
        </w:rPr>
        <w:t xml:space="preserve"> جعلت فداك تذهب إليهما</w:t>
      </w:r>
      <w:r w:rsidR="00527246">
        <w:rPr>
          <w:rtl/>
        </w:rPr>
        <w:t>،</w:t>
      </w:r>
      <w:r w:rsidRPr="007B62FF">
        <w:rPr>
          <w:rtl/>
        </w:rPr>
        <w:t xml:space="preserve"> وانطلقت معه حتى نزل القبتين فأتيناه بغداء فتغدى</w:t>
      </w:r>
      <w:r w:rsidR="00527246">
        <w:rPr>
          <w:rtl/>
        </w:rPr>
        <w:t>،</w:t>
      </w:r>
      <w:r w:rsidRPr="007B62FF">
        <w:rPr>
          <w:rtl/>
        </w:rPr>
        <w:t xml:space="preserve"> فقال</w:t>
      </w:r>
      <w:r w:rsidR="00527246">
        <w:rPr>
          <w:rtl/>
        </w:rPr>
        <w:t>:</w:t>
      </w:r>
      <w:r w:rsidRPr="007B62FF">
        <w:rPr>
          <w:rtl/>
        </w:rPr>
        <w:t xml:space="preserve"> ما حال خفاف الغلمان ونعالهم</w:t>
      </w:r>
      <w:r>
        <w:rPr>
          <w:rtl/>
        </w:rPr>
        <w:t>؟</w:t>
      </w:r>
      <w:r w:rsidRPr="007B62FF">
        <w:rPr>
          <w:rtl/>
        </w:rPr>
        <w:t xml:space="preserve"> قلت</w:t>
      </w:r>
      <w:r w:rsidR="00527246">
        <w:rPr>
          <w:rtl/>
        </w:rPr>
        <w:t>:</w:t>
      </w:r>
      <w:r w:rsidRPr="007B62FF">
        <w:rPr>
          <w:rtl/>
        </w:rPr>
        <w:t xml:space="preserve"> أصلحتهما</w:t>
      </w:r>
      <w:r w:rsidR="00527246">
        <w:rPr>
          <w:rtl/>
        </w:rPr>
        <w:t>،</w:t>
      </w:r>
      <w:r w:rsidRPr="007B62FF">
        <w:rPr>
          <w:rtl/>
        </w:rPr>
        <w:t xml:space="preserve"> فأتيته بها فسر بذلك.</w:t>
      </w:r>
    </w:p>
    <w:p w:rsidR="0017382C" w:rsidRPr="007B62FF" w:rsidRDefault="0017382C" w:rsidP="0017382C">
      <w:pPr>
        <w:pStyle w:val="libFootnote"/>
        <w:rPr>
          <w:rtl/>
          <w:lang w:bidi="fa-IR"/>
        </w:rPr>
      </w:pPr>
      <w:r w:rsidRPr="007B62FF">
        <w:rPr>
          <w:rtl/>
        </w:rPr>
        <w:t>فقال</w:t>
      </w:r>
      <w:r w:rsidR="00527246">
        <w:rPr>
          <w:rtl/>
        </w:rPr>
        <w:t>:</w:t>
      </w:r>
      <w:r w:rsidRPr="007B62FF">
        <w:rPr>
          <w:rtl/>
        </w:rPr>
        <w:t xml:space="preserve"> يا أبا خالد زودنا من هذه الفسقارات التي بالمدينة فإنا لا نقدر فيها على هذه الأشياء التي تجدونها عندكم.</w:t>
      </w:r>
    </w:p>
    <w:p w:rsidR="0017382C" w:rsidRDefault="0017382C" w:rsidP="0017382C">
      <w:pPr>
        <w:pStyle w:val="libFootnote"/>
        <w:rPr>
          <w:rtl/>
        </w:rPr>
      </w:pPr>
      <w:r w:rsidRPr="007B62FF">
        <w:rPr>
          <w:rtl/>
        </w:rPr>
        <w:t>قال</w:t>
      </w:r>
      <w:r w:rsidR="00527246">
        <w:rPr>
          <w:rtl/>
        </w:rPr>
        <w:t>:</w:t>
      </w:r>
      <w:r w:rsidRPr="007B62FF">
        <w:rPr>
          <w:rtl/>
        </w:rPr>
        <w:t xml:space="preserve"> فلم يبق شيء إلاّ زودته منه ففرح</w:t>
      </w:r>
      <w:r w:rsidR="00527246">
        <w:rPr>
          <w:rtl/>
        </w:rPr>
        <w:t>،</w:t>
      </w:r>
      <w:r w:rsidRPr="007B62FF">
        <w:rPr>
          <w:rtl/>
        </w:rPr>
        <w:t xml:space="preserve"> وقال</w:t>
      </w:r>
      <w:r w:rsidR="00527246">
        <w:rPr>
          <w:rtl/>
        </w:rPr>
        <w:t>:</w:t>
      </w:r>
      <w:r w:rsidRPr="007B62FF">
        <w:rPr>
          <w:rtl/>
        </w:rPr>
        <w:t xml:space="preserve"> سلني حاجتك</w:t>
      </w:r>
      <w:r w:rsidR="00527246">
        <w:rPr>
          <w:rtl/>
        </w:rPr>
        <w:t>،</w:t>
      </w:r>
      <w:r w:rsidRPr="007B62FF">
        <w:rPr>
          <w:rtl/>
        </w:rPr>
        <w:t xml:space="preserve"> وكان معه محمّد أخوه قلت</w:t>
      </w:r>
      <w:r w:rsidR="00527246">
        <w:rPr>
          <w:rtl/>
        </w:rPr>
        <w:t>:</w:t>
      </w:r>
      <w:r w:rsidRPr="007B62FF">
        <w:rPr>
          <w:rtl/>
        </w:rPr>
        <w:t xml:space="preserve"> جعلت فداك أخبرك بما كنت فيه وأدين الله به إلى أنْ وقعت إليك وقدمت عليّ فسألتني الحطب فأخبرتك بما أخبرتك فأخبرتني بالأعرابي</w:t>
      </w:r>
      <w:r w:rsidR="00527246">
        <w:rPr>
          <w:rtl/>
        </w:rPr>
        <w:t>،</w:t>
      </w:r>
      <w:r w:rsidRPr="007B62FF">
        <w:rPr>
          <w:rtl/>
        </w:rPr>
        <w:t xml:space="preserve"> ثمّ قلت لي</w:t>
      </w:r>
      <w:r w:rsidR="00527246">
        <w:rPr>
          <w:rtl/>
        </w:rPr>
        <w:t>:</w:t>
      </w:r>
      <w:r w:rsidRPr="007B62FF">
        <w:rPr>
          <w:rtl/>
        </w:rPr>
        <w:t xml:space="preserve"> إنّي موافيك يوم كذا وكذا من شهر كذا وكذا</w:t>
      </w:r>
      <w:r w:rsidR="00527246">
        <w:rPr>
          <w:rtl/>
        </w:rPr>
        <w:t>،</w:t>
      </w:r>
      <w:r w:rsidRPr="007B62FF">
        <w:rPr>
          <w:rtl/>
        </w:rPr>
        <w:t xml:space="preserve"> كما قلت لم ينقص ولم يزد يوماً واحداً</w:t>
      </w:r>
      <w:r w:rsidR="00527246">
        <w:rPr>
          <w:rtl/>
        </w:rPr>
        <w:t>،</w:t>
      </w:r>
      <w:r w:rsidRPr="007B62FF">
        <w:rPr>
          <w:rtl/>
        </w:rPr>
        <w:t xml:space="preserve"> فقلت</w:t>
      </w:r>
      <w:r w:rsidR="00527246">
        <w:rPr>
          <w:rtl/>
        </w:rPr>
        <w:t>:</w:t>
      </w:r>
      <w:r w:rsidRPr="007B62FF">
        <w:rPr>
          <w:rtl/>
        </w:rPr>
        <w:t xml:space="preserve"> إنّك الإمام الذي فرض الله طاعته</w:t>
      </w:r>
      <w:r w:rsidR="00527246">
        <w:rPr>
          <w:rtl/>
        </w:rPr>
        <w:t>؛</w:t>
      </w:r>
      <w:r w:rsidRPr="007B62FF">
        <w:rPr>
          <w:rtl/>
        </w:rPr>
        <w:t xml:space="preserve"> لا يسع الناس جهلك</w:t>
      </w:r>
      <w:r w:rsidR="00527246">
        <w:rPr>
          <w:rtl/>
        </w:rPr>
        <w:t>،</w:t>
      </w:r>
      <w:r w:rsidRPr="007B62FF">
        <w:rPr>
          <w:rtl/>
        </w:rPr>
        <w:t xml:space="preserve"> فحمدت الله لذلك</w:t>
      </w:r>
      <w:r w:rsidR="00527246">
        <w:rPr>
          <w:rtl/>
        </w:rPr>
        <w:t>،</w:t>
      </w:r>
      <w:r w:rsidRPr="007B62FF">
        <w:rPr>
          <w:rtl/>
        </w:rPr>
        <w:t xml:space="preserve"> فقال</w:t>
      </w:r>
      <w:r w:rsidR="00527246">
        <w:rPr>
          <w:rtl/>
        </w:rPr>
        <w:t>:</w:t>
      </w:r>
      <w:r w:rsidRPr="007B62FF">
        <w:rPr>
          <w:rtl/>
        </w:rPr>
        <w:t xml:space="preserve"> يا أبا خالد من مات ولم يعرف إمامه مات ميتة</w:t>
      </w:r>
    </w:p>
    <w:p w:rsidR="0017382C" w:rsidRDefault="0017382C" w:rsidP="00C613E8">
      <w:pPr>
        <w:pStyle w:val="libNormal"/>
        <w:rPr>
          <w:rtl/>
        </w:rPr>
      </w:pPr>
      <w:r>
        <w:rPr>
          <w:rtl/>
        </w:rPr>
        <w:br w:type="page"/>
      </w:r>
    </w:p>
    <w:p w:rsidR="0017382C" w:rsidRPr="007B62FF" w:rsidRDefault="0017382C" w:rsidP="0017382C">
      <w:pPr>
        <w:pStyle w:val="libNormal"/>
        <w:rPr>
          <w:rtl/>
        </w:rPr>
      </w:pPr>
      <w:r w:rsidRPr="007B62FF">
        <w:rPr>
          <w:rtl/>
        </w:rPr>
        <w:lastRenderedPageBreak/>
        <w:t xml:space="preserve">من أهل زُبالة </w:t>
      </w:r>
      <w:r w:rsidRPr="0017382C">
        <w:rPr>
          <w:rStyle w:val="libFootnotenumChar"/>
          <w:rtl/>
        </w:rPr>
        <w:t>(1)</w:t>
      </w:r>
      <w:r w:rsidR="00527246">
        <w:rPr>
          <w:rtl/>
        </w:rPr>
        <w:t>،</w:t>
      </w:r>
      <w:r w:rsidRPr="007B62FF">
        <w:rPr>
          <w:rtl/>
        </w:rPr>
        <w:t xml:space="preserve"> كذا في أصحاب الكاظم </w:t>
      </w:r>
      <w:r w:rsidRPr="0017382C">
        <w:rPr>
          <w:rStyle w:val="libAlaemChar"/>
          <w:rtl/>
        </w:rPr>
        <w:t>عليه‌السلام</w:t>
      </w:r>
      <w:r w:rsidRPr="007B62FF">
        <w:rPr>
          <w:rtl/>
        </w:rPr>
        <w:t xml:space="preserve"> </w:t>
      </w:r>
      <w:r w:rsidRPr="0017382C">
        <w:rPr>
          <w:rStyle w:val="libFootnotenumChar"/>
          <w:rtl/>
        </w:rPr>
        <w:t>(2)</w:t>
      </w:r>
      <w:r>
        <w:rPr>
          <w:rtl/>
        </w:rPr>
        <w:t>.</w:t>
      </w:r>
      <w:r w:rsidRPr="007B62FF">
        <w:rPr>
          <w:rtl/>
        </w:rPr>
        <w:t xml:space="preserve"> وفي الكافي</w:t>
      </w:r>
      <w:r w:rsidR="00527246">
        <w:rPr>
          <w:rtl/>
        </w:rPr>
        <w:t>:</w:t>
      </w:r>
      <w:r w:rsidRPr="007B62FF">
        <w:rPr>
          <w:rtl/>
        </w:rPr>
        <w:t xml:space="preserve"> عن العدّة</w:t>
      </w:r>
      <w:r w:rsidR="00527246">
        <w:rPr>
          <w:rtl/>
        </w:rPr>
        <w:t>،</w:t>
      </w:r>
      <w:r w:rsidRPr="007B62FF">
        <w:rPr>
          <w:rtl/>
        </w:rPr>
        <w:t xml:space="preserve"> عن أحمد بن محمد وعلي بن إبراهيم</w:t>
      </w:r>
      <w:r w:rsidR="00527246">
        <w:rPr>
          <w:rtl/>
        </w:rPr>
        <w:t>،</w:t>
      </w:r>
      <w:r w:rsidRPr="007B62FF">
        <w:rPr>
          <w:rtl/>
        </w:rPr>
        <w:t xml:space="preserve"> عن أبيه جميعاً</w:t>
      </w:r>
      <w:r w:rsidR="00527246">
        <w:rPr>
          <w:rtl/>
        </w:rPr>
        <w:t>،</w:t>
      </w:r>
      <w:r w:rsidRPr="007B62FF">
        <w:rPr>
          <w:rtl/>
        </w:rPr>
        <w:t xml:space="preserve"> عن أبي قتادة القميّ</w:t>
      </w:r>
      <w:r w:rsidR="00527246">
        <w:rPr>
          <w:rtl/>
        </w:rPr>
        <w:t>،</w:t>
      </w:r>
      <w:r w:rsidRPr="007B62FF">
        <w:rPr>
          <w:rtl/>
        </w:rPr>
        <w:t xml:space="preserve"> عن أبي خالد الزبالي</w:t>
      </w:r>
      <w:r w:rsidR="00527246">
        <w:rPr>
          <w:rtl/>
        </w:rPr>
        <w:t>،</w:t>
      </w:r>
      <w:r w:rsidRPr="007B62FF">
        <w:rPr>
          <w:rtl/>
        </w:rPr>
        <w:t xml:space="preserve"> قال</w:t>
      </w:r>
      <w:r w:rsidR="00527246">
        <w:rPr>
          <w:rtl/>
        </w:rPr>
        <w:t>:</w:t>
      </w:r>
      <w:r w:rsidRPr="007B62FF">
        <w:rPr>
          <w:rtl/>
        </w:rPr>
        <w:t xml:space="preserve"> لما قدم </w:t>
      </w:r>
      <w:r w:rsidRPr="0017382C">
        <w:rPr>
          <w:rStyle w:val="libFootnotenumChar"/>
          <w:rtl/>
        </w:rPr>
        <w:t>(3)</w:t>
      </w:r>
      <w:r w:rsidRPr="007B62FF">
        <w:rPr>
          <w:rtl/>
        </w:rPr>
        <w:t xml:space="preserve"> بأبي الحسن موسى </w:t>
      </w:r>
      <w:r w:rsidRPr="0017382C">
        <w:rPr>
          <w:rStyle w:val="libAlaemChar"/>
          <w:rtl/>
        </w:rPr>
        <w:t>عليه‌السلام</w:t>
      </w:r>
      <w:r w:rsidRPr="007B62FF">
        <w:rPr>
          <w:rtl/>
        </w:rPr>
        <w:t xml:space="preserve"> على المهدي القُدْمَة الاولى نزل زبالة</w:t>
      </w:r>
      <w:r w:rsidR="00527246">
        <w:rPr>
          <w:rtl/>
        </w:rPr>
        <w:t>،</w:t>
      </w:r>
      <w:r w:rsidRPr="007B62FF">
        <w:rPr>
          <w:rtl/>
        </w:rPr>
        <w:t xml:space="preserve"> فكنت أُحَدِّثُه فرآني مغموماً</w:t>
      </w:r>
      <w:r w:rsidR="00527246">
        <w:rPr>
          <w:rtl/>
        </w:rPr>
        <w:t>،</w:t>
      </w:r>
      <w:r w:rsidRPr="007B62FF">
        <w:rPr>
          <w:rtl/>
        </w:rPr>
        <w:t xml:space="preserve"> فقال لي</w:t>
      </w:r>
      <w:r w:rsidR="00527246">
        <w:rPr>
          <w:rtl/>
        </w:rPr>
        <w:t>:</w:t>
      </w:r>
      <w:r w:rsidRPr="007B62FF">
        <w:rPr>
          <w:rtl/>
        </w:rPr>
        <w:t xml:space="preserve"> يا أبا خالد ما لي أراك مغموماً</w:t>
      </w:r>
      <w:r>
        <w:rPr>
          <w:rtl/>
        </w:rPr>
        <w:t>؟</w:t>
      </w:r>
      <w:r w:rsidRPr="007B62FF">
        <w:rPr>
          <w:rtl/>
        </w:rPr>
        <w:t xml:space="preserve"> فقلت</w:t>
      </w:r>
      <w:r w:rsidR="00527246">
        <w:rPr>
          <w:rtl/>
        </w:rPr>
        <w:t>:</w:t>
      </w:r>
      <w:r w:rsidRPr="007B62FF">
        <w:rPr>
          <w:rtl/>
        </w:rPr>
        <w:t xml:space="preserve"> وكيف لا أغتمُّ وأنت تُحمل إلى هذا الطاغية ولا أدري ما يُحْدِثُ فيك</w:t>
      </w:r>
      <w:r w:rsidR="00527246">
        <w:rPr>
          <w:rtl/>
        </w:rPr>
        <w:t>،</w:t>
      </w:r>
      <w:r w:rsidRPr="007B62FF">
        <w:rPr>
          <w:rtl/>
        </w:rPr>
        <w:t xml:space="preserve"> فقال</w:t>
      </w:r>
      <w:r w:rsidR="00527246">
        <w:rPr>
          <w:rtl/>
        </w:rPr>
        <w:t>:</w:t>
      </w:r>
      <w:r w:rsidRPr="007B62FF">
        <w:rPr>
          <w:rtl/>
        </w:rPr>
        <w:t xml:space="preserve"> ليس عليّ بأس</w:t>
      </w:r>
      <w:r w:rsidR="00527246">
        <w:rPr>
          <w:rtl/>
        </w:rPr>
        <w:t>،</w:t>
      </w:r>
      <w:r w:rsidRPr="007B62FF">
        <w:rPr>
          <w:rtl/>
        </w:rPr>
        <w:t xml:space="preserve"> إذا كان شهر كذا وكذا يوم كذا فوافني في أوّل الليل </w:t>
      </w:r>
      <w:r w:rsidRPr="0017382C">
        <w:rPr>
          <w:rStyle w:val="libFootnotenumChar"/>
          <w:rtl/>
        </w:rPr>
        <w:t>(4)</w:t>
      </w:r>
      <w:r>
        <w:rPr>
          <w:rtl/>
        </w:rPr>
        <w:t>.</w:t>
      </w:r>
    </w:p>
    <w:p w:rsidR="0017382C" w:rsidRPr="007B62FF" w:rsidRDefault="0017382C" w:rsidP="0017382C">
      <w:pPr>
        <w:pStyle w:val="libNormal"/>
        <w:rPr>
          <w:rtl/>
        </w:rPr>
      </w:pPr>
      <w:r w:rsidRPr="007B62FF">
        <w:rPr>
          <w:rtl/>
        </w:rPr>
        <w:t xml:space="preserve">فما كان لي همّ إلاّ إحصاء الشّهور حتى كان ذلك اليوم فوافيت الميل </w:t>
      </w:r>
      <w:r w:rsidRPr="0017382C">
        <w:rPr>
          <w:rStyle w:val="libFootnotenumChar"/>
          <w:rtl/>
        </w:rPr>
        <w:t>(5)</w:t>
      </w:r>
      <w:r w:rsidR="00527246">
        <w:rPr>
          <w:rtl/>
        </w:rPr>
        <w:t>،</w:t>
      </w:r>
      <w:r w:rsidRPr="007B62FF">
        <w:rPr>
          <w:rtl/>
        </w:rPr>
        <w:t xml:space="preserve"> فما زلت عنده حتى كادت الشّمس أنْ تغيب</w:t>
      </w:r>
      <w:r w:rsidR="00527246">
        <w:rPr>
          <w:rtl/>
        </w:rPr>
        <w:t>،</w:t>
      </w:r>
      <w:r w:rsidRPr="007B62FF">
        <w:rPr>
          <w:rtl/>
        </w:rPr>
        <w:t xml:space="preserve"> ووسوس الشّيطان عليه اللعنة في صدري</w:t>
      </w:r>
      <w:r w:rsidR="00527246">
        <w:rPr>
          <w:rtl/>
        </w:rPr>
        <w:t>،</w:t>
      </w:r>
      <w:r w:rsidRPr="007B62FF">
        <w:rPr>
          <w:rtl/>
        </w:rPr>
        <w:t xml:space="preserve"> وتخوّفت أنْ أشك فيما قال فبينا</w:t>
      </w:r>
      <w:r w:rsidR="00527246">
        <w:rPr>
          <w:rtl/>
        </w:rPr>
        <w:t>،</w:t>
      </w:r>
      <w:r w:rsidRPr="007B62FF">
        <w:rPr>
          <w:rtl/>
        </w:rPr>
        <w:t xml:space="preserve"> أنا كذلك إذ نظرت إلى سواد قد أقبل من ناحية العراق</w:t>
      </w:r>
      <w:r w:rsidR="00527246">
        <w:rPr>
          <w:rtl/>
        </w:rPr>
        <w:t>،</w:t>
      </w:r>
      <w:r w:rsidRPr="007B62FF">
        <w:rPr>
          <w:rtl/>
        </w:rPr>
        <w:t xml:space="preserve"> فاستقبلتهم</w:t>
      </w:r>
      <w:r w:rsidR="00527246">
        <w:rPr>
          <w:rtl/>
        </w:rPr>
        <w:t>،</w:t>
      </w:r>
      <w:r w:rsidRPr="007B62FF">
        <w:rPr>
          <w:rtl/>
        </w:rPr>
        <w:t xml:space="preserve"> فإذا أبو الحسن </w:t>
      </w:r>
      <w:r w:rsidRPr="0017382C">
        <w:rPr>
          <w:rStyle w:val="libAlaemChar"/>
          <w:rtl/>
        </w:rPr>
        <w:t>عليه‌السلام</w:t>
      </w:r>
      <w:r w:rsidRPr="007B62FF">
        <w:rPr>
          <w:rtl/>
        </w:rPr>
        <w:t xml:space="preserve"> أمام القَطار على بغلة</w:t>
      </w:r>
      <w:r w:rsidR="00527246">
        <w:rPr>
          <w:rtl/>
        </w:rPr>
        <w:t>،</w:t>
      </w:r>
      <w:r w:rsidRPr="007B62FF">
        <w:rPr>
          <w:rtl/>
        </w:rPr>
        <w:t xml:space="preserve"> فقال</w:t>
      </w:r>
      <w:r w:rsidR="00527246">
        <w:rPr>
          <w:rtl/>
        </w:rPr>
        <w:t>:</w:t>
      </w:r>
      <w:r w:rsidRPr="007B62FF">
        <w:rPr>
          <w:rtl/>
        </w:rPr>
        <w:t xml:space="preserve"> أيه يا أبا خالد</w:t>
      </w:r>
      <w:r w:rsidR="00527246">
        <w:rPr>
          <w:rtl/>
        </w:rPr>
        <w:t>،</w:t>
      </w:r>
      <w:r w:rsidRPr="007B62FF">
        <w:rPr>
          <w:rtl/>
        </w:rPr>
        <w:t xml:space="preserve"> فقلت</w:t>
      </w:r>
      <w:r w:rsidR="00527246">
        <w:rPr>
          <w:rtl/>
        </w:rPr>
        <w:t>:</w:t>
      </w:r>
      <w:r w:rsidRPr="007B62FF">
        <w:rPr>
          <w:rtl/>
        </w:rPr>
        <w:t xml:space="preserve"> لبّيك يا بن رسول الله</w:t>
      </w:r>
      <w:r w:rsidR="00527246">
        <w:rPr>
          <w:rtl/>
        </w:rPr>
        <w:t>،</w:t>
      </w:r>
    </w:p>
    <w:p w:rsidR="0017382C" w:rsidRPr="007B62FF" w:rsidRDefault="0017382C" w:rsidP="0017382C">
      <w:pPr>
        <w:pStyle w:val="libLine"/>
        <w:rPr>
          <w:rtl/>
        </w:rPr>
      </w:pPr>
      <w:r w:rsidRPr="007B62FF">
        <w:rPr>
          <w:rtl/>
        </w:rPr>
        <w:t>__________________</w:t>
      </w:r>
    </w:p>
    <w:p w:rsidR="0017382C" w:rsidRPr="0028588C" w:rsidRDefault="0017382C" w:rsidP="0017382C">
      <w:pPr>
        <w:pStyle w:val="libFootnote0"/>
        <w:rPr>
          <w:rtl/>
        </w:rPr>
      </w:pPr>
      <w:r w:rsidRPr="0028588C">
        <w:rPr>
          <w:rtl/>
        </w:rPr>
        <w:t>جاهلية</w:t>
      </w:r>
      <w:r w:rsidR="00527246">
        <w:rPr>
          <w:rtl/>
        </w:rPr>
        <w:t>،</w:t>
      </w:r>
      <w:r w:rsidRPr="0028588C">
        <w:rPr>
          <w:rtl/>
        </w:rPr>
        <w:t xml:space="preserve"> وحوسب بما عمل في الإسلام « منه نور الله قلبه »</w:t>
      </w:r>
      <w:r>
        <w:rPr>
          <w:rtl/>
        </w:rPr>
        <w:t>.</w:t>
      </w:r>
    </w:p>
    <w:p w:rsidR="0017382C" w:rsidRPr="0028588C" w:rsidRDefault="0017382C" w:rsidP="0017382C">
      <w:pPr>
        <w:pStyle w:val="libFootnote"/>
        <w:rPr>
          <w:rtl/>
        </w:rPr>
      </w:pPr>
      <w:r w:rsidRPr="0028588C">
        <w:rPr>
          <w:rtl/>
        </w:rPr>
        <w:t>في الحجرية</w:t>
      </w:r>
      <w:r w:rsidR="00527246">
        <w:rPr>
          <w:rtl/>
        </w:rPr>
        <w:t>:</w:t>
      </w:r>
      <w:r w:rsidRPr="0028588C">
        <w:rPr>
          <w:rtl/>
        </w:rPr>
        <w:t xml:space="preserve"> الفسقادات بالدال المهملة بدل الراء المهملة ولم نجد لها معنى مناسباً في كتب اللغة المتوفرة لدينا.</w:t>
      </w:r>
    </w:p>
    <w:p w:rsidR="0017382C" w:rsidRPr="007B62FF" w:rsidRDefault="0017382C" w:rsidP="0017382C">
      <w:pPr>
        <w:pStyle w:val="libFootnote0"/>
        <w:rPr>
          <w:rtl/>
        </w:rPr>
      </w:pPr>
      <w:r w:rsidRPr="007B62FF">
        <w:rPr>
          <w:rtl/>
        </w:rPr>
        <w:t>(1) زبالة</w:t>
      </w:r>
      <w:r w:rsidR="00527246">
        <w:rPr>
          <w:rtl/>
        </w:rPr>
        <w:t>:</w:t>
      </w:r>
      <w:r w:rsidRPr="007B62FF">
        <w:rPr>
          <w:rtl/>
        </w:rPr>
        <w:t xml:space="preserve"> بضم أوّله</w:t>
      </w:r>
      <w:r w:rsidR="00527246">
        <w:rPr>
          <w:rtl/>
        </w:rPr>
        <w:t>،</w:t>
      </w:r>
      <w:r w:rsidRPr="007B62FF">
        <w:rPr>
          <w:rtl/>
        </w:rPr>
        <w:t xml:space="preserve"> منزل معروف بطريق مكّة من الكوفة</w:t>
      </w:r>
      <w:r w:rsidR="00527246">
        <w:rPr>
          <w:rtl/>
        </w:rPr>
        <w:t>،</w:t>
      </w:r>
      <w:r w:rsidRPr="007B62FF">
        <w:rPr>
          <w:rtl/>
        </w:rPr>
        <w:t xml:space="preserve"> وقيل غير ذلك</w:t>
      </w:r>
      <w:r w:rsidR="00527246">
        <w:rPr>
          <w:rtl/>
        </w:rPr>
        <w:t>،</w:t>
      </w:r>
      <w:r w:rsidRPr="007B62FF">
        <w:rPr>
          <w:rtl/>
        </w:rPr>
        <w:t xml:space="preserve"> راجع معجم البلدان 3</w:t>
      </w:r>
      <w:r w:rsidR="00527246">
        <w:rPr>
          <w:rtl/>
        </w:rPr>
        <w:t>:</w:t>
      </w:r>
      <w:r w:rsidRPr="007B62FF">
        <w:rPr>
          <w:rtl/>
        </w:rPr>
        <w:t xml:space="preserve"> 129 </w:t>
      </w:r>
      <w:r>
        <w:rPr>
          <w:rtl/>
        </w:rPr>
        <w:t>(</w:t>
      </w:r>
      <w:r w:rsidRPr="007B62FF">
        <w:rPr>
          <w:rtl/>
        </w:rPr>
        <w:t>زبالة</w:t>
      </w:r>
      <w:r>
        <w:rPr>
          <w:rtl/>
        </w:rPr>
        <w:t>)</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365 / 8.</w:t>
      </w:r>
    </w:p>
    <w:p w:rsidR="0017382C" w:rsidRPr="007B62FF" w:rsidRDefault="0017382C" w:rsidP="0017382C">
      <w:pPr>
        <w:pStyle w:val="libFootnote0"/>
        <w:rPr>
          <w:rtl/>
        </w:rPr>
      </w:pPr>
      <w:r w:rsidRPr="007B62FF">
        <w:rPr>
          <w:rtl/>
        </w:rPr>
        <w:t>(3) في المصدر</w:t>
      </w:r>
      <w:r w:rsidR="00527246">
        <w:rPr>
          <w:rtl/>
        </w:rPr>
        <w:t>:</w:t>
      </w:r>
      <w:r w:rsidRPr="007B62FF">
        <w:rPr>
          <w:rtl/>
        </w:rPr>
        <w:t xml:space="preserve"> أُقدم.</w:t>
      </w:r>
    </w:p>
    <w:p w:rsidR="0017382C" w:rsidRPr="007B62FF" w:rsidRDefault="0017382C" w:rsidP="0017382C">
      <w:pPr>
        <w:pStyle w:val="libFootnote0"/>
        <w:rPr>
          <w:rtl/>
        </w:rPr>
      </w:pPr>
      <w:r w:rsidRPr="007B62FF">
        <w:rPr>
          <w:rtl/>
        </w:rPr>
        <w:t>(4) في حاشية الأصل وفوق الكلمة في متن الحجرية</w:t>
      </w:r>
      <w:r w:rsidR="00527246">
        <w:rPr>
          <w:rtl/>
        </w:rPr>
        <w:t>:</w:t>
      </w:r>
      <w:r w:rsidRPr="007B62FF">
        <w:rPr>
          <w:rtl/>
        </w:rPr>
        <w:t xml:space="preserve"> </w:t>
      </w:r>
      <w:r>
        <w:rPr>
          <w:rtl/>
        </w:rPr>
        <w:t>(</w:t>
      </w:r>
      <w:r w:rsidRPr="007B62FF">
        <w:rPr>
          <w:rtl/>
        </w:rPr>
        <w:t>الميل نسخة بدل</w:t>
      </w:r>
      <w:r>
        <w:rPr>
          <w:rtl/>
        </w:rPr>
        <w:t>).</w:t>
      </w:r>
    </w:p>
    <w:p w:rsidR="0017382C" w:rsidRPr="007B62FF" w:rsidRDefault="0017382C" w:rsidP="0017382C">
      <w:pPr>
        <w:pStyle w:val="libFootnote"/>
        <w:rPr>
          <w:rtl/>
          <w:lang w:bidi="fa-IR"/>
        </w:rPr>
      </w:pPr>
      <w:r w:rsidRPr="007B62FF">
        <w:rPr>
          <w:rtl/>
        </w:rPr>
        <w:t>أقول</w:t>
      </w:r>
      <w:r w:rsidR="00527246">
        <w:rPr>
          <w:rtl/>
        </w:rPr>
        <w:t>:</w:t>
      </w:r>
      <w:r w:rsidRPr="007B62FF">
        <w:rPr>
          <w:rtl/>
        </w:rPr>
        <w:t xml:space="preserve"> ذُكر للميل عدّة معاني منها</w:t>
      </w:r>
      <w:r w:rsidR="00527246">
        <w:rPr>
          <w:rtl/>
        </w:rPr>
        <w:t>:</w:t>
      </w:r>
      <w:r w:rsidRPr="007B62FF">
        <w:rPr>
          <w:rtl/>
        </w:rPr>
        <w:t xml:space="preserve"> ثلث الفرسخ</w:t>
      </w:r>
      <w:r w:rsidR="00527246">
        <w:rPr>
          <w:rtl/>
        </w:rPr>
        <w:t>،</w:t>
      </w:r>
      <w:r w:rsidRPr="007B62FF">
        <w:rPr>
          <w:rtl/>
        </w:rPr>
        <w:t xml:space="preserve"> القطعة من الأرض ما بين العلمين</w:t>
      </w:r>
      <w:r w:rsidR="00527246">
        <w:rPr>
          <w:rtl/>
        </w:rPr>
        <w:t>،</w:t>
      </w:r>
      <w:r w:rsidRPr="007B62FF">
        <w:rPr>
          <w:rtl/>
        </w:rPr>
        <w:t xml:space="preserve"> قدر مدّ البصر</w:t>
      </w:r>
      <w:r w:rsidR="00527246">
        <w:rPr>
          <w:rtl/>
        </w:rPr>
        <w:t>،</w:t>
      </w:r>
      <w:r w:rsidRPr="007B62FF">
        <w:rPr>
          <w:rtl/>
        </w:rPr>
        <w:t xml:space="preserve"> راجع النهاية لابن الأثير 4</w:t>
      </w:r>
      <w:r w:rsidR="00527246">
        <w:rPr>
          <w:rtl/>
        </w:rPr>
        <w:t>:</w:t>
      </w:r>
      <w:r w:rsidRPr="007B62FF">
        <w:rPr>
          <w:rtl/>
        </w:rPr>
        <w:t xml:space="preserve"> 382 « ميل »</w:t>
      </w:r>
      <w:r>
        <w:rPr>
          <w:rtl/>
        </w:rPr>
        <w:t>.</w:t>
      </w:r>
    </w:p>
    <w:p w:rsidR="0017382C" w:rsidRPr="007B62FF" w:rsidRDefault="0017382C" w:rsidP="0017382C">
      <w:pPr>
        <w:pStyle w:val="libFootnote0"/>
        <w:rPr>
          <w:rtl/>
        </w:rPr>
      </w:pPr>
      <w:r w:rsidRPr="007B62FF">
        <w:rPr>
          <w:rtl/>
        </w:rPr>
        <w:t>(5) في الحجريّة</w:t>
      </w:r>
      <w:r w:rsidR="00527246">
        <w:rPr>
          <w:rtl/>
        </w:rPr>
        <w:t>:</w:t>
      </w:r>
      <w:r w:rsidRPr="007B62FF">
        <w:rPr>
          <w:rtl/>
        </w:rPr>
        <w:t xml:space="preserve"> </w:t>
      </w:r>
      <w:r>
        <w:rPr>
          <w:rtl/>
        </w:rPr>
        <w:t>(</w:t>
      </w:r>
      <w:r w:rsidRPr="007B62FF">
        <w:rPr>
          <w:rtl/>
        </w:rPr>
        <w:t>الليل</w:t>
      </w:r>
      <w:r>
        <w:rPr>
          <w:rtl/>
        </w:rPr>
        <w:t>)</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فقال</w:t>
      </w:r>
      <w:r w:rsidR="00527246">
        <w:rPr>
          <w:rtl/>
        </w:rPr>
        <w:t>:</w:t>
      </w:r>
      <w:r w:rsidRPr="007B62FF">
        <w:rPr>
          <w:rtl/>
        </w:rPr>
        <w:t xml:space="preserve"> لا تشكّنّ</w:t>
      </w:r>
      <w:r w:rsidR="00527246">
        <w:rPr>
          <w:rtl/>
        </w:rPr>
        <w:t>،</w:t>
      </w:r>
      <w:r w:rsidRPr="007B62FF">
        <w:rPr>
          <w:rtl/>
        </w:rPr>
        <w:t xml:space="preserve"> وَدّ الشيطان أنّك شككت</w:t>
      </w:r>
      <w:r w:rsidR="00527246">
        <w:rPr>
          <w:rtl/>
        </w:rPr>
        <w:t>،</w:t>
      </w:r>
      <w:r w:rsidRPr="007B62FF">
        <w:rPr>
          <w:rtl/>
        </w:rPr>
        <w:t xml:space="preserve"> فقلت</w:t>
      </w:r>
      <w:r w:rsidR="00527246">
        <w:rPr>
          <w:rtl/>
        </w:rPr>
        <w:t>:</w:t>
      </w:r>
      <w:r w:rsidRPr="007B62FF">
        <w:rPr>
          <w:rtl/>
        </w:rPr>
        <w:t xml:space="preserve"> الحمد لله الذي خلّصك منهم</w:t>
      </w:r>
      <w:r w:rsidR="00527246">
        <w:rPr>
          <w:rtl/>
        </w:rPr>
        <w:t>،</w:t>
      </w:r>
      <w:r w:rsidRPr="007B62FF">
        <w:rPr>
          <w:rtl/>
        </w:rPr>
        <w:t xml:space="preserve"> فقال</w:t>
      </w:r>
      <w:r w:rsidR="00527246">
        <w:rPr>
          <w:rtl/>
        </w:rPr>
        <w:t>:</w:t>
      </w:r>
      <w:r w:rsidRPr="007B62FF">
        <w:rPr>
          <w:rtl/>
        </w:rPr>
        <w:t xml:space="preserve"> إنّ لي إليهم عودة لا أتخلّص منهم </w:t>
      </w:r>
      <w:r w:rsidRPr="0017382C">
        <w:rPr>
          <w:rStyle w:val="libFootnotenumChar"/>
          <w:rtl/>
        </w:rPr>
        <w:t>(1)</w:t>
      </w:r>
      <w:r>
        <w:rPr>
          <w:rtl/>
        </w:rPr>
        <w:t>.</w:t>
      </w:r>
    </w:p>
    <w:p w:rsidR="0017382C" w:rsidRPr="007B62FF" w:rsidRDefault="0017382C" w:rsidP="0017382C">
      <w:pPr>
        <w:pStyle w:val="libNormal"/>
        <w:rPr>
          <w:rtl/>
        </w:rPr>
      </w:pPr>
      <w:r w:rsidRPr="007B62FF">
        <w:rPr>
          <w:rtl/>
        </w:rPr>
        <w:t>والخبر صحيح</w:t>
      </w:r>
      <w:r w:rsidR="00527246">
        <w:rPr>
          <w:rtl/>
        </w:rPr>
        <w:t>،</w:t>
      </w:r>
      <w:r w:rsidRPr="007B62FF">
        <w:rPr>
          <w:rtl/>
        </w:rPr>
        <w:t xml:space="preserve"> ويدلّ على إماميّته وحسن عقيدته ومحبّته.</w:t>
      </w:r>
    </w:p>
    <w:p w:rsidR="0017382C" w:rsidRDefault="0017382C" w:rsidP="00E10B1D">
      <w:pPr>
        <w:pStyle w:val="Heading3"/>
        <w:rPr>
          <w:rtl/>
        </w:rPr>
      </w:pPr>
      <w:bookmarkStart w:id="954" w:name="_Toc394922174"/>
      <w:r w:rsidRPr="004F14F2">
        <w:rPr>
          <w:rtl/>
        </w:rPr>
        <w:t>[3259] أبو خالد الكُوفيّ</w:t>
      </w:r>
      <w:r w:rsidR="00527246">
        <w:rPr>
          <w:rtl/>
        </w:rPr>
        <w:t>:</w:t>
      </w:r>
      <w:bookmarkEnd w:id="954"/>
    </w:p>
    <w:p w:rsidR="0017382C" w:rsidRPr="007B62FF" w:rsidRDefault="0017382C" w:rsidP="0017382C">
      <w:pPr>
        <w:pStyle w:val="libNormal"/>
        <w:rPr>
          <w:rtl/>
        </w:rPr>
      </w:pPr>
      <w:r w:rsidRPr="007B62FF">
        <w:rPr>
          <w:rtl/>
        </w:rPr>
        <w:t xml:space="preserve">من أصحاب الرضا </w:t>
      </w:r>
      <w:r w:rsidRPr="0017382C">
        <w:rPr>
          <w:rStyle w:val="libAlaemChar"/>
          <w:rtl/>
        </w:rPr>
        <w:t>عليه‌السلام</w:t>
      </w:r>
      <w:r w:rsidRPr="007B62FF">
        <w:rPr>
          <w:rtl/>
        </w:rPr>
        <w:t xml:space="preserve"> </w:t>
      </w:r>
      <w:r w:rsidRPr="0017382C">
        <w:rPr>
          <w:rStyle w:val="libFootnotenumChar"/>
          <w:rtl/>
        </w:rPr>
        <w:t>(2)</w:t>
      </w:r>
      <w:r w:rsidRPr="007B62FF">
        <w:rPr>
          <w:rtl/>
        </w:rPr>
        <w:t xml:space="preserve"> عنه</w:t>
      </w:r>
      <w:r w:rsidR="00527246">
        <w:rPr>
          <w:rtl/>
        </w:rPr>
        <w:t>:</w:t>
      </w:r>
      <w:r w:rsidRPr="007B62FF">
        <w:rPr>
          <w:rtl/>
        </w:rPr>
        <w:t xml:space="preserve"> الحسن بن محبوب</w:t>
      </w:r>
      <w:r w:rsidR="00527246">
        <w:rPr>
          <w:rtl/>
        </w:rPr>
        <w:t>،</w:t>
      </w:r>
      <w:r w:rsidRPr="007B62FF">
        <w:rPr>
          <w:rtl/>
        </w:rPr>
        <w:t xml:space="preserve"> في الكافي</w:t>
      </w:r>
      <w:r w:rsidR="00527246">
        <w:rPr>
          <w:rtl/>
        </w:rPr>
        <w:t>،</w:t>
      </w:r>
      <w:r w:rsidRPr="007B62FF">
        <w:rPr>
          <w:rtl/>
        </w:rPr>
        <w:t xml:space="preserve"> في باب الحث على الطلب </w:t>
      </w:r>
      <w:r w:rsidRPr="0017382C">
        <w:rPr>
          <w:rStyle w:val="libFootnotenumChar"/>
          <w:rtl/>
        </w:rPr>
        <w:t>(3)</w:t>
      </w:r>
      <w:r w:rsidR="00527246">
        <w:rPr>
          <w:rtl/>
        </w:rPr>
        <w:t>،</w:t>
      </w:r>
      <w:r w:rsidRPr="007B62FF">
        <w:rPr>
          <w:rtl/>
        </w:rPr>
        <w:t xml:space="preserve"> وفي التهذيب</w:t>
      </w:r>
      <w:r w:rsidR="00527246">
        <w:rPr>
          <w:rtl/>
        </w:rPr>
        <w:t>،</w:t>
      </w:r>
      <w:r w:rsidRPr="007B62FF">
        <w:rPr>
          <w:rtl/>
        </w:rPr>
        <w:t xml:space="preserve"> في كتاب المكاسب </w:t>
      </w:r>
      <w:r w:rsidRPr="0017382C">
        <w:rPr>
          <w:rStyle w:val="libFootnotenumChar"/>
          <w:rtl/>
        </w:rPr>
        <w:t>(4)</w:t>
      </w:r>
      <w:r>
        <w:rPr>
          <w:rtl/>
        </w:rPr>
        <w:t>.</w:t>
      </w:r>
    </w:p>
    <w:p w:rsidR="0017382C" w:rsidRPr="00E10B1D" w:rsidRDefault="0017382C" w:rsidP="0063324D">
      <w:pPr>
        <w:pStyle w:val="Heading3"/>
        <w:rPr>
          <w:rStyle w:val="Heading3Char"/>
          <w:rtl/>
        </w:rPr>
      </w:pPr>
      <w:bookmarkStart w:id="955" w:name="_Toc394922175"/>
      <w:r w:rsidRPr="00E10B1D">
        <w:rPr>
          <w:rStyle w:val="Heading3Char"/>
          <w:rtl/>
        </w:rPr>
        <w:t xml:space="preserve">[3260] أبو خلف البَجَلِيّ </w:t>
      </w:r>
      <w:r w:rsidRPr="0017382C">
        <w:rPr>
          <w:rStyle w:val="libFootnotenumChar"/>
          <w:rtl/>
        </w:rPr>
        <w:t>(5)</w:t>
      </w:r>
      <w:r w:rsidR="00527246" w:rsidRPr="00E10B1D">
        <w:rPr>
          <w:rStyle w:val="Heading3Char"/>
          <w:rtl/>
        </w:rPr>
        <w:t>:</w:t>
      </w:r>
      <w:bookmarkEnd w:id="955"/>
    </w:p>
    <w:p w:rsidR="0017382C" w:rsidRPr="007B62FF" w:rsidRDefault="0017382C" w:rsidP="0017382C">
      <w:pPr>
        <w:pStyle w:val="libNormal"/>
        <w:rPr>
          <w:rtl/>
        </w:rPr>
      </w:pPr>
      <w:r w:rsidRPr="007B62FF">
        <w:rPr>
          <w:rtl/>
        </w:rPr>
        <w:t>روى عنه</w:t>
      </w:r>
      <w:r w:rsidR="00527246">
        <w:rPr>
          <w:rtl/>
        </w:rPr>
        <w:t>:</w:t>
      </w:r>
      <w:r w:rsidRPr="007B62FF">
        <w:rPr>
          <w:rtl/>
        </w:rPr>
        <w:t xml:space="preserve"> علي بن الحسين بن بابويه</w:t>
      </w:r>
      <w:r w:rsidR="00527246">
        <w:rPr>
          <w:rtl/>
        </w:rPr>
        <w:t>،</w:t>
      </w:r>
      <w:r w:rsidRPr="007B62FF">
        <w:rPr>
          <w:rtl/>
        </w:rPr>
        <w:t xml:space="preserve"> عن أبي محمّد الحسن بن علي </w:t>
      </w:r>
      <w:r>
        <w:rPr>
          <w:rtl/>
        </w:rPr>
        <w:t>(</w:t>
      </w:r>
      <w:r w:rsidRPr="007B62FF">
        <w:rPr>
          <w:rtl/>
        </w:rPr>
        <w:t>عليهما السّلام</w:t>
      </w:r>
      <w:r>
        <w:rPr>
          <w:rtl/>
        </w:rPr>
        <w:t>).</w:t>
      </w:r>
      <w:r w:rsidRPr="007B62FF">
        <w:rPr>
          <w:rtl/>
        </w:rPr>
        <w:t xml:space="preserve"> كذا في رجال الشيخ </w:t>
      </w:r>
      <w:r w:rsidRPr="0017382C">
        <w:rPr>
          <w:rStyle w:val="libFootnotenumChar"/>
          <w:rtl/>
        </w:rPr>
        <w:t>(6)</w:t>
      </w:r>
      <w:r>
        <w:rPr>
          <w:rtl/>
        </w:rPr>
        <w:t>.</w:t>
      </w:r>
    </w:p>
    <w:p w:rsidR="0017382C" w:rsidRDefault="0017382C" w:rsidP="00E10B1D">
      <w:pPr>
        <w:pStyle w:val="Heading3"/>
        <w:rPr>
          <w:rtl/>
        </w:rPr>
      </w:pPr>
      <w:bookmarkStart w:id="956" w:name="_Toc394922176"/>
      <w:r w:rsidRPr="004F14F2">
        <w:rPr>
          <w:rtl/>
        </w:rPr>
        <w:t>[3261] أبو دُجانة الأنصاري</w:t>
      </w:r>
      <w:r w:rsidR="00527246">
        <w:rPr>
          <w:rtl/>
        </w:rPr>
        <w:t>:</w:t>
      </w:r>
      <w:bookmarkEnd w:id="956"/>
    </w:p>
    <w:p w:rsidR="0017382C" w:rsidRPr="007B62FF" w:rsidRDefault="0017382C" w:rsidP="0017382C">
      <w:pPr>
        <w:pStyle w:val="libNormal"/>
        <w:rPr>
          <w:rtl/>
        </w:rPr>
      </w:pPr>
      <w:r w:rsidRPr="007B62FF">
        <w:rPr>
          <w:rtl/>
        </w:rPr>
        <w:t xml:space="preserve">هو سماك بن خراشة </w:t>
      </w:r>
      <w:r w:rsidRPr="0017382C">
        <w:rPr>
          <w:rStyle w:val="libFootnotenumChar"/>
          <w:rtl/>
        </w:rPr>
        <w:t>(7)</w:t>
      </w:r>
      <w:r w:rsidR="00527246">
        <w:rPr>
          <w:rtl/>
        </w:rPr>
        <w:t>،</w:t>
      </w:r>
      <w:r w:rsidRPr="007B62FF">
        <w:rPr>
          <w:rtl/>
        </w:rPr>
        <w:t xml:space="preserve"> وقد مرّ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أُصول الكافي 1</w:t>
      </w:r>
      <w:r w:rsidR="00527246">
        <w:rPr>
          <w:rtl/>
        </w:rPr>
        <w:t>:</w:t>
      </w:r>
      <w:r w:rsidRPr="007B62FF">
        <w:rPr>
          <w:rtl/>
        </w:rPr>
        <w:t xml:space="preserve"> 398 / 3.</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396 / 2.</w:t>
      </w:r>
    </w:p>
    <w:p w:rsidR="0017382C" w:rsidRPr="007B62FF" w:rsidRDefault="0017382C" w:rsidP="0017382C">
      <w:pPr>
        <w:pStyle w:val="libFootnote0"/>
        <w:rPr>
          <w:rtl/>
        </w:rPr>
      </w:pPr>
      <w:r w:rsidRPr="007B62FF">
        <w:rPr>
          <w:rtl/>
        </w:rPr>
        <w:t>(3) الكافي 5</w:t>
      </w:r>
      <w:r w:rsidR="00527246">
        <w:rPr>
          <w:rtl/>
        </w:rPr>
        <w:t>:</w:t>
      </w:r>
      <w:r w:rsidRPr="007B62FF">
        <w:rPr>
          <w:rtl/>
        </w:rPr>
        <w:t xml:space="preserve"> 78 / 6.</w:t>
      </w:r>
    </w:p>
    <w:p w:rsidR="0017382C" w:rsidRPr="007B62FF" w:rsidRDefault="0017382C" w:rsidP="0017382C">
      <w:pPr>
        <w:pStyle w:val="libFootnote0"/>
        <w:rPr>
          <w:rtl/>
        </w:rPr>
      </w:pPr>
      <w:r w:rsidRPr="007B62FF">
        <w:rPr>
          <w:rtl/>
        </w:rPr>
        <w:t>(4) تهذيب الأحكام 6</w:t>
      </w:r>
      <w:r w:rsidR="00527246">
        <w:rPr>
          <w:rtl/>
        </w:rPr>
        <w:t>:</w:t>
      </w:r>
      <w:r w:rsidRPr="007B62FF">
        <w:rPr>
          <w:rtl/>
        </w:rPr>
        <w:t xml:space="preserve"> 324 / 891.</w:t>
      </w:r>
    </w:p>
    <w:p w:rsidR="0017382C" w:rsidRPr="007B62FF" w:rsidRDefault="0017382C" w:rsidP="0017382C">
      <w:pPr>
        <w:pStyle w:val="libFootnote0"/>
        <w:rPr>
          <w:rtl/>
        </w:rPr>
      </w:pPr>
      <w:r w:rsidRPr="007B62FF">
        <w:rPr>
          <w:rtl/>
        </w:rPr>
        <w:t>(5) كذا في الأصل والحجرية</w:t>
      </w:r>
      <w:r w:rsidR="00527246">
        <w:rPr>
          <w:rtl/>
        </w:rPr>
        <w:t>،</w:t>
      </w:r>
      <w:r w:rsidRPr="007B62FF">
        <w:rPr>
          <w:rtl/>
        </w:rPr>
        <w:t xml:space="preserve"> وفي المصدر</w:t>
      </w:r>
      <w:r w:rsidR="00527246">
        <w:rPr>
          <w:rtl/>
        </w:rPr>
        <w:t>:</w:t>
      </w:r>
      <w:r w:rsidRPr="007B62FF">
        <w:rPr>
          <w:rtl/>
        </w:rPr>
        <w:t xml:space="preserve"> </w:t>
      </w:r>
      <w:r>
        <w:rPr>
          <w:rtl/>
        </w:rPr>
        <w:t>(</w:t>
      </w:r>
      <w:r w:rsidRPr="007B62FF">
        <w:rPr>
          <w:rtl/>
        </w:rPr>
        <w:t>العجلي</w:t>
      </w:r>
      <w:r>
        <w:rPr>
          <w:rtl/>
        </w:rPr>
        <w:t>)</w:t>
      </w:r>
      <w:r w:rsidRPr="007B62FF">
        <w:rPr>
          <w:rtl/>
        </w:rPr>
        <w:t xml:space="preserve"> وهو الموافق لما في</w:t>
      </w:r>
      <w:r w:rsidR="00527246">
        <w:rPr>
          <w:rtl/>
        </w:rPr>
        <w:t>:</w:t>
      </w:r>
      <w:r w:rsidRPr="007B62FF">
        <w:rPr>
          <w:rtl/>
        </w:rPr>
        <w:t xml:space="preserve"> منهج المقال</w:t>
      </w:r>
      <w:r w:rsidR="00527246">
        <w:rPr>
          <w:rtl/>
        </w:rPr>
        <w:t>:</w:t>
      </w:r>
      <w:r w:rsidRPr="007B62FF">
        <w:rPr>
          <w:rtl/>
        </w:rPr>
        <w:t xml:space="preserve"> 387</w:t>
      </w:r>
      <w:r w:rsidR="00527246">
        <w:rPr>
          <w:rtl/>
        </w:rPr>
        <w:t>،</w:t>
      </w:r>
      <w:r w:rsidRPr="007B62FF">
        <w:rPr>
          <w:rtl/>
        </w:rPr>
        <w:t xml:space="preserve"> ومجمع الرجال 7</w:t>
      </w:r>
      <w:r w:rsidR="00527246">
        <w:rPr>
          <w:rtl/>
        </w:rPr>
        <w:t>:</w:t>
      </w:r>
      <w:r w:rsidRPr="007B62FF">
        <w:rPr>
          <w:rtl/>
        </w:rPr>
        <w:t xml:space="preserve"> 38</w:t>
      </w:r>
      <w:r w:rsidR="00527246">
        <w:rPr>
          <w:rtl/>
        </w:rPr>
        <w:t>،</w:t>
      </w:r>
      <w:r w:rsidRPr="007B62FF">
        <w:rPr>
          <w:rtl/>
        </w:rPr>
        <w:t xml:space="preserve"> وجامع الرواة 2</w:t>
      </w:r>
      <w:r w:rsidR="00527246">
        <w:rPr>
          <w:rtl/>
        </w:rPr>
        <w:t>:</w:t>
      </w:r>
      <w:r w:rsidRPr="007B62FF">
        <w:rPr>
          <w:rtl/>
        </w:rPr>
        <w:t xml:space="preserve"> 283</w:t>
      </w:r>
      <w:r w:rsidR="00527246">
        <w:rPr>
          <w:rtl/>
        </w:rPr>
        <w:t>،</w:t>
      </w:r>
      <w:r w:rsidRPr="007B62FF">
        <w:rPr>
          <w:rtl/>
        </w:rPr>
        <w:t xml:space="preserve"> وتنقيح المقال 3</w:t>
      </w:r>
      <w:r w:rsidR="00527246">
        <w:rPr>
          <w:rtl/>
        </w:rPr>
        <w:t>:</w:t>
      </w:r>
      <w:r w:rsidRPr="007B62FF">
        <w:rPr>
          <w:rtl/>
        </w:rPr>
        <w:t xml:space="preserve"> 15.</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438 / 1.</w:t>
      </w:r>
    </w:p>
    <w:p w:rsidR="0017382C" w:rsidRPr="007B62FF" w:rsidRDefault="0017382C" w:rsidP="0017382C">
      <w:pPr>
        <w:pStyle w:val="libFootnote0"/>
        <w:rPr>
          <w:rtl/>
        </w:rPr>
      </w:pPr>
      <w:r w:rsidRPr="007B62FF">
        <w:rPr>
          <w:rtl/>
        </w:rPr>
        <w:t>(7) في الحجرية</w:t>
      </w:r>
      <w:r w:rsidR="00527246">
        <w:rPr>
          <w:rtl/>
        </w:rPr>
        <w:t>:</w:t>
      </w:r>
      <w:r w:rsidRPr="007B62FF">
        <w:rPr>
          <w:rtl/>
        </w:rPr>
        <w:t xml:space="preserve"> </w:t>
      </w:r>
      <w:r>
        <w:rPr>
          <w:rtl/>
        </w:rPr>
        <w:t>(</w:t>
      </w:r>
      <w:r w:rsidRPr="007B62FF">
        <w:rPr>
          <w:rtl/>
        </w:rPr>
        <w:t>بن أبي خراشة</w:t>
      </w:r>
      <w:r>
        <w:rPr>
          <w:rtl/>
        </w:rPr>
        <w:t>).</w:t>
      </w:r>
    </w:p>
    <w:p w:rsidR="0017382C" w:rsidRPr="007B62FF" w:rsidRDefault="0017382C" w:rsidP="0017382C">
      <w:pPr>
        <w:pStyle w:val="libFootnote"/>
        <w:rPr>
          <w:rtl/>
          <w:lang w:bidi="fa-IR"/>
        </w:rPr>
      </w:pPr>
      <w:r w:rsidRPr="007B62FF">
        <w:rPr>
          <w:rtl/>
        </w:rPr>
        <w:t>أقول</w:t>
      </w:r>
      <w:r w:rsidR="00527246">
        <w:rPr>
          <w:rtl/>
        </w:rPr>
        <w:t>:</w:t>
      </w:r>
      <w:r w:rsidRPr="007B62FF">
        <w:rPr>
          <w:rtl/>
        </w:rPr>
        <w:t xml:space="preserve"> في المصادر الرجالية ورد </w:t>
      </w:r>
      <w:r>
        <w:rPr>
          <w:rtl/>
        </w:rPr>
        <w:t>(</w:t>
      </w:r>
      <w:r w:rsidRPr="007B62FF">
        <w:rPr>
          <w:rtl/>
        </w:rPr>
        <w:t>بن خرشة</w:t>
      </w:r>
      <w:r>
        <w:rPr>
          <w:rtl/>
        </w:rPr>
        <w:t>)</w:t>
      </w:r>
      <w:r w:rsidRPr="007B62FF">
        <w:rPr>
          <w:rtl/>
        </w:rPr>
        <w:t xml:space="preserve"> بالخاء المعجمة ثمّ الراء المهملة والشين المعجمة راجع</w:t>
      </w:r>
      <w:r w:rsidR="00527246">
        <w:rPr>
          <w:rtl/>
        </w:rPr>
        <w:t>:</w:t>
      </w:r>
      <w:r w:rsidRPr="007B62FF">
        <w:rPr>
          <w:rtl/>
        </w:rPr>
        <w:t xml:space="preserve"> تنقيح المقال 3</w:t>
      </w:r>
      <w:r w:rsidR="00527246">
        <w:rPr>
          <w:rtl/>
        </w:rPr>
        <w:t>:</w:t>
      </w:r>
      <w:r w:rsidRPr="007B62FF">
        <w:rPr>
          <w:rtl/>
        </w:rPr>
        <w:t xml:space="preserve"> 68</w:t>
      </w:r>
      <w:r w:rsidR="00527246">
        <w:rPr>
          <w:rtl/>
        </w:rPr>
        <w:t>،</w:t>
      </w:r>
      <w:r w:rsidRPr="007B62FF">
        <w:rPr>
          <w:rtl/>
        </w:rPr>
        <w:t xml:space="preserve"> ومعجم رجال الحديث 8</w:t>
      </w:r>
      <w:r w:rsidR="00527246">
        <w:rPr>
          <w:rtl/>
        </w:rPr>
        <w:t>:</w:t>
      </w:r>
      <w:r w:rsidRPr="007B62FF">
        <w:rPr>
          <w:rtl/>
        </w:rPr>
        <w:t xml:space="preserve"> 303</w:t>
      </w:r>
      <w:r w:rsidR="00527246">
        <w:rPr>
          <w:rtl/>
        </w:rPr>
        <w:t>،</w:t>
      </w:r>
      <w:r w:rsidRPr="007B62FF">
        <w:rPr>
          <w:rtl/>
        </w:rPr>
        <w:t xml:space="preserve"> الجرح والتعديل 4</w:t>
      </w:r>
      <w:r w:rsidR="00527246">
        <w:rPr>
          <w:rtl/>
        </w:rPr>
        <w:t>:</w:t>
      </w:r>
      <w:r w:rsidRPr="007B62FF">
        <w:rPr>
          <w:rtl/>
        </w:rPr>
        <w:t xml:space="preserve"> 279 / 1201</w:t>
      </w:r>
      <w:r w:rsidR="00527246">
        <w:rPr>
          <w:rtl/>
        </w:rPr>
        <w:t>،</w:t>
      </w:r>
      <w:r w:rsidRPr="007B62FF">
        <w:rPr>
          <w:rtl/>
        </w:rPr>
        <w:t xml:space="preserve"> الاستيعاب </w:t>
      </w:r>
      <w:r>
        <w:rPr>
          <w:rtl/>
        </w:rPr>
        <w:t>(</w:t>
      </w:r>
      <w:r w:rsidRPr="007B62FF">
        <w:rPr>
          <w:rtl/>
        </w:rPr>
        <w:t>المطبوع مع الإصابة</w:t>
      </w:r>
      <w:r>
        <w:rPr>
          <w:rtl/>
        </w:rPr>
        <w:t>)</w:t>
      </w:r>
      <w:r w:rsidRPr="007B62FF">
        <w:rPr>
          <w:rtl/>
        </w:rPr>
        <w:t xml:space="preserve"> 2</w:t>
      </w:r>
      <w:r w:rsidR="00527246">
        <w:rPr>
          <w:rtl/>
        </w:rPr>
        <w:t>:</w:t>
      </w:r>
      <w:r w:rsidRPr="007B62FF">
        <w:rPr>
          <w:rtl/>
        </w:rPr>
        <w:t xml:space="preserve"> 83</w:t>
      </w:r>
      <w:r w:rsidR="00527246">
        <w:rPr>
          <w:rtl/>
        </w:rPr>
        <w:t>،</w:t>
      </w:r>
      <w:r w:rsidRPr="007B62FF">
        <w:rPr>
          <w:rtl/>
        </w:rPr>
        <w:t xml:space="preserve"> ثقات ابن حبان 3</w:t>
      </w:r>
      <w:r w:rsidR="00527246">
        <w:rPr>
          <w:rtl/>
        </w:rPr>
        <w:t>:</w:t>
      </w:r>
      <w:r w:rsidRPr="007B62FF">
        <w:rPr>
          <w:rtl/>
        </w:rPr>
        <w:t xml:space="preserve"> 180</w:t>
      </w:r>
      <w:r w:rsidR="00527246">
        <w:rPr>
          <w:rtl/>
        </w:rPr>
        <w:t>،</w:t>
      </w:r>
      <w:r w:rsidRPr="007B62FF">
        <w:rPr>
          <w:rtl/>
        </w:rPr>
        <w:t xml:space="preserve"> 2</w:t>
      </w:r>
      <w:r w:rsidR="00527246">
        <w:rPr>
          <w:rtl/>
        </w:rPr>
        <w:t>:</w:t>
      </w:r>
      <w:r w:rsidRPr="007B62FF">
        <w:rPr>
          <w:rtl/>
        </w:rPr>
        <w:t xml:space="preserve"> 2235</w:t>
      </w:r>
      <w:r w:rsidR="00527246">
        <w:rPr>
          <w:rtl/>
        </w:rPr>
        <w:t>،</w:t>
      </w:r>
      <w:r w:rsidRPr="007B62FF">
        <w:rPr>
          <w:rtl/>
        </w:rPr>
        <w:t xml:space="preserve"> سير أعلام النبلاء 1</w:t>
      </w:r>
      <w:r w:rsidR="00527246">
        <w:rPr>
          <w:rtl/>
        </w:rPr>
        <w:t>:</w:t>
      </w:r>
      <w:r w:rsidRPr="007B62FF">
        <w:rPr>
          <w:rtl/>
        </w:rPr>
        <w:t xml:space="preserve"> 243.</w:t>
      </w:r>
    </w:p>
    <w:p w:rsidR="0017382C" w:rsidRPr="007B62FF" w:rsidRDefault="0017382C" w:rsidP="0017382C">
      <w:pPr>
        <w:pStyle w:val="libFootnote0"/>
        <w:rPr>
          <w:rtl/>
        </w:rPr>
      </w:pPr>
      <w:r w:rsidRPr="007B62FF">
        <w:rPr>
          <w:rtl/>
        </w:rPr>
        <w:t>(8) تقدّم في الجزء الثامن صحيفة</w:t>
      </w:r>
      <w:r w:rsidR="00527246">
        <w:rPr>
          <w:rtl/>
        </w:rPr>
        <w:t>:</w:t>
      </w:r>
      <w:r w:rsidRPr="007B62FF">
        <w:rPr>
          <w:rtl/>
        </w:rPr>
        <w:t xml:space="preserve"> 56</w:t>
      </w:r>
      <w:r w:rsidR="00527246">
        <w:rPr>
          <w:rtl/>
        </w:rPr>
        <w:t>،</w:t>
      </w:r>
      <w:r w:rsidRPr="007B62FF">
        <w:rPr>
          <w:rtl/>
        </w:rPr>
        <w:t xml:space="preserve"> وبرقم</w:t>
      </w:r>
      <w:r w:rsidR="00527246">
        <w:rPr>
          <w:rtl/>
        </w:rPr>
        <w:t>:</w:t>
      </w:r>
      <w:r w:rsidRPr="007B62FF">
        <w:rPr>
          <w:rtl/>
        </w:rPr>
        <w:t xml:space="preserve"> [1244]</w:t>
      </w:r>
      <w:r>
        <w:rPr>
          <w:rtl/>
        </w:rPr>
        <w:t>.</w:t>
      </w:r>
    </w:p>
    <w:p w:rsidR="0017382C" w:rsidRDefault="0017382C" w:rsidP="00C613E8">
      <w:pPr>
        <w:pStyle w:val="libNormal"/>
        <w:rPr>
          <w:rtl/>
        </w:rPr>
      </w:pPr>
      <w:r>
        <w:rPr>
          <w:rtl/>
        </w:rPr>
        <w:br w:type="page"/>
      </w:r>
    </w:p>
    <w:p w:rsidR="0017382C" w:rsidRDefault="0017382C" w:rsidP="00E10B1D">
      <w:pPr>
        <w:pStyle w:val="Heading3"/>
        <w:rPr>
          <w:rtl/>
        </w:rPr>
      </w:pPr>
      <w:bookmarkStart w:id="957" w:name="_Toc394922177"/>
      <w:r w:rsidRPr="004F14F2">
        <w:rPr>
          <w:rtl/>
        </w:rPr>
        <w:lastRenderedPageBreak/>
        <w:t>[3262] أبو الربيع بن أبي العاص بن ربيعة</w:t>
      </w:r>
      <w:r w:rsidR="00527246">
        <w:rPr>
          <w:rtl/>
        </w:rPr>
        <w:t>:</w:t>
      </w:r>
      <w:bookmarkEnd w:id="957"/>
    </w:p>
    <w:p w:rsidR="0017382C" w:rsidRPr="007B62FF" w:rsidRDefault="0017382C" w:rsidP="0017382C">
      <w:pPr>
        <w:pStyle w:val="libNormal"/>
        <w:rPr>
          <w:rtl/>
        </w:rPr>
      </w:pPr>
      <w:r w:rsidRPr="007B62FF">
        <w:rPr>
          <w:rtl/>
        </w:rPr>
        <w:t xml:space="preserve">صهر النبيّ </w:t>
      </w:r>
      <w:r w:rsidRPr="0017382C">
        <w:rPr>
          <w:rStyle w:val="libAlaemChar"/>
          <w:rtl/>
        </w:rPr>
        <w:t>صلى‌الله‌عليه‌وآله‌وسلم</w:t>
      </w:r>
      <w:r w:rsidRPr="007B62FF">
        <w:rPr>
          <w:rtl/>
        </w:rPr>
        <w:t xml:space="preserve"> وسلف أمير المؤمنين </w:t>
      </w:r>
      <w:r w:rsidRPr="0017382C">
        <w:rPr>
          <w:rStyle w:val="libAlaemChar"/>
          <w:rtl/>
        </w:rPr>
        <w:t>عليه‌السلام</w:t>
      </w:r>
      <w:r w:rsidR="00527246">
        <w:rPr>
          <w:rtl/>
        </w:rPr>
        <w:t>،</w:t>
      </w:r>
      <w:r w:rsidRPr="007B62FF">
        <w:rPr>
          <w:rtl/>
        </w:rPr>
        <w:t xml:space="preserve"> ومن أصحابه</w:t>
      </w:r>
      <w:r w:rsidR="00527246">
        <w:rPr>
          <w:rtl/>
        </w:rPr>
        <w:t>،</w:t>
      </w:r>
      <w:r w:rsidRPr="007B62FF">
        <w:rPr>
          <w:rtl/>
        </w:rPr>
        <w:t xml:space="preserve"> ممدوح </w:t>
      </w:r>
      <w:r w:rsidRPr="0017382C">
        <w:rPr>
          <w:rStyle w:val="libFootnotenumChar"/>
          <w:rtl/>
        </w:rPr>
        <w:t>(1)</w:t>
      </w:r>
      <w:r>
        <w:rPr>
          <w:rtl/>
        </w:rPr>
        <w:t>.</w:t>
      </w:r>
    </w:p>
    <w:p w:rsidR="0017382C" w:rsidRDefault="0017382C" w:rsidP="00E10B1D">
      <w:pPr>
        <w:pStyle w:val="Heading3"/>
        <w:rPr>
          <w:rtl/>
        </w:rPr>
      </w:pPr>
      <w:bookmarkStart w:id="958" w:name="_Toc394922178"/>
      <w:r w:rsidRPr="004F14F2">
        <w:rPr>
          <w:rtl/>
        </w:rPr>
        <w:t>[3263] أبو الرضا عبد الله بن يحيى</w:t>
      </w:r>
      <w:r w:rsidR="00527246">
        <w:rPr>
          <w:rtl/>
        </w:rPr>
        <w:t>:</w:t>
      </w:r>
      <w:bookmarkEnd w:id="958"/>
    </w:p>
    <w:p w:rsidR="0017382C" w:rsidRPr="007B62FF" w:rsidRDefault="0017382C" w:rsidP="0017382C">
      <w:pPr>
        <w:pStyle w:val="libNormal"/>
        <w:rPr>
          <w:rtl/>
        </w:rPr>
      </w:pPr>
      <w:r w:rsidRPr="007B62FF">
        <w:rPr>
          <w:rtl/>
        </w:rPr>
        <w:t>الحضرمي</w:t>
      </w:r>
      <w:r w:rsidR="00527246">
        <w:rPr>
          <w:rtl/>
        </w:rPr>
        <w:t>،</w:t>
      </w:r>
      <w:r w:rsidRPr="007B62FF">
        <w:rPr>
          <w:rtl/>
        </w:rPr>
        <w:t xml:space="preserve"> عدّه البرقي في رجاله من أولياء أصحاب أمير المؤمنين </w:t>
      </w:r>
      <w:r w:rsidRPr="0017382C">
        <w:rPr>
          <w:rStyle w:val="libAlaemChar"/>
          <w:rtl/>
        </w:rPr>
        <w:t>عليه‌السلام</w:t>
      </w:r>
      <w:r w:rsidRPr="007B62FF">
        <w:rPr>
          <w:rtl/>
        </w:rPr>
        <w:t xml:space="preserve"> </w:t>
      </w:r>
      <w:r w:rsidRPr="0017382C">
        <w:rPr>
          <w:rStyle w:val="libFootnotenumChar"/>
          <w:rtl/>
        </w:rPr>
        <w:t>(2)</w:t>
      </w:r>
      <w:r w:rsidR="00527246">
        <w:rPr>
          <w:rtl/>
        </w:rPr>
        <w:t>،</w:t>
      </w:r>
      <w:r w:rsidRPr="007B62FF">
        <w:rPr>
          <w:rtl/>
        </w:rPr>
        <w:t xml:space="preserve"> وكذا في آخر الخلاصة </w:t>
      </w:r>
      <w:r w:rsidRPr="0017382C">
        <w:rPr>
          <w:rStyle w:val="libFootnotenumChar"/>
          <w:rtl/>
        </w:rPr>
        <w:t>(3)</w:t>
      </w:r>
      <w:r>
        <w:rPr>
          <w:rtl/>
        </w:rPr>
        <w:t>.</w:t>
      </w:r>
    </w:p>
    <w:p w:rsidR="0017382C" w:rsidRDefault="0017382C" w:rsidP="00E10B1D">
      <w:pPr>
        <w:pStyle w:val="Heading3"/>
        <w:rPr>
          <w:rtl/>
        </w:rPr>
      </w:pPr>
      <w:bookmarkStart w:id="959" w:name="_Toc394922179"/>
      <w:r w:rsidRPr="004F14F2">
        <w:rPr>
          <w:rtl/>
        </w:rPr>
        <w:t>[3264] أبو زكريا</w:t>
      </w:r>
      <w:r w:rsidR="00527246">
        <w:rPr>
          <w:rtl/>
        </w:rPr>
        <w:t>:</w:t>
      </w:r>
      <w:bookmarkEnd w:id="959"/>
    </w:p>
    <w:p w:rsidR="0017382C" w:rsidRPr="007B62FF" w:rsidRDefault="0017382C" w:rsidP="0017382C">
      <w:pPr>
        <w:pStyle w:val="libNormal"/>
        <w:rPr>
          <w:rtl/>
        </w:rPr>
      </w:pPr>
      <w:r w:rsidRPr="007B62FF">
        <w:rPr>
          <w:rtl/>
        </w:rPr>
        <w:t>الذي حدّث عنه خالد بن عيسى العكلي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960" w:name="_Toc394922180"/>
      <w:r w:rsidRPr="004F14F2">
        <w:rPr>
          <w:rtl/>
        </w:rPr>
        <w:t>[3265] أبو زياد النَّهْدي</w:t>
      </w:r>
      <w:r w:rsidR="00527246">
        <w:rPr>
          <w:rtl/>
        </w:rPr>
        <w:t>:</w:t>
      </w:r>
      <w:bookmarkEnd w:id="960"/>
    </w:p>
    <w:p w:rsidR="0017382C" w:rsidRPr="007B62FF" w:rsidRDefault="0017382C" w:rsidP="0017382C">
      <w:pPr>
        <w:pStyle w:val="libNormal"/>
        <w:rPr>
          <w:rtl/>
        </w:rPr>
      </w:pPr>
      <w:r w:rsidRPr="007B62FF">
        <w:rPr>
          <w:rtl/>
        </w:rPr>
        <w:t>في التعليقة</w:t>
      </w:r>
      <w:r w:rsidR="00527246">
        <w:rPr>
          <w:rtl/>
        </w:rPr>
        <w:t>:</w:t>
      </w:r>
      <w:r w:rsidRPr="007B62FF">
        <w:rPr>
          <w:rtl/>
        </w:rPr>
        <w:t xml:space="preserve"> عنه ابن أبي عمير في الصحيح </w:t>
      </w:r>
      <w:r w:rsidRPr="0017382C">
        <w:rPr>
          <w:rStyle w:val="libFootnotenumChar"/>
          <w:rtl/>
        </w:rPr>
        <w:t>(5)</w:t>
      </w:r>
      <w:r>
        <w:rPr>
          <w:rtl/>
        </w:rPr>
        <w:t>.</w:t>
      </w:r>
    </w:p>
    <w:p w:rsidR="0017382C" w:rsidRDefault="0017382C" w:rsidP="00E10B1D">
      <w:pPr>
        <w:pStyle w:val="Heading3"/>
        <w:rPr>
          <w:rtl/>
        </w:rPr>
      </w:pPr>
      <w:bookmarkStart w:id="961" w:name="_Toc394922181"/>
      <w:r w:rsidRPr="004F14F2">
        <w:rPr>
          <w:rtl/>
        </w:rPr>
        <w:t>[3266] أبو سارة</w:t>
      </w:r>
      <w:r w:rsidR="00527246">
        <w:rPr>
          <w:rtl/>
        </w:rPr>
        <w:t>:</w:t>
      </w:r>
      <w:bookmarkEnd w:id="961"/>
    </w:p>
    <w:p w:rsidR="0017382C" w:rsidRPr="007B62FF" w:rsidRDefault="0017382C" w:rsidP="0017382C">
      <w:pPr>
        <w:pStyle w:val="libNormal"/>
        <w:rPr>
          <w:rtl/>
        </w:rPr>
      </w:pPr>
      <w:r w:rsidRPr="007B62FF">
        <w:rPr>
          <w:rtl/>
        </w:rPr>
        <w:t>إمام مسجد بني هلال</w:t>
      </w:r>
      <w:r w:rsidR="00527246">
        <w:rPr>
          <w:rtl/>
        </w:rPr>
        <w:t>،</w:t>
      </w:r>
      <w:r w:rsidRPr="007B62FF">
        <w:rPr>
          <w:rtl/>
        </w:rPr>
        <w:t xml:space="preserve"> كما في الكافي</w:t>
      </w:r>
      <w:r w:rsidR="00527246">
        <w:rPr>
          <w:rtl/>
        </w:rPr>
        <w:t>،</w:t>
      </w:r>
      <w:r w:rsidRPr="007B62FF">
        <w:rPr>
          <w:rtl/>
        </w:rPr>
        <w:t xml:space="preserve"> في آخر باب المستضعف </w:t>
      </w:r>
      <w:r w:rsidRPr="0017382C">
        <w:rPr>
          <w:rStyle w:val="libFootnotenumChar"/>
          <w:rtl/>
        </w:rPr>
        <w:t>(6)</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انظر ما ورد في رجال الكشي 1</w:t>
      </w:r>
      <w:r w:rsidR="00527246">
        <w:rPr>
          <w:rtl/>
        </w:rPr>
        <w:t>:</w:t>
      </w:r>
      <w:r w:rsidRPr="007B62FF">
        <w:rPr>
          <w:rtl/>
        </w:rPr>
        <w:t xml:space="preserve"> 281 / 111</w:t>
      </w:r>
      <w:r w:rsidR="00527246">
        <w:rPr>
          <w:rtl/>
        </w:rPr>
        <w:t>،</w:t>
      </w:r>
      <w:r w:rsidRPr="007B62FF">
        <w:rPr>
          <w:rtl/>
        </w:rPr>
        <w:t xml:space="preserve"> في ترجمة محمد بن أبي بكر.</w:t>
      </w:r>
    </w:p>
    <w:p w:rsidR="0017382C" w:rsidRPr="007B62FF" w:rsidRDefault="0017382C" w:rsidP="0017382C">
      <w:pPr>
        <w:pStyle w:val="libFootnote0"/>
        <w:rPr>
          <w:rtl/>
        </w:rPr>
      </w:pPr>
      <w:r w:rsidRPr="007B62FF">
        <w:rPr>
          <w:rtl/>
        </w:rPr>
        <w:t>(2) رجال البرقي</w:t>
      </w:r>
      <w:r w:rsidR="00527246">
        <w:rPr>
          <w:rtl/>
        </w:rPr>
        <w:t>:</w:t>
      </w:r>
      <w:r w:rsidRPr="007B62FF">
        <w:rPr>
          <w:rtl/>
        </w:rPr>
        <w:t xml:space="preserve"> 4.</w:t>
      </w:r>
    </w:p>
    <w:p w:rsidR="0017382C" w:rsidRPr="007B62FF" w:rsidRDefault="0017382C" w:rsidP="0017382C">
      <w:pPr>
        <w:pStyle w:val="libFootnote0"/>
        <w:rPr>
          <w:rtl/>
        </w:rPr>
      </w:pPr>
      <w:r w:rsidRPr="007B62FF">
        <w:rPr>
          <w:rtl/>
        </w:rPr>
        <w:t>(3) رجال العلاّمة</w:t>
      </w:r>
      <w:r w:rsidR="00527246">
        <w:rPr>
          <w:rtl/>
        </w:rPr>
        <w:t>:</w:t>
      </w:r>
      <w:r w:rsidRPr="007B62FF">
        <w:rPr>
          <w:rtl/>
        </w:rPr>
        <w:t xml:space="preserve"> 192</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الجرمي</w:t>
      </w:r>
      <w:r>
        <w:rPr>
          <w:rtl/>
        </w:rPr>
        <w:t>)</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238 / 2.</w:t>
      </w:r>
    </w:p>
    <w:p w:rsidR="0017382C" w:rsidRPr="007B62FF" w:rsidRDefault="0017382C" w:rsidP="0017382C">
      <w:pPr>
        <w:pStyle w:val="libFootnote0"/>
        <w:rPr>
          <w:rtl/>
        </w:rPr>
      </w:pPr>
      <w:r w:rsidRPr="007B62FF">
        <w:rPr>
          <w:rtl/>
        </w:rPr>
        <w:t>(5) نسخ التعليقة الموجودة عندنا خالية منه</w:t>
      </w:r>
      <w:r w:rsidR="00527246">
        <w:rPr>
          <w:rtl/>
        </w:rPr>
        <w:t>،</w:t>
      </w:r>
      <w:r w:rsidRPr="007B62FF">
        <w:rPr>
          <w:rtl/>
        </w:rPr>
        <w:t xml:space="preserve"> وأُنظر رواية التهذيب 1</w:t>
      </w:r>
      <w:r w:rsidR="00527246">
        <w:rPr>
          <w:rtl/>
        </w:rPr>
        <w:t>:</w:t>
      </w:r>
      <w:r w:rsidRPr="007B62FF">
        <w:rPr>
          <w:rtl/>
        </w:rPr>
        <w:t xml:space="preserve"> 413 / 1301</w:t>
      </w:r>
      <w:r w:rsidR="00527246">
        <w:rPr>
          <w:rtl/>
        </w:rPr>
        <w:t>،</w:t>
      </w:r>
      <w:r w:rsidRPr="007B62FF">
        <w:rPr>
          <w:rtl/>
        </w:rPr>
        <w:t xml:space="preserve"> بسنده عن محمد بن علي بن محبوب عن يعقوب بن يزيد عن ابن أبي زياد النهدي.</w:t>
      </w:r>
    </w:p>
    <w:p w:rsidR="0017382C" w:rsidRPr="007B62FF" w:rsidRDefault="0017382C" w:rsidP="0017382C">
      <w:pPr>
        <w:pStyle w:val="libFootnote0"/>
        <w:rPr>
          <w:rtl/>
        </w:rPr>
      </w:pPr>
      <w:r w:rsidRPr="007B62FF">
        <w:rPr>
          <w:rtl/>
        </w:rPr>
        <w:t>(6) أُصول الكافي 2</w:t>
      </w:r>
      <w:r w:rsidR="00527246">
        <w:rPr>
          <w:rtl/>
        </w:rPr>
        <w:t>:</w:t>
      </w:r>
      <w:r w:rsidRPr="007B62FF">
        <w:rPr>
          <w:rtl/>
        </w:rPr>
        <w:t xml:space="preserve"> 299 / 12.</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يروي عنه</w:t>
      </w:r>
      <w:r w:rsidR="00527246">
        <w:rPr>
          <w:rtl/>
        </w:rPr>
        <w:t>،</w:t>
      </w:r>
      <w:r w:rsidRPr="007B62FF">
        <w:rPr>
          <w:rtl/>
        </w:rPr>
        <w:t xml:space="preserve"> الحسن بن محبوب بتوسط علي بن الحسن بن رباط</w:t>
      </w:r>
      <w:r w:rsidR="00527246">
        <w:rPr>
          <w:rtl/>
        </w:rPr>
        <w:t>،</w:t>
      </w:r>
      <w:r w:rsidRPr="007B62FF">
        <w:rPr>
          <w:rtl/>
        </w:rPr>
        <w:t xml:space="preserve"> في التهذيب</w:t>
      </w:r>
      <w:r w:rsidR="00527246">
        <w:rPr>
          <w:rtl/>
        </w:rPr>
        <w:t>،</w:t>
      </w:r>
      <w:r w:rsidRPr="007B62FF">
        <w:rPr>
          <w:rtl/>
        </w:rPr>
        <w:t xml:space="preserve"> في كتاب المكاسب </w:t>
      </w:r>
      <w:r w:rsidRPr="0017382C">
        <w:rPr>
          <w:rStyle w:val="libFootnotenumChar"/>
          <w:rtl/>
        </w:rPr>
        <w:t>(1)</w:t>
      </w:r>
      <w:r w:rsidR="00527246">
        <w:rPr>
          <w:rtl/>
        </w:rPr>
        <w:t>،</w:t>
      </w:r>
      <w:r w:rsidRPr="007B62FF">
        <w:rPr>
          <w:rtl/>
        </w:rPr>
        <w:t xml:space="preserve"> وفي الكافي</w:t>
      </w:r>
      <w:r w:rsidR="00527246">
        <w:rPr>
          <w:rtl/>
        </w:rPr>
        <w:t>،</w:t>
      </w:r>
      <w:r w:rsidRPr="007B62FF">
        <w:rPr>
          <w:rtl/>
        </w:rPr>
        <w:t xml:space="preserve"> في باب بيع السلاح </w:t>
      </w:r>
      <w:r w:rsidRPr="0017382C">
        <w:rPr>
          <w:rStyle w:val="libFootnotenumChar"/>
          <w:rtl/>
        </w:rPr>
        <w:t>(2)</w:t>
      </w:r>
      <w:r w:rsidR="00527246">
        <w:rPr>
          <w:rtl/>
        </w:rPr>
        <w:t>،</w:t>
      </w:r>
      <w:r w:rsidRPr="007B62FF">
        <w:rPr>
          <w:rtl/>
        </w:rPr>
        <w:t xml:space="preserve"> وعنه أيضاً</w:t>
      </w:r>
      <w:r w:rsidR="00527246">
        <w:rPr>
          <w:rtl/>
        </w:rPr>
        <w:t>:</w:t>
      </w:r>
      <w:r w:rsidRPr="007B62FF">
        <w:rPr>
          <w:rtl/>
        </w:rPr>
        <w:t xml:space="preserve"> إسحاق بن عمّار مكرراً </w:t>
      </w:r>
      <w:r w:rsidRPr="0017382C">
        <w:rPr>
          <w:rStyle w:val="libFootnotenumChar"/>
          <w:rtl/>
        </w:rPr>
        <w:t>(3)</w:t>
      </w:r>
      <w:r>
        <w:rPr>
          <w:rtl/>
        </w:rPr>
        <w:t>.</w:t>
      </w:r>
    </w:p>
    <w:p w:rsidR="0017382C" w:rsidRDefault="0017382C" w:rsidP="00E10B1D">
      <w:pPr>
        <w:pStyle w:val="Heading3"/>
        <w:rPr>
          <w:rtl/>
        </w:rPr>
      </w:pPr>
      <w:bookmarkStart w:id="962" w:name="_Toc394922182"/>
      <w:r w:rsidRPr="004F14F2">
        <w:rPr>
          <w:rtl/>
        </w:rPr>
        <w:t>[3267] أبو سعيد الآدمي</w:t>
      </w:r>
      <w:r w:rsidR="00527246">
        <w:rPr>
          <w:rtl/>
        </w:rPr>
        <w:t>:</w:t>
      </w:r>
      <w:bookmarkEnd w:id="962"/>
    </w:p>
    <w:p w:rsidR="0017382C" w:rsidRPr="007B62FF" w:rsidRDefault="0017382C" w:rsidP="0017382C">
      <w:pPr>
        <w:pStyle w:val="libNormal"/>
        <w:rPr>
          <w:rtl/>
        </w:rPr>
      </w:pPr>
      <w:r w:rsidRPr="007B62FF">
        <w:rPr>
          <w:rtl/>
        </w:rPr>
        <w:t>سهل بن زياد</w:t>
      </w:r>
      <w:r w:rsidR="00527246">
        <w:rPr>
          <w:rtl/>
        </w:rPr>
        <w:t>،</w:t>
      </w:r>
      <w:r w:rsidRPr="007B62FF">
        <w:rPr>
          <w:rtl/>
        </w:rPr>
        <w:t xml:space="preserve"> أوضحنا وثاقته في شرح المشيخة </w:t>
      </w:r>
      <w:r w:rsidRPr="0017382C">
        <w:rPr>
          <w:rStyle w:val="libFootnotenumChar"/>
          <w:rtl/>
        </w:rPr>
        <w:t>(4)</w:t>
      </w:r>
      <w:r>
        <w:rPr>
          <w:rtl/>
        </w:rPr>
        <w:t>.</w:t>
      </w:r>
    </w:p>
    <w:p w:rsidR="0017382C" w:rsidRDefault="0017382C" w:rsidP="00E10B1D">
      <w:pPr>
        <w:pStyle w:val="Heading3"/>
        <w:rPr>
          <w:rtl/>
        </w:rPr>
      </w:pPr>
      <w:bookmarkStart w:id="963" w:name="_Toc394922183"/>
      <w:r w:rsidRPr="004F14F2">
        <w:rPr>
          <w:rtl/>
        </w:rPr>
        <w:t>[3268] أبو سعيد البَجَلِيّ</w:t>
      </w:r>
      <w:r w:rsidR="00527246">
        <w:rPr>
          <w:rtl/>
        </w:rPr>
        <w:t>:</w:t>
      </w:r>
      <w:bookmarkEnd w:id="963"/>
    </w:p>
    <w:p w:rsidR="0017382C" w:rsidRPr="007B62FF" w:rsidRDefault="0017382C" w:rsidP="0017382C">
      <w:pPr>
        <w:pStyle w:val="libNormal"/>
        <w:rPr>
          <w:rtl/>
        </w:rPr>
      </w:pPr>
      <w:r w:rsidRPr="007B62FF">
        <w:rPr>
          <w:rtl/>
        </w:rPr>
        <w:t>عنه</w:t>
      </w:r>
      <w:r w:rsidR="00527246">
        <w:rPr>
          <w:rtl/>
        </w:rPr>
        <w:t>:</w:t>
      </w:r>
      <w:r w:rsidRPr="007B62FF">
        <w:rPr>
          <w:rtl/>
        </w:rPr>
        <w:t xml:space="preserve"> عبد الله بن المغيرة</w:t>
      </w:r>
      <w:r w:rsidR="00527246">
        <w:rPr>
          <w:rtl/>
        </w:rPr>
        <w:t>،</w:t>
      </w:r>
      <w:r w:rsidRPr="007B62FF">
        <w:rPr>
          <w:rtl/>
        </w:rPr>
        <w:t xml:space="preserve"> في الكافي</w:t>
      </w:r>
      <w:r w:rsidR="00527246">
        <w:rPr>
          <w:rtl/>
        </w:rPr>
        <w:t>،</w:t>
      </w:r>
      <w:r w:rsidRPr="007B62FF">
        <w:rPr>
          <w:rtl/>
        </w:rPr>
        <w:t xml:space="preserve"> في باب ان الدعاء سلاح المؤمن </w:t>
      </w:r>
      <w:r w:rsidRPr="0017382C">
        <w:rPr>
          <w:rStyle w:val="libFootnotenumChar"/>
          <w:rtl/>
        </w:rPr>
        <w:t>(5)</w:t>
      </w:r>
      <w:r>
        <w:rPr>
          <w:rtl/>
        </w:rPr>
        <w:t>.</w:t>
      </w:r>
    </w:p>
    <w:p w:rsidR="0017382C" w:rsidRPr="00E10B1D" w:rsidRDefault="0017382C" w:rsidP="0063324D">
      <w:pPr>
        <w:pStyle w:val="Heading3"/>
        <w:rPr>
          <w:rStyle w:val="Heading3Char"/>
          <w:rtl/>
        </w:rPr>
      </w:pPr>
      <w:bookmarkStart w:id="964" w:name="_Toc394922184"/>
      <w:r w:rsidRPr="00E10B1D">
        <w:rPr>
          <w:rStyle w:val="Heading3Char"/>
          <w:rtl/>
        </w:rPr>
        <w:t xml:space="preserve">[3269] أبو سعيد عُقيصان </w:t>
      </w:r>
      <w:r w:rsidRPr="0017382C">
        <w:rPr>
          <w:rStyle w:val="libFootnotenumChar"/>
          <w:rtl/>
        </w:rPr>
        <w:t>(6)</w:t>
      </w:r>
      <w:r w:rsidR="00527246" w:rsidRPr="00E10B1D">
        <w:rPr>
          <w:rStyle w:val="Heading3Char"/>
          <w:rtl/>
        </w:rPr>
        <w:t>:</w:t>
      </w:r>
      <w:bookmarkEnd w:id="964"/>
    </w:p>
    <w:p w:rsidR="0017382C" w:rsidRPr="007B62FF" w:rsidRDefault="0017382C" w:rsidP="0017382C">
      <w:pPr>
        <w:pStyle w:val="libNormal"/>
        <w:rPr>
          <w:rtl/>
        </w:rPr>
      </w:pPr>
      <w:r w:rsidRPr="007B62FF">
        <w:rPr>
          <w:rtl/>
        </w:rPr>
        <w:t>من بني تيم الله بن ثعلبة</w:t>
      </w:r>
      <w:r w:rsidR="00527246">
        <w:rPr>
          <w:rtl/>
        </w:rPr>
        <w:t>،</w:t>
      </w:r>
      <w:r w:rsidRPr="007B62FF">
        <w:rPr>
          <w:rtl/>
        </w:rPr>
        <w:t xml:space="preserve"> عدّه البرقي </w:t>
      </w:r>
      <w:r w:rsidRPr="0017382C">
        <w:rPr>
          <w:rStyle w:val="libFootnotenumChar"/>
          <w:rtl/>
        </w:rPr>
        <w:t>(7)</w:t>
      </w:r>
      <w:r w:rsidRPr="007B62FF">
        <w:rPr>
          <w:rtl/>
        </w:rPr>
        <w:t xml:space="preserve"> في رجاله من خواص أصحاب أمير المؤمنين </w:t>
      </w:r>
      <w:r w:rsidRPr="0017382C">
        <w:rPr>
          <w:rStyle w:val="libAlaemChar"/>
          <w:rtl/>
        </w:rPr>
        <w:t>عليه‌السلام</w:t>
      </w:r>
      <w:r w:rsidR="00527246">
        <w:rPr>
          <w:rtl/>
        </w:rPr>
        <w:t>،</w:t>
      </w:r>
      <w:r w:rsidRPr="007B62FF">
        <w:rPr>
          <w:rtl/>
        </w:rPr>
        <w:t xml:space="preserve"> وكذا في آخر الخلاصة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تهذيب الأحكام 6</w:t>
      </w:r>
      <w:r w:rsidR="00527246">
        <w:rPr>
          <w:rtl/>
        </w:rPr>
        <w:t>:</w:t>
      </w:r>
      <w:r w:rsidRPr="007B62FF">
        <w:rPr>
          <w:rtl/>
        </w:rPr>
        <w:t xml:space="preserve"> 353 / 1004.</w:t>
      </w:r>
    </w:p>
    <w:p w:rsidR="0017382C" w:rsidRPr="007B62FF" w:rsidRDefault="0017382C" w:rsidP="0017382C">
      <w:pPr>
        <w:pStyle w:val="libFootnote0"/>
        <w:rPr>
          <w:rtl/>
        </w:rPr>
      </w:pPr>
      <w:r w:rsidRPr="007B62FF">
        <w:rPr>
          <w:rtl/>
        </w:rPr>
        <w:t>(2) الكافي 5</w:t>
      </w:r>
      <w:r w:rsidR="00527246">
        <w:rPr>
          <w:rtl/>
        </w:rPr>
        <w:t>:</w:t>
      </w:r>
      <w:r w:rsidRPr="007B62FF">
        <w:rPr>
          <w:rtl/>
        </w:rPr>
        <w:t xml:space="preserve"> 112 / 2.</w:t>
      </w:r>
    </w:p>
    <w:p w:rsidR="0017382C" w:rsidRPr="007B62FF" w:rsidRDefault="0017382C" w:rsidP="0017382C">
      <w:pPr>
        <w:pStyle w:val="libFootnote0"/>
        <w:rPr>
          <w:rtl/>
        </w:rPr>
      </w:pPr>
      <w:r w:rsidRPr="007B62FF">
        <w:rPr>
          <w:rtl/>
        </w:rPr>
        <w:t>(3) الكافي 5</w:t>
      </w:r>
      <w:r w:rsidR="00527246">
        <w:rPr>
          <w:rtl/>
        </w:rPr>
        <w:t>:</w:t>
      </w:r>
      <w:r w:rsidRPr="007B62FF">
        <w:rPr>
          <w:rtl/>
        </w:rPr>
        <w:t xml:space="preserve"> 453 / 2</w:t>
      </w:r>
      <w:r w:rsidR="00527246">
        <w:rPr>
          <w:rtl/>
        </w:rPr>
        <w:t>،</w:t>
      </w:r>
      <w:r w:rsidRPr="007B62FF">
        <w:rPr>
          <w:rtl/>
        </w:rPr>
        <w:t xml:space="preserve"> والرواية نفسها في التهذيب 7</w:t>
      </w:r>
      <w:r w:rsidR="00527246">
        <w:rPr>
          <w:rtl/>
        </w:rPr>
        <w:t>:</w:t>
      </w:r>
      <w:r w:rsidRPr="007B62FF">
        <w:rPr>
          <w:rtl/>
        </w:rPr>
        <w:t xml:space="preserve"> 252 / 1086</w:t>
      </w:r>
      <w:r w:rsidR="00527246">
        <w:rPr>
          <w:rtl/>
        </w:rPr>
        <w:t>،</w:t>
      </w:r>
      <w:r w:rsidRPr="007B62FF">
        <w:rPr>
          <w:rtl/>
        </w:rPr>
        <w:t xml:space="preserve"> والاستبصار 3</w:t>
      </w:r>
      <w:r w:rsidR="00527246">
        <w:rPr>
          <w:rtl/>
        </w:rPr>
        <w:t>:</w:t>
      </w:r>
      <w:r w:rsidRPr="007B62FF">
        <w:rPr>
          <w:rtl/>
        </w:rPr>
        <w:t xml:space="preserve"> 142 / 512</w:t>
      </w:r>
      <w:r w:rsidR="00527246">
        <w:rPr>
          <w:rtl/>
        </w:rPr>
        <w:t>،</w:t>
      </w:r>
      <w:r w:rsidRPr="007B62FF">
        <w:rPr>
          <w:rtl/>
        </w:rPr>
        <w:t xml:space="preserve"> ولم نقف على رواية أُخرى روى فيها إسحاق بن عمار عنه.</w:t>
      </w:r>
    </w:p>
    <w:p w:rsidR="0017382C" w:rsidRPr="007B62FF" w:rsidRDefault="0017382C" w:rsidP="0017382C">
      <w:pPr>
        <w:pStyle w:val="libFootnote0"/>
        <w:rPr>
          <w:rtl/>
        </w:rPr>
      </w:pPr>
      <w:r w:rsidRPr="007B62FF">
        <w:rPr>
          <w:rtl/>
        </w:rPr>
        <w:t>(4) راجع الجزء الخامس صحيفة</w:t>
      </w:r>
      <w:r w:rsidR="00527246">
        <w:rPr>
          <w:rtl/>
        </w:rPr>
        <w:t>:</w:t>
      </w:r>
      <w:r w:rsidRPr="007B62FF">
        <w:rPr>
          <w:rtl/>
        </w:rPr>
        <w:t xml:space="preserve"> 313</w:t>
      </w:r>
      <w:r w:rsidR="00527246">
        <w:rPr>
          <w:rtl/>
        </w:rPr>
        <w:t>،</w:t>
      </w:r>
      <w:r w:rsidRPr="007B62FF">
        <w:rPr>
          <w:rtl/>
        </w:rPr>
        <w:t xml:space="preserve"> برمز </w:t>
      </w:r>
      <w:r>
        <w:rPr>
          <w:rtl/>
        </w:rPr>
        <w:t>(</w:t>
      </w:r>
      <w:r w:rsidRPr="007B62FF">
        <w:rPr>
          <w:rtl/>
        </w:rPr>
        <w:t>شه</w:t>
      </w:r>
      <w:r>
        <w:rPr>
          <w:rtl/>
        </w:rPr>
        <w:t>)</w:t>
      </w:r>
      <w:r w:rsidR="00527246">
        <w:rPr>
          <w:rtl/>
        </w:rPr>
        <w:t>،</w:t>
      </w:r>
      <w:r w:rsidRPr="007B62FF">
        <w:rPr>
          <w:rtl/>
        </w:rPr>
        <w:t xml:space="preserve"> ورقم الطريق</w:t>
      </w:r>
      <w:r w:rsidR="00527246">
        <w:rPr>
          <w:rtl/>
        </w:rPr>
        <w:t>:</w:t>
      </w:r>
      <w:r w:rsidRPr="007B62FF">
        <w:rPr>
          <w:rtl/>
        </w:rPr>
        <w:t xml:space="preserve"> [305] في طريقه إلى مروان بن مسلم.</w:t>
      </w:r>
    </w:p>
    <w:p w:rsidR="0017382C" w:rsidRPr="007B62FF" w:rsidRDefault="0017382C" w:rsidP="0017382C">
      <w:pPr>
        <w:pStyle w:val="libFootnote0"/>
        <w:rPr>
          <w:rtl/>
        </w:rPr>
      </w:pPr>
      <w:r w:rsidRPr="007B62FF">
        <w:rPr>
          <w:rtl/>
        </w:rPr>
        <w:t>(5) أُصول الكافي 2</w:t>
      </w:r>
      <w:r w:rsidR="00527246">
        <w:rPr>
          <w:rtl/>
        </w:rPr>
        <w:t>:</w:t>
      </w:r>
      <w:r w:rsidRPr="007B62FF">
        <w:rPr>
          <w:rtl/>
        </w:rPr>
        <w:t xml:space="preserve"> 340 / 6.</w:t>
      </w:r>
    </w:p>
    <w:p w:rsidR="0017382C" w:rsidRPr="007B62FF" w:rsidRDefault="0017382C" w:rsidP="0017382C">
      <w:pPr>
        <w:pStyle w:val="libFootnote0"/>
        <w:rPr>
          <w:rtl/>
        </w:rPr>
      </w:pPr>
      <w:r w:rsidRPr="007B62FF">
        <w:rPr>
          <w:rtl/>
        </w:rPr>
        <w:t>(6) في الحجرية</w:t>
      </w:r>
      <w:r w:rsidR="00527246">
        <w:rPr>
          <w:rtl/>
        </w:rPr>
        <w:t>:</w:t>
      </w:r>
      <w:r w:rsidRPr="007B62FF">
        <w:rPr>
          <w:rtl/>
        </w:rPr>
        <w:t xml:space="preserve"> </w:t>
      </w:r>
      <w:r>
        <w:rPr>
          <w:rtl/>
        </w:rPr>
        <w:t>(</w:t>
      </w:r>
      <w:r w:rsidRPr="007B62FF">
        <w:rPr>
          <w:rtl/>
        </w:rPr>
        <w:t>عقيسان</w:t>
      </w:r>
      <w:r>
        <w:rPr>
          <w:rtl/>
        </w:rPr>
        <w:t>)</w:t>
      </w:r>
      <w:r w:rsidRPr="007B62FF">
        <w:rPr>
          <w:rtl/>
        </w:rPr>
        <w:t xml:space="preserve"> بالسين المهملة.</w:t>
      </w:r>
    </w:p>
    <w:p w:rsidR="0017382C" w:rsidRPr="007B62FF" w:rsidRDefault="0017382C" w:rsidP="0017382C">
      <w:pPr>
        <w:pStyle w:val="libFootnote"/>
        <w:rPr>
          <w:rtl/>
          <w:lang w:bidi="fa-IR"/>
        </w:rPr>
      </w:pPr>
      <w:r w:rsidRPr="007B62FF">
        <w:rPr>
          <w:rtl/>
        </w:rPr>
        <w:t>وورد في بعض المصادر</w:t>
      </w:r>
      <w:r w:rsidR="00527246">
        <w:rPr>
          <w:rtl/>
        </w:rPr>
        <w:t>:</w:t>
      </w:r>
      <w:r w:rsidRPr="007B62FF">
        <w:rPr>
          <w:rtl/>
        </w:rPr>
        <w:t xml:space="preserve"> عقيصا بغير نون كما في رجال الشيخ</w:t>
      </w:r>
      <w:r w:rsidR="00527246">
        <w:rPr>
          <w:rtl/>
        </w:rPr>
        <w:t>:</w:t>
      </w:r>
      <w:r w:rsidRPr="007B62FF">
        <w:rPr>
          <w:rtl/>
        </w:rPr>
        <w:t xml:space="preserve"> 76 / 1 وغيره</w:t>
      </w:r>
      <w:r w:rsidR="00527246">
        <w:rPr>
          <w:rtl/>
        </w:rPr>
        <w:t>،</w:t>
      </w:r>
      <w:r w:rsidRPr="007B62FF">
        <w:rPr>
          <w:rtl/>
        </w:rPr>
        <w:t xml:space="preserve"> وفي البعض الآخر كما في الأصل فلاحظ.</w:t>
      </w:r>
    </w:p>
    <w:p w:rsidR="0017382C" w:rsidRPr="007B62FF" w:rsidRDefault="0017382C" w:rsidP="0017382C">
      <w:pPr>
        <w:pStyle w:val="libFootnote0"/>
        <w:rPr>
          <w:rtl/>
        </w:rPr>
      </w:pPr>
      <w:r w:rsidRPr="007B62FF">
        <w:rPr>
          <w:rtl/>
        </w:rPr>
        <w:t>(7) رجال البرقي</w:t>
      </w:r>
      <w:r w:rsidR="00527246">
        <w:rPr>
          <w:rtl/>
        </w:rPr>
        <w:t>:</w:t>
      </w:r>
      <w:r w:rsidRPr="007B62FF">
        <w:rPr>
          <w:rtl/>
        </w:rPr>
        <w:t xml:space="preserve"> 5.</w:t>
      </w:r>
    </w:p>
    <w:p w:rsidR="0017382C" w:rsidRPr="007B62FF" w:rsidRDefault="0017382C" w:rsidP="0017382C">
      <w:pPr>
        <w:pStyle w:val="libFootnote0"/>
        <w:rPr>
          <w:rtl/>
        </w:rPr>
      </w:pPr>
      <w:r w:rsidRPr="007B62FF">
        <w:rPr>
          <w:rtl/>
        </w:rPr>
        <w:t>(8) رجال العلامة</w:t>
      </w:r>
      <w:r w:rsidR="00527246">
        <w:rPr>
          <w:rtl/>
        </w:rPr>
        <w:t>:</w:t>
      </w:r>
      <w:r w:rsidRPr="007B62FF">
        <w:rPr>
          <w:rtl/>
        </w:rPr>
        <w:t xml:space="preserve"> 193.</w:t>
      </w:r>
    </w:p>
    <w:p w:rsidR="0017382C" w:rsidRDefault="0017382C" w:rsidP="00C613E8">
      <w:pPr>
        <w:pStyle w:val="libNormal"/>
        <w:rPr>
          <w:rtl/>
        </w:rPr>
      </w:pPr>
      <w:r>
        <w:rPr>
          <w:rtl/>
        </w:rPr>
        <w:br w:type="page"/>
      </w:r>
    </w:p>
    <w:p w:rsidR="0017382C" w:rsidRDefault="0017382C" w:rsidP="00E10B1D">
      <w:pPr>
        <w:pStyle w:val="Heading3"/>
        <w:rPr>
          <w:rtl/>
        </w:rPr>
      </w:pPr>
      <w:bookmarkStart w:id="965" w:name="_Toc394922185"/>
      <w:r w:rsidRPr="004F14F2">
        <w:rPr>
          <w:rtl/>
        </w:rPr>
        <w:lastRenderedPageBreak/>
        <w:t>[3270] أبو سعيد المكاري</w:t>
      </w:r>
      <w:r w:rsidR="00527246">
        <w:rPr>
          <w:rtl/>
        </w:rPr>
        <w:t>:</w:t>
      </w:r>
      <w:bookmarkEnd w:id="965"/>
    </w:p>
    <w:p w:rsidR="0017382C" w:rsidRPr="007B62FF" w:rsidRDefault="0017382C" w:rsidP="0017382C">
      <w:pPr>
        <w:pStyle w:val="libNormal"/>
        <w:rPr>
          <w:rtl/>
        </w:rPr>
      </w:pPr>
      <w:r w:rsidRPr="007B62FF">
        <w:rPr>
          <w:rtl/>
        </w:rPr>
        <w:t>هو هاشم بن حيان</w:t>
      </w:r>
      <w:r w:rsidR="00527246">
        <w:rPr>
          <w:rtl/>
        </w:rPr>
        <w:t>،</w:t>
      </w:r>
      <w:r w:rsidRPr="007B62FF">
        <w:rPr>
          <w:rtl/>
        </w:rPr>
        <w:t xml:space="preserve"> وقد مرّ </w:t>
      </w:r>
      <w:r w:rsidRPr="0017382C">
        <w:rPr>
          <w:rStyle w:val="libFootnotenumChar"/>
          <w:rtl/>
        </w:rPr>
        <w:t>(1)</w:t>
      </w:r>
      <w:r>
        <w:rPr>
          <w:rtl/>
        </w:rPr>
        <w:t>.</w:t>
      </w:r>
    </w:p>
    <w:p w:rsidR="0017382C" w:rsidRDefault="0017382C" w:rsidP="00E10B1D">
      <w:pPr>
        <w:pStyle w:val="Heading3"/>
        <w:rPr>
          <w:rtl/>
        </w:rPr>
      </w:pPr>
      <w:bookmarkStart w:id="966" w:name="_Toc394922186"/>
      <w:r w:rsidRPr="004F14F2">
        <w:rPr>
          <w:rtl/>
        </w:rPr>
        <w:t>[3271] أبو السفاح البَجَلِيّ</w:t>
      </w:r>
      <w:r w:rsidR="00527246">
        <w:rPr>
          <w:rtl/>
        </w:rPr>
        <w:t>:</w:t>
      </w:r>
      <w:bookmarkEnd w:id="966"/>
    </w:p>
    <w:p w:rsidR="0017382C" w:rsidRPr="007B62FF" w:rsidRDefault="0017382C" w:rsidP="0017382C">
      <w:pPr>
        <w:pStyle w:val="libNormal"/>
        <w:rPr>
          <w:rtl/>
        </w:rPr>
      </w:pPr>
      <w:r w:rsidRPr="007B62FF">
        <w:rPr>
          <w:rtl/>
        </w:rPr>
        <w:t xml:space="preserve">وهو أوّل قتيل قتل من أصحاب أمير المؤمنين </w:t>
      </w:r>
      <w:r w:rsidRPr="0017382C">
        <w:rPr>
          <w:rStyle w:val="libAlaemChar"/>
          <w:rtl/>
        </w:rPr>
        <w:t>عليه‌السلام</w:t>
      </w:r>
      <w:r w:rsidRPr="007B62FF">
        <w:rPr>
          <w:rtl/>
        </w:rPr>
        <w:t xml:space="preserve"> يوم صفين</w:t>
      </w:r>
      <w:r w:rsidR="00527246">
        <w:rPr>
          <w:rtl/>
        </w:rPr>
        <w:t>،</w:t>
      </w:r>
      <w:r w:rsidRPr="007B62FF">
        <w:rPr>
          <w:rtl/>
        </w:rPr>
        <w:t xml:space="preserve"> كذا في رجال الشيخ </w:t>
      </w:r>
      <w:r w:rsidRPr="0017382C">
        <w:rPr>
          <w:rStyle w:val="libFootnotenumChar"/>
          <w:rtl/>
        </w:rPr>
        <w:t>(2)</w:t>
      </w:r>
      <w:r w:rsidR="00527246">
        <w:rPr>
          <w:rtl/>
        </w:rPr>
        <w:t>،</w:t>
      </w:r>
      <w:r w:rsidRPr="007B62FF">
        <w:rPr>
          <w:rtl/>
        </w:rPr>
        <w:t xml:space="preserve"> والخلاصة </w:t>
      </w:r>
      <w:r w:rsidRPr="0017382C">
        <w:rPr>
          <w:rStyle w:val="libFootnotenumChar"/>
          <w:rtl/>
        </w:rPr>
        <w:t>(3)</w:t>
      </w:r>
      <w:r>
        <w:rPr>
          <w:rtl/>
        </w:rPr>
        <w:t>.</w:t>
      </w:r>
      <w:r w:rsidRPr="007B62FF">
        <w:rPr>
          <w:rtl/>
        </w:rPr>
        <w:t xml:space="preserve"> وظاهر الجماعة مدحه</w:t>
      </w:r>
      <w:r w:rsidR="00527246">
        <w:rPr>
          <w:rtl/>
        </w:rPr>
        <w:t>؛</w:t>
      </w:r>
      <w:r w:rsidRPr="007B62FF">
        <w:rPr>
          <w:rtl/>
        </w:rPr>
        <w:t xml:space="preserve"> ولذا ذكره </w:t>
      </w:r>
      <w:r>
        <w:rPr>
          <w:rtl/>
        </w:rPr>
        <w:t>[</w:t>
      </w:r>
      <w:r w:rsidRPr="007B62FF">
        <w:rPr>
          <w:rtl/>
        </w:rPr>
        <w:t xml:space="preserve">العلاّمة في </w:t>
      </w:r>
      <w:r w:rsidRPr="0017382C">
        <w:rPr>
          <w:rStyle w:val="libFootnotenumChar"/>
          <w:rtl/>
        </w:rPr>
        <w:t>(4)</w:t>
      </w:r>
      <w:r>
        <w:rPr>
          <w:rtl/>
        </w:rPr>
        <w:t>]</w:t>
      </w:r>
      <w:r w:rsidRPr="007B62FF">
        <w:rPr>
          <w:rtl/>
        </w:rPr>
        <w:t xml:space="preserve"> الخلاصة وابن داود في القسم الأول </w:t>
      </w:r>
      <w:r w:rsidRPr="0017382C">
        <w:rPr>
          <w:rStyle w:val="libFootnotenumChar"/>
          <w:rtl/>
        </w:rPr>
        <w:t>(5)</w:t>
      </w:r>
      <w:r>
        <w:rPr>
          <w:rtl/>
        </w:rPr>
        <w:t>.</w:t>
      </w:r>
    </w:p>
    <w:p w:rsidR="0017382C" w:rsidRDefault="0017382C" w:rsidP="00E10B1D">
      <w:pPr>
        <w:pStyle w:val="Heading3"/>
        <w:rPr>
          <w:rtl/>
        </w:rPr>
      </w:pPr>
      <w:bookmarkStart w:id="967" w:name="_Toc394922187"/>
      <w:r w:rsidRPr="004F14F2">
        <w:rPr>
          <w:rtl/>
        </w:rPr>
        <w:t>[3272] أبو سلمة السرّاج</w:t>
      </w:r>
      <w:r w:rsidR="00527246">
        <w:rPr>
          <w:rtl/>
        </w:rPr>
        <w:t>:</w:t>
      </w:r>
      <w:bookmarkEnd w:id="967"/>
    </w:p>
    <w:p w:rsidR="0017382C" w:rsidRPr="007B62FF" w:rsidRDefault="0017382C" w:rsidP="0017382C">
      <w:pPr>
        <w:pStyle w:val="libNormal"/>
        <w:rPr>
          <w:rtl/>
        </w:rPr>
      </w:pPr>
      <w:r w:rsidRPr="007B62FF">
        <w:rPr>
          <w:rtl/>
        </w:rPr>
        <w:t>يروي عنه</w:t>
      </w:r>
      <w:r w:rsidR="00527246">
        <w:rPr>
          <w:rtl/>
        </w:rPr>
        <w:t>:</w:t>
      </w:r>
      <w:r w:rsidRPr="007B62FF">
        <w:rPr>
          <w:rtl/>
        </w:rPr>
        <w:t xml:space="preserve"> محمّد بن إسماعيل بن بزيع بلا واسطة </w:t>
      </w:r>
      <w:r w:rsidRPr="0017382C">
        <w:rPr>
          <w:rStyle w:val="libFootnotenumChar"/>
          <w:rtl/>
        </w:rPr>
        <w:t>(6)</w:t>
      </w:r>
      <w:r w:rsidR="00527246">
        <w:rPr>
          <w:rtl/>
        </w:rPr>
        <w:t>،</w:t>
      </w:r>
      <w:r w:rsidRPr="007B62FF">
        <w:rPr>
          <w:rtl/>
        </w:rPr>
        <w:t xml:space="preserve"> وبتوسط الخيبري </w:t>
      </w:r>
      <w:r w:rsidRPr="0017382C">
        <w:rPr>
          <w:rStyle w:val="libFootnotenumChar"/>
          <w:rtl/>
        </w:rPr>
        <w:t>(7)</w:t>
      </w:r>
      <w:r w:rsidR="00527246">
        <w:rPr>
          <w:rtl/>
        </w:rPr>
        <w:t>،</w:t>
      </w:r>
      <w:r w:rsidRPr="007B62FF">
        <w:rPr>
          <w:rtl/>
        </w:rPr>
        <w:t xml:space="preserve"> ويظهر من الكافي </w:t>
      </w:r>
      <w:r w:rsidRPr="0017382C">
        <w:rPr>
          <w:rStyle w:val="libFootnotenumChar"/>
          <w:rtl/>
        </w:rPr>
        <w:t>(8)</w:t>
      </w:r>
      <w:r w:rsidRPr="007B62FF">
        <w:rPr>
          <w:rtl/>
        </w:rPr>
        <w:t xml:space="preserve"> في باب مولد أبي عبد الله جعفر بن محمّد </w:t>
      </w:r>
      <w:r>
        <w:rPr>
          <w:rtl/>
        </w:rPr>
        <w:t>(</w:t>
      </w:r>
      <w:r w:rsidRPr="007B62FF">
        <w:rPr>
          <w:rtl/>
        </w:rPr>
        <w:t>عليهما السّلام</w:t>
      </w:r>
      <w:r>
        <w:rPr>
          <w:rtl/>
        </w:rPr>
        <w:t>)</w:t>
      </w:r>
      <w:r w:rsidRPr="007B62FF">
        <w:rPr>
          <w:rtl/>
        </w:rPr>
        <w:t xml:space="preserve"> الاعتماد عليه.</w:t>
      </w:r>
    </w:p>
    <w:p w:rsidR="0017382C" w:rsidRDefault="0017382C" w:rsidP="00E10B1D">
      <w:pPr>
        <w:pStyle w:val="Heading3"/>
        <w:rPr>
          <w:rtl/>
        </w:rPr>
      </w:pPr>
      <w:bookmarkStart w:id="968" w:name="_Toc394922188"/>
      <w:r w:rsidRPr="004F14F2">
        <w:rPr>
          <w:rtl/>
        </w:rPr>
        <w:t>[3273] أبو سليمان الجصّاص</w:t>
      </w:r>
      <w:r w:rsidR="00527246">
        <w:rPr>
          <w:rtl/>
        </w:rPr>
        <w:t>:</w:t>
      </w:r>
      <w:bookmarkEnd w:id="968"/>
    </w:p>
    <w:p w:rsidR="0017382C" w:rsidRPr="007B62FF" w:rsidRDefault="0017382C" w:rsidP="0017382C">
      <w:pPr>
        <w:pStyle w:val="libNormal"/>
        <w:rPr>
          <w:rtl/>
        </w:rPr>
      </w:pPr>
      <w:r w:rsidRPr="007B62FF">
        <w:rPr>
          <w:rtl/>
        </w:rPr>
        <w:t>عنه</w:t>
      </w:r>
      <w:r w:rsidR="00527246">
        <w:rPr>
          <w:rtl/>
        </w:rPr>
        <w:t>:</w:t>
      </w:r>
      <w:r w:rsidRPr="007B62FF">
        <w:rPr>
          <w:rtl/>
        </w:rPr>
        <w:t xml:space="preserve"> صفوان بن يحيى</w:t>
      </w:r>
      <w:r w:rsidR="00527246">
        <w:rPr>
          <w:rtl/>
        </w:rPr>
        <w:t>،</w:t>
      </w:r>
      <w:r w:rsidRPr="007B62FF">
        <w:rPr>
          <w:rtl/>
        </w:rPr>
        <w:t xml:space="preserve"> في الكافي</w:t>
      </w:r>
      <w:r w:rsidR="00527246">
        <w:rPr>
          <w:rtl/>
        </w:rPr>
        <w:t>،</w:t>
      </w:r>
      <w:r w:rsidRPr="007B62FF">
        <w:rPr>
          <w:rtl/>
        </w:rPr>
        <w:t xml:space="preserve"> في باب دعوات موجزات </w:t>
      </w:r>
      <w:r w:rsidRPr="0017382C">
        <w:rPr>
          <w:rStyle w:val="libFootnotenumChar"/>
          <w:rtl/>
        </w:rPr>
        <w:t>(9)</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تقدم في صحيفة</w:t>
      </w:r>
      <w:r w:rsidR="00527246">
        <w:rPr>
          <w:rtl/>
        </w:rPr>
        <w:t>:</w:t>
      </w:r>
      <w:r w:rsidRPr="007B62FF">
        <w:rPr>
          <w:rtl/>
        </w:rPr>
        <w:t xml:space="preserve"> 178</w:t>
      </w:r>
      <w:r w:rsidR="00527246">
        <w:rPr>
          <w:rtl/>
        </w:rPr>
        <w:t>،</w:t>
      </w:r>
      <w:r w:rsidRPr="007B62FF">
        <w:rPr>
          <w:rtl/>
        </w:rPr>
        <w:t xml:space="preserve"> برقم</w:t>
      </w:r>
      <w:r w:rsidR="00527246">
        <w:rPr>
          <w:rtl/>
        </w:rPr>
        <w:t>:</w:t>
      </w:r>
      <w:r w:rsidRPr="007B62FF">
        <w:rPr>
          <w:rtl/>
        </w:rPr>
        <w:t xml:space="preserve"> [3111]</w:t>
      </w:r>
      <w:r>
        <w:rPr>
          <w:rtl/>
        </w:rPr>
        <w:t>.</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65 / 35.</w:t>
      </w:r>
    </w:p>
    <w:p w:rsidR="0017382C" w:rsidRPr="007B62FF" w:rsidRDefault="0017382C" w:rsidP="0017382C">
      <w:pPr>
        <w:pStyle w:val="libFootnote0"/>
        <w:rPr>
          <w:rtl/>
        </w:rPr>
      </w:pPr>
      <w:r w:rsidRPr="007B62FF">
        <w:rPr>
          <w:rtl/>
        </w:rPr>
        <w:t>(3) رجال العلاّمة</w:t>
      </w:r>
      <w:r w:rsidR="00527246">
        <w:rPr>
          <w:rtl/>
        </w:rPr>
        <w:t>:</w:t>
      </w:r>
      <w:r w:rsidRPr="007B62FF">
        <w:rPr>
          <w:rtl/>
        </w:rPr>
        <w:t xml:space="preserve"> 187 / 1.</w:t>
      </w:r>
    </w:p>
    <w:p w:rsidR="0017382C" w:rsidRPr="007B62FF" w:rsidRDefault="0017382C" w:rsidP="0017382C">
      <w:pPr>
        <w:pStyle w:val="libFootnote0"/>
        <w:rPr>
          <w:rtl/>
        </w:rPr>
      </w:pPr>
      <w:r w:rsidRPr="007B62FF">
        <w:rPr>
          <w:rtl/>
        </w:rPr>
        <w:t>(4) ما بين المعقوفتين لم يرد في الأصل والحجرية</w:t>
      </w:r>
      <w:r w:rsidR="00527246">
        <w:rPr>
          <w:rtl/>
        </w:rPr>
        <w:t>،</w:t>
      </w:r>
      <w:r w:rsidRPr="007B62FF">
        <w:rPr>
          <w:rtl/>
        </w:rPr>
        <w:t xml:space="preserve"> أضفناه لان السياق يقتضيه.</w:t>
      </w:r>
    </w:p>
    <w:p w:rsidR="0017382C" w:rsidRPr="007B62FF" w:rsidRDefault="0017382C" w:rsidP="0017382C">
      <w:pPr>
        <w:pStyle w:val="libFootnote0"/>
        <w:rPr>
          <w:rtl/>
        </w:rPr>
      </w:pPr>
      <w:r w:rsidRPr="007B62FF">
        <w:rPr>
          <w:rtl/>
        </w:rPr>
        <w:t>(5) رجال ابن داود</w:t>
      </w:r>
      <w:r w:rsidR="00527246">
        <w:rPr>
          <w:rtl/>
        </w:rPr>
        <w:t>:</w:t>
      </w:r>
      <w:r w:rsidRPr="007B62FF">
        <w:rPr>
          <w:rtl/>
        </w:rPr>
        <w:t xml:space="preserve"> 218 / 48.</w:t>
      </w:r>
    </w:p>
    <w:p w:rsidR="0017382C" w:rsidRPr="007B62FF" w:rsidRDefault="0017382C" w:rsidP="0017382C">
      <w:pPr>
        <w:pStyle w:val="libFootnote0"/>
        <w:rPr>
          <w:rtl/>
        </w:rPr>
      </w:pPr>
      <w:r w:rsidRPr="007B62FF">
        <w:rPr>
          <w:rtl/>
        </w:rPr>
        <w:t>(6) تهذيب الأحكام 2</w:t>
      </w:r>
      <w:r w:rsidR="00527246">
        <w:rPr>
          <w:rtl/>
        </w:rPr>
        <w:t>:</w:t>
      </w:r>
      <w:r w:rsidRPr="007B62FF">
        <w:rPr>
          <w:rtl/>
        </w:rPr>
        <w:t xml:space="preserve"> 321 / 1313.</w:t>
      </w:r>
    </w:p>
    <w:p w:rsidR="0017382C" w:rsidRPr="007B62FF" w:rsidRDefault="0017382C" w:rsidP="0017382C">
      <w:pPr>
        <w:pStyle w:val="libFootnote0"/>
        <w:rPr>
          <w:rtl/>
        </w:rPr>
      </w:pPr>
      <w:r w:rsidRPr="007B62FF">
        <w:rPr>
          <w:rtl/>
        </w:rPr>
        <w:t>(7) الكافي 3</w:t>
      </w:r>
      <w:r w:rsidR="00527246">
        <w:rPr>
          <w:rtl/>
        </w:rPr>
        <w:t>:</w:t>
      </w:r>
      <w:r w:rsidRPr="007B62FF">
        <w:rPr>
          <w:rtl/>
        </w:rPr>
        <w:t xml:space="preserve"> 342 / 10.</w:t>
      </w:r>
    </w:p>
    <w:p w:rsidR="0017382C" w:rsidRPr="007B62FF" w:rsidRDefault="0017382C" w:rsidP="0017382C">
      <w:pPr>
        <w:pStyle w:val="libFootnote0"/>
        <w:rPr>
          <w:rtl/>
        </w:rPr>
      </w:pPr>
      <w:r w:rsidRPr="007B62FF">
        <w:rPr>
          <w:rtl/>
        </w:rPr>
        <w:t>(8) انظر أُصول الكافي 1</w:t>
      </w:r>
      <w:r w:rsidR="00527246">
        <w:rPr>
          <w:rtl/>
        </w:rPr>
        <w:t>:</w:t>
      </w:r>
      <w:r w:rsidRPr="007B62FF">
        <w:rPr>
          <w:rtl/>
        </w:rPr>
        <w:t xml:space="preserve"> 394 / 4.</w:t>
      </w:r>
    </w:p>
    <w:p w:rsidR="0017382C" w:rsidRPr="007B62FF" w:rsidRDefault="0017382C" w:rsidP="0017382C">
      <w:pPr>
        <w:pStyle w:val="libFootnote0"/>
        <w:rPr>
          <w:rtl/>
        </w:rPr>
      </w:pPr>
      <w:r w:rsidRPr="007B62FF">
        <w:rPr>
          <w:rtl/>
        </w:rPr>
        <w:t>(9) أُصول الكافي 2</w:t>
      </w:r>
      <w:r w:rsidR="00527246">
        <w:rPr>
          <w:rtl/>
        </w:rPr>
        <w:t>:</w:t>
      </w:r>
      <w:r w:rsidRPr="007B62FF">
        <w:rPr>
          <w:rtl/>
        </w:rPr>
        <w:t xml:space="preserve"> 420 / 2.</w:t>
      </w:r>
    </w:p>
    <w:p w:rsidR="0017382C" w:rsidRDefault="0017382C" w:rsidP="00C613E8">
      <w:pPr>
        <w:pStyle w:val="libNormal"/>
        <w:rPr>
          <w:rtl/>
        </w:rPr>
      </w:pPr>
      <w:r>
        <w:rPr>
          <w:rtl/>
        </w:rPr>
        <w:br w:type="page"/>
      </w:r>
    </w:p>
    <w:p w:rsidR="0017382C" w:rsidRDefault="0017382C" w:rsidP="00E10B1D">
      <w:pPr>
        <w:pStyle w:val="Heading3"/>
        <w:rPr>
          <w:rtl/>
        </w:rPr>
      </w:pPr>
      <w:bookmarkStart w:id="969" w:name="_Toc394922189"/>
      <w:r w:rsidRPr="004F14F2">
        <w:rPr>
          <w:rtl/>
        </w:rPr>
        <w:lastRenderedPageBreak/>
        <w:t>[3274] أبو سمرة بن أبرهة</w:t>
      </w:r>
      <w:r w:rsidR="00527246">
        <w:rPr>
          <w:rtl/>
        </w:rPr>
        <w:t>:</w:t>
      </w:r>
      <w:bookmarkEnd w:id="969"/>
    </w:p>
    <w:p w:rsidR="0017382C" w:rsidRPr="007B62FF" w:rsidRDefault="0017382C" w:rsidP="0017382C">
      <w:pPr>
        <w:pStyle w:val="libNormal"/>
        <w:rPr>
          <w:rtl/>
        </w:rPr>
      </w:pPr>
      <w:r w:rsidRPr="007B62FF">
        <w:rPr>
          <w:rtl/>
        </w:rPr>
        <w:t xml:space="preserve">مرّ في </w:t>
      </w:r>
      <w:r>
        <w:rPr>
          <w:rtl/>
        </w:rPr>
        <w:t>(</w:t>
      </w:r>
      <w:r w:rsidRPr="007B62FF">
        <w:rPr>
          <w:rtl/>
        </w:rPr>
        <w:t>هياج</w:t>
      </w:r>
      <w:r>
        <w:rPr>
          <w:rtl/>
        </w:rPr>
        <w:t>)</w:t>
      </w:r>
      <w:r w:rsidRPr="007B62FF">
        <w:rPr>
          <w:rtl/>
        </w:rPr>
        <w:t xml:space="preserve"> </w:t>
      </w:r>
      <w:r w:rsidRPr="0017382C">
        <w:rPr>
          <w:rStyle w:val="libFootnotenumChar"/>
          <w:rtl/>
        </w:rPr>
        <w:t>(1)</w:t>
      </w:r>
      <w:r w:rsidRPr="007B62FF">
        <w:rPr>
          <w:rtl/>
        </w:rPr>
        <w:t xml:space="preserve"> انّه من شهود وصيّة أمير المؤمنين </w:t>
      </w:r>
      <w:r w:rsidRPr="0017382C">
        <w:rPr>
          <w:rStyle w:val="libAlaemChar"/>
          <w:rtl/>
        </w:rPr>
        <w:t>عليه‌السلام</w:t>
      </w:r>
      <w:r w:rsidR="00527246">
        <w:rPr>
          <w:rtl/>
        </w:rPr>
        <w:t>،</w:t>
      </w:r>
      <w:r w:rsidRPr="007B62FF">
        <w:rPr>
          <w:rtl/>
        </w:rPr>
        <w:t xml:space="preserve"> وهي وصيّة طويلة مرويّة بسند صحيح</w:t>
      </w:r>
      <w:r w:rsidR="00527246">
        <w:rPr>
          <w:rtl/>
        </w:rPr>
        <w:t>،</w:t>
      </w:r>
      <w:r w:rsidRPr="007B62FF">
        <w:rPr>
          <w:rtl/>
        </w:rPr>
        <w:t xml:space="preserve"> قال بعض المحققين</w:t>
      </w:r>
      <w:r w:rsidR="00527246">
        <w:rPr>
          <w:rtl/>
        </w:rPr>
        <w:t>:</w:t>
      </w:r>
      <w:r w:rsidRPr="007B62FF">
        <w:rPr>
          <w:rtl/>
        </w:rPr>
        <w:t xml:space="preserve"> فتدبر وتذكّر أنّ الوصيّة ممّا يستحب فيها أنْ يشهد ذوا عدل </w:t>
      </w:r>
      <w:r w:rsidRPr="0017382C">
        <w:rPr>
          <w:rStyle w:val="libFootnotenumChar"/>
          <w:rtl/>
        </w:rPr>
        <w:t>(2)</w:t>
      </w:r>
      <w:r w:rsidR="00527246">
        <w:rPr>
          <w:rtl/>
        </w:rPr>
        <w:t>،</w:t>
      </w:r>
      <w:r w:rsidRPr="007B62FF">
        <w:rPr>
          <w:rtl/>
        </w:rPr>
        <w:t xml:space="preserve"> انتهى</w:t>
      </w:r>
      <w:r>
        <w:rPr>
          <w:rtl/>
        </w:rPr>
        <w:t>.</w:t>
      </w:r>
    </w:p>
    <w:p w:rsidR="0017382C" w:rsidRPr="007B62FF" w:rsidRDefault="0017382C" w:rsidP="0017382C">
      <w:pPr>
        <w:pStyle w:val="libNormal"/>
        <w:rPr>
          <w:rtl/>
        </w:rPr>
      </w:pPr>
      <w:r w:rsidRPr="007B62FF">
        <w:rPr>
          <w:rtl/>
        </w:rPr>
        <w:t>قلت</w:t>
      </w:r>
      <w:r w:rsidR="00527246">
        <w:rPr>
          <w:rtl/>
        </w:rPr>
        <w:t>:</w:t>
      </w:r>
      <w:r w:rsidRPr="007B62FF">
        <w:rPr>
          <w:rtl/>
        </w:rPr>
        <w:t xml:space="preserve"> في رجال الشيخ</w:t>
      </w:r>
      <w:r w:rsidR="00527246">
        <w:rPr>
          <w:rtl/>
        </w:rPr>
        <w:t>:</w:t>
      </w:r>
      <w:r w:rsidRPr="007B62FF">
        <w:rPr>
          <w:rtl/>
        </w:rPr>
        <w:t xml:space="preserve"> أبو شمر بن أبرهة بن الصباح الحميري</w:t>
      </w:r>
      <w:r w:rsidR="00527246">
        <w:rPr>
          <w:rtl/>
        </w:rPr>
        <w:t>،</w:t>
      </w:r>
      <w:r w:rsidRPr="007B62FF">
        <w:rPr>
          <w:rtl/>
        </w:rPr>
        <w:t xml:space="preserve"> وكان من أهل الشام</w:t>
      </w:r>
      <w:r w:rsidR="00527246">
        <w:rPr>
          <w:rtl/>
        </w:rPr>
        <w:t>،</w:t>
      </w:r>
      <w:r w:rsidRPr="007B62FF">
        <w:rPr>
          <w:rtl/>
        </w:rPr>
        <w:t xml:space="preserve"> ومعه رجال من أهل الشام لحقوا بأمير المؤمنين </w:t>
      </w:r>
      <w:r w:rsidRPr="0017382C">
        <w:rPr>
          <w:rStyle w:val="libAlaemChar"/>
          <w:rtl/>
        </w:rPr>
        <w:t>عليه‌السلام</w:t>
      </w:r>
      <w:r w:rsidRPr="007B62FF">
        <w:rPr>
          <w:rtl/>
        </w:rPr>
        <w:t xml:space="preserve"> بصفين </w:t>
      </w:r>
      <w:r w:rsidRPr="0017382C">
        <w:rPr>
          <w:rStyle w:val="libFootnotenumChar"/>
          <w:rtl/>
        </w:rPr>
        <w:t>(3)</w:t>
      </w:r>
      <w:r>
        <w:rPr>
          <w:rtl/>
        </w:rPr>
        <w:t>.</w:t>
      </w:r>
    </w:p>
    <w:p w:rsidR="0017382C" w:rsidRPr="007B62FF" w:rsidRDefault="0017382C" w:rsidP="0017382C">
      <w:pPr>
        <w:pStyle w:val="libNormal"/>
        <w:rPr>
          <w:rtl/>
        </w:rPr>
      </w:pPr>
      <w:r w:rsidRPr="007B62FF">
        <w:rPr>
          <w:rtl/>
        </w:rPr>
        <w:t>والظاهر الاتحاد</w:t>
      </w:r>
      <w:r w:rsidR="00527246">
        <w:rPr>
          <w:rtl/>
        </w:rPr>
        <w:t>،</w:t>
      </w:r>
      <w:r w:rsidRPr="007B62FF">
        <w:rPr>
          <w:rtl/>
        </w:rPr>
        <w:t xml:space="preserve"> ووقوع التصحيف في الكافي </w:t>
      </w:r>
      <w:r w:rsidRPr="0017382C">
        <w:rPr>
          <w:rStyle w:val="libFootnotenumChar"/>
          <w:rtl/>
        </w:rPr>
        <w:t>(4)</w:t>
      </w:r>
      <w:r>
        <w:rPr>
          <w:rtl/>
        </w:rPr>
        <w:t>.</w:t>
      </w:r>
    </w:p>
    <w:p w:rsidR="0017382C" w:rsidRDefault="0017382C" w:rsidP="00E10B1D">
      <w:pPr>
        <w:pStyle w:val="Heading3"/>
        <w:rPr>
          <w:rtl/>
        </w:rPr>
      </w:pPr>
      <w:bookmarkStart w:id="970" w:name="_Toc394922190"/>
      <w:r w:rsidRPr="004F14F2">
        <w:rPr>
          <w:rtl/>
        </w:rPr>
        <w:t>[3275] أبو شيبة الخراساني</w:t>
      </w:r>
      <w:r w:rsidR="00527246">
        <w:rPr>
          <w:rtl/>
        </w:rPr>
        <w:t>:</w:t>
      </w:r>
      <w:bookmarkEnd w:id="970"/>
    </w:p>
    <w:p w:rsidR="0017382C" w:rsidRPr="007B62FF" w:rsidRDefault="0017382C" w:rsidP="0017382C">
      <w:pPr>
        <w:pStyle w:val="libNormal"/>
        <w:rPr>
          <w:rtl/>
        </w:rPr>
      </w:pPr>
      <w:r w:rsidRPr="007B62FF">
        <w:rPr>
          <w:rtl/>
        </w:rPr>
        <w:t>عنه</w:t>
      </w:r>
      <w:r w:rsidR="00527246">
        <w:rPr>
          <w:rtl/>
        </w:rPr>
        <w:t>:</w:t>
      </w:r>
      <w:r w:rsidRPr="007B62FF">
        <w:rPr>
          <w:rtl/>
        </w:rPr>
        <w:t xml:space="preserve"> أبان بن عثمان</w:t>
      </w:r>
      <w:r w:rsidR="00527246">
        <w:rPr>
          <w:rtl/>
        </w:rPr>
        <w:t>،</w:t>
      </w:r>
      <w:r w:rsidRPr="007B62FF">
        <w:rPr>
          <w:rtl/>
        </w:rPr>
        <w:t xml:space="preserve"> في الكافي</w:t>
      </w:r>
      <w:r w:rsidR="00527246">
        <w:rPr>
          <w:rtl/>
        </w:rPr>
        <w:t>،</w:t>
      </w:r>
      <w:r w:rsidRPr="007B62FF">
        <w:rPr>
          <w:rtl/>
        </w:rPr>
        <w:t xml:space="preserve"> في باب البدع والرأي </w:t>
      </w:r>
      <w:r w:rsidRPr="0017382C">
        <w:rPr>
          <w:rStyle w:val="libFootnotenumChar"/>
          <w:rtl/>
        </w:rPr>
        <w:t>(5)</w:t>
      </w:r>
      <w:r w:rsidR="00527246">
        <w:rPr>
          <w:rtl/>
        </w:rPr>
        <w:t>،</w:t>
      </w:r>
      <w:r w:rsidRPr="007B62FF">
        <w:rPr>
          <w:rtl/>
        </w:rPr>
        <w:t xml:space="preserve"> وعبد الله ابن مسكان</w:t>
      </w:r>
      <w:r w:rsidR="00527246">
        <w:rPr>
          <w:rtl/>
        </w:rPr>
        <w:t>،</w:t>
      </w:r>
      <w:r w:rsidRPr="007B62FF">
        <w:rPr>
          <w:rtl/>
        </w:rPr>
        <w:t xml:space="preserve"> في باب ذي اللسانين </w:t>
      </w:r>
      <w:r w:rsidRPr="0017382C">
        <w:rPr>
          <w:rStyle w:val="libFootnotenumChar"/>
          <w:rtl/>
        </w:rPr>
        <w:t>(6)</w:t>
      </w:r>
      <w:r>
        <w:rPr>
          <w:rtl/>
        </w:rPr>
        <w:t>.</w:t>
      </w:r>
    </w:p>
    <w:p w:rsidR="0017382C" w:rsidRPr="00E10B1D" w:rsidRDefault="0017382C" w:rsidP="0063324D">
      <w:pPr>
        <w:pStyle w:val="Heading3"/>
        <w:rPr>
          <w:rStyle w:val="Heading3Char"/>
          <w:rtl/>
        </w:rPr>
      </w:pPr>
      <w:bookmarkStart w:id="971" w:name="_Toc394922191"/>
      <w:r w:rsidRPr="00E10B1D">
        <w:rPr>
          <w:rStyle w:val="Heading3Char"/>
          <w:rtl/>
        </w:rPr>
        <w:t xml:space="preserve">[3276] أبو صادق كليب الحزمي </w:t>
      </w:r>
      <w:r w:rsidRPr="0017382C">
        <w:rPr>
          <w:rStyle w:val="libFootnotenumChar"/>
          <w:rtl/>
        </w:rPr>
        <w:t>(7)</w:t>
      </w:r>
      <w:r w:rsidR="00527246" w:rsidRPr="00E10B1D">
        <w:rPr>
          <w:rStyle w:val="Heading3Char"/>
          <w:rtl/>
        </w:rPr>
        <w:t>:</w:t>
      </w:r>
      <w:bookmarkEnd w:id="971"/>
    </w:p>
    <w:p w:rsidR="0017382C" w:rsidRPr="007B62FF" w:rsidRDefault="0017382C" w:rsidP="0017382C">
      <w:pPr>
        <w:pStyle w:val="libNormal"/>
        <w:rPr>
          <w:rtl/>
        </w:rPr>
      </w:pPr>
      <w:r w:rsidRPr="007B62FF">
        <w:rPr>
          <w:rtl/>
        </w:rPr>
        <w:t xml:space="preserve">عدّه البرقي في رجاله من خواص أصحاب </w:t>
      </w:r>
      <w:r w:rsidRPr="0017382C">
        <w:rPr>
          <w:rStyle w:val="libFootnotenumChar"/>
          <w:rtl/>
        </w:rPr>
        <w:t>(8)</w:t>
      </w:r>
      <w:r w:rsidRPr="007B62FF">
        <w:rPr>
          <w:rtl/>
        </w:rPr>
        <w:t xml:space="preserve"> أمير المؤمنين </w:t>
      </w:r>
      <w:r w:rsidRPr="0017382C">
        <w:rPr>
          <w:rStyle w:val="libAlaemChar"/>
          <w:rtl/>
        </w:rPr>
        <w:t>عليه‌السلام</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تقدم في صحيفة</w:t>
      </w:r>
      <w:r w:rsidR="00527246">
        <w:rPr>
          <w:rtl/>
        </w:rPr>
        <w:t>:</w:t>
      </w:r>
      <w:r w:rsidRPr="007B62FF">
        <w:rPr>
          <w:rtl/>
        </w:rPr>
        <w:t xml:space="preserve"> 190</w:t>
      </w:r>
      <w:r w:rsidR="00527246">
        <w:rPr>
          <w:rtl/>
        </w:rPr>
        <w:t>،</w:t>
      </w:r>
      <w:r w:rsidRPr="007B62FF">
        <w:rPr>
          <w:rtl/>
        </w:rPr>
        <w:t xml:space="preserve"> برقم</w:t>
      </w:r>
      <w:r w:rsidR="00527246">
        <w:rPr>
          <w:rtl/>
        </w:rPr>
        <w:t>:</w:t>
      </w:r>
      <w:r w:rsidRPr="007B62FF">
        <w:rPr>
          <w:rtl/>
        </w:rPr>
        <w:t xml:space="preserve"> [3246]</w:t>
      </w:r>
      <w:r>
        <w:rPr>
          <w:rtl/>
        </w:rPr>
        <w:t>.</w:t>
      </w:r>
    </w:p>
    <w:p w:rsidR="0017382C" w:rsidRPr="007B62FF" w:rsidRDefault="0017382C" w:rsidP="0017382C">
      <w:pPr>
        <w:pStyle w:val="libFootnote0"/>
        <w:rPr>
          <w:rtl/>
        </w:rPr>
      </w:pPr>
      <w:r w:rsidRPr="007B62FF">
        <w:rPr>
          <w:rtl/>
        </w:rPr>
        <w:t>(2) لم نعثر على القائل في الكتب الموجودة لدينا.</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65 / 34.</w:t>
      </w:r>
    </w:p>
    <w:p w:rsidR="0017382C" w:rsidRPr="007B62FF" w:rsidRDefault="0017382C" w:rsidP="0017382C">
      <w:pPr>
        <w:pStyle w:val="libFootnote0"/>
        <w:rPr>
          <w:rtl/>
        </w:rPr>
      </w:pPr>
      <w:r w:rsidRPr="007B62FF">
        <w:rPr>
          <w:rtl/>
        </w:rPr>
        <w:t>(4) الكافي 7</w:t>
      </w:r>
      <w:r w:rsidR="00527246">
        <w:rPr>
          <w:rtl/>
        </w:rPr>
        <w:t>:</w:t>
      </w:r>
      <w:r w:rsidRPr="007B62FF">
        <w:rPr>
          <w:rtl/>
        </w:rPr>
        <w:t xml:space="preserve"> 51 / 7.</w:t>
      </w:r>
    </w:p>
    <w:p w:rsidR="0017382C" w:rsidRPr="007B62FF" w:rsidRDefault="0017382C" w:rsidP="0017382C">
      <w:pPr>
        <w:pStyle w:val="libFootnote0"/>
        <w:rPr>
          <w:rtl/>
        </w:rPr>
      </w:pPr>
      <w:r w:rsidRPr="007B62FF">
        <w:rPr>
          <w:rtl/>
        </w:rPr>
        <w:t>(5) أُصول الكافي 1</w:t>
      </w:r>
      <w:r w:rsidR="00527246">
        <w:rPr>
          <w:rtl/>
        </w:rPr>
        <w:t>:</w:t>
      </w:r>
      <w:r w:rsidRPr="007B62FF">
        <w:rPr>
          <w:rtl/>
        </w:rPr>
        <w:t xml:space="preserve"> 45 / 7.</w:t>
      </w:r>
    </w:p>
    <w:p w:rsidR="0017382C" w:rsidRPr="007B62FF" w:rsidRDefault="0017382C" w:rsidP="0017382C">
      <w:pPr>
        <w:pStyle w:val="libFootnote0"/>
        <w:rPr>
          <w:rtl/>
        </w:rPr>
      </w:pPr>
      <w:r w:rsidRPr="007B62FF">
        <w:rPr>
          <w:rtl/>
        </w:rPr>
        <w:t>(6) أُصول الكافي 2</w:t>
      </w:r>
      <w:r w:rsidR="00527246">
        <w:rPr>
          <w:rtl/>
        </w:rPr>
        <w:t>:</w:t>
      </w:r>
      <w:r w:rsidRPr="007B62FF">
        <w:rPr>
          <w:rtl/>
        </w:rPr>
        <w:t xml:space="preserve"> 257 / 2</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عثمان بن عيسى</w:t>
      </w:r>
      <w:r>
        <w:rPr>
          <w:rtl/>
        </w:rPr>
        <w:t>)</w:t>
      </w:r>
      <w:r w:rsidRPr="007B62FF">
        <w:rPr>
          <w:rtl/>
        </w:rPr>
        <w:t xml:space="preserve"> بدل </w:t>
      </w:r>
      <w:r>
        <w:rPr>
          <w:rtl/>
        </w:rPr>
        <w:t>(</w:t>
      </w:r>
      <w:r w:rsidRPr="007B62FF">
        <w:rPr>
          <w:rtl/>
        </w:rPr>
        <w:t>عبد الله بن مسكان</w:t>
      </w:r>
      <w:r>
        <w:rPr>
          <w:rtl/>
        </w:rPr>
        <w:t>)</w:t>
      </w:r>
      <w:r w:rsidRPr="007B62FF">
        <w:rPr>
          <w:rtl/>
        </w:rPr>
        <w:t xml:space="preserve"> وما في المتن موافق لما ذكر الأردبيلي في جامع الرواة 2</w:t>
      </w:r>
      <w:r w:rsidR="00527246">
        <w:rPr>
          <w:rtl/>
        </w:rPr>
        <w:t>:</w:t>
      </w:r>
      <w:r w:rsidRPr="007B62FF">
        <w:rPr>
          <w:rtl/>
        </w:rPr>
        <w:t xml:space="preserve"> 393</w:t>
      </w:r>
      <w:r w:rsidR="00527246">
        <w:rPr>
          <w:rtl/>
        </w:rPr>
        <w:t>،</w:t>
      </w:r>
      <w:r w:rsidRPr="007B62FF">
        <w:rPr>
          <w:rtl/>
        </w:rPr>
        <w:t xml:space="preserve"> ولعله من سهو القلم فلاحظ.</w:t>
      </w:r>
    </w:p>
    <w:p w:rsidR="0017382C" w:rsidRPr="007B62FF" w:rsidRDefault="0017382C" w:rsidP="0017382C">
      <w:pPr>
        <w:pStyle w:val="libFootnote0"/>
        <w:rPr>
          <w:rtl/>
        </w:rPr>
      </w:pPr>
      <w:r w:rsidRPr="007B62FF">
        <w:rPr>
          <w:rtl/>
        </w:rPr>
        <w:t>(7) في الحجرية</w:t>
      </w:r>
      <w:r w:rsidR="00527246">
        <w:rPr>
          <w:rtl/>
        </w:rPr>
        <w:t>:</w:t>
      </w:r>
      <w:r w:rsidRPr="007B62FF">
        <w:rPr>
          <w:rtl/>
        </w:rPr>
        <w:t xml:space="preserve"> « الحرمي » بالحاء والراء المهملتين.</w:t>
      </w:r>
    </w:p>
    <w:p w:rsidR="0017382C" w:rsidRPr="007B62FF" w:rsidRDefault="0017382C" w:rsidP="0017382C">
      <w:pPr>
        <w:pStyle w:val="libFootnote0"/>
        <w:rPr>
          <w:rtl/>
        </w:rPr>
      </w:pPr>
      <w:r w:rsidRPr="007B62FF">
        <w:rPr>
          <w:rtl/>
        </w:rPr>
        <w:t>(8) في الأصل</w:t>
      </w:r>
      <w:r w:rsidR="00527246">
        <w:rPr>
          <w:rtl/>
        </w:rPr>
        <w:t>:</w:t>
      </w:r>
      <w:r w:rsidRPr="007B62FF">
        <w:rPr>
          <w:rtl/>
        </w:rPr>
        <w:t xml:space="preserve"> « أصحاب » لم ترد.</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من اليمن </w:t>
      </w:r>
      <w:r w:rsidRPr="0017382C">
        <w:rPr>
          <w:rStyle w:val="libFootnotenumChar"/>
          <w:rtl/>
        </w:rPr>
        <w:t>(1)</w:t>
      </w:r>
      <w:r w:rsidR="00527246">
        <w:rPr>
          <w:rtl/>
        </w:rPr>
        <w:t>،</w:t>
      </w:r>
      <w:r w:rsidRPr="007B62FF">
        <w:rPr>
          <w:rtl/>
        </w:rPr>
        <w:t xml:space="preserve"> وكذا في آخر الخلاصة </w:t>
      </w:r>
      <w:r w:rsidRPr="0017382C">
        <w:rPr>
          <w:rStyle w:val="libFootnotenumChar"/>
          <w:rtl/>
        </w:rPr>
        <w:t>(2)</w:t>
      </w:r>
      <w:r w:rsidR="00527246">
        <w:rPr>
          <w:rtl/>
        </w:rPr>
        <w:t>،</w:t>
      </w:r>
      <w:r w:rsidRPr="007B62FF">
        <w:rPr>
          <w:rtl/>
        </w:rPr>
        <w:t xml:space="preserve"> وفي رجال الشيخ</w:t>
      </w:r>
      <w:r w:rsidR="00527246">
        <w:rPr>
          <w:rtl/>
        </w:rPr>
        <w:t>:</w:t>
      </w:r>
      <w:r w:rsidRPr="007B62FF">
        <w:rPr>
          <w:rtl/>
        </w:rPr>
        <w:t xml:space="preserve"> أبو صادق</w:t>
      </w:r>
      <w:r w:rsidR="00527246">
        <w:rPr>
          <w:rtl/>
        </w:rPr>
        <w:t>،</w:t>
      </w:r>
      <w:r w:rsidRPr="007B62FF">
        <w:rPr>
          <w:rtl/>
        </w:rPr>
        <w:t xml:space="preserve"> وهو أبو عاصم بن كليب الحزمي</w:t>
      </w:r>
      <w:r w:rsidR="00527246">
        <w:rPr>
          <w:rtl/>
        </w:rPr>
        <w:t>،</w:t>
      </w:r>
      <w:r w:rsidRPr="007B62FF">
        <w:rPr>
          <w:rtl/>
        </w:rPr>
        <w:t xml:space="preserve"> عربي</w:t>
      </w:r>
      <w:r w:rsidR="00527246">
        <w:rPr>
          <w:rtl/>
        </w:rPr>
        <w:t>،</w:t>
      </w:r>
      <w:r w:rsidRPr="007B62FF">
        <w:rPr>
          <w:rtl/>
        </w:rPr>
        <w:t xml:space="preserve"> كوفي </w:t>
      </w:r>
      <w:r w:rsidRPr="0017382C">
        <w:rPr>
          <w:rStyle w:val="libFootnotenumChar"/>
          <w:rtl/>
        </w:rPr>
        <w:t>(3)</w:t>
      </w:r>
      <w:r>
        <w:rPr>
          <w:rtl/>
        </w:rPr>
        <w:t>.</w:t>
      </w:r>
    </w:p>
    <w:p w:rsidR="0017382C" w:rsidRDefault="0017382C" w:rsidP="00E10B1D">
      <w:pPr>
        <w:pStyle w:val="Heading3"/>
        <w:rPr>
          <w:rtl/>
        </w:rPr>
      </w:pPr>
      <w:bookmarkStart w:id="972" w:name="_Toc394922192"/>
      <w:r w:rsidRPr="004F14F2">
        <w:rPr>
          <w:rtl/>
        </w:rPr>
        <w:t>[3277] أبو صامت</w:t>
      </w:r>
      <w:r w:rsidR="00527246">
        <w:rPr>
          <w:rtl/>
        </w:rPr>
        <w:t>:</w:t>
      </w:r>
      <w:bookmarkEnd w:id="972"/>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(4)</w:t>
      </w:r>
      <w:r w:rsidR="00527246">
        <w:rPr>
          <w:rtl/>
        </w:rPr>
        <w:t>،</w:t>
      </w:r>
      <w:r w:rsidRPr="007B62FF">
        <w:rPr>
          <w:rtl/>
        </w:rPr>
        <w:t xml:space="preserve"> وفي أصحاب الباقر </w:t>
      </w:r>
      <w:r w:rsidRPr="0017382C">
        <w:rPr>
          <w:rStyle w:val="libAlaemChar"/>
          <w:rtl/>
        </w:rPr>
        <w:t>عليه‌السلام</w:t>
      </w:r>
      <w:r w:rsidR="00527246">
        <w:rPr>
          <w:rtl/>
        </w:rPr>
        <w:t>:</w:t>
      </w:r>
      <w:r w:rsidRPr="007B62FF">
        <w:rPr>
          <w:rtl/>
        </w:rPr>
        <w:t xml:space="preserve"> الحلواني </w:t>
      </w:r>
      <w:r w:rsidRPr="0017382C">
        <w:rPr>
          <w:rStyle w:val="libFootnotenumChar"/>
          <w:rtl/>
        </w:rPr>
        <w:t>(5)</w:t>
      </w:r>
      <w:r>
        <w:rPr>
          <w:rtl/>
        </w:rPr>
        <w:t>.</w:t>
      </w:r>
      <w:r w:rsidRPr="007B62FF">
        <w:rPr>
          <w:rtl/>
        </w:rPr>
        <w:t xml:space="preserve"> عنه</w:t>
      </w:r>
      <w:r w:rsidR="00527246">
        <w:rPr>
          <w:rtl/>
        </w:rPr>
        <w:t>:</w:t>
      </w:r>
      <w:r w:rsidRPr="007B62FF">
        <w:rPr>
          <w:rtl/>
        </w:rPr>
        <w:t xml:space="preserve"> عبد الله بن أبي يعفور </w:t>
      </w:r>
      <w:r w:rsidRPr="0017382C">
        <w:rPr>
          <w:rStyle w:val="libFootnotenumChar"/>
          <w:rtl/>
        </w:rPr>
        <w:t>(6)</w:t>
      </w:r>
      <w:r w:rsidR="00527246">
        <w:rPr>
          <w:rtl/>
        </w:rPr>
        <w:t>،</w:t>
      </w:r>
      <w:r w:rsidRPr="007B62FF">
        <w:rPr>
          <w:rtl/>
        </w:rPr>
        <w:t xml:space="preserve"> وعبد الله بن مسكان </w:t>
      </w:r>
      <w:r w:rsidRPr="0017382C">
        <w:rPr>
          <w:rStyle w:val="libFootnotenumChar"/>
          <w:rtl/>
        </w:rPr>
        <w:t>(7)</w:t>
      </w:r>
      <w:r w:rsidR="00527246">
        <w:rPr>
          <w:rtl/>
        </w:rPr>
        <w:t>،</w:t>
      </w:r>
      <w:r w:rsidRPr="007B62FF">
        <w:rPr>
          <w:rtl/>
        </w:rPr>
        <w:t xml:space="preserve"> ومعلى بن خنيس </w:t>
      </w:r>
      <w:r w:rsidRPr="0017382C">
        <w:rPr>
          <w:rStyle w:val="libFootnotenumChar"/>
          <w:rtl/>
        </w:rPr>
        <w:t>(8)</w:t>
      </w:r>
      <w:r w:rsidR="00527246">
        <w:rPr>
          <w:rtl/>
        </w:rPr>
        <w:t>،</w:t>
      </w:r>
      <w:r w:rsidRPr="007B62FF">
        <w:rPr>
          <w:rtl/>
        </w:rPr>
        <w:t xml:space="preserve"> وكرام </w:t>
      </w:r>
      <w:r w:rsidRPr="0017382C">
        <w:rPr>
          <w:rStyle w:val="libFootnotenumChar"/>
          <w:rtl/>
        </w:rPr>
        <w:t>(9)</w:t>
      </w:r>
      <w:r>
        <w:rPr>
          <w:rtl/>
        </w:rPr>
        <w:t>.</w:t>
      </w:r>
    </w:p>
    <w:p w:rsidR="0017382C" w:rsidRDefault="0017382C" w:rsidP="00E10B1D">
      <w:pPr>
        <w:pStyle w:val="Heading3"/>
        <w:rPr>
          <w:rtl/>
        </w:rPr>
      </w:pPr>
      <w:bookmarkStart w:id="973" w:name="_Toc394922193"/>
      <w:r w:rsidRPr="004F14F2">
        <w:rPr>
          <w:rtl/>
        </w:rPr>
        <w:t>[3278] أبو الصفر الكُوفيّ</w:t>
      </w:r>
      <w:r w:rsidR="00527246">
        <w:rPr>
          <w:rtl/>
        </w:rPr>
        <w:t>:</w:t>
      </w:r>
      <w:bookmarkEnd w:id="973"/>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(10)</w:t>
      </w:r>
      <w:r>
        <w:rPr>
          <w:rtl/>
        </w:rPr>
        <w:t>.</w:t>
      </w:r>
    </w:p>
    <w:p w:rsidR="0017382C" w:rsidRDefault="0017382C" w:rsidP="00E10B1D">
      <w:pPr>
        <w:pStyle w:val="Heading3"/>
        <w:rPr>
          <w:rtl/>
        </w:rPr>
      </w:pPr>
      <w:bookmarkStart w:id="974" w:name="_Toc394922194"/>
      <w:r w:rsidRPr="004F14F2">
        <w:rPr>
          <w:rtl/>
        </w:rPr>
        <w:t>[3279] أبو عاصم المدني</w:t>
      </w:r>
      <w:r w:rsidR="00527246">
        <w:rPr>
          <w:rtl/>
        </w:rPr>
        <w:t>:</w:t>
      </w:r>
      <w:bookmarkEnd w:id="974"/>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(11)</w:t>
      </w:r>
      <w:r>
        <w:rPr>
          <w:rtl/>
        </w:rPr>
        <w:t>.</w:t>
      </w:r>
    </w:p>
    <w:p w:rsidR="0017382C" w:rsidRDefault="0017382C" w:rsidP="00E10B1D">
      <w:pPr>
        <w:pStyle w:val="Heading3"/>
        <w:rPr>
          <w:rtl/>
        </w:rPr>
      </w:pPr>
      <w:bookmarkStart w:id="975" w:name="_Toc394922195"/>
      <w:r w:rsidRPr="004F14F2">
        <w:rPr>
          <w:rtl/>
        </w:rPr>
        <w:t>[3280] أبو عبد الرّحمن الأعرج</w:t>
      </w:r>
      <w:r w:rsidR="00527246">
        <w:rPr>
          <w:rtl/>
        </w:rPr>
        <w:t>:</w:t>
      </w:r>
      <w:bookmarkEnd w:id="975"/>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(12)</w:t>
      </w:r>
      <w:r w:rsidRPr="007B62FF">
        <w:rPr>
          <w:rtl/>
        </w:rPr>
        <w:t xml:space="preserve"> وله في الفهرست كتاب</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البرقي</w:t>
      </w:r>
      <w:r w:rsidR="00527246">
        <w:rPr>
          <w:rtl/>
        </w:rPr>
        <w:t>:</w:t>
      </w:r>
      <w:r w:rsidRPr="007B62FF">
        <w:rPr>
          <w:rtl/>
        </w:rPr>
        <w:t xml:space="preserve"> 6</w:t>
      </w:r>
      <w:r w:rsidR="00527246">
        <w:rPr>
          <w:rtl/>
        </w:rPr>
        <w:t>،</w:t>
      </w:r>
      <w:r w:rsidRPr="007B62FF">
        <w:rPr>
          <w:rtl/>
        </w:rPr>
        <w:t xml:space="preserve"> وفيه</w:t>
      </w:r>
      <w:r w:rsidR="00527246">
        <w:rPr>
          <w:rtl/>
        </w:rPr>
        <w:t>:</w:t>
      </w:r>
      <w:r w:rsidRPr="007B62FF">
        <w:rPr>
          <w:rtl/>
        </w:rPr>
        <w:t xml:space="preserve"> « الخزمي »</w:t>
      </w:r>
      <w:r w:rsidR="00527246">
        <w:rPr>
          <w:rtl/>
        </w:rPr>
        <w:t>،</w:t>
      </w:r>
      <w:r w:rsidRPr="007B62FF">
        <w:rPr>
          <w:rtl/>
        </w:rPr>
        <w:t xml:space="preserve"> بالخاء المعجمة والزاي.</w:t>
      </w:r>
    </w:p>
    <w:p w:rsidR="0017382C" w:rsidRPr="007B62FF" w:rsidRDefault="0017382C" w:rsidP="0017382C">
      <w:pPr>
        <w:pStyle w:val="libFootnote0"/>
        <w:rPr>
          <w:rtl/>
        </w:rPr>
      </w:pPr>
      <w:r w:rsidRPr="007B62FF">
        <w:rPr>
          <w:rtl/>
        </w:rPr>
        <w:t>(2) رجال العلاّمة</w:t>
      </w:r>
      <w:r w:rsidR="00527246">
        <w:rPr>
          <w:rtl/>
        </w:rPr>
        <w:t>:</w:t>
      </w:r>
      <w:r w:rsidRPr="007B62FF">
        <w:rPr>
          <w:rtl/>
        </w:rPr>
        <w:t xml:space="preserve"> 194</w:t>
      </w:r>
      <w:r w:rsidR="00527246">
        <w:rPr>
          <w:rtl/>
        </w:rPr>
        <w:t>،</w:t>
      </w:r>
      <w:r w:rsidRPr="007B62FF">
        <w:rPr>
          <w:rtl/>
        </w:rPr>
        <w:t xml:space="preserve"> وفيه</w:t>
      </w:r>
      <w:r w:rsidR="00527246">
        <w:rPr>
          <w:rtl/>
        </w:rPr>
        <w:t>:</w:t>
      </w:r>
      <w:r w:rsidRPr="007B62FF">
        <w:rPr>
          <w:rtl/>
        </w:rPr>
        <w:t xml:space="preserve"> « الحرمي »</w:t>
      </w:r>
      <w:r w:rsidR="00527246">
        <w:rPr>
          <w:rtl/>
        </w:rPr>
        <w:t>،</w:t>
      </w:r>
      <w:r w:rsidRPr="007B62FF">
        <w:rPr>
          <w:rtl/>
        </w:rPr>
        <w:t xml:space="preserve"> بالحاء والراء المهملتين.</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63 / 12</w:t>
      </w:r>
      <w:r w:rsidR="00527246">
        <w:rPr>
          <w:rtl/>
        </w:rPr>
        <w:t>،</w:t>
      </w:r>
      <w:r w:rsidRPr="007B62FF">
        <w:rPr>
          <w:rtl/>
        </w:rPr>
        <w:t xml:space="preserve"> وفيه</w:t>
      </w:r>
      <w:r w:rsidR="00527246">
        <w:rPr>
          <w:rtl/>
        </w:rPr>
        <w:t>:</w:t>
      </w:r>
      <w:r w:rsidRPr="007B62FF">
        <w:rPr>
          <w:rtl/>
        </w:rPr>
        <w:t xml:space="preserve"> « الجرمي »</w:t>
      </w:r>
      <w:r w:rsidR="00527246">
        <w:rPr>
          <w:rtl/>
        </w:rPr>
        <w:t>،</w:t>
      </w:r>
      <w:r w:rsidRPr="007B62FF">
        <w:rPr>
          <w:rtl/>
        </w:rPr>
        <w:t xml:space="preserve"> بالجيم والراء المهملة.</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339 / 24.</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141 / 7.</w:t>
      </w:r>
    </w:p>
    <w:p w:rsidR="0017382C" w:rsidRPr="007B62FF" w:rsidRDefault="0017382C" w:rsidP="0017382C">
      <w:pPr>
        <w:pStyle w:val="libFootnote0"/>
        <w:rPr>
          <w:rtl/>
        </w:rPr>
      </w:pPr>
      <w:r w:rsidRPr="007B62FF">
        <w:rPr>
          <w:rtl/>
        </w:rPr>
        <w:t>(6) تهذيب الأحكام 4</w:t>
      </w:r>
      <w:r w:rsidR="00527246">
        <w:rPr>
          <w:rtl/>
        </w:rPr>
        <w:t>:</w:t>
      </w:r>
      <w:r w:rsidRPr="007B62FF">
        <w:rPr>
          <w:rtl/>
        </w:rPr>
        <w:t xml:space="preserve"> 150 / 417.</w:t>
      </w:r>
    </w:p>
    <w:p w:rsidR="0017382C" w:rsidRPr="007B62FF" w:rsidRDefault="0017382C" w:rsidP="0017382C">
      <w:pPr>
        <w:pStyle w:val="libFootnote0"/>
        <w:rPr>
          <w:rtl/>
        </w:rPr>
      </w:pPr>
      <w:r w:rsidRPr="007B62FF">
        <w:rPr>
          <w:rtl/>
        </w:rPr>
        <w:t>(7) الكافي 4</w:t>
      </w:r>
      <w:r w:rsidR="00527246">
        <w:rPr>
          <w:rtl/>
        </w:rPr>
        <w:t>:</w:t>
      </w:r>
      <w:r w:rsidRPr="007B62FF">
        <w:rPr>
          <w:rtl/>
        </w:rPr>
        <w:t xml:space="preserve"> 556 / 12.</w:t>
      </w:r>
    </w:p>
    <w:p w:rsidR="0017382C" w:rsidRPr="007B62FF" w:rsidRDefault="0017382C" w:rsidP="0017382C">
      <w:pPr>
        <w:pStyle w:val="libFootnote0"/>
        <w:rPr>
          <w:rtl/>
        </w:rPr>
      </w:pPr>
      <w:r w:rsidRPr="007B62FF">
        <w:rPr>
          <w:rtl/>
        </w:rPr>
        <w:t>(8) تهذيب الأحكام 4</w:t>
      </w:r>
      <w:r w:rsidR="00527246">
        <w:rPr>
          <w:rtl/>
        </w:rPr>
        <w:t>:</w:t>
      </w:r>
      <w:r w:rsidRPr="007B62FF">
        <w:rPr>
          <w:rtl/>
        </w:rPr>
        <w:t xml:space="preserve"> 150 / 417.</w:t>
      </w:r>
    </w:p>
    <w:p w:rsidR="0017382C" w:rsidRPr="007B62FF" w:rsidRDefault="0017382C" w:rsidP="0017382C">
      <w:pPr>
        <w:pStyle w:val="libFootnote0"/>
        <w:rPr>
          <w:rtl/>
        </w:rPr>
      </w:pPr>
      <w:r w:rsidRPr="007B62FF">
        <w:rPr>
          <w:rtl/>
        </w:rPr>
        <w:t>(9) الكافي 8</w:t>
      </w:r>
      <w:r w:rsidR="00527246">
        <w:rPr>
          <w:rtl/>
        </w:rPr>
        <w:t>:</w:t>
      </w:r>
      <w:r w:rsidRPr="007B62FF">
        <w:rPr>
          <w:rtl/>
        </w:rPr>
        <w:t xml:space="preserve"> 240 / 328</w:t>
      </w:r>
      <w:r w:rsidR="00527246">
        <w:rPr>
          <w:rtl/>
        </w:rPr>
        <w:t>،</w:t>
      </w:r>
      <w:r w:rsidRPr="007B62FF">
        <w:rPr>
          <w:rtl/>
        </w:rPr>
        <w:t xml:space="preserve"> من الروضة.</w:t>
      </w:r>
    </w:p>
    <w:p w:rsidR="0017382C" w:rsidRPr="007B62FF" w:rsidRDefault="0017382C" w:rsidP="0017382C">
      <w:pPr>
        <w:pStyle w:val="libFootnote0"/>
        <w:rPr>
          <w:rtl/>
        </w:rPr>
      </w:pPr>
      <w:r w:rsidRPr="007B62FF">
        <w:rPr>
          <w:rtl/>
        </w:rPr>
        <w:t>(10) رجال الشيخ</w:t>
      </w:r>
      <w:r w:rsidR="00527246">
        <w:rPr>
          <w:rtl/>
        </w:rPr>
        <w:t>:</w:t>
      </w:r>
      <w:r w:rsidRPr="007B62FF">
        <w:rPr>
          <w:rtl/>
        </w:rPr>
        <w:t xml:space="preserve"> 339 / 23.</w:t>
      </w:r>
    </w:p>
    <w:p w:rsidR="0017382C" w:rsidRPr="007B62FF" w:rsidRDefault="0017382C" w:rsidP="0017382C">
      <w:pPr>
        <w:pStyle w:val="libFootnote0"/>
        <w:rPr>
          <w:rtl/>
        </w:rPr>
      </w:pPr>
      <w:r w:rsidRPr="007B62FF">
        <w:rPr>
          <w:rtl/>
        </w:rPr>
        <w:t>(11) رجال الشيخ</w:t>
      </w:r>
      <w:r w:rsidR="00527246">
        <w:rPr>
          <w:rtl/>
        </w:rPr>
        <w:t>:</w:t>
      </w:r>
      <w:r w:rsidRPr="007B62FF">
        <w:rPr>
          <w:rtl/>
        </w:rPr>
        <w:t xml:space="preserve"> 339 / 8.</w:t>
      </w:r>
    </w:p>
    <w:p w:rsidR="0017382C" w:rsidRPr="007B62FF" w:rsidRDefault="0017382C" w:rsidP="0017382C">
      <w:pPr>
        <w:pStyle w:val="libFootnote0"/>
        <w:rPr>
          <w:rtl/>
        </w:rPr>
      </w:pPr>
      <w:r w:rsidRPr="007B62FF">
        <w:rPr>
          <w:rtl/>
        </w:rPr>
        <w:t>(12) رجال الشيخ</w:t>
      </w:r>
      <w:r w:rsidR="00527246">
        <w:rPr>
          <w:rtl/>
        </w:rPr>
        <w:t>:</w:t>
      </w:r>
      <w:r w:rsidRPr="007B62FF">
        <w:rPr>
          <w:rtl/>
        </w:rPr>
        <w:t xml:space="preserve"> 339 / 7.</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يرويه عنه القاسم بن إسماعيل </w:t>
      </w:r>
      <w:r w:rsidRPr="0017382C">
        <w:rPr>
          <w:rStyle w:val="libFootnotenumChar"/>
          <w:rtl/>
        </w:rPr>
        <w:t>(1)</w:t>
      </w:r>
      <w:r>
        <w:rPr>
          <w:rtl/>
        </w:rPr>
        <w:t>.</w:t>
      </w:r>
      <w:r w:rsidRPr="007B62FF">
        <w:rPr>
          <w:rtl/>
        </w:rPr>
        <w:t xml:space="preserve"> عنه</w:t>
      </w:r>
      <w:r w:rsidR="00527246">
        <w:rPr>
          <w:rtl/>
        </w:rPr>
        <w:t>:</w:t>
      </w:r>
      <w:r w:rsidRPr="007B62FF">
        <w:rPr>
          <w:rtl/>
        </w:rPr>
        <w:t xml:space="preserve"> يونس بن عبد الرحمن</w:t>
      </w:r>
      <w:r w:rsidR="00527246">
        <w:rPr>
          <w:rtl/>
        </w:rPr>
        <w:t>،</w:t>
      </w:r>
      <w:r w:rsidRPr="007B62FF">
        <w:rPr>
          <w:rtl/>
        </w:rPr>
        <w:t xml:space="preserve"> في الكافي</w:t>
      </w:r>
      <w:r w:rsidR="00527246">
        <w:rPr>
          <w:rtl/>
        </w:rPr>
        <w:t>،</w:t>
      </w:r>
      <w:r w:rsidRPr="007B62FF">
        <w:rPr>
          <w:rtl/>
        </w:rPr>
        <w:t xml:space="preserve"> في آخر كتاب الكفر والإيمان </w:t>
      </w:r>
      <w:r w:rsidRPr="0017382C">
        <w:rPr>
          <w:rStyle w:val="libFootnotenumChar"/>
          <w:rtl/>
        </w:rPr>
        <w:t>(2)</w:t>
      </w:r>
      <w:r>
        <w:rPr>
          <w:rtl/>
        </w:rPr>
        <w:t>.</w:t>
      </w:r>
    </w:p>
    <w:p w:rsidR="0017382C" w:rsidRDefault="0017382C" w:rsidP="00E10B1D">
      <w:pPr>
        <w:pStyle w:val="Heading3"/>
        <w:rPr>
          <w:rtl/>
        </w:rPr>
      </w:pPr>
      <w:bookmarkStart w:id="976" w:name="_Toc394922196"/>
      <w:r w:rsidRPr="004F14F2">
        <w:rPr>
          <w:rtl/>
        </w:rPr>
        <w:t>[3281] أبو عبد الرّحمن عبد الله بن حبيب</w:t>
      </w:r>
      <w:r w:rsidR="00527246">
        <w:rPr>
          <w:rtl/>
        </w:rPr>
        <w:t>:</w:t>
      </w:r>
      <w:bookmarkEnd w:id="976"/>
    </w:p>
    <w:p w:rsidR="0017382C" w:rsidRPr="007B62FF" w:rsidRDefault="0017382C" w:rsidP="0017382C">
      <w:pPr>
        <w:pStyle w:val="libNormal"/>
        <w:rPr>
          <w:rtl/>
        </w:rPr>
      </w:pPr>
      <w:r w:rsidRPr="007B62FF">
        <w:rPr>
          <w:rtl/>
        </w:rPr>
        <w:t>السلمي</w:t>
      </w:r>
      <w:r w:rsidR="00527246">
        <w:rPr>
          <w:rtl/>
        </w:rPr>
        <w:t>،</w:t>
      </w:r>
      <w:r w:rsidRPr="007B62FF">
        <w:rPr>
          <w:rtl/>
        </w:rPr>
        <w:t xml:space="preserve"> عدّه البرقي في رجاله من خواص أصحاب </w:t>
      </w:r>
      <w:r w:rsidRPr="0017382C">
        <w:rPr>
          <w:rStyle w:val="libFootnotenumChar"/>
          <w:rtl/>
        </w:rPr>
        <w:t>(3)</w:t>
      </w:r>
      <w:r w:rsidRPr="007B62FF">
        <w:rPr>
          <w:rtl/>
        </w:rPr>
        <w:t xml:space="preserve"> أمير المؤمنين </w:t>
      </w:r>
      <w:r w:rsidRPr="0017382C">
        <w:rPr>
          <w:rStyle w:val="libAlaemChar"/>
          <w:rtl/>
        </w:rPr>
        <w:t>عليه‌السلام</w:t>
      </w:r>
      <w:r w:rsidRPr="007B62FF">
        <w:rPr>
          <w:rtl/>
        </w:rPr>
        <w:t xml:space="preserve"> من مضر</w:t>
      </w:r>
      <w:r w:rsidR="00527246">
        <w:rPr>
          <w:rtl/>
        </w:rPr>
        <w:t>،</w:t>
      </w:r>
      <w:r w:rsidRPr="007B62FF">
        <w:rPr>
          <w:rtl/>
        </w:rPr>
        <w:t xml:space="preserve"> ولكن قال</w:t>
      </w:r>
      <w:r w:rsidR="00527246">
        <w:rPr>
          <w:rtl/>
        </w:rPr>
        <w:t>:</w:t>
      </w:r>
      <w:r w:rsidRPr="007B62FF">
        <w:rPr>
          <w:rtl/>
        </w:rPr>
        <w:t xml:space="preserve"> وبعض الرواة يطعن فيه </w:t>
      </w:r>
      <w:r w:rsidRPr="0017382C">
        <w:rPr>
          <w:rStyle w:val="libFootnotenumChar"/>
          <w:rtl/>
        </w:rPr>
        <w:t>(4)</w:t>
      </w:r>
      <w:r>
        <w:rPr>
          <w:rtl/>
        </w:rPr>
        <w:t>.</w:t>
      </w:r>
    </w:p>
    <w:p w:rsidR="0017382C" w:rsidRPr="007B62FF" w:rsidRDefault="0017382C" w:rsidP="0017382C">
      <w:pPr>
        <w:pStyle w:val="libNormal"/>
        <w:rPr>
          <w:rtl/>
        </w:rPr>
      </w:pPr>
      <w:r w:rsidRPr="007B62FF">
        <w:rPr>
          <w:rtl/>
        </w:rPr>
        <w:t>وفي مناقب ابن شهرآشوب قيل</w:t>
      </w:r>
      <w:r w:rsidR="00527246">
        <w:rPr>
          <w:rtl/>
        </w:rPr>
        <w:t>:</w:t>
      </w:r>
      <w:r w:rsidRPr="007B62FF">
        <w:rPr>
          <w:rtl/>
        </w:rPr>
        <w:t xml:space="preserve"> إنّ عبد الرّحمن </w:t>
      </w:r>
      <w:r w:rsidRPr="0017382C">
        <w:rPr>
          <w:rStyle w:val="libFootnotenumChar"/>
          <w:rtl/>
        </w:rPr>
        <w:t>(5)</w:t>
      </w:r>
      <w:r w:rsidRPr="007B62FF">
        <w:rPr>
          <w:rtl/>
        </w:rPr>
        <w:t xml:space="preserve"> السلمي علّم ولد الحسين </w:t>
      </w:r>
      <w:r w:rsidRPr="0017382C">
        <w:rPr>
          <w:rStyle w:val="libAlaemChar"/>
          <w:rtl/>
        </w:rPr>
        <w:t>عليه‌السلام</w:t>
      </w:r>
      <w:r w:rsidRPr="007B62FF">
        <w:rPr>
          <w:rtl/>
        </w:rPr>
        <w:t xml:space="preserve"> الحمد</w:t>
      </w:r>
      <w:r w:rsidR="00527246">
        <w:rPr>
          <w:rtl/>
        </w:rPr>
        <w:t>،</w:t>
      </w:r>
      <w:r w:rsidRPr="007B62FF">
        <w:rPr>
          <w:rtl/>
        </w:rPr>
        <w:t xml:space="preserve"> فلمّا قرأها على أبيه أعطاه ألف دينار وألف حلّه وحشا فاه درّاً</w:t>
      </w:r>
      <w:r w:rsidR="00527246">
        <w:rPr>
          <w:rtl/>
        </w:rPr>
        <w:t>،</w:t>
      </w:r>
      <w:r w:rsidRPr="007B62FF">
        <w:rPr>
          <w:rtl/>
        </w:rPr>
        <w:t xml:space="preserve"> فقيل له في ذلك</w:t>
      </w:r>
      <w:r w:rsidR="00527246">
        <w:rPr>
          <w:rtl/>
        </w:rPr>
        <w:t>:</w:t>
      </w:r>
      <w:r w:rsidRPr="007B62FF">
        <w:rPr>
          <w:rtl/>
        </w:rPr>
        <w:t xml:space="preserve"> فقال </w:t>
      </w:r>
      <w:r w:rsidRPr="0017382C">
        <w:rPr>
          <w:rStyle w:val="libAlaemChar"/>
          <w:rtl/>
        </w:rPr>
        <w:t>عليه‌السلام</w:t>
      </w:r>
      <w:r w:rsidR="00527246">
        <w:rPr>
          <w:rtl/>
        </w:rPr>
        <w:t>:</w:t>
      </w:r>
      <w:r w:rsidRPr="007B62FF">
        <w:rPr>
          <w:rtl/>
        </w:rPr>
        <w:t xml:space="preserve"> وأين يقع هذا من عطائه</w:t>
      </w:r>
      <w:r w:rsidR="00527246">
        <w:rPr>
          <w:rtl/>
        </w:rPr>
        <w:t>،</w:t>
      </w:r>
      <w:r w:rsidRPr="007B62FF">
        <w:rPr>
          <w:rtl/>
        </w:rPr>
        <w:t xml:space="preserve"> يعني تعليمه </w:t>
      </w:r>
      <w:r w:rsidRPr="0017382C">
        <w:rPr>
          <w:rStyle w:val="libFootnotenumChar"/>
          <w:rtl/>
        </w:rPr>
        <w:t>(6)</w:t>
      </w:r>
      <w:r>
        <w:rPr>
          <w:rtl/>
        </w:rPr>
        <w:t>.</w:t>
      </w:r>
    </w:p>
    <w:p w:rsidR="0017382C" w:rsidRDefault="0017382C" w:rsidP="00E10B1D">
      <w:pPr>
        <w:pStyle w:val="Heading3"/>
        <w:rPr>
          <w:rtl/>
        </w:rPr>
      </w:pPr>
      <w:bookmarkStart w:id="977" w:name="_Toc394922197"/>
      <w:r w:rsidRPr="004F14F2">
        <w:rPr>
          <w:rtl/>
        </w:rPr>
        <w:t>[3282] أبو عبد الرّحمن المسعودي</w:t>
      </w:r>
      <w:r w:rsidR="00527246">
        <w:rPr>
          <w:rtl/>
        </w:rPr>
        <w:t>:</w:t>
      </w:r>
      <w:bookmarkEnd w:id="977"/>
    </w:p>
    <w:p w:rsidR="0017382C" w:rsidRPr="007B62FF" w:rsidRDefault="0017382C" w:rsidP="0017382C">
      <w:pPr>
        <w:pStyle w:val="libNormal"/>
        <w:rPr>
          <w:rtl/>
        </w:rPr>
      </w:pPr>
      <w:r w:rsidRPr="007B62FF">
        <w:rPr>
          <w:rtl/>
        </w:rPr>
        <w:t>له كتاب في الفهرست</w:t>
      </w:r>
      <w:r w:rsidR="00527246">
        <w:rPr>
          <w:rtl/>
        </w:rPr>
        <w:t>،</w:t>
      </w:r>
      <w:r w:rsidRPr="007B62FF">
        <w:rPr>
          <w:rtl/>
        </w:rPr>
        <w:t xml:space="preserve"> يرويه عنه محمّد بن موسى خوراء </w:t>
      </w:r>
      <w:r w:rsidRPr="0017382C">
        <w:rPr>
          <w:rStyle w:val="libFootnotenumChar"/>
          <w:rtl/>
        </w:rPr>
        <w:t>(7)</w:t>
      </w:r>
      <w:r w:rsidR="00527246">
        <w:rPr>
          <w:rtl/>
        </w:rPr>
        <w:t>،</w:t>
      </w:r>
      <w:r w:rsidRPr="007B62FF">
        <w:rPr>
          <w:rtl/>
        </w:rPr>
        <w:t xml:space="preserve"> والشيخ الصدوق الثقة العباس بن عامر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فهرست الشيخ</w:t>
      </w:r>
      <w:r w:rsidR="00527246">
        <w:rPr>
          <w:rtl/>
        </w:rPr>
        <w:t>:</w:t>
      </w:r>
      <w:r w:rsidRPr="007B62FF">
        <w:rPr>
          <w:rtl/>
        </w:rPr>
        <w:t xml:space="preserve"> 377 / 852</w:t>
      </w:r>
      <w:r w:rsidR="00527246">
        <w:rPr>
          <w:rtl/>
        </w:rPr>
        <w:t>،</w:t>
      </w:r>
      <w:r w:rsidRPr="007B62FF">
        <w:rPr>
          <w:rtl/>
        </w:rPr>
        <w:t xml:space="preserve"> </w:t>
      </w:r>
      <w:r>
        <w:rPr>
          <w:rtl/>
        </w:rPr>
        <w:t>(</w:t>
      </w:r>
      <w:r w:rsidRPr="007B62FF">
        <w:rPr>
          <w:rtl/>
        </w:rPr>
        <w:t>نسخة جامعة مشهد</w:t>
      </w:r>
      <w:r>
        <w:rPr>
          <w:rtl/>
        </w:rPr>
        <w:t>)</w:t>
      </w:r>
    </w:p>
    <w:p w:rsidR="0017382C" w:rsidRPr="007B62FF" w:rsidRDefault="0017382C" w:rsidP="0017382C">
      <w:pPr>
        <w:pStyle w:val="libFootnote0"/>
        <w:rPr>
          <w:rtl/>
        </w:rPr>
      </w:pPr>
      <w:r w:rsidRPr="007B62FF">
        <w:rPr>
          <w:rtl/>
        </w:rPr>
        <w:t>(2) أُصول الكافي 2</w:t>
      </w:r>
      <w:r w:rsidR="00527246">
        <w:rPr>
          <w:rtl/>
        </w:rPr>
        <w:t>:</w:t>
      </w:r>
      <w:r w:rsidRPr="007B62FF">
        <w:rPr>
          <w:rtl/>
        </w:rPr>
        <w:t xml:space="preserve"> 333 / 4.</w:t>
      </w:r>
    </w:p>
    <w:p w:rsidR="0017382C" w:rsidRPr="007B62FF" w:rsidRDefault="0017382C" w:rsidP="0017382C">
      <w:pPr>
        <w:pStyle w:val="libFootnote0"/>
        <w:rPr>
          <w:rtl/>
        </w:rPr>
      </w:pPr>
      <w:r w:rsidRPr="007B62FF">
        <w:rPr>
          <w:rtl/>
        </w:rPr>
        <w:t>(3) في الأصل</w:t>
      </w:r>
      <w:r w:rsidR="00527246">
        <w:rPr>
          <w:rtl/>
        </w:rPr>
        <w:t>:</w:t>
      </w:r>
      <w:r w:rsidRPr="007B62FF">
        <w:rPr>
          <w:rtl/>
        </w:rPr>
        <w:t xml:space="preserve"> « أصحاب » لم ترد.</w:t>
      </w:r>
    </w:p>
    <w:p w:rsidR="0017382C" w:rsidRPr="007B62FF" w:rsidRDefault="0017382C" w:rsidP="0017382C">
      <w:pPr>
        <w:pStyle w:val="libFootnote0"/>
        <w:rPr>
          <w:rtl/>
        </w:rPr>
      </w:pPr>
      <w:r w:rsidRPr="007B62FF">
        <w:rPr>
          <w:rtl/>
        </w:rPr>
        <w:t>(4) رجال البرقي</w:t>
      </w:r>
      <w:r w:rsidR="00527246">
        <w:rPr>
          <w:rtl/>
        </w:rPr>
        <w:t>:</w:t>
      </w:r>
      <w:r w:rsidRPr="007B62FF">
        <w:rPr>
          <w:rtl/>
        </w:rPr>
        <w:t xml:space="preserve"> 5.</w:t>
      </w:r>
    </w:p>
    <w:p w:rsidR="0017382C" w:rsidRPr="007B62FF" w:rsidRDefault="0017382C" w:rsidP="0017382C">
      <w:pPr>
        <w:pStyle w:val="libFootnote0"/>
        <w:rPr>
          <w:rtl/>
        </w:rPr>
      </w:pPr>
      <w:r w:rsidRPr="007B62FF">
        <w:rPr>
          <w:rtl/>
        </w:rPr>
        <w:t>(5) في حاشية الأصل</w:t>
      </w:r>
      <w:r w:rsidR="00527246">
        <w:rPr>
          <w:rtl/>
        </w:rPr>
        <w:t>:</w:t>
      </w:r>
      <w:r w:rsidRPr="007B62FF">
        <w:rPr>
          <w:rtl/>
        </w:rPr>
        <w:t xml:space="preserve"> </w:t>
      </w:r>
      <w:r>
        <w:rPr>
          <w:rtl/>
        </w:rPr>
        <w:t>(</w:t>
      </w:r>
      <w:r w:rsidRPr="007B62FF">
        <w:rPr>
          <w:rtl/>
        </w:rPr>
        <w:t>ظاهراً أبا عبد الرحمن نسخة بدل</w:t>
      </w:r>
      <w:r>
        <w:rPr>
          <w:rtl/>
        </w:rPr>
        <w:t>)</w:t>
      </w:r>
    </w:p>
    <w:p w:rsidR="0017382C" w:rsidRPr="007B62FF" w:rsidRDefault="0017382C" w:rsidP="0017382C">
      <w:pPr>
        <w:pStyle w:val="libFootnote0"/>
        <w:rPr>
          <w:rtl/>
        </w:rPr>
      </w:pPr>
      <w:r w:rsidRPr="007B62FF">
        <w:rPr>
          <w:rtl/>
        </w:rPr>
        <w:t>(6) مناقب ابن شهرآشوب 4</w:t>
      </w:r>
      <w:r w:rsidR="00527246">
        <w:rPr>
          <w:rtl/>
        </w:rPr>
        <w:t>:</w:t>
      </w:r>
      <w:r w:rsidRPr="007B62FF">
        <w:rPr>
          <w:rtl/>
        </w:rPr>
        <w:t xml:space="preserve"> 66.</w:t>
      </w:r>
    </w:p>
    <w:p w:rsidR="0017382C" w:rsidRPr="007B62FF" w:rsidRDefault="0017382C" w:rsidP="0017382C">
      <w:pPr>
        <w:pStyle w:val="libFootnote0"/>
        <w:rPr>
          <w:rtl/>
        </w:rPr>
      </w:pPr>
      <w:r w:rsidRPr="007B62FF">
        <w:rPr>
          <w:rtl/>
        </w:rPr>
        <w:t>(7) فهرست الشيخ</w:t>
      </w:r>
      <w:r w:rsidR="00527246">
        <w:rPr>
          <w:rtl/>
        </w:rPr>
        <w:t>:</w:t>
      </w:r>
      <w:r w:rsidRPr="007B62FF">
        <w:rPr>
          <w:rtl/>
        </w:rPr>
        <w:t xml:space="preserve"> 184 / 808.</w:t>
      </w:r>
    </w:p>
    <w:p w:rsidR="0017382C" w:rsidRPr="007B62FF" w:rsidRDefault="0017382C" w:rsidP="0017382C">
      <w:pPr>
        <w:pStyle w:val="libFootnote0"/>
        <w:rPr>
          <w:rtl/>
        </w:rPr>
      </w:pPr>
      <w:r w:rsidRPr="007B62FF">
        <w:rPr>
          <w:rtl/>
        </w:rPr>
        <w:t>(8) كذا العبارة في الأصل والحجرية</w:t>
      </w:r>
      <w:r w:rsidR="00527246">
        <w:rPr>
          <w:rtl/>
        </w:rPr>
        <w:t>،</w:t>
      </w:r>
      <w:r w:rsidRPr="007B62FF">
        <w:rPr>
          <w:rtl/>
        </w:rPr>
        <w:t xml:space="preserve"> ومقتضى العطف أنه راوي كتابه أيضاً</w:t>
      </w:r>
      <w:r w:rsidR="00527246">
        <w:rPr>
          <w:rtl/>
        </w:rPr>
        <w:t>،</w:t>
      </w:r>
      <w:r w:rsidRPr="007B62FF">
        <w:rPr>
          <w:rtl/>
        </w:rPr>
        <w:t xml:space="preserve"> ولكن لم نجد ذلك في عدّة نسخ من الفهرست.</w:t>
      </w:r>
    </w:p>
    <w:p w:rsidR="0017382C" w:rsidRPr="007B62FF" w:rsidRDefault="0017382C" w:rsidP="0017382C">
      <w:pPr>
        <w:pStyle w:val="libNormal"/>
        <w:rPr>
          <w:rtl/>
          <w:lang w:bidi="fa-IR"/>
        </w:rPr>
      </w:pPr>
      <w:r w:rsidRPr="0017382C">
        <w:rPr>
          <w:rStyle w:val="libFootnoteChar"/>
          <w:rtl/>
        </w:rPr>
        <w:t xml:space="preserve">نعم لعله مراد المصنف </w:t>
      </w:r>
      <w:r w:rsidRPr="0017382C">
        <w:rPr>
          <w:rStyle w:val="libAlaemChar"/>
          <w:rtl/>
        </w:rPr>
        <w:t>قدس‌سره</w:t>
      </w:r>
      <w:r w:rsidRPr="0017382C">
        <w:rPr>
          <w:rStyle w:val="libFootnoteChar"/>
          <w:rtl/>
        </w:rPr>
        <w:t xml:space="preserve"> الإشارة إلى رواية العباس بن عامر عنه</w:t>
      </w:r>
      <w:r w:rsidR="00527246">
        <w:rPr>
          <w:rStyle w:val="libFootnoteChar"/>
          <w:rtl/>
        </w:rPr>
        <w:t>،</w:t>
      </w:r>
      <w:r w:rsidRPr="0017382C">
        <w:rPr>
          <w:rStyle w:val="libFootnoteChar"/>
          <w:rtl/>
        </w:rPr>
        <w:t xml:space="preserve"> كما في الكافي 5</w:t>
      </w:r>
      <w:r w:rsidR="00527246">
        <w:rPr>
          <w:rStyle w:val="libFootnoteChar"/>
          <w:rtl/>
        </w:rPr>
        <w:t>:</w:t>
      </w:r>
      <w:r w:rsidRPr="0017382C">
        <w:rPr>
          <w:rStyle w:val="libFootnoteChar"/>
          <w:rtl/>
        </w:rPr>
        <w:t xml:space="preserve"> 314 / 42.</w:t>
      </w:r>
    </w:p>
    <w:p w:rsidR="0017382C" w:rsidRDefault="0017382C" w:rsidP="00C613E8">
      <w:pPr>
        <w:pStyle w:val="libNormal"/>
        <w:rPr>
          <w:rtl/>
        </w:rPr>
      </w:pPr>
      <w:r>
        <w:rPr>
          <w:rtl/>
        </w:rPr>
        <w:br w:type="page"/>
      </w:r>
    </w:p>
    <w:p w:rsidR="0017382C" w:rsidRDefault="0017382C" w:rsidP="00E10B1D">
      <w:pPr>
        <w:pStyle w:val="Heading3"/>
        <w:rPr>
          <w:rtl/>
        </w:rPr>
      </w:pPr>
      <w:bookmarkStart w:id="978" w:name="_Toc394922198"/>
      <w:r w:rsidRPr="004F14F2">
        <w:rPr>
          <w:rtl/>
        </w:rPr>
        <w:lastRenderedPageBreak/>
        <w:t>[3283] أبو عبد الله</w:t>
      </w:r>
      <w:r w:rsidR="00527246">
        <w:rPr>
          <w:rtl/>
        </w:rPr>
        <w:t>:</w:t>
      </w:r>
      <w:bookmarkEnd w:id="978"/>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979" w:name="_Toc394922199"/>
      <w:r w:rsidRPr="004F14F2">
        <w:rPr>
          <w:rtl/>
        </w:rPr>
        <w:t>[3284] أبو عبد الله الخراساني</w:t>
      </w:r>
      <w:r w:rsidR="00527246">
        <w:rPr>
          <w:rtl/>
        </w:rPr>
        <w:t>:</w:t>
      </w:r>
      <w:bookmarkEnd w:id="979"/>
    </w:p>
    <w:p w:rsidR="0017382C" w:rsidRPr="007B62FF" w:rsidRDefault="0017382C" w:rsidP="0017382C">
      <w:pPr>
        <w:pStyle w:val="libNormal"/>
        <w:rPr>
          <w:rtl/>
        </w:rPr>
      </w:pPr>
      <w:r w:rsidRPr="007B62FF">
        <w:rPr>
          <w:rtl/>
        </w:rPr>
        <w:t>صاحب كتاب معتمد في مشيخة الفقيه</w:t>
      </w:r>
      <w:r w:rsidR="00527246">
        <w:rPr>
          <w:rtl/>
        </w:rPr>
        <w:t>،</w:t>
      </w:r>
      <w:r w:rsidRPr="007B62FF">
        <w:rPr>
          <w:rtl/>
        </w:rPr>
        <w:t xml:space="preserve"> يرويه عنه</w:t>
      </w:r>
      <w:r w:rsidR="00527246">
        <w:rPr>
          <w:rtl/>
        </w:rPr>
        <w:t>:</w:t>
      </w:r>
      <w:r w:rsidRPr="007B62FF">
        <w:rPr>
          <w:rtl/>
        </w:rPr>
        <w:t xml:space="preserve"> إبراهيم بن هاشم </w:t>
      </w:r>
      <w:r w:rsidRPr="0017382C">
        <w:rPr>
          <w:rStyle w:val="libFootnotenumChar"/>
          <w:rtl/>
        </w:rPr>
        <w:t>(2)</w:t>
      </w:r>
      <w:r>
        <w:rPr>
          <w:rtl/>
        </w:rPr>
        <w:t>.</w:t>
      </w:r>
    </w:p>
    <w:p w:rsidR="0017382C" w:rsidRDefault="0017382C" w:rsidP="00E10B1D">
      <w:pPr>
        <w:pStyle w:val="Heading3"/>
        <w:rPr>
          <w:rtl/>
        </w:rPr>
      </w:pPr>
      <w:bookmarkStart w:id="980" w:name="_Toc394922200"/>
      <w:r w:rsidRPr="004F14F2">
        <w:rPr>
          <w:rtl/>
        </w:rPr>
        <w:t>[3285] أبو عبد الله الخَزّاز</w:t>
      </w:r>
      <w:r w:rsidR="00527246">
        <w:rPr>
          <w:rtl/>
        </w:rPr>
        <w:t>:</w:t>
      </w:r>
      <w:bookmarkEnd w:id="980"/>
    </w:p>
    <w:p w:rsidR="0017382C" w:rsidRPr="007B62FF" w:rsidRDefault="0017382C" w:rsidP="0017382C">
      <w:pPr>
        <w:pStyle w:val="libNormal"/>
        <w:rPr>
          <w:rtl/>
        </w:rPr>
      </w:pPr>
      <w:r w:rsidRPr="007B62FF">
        <w:rPr>
          <w:rtl/>
        </w:rPr>
        <w:t>عنه</w:t>
      </w:r>
      <w:r w:rsidR="00527246">
        <w:rPr>
          <w:rtl/>
        </w:rPr>
        <w:t>:</w:t>
      </w:r>
      <w:r w:rsidRPr="007B62FF">
        <w:rPr>
          <w:rtl/>
        </w:rPr>
        <w:t xml:space="preserve"> ابن أبي عمير</w:t>
      </w:r>
      <w:r w:rsidR="00527246">
        <w:rPr>
          <w:rtl/>
        </w:rPr>
        <w:t>،</w:t>
      </w:r>
      <w:r w:rsidRPr="007B62FF">
        <w:rPr>
          <w:rtl/>
        </w:rPr>
        <w:t xml:space="preserve"> في الكافي</w:t>
      </w:r>
      <w:r w:rsidR="00527246">
        <w:rPr>
          <w:rtl/>
        </w:rPr>
        <w:t>،</w:t>
      </w:r>
      <w:r w:rsidRPr="007B62FF">
        <w:rPr>
          <w:rtl/>
        </w:rPr>
        <w:t xml:space="preserve"> في باب فضل النظر إلى الكعبة </w:t>
      </w:r>
      <w:r w:rsidRPr="0017382C">
        <w:rPr>
          <w:rStyle w:val="libFootnotenumChar"/>
          <w:rtl/>
        </w:rPr>
        <w:t>(3)</w:t>
      </w:r>
      <w:r>
        <w:rPr>
          <w:rtl/>
        </w:rPr>
        <w:t>.</w:t>
      </w:r>
    </w:p>
    <w:p w:rsidR="0017382C" w:rsidRDefault="0017382C" w:rsidP="00E10B1D">
      <w:pPr>
        <w:pStyle w:val="Heading3"/>
        <w:rPr>
          <w:rtl/>
        </w:rPr>
      </w:pPr>
      <w:bookmarkStart w:id="981" w:name="_Toc394922201"/>
      <w:r w:rsidRPr="004F14F2">
        <w:rPr>
          <w:rtl/>
        </w:rPr>
        <w:t>[3286] أبو عبد الله الخُمْري</w:t>
      </w:r>
      <w:r w:rsidR="00527246">
        <w:rPr>
          <w:rtl/>
        </w:rPr>
        <w:t>:</w:t>
      </w:r>
      <w:bookmarkEnd w:id="981"/>
    </w:p>
    <w:p w:rsidR="0017382C" w:rsidRPr="007B62FF" w:rsidRDefault="0017382C" w:rsidP="0017382C">
      <w:pPr>
        <w:pStyle w:val="libNormal"/>
        <w:rPr>
          <w:rtl/>
        </w:rPr>
      </w:pPr>
      <w:r w:rsidRPr="007B62FF">
        <w:rPr>
          <w:rtl/>
        </w:rPr>
        <w:t xml:space="preserve">من مشايخ النجاشي </w:t>
      </w:r>
      <w:r w:rsidRPr="0017382C">
        <w:rPr>
          <w:rStyle w:val="libFootnotenumChar"/>
          <w:rtl/>
        </w:rPr>
        <w:t>(4)</w:t>
      </w:r>
      <w:r>
        <w:rPr>
          <w:rtl/>
        </w:rPr>
        <w:t>.</w:t>
      </w:r>
    </w:p>
    <w:p w:rsidR="0017382C" w:rsidRDefault="0017382C" w:rsidP="00E10B1D">
      <w:pPr>
        <w:pStyle w:val="Heading3"/>
        <w:rPr>
          <w:rtl/>
        </w:rPr>
      </w:pPr>
      <w:bookmarkStart w:id="982" w:name="_Toc394922202"/>
      <w:r w:rsidRPr="004F14F2">
        <w:rPr>
          <w:rtl/>
        </w:rPr>
        <w:t>[3287] أبو عبد الله صاحب السّابري</w:t>
      </w:r>
      <w:r w:rsidR="00527246">
        <w:rPr>
          <w:rtl/>
        </w:rPr>
        <w:t>:</w:t>
      </w:r>
      <w:bookmarkEnd w:id="982"/>
    </w:p>
    <w:p w:rsidR="0017382C" w:rsidRPr="007B62FF" w:rsidRDefault="0017382C" w:rsidP="0017382C">
      <w:pPr>
        <w:pStyle w:val="libNormal"/>
        <w:rPr>
          <w:rtl/>
        </w:rPr>
      </w:pPr>
      <w:r w:rsidRPr="007B62FF">
        <w:rPr>
          <w:rtl/>
        </w:rPr>
        <w:t>عنه</w:t>
      </w:r>
      <w:r w:rsidR="00527246">
        <w:rPr>
          <w:rtl/>
        </w:rPr>
        <w:t>:</w:t>
      </w:r>
      <w:r w:rsidRPr="007B62FF">
        <w:rPr>
          <w:rtl/>
        </w:rPr>
        <w:t xml:space="preserve"> ابن أبي عمير</w:t>
      </w:r>
      <w:r w:rsidR="00527246">
        <w:rPr>
          <w:rtl/>
        </w:rPr>
        <w:t>،</w:t>
      </w:r>
      <w:r w:rsidRPr="007B62FF">
        <w:rPr>
          <w:rtl/>
        </w:rPr>
        <w:t xml:space="preserve"> في الكافي</w:t>
      </w:r>
      <w:r w:rsidR="00527246">
        <w:rPr>
          <w:rtl/>
        </w:rPr>
        <w:t>،</w:t>
      </w:r>
      <w:r w:rsidRPr="007B62FF">
        <w:rPr>
          <w:rtl/>
        </w:rPr>
        <w:t xml:space="preserve"> في باب الشكر </w:t>
      </w:r>
      <w:r w:rsidRPr="0017382C">
        <w:rPr>
          <w:rStyle w:val="libFootnotenumChar"/>
          <w:rtl/>
        </w:rPr>
        <w:t>(5)</w:t>
      </w:r>
      <w:r>
        <w:rPr>
          <w:rtl/>
        </w:rPr>
        <w:t>.</w:t>
      </w:r>
      <w:r w:rsidRPr="007B62FF">
        <w:rPr>
          <w:rtl/>
        </w:rPr>
        <w:t xml:space="preserve"> واستظهر في الجامع كونه عمر بن يزيد </w:t>
      </w:r>
      <w:r w:rsidRPr="0017382C">
        <w:rPr>
          <w:rStyle w:val="libFootnotenumChar"/>
          <w:rtl/>
        </w:rPr>
        <w:t>(6)</w:t>
      </w:r>
      <w:r>
        <w:rPr>
          <w:rtl/>
        </w:rPr>
        <w:t>.</w:t>
      </w:r>
    </w:p>
    <w:p w:rsidR="0017382C" w:rsidRDefault="0017382C" w:rsidP="00E10B1D">
      <w:pPr>
        <w:pStyle w:val="Heading3"/>
        <w:rPr>
          <w:rtl/>
        </w:rPr>
      </w:pPr>
      <w:bookmarkStart w:id="983" w:name="_Toc394922203"/>
      <w:r w:rsidRPr="004F14F2">
        <w:rPr>
          <w:rtl/>
        </w:rPr>
        <w:t>[3288] أبو عبد الله الفرّاء</w:t>
      </w:r>
      <w:r w:rsidR="00527246">
        <w:rPr>
          <w:rtl/>
        </w:rPr>
        <w:t>:</w:t>
      </w:r>
      <w:bookmarkEnd w:id="983"/>
    </w:p>
    <w:p w:rsidR="0017382C" w:rsidRPr="007B62FF" w:rsidRDefault="0017382C" w:rsidP="0017382C">
      <w:pPr>
        <w:pStyle w:val="libNormal"/>
        <w:rPr>
          <w:rtl/>
        </w:rPr>
      </w:pPr>
      <w:r w:rsidRPr="007B62FF">
        <w:rPr>
          <w:rtl/>
        </w:rPr>
        <w:t xml:space="preserve">صاحب كتاب معتمد في المشيخة </w:t>
      </w:r>
      <w:r w:rsidRPr="0017382C">
        <w:rPr>
          <w:rStyle w:val="libFootnotenumChar"/>
          <w:rtl/>
        </w:rPr>
        <w:t>(7)</w:t>
      </w:r>
      <w:r w:rsidR="00527246">
        <w:rPr>
          <w:rtl/>
        </w:rPr>
        <w:t>،</w:t>
      </w:r>
      <w:r w:rsidRPr="007B62FF">
        <w:rPr>
          <w:rtl/>
        </w:rPr>
        <w:t xml:space="preserve"> وفي الفهرست</w:t>
      </w:r>
      <w:r w:rsidR="00527246">
        <w:rPr>
          <w:rtl/>
        </w:rPr>
        <w:t>:</w:t>
      </w:r>
      <w:r w:rsidRPr="007B62FF">
        <w:rPr>
          <w:rtl/>
        </w:rPr>
        <w:t xml:space="preserve"> يرويه عنه</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326 / 4891 </w:t>
      </w:r>
      <w:r>
        <w:rPr>
          <w:rtl/>
        </w:rPr>
        <w:t>(</w:t>
      </w:r>
      <w:r w:rsidRPr="007B62FF">
        <w:rPr>
          <w:rtl/>
        </w:rPr>
        <w:t>طبع جامعة المدرسين</w:t>
      </w:r>
      <w:r>
        <w:rPr>
          <w:rtl/>
        </w:rPr>
        <w:t>)</w:t>
      </w:r>
    </w:p>
    <w:p w:rsidR="0017382C" w:rsidRPr="007B62FF" w:rsidRDefault="0017382C" w:rsidP="0017382C">
      <w:pPr>
        <w:pStyle w:val="libFootnote0"/>
        <w:rPr>
          <w:rtl/>
        </w:rPr>
      </w:pPr>
      <w:r w:rsidRPr="007B62FF">
        <w:rPr>
          <w:rtl/>
        </w:rPr>
        <w:t>(2) الفقيه 4</w:t>
      </w:r>
      <w:r w:rsidR="00527246">
        <w:rPr>
          <w:rtl/>
        </w:rPr>
        <w:t>:</w:t>
      </w:r>
      <w:r w:rsidRPr="007B62FF">
        <w:rPr>
          <w:rtl/>
        </w:rPr>
        <w:t xml:space="preserve"> 119 120 من المشيخة.</w:t>
      </w:r>
    </w:p>
    <w:p w:rsidR="0017382C" w:rsidRPr="007B62FF" w:rsidRDefault="0017382C" w:rsidP="0017382C">
      <w:pPr>
        <w:pStyle w:val="libFootnote0"/>
        <w:rPr>
          <w:rtl/>
        </w:rPr>
      </w:pPr>
      <w:r w:rsidRPr="007B62FF">
        <w:rPr>
          <w:rtl/>
        </w:rPr>
        <w:t>(3) الكافي 4</w:t>
      </w:r>
      <w:r w:rsidR="00527246">
        <w:rPr>
          <w:rtl/>
        </w:rPr>
        <w:t>:</w:t>
      </w:r>
      <w:r w:rsidRPr="007B62FF">
        <w:rPr>
          <w:rtl/>
        </w:rPr>
        <w:t xml:space="preserve"> 240 / 3.</w:t>
      </w:r>
    </w:p>
    <w:p w:rsidR="0017382C" w:rsidRPr="007B62FF" w:rsidRDefault="0017382C" w:rsidP="0017382C">
      <w:pPr>
        <w:pStyle w:val="libFootnote0"/>
        <w:rPr>
          <w:rtl/>
        </w:rPr>
      </w:pPr>
      <w:r w:rsidRPr="007B62FF">
        <w:rPr>
          <w:rtl/>
        </w:rPr>
        <w:t>(4) راجع رجال النجاشي</w:t>
      </w:r>
      <w:r w:rsidR="00527246">
        <w:rPr>
          <w:rtl/>
        </w:rPr>
        <w:t>:</w:t>
      </w:r>
      <w:r w:rsidRPr="007B62FF">
        <w:rPr>
          <w:rtl/>
        </w:rPr>
        <w:t xml:space="preserve"> 68 / 165</w:t>
      </w:r>
      <w:r w:rsidR="00527246">
        <w:rPr>
          <w:rtl/>
        </w:rPr>
        <w:t>،</w:t>
      </w:r>
      <w:r w:rsidRPr="007B62FF">
        <w:rPr>
          <w:rtl/>
        </w:rPr>
        <w:t xml:space="preserve"> في ترجمة الحسين بن أحمد بن مغيرة وفيه</w:t>
      </w:r>
      <w:r w:rsidR="00527246">
        <w:rPr>
          <w:rtl/>
        </w:rPr>
        <w:t>:</w:t>
      </w:r>
      <w:r w:rsidRPr="007B62FF">
        <w:rPr>
          <w:rtl/>
        </w:rPr>
        <w:t xml:space="preserve"> أبو عبد الله بن الخمري.</w:t>
      </w:r>
    </w:p>
    <w:p w:rsidR="0017382C" w:rsidRPr="007B62FF" w:rsidRDefault="0017382C" w:rsidP="0017382C">
      <w:pPr>
        <w:pStyle w:val="libFootnote0"/>
        <w:rPr>
          <w:rtl/>
        </w:rPr>
      </w:pPr>
      <w:r w:rsidRPr="007B62FF">
        <w:rPr>
          <w:rtl/>
        </w:rPr>
        <w:t>(5) أُصول الكافي 2</w:t>
      </w:r>
      <w:r w:rsidR="00527246">
        <w:rPr>
          <w:rtl/>
        </w:rPr>
        <w:t>:</w:t>
      </w:r>
      <w:r w:rsidRPr="007B62FF">
        <w:rPr>
          <w:rtl/>
        </w:rPr>
        <w:t xml:space="preserve"> 80 / 27.</w:t>
      </w:r>
    </w:p>
    <w:p w:rsidR="0017382C" w:rsidRPr="007B62FF" w:rsidRDefault="0017382C" w:rsidP="0017382C">
      <w:pPr>
        <w:pStyle w:val="libFootnote0"/>
        <w:rPr>
          <w:rtl/>
        </w:rPr>
      </w:pPr>
      <w:r w:rsidRPr="007B62FF">
        <w:rPr>
          <w:rtl/>
        </w:rPr>
        <w:t>(6) جامع الرواة 2</w:t>
      </w:r>
      <w:r w:rsidR="00527246">
        <w:rPr>
          <w:rtl/>
        </w:rPr>
        <w:t>:</w:t>
      </w:r>
      <w:r w:rsidRPr="007B62FF">
        <w:rPr>
          <w:rtl/>
        </w:rPr>
        <w:t xml:space="preserve"> 399.</w:t>
      </w:r>
    </w:p>
    <w:p w:rsidR="0017382C" w:rsidRPr="007B62FF" w:rsidRDefault="0017382C" w:rsidP="0017382C">
      <w:pPr>
        <w:pStyle w:val="libFootnote0"/>
        <w:rPr>
          <w:rtl/>
        </w:rPr>
      </w:pPr>
      <w:r w:rsidRPr="007B62FF">
        <w:rPr>
          <w:rtl/>
        </w:rPr>
        <w:t>(7) الفقيه 4</w:t>
      </w:r>
      <w:r w:rsidR="00527246">
        <w:rPr>
          <w:rtl/>
        </w:rPr>
        <w:t>:</w:t>
      </w:r>
      <w:r w:rsidRPr="007B62FF">
        <w:rPr>
          <w:rtl/>
        </w:rPr>
        <w:t xml:space="preserve"> 34</w:t>
      </w:r>
      <w:r w:rsidR="00527246">
        <w:rPr>
          <w:rtl/>
        </w:rPr>
        <w:t>،</w:t>
      </w:r>
      <w:r w:rsidRPr="007B62FF">
        <w:rPr>
          <w:rtl/>
        </w:rPr>
        <w:t xml:space="preserve"> من المشيخة.</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ابن أبي عمير </w:t>
      </w:r>
      <w:r w:rsidRPr="0017382C">
        <w:rPr>
          <w:rStyle w:val="libFootnotenumChar"/>
          <w:rtl/>
        </w:rPr>
        <w:t>(1)</w:t>
      </w:r>
      <w:r w:rsidR="00527246">
        <w:rPr>
          <w:rtl/>
        </w:rPr>
        <w:t>،</w:t>
      </w:r>
      <w:r w:rsidRPr="007B62FF">
        <w:rPr>
          <w:rtl/>
        </w:rPr>
        <w:t xml:space="preserve"> وقد مر </w:t>
      </w:r>
      <w:r w:rsidRPr="0017382C">
        <w:rPr>
          <w:rStyle w:val="libFootnotenumChar"/>
          <w:rtl/>
        </w:rPr>
        <w:t>(2)</w:t>
      </w:r>
      <w:r>
        <w:rPr>
          <w:rtl/>
        </w:rPr>
        <w:t>.</w:t>
      </w:r>
    </w:p>
    <w:p w:rsidR="0017382C" w:rsidRDefault="0017382C" w:rsidP="00E10B1D">
      <w:pPr>
        <w:pStyle w:val="Heading3"/>
        <w:rPr>
          <w:rtl/>
        </w:rPr>
      </w:pPr>
      <w:bookmarkStart w:id="984" w:name="_Toc394922204"/>
      <w:r w:rsidRPr="004F14F2">
        <w:rPr>
          <w:rtl/>
        </w:rPr>
        <w:t>[3289] أبو عبد الله بن محمّد</w:t>
      </w:r>
      <w:r w:rsidR="00527246">
        <w:rPr>
          <w:rtl/>
        </w:rPr>
        <w:t>:</w:t>
      </w:r>
      <w:bookmarkEnd w:id="984"/>
    </w:p>
    <w:p w:rsidR="0017382C" w:rsidRPr="007B62FF" w:rsidRDefault="0017382C" w:rsidP="0017382C">
      <w:pPr>
        <w:pStyle w:val="libNormal"/>
        <w:rPr>
          <w:rtl/>
        </w:rPr>
      </w:pPr>
      <w:r w:rsidRPr="007B62FF">
        <w:rPr>
          <w:rtl/>
        </w:rPr>
        <w:t>في الفهرست</w:t>
      </w:r>
      <w:r w:rsidR="00527246">
        <w:rPr>
          <w:rtl/>
        </w:rPr>
        <w:t>:</w:t>
      </w:r>
      <w:r w:rsidRPr="007B62FF">
        <w:rPr>
          <w:rtl/>
        </w:rPr>
        <w:t xml:space="preserve"> ذكره ابن عقدة</w:t>
      </w:r>
      <w:r w:rsidR="00527246">
        <w:rPr>
          <w:rtl/>
        </w:rPr>
        <w:t>،</w:t>
      </w:r>
      <w:r w:rsidRPr="007B62FF">
        <w:rPr>
          <w:rtl/>
        </w:rPr>
        <w:t xml:space="preserve"> له كتاب رويناه عن ابن أبي عمير عن الأحول عنه </w:t>
      </w:r>
      <w:r w:rsidRPr="0017382C">
        <w:rPr>
          <w:rStyle w:val="libFootnotenumChar"/>
          <w:rtl/>
        </w:rPr>
        <w:t>(3)</w:t>
      </w:r>
      <w:r>
        <w:rPr>
          <w:rtl/>
        </w:rPr>
        <w:t>.</w:t>
      </w:r>
      <w:r w:rsidRPr="007B62FF">
        <w:rPr>
          <w:rtl/>
        </w:rPr>
        <w:t xml:space="preserve"> والظاهر أنّه الذي تقدم في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Pr="007B62FF" w:rsidRDefault="0017382C" w:rsidP="0017382C">
      <w:pPr>
        <w:pStyle w:val="libNormal"/>
        <w:rPr>
          <w:rtl/>
        </w:rPr>
      </w:pPr>
      <w:r w:rsidRPr="007B62FF">
        <w:rPr>
          <w:rtl/>
        </w:rPr>
        <w:t>وقوله</w:t>
      </w:r>
      <w:r w:rsidR="00527246">
        <w:rPr>
          <w:rtl/>
        </w:rPr>
        <w:t>:</w:t>
      </w:r>
      <w:r w:rsidRPr="007B62FF">
        <w:rPr>
          <w:rtl/>
        </w:rPr>
        <w:t xml:space="preserve"> ذكره ابن عقدة أي في رجال الصادق </w:t>
      </w:r>
      <w:r w:rsidRPr="0017382C">
        <w:rPr>
          <w:rStyle w:val="libAlaemChar"/>
          <w:rtl/>
        </w:rPr>
        <w:t>عليه‌السلام</w:t>
      </w:r>
      <w:r w:rsidR="00527246">
        <w:rPr>
          <w:rtl/>
        </w:rPr>
        <w:t>،</w:t>
      </w:r>
      <w:r w:rsidRPr="007B62FF">
        <w:rPr>
          <w:rtl/>
        </w:rPr>
        <w:t xml:space="preserve"> فلوثاقته أمارتان.</w:t>
      </w:r>
    </w:p>
    <w:p w:rsidR="0017382C" w:rsidRDefault="0017382C" w:rsidP="00E10B1D">
      <w:pPr>
        <w:pStyle w:val="Heading3"/>
        <w:rPr>
          <w:rtl/>
        </w:rPr>
      </w:pPr>
      <w:bookmarkStart w:id="985" w:name="_Toc394922205"/>
      <w:r w:rsidRPr="004F14F2">
        <w:rPr>
          <w:rtl/>
        </w:rPr>
        <w:t>[3290] أبو عبد الله</w:t>
      </w:r>
      <w:r w:rsidR="00527246">
        <w:rPr>
          <w:rtl/>
        </w:rPr>
        <w:t>:</w:t>
      </w:r>
      <w:bookmarkEnd w:id="985"/>
    </w:p>
    <w:p w:rsidR="0017382C" w:rsidRPr="007B62FF" w:rsidRDefault="0017382C" w:rsidP="0017382C">
      <w:pPr>
        <w:pStyle w:val="libNormal"/>
        <w:rPr>
          <w:rtl/>
        </w:rPr>
      </w:pPr>
      <w:r w:rsidRPr="007B62FF">
        <w:rPr>
          <w:rtl/>
        </w:rPr>
        <w:t>مولى عبد ربّه</w:t>
      </w:r>
      <w:r w:rsidR="00527246">
        <w:rPr>
          <w:rtl/>
        </w:rPr>
        <w:t>،</w:t>
      </w:r>
      <w:r w:rsidRPr="007B62FF">
        <w:rPr>
          <w:rtl/>
        </w:rPr>
        <w:t xml:space="preserve"> عنه</w:t>
      </w:r>
      <w:r w:rsidR="00527246">
        <w:rPr>
          <w:rtl/>
        </w:rPr>
        <w:t>:</w:t>
      </w:r>
      <w:r w:rsidRPr="007B62FF">
        <w:rPr>
          <w:rtl/>
        </w:rPr>
        <w:t xml:space="preserve"> ابن مسكان</w:t>
      </w:r>
      <w:r w:rsidR="00527246">
        <w:rPr>
          <w:rtl/>
        </w:rPr>
        <w:t>،</w:t>
      </w:r>
      <w:r w:rsidRPr="007B62FF">
        <w:rPr>
          <w:rtl/>
        </w:rPr>
        <w:t xml:space="preserve"> في التهذيب</w:t>
      </w:r>
      <w:r w:rsidR="00527246">
        <w:rPr>
          <w:rtl/>
        </w:rPr>
        <w:t>،</w:t>
      </w:r>
      <w:r w:rsidRPr="007B62FF">
        <w:rPr>
          <w:rtl/>
        </w:rPr>
        <w:t xml:space="preserve"> في باب بيع الواحد بالاثنين </w:t>
      </w:r>
      <w:r w:rsidRPr="0017382C">
        <w:rPr>
          <w:rStyle w:val="libFootnotenumChar"/>
          <w:rtl/>
        </w:rPr>
        <w:t>(5)</w:t>
      </w:r>
      <w:r>
        <w:rPr>
          <w:rtl/>
        </w:rPr>
        <w:t>.</w:t>
      </w:r>
    </w:p>
    <w:p w:rsidR="0017382C" w:rsidRDefault="0017382C" w:rsidP="00E10B1D">
      <w:pPr>
        <w:pStyle w:val="Heading3"/>
        <w:rPr>
          <w:rtl/>
        </w:rPr>
      </w:pPr>
      <w:bookmarkStart w:id="986" w:name="_Toc394922206"/>
      <w:r w:rsidRPr="004F14F2">
        <w:rPr>
          <w:rtl/>
        </w:rPr>
        <w:t>[3291] أبو عثمان</w:t>
      </w:r>
      <w:r w:rsidR="00527246">
        <w:rPr>
          <w:rtl/>
        </w:rPr>
        <w:t>:</w:t>
      </w:r>
      <w:bookmarkEnd w:id="986"/>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987" w:name="_Toc394922207"/>
      <w:r w:rsidRPr="004F14F2">
        <w:rPr>
          <w:rtl/>
        </w:rPr>
        <w:t>[3292] أبو عثمان الأحول</w:t>
      </w:r>
      <w:r w:rsidR="00527246">
        <w:rPr>
          <w:rtl/>
        </w:rPr>
        <w:t>:</w:t>
      </w:r>
      <w:bookmarkEnd w:id="987"/>
    </w:p>
    <w:p w:rsidR="0017382C" w:rsidRPr="007B62FF" w:rsidRDefault="0017382C" w:rsidP="0017382C">
      <w:pPr>
        <w:pStyle w:val="libNormal"/>
        <w:rPr>
          <w:rtl/>
        </w:rPr>
      </w:pPr>
      <w:r w:rsidRPr="007B62FF">
        <w:rPr>
          <w:rtl/>
        </w:rPr>
        <w:t xml:space="preserve">له كتاب في الفهرست </w:t>
      </w:r>
      <w:r w:rsidRPr="0017382C">
        <w:rPr>
          <w:rStyle w:val="libFootnotenumChar"/>
          <w:rtl/>
        </w:rPr>
        <w:t>(7)</w:t>
      </w:r>
      <w:r w:rsidR="00527246">
        <w:rPr>
          <w:rtl/>
        </w:rPr>
        <w:t>،</w:t>
      </w:r>
      <w:r w:rsidRPr="007B62FF">
        <w:rPr>
          <w:rtl/>
        </w:rPr>
        <w:t xml:space="preserve"> والنجاشي </w:t>
      </w:r>
      <w:r w:rsidRPr="0017382C">
        <w:rPr>
          <w:rStyle w:val="libFootnotenumChar"/>
          <w:rtl/>
        </w:rPr>
        <w:t>(8)</w:t>
      </w:r>
      <w:r w:rsidR="00527246">
        <w:rPr>
          <w:rtl/>
        </w:rPr>
        <w:t>،</w:t>
      </w:r>
      <w:r w:rsidRPr="007B62FF">
        <w:rPr>
          <w:rtl/>
        </w:rPr>
        <w:t xml:space="preserve"> يرويه عنه صفوان بن يحيى</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فهرست الشيخ</w:t>
      </w:r>
      <w:r w:rsidR="00527246">
        <w:rPr>
          <w:rtl/>
        </w:rPr>
        <w:t>:</w:t>
      </w:r>
      <w:r w:rsidRPr="007B62FF">
        <w:rPr>
          <w:rtl/>
        </w:rPr>
        <w:t xml:space="preserve"> 187 / 834.</w:t>
      </w:r>
    </w:p>
    <w:p w:rsidR="0017382C" w:rsidRPr="007B62FF" w:rsidRDefault="0017382C" w:rsidP="0017382C">
      <w:pPr>
        <w:pStyle w:val="libFootnote0"/>
        <w:rPr>
          <w:rtl/>
        </w:rPr>
      </w:pPr>
      <w:r w:rsidRPr="007B62FF">
        <w:rPr>
          <w:rtl/>
        </w:rPr>
        <w:t>(2) تقدّم في الجزء الخامس صحيفة</w:t>
      </w:r>
      <w:r w:rsidR="00527246">
        <w:rPr>
          <w:rtl/>
        </w:rPr>
        <w:t>:</w:t>
      </w:r>
      <w:r w:rsidRPr="007B62FF">
        <w:rPr>
          <w:rtl/>
        </w:rPr>
        <w:t xml:space="preserve"> 437</w:t>
      </w:r>
      <w:r w:rsidR="00527246">
        <w:rPr>
          <w:rtl/>
        </w:rPr>
        <w:t>،</w:t>
      </w:r>
      <w:r w:rsidRPr="007B62FF">
        <w:rPr>
          <w:rtl/>
        </w:rPr>
        <w:t xml:space="preserve"> الفائدة الخامسة</w:t>
      </w:r>
      <w:r w:rsidR="00527246">
        <w:rPr>
          <w:rtl/>
        </w:rPr>
        <w:t>،</w:t>
      </w:r>
      <w:r w:rsidRPr="007B62FF">
        <w:rPr>
          <w:rtl/>
        </w:rPr>
        <w:t xml:space="preserve"> برمز </w:t>
      </w:r>
      <w:r>
        <w:rPr>
          <w:rtl/>
        </w:rPr>
        <w:t>(</w:t>
      </w:r>
      <w:r w:rsidRPr="007B62FF">
        <w:rPr>
          <w:rtl/>
        </w:rPr>
        <w:t>شعج</w:t>
      </w:r>
      <w:r>
        <w:rPr>
          <w:rtl/>
        </w:rPr>
        <w:t>)</w:t>
      </w:r>
      <w:r w:rsidR="00527246">
        <w:rPr>
          <w:rtl/>
        </w:rPr>
        <w:t>،</w:t>
      </w:r>
      <w:r w:rsidRPr="007B62FF">
        <w:rPr>
          <w:rtl/>
        </w:rPr>
        <w:t xml:space="preserve"> رقم الطريق</w:t>
      </w:r>
      <w:r w:rsidR="00527246">
        <w:rPr>
          <w:rtl/>
        </w:rPr>
        <w:t>:</w:t>
      </w:r>
      <w:r w:rsidRPr="007B62FF">
        <w:rPr>
          <w:rtl/>
        </w:rPr>
        <w:t xml:space="preserve"> [373]</w:t>
      </w:r>
      <w:r>
        <w:rPr>
          <w:rtl/>
        </w:rPr>
        <w:t>.</w:t>
      </w:r>
    </w:p>
    <w:p w:rsidR="0017382C" w:rsidRPr="007B62FF" w:rsidRDefault="0017382C" w:rsidP="0017382C">
      <w:pPr>
        <w:pStyle w:val="libFootnote0"/>
        <w:rPr>
          <w:rtl/>
        </w:rPr>
      </w:pPr>
      <w:r w:rsidRPr="007B62FF">
        <w:rPr>
          <w:rtl/>
        </w:rPr>
        <w:t>(3) فهرست الشيخ</w:t>
      </w:r>
      <w:r w:rsidR="00527246">
        <w:rPr>
          <w:rtl/>
        </w:rPr>
        <w:t>:</w:t>
      </w:r>
      <w:r w:rsidRPr="007B62FF">
        <w:rPr>
          <w:rtl/>
        </w:rPr>
        <w:t xml:space="preserve"> 188 / 837.</w:t>
      </w:r>
    </w:p>
    <w:p w:rsidR="0017382C" w:rsidRPr="007B62FF" w:rsidRDefault="0017382C" w:rsidP="0017382C">
      <w:pPr>
        <w:pStyle w:val="libFootnote0"/>
        <w:rPr>
          <w:rtl/>
        </w:rPr>
      </w:pPr>
      <w:r w:rsidRPr="007B62FF">
        <w:rPr>
          <w:rtl/>
        </w:rPr>
        <w:t xml:space="preserve">(4) تقدّم قبل قليل بعنوان </w:t>
      </w:r>
      <w:r>
        <w:rPr>
          <w:rtl/>
        </w:rPr>
        <w:t>(</w:t>
      </w:r>
      <w:r w:rsidRPr="007B62FF">
        <w:rPr>
          <w:rtl/>
        </w:rPr>
        <w:t>أبو عبد الله</w:t>
      </w:r>
      <w:r>
        <w:rPr>
          <w:rtl/>
        </w:rPr>
        <w:t>)</w:t>
      </w:r>
      <w:r w:rsidRPr="007B62FF">
        <w:rPr>
          <w:rtl/>
        </w:rPr>
        <w:t xml:space="preserve"> في الرقم</w:t>
      </w:r>
      <w:r w:rsidR="00527246">
        <w:rPr>
          <w:rtl/>
        </w:rPr>
        <w:t>:</w:t>
      </w:r>
      <w:r w:rsidRPr="007B62FF">
        <w:rPr>
          <w:rtl/>
        </w:rPr>
        <w:t xml:space="preserve"> [3393]</w:t>
      </w:r>
      <w:r>
        <w:rPr>
          <w:rtl/>
        </w:rPr>
        <w:t>.</w:t>
      </w:r>
    </w:p>
    <w:p w:rsidR="0017382C" w:rsidRPr="007B62FF" w:rsidRDefault="0017382C" w:rsidP="0017382C">
      <w:pPr>
        <w:pStyle w:val="libFootnote0"/>
        <w:rPr>
          <w:rtl/>
        </w:rPr>
      </w:pPr>
      <w:r w:rsidRPr="007B62FF">
        <w:rPr>
          <w:rtl/>
        </w:rPr>
        <w:t>(5) تهذيب الأحكام 7</w:t>
      </w:r>
      <w:r w:rsidR="00527246">
        <w:rPr>
          <w:rtl/>
        </w:rPr>
        <w:t>:</w:t>
      </w:r>
      <w:r w:rsidRPr="007B62FF">
        <w:rPr>
          <w:rtl/>
        </w:rPr>
        <w:t xml:space="preserve"> 111 / 478.</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338 / 6.</w:t>
      </w:r>
    </w:p>
    <w:p w:rsidR="0017382C" w:rsidRPr="007B62FF" w:rsidRDefault="0017382C" w:rsidP="0017382C">
      <w:pPr>
        <w:pStyle w:val="libFootnote0"/>
        <w:rPr>
          <w:rtl/>
        </w:rPr>
      </w:pPr>
      <w:r w:rsidRPr="007B62FF">
        <w:rPr>
          <w:rtl/>
        </w:rPr>
        <w:t>(7) فهرست الشيخ</w:t>
      </w:r>
      <w:r w:rsidR="00527246">
        <w:rPr>
          <w:rtl/>
        </w:rPr>
        <w:t>:</w:t>
      </w:r>
      <w:r w:rsidRPr="007B62FF">
        <w:rPr>
          <w:rtl/>
        </w:rPr>
        <w:t xml:space="preserve"> 188 / 841.</w:t>
      </w:r>
    </w:p>
    <w:p w:rsidR="0017382C" w:rsidRPr="007B62FF" w:rsidRDefault="0017382C" w:rsidP="0017382C">
      <w:pPr>
        <w:pStyle w:val="libFootnote0"/>
        <w:rPr>
          <w:rtl/>
        </w:rPr>
      </w:pPr>
      <w:r w:rsidRPr="007B62FF">
        <w:rPr>
          <w:rtl/>
        </w:rPr>
        <w:t>(8) رجال النجاشي</w:t>
      </w:r>
      <w:r w:rsidR="00527246">
        <w:rPr>
          <w:rtl/>
        </w:rPr>
        <w:t>:</w:t>
      </w:r>
      <w:r w:rsidRPr="007B62FF">
        <w:rPr>
          <w:rtl/>
        </w:rPr>
        <w:t xml:space="preserve"> 458 / 1248.</w:t>
      </w:r>
    </w:p>
    <w:p w:rsidR="0017382C" w:rsidRDefault="0017382C" w:rsidP="00C613E8">
      <w:pPr>
        <w:pStyle w:val="libNormal"/>
        <w:rPr>
          <w:rtl/>
        </w:rPr>
      </w:pPr>
      <w:r>
        <w:rPr>
          <w:rtl/>
        </w:rPr>
        <w:br w:type="page"/>
      </w:r>
    </w:p>
    <w:p w:rsidR="0017382C" w:rsidRDefault="0017382C" w:rsidP="00E10B1D">
      <w:pPr>
        <w:pStyle w:val="Heading3"/>
        <w:rPr>
          <w:rtl/>
        </w:rPr>
      </w:pPr>
      <w:bookmarkStart w:id="988" w:name="_Toc394922208"/>
      <w:r w:rsidRPr="004F14F2">
        <w:rPr>
          <w:rtl/>
        </w:rPr>
        <w:lastRenderedPageBreak/>
        <w:t>[3293] أبو عزّة</w:t>
      </w:r>
      <w:r w:rsidR="00527246">
        <w:rPr>
          <w:rtl/>
        </w:rPr>
        <w:t>:</w:t>
      </w:r>
      <w:bookmarkEnd w:id="988"/>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989" w:name="_Toc394922209"/>
      <w:r w:rsidRPr="004F14F2">
        <w:rPr>
          <w:rtl/>
        </w:rPr>
        <w:t>[3294] أبو علي الأرجاني</w:t>
      </w:r>
      <w:r w:rsidR="00527246">
        <w:rPr>
          <w:rtl/>
        </w:rPr>
        <w:t>:</w:t>
      </w:r>
      <w:bookmarkEnd w:id="989"/>
    </w:p>
    <w:p w:rsidR="0017382C" w:rsidRPr="007B62FF" w:rsidRDefault="0017382C" w:rsidP="0017382C">
      <w:pPr>
        <w:pStyle w:val="libNormal"/>
        <w:rPr>
          <w:rtl/>
        </w:rPr>
      </w:pPr>
      <w:r w:rsidRPr="007B62FF">
        <w:rPr>
          <w:rtl/>
        </w:rPr>
        <w:t>في الكافي</w:t>
      </w:r>
      <w:r w:rsidR="00527246">
        <w:rPr>
          <w:rtl/>
        </w:rPr>
        <w:t>،</w:t>
      </w:r>
      <w:r w:rsidRPr="007B62FF">
        <w:rPr>
          <w:rtl/>
        </w:rPr>
        <w:t xml:space="preserve"> في باب الإشارة والنص على أبي الحسن موسى </w:t>
      </w:r>
      <w:r w:rsidRPr="0017382C">
        <w:rPr>
          <w:rStyle w:val="libAlaemChar"/>
          <w:rtl/>
        </w:rPr>
        <w:t>عليه‌السلام</w:t>
      </w:r>
      <w:r w:rsidR="00527246">
        <w:rPr>
          <w:rtl/>
        </w:rPr>
        <w:t>:</w:t>
      </w:r>
      <w:r w:rsidRPr="007B62FF">
        <w:rPr>
          <w:rtl/>
        </w:rPr>
        <w:t xml:space="preserve"> عن العدة</w:t>
      </w:r>
      <w:r w:rsidR="00527246">
        <w:rPr>
          <w:rtl/>
        </w:rPr>
        <w:t>،</w:t>
      </w:r>
      <w:r w:rsidRPr="007B62FF">
        <w:rPr>
          <w:rtl/>
        </w:rPr>
        <w:t xml:space="preserve"> عن أحمد بن محمّد</w:t>
      </w:r>
      <w:r w:rsidR="00527246">
        <w:rPr>
          <w:rtl/>
        </w:rPr>
        <w:t>،</w:t>
      </w:r>
      <w:r w:rsidRPr="007B62FF">
        <w:rPr>
          <w:rtl/>
        </w:rPr>
        <w:t xml:space="preserve"> قال</w:t>
      </w:r>
      <w:r w:rsidR="00527246">
        <w:rPr>
          <w:rtl/>
        </w:rPr>
        <w:t>:</w:t>
      </w:r>
      <w:r w:rsidRPr="007B62FF">
        <w:rPr>
          <w:rtl/>
        </w:rPr>
        <w:t xml:space="preserve"> حدثني أبو علي الأرجاني الفارسي</w:t>
      </w:r>
      <w:r w:rsidR="00527246">
        <w:rPr>
          <w:rtl/>
        </w:rPr>
        <w:t>،</w:t>
      </w:r>
      <w:r w:rsidRPr="007B62FF">
        <w:rPr>
          <w:rtl/>
        </w:rPr>
        <w:t xml:space="preserve"> عن عبد الرحمن بن الحجاج</w:t>
      </w:r>
      <w:r w:rsidR="00527246">
        <w:rPr>
          <w:rtl/>
        </w:rPr>
        <w:t>،</w:t>
      </w:r>
      <w:r w:rsidRPr="007B62FF">
        <w:rPr>
          <w:rtl/>
        </w:rPr>
        <w:t xml:space="preserve"> قال</w:t>
      </w:r>
      <w:r w:rsidR="00527246">
        <w:rPr>
          <w:rtl/>
        </w:rPr>
        <w:t>:</w:t>
      </w:r>
      <w:r w:rsidRPr="007B62FF">
        <w:rPr>
          <w:rtl/>
        </w:rPr>
        <w:t xml:space="preserve"> سألت عبد الرحمن في السنة التي أُخذ فيها أبو الحسن الماضي </w:t>
      </w:r>
      <w:r w:rsidRPr="0017382C">
        <w:rPr>
          <w:rStyle w:val="libAlaemChar"/>
          <w:rtl/>
        </w:rPr>
        <w:t>عليه‌السلام</w:t>
      </w:r>
      <w:r w:rsidR="00527246">
        <w:rPr>
          <w:rtl/>
        </w:rPr>
        <w:t>،</w:t>
      </w:r>
      <w:r w:rsidRPr="007B62FF">
        <w:rPr>
          <w:rtl/>
        </w:rPr>
        <w:t xml:space="preserve"> فقلت له</w:t>
      </w:r>
      <w:r w:rsidR="00527246">
        <w:rPr>
          <w:rtl/>
        </w:rPr>
        <w:t>:</w:t>
      </w:r>
      <w:r w:rsidRPr="007B62FF">
        <w:rPr>
          <w:rtl/>
        </w:rPr>
        <w:t xml:space="preserve"> إنَّ هذا الرجل قد صار في يد هذا وما ندري إلى ما يصير</w:t>
      </w:r>
      <w:r w:rsidR="00527246">
        <w:rPr>
          <w:rtl/>
        </w:rPr>
        <w:t>،</w:t>
      </w:r>
      <w:r w:rsidRPr="007B62FF">
        <w:rPr>
          <w:rtl/>
        </w:rPr>
        <w:t xml:space="preserve"> فهل بلغك عنه في أحد من ولده شيء</w:t>
      </w:r>
      <w:r>
        <w:rPr>
          <w:rtl/>
        </w:rPr>
        <w:t>؟</w:t>
      </w:r>
      <w:r w:rsidRPr="007B62FF">
        <w:rPr>
          <w:rtl/>
        </w:rPr>
        <w:t xml:space="preserve"> فقال لي</w:t>
      </w:r>
      <w:r w:rsidR="00527246">
        <w:rPr>
          <w:rtl/>
        </w:rPr>
        <w:t>:</w:t>
      </w:r>
      <w:r w:rsidRPr="007B62FF">
        <w:rPr>
          <w:rtl/>
        </w:rPr>
        <w:t xml:space="preserve"> ما ظننت أنَّ أحداً يسألني عن هذه المسألة</w:t>
      </w:r>
      <w:r w:rsidR="00527246">
        <w:rPr>
          <w:rtl/>
        </w:rPr>
        <w:t>،</w:t>
      </w:r>
      <w:r w:rsidRPr="007B62FF">
        <w:rPr>
          <w:rtl/>
        </w:rPr>
        <w:t xml:space="preserve"> دخلت على جعفر بن محمّد </w:t>
      </w:r>
      <w:r>
        <w:rPr>
          <w:rtl/>
        </w:rPr>
        <w:t>(</w:t>
      </w:r>
      <w:r w:rsidRPr="007B62FF">
        <w:rPr>
          <w:rtl/>
        </w:rPr>
        <w:t>عليهما السّلام</w:t>
      </w:r>
      <w:r>
        <w:rPr>
          <w:rtl/>
        </w:rPr>
        <w:t>)</w:t>
      </w:r>
      <w:r w:rsidRPr="007B62FF">
        <w:rPr>
          <w:rtl/>
        </w:rPr>
        <w:t xml:space="preserve"> في منزله فإذا هو في بيت كذا في داره في مسجد له وهو يدعو وعلى يمينه موسى بن جعفر </w:t>
      </w:r>
      <w:r>
        <w:rPr>
          <w:rtl/>
        </w:rPr>
        <w:t>(</w:t>
      </w:r>
      <w:r w:rsidRPr="007B62FF">
        <w:rPr>
          <w:rtl/>
        </w:rPr>
        <w:t>عليهما السّلام</w:t>
      </w:r>
      <w:r>
        <w:rPr>
          <w:rtl/>
        </w:rPr>
        <w:t>)</w:t>
      </w:r>
      <w:r w:rsidR="00527246">
        <w:rPr>
          <w:rtl/>
        </w:rPr>
        <w:t>،</w:t>
      </w:r>
      <w:r w:rsidRPr="007B62FF">
        <w:rPr>
          <w:rtl/>
        </w:rPr>
        <w:t xml:space="preserve"> يؤمّن على دعائه فقلت له</w:t>
      </w:r>
      <w:r w:rsidR="00527246">
        <w:rPr>
          <w:rtl/>
        </w:rPr>
        <w:t>:</w:t>
      </w:r>
      <w:r w:rsidRPr="007B62FF">
        <w:rPr>
          <w:rtl/>
        </w:rPr>
        <w:t xml:space="preserve"> جعلت فداك قد عرفت انقطاعي إليك وخدمتي لك</w:t>
      </w:r>
      <w:r w:rsidR="00527246">
        <w:rPr>
          <w:rtl/>
        </w:rPr>
        <w:t>،</w:t>
      </w:r>
      <w:r w:rsidRPr="007B62FF">
        <w:rPr>
          <w:rtl/>
        </w:rPr>
        <w:t xml:space="preserve"> فَمَنْ وليّ الناس بعدك</w:t>
      </w:r>
      <w:r>
        <w:rPr>
          <w:rtl/>
        </w:rPr>
        <w:t>؟</w:t>
      </w:r>
      <w:r w:rsidRPr="007B62FF">
        <w:rPr>
          <w:rtl/>
        </w:rPr>
        <w:t xml:space="preserve"> فقال</w:t>
      </w:r>
      <w:r w:rsidR="00527246">
        <w:rPr>
          <w:rtl/>
        </w:rPr>
        <w:t>:</w:t>
      </w:r>
      <w:r w:rsidRPr="007B62FF">
        <w:rPr>
          <w:rtl/>
        </w:rPr>
        <w:t xml:space="preserve"> إنَّ موسى قد لبس الدّرع وساوى عليه</w:t>
      </w:r>
      <w:r w:rsidR="00527246">
        <w:rPr>
          <w:rtl/>
        </w:rPr>
        <w:t>،</w:t>
      </w:r>
      <w:r w:rsidRPr="007B62FF">
        <w:rPr>
          <w:rtl/>
        </w:rPr>
        <w:t xml:space="preserve"> فقلت له</w:t>
      </w:r>
      <w:r w:rsidR="00527246">
        <w:rPr>
          <w:rtl/>
        </w:rPr>
        <w:t>:</w:t>
      </w:r>
      <w:r w:rsidRPr="007B62FF">
        <w:rPr>
          <w:rtl/>
        </w:rPr>
        <w:t xml:space="preserve"> لا أحتاج بعد هذا إلى شيء </w:t>
      </w:r>
      <w:r w:rsidRPr="0017382C">
        <w:rPr>
          <w:rStyle w:val="libFootnotenumChar"/>
          <w:rtl/>
        </w:rPr>
        <w:t>(2)</w:t>
      </w:r>
      <w:r>
        <w:rPr>
          <w:rtl/>
        </w:rPr>
        <w:t>.</w:t>
      </w:r>
    </w:p>
    <w:p w:rsidR="0017382C" w:rsidRPr="007B62FF" w:rsidRDefault="0017382C" w:rsidP="0017382C">
      <w:pPr>
        <w:pStyle w:val="libNormal"/>
        <w:rPr>
          <w:rtl/>
        </w:rPr>
      </w:pPr>
      <w:r w:rsidRPr="007B62FF">
        <w:rPr>
          <w:rtl/>
        </w:rPr>
        <w:t>وفيه دلالة على إماميّته واحتياطه في الدين.</w:t>
      </w:r>
    </w:p>
    <w:p w:rsidR="0017382C" w:rsidRDefault="0017382C" w:rsidP="00E10B1D">
      <w:pPr>
        <w:pStyle w:val="Heading3"/>
        <w:rPr>
          <w:rtl/>
        </w:rPr>
      </w:pPr>
      <w:bookmarkStart w:id="990" w:name="_Toc394922210"/>
      <w:r w:rsidRPr="004F14F2">
        <w:rPr>
          <w:rtl/>
        </w:rPr>
        <w:t>[3295] أبو علي الجريري</w:t>
      </w:r>
      <w:r w:rsidR="00527246">
        <w:rPr>
          <w:rtl/>
        </w:rPr>
        <w:t>:</w:t>
      </w:r>
      <w:bookmarkEnd w:id="990"/>
    </w:p>
    <w:p w:rsidR="0017382C" w:rsidRPr="007B62FF" w:rsidRDefault="0017382C" w:rsidP="0017382C">
      <w:pPr>
        <w:pStyle w:val="libNormal"/>
        <w:rPr>
          <w:rtl/>
        </w:rPr>
      </w:pPr>
      <w:r w:rsidRPr="007B62FF">
        <w:rPr>
          <w:rtl/>
        </w:rPr>
        <w:t>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338 / 3.</w:t>
      </w:r>
    </w:p>
    <w:p w:rsidR="0017382C" w:rsidRPr="007B62FF" w:rsidRDefault="0017382C" w:rsidP="0017382C">
      <w:pPr>
        <w:pStyle w:val="libFootnote0"/>
        <w:rPr>
          <w:rtl/>
        </w:rPr>
      </w:pPr>
      <w:r w:rsidRPr="007B62FF">
        <w:rPr>
          <w:rtl/>
        </w:rPr>
        <w:t>(2) أُصول الكافي 1</w:t>
      </w:r>
      <w:r w:rsidR="00527246">
        <w:rPr>
          <w:rtl/>
        </w:rPr>
        <w:t>:</w:t>
      </w:r>
      <w:r w:rsidRPr="007B62FF">
        <w:rPr>
          <w:rtl/>
        </w:rPr>
        <w:t xml:space="preserve"> 245 / 3.</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339 / 21.</w:t>
      </w:r>
    </w:p>
    <w:p w:rsidR="0017382C" w:rsidRDefault="0017382C" w:rsidP="00C613E8">
      <w:pPr>
        <w:pStyle w:val="libNormal"/>
        <w:rPr>
          <w:rtl/>
        </w:rPr>
      </w:pPr>
      <w:r>
        <w:rPr>
          <w:rtl/>
        </w:rPr>
        <w:br w:type="page"/>
      </w:r>
    </w:p>
    <w:p w:rsidR="0017382C" w:rsidRDefault="0017382C" w:rsidP="00E10B1D">
      <w:pPr>
        <w:pStyle w:val="Heading3"/>
        <w:rPr>
          <w:rtl/>
        </w:rPr>
      </w:pPr>
      <w:bookmarkStart w:id="991" w:name="_Toc394922211"/>
      <w:r w:rsidRPr="004F14F2">
        <w:rPr>
          <w:rtl/>
        </w:rPr>
        <w:lastRenderedPageBreak/>
        <w:t>[3296] أبو علي الجَوّاني</w:t>
      </w:r>
      <w:r w:rsidR="00527246">
        <w:rPr>
          <w:rtl/>
        </w:rPr>
        <w:t>:</w:t>
      </w:r>
      <w:bookmarkEnd w:id="991"/>
    </w:p>
    <w:p w:rsidR="0017382C" w:rsidRPr="007B62FF" w:rsidRDefault="0017382C" w:rsidP="0017382C">
      <w:pPr>
        <w:pStyle w:val="libNormal"/>
        <w:rPr>
          <w:rtl/>
        </w:rPr>
      </w:pPr>
      <w:r w:rsidRPr="007B62FF">
        <w:rPr>
          <w:rtl/>
        </w:rPr>
        <w:t>عنه</w:t>
      </w:r>
      <w:r w:rsidR="00527246">
        <w:rPr>
          <w:rtl/>
        </w:rPr>
        <w:t>:</w:t>
      </w:r>
      <w:r w:rsidRPr="007B62FF">
        <w:rPr>
          <w:rtl/>
        </w:rPr>
        <w:t xml:space="preserve"> الحسن بن محبوب</w:t>
      </w:r>
      <w:r w:rsidR="00527246">
        <w:rPr>
          <w:rtl/>
        </w:rPr>
        <w:t>،</w:t>
      </w:r>
      <w:r w:rsidRPr="007B62FF">
        <w:rPr>
          <w:rtl/>
        </w:rPr>
        <w:t xml:space="preserve"> في الكافي</w:t>
      </w:r>
      <w:r w:rsidR="00527246">
        <w:rPr>
          <w:rtl/>
        </w:rPr>
        <w:t>،</w:t>
      </w:r>
      <w:r w:rsidRPr="007B62FF">
        <w:rPr>
          <w:rtl/>
        </w:rPr>
        <w:t xml:space="preserve"> في باب الصمت وحفظ اللسان </w:t>
      </w:r>
      <w:r w:rsidRPr="0017382C">
        <w:rPr>
          <w:rStyle w:val="libFootnotenumChar"/>
          <w:rtl/>
        </w:rPr>
        <w:t>(1)</w:t>
      </w:r>
      <w:r>
        <w:rPr>
          <w:rtl/>
        </w:rPr>
        <w:t>.</w:t>
      </w:r>
    </w:p>
    <w:p w:rsidR="0017382C" w:rsidRDefault="0017382C" w:rsidP="00E10B1D">
      <w:pPr>
        <w:pStyle w:val="Heading3"/>
        <w:rPr>
          <w:rtl/>
        </w:rPr>
      </w:pPr>
      <w:bookmarkStart w:id="992" w:name="_Toc394922212"/>
      <w:r w:rsidRPr="004F14F2">
        <w:rPr>
          <w:rtl/>
        </w:rPr>
        <w:t>[3297] أبو علي</w:t>
      </w:r>
      <w:r w:rsidR="00527246">
        <w:rPr>
          <w:rtl/>
        </w:rPr>
        <w:t>:</w:t>
      </w:r>
      <w:bookmarkEnd w:id="992"/>
    </w:p>
    <w:p w:rsidR="0017382C" w:rsidRPr="007B62FF" w:rsidRDefault="0017382C" w:rsidP="0017382C">
      <w:pPr>
        <w:pStyle w:val="libNormal"/>
        <w:rPr>
          <w:rtl/>
        </w:rPr>
      </w:pPr>
      <w:r w:rsidRPr="007B62FF">
        <w:rPr>
          <w:rtl/>
        </w:rPr>
        <w:t>الذي حدّث عنه حصين بن مخارق</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993" w:name="_Toc394922213"/>
      <w:r w:rsidRPr="004F14F2">
        <w:rPr>
          <w:rtl/>
        </w:rPr>
        <w:t>[3298] أبو علي الحرّاني</w:t>
      </w:r>
      <w:r w:rsidR="00527246">
        <w:rPr>
          <w:rtl/>
        </w:rPr>
        <w:t>:</w:t>
      </w:r>
      <w:bookmarkEnd w:id="993"/>
    </w:p>
    <w:p w:rsidR="0017382C" w:rsidRPr="007B62FF" w:rsidRDefault="0017382C" w:rsidP="0017382C">
      <w:pPr>
        <w:pStyle w:val="libNormal"/>
        <w:rPr>
          <w:rtl/>
        </w:rPr>
      </w:pPr>
      <w:r w:rsidRPr="007B62FF">
        <w:rPr>
          <w:rtl/>
        </w:rPr>
        <w:t xml:space="preserve">صاحب كتاب في الفهرست </w:t>
      </w:r>
      <w:r w:rsidRPr="0017382C">
        <w:rPr>
          <w:rStyle w:val="libFootnotenumChar"/>
          <w:rtl/>
        </w:rPr>
        <w:t>(3)</w:t>
      </w:r>
      <w:r w:rsidR="00527246">
        <w:rPr>
          <w:rtl/>
        </w:rPr>
        <w:t>،</w:t>
      </w:r>
      <w:r w:rsidRPr="007B62FF">
        <w:rPr>
          <w:rtl/>
        </w:rPr>
        <w:t xml:space="preserve"> والنجاشي </w:t>
      </w:r>
      <w:r w:rsidRPr="0017382C">
        <w:rPr>
          <w:rStyle w:val="libFootnotenumChar"/>
          <w:rtl/>
        </w:rPr>
        <w:t>(4)</w:t>
      </w:r>
      <w:r w:rsidR="00527246">
        <w:rPr>
          <w:rtl/>
        </w:rPr>
        <w:t>،</w:t>
      </w:r>
      <w:r w:rsidRPr="007B62FF">
        <w:rPr>
          <w:rtl/>
        </w:rPr>
        <w:t xml:space="preserve"> يرويه عنه أبو عبد الله البرقي </w:t>
      </w:r>
      <w:r w:rsidRPr="0017382C">
        <w:rPr>
          <w:rStyle w:val="libFootnotenumChar"/>
          <w:rtl/>
        </w:rPr>
        <w:t>(5)</w:t>
      </w:r>
      <w:r w:rsidRPr="007B62FF">
        <w:rPr>
          <w:rtl/>
        </w:rPr>
        <w:t xml:space="preserve"> و</w:t>
      </w:r>
      <w:r>
        <w:rPr>
          <w:rFonts w:hint="cs"/>
          <w:rtl/>
        </w:rPr>
        <w:t xml:space="preserve"> </w:t>
      </w:r>
      <w:r w:rsidRPr="0017382C">
        <w:rPr>
          <w:rStyle w:val="libFootnotenumChar"/>
          <w:rtl/>
        </w:rPr>
        <w:t>(6)</w:t>
      </w:r>
      <w:r w:rsidRPr="007B62FF">
        <w:rPr>
          <w:rtl/>
        </w:rPr>
        <w:t xml:space="preserve"> أبوه. وعنه ابن أبي عمير</w:t>
      </w:r>
      <w:r w:rsidR="00527246">
        <w:rPr>
          <w:rtl/>
        </w:rPr>
        <w:t>،</w:t>
      </w:r>
      <w:r w:rsidRPr="007B62FF">
        <w:rPr>
          <w:rtl/>
        </w:rPr>
        <w:t xml:space="preserve"> في الفقيه</w:t>
      </w:r>
      <w:r w:rsidR="00527246">
        <w:rPr>
          <w:rtl/>
        </w:rPr>
        <w:t>،</w:t>
      </w:r>
      <w:r w:rsidRPr="007B62FF">
        <w:rPr>
          <w:rtl/>
        </w:rPr>
        <w:t xml:space="preserve"> في آخر باب الجماعة وفضلها </w:t>
      </w:r>
      <w:r w:rsidRPr="0017382C">
        <w:rPr>
          <w:rStyle w:val="libFootnotenumChar"/>
          <w:rtl/>
        </w:rPr>
        <w:t>(7)</w:t>
      </w:r>
      <w:r>
        <w:rPr>
          <w:rtl/>
        </w:rPr>
        <w:t>.</w:t>
      </w:r>
    </w:p>
    <w:p w:rsidR="0017382C" w:rsidRDefault="0017382C" w:rsidP="00E10B1D">
      <w:pPr>
        <w:pStyle w:val="Heading3"/>
        <w:rPr>
          <w:rtl/>
        </w:rPr>
      </w:pPr>
      <w:bookmarkStart w:id="994" w:name="_Toc394922214"/>
      <w:r w:rsidRPr="004F14F2">
        <w:rPr>
          <w:rtl/>
        </w:rPr>
        <w:t>[3299] أبو علي الخَزّاز</w:t>
      </w:r>
      <w:r w:rsidR="00527246">
        <w:rPr>
          <w:rtl/>
        </w:rPr>
        <w:t>:</w:t>
      </w:r>
      <w:bookmarkEnd w:id="994"/>
    </w:p>
    <w:p w:rsidR="0017382C" w:rsidRPr="007B62FF" w:rsidRDefault="0017382C" w:rsidP="0017382C">
      <w:pPr>
        <w:pStyle w:val="libNormal"/>
        <w:rPr>
          <w:rtl/>
        </w:rPr>
      </w:pPr>
      <w:r w:rsidRPr="007B62FF">
        <w:rPr>
          <w:rtl/>
        </w:rPr>
        <w:t>في التعليقة</w:t>
      </w:r>
      <w:r w:rsidR="00527246">
        <w:rPr>
          <w:rtl/>
        </w:rPr>
        <w:t>:</w:t>
      </w:r>
      <w:r w:rsidRPr="007B62FF">
        <w:rPr>
          <w:rtl/>
        </w:rPr>
        <w:t xml:space="preserve"> عنه</w:t>
      </w:r>
      <w:r w:rsidR="00527246">
        <w:rPr>
          <w:rtl/>
        </w:rPr>
        <w:t>،</w:t>
      </w:r>
      <w:r w:rsidRPr="007B62FF">
        <w:rPr>
          <w:rtl/>
        </w:rPr>
        <w:t xml:space="preserve"> البزنطي</w:t>
      </w:r>
      <w:r w:rsidR="00527246">
        <w:rPr>
          <w:rtl/>
        </w:rPr>
        <w:t>،</w:t>
      </w:r>
      <w:r w:rsidRPr="007B62FF">
        <w:rPr>
          <w:rtl/>
        </w:rPr>
        <w:t xml:space="preserve"> والحجّال</w:t>
      </w:r>
      <w:r w:rsidR="00527246">
        <w:rPr>
          <w:rtl/>
        </w:rPr>
        <w:t>،</w:t>
      </w:r>
      <w:r w:rsidRPr="007B62FF">
        <w:rPr>
          <w:rtl/>
        </w:rPr>
        <w:t xml:space="preserve"> في الصحيح </w:t>
      </w:r>
      <w:r w:rsidRPr="0017382C">
        <w:rPr>
          <w:rStyle w:val="libFootnotenumChar"/>
          <w:rtl/>
        </w:rPr>
        <w:t>(8)</w:t>
      </w:r>
      <w:r>
        <w:rPr>
          <w:rtl/>
        </w:rPr>
        <w:t>.</w:t>
      </w:r>
      <w:r w:rsidRPr="007B62FF">
        <w:rPr>
          <w:rtl/>
        </w:rPr>
        <w:t xml:space="preserve"> وعنه</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أُصول الكافي 2</w:t>
      </w:r>
      <w:r w:rsidR="00527246">
        <w:rPr>
          <w:rtl/>
        </w:rPr>
        <w:t>:</w:t>
      </w:r>
      <w:r w:rsidRPr="007B62FF">
        <w:rPr>
          <w:rtl/>
        </w:rPr>
        <w:t xml:space="preserve"> 92 / 3.</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338 / 4.</w:t>
      </w:r>
    </w:p>
    <w:p w:rsidR="0017382C" w:rsidRPr="007B62FF" w:rsidRDefault="0017382C" w:rsidP="0017382C">
      <w:pPr>
        <w:pStyle w:val="libFootnote0"/>
        <w:rPr>
          <w:rtl/>
        </w:rPr>
      </w:pPr>
      <w:r w:rsidRPr="007B62FF">
        <w:rPr>
          <w:rtl/>
        </w:rPr>
        <w:t>(3) فهرست الشيخ</w:t>
      </w:r>
      <w:r w:rsidR="00527246">
        <w:rPr>
          <w:rtl/>
        </w:rPr>
        <w:t>:</w:t>
      </w:r>
      <w:r w:rsidRPr="007B62FF">
        <w:rPr>
          <w:rtl/>
        </w:rPr>
        <w:t xml:space="preserve"> 187 / 827.</w:t>
      </w:r>
    </w:p>
    <w:p w:rsidR="0017382C" w:rsidRPr="007B62FF" w:rsidRDefault="0017382C" w:rsidP="0017382C">
      <w:pPr>
        <w:pStyle w:val="libFootnote0"/>
        <w:rPr>
          <w:rtl/>
        </w:rPr>
      </w:pPr>
      <w:r w:rsidRPr="007B62FF">
        <w:rPr>
          <w:rtl/>
        </w:rPr>
        <w:t>(4) رجال النجاشي</w:t>
      </w:r>
      <w:r w:rsidR="00527246">
        <w:rPr>
          <w:rtl/>
        </w:rPr>
        <w:t>:</w:t>
      </w:r>
      <w:r w:rsidRPr="007B62FF">
        <w:rPr>
          <w:rtl/>
        </w:rPr>
        <w:t xml:space="preserve"> 456 / 1239.</w:t>
      </w:r>
    </w:p>
    <w:p w:rsidR="0017382C" w:rsidRPr="007B62FF" w:rsidRDefault="0017382C" w:rsidP="0017382C">
      <w:pPr>
        <w:pStyle w:val="libFootnote0"/>
        <w:rPr>
          <w:rtl/>
        </w:rPr>
      </w:pPr>
      <w:r w:rsidRPr="007B62FF">
        <w:rPr>
          <w:rtl/>
        </w:rPr>
        <w:t>(5) كذا في الأصل والحجرية</w:t>
      </w:r>
      <w:r w:rsidR="00527246">
        <w:rPr>
          <w:rtl/>
        </w:rPr>
        <w:t>،</w:t>
      </w:r>
      <w:r w:rsidRPr="007B62FF">
        <w:rPr>
          <w:rtl/>
        </w:rPr>
        <w:t xml:space="preserve"> والصحيح أحمد بن عبد الله البرقي</w:t>
      </w:r>
      <w:r w:rsidR="00527246">
        <w:rPr>
          <w:rtl/>
        </w:rPr>
        <w:t>،</w:t>
      </w:r>
      <w:r w:rsidRPr="007B62FF">
        <w:rPr>
          <w:rtl/>
        </w:rPr>
        <w:t xml:space="preserve"> راجع المصدرين المذكورين آنفاً.</w:t>
      </w:r>
    </w:p>
    <w:p w:rsidR="0017382C" w:rsidRPr="007B62FF" w:rsidRDefault="0017382C" w:rsidP="0017382C">
      <w:pPr>
        <w:pStyle w:val="libFootnote0"/>
        <w:rPr>
          <w:rtl/>
        </w:rPr>
      </w:pPr>
      <w:r w:rsidRPr="007B62FF">
        <w:rPr>
          <w:rtl/>
        </w:rPr>
        <w:t>(6) العطف بالواو إشارة إلى أن راوي الكتاب هو أحمد بن أبي عبد الله البرقي كما في الفهرست ورواه أيضاً أبوه كما في رجال النجاشي.</w:t>
      </w:r>
    </w:p>
    <w:p w:rsidR="0017382C" w:rsidRPr="007B62FF" w:rsidRDefault="0017382C" w:rsidP="0017382C">
      <w:pPr>
        <w:pStyle w:val="libFootnote0"/>
        <w:rPr>
          <w:rtl/>
        </w:rPr>
      </w:pPr>
      <w:r w:rsidRPr="007B62FF">
        <w:rPr>
          <w:rtl/>
        </w:rPr>
        <w:t>(7) الفقيه 1</w:t>
      </w:r>
      <w:r w:rsidR="00527246">
        <w:rPr>
          <w:rtl/>
        </w:rPr>
        <w:t>:</w:t>
      </w:r>
      <w:r w:rsidRPr="007B62FF">
        <w:rPr>
          <w:rtl/>
        </w:rPr>
        <w:t xml:space="preserve"> 266 / 1215.</w:t>
      </w:r>
    </w:p>
    <w:p w:rsidR="0017382C" w:rsidRPr="007B62FF" w:rsidRDefault="0017382C" w:rsidP="0017382C">
      <w:pPr>
        <w:pStyle w:val="libFootnote0"/>
        <w:rPr>
          <w:rtl/>
        </w:rPr>
      </w:pPr>
      <w:r w:rsidRPr="007B62FF">
        <w:rPr>
          <w:rtl/>
        </w:rPr>
        <w:t>(8) تعليقة الوحيد على منهج المقال</w:t>
      </w:r>
      <w:r w:rsidR="00527246">
        <w:rPr>
          <w:rtl/>
        </w:rPr>
        <w:t>:</w:t>
      </w:r>
      <w:r w:rsidRPr="007B62FF">
        <w:rPr>
          <w:rtl/>
        </w:rPr>
        <w:t xml:space="preserve"> 394</w:t>
      </w:r>
      <w:r w:rsidR="00527246">
        <w:rPr>
          <w:rtl/>
        </w:rPr>
        <w:t>،</w:t>
      </w:r>
      <w:r w:rsidRPr="007B62FF">
        <w:rPr>
          <w:rtl/>
        </w:rPr>
        <w:t xml:space="preserve"> وراجع عيون أخبار الرضا </w:t>
      </w:r>
      <w:r w:rsidRPr="0017382C">
        <w:rPr>
          <w:rStyle w:val="libAlaemChar"/>
          <w:rtl/>
        </w:rPr>
        <w:t>عليه‌السلام</w:t>
      </w:r>
      <w:r w:rsidR="00527246">
        <w:rPr>
          <w:rtl/>
        </w:rPr>
        <w:t>:</w:t>
      </w:r>
      <w:r w:rsidRPr="007B62FF">
        <w:rPr>
          <w:rtl/>
        </w:rPr>
        <w:t xml:space="preserve"> 23 / 8 باب 4</w:t>
      </w:r>
      <w:r w:rsidR="00527246">
        <w:rPr>
          <w:rtl/>
        </w:rPr>
        <w:t>،</w:t>
      </w:r>
      <w:r w:rsidRPr="007B62FF">
        <w:rPr>
          <w:rtl/>
        </w:rPr>
        <w:t xml:space="preserve"> محمد بن الحسن بن أحمد بن الوليد </w:t>
      </w:r>
      <w:r>
        <w:rPr>
          <w:rtl/>
        </w:rPr>
        <w:t>(</w:t>
      </w:r>
      <w:r w:rsidRPr="007B62FF">
        <w:rPr>
          <w:rtl/>
        </w:rPr>
        <w:t>رضى الله عنه</w:t>
      </w:r>
      <w:r>
        <w:rPr>
          <w:rtl/>
        </w:rPr>
        <w:t>)</w:t>
      </w:r>
      <w:r w:rsidRPr="007B62FF">
        <w:rPr>
          <w:rtl/>
        </w:rPr>
        <w:t xml:space="preserve"> قال</w:t>
      </w:r>
      <w:r w:rsidR="00527246">
        <w:rPr>
          <w:rtl/>
        </w:rPr>
        <w:t>:</w:t>
      </w:r>
      <w:r w:rsidRPr="007B62FF">
        <w:rPr>
          <w:rtl/>
        </w:rPr>
        <w:t xml:space="preserve"> حدّثنا محمد بن الحسن الصفّار</w:t>
      </w:r>
      <w:r w:rsidR="00527246">
        <w:rPr>
          <w:rtl/>
        </w:rPr>
        <w:t>،</w:t>
      </w:r>
      <w:r w:rsidRPr="007B62FF">
        <w:rPr>
          <w:rtl/>
        </w:rPr>
        <w:t xml:space="preserve"> قال</w:t>
      </w:r>
      <w:r w:rsidR="00527246">
        <w:rPr>
          <w:rtl/>
        </w:rPr>
        <w:t>:</w:t>
      </w:r>
      <w:r w:rsidRPr="007B62FF">
        <w:rPr>
          <w:rtl/>
        </w:rPr>
        <w:t xml:space="preserve"> حدّثنا أحمد بن محمّد بن عيسى</w:t>
      </w:r>
      <w:r w:rsidR="00527246">
        <w:rPr>
          <w:rtl/>
        </w:rPr>
        <w:t>،</w:t>
      </w:r>
      <w:r w:rsidRPr="007B62FF">
        <w:rPr>
          <w:rtl/>
        </w:rPr>
        <w:t xml:space="preserve"> عن عبد الله بن محمّد الحجّال وأحمد بن محمد بن أبي نصر البزنطي</w:t>
      </w:r>
      <w:r w:rsidR="00527246">
        <w:rPr>
          <w:rtl/>
        </w:rPr>
        <w:t>،</w:t>
      </w:r>
      <w:r w:rsidRPr="007B62FF">
        <w:rPr>
          <w:rtl/>
        </w:rPr>
        <w:t xml:space="preserve"> عن أبي علي الخزّاز.</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الحسين بن سعيد</w:t>
      </w:r>
      <w:r w:rsidR="00527246">
        <w:rPr>
          <w:rtl/>
        </w:rPr>
        <w:t>،</w:t>
      </w:r>
      <w:r w:rsidRPr="007B62FF">
        <w:rPr>
          <w:rtl/>
        </w:rPr>
        <w:t xml:space="preserve"> في الكافي</w:t>
      </w:r>
      <w:r w:rsidR="00527246">
        <w:rPr>
          <w:rtl/>
        </w:rPr>
        <w:t>،</w:t>
      </w:r>
      <w:r w:rsidRPr="007B62FF">
        <w:rPr>
          <w:rtl/>
        </w:rPr>
        <w:t xml:space="preserve"> في باب صلاة الحوائج </w:t>
      </w:r>
      <w:r w:rsidRPr="0017382C">
        <w:rPr>
          <w:rStyle w:val="libFootnotenumChar"/>
          <w:rtl/>
        </w:rPr>
        <w:t>(1)</w:t>
      </w:r>
      <w:r>
        <w:rPr>
          <w:rtl/>
        </w:rPr>
        <w:t>.</w:t>
      </w:r>
    </w:p>
    <w:p w:rsidR="0017382C" w:rsidRDefault="0017382C" w:rsidP="00E10B1D">
      <w:pPr>
        <w:pStyle w:val="Heading3"/>
        <w:rPr>
          <w:rtl/>
        </w:rPr>
      </w:pPr>
      <w:bookmarkStart w:id="995" w:name="_Toc394922215"/>
      <w:r w:rsidRPr="004F14F2">
        <w:rPr>
          <w:rtl/>
        </w:rPr>
        <w:t>[3300] أبو علي صاحب الأنْماط</w:t>
      </w:r>
      <w:r w:rsidR="00527246">
        <w:rPr>
          <w:rtl/>
        </w:rPr>
        <w:t>:</w:t>
      </w:r>
      <w:bookmarkEnd w:id="995"/>
    </w:p>
    <w:p w:rsidR="0017382C" w:rsidRPr="007B62FF" w:rsidRDefault="0017382C" w:rsidP="0017382C">
      <w:pPr>
        <w:pStyle w:val="libNormal"/>
        <w:rPr>
          <w:rtl/>
        </w:rPr>
      </w:pPr>
      <w:r w:rsidRPr="007B62FF">
        <w:rPr>
          <w:rtl/>
        </w:rPr>
        <w:t>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Pr="007B62FF" w:rsidRDefault="0017382C" w:rsidP="0017382C">
      <w:pPr>
        <w:pStyle w:val="libNormal"/>
        <w:rPr>
          <w:rtl/>
        </w:rPr>
      </w:pPr>
      <w:r w:rsidRPr="007B62FF">
        <w:rPr>
          <w:rtl/>
        </w:rPr>
        <w:t>عنه</w:t>
      </w:r>
      <w:r w:rsidR="00527246">
        <w:rPr>
          <w:rtl/>
        </w:rPr>
        <w:t>:</w:t>
      </w:r>
      <w:r w:rsidRPr="007B62FF">
        <w:rPr>
          <w:rtl/>
        </w:rPr>
        <w:t xml:space="preserve"> ابن أبي عمير</w:t>
      </w:r>
      <w:r w:rsidR="00527246">
        <w:rPr>
          <w:rtl/>
        </w:rPr>
        <w:t>،</w:t>
      </w:r>
      <w:r w:rsidRPr="007B62FF">
        <w:rPr>
          <w:rtl/>
        </w:rPr>
        <w:t xml:space="preserve"> في الكافي</w:t>
      </w:r>
      <w:r w:rsidR="00527246">
        <w:rPr>
          <w:rtl/>
        </w:rPr>
        <w:t>،</w:t>
      </w:r>
      <w:r w:rsidRPr="007B62FF">
        <w:rPr>
          <w:rtl/>
        </w:rPr>
        <w:t xml:space="preserve"> في باب ورود تبع في كتاب الحجّ </w:t>
      </w:r>
      <w:r w:rsidRPr="0017382C">
        <w:rPr>
          <w:rStyle w:val="libFootnotenumChar"/>
          <w:rtl/>
        </w:rPr>
        <w:t>(3)</w:t>
      </w:r>
      <w:r w:rsidR="00527246">
        <w:rPr>
          <w:rtl/>
        </w:rPr>
        <w:t>،</w:t>
      </w:r>
      <w:r w:rsidRPr="007B62FF">
        <w:rPr>
          <w:rtl/>
        </w:rPr>
        <w:t xml:space="preserve"> وفي التهذيب</w:t>
      </w:r>
      <w:r w:rsidR="00527246">
        <w:rPr>
          <w:rtl/>
        </w:rPr>
        <w:t>،</w:t>
      </w:r>
      <w:r w:rsidRPr="007B62FF">
        <w:rPr>
          <w:rtl/>
        </w:rPr>
        <w:t xml:space="preserve"> في آخر باب الأذان والإقامة من أبواب الزيادات </w:t>
      </w:r>
      <w:r w:rsidRPr="0017382C">
        <w:rPr>
          <w:rStyle w:val="libFootnotenumChar"/>
          <w:rtl/>
        </w:rPr>
        <w:t>(4)</w:t>
      </w:r>
      <w:r>
        <w:rPr>
          <w:rtl/>
        </w:rPr>
        <w:t>.</w:t>
      </w:r>
    </w:p>
    <w:p w:rsidR="0017382C" w:rsidRDefault="0017382C" w:rsidP="00E10B1D">
      <w:pPr>
        <w:pStyle w:val="Heading3"/>
        <w:rPr>
          <w:rtl/>
        </w:rPr>
      </w:pPr>
      <w:bookmarkStart w:id="996" w:name="_Toc394922216"/>
      <w:r w:rsidRPr="004F14F2">
        <w:rPr>
          <w:rtl/>
        </w:rPr>
        <w:t>[3301] أبو علي صاحب الكلل</w:t>
      </w:r>
      <w:r w:rsidR="00527246">
        <w:rPr>
          <w:rtl/>
        </w:rPr>
        <w:t>:</w:t>
      </w:r>
      <w:bookmarkEnd w:id="996"/>
    </w:p>
    <w:p w:rsidR="0017382C" w:rsidRPr="007B62FF" w:rsidRDefault="0017382C" w:rsidP="0017382C">
      <w:pPr>
        <w:pStyle w:val="libNormal"/>
        <w:rPr>
          <w:rtl/>
        </w:rPr>
      </w:pPr>
      <w:r w:rsidRPr="007B62FF">
        <w:rPr>
          <w:rtl/>
        </w:rPr>
        <w:t>عنه</w:t>
      </w:r>
      <w:r w:rsidR="00527246">
        <w:rPr>
          <w:rtl/>
        </w:rPr>
        <w:t>:</w:t>
      </w:r>
      <w:r w:rsidRPr="007B62FF">
        <w:rPr>
          <w:rtl/>
        </w:rPr>
        <w:t xml:space="preserve"> ابن أبي عمير</w:t>
      </w:r>
      <w:r w:rsidR="00527246">
        <w:rPr>
          <w:rtl/>
        </w:rPr>
        <w:t>،</w:t>
      </w:r>
      <w:r w:rsidRPr="007B62FF">
        <w:rPr>
          <w:rtl/>
        </w:rPr>
        <w:t xml:space="preserve"> في الكافي</w:t>
      </w:r>
      <w:r w:rsidR="00527246">
        <w:rPr>
          <w:rtl/>
        </w:rPr>
        <w:t>،</w:t>
      </w:r>
      <w:r w:rsidRPr="007B62FF">
        <w:rPr>
          <w:rtl/>
        </w:rPr>
        <w:t xml:space="preserve"> في باب حقّ المؤمن على أخيه </w:t>
      </w:r>
      <w:r w:rsidRPr="0017382C">
        <w:rPr>
          <w:rStyle w:val="libFootnotenumChar"/>
          <w:rtl/>
        </w:rPr>
        <w:t>(5)</w:t>
      </w:r>
      <w:r w:rsidR="00527246">
        <w:rPr>
          <w:rtl/>
        </w:rPr>
        <w:t>،</w:t>
      </w:r>
      <w:r w:rsidRPr="007B62FF">
        <w:rPr>
          <w:rtl/>
        </w:rPr>
        <w:t xml:space="preserve"> وصفوان بن يحيى</w:t>
      </w:r>
      <w:r w:rsidR="00527246">
        <w:rPr>
          <w:rtl/>
        </w:rPr>
        <w:t>،</w:t>
      </w:r>
      <w:r w:rsidRPr="007B62FF">
        <w:rPr>
          <w:rtl/>
        </w:rPr>
        <w:t xml:space="preserve"> عن أبي أيوب</w:t>
      </w:r>
      <w:r w:rsidR="00527246">
        <w:rPr>
          <w:rtl/>
        </w:rPr>
        <w:t>،</w:t>
      </w:r>
      <w:r w:rsidRPr="007B62FF">
        <w:rPr>
          <w:rtl/>
        </w:rPr>
        <w:t xml:space="preserve"> عنه</w:t>
      </w:r>
      <w:r w:rsidR="00527246">
        <w:rPr>
          <w:rtl/>
        </w:rPr>
        <w:t>،</w:t>
      </w:r>
      <w:r w:rsidRPr="007B62FF">
        <w:rPr>
          <w:rtl/>
        </w:rPr>
        <w:t xml:space="preserve"> في مشيخة الفقيه</w:t>
      </w:r>
      <w:r w:rsidR="00527246">
        <w:rPr>
          <w:rtl/>
        </w:rPr>
        <w:t>،</w:t>
      </w:r>
      <w:r w:rsidRPr="007B62FF">
        <w:rPr>
          <w:rtl/>
        </w:rPr>
        <w:t xml:space="preserve"> في طريق أبان بن تغلب </w:t>
      </w:r>
      <w:r w:rsidRPr="0017382C">
        <w:rPr>
          <w:rStyle w:val="libFootnotenumChar"/>
          <w:rtl/>
        </w:rPr>
        <w:t>(6)</w:t>
      </w:r>
      <w:r>
        <w:rPr>
          <w:rtl/>
        </w:rPr>
        <w:t>.</w:t>
      </w:r>
    </w:p>
    <w:p w:rsidR="0017382C" w:rsidRDefault="0017382C" w:rsidP="00E10B1D">
      <w:pPr>
        <w:pStyle w:val="Heading3"/>
        <w:rPr>
          <w:rtl/>
        </w:rPr>
      </w:pPr>
      <w:bookmarkStart w:id="997" w:name="_Toc394922217"/>
      <w:r w:rsidRPr="004F14F2">
        <w:rPr>
          <w:rtl/>
        </w:rPr>
        <w:t>[3302] أبو علي بن مطهّر</w:t>
      </w:r>
      <w:r w:rsidR="00527246">
        <w:rPr>
          <w:rtl/>
        </w:rPr>
        <w:t>:</w:t>
      </w:r>
      <w:bookmarkEnd w:id="997"/>
    </w:p>
    <w:p w:rsidR="0017382C" w:rsidRPr="007B62FF" w:rsidRDefault="0017382C" w:rsidP="0017382C">
      <w:pPr>
        <w:pStyle w:val="libNormal"/>
        <w:rPr>
          <w:rtl/>
        </w:rPr>
      </w:pPr>
      <w:r w:rsidRPr="007B62FF">
        <w:rPr>
          <w:rtl/>
        </w:rPr>
        <w:t>أحمد بن محمّد بن مطهر</w:t>
      </w:r>
      <w:r w:rsidR="00527246">
        <w:rPr>
          <w:rtl/>
        </w:rPr>
        <w:t>،</w:t>
      </w:r>
      <w:r w:rsidRPr="007B62FF">
        <w:rPr>
          <w:rtl/>
        </w:rPr>
        <w:t xml:space="preserve"> مرّ في </w:t>
      </w:r>
      <w:r>
        <w:rPr>
          <w:rtl/>
        </w:rPr>
        <w:t>(</w:t>
      </w:r>
      <w:r w:rsidRPr="007B62FF">
        <w:rPr>
          <w:rtl/>
        </w:rPr>
        <w:t>كا</w:t>
      </w:r>
      <w:r>
        <w:rPr>
          <w:rtl/>
        </w:rPr>
        <w:t>)</w:t>
      </w:r>
      <w:r w:rsidRPr="007B62FF">
        <w:rPr>
          <w:rtl/>
        </w:rPr>
        <w:t xml:space="preserve"> </w:t>
      </w:r>
      <w:r w:rsidRPr="0017382C">
        <w:rPr>
          <w:rStyle w:val="libFootnotenumChar"/>
          <w:rtl/>
        </w:rPr>
        <w:t>(7)</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الكافي 3</w:t>
      </w:r>
      <w:r w:rsidR="00527246">
        <w:rPr>
          <w:rtl/>
        </w:rPr>
        <w:t>:</w:t>
      </w:r>
      <w:r w:rsidRPr="007B62FF">
        <w:rPr>
          <w:rtl/>
        </w:rPr>
        <w:t xml:space="preserve"> 477 / 4.</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339 / 20.</w:t>
      </w:r>
    </w:p>
    <w:p w:rsidR="0017382C" w:rsidRPr="007B62FF" w:rsidRDefault="0017382C" w:rsidP="0017382C">
      <w:pPr>
        <w:pStyle w:val="libFootnote0"/>
        <w:rPr>
          <w:rtl/>
        </w:rPr>
      </w:pPr>
      <w:r w:rsidRPr="007B62FF">
        <w:rPr>
          <w:rtl/>
        </w:rPr>
        <w:t>(3) الكافي 4</w:t>
      </w:r>
      <w:r w:rsidR="00527246">
        <w:rPr>
          <w:rtl/>
        </w:rPr>
        <w:t>:</w:t>
      </w:r>
      <w:r w:rsidRPr="007B62FF">
        <w:rPr>
          <w:rtl/>
        </w:rPr>
        <w:t xml:space="preserve"> 222 / 8.</w:t>
      </w:r>
    </w:p>
    <w:p w:rsidR="0017382C" w:rsidRPr="007B62FF" w:rsidRDefault="0017382C" w:rsidP="0017382C">
      <w:pPr>
        <w:pStyle w:val="libFootnote0"/>
        <w:rPr>
          <w:rtl/>
        </w:rPr>
      </w:pPr>
      <w:r w:rsidRPr="007B62FF">
        <w:rPr>
          <w:rtl/>
        </w:rPr>
        <w:t>(4) تهذيب الأحكام 2</w:t>
      </w:r>
      <w:r w:rsidR="00527246">
        <w:rPr>
          <w:rtl/>
        </w:rPr>
        <w:t>:</w:t>
      </w:r>
      <w:r w:rsidRPr="007B62FF">
        <w:rPr>
          <w:rtl/>
        </w:rPr>
        <w:t xml:space="preserve"> 286 / 1144.</w:t>
      </w:r>
    </w:p>
    <w:p w:rsidR="0017382C" w:rsidRPr="007B62FF" w:rsidRDefault="0017382C" w:rsidP="0017382C">
      <w:pPr>
        <w:pStyle w:val="libFootnote0"/>
        <w:rPr>
          <w:rtl/>
        </w:rPr>
      </w:pPr>
      <w:r w:rsidRPr="007B62FF">
        <w:rPr>
          <w:rtl/>
        </w:rPr>
        <w:t>(5) أُصول الكافي 2</w:t>
      </w:r>
      <w:r w:rsidR="00527246">
        <w:rPr>
          <w:rtl/>
        </w:rPr>
        <w:t>:</w:t>
      </w:r>
      <w:r w:rsidRPr="007B62FF">
        <w:rPr>
          <w:rtl/>
        </w:rPr>
        <w:t xml:space="preserve"> 137 / 8.</w:t>
      </w:r>
    </w:p>
    <w:p w:rsidR="0017382C" w:rsidRPr="007B62FF" w:rsidRDefault="0017382C" w:rsidP="0017382C">
      <w:pPr>
        <w:pStyle w:val="libFootnote0"/>
        <w:rPr>
          <w:rtl/>
        </w:rPr>
      </w:pPr>
      <w:r w:rsidRPr="007B62FF">
        <w:rPr>
          <w:rtl/>
        </w:rPr>
        <w:t>(6) الفقيه 4</w:t>
      </w:r>
      <w:r w:rsidR="00527246">
        <w:rPr>
          <w:rtl/>
        </w:rPr>
        <w:t>:</w:t>
      </w:r>
      <w:r w:rsidRPr="007B62FF">
        <w:rPr>
          <w:rtl/>
        </w:rPr>
        <w:t xml:space="preserve"> 23</w:t>
      </w:r>
      <w:r w:rsidR="00527246">
        <w:rPr>
          <w:rtl/>
        </w:rPr>
        <w:t>،</w:t>
      </w:r>
      <w:r w:rsidRPr="007B62FF">
        <w:rPr>
          <w:rtl/>
        </w:rPr>
        <w:t xml:space="preserve"> من المشيخة.</w:t>
      </w:r>
    </w:p>
    <w:p w:rsidR="0017382C" w:rsidRPr="007B62FF" w:rsidRDefault="0017382C" w:rsidP="0017382C">
      <w:pPr>
        <w:pStyle w:val="libFootnote0"/>
        <w:rPr>
          <w:rtl/>
        </w:rPr>
      </w:pPr>
      <w:r w:rsidRPr="007B62FF">
        <w:rPr>
          <w:rtl/>
        </w:rPr>
        <w:t>(7) مرّ في الجزء الخامس صحيفة</w:t>
      </w:r>
      <w:r w:rsidR="00527246">
        <w:rPr>
          <w:rtl/>
        </w:rPr>
        <w:t>:</w:t>
      </w:r>
      <w:r w:rsidRPr="007B62FF">
        <w:rPr>
          <w:rtl/>
        </w:rPr>
        <w:t xml:space="preserve"> 54</w:t>
      </w:r>
      <w:r w:rsidR="00527246">
        <w:rPr>
          <w:rtl/>
        </w:rPr>
        <w:t>،</w:t>
      </w:r>
      <w:r w:rsidRPr="007B62FF">
        <w:rPr>
          <w:rtl/>
        </w:rPr>
        <w:t xml:space="preserve"> الطريق رقم</w:t>
      </w:r>
      <w:r w:rsidR="00527246">
        <w:rPr>
          <w:rtl/>
        </w:rPr>
        <w:t>:</w:t>
      </w:r>
      <w:r w:rsidRPr="007B62FF">
        <w:rPr>
          <w:rtl/>
        </w:rPr>
        <w:t xml:space="preserve"> [21]</w:t>
      </w:r>
      <w:r>
        <w:rPr>
          <w:rtl/>
        </w:rPr>
        <w:t>.</w:t>
      </w:r>
    </w:p>
    <w:p w:rsidR="0017382C" w:rsidRDefault="0017382C" w:rsidP="00C613E8">
      <w:pPr>
        <w:pStyle w:val="libNormal"/>
        <w:rPr>
          <w:rtl/>
        </w:rPr>
      </w:pPr>
      <w:r>
        <w:rPr>
          <w:rtl/>
        </w:rPr>
        <w:br w:type="page"/>
      </w:r>
    </w:p>
    <w:p w:rsidR="0017382C" w:rsidRDefault="0017382C" w:rsidP="00E10B1D">
      <w:pPr>
        <w:pStyle w:val="Heading3"/>
        <w:rPr>
          <w:rtl/>
        </w:rPr>
      </w:pPr>
      <w:bookmarkStart w:id="998" w:name="_Toc394922218"/>
      <w:r w:rsidRPr="004F14F2">
        <w:rPr>
          <w:rtl/>
        </w:rPr>
        <w:lastRenderedPageBreak/>
        <w:t>[3303] أبو عمارة الطيّار</w:t>
      </w:r>
      <w:r w:rsidR="00527246">
        <w:rPr>
          <w:rtl/>
        </w:rPr>
        <w:t>:</w:t>
      </w:r>
      <w:bookmarkEnd w:id="998"/>
    </w:p>
    <w:p w:rsidR="0017382C" w:rsidRPr="007B62FF" w:rsidRDefault="0017382C" w:rsidP="0017382C">
      <w:pPr>
        <w:pStyle w:val="libNormal"/>
        <w:rPr>
          <w:rtl/>
        </w:rPr>
      </w:pPr>
      <w:r w:rsidRPr="007B62FF">
        <w:rPr>
          <w:rtl/>
        </w:rPr>
        <w:t>عنه</w:t>
      </w:r>
      <w:r w:rsidR="00527246">
        <w:rPr>
          <w:rtl/>
        </w:rPr>
        <w:t>:</w:t>
      </w:r>
      <w:r w:rsidRPr="007B62FF">
        <w:rPr>
          <w:rtl/>
        </w:rPr>
        <w:t xml:space="preserve"> الحسن بن فضّال</w:t>
      </w:r>
      <w:r w:rsidR="00527246">
        <w:rPr>
          <w:rtl/>
        </w:rPr>
        <w:t>،</w:t>
      </w:r>
      <w:r w:rsidRPr="007B62FF">
        <w:rPr>
          <w:rtl/>
        </w:rPr>
        <w:t xml:space="preserve"> في الكافي </w:t>
      </w:r>
      <w:r w:rsidRPr="0017382C">
        <w:rPr>
          <w:rStyle w:val="libFootnotenumChar"/>
          <w:rtl/>
        </w:rPr>
        <w:t>(1)</w:t>
      </w:r>
      <w:r w:rsidR="00527246">
        <w:rPr>
          <w:rtl/>
        </w:rPr>
        <w:t>،</w:t>
      </w:r>
      <w:r w:rsidRPr="007B62FF">
        <w:rPr>
          <w:rtl/>
        </w:rPr>
        <w:t xml:space="preserve"> والتهذيب </w:t>
      </w:r>
      <w:r w:rsidRPr="0017382C">
        <w:rPr>
          <w:rStyle w:val="libFootnotenumChar"/>
          <w:rtl/>
        </w:rPr>
        <w:t>(2)</w:t>
      </w:r>
      <w:r w:rsidR="00527246">
        <w:rPr>
          <w:rtl/>
        </w:rPr>
        <w:t>،</w:t>
      </w:r>
      <w:r w:rsidRPr="007B62FF">
        <w:rPr>
          <w:rtl/>
        </w:rPr>
        <w:t xml:space="preserve"> في كتاب المكاسب.</w:t>
      </w:r>
    </w:p>
    <w:p w:rsidR="0017382C" w:rsidRDefault="0017382C" w:rsidP="00E10B1D">
      <w:pPr>
        <w:pStyle w:val="Heading3"/>
        <w:rPr>
          <w:rtl/>
        </w:rPr>
      </w:pPr>
      <w:bookmarkStart w:id="999" w:name="_Toc394922219"/>
      <w:r w:rsidRPr="004F14F2">
        <w:rPr>
          <w:rtl/>
        </w:rPr>
        <w:t>[3304] أبو عمرو الزبيري</w:t>
      </w:r>
      <w:r w:rsidR="00527246">
        <w:rPr>
          <w:rtl/>
        </w:rPr>
        <w:t>:</w:t>
      </w:r>
      <w:bookmarkEnd w:id="999"/>
    </w:p>
    <w:p w:rsidR="0017382C" w:rsidRPr="007B62FF" w:rsidRDefault="0017382C" w:rsidP="0017382C">
      <w:pPr>
        <w:pStyle w:val="libNormal"/>
        <w:rPr>
          <w:rtl/>
        </w:rPr>
      </w:pPr>
      <w:r w:rsidRPr="007B62FF">
        <w:rPr>
          <w:rtl/>
        </w:rPr>
        <w:t>اسمه محمّد</w:t>
      </w:r>
      <w:r w:rsidR="00527246">
        <w:rPr>
          <w:rtl/>
        </w:rPr>
        <w:t>،</w:t>
      </w:r>
      <w:r w:rsidRPr="007B62FF">
        <w:rPr>
          <w:rtl/>
        </w:rPr>
        <w:t xml:space="preserve"> قال النجاشي في ترجمة عبد الله بن عبد الرحمن</w:t>
      </w:r>
      <w:r w:rsidR="00527246">
        <w:rPr>
          <w:rtl/>
        </w:rPr>
        <w:t>:</w:t>
      </w:r>
      <w:r w:rsidRPr="007B62FF">
        <w:rPr>
          <w:rtl/>
        </w:rPr>
        <w:t xml:space="preserve"> الزبيري والزبيريون في أصحابنا ثلاثة</w:t>
      </w:r>
      <w:r w:rsidR="00527246">
        <w:rPr>
          <w:rtl/>
        </w:rPr>
        <w:t>:</w:t>
      </w:r>
      <w:r w:rsidRPr="007B62FF">
        <w:rPr>
          <w:rtl/>
        </w:rPr>
        <w:t xml:space="preserve"> هذا وأبو محمّد عبد الله بن هارون الزبيري وأبو عمرو محمّد بن عمرو بن عبد الله بن مصعب بن الزبير </w:t>
      </w:r>
      <w:r w:rsidRPr="0017382C">
        <w:rPr>
          <w:rStyle w:val="libFootnotenumChar"/>
          <w:rtl/>
        </w:rPr>
        <w:t>(3)</w:t>
      </w:r>
      <w:r>
        <w:rPr>
          <w:rtl/>
        </w:rPr>
        <w:t>.</w:t>
      </w:r>
      <w:r w:rsidRPr="007B62FF">
        <w:rPr>
          <w:rtl/>
        </w:rPr>
        <w:t xml:space="preserve"> وظاهره أنّه من علمائنا الإمامية</w:t>
      </w:r>
      <w:r w:rsidR="00527246">
        <w:rPr>
          <w:rtl/>
        </w:rPr>
        <w:t>،</w:t>
      </w:r>
      <w:r w:rsidRPr="007B62FF">
        <w:rPr>
          <w:rtl/>
        </w:rPr>
        <w:t xml:space="preserve"> وهو كثير الرواية مقبولها.</w:t>
      </w:r>
    </w:p>
    <w:p w:rsidR="0017382C" w:rsidRPr="007B62FF" w:rsidRDefault="0017382C" w:rsidP="0017382C">
      <w:pPr>
        <w:pStyle w:val="libNormal"/>
        <w:rPr>
          <w:rtl/>
        </w:rPr>
      </w:pPr>
      <w:r w:rsidRPr="007B62FF">
        <w:rPr>
          <w:rtl/>
        </w:rPr>
        <w:t>قال بعض المحققين</w:t>
      </w:r>
      <w:r w:rsidR="00527246">
        <w:rPr>
          <w:rtl/>
        </w:rPr>
        <w:t>:</w:t>
      </w:r>
      <w:r w:rsidRPr="007B62FF">
        <w:rPr>
          <w:rtl/>
        </w:rPr>
        <w:t xml:space="preserve"> رأيت له أحاديث جياداً</w:t>
      </w:r>
      <w:r w:rsidR="00527246">
        <w:rPr>
          <w:rtl/>
        </w:rPr>
        <w:t>،</w:t>
      </w:r>
      <w:r w:rsidRPr="007B62FF">
        <w:rPr>
          <w:rtl/>
        </w:rPr>
        <w:t xml:space="preserve"> منها حديثاً في أوائل الجهاد من الكافي </w:t>
      </w:r>
      <w:r w:rsidRPr="0017382C">
        <w:rPr>
          <w:rStyle w:val="libFootnotenumChar"/>
          <w:rtl/>
        </w:rPr>
        <w:t>(4)</w:t>
      </w:r>
      <w:r w:rsidRPr="007B62FF">
        <w:rPr>
          <w:rtl/>
        </w:rPr>
        <w:t xml:space="preserve"> طويل جدّاً</w:t>
      </w:r>
      <w:r w:rsidR="00527246">
        <w:rPr>
          <w:rtl/>
        </w:rPr>
        <w:t>،</w:t>
      </w:r>
      <w:r w:rsidRPr="007B62FF">
        <w:rPr>
          <w:rtl/>
        </w:rPr>
        <w:t xml:space="preserve"> وآخر في كتاب الكفر والإيمان منه </w:t>
      </w:r>
      <w:r w:rsidRPr="0017382C">
        <w:rPr>
          <w:rStyle w:val="libFootnotenumChar"/>
          <w:rtl/>
        </w:rPr>
        <w:t>(5)</w:t>
      </w:r>
      <w:r w:rsidR="00527246">
        <w:rPr>
          <w:rtl/>
        </w:rPr>
        <w:t>،</w:t>
      </w:r>
      <w:r w:rsidRPr="007B62FF">
        <w:rPr>
          <w:rtl/>
        </w:rPr>
        <w:t xml:space="preserve"> ومن تأمّلهما علم غزارة علم الرجل وجودة قريحته</w:t>
      </w:r>
      <w:r w:rsidR="00527246">
        <w:rPr>
          <w:rtl/>
        </w:rPr>
        <w:t>،</w:t>
      </w:r>
      <w:r w:rsidRPr="007B62FF">
        <w:rPr>
          <w:rtl/>
        </w:rPr>
        <w:t xml:space="preserve"> وأنّه أهل لأن يخاطب بما لا يخاطب بها إلاّ جهابذة العلماء </w:t>
      </w:r>
      <w:r w:rsidRPr="0017382C">
        <w:rPr>
          <w:rStyle w:val="libFootnotenumChar"/>
          <w:rtl/>
        </w:rPr>
        <w:t>(6)</w:t>
      </w:r>
      <w:r w:rsidR="00527246">
        <w:rPr>
          <w:rtl/>
        </w:rPr>
        <w:t>،</w:t>
      </w:r>
      <w:r w:rsidRPr="007B62FF">
        <w:rPr>
          <w:rtl/>
        </w:rPr>
        <w:t xml:space="preserve"> انتهى وهو كما قال.</w:t>
      </w:r>
    </w:p>
    <w:p w:rsidR="0017382C" w:rsidRDefault="0017382C" w:rsidP="00E10B1D">
      <w:pPr>
        <w:pStyle w:val="Heading3"/>
        <w:rPr>
          <w:rtl/>
        </w:rPr>
      </w:pPr>
      <w:bookmarkStart w:id="1000" w:name="_Toc394922220"/>
      <w:r w:rsidRPr="004F14F2">
        <w:rPr>
          <w:rtl/>
        </w:rPr>
        <w:t>[3305] أبو عمرو المدائني</w:t>
      </w:r>
      <w:r w:rsidR="00527246">
        <w:rPr>
          <w:rtl/>
        </w:rPr>
        <w:t>:</w:t>
      </w:r>
      <w:bookmarkEnd w:id="1000"/>
    </w:p>
    <w:p w:rsidR="0017382C" w:rsidRPr="007B62FF" w:rsidRDefault="0017382C" w:rsidP="0017382C">
      <w:pPr>
        <w:pStyle w:val="libNormal"/>
        <w:rPr>
          <w:rtl/>
        </w:rPr>
      </w:pPr>
      <w:r w:rsidRPr="007B62FF">
        <w:rPr>
          <w:rtl/>
        </w:rPr>
        <w:t>عنه</w:t>
      </w:r>
      <w:r w:rsidR="00527246">
        <w:rPr>
          <w:rtl/>
        </w:rPr>
        <w:t>:</w:t>
      </w:r>
      <w:r w:rsidRPr="007B62FF">
        <w:rPr>
          <w:rtl/>
        </w:rPr>
        <w:t xml:space="preserve"> حمّاد بن عيسى</w:t>
      </w:r>
      <w:r w:rsidR="00527246">
        <w:rPr>
          <w:rtl/>
        </w:rPr>
        <w:t>،</w:t>
      </w:r>
      <w:r w:rsidRPr="007B62FF">
        <w:rPr>
          <w:rtl/>
        </w:rPr>
        <w:t xml:space="preserve"> في الكافي</w:t>
      </w:r>
      <w:r w:rsidR="00527246">
        <w:rPr>
          <w:rtl/>
        </w:rPr>
        <w:t>،</w:t>
      </w:r>
      <w:r w:rsidRPr="007B62FF">
        <w:rPr>
          <w:rtl/>
        </w:rPr>
        <w:t xml:space="preserve"> في باب الذنوب </w:t>
      </w:r>
      <w:r w:rsidRPr="0017382C">
        <w:rPr>
          <w:rStyle w:val="libFootnotenumChar"/>
          <w:rtl/>
        </w:rPr>
        <w:t>(7)</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الكافي 5</w:t>
      </w:r>
      <w:r w:rsidR="00527246">
        <w:rPr>
          <w:rtl/>
        </w:rPr>
        <w:t>:</w:t>
      </w:r>
      <w:r w:rsidRPr="007B62FF">
        <w:rPr>
          <w:rtl/>
        </w:rPr>
        <w:t xml:space="preserve"> 304 / 3.</w:t>
      </w:r>
    </w:p>
    <w:p w:rsidR="0017382C" w:rsidRPr="007B62FF" w:rsidRDefault="0017382C" w:rsidP="0017382C">
      <w:pPr>
        <w:pStyle w:val="libFootnote0"/>
        <w:rPr>
          <w:rtl/>
        </w:rPr>
      </w:pPr>
      <w:r w:rsidRPr="007B62FF">
        <w:rPr>
          <w:rtl/>
        </w:rPr>
        <w:t>(2) تهذيب الأحكام 7</w:t>
      </w:r>
      <w:r w:rsidR="00527246">
        <w:rPr>
          <w:rtl/>
        </w:rPr>
        <w:t>:</w:t>
      </w:r>
      <w:r w:rsidRPr="007B62FF">
        <w:rPr>
          <w:rtl/>
        </w:rPr>
        <w:t xml:space="preserve"> 4 / 13.</w:t>
      </w:r>
    </w:p>
    <w:p w:rsidR="0017382C" w:rsidRPr="007B62FF" w:rsidRDefault="0017382C" w:rsidP="0017382C">
      <w:pPr>
        <w:pStyle w:val="libFootnote0"/>
        <w:rPr>
          <w:rtl/>
        </w:rPr>
      </w:pPr>
      <w:r w:rsidRPr="007B62FF">
        <w:rPr>
          <w:rtl/>
        </w:rPr>
        <w:t>(3) رجال النجاشي</w:t>
      </w:r>
      <w:r w:rsidR="00527246">
        <w:rPr>
          <w:rtl/>
        </w:rPr>
        <w:t>:</w:t>
      </w:r>
      <w:r w:rsidRPr="007B62FF">
        <w:rPr>
          <w:rtl/>
        </w:rPr>
        <w:t xml:space="preserve"> 220.</w:t>
      </w:r>
    </w:p>
    <w:p w:rsidR="0017382C" w:rsidRPr="007B62FF" w:rsidRDefault="0017382C" w:rsidP="0017382C">
      <w:pPr>
        <w:pStyle w:val="libFootnote0"/>
        <w:rPr>
          <w:rtl/>
        </w:rPr>
      </w:pPr>
      <w:r w:rsidRPr="007B62FF">
        <w:rPr>
          <w:rtl/>
        </w:rPr>
        <w:t>(4) الكافي 5</w:t>
      </w:r>
      <w:r w:rsidR="00527246">
        <w:rPr>
          <w:rtl/>
        </w:rPr>
        <w:t>:</w:t>
      </w:r>
      <w:r w:rsidRPr="007B62FF">
        <w:rPr>
          <w:rtl/>
        </w:rPr>
        <w:t xml:space="preserve"> 13 / 1.</w:t>
      </w:r>
    </w:p>
    <w:p w:rsidR="0017382C" w:rsidRPr="007B62FF" w:rsidRDefault="0017382C" w:rsidP="0017382C">
      <w:pPr>
        <w:pStyle w:val="libFootnote0"/>
        <w:rPr>
          <w:rtl/>
        </w:rPr>
      </w:pPr>
      <w:r w:rsidRPr="007B62FF">
        <w:rPr>
          <w:rtl/>
        </w:rPr>
        <w:t>(5) أُصول الكافي 2</w:t>
      </w:r>
      <w:r w:rsidR="00527246">
        <w:rPr>
          <w:rtl/>
        </w:rPr>
        <w:t>:</w:t>
      </w:r>
      <w:r w:rsidRPr="007B62FF">
        <w:rPr>
          <w:rtl/>
        </w:rPr>
        <w:t xml:space="preserve"> 28 / 1.</w:t>
      </w:r>
    </w:p>
    <w:p w:rsidR="0017382C" w:rsidRPr="007B62FF" w:rsidRDefault="0017382C" w:rsidP="0017382C">
      <w:pPr>
        <w:pStyle w:val="libFootnote0"/>
        <w:rPr>
          <w:rtl/>
        </w:rPr>
      </w:pPr>
      <w:r w:rsidRPr="007B62FF">
        <w:rPr>
          <w:rtl/>
        </w:rPr>
        <w:t>(6) لم نعثر على القائل.</w:t>
      </w:r>
    </w:p>
    <w:p w:rsidR="0017382C" w:rsidRPr="007B62FF" w:rsidRDefault="0017382C" w:rsidP="0017382C">
      <w:pPr>
        <w:pStyle w:val="libFootnote0"/>
        <w:rPr>
          <w:rtl/>
        </w:rPr>
      </w:pPr>
      <w:r w:rsidRPr="007B62FF">
        <w:rPr>
          <w:rtl/>
        </w:rPr>
        <w:t>(7) أُصول الكافي 2</w:t>
      </w:r>
      <w:r w:rsidR="00527246">
        <w:rPr>
          <w:rtl/>
        </w:rPr>
        <w:t>:</w:t>
      </w:r>
      <w:r w:rsidRPr="007B62FF">
        <w:rPr>
          <w:rtl/>
        </w:rPr>
        <w:t xml:space="preserve"> 209 / 22.</w:t>
      </w:r>
    </w:p>
    <w:p w:rsidR="0017382C" w:rsidRDefault="0017382C" w:rsidP="00C613E8">
      <w:pPr>
        <w:pStyle w:val="libNormal"/>
        <w:rPr>
          <w:rtl/>
        </w:rPr>
      </w:pPr>
      <w:r>
        <w:rPr>
          <w:rtl/>
        </w:rPr>
        <w:br w:type="page"/>
      </w:r>
    </w:p>
    <w:p w:rsidR="0017382C" w:rsidRPr="00E10B1D" w:rsidRDefault="0017382C" w:rsidP="0063324D">
      <w:pPr>
        <w:pStyle w:val="Heading3"/>
        <w:rPr>
          <w:rStyle w:val="Heading3Char"/>
          <w:rtl/>
        </w:rPr>
      </w:pPr>
      <w:bookmarkStart w:id="1001" w:name="_Toc394922221"/>
      <w:r w:rsidRPr="004F14F2">
        <w:rPr>
          <w:rtl/>
        </w:rPr>
        <w:lastRenderedPageBreak/>
        <w:t xml:space="preserve">[3306] أبو عمرو </w:t>
      </w:r>
      <w:r w:rsidRPr="0017382C">
        <w:rPr>
          <w:rStyle w:val="libFootnotenumChar"/>
          <w:rtl/>
        </w:rPr>
        <w:t>(1)</w:t>
      </w:r>
      <w:r w:rsidRPr="00E10B1D">
        <w:rPr>
          <w:rStyle w:val="Heading3Char"/>
          <w:rtl/>
        </w:rPr>
        <w:t xml:space="preserve"> الأعمى الكُوفيّ</w:t>
      </w:r>
      <w:r w:rsidR="00527246" w:rsidRPr="00E10B1D">
        <w:rPr>
          <w:rStyle w:val="Heading3Char"/>
          <w:rtl/>
        </w:rPr>
        <w:t>:</w:t>
      </w:r>
      <w:bookmarkEnd w:id="1001"/>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(2)</w:t>
      </w:r>
      <w:r>
        <w:rPr>
          <w:rtl/>
        </w:rPr>
        <w:t>.</w:t>
      </w:r>
    </w:p>
    <w:p w:rsidR="0017382C" w:rsidRDefault="0017382C" w:rsidP="00E10B1D">
      <w:pPr>
        <w:pStyle w:val="Heading3"/>
        <w:rPr>
          <w:rtl/>
        </w:rPr>
      </w:pPr>
      <w:bookmarkStart w:id="1002" w:name="_Toc394922222"/>
      <w:r w:rsidRPr="004F14F2">
        <w:rPr>
          <w:rtl/>
        </w:rPr>
        <w:t>[3307] أبو عمر السرّاج</w:t>
      </w:r>
      <w:r w:rsidR="00527246">
        <w:rPr>
          <w:rtl/>
        </w:rPr>
        <w:t>:</w:t>
      </w:r>
      <w:bookmarkEnd w:id="1002"/>
    </w:p>
    <w:p w:rsidR="0017382C" w:rsidRPr="007B62FF" w:rsidRDefault="0017382C" w:rsidP="0017382C">
      <w:pPr>
        <w:pStyle w:val="libNormal"/>
        <w:rPr>
          <w:rtl/>
        </w:rPr>
      </w:pPr>
      <w:r w:rsidRPr="007B62FF">
        <w:rPr>
          <w:rtl/>
        </w:rPr>
        <w:t>يروي ابن أبي عمير وفضالة وجعفر بن بشير</w:t>
      </w:r>
      <w:r w:rsidR="00527246">
        <w:rPr>
          <w:rtl/>
        </w:rPr>
        <w:t>،</w:t>
      </w:r>
      <w:r w:rsidRPr="007B62FF">
        <w:rPr>
          <w:rtl/>
        </w:rPr>
        <w:t xml:space="preserve"> عن الحسين ابن أبي العلاء</w:t>
      </w:r>
      <w:r w:rsidR="00527246">
        <w:rPr>
          <w:rtl/>
        </w:rPr>
        <w:t>،</w:t>
      </w:r>
      <w:r w:rsidRPr="007B62FF">
        <w:rPr>
          <w:rtl/>
        </w:rPr>
        <w:t xml:space="preserve"> عنه</w:t>
      </w:r>
      <w:r w:rsidR="00527246">
        <w:rPr>
          <w:rtl/>
        </w:rPr>
        <w:t>،</w:t>
      </w:r>
      <w:r w:rsidRPr="007B62FF">
        <w:rPr>
          <w:rtl/>
        </w:rPr>
        <w:t xml:space="preserve"> في الكافي</w:t>
      </w:r>
      <w:r w:rsidR="00527246">
        <w:rPr>
          <w:rtl/>
        </w:rPr>
        <w:t>،</w:t>
      </w:r>
      <w:r w:rsidRPr="007B62FF">
        <w:rPr>
          <w:rtl/>
        </w:rPr>
        <w:t xml:space="preserve"> والتهذيب مكرّراً </w:t>
      </w:r>
      <w:r w:rsidRPr="0017382C">
        <w:rPr>
          <w:rStyle w:val="libFootnotenumChar"/>
          <w:rtl/>
        </w:rPr>
        <w:t>(3)</w:t>
      </w:r>
      <w:r w:rsidR="00527246">
        <w:rPr>
          <w:rtl/>
        </w:rPr>
        <w:t>،</w:t>
      </w:r>
      <w:r w:rsidRPr="007B62FF">
        <w:rPr>
          <w:rtl/>
        </w:rPr>
        <w:t xml:space="preserve"> وربّما يوجد في بعض نسخ بعض الأسانيد</w:t>
      </w:r>
      <w:r w:rsidR="00527246">
        <w:rPr>
          <w:rtl/>
        </w:rPr>
        <w:t>:</w:t>
      </w:r>
      <w:r w:rsidRPr="007B62FF">
        <w:rPr>
          <w:rtl/>
        </w:rPr>
        <w:t xml:space="preserve"> أبو عمرو بالواو.</w:t>
      </w:r>
    </w:p>
    <w:p w:rsidR="0017382C" w:rsidRDefault="0017382C" w:rsidP="00E10B1D">
      <w:pPr>
        <w:pStyle w:val="Heading3"/>
        <w:rPr>
          <w:rtl/>
        </w:rPr>
      </w:pPr>
      <w:bookmarkStart w:id="1003" w:name="_Toc394922223"/>
      <w:r w:rsidRPr="004F14F2">
        <w:rPr>
          <w:rtl/>
        </w:rPr>
        <w:t>[3308] أبو عمر المدني</w:t>
      </w:r>
      <w:r w:rsidR="00527246">
        <w:rPr>
          <w:rtl/>
        </w:rPr>
        <w:t>:</w:t>
      </w:r>
      <w:bookmarkEnd w:id="1003"/>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(4)</w:t>
      </w:r>
      <w:r>
        <w:rPr>
          <w:rtl/>
        </w:rPr>
        <w:t>.</w:t>
      </w:r>
    </w:p>
    <w:p w:rsidR="0017382C" w:rsidRDefault="0017382C" w:rsidP="00E10B1D">
      <w:pPr>
        <w:pStyle w:val="Heading3"/>
        <w:rPr>
          <w:rtl/>
        </w:rPr>
      </w:pPr>
      <w:bookmarkStart w:id="1004" w:name="_Toc394922224"/>
      <w:r w:rsidRPr="004F14F2">
        <w:rPr>
          <w:rtl/>
        </w:rPr>
        <w:t>[3309] أبو عوف البجليّ</w:t>
      </w:r>
      <w:r w:rsidR="00527246">
        <w:rPr>
          <w:rtl/>
        </w:rPr>
        <w:t>:</w:t>
      </w:r>
      <w:bookmarkEnd w:id="1004"/>
    </w:p>
    <w:p w:rsidR="0017382C" w:rsidRPr="007B62FF" w:rsidRDefault="0017382C" w:rsidP="0017382C">
      <w:pPr>
        <w:pStyle w:val="libNormal"/>
        <w:rPr>
          <w:rtl/>
        </w:rPr>
      </w:pPr>
      <w:r w:rsidRPr="007B62FF">
        <w:rPr>
          <w:rtl/>
        </w:rPr>
        <w:t>عنه</w:t>
      </w:r>
      <w:r w:rsidR="00527246">
        <w:rPr>
          <w:rtl/>
        </w:rPr>
        <w:t>:</w:t>
      </w:r>
      <w:r w:rsidRPr="007B62FF">
        <w:rPr>
          <w:rtl/>
        </w:rPr>
        <w:t xml:space="preserve"> ابن أبي عمير</w:t>
      </w:r>
      <w:r w:rsidR="00527246">
        <w:rPr>
          <w:rtl/>
        </w:rPr>
        <w:t>،</w:t>
      </w:r>
      <w:r w:rsidRPr="007B62FF">
        <w:rPr>
          <w:rtl/>
        </w:rPr>
        <w:t xml:space="preserve"> في الكافي</w:t>
      </w:r>
      <w:r w:rsidR="00527246">
        <w:rPr>
          <w:rtl/>
        </w:rPr>
        <w:t>،</w:t>
      </w:r>
      <w:r w:rsidRPr="007B62FF">
        <w:rPr>
          <w:rtl/>
        </w:rPr>
        <w:t xml:space="preserve"> في باب الوضوء قبل الطعام وبعده </w:t>
      </w:r>
      <w:r w:rsidRPr="0017382C">
        <w:rPr>
          <w:rStyle w:val="libFootnotenumChar"/>
          <w:rtl/>
        </w:rPr>
        <w:t>(5)</w:t>
      </w:r>
      <w:r w:rsidR="00527246">
        <w:rPr>
          <w:rtl/>
        </w:rPr>
        <w:t>،</w:t>
      </w:r>
      <w:r w:rsidRPr="007B62FF">
        <w:rPr>
          <w:rtl/>
        </w:rPr>
        <w:t xml:space="preserve"> وعبد الله بن سنان</w:t>
      </w:r>
      <w:r w:rsidR="00527246">
        <w:rPr>
          <w:rtl/>
        </w:rPr>
        <w:t>،</w:t>
      </w:r>
      <w:r w:rsidRPr="007B62FF">
        <w:rPr>
          <w:rtl/>
        </w:rPr>
        <w:t xml:space="preserve"> فيه</w:t>
      </w:r>
      <w:r w:rsidR="00527246">
        <w:rPr>
          <w:rtl/>
        </w:rPr>
        <w:t>،</w:t>
      </w:r>
      <w:r w:rsidRPr="007B62FF">
        <w:rPr>
          <w:rtl/>
        </w:rPr>
        <w:t xml:space="preserve"> في باب المجالس بالأمانة </w:t>
      </w:r>
      <w:r w:rsidRPr="0017382C">
        <w:rPr>
          <w:rStyle w:val="libFootnotenumChar"/>
          <w:rtl/>
        </w:rPr>
        <w:t>(6)</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المصدر</w:t>
      </w:r>
      <w:r w:rsidR="00527246">
        <w:rPr>
          <w:rtl/>
        </w:rPr>
        <w:t>:</w:t>
      </w:r>
      <w:r w:rsidRPr="007B62FF">
        <w:rPr>
          <w:rtl/>
        </w:rPr>
        <w:t xml:space="preserve"> </w:t>
      </w:r>
      <w:r>
        <w:rPr>
          <w:rtl/>
        </w:rPr>
        <w:t>(</w:t>
      </w:r>
      <w:r w:rsidRPr="007B62FF">
        <w:rPr>
          <w:rtl/>
        </w:rPr>
        <w:t>أبو عمر</w:t>
      </w:r>
      <w:r>
        <w:rPr>
          <w:rtl/>
        </w:rPr>
        <w:t>)</w:t>
      </w:r>
      <w:r w:rsidR="00527246">
        <w:rPr>
          <w:rtl/>
        </w:rPr>
        <w:t>،</w:t>
      </w:r>
      <w:r w:rsidRPr="007B62FF">
        <w:rPr>
          <w:rtl/>
        </w:rPr>
        <w:t xml:space="preserve"> ومثله في جامع الرواة 2</w:t>
      </w:r>
      <w:r w:rsidR="00527246">
        <w:rPr>
          <w:rtl/>
        </w:rPr>
        <w:t>:</w:t>
      </w:r>
      <w:r w:rsidRPr="007B62FF">
        <w:rPr>
          <w:rtl/>
        </w:rPr>
        <w:t xml:space="preserve"> 407</w:t>
      </w:r>
      <w:r w:rsidR="00527246">
        <w:rPr>
          <w:rtl/>
        </w:rPr>
        <w:t>،</w:t>
      </w:r>
      <w:r w:rsidRPr="007B62FF">
        <w:rPr>
          <w:rtl/>
        </w:rPr>
        <w:t xml:space="preserve"> وتنقيح المقال 3</w:t>
      </w:r>
      <w:r w:rsidR="00527246">
        <w:rPr>
          <w:rtl/>
        </w:rPr>
        <w:t>:</w:t>
      </w:r>
      <w:r w:rsidRPr="007B62FF">
        <w:rPr>
          <w:rtl/>
        </w:rPr>
        <w:t xml:space="preserve"> 29. وما في منهج المقال</w:t>
      </w:r>
      <w:r w:rsidR="00527246">
        <w:rPr>
          <w:rtl/>
        </w:rPr>
        <w:t>:</w:t>
      </w:r>
      <w:r w:rsidRPr="007B62FF">
        <w:rPr>
          <w:rtl/>
        </w:rPr>
        <w:t xml:space="preserve"> 392 موافق لما في الأصل والحجرية.</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339 / 22.</w:t>
      </w:r>
    </w:p>
    <w:p w:rsidR="0017382C" w:rsidRPr="007B62FF" w:rsidRDefault="0017382C" w:rsidP="0017382C">
      <w:pPr>
        <w:pStyle w:val="libFootnote0"/>
        <w:rPr>
          <w:rtl/>
        </w:rPr>
      </w:pPr>
      <w:r w:rsidRPr="007B62FF">
        <w:rPr>
          <w:rtl/>
        </w:rPr>
        <w:t>(3) لم نقف على رواية الأول والثاني عن الحسين بن أبي العلاء عنه</w:t>
      </w:r>
      <w:r w:rsidR="00527246">
        <w:rPr>
          <w:rtl/>
        </w:rPr>
        <w:t>،</w:t>
      </w:r>
      <w:r w:rsidRPr="007B62FF">
        <w:rPr>
          <w:rtl/>
        </w:rPr>
        <w:t xml:space="preserve"> ولكن انظر رواية الثالث في الكافي 5</w:t>
      </w:r>
      <w:r w:rsidR="00527246">
        <w:rPr>
          <w:rtl/>
        </w:rPr>
        <w:t>:</w:t>
      </w:r>
      <w:r w:rsidRPr="007B62FF">
        <w:rPr>
          <w:rtl/>
        </w:rPr>
        <w:t xml:space="preserve"> 229 / 7</w:t>
      </w:r>
      <w:r w:rsidR="00527246">
        <w:rPr>
          <w:rtl/>
        </w:rPr>
        <w:t>،</w:t>
      </w:r>
      <w:r w:rsidRPr="007B62FF">
        <w:rPr>
          <w:rtl/>
        </w:rPr>
        <w:t xml:space="preserve"> والتهذيب 7</w:t>
      </w:r>
      <w:r w:rsidR="00527246">
        <w:rPr>
          <w:rtl/>
        </w:rPr>
        <w:t>:</w:t>
      </w:r>
      <w:r w:rsidRPr="007B62FF">
        <w:rPr>
          <w:rtl/>
        </w:rPr>
        <w:t xml:space="preserve"> 131 / 574</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أبو عمرو</w:t>
      </w:r>
      <w:r>
        <w:rPr>
          <w:rtl/>
        </w:rPr>
        <w:t>)</w:t>
      </w:r>
      <w:r w:rsidRPr="007B62FF">
        <w:rPr>
          <w:rtl/>
        </w:rPr>
        <w:t xml:space="preserve"> بالواو</w:t>
      </w:r>
      <w:r>
        <w:rPr>
          <w:rtl/>
        </w:rPr>
        <w:t xml:space="preserve"> ـ</w:t>
      </w:r>
      <w:r w:rsidR="00527246">
        <w:rPr>
          <w:rtl/>
        </w:rPr>
        <w:t>،</w:t>
      </w:r>
      <w:r w:rsidRPr="007B62FF">
        <w:rPr>
          <w:rtl/>
        </w:rPr>
        <w:t xml:space="preserve"> وكما سينبّه المصنّف </w:t>
      </w:r>
      <w:r w:rsidRPr="0017382C">
        <w:rPr>
          <w:rStyle w:val="libAlaemChar"/>
          <w:rtl/>
        </w:rPr>
        <w:t>قدس‌سره</w:t>
      </w:r>
      <w:r w:rsidRPr="007B62FF">
        <w:rPr>
          <w:rtl/>
        </w:rPr>
        <w:t xml:space="preserve"> عليه. وروى الشيخ الرواية نفسها في التهذيب أيضاً 7</w:t>
      </w:r>
      <w:r w:rsidR="00527246">
        <w:rPr>
          <w:rtl/>
        </w:rPr>
        <w:t>:</w:t>
      </w:r>
      <w:r w:rsidRPr="007B62FF">
        <w:rPr>
          <w:rtl/>
        </w:rPr>
        <w:t xml:space="preserve"> 237 / 1038 في باب الزيادات من الإجارات</w:t>
      </w:r>
      <w:r w:rsidR="00527246">
        <w:rPr>
          <w:rtl/>
        </w:rPr>
        <w:t>،</w:t>
      </w:r>
      <w:r w:rsidRPr="007B62FF">
        <w:rPr>
          <w:rtl/>
        </w:rPr>
        <w:t xml:space="preserve"> بسند آخر عن جعفر بن بشير عن الحسين بن أبي العلاء عن أبي عمار السراج</w:t>
      </w:r>
      <w:r w:rsidR="00527246">
        <w:rPr>
          <w:rtl/>
        </w:rPr>
        <w:t>،</w:t>
      </w:r>
      <w:r w:rsidRPr="007B62FF">
        <w:rPr>
          <w:rtl/>
        </w:rPr>
        <w:t xml:space="preserve"> وراجع معجم رجال الحديث 21</w:t>
      </w:r>
      <w:r w:rsidR="00527246">
        <w:rPr>
          <w:rtl/>
        </w:rPr>
        <w:t>:</w:t>
      </w:r>
      <w:r w:rsidRPr="007B62FF">
        <w:rPr>
          <w:rtl/>
        </w:rPr>
        <w:t xml:space="preserve"> 255</w:t>
      </w:r>
      <w:r w:rsidR="00527246">
        <w:rPr>
          <w:rtl/>
        </w:rPr>
        <w:t>،</w:t>
      </w:r>
      <w:r w:rsidRPr="007B62FF">
        <w:rPr>
          <w:rtl/>
        </w:rPr>
        <w:t xml:space="preserve"> فلاحظ الاختلاف المذكور في سند الرواية.</w:t>
      </w:r>
    </w:p>
    <w:p w:rsidR="0017382C" w:rsidRPr="007B62FF" w:rsidRDefault="0017382C" w:rsidP="0017382C">
      <w:pPr>
        <w:pStyle w:val="libFootnote0"/>
        <w:rPr>
          <w:rtl/>
        </w:rPr>
      </w:pPr>
      <w:r w:rsidRPr="007B62FF">
        <w:rPr>
          <w:rtl/>
        </w:rPr>
        <w:t>(4) رجال الشيخ</w:t>
      </w:r>
      <w:r w:rsidR="00527246">
        <w:rPr>
          <w:rtl/>
        </w:rPr>
        <w:t>:</w:t>
      </w:r>
      <w:r w:rsidRPr="007B62FF">
        <w:rPr>
          <w:rtl/>
        </w:rPr>
        <w:t xml:space="preserve"> 338 / 5</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المديني</w:t>
      </w:r>
      <w:r>
        <w:rPr>
          <w:rtl/>
        </w:rPr>
        <w:t>)</w:t>
      </w:r>
      <w:r w:rsidR="00527246">
        <w:rPr>
          <w:rtl/>
        </w:rPr>
        <w:t>،</w:t>
      </w:r>
      <w:r w:rsidRPr="007B62FF">
        <w:rPr>
          <w:rtl/>
        </w:rPr>
        <w:t xml:space="preserve"> وفي هامش المصدر عن بعض النسخ كما في الأصل والحجريّة</w:t>
      </w:r>
      <w:r w:rsidR="00527246">
        <w:rPr>
          <w:rtl/>
        </w:rPr>
        <w:t>:</w:t>
      </w:r>
      <w:r w:rsidRPr="007B62FF">
        <w:rPr>
          <w:rtl/>
        </w:rPr>
        <w:t xml:space="preserve"> المدني.</w:t>
      </w:r>
    </w:p>
    <w:p w:rsidR="0017382C" w:rsidRPr="007B62FF" w:rsidRDefault="0017382C" w:rsidP="0017382C">
      <w:pPr>
        <w:pStyle w:val="libFootnote0"/>
        <w:rPr>
          <w:rtl/>
        </w:rPr>
      </w:pPr>
      <w:r w:rsidRPr="007B62FF">
        <w:rPr>
          <w:rtl/>
        </w:rPr>
        <w:t>(5) الكافي 6</w:t>
      </w:r>
      <w:r w:rsidR="00527246">
        <w:rPr>
          <w:rtl/>
        </w:rPr>
        <w:t>:</w:t>
      </w:r>
      <w:r w:rsidRPr="007B62FF">
        <w:rPr>
          <w:rtl/>
        </w:rPr>
        <w:t xml:space="preserve"> 290 / 5.</w:t>
      </w:r>
    </w:p>
    <w:p w:rsidR="0017382C" w:rsidRPr="007B62FF" w:rsidRDefault="0017382C" w:rsidP="0017382C">
      <w:pPr>
        <w:pStyle w:val="libFootnote0"/>
        <w:rPr>
          <w:rtl/>
        </w:rPr>
      </w:pPr>
      <w:r w:rsidRPr="007B62FF">
        <w:rPr>
          <w:rtl/>
        </w:rPr>
        <w:t>(6) أُصول الكافي 2</w:t>
      </w:r>
      <w:r w:rsidR="00527246">
        <w:rPr>
          <w:rtl/>
        </w:rPr>
        <w:t>:</w:t>
      </w:r>
      <w:r w:rsidRPr="007B62FF">
        <w:rPr>
          <w:rtl/>
        </w:rPr>
        <w:t xml:space="preserve"> 483 / 1</w:t>
      </w:r>
      <w:r w:rsidR="00527246">
        <w:rPr>
          <w:rtl/>
        </w:rPr>
        <w:t>،</w:t>
      </w:r>
      <w:r w:rsidRPr="007B62FF">
        <w:rPr>
          <w:rtl/>
        </w:rPr>
        <w:t xml:space="preserve"> وفيه</w:t>
      </w:r>
      <w:r w:rsidR="00527246">
        <w:rPr>
          <w:rtl/>
        </w:rPr>
        <w:t>:</w:t>
      </w:r>
      <w:r w:rsidRPr="007B62FF">
        <w:rPr>
          <w:rtl/>
        </w:rPr>
        <w:t xml:space="preserve"> ابن أبي عوف.</w:t>
      </w:r>
    </w:p>
    <w:p w:rsidR="0017382C" w:rsidRDefault="0017382C" w:rsidP="00C613E8">
      <w:pPr>
        <w:pStyle w:val="libNormal"/>
        <w:rPr>
          <w:rtl/>
        </w:rPr>
      </w:pPr>
      <w:r>
        <w:rPr>
          <w:rtl/>
        </w:rPr>
        <w:br w:type="page"/>
      </w:r>
    </w:p>
    <w:p w:rsidR="0017382C" w:rsidRDefault="0017382C" w:rsidP="00E10B1D">
      <w:pPr>
        <w:pStyle w:val="Heading3"/>
        <w:rPr>
          <w:rtl/>
        </w:rPr>
      </w:pPr>
      <w:bookmarkStart w:id="1005" w:name="_Toc394922225"/>
      <w:r w:rsidRPr="004F14F2">
        <w:rPr>
          <w:rtl/>
        </w:rPr>
        <w:lastRenderedPageBreak/>
        <w:t>[3310] أبو عيسى الورّاق</w:t>
      </w:r>
      <w:r w:rsidR="00527246">
        <w:rPr>
          <w:rtl/>
        </w:rPr>
        <w:t>:</w:t>
      </w:r>
      <w:bookmarkEnd w:id="1005"/>
    </w:p>
    <w:p w:rsidR="0017382C" w:rsidRPr="007B62FF" w:rsidRDefault="0017382C" w:rsidP="0017382C">
      <w:pPr>
        <w:pStyle w:val="libNormal"/>
        <w:rPr>
          <w:rtl/>
        </w:rPr>
      </w:pPr>
      <w:r w:rsidRPr="007B62FF">
        <w:rPr>
          <w:rtl/>
        </w:rPr>
        <w:t>هو محمّد بن هارون بن عيسى الوراق</w:t>
      </w:r>
      <w:r w:rsidR="00527246">
        <w:rPr>
          <w:rtl/>
        </w:rPr>
        <w:t>،</w:t>
      </w:r>
      <w:r w:rsidRPr="007B62FF">
        <w:rPr>
          <w:rtl/>
        </w:rPr>
        <w:t xml:space="preserve"> له كتب في النجاشي </w:t>
      </w:r>
      <w:r w:rsidRPr="0017382C">
        <w:rPr>
          <w:rStyle w:val="libFootnotenumChar"/>
          <w:rtl/>
        </w:rPr>
        <w:t>(1)</w:t>
      </w:r>
      <w:r w:rsidR="00527246">
        <w:rPr>
          <w:rtl/>
        </w:rPr>
        <w:t>،</w:t>
      </w:r>
      <w:r w:rsidRPr="007B62FF">
        <w:rPr>
          <w:rtl/>
        </w:rPr>
        <w:t xml:space="preserve"> يظهر منه أنّه من علمائنا الإمامية</w:t>
      </w:r>
      <w:r w:rsidR="00527246">
        <w:rPr>
          <w:rtl/>
        </w:rPr>
        <w:t>،</w:t>
      </w:r>
      <w:r w:rsidRPr="007B62FF">
        <w:rPr>
          <w:rtl/>
        </w:rPr>
        <w:t xml:space="preserve"> وفي الرواشح الدامادية</w:t>
      </w:r>
      <w:r w:rsidR="00527246">
        <w:rPr>
          <w:rtl/>
        </w:rPr>
        <w:t>:</w:t>
      </w:r>
      <w:r w:rsidRPr="007B62FF">
        <w:rPr>
          <w:rtl/>
        </w:rPr>
        <w:t xml:space="preserve"> هو من أجلّة المتكلمين من أصحابنا</w:t>
      </w:r>
      <w:r w:rsidR="00527246">
        <w:rPr>
          <w:rtl/>
        </w:rPr>
        <w:t>،</w:t>
      </w:r>
      <w:r w:rsidRPr="007B62FF">
        <w:rPr>
          <w:rtl/>
        </w:rPr>
        <w:t xml:space="preserve"> ومن أفاضلهم </w:t>
      </w:r>
      <w:r w:rsidRPr="0017382C">
        <w:rPr>
          <w:rStyle w:val="libFootnotenumChar"/>
          <w:rtl/>
        </w:rPr>
        <w:t>(2)</w:t>
      </w:r>
      <w:r>
        <w:rPr>
          <w:rtl/>
        </w:rPr>
        <w:t>.</w:t>
      </w:r>
      <w:r w:rsidRPr="007B62FF">
        <w:rPr>
          <w:rtl/>
        </w:rPr>
        <w:t xml:space="preserve"> وأطال في ذكر ما يدل على مدحه منه.</w:t>
      </w:r>
    </w:p>
    <w:p w:rsidR="0017382C" w:rsidRPr="007B62FF" w:rsidRDefault="0017382C" w:rsidP="0017382C">
      <w:pPr>
        <w:pStyle w:val="libNormal"/>
        <w:rPr>
          <w:rtl/>
        </w:rPr>
      </w:pPr>
      <w:r w:rsidRPr="007B62FF">
        <w:rPr>
          <w:rtl/>
        </w:rPr>
        <w:t xml:space="preserve">ذكره ابن داود في الممدوحين </w:t>
      </w:r>
      <w:r w:rsidRPr="0017382C">
        <w:rPr>
          <w:rStyle w:val="libFootnotenumChar"/>
          <w:rtl/>
        </w:rPr>
        <w:t>(3)</w:t>
      </w:r>
      <w:r w:rsidR="00527246">
        <w:rPr>
          <w:rtl/>
        </w:rPr>
        <w:t>،</w:t>
      </w:r>
      <w:r w:rsidRPr="007B62FF">
        <w:rPr>
          <w:rtl/>
        </w:rPr>
        <w:t xml:space="preserve"> وعدم ذكره في المجروحين</w:t>
      </w:r>
      <w:r w:rsidR="00527246">
        <w:rPr>
          <w:rtl/>
        </w:rPr>
        <w:t>،</w:t>
      </w:r>
      <w:r w:rsidRPr="007B62FF">
        <w:rPr>
          <w:rtl/>
        </w:rPr>
        <w:t xml:space="preserve"> مع التزامه إعادة ذكر من فيه غميزة</w:t>
      </w:r>
      <w:r w:rsidR="00527246">
        <w:rPr>
          <w:rtl/>
        </w:rPr>
        <w:t>،</w:t>
      </w:r>
      <w:r w:rsidRPr="007B62FF">
        <w:rPr>
          <w:rtl/>
        </w:rPr>
        <w:t xml:space="preserve"> حتى سعد بن عبد الله</w:t>
      </w:r>
      <w:r w:rsidR="00527246">
        <w:rPr>
          <w:rtl/>
        </w:rPr>
        <w:t>،</w:t>
      </w:r>
      <w:r w:rsidRPr="007B62FF">
        <w:rPr>
          <w:rtl/>
        </w:rPr>
        <w:t xml:space="preserve"> وهشام بن الحكم</w:t>
      </w:r>
      <w:r w:rsidR="00527246">
        <w:rPr>
          <w:rtl/>
        </w:rPr>
        <w:t>،</w:t>
      </w:r>
      <w:r w:rsidRPr="007B62FF">
        <w:rPr>
          <w:rtl/>
        </w:rPr>
        <w:t xml:space="preserve"> وبريد بن معاوية</w:t>
      </w:r>
      <w:r w:rsidR="00527246">
        <w:rPr>
          <w:rtl/>
        </w:rPr>
        <w:t>،</w:t>
      </w:r>
      <w:r w:rsidRPr="007B62FF">
        <w:rPr>
          <w:rtl/>
        </w:rPr>
        <w:t xml:space="preserve"> وغيرهم من الوجوه والأعيان </w:t>
      </w:r>
      <w:r w:rsidRPr="0017382C">
        <w:rPr>
          <w:rStyle w:val="libFootnotenumChar"/>
          <w:rtl/>
        </w:rPr>
        <w:t>(4)</w:t>
      </w:r>
      <w:r w:rsidR="00527246">
        <w:rPr>
          <w:rtl/>
        </w:rPr>
        <w:t>،</w:t>
      </w:r>
      <w:r w:rsidRPr="007B62FF">
        <w:rPr>
          <w:rtl/>
        </w:rPr>
        <w:t xml:space="preserve"> وقال </w:t>
      </w:r>
      <w:r w:rsidRPr="0017382C">
        <w:rPr>
          <w:rStyle w:val="libFootnotenumChar"/>
          <w:rtl/>
        </w:rPr>
        <w:t>(5)</w:t>
      </w:r>
      <w:r w:rsidRPr="007B62FF">
        <w:rPr>
          <w:rtl/>
        </w:rPr>
        <w:t xml:space="preserve"> في ترجمة ثبيت </w:t>
      </w:r>
      <w:r w:rsidRPr="0017382C">
        <w:rPr>
          <w:rStyle w:val="libFootnotenumChar"/>
          <w:rtl/>
        </w:rPr>
        <w:t>(6)</w:t>
      </w:r>
      <w:r w:rsidRPr="007B62FF">
        <w:rPr>
          <w:rtl/>
        </w:rPr>
        <w:t xml:space="preserve"> مدحاً له وتوقيراً لأمره</w:t>
      </w:r>
      <w:r w:rsidR="00527246">
        <w:rPr>
          <w:rtl/>
        </w:rPr>
        <w:t>:</w:t>
      </w:r>
      <w:r w:rsidRPr="007B62FF">
        <w:rPr>
          <w:rtl/>
        </w:rPr>
        <w:t xml:space="preserve"> صاحب أبي عيسى الوراق </w:t>
      </w:r>
      <w:r w:rsidRPr="0017382C">
        <w:rPr>
          <w:rStyle w:val="libFootnotenumChar"/>
          <w:rtl/>
        </w:rPr>
        <w:t>(7)</w:t>
      </w:r>
      <w:r>
        <w:rPr>
          <w:rtl/>
        </w:rPr>
        <w:t>.</w:t>
      </w:r>
    </w:p>
    <w:p w:rsidR="0017382C" w:rsidRDefault="0017382C" w:rsidP="00E10B1D">
      <w:pPr>
        <w:pStyle w:val="Heading3"/>
        <w:rPr>
          <w:rtl/>
        </w:rPr>
      </w:pPr>
      <w:bookmarkStart w:id="1006" w:name="_Toc394922226"/>
      <w:r w:rsidRPr="004F14F2">
        <w:rPr>
          <w:rtl/>
        </w:rPr>
        <w:t>[3311] أبو عُيَينة</w:t>
      </w:r>
      <w:r w:rsidR="00527246">
        <w:rPr>
          <w:rtl/>
        </w:rPr>
        <w:t>:</w:t>
      </w:r>
      <w:bookmarkEnd w:id="1006"/>
    </w:p>
    <w:p w:rsidR="0017382C" w:rsidRPr="007B62FF" w:rsidRDefault="0017382C" w:rsidP="0017382C">
      <w:pPr>
        <w:pStyle w:val="libNormal"/>
        <w:rPr>
          <w:rtl/>
        </w:rPr>
      </w:pPr>
      <w:r w:rsidRPr="007B62FF">
        <w:rPr>
          <w:rtl/>
        </w:rPr>
        <w:t>عنه</w:t>
      </w:r>
      <w:r w:rsidR="00527246">
        <w:rPr>
          <w:rtl/>
        </w:rPr>
        <w:t>:</w:t>
      </w:r>
      <w:r w:rsidRPr="007B62FF">
        <w:rPr>
          <w:rtl/>
        </w:rPr>
        <w:t xml:space="preserve"> أحمد بن محمّد بن أبي نصر</w:t>
      </w:r>
      <w:r w:rsidR="00527246">
        <w:rPr>
          <w:rtl/>
        </w:rPr>
        <w:t>،</w:t>
      </w:r>
      <w:r w:rsidRPr="007B62FF">
        <w:rPr>
          <w:rtl/>
        </w:rPr>
        <w:t xml:space="preserve"> في الكافي</w:t>
      </w:r>
      <w:r w:rsidR="00527246">
        <w:rPr>
          <w:rtl/>
        </w:rPr>
        <w:t>،</w:t>
      </w:r>
      <w:r w:rsidRPr="007B62FF">
        <w:rPr>
          <w:rtl/>
        </w:rPr>
        <w:t xml:space="preserve"> في باب زكاة الذهب والفضة </w:t>
      </w:r>
      <w:r w:rsidRPr="0017382C">
        <w:rPr>
          <w:rStyle w:val="libFootnotenumChar"/>
          <w:rtl/>
        </w:rPr>
        <w:t>(8)</w:t>
      </w:r>
      <w:r w:rsidR="00527246">
        <w:rPr>
          <w:rtl/>
        </w:rPr>
        <w:t>،</w:t>
      </w:r>
      <w:r w:rsidRPr="007B62FF">
        <w:rPr>
          <w:rtl/>
        </w:rPr>
        <w:t xml:space="preserve"> وصفوان بن يحيى</w:t>
      </w:r>
      <w:r w:rsidR="00527246">
        <w:rPr>
          <w:rtl/>
        </w:rPr>
        <w:t>،</w:t>
      </w:r>
      <w:r w:rsidRPr="007B62FF">
        <w:rPr>
          <w:rtl/>
        </w:rPr>
        <w:t xml:space="preserve"> فيه</w:t>
      </w:r>
      <w:r w:rsidR="00527246">
        <w:rPr>
          <w:rtl/>
        </w:rPr>
        <w:t>،</w:t>
      </w:r>
      <w:r w:rsidRPr="007B62FF">
        <w:rPr>
          <w:rtl/>
        </w:rPr>
        <w:t xml:space="preserve"> في باب الظهار </w:t>
      </w:r>
      <w:r w:rsidRPr="0017382C">
        <w:rPr>
          <w:rStyle w:val="libFootnotenumChar"/>
          <w:rtl/>
        </w:rPr>
        <w:t>(9)</w:t>
      </w:r>
      <w:r w:rsidR="00527246">
        <w:rPr>
          <w:rtl/>
        </w:rPr>
        <w:t>،</w:t>
      </w:r>
      <w:r w:rsidRPr="007B62FF">
        <w:rPr>
          <w:rtl/>
        </w:rPr>
        <w:t xml:space="preserve"> وجعفر ابن بشير</w:t>
      </w:r>
      <w:r w:rsidR="00527246">
        <w:rPr>
          <w:rtl/>
        </w:rPr>
        <w:t>،</w:t>
      </w:r>
      <w:r w:rsidRPr="007B62FF">
        <w:rPr>
          <w:rtl/>
        </w:rPr>
        <w:t xml:space="preserve"> في التهذيب</w:t>
      </w:r>
      <w:r w:rsidR="00527246">
        <w:rPr>
          <w:rtl/>
        </w:rPr>
        <w:t>،</w:t>
      </w:r>
      <w:r w:rsidRPr="007B62FF">
        <w:rPr>
          <w:rtl/>
        </w:rPr>
        <w:t xml:space="preserve"> في باب تطهير الثياب </w:t>
      </w:r>
      <w:r w:rsidRPr="0017382C">
        <w:rPr>
          <w:rStyle w:val="libFootnotenumChar"/>
          <w:rtl/>
        </w:rPr>
        <w:t>(10)</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النجاشي</w:t>
      </w:r>
      <w:r w:rsidR="00527246">
        <w:rPr>
          <w:rtl/>
        </w:rPr>
        <w:t>:</w:t>
      </w:r>
      <w:r w:rsidRPr="007B62FF">
        <w:rPr>
          <w:rtl/>
        </w:rPr>
        <w:t xml:space="preserve"> 372 / 1016.</w:t>
      </w:r>
    </w:p>
    <w:p w:rsidR="0017382C" w:rsidRPr="007B62FF" w:rsidRDefault="0017382C" w:rsidP="0017382C">
      <w:pPr>
        <w:pStyle w:val="libFootnote0"/>
        <w:rPr>
          <w:rtl/>
        </w:rPr>
      </w:pPr>
      <w:r w:rsidRPr="007B62FF">
        <w:rPr>
          <w:rtl/>
        </w:rPr>
        <w:t>(2) الرواشح السماوية</w:t>
      </w:r>
      <w:r w:rsidR="00527246">
        <w:rPr>
          <w:rtl/>
        </w:rPr>
        <w:t>:</w:t>
      </w:r>
      <w:r w:rsidRPr="007B62FF">
        <w:rPr>
          <w:rtl/>
        </w:rPr>
        <w:t xml:space="preserve"> 55.</w:t>
      </w:r>
    </w:p>
    <w:p w:rsidR="0017382C" w:rsidRPr="007B62FF" w:rsidRDefault="0017382C" w:rsidP="0017382C">
      <w:pPr>
        <w:pStyle w:val="libFootnote0"/>
        <w:rPr>
          <w:rtl/>
        </w:rPr>
      </w:pPr>
      <w:r w:rsidRPr="007B62FF">
        <w:rPr>
          <w:rtl/>
        </w:rPr>
        <w:t xml:space="preserve">(3) رجال ابن داود </w:t>
      </w:r>
      <w:r>
        <w:rPr>
          <w:rtl/>
        </w:rPr>
        <w:t>(</w:t>
      </w:r>
      <w:r w:rsidRPr="007B62FF">
        <w:rPr>
          <w:rtl/>
        </w:rPr>
        <w:t>القسم الأول</w:t>
      </w:r>
      <w:r>
        <w:rPr>
          <w:rtl/>
        </w:rPr>
        <w:t>)</w:t>
      </w:r>
      <w:r w:rsidR="00527246">
        <w:rPr>
          <w:rtl/>
        </w:rPr>
        <w:t>:</w:t>
      </w:r>
      <w:r w:rsidRPr="007B62FF">
        <w:rPr>
          <w:rtl/>
        </w:rPr>
        <w:t xml:space="preserve"> 185 / 1521.</w:t>
      </w:r>
    </w:p>
    <w:p w:rsidR="0017382C" w:rsidRPr="007B62FF" w:rsidRDefault="0017382C" w:rsidP="0017382C">
      <w:pPr>
        <w:pStyle w:val="libFootnote0"/>
        <w:rPr>
          <w:rtl/>
        </w:rPr>
      </w:pPr>
      <w:r w:rsidRPr="007B62FF">
        <w:rPr>
          <w:rtl/>
        </w:rPr>
        <w:t xml:space="preserve">(4) المصدر نفسه </w:t>
      </w:r>
      <w:r>
        <w:rPr>
          <w:rtl/>
        </w:rPr>
        <w:t>(</w:t>
      </w:r>
      <w:r w:rsidRPr="007B62FF">
        <w:rPr>
          <w:rtl/>
        </w:rPr>
        <w:t>القسم الثاني</w:t>
      </w:r>
      <w:r>
        <w:rPr>
          <w:rtl/>
        </w:rPr>
        <w:t>)</w:t>
      </w:r>
      <w:r w:rsidR="00527246">
        <w:rPr>
          <w:rtl/>
        </w:rPr>
        <w:t>:</w:t>
      </w:r>
      <w:r w:rsidRPr="007B62FF">
        <w:rPr>
          <w:rtl/>
        </w:rPr>
        <w:t xml:space="preserve"> 247 / 208</w:t>
      </w:r>
      <w:r w:rsidR="00527246">
        <w:rPr>
          <w:rtl/>
        </w:rPr>
        <w:t>،</w:t>
      </w:r>
      <w:r w:rsidRPr="007B62FF">
        <w:rPr>
          <w:rtl/>
        </w:rPr>
        <w:t xml:space="preserve"> 284 / 546</w:t>
      </w:r>
      <w:r w:rsidR="00527246">
        <w:rPr>
          <w:rtl/>
        </w:rPr>
        <w:t>،</w:t>
      </w:r>
      <w:r w:rsidRPr="007B62FF">
        <w:rPr>
          <w:rtl/>
        </w:rPr>
        <w:t xml:space="preserve"> 233 / 72.</w:t>
      </w:r>
    </w:p>
    <w:p w:rsidR="0017382C" w:rsidRPr="007B62FF" w:rsidRDefault="0017382C" w:rsidP="0017382C">
      <w:pPr>
        <w:pStyle w:val="libFootnote0"/>
        <w:rPr>
          <w:rtl/>
        </w:rPr>
      </w:pPr>
      <w:r w:rsidRPr="007B62FF">
        <w:rPr>
          <w:rtl/>
        </w:rPr>
        <w:t>(5) أي ابن داود.</w:t>
      </w:r>
    </w:p>
    <w:p w:rsidR="0017382C" w:rsidRPr="007B62FF" w:rsidRDefault="0017382C" w:rsidP="0017382C">
      <w:pPr>
        <w:pStyle w:val="libFootnote0"/>
        <w:rPr>
          <w:rtl/>
        </w:rPr>
      </w:pPr>
      <w:r w:rsidRPr="007B62FF">
        <w:rPr>
          <w:rtl/>
        </w:rPr>
        <w:t>(6) ثبيت بن محمد أبو محمد العسكري.</w:t>
      </w:r>
    </w:p>
    <w:p w:rsidR="0017382C" w:rsidRPr="007B62FF" w:rsidRDefault="0017382C" w:rsidP="0017382C">
      <w:pPr>
        <w:pStyle w:val="libFootnote0"/>
        <w:rPr>
          <w:rtl/>
        </w:rPr>
      </w:pPr>
      <w:r w:rsidRPr="007B62FF">
        <w:rPr>
          <w:rtl/>
        </w:rPr>
        <w:t xml:space="preserve">(7) المصدر نفسه </w:t>
      </w:r>
      <w:r>
        <w:rPr>
          <w:rtl/>
        </w:rPr>
        <w:t>(</w:t>
      </w:r>
      <w:r w:rsidRPr="007B62FF">
        <w:rPr>
          <w:rtl/>
        </w:rPr>
        <w:t>القسم الأول</w:t>
      </w:r>
      <w:r>
        <w:rPr>
          <w:rtl/>
        </w:rPr>
        <w:t>)</w:t>
      </w:r>
      <w:r w:rsidR="00527246">
        <w:rPr>
          <w:rtl/>
        </w:rPr>
        <w:t>:</w:t>
      </w:r>
      <w:r w:rsidRPr="007B62FF">
        <w:rPr>
          <w:rtl/>
        </w:rPr>
        <w:t xml:space="preserve"> 60 / 284.</w:t>
      </w:r>
    </w:p>
    <w:p w:rsidR="0017382C" w:rsidRPr="007B62FF" w:rsidRDefault="0017382C" w:rsidP="0017382C">
      <w:pPr>
        <w:pStyle w:val="libFootnote0"/>
        <w:rPr>
          <w:rtl/>
        </w:rPr>
      </w:pPr>
      <w:r w:rsidRPr="007B62FF">
        <w:rPr>
          <w:rtl/>
        </w:rPr>
        <w:t>(8) الكافي 3</w:t>
      </w:r>
      <w:r w:rsidR="00527246">
        <w:rPr>
          <w:rtl/>
        </w:rPr>
        <w:t>:</w:t>
      </w:r>
      <w:r w:rsidRPr="007B62FF">
        <w:rPr>
          <w:rtl/>
        </w:rPr>
        <w:t xml:space="preserve"> 516 / 4</w:t>
      </w:r>
      <w:r w:rsidR="00527246">
        <w:rPr>
          <w:rtl/>
        </w:rPr>
        <w:t>،</w:t>
      </w:r>
      <w:r w:rsidRPr="007B62FF">
        <w:rPr>
          <w:rtl/>
        </w:rPr>
        <w:t xml:space="preserve"> وفيه</w:t>
      </w:r>
      <w:r w:rsidR="00527246">
        <w:rPr>
          <w:rtl/>
        </w:rPr>
        <w:t>:</w:t>
      </w:r>
      <w:r w:rsidRPr="007B62FF">
        <w:rPr>
          <w:rtl/>
        </w:rPr>
        <w:t xml:space="preserve"> ابن عيينة.</w:t>
      </w:r>
    </w:p>
    <w:p w:rsidR="0017382C" w:rsidRPr="007B62FF" w:rsidRDefault="0017382C" w:rsidP="0017382C">
      <w:pPr>
        <w:pStyle w:val="libFootnote0"/>
        <w:rPr>
          <w:rtl/>
        </w:rPr>
      </w:pPr>
      <w:r w:rsidRPr="007B62FF">
        <w:rPr>
          <w:rtl/>
        </w:rPr>
        <w:t>(9) الكافي 6</w:t>
      </w:r>
      <w:r w:rsidR="00527246">
        <w:rPr>
          <w:rtl/>
        </w:rPr>
        <w:t>:</w:t>
      </w:r>
      <w:r w:rsidRPr="007B62FF">
        <w:rPr>
          <w:rtl/>
        </w:rPr>
        <w:t xml:space="preserve"> 159 / 29.</w:t>
      </w:r>
    </w:p>
    <w:p w:rsidR="0017382C" w:rsidRPr="007B62FF" w:rsidRDefault="0017382C" w:rsidP="0017382C">
      <w:pPr>
        <w:pStyle w:val="libFootnote0"/>
        <w:rPr>
          <w:rtl/>
        </w:rPr>
      </w:pPr>
      <w:r w:rsidRPr="007B62FF">
        <w:rPr>
          <w:rtl/>
        </w:rPr>
        <w:t>(10) تهذيب الأحكام 1</w:t>
      </w:r>
      <w:r w:rsidR="00527246">
        <w:rPr>
          <w:rtl/>
        </w:rPr>
        <w:t>:</w:t>
      </w:r>
      <w:r w:rsidRPr="007B62FF">
        <w:rPr>
          <w:rtl/>
        </w:rPr>
        <w:t xml:space="preserve"> 233 / 673</w:t>
      </w:r>
      <w:r w:rsidR="00527246">
        <w:rPr>
          <w:rtl/>
        </w:rPr>
        <w:t>،</w:t>
      </w:r>
      <w:r w:rsidRPr="007B62FF">
        <w:rPr>
          <w:rtl/>
        </w:rPr>
        <w:t xml:space="preserve"> في باب تطهير المياه من النجاسات.</w:t>
      </w:r>
    </w:p>
    <w:p w:rsidR="0017382C" w:rsidRDefault="0017382C" w:rsidP="00C613E8">
      <w:pPr>
        <w:pStyle w:val="libNormal"/>
        <w:rPr>
          <w:rtl/>
        </w:rPr>
      </w:pPr>
      <w:r>
        <w:rPr>
          <w:rtl/>
        </w:rPr>
        <w:br w:type="page"/>
      </w:r>
    </w:p>
    <w:p w:rsidR="0017382C" w:rsidRDefault="0017382C" w:rsidP="00E10B1D">
      <w:pPr>
        <w:pStyle w:val="Heading3"/>
        <w:rPr>
          <w:rtl/>
        </w:rPr>
      </w:pPr>
      <w:bookmarkStart w:id="1007" w:name="_Toc394922227"/>
      <w:r w:rsidRPr="004F14F2">
        <w:rPr>
          <w:rtl/>
        </w:rPr>
        <w:lastRenderedPageBreak/>
        <w:t>[3312] أبو غرّة</w:t>
      </w:r>
      <w:r w:rsidR="00527246">
        <w:rPr>
          <w:rtl/>
        </w:rPr>
        <w:t>:</w:t>
      </w:r>
      <w:bookmarkEnd w:id="1007"/>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(1)</w:t>
      </w:r>
      <w:r>
        <w:rPr>
          <w:rtl/>
        </w:rPr>
        <w:t>.</w:t>
      </w:r>
      <w:r w:rsidRPr="007B62FF">
        <w:rPr>
          <w:rtl/>
        </w:rPr>
        <w:t xml:space="preserve"> وفي الفقيه </w:t>
      </w:r>
      <w:r w:rsidRPr="0017382C">
        <w:rPr>
          <w:rStyle w:val="libFootnotenumChar"/>
          <w:rtl/>
        </w:rPr>
        <w:t>(2)</w:t>
      </w:r>
      <w:r w:rsidR="00527246">
        <w:rPr>
          <w:rtl/>
        </w:rPr>
        <w:t>:</w:t>
      </w:r>
      <w:r w:rsidRPr="007B62FF">
        <w:rPr>
          <w:rtl/>
        </w:rPr>
        <w:t xml:space="preserve"> صفوان الجمال</w:t>
      </w:r>
      <w:r w:rsidR="00527246">
        <w:rPr>
          <w:rtl/>
        </w:rPr>
        <w:t>،</w:t>
      </w:r>
      <w:r w:rsidRPr="007B62FF">
        <w:rPr>
          <w:rtl/>
        </w:rPr>
        <w:t xml:space="preserve"> عن أبي غرّة الخراساني </w:t>
      </w:r>
      <w:r w:rsidRPr="0017382C">
        <w:rPr>
          <w:rStyle w:val="libFootnotenumChar"/>
          <w:rtl/>
        </w:rPr>
        <w:t>(3)</w:t>
      </w:r>
      <w:r w:rsidR="00527246">
        <w:rPr>
          <w:rtl/>
        </w:rPr>
        <w:t>،</w:t>
      </w:r>
      <w:r w:rsidRPr="007B62FF">
        <w:rPr>
          <w:rtl/>
        </w:rPr>
        <w:t xml:space="preserve"> وعنه</w:t>
      </w:r>
      <w:r w:rsidR="00527246">
        <w:rPr>
          <w:rtl/>
        </w:rPr>
        <w:t>:</w:t>
      </w:r>
      <w:r w:rsidRPr="007B62FF">
        <w:rPr>
          <w:rtl/>
        </w:rPr>
        <w:t xml:space="preserve"> إسحاق بن عمّار </w:t>
      </w:r>
      <w:r w:rsidRPr="0017382C">
        <w:rPr>
          <w:rStyle w:val="libFootnotenumChar"/>
          <w:rtl/>
        </w:rPr>
        <w:t>(4)</w:t>
      </w:r>
      <w:r w:rsidR="00527246">
        <w:rPr>
          <w:rtl/>
        </w:rPr>
        <w:t>،</w:t>
      </w:r>
      <w:r w:rsidRPr="007B62FF">
        <w:rPr>
          <w:rtl/>
        </w:rPr>
        <w:t xml:space="preserve"> وتقدّم بالمهملة </w:t>
      </w:r>
      <w:r w:rsidRPr="0017382C">
        <w:rPr>
          <w:rStyle w:val="libFootnotenumChar"/>
          <w:rtl/>
        </w:rPr>
        <w:t>(5)</w:t>
      </w:r>
      <w:r>
        <w:rPr>
          <w:rtl/>
        </w:rPr>
        <w:t>.</w:t>
      </w:r>
    </w:p>
    <w:p w:rsidR="0017382C" w:rsidRDefault="0017382C" w:rsidP="00E10B1D">
      <w:pPr>
        <w:pStyle w:val="Heading3"/>
        <w:rPr>
          <w:rtl/>
        </w:rPr>
      </w:pPr>
      <w:bookmarkStart w:id="1008" w:name="_Toc394922228"/>
      <w:r w:rsidRPr="004F14F2">
        <w:rPr>
          <w:rtl/>
        </w:rPr>
        <w:t>[3313] أبو القاسم الصيقل</w:t>
      </w:r>
      <w:r w:rsidR="00527246">
        <w:rPr>
          <w:rtl/>
        </w:rPr>
        <w:t>:</w:t>
      </w:r>
      <w:bookmarkEnd w:id="1008"/>
    </w:p>
    <w:p w:rsidR="0017382C" w:rsidRPr="007B62FF" w:rsidRDefault="0017382C" w:rsidP="0017382C">
      <w:pPr>
        <w:pStyle w:val="libNormal"/>
        <w:rPr>
          <w:rtl/>
        </w:rPr>
      </w:pPr>
      <w:r w:rsidRPr="007B62FF">
        <w:rPr>
          <w:rtl/>
        </w:rPr>
        <w:t>عنه</w:t>
      </w:r>
      <w:r w:rsidR="00527246">
        <w:rPr>
          <w:rtl/>
        </w:rPr>
        <w:t>:</w:t>
      </w:r>
      <w:r w:rsidRPr="007B62FF">
        <w:rPr>
          <w:rtl/>
        </w:rPr>
        <w:t xml:space="preserve"> أحمد بن محمّد بن عيسى</w:t>
      </w:r>
      <w:r w:rsidR="00527246">
        <w:rPr>
          <w:rtl/>
        </w:rPr>
        <w:t>،</w:t>
      </w:r>
      <w:r w:rsidRPr="007B62FF">
        <w:rPr>
          <w:rtl/>
        </w:rPr>
        <w:t xml:space="preserve"> في التهذيب</w:t>
      </w:r>
      <w:r w:rsidR="00527246">
        <w:rPr>
          <w:rtl/>
        </w:rPr>
        <w:t>،</w:t>
      </w:r>
      <w:r w:rsidRPr="007B62FF">
        <w:rPr>
          <w:rtl/>
        </w:rPr>
        <w:t xml:space="preserve"> في كتاب المكاسب </w:t>
      </w:r>
      <w:r w:rsidRPr="0017382C">
        <w:rPr>
          <w:rStyle w:val="libFootnotenumChar"/>
          <w:rtl/>
        </w:rPr>
        <w:t>(6)</w:t>
      </w:r>
      <w:r w:rsidR="00527246">
        <w:rPr>
          <w:rtl/>
        </w:rPr>
        <w:t>،</w:t>
      </w:r>
      <w:r w:rsidRPr="007B62FF">
        <w:rPr>
          <w:rtl/>
        </w:rPr>
        <w:t xml:space="preserve"> ومحمّد بن عيسى</w:t>
      </w:r>
      <w:r w:rsidR="00527246">
        <w:rPr>
          <w:rtl/>
        </w:rPr>
        <w:t>،</w:t>
      </w:r>
      <w:r w:rsidRPr="007B62FF">
        <w:rPr>
          <w:rtl/>
        </w:rPr>
        <w:t xml:space="preserve"> فيه </w:t>
      </w:r>
      <w:r w:rsidRPr="0017382C">
        <w:rPr>
          <w:rStyle w:val="libFootnotenumChar"/>
          <w:rtl/>
        </w:rPr>
        <w:t>(7)</w:t>
      </w:r>
      <w:r>
        <w:rPr>
          <w:rtl/>
        </w:rPr>
        <w:t>.</w:t>
      </w:r>
    </w:p>
    <w:p w:rsidR="0017382C" w:rsidRDefault="0017382C" w:rsidP="00E10B1D">
      <w:pPr>
        <w:pStyle w:val="Heading3"/>
        <w:rPr>
          <w:rtl/>
        </w:rPr>
      </w:pPr>
      <w:bookmarkStart w:id="1009" w:name="_Toc394922229"/>
      <w:r w:rsidRPr="004F14F2">
        <w:rPr>
          <w:rtl/>
        </w:rPr>
        <w:t>[3314] أبو القاسم بن أبي منصور</w:t>
      </w:r>
      <w:r w:rsidR="00527246">
        <w:rPr>
          <w:rtl/>
        </w:rPr>
        <w:t>:</w:t>
      </w:r>
      <w:bookmarkEnd w:id="1009"/>
    </w:p>
    <w:p w:rsidR="0017382C" w:rsidRPr="007B62FF" w:rsidRDefault="0017382C" w:rsidP="0017382C">
      <w:pPr>
        <w:pStyle w:val="libNormal"/>
        <w:rPr>
          <w:rtl/>
        </w:rPr>
      </w:pPr>
      <w:r w:rsidRPr="007B62FF">
        <w:rPr>
          <w:rtl/>
        </w:rPr>
        <w:t>في الفهرست في ترجمة أبي منصور الصرام</w:t>
      </w:r>
      <w:r w:rsidR="00527246">
        <w:rPr>
          <w:rtl/>
        </w:rPr>
        <w:t>:</w:t>
      </w:r>
      <w:r w:rsidRPr="007B62FF">
        <w:rPr>
          <w:rtl/>
        </w:rPr>
        <w:t xml:space="preserve"> من أجلّة المتكلمين من أهل نيشابور. إلى أنْ قال</w:t>
      </w:r>
      <w:r w:rsidR="00527246">
        <w:rPr>
          <w:rtl/>
        </w:rPr>
        <w:t>:</w:t>
      </w:r>
      <w:r w:rsidRPr="007B62FF">
        <w:rPr>
          <w:rtl/>
        </w:rPr>
        <w:t xml:space="preserve"> رأيت ابنه أبا القاسم</w:t>
      </w:r>
      <w:r w:rsidR="00527246">
        <w:rPr>
          <w:rtl/>
        </w:rPr>
        <w:t>،</w:t>
      </w:r>
      <w:r w:rsidRPr="007B62FF">
        <w:rPr>
          <w:rtl/>
        </w:rPr>
        <w:t xml:space="preserve"> وكان فقيهاً</w:t>
      </w:r>
      <w:r w:rsidR="00527246">
        <w:rPr>
          <w:rtl/>
        </w:rPr>
        <w:t>،</w:t>
      </w:r>
      <w:r w:rsidRPr="007B62FF">
        <w:rPr>
          <w:rtl/>
        </w:rPr>
        <w:t xml:space="preserve"> وسبطه أبا الحسن</w:t>
      </w:r>
      <w:r w:rsidR="00527246">
        <w:rPr>
          <w:rtl/>
        </w:rPr>
        <w:t>،</w:t>
      </w:r>
      <w:r w:rsidRPr="007B62FF">
        <w:rPr>
          <w:rtl/>
        </w:rPr>
        <w:t xml:space="preserve"> وكان من أهل العلم. إلى آخره </w:t>
      </w:r>
      <w:r w:rsidRPr="0017382C">
        <w:rPr>
          <w:rStyle w:val="libFootnotenumChar"/>
          <w:rtl/>
        </w:rPr>
        <w:t>(8)</w:t>
      </w:r>
      <w:r>
        <w:rPr>
          <w:rtl/>
        </w:rPr>
        <w:t>.</w:t>
      </w:r>
    </w:p>
    <w:p w:rsidR="0017382C" w:rsidRDefault="0017382C" w:rsidP="00E10B1D">
      <w:pPr>
        <w:pStyle w:val="Heading3"/>
        <w:rPr>
          <w:rtl/>
        </w:rPr>
      </w:pPr>
      <w:bookmarkStart w:id="1010" w:name="_Toc394922230"/>
      <w:r w:rsidRPr="004F14F2">
        <w:rPr>
          <w:rtl/>
        </w:rPr>
        <w:t>[3315] أبو قَتادة الأنصاري</w:t>
      </w:r>
      <w:r w:rsidR="00527246">
        <w:rPr>
          <w:rtl/>
        </w:rPr>
        <w:t>:</w:t>
      </w:r>
      <w:bookmarkEnd w:id="1010"/>
    </w:p>
    <w:p w:rsidR="0017382C" w:rsidRPr="007B62FF" w:rsidRDefault="0017382C" w:rsidP="0017382C">
      <w:pPr>
        <w:pStyle w:val="libNormal"/>
        <w:rPr>
          <w:rtl/>
        </w:rPr>
      </w:pPr>
      <w:r w:rsidRPr="007B62FF">
        <w:rPr>
          <w:rtl/>
        </w:rPr>
        <w:t>اسمه الحارث</w:t>
      </w:r>
      <w:r w:rsidR="00527246">
        <w:rPr>
          <w:rtl/>
        </w:rPr>
        <w:t>،</w:t>
      </w:r>
      <w:r w:rsidRPr="007B62FF">
        <w:rPr>
          <w:rtl/>
        </w:rPr>
        <w:t xml:space="preserve"> أو النعمان بن ربعي بن بلدمة السلمي</w:t>
      </w:r>
      <w:r w:rsidR="00527246">
        <w:rPr>
          <w:rtl/>
        </w:rPr>
        <w:t>،</w:t>
      </w:r>
      <w:r w:rsidRPr="007B62FF">
        <w:rPr>
          <w:rtl/>
        </w:rPr>
        <w:t xml:space="preserve"> بدري</w:t>
      </w:r>
      <w:r w:rsidR="00527246">
        <w:rPr>
          <w:rtl/>
        </w:rPr>
        <w:t>،</w:t>
      </w:r>
      <w:r w:rsidRPr="007B62FF">
        <w:rPr>
          <w:rtl/>
        </w:rPr>
        <w:t xml:space="preserve"> وشهد مع علي </w:t>
      </w:r>
      <w:r w:rsidRPr="0017382C">
        <w:rPr>
          <w:rStyle w:val="libAlaemChar"/>
          <w:rtl/>
        </w:rPr>
        <w:t>عليه‌السلام</w:t>
      </w:r>
      <w:r w:rsidRPr="007B62FF">
        <w:rPr>
          <w:rtl/>
        </w:rPr>
        <w:t xml:space="preserve"> مشاهده كلّها</w:t>
      </w:r>
      <w:r w:rsidR="00527246">
        <w:rPr>
          <w:rtl/>
        </w:rPr>
        <w:t>،</w:t>
      </w:r>
      <w:r w:rsidRPr="007B62FF">
        <w:rPr>
          <w:rtl/>
        </w:rPr>
        <w:t xml:space="preserve"> توفي سنة أربعين</w:t>
      </w:r>
      <w:r w:rsidR="00527246">
        <w:rPr>
          <w:rtl/>
        </w:rPr>
        <w:t>،</w:t>
      </w:r>
      <w:r w:rsidRPr="007B62FF">
        <w:rPr>
          <w:rtl/>
        </w:rPr>
        <w:t xml:space="preserve"> وصلّى عليه علي </w:t>
      </w:r>
      <w:r w:rsidRPr="0017382C">
        <w:rPr>
          <w:rStyle w:val="libAlaemChar"/>
          <w:rtl/>
        </w:rPr>
        <w:t>عليه‌السلام</w:t>
      </w:r>
      <w:r w:rsidR="00527246">
        <w:rPr>
          <w:rtl/>
        </w:rPr>
        <w:t>،</w:t>
      </w:r>
      <w:r w:rsidRPr="007B62FF">
        <w:rPr>
          <w:rtl/>
        </w:rPr>
        <w:t xml:space="preserve"> ومرّ في أبواب الأشربة خبر فيه فضيلة له </w:t>
      </w:r>
      <w:r w:rsidRPr="0017382C">
        <w:rPr>
          <w:rStyle w:val="libFootnotenumChar"/>
          <w:rtl/>
        </w:rPr>
        <w:t>(9)</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238 / 3</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أبو عزة</w:t>
      </w:r>
      <w:r>
        <w:rPr>
          <w:rtl/>
        </w:rPr>
        <w:t>)</w:t>
      </w:r>
      <w:r w:rsidR="00527246">
        <w:rPr>
          <w:rtl/>
        </w:rPr>
        <w:t>،</w:t>
      </w:r>
      <w:r w:rsidRPr="007B62FF">
        <w:rPr>
          <w:rtl/>
        </w:rPr>
        <w:t xml:space="preserve"> بالعين المهملة ثم الزاي.</w:t>
      </w:r>
    </w:p>
    <w:p w:rsidR="0017382C" w:rsidRPr="007B62FF" w:rsidRDefault="0017382C" w:rsidP="0017382C">
      <w:pPr>
        <w:pStyle w:val="libFootnote0"/>
        <w:rPr>
          <w:rtl/>
        </w:rPr>
      </w:pPr>
      <w:r w:rsidRPr="007B62FF">
        <w:rPr>
          <w:rtl/>
        </w:rPr>
        <w:t>(2) في حاشية الأصل</w:t>
      </w:r>
      <w:r w:rsidR="00527246">
        <w:rPr>
          <w:rtl/>
        </w:rPr>
        <w:t>:</w:t>
      </w:r>
      <w:r w:rsidRPr="007B62FF">
        <w:rPr>
          <w:rtl/>
        </w:rPr>
        <w:t xml:space="preserve"> في باب الأكل والأشربة من آنية الذهب والفضة.</w:t>
      </w:r>
    </w:p>
    <w:p w:rsidR="0017382C" w:rsidRPr="007B62FF" w:rsidRDefault="0017382C" w:rsidP="0017382C">
      <w:pPr>
        <w:pStyle w:val="libFootnote0"/>
        <w:rPr>
          <w:rtl/>
        </w:rPr>
      </w:pPr>
      <w:r w:rsidRPr="007B62FF">
        <w:rPr>
          <w:rtl/>
        </w:rPr>
        <w:t>(3) الفقيه 3</w:t>
      </w:r>
      <w:r w:rsidR="00527246">
        <w:rPr>
          <w:rtl/>
        </w:rPr>
        <w:t>:</w:t>
      </w:r>
      <w:r w:rsidRPr="007B62FF">
        <w:rPr>
          <w:rtl/>
        </w:rPr>
        <w:t xml:space="preserve"> 226 / 1060.</w:t>
      </w:r>
    </w:p>
    <w:p w:rsidR="0017382C" w:rsidRPr="007B62FF" w:rsidRDefault="0017382C" w:rsidP="0017382C">
      <w:pPr>
        <w:pStyle w:val="libFootnote0"/>
        <w:rPr>
          <w:rtl/>
        </w:rPr>
      </w:pPr>
      <w:r w:rsidRPr="007B62FF">
        <w:rPr>
          <w:rtl/>
        </w:rPr>
        <w:t>(4) أُصول الكافي 2</w:t>
      </w:r>
      <w:r w:rsidR="00527246">
        <w:rPr>
          <w:rtl/>
        </w:rPr>
        <w:t>:</w:t>
      </w:r>
      <w:r w:rsidRPr="007B62FF">
        <w:rPr>
          <w:rtl/>
        </w:rPr>
        <w:t xml:space="preserve"> 141 / 7.</w:t>
      </w:r>
    </w:p>
    <w:p w:rsidR="0017382C" w:rsidRPr="007B62FF" w:rsidRDefault="0017382C" w:rsidP="0017382C">
      <w:pPr>
        <w:pStyle w:val="libFootnote0"/>
        <w:rPr>
          <w:rtl/>
        </w:rPr>
      </w:pPr>
      <w:r w:rsidRPr="007B62FF">
        <w:rPr>
          <w:rtl/>
        </w:rPr>
        <w:t>(5) تقدّم بعنوان « أبو عزه » في الرقم</w:t>
      </w:r>
      <w:r w:rsidR="00527246">
        <w:rPr>
          <w:rtl/>
        </w:rPr>
        <w:t>:</w:t>
      </w:r>
      <w:r w:rsidRPr="007B62FF">
        <w:rPr>
          <w:rtl/>
        </w:rPr>
        <w:t xml:space="preserve"> [3332] من هذه الفائدة.</w:t>
      </w:r>
    </w:p>
    <w:p w:rsidR="0017382C" w:rsidRPr="007B62FF" w:rsidRDefault="0017382C" w:rsidP="0017382C">
      <w:pPr>
        <w:pStyle w:val="libFootnote0"/>
        <w:rPr>
          <w:rtl/>
        </w:rPr>
      </w:pPr>
      <w:r w:rsidRPr="007B62FF">
        <w:rPr>
          <w:rtl/>
        </w:rPr>
        <w:t>(6) تهذيب الأحكام 6</w:t>
      </w:r>
      <w:r w:rsidR="00527246">
        <w:rPr>
          <w:rtl/>
        </w:rPr>
        <w:t>:</w:t>
      </w:r>
      <w:r w:rsidRPr="007B62FF">
        <w:rPr>
          <w:rtl/>
        </w:rPr>
        <w:t xml:space="preserve"> 371 / 1076.</w:t>
      </w:r>
    </w:p>
    <w:p w:rsidR="0017382C" w:rsidRPr="007B62FF" w:rsidRDefault="0017382C" w:rsidP="0017382C">
      <w:pPr>
        <w:pStyle w:val="libFootnote0"/>
        <w:rPr>
          <w:rtl/>
        </w:rPr>
      </w:pPr>
      <w:r w:rsidRPr="007B62FF">
        <w:rPr>
          <w:rtl/>
        </w:rPr>
        <w:t>(7) المصدر نفسه 6</w:t>
      </w:r>
      <w:r w:rsidR="00527246">
        <w:rPr>
          <w:rtl/>
        </w:rPr>
        <w:t>:</w:t>
      </w:r>
      <w:r w:rsidRPr="007B62FF">
        <w:rPr>
          <w:rtl/>
        </w:rPr>
        <w:t xml:space="preserve"> 382 / 1128.</w:t>
      </w:r>
    </w:p>
    <w:p w:rsidR="0017382C" w:rsidRPr="007B62FF" w:rsidRDefault="0017382C" w:rsidP="0017382C">
      <w:pPr>
        <w:pStyle w:val="libFootnote0"/>
        <w:rPr>
          <w:rtl/>
        </w:rPr>
      </w:pPr>
      <w:r w:rsidRPr="007B62FF">
        <w:rPr>
          <w:rtl/>
        </w:rPr>
        <w:t>(8) فهرست الشيخ</w:t>
      </w:r>
      <w:r w:rsidR="00527246">
        <w:rPr>
          <w:rtl/>
        </w:rPr>
        <w:t>:</w:t>
      </w:r>
      <w:r w:rsidRPr="007B62FF">
        <w:rPr>
          <w:rtl/>
        </w:rPr>
        <w:t xml:space="preserve"> 190 / 852.</w:t>
      </w:r>
    </w:p>
    <w:p w:rsidR="0017382C" w:rsidRPr="007B62FF" w:rsidRDefault="0017382C" w:rsidP="0017382C">
      <w:pPr>
        <w:pStyle w:val="libFootnote0"/>
        <w:rPr>
          <w:rtl/>
        </w:rPr>
      </w:pPr>
      <w:r w:rsidRPr="007B62FF">
        <w:rPr>
          <w:rtl/>
        </w:rPr>
        <w:t>(9) تقدّم في الجزء 17 صحيفة</w:t>
      </w:r>
      <w:r w:rsidR="00527246">
        <w:rPr>
          <w:rtl/>
        </w:rPr>
        <w:t>:</w:t>
      </w:r>
      <w:r w:rsidRPr="007B62FF">
        <w:rPr>
          <w:rtl/>
        </w:rPr>
        <w:t xml:space="preserve"> 19 20 حديث 20624</w:t>
      </w:r>
      <w:r w:rsidR="00527246">
        <w:rPr>
          <w:rtl/>
        </w:rPr>
        <w:t>،</w:t>
      </w:r>
      <w:r w:rsidRPr="007B62FF">
        <w:rPr>
          <w:rtl/>
        </w:rPr>
        <w:t xml:space="preserve"> الباب 16 من أبواب الأشربة المباحة.</w:t>
      </w:r>
    </w:p>
    <w:p w:rsidR="0017382C" w:rsidRDefault="0017382C" w:rsidP="00C613E8">
      <w:pPr>
        <w:pStyle w:val="libNormal"/>
        <w:rPr>
          <w:rtl/>
        </w:rPr>
      </w:pPr>
      <w:r>
        <w:rPr>
          <w:rtl/>
        </w:rPr>
        <w:br w:type="page"/>
      </w:r>
    </w:p>
    <w:p w:rsidR="0017382C" w:rsidRDefault="0017382C" w:rsidP="00E10B1D">
      <w:pPr>
        <w:pStyle w:val="Heading3"/>
        <w:rPr>
          <w:rtl/>
        </w:rPr>
      </w:pPr>
      <w:bookmarkStart w:id="1011" w:name="_Toc394922231"/>
      <w:r w:rsidRPr="004F14F2">
        <w:rPr>
          <w:rtl/>
        </w:rPr>
        <w:lastRenderedPageBreak/>
        <w:t>[3316] أبو كهمس</w:t>
      </w:r>
      <w:r w:rsidR="00527246">
        <w:rPr>
          <w:rtl/>
        </w:rPr>
        <w:t>:</w:t>
      </w:r>
      <w:bookmarkEnd w:id="1011"/>
    </w:p>
    <w:p w:rsidR="0017382C" w:rsidRPr="007B62FF" w:rsidRDefault="0017382C" w:rsidP="0017382C">
      <w:pPr>
        <w:pStyle w:val="libNormal"/>
        <w:rPr>
          <w:rtl/>
        </w:rPr>
      </w:pPr>
      <w:r w:rsidRPr="007B62FF">
        <w:rPr>
          <w:rtl/>
        </w:rPr>
        <w:t xml:space="preserve">مرّ في </w:t>
      </w:r>
      <w:r>
        <w:rPr>
          <w:rtl/>
        </w:rPr>
        <w:t>(</w:t>
      </w:r>
      <w:r w:rsidRPr="007B62FF">
        <w:rPr>
          <w:rtl/>
        </w:rPr>
        <w:t>قصد</w:t>
      </w:r>
      <w:r>
        <w:rPr>
          <w:rtl/>
        </w:rPr>
        <w:t>)</w:t>
      </w:r>
      <w:r w:rsidRPr="007B62FF">
        <w:rPr>
          <w:rtl/>
        </w:rPr>
        <w:t xml:space="preserve"> ما يشير إلى وثاقته </w:t>
      </w:r>
      <w:r w:rsidRPr="0017382C">
        <w:rPr>
          <w:rStyle w:val="libFootnotenumChar"/>
          <w:rtl/>
        </w:rPr>
        <w:t>(1)</w:t>
      </w:r>
      <w:r>
        <w:rPr>
          <w:rtl/>
        </w:rPr>
        <w:t>.</w:t>
      </w:r>
    </w:p>
    <w:p w:rsidR="0017382C" w:rsidRDefault="0017382C" w:rsidP="00E10B1D">
      <w:pPr>
        <w:pStyle w:val="Heading3"/>
        <w:rPr>
          <w:rtl/>
        </w:rPr>
      </w:pPr>
      <w:bookmarkStart w:id="1012" w:name="_Toc394922232"/>
      <w:r w:rsidRPr="004F14F2">
        <w:rPr>
          <w:rtl/>
        </w:rPr>
        <w:t>[3317] أبو ليلى بن عمرو</w:t>
      </w:r>
      <w:r w:rsidR="00527246">
        <w:rPr>
          <w:rtl/>
        </w:rPr>
        <w:t>:</w:t>
      </w:r>
      <w:bookmarkEnd w:id="1012"/>
    </w:p>
    <w:p w:rsidR="0017382C" w:rsidRPr="007B62FF" w:rsidRDefault="0017382C" w:rsidP="0017382C">
      <w:pPr>
        <w:pStyle w:val="libNormal"/>
        <w:rPr>
          <w:rtl/>
        </w:rPr>
      </w:pPr>
      <w:r w:rsidRPr="007B62FF">
        <w:rPr>
          <w:rtl/>
        </w:rPr>
        <w:t>في رجال الشيخ</w:t>
      </w:r>
      <w:r w:rsidR="00527246">
        <w:rPr>
          <w:rtl/>
        </w:rPr>
        <w:t>:</w:t>
      </w:r>
      <w:r w:rsidRPr="007B62FF">
        <w:rPr>
          <w:rtl/>
        </w:rPr>
        <w:t xml:space="preserve"> انه خرج على مقدمة علي </w:t>
      </w:r>
      <w:r w:rsidRPr="0017382C">
        <w:rPr>
          <w:rStyle w:val="libAlaemChar"/>
          <w:rtl/>
        </w:rPr>
        <w:t>عليه‌السلام</w:t>
      </w:r>
      <w:r w:rsidRPr="007B62FF">
        <w:rPr>
          <w:rtl/>
        </w:rPr>
        <w:t xml:space="preserve"> يوم خروجه إلى صفين </w:t>
      </w:r>
      <w:r w:rsidRPr="0017382C">
        <w:rPr>
          <w:rStyle w:val="libFootnotenumChar"/>
          <w:rtl/>
        </w:rPr>
        <w:t>(2)</w:t>
      </w:r>
      <w:r>
        <w:rPr>
          <w:rtl/>
        </w:rPr>
        <w:t>.</w:t>
      </w:r>
    </w:p>
    <w:p w:rsidR="0017382C" w:rsidRDefault="0017382C" w:rsidP="00E10B1D">
      <w:pPr>
        <w:pStyle w:val="Heading3"/>
        <w:rPr>
          <w:rtl/>
        </w:rPr>
      </w:pPr>
      <w:bookmarkStart w:id="1013" w:name="_Toc394922233"/>
      <w:r w:rsidRPr="004F14F2">
        <w:rPr>
          <w:rtl/>
        </w:rPr>
        <w:t>[3318] أبو مالك الجُهني</w:t>
      </w:r>
      <w:r w:rsidR="00527246">
        <w:rPr>
          <w:rtl/>
        </w:rPr>
        <w:t>:</w:t>
      </w:r>
      <w:bookmarkEnd w:id="1013"/>
    </w:p>
    <w:p w:rsidR="0017382C" w:rsidRPr="007B62FF" w:rsidRDefault="0017382C" w:rsidP="0017382C">
      <w:pPr>
        <w:pStyle w:val="libNormal"/>
        <w:rPr>
          <w:rtl/>
        </w:rPr>
      </w:pPr>
      <w:r w:rsidRPr="007B62FF">
        <w:rPr>
          <w:rtl/>
        </w:rPr>
        <w:t>له كتاب في الفهرست</w:t>
      </w:r>
      <w:r w:rsidR="00527246">
        <w:rPr>
          <w:rtl/>
        </w:rPr>
        <w:t>،</w:t>
      </w:r>
      <w:r w:rsidRPr="007B62FF">
        <w:rPr>
          <w:rtl/>
        </w:rPr>
        <w:t xml:space="preserve"> والنجاشي</w:t>
      </w:r>
      <w:r w:rsidR="00527246">
        <w:rPr>
          <w:rtl/>
        </w:rPr>
        <w:t>،</w:t>
      </w:r>
      <w:r w:rsidRPr="007B62FF">
        <w:rPr>
          <w:rtl/>
        </w:rPr>
        <w:t xml:space="preserve"> يرويه أحمد بن محمد بن عيسى عن ابن أبي عمير عنه </w:t>
      </w:r>
      <w:r w:rsidRPr="0017382C">
        <w:rPr>
          <w:rStyle w:val="libFootnotenumChar"/>
          <w:rtl/>
        </w:rPr>
        <w:t>(3)</w:t>
      </w:r>
      <w:r>
        <w:rPr>
          <w:rtl/>
        </w:rPr>
        <w:t>.</w:t>
      </w:r>
      <w:r w:rsidRPr="007B62FF">
        <w:rPr>
          <w:rtl/>
        </w:rPr>
        <w:t xml:space="preserve"> وعنه</w:t>
      </w:r>
      <w:r w:rsidR="00527246">
        <w:rPr>
          <w:rtl/>
        </w:rPr>
        <w:t>:</w:t>
      </w:r>
      <w:r w:rsidRPr="007B62FF">
        <w:rPr>
          <w:rtl/>
        </w:rPr>
        <w:t xml:space="preserve"> عبد الله بن المغيرة</w:t>
      </w:r>
      <w:r w:rsidR="00527246">
        <w:rPr>
          <w:rtl/>
        </w:rPr>
        <w:t>،</w:t>
      </w:r>
      <w:r w:rsidRPr="007B62FF">
        <w:rPr>
          <w:rtl/>
        </w:rPr>
        <w:t xml:space="preserve"> في الكافي</w:t>
      </w:r>
      <w:r w:rsidR="00527246">
        <w:rPr>
          <w:rtl/>
        </w:rPr>
        <w:t>،</w:t>
      </w:r>
      <w:r w:rsidRPr="007B62FF">
        <w:rPr>
          <w:rtl/>
        </w:rPr>
        <w:t xml:space="preserve"> في باب الفرش </w:t>
      </w:r>
      <w:r w:rsidRPr="0017382C">
        <w:rPr>
          <w:rStyle w:val="libFootnotenumChar"/>
          <w:rtl/>
        </w:rPr>
        <w:t>(4)</w:t>
      </w:r>
      <w:r>
        <w:rPr>
          <w:rtl/>
        </w:rPr>
        <w:t>.</w:t>
      </w:r>
    </w:p>
    <w:p w:rsidR="0017382C" w:rsidRPr="007B62FF" w:rsidRDefault="0017382C" w:rsidP="0017382C">
      <w:pPr>
        <w:pStyle w:val="libNormal"/>
        <w:rPr>
          <w:rtl/>
        </w:rPr>
      </w:pPr>
      <w:r w:rsidRPr="007B62FF">
        <w:rPr>
          <w:rtl/>
        </w:rPr>
        <w:t>وفي التعليقة</w:t>
      </w:r>
      <w:r w:rsidR="00527246">
        <w:rPr>
          <w:rtl/>
        </w:rPr>
        <w:t>:</w:t>
      </w:r>
      <w:r w:rsidRPr="007B62FF">
        <w:rPr>
          <w:rtl/>
        </w:rPr>
        <w:t xml:space="preserve"> ورواية ابن أبي عمير عنه تشير إلى الوثاقة</w:t>
      </w:r>
      <w:r w:rsidR="00527246">
        <w:rPr>
          <w:rtl/>
        </w:rPr>
        <w:t>،</w:t>
      </w:r>
      <w:r w:rsidRPr="007B62FF">
        <w:rPr>
          <w:rtl/>
        </w:rPr>
        <w:t xml:space="preserve"> ورواية جماعة كتابه إلى الجلالة </w:t>
      </w:r>
      <w:r w:rsidRPr="0017382C">
        <w:rPr>
          <w:rStyle w:val="libFootnotenumChar"/>
          <w:rtl/>
        </w:rPr>
        <w:t>(5)</w:t>
      </w:r>
      <w:r>
        <w:rPr>
          <w:rtl/>
        </w:rPr>
        <w:t>.</w:t>
      </w:r>
    </w:p>
    <w:p w:rsidR="0017382C" w:rsidRDefault="0017382C" w:rsidP="00E10B1D">
      <w:pPr>
        <w:pStyle w:val="Heading3"/>
        <w:rPr>
          <w:rtl/>
        </w:rPr>
      </w:pPr>
      <w:bookmarkStart w:id="1014" w:name="_Toc394922234"/>
      <w:r w:rsidRPr="004F14F2">
        <w:rPr>
          <w:rtl/>
        </w:rPr>
        <w:t>[3319] أبو المأمون</w:t>
      </w:r>
      <w:r w:rsidR="00527246">
        <w:rPr>
          <w:rtl/>
        </w:rPr>
        <w:t>:</w:t>
      </w:r>
      <w:bookmarkEnd w:id="1014"/>
    </w:p>
    <w:p w:rsidR="0017382C" w:rsidRPr="007B62FF" w:rsidRDefault="0017382C" w:rsidP="0017382C">
      <w:pPr>
        <w:pStyle w:val="libNormal"/>
        <w:rPr>
          <w:rtl/>
        </w:rPr>
      </w:pPr>
      <w:r w:rsidRPr="007B62FF">
        <w:rPr>
          <w:rtl/>
        </w:rPr>
        <w:t xml:space="preserve">من أصحاب الباقر </w:t>
      </w:r>
      <w:r w:rsidRPr="0017382C">
        <w:rPr>
          <w:rStyle w:val="libAlaemChar"/>
          <w:rtl/>
        </w:rPr>
        <w:t>عليه‌السلام</w:t>
      </w:r>
      <w:r w:rsidRPr="007B62FF">
        <w:rPr>
          <w:rtl/>
        </w:rPr>
        <w:t xml:space="preserve"> في رجال الشيخ </w:t>
      </w:r>
      <w:r w:rsidRPr="0017382C">
        <w:rPr>
          <w:rStyle w:val="libFootnotenumChar"/>
          <w:rtl/>
        </w:rPr>
        <w:t>(6)</w:t>
      </w:r>
      <w:r>
        <w:rPr>
          <w:rtl/>
        </w:rPr>
        <w:t>.</w:t>
      </w:r>
      <w:r w:rsidRPr="007B62FF">
        <w:rPr>
          <w:rtl/>
        </w:rPr>
        <w:t xml:space="preserve"> وفي الكافي</w:t>
      </w:r>
      <w:r w:rsidR="00527246">
        <w:rPr>
          <w:rtl/>
        </w:rPr>
        <w:t>،</w:t>
      </w:r>
      <w:r w:rsidRPr="007B62FF">
        <w:rPr>
          <w:rtl/>
        </w:rPr>
        <w:t xml:space="preserve"> في باب حقّ المؤمن على أخيه</w:t>
      </w:r>
      <w:r w:rsidR="00527246">
        <w:rPr>
          <w:rtl/>
        </w:rPr>
        <w:t>:</w:t>
      </w:r>
      <w:r w:rsidRPr="007B62FF">
        <w:rPr>
          <w:rtl/>
        </w:rPr>
        <w:t xml:space="preserve"> ابن أبي عمير</w:t>
      </w:r>
      <w:r w:rsidR="00527246">
        <w:rPr>
          <w:rtl/>
        </w:rPr>
        <w:t>،</w:t>
      </w:r>
      <w:r w:rsidRPr="007B62FF">
        <w:rPr>
          <w:rtl/>
        </w:rPr>
        <w:t xml:space="preserve"> عن منصور بن يونس وفي نسخة</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تقدّم في الجزء الخامس صحيفة</w:t>
      </w:r>
      <w:r w:rsidR="00527246">
        <w:rPr>
          <w:rtl/>
        </w:rPr>
        <w:t>:</w:t>
      </w:r>
      <w:r w:rsidRPr="007B62FF">
        <w:rPr>
          <w:rtl/>
        </w:rPr>
        <w:t xml:space="preserve"> 438 الطريق رقم</w:t>
      </w:r>
      <w:r w:rsidR="00527246">
        <w:rPr>
          <w:rtl/>
        </w:rPr>
        <w:t>:</w:t>
      </w:r>
      <w:r w:rsidRPr="007B62FF">
        <w:rPr>
          <w:rtl/>
        </w:rPr>
        <w:t xml:space="preserve"> [374] برمز </w:t>
      </w:r>
      <w:r>
        <w:rPr>
          <w:rtl/>
        </w:rPr>
        <w:t>[</w:t>
      </w:r>
      <w:r w:rsidRPr="007B62FF">
        <w:rPr>
          <w:rtl/>
        </w:rPr>
        <w:t>شعد</w:t>
      </w:r>
      <w:r>
        <w:rPr>
          <w:rtl/>
        </w:rPr>
        <w:t>]</w:t>
      </w:r>
      <w:r w:rsidRPr="007B62FF">
        <w:rPr>
          <w:rtl/>
        </w:rPr>
        <w:t xml:space="preserve"> وليس </w:t>
      </w:r>
      <w:r>
        <w:rPr>
          <w:rtl/>
        </w:rPr>
        <w:t>[</w:t>
      </w:r>
      <w:r w:rsidRPr="007B62FF">
        <w:rPr>
          <w:rtl/>
        </w:rPr>
        <w:t>قصد</w:t>
      </w:r>
      <w:r>
        <w:rPr>
          <w:rtl/>
        </w:rPr>
        <w:t>]</w:t>
      </w:r>
      <w:r w:rsidRPr="007B62FF">
        <w:rPr>
          <w:rtl/>
        </w:rPr>
        <w:t xml:space="preserve"> فلاحظ.</w:t>
      </w:r>
    </w:p>
    <w:p w:rsidR="0017382C" w:rsidRPr="007B62FF" w:rsidRDefault="0017382C" w:rsidP="0017382C">
      <w:pPr>
        <w:pStyle w:val="libFootnote0"/>
        <w:rPr>
          <w:rtl/>
        </w:rPr>
      </w:pPr>
      <w:r w:rsidRPr="007B62FF">
        <w:rPr>
          <w:rtl/>
        </w:rPr>
        <w:t>(2) رجال الشيخ</w:t>
      </w:r>
      <w:r w:rsidR="00527246">
        <w:rPr>
          <w:rtl/>
        </w:rPr>
        <w:t>:</w:t>
      </w:r>
      <w:r w:rsidRPr="007B62FF">
        <w:rPr>
          <w:rtl/>
        </w:rPr>
        <w:t xml:space="preserve"> 65 / 40.</w:t>
      </w:r>
    </w:p>
    <w:p w:rsidR="0017382C" w:rsidRPr="007B62FF" w:rsidRDefault="0017382C" w:rsidP="0017382C">
      <w:pPr>
        <w:pStyle w:val="libFootnote0"/>
        <w:rPr>
          <w:rtl/>
        </w:rPr>
      </w:pPr>
      <w:r w:rsidRPr="007B62FF">
        <w:rPr>
          <w:rtl/>
        </w:rPr>
        <w:t>(3) فهرست الشيخ</w:t>
      </w:r>
      <w:r w:rsidR="00527246">
        <w:rPr>
          <w:rtl/>
        </w:rPr>
        <w:t>:</w:t>
      </w:r>
      <w:r w:rsidRPr="007B62FF">
        <w:rPr>
          <w:rtl/>
        </w:rPr>
        <w:t xml:space="preserve"> 188 / 836</w:t>
      </w:r>
      <w:r w:rsidR="00527246">
        <w:rPr>
          <w:rtl/>
        </w:rPr>
        <w:t>،</w:t>
      </w:r>
      <w:r w:rsidRPr="007B62FF">
        <w:rPr>
          <w:rtl/>
        </w:rPr>
        <w:t xml:space="preserve"> رجال النجاشي</w:t>
      </w:r>
      <w:r w:rsidR="00527246">
        <w:rPr>
          <w:rtl/>
        </w:rPr>
        <w:t>:</w:t>
      </w:r>
      <w:r w:rsidRPr="007B62FF">
        <w:rPr>
          <w:rtl/>
        </w:rPr>
        <w:t xml:space="preserve"> 461 / 1265.</w:t>
      </w:r>
    </w:p>
    <w:p w:rsidR="0017382C" w:rsidRPr="007B62FF" w:rsidRDefault="0017382C" w:rsidP="0017382C">
      <w:pPr>
        <w:pStyle w:val="libFootnote0"/>
        <w:rPr>
          <w:rtl/>
        </w:rPr>
      </w:pPr>
      <w:r w:rsidRPr="007B62FF">
        <w:rPr>
          <w:rtl/>
        </w:rPr>
        <w:t>(4) الكافي 6</w:t>
      </w:r>
      <w:r w:rsidR="00527246">
        <w:rPr>
          <w:rtl/>
        </w:rPr>
        <w:t>:</w:t>
      </w:r>
      <w:r w:rsidRPr="007B62FF">
        <w:rPr>
          <w:rtl/>
        </w:rPr>
        <w:t xml:space="preserve"> 476 / 2.</w:t>
      </w:r>
    </w:p>
    <w:p w:rsidR="0017382C" w:rsidRPr="007B62FF" w:rsidRDefault="0017382C" w:rsidP="0017382C">
      <w:pPr>
        <w:pStyle w:val="libFootnote0"/>
        <w:rPr>
          <w:rtl/>
        </w:rPr>
      </w:pPr>
      <w:r w:rsidRPr="007B62FF">
        <w:rPr>
          <w:rtl/>
        </w:rPr>
        <w:t>(5) لم نعثر عليه في تعليقة الوحيد على منهج المقال</w:t>
      </w:r>
      <w:r w:rsidR="00527246">
        <w:rPr>
          <w:rtl/>
        </w:rPr>
        <w:t>،</w:t>
      </w:r>
      <w:r w:rsidRPr="007B62FF">
        <w:rPr>
          <w:rtl/>
        </w:rPr>
        <w:t xml:space="preserve"> بل الكلام المذكور لأبي علي الحائري ورد نصّاً في منتهى المقال</w:t>
      </w:r>
      <w:r w:rsidR="00527246">
        <w:rPr>
          <w:rtl/>
        </w:rPr>
        <w:t>:</w:t>
      </w:r>
      <w:r w:rsidRPr="007B62FF">
        <w:rPr>
          <w:rtl/>
        </w:rPr>
        <w:t xml:space="preserve"> 348.</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142 / 20.</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عن يونس عن أبي المأمون الحارثي. إلى آخره </w:t>
      </w:r>
      <w:r w:rsidRPr="0017382C">
        <w:rPr>
          <w:rStyle w:val="libFootnotenumChar"/>
          <w:rtl/>
        </w:rPr>
        <w:t>(1)</w:t>
      </w:r>
      <w:r>
        <w:rPr>
          <w:rtl/>
        </w:rPr>
        <w:t>.</w:t>
      </w:r>
    </w:p>
    <w:p w:rsidR="0017382C" w:rsidRDefault="0017382C" w:rsidP="00E10B1D">
      <w:pPr>
        <w:pStyle w:val="Heading3"/>
        <w:rPr>
          <w:rtl/>
        </w:rPr>
      </w:pPr>
      <w:bookmarkStart w:id="1015" w:name="_Toc394922235"/>
      <w:r w:rsidRPr="004F14F2">
        <w:rPr>
          <w:rtl/>
        </w:rPr>
        <w:t>[3320] أبو محمّد الخزّاز</w:t>
      </w:r>
      <w:r w:rsidR="00527246">
        <w:rPr>
          <w:rtl/>
        </w:rPr>
        <w:t>:</w:t>
      </w:r>
      <w:bookmarkEnd w:id="1015"/>
    </w:p>
    <w:p w:rsidR="0017382C" w:rsidRPr="007B62FF" w:rsidRDefault="0017382C" w:rsidP="0017382C">
      <w:pPr>
        <w:pStyle w:val="libNormal"/>
        <w:rPr>
          <w:rtl/>
        </w:rPr>
      </w:pPr>
      <w:r w:rsidRPr="007B62FF">
        <w:rPr>
          <w:rtl/>
        </w:rPr>
        <w:t>في الفهرست</w:t>
      </w:r>
      <w:r w:rsidR="00527246">
        <w:rPr>
          <w:rtl/>
        </w:rPr>
        <w:t>:</w:t>
      </w:r>
      <w:r w:rsidRPr="007B62FF">
        <w:rPr>
          <w:rtl/>
        </w:rPr>
        <w:t xml:space="preserve"> له أصل</w:t>
      </w:r>
      <w:r w:rsidR="00527246">
        <w:rPr>
          <w:rtl/>
        </w:rPr>
        <w:t>،</w:t>
      </w:r>
      <w:r w:rsidRPr="007B62FF">
        <w:rPr>
          <w:rtl/>
        </w:rPr>
        <w:t xml:space="preserve"> يرويه عنه ابن أبي عمير </w:t>
      </w:r>
      <w:r w:rsidRPr="0017382C">
        <w:rPr>
          <w:rStyle w:val="libFootnotenumChar"/>
          <w:rtl/>
        </w:rPr>
        <w:t>(2)</w:t>
      </w:r>
      <w:r>
        <w:rPr>
          <w:rtl/>
        </w:rPr>
        <w:t>.</w:t>
      </w:r>
      <w:r w:rsidRPr="007B62FF">
        <w:rPr>
          <w:rtl/>
        </w:rPr>
        <w:t xml:space="preserve"> وعليه فيشمله ما مدح به المفيد أرباب الأُصول بما هو فوق الوثاقة </w:t>
      </w:r>
      <w:r w:rsidRPr="0017382C">
        <w:rPr>
          <w:rStyle w:val="libFootnotenumChar"/>
          <w:rtl/>
        </w:rPr>
        <w:t>(3)</w:t>
      </w:r>
      <w:r>
        <w:rPr>
          <w:rtl/>
        </w:rPr>
        <w:t>.</w:t>
      </w:r>
    </w:p>
    <w:p w:rsidR="0017382C" w:rsidRDefault="0017382C" w:rsidP="00E10B1D">
      <w:pPr>
        <w:pStyle w:val="Heading3"/>
        <w:rPr>
          <w:rtl/>
        </w:rPr>
      </w:pPr>
      <w:bookmarkStart w:id="1016" w:name="_Toc394922236"/>
      <w:r w:rsidRPr="004F14F2">
        <w:rPr>
          <w:rtl/>
        </w:rPr>
        <w:t>[3321] أبو محمّد الفراء</w:t>
      </w:r>
      <w:r w:rsidR="00527246">
        <w:rPr>
          <w:rtl/>
        </w:rPr>
        <w:t>:</w:t>
      </w:r>
      <w:bookmarkEnd w:id="1016"/>
    </w:p>
    <w:p w:rsidR="0017382C" w:rsidRPr="007B62FF" w:rsidRDefault="0017382C" w:rsidP="0017382C">
      <w:pPr>
        <w:pStyle w:val="libNormal"/>
        <w:rPr>
          <w:rtl/>
        </w:rPr>
      </w:pPr>
      <w:r w:rsidRPr="007B62FF">
        <w:rPr>
          <w:rtl/>
        </w:rPr>
        <w:t>عنه</w:t>
      </w:r>
      <w:r w:rsidR="00527246">
        <w:rPr>
          <w:rtl/>
        </w:rPr>
        <w:t>:</w:t>
      </w:r>
      <w:r w:rsidRPr="007B62FF">
        <w:rPr>
          <w:rtl/>
        </w:rPr>
        <w:t xml:space="preserve"> ابن أبي عمير</w:t>
      </w:r>
      <w:r w:rsidR="00527246">
        <w:rPr>
          <w:rtl/>
        </w:rPr>
        <w:t>،</w:t>
      </w:r>
      <w:r w:rsidRPr="007B62FF">
        <w:rPr>
          <w:rtl/>
        </w:rPr>
        <w:t xml:space="preserve"> في الكافي</w:t>
      </w:r>
      <w:r w:rsidR="00527246">
        <w:rPr>
          <w:rtl/>
        </w:rPr>
        <w:t>،</w:t>
      </w:r>
      <w:r w:rsidRPr="007B62FF">
        <w:rPr>
          <w:rtl/>
        </w:rPr>
        <w:t xml:space="preserve"> في باب فضل الحج والعمرة </w:t>
      </w:r>
      <w:r w:rsidRPr="0017382C">
        <w:rPr>
          <w:rStyle w:val="libFootnotenumChar"/>
          <w:rtl/>
        </w:rPr>
        <w:t>(4)</w:t>
      </w:r>
      <w:r>
        <w:rPr>
          <w:rtl/>
        </w:rPr>
        <w:t>.</w:t>
      </w:r>
    </w:p>
    <w:p w:rsidR="0017382C" w:rsidRDefault="0017382C" w:rsidP="00E10B1D">
      <w:pPr>
        <w:pStyle w:val="Heading3"/>
        <w:rPr>
          <w:rtl/>
        </w:rPr>
      </w:pPr>
      <w:bookmarkStart w:id="1017" w:name="_Toc394922237"/>
      <w:r w:rsidRPr="004F14F2">
        <w:rPr>
          <w:rtl/>
        </w:rPr>
        <w:t>[3322] أبو محمد الفَرازي</w:t>
      </w:r>
      <w:r w:rsidR="00527246">
        <w:rPr>
          <w:rtl/>
        </w:rPr>
        <w:t>:</w:t>
      </w:r>
      <w:bookmarkEnd w:id="1017"/>
    </w:p>
    <w:p w:rsidR="0017382C" w:rsidRPr="007B62FF" w:rsidRDefault="0017382C" w:rsidP="0017382C">
      <w:pPr>
        <w:pStyle w:val="libNormal"/>
        <w:rPr>
          <w:rtl/>
        </w:rPr>
      </w:pPr>
      <w:r w:rsidRPr="007B62FF">
        <w:rPr>
          <w:rtl/>
        </w:rPr>
        <w:t>له كتاب في الفهرست</w:t>
      </w:r>
      <w:r w:rsidR="00527246">
        <w:rPr>
          <w:rtl/>
        </w:rPr>
        <w:t>،</w:t>
      </w:r>
      <w:r w:rsidRPr="007B62FF">
        <w:rPr>
          <w:rtl/>
        </w:rPr>
        <w:t xml:space="preserve"> يرويه عنه ابن أبي عمير </w:t>
      </w:r>
      <w:r w:rsidRPr="0017382C">
        <w:rPr>
          <w:rStyle w:val="libFootnotenumChar"/>
          <w:rtl/>
        </w:rPr>
        <w:t>(5)</w:t>
      </w:r>
      <w:r>
        <w:rPr>
          <w:rtl/>
        </w:rPr>
        <w:t>.</w:t>
      </w:r>
    </w:p>
    <w:p w:rsidR="0017382C" w:rsidRDefault="0017382C" w:rsidP="00E10B1D">
      <w:pPr>
        <w:pStyle w:val="Heading3"/>
        <w:rPr>
          <w:rtl/>
        </w:rPr>
      </w:pPr>
      <w:bookmarkStart w:id="1018" w:name="_Toc394922238"/>
      <w:r w:rsidRPr="004F14F2">
        <w:rPr>
          <w:rtl/>
        </w:rPr>
        <w:t>[3323] أبو محمد الوابشي</w:t>
      </w:r>
      <w:r w:rsidR="00527246">
        <w:rPr>
          <w:rtl/>
        </w:rPr>
        <w:t>:</w:t>
      </w:r>
      <w:bookmarkEnd w:id="1018"/>
    </w:p>
    <w:p w:rsidR="0017382C" w:rsidRPr="007B62FF" w:rsidRDefault="0017382C" w:rsidP="0017382C">
      <w:pPr>
        <w:pStyle w:val="libNormal"/>
        <w:rPr>
          <w:rtl/>
        </w:rPr>
      </w:pPr>
      <w:r w:rsidRPr="007B62FF">
        <w:rPr>
          <w:rtl/>
        </w:rPr>
        <w:t>عنه</w:t>
      </w:r>
      <w:r w:rsidR="00527246">
        <w:rPr>
          <w:rtl/>
        </w:rPr>
        <w:t>:</w:t>
      </w:r>
      <w:r w:rsidRPr="007B62FF">
        <w:rPr>
          <w:rtl/>
        </w:rPr>
        <w:t xml:space="preserve"> الحسن بن محبوب</w:t>
      </w:r>
      <w:r w:rsidR="00527246">
        <w:rPr>
          <w:rtl/>
        </w:rPr>
        <w:t>،</w:t>
      </w:r>
      <w:r w:rsidRPr="007B62FF">
        <w:rPr>
          <w:rtl/>
        </w:rPr>
        <w:t xml:space="preserve"> في الفقيه</w:t>
      </w:r>
      <w:r w:rsidR="00527246">
        <w:rPr>
          <w:rtl/>
        </w:rPr>
        <w:t>،</w:t>
      </w:r>
      <w:r w:rsidRPr="007B62FF">
        <w:rPr>
          <w:rtl/>
        </w:rPr>
        <w:t xml:space="preserve"> في باب الموت في الغربة في كتاب الحج </w:t>
      </w:r>
      <w:r w:rsidRPr="0017382C">
        <w:rPr>
          <w:rStyle w:val="libFootnotenumChar"/>
          <w:rtl/>
        </w:rPr>
        <w:t>(6)</w:t>
      </w:r>
      <w:r w:rsidR="00527246">
        <w:rPr>
          <w:rtl/>
        </w:rPr>
        <w:t>،</w:t>
      </w:r>
      <w:r w:rsidRPr="007B62FF">
        <w:rPr>
          <w:rtl/>
        </w:rPr>
        <w:t xml:space="preserve"> وفي التهذيب</w:t>
      </w:r>
      <w:r w:rsidR="00527246">
        <w:rPr>
          <w:rtl/>
        </w:rPr>
        <w:t>،</w:t>
      </w:r>
      <w:r w:rsidRPr="007B62FF">
        <w:rPr>
          <w:rtl/>
        </w:rPr>
        <w:t xml:space="preserve"> في باب البيع بالنقد والنسيئة </w:t>
      </w:r>
      <w:r w:rsidRPr="0017382C">
        <w:rPr>
          <w:rStyle w:val="libFootnotenumChar"/>
          <w:rtl/>
        </w:rPr>
        <w:t>(7)</w:t>
      </w:r>
      <w:r w:rsidR="00527246">
        <w:rPr>
          <w:rtl/>
        </w:rPr>
        <w:t>،</w:t>
      </w:r>
      <w:r w:rsidRPr="007B62FF">
        <w:rPr>
          <w:rtl/>
        </w:rPr>
        <w:t xml:space="preserve"> وفي الكافي</w:t>
      </w:r>
      <w:r w:rsidR="00527246">
        <w:rPr>
          <w:rtl/>
        </w:rPr>
        <w:t>،</w:t>
      </w:r>
      <w:r w:rsidRPr="007B62FF">
        <w:rPr>
          <w:rtl/>
        </w:rPr>
        <w:t xml:space="preserve"> في باب حقيقة الإيمان </w:t>
      </w:r>
      <w:r w:rsidRPr="0017382C">
        <w:rPr>
          <w:rStyle w:val="libFootnotenumChar"/>
          <w:rtl/>
        </w:rPr>
        <w:t>(8)</w:t>
      </w:r>
      <w:r w:rsidR="00527246">
        <w:rPr>
          <w:rtl/>
        </w:rPr>
        <w:t>،</w:t>
      </w:r>
      <w:r w:rsidRPr="007B62FF">
        <w:rPr>
          <w:rtl/>
        </w:rPr>
        <w:t xml:space="preserve"> وفي باب اتّباع الهوى </w:t>
      </w:r>
      <w:r w:rsidRPr="0017382C">
        <w:rPr>
          <w:rStyle w:val="libFootnotenumChar"/>
          <w:rtl/>
        </w:rPr>
        <w:t>(9)</w:t>
      </w:r>
      <w:r w:rsidR="00527246">
        <w:rPr>
          <w:rtl/>
        </w:rPr>
        <w:t>،</w:t>
      </w:r>
      <w:r w:rsidRPr="007B62FF">
        <w:rPr>
          <w:rtl/>
        </w:rPr>
        <w:t xml:space="preserve"> وفي باب نادر في كتاب الزكاة </w:t>
      </w:r>
      <w:r w:rsidRPr="0017382C">
        <w:rPr>
          <w:rStyle w:val="libFootnotenumChar"/>
          <w:rtl/>
        </w:rPr>
        <w:t>(10)</w:t>
      </w:r>
      <w:r w:rsidR="00527246">
        <w:rPr>
          <w:rtl/>
        </w:rPr>
        <w:t>،</w:t>
      </w:r>
      <w:r w:rsidRPr="007B62FF">
        <w:rPr>
          <w:rtl/>
        </w:rPr>
        <w:t xml:space="preserve"> وفي باب الرجل يقتل مملوك غيره </w:t>
      </w:r>
      <w:r w:rsidRPr="0017382C">
        <w:rPr>
          <w:rStyle w:val="libFootnotenumChar"/>
          <w:rtl/>
        </w:rPr>
        <w:t>(11)</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أُصول الكافي 2</w:t>
      </w:r>
      <w:r w:rsidR="00527246">
        <w:rPr>
          <w:rtl/>
        </w:rPr>
        <w:t>:</w:t>
      </w:r>
      <w:r w:rsidRPr="007B62FF">
        <w:rPr>
          <w:rtl/>
        </w:rPr>
        <w:t xml:space="preserve"> 137 / 7.</w:t>
      </w:r>
    </w:p>
    <w:p w:rsidR="0017382C" w:rsidRPr="007B62FF" w:rsidRDefault="0017382C" w:rsidP="0017382C">
      <w:pPr>
        <w:pStyle w:val="libFootnote0"/>
        <w:rPr>
          <w:rtl/>
        </w:rPr>
      </w:pPr>
      <w:r w:rsidRPr="007B62FF">
        <w:rPr>
          <w:rtl/>
        </w:rPr>
        <w:t>(2) فهرست الشيخ</w:t>
      </w:r>
      <w:r w:rsidR="00527246">
        <w:rPr>
          <w:rtl/>
        </w:rPr>
        <w:t>:</w:t>
      </w:r>
      <w:r w:rsidRPr="007B62FF">
        <w:rPr>
          <w:rtl/>
        </w:rPr>
        <w:t xml:space="preserve"> 188 / 838.</w:t>
      </w:r>
    </w:p>
    <w:p w:rsidR="0017382C" w:rsidRPr="007B62FF" w:rsidRDefault="0017382C" w:rsidP="0017382C">
      <w:pPr>
        <w:pStyle w:val="libFootnote0"/>
        <w:rPr>
          <w:rtl/>
        </w:rPr>
      </w:pPr>
      <w:r w:rsidRPr="007B62FF">
        <w:rPr>
          <w:rtl/>
        </w:rPr>
        <w:t xml:space="preserve">(3) انظر الرسالة العددية </w:t>
      </w:r>
      <w:r>
        <w:rPr>
          <w:rtl/>
        </w:rPr>
        <w:t>(</w:t>
      </w:r>
      <w:r w:rsidRPr="007B62FF">
        <w:rPr>
          <w:rtl/>
        </w:rPr>
        <w:t>للمفيد</w:t>
      </w:r>
      <w:r>
        <w:rPr>
          <w:rtl/>
        </w:rPr>
        <w:t>)</w:t>
      </w:r>
      <w:r w:rsidR="00527246">
        <w:rPr>
          <w:rtl/>
        </w:rPr>
        <w:t>:</w:t>
      </w:r>
      <w:r w:rsidRPr="007B62FF">
        <w:rPr>
          <w:rtl/>
        </w:rPr>
        <w:t xml:space="preserve"> 14.</w:t>
      </w:r>
    </w:p>
    <w:p w:rsidR="0017382C" w:rsidRPr="007B62FF" w:rsidRDefault="0017382C" w:rsidP="0017382C">
      <w:pPr>
        <w:pStyle w:val="libFootnote0"/>
        <w:rPr>
          <w:rtl/>
        </w:rPr>
      </w:pPr>
      <w:r w:rsidRPr="007B62FF">
        <w:rPr>
          <w:rtl/>
        </w:rPr>
        <w:t>(4) الكافي 4</w:t>
      </w:r>
      <w:r w:rsidR="00527246">
        <w:rPr>
          <w:rtl/>
        </w:rPr>
        <w:t>:</w:t>
      </w:r>
      <w:r w:rsidRPr="007B62FF">
        <w:rPr>
          <w:rtl/>
        </w:rPr>
        <w:t xml:space="preserve"> 255 / 12.</w:t>
      </w:r>
    </w:p>
    <w:p w:rsidR="0017382C" w:rsidRPr="007B62FF" w:rsidRDefault="0017382C" w:rsidP="0017382C">
      <w:pPr>
        <w:pStyle w:val="libFootnote0"/>
        <w:rPr>
          <w:rtl/>
        </w:rPr>
      </w:pPr>
      <w:r w:rsidRPr="007B62FF">
        <w:rPr>
          <w:rtl/>
        </w:rPr>
        <w:t>(5) فهرست الشيخ</w:t>
      </w:r>
      <w:r w:rsidR="00527246">
        <w:rPr>
          <w:rtl/>
        </w:rPr>
        <w:t>:</w:t>
      </w:r>
      <w:r w:rsidRPr="007B62FF">
        <w:rPr>
          <w:rtl/>
        </w:rPr>
        <w:t xml:space="preserve"> 188 / 839.</w:t>
      </w:r>
    </w:p>
    <w:p w:rsidR="0017382C" w:rsidRPr="007B62FF" w:rsidRDefault="0017382C" w:rsidP="0017382C">
      <w:pPr>
        <w:pStyle w:val="libFootnote0"/>
        <w:rPr>
          <w:rtl/>
        </w:rPr>
      </w:pPr>
      <w:r w:rsidRPr="007B62FF">
        <w:rPr>
          <w:rtl/>
        </w:rPr>
        <w:t>(6) الفقيه 2</w:t>
      </w:r>
      <w:r w:rsidR="00527246">
        <w:rPr>
          <w:rtl/>
        </w:rPr>
        <w:t>:</w:t>
      </w:r>
      <w:r w:rsidRPr="007B62FF">
        <w:rPr>
          <w:rtl/>
        </w:rPr>
        <w:t xml:space="preserve"> 196 / 889.</w:t>
      </w:r>
    </w:p>
    <w:p w:rsidR="0017382C" w:rsidRPr="007B62FF" w:rsidRDefault="0017382C" w:rsidP="0017382C">
      <w:pPr>
        <w:pStyle w:val="libFootnote0"/>
        <w:rPr>
          <w:rtl/>
        </w:rPr>
      </w:pPr>
      <w:r w:rsidRPr="007B62FF">
        <w:rPr>
          <w:rtl/>
        </w:rPr>
        <w:t>(7) تهذيب الأحكام 7</w:t>
      </w:r>
      <w:r w:rsidR="00527246">
        <w:rPr>
          <w:rtl/>
        </w:rPr>
        <w:t>:</w:t>
      </w:r>
      <w:r w:rsidRPr="007B62FF">
        <w:rPr>
          <w:rtl/>
        </w:rPr>
        <w:t xml:space="preserve"> 59 / 254.</w:t>
      </w:r>
    </w:p>
    <w:p w:rsidR="0017382C" w:rsidRPr="007B62FF" w:rsidRDefault="0017382C" w:rsidP="0017382C">
      <w:pPr>
        <w:pStyle w:val="libFootnote0"/>
        <w:rPr>
          <w:rtl/>
        </w:rPr>
      </w:pPr>
      <w:r w:rsidRPr="007B62FF">
        <w:rPr>
          <w:rtl/>
        </w:rPr>
        <w:t>(8) أُصول الكافي 2</w:t>
      </w:r>
      <w:r w:rsidR="00527246">
        <w:rPr>
          <w:rtl/>
        </w:rPr>
        <w:t>:</w:t>
      </w:r>
      <w:r w:rsidRPr="007B62FF">
        <w:rPr>
          <w:rtl/>
        </w:rPr>
        <w:t xml:space="preserve"> 44 / 2.</w:t>
      </w:r>
    </w:p>
    <w:p w:rsidR="0017382C" w:rsidRPr="007B62FF" w:rsidRDefault="0017382C" w:rsidP="0017382C">
      <w:pPr>
        <w:pStyle w:val="libFootnote0"/>
        <w:rPr>
          <w:rtl/>
        </w:rPr>
      </w:pPr>
      <w:r w:rsidRPr="007B62FF">
        <w:rPr>
          <w:rtl/>
        </w:rPr>
        <w:t>(9) أُصول الكافي 2</w:t>
      </w:r>
      <w:r w:rsidR="00527246">
        <w:rPr>
          <w:rtl/>
        </w:rPr>
        <w:t>:</w:t>
      </w:r>
      <w:r w:rsidRPr="007B62FF">
        <w:rPr>
          <w:rtl/>
        </w:rPr>
        <w:t xml:space="preserve"> 251 / 1.</w:t>
      </w:r>
    </w:p>
    <w:p w:rsidR="0017382C" w:rsidRPr="007B62FF" w:rsidRDefault="0017382C" w:rsidP="0017382C">
      <w:pPr>
        <w:pStyle w:val="libFootnote0"/>
        <w:rPr>
          <w:rtl/>
        </w:rPr>
      </w:pPr>
      <w:r w:rsidRPr="007B62FF">
        <w:rPr>
          <w:rtl/>
        </w:rPr>
        <w:t>(10) الكافي 3</w:t>
      </w:r>
      <w:r w:rsidR="00527246">
        <w:rPr>
          <w:rtl/>
        </w:rPr>
        <w:t>:</w:t>
      </w:r>
      <w:r w:rsidRPr="007B62FF">
        <w:rPr>
          <w:rtl/>
        </w:rPr>
        <w:t xml:space="preserve"> 552 / 1.</w:t>
      </w:r>
    </w:p>
    <w:p w:rsidR="0017382C" w:rsidRPr="007B62FF" w:rsidRDefault="0017382C" w:rsidP="0017382C">
      <w:pPr>
        <w:pStyle w:val="libFootnote0"/>
        <w:rPr>
          <w:rtl/>
        </w:rPr>
      </w:pPr>
      <w:r w:rsidRPr="007B62FF">
        <w:rPr>
          <w:rtl/>
        </w:rPr>
        <w:t>(11) الكافي 7</w:t>
      </w:r>
      <w:r w:rsidR="00527246">
        <w:rPr>
          <w:rtl/>
        </w:rPr>
        <w:t>:</w:t>
      </w:r>
      <w:r w:rsidRPr="007B62FF">
        <w:rPr>
          <w:rtl/>
        </w:rPr>
        <w:t xml:space="preserve"> 305 / 10.</w:t>
      </w:r>
    </w:p>
    <w:p w:rsidR="0017382C" w:rsidRDefault="0017382C" w:rsidP="00C613E8">
      <w:pPr>
        <w:pStyle w:val="libNormal"/>
        <w:rPr>
          <w:rtl/>
        </w:rPr>
      </w:pPr>
      <w:r>
        <w:rPr>
          <w:rtl/>
        </w:rPr>
        <w:br w:type="page"/>
      </w:r>
    </w:p>
    <w:p w:rsidR="0017382C" w:rsidRPr="007B62FF" w:rsidRDefault="0017382C" w:rsidP="0017382C">
      <w:pPr>
        <w:pStyle w:val="libNormal"/>
        <w:rPr>
          <w:rtl/>
        </w:rPr>
      </w:pPr>
      <w:r w:rsidRPr="007B62FF">
        <w:rPr>
          <w:rtl/>
        </w:rPr>
        <w:lastRenderedPageBreak/>
        <w:t>وابن أبي عمير عنه</w:t>
      </w:r>
      <w:r w:rsidR="00527246">
        <w:rPr>
          <w:rtl/>
        </w:rPr>
        <w:t>،</w:t>
      </w:r>
      <w:r w:rsidRPr="007B62FF">
        <w:rPr>
          <w:rtl/>
        </w:rPr>
        <w:t xml:space="preserve"> فيه</w:t>
      </w:r>
      <w:r w:rsidR="00527246">
        <w:rPr>
          <w:rtl/>
        </w:rPr>
        <w:t>،</w:t>
      </w:r>
      <w:r w:rsidRPr="007B62FF">
        <w:rPr>
          <w:rtl/>
        </w:rPr>
        <w:t xml:space="preserve"> في باب إطعام المؤمن </w:t>
      </w:r>
      <w:r w:rsidRPr="0017382C">
        <w:rPr>
          <w:rStyle w:val="libFootnotenumChar"/>
          <w:rtl/>
        </w:rPr>
        <w:t>(1)</w:t>
      </w:r>
      <w:r w:rsidR="00527246">
        <w:rPr>
          <w:rtl/>
        </w:rPr>
        <w:t>،</w:t>
      </w:r>
      <w:r w:rsidRPr="007B62FF">
        <w:rPr>
          <w:rtl/>
        </w:rPr>
        <w:t xml:space="preserve"> وأحمد بن محمّد عنه</w:t>
      </w:r>
      <w:r w:rsidR="00527246">
        <w:rPr>
          <w:rtl/>
        </w:rPr>
        <w:t>،</w:t>
      </w:r>
      <w:r w:rsidRPr="007B62FF">
        <w:rPr>
          <w:rtl/>
        </w:rPr>
        <w:t xml:space="preserve"> في التهذيب</w:t>
      </w:r>
      <w:r w:rsidR="00527246">
        <w:rPr>
          <w:rtl/>
        </w:rPr>
        <w:t>،</w:t>
      </w:r>
      <w:r w:rsidRPr="007B62FF">
        <w:rPr>
          <w:rtl/>
        </w:rPr>
        <w:t xml:space="preserve"> في باب القود بين الرجال والنساء </w:t>
      </w:r>
      <w:r w:rsidRPr="0017382C">
        <w:rPr>
          <w:rStyle w:val="libFootnotenumChar"/>
          <w:rtl/>
        </w:rPr>
        <w:t>(2)</w:t>
      </w:r>
      <w:r>
        <w:rPr>
          <w:rtl/>
        </w:rPr>
        <w:t>.</w:t>
      </w:r>
      <w:r w:rsidRPr="007B62FF">
        <w:rPr>
          <w:rtl/>
        </w:rPr>
        <w:t xml:space="preserve"> والظاهر أنّه ابن عيسى</w:t>
      </w:r>
      <w:r w:rsidR="00527246">
        <w:rPr>
          <w:rtl/>
        </w:rPr>
        <w:t>،</w:t>
      </w:r>
      <w:r w:rsidRPr="007B62FF">
        <w:rPr>
          <w:rtl/>
        </w:rPr>
        <w:t xml:space="preserve"> بقرينة روايته عن الحسن عنه أيضاً فيه في باب أحكام الطلاق </w:t>
      </w:r>
      <w:r w:rsidRPr="0017382C">
        <w:rPr>
          <w:rStyle w:val="libFootnotenumChar"/>
          <w:rtl/>
        </w:rPr>
        <w:t>(3)</w:t>
      </w:r>
      <w:r>
        <w:rPr>
          <w:rtl/>
        </w:rPr>
        <w:t>.</w:t>
      </w:r>
    </w:p>
    <w:p w:rsidR="0017382C" w:rsidRDefault="0017382C" w:rsidP="00E10B1D">
      <w:pPr>
        <w:pStyle w:val="Heading3"/>
        <w:rPr>
          <w:rtl/>
        </w:rPr>
      </w:pPr>
      <w:bookmarkStart w:id="1019" w:name="_Toc394922239"/>
      <w:r w:rsidRPr="004F14F2">
        <w:rPr>
          <w:rtl/>
        </w:rPr>
        <w:t>[3324] أبو محمّد الواسطي</w:t>
      </w:r>
      <w:r w:rsidR="00527246">
        <w:rPr>
          <w:rtl/>
        </w:rPr>
        <w:t>:</w:t>
      </w:r>
      <w:bookmarkEnd w:id="1019"/>
    </w:p>
    <w:p w:rsidR="0017382C" w:rsidRPr="007B62FF" w:rsidRDefault="0017382C" w:rsidP="0017382C">
      <w:pPr>
        <w:pStyle w:val="libNormal"/>
        <w:rPr>
          <w:rtl/>
        </w:rPr>
      </w:pPr>
      <w:r w:rsidRPr="007B62FF">
        <w:rPr>
          <w:rtl/>
        </w:rPr>
        <w:t>له كتاب في الفهرست</w:t>
      </w:r>
      <w:r w:rsidR="00527246">
        <w:rPr>
          <w:rtl/>
        </w:rPr>
        <w:t>،</w:t>
      </w:r>
      <w:r w:rsidRPr="007B62FF">
        <w:rPr>
          <w:rtl/>
        </w:rPr>
        <w:t xml:space="preserve"> والنجاشي</w:t>
      </w:r>
      <w:r w:rsidR="00527246">
        <w:rPr>
          <w:rtl/>
        </w:rPr>
        <w:t>،</w:t>
      </w:r>
      <w:r w:rsidRPr="007B62FF">
        <w:rPr>
          <w:rtl/>
        </w:rPr>
        <w:t xml:space="preserve"> يرويه عنه الحسن بن محبوب </w:t>
      </w:r>
      <w:r w:rsidRPr="0017382C">
        <w:rPr>
          <w:rStyle w:val="libFootnotenumChar"/>
          <w:rtl/>
        </w:rPr>
        <w:t>(4)</w:t>
      </w:r>
      <w:r>
        <w:rPr>
          <w:rtl/>
        </w:rPr>
        <w:t>.</w:t>
      </w:r>
      <w:r w:rsidRPr="007B62FF">
        <w:rPr>
          <w:rtl/>
        </w:rPr>
        <w:t xml:space="preserve"> وقد مرّ غير مرّة دلالة ذلك على الوثاقة والإمامية فلا تغفل.</w:t>
      </w:r>
    </w:p>
    <w:p w:rsidR="0017382C" w:rsidRDefault="0017382C" w:rsidP="00E10B1D">
      <w:pPr>
        <w:pStyle w:val="Heading3"/>
        <w:rPr>
          <w:rtl/>
        </w:rPr>
      </w:pPr>
      <w:bookmarkStart w:id="1020" w:name="_Toc394922240"/>
      <w:r w:rsidRPr="004F14F2">
        <w:rPr>
          <w:rtl/>
        </w:rPr>
        <w:t>[3325] أبو مخلد السرّاج</w:t>
      </w:r>
      <w:r w:rsidR="00527246">
        <w:rPr>
          <w:rtl/>
        </w:rPr>
        <w:t>:</w:t>
      </w:r>
      <w:bookmarkEnd w:id="1020"/>
    </w:p>
    <w:p w:rsidR="0017382C" w:rsidRPr="007B62FF" w:rsidRDefault="0017382C" w:rsidP="0017382C">
      <w:pPr>
        <w:pStyle w:val="libNormal"/>
        <w:rPr>
          <w:rtl/>
        </w:rPr>
      </w:pPr>
      <w:r w:rsidRPr="007B62FF">
        <w:rPr>
          <w:rtl/>
        </w:rPr>
        <w:t>له كتاب في النجاشي</w:t>
      </w:r>
      <w:r w:rsidR="00527246">
        <w:rPr>
          <w:rtl/>
        </w:rPr>
        <w:t>،</w:t>
      </w:r>
      <w:r w:rsidRPr="007B62FF">
        <w:rPr>
          <w:rtl/>
        </w:rPr>
        <w:t xml:space="preserve"> يرويه عنه ابن أبي عمير </w:t>
      </w:r>
      <w:r w:rsidRPr="0017382C">
        <w:rPr>
          <w:rStyle w:val="libFootnotenumChar"/>
          <w:rtl/>
        </w:rPr>
        <w:t>(5)</w:t>
      </w:r>
      <w:r>
        <w:rPr>
          <w:rtl/>
        </w:rPr>
        <w:t>.</w:t>
      </w:r>
      <w:r w:rsidRPr="007B62FF">
        <w:rPr>
          <w:rtl/>
        </w:rPr>
        <w:t xml:space="preserve"> وعنه</w:t>
      </w:r>
      <w:r w:rsidR="00527246">
        <w:rPr>
          <w:rtl/>
        </w:rPr>
        <w:t>:</w:t>
      </w:r>
      <w:r w:rsidRPr="007B62FF">
        <w:rPr>
          <w:rtl/>
        </w:rPr>
        <w:t xml:space="preserve"> صفوان ابن يحيى</w:t>
      </w:r>
      <w:r w:rsidR="00527246">
        <w:rPr>
          <w:rtl/>
        </w:rPr>
        <w:t>،</w:t>
      </w:r>
      <w:r w:rsidRPr="007B62FF">
        <w:rPr>
          <w:rtl/>
        </w:rPr>
        <w:t xml:space="preserve"> في الكافي</w:t>
      </w:r>
      <w:r w:rsidR="00527246">
        <w:rPr>
          <w:rtl/>
        </w:rPr>
        <w:t>،</w:t>
      </w:r>
      <w:r w:rsidRPr="007B62FF">
        <w:rPr>
          <w:rtl/>
        </w:rPr>
        <w:t xml:space="preserve"> في باب الكذب </w:t>
      </w:r>
      <w:r w:rsidRPr="0017382C">
        <w:rPr>
          <w:rStyle w:val="libFootnotenumChar"/>
          <w:rtl/>
        </w:rPr>
        <w:t>(6)</w:t>
      </w:r>
      <w:r w:rsidR="00527246">
        <w:rPr>
          <w:rtl/>
        </w:rPr>
        <w:t>،</w:t>
      </w:r>
      <w:r w:rsidRPr="007B62FF">
        <w:rPr>
          <w:rtl/>
        </w:rPr>
        <w:t xml:space="preserve"> وفي باب نوادر في كتاب العتق </w:t>
      </w:r>
      <w:r w:rsidRPr="0017382C">
        <w:rPr>
          <w:rStyle w:val="libFootnotenumChar"/>
          <w:rtl/>
        </w:rPr>
        <w:t>(7)</w:t>
      </w:r>
      <w:r w:rsidR="00527246">
        <w:rPr>
          <w:rtl/>
        </w:rPr>
        <w:t>،</w:t>
      </w:r>
      <w:r w:rsidRPr="007B62FF">
        <w:rPr>
          <w:rtl/>
        </w:rPr>
        <w:t xml:space="preserve"> وابن مسكان</w:t>
      </w:r>
      <w:r w:rsidR="00527246">
        <w:rPr>
          <w:rtl/>
        </w:rPr>
        <w:t>،</w:t>
      </w:r>
      <w:r w:rsidRPr="007B62FF">
        <w:rPr>
          <w:rtl/>
        </w:rPr>
        <w:t xml:space="preserve"> فيه</w:t>
      </w:r>
      <w:r w:rsidR="00527246">
        <w:rPr>
          <w:rtl/>
        </w:rPr>
        <w:t>،</w:t>
      </w:r>
      <w:r w:rsidRPr="007B62FF">
        <w:rPr>
          <w:rtl/>
        </w:rPr>
        <w:t xml:space="preserve"> في باب النوادر في كتاب الديات </w:t>
      </w:r>
      <w:r w:rsidRPr="0017382C">
        <w:rPr>
          <w:rStyle w:val="libFootnotenumChar"/>
          <w:rtl/>
        </w:rPr>
        <w:t>(8)</w:t>
      </w:r>
      <w:r w:rsidR="00527246">
        <w:rPr>
          <w:rtl/>
        </w:rPr>
        <w:t>،</w:t>
      </w:r>
      <w:r w:rsidRPr="007B62FF">
        <w:rPr>
          <w:rtl/>
        </w:rPr>
        <w:t xml:space="preserve"> وجعفر ابن بشير</w:t>
      </w:r>
      <w:r w:rsidR="00527246">
        <w:rPr>
          <w:rtl/>
        </w:rPr>
        <w:t>،</w:t>
      </w:r>
      <w:r w:rsidRPr="007B62FF">
        <w:rPr>
          <w:rtl/>
        </w:rPr>
        <w:t xml:space="preserve"> عن الحسين بن أبي العلاء</w:t>
      </w:r>
      <w:r w:rsidR="00527246">
        <w:rPr>
          <w:rtl/>
        </w:rPr>
        <w:t>،</w:t>
      </w:r>
      <w:r w:rsidRPr="007B62FF">
        <w:rPr>
          <w:rtl/>
        </w:rPr>
        <w:t xml:space="preserve"> عنه</w:t>
      </w:r>
      <w:r w:rsidR="00527246">
        <w:rPr>
          <w:rtl/>
        </w:rPr>
        <w:t>،</w:t>
      </w:r>
      <w:r w:rsidRPr="007B62FF">
        <w:rPr>
          <w:rtl/>
        </w:rPr>
        <w:t xml:space="preserve"> في التهذيب</w:t>
      </w:r>
      <w:r w:rsidR="00527246">
        <w:rPr>
          <w:rtl/>
        </w:rPr>
        <w:t>،</w:t>
      </w:r>
      <w:r w:rsidRPr="007B62FF">
        <w:rPr>
          <w:rtl/>
        </w:rPr>
        <w:t xml:space="preserve"> في باب الحدّ في الفرية والسبّ </w:t>
      </w:r>
      <w:r w:rsidRPr="0017382C">
        <w:rPr>
          <w:rStyle w:val="libFootnotenumChar"/>
          <w:rtl/>
        </w:rPr>
        <w:t>(9)</w:t>
      </w:r>
      <w:r w:rsidR="00527246">
        <w:rPr>
          <w:rtl/>
        </w:rPr>
        <w:t>،</w:t>
      </w:r>
      <w:r w:rsidRPr="007B62FF">
        <w:rPr>
          <w:rtl/>
        </w:rPr>
        <w:t xml:space="preserve"> وفي الفقيه</w:t>
      </w:r>
      <w:r w:rsidR="00527246">
        <w:rPr>
          <w:rtl/>
        </w:rPr>
        <w:t>،</w:t>
      </w:r>
      <w:r w:rsidRPr="007B62FF">
        <w:rPr>
          <w:rtl/>
        </w:rPr>
        <w:t xml:space="preserve"> في باب القذف </w:t>
      </w:r>
      <w:r w:rsidRPr="0017382C">
        <w:rPr>
          <w:rStyle w:val="libFootnotenumChar"/>
          <w:rtl/>
        </w:rPr>
        <w:t>(10)</w:t>
      </w:r>
      <w:r w:rsidR="00527246">
        <w:rPr>
          <w:rtl/>
        </w:rPr>
        <w:t>،</w:t>
      </w:r>
      <w:r w:rsidRPr="007B62FF">
        <w:rPr>
          <w:rtl/>
        </w:rPr>
        <w:t xml:space="preserve"> وابن رباط </w:t>
      </w:r>
      <w:r w:rsidRPr="0017382C">
        <w:rPr>
          <w:rStyle w:val="libFootnotenumChar"/>
          <w:rtl/>
        </w:rPr>
        <w:t>(11)</w:t>
      </w:r>
      <w:r w:rsidR="00527246">
        <w:rPr>
          <w:rtl/>
        </w:rPr>
        <w:t>،</w:t>
      </w:r>
      <w:r w:rsidRPr="007B62FF">
        <w:rPr>
          <w:rtl/>
        </w:rPr>
        <w:t xml:space="preserve"> والقاسم</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أُصول الكافي 2</w:t>
      </w:r>
      <w:r w:rsidR="00527246">
        <w:rPr>
          <w:rtl/>
        </w:rPr>
        <w:t>:</w:t>
      </w:r>
      <w:r w:rsidRPr="007B62FF">
        <w:rPr>
          <w:rtl/>
        </w:rPr>
        <w:t xml:space="preserve"> 161 / 9.</w:t>
      </w:r>
    </w:p>
    <w:p w:rsidR="0017382C" w:rsidRPr="007B62FF" w:rsidRDefault="0017382C" w:rsidP="0017382C">
      <w:pPr>
        <w:pStyle w:val="libFootnote0"/>
        <w:rPr>
          <w:rtl/>
        </w:rPr>
      </w:pPr>
      <w:r w:rsidRPr="007B62FF">
        <w:rPr>
          <w:rtl/>
        </w:rPr>
        <w:t>(2) تهذيب الأحكام 10</w:t>
      </w:r>
      <w:r w:rsidR="00527246">
        <w:rPr>
          <w:rtl/>
        </w:rPr>
        <w:t>:</w:t>
      </w:r>
      <w:r w:rsidRPr="007B62FF">
        <w:rPr>
          <w:rtl/>
        </w:rPr>
        <w:t xml:space="preserve"> 194 / 768.</w:t>
      </w:r>
    </w:p>
    <w:p w:rsidR="0017382C" w:rsidRPr="007B62FF" w:rsidRDefault="0017382C" w:rsidP="0017382C">
      <w:pPr>
        <w:pStyle w:val="libFootnote0"/>
        <w:rPr>
          <w:rtl/>
        </w:rPr>
      </w:pPr>
      <w:r w:rsidRPr="007B62FF">
        <w:rPr>
          <w:rtl/>
        </w:rPr>
        <w:t>(3) تهذيب الأحكام 8</w:t>
      </w:r>
      <w:r w:rsidR="00527246">
        <w:rPr>
          <w:rtl/>
        </w:rPr>
        <w:t>:</w:t>
      </w:r>
      <w:r w:rsidRPr="007B62FF">
        <w:rPr>
          <w:rtl/>
        </w:rPr>
        <w:t xml:space="preserve"> 53 / 173.</w:t>
      </w:r>
    </w:p>
    <w:p w:rsidR="0017382C" w:rsidRPr="007B62FF" w:rsidRDefault="0017382C" w:rsidP="0017382C">
      <w:pPr>
        <w:pStyle w:val="libFootnote0"/>
        <w:rPr>
          <w:rtl/>
        </w:rPr>
      </w:pPr>
      <w:r w:rsidRPr="007B62FF">
        <w:rPr>
          <w:rtl/>
        </w:rPr>
        <w:t>(4) فهرست الشيخ</w:t>
      </w:r>
      <w:r w:rsidR="00527246">
        <w:rPr>
          <w:rtl/>
        </w:rPr>
        <w:t>:</w:t>
      </w:r>
      <w:r w:rsidRPr="007B62FF">
        <w:rPr>
          <w:rtl/>
        </w:rPr>
        <w:t xml:space="preserve"> 188 / 843</w:t>
      </w:r>
      <w:r w:rsidR="00527246">
        <w:rPr>
          <w:rtl/>
        </w:rPr>
        <w:t>،</w:t>
      </w:r>
      <w:r w:rsidRPr="007B62FF">
        <w:rPr>
          <w:rtl/>
        </w:rPr>
        <w:t xml:space="preserve"> رجال النجاشي</w:t>
      </w:r>
      <w:r w:rsidR="00527246">
        <w:rPr>
          <w:rtl/>
        </w:rPr>
        <w:t>:</w:t>
      </w:r>
      <w:r w:rsidRPr="007B62FF">
        <w:rPr>
          <w:rtl/>
        </w:rPr>
        <w:t xml:space="preserve"> 461 / 1264.</w:t>
      </w:r>
    </w:p>
    <w:p w:rsidR="0017382C" w:rsidRPr="007B62FF" w:rsidRDefault="0017382C" w:rsidP="0017382C">
      <w:pPr>
        <w:pStyle w:val="libFootnote0"/>
        <w:rPr>
          <w:rtl/>
        </w:rPr>
      </w:pPr>
      <w:r w:rsidRPr="007B62FF">
        <w:rPr>
          <w:rtl/>
        </w:rPr>
        <w:t>(5) رجال النجاشي</w:t>
      </w:r>
      <w:r w:rsidR="00527246">
        <w:rPr>
          <w:rtl/>
        </w:rPr>
        <w:t>:</w:t>
      </w:r>
      <w:r w:rsidRPr="007B62FF">
        <w:rPr>
          <w:rtl/>
        </w:rPr>
        <w:t xml:space="preserve"> 458 / 1247.</w:t>
      </w:r>
    </w:p>
    <w:p w:rsidR="0017382C" w:rsidRPr="007B62FF" w:rsidRDefault="0017382C" w:rsidP="0017382C">
      <w:pPr>
        <w:pStyle w:val="libFootnote0"/>
        <w:rPr>
          <w:rtl/>
        </w:rPr>
      </w:pPr>
      <w:r w:rsidRPr="007B62FF">
        <w:rPr>
          <w:rtl/>
        </w:rPr>
        <w:t>(6) أُصول الكافي 2</w:t>
      </w:r>
      <w:r w:rsidR="00527246">
        <w:rPr>
          <w:rtl/>
        </w:rPr>
        <w:t>:</w:t>
      </w:r>
      <w:r w:rsidRPr="007B62FF">
        <w:rPr>
          <w:rtl/>
        </w:rPr>
        <w:t xml:space="preserve"> 256 / 18.</w:t>
      </w:r>
    </w:p>
    <w:p w:rsidR="0017382C" w:rsidRPr="007B62FF" w:rsidRDefault="0017382C" w:rsidP="0017382C">
      <w:pPr>
        <w:pStyle w:val="libFootnote0"/>
        <w:rPr>
          <w:rtl/>
        </w:rPr>
      </w:pPr>
      <w:r w:rsidRPr="007B62FF">
        <w:rPr>
          <w:rtl/>
        </w:rPr>
        <w:t>(7) الكافي 6</w:t>
      </w:r>
      <w:r w:rsidR="00527246">
        <w:rPr>
          <w:rtl/>
        </w:rPr>
        <w:t>:</w:t>
      </w:r>
      <w:r w:rsidRPr="007B62FF">
        <w:rPr>
          <w:rtl/>
        </w:rPr>
        <w:t xml:space="preserve"> 197 / 15.</w:t>
      </w:r>
    </w:p>
    <w:p w:rsidR="0017382C" w:rsidRPr="007B62FF" w:rsidRDefault="0017382C" w:rsidP="0017382C">
      <w:pPr>
        <w:pStyle w:val="libFootnote0"/>
        <w:rPr>
          <w:rtl/>
        </w:rPr>
      </w:pPr>
      <w:r w:rsidRPr="007B62FF">
        <w:rPr>
          <w:rtl/>
        </w:rPr>
        <w:t>(8) الكافي 7</w:t>
      </w:r>
      <w:r w:rsidR="00527246">
        <w:rPr>
          <w:rtl/>
        </w:rPr>
        <w:t>:</w:t>
      </w:r>
      <w:r w:rsidRPr="007B62FF">
        <w:rPr>
          <w:rtl/>
        </w:rPr>
        <w:t xml:space="preserve"> 375 / 15.</w:t>
      </w:r>
    </w:p>
    <w:p w:rsidR="0017382C" w:rsidRPr="007B62FF" w:rsidRDefault="0017382C" w:rsidP="0017382C">
      <w:pPr>
        <w:pStyle w:val="libFootnote0"/>
        <w:rPr>
          <w:rtl/>
        </w:rPr>
      </w:pPr>
      <w:r w:rsidRPr="007B62FF">
        <w:rPr>
          <w:rtl/>
        </w:rPr>
        <w:t>(9) تهذيب الأحكام 10</w:t>
      </w:r>
      <w:r w:rsidR="00527246">
        <w:rPr>
          <w:rtl/>
        </w:rPr>
        <w:t>:</w:t>
      </w:r>
      <w:r w:rsidRPr="007B62FF">
        <w:rPr>
          <w:rtl/>
        </w:rPr>
        <w:t xml:space="preserve"> 81 / 319.</w:t>
      </w:r>
    </w:p>
    <w:p w:rsidR="0017382C" w:rsidRPr="007B62FF" w:rsidRDefault="0017382C" w:rsidP="0017382C">
      <w:pPr>
        <w:pStyle w:val="libFootnote0"/>
        <w:rPr>
          <w:rtl/>
        </w:rPr>
      </w:pPr>
      <w:r w:rsidRPr="007B62FF">
        <w:rPr>
          <w:rtl/>
        </w:rPr>
        <w:t>(10) الفقيه 4</w:t>
      </w:r>
      <w:r w:rsidR="00527246">
        <w:rPr>
          <w:rtl/>
        </w:rPr>
        <w:t>:</w:t>
      </w:r>
      <w:r w:rsidRPr="007B62FF">
        <w:rPr>
          <w:rtl/>
        </w:rPr>
        <w:t xml:space="preserve"> 35 / 108.</w:t>
      </w:r>
    </w:p>
    <w:p w:rsidR="0017382C" w:rsidRPr="007B62FF" w:rsidRDefault="0017382C" w:rsidP="0017382C">
      <w:pPr>
        <w:pStyle w:val="libFootnote0"/>
        <w:rPr>
          <w:rtl/>
        </w:rPr>
      </w:pPr>
      <w:r w:rsidRPr="007B62FF">
        <w:rPr>
          <w:rtl/>
        </w:rPr>
        <w:t>(11) الكافي 6</w:t>
      </w:r>
      <w:r w:rsidR="00527246">
        <w:rPr>
          <w:rtl/>
        </w:rPr>
        <w:t>:</w:t>
      </w:r>
      <w:r w:rsidRPr="007B62FF">
        <w:rPr>
          <w:rtl/>
        </w:rPr>
        <w:t xml:space="preserve"> 135 / 3.</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ابن إسماعيل </w:t>
      </w:r>
      <w:r w:rsidRPr="0017382C">
        <w:rPr>
          <w:rStyle w:val="libFootnotenumChar"/>
          <w:rtl/>
        </w:rPr>
        <w:t>(1)</w:t>
      </w:r>
      <w:r>
        <w:rPr>
          <w:rtl/>
        </w:rPr>
        <w:t>.</w:t>
      </w:r>
    </w:p>
    <w:p w:rsidR="0017382C" w:rsidRDefault="0017382C" w:rsidP="00E10B1D">
      <w:pPr>
        <w:pStyle w:val="Heading3"/>
        <w:rPr>
          <w:rtl/>
        </w:rPr>
      </w:pPr>
      <w:bookmarkStart w:id="1021" w:name="_Toc394922241"/>
      <w:r w:rsidRPr="004F14F2">
        <w:rPr>
          <w:rtl/>
        </w:rPr>
        <w:t>[3326] أبو مسعود الطّائي</w:t>
      </w:r>
      <w:r w:rsidR="00527246">
        <w:rPr>
          <w:rtl/>
        </w:rPr>
        <w:t>:</w:t>
      </w:r>
      <w:bookmarkEnd w:id="1021"/>
    </w:p>
    <w:p w:rsidR="0017382C" w:rsidRPr="007B62FF" w:rsidRDefault="0017382C" w:rsidP="0017382C">
      <w:pPr>
        <w:pStyle w:val="libNormal"/>
        <w:rPr>
          <w:rtl/>
        </w:rPr>
      </w:pPr>
      <w:r w:rsidRPr="007B62FF">
        <w:rPr>
          <w:rtl/>
        </w:rPr>
        <w:t>عنه</w:t>
      </w:r>
      <w:r w:rsidR="00527246">
        <w:rPr>
          <w:rtl/>
        </w:rPr>
        <w:t>:</w:t>
      </w:r>
      <w:r w:rsidRPr="007B62FF">
        <w:rPr>
          <w:rtl/>
        </w:rPr>
        <w:t xml:space="preserve"> ابن أبي عمير</w:t>
      </w:r>
      <w:r w:rsidR="00527246">
        <w:rPr>
          <w:rtl/>
        </w:rPr>
        <w:t>،</w:t>
      </w:r>
      <w:r w:rsidRPr="007B62FF">
        <w:rPr>
          <w:rtl/>
        </w:rPr>
        <w:t xml:space="preserve"> في التهذيب</w:t>
      </w:r>
      <w:r w:rsidR="00527246">
        <w:rPr>
          <w:rtl/>
        </w:rPr>
        <w:t>،</w:t>
      </w:r>
      <w:r w:rsidRPr="007B62FF">
        <w:rPr>
          <w:rtl/>
        </w:rPr>
        <w:t xml:space="preserve"> في باب كيفية الصلاة </w:t>
      </w:r>
      <w:r w:rsidRPr="0017382C">
        <w:rPr>
          <w:rStyle w:val="libFootnotenumChar"/>
          <w:rtl/>
        </w:rPr>
        <w:t>(2)</w:t>
      </w:r>
      <w:r w:rsidR="00527246">
        <w:rPr>
          <w:rtl/>
        </w:rPr>
        <w:t>،</w:t>
      </w:r>
      <w:r w:rsidRPr="007B62FF">
        <w:rPr>
          <w:rtl/>
        </w:rPr>
        <w:t xml:space="preserve"> وجعفر ابن بشير</w:t>
      </w:r>
      <w:r w:rsidR="00527246">
        <w:rPr>
          <w:rtl/>
        </w:rPr>
        <w:t>،</w:t>
      </w:r>
      <w:r w:rsidRPr="007B62FF">
        <w:rPr>
          <w:rtl/>
        </w:rPr>
        <w:t xml:space="preserve"> عن حمّاد</w:t>
      </w:r>
      <w:r w:rsidR="00527246">
        <w:rPr>
          <w:rtl/>
        </w:rPr>
        <w:t>،</w:t>
      </w:r>
      <w:r w:rsidRPr="007B62FF">
        <w:rPr>
          <w:rtl/>
        </w:rPr>
        <w:t xml:space="preserve"> عنه</w:t>
      </w:r>
      <w:r w:rsidR="00527246">
        <w:rPr>
          <w:rtl/>
        </w:rPr>
        <w:t>،</w:t>
      </w:r>
      <w:r w:rsidRPr="007B62FF">
        <w:rPr>
          <w:rtl/>
        </w:rPr>
        <w:t xml:space="preserve"> فيه</w:t>
      </w:r>
      <w:r w:rsidR="00527246">
        <w:rPr>
          <w:rtl/>
        </w:rPr>
        <w:t>،</w:t>
      </w:r>
      <w:r w:rsidRPr="007B62FF">
        <w:rPr>
          <w:rtl/>
        </w:rPr>
        <w:t xml:space="preserve"> في باب أحكام الجماعة </w:t>
      </w:r>
      <w:r w:rsidRPr="0017382C">
        <w:rPr>
          <w:rStyle w:val="libFootnotenumChar"/>
          <w:rtl/>
        </w:rPr>
        <w:t>(3)</w:t>
      </w:r>
      <w:r w:rsidR="00527246">
        <w:rPr>
          <w:rtl/>
        </w:rPr>
        <w:t>،</w:t>
      </w:r>
      <w:r w:rsidRPr="007B62FF">
        <w:rPr>
          <w:rtl/>
        </w:rPr>
        <w:t xml:space="preserve"> وسعيد بن جناح </w:t>
      </w:r>
      <w:r w:rsidRPr="0017382C">
        <w:rPr>
          <w:rStyle w:val="libFootnotenumChar"/>
          <w:rtl/>
        </w:rPr>
        <w:t>(4)</w:t>
      </w:r>
      <w:r w:rsidR="00527246">
        <w:rPr>
          <w:rtl/>
        </w:rPr>
        <w:t>،</w:t>
      </w:r>
      <w:r w:rsidRPr="007B62FF">
        <w:rPr>
          <w:rtl/>
        </w:rPr>
        <w:t xml:space="preserve"> وسعدان </w:t>
      </w:r>
      <w:r w:rsidRPr="0017382C">
        <w:rPr>
          <w:rStyle w:val="libFootnotenumChar"/>
          <w:rtl/>
        </w:rPr>
        <w:t>(5)</w:t>
      </w:r>
      <w:r>
        <w:rPr>
          <w:rtl/>
        </w:rPr>
        <w:t>.</w:t>
      </w:r>
    </w:p>
    <w:p w:rsidR="0017382C" w:rsidRDefault="0017382C" w:rsidP="00E10B1D">
      <w:pPr>
        <w:pStyle w:val="Heading3"/>
        <w:rPr>
          <w:rtl/>
        </w:rPr>
      </w:pPr>
      <w:bookmarkStart w:id="1022" w:name="_Toc394922242"/>
      <w:r w:rsidRPr="004F14F2">
        <w:rPr>
          <w:rtl/>
        </w:rPr>
        <w:t>[3327] أبو المنذر</w:t>
      </w:r>
      <w:r w:rsidR="00527246">
        <w:rPr>
          <w:rtl/>
        </w:rPr>
        <w:t>:</w:t>
      </w:r>
      <w:bookmarkEnd w:id="1022"/>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(6)</w:t>
      </w:r>
      <w:r>
        <w:rPr>
          <w:rtl/>
        </w:rPr>
        <w:t>.</w:t>
      </w:r>
    </w:p>
    <w:p w:rsidR="0017382C" w:rsidRDefault="0017382C" w:rsidP="00E10B1D">
      <w:pPr>
        <w:pStyle w:val="Heading3"/>
        <w:rPr>
          <w:rtl/>
        </w:rPr>
      </w:pPr>
      <w:bookmarkStart w:id="1023" w:name="_Toc394922243"/>
      <w:r w:rsidRPr="004F14F2">
        <w:rPr>
          <w:rtl/>
        </w:rPr>
        <w:t>[3328] أبو منصور الدّيراني</w:t>
      </w:r>
      <w:r w:rsidR="00527246">
        <w:rPr>
          <w:rtl/>
        </w:rPr>
        <w:t>:</w:t>
      </w:r>
      <w:bookmarkEnd w:id="1023"/>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1024" w:name="_Toc394922244"/>
      <w:r w:rsidRPr="004F14F2">
        <w:rPr>
          <w:rtl/>
        </w:rPr>
        <w:t>[3329] أبو منصور الزّنادي</w:t>
      </w:r>
      <w:r w:rsidR="00527246">
        <w:rPr>
          <w:rtl/>
        </w:rPr>
        <w:t>:</w:t>
      </w:r>
      <w:bookmarkEnd w:id="1024"/>
    </w:p>
    <w:p w:rsidR="0017382C" w:rsidRPr="007B62FF" w:rsidRDefault="0017382C" w:rsidP="0017382C">
      <w:pPr>
        <w:pStyle w:val="libNormal"/>
        <w:rPr>
          <w:rtl/>
        </w:rPr>
      </w:pPr>
      <w:r w:rsidRPr="007B62FF">
        <w:rPr>
          <w:rtl/>
        </w:rPr>
        <w:t xml:space="preserve">له كتاب في الفهرست </w:t>
      </w:r>
      <w:r w:rsidRPr="0017382C">
        <w:rPr>
          <w:rStyle w:val="libFootnotenumChar"/>
          <w:rtl/>
        </w:rPr>
        <w:t>(8)</w:t>
      </w:r>
      <w:r w:rsidR="00527246">
        <w:rPr>
          <w:rtl/>
        </w:rPr>
        <w:t>،</w:t>
      </w:r>
      <w:r w:rsidRPr="007B62FF">
        <w:rPr>
          <w:rtl/>
        </w:rPr>
        <w:t xml:space="preserve"> يرويه عنه أحمد بن محمد بن عيسى</w:t>
      </w:r>
      <w:r>
        <w:rPr>
          <w:rtl/>
        </w:rPr>
        <w:t>.</w:t>
      </w:r>
    </w:p>
    <w:p w:rsidR="0017382C" w:rsidRPr="00E10B1D" w:rsidRDefault="0017382C" w:rsidP="0063324D">
      <w:pPr>
        <w:pStyle w:val="Heading3"/>
        <w:rPr>
          <w:rStyle w:val="Heading3Char"/>
          <w:rtl/>
        </w:rPr>
      </w:pPr>
      <w:bookmarkStart w:id="1025" w:name="_Toc394922245"/>
      <w:r w:rsidRPr="00E10B1D">
        <w:rPr>
          <w:rStyle w:val="Heading3Char"/>
          <w:rtl/>
        </w:rPr>
        <w:t xml:space="preserve">[3330] أبو موسى البنّاء </w:t>
      </w:r>
      <w:r w:rsidRPr="0017382C">
        <w:rPr>
          <w:rStyle w:val="libFootnotenumChar"/>
          <w:rtl/>
        </w:rPr>
        <w:t>(9)</w:t>
      </w:r>
      <w:r w:rsidR="00527246" w:rsidRPr="00E10B1D">
        <w:rPr>
          <w:rStyle w:val="Heading3Char"/>
          <w:rtl/>
        </w:rPr>
        <w:t>:</w:t>
      </w:r>
      <w:bookmarkEnd w:id="1025"/>
    </w:p>
    <w:p w:rsidR="0017382C" w:rsidRPr="007B62FF" w:rsidRDefault="0017382C" w:rsidP="0017382C">
      <w:pPr>
        <w:pStyle w:val="libNormal"/>
        <w:rPr>
          <w:rtl/>
        </w:rPr>
      </w:pPr>
      <w:r w:rsidRPr="007B62FF">
        <w:rPr>
          <w:rtl/>
        </w:rPr>
        <w:t>في البلغةِ والوجيزة</w:t>
      </w:r>
      <w:r w:rsidR="00527246">
        <w:rPr>
          <w:rtl/>
        </w:rPr>
        <w:t>:</w:t>
      </w:r>
      <w:r w:rsidRPr="007B62FF">
        <w:rPr>
          <w:rtl/>
        </w:rPr>
        <w:t xml:space="preserve"> ممدوح </w:t>
      </w:r>
      <w:r w:rsidRPr="0017382C">
        <w:rPr>
          <w:rStyle w:val="libFootnotenumChar"/>
          <w:rtl/>
        </w:rPr>
        <w:t>(10)</w:t>
      </w:r>
      <w:r w:rsidR="00527246">
        <w:rPr>
          <w:rtl/>
        </w:rPr>
        <w:t>،</w:t>
      </w:r>
      <w:r w:rsidRPr="007B62FF">
        <w:rPr>
          <w:rtl/>
        </w:rPr>
        <w:t xml:space="preserve"> وفي الكشي</w:t>
      </w:r>
      <w:r w:rsidR="00527246">
        <w:rPr>
          <w:rtl/>
        </w:rPr>
        <w:t>:</w:t>
      </w:r>
      <w:r w:rsidRPr="007B62FF">
        <w:rPr>
          <w:rtl/>
        </w:rPr>
        <w:t xml:space="preserve"> حمدويه وإبراهيم ابنا</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فهرست الشيخ</w:t>
      </w:r>
      <w:r w:rsidR="00527246">
        <w:rPr>
          <w:rtl/>
        </w:rPr>
        <w:t>:</w:t>
      </w:r>
      <w:r w:rsidRPr="007B62FF">
        <w:rPr>
          <w:rtl/>
        </w:rPr>
        <w:t xml:space="preserve"> 191 / 859</w:t>
      </w:r>
      <w:r w:rsidR="00527246">
        <w:rPr>
          <w:rtl/>
        </w:rPr>
        <w:t>،</w:t>
      </w:r>
      <w:r w:rsidRPr="007B62FF">
        <w:rPr>
          <w:rtl/>
        </w:rPr>
        <w:t xml:space="preserve"> 865.</w:t>
      </w:r>
    </w:p>
    <w:p w:rsidR="0017382C" w:rsidRPr="007B62FF" w:rsidRDefault="0017382C" w:rsidP="0017382C">
      <w:pPr>
        <w:pStyle w:val="libFootnote0"/>
        <w:rPr>
          <w:rtl/>
        </w:rPr>
      </w:pPr>
      <w:r w:rsidRPr="007B62FF">
        <w:rPr>
          <w:rtl/>
        </w:rPr>
        <w:t>(2) تهذيب الأحكام 2</w:t>
      </w:r>
      <w:r w:rsidR="00527246">
        <w:rPr>
          <w:rtl/>
        </w:rPr>
        <w:t>:</w:t>
      </w:r>
      <w:r w:rsidRPr="007B62FF">
        <w:rPr>
          <w:rtl/>
        </w:rPr>
        <w:t xml:space="preserve"> 124 / 469</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ابن مسعود</w:t>
      </w:r>
      <w:r>
        <w:rPr>
          <w:rtl/>
        </w:rPr>
        <w:t>)</w:t>
      </w:r>
      <w:r w:rsidRPr="007B62FF">
        <w:rPr>
          <w:rtl/>
        </w:rPr>
        <w:t xml:space="preserve"> بدل </w:t>
      </w:r>
      <w:r>
        <w:rPr>
          <w:rtl/>
        </w:rPr>
        <w:t>(</w:t>
      </w:r>
      <w:r w:rsidRPr="007B62FF">
        <w:rPr>
          <w:rtl/>
        </w:rPr>
        <w:t>أبو مسعود</w:t>
      </w:r>
      <w:r>
        <w:rPr>
          <w:rtl/>
        </w:rPr>
        <w:t>)</w:t>
      </w:r>
    </w:p>
    <w:p w:rsidR="0017382C" w:rsidRPr="007B62FF" w:rsidRDefault="0017382C" w:rsidP="0017382C">
      <w:pPr>
        <w:pStyle w:val="libFootnote0"/>
        <w:rPr>
          <w:rtl/>
        </w:rPr>
      </w:pPr>
      <w:r w:rsidRPr="007B62FF">
        <w:rPr>
          <w:rtl/>
        </w:rPr>
        <w:t>(3) تهذيب الأحكام 3</w:t>
      </w:r>
      <w:r w:rsidR="00527246">
        <w:rPr>
          <w:rtl/>
        </w:rPr>
        <w:t>:</w:t>
      </w:r>
      <w:r w:rsidRPr="007B62FF">
        <w:rPr>
          <w:rtl/>
        </w:rPr>
        <w:t xml:space="preserve"> 26 / 91.</w:t>
      </w:r>
    </w:p>
    <w:p w:rsidR="0017382C" w:rsidRPr="007B62FF" w:rsidRDefault="0017382C" w:rsidP="0017382C">
      <w:pPr>
        <w:pStyle w:val="libFootnote0"/>
        <w:rPr>
          <w:rtl/>
        </w:rPr>
      </w:pPr>
      <w:r w:rsidRPr="007B62FF">
        <w:rPr>
          <w:rtl/>
        </w:rPr>
        <w:t>(4) أُصول الكافي 2</w:t>
      </w:r>
      <w:r w:rsidR="00527246">
        <w:rPr>
          <w:rtl/>
        </w:rPr>
        <w:t>:</w:t>
      </w:r>
      <w:r w:rsidRPr="007B62FF">
        <w:rPr>
          <w:rtl/>
        </w:rPr>
        <w:t xml:space="preserve"> 365 / 5.</w:t>
      </w:r>
    </w:p>
    <w:p w:rsidR="0017382C" w:rsidRPr="007B62FF" w:rsidRDefault="0017382C" w:rsidP="0017382C">
      <w:pPr>
        <w:pStyle w:val="libFootnote0"/>
        <w:rPr>
          <w:rtl/>
        </w:rPr>
      </w:pPr>
      <w:r w:rsidRPr="007B62FF">
        <w:rPr>
          <w:rtl/>
        </w:rPr>
        <w:t>(5) أُصول الكافي 2</w:t>
      </w:r>
      <w:r w:rsidR="00527246">
        <w:rPr>
          <w:rtl/>
        </w:rPr>
        <w:t>:</w:t>
      </w:r>
      <w:r w:rsidRPr="007B62FF">
        <w:rPr>
          <w:rtl/>
        </w:rPr>
        <w:t xml:space="preserve"> 489 / 7.</w:t>
      </w:r>
    </w:p>
    <w:p w:rsidR="0017382C" w:rsidRPr="007B62FF" w:rsidRDefault="0017382C" w:rsidP="0017382C">
      <w:pPr>
        <w:pStyle w:val="libFootnote0"/>
        <w:rPr>
          <w:rtl/>
        </w:rPr>
      </w:pPr>
      <w:r w:rsidRPr="007B62FF">
        <w:rPr>
          <w:rtl/>
        </w:rPr>
        <w:t>(6) رجال الشيخ</w:t>
      </w:r>
      <w:r w:rsidR="00527246">
        <w:rPr>
          <w:rtl/>
        </w:rPr>
        <w:t>:</w:t>
      </w:r>
      <w:r w:rsidRPr="007B62FF">
        <w:rPr>
          <w:rtl/>
        </w:rPr>
        <w:t xml:space="preserve"> 340 / 31.</w:t>
      </w:r>
    </w:p>
    <w:p w:rsidR="0017382C" w:rsidRPr="007B62FF" w:rsidRDefault="0017382C" w:rsidP="0017382C">
      <w:pPr>
        <w:pStyle w:val="libFootnote0"/>
        <w:rPr>
          <w:rtl/>
        </w:rPr>
      </w:pPr>
      <w:r w:rsidRPr="007B62FF">
        <w:rPr>
          <w:rtl/>
        </w:rPr>
        <w:t>(7) رجال الشيخ</w:t>
      </w:r>
      <w:r w:rsidR="00527246">
        <w:rPr>
          <w:rtl/>
        </w:rPr>
        <w:t>:</w:t>
      </w:r>
      <w:r w:rsidRPr="007B62FF">
        <w:rPr>
          <w:rtl/>
        </w:rPr>
        <w:t xml:space="preserve"> 340 / 30.</w:t>
      </w:r>
    </w:p>
    <w:p w:rsidR="0017382C" w:rsidRPr="007B62FF" w:rsidRDefault="0017382C" w:rsidP="0017382C">
      <w:pPr>
        <w:pStyle w:val="libFootnote0"/>
        <w:rPr>
          <w:rtl/>
        </w:rPr>
      </w:pPr>
      <w:r w:rsidRPr="007B62FF">
        <w:rPr>
          <w:rtl/>
        </w:rPr>
        <w:t>(8) فهرست الشيخ</w:t>
      </w:r>
      <w:r w:rsidR="00527246">
        <w:rPr>
          <w:rtl/>
        </w:rPr>
        <w:t>:</w:t>
      </w:r>
      <w:r w:rsidRPr="007B62FF">
        <w:rPr>
          <w:rtl/>
        </w:rPr>
        <w:t xml:space="preserve"> 184 / 801</w:t>
      </w:r>
      <w:r w:rsidR="00527246">
        <w:rPr>
          <w:rtl/>
        </w:rPr>
        <w:t>،</w:t>
      </w:r>
      <w:r w:rsidRPr="007B62FF">
        <w:rPr>
          <w:rtl/>
        </w:rPr>
        <w:t xml:space="preserve"> وفيه</w:t>
      </w:r>
      <w:r w:rsidR="00527246">
        <w:rPr>
          <w:rtl/>
        </w:rPr>
        <w:t>:</w:t>
      </w:r>
      <w:r w:rsidRPr="007B62FF">
        <w:rPr>
          <w:rtl/>
        </w:rPr>
        <w:t xml:space="preserve"> الزّيادي.</w:t>
      </w:r>
    </w:p>
    <w:p w:rsidR="0017382C" w:rsidRPr="007B62FF" w:rsidRDefault="0017382C" w:rsidP="0017382C">
      <w:pPr>
        <w:pStyle w:val="libFootnote0"/>
        <w:rPr>
          <w:rtl/>
        </w:rPr>
      </w:pPr>
      <w:r w:rsidRPr="007B62FF">
        <w:rPr>
          <w:rtl/>
        </w:rPr>
        <w:t>(9) في الحجرية</w:t>
      </w:r>
      <w:r w:rsidR="00527246">
        <w:rPr>
          <w:rtl/>
        </w:rPr>
        <w:t>:</w:t>
      </w:r>
      <w:r w:rsidRPr="007B62FF">
        <w:rPr>
          <w:rtl/>
        </w:rPr>
        <w:t xml:space="preserve"> « التباء »</w:t>
      </w:r>
      <w:r>
        <w:rPr>
          <w:rtl/>
        </w:rPr>
        <w:t>.</w:t>
      </w:r>
    </w:p>
    <w:p w:rsidR="0017382C" w:rsidRPr="007B62FF" w:rsidRDefault="0017382C" w:rsidP="0017382C">
      <w:pPr>
        <w:pStyle w:val="libFootnote0"/>
        <w:rPr>
          <w:rtl/>
        </w:rPr>
      </w:pPr>
      <w:r w:rsidRPr="007B62FF">
        <w:rPr>
          <w:rtl/>
        </w:rPr>
        <w:t>(10) بلغة المحدثين</w:t>
      </w:r>
      <w:r w:rsidR="00527246">
        <w:rPr>
          <w:rtl/>
        </w:rPr>
        <w:t>:</w:t>
      </w:r>
      <w:r w:rsidRPr="007B62FF">
        <w:rPr>
          <w:rtl/>
        </w:rPr>
        <w:t xml:space="preserve"> 441 / 12</w:t>
      </w:r>
      <w:r w:rsidR="00527246">
        <w:rPr>
          <w:rtl/>
        </w:rPr>
        <w:t>،</w:t>
      </w:r>
      <w:r w:rsidRPr="007B62FF">
        <w:rPr>
          <w:rtl/>
        </w:rPr>
        <w:t xml:space="preserve"> الوجيزة </w:t>
      </w:r>
      <w:r>
        <w:rPr>
          <w:rtl/>
        </w:rPr>
        <w:t>(</w:t>
      </w:r>
      <w:r w:rsidRPr="007B62FF">
        <w:rPr>
          <w:rtl/>
        </w:rPr>
        <w:t>للمجلسي</w:t>
      </w:r>
      <w:r>
        <w:rPr>
          <w:rtl/>
        </w:rPr>
        <w:t>)</w:t>
      </w:r>
      <w:r w:rsidR="00527246">
        <w:rPr>
          <w:rtl/>
        </w:rPr>
        <w:t>:</w:t>
      </w:r>
      <w:r w:rsidRPr="007B62FF">
        <w:rPr>
          <w:rtl/>
        </w:rPr>
        <w:t xml:space="preserve"> 64.</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نصير قالا</w:t>
      </w:r>
      <w:r w:rsidR="00527246">
        <w:rPr>
          <w:rtl/>
        </w:rPr>
        <w:t>:</w:t>
      </w:r>
      <w:r w:rsidRPr="007B62FF">
        <w:rPr>
          <w:rtl/>
        </w:rPr>
        <w:t xml:space="preserve"> حدثنا محمّد بن عيسى</w:t>
      </w:r>
      <w:r w:rsidR="00527246">
        <w:rPr>
          <w:rtl/>
        </w:rPr>
        <w:t>،</w:t>
      </w:r>
      <w:r w:rsidRPr="007B62FF">
        <w:rPr>
          <w:rtl/>
        </w:rPr>
        <w:t xml:space="preserve"> عن ابن أبي عمير</w:t>
      </w:r>
      <w:r w:rsidR="00527246">
        <w:rPr>
          <w:rtl/>
        </w:rPr>
        <w:t>،</w:t>
      </w:r>
      <w:r w:rsidRPr="007B62FF">
        <w:rPr>
          <w:rtl/>
        </w:rPr>
        <w:t xml:space="preserve"> عن هشام بن الحكم</w:t>
      </w:r>
      <w:r w:rsidR="00527246">
        <w:rPr>
          <w:rtl/>
        </w:rPr>
        <w:t>،</w:t>
      </w:r>
      <w:r w:rsidRPr="007B62FF">
        <w:rPr>
          <w:rtl/>
        </w:rPr>
        <w:t xml:space="preserve"> قال</w:t>
      </w:r>
      <w:r w:rsidR="00527246">
        <w:rPr>
          <w:rtl/>
        </w:rPr>
        <w:t>:</w:t>
      </w:r>
      <w:r w:rsidRPr="007B62FF">
        <w:rPr>
          <w:rtl/>
        </w:rPr>
        <w:t xml:space="preserve"> دخل أبو موسى البنّاء </w:t>
      </w:r>
      <w:r w:rsidRPr="0017382C">
        <w:rPr>
          <w:rStyle w:val="libFootnotenumChar"/>
          <w:rtl/>
        </w:rPr>
        <w:t>(1)</w:t>
      </w:r>
      <w:r w:rsidRPr="007B62FF">
        <w:rPr>
          <w:rtl/>
        </w:rPr>
        <w:t xml:space="preserve"> على أبي عبد الله </w:t>
      </w:r>
      <w:r w:rsidRPr="0017382C">
        <w:rPr>
          <w:rStyle w:val="libAlaemChar"/>
          <w:rtl/>
        </w:rPr>
        <w:t>عليه‌السلام</w:t>
      </w:r>
      <w:r w:rsidRPr="007B62FF">
        <w:rPr>
          <w:rtl/>
        </w:rPr>
        <w:t xml:space="preserve"> مع نفر من أصحابه</w:t>
      </w:r>
      <w:r w:rsidR="00527246">
        <w:rPr>
          <w:rtl/>
        </w:rPr>
        <w:t>،</w:t>
      </w:r>
      <w:r w:rsidRPr="007B62FF">
        <w:rPr>
          <w:rtl/>
        </w:rPr>
        <w:t xml:space="preserve"> فقال لهم أبو عبد الله </w:t>
      </w:r>
      <w:r w:rsidRPr="0017382C">
        <w:rPr>
          <w:rStyle w:val="libAlaemChar"/>
          <w:rtl/>
        </w:rPr>
        <w:t>عليه‌السلام</w:t>
      </w:r>
      <w:r w:rsidR="00527246">
        <w:rPr>
          <w:rtl/>
        </w:rPr>
        <w:t>:</w:t>
      </w:r>
      <w:r w:rsidRPr="007B62FF">
        <w:rPr>
          <w:rtl/>
        </w:rPr>
        <w:t xml:space="preserve"> احتفظوا بهذا الشيخ</w:t>
      </w:r>
      <w:r w:rsidR="00527246">
        <w:rPr>
          <w:rtl/>
        </w:rPr>
        <w:t>،</w:t>
      </w:r>
      <w:r w:rsidRPr="007B62FF">
        <w:rPr>
          <w:rtl/>
        </w:rPr>
        <w:t xml:space="preserve"> قال</w:t>
      </w:r>
      <w:r w:rsidR="00527246">
        <w:rPr>
          <w:rtl/>
        </w:rPr>
        <w:t>:</w:t>
      </w:r>
      <w:r w:rsidRPr="007B62FF">
        <w:rPr>
          <w:rtl/>
        </w:rPr>
        <w:t xml:space="preserve"> فذهب على وجهه في طريق مكّة</w:t>
      </w:r>
      <w:r w:rsidR="00527246">
        <w:rPr>
          <w:rtl/>
        </w:rPr>
        <w:t>،</w:t>
      </w:r>
      <w:r w:rsidRPr="007B62FF">
        <w:rPr>
          <w:rtl/>
        </w:rPr>
        <w:t xml:space="preserve"> فذهب من فرح </w:t>
      </w:r>
      <w:r w:rsidRPr="0017382C">
        <w:rPr>
          <w:rStyle w:val="libFootnotenumChar"/>
          <w:rtl/>
        </w:rPr>
        <w:t>(2)</w:t>
      </w:r>
      <w:r w:rsidRPr="007B62FF">
        <w:rPr>
          <w:rtl/>
        </w:rPr>
        <w:t xml:space="preserve"> فلم ير بعد ذلك </w:t>
      </w:r>
      <w:r w:rsidRPr="0017382C">
        <w:rPr>
          <w:rStyle w:val="libFootnotenumChar"/>
          <w:rtl/>
        </w:rPr>
        <w:t>(3)</w:t>
      </w:r>
      <w:r>
        <w:rPr>
          <w:rtl/>
        </w:rPr>
        <w:t>.</w:t>
      </w:r>
    </w:p>
    <w:p w:rsidR="0017382C" w:rsidRDefault="0017382C" w:rsidP="00E10B1D">
      <w:pPr>
        <w:pStyle w:val="Heading3"/>
        <w:rPr>
          <w:rtl/>
        </w:rPr>
      </w:pPr>
      <w:bookmarkStart w:id="1026" w:name="_Toc394922246"/>
      <w:r w:rsidRPr="004F14F2">
        <w:rPr>
          <w:rtl/>
        </w:rPr>
        <w:t>[3331] أبو نجران</w:t>
      </w:r>
      <w:r w:rsidR="00527246">
        <w:rPr>
          <w:rtl/>
        </w:rPr>
        <w:t>:</w:t>
      </w:r>
      <w:bookmarkEnd w:id="1026"/>
    </w:p>
    <w:p w:rsidR="0017382C" w:rsidRPr="007B62FF" w:rsidRDefault="0017382C" w:rsidP="0017382C">
      <w:pPr>
        <w:pStyle w:val="libNormal"/>
        <w:rPr>
          <w:rtl/>
        </w:rPr>
      </w:pPr>
      <w:r w:rsidRPr="007B62FF">
        <w:rPr>
          <w:rtl/>
        </w:rPr>
        <w:t>والد عبد الرّحمن بن أبي نجران</w:t>
      </w:r>
      <w:r w:rsidR="00527246">
        <w:rPr>
          <w:rtl/>
        </w:rPr>
        <w:t>،</w:t>
      </w:r>
      <w:r w:rsidRPr="007B62FF">
        <w:rPr>
          <w:rtl/>
        </w:rPr>
        <w:t xml:space="preserve"> روى الكشي ما يدلّ على إماميّته وإخلاصه ومحبّته </w:t>
      </w:r>
      <w:r w:rsidRPr="0017382C">
        <w:rPr>
          <w:rStyle w:val="libFootnotenumChar"/>
          <w:rtl/>
        </w:rPr>
        <w:t>(4)</w:t>
      </w:r>
      <w:r>
        <w:rPr>
          <w:rtl/>
        </w:rPr>
        <w:t>.</w:t>
      </w:r>
    </w:p>
    <w:p w:rsidR="0017382C" w:rsidRDefault="0017382C" w:rsidP="00E10B1D">
      <w:pPr>
        <w:pStyle w:val="Heading3"/>
        <w:rPr>
          <w:rtl/>
        </w:rPr>
      </w:pPr>
      <w:bookmarkStart w:id="1027" w:name="_Toc394922247"/>
      <w:r w:rsidRPr="004F14F2">
        <w:rPr>
          <w:rtl/>
        </w:rPr>
        <w:t>[3332] أبو نصر بن الريّان</w:t>
      </w:r>
      <w:r w:rsidR="00527246">
        <w:rPr>
          <w:rtl/>
        </w:rPr>
        <w:t>:</w:t>
      </w:r>
      <w:bookmarkEnd w:id="1027"/>
    </w:p>
    <w:p w:rsidR="0017382C" w:rsidRPr="007B62FF" w:rsidRDefault="0017382C" w:rsidP="0017382C">
      <w:pPr>
        <w:pStyle w:val="libNormal"/>
        <w:rPr>
          <w:rtl/>
        </w:rPr>
      </w:pPr>
      <w:r w:rsidRPr="007B62FF">
        <w:rPr>
          <w:rtl/>
        </w:rPr>
        <w:t>في النجاشي في ترجمة علي بن محمّد العدوي</w:t>
      </w:r>
      <w:r>
        <w:rPr>
          <w:rtl/>
        </w:rPr>
        <w:t xml:space="preserve"> ـ</w:t>
      </w:r>
      <w:r w:rsidR="00527246">
        <w:rPr>
          <w:rtl/>
        </w:rPr>
        <w:t>:</w:t>
      </w:r>
      <w:r w:rsidRPr="007B62FF">
        <w:rPr>
          <w:rtl/>
        </w:rPr>
        <w:t xml:space="preserve"> ورأيت في فهرست كتبه بخط أبي نصر بن الريان </w:t>
      </w:r>
      <w:r w:rsidRPr="0017382C">
        <w:rPr>
          <w:rStyle w:val="libAlaemChar"/>
          <w:rtl/>
        </w:rPr>
        <w:t>رحمه‌الله</w:t>
      </w:r>
      <w:r w:rsidRPr="007B62FF">
        <w:rPr>
          <w:rtl/>
        </w:rPr>
        <w:t xml:space="preserve"> كتباً زائدة على هذه الكتب </w:t>
      </w:r>
      <w:r w:rsidRPr="0017382C">
        <w:rPr>
          <w:rStyle w:val="libFootnotenumChar"/>
          <w:rtl/>
        </w:rPr>
        <w:t>(5)</w:t>
      </w:r>
      <w:r>
        <w:rPr>
          <w:rtl/>
        </w:rPr>
        <w:t>.</w:t>
      </w:r>
    </w:p>
    <w:p w:rsidR="0017382C" w:rsidRDefault="0017382C" w:rsidP="00E10B1D">
      <w:pPr>
        <w:pStyle w:val="Heading3"/>
        <w:rPr>
          <w:rtl/>
        </w:rPr>
      </w:pPr>
      <w:bookmarkStart w:id="1028" w:name="_Toc394922248"/>
      <w:r w:rsidRPr="004F14F2">
        <w:rPr>
          <w:rtl/>
        </w:rPr>
        <w:t>[3333] أبو نصر الهَمْدَاني</w:t>
      </w:r>
      <w:r w:rsidR="00527246">
        <w:rPr>
          <w:rtl/>
        </w:rPr>
        <w:t>:</w:t>
      </w:r>
      <w:bookmarkEnd w:id="1028"/>
    </w:p>
    <w:p w:rsidR="0017382C" w:rsidRPr="007B62FF" w:rsidRDefault="0017382C" w:rsidP="0017382C">
      <w:pPr>
        <w:pStyle w:val="libNormal"/>
        <w:rPr>
          <w:rtl/>
        </w:rPr>
      </w:pPr>
      <w:r w:rsidRPr="007B62FF">
        <w:rPr>
          <w:rtl/>
        </w:rPr>
        <w:t>يروي عنه</w:t>
      </w:r>
      <w:r w:rsidR="00527246">
        <w:rPr>
          <w:rtl/>
        </w:rPr>
        <w:t>:</w:t>
      </w:r>
      <w:r w:rsidRPr="007B62FF">
        <w:rPr>
          <w:rtl/>
        </w:rPr>
        <w:t xml:space="preserve"> صفوان بن يحيى</w:t>
      </w:r>
      <w:r w:rsidR="00527246">
        <w:rPr>
          <w:rtl/>
        </w:rPr>
        <w:t>،</w:t>
      </w:r>
      <w:r w:rsidRPr="007B62FF">
        <w:rPr>
          <w:rtl/>
        </w:rPr>
        <w:t xml:space="preserve"> عن حكيمة بنت أبي الحسن القرشي</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الحجرية</w:t>
      </w:r>
      <w:r w:rsidR="00527246">
        <w:rPr>
          <w:rtl/>
        </w:rPr>
        <w:t>:</w:t>
      </w:r>
      <w:r w:rsidRPr="007B62FF">
        <w:rPr>
          <w:rtl/>
        </w:rPr>
        <w:t xml:space="preserve"> « التباء »</w:t>
      </w:r>
      <w:r>
        <w:rPr>
          <w:rtl/>
        </w:rPr>
        <w:t>.</w:t>
      </w:r>
    </w:p>
    <w:p w:rsidR="0017382C" w:rsidRPr="007B62FF" w:rsidRDefault="0017382C" w:rsidP="0017382C">
      <w:pPr>
        <w:pStyle w:val="libFootnote0"/>
        <w:rPr>
          <w:rtl/>
        </w:rPr>
      </w:pPr>
      <w:r w:rsidRPr="007B62FF">
        <w:rPr>
          <w:rtl/>
        </w:rPr>
        <w:t>(2) كذا في الأصل والحجرية بالفاء ثمّ الراء وفي حاشية الأصل وفوق الكلمة في متن الحجرية</w:t>
      </w:r>
      <w:r w:rsidR="00527246">
        <w:rPr>
          <w:rtl/>
        </w:rPr>
        <w:t>:</w:t>
      </w:r>
      <w:r w:rsidRPr="007B62FF">
        <w:rPr>
          <w:rtl/>
        </w:rPr>
        <w:t xml:space="preserve"> قزح نسخة بدل بالقاف ثمّ الزاي</w:t>
      </w:r>
      <w:r>
        <w:rPr>
          <w:rtl/>
        </w:rPr>
        <w:t xml:space="preserve"> ـ.</w:t>
      </w:r>
      <w:r w:rsidRPr="007B62FF">
        <w:rPr>
          <w:rtl/>
        </w:rPr>
        <w:t xml:space="preserve"> وفي المصدر</w:t>
      </w:r>
      <w:r w:rsidR="00527246">
        <w:rPr>
          <w:rtl/>
        </w:rPr>
        <w:t>:</w:t>
      </w:r>
      <w:r w:rsidRPr="007B62FF">
        <w:rPr>
          <w:rtl/>
        </w:rPr>
        <w:t xml:space="preserve"> قرح بالقاف ثم الراء.</w:t>
      </w:r>
    </w:p>
    <w:p w:rsidR="0017382C" w:rsidRPr="007B62FF" w:rsidRDefault="0017382C" w:rsidP="0017382C">
      <w:pPr>
        <w:pStyle w:val="libNormal"/>
        <w:rPr>
          <w:rtl/>
          <w:lang w:bidi="fa-IR"/>
        </w:rPr>
      </w:pPr>
      <w:r w:rsidRPr="0017382C">
        <w:rPr>
          <w:rStyle w:val="libFootnoteChar"/>
          <w:rtl/>
        </w:rPr>
        <w:t>قال ابن الأثير</w:t>
      </w:r>
      <w:r w:rsidR="00527246">
        <w:rPr>
          <w:rStyle w:val="libFootnoteChar"/>
          <w:rtl/>
        </w:rPr>
        <w:t>:</w:t>
      </w:r>
      <w:r w:rsidRPr="0017382C">
        <w:rPr>
          <w:rStyle w:val="libFootnoteChar"/>
          <w:rtl/>
        </w:rPr>
        <w:t xml:space="preserve"> قرح بضم القاف وسكون الراء قد تحرّك في الشعر</w:t>
      </w:r>
      <w:r w:rsidR="00527246">
        <w:rPr>
          <w:rStyle w:val="libFootnoteChar"/>
          <w:rtl/>
        </w:rPr>
        <w:t>:</w:t>
      </w:r>
      <w:r w:rsidRPr="0017382C">
        <w:rPr>
          <w:rStyle w:val="libFootnoteChar"/>
          <w:rtl/>
        </w:rPr>
        <w:t xml:space="preserve"> سوق وادي القرى صلّى به رسول الله </w:t>
      </w:r>
      <w:r w:rsidRPr="0017382C">
        <w:rPr>
          <w:rStyle w:val="libAlaemChar"/>
          <w:rtl/>
        </w:rPr>
        <w:t>صلى‌الله‌عليه‌وآله‌وسلم</w:t>
      </w:r>
      <w:r w:rsidRPr="0017382C">
        <w:rPr>
          <w:rStyle w:val="libFootnoteChar"/>
          <w:rtl/>
        </w:rPr>
        <w:t xml:space="preserve"> وبنى به مسجداً</w:t>
      </w:r>
      <w:r w:rsidR="00527246">
        <w:rPr>
          <w:rStyle w:val="libFootnoteChar"/>
          <w:rtl/>
        </w:rPr>
        <w:t>،</w:t>
      </w:r>
      <w:r w:rsidRPr="0017382C">
        <w:rPr>
          <w:rStyle w:val="libFootnoteChar"/>
          <w:rtl/>
        </w:rPr>
        <w:t xml:space="preserve"> راجع النهاية لابن الأثير 4</w:t>
      </w:r>
      <w:r w:rsidR="00527246">
        <w:rPr>
          <w:rStyle w:val="libFootnoteChar"/>
          <w:rtl/>
        </w:rPr>
        <w:t>:</w:t>
      </w:r>
      <w:r w:rsidRPr="0017382C">
        <w:rPr>
          <w:rStyle w:val="libFootnoteChar"/>
          <w:rtl/>
        </w:rPr>
        <w:t xml:space="preserve"> 36 « قرح » وأمّا قزح بالقاف ثمّ الزاي قيل</w:t>
      </w:r>
      <w:r w:rsidR="00527246">
        <w:rPr>
          <w:rStyle w:val="libFootnoteChar"/>
          <w:rtl/>
        </w:rPr>
        <w:t>:</w:t>
      </w:r>
      <w:r w:rsidRPr="0017382C">
        <w:rPr>
          <w:rStyle w:val="libFootnoteChar"/>
          <w:rtl/>
        </w:rPr>
        <w:t xml:space="preserve"> اسم جبل بالمزدلفة راجع معجم البلدان 4</w:t>
      </w:r>
      <w:r w:rsidR="00527246">
        <w:rPr>
          <w:rStyle w:val="libFootnoteChar"/>
          <w:rtl/>
        </w:rPr>
        <w:t>:</w:t>
      </w:r>
      <w:r w:rsidRPr="0017382C">
        <w:rPr>
          <w:rStyle w:val="libFootnoteChar"/>
          <w:rtl/>
        </w:rPr>
        <w:t xml:space="preserve"> 341 « قزح »</w:t>
      </w:r>
      <w:r w:rsidR="00527246">
        <w:rPr>
          <w:rStyle w:val="libFootnoteChar"/>
          <w:rtl/>
        </w:rPr>
        <w:t>،</w:t>
      </w:r>
      <w:r w:rsidRPr="0017382C">
        <w:rPr>
          <w:rStyle w:val="libFootnoteChar"/>
          <w:rtl/>
        </w:rPr>
        <w:t xml:space="preserve"> ولم نقف على معنى مناسب ل</w:t>
      </w:r>
      <w:r w:rsidRPr="0017382C">
        <w:rPr>
          <w:rStyle w:val="libFootnoteChar"/>
          <w:rFonts w:hint="cs"/>
          <w:rtl/>
        </w:rPr>
        <w:t>ـ</w:t>
      </w:r>
      <w:r w:rsidRPr="0017382C">
        <w:rPr>
          <w:rStyle w:val="libFootnoteChar"/>
          <w:rtl/>
        </w:rPr>
        <w:t xml:space="preserve"> « فرح » بالفاء ثمّ الراء.</w:t>
      </w:r>
    </w:p>
    <w:p w:rsidR="0017382C" w:rsidRPr="007B62FF" w:rsidRDefault="0017382C" w:rsidP="0017382C">
      <w:pPr>
        <w:pStyle w:val="libFootnote0"/>
        <w:rPr>
          <w:rtl/>
        </w:rPr>
      </w:pPr>
      <w:r w:rsidRPr="007B62FF">
        <w:rPr>
          <w:rtl/>
        </w:rPr>
        <w:t>(3) رجال الكشي 2</w:t>
      </w:r>
      <w:r w:rsidR="00527246">
        <w:rPr>
          <w:rtl/>
        </w:rPr>
        <w:t>:</w:t>
      </w:r>
      <w:r w:rsidRPr="007B62FF">
        <w:rPr>
          <w:rtl/>
        </w:rPr>
        <w:t xml:space="preserve"> 598 / 561.</w:t>
      </w:r>
    </w:p>
    <w:p w:rsidR="0017382C" w:rsidRPr="007B62FF" w:rsidRDefault="0017382C" w:rsidP="0017382C">
      <w:pPr>
        <w:pStyle w:val="libFootnote0"/>
        <w:rPr>
          <w:rtl/>
        </w:rPr>
      </w:pPr>
      <w:r w:rsidRPr="007B62FF">
        <w:rPr>
          <w:rtl/>
        </w:rPr>
        <w:t>(4) رجال الكشي 2</w:t>
      </w:r>
      <w:r w:rsidR="00527246">
        <w:rPr>
          <w:rtl/>
        </w:rPr>
        <w:t>:</w:t>
      </w:r>
      <w:r w:rsidRPr="007B62FF">
        <w:rPr>
          <w:rtl/>
        </w:rPr>
        <w:t xml:space="preserve"> 610 / 580. أقول</w:t>
      </w:r>
      <w:r w:rsidR="00527246">
        <w:rPr>
          <w:rtl/>
        </w:rPr>
        <w:t>:</w:t>
      </w:r>
      <w:r w:rsidRPr="007B62FF">
        <w:rPr>
          <w:rtl/>
        </w:rPr>
        <w:t xml:space="preserve"> والخبر يدل على خلافه أيضاً.</w:t>
      </w:r>
    </w:p>
    <w:p w:rsidR="0017382C" w:rsidRPr="007B62FF" w:rsidRDefault="0017382C" w:rsidP="0017382C">
      <w:pPr>
        <w:pStyle w:val="libFootnote0"/>
        <w:rPr>
          <w:rtl/>
        </w:rPr>
      </w:pPr>
      <w:r w:rsidRPr="007B62FF">
        <w:rPr>
          <w:rtl/>
        </w:rPr>
        <w:t>(5) رجال النجاشي</w:t>
      </w:r>
      <w:r w:rsidR="00527246">
        <w:rPr>
          <w:rtl/>
        </w:rPr>
        <w:t>:</w:t>
      </w:r>
      <w:r w:rsidRPr="007B62FF">
        <w:rPr>
          <w:rtl/>
        </w:rPr>
        <w:t xml:space="preserve"> 265 / 689.</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عن حكيمة بنت موسى بن عبد الله</w:t>
      </w:r>
      <w:r w:rsidR="00527246">
        <w:rPr>
          <w:rtl/>
        </w:rPr>
        <w:t>،</w:t>
      </w:r>
      <w:r w:rsidRPr="007B62FF">
        <w:rPr>
          <w:rtl/>
        </w:rPr>
        <w:t xml:space="preserve"> عن حكيمة بنت محمّد بن علي بن موسى </w:t>
      </w:r>
      <w:r w:rsidRPr="0017382C">
        <w:rPr>
          <w:rStyle w:val="libAlaemChar"/>
          <w:rtl/>
        </w:rPr>
        <w:t>عليهم‌السلام</w:t>
      </w:r>
      <w:r w:rsidR="00527246">
        <w:rPr>
          <w:rtl/>
        </w:rPr>
        <w:t>،</w:t>
      </w:r>
      <w:r w:rsidRPr="007B62FF">
        <w:rPr>
          <w:rtl/>
        </w:rPr>
        <w:t xml:space="preserve"> في مناقب ابن شهرآشوب في معجزات الجواد </w:t>
      </w:r>
      <w:r w:rsidRPr="0017382C">
        <w:rPr>
          <w:rStyle w:val="libAlaemChar"/>
          <w:rtl/>
        </w:rPr>
        <w:t>عليه‌السلام</w:t>
      </w:r>
      <w:r w:rsidRPr="007B62FF">
        <w:rPr>
          <w:rtl/>
        </w:rPr>
        <w:t xml:space="preserve"> </w:t>
      </w:r>
      <w:r w:rsidRPr="0017382C">
        <w:rPr>
          <w:rStyle w:val="libFootnotenumChar"/>
          <w:rtl/>
        </w:rPr>
        <w:t>(1)</w:t>
      </w:r>
      <w:r>
        <w:rPr>
          <w:rtl/>
        </w:rPr>
        <w:t>.</w:t>
      </w:r>
    </w:p>
    <w:p w:rsidR="0017382C" w:rsidRDefault="0017382C" w:rsidP="00E10B1D">
      <w:pPr>
        <w:pStyle w:val="Heading3"/>
        <w:rPr>
          <w:rtl/>
        </w:rPr>
      </w:pPr>
      <w:bookmarkStart w:id="1029" w:name="_Toc394922249"/>
      <w:r w:rsidRPr="004F14F2">
        <w:rPr>
          <w:rtl/>
        </w:rPr>
        <w:t>[3334] أبو النعمان الأزدي</w:t>
      </w:r>
      <w:r w:rsidR="00527246">
        <w:rPr>
          <w:rtl/>
        </w:rPr>
        <w:t>:</w:t>
      </w:r>
      <w:bookmarkEnd w:id="1029"/>
    </w:p>
    <w:p w:rsidR="0017382C" w:rsidRPr="007B62FF" w:rsidRDefault="0017382C" w:rsidP="0017382C">
      <w:pPr>
        <w:pStyle w:val="libNormal"/>
        <w:rPr>
          <w:rtl/>
        </w:rPr>
      </w:pPr>
      <w:r w:rsidRPr="007B62FF">
        <w:rPr>
          <w:rtl/>
        </w:rPr>
        <w:t>اسمه الحارث بن حصيرةِ</w:t>
      </w:r>
      <w:r w:rsidR="00527246">
        <w:rPr>
          <w:rtl/>
        </w:rPr>
        <w:t>،</w:t>
      </w:r>
      <w:r w:rsidRPr="007B62FF">
        <w:rPr>
          <w:rtl/>
        </w:rPr>
        <w:t xml:space="preserve"> وقد تقدم </w:t>
      </w:r>
      <w:r w:rsidRPr="0017382C">
        <w:rPr>
          <w:rStyle w:val="libFootnotenumChar"/>
          <w:rtl/>
        </w:rPr>
        <w:t>(2)</w:t>
      </w:r>
      <w:r>
        <w:rPr>
          <w:rtl/>
        </w:rPr>
        <w:t>.</w:t>
      </w:r>
    </w:p>
    <w:p w:rsidR="0017382C" w:rsidRDefault="0017382C" w:rsidP="00E10B1D">
      <w:pPr>
        <w:pStyle w:val="Heading3"/>
        <w:rPr>
          <w:rtl/>
        </w:rPr>
      </w:pPr>
      <w:bookmarkStart w:id="1030" w:name="_Toc394922250"/>
      <w:r w:rsidRPr="004F14F2">
        <w:rPr>
          <w:rtl/>
        </w:rPr>
        <w:t>[3335] أبو الورد</w:t>
      </w:r>
      <w:r w:rsidR="00527246">
        <w:rPr>
          <w:rtl/>
        </w:rPr>
        <w:t>:</w:t>
      </w:r>
      <w:bookmarkEnd w:id="1030"/>
    </w:p>
    <w:p w:rsidR="0017382C" w:rsidRPr="007B62FF" w:rsidRDefault="0017382C" w:rsidP="0017382C">
      <w:pPr>
        <w:pStyle w:val="libNormal"/>
        <w:rPr>
          <w:rtl/>
        </w:rPr>
      </w:pPr>
      <w:r w:rsidRPr="007B62FF">
        <w:rPr>
          <w:rtl/>
        </w:rPr>
        <w:t>عنه</w:t>
      </w:r>
      <w:r w:rsidR="00527246">
        <w:rPr>
          <w:rtl/>
        </w:rPr>
        <w:t>:</w:t>
      </w:r>
      <w:r w:rsidRPr="007B62FF">
        <w:rPr>
          <w:rtl/>
        </w:rPr>
        <w:t xml:space="preserve"> الحسن بن محبوب </w:t>
      </w:r>
      <w:r w:rsidRPr="0017382C">
        <w:rPr>
          <w:rStyle w:val="libFootnotenumChar"/>
          <w:rtl/>
        </w:rPr>
        <w:t>(3)</w:t>
      </w:r>
      <w:r w:rsidR="00527246">
        <w:rPr>
          <w:rtl/>
        </w:rPr>
        <w:t>،</w:t>
      </w:r>
      <w:r w:rsidRPr="007B62FF">
        <w:rPr>
          <w:rtl/>
        </w:rPr>
        <w:t xml:space="preserve"> وعلي بن رئاب كثيراً </w:t>
      </w:r>
      <w:r w:rsidRPr="0017382C">
        <w:rPr>
          <w:rStyle w:val="libFootnotenumChar"/>
          <w:rtl/>
        </w:rPr>
        <w:t>(4)</w:t>
      </w:r>
      <w:r w:rsidR="00527246">
        <w:rPr>
          <w:rtl/>
        </w:rPr>
        <w:t>،</w:t>
      </w:r>
      <w:r w:rsidRPr="007B62FF">
        <w:rPr>
          <w:rtl/>
        </w:rPr>
        <w:t xml:space="preserve"> ومالك بن عطية </w:t>
      </w:r>
      <w:r w:rsidRPr="0017382C">
        <w:rPr>
          <w:rStyle w:val="libFootnotenumChar"/>
          <w:rtl/>
        </w:rPr>
        <w:t>(5)</w:t>
      </w:r>
      <w:r w:rsidR="00527246">
        <w:rPr>
          <w:rtl/>
        </w:rPr>
        <w:t>،</w:t>
      </w:r>
      <w:r w:rsidRPr="007B62FF">
        <w:rPr>
          <w:rtl/>
        </w:rPr>
        <w:t xml:space="preserve"> ومحمد بن النعمان </w:t>
      </w:r>
      <w:r w:rsidRPr="0017382C">
        <w:rPr>
          <w:rStyle w:val="libFootnotenumChar"/>
          <w:rtl/>
        </w:rPr>
        <w:t>(6)</w:t>
      </w:r>
      <w:r w:rsidR="00527246">
        <w:rPr>
          <w:rtl/>
        </w:rPr>
        <w:t>،</w:t>
      </w:r>
      <w:r w:rsidRPr="007B62FF">
        <w:rPr>
          <w:rtl/>
        </w:rPr>
        <w:t xml:space="preserve"> وهشام بن سالم </w:t>
      </w:r>
      <w:r w:rsidRPr="0017382C">
        <w:rPr>
          <w:rStyle w:val="libFootnotenumChar"/>
          <w:rtl/>
        </w:rPr>
        <w:t>(7)</w:t>
      </w:r>
      <w:r>
        <w:rPr>
          <w:rtl/>
        </w:rPr>
        <w:t>.</w:t>
      </w:r>
    </w:p>
    <w:p w:rsidR="0017382C" w:rsidRPr="00E10B1D" w:rsidRDefault="0017382C" w:rsidP="0063324D">
      <w:pPr>
        <w:pStyle w:val="Heading3"/>
        <w:rPr>
          <w:rStyle w:val="Heading3Char"/>
          <w:rtl/>
        </w:rPr>
      </w:pPr>
      <w:bookmarkStart w:id="1031" w:name="_Toc394922251"/>
      <w:r w:rsidRPr="00E10B1D">
        <w:rPr>
          <w:rStyle w:val="Heading3Char"/>
          <w:rtl/>
        </w:rPr>
        <w:t xml:space="preserve">[3336] أبو وهب القَصْري </w:t>
      </w:r>
      <w:r w:rsidRPr="0017382C">
        <w:rPr>
          <w:rStyle w:val="libFootnotenumChar"/>
          <w:rtl/>
        </w:rPr>
        <w:t>(8)</w:t>
      </w:r>
      <w:r w:rsidR="00527246" w:rsidRPr="00E10B1D">
        <w:rPr>
          <w:rStyle w:val="Heading3Char"/>
          <w:rtl/>
        </w:rPr>
        <w:t>:</w:t>
      </w:r>
      <w:bookmarkEnd w:id="1031"/>
    </w:p>
    <w:p w:rsidR="0017382C" w:rsidRPr="007B62FF" w:rsidRDefault="0017382C" w:rsidP="0017382C">
      <w:pPr>
        <w:pStyle w:val="libNormal"/>
        <w:rPr>
          <w:rtl/>
        </w:rPr>
      </w:pPr>
      <w:r w:rsidRPr="007B62FF">
        <w:rPr>
          <w:rtl/>
        </w:rPr>
        <w:t>في التهذيب</w:t>
      </w:r>
      <w:r w:rsidR="00527246">
        <w:rPr>
          <w:rtl/>
        </w:rPr>
        <w:t>،</w:t>
      </w:r>
      <w:r w:rsidRPr="007B62FF">
        <w:rPr>
          <w:rtl/>
        </w:rPr>
        <w:t xml:space="preserve"> في باب فضل زيارة مولانا أمير المؤمنين </w:t>
      </w:r>
      <w:r w:rsidRPr="0017382C">
        <w:rPr>
          <w:rStyle w:val="libAlaemChar"/>
          <w:rtl/>
        </w:rPr>
        <w:t>عليه‌السلام</w:t>
      </w:r>
      <w:r w:rsidR="00527246">
        <w:rPr>
          <w:rtl/>
        </w:rPr>
        <w:t>:</w:t>
      </w:r>
      <w:r w:rsidRPr="007B62FF">
        <w:rPr>
          <w:rtl/>
        </w:rPr>
        <w:t xml:space="preserve"> منيع ابن الحجاج</w:t>
      </w:r>
      <w:r w:rsidR="00527246">
        <w:rPr>
          <w:rtl/>
        </w:rPr>
        <w:t>،</w:t>
      </w:r>
      <w:r w:rsidRPr="007B62FF">
        <w:rPr>
          <w:rtl/>
        </w:rPr>
        <w:t xml:space="preserve"> عن يونس</w:t>
      </w:r>
      <w:r w:rsidR="00527246">
        <w:rPr>
          <w:rtl/>
        </w:rPr>
        <w:t>،</w:t>
      </w:r>
      <w:r w:rsidRPr="007B62FF">
        <w:rPr>
          <w:rtl/>
        </w:rPr>
        <w:t xml:space="preserve"> عنه </w:t>
      </w:r>
      <w:r w:rsidRPr="0017382C">
        <w:rPr>
          <w:rStyle w:val="libFootnotenumChar"/>
          <w:rtl/>
        </w:rPr>
        <w:t>(9)</w:t>
      </w:r>
      <w:r w:rsidR="00527246">
        <w:rPr>
          <w:rtl/>
        </w:rPr>
        <w:t>،</w:t>
      </w:r>
      <w:r w:rsidRPr="007B62FF">
        <w:rPr>
          <w:rtl/>
        </w:rPr>
        <w:t xml:space="preserve"> وكذا في كامل الزيارة رواه عن أبيه وعن الكليني عن محمد بن يحيى العطار. إلى آخره </w:t>
      </w:r>
      <w:r w:rsidRPr="0017382C">
        <w:rPr>
          <w:rStyle w:val="libFootnotenumChar"/>
          <w:rtl/>
        </w:rPr>
        <w:t>(10)</w:t>
      </w:r>
      <w:r>
        <w:rPr>
          <w:rtl/>
        </w:rPr>
        <w:t>.</w:t>
      </w:r>
    </w:p>
    <w:p w:rsidR="0017382C" w:rsidRPr="007B62FF" w:rsidRDefault="0017382C" w:rsidP="0017382C">
      <w:pPr>
        <w:pStyle w:val="libNormal"/>
        <w:rPr>
          <w:rtl/>
        </w:rPr>
      </w:pPr>
      <w:r w:rsidRPr="007B62FF">
        <w:rPr>
          <w:rtl/>
        </w:rPr>
        <w:t>ولكن في الكافي في باب فضل الزيارات وثوابها</w:t>
      </w:r>
      <w:r w:rsidR="00527246">
        <w:rPr>
          <w:rtl/>
        </w:rPr>
        <w:t>:</w:t>
      </w:r>
      <w:r w:rsidRPr="007B62FF">
        <w:rPr>
          <w:rtl/>
        </w:rPr>
        <w:t xml:space="preserve"> عن يونس بن</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مناقب ابن شهرآشوب 4</w:t>
      </w:r>
      <w:r w:rsidR="00527246">
        <w:rPr>
          <w:rtl/>
        </w:rPr>
        <w:t>:</w:t>
      </w:r>
      <w:r w:rsidRPr="007B62FF">
        <w:rPr>
          <w:rtl/>
        </w:rPr>
        <w:t xml:space="preserve"> 394.</w:t>
      </w:r>
    </w:p>
    <w:p w:rsidR="0017382C" w:rsidRPr="007B62FF" w:rsidRDefault="0017382C" w:rsidP="0017382C">
      <w:pPr>
        <w:pStyle w:val="libFootnote0"/>
        <w:rPr>
          <w:rtl/>
        </w:rPr>
      </w:pPr>
      <w:r w:rsidRPr="007B62FF">
        <w:rPr>
          <w:rtl/>
        </w:rPr>
        <w:t>(2) تقدم في الجزء السابع صحيفة</w:t>
      </w:r>
      <w:r w:rsidR="00527246">
        <w:rPr>
          <w:rtl/>
        </w:rPr>
        <w:t>:،</w:t>
      </w:r>
      <w:r w:rsidRPr="007B62FF">
        <w:rPr>
          <w:rtl/>
        </w:rPr>
        <w:t xml:space="preserve"> وبرقم</w:t>
      </w:r>
      <w:r w:rsidR="00527246">
        <w:rPr>
          <w:rtl/>
        </w:rPr>
        <w:t>:</w:t>
      </w:r>
      <w:r w:rsidRPr="007B62FF">
        <w:rPr>
          <w:rtl/>
        </w:rPr>
        <w:t xml:space="preserve"> 233 [457]</w:t>
      </w:r>
      <w:r>
        <w:rPr>
          <w:rtl/>
        </w:rPr>
        <w:t>.</w:t>
      </w:r>
    </w:p>
    <w:p w:rsidR="0017382C" w:rsidRPr="007B62FF" w:rsidRDefault="0017382C" w:rsidP="0017382C">
      <w:pPr>
        <w:pStyle w:val="libFootnote0"/>
        <w:rPr>
          <w:rtl/>
        </w:rPr>
      </w:pPr>
      <w:r w:rsidRPr="007B62FF">
        <w:rPr>
          <w:rtl/>
        </w:rPr>
        <w:t>(3) تهذيب الأحكام 10</w:t>
      </w:r>
      <w:r w:rsidR="00527246">
        <w:rPr>
          <w:rtl/>
        </w:rPr>
        <w:t>:</w:t>
      </w:r>
      <w:r w:rsidRPr="007B62FF">
        <w:rPr>
          <w:rtl/>
        </w:rPr>
        <w:t xml:space="preserve"> 231 / 914.</w:t>
      </w:r>
    </w:p>
    <w:p w:rsidR="0017382C" w:rsidRPr="007B62FF" w:rsidRDefault="0017382C" w:rsidP="0017382C">
      <w:pPr>
        <w:pStyle w:val="libFootnote0"/>
        <w:rPr>
          <w:rtl/>
        </w:rPr>
      </w:pPr>
      <w:r w:rsidRPr="007B62FF">
        <w:rPr>
          <w:rtl/>
        </w:rPr>
        <w:t>(4) الكافي 7</w:t>
      </w:r>
      <w:r w:rsidR="00527246">
        <w:rPr>
          <w:rtl/>
        </w:rPr>
        <w:t>:</w:t>
      </w:r>
      <w:r w:rsidRPr="007B62FF">
        <w:rPr>
          <w:rtl/>
        </w:rPr>
        <w:t xml:space="preserve"> 294 / 2</w:t>
      </w:r>
      <w:r w:rsidR="00527246">
        <w:rPr>
          <w:rtl/>
        </w:rPr>
        <w:t>،</w:t>
      </w:r>
      <w:r w:rsidRPr="007B62FF">
        <w:rPr>
          <w:rtl/>
        </w:rPr>
        <w:t xml:space="preserve"> الاستبصار 1</w:t>
      </w:r>
      <w:r w:rsidR="00527246">
        <w:rPr>
          <w:rtl/>
        </w:rPr>
        <w:t>:</w:t>
      </w:r>
      <w:r w:rsidRPr="007B62FF">
        <w:rPr>
          <w:rtl/>
        </w:rPr>
        <w:t xml:space="preserve"> 144 / 495.</w:t>
      </w:r>
    </w:p>
    <w:p w:rsidR="0017382C" w:rsidRPr="007B62FF" w:rsidRDefault="0017382C" w:rsidP="0017382C">
      <w:pPr>
        <w:pStyle w:val="libFootnote0"/>
        <w:rPr>
          <w:rtl/>
        </w:rPr>
      </w:pPr>
      <w:r w:rsidRPr="007B62FF">
        <w:rPr>
          <w:rtl/>
        </w:rPr>
        <w:t>(5) تهذيب الأحكام 8</w:t>
      </w:r>
      <w:r w:rsidR="00527246">
        <w:rPr>
          <w:rtl/>
        </w:rPr>
        <w:t>:</w:t>
      </w:r>
      <w:r w:rsidRPr="007B62FF">
        <w:rPr>
          <w:rtl/>
        </w:rPr>
        <w:t xml:space="preserve"> 77 / 262.</w:t>
      </w:r>
    </w:p>
    <w:p w:rsidR="0017382C" w:rsidRPr="007B62FF" w:rsidRDefault="0017382C" w:rsidP="0017382C">
      <w:pPr>
        <w:pStyle w:val="libFootnote0"/>
        <w:rPr>
          <w:rtl/>
        </w:rPr>
      </w:pPr>
      <w:r w:rsidRPr="007B62FF">
        <w:rPr>
          <w:rtl/>
        </w:rPr>
        <w:t>(6) الاستبصار 1</w:t>
      </w:r>
      <w:r w:rsidR="00527246">
        <w:rPr>
          <w:rtl/>
        </w:rPr>
        <w:t>:</w:t>
      </w:r>
      <w:r w:rsidRPr="007B62FF">
        <w:rPr>
          <w:rtl/>
        </w:rPr>
        <w:t xml:space="preserve"> 76 / 236.</w:t>
      </w:r>
    </w:p>
    <w:p w:rsidR="0017382C" w:rsidRPr="007B62FF" w:rsidRDefault="0017382C" w:rsidP="0017382C">
      <w:pPr>
        <w:pStyle w:val="libFootnote0"/>
        <w:rPr>
          <w:rtl/>
        </w:rPr>
      </w:pPr>
      <w:r w:rsidRPr="007B62FF">
        <w:rPr>
          <w:rtl/>
        </w:rPr>
        <w:t>(7) الفقيه 3</w:t>
      </w:r>
      <w:r w:rsidR="00527246">
        <w:rPr>
          <w:rtl/>
        </w:rPr>
        <w:t>:</w:t>
      </w:r>
      <w:r w:rsidRPr="007B62FF">
        <w:rPr>
          <w:rtl/>
        </w:rPr>
        <w:t xml:space="preserve"> 94 / 352.</w:t>
      </w:r>
    </w:p>
    <w:p w:rsidR="0017382C" w:rsidRPr="007B62FF" w:rsidRDefault="0017382C" w:rsidP="0017382C">
      <w:pPr>
        <w:pStyle w:val="libFootnote0"/>
        <w:rPr>
          <w:rtl/>
        </w:rPr>
      </w:pPr>
      <w:r w:rsidRPr="007B62FF">
        <w:rPr>
          <w:rtl/>
        </w:rPr>
        <w:t>(8) في حاشية الأصل وفوق الكلمة في متن الحجرية</w:t>
      </w:r>
      <w:r w:rsidR="00527246">
        <w:rPr>
          <w:rtl/>
        </w:rPr>
        <w:t>:</w:t>
      </w:r>
      <w:r w:rsidRPr="007B62FF">
        <w:rPr>
          <w:rtl/>
        </w:rPr>
        <w:t xml:space="preserve"> القسري نسخة بدل.</w:t>
      </w:r>
    </w:p>
    <w:p w:rsidR="0017382C" w:rsidRPr="007B62FF" w:rsidRDefault="0017382C" w:rsidP="0017382C">
      <w:pPr>
        <w:pStyle w:val="libFootnote0"/>
        <w:rPr>
          <w:rtl/>
        </w:rPr>
      </w:pPr>
      <w:r w:rsidRPr="007B62FF">
        <w:rPr>
          <w:rtl/>
        </w:rPr>
        <w:t>(9) تهذيب الأحكام 6</w:t>
      </w:r>
      <w:r w:rsidR="00527246">
        <w:rPr>
          <w:rtl/>
        </w:rPr>
        <w:t>:</w:t>
      </w:r>
      <w:r w:rsidRPr="007B62FF">
        <w:rPr>
          <w:rtl/>
        </w:rPr>
        <w:t xml:space="preserve"> 20 / 45.</w:t>
      </w:r>
    </w:p>
    <w:p w:rsidR="0017382C" w:rsidRPr="007B62FF" w:rsidRDefault="0017382C" w:rsidP="0017382C">
      <w:pPr>
        <w:pStyle w:val="libFootnote0"/>
        <w:rPr>
          <w:rtl/>
        </w:rPr>
      </w:pPr>
      <w:r w:rsidRPr="007B62FF">
        <w:rPr>
          <w:rtl/>
        </w:rPr>
        <w:t>(10) كامل الزيارات</w:t>
      </w:r>
      <w:r w:rsidR="00527246">
        <w:rPr>
          <w:rtl/>
        </w:rPr>
        <w:t>:</w:t>
      </w:r>
      <w:r w:rsidRPr="007B62FF">
        <w:rPr>
          <w:rtl/>
        </w:rPr>
        <w:t xml:space="preserve"> 38 باب 10 ح 1</w:t>
      </w:r>
      <w:r w:rsidR="00527246">
        <w:rPr>
          <w:rtl/>
        </w:rPr>
        <w:t>،</w:t>
      </w:r>
      <w:r w:rsidRPr="007B62FF">
        <w:rPr>
          <w:rtl/>
        </w:rPr>
        <w:t xml:space="preserve"> وفيه</w:t>
      </w:r>
      <w:r w:rsidR="00527246">
        <w:rPr>
          <w:rtl/>
        </w:rPr>
        <w:t>:</w:t>
      </w:r>
      <w:r w:rsidRPr="007B62FF">
        <w:rPr>
          <w:rtl/>
        </w:rPr>
        <w:t xml:space="preserve"> البصري.</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أبي وهب القصري </w:t>
      </w:r>
      <w:r w:rsidRPr="0017382C">
        <w:rPr>
          <w:rStyle w:val="libFootnotenumChar"/>
          <w:rtl/>
        </w:rPr>
        <w:t>(1)</w:t>
      </w:r>
      <w:r>
        <w:rPr>
          <w:rtl/>
        </w:rPr>
        <w:t>.</w:t>
      </w:r>
      <w:r w:rsidRPr="007B62FF">
        <w:rPr>
          <w:rtl/>
        </w:rPr>
        <w:t xml:space="preserve"> والظاهر أنّ تحريف عن</w:t>
      </w:r>
      <w:r w:rsidR="00527246">
        <w:rPr>
          <w:rtl/>
        </w:rPr>
        <w:t>،</w:t>
      </w:r>
      <w:r w:rsidRPr="007B62FF">
        <w:rPr>
          <w:rtl/>
        </w:rPr>
        <w:t xml:space="preserve"> بابن</w:t>
      </w:r>
      <w:r w:rsidR="00527246">
        <w:rPr>
          <w:rtl/>
        </w:rPr>
        <w:t>،</w:t>
      </w:r>
      <w:r w:rsidRPr="007B62FF">
        <w:rPr>
          <w:rtl/>
        </w:rPr>
        <w:t xml:space="preserve"> من قلم النساخ</w:t>
      </w:r>
      <w:r w:rsidR="00527246">
        <w:rPr>
          <w:rtl/>
        </w:rPr>
        <w:t>؛</w:t>
      </w:r>
      <w:r w:rsidRPr="007B62FF">
        <w:rPr>
          <w:rtl/>
        </w:rPr>
        <w:t xml:space="preserve"> ويؤيّده رواية الحسين بن سعيد عن أبي وهب مرتين فيه في باب من ادعى الإمامة وليس لها بأهل </w:t>
      </w:r>
      <w:r w:rsidRPr="0017382C">
        <w:rPr>
          <w:rStyle w:val="libFootnotenumChar"/>
          <w:rtl/>
        </w:rPr>
        <w:t>(2)</w:t>
      </w:r>
      <w:r>
        <w:rPr>
          <w:rtl/>
        </w:rPr>
        <w:t>.</w:t>
      </w:r>
    </w:p>
    <w:p w:rsidR="0017382C" w:rsidRDefault="0017382C" w:rsidP="00E10B1D">
      <w:pPr>
        <w:pStyle w:val="Heading3"/>
        <w:rPr>
          <w:rtl/>
        </w:rPr>
      </w:pPr>
      <w:bookmarkStart w:id="1032" w:name="_Toc394922252"/>
      <w:r w:rsidRPr="004F14F2">
        <w:rPr>
          <w:rtl/>
        </w:rPr>
        <w:t>[3337] أبو هارون السنجي</w:t>
      </w:r>
      <w:r w:rsidR="00527246">
        <w:rPr>
          <w:rtl/>
        </w:rPr>
        <w:t>:</w:t>
      </w:r>
      <w:bookmarkEnd w:id="1032"/>
    </w:p>
    <w:p w:rsidR="0017382C" w:rsidRPr="007B62FF" w:rsidRDefault="0017382C" w:rsidP="0017382C">
      <w:pPr>
        <w:pStyle w:val="libNormal"/>
        <w:rPr>
          <w:rtl/>
        </w:rPr>
      </w:pPr>
      <w:r w:rsidRPr="007B62FF">
        <w:rPr>
          <w:rtl/>
        </w:rPr>
        <w:t xml:space="preserve">له كتاب في النجاشي يرويه عنه عبيس بن هشام </w:t>
      </w:r>
      <w:r w:rsidRPr="0017382C">
        <w:rPr>
          <w:rStyle w:val="libFootnotenumChar"/>
          <w:rtl/>
        </w:rPr>
        <w:t>(3)</w:t>
      </w:r>
      <w:r w:rsidR="00527246">
        <w:rPr>
          <w:rtl/>
        </w:rPr>
        <w:t>،</w:t>
      </w:r>
      <w:r w:rsidRPr="007B62FF">
        <w:rPr>
          <w:rtl/>
        </w:rPr>
        <w:t xml:space="preserve"> وفي الفهرست</w:t>
      </w:r>
      <w:r w:rsidR="00527246">
        <w:rPr>
          <w:rtl/>
        </w:rPr>
        <w:t>:</w:t>
      </w:r>
      <w:r w:rsidRPr="007B62FF">
        <w:rPr>
          <w:rtl/>
        </w:rPr>
        <w:t xml:space="preserve"> يرويه عنه القاسم بن إسماعيل القرشي </w:t>
      </w:r>
      <w:r w:rsidRPr="0017382C">
        <w:rPr>
          <w:rStyle w:val="libFootnotenumChar"/>
          <w:rtl/>
        </w:rPr>
        <w:t>(4)</w:t>
      </w:r>
      <w:r>
        <w:rPr>
          <w:rtl/>
        </w:rPr>
        <w:t>.</w:t>
      </w:r>
      <w:r w:rsidRPr="007B62FF">
        <w:rPr>
          <w:rtl/>
        </w:rPr>
        <w:t xml:space="preserve"> وظاهرهما كونه من مؤلّفي الإمامية</w:t>
      </w:r>
      <w:r w:rsidR="00527246">
        <w:rPr>
          <w:rtl/>
        </w:rPr>
        <w:t>،</w:t>
      </w:r>
      <w:r w:rsidRPr="007B62FF">
        <w:rPr>
          <w:rtl/>
        </w:rPr>
        <w:t xml:space="preserve"> ورواية الجماعة كتابه تشير إلى الجلالة.</w:t>
      </w:r>
    </w:p>
    <w:p w:rsidR="0017382C" w:rsidRDefault="0017382C" w:rsidP="00E10B1D">
      <w:pPr>
        <w:pStyle w:val="Heading3"/>
        <w:rPr>
          <w:rtl/>
        </w:rPr>
      </w:pPr>
      <w:bookmarkStart w:id="1033" w:name="_Toc394922253"/>
      <w:r w:rsidRPr="004F14F2">
        <w:rPr>
          <w:rtl/>
        </w:rPr>
        <w:t>[3338] أبو الهُذيل</w:t>
      </w:r>
      <w:r w:rsidR="00527246">
        <w:rPr>
          <w:rtl/>
        </w:rPr>
        <w:t>:</w:t>
      </w:r>
      <w:bookmarkEnd w:id="1033"/>
    </w:p>
    <w:p w:rsidR="0017382C" w:rsidRPr="007B62FF" w:rsidRDefault="0017382C" w:rsidP="0017382C">
      <w:pPr>
        <w:pStyle w:val="libNormal"/>
        <w:rPr>
          <w:rtl/>
        </w:rPr>
      </w:pPr>
      <w:r w:rsidRPr="007B62FF">
        <w:rPr>
          <w:rtl/>
        </w:rPr>
        <w:t xml:space="preserve">من أصحاب الصادق </w:t>
      </w:r>
      <w:r w:rsidRPr="0017382C">
        <w:rPr>
          <w:rStyle w:val="libAlaemChar"/>
          <w:rtl/>
        </w:rPr>
        <w:t>عليه‌السلام</w:t>
      </w:r>
      <w:r w:rsidRPr="007B62FF">
        <w:rPr>
          <w:rtl/>
        </w:rPr>
        <w:t xml:space="preserve"> </w:t>
      </w:r>
      <w:r w:rsidRPr="0017382C">
        <w:rPr>
          <w:rStyle w:val="libFootnotenumChar"/>
          <w:rtl/>
        </w:rPr>
        <w:t>(5)</w:t>
      </w:r>
      <w:r>
        <w:rPr>
          <w:rtl/>
        </w:rPr>
        <w:t>.</w:t>
      </w:r>
    </w:p>
    <w:p w:rsidR="0017382C" w:rsidRDefault="0017382C" w:rsidP="00E10B1D">
      <w:pPr>
        <w:pStyle w:val="Heading3"/>
        <w:rPr>
          <w:rtl/>
        </w:rPr>
      </w:pPr>
      <w:bookmarkStart w:id="1034" w:name="_Toc394922254"/>
      <w:r w:rsidRPr="004F14F2">
        <w:rPr>
          <w:rtl/>
        </w:rPr>
        <w:t>[3339] أبو هريرة البزّاز</w:t>
      </w:r>
      <w:r w:rsidR="00527246">
        <w:rPr>
          <w:rtl/>
        </w:rPr>
        <w:t>:</w:t>
      </w:r>
      <w:bookmarkEnd w:id="1034"/>
    </w:p>
    <w:p w:rsidR="0017382C" w:rsidRPr="007B62FF" w:rsidRDefault="0017382C" w:rsidP="0017382C">
      <w:pPr>
        <w:pStyle w:val="libNormal"/>
        <w:rPr>
          <w:rtl/>
        </w:rPr>
      </w:pPr>
      <w:r w:rsidRPr="007B62FF">
        <w:rPr>
          <w:rtl/>
        </w:rPr>
        <w:t>في الوجيزة</w:t>
      </w:r>
      <w:r w:rsidR="00527246">
        <w:rPr>
          <w:rtl/>
        </w:rPr>
        <w:t>:</w:t>
      </w:r>
      <w:r w:rsidRPr="007B62FF">
        <w:rPr>
          <w:rtl/>
        </w:rPr>
        <w:t xml:space="preserve"> ممدوح </w:t>
      </w:r>
      <w:r w:rsidRPr="0017382C">
        <w:rPr>
          <w:rStyle w:val="libFootnotenumChar"/>
          <w:rtl/>
        </w:rPr>
        <w:t>(6)</w:t>
      </w:r>
      <w:r w:rsidR="00527246">
        <w:rPr>
          <w:rtl/>
        </w:rPr>
        <w:t>،</w:t>
      </w:r>
      <w:r w:rsidRPr="007B62FF">
        <w:rPr>
          <w:rtl/>
        </w:rPr>
        <w:t xml:space="preserve"> وفي الخلاصة في القسم الأول</w:t>
      </w:r>
      <w:r w:rsidR="00527246">
        <w:rPr>
          <w:rtl/>
        </w:rPr>
        <w:t>:</w:t>
      </w:r>
      <w:r w:rsidRPr="007B62FF">
        <w:rPr>
          <w:rtl/>
        </w:rPr>
        <w:t xml:space="preserve"> قال العقيقي</w:t>
      </w:r>
      <w:r w:rsidR="00527246">
        <w:rPr>
          <w:rtl/>
        </w:rPr>
        <w:t>:</w:t>
      </w:r>
      <w:r w:rsidRPr="007B62FF">
        <w:rPr>
          <w:rtl/>
        </w:rPr>
        <w:t xml:space="preserve"> ترحّم عليه أبو عبد الله </w:t>
      </w:r>
      <w:r w:rsidRPr="0017382C">
        <w:rPr>
          <w:rStyle w:val="libAlaemChar"/>
          <w:rtl/>
        </w:rPr>
        <w:t>عليه‌السلام</w:t>
      </w:r>
      <w:r w:rsidR="00527246">
        <w:rPr>
          <w:rtl/>
        </w:rPr>
        <w:t>،</w:t>
      </w:r>
      <w:r w:rsidRPr="007B62FF">
        <w:rPr>
          <w:rtl/>
        </w:rPr>
        <w:t xml:space="preserve"> فقيل</w:t>
      </w:r>
      <w:r w:rsidR="00527246">
        <w:rPr>
          <w:rtl/>
        </w:rPr>
        <w:t>:</w:t>
      </w:r>
      <w:r w:rsidRPr="007B62FF">
        <w:rPr>
          <w:rtl/>
        </w:rPr>
        <w:t xml:space="preserve"> </w:t>
      </w:r>
      <w:r>
        <w:rPr>
          <w:rtl/>
        </w:rPr>
        <w:t>إنّه كان يشرب النبيذ</w:t>
      </w:r>
      <w:r w:rsidR="00527246">
        <w:rPr>
          <w:rtl/>
        </w:rPr>
        <w:t>؛</w:t>
      </w:r>
      <w:r>
        <w:rPr>
          <w:rtl/>
        </w:rPr>
        <w:t xml:space="preserve"> فقال</w:t>
      </w:r>
      <w:r w:rsidR="00527246">
        <w:rPr>
          <w:rtl/>
        </w:rPr>
        <w:t>:</w:t>
      </w:r>
      <w:r>
        <w:rPr>
          <w:rtl/>
        </w:rPr>
        <w:t xml:space="preserve"> أ</w:t>
      </w:r>
      <w:r w:rsidRPr="007B62FF">
        <w:rPr>
          <w:rtl/>
        </w:rPr>
        <w:t xml:space="preserve">يعزز على الله أنْ يغفر لمحبّ علي </w:t>
      </w:r>
      <w:r w:rsidRPr="0017382C">
        <w:rPr>
          <w:rStyle w:val="libAlaemChar"/>
          <w:rtl/>
        </w:rPr>
        <w:t>عليه‌السلام</w:t>
      </w:r>
      <w:r w:rsidRPr="007B62FF">
        <w:rPr>
          <w:rtl/>
        </w:rPr>
        <w:t xml:space="preserve"> على شرب النبيذ والخمر </w:t>
      </w:r>
      <w:r w:rsidRPr="0017382C">
        <w:rPr>
          <w:rStyle w:val="libFootnotenumChar"/>
          <w:rtl/>
        </w:rPr>
        <w:t>(7)</w:t>
      </w:r>
      <w:r>
        <w:rPr>
          <w:rtl/>
        </w:rPr>
        <w:t>؟!</w:t>
      </w:r>
      <w:r w:rsidRPr="007B62FF">
        <w:rPr>
          <w:rtl/>
        </w:rPr>
        <w:t xml:space="preserve"> وقال ابن شهرآشوب في المعالم في شعراء أهل البيت </w:t>
      </w:r>
      <w:r w:rsidRPr="0017382C">
        <w:rPr>
          <w:rStyle w:val="libAlaemChar"/>
          <w:rtl/>
        </w:rPr>
        <w:t>عليهم‌السلام</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الكافي 4</w:t>
      </w:r>
      <w:r w:rsidR="00527246">
        <w:rPr>
          <w:rtl/>
        </w:rPr>
        <w:t>:</w:t>
      </w:r>
      <w:r w:rsidRPr="007B62FF">
        <w:rPr>
          <w:rtl/>
        </w:rPr>
        <w:t xml:space="preserve"> 579 580 / 3.</w:t>
      </w:r>
    </w:p>
    <w:p w:rsidR="0017382C" w:rsidRPr="007B62FF" w:rsidRDefault="0017382C" w:rsidP="0017382C">
      <w:pPr>
        <w:pStyle w:val="libFootnote0"/>
        <w:rPr>
          <w:rtl/>
        </w:rPr>
      </w:pPr>
      <w:r w:rsidRPr="007B62FF">
        <w:rPr>
          <w:rtl/>
        </w:rPr>
        <w:t>(2) أُصول الكافي 1</w:t>
      </w:r>
      <w:r w:rsidR="00527246">
        <w:rPr>
          <w:rtl/>
        </w:rPr>
        <w:t>:</w:t>
      </w:r>
      <w:r w:rsidRPr="007B62FF">
        <w:rPr>
          <w:rtl/>
        </w:rPr>
        <w:t xml:space="preserve"> 305 / 1009.</w:t>
      </w:r>
    </w:p>
    <w:p w:rsidR="0017382C" w:rsidRPr="007B62FF" w:rsidRDefault="0017382C" w:rsidP="0017382C">
      <w:pPr>
        <w:pStyle w:val="libFootnote0"/>
        <w:rPr>
          <w:rtl/>
        </w:rPr>
      </w:pPr>
      <w:r w:rsidRPr="007B62FF">
        <w:rPr>
          <w:rtl/>
        </w:rPr>
        <w:t>(3) رجال النجاشي</w:t>
      </w:r>
      <w:r w:rsidR="00527246">
        <w:rPr>
          <w:rtl/>
        </w:rPr>
        <w:t>:</w:t>
      </w:r>
      <w:r w:rsidRPr="007B62FF">
        <w:rPr>
          <w:rtl/>
        </w:rPr>
        <w:t xml:space="preserve"> 455 / 1234.</w:t>
      </w:r>
    </w:p>
    <w:p w:rsidR="0017382C" w:rsidRPr="007B62FF" w:rsidRDefault="0017382C" w:rsidP="0017382C">
      <w:pPr>
        <w:pStyle w:val="libFootnote0"/>
        <w:rPr>
          <w:rtl/>
        </w:rPr>
      </w:pPr>
      <w:r w:rsidRPr="007B62FF">
        <w:rPr>
          <w:rtl/>
        </w:rPr>
        <w:t>(4) فهرست الشيخ</w:t>
      </w:r>
      <w:r w:rsidR="00527246">
        <w:rPr>
          <w:rtl/>
        </w:rPr>
        <w:t>:</w:t>
      </w:r>
      <w:r w:rsidRPr="007B62FF">
        <w:rPr>
          <w:rtl/>
        </w:rPr>
        <w:t xml:space="preserve"> 191 / 871</w:t>
      </w:r>
      <w:r w:rsidR="00527246">
        <w:rPr>
          <w:rtl/>
        </w:rPr>
        <w:t>،</w:t>
      </w:r>
      <w:r w:rsidRPr="007B62FF">
        <w:rPr>
          <w:rtl/>
        </w:rPr>
        <w:t xml:space="preserve"> يرويه عنه بواسطة عبيس بن هشام.</w:t>
      </w:r>
    </w:p>
    <w:p w:rsidR="0017382C" w:rsidRPr="007B62FF" w:rsidRDefault="0017382C" w:rsidP="0017382C">
      <w:pPr>
        <w:pStyle w:val="libFootnote0"/>
        <w:rPr>
          <w:rtl/>
        </w:rPr>
      </w:pPr>
      <w:r w:rsidRPr="007B62FF">
        <w:rPr>
          <w:rtl/>
        </w:rPr>
        <w:t>(5) رجال الشيخ</w:t>
      </w:r>
      <w:r w:rsidR="00527246">
        <w:rPr>
          <w:rtl/>
        </w:rPr>
        <w:t>:</w:t>
      </w:r>
      <w:r w:rsidRPr="007B62FF">
        <w:rPr>
          <w:rtl/>
        </w:rPr>
        <w:t xml:space="preserve"> 340 / 28.</w:t>
      </w:r>
    </w:p>
    <w:p w:rsidR="0017382C" w:rsidRPr="007B62FF" w:rsidRDefault="0017382C" w:rsidP="0017382C">
      <w:pPr>
        <w:pStyle w:val="libFootnote0"/>
        <w:rPr>
          <w:rtl/>
        </w:rPr>
      </w:pPr>
      <w:r w:rsidRPr="007B62FF">
        <w:rPr>
          <w:rtl/>
        </w:rPr>
        <w:t>(6) الوجيزة</w:t>
      </w:r>
      <w:r w:rsidR="00527246">
        <w:rPr>
          <w:rtl/>
        </w:rPr>
        <w:t>:</w:t>
      </w:r>
      <w:r w:rsidRPr="007B62FF">
        <w:rPr>
          <w:rtl/>
        </w:rPr>
        <w:t xml:space="preserve"> 64.</w:t>
      </w:r>
    </w:p>
    <w:p w:rsidR="0017382C" w:rsidRPr="007B62FF" w:rsidRDefault="0017382C" w:rsidP="0017382C">
      <w:pPr>
        <w:pStyle w:val="libFootnote0"/>
        <w:rPr>
          <w:rtl/>
        </w:rPr>
      </w:pPr>
      <w:r w:rsidRPr="007B62FF">
        <w:rPr>
          <w:rtl/>
        </w:rPr>
        <w:t>(7) رجال العلاّمة</w:t>
      </w:r>
      <w:r w:rsidR="00527246">
        <w:rPr>
          <w:rtl/>
        </w:rPr>
        <w:t>:</w:t>
      </w:r>
      <w:r w:rsidRPr="007B62FF">
        <w:rPr>
          <w:rtl/>
        </w:rPr>
        <w:t xml:space="preserve"> 191 / 42.</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المجاهدين</w:t>
      </w:r>
      <w:r w:rsidR="00527246">
        <w:rPr>
          <w:rtl/>
        </w:rPr>
        <w:t>:</w:t>
      </w:r>
      <w:r w:rsidRPr="007B62FF">
        <w:rPr>
          <w:rtl/>
        </w:rPr>
        <w:t xml:space="preserve"> أبو هريرة العجلي</w:t>
      </w:r>
      <w:r w:rsidR="00527246">
        <w:rPr>
          <w:rtl/>
        </w:rPr>
        <w:t>،</w:t>
      </w:r>
      <w:r w:rsidRPr="007B62FF">
        <w:rPr>
          <w:rtl/>
        </w:rPr>
        <w:t xml:space="preserve"> قال أبو بصير </w:t>
      </w:r>
      <w:r w:rsidRPr="0017382C">
        <w:rPr>
          <w:rStyle w:val="libFootnotenumChar"/>
          <w:rtl/>
        </w:rPr>
        <w:t>(1)</w:t>
      </w:r>
      <w:r w:rsidR="00527246">
        <w:rPr>
          <w:rtl/>
        </w:rPr>
        <w:t>:</w:t>
      </w:r>
      <w:r w:rsidRPr="007B62FF">
        <w:rPr>
          <w:rtl/>
        </w:rPr>
        <w:t xml:space="preserve"> قال أبو عبد الله </w:t>
      </w:r>
      <w:r w:rsidRPr="0017382C">
        <w:rPr>
          <w:rStyle w:val="libAlaemChar"/>
          <w:rtl/>
        </w:rPr>
        <w:t>عليه‌السلام</w:t>
      </w:r>
      <w:r w:rsidR="00527246">
        <w:rPr>
          <w:rtl/>
        </w:rPr>
        <w:t>:</w:t>
      </w:r>
      <w:r w:rsidRPr="007B62FF">
        <w:rPr>
          <w:rtl/>
        </w:rPr>
        <w:t xml:space="preserve"> من ينشدنا شعر أبي هريرة</w:t>
      </w:r>
      <w:r>
        <w:rPr>
          <w:rtl/>
        </w:rPr>
        <w:t>؟</w:t>
      </w:r>
      <w:r w:rsidRPr="007B62FF">
        <w:rPr>
          <w:rtl/>
        </w:rPr>
        <w:t xml:space="preserve"> قلت</w:t>
      </w:r>
      <w:r w:rsidR="00527246">
        <w:rPr>
          <w:rtl/>
        </w:rPr>
        <w:t>:</w:t>
      </w:r>
      <w:r w:rsidRPr="007B62FF">
        <w:rPr>
          <w:rtl/>
        </w:rPr>
        <w:t xml:space="preserve"> جعلت فداك إنّه كان يشرب</w:t>
      </w:r>
      <w:r w:rsidR="00527246">
        <w:rPr>
          <w:rtl/>
        </w:rPr>
        <w:t>،</w:t>
      </w:r>
      <w:r w:rsidRPr="007B62FF">
        <w:rPr>
          <w:rtl/>
        </w:rPr>
        <w:t xml:space="preserve"> فقال</w:t>
      </w:r>
      <w:r w:rsidR="00527246">
        <w:rPr>
          <w:rtl/>
        </w:rPr>
        <w:t>:</w:t>
      </w:r>
      <w:r w:rsidRPr="007B62FF">
        <w:rPr>
          <w:rtl/>
        </w:rPr>
        <w:t xml:space="preserve"> </w:t>
      </w:r>
      <w:r w:rsidRPr="0017382C">
        <w:rPr>
          <w:rStyle w:val="libAlaemChar"/>
          <w:rtl/>
        </w:rPr>
        <w:t>رحمه‌الله</w:t>
      </w:r>
      <w:r w:rsidR="00527246">
        <w:rPr>
          <w:rtl/>
        </w:rPr>
        <w:t>،</w:t>
      </w:r>
      <w:r w:rsidRPr="007B62FF">
        <w:rPr>
          <w:rtl/>
        </w:rPr>
        <w:t xml:space="preserve"> وما ذنب إلاّ ويغفره الله لولا بغض عليّ </w:t>
      </w:r>
      <w:r w:rsidRPr="0017382C">
        <w:rPr>
          <w:rStyle w:val="libAlaemChar"/>
          <w:rtl/>
        </w:rPr>
        <w:t>عليه‌السلام</w:t>
      </w:r>
      <w:r w:rsidRPr="007B62FF">
        <w:rPr>
          <w:rtl/>
        </w:rPr>
        <w:t xml:space="preserve"> </w:t>
      </w:r>
      <w:r w:rsidRPr="0017382C">
        <w:rPr>
          <w:rStyle w:val="libFootnotenumChar"/>
          <w:rtl/>
        </w:rPr>
        <w:t>(2)</w:t>
      </w:r>
      <w:r w:rsidR="00527246">
        <w:rPr>
          <w:rtl/>
        </w:rPr>
        <w:t>،</w:t>
      </w:r>
      <w:r w:rsidRPr="007B62FF">
        <w:rPr>
          <w:rtl/>
        </w:rPr>
        <w:t xml:space="preserve"> والظاهر اتحادهما.</w:t>
      </w:r>
    </w:p>
    <w:p w:rsidR="0017382C" w:rsidRDefault="0017382C" w:rsidP="00E10B1D">
      <w:pPr>
        <w:pStyle w:val="Heading3"/>
        <w:rPr>
          <w:rtl/>
        </w:rPr>
      </w:pPr>
      <w:bookmarkStart w:id="1035" w:name="_Toc394922255"/>
      <w:r w:rsidRPr="004F14F2">
        <w:rPr>
          <w:rtl/>
        </w:rPr>
        <w:t>[3340] أبو هلال الرازي</w:t>
      </w:r>
      <w:r w:rsidR="00527246">
        <w:rPr>
          <w:rtl/>
        </w:rPr>
        <w:t>:</w:t>
      </w:r>
      <w:bookmarkEnd w:id="1035"/>
    </w:p>
    <w:p w:rsidR="0017382C" w:rsidRPr="007B62FF" w:rsidRDefault="0017382C" w:rsidP="0017382C">
      <w:pPr>
        <w:pStyle w:val="libNormal"/>
        <w:rPr>
          <w:rtl/>
        </w:rPr>
      </w:pPr>
      <w:r w:rsidRPr="007B62FF">
        <w:rPr>
          <w:rtl/>
        </w:rPr>
        <w:t>عنه</w:t>
      </w:r>
      <w:r w:rsidR="00527246">
        <w:rPr>
          <w:rtl/>
        </w:rPr>
        <w:t>:</w:t>
      </w:r>
      <w:r w:rsidRPr="007B62FF">
        <w:rPr>
          <w:rtl/>
        </w:rPr>
        <w:t xml:space="preserve"> عبد الله بن مسكان</w:t>
      </w:r>
      <w:r w:rsidR="00527246">
        <w:rPr>
          <w:rtl/>
        </w:rPr>
        <w:t>،</w:t>
      </w:r>
      <w:r w:rsidRPr="007B62FF">
        <w:rPr>
          <w:rtl/>
        </w:rPr>
        <w:t xml:space="preserve"> في التهذيب</w:t>
      </w:r>
      <w:r w:rsidR="00527246">
        <w:rPr>
          <w:rtl/>
        </w:rPr>
        <w:t>،</w:t>
      </w:r>
      <w:r w:rsidRPr="007B62FF">
        <w:rPr>
          <w:rtl/>
        </w:rPr>
        <w:t xml:space="preserve"> في باب الوكالات </w:t>
      </w:r>
      <w:r w:rsidRPr="0017382C">
        <w:rPr>
          <w:rStyle w:val="libFootnotenumChar"/>
          <w:rtl/>
        </w:rPr>
        <w:t>(3)</w:t>
      </w:r>
      <w:r w:rsidR="00527246">
        <w:rPr>
          <w:rtl/>
        </w:rPr>
        <w:t>،</w:t>
      </w:r>
      <w:r w:rsidRPr="007B62FF">
        <w:rPr>
          <w:rtl/>
        </w:rPr>
        <w:t xml:space="preserve"> وفي باب أحكام الطلاق </w:t>
      </w:r>
      <w:r w:rsidRPr="0017382C">
        <w:rPr>
          <w:rStyle w:val="libFootnotenumChar"/>
          <w:rtl/>
        </w:rPr>
        <w:t>(4)</w:t>
      </w:r>
      <w:r w:rsidR="00527246">
        <w:rPr>
          <w:rtl/>
        </w:rPr>
        <w:t>،</w:t>
      </w:r>
      <w:r w:rsidRPr="007B62FF">
        <w:rPr>
          <w:rtl/>
        </w:rPr>
        <w:t xml:space="preserve"> وفي الإستبصار</w:t>
      </w:r>
      <w:r w:rsidR="00527246">
        <w:rPr>
          <w:rtl/>
        </w:rPr>
        <w:t>،</w:t>
      </w:r>
      <w:r w:rsidRPr="007B62FF">
        <w:rPr>
          <w:rtl/>
        </w:rPr>
        <w:t xml:space="preserve"> في باب الوكالة في الطلاق </w:t>
      </w:r>
      <w:r w:rsidRPr="0017382C">
        <w:rPr>
          <w:rStyle w:val="libFootnotenumChar"/>
          <w:rtl/>
        </w:rPr>
        <w:t>(5)</w:t>
      </w:r>
      <w:r w:rsidR="00527246">
        <w:rPr>
          <w:rtl/>
        </w:rPr>
        <w:t>،</w:t>
      </w:r>
      <w:r w:rsidRPr="007B62FF">
        <w:rPr>
          <w:rtl/>
        </w:rPr>
        <w:t xml:space="preserve"> وصفوان</w:t>
      </w:r>
      <w:r w:rsidR="00527246">
        <w:rPr>
          <w:rtl/>
        </w:rPr>
        <w:t>،</w:t>
      </w:r>
      <w:r w:rsidRPr="007B62FF">
        <w:rPr>
          <w:rtl/>
        </w:rPr>
        <w:t xml:space="preserve"> في التهذيب</w:t>
      </w:r>
      <w:r w:rsidR="00527246">
        <w:rPr>
          <w:rtl/>
        </w:rPr>
        <w:t>،</w:t>
      </w:r>
      <w:r w:rsidRPr="007B62FF">
        <w:rPr>
          <w:rtl/>
        </w:rPr>
        <w:t xml:space="preserve"> في باب الزيادات في فقه الحج </w:t>
      </w:r>
      <w:r w:rsidRPr="0017382C">
        <w:rPr>
          <w:rStyle w:val="libFootnotenumChar"/>
          <w:rtl/>
        </w:rPr>
        <w:t>(6)</w:t>
      </w:r>
      <w:r w:rsidR="00527246">
        <w:rPr>
          <w:rtl/>
        </w:rPr>
        <w:t>،</w:t>
      </w:r>
      <w:r w:rsidRPr="007B62FF">
        <w:rPr>
          <w:rtl/>
        </w:rPr>
        <w:t xml:space="preserve"> وعثمان بن عيسى</w:t>
      </w:r>
      <w:r w:rsidR="00527246">
        <w:rPr>
          <w:rtl/>
        </w:rPr>
        <w:t>،</w:t>
      </w:r>
      <w:r w:rsidRPr="007B62FF">
        <w:rPr>
          <w:rtl/>
        </w:rPr>
        <w:t xml:space="preserve"> فيه</w:t>
      </w:r>
      <w:r w:rsidR="00527246">
        <w:rPr>
          <w:rtl/>
        </w:rPr>
        <w:t>،</w:t>
      </w:r>
      <w:r w:rsidRPr="007B62FF">
        <w:rPr>
          <w:rtl/>
        </w:rPr>
        <w:t xml:space="preserve"> في باب الأحداث الغير الموجبة للطهارة من أبواب الزيادات </w:t>
      </w:r>
      <w:r w:rsidRPr="0017382C">
        <w:rPr>
          <w:rStyle w:val="libFootnotenumChar"/>
          <w:rtl/>
        </w:rPr>
        <w:t>(7)</w:t>
      </w:r>
      <w:r w:rsidR="00527246">
        <w:rPr>
          <w:rtl/>
        </w:rPr>
        <w:t>،</w:t>
      </w:r>
      <w:r w:rsidRPr="007B62FF">
        <w:rPr>
          <w:rtl/>
        </w:rPr>
        <w:t xml:space="preserve"> وحفص بن البختري </w:t>
      </w:r>
      <w:r w:rsidRPr="0017382C">
        <w:rPr>
          <w:rStyle w:val="libFootnotenumChar"/>
          <w:rtl/>
        </w:rPr>
        <w:t>(8)</w:t>
      </w:r>
      <w:r w:rsidR="00527246">
        <w:rPr>
          <w:rtl/>
        </w:rPr>
        <w:t>،</w:t>
      </w:r>
      <w:r w:rsidRPr="007B62FF">
        <w:rPr>
          <w:rtl/>
        </w:rPr>
        <w:t xml:space="preserve"> وحجاج الخشاب </w:t>
      </w:r>
      <w:r w:rsidRPr="0017382C">
        <w:rPr>
          <w:rStyle w:val="libFootnotenumChar"/>
          <w:rtl/>
        </w:rPr>
        <w:t>(9)</w:t>
      </w:r>
      <w:r>
        <w:rPr>
          <w:rtl/>
        </w:rPr>
        <w:t>.</w:t>
      </w:r>
    </w:p>
    <w:p w:rsidR="0017382C" w:rsidRDefault="0017382C" w:rsidP="00E10B1D">
      <w:pPr>
        <w:pStyle w:val="Heading3"/>
        <w:rPr>
          <w:rtl/>
        </w:rPr>
      </w:pPr>
      <w:bookmarkStart w:id="1036" w:name="_Toc394922256"/>
      <w:r w:rsidRPr="004F14F2">
        <w:rPr>
          <w:rtl/>
        </w:rPr>
        <w:t>[3341] أبو هلال</w:t>
      </w:r>
      <w:r w:rsidR="00527246">
        <w:rPr>
          <w:rtl/>
        </w:rPr>
        <w:t>:</w:t>
      </w:r>
      <w:bookmarkEnd w:id="1036"/>
    </w:p>
    <w:p w:rsidR="0017382C" w:rsidRPr="007B62FF" w:rsidRDefault="0017382C" w:rsidP="0017382C">
      <w:pPr>
        <w:pStyle w:val="libNormal"/>
        <w:rPr>
          <w:rtl/>
        </w:rPr>
      </w:pPr>
      <w:r w:rsidRPr="007B62FF">
        <w:rPr>
          <w:rtl/>
        </w:rPr>
        <w:t>الذي حدث عنه يعقوب بن سالم</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(10)</w:t>
      </w:r>
      <w:r w:rsidR="00527246">
        <w:rPr>
          <w:rtl/>
        </w:rPr>
        <w:t>،</w:t>
      </w:r>
      <w:r w:rsidRPr="007B62FF">
        <w:rPr>
          <w:rtl/>
        </w:rPr>
        <w:t xml:space="preserve"> ولعلّه الرازي المتقدّم.</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المصدر</w:t>
      </w:r>
      <w:r w:rsidR="00527246">
        <w:rPr>
          <w:rtl/>
        </w:rPr>
        <w:t>:</w:t>
      </w:r>
      <w:r w:rsidRPr="007B62FF">
        <w:rPr>
          <w:rtl/>
        </w:rPr>
        <w:t xml:space="preserve"> </w:t>
      </w:r>
      <w:r>
        <w:rPr>
          <w:rtl/>
        </w:rPr>
        <w:t>(</w:t>
      </w:r>
      <w:r w:rsidRPr="007B62FF">
        <w:rPr>
          <w:rtl/>
        </w:rPr>
        <w:t>أبو نصر</w:t>
      </w:r>
      <w:r>
        <w:rPr>
          <w:rtl/>
        </w:rPr>
        <w:t>)</w:t>
      </w:r>
    </w:p>
    <w:p w:rsidR="0017382C" w:rsidRPr="007B62FF" w:rsidRDefault="0017382C" w:rsidP="0017382C">
      <w:pPr>
        <w:pStyle w:val="libFootnote0"/>
        <w:rPr>
          <w:rtl/>
        </w:rPr>
      </w:pPr>
      <w:r w:rsidRPr="007B62FF">
        <w:rPr>
          <w:rtl/>
        </w:rPr>
        <w:t>(2) معالم العلماء</w:t>
      </w:r>
      <w:r w:rsidR="00527246">
        <w:rPr>
          <w:rtl/>
        </w:rPr>
        <w:t>:</w:t>
      </w:r>
      <w:r w:rsidRPr="007B62FF">
        <w:rPr>
          <w:rtl/>
        </w:rPr>
        <w:t xml:space="preserve"> 149.</w:t>
      </w:r>
    </w:p>
    <w:p w:rsidR="0017382C" w:rsidRPr="007B62FF" w:rsidRDefault="0017382C" w:rsidP="0017382C">
      <w:pPr>
        <w:pStyle w:val="libFootnote0"/>
        <w:rPr>
          <w:rtl/>
        </w:rPr>
      </w:pPr>
      <w:r w:rsidRPr="007B62FF">
        <w:rPr>
          <w:rtl/>
        </w:rPr>
        <w:t>(3) تهذيب الأحكام 6</w:t>
      </w:r>
      <w:r w:rsidR="00527246">
        <w:rPr>
          <w:rtl/>
        </w:rPr>
        <w:t>:</w:t>
      </w:r>
      <w:r w:rsidRPr="007B62FF">
        <w:rPr>
          <w:rtl/>
        </w:rPr>
        <w:t xml:space="preserve"> 214 / 505.</w:t>
      </w:r>
    </w:p>
    <w:p w:rsidR="0017382C" w:rsidRPr="007B62FF" w:rsidRDefault="0017382C" w:rsidP="0017382C">
      <w:pPr>
        <w:pStyle w:val="libFootnote0"/>
        <w:rPr>
          <w:rtl/>
        </w:rPr>
      </w:pPr>
      <w:r w:rsidRPr="007B62FF">
        <w:rPr>
          <w:rtl/>
        </w:rPr>
        <w:t>(4) تهذيب الأحكام 8</w:t>
      </w:r>
      <w:r w:rsidR="00527246">
        <w:rPr>
          <w:rtl/>
        </w:rPr>
        <w:t>:</w:t>
      </w:r>
      <w:r w:rsidRPr="007B62FF">
        <w:rPr>
          <w:rtl/>
        </w:rPr>
        <w:t xml:space="preserve"> 39 / 117.</w:t>
      </w:r>
    </w:p>
    <w:p w:rsidR="0017382C" w:rsidRPr="007B62FF" w:rsidRDefault="0017382C" w:rsidP="0017382C">
      <w:pPr>
        <w:pStyle w:val="libFootnote0"/>
        <w:rPr>
          <w:rtl/>
        </w:rPr>
      </w:pPr>
      <w:r w:rsidRPr="007B62FF">
        <w:rPr>
          <w:rtl/>
        </w:rPr>
        <w:t>(5) الاستبصار 3</w:t>
      </w:r>
      <w:r w:rsidR="00527246">
        <w:rPr>
          <w:rtl/>
        </w:rPr>
        <w:t>:</w:t>
      </w:r>
      <w:r w:rsidRPr="007B62FF">
        <w:rPr>
          <w:rtl/>
        </w:rPr>
        <w:t xml:space="preserve"> 278 / 988.</w:t>
      </w:r>
    </w:p>
    <w:p w:rsidR="0017382C" w:rsidRPr="007B62FF" w:rsidRDefault="0017382C" w:rsidP="0017382C">
      <w:pPr>
        <w:pStyle w:val="libFootnote0"/>
        <w:rPr>
          <w:rtl/>
        </w:rPr>
      </w:pPr>
      <w:r w:rsidRPr="007B62FF">
        <w:rPr>
          <w:rtl/>
        </w:rPr>
        <w:t>(6) تهذيب الأحكام 5</w:t>
      </w:r>
      <w:r w:rsidR="00527246">
        <w:rPr>
          <w:rtl/>
        </w:rPr>
        <w:t>:</w:t>
      </w:r>
      <w:r w:rsidRPr="007B62FF">
        <w:rPr>
          <w:rtl/>
        </w:rPr>
        <w:t xml:space="preserve"> 401 / 1397.</w:t>
      </w:r>
    </w:p>
    <w:p w:rsidR="0017382C" w:rsidRPr="007B62FF" w:rsidRDefault="0017382C" w:rsidP="0017382C">
      <w:pPr>
        <w:pStyle w:val="libFootnote0"/>
        <w:rPr>
          <w:rtl/>
        </w:rPr>
      </w:pPr>
      <w:r w:rsidRPr="007B62FF">
        <w:rPr>
          <w:rtl/>
        </w:rPr>
        <w:t>(7) تهذيب الأحكام 1</w:t>
      </w:r>
      <w:r w:rsidR="00527246">
        <w:rPr>
          <w:rtl/>
        </w:rPr>
        <w:t>:</w:t>
      </w:r>
      <w:r w:rsidRPr="007B62FF">
        <w:rPr>
          <w:rtl/>
        </w:rPr>
        <w:t xml:space="preserve"> 349 / 1026</w:t>
      </w:r>
      <w:r w:rsidR="00527246">
        <w:rPr>
          <w:rtl/>
        </w:rPr>
        <w:t>،</w:t>
      </w:r>
      <w:r w:rsidRPr="007B62FF">
        <w:rPr>
          <w:rtl/>
        </w:rPr>
        <w:t xml:space="preserve"> في باب الأحداث الموجبة للطهارة.</w:t>
      </w:r>
    </w:p>
    <w:p w:rsidR="0017382C" w:rsidRPr="007B62FF" w:rsidRDefault="0017382C" w:rsidP="0017382C">
      <w:pPr>
        <w:pStyle w:val="libFootnote0"/>
        <w:rPr>
          <w:rtl/>
        </w:rPr>
      </w:pPr>
      <w:r w:rsidRPr="007B62FF">
        <w:rPr>
          <w:rtl/>
        </w:rPr>
        <w:t>(8) تهذيب الأحكام 5</w:t>
      </w:r>
      <w:r w:rsidR="00527246">
        <w:rPr>
          <w:rtl/>
        </w:rPr>
        <w:t>:</w:t>
      </w:r>
      <w:r w:rsidRPr="007B62FF">
        <w:rPr>
          <w:rtl/>
        </w:rPr>
        <w:t xml:space="preserve"> 463 / 1618.</w:t>
      </w:r>
    </w:p>
    <w:p w:rsidR="0017382C" w:rsidRPr="007B62FF" w:rsidRDefault="0017382C" w:rsidP="0017382C">
      <w:pPr>
        <w:pStyle w:val="libFootnote0"/>
        <w:rPr>
          <w:rtl/>
        </w:rPr>
      </w:pPr>
      <w:r w:rsidRPr="007B62FF">
        <w:rPr>
          <w:rtl/>
        </w:rPr>
        <w:t>(9) تهذيب الأحكام 1</w:t>
      </w:r>
      <w:r w:rsidR="00527246">
        <w:rPr>
          <w:rtl/>
        </w:rPr>
        <w:t>:</w:t>
      </w:r>
      <w:r w:rsidRPr="007B62FF">
        <w:rPr>
          <w:rtl/>
        </w:rPr>
        <w:t xml:space="preserve"> 222 / 637.</w:t>
      </w:r>
    </w:p>
    <w:p w:rsidR="0017382C" w:rsidRPr="007B62FF" w:rsidRDefault="0017382C" w:rsidP="0017382C">
      <w:pPr>
        <w:pStyle w:val="libFootnote0"/>
        <w:rPr>
          <w:rtl/>
        </w:rPr>
      </w:pPr>
      <w:r w:rsidRPr="007B62FF">
        <w:rPr>
          <w:rtl/>
        </w:rPr>
        <w:t>(10) رجال الشيخ</w:t>
      </w:r>
      <w:r w:rsidR="00527246">
        <w:rPr>
          <w:rtl/>
        </w:rPr>
        <w:t>:</w:t>
      </w:r>
      <w:r w:rsidRPr="007B62FF">
        <w:rPr>
          <w:rtl/>
        </w:rPr>
        <w:t xml:space="preserve"> 340 / 29.</w:t>
      </w:r>
    </w:p>
    <w:p w:rsidR="0017382C" w:rsidRDefault="0017382C" w:rsidP="00C613E8">
      <w:pPr>
        <w:pStyle w:val="libNormal"/>
        <w:rPr>
          <w:rtl/>
        </w:rPr>
      </w:pPr>
      <w:r>
        <w:rPr>
          <w:rtl/>
        </w:rPr>
        <w:br w:type="page"/>
      </w:r>
    </w:p>
    <w:p w:rsidR="0017382C" w:rsidRDefault="0017382C" w:rsidP="00E10B1D">
      <w:pPr>
        <w:pStyle w:val="Heading3"/>
        <w:rPr>
          <w:rtl/>
        </w:rPr>
      </w:pPr>
      <w:bookmarkStart w:id="1037" w:name="_Toc394922257"/>
      <w:r w:rsidRPr="004F14F2">
        <w:rPr>
          <w:rtl/>
        </w:rPr>
        <w:lastRenderedPageBreak/>
        <w:t>[3342] أبو يحيى الحنّاط</w:t>
      </w:r>
      <w:r w:rsidR="00527246">
        <w:rPr>
          <w:rtl/>
        </w:rPr>
        <w:t>:</w:t>
      </w:r>
      <w:bookmarkEnd w:id="1037"/>
    </w:p>
    <w:p w:rsidR="0017382C" w:rsidRPr="007B62FF" w:rsidRDefault="0017382C" w:rsidP="0017382C">
      <w:pPr>
        <w:pStyle w:val="libNormal"/>
        <w:rPr>
          <w:rtl/>
        </w:rPr>
      </w:pPr>
      <w:r w:rsidRPr="007B62FF">
        <w:rPr>
          <w:rtl/>
        </w:rPr>
        <w:t>له كتاب في الفهرست</w:t>
      </w:r>
      <w:r w:rsidR="00527246">
        <w:rPr>
          <w:rtl/>
        </w:rPr>
        <w:t>،</w:t>
      </w:r>
      <w:r w:rsidRPr="007B62FF">
        <w:rPr>
          <w:rtl/>
        </w:rPr>
        <w:t xml:space="preserve"> يرويه عنه الحسن بن محبوب </w:t>
      </w:r>
      <w:r w:rsidRPr="0017382C">
        <w:rPr>
          <w:rStyle w:val="libFootnotenumChar"/>
          <w:rtl/>
        </w:rPr>
        <w:t>(1)</w:t>
      </w:r>
      <w:r w:rsidR="00527246">
        <w:rPr>
          <w:rtl/>
        </w:rPr>
        <w:t>،</w:t>
      </w:r>
      <w:r w:rsidRPr="007B62FF">
        <w:rPr>
          <w:rtl/>
        </w:rPr>
        <w:t xml:space="preserve"> وفي النجاشي</w:t>
      </w:r>
      <w:r w:rsidR="00527246">
        <w:rPr>
          <w:rtl/>
        </w:rPr>
        <w:t>:</w:t>
      </w:r>
      <w:r w:rsidRPr="007B62FF">
        <w:rPr>
          <w:rtl/>
        </w:rPr>
        <w:t xml:space="preserve"> يرويه عنه الحسن بن محمد بن سماعة </w:t>
      </w:r>
      <w:r w:rsidRPr="0017382C">
        <w:rPr>
          <w:rStyle w:val="libFootnotenumChar"/>
          <w:rtl/>
        </w:rPr>
        <w:t>(2)</w:t>
      </w:r>
      <w:r>
        <w:rPr>
          <w:rtl/>
        </w:rPr>
        <w:t>.</w:t>
      </w:r>
      <w:r w:rsidRPr="007B62FF">
        <w:rPr>
          <w:rtl/>
        </w:rPr>
        <w:t xml:space="preserve"> وعنه</w:t>
      </w:r>
      <w:r w:rsidR="00527246">
        <w:rPr>
          <w:rtl/>
        </w:rPr>
        <w:t>:</w:t>
      </w:r>
      <w:r w:rsidRPr="007B62FF">
        <w:rPr>
          <w:rtl/>
        </w:rPr>
        <w:t xml:space="preserve"> ابن محبوب وعلي بن الحكم جميعاً</w:t>
      </w:r>
      <w:r w:rsidR="00527246">
        <w:rPr>
          <w:rtl/>
        </w:rPr>
        <w:t>،</w:t>
      </w:r>
      <w:r w:rsidRPr="007B62FF">
        <w:rPr>
          <w:rtl/>
        </w:rPr>
        <w:t xml:space="preserve"> في التهذيب</w:t>
      </w:r>
      <w:r w:rsidR="00527246">
        <w:rPr>
          <w:rtl/>
        </w:rPr>
        <w:t>،</w:t>
      </w:r>
      <w:r w:rsidRPr="007B62FF">
        <w:rPr>
          <w:rtl/>
        </w:rPr>
        <w:t xml:space="preserve"> في باب نوافل الصلاة في السفر </w:t>
      </w:r>
      <w:r w:rsidRPr="0017382C">
        <w:rPr>
          <w:rStyle w:val="libFootnotenumChar"/>
          <w:rtl/>
        </w:rPr>
        <w:t>(3)</w:t>
      </w:r>
      <w:r w:rsidR="00527246">
        <w:rPr>
          <w:rtl/>
        </w:rPr>
        <w:t>،</w:t>
      </w:r>
      <w:r w:rsidRPr="007B62FF">
        <w:rPr>
          <w:rtl/>
        </w:rPr>
        <w:t xml:space="preserve"> وابن بكير</w:t>
      </w:r>
      <w:r w:rsidR="00527246">
        <w:rPr>
          <w:rtl/>
        </w:rPr>
        <w:t>،</w:t>
      </w:r>
      <w:r w:rsidRPr="007B62FF">
        <w:rPr>
          <w:rtl/>
        </w:rPr>
        <w:t xml:space="preserve"> في الكافي</w:t>
      </w:r>
      <w:r w:rsidR="00527246">
        <w:rPr>
          <w:rtl/>
        </w:rPr>
        <w:t>،</w:t>
      </w:r>
      <w:r w:rsidRPr="007B62FF">
        <w:rPr>
          <w:rtl/>
        </w:rPr>
        <w:t xml:space="preserve"> في باب نوادر في الرضاع </w:t>
      </w:r>
      <w:r w:rsidRPr="0017382C">
        <w:rPr>
          <w:rStyle w:val="libFootnotenumChar"/>
          <w:rtl/>
        </w:rPr>
        <w:t>(4)</w:t>
      </w:r>
      <w:r w:rsidR="00527246">
        <w:rPr>
          <w:rtl/>
        </w:rPr>
        <w:t>،</w:t>
      </w:r>
      <w:r w:rsidRPr="007B62FF">
        <w:rPr>
          <w:rtl/>
        </w:rPr>
        <w:t xml:space="preserve"> وإبراهيم بن محمّد الأشعري </w:t>
      </w:r>
      <w:r w:rsidRPr="0017382C">
        <w:rPr>
          <w:rStyle w:val="libFootnotenumChar"/>
          <w:rtl/>
        </w:rPr>
        <w:t>(5)</w:t>
      </w:r>
      <w:r>
        <w:rPr>
          <w:rtl/>
        </w:rPr>
        <w:t>.</w:t>
      </w:r>
    </w:p>
    <w:p w:rsidR="0017382C" w:rsidRPr="007B62FF" w:rsidRDefault="0017382C" w:rsidP="0017382C">
      <w:pPr>
        <w:pStyle w:val="libNormal"/>
        <w:rPr>
          <w:rtl/>
        </w:rPr>
      </w:pPr>
      <w:r w:rsidRPr="007B62FF">
        <w:rPr>
          <w:rtl/>
        </w:rPr>
        <w:t>وزعم صاحب الجامع</w:t>
      </w:r>
      <w:r w:rsidR="00527246">
        <w:rPr>
          <w:rtl/>
        </w:rPr>
        <w:t>:</w:t>
      </w:r>
      <w:r w:rsidRPr="007B62FF">
        <w:rPr>
          <w:rtl/>
        </w:rPr>
        <w:t xml:space="preserve"> أنّ أبا يحيى هذا هو محمّد بن مروان البصري </w:t>
      </w:r>
      <w:r w:rsidRPr="0017382C">
        <w:rPr>
          <w:rStyle w:val="libFootnotenumChar"/>
          <w:rtl/>
        </w:rPr>
        <w:t>(6)</w:t>
      </w:r>
      <w:r w:rsidR="00527246">
        <w:rPr>
          <w:rtl/>
        </w:rPr>
        <w:t>،</w:t>
      </w:r>
      <w:r w:rsidRPr="007B62FF">
        <w:rPr>
          <w:rtl/>
        </w:rPr>
        <w:t xml:space="preserve"> ولم أجد ما يستظهر منه ما زعمه</w:t>
      </w:r>
      <w:r w:rsidR="00527246">
        <w:rPr>
          <w:rtl/>
        </w:rPr>
        <w:t>،</w:t>
      </w:r>
      <w:r w:rsidRPr="007B62FF">
        <w:rPr>
          <w:rtl/>
        </w:rPr>
        <w:t xml:space="preserve"> وكيف كان هو إمامي ثقة أو ممدوح.</w:t>
      </w:r>
    </w:p>
    <w:p w:rsidR="0017382C" w:rsidRDefault="0017382C" w:rsidP="00E10B1D">
      <w:pPr>
        <w:pStyle w:val="Heading3"/>
        <w:rPr>
          <w:rtl/>
        </w:rPr>
      </w:pPr>
      <w:bookmarkStart w:id="1038" w:name="_Toc394922258"/>
      <w:r w:rsidRPr="004F14F2">
        <w:rPr>
          <w:rtl/>
        </w:rPr>
        <w:t>[3343] أبو يحيى الصنعاني</w:t>
      </w:r>
      <w:r w:rsidR="00527246">
        <w:rPr>
          <w:rtl/>
        </w:rPr>
        <w:t>:</w:t>
      </w:r>
      <w:bookmarkEnd w:id="1038"/>
    </w:p>
    <w:p w:rsidR="0017382C" w:rsidRPr="007B62FF" w:rsidRDefault="0017382C" w:rsidP="0017382C">
      <w:pPr>
        <w:pStyle w:val="libNormal"/>
        <w:rPr>
          <w:rtl/>
        </w:rPr>
      </w:pPr>
      <w:r w:rsidRPr="007B62FF">
        <w:rPr>
          <w:rtl/>
        </w:rPr>
        <w:t>قال ابن شهرآشوب في المناقب</w:t>
      </w:r>
      <w:r w:rsidR="00527246">
        <w:rPr>
          <w:rtl/>
        </w:rPr>
        <w:t>:</w:t>
      </w:r>
      <w:r w:rsidRPr="007B62FF">
        <w:rPr>
          <w:rtl/>
        </w:rPr>
        <w:t xml:space="preserve"> وقد ثبت بقول الثقات إشارة أبيه يعني الجواد </w:t>
      </w:r>
      <w:r w:rsidRPr="0017382C">
        <w:rPr>
          <w:rStyle w:val="libAlaemChar"/>
          <w:rtl/>
        </w:rPr>
        <w:t>عليه‌السلام</w:t>
      </w:r>
      <w:r w:rsidRPr="007B62FF">
        <w:rPr>
          <w:rtl/>
        </w:rPr>
        <w:t xml:space="preserve"> إليه</w:t>
      </w:r>
      <w:r w:rsidR="00527246">
        <w:rPr>
          <w:rtl/>
        </w:rPr>
        <w:t>،</w:t>
      </w:r>
      <w:r w:rsidRPr="007B62FF">
        <w:rPr>
          <w:rtl/>
        </w:rPr>
        <w:t xml:space="preserve"> منهم عمّه علي بن جعفر </w:t>
      </w:r>
      <w:r w:rsidRPr="0017382C">
        <w:rPr>
          <w:rStyle w:val="libAlaemChar"/>
          <w:rtl/>
        </w:rPr>
        <w:t>عليه‌السلام</w:t>
      </w:r>
      <w:r>
        <w:rPr>
          <w:rtl/>
        </w:rPr>
        <w:t>.</w:t>
      </w:r>
      <w:r w:rsidRPr="007B62FF">
        <w:rPr>
          <w:rtl/>
        </w:rPr>
        <w:t xml:space="preserve"> إلى أنْ قال</w:t>
      </w:r>
      <w:r w:rsidR="00527246">
        <w:rPr>
          <w:rtl/>
        </w:rPr>
        <w:t>:</w:t>
      </w:r>
      <w:r w:rsidRPr="007B62FF">
        <w:rPr>
          <w:rtl/>
        </w:rPr>
        <w:t xml:space="preserve"> وأبو يحيى الصنعاني </w:t>
      </w:r>
      <w:r w:rsidRPr="0017382C">
        <w:rPr>
          <w:rStyle w:val="libFootnotenumChar"/>
          <w:rtl/>
        </w:rPr>
        <w:t>(7)</w:t>
      </w:r>
      <w:r>
        <w:rPr>
          <w:rtl/>
        </w:rPr>
        <w:t>.</w:t>
      </w:r>
      <w:r w:rsidRPr="007B62FF">
        <w:rPr>
          <w:rtl/>
        </w:rPr>
        <w:t xml:space="preserve"> وبقرب منه ما في إعلام الورى للطبرسي </w:t>
      </w:r>
      <w:r w:rsidRPr="0017382C">
        <w:rPr>
          <w:rStyle w:val="libFootnotenumChar"/>
          <w:rtl/>
        </w:rPr>
        <w:t>(8)</w:t>
      </w:r>
      <w:r>
        <w:rPr>
          <w:rtl/>
        </w:rPr>
        <w:t>.</w:t>
      </w:r>
    </w:p>
    <w:p w:rsidR="0017382C" w:rsidRPr="007B62FF" w:rsidRDefault="0017382C" w:rsidP="0017382C">
      <w:pPr>
        <w:pStyle w:val="libNormal"/>
        <w:rPr>
          <w:rtl/>
        </w:rPr>
      </w:pPr>
      <w:r w:rsidRPr="007B62FF">
        <w:rPr>
          <w:rtl/>
        </w:rPr>
        <w:t xml:space="preserve">وفي الكافي في باب الأئمة </w:t>
      </w:r>
      <w:r w:rsidRPr="0017382C">
        <w:rPr>
          <w:rStyle w:val="libAlaemChar"/>
          <w:rtl/>
        </w:rPr>
        <w:t>عليهم‌السلام</w:t>
      </w:r>
      <w:r w:rsidRPr="007B62FF">
        <w:rPr>
          <w:rtl/>
        </w:rPr>
        <w:t xml:space="preserve"> يزدادون ليلة الجمعة</w:t>
      </w:r>
      <w:r w:rsidR="00527246">
        <w:rPr>
          <w:rtl/>
        </w:rPr>
        <w:t>:</w:t>
      </w:r>
      <w:r w:rsidRPr="007B62FF">
        <w:rPr>
          <w:rtl/>
        </w:rPr>
        <w:t xml:space="preserve"> عن أحمد</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فهرست الشيخ</w:t>
      </w:r>
      <w:r w:rsidR="00527246">
        <w:rPr>
          <w:rtl/>
        </w:rPr>
        <w:t>:</w:t>
      </w:r>
      <w:r w:rsidRPr="007B62FF">
        <w:rPr>
          <w:rtl/>
        </w:rPr>
        <w:t xml:space="preserve"> 189 / 845.</w:t>
      </w:r>
    </w:p>
    <w:p w:rsidR="0017382C" w:rsidRPr="007B62FF" w:rsidRDefault="0017382C" w:rsidP="0017382C">
      <w:pPr>
        <w:pStyle w:val="libFootnote0"/>
        <w:rPr>
          <w:rtl/>
        </w:rPr>
      </w:pPr>
      <w:r w:rsidRPr="007B62FF">
        <w:rPr>
          <w:rtl/>
        </w:rPr>
        <w:t>(2) رجال النجاشي</w:t>
      </w:r>
      <w:r w:rsidR="00527246">
        <w:rPr>
          <w:rtl/>
        </w:rPr>
        <w:t>:</w:t>
      </w:r>
      <w:r w:rsidRPr="007B62FF">
        <w:rPr>
          <w:rtl/>
        </w:rPr>
        <w:t xml:space="preserve"> 456 / 1236.</w:t>
      </w:r>
    </w:p>
    <w:p w:rsidR="0017382C" w:rsidRPr="007B62FF" w:rsidRDefault="0017382C" w:rsidP="0017382C">
      <w:pPr>
        <w:pStyle w:val="libFootnote0"/>
        <w:rPr>
          <w:rtl/>
        </w:rPr>
      </w:pPr>
      <w:r w:rsidRPr="007B62FF">
        <w:rPr>
          <w:rtl/>
        </w:rPr>
        <w:t>(3) تهذيب الأحكام 2</w:t>
      </w:r>
      <w:r w:rsidR="00527246">
        <w:rPr>
          <w:rtl/>
        </w:rPr>
        <w:t>:</w:t>
      </w:r>
      <w:r w:rsidRPr="007B62FF">
        <w:rPr>
          <w:rtl/>
        </w:rPr>
        <w:t xml:space="preserve"> 16 / 44.</w:t>
      </w:r>
    </w:p>
    <w:p w:rsidR="0017382C" w:rsidRPr="007B62FF" w:rsidRDefault="0017382C" w:rsidP="0017382C">
      <w:pPr>
        <w:pStyle w:val="libFootnote0"/>
        <w:rPr>
          <w:rtl/>
        </w:rPr>
      </w:pPr>
      <w:r w:rsidRPr="007B62FF">
        <w:rPr>
          <w:rtl/>
        </w:rPr>
        <w:t>(4) الكافي 5</w:t>
      </w:r>
      <w:r w:rsidR="00527246">
        <w:rPr>
          <w:rtl/>
        </w:rPr>
        <w:t>:</w:t>
      </w:r>
      <w:r w:rsidRPr="007B62FF">
        <w:rPr>
          <w:rtl/>
        </w:rPr>
        <w:t xml:space="preserve"> 445 / 8.</w:t>
      </w:r>
    </w:p>
    <w:p w:rsidR="0017382C" w:rsidRPr="007B62FF" w:rsidRDefault="0017382C" w:rsidP="0017382C">
      <w:pPr>
        <w:pStyle w:val="libFootnote0"/>
        <w:rPr>
          <w:rtl/>
        </w:rPr>
      </w:pPr>
      <w:r w:rsidRPr="007B62FF">
        <w:rPr>
          <w:rtl/>
        </w:rPr>
        <w:t>(5) أُصول الكافي 2</w:t>
      </w:r>
      <w:r w:rsidR="00527246">
        <w:rPr>
          <w:rtl/>
        </w:rPr>
        <w:t>:</w:t>
      </w:r>
      <w:r w:rsidRPr="007B62FF">
        <w:rPr>
          <w:rtl/>
        </w:rPr>
        <w:t xml:space="preserve"> 198 / 15.</w:t>
      </w:r>
    </w:p>
    <w:p w:rsidR="0017382C" w:rsidRPr="007B62FF" w:rsidRDefault="0017382C" w:rsidP="0017382C">
      <w:pPr>
        <w:pStyle w:val="libFootnote0"/>
        <w:rPr>
          <w:rtl/>
        </w:rPr>
      </w:pPr>
      <w:r w:rsidRPr="007B62FF">
        <w:rPr>
          <w:rtl/>
        </w:rPr>
        <w:t>(6) جامع الرواة 2</w:t>
      </w:r>
      <w:r w:rsidR="00527246">
        <w:rPr>
          <w:rtl/>
        </w:rPr>
        <w:t>:</w:t>
      </w:r>
      <w:r w:rsidRPr="007B62FF">
        <w:rPr>
          <w:rtl/>
        </w:rPr>
        <w:t xml:space="preserve"> 424.</w:t>
      </w:r>
    </w:p>
    <w:p w:rsidR="0017382C" w:rsidRPr="007B62FF" w:rsidRDefault="0017382C" w:rsidP="0017382C">
      <w:pPr>
        <w:pStyle w:val="libFootnote0"/>
        <w:rPr>
          <w:rtl/>
        </w:rPr>
      </w:pPr>
      <w:r w:rsidRPr="007B62FF">
        <w:rPr>
          <w:rtl/>
        </w:rPr>
        <w:t>(7) مناقب ابن شهرآشوب 4</w:t>
      </w:r>
      <w:r w:rsidR="00527246">
        <w:rPr>
          <w:rtl/>
        </w:rPr>
        <w:t>:</w:t>
      </w:r>
      <w:r w:rsidRPr="007B62FF">
        <w:rPr>
          <w:rtl/>
        </w:rPr>
        <w:t xml:space="preserve"> 380.</w:t>
      </w:r>
    </w:p>
    <w:p w:rsidR="0017382C" w:rsidRPr="007B62FF" w:rsidRDefault="0017382C" w:rsidP="0017382C">
      <w:pPr>
        <w:pStyle w:val="libFootnote0"/>
        <w:rPr>
          <w:rtl/>
        </w:rPr>
      </w:pPr>
      <w:r w:rsidRPr="007B62FF">
        <w:rPr>
          <w:rtl/>
        </w:rPr>
        <w:t>(8) انظر إعلام الورى</w:t>
      </w:r>
      <w:r w:rsidR="00527246">
        <w:rPr>
          <w:rtl/>
        </w:rPr>
        <w:t>:</w:t>
      </w:r>
      <w:r w:rsidRPr="007B62FF">
        <w:rPr>
          <w:rtl/>
        </w:rPr>
        <w:t xml:space="preserve"> 347.</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ابن إدريس القمّي ومحمّد بن يحيى</w:t>
      </w:r>
      <w:r w:rsidR="00527246">
        <w:rPr>
          <w:rtl/>
        </w:rPr>
        <w:t>،</w:t>
      </w:r>
      <w:r w:rsidRPr="007B62FF">
        <w:rPr>
          <w:rtl/>
        </w:rPr>
        <w:t xml:space="preserve"> عن الحسن بن علي الكوفي</w:t>
      </w:r>
      <w:r w:rsidR="00527246">
        <w:rPr>
          <w:rtl/>
        </w:rPr>
        <w:t>،</w:t>
      </w:r>
      <w:r w:rsidRPr="007B62FF">
        <w:rPr>
          <w:rtl/>
        </w:rPr>
        <w:t xml:space="preserve"> عن موسى بن سعدان</w:t>
      </w:r>
      <w:r w:rsidR="00527246">
        <w:rPr>
          <w:rtl/>
        </w:rPr>
        <w:t>،</w:t>
      </w:r>
      <w:r w:rsidRPr="007B62FF">
        <w:rPr>
          <w:rtl/>
        </w:rPr>
        <w:t xml:space="preserve"> عن عبد الله بن أيوب</w:t>
      </w:r>
      <w:r w:rsidR="00527246">
        <w:rPr>
          <w:rtl/>
        </w:rPr>
        <w:t>،</w:t>
      </w:r>
      <w:r w:rsidRPr="007B62FF">
        <w:rPr>
          <w:rtl/>
        </w:rPr>
        <w:t xml:space="preserve"> عن أبي يحيى الصنعاني</w:t>
      </w:r>
      <w:r w:rsidR="00527246">
        <w:rPr>
          <w:rtl/>
        </w:rPr>
        <w:t>،</w:t>
      </w:r>
      <w:r w:rsidRPr="007B62FF">
        <w:rPr>
          <w:rtl/>
        </w:rPr>
        <w:t xml:space="preserve"> عن أبي عبد الله </w:t>
      </w:r>
      <w:r w:rsidRPr="0017382C">
        <w:rPr>
          <w:rStyle w:val="libAlaemChar"/>
          <w:rtl/>
        </w:rPr>
        <w:t>عليه‌السلام</w:t>
      </w:r>
      <w:r w:rsidRPr="007B62FF">
        <w:rPr>
          <w:rtl/>
        </w:rPr>
        <w:t xml:space="preserve"> قال</w:t>
      </w:r>
      <w:r w:rsidR="00527246">
        <w:rPr>
          <w:rtl/>
        </w:rPr>
        <w:t>:</w:t>
      </w:r>
      <w:r w:rsidRPr="007B62FF">
        <w:rPr>
          <w:rtl/>
        </w:rPr>
        <w:t xml:space="preserve"> قال لي</w:t>
      </w:r>
      <w:r w:rsidR="00527246">
        <w:rPr>
          <w:rtl/>
        </w:rPr>
        <w:t>:</w:t>
      </w:r>
      <w:r w:rsidRPr="007B62FF">
        <w:rPr>
          <w:rtl/>
        </w:rPr>
        <w:t xml:space="preserve"> يا أبا يحيى إنّ لنا في ليالي الجمعة لشأناً من الشأن</w:t>
      </w:r>
      <w:r w:rsidR="00527246">
        <w:rPr>
          <w:rtl/>
        </w:rPr>
        <w:t>،</w:t>
      </w:r>
      <w:r w:rsidRPr="007B62FF">
        <w:rPr>
          <w:rtl/>
        </w:rPr>
        <w:t xml:space="preserve"> قال</w:t>
      </w:r>
      <w:r w:rsidR="00527246">
        <w:rPr>
          <w:rtl/>
        </w:rPr>
        <w:t>:</w:t>
      </w:r>
      <w:r w:rsidRPr="007B62FF">
        <w:rPr>
          <w:rtl/>
        </w:rPr>
        <w:t xml:space="preserve"> قلت</w:t>
      </w:r>
      <w:r w:rsidR="00527246">
        <w:rPr>
          <w:rtl/>
        </w:rPr>
        <w:t>:</w:t>
      </w:r>
      <w:r w:rsidRPr="007B62FF">
        <w:rPr>
          <w:rtl/>
        </w:rPr>
        <w:t xml:space="preserve"> جعلت فداك وما ذاك الشأن</w:t>
      </w:r>
      <w:r>
        <w:rPr>
          <w:rtl/>
        </w:rPr>
        <w:t>؟</w:t>
      </w:r>
      <w:r w:rsidRPr="007B62FF">
        <w:rPr>
          <w:rtl/>
        </w:rPr>
        <w:t xml:space="preserve"> قال</w:t>
      </w:r>
      <w:r w:rsidR="00527246">
        <w:rPr>
          <w:rtl/>
        </w:rPr>
        <w:t>:</w:t>
      </w:r>
      <w:r w:rsidRPr="007B62FF">
        <w:rPr>
          <w:rtl/>
        </w:rPr>
        <w:t xml:space="preserve"> يؤذن لأرواح الأنبياء الموتى </w:t>
      </w:r>
      <w:r w:rsidRPr="0017382C">
        <w:rPr>
          <w:rStyle w:val="libAlaemChar"/>
          <w:rtl/>
        </w:rPr>
        <w:t>عليهم‌السلام</w:t>
      </w:r>
      <w:r w:rsidRPr="007B62FF">
        <w:rPr>
          <w:rtl/>
        </w:rPr>
        <w:t xml:space="preserve"> وأرواح الأوصياء الموتى وروح الوصي الذي بين أظهركم يعرج بها إلى السماء</w:t>
      </w:r>
      <w:r w:rsidR="00527246">
        <w:rPr>
          <w:rtl/>
        </w:rPr>
        <w:t>،</w:t>
      </w:r>
      <w:r w:rsidRPr="007B62FF">
        <w:rPr>
          <w:rtl/>
        </w:rPr>
        <w:t xml:space="preserve"> حتى توافي عرش ربّها فتطوف به أسبوعاً وتصلّي عند كلّ قائمة من قوائم العرش </w:t>
      </w:r>
      <w:r>
        <w:rPr>
          <w:rtl/>
        </w:rPr>
        <w:t>[</w:t>
      </w:r>
      <w:r w:rsidRPr="007B62FF">
        <w:rPr>
          <w:rtl/>
        </w:rPr>
        <w:t xml:space="preserve">ركعتين </w:t>
      </w:r>
      <w:r w:rsidRPr="0017382C">
        <w:rPr>
          <w:rStyle w:val="libFootnotenumChar"/>
          <w:rtl/>
        </w:rPr>
        <w:t>(1)</w:t>
      </w:r>
      <w:r>
        <w:rPr>
          <w:rtl/>
        </w:rPr>
        <w:t>]</w:t>
      </w:r>
      <w:r w:rsidRPr="007B62FF">
        <w:rPr>
          <w:rtl/>
        </w:rPr>
        <w:t xml:space="preserve"> ثمّ تردّ إلى الأبدان التي كانت فيها فتصبح الأنبياء والأوصياء قد ملئوا سروراً</w:t>
      </w:r>
      <w:r w:rsidR="00527246">
        <w:rPr>
          <w:rtl/>
        </w:rPr>
        <w:t>،</w:t>
      </w:r>
      <w:r w:rsidRPr="007B62FF">
        <w:rPr>
          <w:rtl/>
        </w:rPr>
        <w:t xml:space="preserve"> ويصبح الوصيّ الذي بين ظهرانيكم وقد زيد في علمه مثل جمّ الغفير </w:t>
      </w:r>
      <w:r w:rsidRPr="0017382C">
        <w:rPr>
          <w:rStyle w:val="libFootnotenumChar"/>
          <w:rtl/>
        </w:rPr>
        <w:t>(2)</w:t>
      </w:r>
      <w:r>
        <w:rPr>
          <w:rtl/>
        </w:rPr>
        <w:t>.</w:t>
      </w:r>
    </w:p>
    <w:p w:rsidR="0017382C" w:rsidRDefault="0017382C" w:rsidP="00E10B1D">
      <w:pPr>
        <w:pStyle w:val="Heading3"/>
        <w:rPr>
          <w:rtl/>
        </w:rPr>
      </w:pPr>
      <w:bookmarkStart w:id="1039" w:name="_Toc394922259"/>
      <w:r w:rsidRPr="004F14F2">
        <w:rPr>
          <w:rtl/>
        </w:rPr>
        <w:t>[3344] أبو يحيى كوكب الدم</w:t>
      </w:r>
      <w:r w:rsidR="00527246">
        <w:rPr>
          <w:rtl/>
        </w:rPr>
        <w:t>:</w:t>
      </w:r>
      <w:bookmarkEnd w:id="1039"/>
    </w:p>
    <w:p w:rsidR="0017382C" w:rsidRPr="007B62FF" w:rsidRDefault="0017382C" w:rsidP="0017382C">
      <w:pPr>
        <w:pStyle w:val="libNormal"/>
        <w:rPr>
          <w:rtl/>
        </w:rPr>
      </w:pPr>
      <w:r w:rsidRPr="007B62FF">
        <w:rPr>
          <w:rtl/>
        </w:rPr>
        <w:t>عنه</w:t>
      </w:r>
      <w:r w:rsidR="00527246">
        <w:rPr>
          <w:rtl/>
        </w:rPr>
        <w:t>:</w:t>
      </w:r>
      <w:r w:rsidRPr="007B62FF">
        <w:rPr>
          <w:rtl/>
        </w:rPr>
        <w:t xml:space="preserve"> الحسن بن محبوب</w:t>
      </w:r>
      <w:r w:rsidR="00527246">
        <w:rPr>
          <w:rtl/>
        </w:rPr>
        <w:t>،</w:t>
      </w:r>
      <w:r w:rsidRPr="007B62FF">
        <w:rPr>
          <w:rtl/>
        </w:rPr>
        <w:t xml:space="preserve"> في روضة الكافي </w:t>
      </w:r>
      <w:r w:rsidRPr="0017382C">
        <w:rPr>
          <w:rStyle w:val="libFootnotenumChar"/>
          <w:rtl/>
        </w:rPr>
        <w:t>(3)</w:t>
      </w:r>
      <w:r w:rsidR="00527246">
        <w:rPr>
          <w:rtl/>
        </w:rPr>
        <w:t>،</w:t>
      </w:r>
      <w:r w:rsidRPr="007B62FF">
        <w:rPr>
          <w:rtl/>
        </w:rPr>
        <w:t xml:space="preserve"> بعد حديث نوح </w:t>
      </w:r>
      <w:r w:rsidRPr="0017382C">
        <w:rPr>
          <w:rStyle w:val="libAlaemChar"/>
          <w:rtl/>
        </w:rPr>
        <w:t>عليه‌السلام</w:t>
      </w:r>
      <w:r w:rsidRPr="007B62FF">
        <w:rPr>
          <w:rtl/>
        </w:rPr>
        <w:t xml:space="preserve"> يوم القيامة. والظاهر أنّه الموصلي المذكور في الأصل </w:t>
      </w:r>
      <w:r w:rsidRPr="0017382C">
        <w:rPr>
          <w:rStyle w:val="libFootnotenumChar"/>
          <w:rtl/>
        </w:rPr>
        <w:t>(4)</w:t>
      </w:r>
      <w:r>
        <w:rPr>
          <w:rtl/>
        </w:rPr>
        <w:t>.</w:t>
      </w:r>
    </w:p>
    <w:p w:rsidR="0017382C" w:rsidRDefault="0017382C" w:rsidP="00E10B1D">
      <w:pPr>
        <w:pStyle w:val="Heading3"/>
        <w:rPr>
          <w:rtl/>
        </w:rPr>
      </w:pPr>
      <w:bookmarkStart w:id="1040" w:name="_Toc394922260"/>
      <w:r w:rsidRPr="004F14F2">
        <w:rPr>
          <w:rtl/>
        </w:rPr>
        <w:t>[3345] أبو يحيى الواسطي</w:t>
      </w:r>
      <w:r w:rsidR="00527246">
        <w:rPr>
          <w:rtl/>
        </w:rPr>
        <w:t>:</w:t>
      </w:r>
      <w:bookmarkEnd w:id="1040"/>
    </w:p>
    <w:p w:rsidR="0017382C" w:rsidRPr="007B62FF" w:rsidRDefault="0017382C" w:rsidP="0017382C">
      <w:pPr>
        <w:pStyle w:val="libNormal"/>
        <w:rPr>
          <w:rtl/>
        </w:rPr>
      </w:pPr>
      <w:r w:rsidRPr="007B62FF">
        <w:rPr>
          <w:rtl/>
        </w:rPr>
        <w:t>هو سهيل بن زياد</w:t>
      </w:r>
      <w:r w:rsidR="00527246">
        <w:rPr>
          <w:rtl/>
        </w:rPr>
        <w:t>،</w:t>
      </w:r>
      <w:r w:rsidRPr="007B62FF">
        <w:rPr>
          <w:rtl/>
        </w:rPr>
        <w:t xml:space="preserve"> وقد تقدّم </w:t>
      </w:r>
      <w:r w:rsidRPr="0017382C">
        <w:rPr>
          <w:rStyle w:val="libFootnotenumChar"/>
          <w:rtl/>
        </w:rPr>
        <w:t>(5)</w:t>
      </w:r>
      <w:r>
        <w:rPr>
          <w:rtl/>
        </w:rPr>
        <w:t>.</w:t>
      </w:r>
      <w:r w:rsidRPr="007B62FF">
        <w:rPr>
          <w:rtl/>
        </w:rPr>
        <w:t xml:space="preserve"> يروي عنه</w:t>
      </w:r>
      <w:r w:rsidR="00527246">
        <w:rPr>
          <w:rtl/>
        </w:rPr>
        <w:t>:</w:t>
      </w:r>
      <w:r w:rsidRPr="007B62FF">
        <w:rPr>
          <w:rtl/>
        </w:rPr>
        <w:t xml:space="preserve"> أحمد بن محمد بن عيسى كثيراً </w:t>
      </w:r>
      <w:r w:rsidRPr="0017382C">
        <w:rPr>
          <w:rStyle w:val="libFootnotenumChar"/>
          <w:rtl/>
        </w:rPr>
        <w:t>(6)</w:t>
      </w:r>
      <w:r w:rsidR="00527246">
        <w:rPr>
          <w:rtl/>
        </w:rPr>
        <w:t>،</w:t>
      </w:r>
      <w:r w:rsidRPr="007B62FF">
        <w:rPr>
          <w:rtl/>
        </w:rPr>
        <w:t xml:space="preserve"> ومحمد بن علي بن محبوب </w:t>
      </w:r>
      <w:r w:rsidRPr="0017382C">
        <w:rPr>
          <w:rStyle w:val="libFootnotenumChar"/>
          <w:rtl/>
        </w:rPr>
        <w:t>(7)</w:t>
      </w:r>
      <w:r w:rsidR="00527246">
        <w:rPr>
          <w:rtl/>
        </w:rPr>
        <w:t>،</w:t>
      </w:r>
      <w:r w:rsidRPr="007B62FF">
        <w:rPr>
          <w:rtl/>
        </w:rPr>
        <w:t xml:space="preserve"> ومحمد بن أحمد بن</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ما بين المعقوفتين لم يرد في الأصل والحجرية</w:t>
      </w:r>
      <w:r w:rsidR="00527246">
        <w:rPr>
          <w:rtl/>
        </w:rPr>
        <w:t>،</w:t>
      </w:r>
      <w:r w:rsidRPr="007B62FF">
        <w:rPr>
          <w:rtl/>
        </w:rPr>
        <w:t xml:space="preserve"> وأضفناه من المصدر.</w:t>
      </w:r>
    </w:p>
    <w:p w:rsidR="0017382C" w:rsidRPr="007B62FF" w:rsidRDefault="0017382C" w:rsidP="0017382C">
      <w:pPr>
        <w:pStyle w:val="libFootnote0"/>
        <w:rPr>
          <w:rtl/>
        </w:rPr>
      </w:pPr>
      <w:r w:rsidRPr="007B62FF">
        <w:rPr>
          <w:rtl/>
        </w:rPr>
        <w:t>(2) أُصول الكافي 1</w:t>
      </w:r>
      <w:r w:rsidR="00527246">
        <w:rPr>
          <w:rtl/>
        </w:rPr>
        <w:t>:</w:t>
      </w:r>
      <w:r w:rsidRPr="007B62FF">
        <w:rPr>
          <w:rtl/>
        </w:rPr>
        <w:t xml:space="preserve"> 197 198 / 1.</w:t>
      </w:r>
    </w:p>
    <w:p w:rsidR="0017382C" w:rsidRPr="007B62FF" w:rsidRDefault="0017382C" w:rsidP="0017382C">
      <w:pPr>
        <w:pStyle w:val="libFootnote0"/>
        <w:rPr>
          <w:rtl/>
        </w:rPr>
      </w:pPr>
      <w:r w:rsidRPr="007B62FF">
        <w:rPr>
          <w:rtl/>
        </w:rPr>
        <w:t>(3) الكافي 8</w:t>
      </w:r>
      <w:r w:rsidR="00527246">
        <w:rPr>
          <w:rtl/>
        </w:rPr>
        <w:t>:</w:t>
      </w:r>
      <w:r w:rsidRPr="007B62FF">
        <w:rPr>
          <w:rtl/>
        </w:rPr>
        <w:t xml:space="preserve"> 268 / 396.</w:t>
      </w:r>
    </w:p>
    <w:p w:rsidR="0017382C" w:rsidRPr="007B62FF" w:rsidRDefault="0017382C" w:rsidP="0017382C">
      <w:pPr>
        <w:pStyle w:val="libFootnote0"/>
        <w:rPr>
          <w:rtl/>
        </w:rPr>
      </w:pPr>
      <w:r w:rsidRPr="007B62FF">
        <w:rPr>
          <w:rtl/>
        </w:rPr>
        <w:t>(4) الوسائل 20</w:t>
      </w:r>
      <w:r w:rsidR="00527246">
        <w:rPr>
          <w:rtl/>
        </w:rPr>
        <w:t>:</w:t>
      </w:r>
      <w:r w:rsidRPr="007B62FF">
        <w:rPr>
          <w:rtl/>
        </w:rPr>
        <w:t xml:space="preserve"> 383 / 1409.</w:t>
      </w:r>
    </w:p>
    <w:p w:rsidR="0017382C" w:rsidRPr="007B62FF" w:rsidRDefault="0017382C" w:rsidP="0017382C">
      <w:pPr>
        <w:pStyle w:val="libFootnote0"/>
        <w:rPr>
          <w:rtl/>
        </w:rPr>
      </w:pPr>
      <w:r w:rsidRPr="007B62FF">
        <w:rPr>
          <w:rtl/>
        </w:rPr>
        <w:t>(5) تقدم في الجزء الثامن صحيفة</w:t>
      </w:r>
      <w:r w:rsidR="00527246">
        <w:rPr>
          <w:rtl/>
        </w:rPr>
        <w:t>:</w:t>
      </w:r>
      <w:r w:rsidRPr="007B62FF">
        <w:rPr>
          <w:rtl/>
        </w:rPr>
        <w:t xml:space="preserve"> 62</w:t>
      </w:r>
      <w:r w:rsidR="00527246">
        <w:rPr>
          <w:rtl/>
        </w:rPr>
        <w:t>،</w:t>
      </w:r>
      <w:r w:rsidRPr="007B62FF">
        <w:rPr>
          <w:rtl/>
        </w:rPr>
        <w:t xml:space="preserve"> برقم</w:t>
      </w:r>
      <w:r w:rsidR="00527246">
        <w:rPr>
          <w:rtl/>
        </w:rPr>
        <w:t>:</w:t>
      </w:r>
      <w:r w:rsidRPr="007B62FF">
        <w:rPr>
          <w:rtl/>
        </w:rPr>
        <w:t xml:space="preserve"> [1268]</w:t>
      </w:r>
      <w:r>
        <w:rPr>
          <w:rtl/>
        </w:rPr>
        <w:t>.</w:t>
      </w:r>
    </w:p>
    <w:p w:rsidR="0017382C" w:rsidRPr="007B62FF" w:rsidRDefault="0017382C" w:rsidP="0017382C">
      <w:pPr>
        <w:pStyle w:val="libFootnote0"/>
        <w:rPr>
          <w:rtl/>
        </w:rPr>
      </w:pPr>
      <w:r w:rsidRPr="007B62FF">
        <w:rPr>
          <w:rtl/>
        </w:rPr>
        <w:t>(6) تهذيب الأحكام 10</w:t>
      </w:r>
      <w:r w:rsidR="00527246">
        <w:rPr>
          <w:rtl/>
        </w:rPr>
        <w:t>:</w:t>
      </w:r>
      <w:r w:rsidRPr="007B62FF">
        <w:rPr>
          <w:rtl/>
        </w:rPr>
        <w:t xml:space="preserve"> 118 / 471</w:t>
      </w:r>
      <w:r w:rsidR="00527246">
        <w:rPr>
          <w:rtl/>
        </w:rPr>
        <w:t>،</w:t>
      </w:r>
      <w:r w:rsidRPr="007B62FF">
        <w:rPr>
          <w:rtl/>
        </w:rPr>
        <w:t xml:space="preserve"> أُصول الكافي 1</w:t>
      </w:r>
      <w:r w:rsidR="00527246">
        <w:rPr>
          <w:rtl/>
        </w:rPr>
        <w:t>:</w:t>
      </w:r>
      <w:r w:rsidRPr="007B62FF">
        <w:rPr>
          <w:rtl/>
        </w:rPr>
        <w:t xml:space="preserve"> 285 / 7.</w:t>
      </w:r>
    </w:p>
    <w:p w:rsidR="0017382C" w:rsidRPr="007B62FF" w:rsidRDefault="0017382C" w:rsidP="0017382C">
      <w:pPr>
        <w:pStyle w:val="libFootnote0"/>
        <w:rPr>
          <w:rtl/>
        </w:rPr>
      </w:pPr>
      <w:r w:rsidRPr="007B62FF">
        <w:rPr>
          <w:rtl/>
        </w:rPr>
        <w:t>(7) تهذيب الأحكام 1</w:t>
      </w:r>
      <w:r w:rsidR="00527246">
        <w:rPr>
          <w:rtl/>
        </w:rPr>
        <w:t>:</w:t>
      </w:r>
      <w:r w:rsidRPr="007B62FF">
        <w:rPr>
          <w:rtl/>
        </w:rPr>
        <w:t xml:space="preserve"> 364 / 1103.</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يحيى </w:t>
      </w:r>
      <w:r w:rsidRPr="0017382C">
        <w:rPr>
          <w:rStyle w:val="libFootnotenumChar"/>
          <w:rtl/>
        </w:rPr>
        <w:t>(1)</w:t>
      </w:r>
      <w:r>
        <w:rPr>
          <w:rtl/>
        </w:rPr>
        <w:t>.</w:t>
      </w:r>
    </w:p>
    <w:p w:rsidR="0017382C" w:rsidRDefault="0017382C" w:rsidP="00E10B1D">
      <w:pPr>
        <w:pStyle w:val="Heading3"/>
        <w:rPr>
          <w:rtl/>
        </w:rPr>
      </w:pPr>
      <w:bookmarkStart w:id="1041" w:name="_Toc394922261"/>
      <w:r w:rsidRPr="004F14F2">
        <w:rPr>
          <w:rtl/>
        </w:rPr>
        <w:t>[3346] أبو اليسر الأنصاري</w:t>
      </w:r>
      <w:r w:rsidR="00527246">
        <w:rPr>
          <w:rtl/>
        </w:rPr>
        <w:t>:</w:t>
      </w:r>
      <w:bookmarkEnd w:id="1041"/>
    </w:p>
    <w:p w:rsidR="0017382C" w:rsidRPr="007B62FF" w:rsidRDefault="0017382C" w:rsidP="0017382C">
      <w:pPr>
        <w:pStyle w:val="libNormal"/>
        <w:rPr>
          <w:rtl/>
        </w:rPr>
      </w:pPr>
      <w:r w:rsidRPr="007B62FF">
        <w:rPr>
          <w:rtl/>
        </w:rPr>
        <w:t>هو كعب بن عمرو</w:t>
      </w:r>
      <w:r w:rsidR="00527246">
        <w:rPr>
          <w:rtl/>
        </w:rPr>
        <w:t>،</w:t>
      </w:r>
      <w:r w:rsidRPr="007B62FF">
        <w:rPr>
          <w:rtl/>
        </w:rPr>
        <w:t xml:space="preserve"> وقد تقدم </w:t>
      </w:r>
      <w:r w:rsidRPr="0017382C">
        <w:rPr>
          <w:rStyle w:val="libFootnotenumChar"/>
          <w:rtl/>
        </w:rPr>
        <w:t>(2)</w:t>
      </w:r>
      <w:r>
        <w:rPr>
          <w:rtl/>
        </w:rPr>
        <w:t>.</w:t>
      </w:r>
    </w:p>
    <w:p w:rsidR="0017382C" w:rsidRDefault="0017382C" w:rsidP="00E10B1D">
      <w:pPr>
        <w:pStyle w:val="Heading3"/>
        <w:rPr>
          <w:rtl/>
        </w:rPr>
      </w:pPr>
      <w:bookmarkStart w:id="1042" w:name="_Toc394922262"/>
      <w:r w:rsidRPr="004F14F2">
        <w:rPr>
          <w:rtl/>
        </w:rPr>
        <w:t>[3347] أبو اليسع</w:t>
      </w:r>
      <w:r w:rsidR="00527246">
        <w:rPr>
          <w:rtl/>
        </w:rPr>
        <w:t>:</w:t>
      </w:r>
      <w:bookmarkEnd w:id="1042"/>
    </w:p>
    <w:p w:rsidR="0017382C" w:rsidRPr="007B62FF" w:rsidRDefault="0017382C" w:rsidP="0017382C">
      <w:pPr>
        <w:pStyle w:val="libNormal"/>
        <w:rPr>
          <w:rtl/>
        </w:rPr>
      </w:pPr>
      <w:r w:rsidRPr="007B62FF">
        <w:rPr>
          <w:rtl/>
        </w:rPr>
        <w:t>هو عيسى بن السري.</w:t>
      </w:r>
    </w:p>
    <w:p w:rsidR="0017382C" w:rsidRDefault="0017382C" w:rsidP="00E10B1D">
      <w:pPr>
        <w:pStyle w:val="Heading3"/>
        <w:rPr>
          <w:rtl/>
        </w:rPr>
      </w:pPr>
      <w:bookmarkStart w:id="1043" w:name="_Toc394922263"/>
      <w:r w:rsidRPr="004F14F2">
        <w:rPr>
          <w:rtl/>
        </w:rPr>
        <w:t>[3348] أبو يعقوب الأسدي</w:t>
      </w:r>
      <w:r w:rsidR="00527246">
        <w:rPr>
          <w:rtl/>
        </w:rPr>
        <w:t>:</w:t>
      </w:r>
      <w:bookmarkEnd w:id="1043"/>
    </w:p>
    <w:p w:rsidR="0017382C" w:rsidRPr="007B62FF" w:rsidRDefault="0017382C" w:rsidP="0017382C">
      <w:pPr>
        <w:pStyle w:val="libNormal"/>
        <w:rPr>
          <w:rtl/>
        </w:rPr>
      </w:pPr>
      <w:r w:rsidRPr="007B62FF">
        <w:rPr>
          <w:rtl/>
        </w:rPr>
        <w:t>إمام بني الصيد الكوفي</w:t>
      </w:r>
      <w:r w:rsidR="00527246">
        <w:rPr>
          <w:rtl/>
        </w:rPr>
        <w:t>،</w:t>
      </w:r>
      <w:r w:rsidRPr="007B62FF">
        <w:rPr>
          <w:rtl/>
        </w:rPr>
        <w:t xml:space="preserve"> من أصحاب الصادق </w:t>
      </w:r>
      <w:r w:rsidRPr="0017382C">
        <w:rPr>
          <w:rStyle w:val="libAlaemChar"/>
          <w:rtl/>
        </w:rPr>
        <w:t>عليه‌السلام</w:t>
      </w:r>
      <w:r w:rsidRPr="007B62FF">
        <w:rPr>
          <w:rtl/>
        </w:rPr>
        <w:t xml:space="preserve"> </w:t>
      </w:r>
      <w:r w:rsidRPr="0017382C">
        <w:rPr>
          <w:rStyle w:val="libFootnotenumChar"/>
          <w:rtl/>
        </w:rPr>
        <w:t>(3)</w:t>
      </w:r>
      <w:r>
        <w:rPr>
          <w:rtl/>
        </w:rPr>
        <w:t>.</w:t>
      </w:r>
    </w:p>
    <w:p w:rsidR="0017382C" w:rsidRDefault="0017382C" w:rsidP="00E10B1D">
      <w:pPr>
        <w:pStyle w:val="Heading3"/>
        <w:rPr>
          <w:rtl/>
        </w:rPr>
      </w:pPr>
      <w:bookmarkStart w:id="1044" w:name="_Toc394922264"/>
      <w:r w:rsidRPr="004F14F2">
        <w:rPr>
          <w:rtl/>
        </w:rPr>
        <w:t>[3349] أبو يوسف يعقوب بن عيثم</w:t>
      </w:r>
      <w:r w:rsidR="00527246">
        <w:rPr>
          <w:rtl/>
        </w:rPr>
        <w:t>:</w:t>
      </w:r>
      <w:bookmarkEnd w:id="1044"/>
    </w:p>
    <w:p w:rsidR="0017382C" w:rsidRPr="007B62FF" w:rsidRDefault="0017382C" w:rsidP="0017382C">
      <w:pPr>
        <w:pStyle w:val="libNormal"/>
        <w:rPr>
          <w:rtl/>
        </w:rPr>
      </w:pPr>
      <w:r w:rsidRPr="007B62FF">
        <w:rPr>
          <w:rtl/>
        </w:rPr>
        <w:t>علي بن الحكم</w:t>
      </w:r>
      <w:r w:rsidR="00527246">
        <w:rPr>
          <w:rtl/>
        </w:rPr>
        <w:t>،</w:t>
      </w:r>
      <w:r w:rsidRPr="007B62FF">
        <w:rPr>
          <w:rtl/>
        </w:rPr>
        <w:t xml:space="preserve"> عن أبان</w:t>
      </w:r>
      <w:r w:rsidR="00527246">
        <w:rPr>
          <w:rtl/>
        </w:rPr>
        <w:t>،</w:t>
      </w:r>
      <w:r w:rsidRPr="007B62FF">
        <w:rPr>
          <w:rtl/>
        </w:rPr>
        <w:t xml:space="preserve"> عنه</w:t>
      </w:r>
      <w:r w:rsidR="00527246">
        <w:rPr>
          <w:rtl/>
        </w:rPr>
        <w:t>،</w:t>
      </w:r>
      <w:r w:rsidRPr="007B62FF">
        <w:rPr>
          <w:rtl/>
        </w:rPr>
        <w:t xml:space="preserve"> في التهذيب</w:t>
      </w:r>
      <w:r w:rsidR="00527246">
        <w:rPr>
          <w:rtl/>
        </w:rPr>
        <w:t>،</w:t>
      </w:r>
      <w:r w:rsidRPr="007B62FF">
        <w:rPr>
          <w:rtl/>
        </w:rPr>
        <w:t xml:space="preserve"> في باب تطهير المياه </w:t>
      </w:r>
      <w:r w:rsidRPr="0017382C">
        <w:rPr>
          <w:rStyle w:val="libFootnotenumChar"/>
          <w:rtl/>
        </w:rPr>
        <w:t>(4)</w:t>
      </w:r>
      <w:r w:rsidR="00527246">
        <w:rPr>
          <w:rtl/>
        </w:rPr>
        <w:t>،</w:t>
      </w:r>
      <w:r w:rsidRPr="007B62FF">
        <w:rPr>
          <w:rtl/>
        </w:rPr>
        <w:t xml:space="preserve"> وفي الإستبصار</w:t>
      </w:r>
      <w:r w:rsidR="00527246">
        <w:rPr>
          <w:rtl/>
        </w:rPr>
        <w:t>،</w:t>
      </w:r>
      <w:r w:rsidRPr="007B62FF">
        <w:rPr>
          <w:rtl/>
        </w:rPr>
        <w:t xml:space="preserve"> في باب البئر يقع فيها ما يغيّر أحد أوصافه </w:t>
      </w:r>
      <w:r w:rsidRPr="0017382C">
        <w:rPr>
          <w:rStyle w:val="libFootnotenumChar"/>
          <w:rtl/>
        </w:rPr>
        <w:t>(5)</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تهذيب الأحكام 9</w:t>
      </w:r>
      <w:r w:rsidR="00527246">
        <w:rPr>
          <w:rtl/>
        </w:rPr>
        <w:t>:</w:t>
      </w:r>
      <w:r w:rsidRPr="007B62FF">
        <w:rPr>
          <w:rtl/>
        </w:rPr>
        <w:t xml:space="preserve"> 120 / 514.</w:t>
      </w:r>
    </w:p>
    <w:p w:rsidR="0017382C" w:rsidRPr="007B62FF" w:rsidRDefault="0017382C" w:rsidP="0017382C">
      <w:pPr>
        <w:pStyle w:val="libFootnote0"/>
        <w:rPr>
          <w:rtl/>
        </w:rPr>
      </w:pPr>
      <w:r w:rsidRPr="007B62FF">
        <w:rPr>
          <w:rtl/>
        </w:rPr>
        <w:t>(2) تقدّم في الجزء الثامن صحيفة</w:t>
      </w:r>
      <w:r w:rsidR="00527246">
        <w:rPr>
          <w:rtl/>
        </w:rPr>
        <w:t>:</w:t>
      </w:r>
      <w:r w:rsidRPr="007B62FF">
        <w:rPr>
          <w:rtl/>
        </w:rPr>
        <w:t xml:space="preserve"> 330</w:t>
      </w:r>
      <w:r w:rsidR="00527246">
        <w:rPr>
          <w:rtl/>
        </w:rPr>
        <w:t>،</w:t>
      </w:r>
      <w:r w:rsidRPr="007B62FF">
        <w:rPr>
          <w:rtl/>
        </w:rPr>
        <w:t xml:space="preserve"> برقم</w:t>
      </w:r>
      <w:r w:rsidR="00527246">
        <w:rPr>
          <w:rtl/>
        </w:rPr>
        <w:t>:</w:t>
      </w:r>
      <w:r w:rsidRPr="007B62FF">
        <w:rPr>
          <w:rtl/>
        </w:rPr>
        <w:t xml:space="preserve"> [2259]</w:t>
      </w:r>
      <w:r>
        <w:rPr>
          <w:rtl/>
        </w:rPr>
        <w:t>.</w:t>
      </w:r>
    </w:p>
    <w:p w:rsidR="0017382C" w:rsidRPr="007B62FF" w:rsidRDefault="0017382C" w:rsidP="0017382C">
      <w:pPr>
        <w:pStyle w:val="libFootnote0"/>
        <w:rPr>
          <w:rtl/>
        </w:rPr>
      </w:pPr>
      <w:r w:rsidRPr="007B62FF">
        <w:rPr>
          <w:rtl/>
        </w:rPr>
        <w:t>(3) رجال الشيخ</w:t>
      </w:r>
      <w:r w:rsidR="00527246">
        <w:rPr>
          <w:rtl/>
        </w:rPr>
        <w:t>:</w:t>
      </w:r>
      <w:r w:rsidRPr="007B62FF">
        <w:rPr>
          <w:rtl/>
        </w:rPr>
        <w:t xml:space="preserve"> 339 / 25.</w:t>
      </w:r>
    </w:p>
    <w:p w:rsidR="0017382C" w:rsidRPr="007B62FF" w:rsidRDefault="0017382C" w:rsidP="0017382C">
      <w:pPr>
        <w:pStyle w:val="libFootnote0"/>
        <w:rPr>
          <w:rtl/>
        </w:rPr>
      </w:pPr>
      <w:r w:rsidRPr="007B62FF">
        <w:rPr>
          <w:rtl/>
        </w:rPr>
        <w:t>(4) تهذيب الأحكام 1</w:t>
      </w:r>
      <w:r w:rsidR="00527246">
        <w:rPr>
          <w:rtl/>
        </w:rPr>
        <w:t>:</w:t>
      </w:r>
      <w:r w:rsidRPr="007B62FF">
        <w:rPr>
          <w:rtl/>
        </w:rPr>
        <w:t xml:space="preserve"> 245 / 707</w:t>
      </w:r>
      <w:r w:rsidR="00527246">
        <w:rPr>
          <w:rtl/>
        </w:rPr>
        <w:t>،</w:t>
      </w:r>
      <w:r w:rsidRPr="007B62FF">
        <w:rPr>
          <w:rtl/>
        </w:rPr>
        <w:t xml:space="preserve"> وفيه</w:t>
      </w:r>
      <w:r w:rsidR="00527246">
        <w:rPr>
          <w:rtl/>
        </w:rPr>
        <w:t>:</w:t>
      </w:r>
      <w:r w:rsidRPr="007B62FF">
        <w:rPr>
          <w:rtl/>
        </w:rPr>
        <w:t xml:space="preserve"> عثيم.</w:t>
      </w:r>
    </w:p>
    <w:p w:rsidR="0017382C" w:rsidRPr="007B62FF" w:rsidRDefault="0017382C" w:rsidP="0017382C">
      <w:pPr>
        <w:pStyle w:val="libFootnote0"/>
        <w:rPr>
          <w:rtl/>
        </w:rPr>
      </w:pPr>
      <w:r w:rsidRPr="007B62FF">
        <w:rPr>
          <w:rtl/>
        </w:rPr>
        <w:t>(5) الاستبصار 1</w:t>
      </w:r>
      <w:r w:rsidR="00527246">
        <w:rPr>
          <w:rtl/>
        </w:rPr>
        <w:t>:</w:t>
      </w:r>
      <w:r w:rsidRPr="007B62FF">
        <w:rPr>
          <w:rtl/>
        </w:rPr>
        <w:t xml:space="preserve"> 31 / 84</w:t>
      </w:r>
      <w:r w:rsidR="00527246">
        <w:rPr>
          <w:rtl/>
        </w:rPr>
        <w:t>،</w:t>
      </w:r>
      <w:r w:rsidRPr="007B62FF">
        <w:rPr>
          <w:rtl/>
        </w:rPr>
        <w:t xml:space="preserve"> وفيه</w:t>
      </w:r>
      <w:r w:rsidR="00527246">
        <w:rPr>
          <w:rtl/>
        </w:rPr>
        <w:t>:</w:t>
      </w:r>
      <w:r w:rsidRPr="007B62FF">
        <w:rPr>
          <w:rtl/>
        </w:rPr>
        <w:t xml:space="preserve"> عثيم.</w:t>
      </w:r>
    </w:p>
    <w:p w:rsidR="0017382C" w:rsidRDefault="0017382C" w:rsidP="00C613E8">
      <w:pPr>
        <w:pStyle w:val="libNormal"/>
        <w:rPr>
          <w:rtl/>
        </w:rPr>
      </w:pPr>
      <w:r>
        <w:rPr>
          <w:rtl/>
        </w:rPr>
        <w:br w:type="page"/>
      </w:r>
    </w:p>
    <w:p w:rsidR="0017382C" w:rsidRDefault="0017382C" w:rsidP="00E10B1D">
      <w:pPr>
        <w:pStyle w:val="Heading2Center"/>
        <w:rPr>
          <w:rtl/>
        </w:rPr>
      </w:pPr>
      <w:bookmarkStart w:id="1045" w:name="_Toc394922265"/>
      <w:r w:rsidRPr="007B62FF">
        <w:rPr>
          <w:rtl/>
        </w:rPr>
        <w:lastRenderedPageBreak/>
        <w:t>باب ما صدر بابن</w:t>
      </w:r>
      <w:bookmarkEnd w:id="1045"/>
    </w:p>
    <w:p w:rsidR="0017382C" w:rsidRDefault="0017382C" w:rsidP="00E10B1D">
      <w:pPr>
        <w:pStyle w:val="Heading3"/>
        <w:rPr>
          <w:rtl/>
        </w:rPr>
      </w:pPr>
      <w:bookmarkStart w:id="1046" w:name="_Toc394922266"/>
      <w:r w:rsidRPr="004F14F2">
        <w:rPr>
          <w:rtl/>
        </w:rPr>
        <w:t>[3350] ابن أبي الثلج</w:t>
      </w:r>
      <w:r w:rsidR="00527246">
        <w:rPr>
          <w:rtl/>
        </w:rPr>
        <w:t>:</w:t>
      </w:r>
      <w:bookmarkEnd w:id="1046"/>
    </w:p>
    <w:p w:rsidR="0017382C" w:rsidRPr="007B62FF" w:rsidRDefault="0017382C" w:rsidP="0017382C">
      <w:pPr>
        <w:pStyle w:val="libNormal"/>
        <w:rPr>
          <w:rtl/>
        </w:rPr>
      </w:pPr>
      <w:r w:rsidRPr="007B62FF">
        <w:rPr>
          <w:rtl/>
        </w:rPr>
        <w:t>أبو بكر محمّد بن أحمد بن محمّد الكاتب.</w:t>
      </w:r>
    </w:p>
    <w:p w:rsidR="0017382C" w:rsidRDefault="0017382C" w:rsidP="00E10B1D">
      <w:pPr>
        <w:pStyle w:val="Heading3"/>
        <w:rPr>
          <w:rtl/>
        </w:rPr>
      </w:pPr>
      <w:bookmarkStart w:id="1047" w:name="_Toc394922267"/>
      <w:r w:rsidRPr="004F14F2">
        <w:rPr>
          <w:rtl/>
        </w:rPr>
        <w:t>[3351] ابن أبي الحراء</w:t>
      </w:r>
      <w:r w:rsidR="00527246">
        <w:rPr>
          <w:rtl/>
        </w:rPr>
        <w:t>:</w:t>
      </w:r>
      <w:bookmarkEnd w:id="1047"/>
    </w:p>
    <w:p w:rsidR="0017382C" w:rsidRPr="007B62FF" w:rsidRDefault="0017382C" w:rsidP="0017382C">
      <w:pPr>
        <w:pStyle w:val="libNormal"/>
        <w:rPr>
          <w:rtl/>
        </w:rPr>
      </w:pPr>
      <w:r w:rsidRPr="007B62FF">
        <w:rPr>
          <w:rtl/>
        </w:rPr>
        <w:t>وفي نسخة</w:t>
      </w:r>
      <w:r w:rsidR="00527246">
        <w:rPr>
          <w:rtl/>
        </w:rPr>
        <w:t>:</w:t>
      </w:r>
      <w:r w:rsidRPr="007B62FF">
        <w:rPr>
          <w:rtl/>
        </w:rPr>
        <w:t xml:space="preserve"> أبي الحمراء</w:t>
      </w:r>
      <w:r w:rsidR="00527246">
        <w:rPr>
          <w:rtl/>
        </w:rPr>
        <w:t>،</w:t>
      </w:r>
      <w:r w:rsidRPr="007B62FF">
        <w:rPr>
          <w:rtl/>
        </w:rPr>
        <w:t xml:space="preserve"> عنه</w:t>
      </w:r>
      <w:r w:rsidR="00527246">
        <w:rPr>
          <w:rtl/>
        </w:rPr>
        <w:t>:</w:t>
      </w:r>
      <w:r w:rsidRPr="007B62FF">
        <w:rPr>
          <w:rtl/>
        </w:rPr>
        <w:t xml:space="preserve"> ابن فضال</w:t>
      </w:r>
      <w:r w:rsidR="00527246">
        <w:rPr>
          <w:rtl/>
        </w:rPr>
        <w:t>،</w:t>
      </w:r>
      <w:r w:rsidRPr="007B62FF">
        <w:rPr>
          <w:rtl/>
        </w:rPr>
        <w:t xml:space="preserve"> في الكافي</w:t>
      </w:r>
      <w:r w:rsidR="00527246">
        <w:rPr>
          <w:rtl/>
        </w:rPr>
        <w:t>،</w:t>
      </w:r>
      <w:r w:rsidRPr="007B62FF">
        <w:rPr>
          <w:rtl/>
        </w:rPr>
        <w:t xml:space="preserve"> في باب ميراث ذوي الأرحام مع الموالي </w:t>
      </w:r>
      <w:r w:rsidRPr="0017382C">
        <w:rPr>
          <w:rStyle w:val="libFootnotenumChar"/>
          <w:rtl/>
        </w:rPr>
        <w:t>(1)</w:t>
      </w:r>
      <w:r>
        <w:rPr>
          <w:rtl/>
        </w:rPr>
        <w:t>.</w:t>
      </w:r>
    </w:p>
    <w:p w:rsidR="0017382C" w:rsidRDefault="0017382C" w:rsidP="00E10B1D">
      <w:pPr>
        <w:pStyle w:val="Heading3"/>
        <w:rPr>
          <w:rtl/>
        </w:rPr>
      </w:pPr>
      <w:bookmarkStart w:id="1048" w:name="_Toc394922268"/>
      <w:r w:rsidRPr="004F14F2">
        <w:rPr>
          <w:rtl/>
        </w:rPr>
        <w:t>[3352] ابن أخي فضيل</w:t>
      </w:r>
      <w:r w:rsidR="00527246">
        <w:rPr>
          <w:rtl/>
        </w:rPr>
        <w:t>:</w:t>
      </w:r>
      <w:bookmarkEnd w:id="1048"/>
    </w:p>
    <w:p w:rsidR="0017382C" w:rsidRPr="007B62FF" w:rsidRDefault="0017382C" w:rsidP="0017382C">
      <w:pPr>
        <w:pStyle w:val="libNormal"/>
        <w:rPr>
          <w:rtl/>
        </w:rPr>
      </w:pPr>
      <w:r w:rsidRPr="007B62FF">
        <w:rPr>
          <w:rtl/>
        </w:rPr>
        <w:t xml:space="preserve">اسمه حسن </w:t>
      </w:r>
      <w:r w:rsidRPr="0017382C">
        <w:rPr>
          <w:rStyle w:val="libFootnotenumChar"/>
          <w:rtl/>
        </w:rPr>
        <w:t>(2)</w:t>
      </w:r>
      <w:r w:rsidR="00527246">
        <w:rPr>
          <w:rtl/>
        </w:rPr>
        <w:t>،</w:t>
      </w:r>
      <w:r w:rsidRPr="007B62FF">
        <w:rPr>
          <w:rtl/>
        </w:rPr>
        <w:t xml:space="preserve"> كما صرّح به في الكافي</w:t>
      </w:r>
      <w:r w:rsidR="00527246">
        <w:rPr>
          <w:rtl/>
        </w:rPr>
        <w:t>،</w:t>
      </w:r>
      <w:r w:rsidRPr="007B62FF">
        <w:rPr>
          <w:rtl/>
        </w:rPr>
        <w:t xml:space="preserve"> في باب نقض الوضوء</w:t>
      </w:r>
      <w:r w:rsidR="00527246">
        <w:rPr>
          <w:rtl/>
        </w:rPr>
        <w:t>،</w:t>
      </w:r>
      <w:r w:rsidRPr="007B62FF">
        <w:rPr>
          <w:rtl/>
        </w:rPr>
        <w:t xml:space="preserve"> عنه</w:t>
      </w:r>
      <w:r w:rsidR="00527246">
        <w:rPr>
          <w:rtl/>
        </w:rPr>
        <w:t>:</w:t>
      </w:r>
      <w:r w:rsidRPr="007B62FF">
        <w:rPr>
          <w:rtl/>
        </w:rPr>
        <w:t xml:space="preserve"> ابن أبي عمير</w:t>
      </w:r>
      <w:r w:rsidR="00527246">
        <w:rPr>
          <w:rtl/>
        </w:rPr>
        <w:t>،</w:t>
      </w:r>
      <w:r w:rsidRPr="007B62FF">
        <w:rPr>
          <w:rtl/>
        </w:rPr>
        <w:t xml:space="preserve"> فيه </w:t>
      </w:r>
      <w:r w:rsidRPr="0017382C">
        <w:rPr>
          <w:rStyle w:val="libFootnotenumChar"/>
          <w:rtl/>
        </w:rPr>
        <w:t>(3)</w:t>
      </w:r>
      <w:r w:rsidR="00527246">
        <w:rPr>
          <w:rtl/>
        </w:rPr>
        <w:t>،</w:t>
      </w:r>
      <w:r w:rsidRPr="007B62FF">
        <w:rPr>
          <w:rtl/>
        </w:rPr>
        <w:t xml:space="preserve"> وفي التهذيب في كتاب المكاسب</w:t>
      </w:r>
    </w:p>
    <w:p w:rsidR="0017382C" w:rsidRPr="007B62FF" w:rsidRDefault="0017382C" w:rsidP="0017382C">
      <w:pPr>
        <w:pStyle w:val="libNormal"/>
        <w:rPr>
          <w:rtl/>
        </w:rPr>
      </w:pPr>
      <w:r w:rsidRPr="0017382C">
        <w:rPr>
          <w:rStyle w:val="libFootnotenumChar"/>
          <w:rtl/>
        </w:rPr>
        <w:t>(4)</w:t>
      </w:r>
      <w:r w:rsidR="00527246">
        <w:rPr>
          <w:rtl/>
        </w:rPr>
        <w:t>،</w:t>
      </w:r>
      <w:r w:rsidRPr="007B62FF">
        <w:rPr>
          <w:rtl/>
        </w:rPr>
        <w:t xml:space="preserve"> وفي باب الأحداث الموجبة للطهارة </w:t>
      </w:r>
      <w:r w:rsidRPr="0017382C">
        <w:rPr>
          <w:rStyle w:val="libFootnotenumChar"/>
          <w:rtl/>
        </w:rPr>
        <w:t>(5)</w:t>
      </w:r>
      <w:r>
        <w:rPr>
          <w:rtl/>
        </w:rPr>
        <w:t>.</w:t>
      </w:r>
    </w:p>
    <w:p w:rsidR="0017382C" w:rsidRDefault="0017382C" w:rsidP="00E10B1D">
      <w:pPr>
        <w:pStyle w:val="Heading3"/>
        <w:rPr>
          <w:rtl/>
        </w:rPr>
      </w:pPr>
      <w:bookmarkStart w:id="1049" w:name="_Toc394922269"/>
      <w:r w:rsidRPr="004F14F2">
        <w:rPr>
          <w:rtl/>
        </w:rPr>
        <w:t>[3353] ابن أبي قُرّة</w:t>
      </w:r>
      <w:r w:rsidR="00527246">
        <w:rPr>
          <w:rtl/>
        </w:rPr>
        <w:t>:</w:t>
      </w:r>
      <w:bookmarkEnd w:id="1049"/>
    </w:p>
    <w:p w:rsidR="0017382C" w:rsidRPr="007B62FF" w:rsidRDefault="0017382C" w:rsidP="0017382C">
      <w:pPr>
        <w:pStyle w:val="libNormal"/>
        <w:rPr>
          <w:rtl/>
        </w:rPr>
      </w:pPr>
      <w:r w:rsidRPr="007B62FF">
        <w:rPr>
          <w:rtl/>
        </w:rPr>
        <w:t>من أعاظم علمائنا المتقدمين</w:t>
      </w:r>
      <w:r w:rsidR="00527246">
        <w:rPr>
          <w:rtl/>
        </w:rPr>
        <w:t>،</w:t>
      </w:r>
      <w:r w:rsidRPr="007B62FF">
        <w:rPr>
          <w:rtl/>
        </w:rPr>
        <w:t xml:space="preserve"> ينقل عنه علي بن طاوس في كتاب عمل شهر رمضان كثيراً </w:t>
      </w:r>
      <w:r w:rsidRPr="0017382C">
        <w:rPr>
          <w:rStyle w:val="libFootnotenumChar"/>
          <w:rtl/>
        </w:rPr>
        <w:t>(6)</w:t>
      </w:r>
      <w:r w:rsidR="00527246">
        <w:rPr>
          <w:rtl/>
        </w:rPr>
        <w:t>،</w:t>
      </w:r>
      <w:r w:rsidRPr="007B62FF">
        <w:rPr>
          <w:rtl/>
        </w:rPr>
        <w:t xml:space="preserve"> وهو محمّد بن علي بن يعقوب بن إسحاق</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الكافي 7</w:t>
      </w:r>
      <w:r w:rsidR="00527246">
        <w:rPr>
          <w:rtl/>
        </w:rPr>
        <w:t>:</w:t>
      </w:r>
      <w:r w:rsidRPr="007B62FF">
        <w:rPr>
          <w:rtl/>
        </w:rPr>
        <w:t xml:space="preserve"> 135 / 4.</w:t>
      </w:r>
    </w:p>
    <w:p w:rsidR="0017382C" w:rsidRPr="007B62FF" w:rsidRDefault="0017382C" w:rsidP="0017382C">
      <w:pPr>
        <w:pStyle w:val="libFootnote0"/>
        <w:rPr>
          <w:rtl/>
        </w:rPr>
      </w:pPr>
      <w:r w:rsidRPr="007B62FF">
        <w:rPr>
          <w:rtl/>
        </w:rPr>
        <w:t>(2) في حاشية الأصل والحجرية</w:t>
      </w:r>
      <w:r w:rsidR="00527246">
        <w:rPr>
          <w:rtl/>
        </w:rPr>
        <w:t>:</w:t>
      </w:r>
      <w:r w:rsidRPr="007B62FF">
        <w:rPr>
          <w:rtl/>
        </w:rPr>
        <w:t xml:space="preserve"> بن يسار كما في التهذيب.</w:t>
      </w:r>
    </w:p>
    <w:p w:rsidR="0017382C" w:rsidRPr="007B62FF" w:rsidRDefault="0017382C" w:rsidP="0017382C">
      <w:pPr>
        <w:pStyle w:val="libFootnote0"/>
        <w:rPr>
          <w:rtl/>
        </w:rPr>
      </w:pPr>
      <w:r w:rsidRPr="007B62FF">
        <w:rPr>
          <w:rtl/>
        </w:rPr>
        <w:t>(3) الكافي 3</w:t>
      </w:r>
      <w:r w:rsidR="00527246">
        <w:rPr>
          <w:rtl/>
        </w:rPr>
        <w:t>:</w:t>
      </w:r>
      <w:r w:rsidRPr="007B62FF">
        <w:rPr>
          <w:rtl/>
        </w:rPr>
        <w:t xml:space="preserve"> 36 / 5.</w:t>
      </w:r>
    </w:p>
    <w:p w:rsidR="0017382C" w:rsidRPr="007B62FF" w:rsidRDefault="0017382C" w:rsidP="0017382C">
      <w:pPr>
        <w:pStyle w:val="libFootnote0"/>
        <w:rPr>
          <w:rtl/>
        </w:rPr>
      </w:pPr>
      <w:r w:rsidRPr="007B62FF">
        <w:rPr>
          <w:rtl/>
        </w:rPr>
        <w:t>(4) تهذيب الأحكام 6</w:t>
      </w:r>
      <w:r w:rsidR="00527246">
        <w:rPr>
          <w:rtl/>
        </w:rPr>
        <w:t>:</w:t>
      </w:r>
      <w:r w:rsidRPr="007B62FF">
        <w:rPr>
          <w:rtl/>
        </w:rPr>
        <w:t xml:space="preserve"> 348 / 981.</w:t>
      </w:r>
    </w:p>
    <w:p w:rsidR="0017382C" w:rsidRPr="007B62FF" w:rsidRDefault="0017382C" w:rsidP="0017382C">
      <w:pPr>
        <w:pStyle w:val="libFootnote0"/>
        <w:rPr>
          <w:rtl/>
        </w:rPr>
      </w:pPr>
      <w:r w:rsidRPr="007B62FF">
        <w:rPr>
          <w:rtl/>
        </w:rPr>
        <w:t>(5) تهذيب الأحكام 1</w:t>
      </w:r>
      <w:r w:rsidR="00527246">
        <w:rPr>
          <w:rtl/>
        </w:rPr>
        <w:t>:</w:t>
      </w:r>
      <w:r w:rsidRPr="007B62FF">
        <w:rPr>
          <w:rtl/>
        </w:rPr>
        <w:t xml:space="preserve"> 11 / 19.</w:t>
      </w:r>
    </w:p>
    <w:p w:rsidR="0017382C" w:rsidRPr="007B62FF" w:rsidRDefault="0017382C" w:rsidP="0017382C">
      <w:pPr>
        <w:pStyle w:val="libFootnote0"/>
        <w:rPr>
          <w:rtl/>
        </w:rPr>
      </w:pPr>
      <w:r w:rsidRPr="007B62FF">
        <w:rPr>
          <w:rtl/>
        </w:rPr>
        <w:t>(6) إقبال الأعمال</w:t>
      </w:r>
      <w:r w:rsidR="00527246">
        <w:rPr>
          <w:rtl/>
        </w:rPr>
        <w:t>:</w:t>
      </w:r>
      <w:r w:rsidRPr="007B62FF">
        <w:rPr>
          <w:rtl/>
        </w:rPr>
        <w:t xml:space="preserve"> 58</w:t>
      </w:r>
      <w:r w:rsidR="00527246">
        <w:rPr>
          <w:rtl/>
        </w:rPr>
        <w:t>،</w:t>
      </w:r>
      <w:r w:rsidRPr="007B62FF">
        <w:rPr>
          <w:rtl/>
        </w:rPr>
        <w:t xml:space="preserve"> 62</w:t>
      </w:r>
      <w:r w:rsidR="00527246">
        <w:rPr>
          <w:rtl/>
        </w:rPr>
        <w:t>،</w:t>
      </w:r>
      <w:r w:rsidRPr="007B62FF">
        <w:rPr>
          <w:rtl/>
        </w:rPr>
        <w:t xml:space="preserve"> 130.</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ومرّ في الأصل </w:t>
      </w:r>
      <w:r w:rsidRPr="0017382C">
        <w:rPr>
          <w:rStyle w:val="libFootnotenumChar"/>
          <w:rtl/>
        </w:rPr>
        <w:t>(1)</w:t>
      </w:r>
      <w:r>
        <w:rPr>
          <w:rtl/>
        </w:rPr>
        <w:t>.</w:t>
      </w:r>
    </w:p>
    <w:p w:rsidR="0017382C" w:rsidRDefault="0017382C" w:rsidP="00E10B1D">
      <w:pPr>
        <w:pStyle w:val="Heading3"/>
        <w:rPr>
          <w:rtl/>
        </w:rPr>
      </w:pPr>
      <w:bookmarkStart w:id="1050" w:name="_Toc394922270"/>
      <w:r w:rsidRPr="004F14F2">
        <w:rPr>
          <w:rtl/>
        </w:rPr>
        <w:t>[3354] ابن ثابت</w:t>
      </w:r>
      <w:r w:rsidR="00527246">
        <w:rPr>
          <w:rtl/>
        </w:rPr>
        <w:t>:</w:t>
      </w:r>
      <w:bookmarkEnd w:id="1050"/>
    </w:p>
    <w:p w:rsidR="0017382C" w:rsidRPr="007B62FF" w:rsidRDefault="0017382C" w:rsidP="0017382C">
      <w:pPr>
        <w:pStyle w:val="libNormal"/>
        <w:rPr>
          <w:rtl/>
        </w:rPr>
      </w:pPr>
      <w:r w:rsidRPr="007B62FF">
        <w:rPr>
          <w:rtl/>
        </w:rPr>
        <w:t>هو محمّد بن أبي حمزة الثمالي</w:t>
      </w:r>
      <w:r w:rsidR="00527246">
        <w:rPr>
          <w:rtl/>
        </w:rPr>
        <w:t>،</w:t>
      </w:r>
      <w:r w:rsidRPr="007B62FF">
        <w:rPr>
          <w:rtl/>
        </w:rPr>
        <w:t xml:space="preserve"> يروي عنه</w:t>
      </w:r>
      <w:r w:rsidR="00527246">
        <w:rPr>
          <w:rtl/>
        </w:rPr>
        <w:t>:</w:t>
      </w:r>
      <w:r w:rsidRPr="007B62FF">
        <w:rPr>
          <w:rtl/>
        </w:rPr>
        <w:t xml:space="preserve"> أحمد بن محمّد بن عيسى </w:t>
      </w:r>
      <w:r w:rsidRPr="0017382C">
        <w:rPr>
          <w:rStyle w:val="libFootnotenumChar"/>
          <w:rtl/>
        </w:rPr>
        <w:t>(2)</w:t>
      </w:r>
      <w:r w:rsidR="00527246">
        <w:rPr>
          <w:rtl/>
        </w:rPr>
        <w:t>،</w:t>
      </w:r>
      <w:r w:rsidRPr="007B62FF">
        <w:rPr>
          <w:rtl/>
        </w:rPr>
        <w:t xml:space="preserve"> والفضل بن شاذان </w:t>
      </w:r>
      <w:r w:rsidRPr="0017382C">
        <w:rPr>
          <w:rStyle w:val="libFootnotenumChar"/>
          <w:rtl/>
        </w:rPr>
        <w:t>(3)</w:t>
      </w:r>
      <w:r w:rsidR="00527246">
        <w:rPr>
          <w:rtl/>
        </w:rPr>
        <w:t>،</w:t>
      </w:r>
      <w:r w:rsidRPr="007B62FF">
        <w:rPr>
          <w:rtl/>
        </w:rPr>
        <w:t xml:space="preserve"> وربما يوجد في بعض الأسانيد أبو ثابت</w:t>
      </w:r>
      <w:r w:rsidR="00527246">
        <w:rPr>
          <w:rtl/>
        </w:rPr>
        <w:t>،</w:t>
      </w:r>
      <w:r w:rsidRPr="007B62FF">
        <w:rPr>
          <w:rtl/>
        </w:rPr>
        <w:t xml:space="preserve"> وهو اشتباه </w:t>
      </w:r>
      <w:r w:rsidRPr="0017382C">
        <w:rPr>
          <w:rStyle w:val="libFootnotenumChar"/>
          <w:rtl/>
        </w:rPr>
        <w:t>(4)</w:t>
      </w:r>
      <w:r>
        <w:rPr>
          <w:rtl/>
        </w:rPr>
        <w:t>.</w:t>
      </w:r>
    </w:p>
    <w:p w:rsidR="0017382C" w:rsidRDefault="0017382C" w:rsidP="00E10B1D">
      <w:pPr>
        <w:pStyle w:val="Heading3"/>
        <w:rPr>
          <w:rtl/>
        </w:rPr>
      </w:pPr>
      <w:bookmarkStart w:id="1051" w:name="_Toc394922271"/>
      <w:r w:rsidRPr="004F14F2">
        <w:rPr>
          <w:rtl/>
        </w:rPr>
        <w:t>[3355] ابن الجندي</w:t>
      </w:r>
      <w:r w:rsidR="00527246">
        <w:rPr>
          <w:rtl/>
        </w:rPr>
        <w:t>:</w:t>
      </w:r>
      <w:bookmarkEnd w:id="1051"/>
    </w:p>
    <w:p w:rsidR="0017382C" w:rsidRPr="007B62FF" w:rsidRDefault="0017382C" w:rsidP="0017382C">
      <w:pPr>
        <w:pStyle w:val="libNormal"/>
        <w:rPr>
          <w:rtl/>
        </w:rPr>
      </w:pPr>
      <w:r w:rsidRPr="007B62FF">
        <w:rPr>
          <w:rtl/>
        </w:rPr>
        <w:t>أحمد بن محمّد بن عمران</w:t>
      </w:r>
      <w:r w:rsidR="00527246">
        <w:rPr>
          <w:rtl/>
        </w:rPr>
        <w:t>،</w:t>
      </w:r>
      <w:r w:rsidRPr="007B62FF">
        <w:rPr>
          <w:rtl/>
        </w:rPr>
        <w:t xml:space="preserve"> من مشايخ النجاشي </w:t>
      </w:r>
      <w:r w:rsidRPr="0017382C">
        <w:rPr>
          <w:rStyle w:val="libFootnotenumChar"/>
          <w:rtl/>
        </w:rPr>
        <w:t>(5)</w:t>
      </w:r>
      <w:r>
        <w:rPr>
          <w:rtl/>
        </w:rPr>
        <w:t>.</w:t>
      </w:r>
    </w:p>
    <w:p w:rsidR="0017382C" w:rsidRDefault="0017382C" w:rsidP="00E10B1D">
      <w:pPr>
        <w:pStyle w:val="Heading3"/>
        <w:rPr>
          <w:rtl/>
        </w:rPr>
      </w:pPr>
      <w:bookmarkStart w:id="1052" w:name="_Toc394922272"/>
      <w:r w:rsidRPr="004F14F2">
        <w:rPr>
          <w:rtl/>
        </w:rPr>
        <w:t>[3356] ابن النباح</w:t>
      </w:r>
      <w:r w:rsidR="00527246">
        <w:rPr>
          <w:rtl/>
        </w:rPr>
        <w:t>:</w:t>
      </w:r>
      <w:bookmarkEnd w:id="1052"/>
    </w:p>
    <w:p w:rsidR="0017382C" w:rsidRPr="007B62FF" w:rsidRDefault="0017382C" w:rsidP="0017382C">
      <w:pPr>
        <w:pStyle w:val="libNormal"/>
        <w:rPr>
          <w:rtl/>
        </w:rPr>
      </w:pPr>
      <w:r w:rsidRPr="007B62FF">
        <w:rPr>
          <w:rtl/>
        </w:rPr>
        <w:t xml:space="preserve">من أصحاب أمير المؤمنين </w:t>
      </w:r>
      <w:r w:rsidRPr="0017382C">
        <w:rPr>
          <w:rStyle w:val="libAlaemChar"/>
          <w:rtl/>
        </w:rPr>
        <w:t>عليه‌السلام</w:t>
      </w:r>
      <w:r w:rsidRPr="007B62FF">
        <w:rPr>
          <w:rtl/>
        </w:rPr>
        <w:t xml:space="preserve"> ومؤذّنه </w:t>
      </w:r>
      <w:r w:rsidRPr="0017382C">
        <w:rPr>
          <w:rStyle w:val="libFootnotenumChar"/>
          <w:rtl/>
        </w:rPr>
        <w:t>(6)</w:t>
      </w:r>
      <w:r w:rsidR="00527246">
        <w:rPr>
          <w:rtl/>
        </w:rPr>
        <w:t>،</w:t>
      </w:r>
      <w:r w:rsidRPr="007B62FF">
        <w:rPr>
          <w:rtl/>
        </w:rPr>
        <w:t xml:space="preserve"> وفي الفقيه</w:t>
      </w:r>
      <w:r w:rsidR="00527246">
        <w:rPr>
          <w:rtl/>
        </w:rPr>
        <w:t>:</w:t>
      </w:r>
      <w:r w:rsidRPr="007B62FF">
        <w:rPr>
          <w:rtl/>
        </w:rPr>
        <w:t xml:space="preserve"> وكان ابن النباح يقول في أذانه</w:t>
      </w:r>
      <w:r w:rsidR="00527246">
        <w:rPr>
          <w:rtl/>
        </w:rPr>
        <w:t>:</w:t>
      </w:r>
      <w:r w:rsidRPr="007B62FF">
        <w:rPr>
          <w:rtl/>
        </w:rPr>
        <w:t xml:space="preserve"> حيّ على خير العمل</w:t>
      </w:r>
      <w:r w:rsidR="00527246">
        <w:rPr>
          <w:rtl/>
        </w:rPr>
        <w:t>،</w:t>
      </w:r>
      <w:r w:rsidRPr="007B62FF">
        <w:rPr>
          <w:rtl/>
        </w:rPr>
        <w:t xml:space="preserve"> حيّ على خير العمل</w:t>
      </w:r>
      <w:r w:rsidR="00527246">
        <w:rPr>
          <w:rtl/>
        </w:rPr>
        <w:t>،</w:t>
      </w:r>
      <w:r w:rsidRPr="007B62FF">
        <w:rPr>
          <w:rtl/>
        </w:rPr>
        <w:t xml:space="preserve"> فاذا رآه علي </w:t>
      </w:r>
      <w:r w:rsidRPr="0017382C">
        <w:rPr>
          <w:rStyle w:val="libAlaemChar"/>
          <w:rtl/>
        </w:rPr>
        <w:t>عليه‌السلام</w:t>
      </w:r>
      <w:r w:rsidRPr="007B62FF">
        <w:rPr>
          <w:rtl/>
        </w:rPr>
        <w:t xml:space="preserve"> قال</w:t>
      </w:r>
      <w:r w:rsidR="00527246">
        <w:rPr>
          <w:rtl/>
        </w:rPr>
        <w:t>:</w:t>
      </w:r>
      <w:r w:rsidRPr="007B62FF">
        <w:rPr>
          <w:rtl/>
        </w:rPr>
        <w:t xml:space="preserve"> مرحباً بالقائلين عدلاً</w:t>
      </w:r>
      <w:r w:rsidR="00527246">
        <w:rPr>
          <w:rtl/>
        </w:rPr>
        <w:t>،</w:t>
      </w:r>
      <w:r w:rsidRPr="007B62FF">
        <w:rPr>
          <w:rtl/>
        </w:rPr>
        <w:t xml:space="preserve"> وبالصلاة مرحباً وأهلاً </w:t>
      </w:r>
      <w:r w:rsidRPr="0017382C">
        <w:rPr>
          <w:rStyle w:val="libFootnotenumChar"/>
          <w:rtl/>
        </w:rPr>
        <w:t>(7)</w:t>
      </w:r>
      <w:r>
        <w:rPr>
          <w:rtl/>
        </w:rPr>
        <w:t>.</w:t>
      </w:r>
    </w:p>
    <w:p w:rsidR="0017382C" w:rsidRPr="007B62FF" w:rsidRDefault="0017382C" w:rsidP="0017382C">
      <w:pPr>
        <w:pStyle w:val="libNormal"/>
        <w:rPr>
          <w:rtl/>
        </w:rPr>
      </w:pPr>
      <w:r w:rsidRPr="007B62FF">
        <w:rPr>
          <w:rtl/>
        </w:rPr>
        <w:t>وفي مناقب ابن شهرآشوب</w:t>
      </w:r>
      <w:r w:rsidR="00527246">
        <w:rPr>
          <w:rtl/>
        </w:rPr>
        <w:t>:</w:t>
      </w:r>
      <w:r w:rsidRPr="007B62FF">
        <w:rPr>
          <w:rtl/>
        </w:rPr>
        <w:t xml:space="preserve"> وكان مؤذّنه </w:t>
      </w:r>
      <w:r w:rsidRPr="0017382C">
        <w:rPr>
          <w:rStyle w:val="libAlaemChar"/>
          <w:rtl/>
        </w:rPr>
        <w:t>عليه‌السلام</w:t>
      </w:r>
      <w:r w:rsidRPr="007B62FF">
        <w:rPr>
          <w:rtl/>
        </w:rPr>
        <w:t xml:space="preserve"> جويرية بن سهل العبدي</w:t>
      </w:r>
      <w:r w:rsidR="00527246">
        <w:rPr>
          <w:rtl/>
        </w:rPr>
        <w:t>،</w:t>
      </w:r>
      <w:r w:rsidRPr="007B62FF">
        <w:rPr>
          <w:rtl/>
        </w:rPr>
        <w:t xml:space="preserve"> وابن النباح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وسائل الشيعة 20</w:t>
      </w:r>
      <w:r w:rsidR="00527246">
        <w:rPr>
          <w:rtl/>
        </w:rPr>
        <w:t>:</w:t>
      </w:r>
      <w:r w:rsidRPr="007B62FF">
        <w:rPr>
          <w:rtl/>
        </w:rPr>
        <w:t xml:space="preserve"> 337 / 1089.</w:t>
      </w:r>
    </w:p>
    <w:p w:rsidR="0017382C" w:rsidRPr="007B62FF" w:rsidRDefault="0017382C" w:rsidP="0017382C">
      <w:pPr>
        <w:pStyle w:val="libFootnote0"/>
        <w:rPr>
          <w:rtl/>
        </w:rPr>
      </w:pPr>
      <w:r w:rsidRPr="007B62FF">
        <w:rPr>
          <w:rtl/>
        </w:rPr>
        <w:t>(2) تهذيب الأحكام 9</w:t>
      </w:r>
      <w:r w:rsidR="00527246">
        <w:rPr>
          <w:rtl/>
        </w:rPr>
        <w:t>:</w:t>
      </w:r>
      <w:r w:rsidRPr="007B62FF">
        <w:rPr>
          <w:rtl/>
        </w:rPr>
        <w:t xml:space="preserve"> 330 / 1186</w:t>
      </w:r>
      <w:r w:rsidR="00527246">
        <w:rPr>
          <w:rtl/>
        </w:rPr>
        <w:t>،</w:t>
      </w:r>
      <w:r w:rsidRPr="007B62FF">
        <w:rPr>
          <w:rtl/>
        </w:rPr>
        <w:t xml:space="preserve"> وفيه</w:t>
      </w:r>
      <w:r w:rsidR="00527246">
        <w:rPr>
          <w:rtl/>
        </w:rPr>
        <w:t>:</w:t>
      </w:r>
      <w:r w:rsidRPr="007B62FF">
        <w:rPr>
          <w:rtl/>
        </w:rPr>
        <w:t xml:space="preserve"> عن أبي ثابت.</w:t>
      </w:r>
    </w:p>
    <w:p w:rsidR="0017382C" w:rsidRPr="007B62FF" w:rsidRDefault="0017382C" w:rsidP="0017382C">
      <w:pPr>
        <w:pStyle w:val="libFootnote0"/>
        <w:rPr>
          <w:rtl/>
        </w:rPr>
      </w:pPr>
      <w:r w:rsidRPr="007B62FF">
        <w:rPr>
          <w:rtl/>
        </w:rPr>
        <w:t>(3) الكافي 7</w:t>
      </w:r>
      <w:r w:rsidR="00527246">
        <w:rPr>
          <w:rtl/>
        </w:rPr>
        <w:t>:</w:t>
      </w:r>
      <w:r w:rsidRPr="007B62FF">
        <w:rPr>
          <w:rtl/>
        </w:rPr>
        <w:t xml:space="preserve"> 148 / 8</w:t>
      </w:r>
      <w:r w:rsidR="00527246">
        <w:rPr>
          <w:rtl/>
        </w:rPr>
        <w:t>،</w:t>
      </w:r>
      <w:r w:rsidRPr="007B62FF">
        <w:rPr>
          <w:rtl/>
        </w:rPr>
        <w:t xml:space="preserve"> وفيه</w:t>
      </w:r>
      <w:r w:rsidR="00527246">
        <w:rPr>
          <w:rtl/>
        </w:rPr>
        <w:t>:</w:t>
      </w:r>
      <w:r w:rsidRPr="007B62FF">
        <w:rPr>
          <w:rtl/>
        </w:rPr>
        <w:t xml:space="preserve"> عن أبي ثابت.</w:t>
      </w:r>
    </w:p>
    <w:p w:rsidR="0017382C" w:rsidRPr="007B62FF" w:rsidRDefault="0017382C" w:rsidP="0017382C">
      <w:pPr>
        <w:pStyle w:val="libFootnote0"/>
        <w:rPr>
          <w:rtl/>
        </w:rPr>
      </w:pPr>
      <w:r w:rsidRPr="007B62FF">
        <w:rPr>
          <w:rtl/>
        </w:rPr>
        <w:t>(4) كما عرفت في المصدرين المذكورين</w:t>
      </w:r>
      <w:r w:rsidR="00527246">
        <w:rPr>
          <w:rtl/>
        </w:rPr>
        <w:t>،</w:t>
      </w:r>
      <w:r w:rsidRPr="007B62FF">
        <w:rPr>
          <w:rtl/>
        </w:rPr>
        <w:t xml:space="preserve"> وأمّا وجه الاشتباه</w:t>
      </w:r>
      <w:r w:rsidR="00527246">
        <w:rPr>
          <w:rtl/>
        </w:rPr>
        <w:t>؛</w:t>
      </w:r>
      <w:r w:rsidRPr="007B62FF">
        <w:rPr>
          <w:rtl/>
        </w:rPr>
        <w:t xml:space="preserve"> لأنّ اسم أبي حمزة هو ثابت</w:t>
      </w:r>
      <w:r w:rsidR="00527246">
        <w:rPr>
          <w:rtl/>
        </w:rPr>
        <w:t>،</w:t>
      </w:r>
      <w:r w:rsidRPr="007B62FF">
        <w:rPr>
          <w:rtl/>
        </w:rPr>
        <w:t xml:space="preserve"> ولتصريح الأردبيلي في جامع الرواة 2</w:t>
      </w:r>
      <w:r w:rsidR="00527246">
        <w:rPr>
          <w:rtl/>
        </w:rPr>
        <w:t>:</w:t>
      </w:r>
      <w:r w:rsidRPr="007B62FF">
        <w:rPr>
          <w:rtl/>
        </w:rPr>
        <w:t xml:space="preserve"> 432</w:t>
      </w:r>
      <w:r w:rsidR="00527246">
        <w:rPr>
          <w:rtl/>
        </w:rPr>
        <w:t>:</w:t>
      </w:r>
      <w:r w:rsidRPr="007B62FF">
        <w:rPr>
          <w:rtl/>
        </w:rPr>
        <w:t xml:space="preserve"> كون أكثر الأخبار التي رواها ابن ثابت وأبو ثابت متحداً وعدم وجود أبي ثابت في تلك المرتبة. فلاحظ.</w:t>
      </w:r>
    </w:p>
    <w:p w:rsidR="0017382C" w:rsidRPr="007B62FF" w:rsidRDefault="0017382C" w:rsidP="0017382C">
      <w:pPr>
        <w:pStyle w:val="libFootnote0"/>
        <w:rPr>
          <w:rtl/>
        </w:rPr>
      </w:pPr>
      <w:r w:rsidRPr="007B62FF">
        <w:rPr>
          <w:rtl/>
        </w:rPr>
        <w:t>(5) رجال النجاشي</w:t>
      </w:r>
      <w:r w:rsidR="00527246">
        <w:rPr>
          <w:rtl/>
        </w:rPr>
        <w:t>:</w:t>
      </w:r>
      <w:r w:rsidRPr="007B62FF">
        <w:rPr>
          <w:rtl/>
        </w:rPr>
        <w:t xml:space="preserve"> 85 / 206.</w:t>
      </w:r>
    </w:p>
    <w:p w:rsidR="0017382C" w:rsidRPr="007B62FF" w:rsidRDefault="0017382C" w:rsidP="0017382C">
      <w:pPr>
        <w:pStyle w:val="libFootnote0"/>
        <w:rPr>
          <w:rtl/>
        </w:rPr>
      </w:pPr>
      <w:r w:rsidRPr="007B62FF">
        <w:rPr>
          <w:rtl/>
        </w:rPr>
        <w:t>(6) كما استظهره الأردبيلي في جامع الرواة 2</w:t>
      </w:r>
      <w:r w:rsidR="00527246">
        <w:rPr>
          <w:rtl/>
        </w:rPr>
        <w:t>:</w:t>
      </w:r>
      <w:r w:rsidRPr="007B62FF">
        <w:rPr>
          <w:rtl/>
        </w:rPr>
        <w:t xml:space="preserve"> 437.</w:t>
      </w:r>
    </w:p>
    <w:p w:rsidR="0017382C" w:rsidRPr="007B62FF" w:rsidRDefault="0017382C" w:rsidP="0017382C">
      <w:pPr>
        <w:pStyle w:val="libFootnote0"/>
        <w:rPr>
          <w:rtl/>
        </w:rPr>
      </w:pPr>
      <w:r w:rsidRPr="007B62FF">
        <w:rPr>
          <w:rtl/>
        </w:rPr>
        <w:t>(7) الفقيه 1</w:t>
      </w:r>
      <w:r w:rsidR="00527246">
        <w:rPr>
          <w:rtl/>
        </w:rPr>
        <w:t>:</w:t>
      </w:r>
      <w:r w:rsidRPr="007B62FF">
        <w:rPr>
          <w:rtl/>
        </w:rPr>
        <w:t xml:space="preserve"> 187 / 890.</w:t>
      </w:r>
    </w:p>
    <w:p w:rsidR="0017382C" w:rsidRPr="007B62FF" w:rsidRDefault="0017382C" w:rsidP="0017382C">
      <w:pPr>
        <w:pStyle w:val="libFootnote0"/>
        <w:rPr>
          <w:rtl/>
        </w:rPr>
      </w:pPr>
      <w:r w:rsidRPr="007B62FF">
        <w:rPr>
          <w:rtl/>
        </w:rPr>
        <w:t>(8) مناقب ابن شهرآشوب 3</w:t>
      </w:r>
      <w:r w:rsidR="00527246">
        <w:rPr>
          <w:rtl/>
        </w:rPr>
        <w:t>:</w:t>
      </w:r>
      <w:r w:rsidRPr="007B62FF">
        <w:rPr>
          <w:rtl/>
        </w:rPr>
        <w:t xml:space="preserve"> 306.</w:t>
      </w:r>
    </w:p>
    <w:p w:rsidR="0017382C" w:rsidRDefault="0017382C" w:rsidP="00C613E8">
      <w:pPr>
        <w:pStyle w:val="libNormal"/>
        <w:rPr>
          <w:rtl/>
        </w:rPr>
      </w:pPr>
      <w:r>
        <w:rPr>
          <w:rtl/>
        </w:rPr>
        <w:br w:type="page"/>
      </w:r>
    </w:p>
    <w:p w:rsidR="0017382C" w:rsidRPr="007B62FF" w:rsidRDefault="0017382C" w:rsidP="0017382C">
      <w:pPr>
        <w:pStyle w:val="libNormal"/>
        <w:rPr>
          <w:rtl/>
        </w:rPr>
      </w:pPr>
      <w:r w:rsidRPr="007B62FF">
        <w:rPr>
          <w:rtl/>
        </w:rPr>
        <w:lastRenderedPageBreak/>
        <w:t xml:space="preserve">وروى المفيد في الإرشاد مسنداً في حديث أنّه </w:t>
      </w:r>
      <w:r w:rsidRPr="0017382C">
        <w:rPr>
          <w:rStyle w:val="libAlaemChar"/>
          <w:rtl/>
        </w:rPr>
        <w:t>عليه‌السلام</w:t>
      </w:r>
      <w:r w:rsidRPr="007B62FF">
        <w:rPr>
          <w:rtl/>
        </w:rPr>
        <w:t xml:space="preserve"> قال في الليلة التي قتل في صبيحتها</w:t>
      </w:r>
      <w:r w:rsidR="00527246">
        <w:rPr>
          <w:rtl/>
        </w:rPr>
        <w:t>:</w:t>
      </w:r>
      <w:r w:rsidRPr="007B62FF">
        <w:rPr>
          <w:rtl/>
        </w:rPr>
        <w:t xml:space="preserve"> إنّي مقتول لو أصبحت</w:t>
      </w:r>
      <w:r w:rsidR="00527246">
        <w:rPr>
          <w:rtl/>
        </w:rPr>
        <w:t>،</w:t>
      </w:r>
      <w:r w:rsidRPr="007B62FF">
        <w:rPr>
          <w:rtl/>
        </w:rPr>
        <w:t xml:space="preserve"> فأتاه ابن النبّاح</w:t>
      </w:r>
      <w:r w:rsidR="00527246">
        <w:rPr>
          <w:rtl/>
        </w:rPr>
        <w:t>،</w:t>
      </w:r>
      <w:r w:rsidRPr="007B62FF">
        <w:rPr>
          <w:rtl/>
        </w:rPr>
        <w:t xml:space="preserve"> فأذّنه بالصلاة فمشى غير بعيد ثمّ رجع</w:t>
      </w:r>
      <w:r w:rsidR="00527246">
        <w:rPr>
          <w:rtl/>
        </w:rPr>
        <w:t>،</w:t>
      </w:r>
      <w:r>
        <w:rPr>
          <w:rtl/>
        </w:rPr>
        <w:t>.</w:t>
      </w:r>
      <w:r w:rsidRPr="007B62FF">
        <w:rPr>
          <w:rtl/>
        </w:rPr>
        <w:t xml:space="preserve"> الخبر </w:t>
      </w:r>
      <w:r w:rsidRPr="0017382C">
        <w:rPr>
          <w:rStyle w:val="libFootnotenumChar"/>
          <w:rtl/>
        </w:rPr>
        <w:t>(1)</w:t>
      </w:r>
      <w:r>
        <w:rPr>
          <w:rtl/>
        </w:rPr>
        <w:t>.</w:t>
      </w:r>
    </w:p>
    <w:p w:rsidR="0017382C" w:rsidRDefault="0017382C" w:rsidP="00E10B1D">
      <w:pPr>
        <w:pStyle w:val="Heading3"/>
        <w:rPr>
          <w:rtl/>
        </w:rPr>
      </w:pPr>
      <w:bookmarkStart w:id="1053" w:name="_Toc394922273"/>
      <w:r w:rsidRPr="004F14F2">
        <w:rPr>
          <w:rtl/>
        </w:rPr>
        <w:t>[3357] ابن نوح</w:t>
      </w:r>
      <w:r w:rsidR="00527246">
        <w:rPr>
          <w:rtl/>
        </w:rPr>
        <w:t>:</w:t>
      </w:r>
      <w:bookmarkEnd w:id="1053"/>
    </w:p>
    <w:p w:rsidR="0017382C" w:rsidRPr="007B62FF" w:rsidRDefault="0017382C" w:rsidP="0017382C">
      <w:pPr>
        <w:pStyle w:val="libNormal"/>
        <w:rPr>
          <w:rtl/>
        </w:rPr>
      </w:pPr>
      <w:r w:rsidRPr="007B62FF">
        <w:rPr>
          <w:rtl/>
        </w:rPr>
        <w:t>هو أحمد بن محمّد بن نوح</w:t>
      </w:r>
      <w:r w:rsidR="00527246">
        <w:rPr>
          <w:rtl/>
        </w:rPr>
        <w:t>،</w:t>
      </w:r>
      <w:r w:rsidRPr="007B62FF">
        <w:rPr>
          <w:rtl/>
        </w:rPr>
        <w:t xml:space="preserve"> أو ابن علي بن عباس بن نوح </w:t>
      </w:r>
      <w:r w:rsidRPr="0017382C">
        <w:rPr>
          <w:rStyle w:val="libFootnotenumChar"/>
          <w:rtl/>
        </w:rPr>
        <w:t>(2)</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الإرشاد 1</w:t>
      </w:r>
      <w:r w:rsidR="00527246">
        <w:rPr>
          <w:rtl/>
        </w:rPr>
        <w:t>:</w:t>
      </w:r>
      <w:r w:rsidRPr="007B62FF">
        <w:rPr>
          <w:rtl/>
        </w:rPr>
        <w:t xml:space="preserve"> 16.</w:t>
      </w:r>
    </w:p>
    <w:p w:rsidR="0017382C" w:rsidRPr="007B62FF" w:rsidRDefault="0017382C" w:rsidP="0017382C">
      <w:pPr>
        <w:pStyle w:val="libFootnote0"/>
        <w:rPr>
          <w:rtl/>
        </w:rPr>
      </w:pPr>
      <w:r w:rsidRPr="007B62FF">
        <w:rPr>
          <w:rtl/>
        </w:rPr>
        <w:t>(2) راجع جامع الرواة 2</w:t>
      </w:r>
      <w:r w:rsidR="00527246">
        <w:rPr>
          <w:rtl/>
        </w:rPr>
        <w:t>:</w:t>
      </w:r>
      <w:r w:rsidRPr="007B62FF">
        <w:rPr>
          <w:rtl/>
        </w:rPr>
        <w:t xml:space="preserve"> 437.</w:t>
      </w:r>
    </w:p>
    <w:p w:rsidR="0017382C" w:rsidRDefault="0017382C" w:rsidP="00C613E8">
      <w:pPr>
        <w:pStyle w:val="libNormal"/>
        <w:rPr>
          <w:rtl/>
        </w:rPr>
      </w:pPr>
      <w:r>
        <w:rPr>
          <w:rtl/>
        </w:rPr>
        <w:br w:type="page"/>
      </w:r>
    </w:p>
    <w:p w:rsidR="0017382C" w:rsidRDefault="0017382C" w:rsidP="00E10B1D">
      <w:pPr>
        <w:pStyle w:val="Heading2Center"/>
        <w:rPr>
          <w:rtl/>
        </w:rPr>
      </w:pPr>
      <w:bookmarkStart w:id="1054" w:name="_Toc394922274"/>
      <w:r w:rsidRPr="007B62FF">
        <w:rPr>
          <w:rtl/>
        </w:rPr>
        <w:lastRenderedPageBreak/>
        <w:t>باب في النسب واللقب</w:t>
      </w:r>
      <w:bookmarkEnd w:id="1054"/>
    </w:p>
    <w:p w:rsidR="0017382C" w:rsidRDefault="0017382C" w:rsidP="00E10B1D">
      <w:pPr>
        <w:pStyle w:val="Heading3"/>
        <w:rPr>
          <w:rtl/>
        </w:rPr>
      </w:pPr>
      <w:bookmarkStart w:id="1055" w:name="_Toc394922275"/>
      <w:r w:rsidRPr="004F14F2">
        <w:rPr>
          <w:rtl/>
        </w:rPr>
        <w:t>[3358] الأَعْمَش</w:t>
      </w:r>
      <w:r w:rsidR="00527246">
        <w:rPr>
          <w:rtl/>
        </w:rPr>
        <w:t>:</w:t>
      </w:r>
      <w:bookmarkEnd w:id="1055"/>
    </w:p>
    <w:p w:rsidR="0017382C" w:rsidRPr="007B62FF" w:rsidRDefault="0017382C" w:rsidP="0017382C">
      <w:pPr>
        <w:pStyle w:val="libNormal"/>
        <w:rPr>
          <w:rtl/>
        </w:rPr>
      </w:pPr>
      <w:r w:rsidRPr="007B62FF">
        <w:rPr>
          <w:rtl/>
        </w:rPr>
        <w:t xml:space="preserve">هو سليمان بن مهران </w:t>
      </w:r>
      <w:r w:rsidRPr="0017382C">
        <w:rPr>
          <w:rStyle w:val="libFootnotenumChar"/>
          <w:rtl/>
        </w:rPr>
        <w:t>(1)</w:t>
      </w:r>
      <w:r>
        <w:rPr>
          <w:rtl/>
        </w:rPr>
        <w:t>.</w:t>
      </w:r>
    </w:p>
    <w:p w:rsidR="0017382C" w:rsidRDefault="0017382C" w:rsidP="00E10B1D">
      <w:pPr>
        <w:pStyle w:val="Heading3"/>
        <w:rPr>
          <w:rtl/>
        </w:rPr>
      </w:pPr>
      <w:bookmarkStart w:id="1056" w:name="_Toc394922276"/>
      <w:r w:rsidRPr="004F14F2">
        <w:rPr>
          <w:rtl/>
        </w:rPr>
        <w:t>[3359] الجوّاني</w:t>
      </w:r>
      <w:r w:rsidR="00527246">
        <w:rPr>
          <w:rtl/>
        </w:rPr>
        <w:t>:</w:t>
      </w:r>
      <w:bookmarkEnd w:id="1056"/>
    </w:p>
    <w:p w:rsidR="0017382C" w:rsidRPr="007B62FF" w:rsidRDefault="0017382C" w:rsidP="0017382C">
      <w:pPr>
        <w:pStyle w:val="libNormal"/>
        <w:rPr>
          <w:rtl/>
        </w:rPr>
      </w:pPr>
      <w:r w:rsidRPr="007B62FF">
        <w:rPr>
          <w:rtl/>
        </w:rPr>
        <w:t>في الكافي</w:t>
      </w:r>
      <w:r w:rsidR="00527246">
        <w:rPr>
          <w:rtl/>
        </w:rPr>
        <w:t>،</w:t>
      </w:r>
      <w:r w:rsidRPr="007B62FF">
        <w:rPr>
          <w:rtl/>
        </w:rPr>
        <w:t xml:space="preserve"> في باب الإشارة والنص على أبي الحسن الثالث </w:t>
      </w:r>
      <w:r w:rsidRPr="0017382C">
        <w:rPr>
          <w:rStyle w:val="libAlaemChar"/>
          <w:rtl/>
        </w:rPr>
        <w:t>عليه‌السلام</w:t>
      </w:r>
      <w:r w:rsidR="00527246">
        <w:rPr>
          <w:rtl/>
        </w:rPr>
        <w:t>:</w:t>
      </w:r>
      <w:r w:rsidRPr="007B62FF">
        <w:rPr>
          <w:rtl/>
        </w:rPr>
        <w:t xml:space="preserve"> روى وصيّة أبي جعفر </w:t>
      </w:r>
      <w:r w:rsidRPr="0017382C">
        <w:rPr>
          <w:rStyle w:val="libAlaemChar"/>
          <w:rtl/>
        </w:rPr>
        <w:t>عليه‌السلام</w:t>
      </w:r>
      <w:r w:rsidRPr="007B62FF">
        <w:rPr>
          <w:rtl/>
        </w:rPr>
        <w:t xml:space="preserve"> وفي آخرها</w:t>
      </w:r>
      <w:r>
        <w:rPr>
          <w:rtl/>
        </w:rPr>
        <w:t xml:space="preserve"> ـ</w:t>
      </w:r>
      <w:r w:rsidR="00527246">
        <w:rPr>
          <w:rtl/>
        </w:rPr>
        <w:t>:</w:t>
      </w:r>
      <w:r w:rsidRPr="007B62FF">
        <w:rPr>
          <w:rtl/>
        </w:rPr>
        <w:t xml:space="preserve"> وكتب أحمد بن أبي خالد شهادته بخطّه</w:t>
      </w:r>
      <w:r w:rsidR="00527246">
        <w:rPr>
          <w:rtl/>
        </w:rPr>
        <w:t>،</w:t>
      </w:r>
      <w:r w:rsidRPr="007B62FF">
        <w:rPr>
          <w:rtl/>
        </w:rPr>
        <w:t xml:space="preserve"> وشهد الحسن </w:t>
      </w:r>
      <w:r w:rsidRPr="0017382C">
        <w:rPr>
          <w:rStyle w:val="libFootnotenumChar"/>
          <w:rtl/>
        </w:rPr>
        <w:t>(2)</w:t>
      </w:r>
      <w:r w:rsidRPr="007B62FF">
        <w:rPr>
          <w:rtl/>
        </w:rPr>
        <w:t xml:space="preserve"> بن محمد بن عبيد الله بن الحسين </w:t>
      </w:r>
      <w:r w:rsidRPr="0017382C">
        <w:rPr>
          <w:rStyle w:val="libFootnotenumChar"/>
          <w:rtl/>
        </w:rPr>
        <w:t>(3)</w:t>
      </w:r>
      <w:r w:rsidRPr="007B62FF">
        <w:rPr>
          <w:rtl/>
        </w:rPr>
        <w:t xml:space="preserve"> بن علي بن الحسين بن علي بن أبي طالب </w:t>
      </w:r>
      <w:r w:rsidRPr="0017382C">
        <w:rPr>
          <w:rStyle w:val="libAlaemChar"/>
          <w:rtl/>
        </w:rPr>
        <w:t>عليهم‌السلام</w:t>
      </w:r>
      <w:r w:rsidRPr="007B62FF">
        <w:rPr>
          <w:rtl/>
        </w:rPr>
        <w:t xml:space="preserve"> وهو الجوّانيّ على مثل شهادة أحمد بن أبي خالد في صدر الكتاب </w:t>
      </w:r>
      <w:r w:rsidRPr="0017382C">
        <w:rPr>
          <w:rStyle w:val="libFootnotenumChar"/>
          <w:rtl/>
        </w:rPr>
        <w:t>(4)</w:t>
      </w:r>
      <w:r>
        <w:rPr>
          <w:rtl/>
        </w:rPr>
        <w:t>.</w:t>
      </w:r>
    </w:p>
    <w:p w:rsidR="0017382C" w:rsidRPr="007B62FF" w:rsidRDefault="0017382C" w:rsidP="0017382C">
      <w:pPr>
        <w:pStyle w:val="libNormal"/>
        <w:rPr>
          <w:rtl/>
        </w:rPr>
      </w:pPr>
      <w:r w:rsidRPr="007B62FF">
        <w:rPr>
          <w:rtl/>
        </w:rPr>
        <w:t>ويظهر من عمدة الطالب أنّ الجواني نسبة محمّد بن عبيد الله الأعرج ابن الحسين</w:t>
      </w:r>
      <w:r w:rsidR="00527246">
        <w:rPr>
          <w:rtl/>
        </w:rPr>
        <w:t>،</w:t>
      </w:r>
      <w:r w:rsidRPr="007B62FF">
        <w:rPr>
          <w:rtl/>
        </w:rPr>
        <w:t xml:space="preserve"> وذكر أنّه نسبه إلى جوانية قرية بالمدينة </w:t>
      </w:r>
      <w:r w:rsidRPr="0017382C">
        <w:rPr>
          <w:rStyle w:val="libFootnotenumChar"/>
          <w:rtl/>
        </w:rPr>
        <w:t>(5)</w:t>
      </w:r>
      <w:r>
        <w:rPr>
          <w:rtl/>
        </w:rPr>
        <w:t>.</w:t>
      </w:r>
      <w:r w:rsidRPr="007B62FF">
        <w:rPr>
          <w:rtl/>
        </w:rPr>
        <w:t xml:space="preserve"> ويظهر من كلماتهم مشاركة بعض آخر في هذه النسبة</w:t>
      </w:r>
      <w:r w:rsidR="00527246">
        <w:rPr>
          <w:rtl/>
        </w:rPr>
        <w:t>،</w:t>
      </w:r>
      <w:r w:rsidRPr="007B62FF">
        <w:rPr>
          <w:rtl/>
        </w:rPr>
        <w:t xml:space="preserve"> وكيف كان فظاهر الخبر حسن حاله</w:t>
      </w:r>
      <w:r w:rsidR="00527246">
        <w:rPr>
          <w:rtl/>
        </w:rPr>
        <w:t>،</w:t>
      </w:r>
      <w:r w:rsidRPr="007B62FF">
        <w:rPr>
          <w:rtl/>
        </w:rPr>
        <w:t xml:space="preserve"> بل عدالته وأمانته.</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الشيخ</w:t>
      </w:r>
      <w:r w:rsidR="00527246">
        <w:rPr>
          <w:rtl/>
        </w:rPr>
        <w:t>:</w:t>
      </w:r>
      <w:r w:rsidRPr="007B62FF">
        <w:rPr>
          <w:rtl/>
        </w:rPr>
        <w:t xml:space="preserve"> 206 / 72.</w:t>
      </w:r>
    </w:p>
    <w:p w:rsidR="0017382C" w:rsidRPr="007B62FF" w:rsidRDefault="0017382C" w:rsidP="0017382C">
      <w:pPr>
        <w:pStyle w:val="libFootnote0"/>
        <w:rPr>
          <w:rtl/>
        </w:rPr>
      </w:pPr>
      <w:r w:rsidRPr="007B62FF">
        <w:rPr>
          <w:rtl/>
        </w:rPr>
        <w:t>(2) في حاشية الأصل وفوق الكلمة في متن الحجرية</w:t>
      </w:r>
      <w:r w:rsidR="00527246">
        <w:rPr>
          <w:rtl/>
        </w:rPr>
        <w:t>:</w:t>
      </w:r>
      <w:r w:rsidRPr="007B62FF">
        <w:rPr>
          <w:rtl/>
        </w:rPr>
        <w:t xml:space="preserve"> </w:t>
      </w:r>
      <w:r>
        <w:rPr>
          <w:rtl/>
        </w:rPr>
        <w:t>(</w:t>
      </w:r>
      <w:r w:rsidRPr="007B62FF">
        <w:rPr>
          <w:rtl/>
        </w:rPr>
        <w:t>الحسين نسخة بدل</w:t>
      </w:r>
      <w:r>
        <w:rPr>
          <w:rtl/>
        </w:rPr>
        <w:t>)</w:t>
      </w:r>
    </w:p>
    <w:p w:rsidR="0017382C" w:rsidRPr="007B62FF" w:rsidRDefault="0017382C" w:rsidP="0017382C">
      <w:pPr>
        <w:pStyle w:val="libFootnote0"/>
        <w:rPr>
          <w:rtl/>
        </w:rPr>
      </w:pPr>
      <w:r w:rsidRPr="007B62FF">
        <w:rPr>
          <w:rtl/>
        </w:rPr>
        <w:t>(3) فوق الكلمة في متن الأصل والحجرية</w:t>
      </w:r>
      <w:r w:rsidR="00527246">
        <w:rPr>
          <w:rtl/>
        </w:rPr>
        <w:t>:</w:t>
      </w:r>
      <w:r w:rsidRPr="007B62FF">
        <w:rPr>
          <w:rtl/>
        </w:rPr>
        <w:t xml:space="preserve"> </w:t>
      </w:r>
      <w:r>
        <w:rPr>
          <w:rtl/>
        </w:rPr>
        <w:t>(</w:t>
      </w:r>
      <w:r w:rsidRPr="007B62FF">
        <w:rPr>
          <w:rtl/>
        </w:rPr>
        <w:t>الحسن نسخة بدل</w:t>
      </w:r>
      <w:r>
        <w:rPr>
          <w:rtl/>
        </w:rPr>
        <w:t>)</w:t>
      </w:r>
    </w:p>
    <w:p w:rsidR="0017382C" w:rsidRPr="007B62FF" w:rsidRDefault="0017382C" w:rsidP="0017382C">
      <w:pPr>
        <w:pStyle w:val="libFootnote0"/>
        <w:rPr>
          <w:rtl/>
        </w:rPr>
      </w:pPr>
      <w:r w:rsidRPr="007B62FF">
        <w:rPr>
          <w:rtl/>
        </w:rPr>
        <w:t>(4) أُصول الكافي 1</w:t>
      </w:r>
      <w:r w:rsidR="00527246">
        <w:rPr>
          <w:rtl/>
        </w:rPr>
        <w:t>:</w:t>
      </w:r>
      <w:r w:rsidRPr="007B62FF">
        <w:rPr>
          <w:rtl/>
        </w:rPr>
        <w:t xml:space="preserve"> 261 / 3.</w:t>
      </w:r>
    </w:p>
    <w:p w:rsidR="0017382C" w:rsidRPr="007B62FF" w:rsidRDefault="0017382C" w:rsidP="0017382C">
      <w:pPr>
        <w:pStyle w:val="libFootnote0"/>
        <w:rPr>
          <w:rtl/>
        </w:rPr>
      </w:pPr>
      <w:r w:rsidRPr="007B62FF">
        <w:rPr>
          <w:rtl/>
        </w:rPr>
        <w:t>(5) عمدة الطالب</w:t>
      </w:r>
      <w:r w:rsidR="00527246">
        <w:rPr>
          <w:rtl/>
        </w:rPr>
        <w:t>:</w:t>
      </w:r>
      <w:r w:rsidRPr="007B62FF">
        <w:rPr>
          <w:rtl/>
        </w:rPr>
        <w:t xml:space="preserve"> 319</w:t>
      </w:r>
      <w:r w:rsidR="00527246">
        <w:rPr>
          <w:rtl/>
        </w:rPr>
        <w:t>،</w:t>
      </w:r>
      <w:r w:rsidRPr="007B62FF">
        <w:rPr>
          <w:rtl/>
        </w:rPr>
        <w:t xml:space="preserve"> وأُنظر معجم البلدان 2</w:t>
      </w:r>
      <w:r w:rsidR="00527246">
        <w:rPr>
          <w:rtl/>
        </w:rPr>
        <w:t>:</w:t>
      </w:r>
      <w:r w:rsidRPr="007B62FF">
        <w:rPr>
          <w:rtl/>
        </w:rPr>
        <w:t xml:space="preserve"> 175 « الجوانية »</w:t>
      </w:r>
      <w:r>
        <w:rPr>
          <w:rtl/>
        </w:rPr>
        <w:t>.</w:t>
      </w:r>
    </w:p>
    <w:p w:rsidR="0017382C" w:rsidRDefault="0017382C" w:rsidP="00C613E8">
      <w:pPr>
        <w:pStyle w:val="libNormal"/>
        <w:rPr>
          <w:rtl/>
        </w:rPr>
      </w:pPr>
      <w:r>
        <w:rPr>
          <w:rtl/>
        </w:rPr>
        <w:br w:type="page"/>
      </w:r>
    </w:p>
    <w:p w:rsidR="0017382C" w:rsidRDefault="0017382C" w:rsidP="00E10B1D">
      <w:pPr>
        <w:pStyle w:val="Heading3"/>
        <w:rPr>
          <w:rtl/>
        </w:rPr>
      </w:pPr>
      <w:bookmarkStart w:id="1057" w:name="_Toc394922277"/>
      <w:r w:rsidRPr="004F14F2">
        <w:rPr>
          <w:rtl/>
        </w:rPr>
        <w:lastRenderedPageBreak/>
        <w:t>[3360] الخَيْبري</w:t>
      </w:r>
      <w:r w:rsidR="00527246">
        <w:rPr>
          <w:rtl/>
        </w:rPr>
        <w:t>:</w:t>
      </w:r>
      <w:bookmarkEnd w:id="1057"/>
    </w:p>
    <w:p w:rsidR="0017382C" w:rsidRPr="007B62FF" w:rsidRDefault="0017382C" w:rsidP="0017382C">
      <w:pPr>
        <w:pStyle w:val="libNormal"/>
        <w:rPr>
          <w:rtl/>
        </w:rPr>
      </w:pPr>
      <w:r w:rsidRPr="007B62FF">
        <w:rPr>
          <w:rtl/>
        </w:rPr>
        <w:t>له كتاب في الفهرست</w:t>
      </w:r>
      <w:r w:rsidR="00527246">
        <w:rPr>
          <w:rtl/>
        </w:rPr>
        <w:t>،</w:t>
      </w:r>
      <w:r w:rsidRPr="007B62FF">
        <w:rPr>
          <w:rtl/>
        </w:rPr>
        <w:t xml:space="preserve"> يرويه عنه محمّد بن إسماعيل بن بزيع </w:t>
      </w:r>
      <w:r w:rsidRPr="0017382C">
        <w:rPr>
          <w:rStyle w:val="libFootnotenumChar"/>
          <w:rtl/>
        </w:rPr>
        <w:t>(1)</w:t>
      </w:r>
      <w:r w:rsidR="00527246">
        <w:rPr>
          <w:rtl/>
        </w:rPr>
        <w:t>،</w:t>
      </w:r>
      <w:r w:rsidRPr="007B62FF">
        <w:rPr>
          <w:rtl/>
        </w:rPr>
        <w:t xml:space="preserve"> ويروي عنه أيضاً</w:t>
      </w:r>
      <w:r w:rsidR="00527246">
        <w:rPr>
          <w:rtl/>
        </w:rPr>
        <w:t>:</w:t>
      </w:r>
      <w:r w:rsidRPr="007B62FF">
        <w:rPr>
          <w:rtl/>
        </w:rPr>
        <w:t xml:space="preserve"> الوشاء </w:t>
      </w:r>
      <w:r w:rsidRPr="0017382C">
        <w:rPr>
          <w:rStyle w:val="libFootnotenumChar"/>
          <w:rtl/>
        </w:rPr>
        <w:t>(2)</w:t>
      </w:r>
      <w:r w:rsidR="00527246">
        <w:rPr>
          <w:rtl/>
        </w:rPr>
        <w:t>،</w:t>
      </w:r>
      <w:r w:rsidRPr="007B62FF">
        <w:rPr>
          <w:rtl/>
        </w:rPr>
        <w:t xml:space="preserve"> والمفضّل بن عمر </w:t>
      </w:r>
      <w:r w:rsidRPr="0017382C">
        <w:rPr>
          <w:rStyle w:val="libFootnotenumChar"/>
          <w:rtl/>
        </w:rPr>
        <w:t>(3)</w:t>
      </w:r>
      <w:r w:rsidR="00527246">
        <w:rPr>
          <w:rtl/>
        </w:rPr>
        <w:t>،</w:t>
      </w:r>
      <w:r w:rsidRPr="007B62FF">
        <w:rPr>
          <w:rtl/>
        </w:rPr>
        <w:t xml:space="preserve"> وأخرج عنه ابن قولويه في كامل الزيارة </w:t>
      </w:r>
      <w:r w:rsidRPr="0017382C">
        <w:rPr>
          <w:rStyle w:val="libFootnotenumChar"/>
          <w:rtl/>
        </w:rPr>
        <w:t>(4)</w:t>
      </w:r>
      <w:r w:rsidRPr="007B62FF">
        <w:rPr>
          <w:rtl/>
        </w:rPr>
        <w:t xml:space="preserve"> أخباراً كثيرةً</w:t>
      </w:r>
      <w:r w:rsidR="00527246">
        <w:rPr>
          <w:rtl/>
        </w:rPr>
        <w:t>،</w:t>
      </w:r>
      <w:r w:rsidRPr="007B62FF">
        <w:rPr>
          <w:rtl/>
        </w:rPr>
        <w:t xml:space="preserve"> يظهر منها وما في الكافي </w:t>
      </w:r>
      <w:r w:rsidRPr="0017382C">
        <w:rPr>
          <w:rStyle w:val="libFootnotenumChar"/>
          <w:rtl/>
        </w:rPr>
        <w:t>(5)</w:t>
      </w:r>
      <w:r w:rsidRPr="007B62FF">
        <w:rPr>
          <w:rtl/>
        </w:rPr>
        <w:t xml:space="preserve"> والتهذيب </w:t>
      </w:r>
      <w:r w:rsidRPr="0017382C">
        <w:rPr>
          <w:rStyle w:val="libFootnotenumChar"/>
          <w:rtl/>
        </w:rPr>
        <w:t>(6)</w:t>
      </w:r>
      <w:r w:rsidRPr="007B62FF">
        <w:rPr>
          <w:rtl/>
        </w:rPr>
        <w:t xml:space="preserve"> إماميّته</w:t>
      </w:r>
      <w:r w:rsidR="00527246">
        <w:rPr>
          <w:rtl/>
        </w:rPr>
        <w:t>،</w:t>
      </w:r>
      <w:r w:rsidRPr="007B62FF">
        <w:rPr>
          <w:rtl/>
        </w:rPr>
        <w:t xml:space="preserve"> ومن رواية الأجلاّء حسنه</w:t>
      </w:r>
      <w:r w:rsidR="00527246">
        <w:rPr>
          <w:rtl/>
        </w:rPr>
        <w:t>،</w:t>
      </w:r>
      <w:r w:rsidRPr="007B62FF">
        <w:rPr>
          <w:rtl/>
        </w:rPr>
        <w:t xml:space="preserve"> بل وثاقته.</w:t>
      </w:r>
    </w:p>
    <w:p w:rsidR="0017382C" w:rsidRDefault="0017382C" w:rsidP="00E10B1D">
      <w:pPr>
        <w:pStyle w:val="Heading3"/>
        <w:rPr>
          <w:rtl/>
        </w:rPr>
      </w:pPr>
      <w:bookmarkStart w:id="1058" w:name="_Toc394922278"/>
      <w:r w:rsidRPr="004F14F2">
        <w:rPr>
          <w:rtl/>
        </w:rPr>
        <w:t>[3361] ذو الدمعة</w:t>
      </w:r>
      <w:r w:rsidR="00527246">
        <w:rPr>
          <w:rtl/>
        </w:rPr>
        <w:t>:</w:t>
      </w:r>
      <w:bookmarkEnd w:id="1058"/>
    </w:p>
    <w:p w:rsidR="0017382C" w:rsidRPr="007B62FF" w:rsidRDefault="0017382C" w:rsidP="0017382C">
      <w:pPr>
        <w:pStyle w:val="libNormal"/>
        <w:rPr>
          <w:rtl/>
        </w:rPr>
      </w:pPr>
      <w:r w:rsidRPr="007B62FF">
        <w:rPr>
          <w:rtl/>
        </w:rPr>
        <w:t>الحسين بن زيد الشهيد</w:t>
      </w:r>
      <w:r w:rsidR="00527246">
        <w:rPr>
          <w:rtl/>
        </w:rPr>
        <w:t>،</w:t>
      </w:r>
      <w:r w:rsidRPr="007B62FF">
        <w:rPr>
          <w:rtl/>
        </w:rPr>
        <w:t xml:space="preserve"> الذي ربّاه الصادق </w:t>
      </w:r>
      <w:r w:rsidRPr="0017382C">
        <w:rPr>
          <w:rStyle w:val="libAlaemChar"/>
          <w:rtl/>
        </w:rPr>
        <w:t>عليه‌السلام</w:t>
      </w:r>
      <w:r w:rsidRPr="007B62FF">
        <w:rPr>
          <w:rtl/>
        </w:rPr>
        <w:t xml:space="preserve"> </w:t>
      </w:r>
      <w:r w:rsidRPr="0017382C">
        <w:rPr>
          <w:rStyle w:val="libFootnotenumChar"/>
          <w:rtl/>
        </w:rPr>
        <w:t>(7)</w:t>
      </w:r>
      <w:r>
        <w:rPr>
          <w:rtl/>
        </w:rPr>
        <w:t>.</w:t>
      </w:r>
    </w:p>
    <w:p w:rsidR="0017382C" w:rsidRDefault="0017382C" w:rsidP="00E10B1D">
      <w:pPr>
        <w:pStyle w:val="Heading3"/>
        <w:rPr>
          <w:rtl/>
        </w:rPr>
      </w:pPr>
      <w:bookmarkStart w:id="1059" w:name="_Toc394922279"/>
      <w:r w:rsidRPr="004F14F2">
        <w:rPr>
          <w:rtl/>
        </w:rPr>
        <w:t>[3362] رأس المذرى</w:t>
      </w:r>
      <w:r w:rsidR="00527246">
        <w:rPr>
          <w:rtl/>
        </w:rPr>
        <w:t>:</w:t>
      </w:r>
      <w:bookmarkEnd w:id="1059"/>
    </w:p>
    <w:p w:rsidR="0017382C" w:rsidRPr="007B62FF" w:rsidRDefault="0017382C" w:rsidP="0017382C">
      <w:pPr>
        <w:pStyle w:val="libNormal"/>
        <w:rPr>
          <w:rtl/>
        </w:rPr>
      </w:pPr>
      <w:r w:rsidRPr="007B62FF">
        <w:rPr>
          <w:rtl/>
        </w:rPr>
        <w:t xml:space="preserve">جعفر بن عبد الله بن جعفر بن عبد الله بن جعفر بن محمد بن علي ابن أبي طالب </w:t>
      </w:r>
      <w:r w:rsidRPr="0017382C">
        <w:rPr>
          <w:rStyle w:val="libAlaemChar"/>
          <w:rtl/>
        </w:rPr>
        <w:t>عليه‌السلام</w:t>
      </w:r>
      <w:r w:rsidR="00527246">
        <w:rPr>
          <w:rtl/>
        </w:rPr>
        <w:t>،</w:t>
      </w:r>
      <w:r w:rsidRPr="007B62FF">
        <w:rPr>
          <w:rtl/>
        </w:rPr>
        <w:t xml:space="preserve"> ويقال له</w:t>
      </w:r>
      <w:r w:rsidR="00527246">
        <w:rPr>
          <w:rtl/>
        </w:rPr>
        <w:t>:</w:t>
      </w:r>
      <w:r w:rsidRPr="007B62FF">
        <w:rPr>
          <w:rtl/>
        </w:rPr>
        <w:t xml:space="preserve"> جعفر بن عبد الله المحمدي </w:t>
      </w:r>
      <w:r w:rsidRPr="0017382C">
        <w:rPr>
          <w:rStyle w:val="libFootnotenumChar"/>
          <w:rtl/>
        </w:rPr>
        <w:t>(8)</w:t>
      </w:r>
      <w:r>
        <w:rPr>
          <w:rtl/>
        </w:rPr>
        <w:t>.</w:t>
      </w:r>
    </w:p>
    <w:p w:rsidR="0017382C" w:rsidRPr="007B62FF" w:rsidRDefault="0017382C" w:rsidP="0017382C">
      <w:pPr>
        <w:pStyle w:val="libNormal"/>
        <w:rPr>
          <w:rtl/>
        </w:rPr>
      </w:pPr>
      <w:r w:rsidRPr="007B62FF">
        <w:rPr>
          <w:rtl/>
        </w:rPr>
        <w:t>وفي الكافي</w:t>
      </w:r>
      <w:r w:rsidR="00527246">
        <w:rPr>
          <w:rtl/>
        </w:rPr>
        <w:t>،</w:t>
      </w:r>
      <w:r w:rsidRPr="007B62FF">
        <w:rPr>
          <w:rtl/>
        </w:rPr>
        <w:t xml:space="preserve"> في باب النوادر بعد كتاب الصلاة</w:t>
      </w:r>
      <w:r w:rsidR="00527246">
        <w:rPr>
          <w:rtl/>
        </w:rPr>
        <w:t>:</w:t>
      </w:r>
      <w:r w:rsidRPr="007B62FF">
        <w:rPr>
          <w:rtl/>
        </w:rPr>
        <w:t xml:space="preserve"> روى محمد بن الحسين</w:t>
      </w:r>
      <w:r w:rsidR="00527246">
        <w:rPr>
          <w:rtl/>
        </w:rPr>
        <w:t>،</w:t>
      </w:r>
      <w:r w:rsidRPr="007B62FF">
        <w:rPr>
          <w:rtl/>
        </w:rPr>
        <w:t xml:space="preserve"> عن بعض الطالبيين يلقّب برأس المذري قال</w:t>
      </w:r>
      <w:r w:rsidR="00527246">
        <w:rPr>
          <w:rtl/>
        </w:rPr>
        <w:t>:</w:t>
      </w:r>
      <w:r w:rsidRPr="007B62FF">
        <w:rPr>
          <w:rtl/>
        </w:rPr>
        <w:t xml:space="preserve"> سمعت الرضا </w:t>
      </w:r>
      <w:r w:rsidRPr="0017382C">
        <w:rPr>
          <w:rStyle w:val="libAlaemChar"/>
          <w:rtl/>
        </w:rPr>
        <w:t>عليه‌السلام</w:t>
      </w:r>
      <w:r w:rsidRPr="007B62FF">
        <w:rPr>
          <w:rtl/>
        </w:rPr>
        <w:t xml:space="preserve"> </w:t>
      </w:r>
      <w:r w:rsidRPr="0017382C">
        <w:rPr>
          <w:rStyle w:val="libFootnotenumChar"/>
          <w:rtl/>
        </w:rPr>
        <w:t>(9)</w:t>
      </w:r>
      <w:r>
        <w:rPr>
          <w:rtl/>
        </w:rPr>
        <w:t>.</w:t>
      </w:r>
      <w:r w:rsidRPr="007B62FF">
        <w:rPr>
          <w:rtl/>
        </w:rPr>
        <w:t xml:space="preserve"> الخبر.</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فهرست الشيخ</w:t>
      </w:r>
      <w:r w:rsidR="00527246">
        <w:rPr>
          <w:rtl/>
        </w:rPr>
        <w:t>:</w:t>
      </w:r>
      <w:r w:rsidRPr="007B62FF">
        <w:rPr>
          <w:rtl/>
        </w:rPr>
        <w:t xml:space="preserve"> 193 / 879.</w:t>
      </w:r>
    </w:p>
    <w:p w:rsidR="0017382C" w:rsidRPr="007B62FF" w:rsidRDefault="0017382C" w:rsidP="0017382C">
      <w:pPr>
        <w:pStyle w:val="libFootnote0"/>
        <w:rPr>
          <w:rtl/>
        </w:rPr>
      </w:pPr>
      <w:r w:rsidRPr="007B62FF">
        <w:rPr>
          <w:rtl/>
        </w:rPr>
        <w:t>(2) أُصول الكافي 1</w:t>
      </w:r>
      <w:r w:rsidR="00527246">
        <w:rPr>
          <w:rtl/>
        </w:rPr>
        <w:t>:</w:t>
      </w:r>
      <w:r w:rsidRPr="007B62FF">
        <w:rPr>
          <w:rtl/>
        </w:rPr>
        <w:t xml:space="preserve"> 383 / 10.</w:t>
      </w:r>
    </w:p>
    <w:p w:rsidR="0017382C" w:rsidRPr="007B62FF" w:rsidRDefault="0017382C" w:rsidP="0017382C">
      <w:pPr>
        <w:pStyle w:val="libFootnote0"/>
        <w:rPr>
          <w:rtl/>
        </w:rPr>
      </w:pPr>
      <w:r w:rsidRPr="007B62FF">
        <w:rPr>
          <w:rtl/>
        </w:rPr>
        <w:t>(3) أُصول الكافي 1</w:t>
      </w:r>
      <w:r w:rsidR="00527246">
        <w:rPr>
          <w:rtl/>
        </w:rPr>
        <w:t>:</w:t>
      </w:r>
      <w:r w:rsidRPr="007B62FF">
        <w:rPr>
          <w:rtl/>
        </w:rPr>
        <w:t xml:space="preserve"> 451 / 2.</w:t>
      </w:r>
    </w:p>
    <w:p w:rsidR="0017382C" w:rsidRPr="007B62FF" w:rsidRDefault="0017382C" w:rsidP="0017382C">
      <w:pPr>
        <w:pStyle w:val="libFootnote0"/>
        <w:rPr>
          <w:rtl/>
        </w:rPr>
      </w:pPr>
      <w:r w:rsidRPr="007B62FF">
        <w:rPr>
          <w:rtl/>
        </w:rPr>
        <w:t>(4) كامل الزيارات</w:t>
      </w:r>
      <w:r w:rsidR="00527246">
        <w:rPr>
          <w:rtl/>
        </w:rPr>
        <w:t>:</w:t>
      </w:r>
      <w:r w:rsidRPr="007B62FF">
        <w:rPr>
          <w:rtl/>
        </w:rPr>
        <w:t xml:space="preserve"> 126 باب 45 ح 4</w:t>
      </w:r>
      <w:r w:rsidR="00527246">
        <w:rPr>
          <w:rtl/>
        </w:rPr>
        <w:t>،</w:t>
      </w:r>
      <w:r w:rsidRPr="007B62FF">
        <w:rPr>
          <w:rtl/>
        </w:rPr>
        <w:t xml:space="preserve"> 138 باب 54 ح 3.</w:t>
      </w:r>
    </w:p>
    <w:p w:rsidR="0017382C" w:rsidRPr="007B62FF" w:rsidRDefault="0017382C" w:rsidP="0017382C">
      <w:pPr>
        <w:pStyle w:val="libFootnote0"/>
        <w:rPr>
          <w:rtl/>
        </w:rPr>
      </w:pPr>
      <w:r w:rsidRPr="007B62FF">
        <w:rPr>
          <w:rtl/>
        </w:rPr>
        <w:t>(5) أُصول الكافي 1</w:t>
      </w:r>
      <w:r w:rsidR="00527246">
        <w:rPr>
          <w:rtl/>
        </w:rPr>
        <w:t>:</w:t>
      </w:r>
      <w:r w:rsidRPr="007B62FF">
        <w:rPr>
          <w:rtl/>
        </w:rPr>
        <w:t xml:space="preserve"> 395 / 4.</w:t>
      </w:r>
    </w:p>
    <w:p w:rsidR="0017382C" w:rsidRPr="007B62FF" w:rsidRDefault="0017382C" w:rsidP="0017382C">
      <w:pPr>
        <w:pStyle w:val="libFootnote0"/>
        <w:rPr>
          <w:rtl/>
        </w:rPr>
      </w:pPr>
      <w:r w:rsidRPr="007B62FF">
        <w:rPr>
          <w:rtl/>
        </w:rPr>
        <w:t>(6) تهذيب الأحكام 6</w:t>
      </w:r>
      <w:r w:rsidR="00527246">
        <w:rPr>
          <w:rtl/>
        </w:rPr>
        <w:t>:</w:t>
      </w:r>
      <w:r w:rsidRPr="007B62FF">
        <w:rPr>
          <w:rtl/>
        </w:rPr>
        <w:t xml:space="preserve"> 46 / 98.</w:t>
      </w:r>
    </w:p>
    <w:p w:rsidR="0017382C" w:rsidRPr="007B62FF" w:rsidRDefault="0017382C" w:rsidP="0017382C">
      <w:pPr>
        <w:pStyle w:val="libFootnote0"/>
        <w:rPr>
          <w:rtl/>
        </w:rPr>
      </w:pPr>
      <w:r w:rsidRPr="007B62FF">
        <w:rPr>
          <w:rtl/>
        </w:rPr>
        <w:t>(7) تقدّم في المجلّد الرابع صحيفة</w:t>
      </w:r>
      <w:r w:rsidR="00527246">
        <w:rPr>
          <w:rtl/>
        </w:rPr>
        <w:t>:</w:t>
      </w:r>
      <w:r w:rsidRPr="007B62FF">
        <w:rPr>
          <w:rtl/>
        </w:rPr>
        <w:t xml:space="preserve"> 253</w:t>
      </w:r>
      <w:r w:rsidR="00527246">
        <w:rPr>
          <w:rtl/>
        </w:rPr>
        <w:t>،</w:t>
      </w:r>
      <w:r w:rsidRPr="007B62FF">
        <w:rPr>
          <w:rtl/>
        </w:rPr>
        <w:t xml:space="preserve"> الطريق رقم</w:t>
      </w:r>
      <w:r w:rsidR="00527246">
        <w:rPr>
          <w:rtl/>
        </w:rPr>
        <w:t>:</w:t>
      </w:r>
      <w:r w:rsidRPr="007B62FF">
        <w:rPr>
          <w:rtl/>
        </w:rPr>
        <w:t xml:space="preserve"> [86] وبرمز </w:t>
      </w:r>
      <w:r>
        <w:rPr>
          <w:rtl/>
        </w:rPr>
        <w:t>(</w:t>
      </w:r>
      <w:r w:rsidRPr="007B62FF">
        <w:rPr>
          <w:rtl/>
        </w:rPr>
        <w:t>فو</w:t>
      </w:r>
      <w:r>
        <w:rPr>
          <w:rtl/>
        </w:rPr>
        <w:t>)</w:t>
      </w:r>
    </w:p>
    <w:p w:rsidR="0017382C" w:rsidRPr="007B62FF" w:rsidRDefault="0017382C" w:rsidP="0017382C">
      <w:pPr>
        <w:pStyle w:val="libFootnote0"/>
        <w:rPr>
          <w:rtl/>
        </w:rPr>
      </w:pPr>
      <w:r w:rsidRPr="007B62FF">
        <w:rPr>
          <w:rtl/>
        </w:rPr>
        <w:t>(8) راجع رجال الشيخ</w:t>
      </w:r>
      <w:r w:rsidR="00527246">
        <w:rPr>
          <w:rtl/>
        </w:rPr>
        <w:t>:</w:t>
      </w:r>
      <w:r w:rsidRPr="007B62FF">
        <w:rPr>
          <w:rtl/>
        </w:rPr>
        <w:t xml:space="preserve"> 480 / 24 </w:t>
      </w:r>
      <w:r>
        <w:rPr>
          <w:rtl/>
        </w:rPr>
        <w:t>(</w:t>
      </w:r>
      <w:r w:rsidRPr="007B62FF">
        <w:rPr>
          <w:rtl/>
        </w:rPr>
        <w:t>في ترجمة ابن ابنه العباس بن علي</w:t>
      </w:r>
      <w:r>
        <w:rPr>
          <w:rtl/>
        </w:rPr>
        <w:t>)</w:t>
      </w:r>
    </w:p>
    <w:p w:rsidR="0017382C" w:rsidRPr="007B62FF" w:rsidRDefault="0017382C" w:rsidP="0017382C">
      <w:pPr>
        <w:pStyle w:val="libFootnote0"/>
        <w:rPr>
          <w:rtl/>
        </w:rPr>
      </w:pPr>
      <w:r w:rsidRPr="007B62FF">
        <w:rPr>
          <w:rtl/>
        </w:rPr>
        <w:t>(9) الكافي 3</w:t>
      </w:r>
      <w:r w:rsidR="00527246">
        <w:rPr>
          <w:rtl/>
        </w:rPr>
        <w:t>:</w:t>
      </w:r>
      <w:r w:rsidRPr="007B62FF">
        <w:rPr>
          <w:rtl/>
        </w:rPr>
        <w:t xml:space="preserve"> 489 / 13</w:t>
      </w:r>
      <w:r w:rsidR="00527246">
        <w:rPr>
          <w:rtl/>
        </w:rPr>
        <w:t>،</w:t>
      </w:r>
      <w:r w:rsidRPr="007B62FF">
        <w:rPr>
          <w:rtl/>
        </w:rPr>
        <w:t xml:space="preserve"> وفيه</w:t>
      </w:r>
      <w:r w:rsidR="00527246">
        <w:rPr>
          <w:rtl/>
        </w:rPr>
        <w:t>:</w:t>
      </w:r>
      <w:r w:rsidRPr="007B62FF">
        <w:rPr>
          <w:rtl/>
        </w:rPr>
        <w:t xml:space="preserve"> </w:t>
      </w:r>
      <w:r>
        <w:rPr>
          <w:rtl/>
        </w:rPr>
        <w:t>(</w:t>
      </w:r>
      <w:r w:rsidRPr="007B62FF">
        <w:rPr>
          <w:rtl/>
        </w:rPr>
        <w:t>المدري</w:t>
      </w:r>
      <w:r>
        <w:rPr>
          <w:rtl/>
        </w:rPr>
        <w:t>)</w:t>
      </w:r>
      <w:r w:rsidRPr="007B62FF">
        <w:rPr>
          <w:rtl/>
        </w:rPr>
        <w:t xml:space="preserve"> بالدال المهملة.</w:t>
      </w:r>
    </w:p>
    <w:p w:rsidR="0017382C" w:rsidRDefault="0017382C" w:rsidP="00C613E8">
      <w:pPr>
        <w:pStyle w:val="libNormal"/>
        <w:rPr>
          <w:rtl/>
        </w:rPr>
      </w:pPr>
      <w:r>
        <w:rPr>
          <w:rtl/>
        </w:rPr>
        <w:br w:type="page"/>
      </w:r>
    </w:p>
    <w:p w:rsidR="0017382C" w:rsidRDefault="0017382C" w:rsidP="00E10B1D">
      <w:pPr>
        <w:pStyle w:val="Heading3"/>
        <w:rPr>
          <w:rtl/>
        </w:rPr>
      </w:pPr>
      <w:bookmarkStart w:id="1060" w:name="_Toc394922280"/>
      <w:r w:rsidRPr="004F14F2">
        <w:rPr>
          <w:rtl/>
        </w:rPr>
        <w:lastRenderedPageBreak/>
        <w:t>[3363] الرزاز</w:t>
      </w:r>
      <w:r w:rsidR="00527246">
        <w:rPr>
          <w:rtl/>
        </w:rPr>
        <w:t>:</w:t>
      </w:r>
      <w:bookmarkEnd w:id="1060"/>
    </w:p>
    <w:p w:rsidR="0017382C" w:rsidRPr="007B62FF" w:rsidRDefault="0017382C" w:rsidP="0017382C">
      <w:pPr>
        <w:pStyle w:val="libNormal"/>
        <w:rPr>
          <w:rtl/>
        </w:rPr>
      </w:pPr>
      <w:r w:rsidRPr="007B62FF">
        <w:rPr>
          <w:rtl/>
        </w:rPr>
        <w:t>ويقال له</w:t>
      </w:r>
      <w:r w:rsidR="00527246">
        <w:rPr>
          <w:rtl/>
        </w:rPr>
        <w:t>:</w:t>
      </w:r>
      <w:r w:rsidRPr="007B62FF">
        <w:rPr>
          <w:rtl/>
        </w:rPr>
        <w:t xml:space="preserve"> البزاز أيضاً</w:t>
      </w:r>
      <w:r w:rsidR="00527246">
        <w:rPr>
          <w:rtl/>
        </w:rPr>
        <w:t>،</w:t>
      </w:r>
      <w:r w:rsidRPr="007B62FF">
        <w:rPr>
          <w:rtl/>
        </w:rPr>
        <w:t xml:space="preserve"> محمّد بن جعفر</w:t>
      </w:r>
      <w:r w:rsidR="00527246">
        <w:rPr>
          <w:rtl/>
        </w:rPr>
        <w:t>،</w:t>
      </w:r>
      <w:r w:rsidRPr="007B62FF">
        <w:rPr>
          <w:rtl/>
        </w:rPr>
        <w:t xml:space="preserve"> خال </w:t>
      </w:r>
      <w:r w:rsidRPr="0017382C">
        <w:rPr>
          <w:rStyle w:val="libFootnotenumChar"/>
          <w:rtl/>
        </w:rPr>
        <w:t>(1)</w:t>
      </w:r>
      <w:r w:rsidRPr="007B62FF">
        <w:rPr>
          <w:rtl/>
        </w:rPr>
        <w:t xml:space="preserve"> والد أبي غالب الزراري</w:t>
      </w:r>
      <w:r w:rsidR="00527246">
        <w:rPr>
          <w:rtl/>
        </w:rPr>
        <w:t>،</w:t>
      </w:r>
      <w:r w:rsidRPr="007B62FF">
        <w:rPr>
          <w:rtl/>
        </w:rPr>
        <w:t xml:space="preserve"> ومن مشايخه ومشايخ ثقة الإسلام</w:t>
      </w:r>
      <w:r w:rsidR="00527246">
        <w:rPr>
          <w:rtl/>
        </w:rPr>
        <w:t>،</w:t>
      </w:r>
      <w:r w:rsidRPr="007B62FF">
        <w:rPr>
          <w:rtl/>
        </w:rPr>
        <w:t xml:space="preserve"> وهو غير أبي عبد الله محمّد ابن جعفر الأسدي</w:t>
      </w:r>
      <w:r w:rsidR="00527246">
        <w:rPr>
          <w:rtl/>
        </w:rPr>
        <w:t>،</w:t>
      </w:r>
      <w:r w:rsidRPr="007B62FF">
        <w:rPr>
          <w:rtl/>
        </w:rPr>
        <w:t xml:space="preserve"> كما أوضحناه في آخر الفائدة السادسة </w:t>
      </w:r>
      <w:r w:rsidRPr="0017382C">
        <w:rPr>
          <w:rStyle w:val="libFootnotenumChar"/>
          <w:rtl/>
        </w:rPr>
        <w:t>(2)</w:t>
      </w:r>
      <w:r>
        <w:rPr>
          <w:rtl/>
        </w:rPr>
        <w:t>.</w:t>
      </w:r>
    </w:p>
    <w:p w:rsidR="0017382C" w:rsidRDefault="0017382C" w:rsidP="00E10B1D">
      <w:pPr>
        <w:pStyle w:val="Heading3"/>
        <w:rPr>
          <w:rtl/>
        </w:rPr>
      </w:pPr>
      <w:bookmarkStart w:id="1061" w:name="_Toc394922281"/>
      <w:r w:rsidRPr="004F14F2">
        <w:rPr>
          <w:rtl/>
        </w:rPr>
        <w:t>[3364] الزُّهْري</w:t>
      </w:r>
      <w:r w:rsidR="00527246">
        <w:rPr>
          <w:rtl/>
        </w:rPr>
        <w:t>:</w:t>
      </w:r>
      <w:bookmarkEnd w:id="1061"/>
    </w:p>
    <w:p w:rsidR="0017382C" w:rsidRPr="007B62FF" w:rsidRDefault="0017382C" w:rsidP="0017382C">
      <w:pPr>
        <w:pStyle w:val="libNormal"/>
        <w:rPr>
          <w:rtl/>
        </w:rPr>
      </w:pPr>
      <w:r w:rsidRPr="007B62FF">
        <w:rPr>
          <w:rtl/>
        </w:rPr>
        <w:t>محمّد بن مسلم بن شهاب.</w:t>
      </w:r>
    </w:p>
    <w:p w:rsidR="0017382C" w:rsidRDefault="0017382C" w:rsidP="00E10B1D">
      <w:pPr>
        <w:pStyle w:val="Heading3"/>
        <w:rPr>
          <w:rtl/>
        </w:rPr>
      </w:pPr>
      <w:bookmarkStart w:id="1062" w:name="_Toc394922282"/>
      <w:r w:rsidRPr="004F14F2">
        <w:rPr>
          <w:rtl/>
        </w:rPr>
        <w:t>[3365] السّدوسي</w:t>
      </w:r>
      <w:r w:rsidR="00527246">
        <w:rPr>
          <w:rtl/>
        </w:rPr>
        <w:t>:</w:t>
      </w:r>
      <w:bookmarkEnd w:id="1062"/>
    </w:p>
    <w:p w:rsidR="0017382C" w:rsidRPr="007B62FF" w:rsidRDefault="0017382C" w:rsidP="0017382C">
      <w:pPr>
        <w:pStyle w:val="libNormal"/>
        <w:rPr>
          <w:rtl/>
        </w:rPr>
      </w:pPr>
      <w:r w:rsidRPr="007B62FF">
        <w:rPr>
          <w:rtl/>
        </w:rPr>
        <w:t>عنه</w:t>
      </w:r>
      <w:r w:rsidR="00527246">
        <w:rPr>
          <w:rtl/>
        </w:rPr>
        <w:t>:</w:t>
      </w:r>
      <w:r w:rsidRPr="007B62FF">
        <w:rPr>
          <w:rtl/>
        </w:rPr>
        <w:t xml:space="preserve"> ابن محبوب</w:t>
      </w:r>
      <w:r w:rsidR="00527246">
        <w:rPr>
          <w:rtl/>
        </w:rPr>
        <w:t>،</w:t>
      </w:r>
      <w:r w:rsidRPr="007B62FF">
        <w:rPr>
          <w:rtl/>
        </w:rPr>
        <w:t xml:space="preserve"> في الكافي</w:t>
      </w:r>
      <w:r w:rsidR="00527246">
        <w:rPr>
          <w:rtl/>
        </w:rPr>
        <w:t>،</w:t>
      </w:r>
      <w:r w:rsidRPr="007B62FF">
        <w:rPr>
          <w:rtl/>
        </w:rPr>
        <w:t xml:space="preserve"> في باب زيارة النبيّ </w:t>
      </w:r>
      <w:r w:rsidRPr="0017382C">
        <w:rPr>
          <w:rStyle w:val="libAlaemChar"/>
          <w:rtl/>
        </w:rPr>
        <w:t>صلى‌الله‌عليه‌وآله‌وسلم</w:t>
      </w:r>
      <w:r w:rsidRPr="007B62FF">
        <w:rPr>
          <w:rtl/>
        </w:rPr>
        <w:t xml:space="preserve"> </w:t>
      </w:r>
      <w:r w:rsidRPr="0017382C">
        <w:rPr>
          <w:rStyle w:val="libFootnotenumChar"/>
          <w:rtl/>
        </w:rPr>
        <w:t>(3)</w:t>
      </w:r>
      <w:r w:rsidR="00527246">
        <w:rPr>
          <w:rtl/>
        </w:rPr>
        <w:t>،</w:t>
      </w:r>
      <w:r w:rsidRPr="007B62FF">
        <w:rPr>
          <w:rtl/>
        </w:rPr>
        <w:t xml:space="preserve"> وفي التهذيب</w:t>
      </w:r>
      <w:r w:rsidR="00527246">
        <w:rPr>
          <w:rtl/>
        </w:rPr>
        <w:t>،</w:t>
      </w:r>
      <w:r w:rsidRPr="007B62FF">
        <w:rPr>
          <w:rtl/>
        </w:rPr>
        <w:t xml:space="preserve"> في باب فضل زيارته </w:t>
      </w:r>
      <w:r w:rsidRPr="0017382C">
        <w:rPr>
          <w:rStyle w:val="libAlaemChar"/>
          <w:rtl/>
        </w:rPr>
        <w:t>صلى‌الله‌عليه‌وآله‌وسلم</w:t>
      </w:r>
      <w:r w:rsidRPr="007B62FF">
        <w:rPr>
          <w:rtl/>
        </w:rPr>
        <w:t xml:space="preserve"> </w:t>
      </w:r>
      <w:r w:rsidRPr="0017382C">
        <w:rPr>
          <w:rStyle w:val="libFootnotenumChar"/>
          <w:rtl/>
        </w:rPr>
        <w:t>(4)</w:t>
      </w:r>
      <w:r w:rsidR="00527246">
        <w:rPr>
          <w:rtl/>
        </w:rPr>
        <w:t>،</w:t>
      </w:r>
      <w:r w:rsidRPr="007B62FF">
        <w:rPr>
          <w:rtl/>
        </w:rPr>
        <w:t xml:space="preserve"> ولكن في بعض نسخه</w:t>
      </w:r>
      <w:r w:rsidR="00527246">
        <w:rPr>
          <w:rtl/>
        </w:rPr>
        <w:t>:</w:t>
      </w:r>
      <w:r w:rsidRPr="007B62FF">
        <w:rPr>
          <w:rtl/>
        </w:rPr>
        <w:t xml:space="preserve"> السندي</w:t>
      </w:r>
      <w:r w:rsidR="00527246">
        <w:rPr>
          <w:rtl/>
        </w:rPr>
        <w:t>،</w:t>
      </w:r>
      <w:r w:rsidRPr="007B62FF">
        <w:rPr>
          <w:rtl/>
        </w:rPr>
        <w:t xml:space="preserve"> ولعلّه تحريف.</w:t>
      </w:r>
    </w:p>
    <w:p w:rsidR="0017382C" w:rsidRDefault="0017382C" w:rsidP="00E10B1D">
      <w:pPr>
        <w:pStyle w:val="Heading3"/>
        <w:rPr>
          <w:rtl/>
        </w:rPr>
      </w:pPr>
      <w:bookmarkStart w:id="1063" w:name="_Toc394922283"/>
      <w:r w:rsidRPr="004F14F2">
        <w:rPr>
          <w:rtl/>
        </w:rPr>
        <w:t>[3366] الشّامي</w:t>
      </w:r>
      <w:r w:rsidR="00527246">
        <w:rPr>
          <w:rtl/>
        </w:rPr>
        <w:t>:</w:t>
      </w:r>
      <w:bookmarkEnd w:id="1063"/>
    </w:p>
    <w:p w:rsidR="0017382C" w:rsidRPr="007B62FF" w:rsidRDefault="0017382C" w:rsidP="0017382C">
      <w:pPr>
        <w:pStyle w:val="libNormal"/>
        <w:rPr>
          <w:rtl/>
        </w:rPr>
      </w:pPr>
      <w:r w:rsidRPr="007B62FF">
        <w:rPr>
          <w:rtl/>
        </w:rPr>
        <w:t>كان من أهل الري</w:t>
      </w:r>
      <w:r w:rsidR="00527246">
        <w:rPr>
          <w:rtl/>
        </w:rPr>
        <w:t>،</w:t>
      </w:r>
      <w:r w:rsidRPr="007B62FF">
        <w:rPr>
          <w:rtl/>
        </w:rPr>
        <w:t xml:space="preserve"> وكان من وكلاء القائم </w:t>
      </w:r>
      <w:r w:rsidRPr="0017382C">
        <w:rPr>
          <w:rStyle w:val="libAlaemChar"/>
          <w:rtl/>
        </w:rPr>
        <w:t>عليه‌السلام</w:t>
      </w:r>
      <w:r w:rsidRPr="007B62FF">
        <w:rPr>
          <w:rtl/>
        </w:rPr>
        <w:t xml:space="preserve"> كذا في ربيع الشيعة </w:t>
      </w:r>
      <w:r w:rsidRPr="0017382C">
        <w:rPr>
          <w:rStyle w:val="libFootnotenumChar"/>
          <w:rtl/>
        </w:rPr>
        <w:t>(5)</w:t>
      </w:r>
      <w:r>
        <w:rPr>
          <w:rtl/>
        </w:rPr>
        <w:t>.</w:t>
      </w:r>
    </w:p>
    <w:p w:rsidR="0017382C" w:rsidRDefault="0017382C" w:rsidP="00E10B1D">
      <w:pPr>
        <w:pStyle w:val="Heading3"/>
        <w:rPr>
          <w:rtl/>
        </w:rPr>
      </w:pPr>
      <w:bookmarkStart w:id="1064" w:name="_Toc394922284"/>
      <w:r w:rsidRPr="004F14F2">
        <w:rPr>
          <w:rtl/>
        </w:rPr>
        <w:t>[3367] الشعيري</w:t>
      </w:r>
      <w:r w:rsidR="00527246">
        <w:rPr>
          <w:rtl/>
        </w:rPr>
        <w:t>:</w:t>
      </w:r>
      <w:bookmarkEnd w:id="1064"/>
    </w:p>
    <w:p w:rsidR="0017382C" w:rsidRPr="007B62FF" w:rsidRDefault="0017382C" w:rsidP="0017382C">
      <w:pPr>
        <w:pStyle w:val="libNormal"/>
        <w:rPr>
          <w:rtl/>
        </w:rPr>
      </w:pPr>
      <w:r w:rsidRPr="007B62FF">
        <w:rPr>
          <w:rtl/>
        </w:rPr>
        <w:t>يطلق على غير السكوني أيضاً</w:t>
      </w:r>
      <w:r w:rsidR="00527246">
        <w:rPr>
          <w:rtl/>
        </w:rPr>
        <w:t>،</w:t>
      </w:r>
      <w:r w:rsidRPr="007B62FF">
        <w:rPr>
          <w:rtl/>
        </w:rPr>
        <w:t xml:space="preserve"> ففي الإستبصار</w:t>
      </w:r>
      <w:r w:rsidR="00527246">
        <w:rPr>
          <w:rtl/>
        </w:rPr>
        <w:t>،</w:t>
      </w:r>
      <w:r w:rsidRPr="007B62FF">
        <w:rPr>
          <w:rtl/>
        </w:rPr>
        <w:t xml:space="preserve"> في باب إقرار بعض</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الحجرية</w:t>
      </w:r>
      <w:r w:rsidR="00527246">
        <w:rPr>
          <w:rtl/>
        </w:rPr>
        <w:t>:</w:t>
      </w:r>
      <w:r w:rsidRPr="007B62FF">
        <w:rPr>
          <w:rtl/>
        </w:rPr>
        <w:t xml:space="preserve"> بن خالد.</w:t>
      </w:r>
    </w:p>
    <w:p w:rsidR="0017382C" w:rsidRPr="007B62FF" w:rsidRDefault="0017382C" w:rsidP="0017382C">
      <w:pPr>
        <w:pStyle w:val="libFootnote0"/>
        <w:rPr>
          <w:rtl/>
        </w:rPr>
      </w:pPr>
      <w:r w:rsidRPr="007B62FF">
        <w:rPr>
          <w:rtl/>
        </w:rPr>
        <w:t>(2) راجع المجلد السادس صحيفة</w:t>
      </w:r>
      <w:r w:rsidR="00527246">
        <w:rPr>
          <w:rtl/>
        </w:rPr>
        <w:t>:</w:t>
      </w:r>
      <w:r w:rsidRPr="007B62FF">
        <w:rPr>
          <w:rtl/>
        </w:rPr>
        <w:t xml:space="preserve"> 348 رقم</w:t>
      </w:r>
      <w:r w:rsidR="00527246">
        <w:rPr>
          <w:rtl/>
        </w:rPr>
        <w:t>:</w:t>
      </w:r>
      <w:r w:rsidRPr="007B62FF">
        <w:rPr>
          <w:rtl/>
        </w:rPr>
        <w:t xml:space="preserve"> [753]</w:t>
      </w:r>
      <w:r>
        <w:rPr>
          <w:rtl/>
        </w:rPr>
        <w:t>.</w:t>
      </w:r>
    </w:p>
    <w:p w:rsidR="0017382C" w:rsidRPr="007B62FF" w:rsidRDefault="0017382C" w:rsidP="0017382C">
      <w:pPr>
        <w:pStyle w:val="libFootnote0"/>
        <w:rPr>
          <w:rtl/>
        </w:rPr>
      </w:pPr>
      <w:r w:rsidRPr="007B62FF">
        <w:rPr>
          <w:rtl/>
        </w:rPr>
        <w:t>(3) الكافي 4</w:t>
      </w:r>
      <w:r w:rsidR="00527246">
        <w:rPr>
          <w:rtl/>
        </w:rPr>
        <w:t>:</w:t>
      </w:r>
      <w:r w:rsidRPr="007B62FF">
        <w:rPr>
          <w:rtl/>
        </w:rPr>
        <w:t xml:space="preserve"> 548 / 3 يروي عنه بواسطة أبان.</w:t>
      </w:r>
    </w:p>
    <w:p w:rsidR="0017382C" w:rsidRPr="007B62FF" w:rsidRDefault="0017382C" w:rsidP="0017382C">
      <w:pPr>
        <w:pStyle w:val="libFootnote0"/>
        <w:rPr>
          <w:rtl/>
        </w:rPr>
      </w:pPr>
      <w:r w:rsidRPr="007B62FF">
        <w:rPr>
          <w:rtl/>
        </w:rPr>
        <w:t>(4) تهذيب الأحكام 6</w:t>
      </w:r>
      <w:r w:rsidR="00527246">
        <w:rPr>
          <w:rtl/>
        </w:rPr>
        <w:t>:</w:t>
      </w:r>
      <w:r w:rsidRPr="007B62FF">
        <w:rPr>
          <w:rtl/>
        </w:rPr>
        <w:t xml:space="preserve"> 4 / 4</w:t>
      </w:r>
      <w:r w:rsidR="00527246">
        <w:rPr>
          <w:rtl/>
        </w:rPr>
        <w:t>،</w:t>
      </w:r>
      <w:r w:rsidRPr="007B62FF">
        <w:rPr>
          <w:rtl/>
        </w:rPr>
        <w:t xml:space="preserve"> يروي عنه بواسطة أبان أيضاً</w:t>
      </w:r>
      <w:r w:rsidR="00527246">
        <w:rPr>
          <w:rtl/>
        </w:rPr>
        <w:t>،</w:t>
      </w:r>
      <w:r w:rsidRPr="007B62FF">
        <w:rPr>
          <w:rtl/>
        </w:rPr>
        <w:t xml:space="preserve"> وفيه</w:t>
      </w:r>
      <w:r w:rsidR="00527246">
        <w:rPr>
          <w:rtl/>
        </w:rPr>
        <w:t>:</w:t>
      </w:r>
      <w:r w:rsidRPr="007B62FF">
        <w:rPr>
          <w:rtl/>
        </w:rPr>
        <w:t xml:space="preserve"> الدوسي </w:t>
      </w:r>
      <w:r>
        <w:rPr>
          <w:rtl/>
        </w:rPr>
        <w:t>(</w:t>
      </w:r>
      <w:r w:rsidRPr="007B62FF">
        <w:rPr>
          <w:rtl/>
        </w:rPr>
        <w:t>السندي نسخة بدل</w:t>
      </w:r>
      <w:r>
        <w:rPr>
          <w:rtl/>
        </w:rPr>
        <w:t>)</w:t>
      </w:r>
    </w:p>
    <w:p w:rsidR="0017382C" w:rsidRPr="007B62FF" w:rsidRDefault="0017382C" w:rsidP="0017382C">
      <w:pPr>
        <w:pStyle w:val="libFootnote0"/>
        <w:rPr>
          <w:rtl/>
        </w:rPr>
      </w:pPr>
      <w:r w:rsidRPr="007B62FF">
        <w:rPr>
          <w:rtl/>
        </w:rPr>
        <w:t>(5) ربيع الشيعة</w:t>
      </w:r>
      <w:r w:rsidR="00527246">
        <w:rPr>
          <w:rtl/>
        </w:rPr>
        <w:t>:</w:t>
      </w:r>
      <w:r w:rsidRPr="007B62FF">
        <w:rPr>
          <w:rtl/>
        </w:rPr>
        <w:t xml:space="preserve"> 212 </w:t>
      </w:r>
      <w:r>
        <w:rPr>
          <w:rtl/>
        </w:rPr>
        <w:t>(</w:t>
      </w:r>
      <w:r w:rsidRPr="007B62FF">
        <w:rPr>
          <w:rtl/>
        </w:rPr>
        <w:t>مخطوط</w:t>
      </w:r>
      <w:r>
        <w:rPr>
          <w:rtl/>
        </w:rPr>
        <w:t>)</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الورثة لغيره بدَين على الميت</w:t>
      </w:r>
      <w:r w:rsidR="00527246">
        <w:rPr>
          <w:rtl/>
        </w:rPr>
        <w:t>:</w:t>
      </w:r>
      <w:r w:rsidRPr="007B62FF">
        <w:rPr>
          <w:rtl/>
        </w:rPr>
        <w:t xml:space="preserve"> جميل بن درّاج</w:t>
      </w:r>
      <w:r w:rsidR="00527246">
        <w:rPr>
          <w:rtl/>
        </w:rPr>
        <w:t>،</w:t>
      </w:r>
      <w:r w:rsidRPr="007B62FF">
        <w:rPr>
          <w:rtl/>
        </w:rPr>
        <w:t xml:space="preserve"> عن الشعيري</w:t>
      </w:r>
      <w:r w:rsidR="00527246">
        <w:rPr>
          <w:rtl/>
        </w:rPr>
        <w:t>،</w:t>
      </w:r>
      <w:r w:rsidRPr="007B62FF">
        <w:rPr>
          <w:rtl/>
        </w:rPr>
        <w:t xml:space="preserve"> عن الحكم </w:t>
      </w:r>
      <w:r w:rsidRPr="0017382C">
        <w:rPr>
          <w:rStyle w:val="libFootnotenumChar"/>
          <w:rtl/>
        </w:rPr>
        <w:t>(1)</w:t>
      </w:r>
      <w:r w:rsidR="00527246">
        <w:rPr>
          <w:rtl/>
        </w:rPr>
        <w:t>،</w:t>
      </w:r>
      <w:r w:rsidRPr="007B62FF">
        <w:rPr>
          <w:rtl/>
        </w:rPr>
        <w:t xml:space="preserve"> وروى هذا الخبر بعينه في الكافي. عن جميل</w:t>
      </w:r>
      <w:r w:rsidR="00527246">
        <w:rPr>
          <w:rtl/>
        </w:rPr>
        <w:t>،</w:t>
      </w:r>
      <w:r w:rsidRPr="007B62FF">
        <w:rPr>
          <w:rtl/>
        </w:rPr>
        <w:t xml:space="preserve"> عن زكريا بن يحيى الشعيري</w:t>
      </w:r>
      <w:r w:rsidR="00527246">
        <w:rPr>
          <w:rtl/>
        </w:rPr>
        <w:t>،</w:t>
      </w:r>
      <w:r w:rsidRPr="007B62FF">
        <w:rPr>
          <w:rtl/>
        </w:rPr>
        <w:t xml:space="preserve"> عن الحكم </w:t>
      </w:r>
      <w:r w:rsidRPr="0017382C">
        <w:rPr>
          <w:rStyle w:val="libFootnotenumChar"/>
          <w:rtl/>
        </w:rPr>
        <w:t>(2)</w:t>
      </w:r>
      <w:r>
        <w:rPr>
          <w:rtl/>
        </w:rPr>
        <w:t>.</w:t>
      </w:r>
    </w:p>
    <w:p w:rsidR="0017382C" w:rsidRPr="007B62FF" w:rsidRDefault="0017382C" w:rsidP="0017382C">
      <w:pPr>
        <w:pStyle w:val="libNormal"/>
        <w:rPr>
          <w:rtl/>
        </w:rPr>
      </w:pPr>
      <w:r w:rsidRPr="007B62FF">
        <w:rPr>
          <w:rtl/>
        </w:rPr>
        <w:t>وفي رواية جميل عنه ما يشير إلى وثاقته.</w:t>
      </w:r>
    </w:p>
    <w:p w:rsidR="0017382C" w:rsidRDefault="0017382C" w:rsidP="00E10B1D">
      <w:pPr>
        <w:pStyle w:val="Heading3"/>
        <w:rPr>
          <w:rtl/>
        </w:rPr>
      </w:pPr>
      <w:bookmarkStart w:id="1065" w:name="_Toc394922285"/>
      <w:r w:rsidRPr="004F14F2">
        <w:rPr>
          <w:rtl/>
        </w:rPr>
        <w:t>[3368] شلقان</w:t>
      </w:r>
      <w:r w:rsidR="00527246">
        <w:rPr>
          <w:rtl/>
        </w:rPr>
        <w:t>:</w:t>
      </w:r>
      <w:bookmarkEnd w:id="1065"/>
    </w:p>
    <w:p w:rsidR="0017382C" w:rsidRPr="007B62FF" w:rsidRDefault="0017382C" w:rsidP="0017382C">
      <w:pPr>
        <w:pStyle w:val="libNormal"/>
        <w:rPr>
          <w:rtl/>
        </w:rPr>
      </w:pPr>
      <w:r w:rsidRPr="007B62FF">
        <w:rPr>
          <w:rtl/>
        </w:rPr>
        <w:t>اسمه</w:t>
      </w:r>
      <w:r w:rsidR="00527246">
        <w:rPr>
          <w:rtl/>
        </w:rPr>
        <w:t>:</w:t>
      </w:r>
      <w:r w:rsidRPr="007B62FF">
        <w:rPr>
          <w:rtl/>
        </w:rPr>
        <w:t xml:space="preserve"> عيسى بن أبي منصور </w:t>
      </w:r>
      <w:r w:rsidRPr="0017382C">
        <w:rPr>
          <w:rStyle w:val="libFootnotenumChar"/>
          <w:rtl/>
        </w:rPr>
        <w:t>(3)</w:t>
      </w:r>
      <w:r>
        <w:rPr>
          <w:rtl/>
        </w:rPr>
        <w:t>.</w:t>
      </w:r>
    </w:p>
    <w:p w:rsidR="0017382C" w:rsidRDefault="0017382C" w:rsidP="00E10B1D">
      <w:pPr>
        <w:pStyle w:val="Heading3"/>
        <w:rPr>
          <w:rtl/>
        </w:rPr>
      </w:pPr>
      <w:bookmarkStart w:id="1066" w:name="_Toc394922286"/>
      <w:r w:rsidRPr="004F14F2">
        <w:rPr>
          <w:rtl/>
        </w:rPr>
        <w:t>[3369] صاحب الصومعة</w:t>
      </w:r>
      <w:r w:rsidR="00527246">
        <w:rPr>
          <w:rtl/>
        </w:rPr>
        <w:t>:</w:t>
      </w:r>
      <w:bookmarkEnd w:id="1066"/>
    </w:p>
    <w:p w:rsidR="0017382C" w:rsidRPr="007B62FF" w:rsidRDefault="0017382C" w:rsidP="0017382C">
      <w:pPr>
        <w:pStyle w:val="libNormal"/>
        <w:rPr>
          <w:rtl/>
        </w:rPr>
      </w:pPr>
      <w:r w:rsidRPr="007B62FF">
        <w:rPr>
          <w:rtl/>
        </w:rPr>
        <w:t xml:space="preserve">محمّد بن إسماعيل البرمكي </w:t>
      </w:r>
      <w:r w:rsidRPr="0017382C">
        <w:rPr>
          <w:rStyle w:val="libFootnotenumChar"/>
          <w:rtl/>
        </w:rPr>
        <w:t>(4)</w:t>
      </w:r>
      <w:r>
        <w:rPr>
          <w:rtl/>
        </w:rPr>
        <w:t>.</w:t>
      </w:r>
    </w:p>
    <w:p w:rsidR="0017382C" w:rsidRDefault="0017382C" w:rsidP="00E10B1D">
      <w:pPr>
        <w:pStyle w:val="Heading3"/>
        <w:rPr>
          <w:rtl/>
        </w:rPr>
      </w:pPr>
      <w:bookmarkStart w:id="1067" w:name="_Toc394922287"/>
      <w:r w:rsidRPr="004F14F2">
        <w:rPr>
          <w:rtl/>
        </w:rPr>
        <w:t>[3370] صاحب المغازي</w:t>
      </w:r>
      <w:r w:rsidR="00527246">
        <w:rPr>
          <w:rtl/>
        </w:rPr>
        <w:t>:</w:t>
      </w:r>
      <w:bookmarkEnd w:id="1067"/>
    </w:p>
    <w:p w:rsidR="0017382C" w:rsidRPr="007B62FF" w:rsidRDefault="0017382C" w:rsidP="0017382C">
      <w:pPr>
        <w:pStyle w:val="libNormal"/>
        <w:rPr>
          <w:rtl/>
        </w:rPr>
      </w:pPr>
      <w:r w:rsidRPr="007B62FF">
        <w:rPr>
          <w:rtl/>
        </w:rPr>
        <w:t xml:space="preserve">محمّد بن إسحاق </w:t>
      </w:r>
      <w:r w:rsidRPr="0017382C">
        <w:rPr>
          <w:rStyle w:val="libFootnotenumChar"/>
          <w:rtl/>
        </w:rPr>
        <w:t>(5)</w:t>
      </w:r>
      <w:r>
        <w:rPr>
          <w:rtl/>
        </w:rPr>
        <w:t>.</w:t>
      </w:r>
    </w:p>
    <w:p w:rsidR="0017382C" w:rsidRDefault="0017382C" w:rsidP="00E10B1D">
      <w:pPr>
        <w:pStyle w:val="Heading3"/>
        <w:rPr>
          <w:rtl/>
        </w:rPr>
      </w:pPr>
      <w:bookmarkStart w:id="1068" w:name="_Toc394922288"/>
      <w:r w:rsidRPr="004F14F2">
        <w:rPr>
          <w:rtl/>
        </w:rPr>
        <w:t>[3371] الصهرشتي</w:t>
      </w:r>
      <w:r w:rsidR="00527246">
        <w:rPr>
          <w:rtl/>
        </w:rPr>
        <w:t>:</w:t>
      </w:r>
      <w:bookmarkEnd w:id="1068"/>
    </w:p>
    <w:p w:rsidR="0017382C" w:rsidRPr="007B62FF" w:rsidRDefault="0017382C" w:rsidP="0017382C">
      <w:pPr>
        <w:pStyle w:val="libNormal"/>
        <w:rPr>
          <w:rtl/>
        </w:rPr>
      </w:pPr>
      <w:r w:rsidRPr="007B62FF">
        <w:rPr>
          <w:rtl/>
        </w:rPr>
        <w:t xml:space="preserve">سليمان بن الحسن </w:t>
      </w:r>
      <w:r w:rsidRPr="0017382C">
        <w:rPr>
          <w:rStyle w:val="libFootnotenumChar"/>
          <w:rtl/>
        </w:rPr>
        <w:t>(6)</w:t>
      </w:r>
      <w:r>
        <w:rPr>
          <w:rtl/>
        </w:rPr>
        <w:t>.</w:t>
      </w:r>
    </w:p>
    <w:p w:rsidR="0017382C" w:rsidRDefault="0017382C" w:rsidP="00E10B1D">
      <w:pPr>
        <w:pStyle w:val="Heading3"/>
        <w:rPr>
          <w:rtl/>
        </w:rPr>
      </w:pPr>
      <w:bookmarkStart w:id="1069" w:name="_Toc394922289"/>
      <w:r w:rsidRPr="004F14F2">
        <w:rPr>
          <w:rtl/>
        </w:rPr>
        <w:t>[3372] الطبري</w:t>
      </w:r>
      <w:r w:rsidR="00527246">
        <w:rPr>
          <w:rtl/>
        </w:rPr>
        <w:t>:</w:t>
      </w:r>
      <w:bookmarkEnd w:id="1069"/>
    </w:p>
    <w:p w:rsidR="0017382C" w:rsidRPr="007B62FF" w:rsidRDefault="0017382C" w:rsidP="0017382C">
      <w:pPr>
        <w:pStyle w:val="libNormal"/>
        <w:rPr>
          <w:rtl/>
        </w:rPr>
      </w:pPr>
      <w:r w:rsidRPr="007B62FF">
        <w:rPr>
          <w:rtl/>
        </w:rPr>
        <w:t xml:space="preserve">محمّد بن جرير بن رستم الآملي </w:t>
      </w:r>
      <w:r w:rsidRPr="0017382C">
        <w:rPr>
          <w:rStyle w:val="libFootnotenumChar"/>
          <w:rtl/>
        </w:rPr>
        <w:t>(7)</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الاستبصار 4</w:t>
      </w:r>
      <w:r w:rsidR="00527246">
        <w:rPr>
          <w:rtl/>
        </w:rPr>
        <w:t>:</w:t>
      </w:r>
      <w:r w:rsidRPr="007B62FF">
        <w:rPr>
          <w:rtl/>
        </w:rPr>
        <w:t xml:space="preserve"> 114 / 436</w:t>
      </w:r>
      <w:r w:rsidR="00527246">
        <w:rPr>
          <w:rtl/>
        </w:rPr>
        <w:t>،</w:t>
      </w:r>
      <w:r w:rsidRPr="007B62FF">
        <w:rPr>
          <w:rtl/>
        </w:rPr>
        <w:t xml:space="preserve"> وفيه</w:t>
      </w:r>
      <w:r w:rsidR="00527246">
        <w:rPr>
          <w:rtl/>
        </w:rPr>
        <w:t>:</w:t>
      </w:r>
      <w:r w:rsidRPr="007B62FF">
        <w:rPr>
          <w:rtl/>
        </w:rPr>
        <w:t xml:space="preserve"> عن الشعيري وعن الحكم بن عتبة.</w:t>
      </w:r>
    </w:p>
    <w:p w:rsidR="0017382C" w:rsidRPr="007B62FF" w:rsidRDefault="0017382C" w:rsidP="0017382C">
      <w:pPr>
        <w:pStyle w:val="libFootnote0"/>
        <w:rPr>
          <w:rtl/>
        </w:rPr>
      </w:pPr>
      <w:r w:rsidRPr="007B62FF">
        <w:rPr>
          <w:rtl/>
        </w:rPr>
        <w:t>(2) الكافي 7</w:t>
      </w:r>
      <w:r w:rsidR="00527246">
        <w:rPr>
          <w:rtl/>
        </w:rPr>
        <w:t>:</w:t>
      </w:r>
      <w:r w:rsidRPr="007B62FF">
        <w:rPr>
          <w:rtl/>
        </w:rPr>
        <w:t xml:space="preserve"> 167 / 1</w:t>
      </w:r>
      <w:r w:rsidR="00527246">
        <w:rPr>
          <w:rtl/>
        </w:rPr>
        <w:t>،</w:t>
      </w:r>
      <w:r w:rsidRPr="007B62FF">
        <w:rPr>
          <w:rtl/>
        </w:rPr>
        <w:t xml:space="preserve"> وفيه</w:t>
      </w:r>
      <w:r w:rsidR="00527246">
        <w:rPr>
          <w:rtl/>
        </w:rPr>
        <w:t>:</w:t>
      </w:r>
      <w:r w:rsidRPr="007B62FF">
        <w:rPr>
          <w:rtl/>
        </w:rPr>
        <w:t xml:space="preserve"> زكريا بن يحيى عن الشعيري عن الحكم بن عتبة</w:t>
      </w:r>
      <w:r w:rsidR="00527246">
        <w:rPr>
          <w:rtl/>
        </w:rPr>
        <w:t>،</w:t>
      </w:r>
      <w:r w:rsidRPr="007B62FF">
        <w:rPr>
          <w:rtl/>
        </w:rPr>
        <w:t xml:space="preserve"> وانظر معجم رجال الحديث 23</w:t>
      </w:r>
      <w:r w:rsidR="00527246">
        <w:rPr>
          <w:rtl/>
        </w:rPr>
        <w:t>:</w:t>
      </w:r>
      <w:r w:rsidRPr="007B62FF">
        <w:rPr>
          <w:rtl/>
        </w:rPr>
        <w:t xml:space="preserve"> 110 ولاحظ الاختلاف الموجود في سند الرواية.</w:t>
      </w:r>
    </w:p>
    <w:p w:rsidR="0017382C" w:rsidRPr="007B62FF" w:rsidRDefault="0017382C" w:rsidP="0017382C">
      <w:pPr>
        <w:pStyle w:val="libFootnote0"/>
        <w:rPr>
          <w:rtl/>
        </w:rPr>
      </w:pPr>
      <w:r w:rsidRPr="007B62FF">
        <w:rPr>
          <w:rtl/>
        </w:rPr>
        <w:t>(3) كما في رجال الكشي 2</w:t>
      </w:r>
      <w:r w:rsidR="00527246">
        <w:rPr>
          <w:rtl/>
        </w:rPr>
        <w:t>:</w:t>
      </w:r>
      <w:r w:rsidRPr="007B62FF">
        <w:rPr>
          <w:rtl/>
        </w:rPr>
        <w:t xml:space="preserve"> 621 / 599</w:t>
      </w:r>
      <w:r w:rsidR="00527246">
        <w:rPr>
          <w:rtl/>
        </w:rPr>
        <w:t>،</w:t>
      </w:r>
      <w:r w:rsidRPr="007B62FF">
        <w:rPr>
          <w:rtl/>
        </w:rPr>
        <w:t xml:space="preserve"> 600.</w:t>
      </w:r>
    </w:p>
    <w:p w:rsidR="0017382C" w:rsidRPr="007B62FF" w:rsidRDefault="0017382C" w:rsidP="0017382C">
      <w:pPr>
        <w:pStyle w:val="libFootnote0"/>
        <w:rPr>
          <w:rtl/>
        </w:rPr>
      </w:pPr>
      <w:r w:rsidRPr="007B62FF">
        <w:rPr>
          <w:rtl/>
        </w:rPr>
        <w:t>(4) كما في رجال النجاشي</w:t>
      </w:r>
      <w:r w:rsidR="00527246">
        <w:rPr>
          <w:rtl/>
        </w:rPr>
        <w:t>:</w:t>
      </w:r>
      <w:r w:rsidRPr="007B62FF">
        <w:rPr>
          <w:rtl/>
        </w:rPr>
        <w:t xml:space="preserve"> 341 / 915.</w:t>
      </w:r>
    </w:p>
    <w:p w:rsidR="0017382C" w:rsidRPr="007B62FF" w:rsidRDefault="0017382C" w:rsidP="0017382C">
      <w:pPr>
        <w:pStyle w:val="libFootnote0"/>
        <w:rPr>
          <w:rtl/>
        </w:rPr>
      </w:pPr>
      <w:r w:rsidRPr="007B62FF">
        <w:rPr>
          <w:rtl/>
        </w:rPr>
        <w:t>(5) كما في رجال الشيخ</w:t>
      </w:r>
      <w:r w:rsidR="00527246">
        <w:rPr>
          <w:rtl/>
        </w:rPr>
        <w:t>:</w:t>
      </w:r>
      <w:r w:rsidRPr="007B62FF">
        <w:rPr>
          <w:rtl/>
        </w:rPr>
        <w:t xml:space="preserve"> 281 / 22.</w:t>
      </w:r>
    </w:p>
    <w:p w:rsidR="0017382C" w:rsidRPr="007B62FF" w:rsidRDefault="0017382C" w:rsidP="0017382C">
      <w:pPr>
        <w:pStyle w:val="libFootnote0"/>
        <w:rPr>
          <w:rtl/>
        </w:rPr>
      </w:pPr>
      <w:r w:rsidRPr="007B62FF">
        <w:rPr>
          <w:rtl/>
        </w:rPr>
        <w:t>(6) كما في فهرست منتجب الدين</w:t>
      </w:r>
      <w:r w:rsidR="00527246">
        <w:rPr>
          <w:rtl/>
        </w:rPr>
        <w:t>:</w:t>
      </w:r>
      <w:r w:rsidRPr="007B62FF">
        <w:rPr>
          <w:rtl/>
        </w:rPr>
        <w:t xml:space="preserve"> 85 / 184.</w:t>
      </w:r>
    </w:p>
    <w:p w:rsidR="0017382C" w:rsidRPr="007B62FF" w:rsidRDefault="0017382C" w:rsidP="0017382C">
      <w:pPr>
        <w:pStyle w:val="libFootnote0"/>
        <w:rPr>
          <w:rtl/>
        </w:rPr>
      </w:pPr>
      <w:r w:rsidRPr="007B62FF">
        <w:rPr>
          <w:rtl/>
        </w:rPr>
        <w:t>(7) كما في رجال النجاشي</w:t>
      </w:r>
      <w:r w:rsidR="00527246">
        <w:rPr>
          <w:rtl/>
        </w:rPr>
        <w:t>:</w:t>
      </w:r>
      <w:r w:rsidRPr="007B62FF">
        <w:rPr>
          <w:rtl/>
        </w:rPr>
        <w:t xml:space="preserve"> 376 / 1024.</w:t>
      </w:r>
    </w:p>
    <w:p w:rsidR="0017382C" w:rsidRDefault="0017382C" w:rsidP="00C613E8">
      <w:pPr>
        <w:pStyle w:val="libNormal"/>
        <w:rPr>
          <w:rtl/>
        </w:rPr>
      </w:pPr>
      <w:r>
        <w:rPr>
          <w:rtl/>
        </w:rPr>
        <w:br w:type="page"/>
      </w:r>
    </w:p>
    <w:p w:rsidR="0017382C" w:rsidRDefault="0017382C" w:rsidP="00E10B1D">
      <w:pPr>
        <w:pStyle w:val="Heading3"/>
        <w:rPr>
          <w:rtl/>
        </w:rPr>
      </w:pPr>
      <w:bookmarkStart w:id="1070" w:name="_Toc394922290"/>
      <w:r w:rsidRPr="004F14F2">
        <w:rPr>
          <w:rtl/>
        </w:rPr>
        <w:lastRenderedPageBreak/>
        <w:t>[3373] الطيّار</w:t>
      </w:r>
      <w:r w:rsidR="00527246">
        <w:rPr>
          <w:rtl/>
        </w:rPr>
        <w:t>:</w:t>
      </w:r>
      <w:bookmarkEnd w:id="1070"/>
    </w:p>
    <w:p w:rsidR="0017382C" w:rsidRPr="007B62FF" w:rsidRDefault="0017382C" w:rsidP="0017382C">
      <w:pPr>
        <w:pStyle w:val="libNormal"/>
        <w:rPr>
          <w:rtl/>
        </w:rPr>
      </w:pPr>
      <w:r w:rsidRPr="007B62FF">
        <w:rPr>
          <w:rtl/>
        </w:rPr>
        <w:t>عنه</w:t>
      </w:r>
      <w:r w:rsidR="00527246">
        <w:rPr>
          <w:rtl/>
        </w:rPr>
        <w:t>:</w:t>
      </w:r>
      <w:r w:rsidRPr="007B62FF">
        <w:rPr>
          <w:rtl/>
        </w:rPr>
        <w:t xml:space="preserve"> ثعلبة بن ميمون</w:t>
      </w:r>
      <w:r w:rsidR="00527246">
        <w:rPr>
          <w:rtl/>
        </w:rPr>
        <w:t>،</w:t>
      </w:r>
      <w:r w:rsidRPr="007B62FF">
        <w:rPr>
          <w:rtl/>
        </w:rPr>
        <w:t xml:space="preserve"> في الروضة</w:t>
      </w:r>
      <w:r w:rsidR="00527246">
        <w:rPr>
          <w:rtl/>
        </w:rPr>
        <w:t>،</w:t>
      </w:r>
      <w:r w:rsidRPr="007B62FF">
        <w:rPr>
          <w:rtl/>
        </w:rPr>
        <w:t xml:space="preserve"> بعد حديث الناس يوم القيامة </w:t>
      </w:r>
      <w:r w:rsidRPr="0017382C">
        <w:rPr>
          <w:rStyle w:val="libFootnotenumChar"/>
          <w:rtl/>
        </w:rPr>
        <w:t>(1)</w:t>
      </w:r>
      <w:r w:rsidR="00527246">
        <w:rPr>
          <w:rtl/>
        </w:rPr>
        <w:t>؛</w:t>
      </w:r>
      <w:r w:rsidRPr="007B62FF">
        <w:rPr>
          <w:rtl/>
        </w:rPr>
        <w:t xml:space="preserve"> وأبان</w:t>
      </w:r>
      <w:r w:rsidR="00527246">
        <w:rPr>
          <w:rtl/>
        </w:rPr>
        <w:t>،</w:t>
      </w:r>
      <w:r w:rsidRPr="007B62FF">
        <w:rPr>
          <w:rtl/>
        </w:rPr>
        <w:t xml:space="preserve"> في الكافي</w:t>
      </w:r>
      <w:r w:rsidR="00527246">
        <w:rPr>
          <w:rtl/>
        </w:rPr>
        <w:t>،</w:t>
      </w:r>
      <w:r w:rsidRPr="007B62FF">
        <w:rPr>
          <w:rtl/>
        </w:rPr>
        <w:t xml:space="preserve"> في فضل ما بين صيد البر والبحر </w:t>
      </w:r>
      <w:r w:rsidRPr="0017382C">
        <w:rPr>
          <w:rStyle w:val="libFootnotenumChar"/>
          <w:rtl/>
        </w:rPr>
        <w:t>(2)</w:t>
      </w:r>
      <w:r w:rsidR="00527246">
        <w:rPr>
          <w:rtl/>
        </w:rPr>
        <w:t>،</w:t>
      </w:r>
      <w:r w:rsidRPr="007B62FF">
        <w:rPr>
          <w:rtl/>
        </w:rPr>
        <w:t xml:space="preserve"> واحتمل في الجامع كونه حمزة بن طيّار </w:t>
      </w:r>
      <w:r w:rsidRPr="0017382C">
        <w:rPr>
          <w:rStyle w:val="libFootnotenumChar"/>
          <w:rtl/>
        </w:rPr>
        <w:t>(3)</w:t>
      </w:r>
      <w:r>
        <w:rPr>
          <w:rtl/>
        </w:rPr>
        <w:t>.</w:t>
      </w:r>
    </w:p>
    <w:p w:rsidR="0017382C" w:rsidRDefault="0017382C" w:rsidP="00E10B1D">
      <w:pPr>
        <w:pStyle w:val="Heading3"/>
        <w:rPr>
          <w:rtl/>
        </w:rPr>
      </w:pPr>
      <w:bookmarkStart w:id="1071" w:name="_Toc394922291"/>
      <w:r w:rsidRPr="004F14F2">
        <w:rPr>
          <w:rtl/>
        </w:rPr>
        <w:t>[3374] العبّاسيّ</w:t>
      </w:r>
      <w:r w:rsidR="00527246">
        <w:rPr>
          <w:rtl/>
        </w:rPr>
        <w:t>:</w:t>
      </w:r>
      <w:bookmarkEnd w:id="1071"/>
    </w:p>
    <w:p w:rsidR="0017382C" w:rsidRPr="007B62FF" w:rsidRDefault="0017382C" w:rsidP="0017382C">
      <w:pPr>
        <w:pStyle w:val="libNormal"/>
        <w:rPr>
          <w:rtl/>
        </w:rPr>
      </w:pPr>
      <w:r w:rsidRPr="007B62FF">
        <w:rPr>
          <w:rtl/>
        </w:rPr>
        <w:t xml:space="preserve">هشام بن إبراهيم المشرقي البغدادي </w:t>
      </w:r>
      <w:r w:rsidRPr="0017382C">
        <w:rPr>
          <w:rStyle w:val="libFootnotenumChar"/>
          <w:rtl/>
        </w:rPr>
        <w:t>(4)</w:t>
      </w:r>
      <w:r>
        <w:rPr>
          <w:rtl/>
        </w:rPr>
        <w:t>.</w:t>
      </w:r>
    </w:p>
    <w:p w:rsidR="0017382C" w:rsidRDefault="0017382C" w:rsidP="00E10B1D">
      <w:pPr>
        <w:pStyle w:val="Heading3"/>
        <w:rPr>
          <w:rtl/>
        </w:rPr>
      </w:pPr>
      <w:bookmarkStart w:id="1072" w:name="_Toc394922292"/>
      <w:r w:rsidRPr="004F14F2">
        <w:rPr>
          <w:rtl/>
        </w:rPr>
        <w:t>[3375] العيّاشيّ</w:t>
      </w:r>
      <w:r w:rsidR="00527246">
        <w:rPr>
          <w:rtl/>
        </w:rPr>
        <w:t>:</w:t>
      </w:r>
      <w:bookmarkEnd w:id="1072"/>
    </w:p>
    <w:p w:rsidR="0017382C" w:rsidRPr="007B62FF" w:rsidRDefault="0017382C" w:rsidP="0017382C">
      <w:pPr>
        <w:pStyle w:val="libNormal"/>
        <w:rPr>
          <w:rtl/>
        </w:rPr>
      </w:pPr>
      <w:r w:rsidRPr="007B62FF">
        <w:rPr>
          <w:rtl/>
        </w:rPr>
        <w:t xml:space="preserve">محمّد بن مسعود </w:t>
      </w:r>
      <w:r w:rsidRPr="0017382C">
        <w:rPr>
          <w:rStyle w:val="libFootnotenumChar"/>
          <w:rtl/>
        </w:rPr>
        <w:t>(5)</w:t>
      </w:r>
      <w:r>
        <w:rPr>
          <w:rtl/>
        </w:rPr>
        <w:t>.</w:t>
      </w:r>
    </w:p>
    <w:p w:rsidR="0017382C" w:rsidRDefault="0017382C" w:rsidP="00E10B1D">
      <w:pPr>
        <w:pStyle w:val="Heading3"/>
        <w:rPr>
          <w:rtl/>
        </w:rPr>
      </w:pPr>
      <w:bookmarkStart w:id="1073" w:name="_Toc394922293"/>
      <w:r w:rsidRPr="004F14F2">
        <w:rPr>
          <w:rtl/>
        </w:rPr>
        <w:t>[3376] الغفاري</w:t>
      </w:r>
      <w:r w:rsidR="00527246">
        <w:rPr>
          <w:rtl/>
        </w:rPr>
        <w:t>:</w:t>
      </w:r>
      <w:bookmarkEnd w:id="1073"/>
    </w:p>
    <w:p w:rsidR="0017382C" w:rsidRPr="007B62FF" w:rsidRDefault="0017382C" w:rsidP="0017382C">
      <w:pPr>
        <w:pStyle w:val="libNormal"/>
        <w:rPr>
          <w:rtl/>
        </w:rPr>
      </w:pPr>
      <w:r w:rsidRPr="007B62FF">
        <w:rPr>
          <w:rtl/>
        </w:rPr>
        <w:t>عبد الله بن إبراهيم</w:t>
      </w:r>
      <w:r w:rsidR="00527246">
        <w:rPr>
          <w:rtl/>
        </w:rPr>
        <w:t>،</w:t>
      </w:r>
      <w:r w:rsidRPr="007B62FF">
        <w:rPr>
          <w:rtl/>
        </w:rPr>
        <w:t xml:space="preserve"> من ولد أبي ذر الغفاري </w:t>
      </w:r>
      <w:r w:rsidRPr="0017382C">
        <w:rPr>
          <w:rStyle w:val="libFootnotenumChar"/>
          <w:rtl/>
        </w:rPr>
        <w:t>(6)</w:t>
      </w:r>
      <w:r>
        <w:rPr>
          <w:rtl/>
        </w:rPr>
        <w:t>.</w:t>
      </w:r>
    </w:p>
    <w:p w:rsidR="0017382C" w:rsidRDefault="0017382C" w:rsidP="00E10B1D">
      <w:pPr>
        <w:pStyle w:val="Heading3"/>
        <w:rPr>
          <w:rtl/>
        </w:rPr>
      </w:pPr>
      <w:bookmarkStart w:id="1074" w:name="_Toc394922294"/>
      <w:r w:rsidRPr="004F14F2">
        <w:rPr>
          <w:rtl/>
        </w:rPr>
        <w:t>[3377] القُتيبي</w:t>
      </w:r>
      <w:r w:rsidR="00527246">
        <w:rPr>
          <w:rtl/>
        </w:rPr>
        <w:t>:</w:t>
      </w:r>
      <w:bookmarkEnd w:id="1074"/>
    </w:p>
    <w:p w:rsidR="0017382C" w:rsidRPr="007B62FF" w:rsidRDefault="0017382C" w:rsidP="0017382C">
      <w:pPr>
        <w:pStyle w:val="libNormal"/>
        <w:rPr>
          <w:rtl/>
        </w:rPr>
      </w:pPr>
      <w:r w:rsidRPr="007B62FF">
        <w:rPr>
          <w:rtl/>
        </w:rPr>
        <w:t xml:space="preserve">علي بن محمّد بن قتيبة </w:t>
      </w:r>
      <w:r w:rsidRPr="0017382C">
        <w:rPr>
          <w:rStyle w:val="libFootnotenumChar"/>
          <w:rtl/>
        </w:rPr>
        <w:t>(7)</w:t>
      </w:r>
      <w:r>
        <w:rPr>
          <w:rtl/>
        </w:rPr>
        <w:t>.</w:t>
      </w:r>
    </w:p>
    <w:p w:rsidR="0017382C" w:rsidRDefault="0017382C" w:rsidP="00E10B1D">
      <w:pPr>
        <w:pStyle w:val="Heading3"/>
        <w:rPr>
          <w:rtl/>
        </w:rPr>
      </w:pPr>
      <w:bookmarkStart w:id="1075" w:name="_Toc394922295"/>
      <w:r w:rsidRPr="004F14F2">
        <w:rPr>
          <w:rtl/>
        </w:rPr>
        <w:t>[3378] القروي</w:t>
      </w:r>
      <w:r w:rsidR="00527246">
        <w:rPr>
          <w:rtl/>
        </w:rPr>
        <w:t>:</w:t>
      </w:r>
      <w:bookmarkEnd w:id="1075"/>
    </w:p>
    <w:p w:rsidR="0017382C" w:rsidRPr="007B62FF" w:rsidRDefault="0017382C" w:rsidP="0017382C">
      <w:pPr>
        <w:pStyle w:val="libNormal"/>
        <w:rPr>
          <w:rtl/>
        </w:rPr>
      </w:pPr>
      <w:r w:rsidRPr="007B62FF">
        <w:rPr>
          <w:rtl/>
        </w:rPr>
        <w:t>عنه</w:t>
      </w:r>
      <w:r w:rsidR="00527246">
        <w:rPr>
          <w:rtl/>
        </w:rPr>
        <w:t>:</w:t>
      </w:r>
      <w:r w:rsidRPr="007B62FF">
        <w:rPr>
          <w:rtl/>
        </w:rPr>
        <w:t xml:space="preserve"> الحسين بن سعيد</w:t>
      </w:r>
      <w:r w:rsidR="00527246">
        <w:rPr>
          <w:rtl/>
        </w:rPr>
        <w:t>،</w:t>
      </w:r>
      <w:r w:rsidRPr="007B62FF">
        <w:rPr>
          <w:rtl/>
        </w:rPr>
        <w:t xml:space="preserve"> في التهذيب</w:t>
      </w:r>
      <w:r w:rsidR="00527246">
        <w:rPr>
          <w:rtl/>
        </w:rPr>
        <w:t>،</w:t>
      </w:r>
      <w:r w:rsidRPr="007B62FF">
        <w:rPr>
          <w:rtl/>
        </w:rPr>
        <w:t xml:space="preserve"> في باب كيفية الصلاة </w:t>
      </w:r>
      <w:r w:rsidRPr="0017382C">
        <w:rPr>
          <w:rStyle w:val="libFootnotenumChar"/>
          <w:rtl/>
        </w:rPr>
        <w:t>(8)</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الكافي 8</w:t>
      </w:r>
      <w:r w:rsidR="00527246">
        <w:rPr>
          <w:rtl/>
        </w:rPr>
        <w:t>:</w:t>
      </w:r>
      <w:r w:rsidRPr="007B62FF">
        <w:rPr>
          <w:rtl/>
        </w:rPr>
        <w:t xml:space="preserve"> 166 / 181</w:t>
      </w:r>
      <w:r w:rsidR="00527246">
        <w:rPr>
          <w:rtl/>
        </w:rPr>
        <w:t>،</w:t>
      </w:r>
      <w:r w:rsidRPr="007B62FF">
        <w:rPr>
          <w:rtl/>
        </w:rPr>
        <w:t xml:space="preserve"> من الروضة.</w:t>
      </w:r>
    </w:p>
    <w:p w:rsidR="0017382C" w:rsidRPr="007B62FF" w:rsidRDefault="0017382C" w:rsidP="0017382C">
      <w:pPr>
        <w:pStyle w:val="libFootnote0"/>
        <w:rPr>
          <w:rtl/>
        </w:rPr>
      </w:pPr>
      <w:r w:rsidRPr="007B62FF">
        <w:rPr>
          <w:rtl/>
        </w:rPr>
        <w:t>(2) الكافي 4</w:t>
      </w:r>
      <w:r w:rsidR="00527246">
        <w:rPr>
          <w:rtl/>
        </w:rPr>
        <w:t>:</w:t>
      </w:r>
      <w:r w:rsidRPr="007B62FF">
        <w:rPr>
          <w:rtl/>
        </w:rPr>
        <w:t xml:space="preserve"> 394 / 9.</w:t>
      </w:r>
    </w:p>
    <w:p w:rsidR="0017382C" w:rsidRPr="007B62FF" w:rsidRDefault="0017382C" w:rsidP="0017382C">
      <w:pPr>
        <w:pStyle w:val="libFootnote0"/>
        <w:rPr>
          <w:rtl/>
        </w:rPr>
      </w:pPr>
      <w:r w:rsidRPr="007B62FF">
        <w:rPr>
          <w:rtl/>
        </w:rPr>
        <w:t>(3) جامع الرواة 2</w:t>
      </w:r>
      <w:r w:rsidR="00527246">
        <w:rPr>
          <w:rtl/>
        </w:rPr>
        <w:t>:</w:t>
      </w:r>
      <w:r w:rsidRPr="007B62FF">
        <w:rPr>
          <w:rtl/>
        </w:rPr>
        <w:t xml:space="preserve"> 448.</w:t>
      </w:r>
    </w:p>
    <w:p w:rsidR="0017382C" w:rsidRPr="007B62FF" w:rsidRDefault="0017382C" w:rsidP="0017382C">
      <w:pPr>
        <w:pStyle w:val="libFootnote0"/>
        <w:rPr>
          <w:rtl/>
        </w:rPr>
      </w:pPr>
      <w:r w:rsidRPr="007B62FF">
        <w:rPr>
          <w:rtl/>
        </w:rPr>
        <w:t>(4) كما في رجال الكشي 2</w:t>
      </w:r>
      <w:r w:rsidR="00527246">
        <w:rPr>
          <w:rtl/>
        </w:rPr>
        <w:t>:</w:t>
      </w:r>
      <w:r w:rsidRPr="007B62FF">
        <w:rPr>
          <w:rtl/>
        </w:rPr>
        <w:t xml:space="preserve"> 790 / 956.</w:t>
      </w:r>
    </w:p>
    <w:p w:rsidR="0017382C" w:rsidRPr="007B62FF" w:rsidRDefault="0017382C" w:rsidP="0017382C">
      <w:pPr>
        <w:pStyle w:val="libFootnote0"/>
        <w:rPr>
          <w:rtl/>
        </w:rPr>
      </w:pPr>
      <w:r w:rsidRPr="007B62FF">
        <w:rPr>
          <w:rtl/>
        </w:rPr>
        <w:t>(5) كما في رجال الشيخ</w:t>
      </w:r>
      <w:r w:rsidR="00527246">
        <w:rPr>
          <w:rtl/>
        </w:rPr>
        <w:t>:</w:t>
      </w:r>
      <w:r w:rsidRPr="007B62FF">
        <w:rPr>
          <w:rtl/>
        </w:rPr>
        <w:t xml:space="preserve"> 497 / 32.</w:t>
      </w:r>
    </w:p>
    <w:p w:rsidR="0017382C" w:rsidRPr="007B62FF" w:rsidRDefault="0017382C" w:rsidP="0017382C">
      <w:pPr>
        <w:pStyle w:val="libFootnote0"/>
        <w:rPr>
          <w:rtl/>
        </w:rPr>
      </w:pPr>
      <w:r w:rsidRPr="007B62FF">
        <w:rPr>
          <w:rtl/>
        </w:rPr>
        <w:t>(6) انظر رجال النجاشي</w:t>
      </w:r>
      <w:r w:rsidR="00527246">
        <w:rPr>
          <w:rtl/>
        </w:rPr>
        <w:t>:</w:t>
      </w:r>
      <w:r w:rsidRPr="007B62FF">
        <w:rPr>
          <w:rtl/>
        </w:rPr>
        <w:t xml:space="preserve"> 225 / 590.</w:t>
      </w:r>
    </w:p>
    <w:p w:rsidR="0017382C" w:rsidRPr="007B62FF" w:rsidRDefault="0017382C" w:rsidP="0017382C">
      <w:pPr>
        <w:pStyle w:val="libFootnote0"/>
        <w:rPr>
          <w:rtl/>
        </w:rPr>
      </w:pPr>
      <w:r w:rsidRPr="007B62FF">
        <w:rPr>
          <w:rtl/>
        </w:rPr>
        <w:t>(7) كما في رجال الشيخ</w:t>
      </w:r>
      <w:r w:rsidR="00527246">
        <w:rPr>
          <w:rtl/>
        </w:rPr>
        <w:t>:</w:t>
      </w:r>
      <w:r w:rsidRPr="007B62FF">
        <w:rPr>
          <w:rtl/>
        </w:rPr>
        <w:t xml:space="preserve"> 478 / 2.</w:t>
      </w:r>
    </w:p>
    <w:p w:rsidR="0017382C" w:rsidRPr="007B62FF" w:rsidRDefault="0017382C" w:rsidP="0017382C">
      <w:pPr>
        <w:pStyle w:val="libFootnote0"/>
        <w:rPr>
          <w:rtl/>
        </w:rPr>
      </w:pPr>
      <w:r w:rsidRPr="007B62FF">
        <w:rPr>
          <w:rtl/>
        </w:rPr>
        <w:t>(8) تهذيب الأحكام 2</w:t>
      </w:r>
      <w:r w:rsidR="00527246">
        <w:rPr>
          <w:rtl/>
        </w:rPr>
        <w:t>:</w:t>
      </w:r>
      <w:r w:rsidRPr="007B62FF">
        <w:rPr>
          <w:rtl/>
        </w:rPr>
        <w:t xml:space="preserve"> 70 / 257.</w:t>
      </w:r>
    </w:p>
    <w:p w:rsidR="0017382C" w:rsidRDefault="0017382C" w:rsidP="00C613E8">
      <w:pPr>
        <w:pStyle w:val="libNormal"/>
        <w:rPr>
          <w:rtl/>
        </w:rPr>
      </w:pPr>
      <w:r>
        <w:rPr>
          <w:rtl/>
        </w:rPr>
        <w:br w:type="page"/>
      </w:r>
    </w:p>
    <w:p w:rsidR="0017382C" w:rsidRDefault="0017382C" w:rsidP="00E10B1D">
      <w:pPr>
        <w:pStyle w:val="Heading3"/>
        <w:rPr>
          <w:rtl/>
        </w:rPr>
      </w:pPr>
      <w:bookmarkStart w:id="1076" w:name="_Toc394922296"/>
      <w:r w:rsidRPr="004F14F2">
        <w:rPr>
          <w:rtl/>
        </w:rPr>
        <w:lastRenderedPageBreak/>
        <w:t>[3379] كُردين</w:t>
      </w:r>
      <w:r w:rsidR="00527246">
        <w:rPr>
          <w:rtl/>
        </w:rPr>
        <w:t>:</w:t>
      </w:r>
      <w:bookmarkEnd w:id="1076"/>
    </w:p>
    <w:p w:rsidR="0017382C" w:rsidRPr="007B62FF" w:rsidRDefault="0017382C" w:rsidP="0017382C">
      <w:pPr>
        <w:pStyle w:val="libNormal"/>
        <w:rPr>
          <w:rtl/>
        </w:rPr>
      </w:pPr>
      <w:r w:rsidRPr="007B62FF">
        <w:rPr>
          <w:rtl/>
        </w:rPr>
        <w:t>اسمه</w:t>
      </w:r>
      <w:r w:rsidR="00527246">
        <w:rPr>
          <w:rtl/>
        </w:rPr>
        <w:t>:</w:t>
      </w:r>
      <w:r w:rsidRPr="007B62FF">
        <w:rPr>
          <w:rtl/>
        </w:rPr>
        <w:t xml:space="preserve"> مِسْمَع بن عبد الملك </w:t>
      </w:r>
      <w:r w:rsidRPr="0017382C">
        <w:rPr>
          <w:rStyle w:val="libFootnotenumChar"/>
          <w:rtl/>
        </w:rPr>
        <w:t>(1)</w:t>
      </w:r>
      <w:r>
        <w:rPr>
          <w:rtl/>
        </w:rPr>
        <w:t>.</w:t>
      </w:r>
    </w:p>
    <w:p w:rsidR="0017382C" w:rsidRDefault="0017382C" w:rsidP="00E10B1D">
      <w:pPr>
        <w:pStyle w:val="Heading3"/>
        <w:rPr>
          <w:rtl/>
        </w:rPr>
      </w:pPr>
      <w:bookmarkStart w:id="1077" w:name="_Toc394922297"/>
      <w:r w:rsidRPr="004F14F2">
        <w:rPr>
          <w:rtl/>
        </w:rPr>
        <w:t>[3380] اللؤلؤي</w:t>
      </w:r>
      <w:r w:rsidR="00527246">
        <w:rPr>
          <w:rtl/>
        </w:rPr>
        <w:t>:</w:t>
      </w:r>
      <w:bookmarkEnd w:id="1077"/>
    </w:p>
    <w:p w:rsidR="0017382C" w:rsidRPr="007B62FF" w:rsidRDefault="0017382C" w:rsidP="0017382C">
      <w:pPr>
        <w:pStyle w:val="libNormal"/>
        <w:rPr>
          <w:rtl/>
        </w:rPr>
      </w:pPr>
      <w:r w:rsidRPr="007B62FF">
        <w:rPr>
          <w:rtl/>
        </w:rPr>
        <w:t>اسمه</w:t>
      </w:r>
      <w:r w:rsidR="00527246">
        <w:rPr>
          <w:rtl/>
        </w:rPr>
        <w:t>:</w:t>
      </w:r>
      <w:r w:rsidRPr="007B62FF">
        <w:rPr>
          <w:rtl/>
        </w:rPr>
        <w:t xml:space="preserve"> الحسن بن الحسين اللؤلؤي</w:t>
      </w:r>
      <w:r w:rsidR="00527246">
        <w:rPr>
          <w:rtl/>
        </w:rPr>
        <w:t>،</w:t>
      </w:r>
      <w:r w:rsidRPr="007B62FF">
        <w:rPr>
          <w:rtl/>
        </w:rPr>
        <w:t xml:space="preserve"> ومرّ في </w:t>
      </w:r>
      <w:r>
        <w:rPr>
          <w:rtl/>
        </w:rPr>
        <w:t>(</w:t>
      </w:r>
      <w:r w:rsidRPr="007B62FF">
        <w:rPr>
          <w:rtl/>
        </w:rPr>
        <w:t>رله</w:t>
      </w:r>
      <w:r>
        <w:rPr>
          <w:rtl/>
        </w:rPr>
        <w:t>)</w:t>
      </w:r>
      <w:r w:rsidRPr="007B62FF">
        <w:rPr>
          <w:rtl/>
        </w:rPr>
        <w:t xml:space="preserve"> </w:t>
      </w:r>
      <w:r w:rsidRPr="0017382C">
        <w:rPr>
          <w:rStyle w:val="libFootnotenumChar"/>
          <w:rtl/>
        </w:rPr>
        <w:t>(2)</w:t>
      </w:r>
      <w:r>
        <w:rPr>
          <w:rtl/>
        </w:rPr>
        <w:t>.</w:t>
      </w:r>
      <w:r w:rsidRPr="007B62FF">
        <w:rPr>
          <w:rtl/>
        </w:rPr>
        <w:t xml:space="preserve"> وربّما يطلق على يحيى بن زكريا </w:t>
      </w:r>
      <w:r w:rsidRPr="0017382C">
        <w:rPr>
          <w:rStyle w:val="libFootnotenumChar"/>
          <w:rtl/>
        </w:rPr>
        <w:t>(3)</w:t>
      </w:r>
      <w:r w:rsidR="00527246">
        <w:rPr>
          <w:rtl/>
        </w:rPr>
        <w:t>،</w:t>
      </w:r>
      <w:r w:rsidRPr="007B62FF">
        <w:rPr>
          <w:rtl/>
        </w:rPr>
        <w:t xml:space="preserve"> والمطلق ينصرف إلى الأول.</w:t>
      </w:r>
    </w:p>
    <w:p w:rsidR="0017382C" w:rsidRDefault="0017382C" w:rsidP="00E10B1D">
      <w:pPr>
        <w:pStyle w:val="Heading3"/>
        <w:rPr>
          <w:rtl/>
        </w:rPr>
      </w:pPr>
      <w:bookmarkStart w:id="1078" w:name="_Toc394922298"/>
      <w:r w:rsidRPr="004F14F2">
        <w:rPr>
          <w:rtl/>
        </w:rPr>
        <w:t>[3381] المازني</w:t>
      </w:r>
      <w:r w:rsidR="00527246">
        <w:rPr>
          <w:rtl/>
        </w:rPr>
        <w:t>:</w:t>
      </w:r>
      <w:bookmarkEnd w:id="1078"/>
    </w:p>
    <w:p w:rsidR="0017382C" w:rsidRPr="007B62FF" w:rsidRDefault="0017382C" w:rsidP="0017382C">
      <w:pPr>
        <w:pStyle w:val="libNormal"/>
        <w:rPr>
          <w:rtl/>
        </w:rPr>
      </w:pPr>
      <w:r w:rsidRPr="007B62FF">
        <w:rPr>
          <w:rtl/>
        </w:rPr>
        <w:t xml:space="preserve">بكر بن حبيب </w:t>
      </w:r>
      <w:r w:rsidRPr="0017382C">
        <w:rPr>
          <w:rStyle w:val="libFootnotenumChar"/>
          <w:rtl/>
        </w:rPr>
        <w:t>(4)</w:t>
      </w:r>
      <w:r>
        <w:rPr>
          <w:rtl/>
        </w:rPr>
        <w:t>.</w:t>
      </w:r>
    </w:p>
    <w:p w:rsidR="0017382C" w:rsidRDefault="0017382C" w:rsidP="00E10B1D">
      <w:pPr>
        <w:pStyle w:val="Heading3"/>
        <w:rPr>
          <w:rtl/>
        </w:rPr>
      </w:pPr>
      <w:bookmarkStart w:id="1079" w:name="_Toc394922299"/>
      <w:r w:rsidRPr="004F14F2">
        <w:rPr>
          <w:rtl/>
        </w:rPr>
        <w:t>[3382] ا</w:t>
      </w:r>
      <w:r w:rsidR="00E10B1D">
        <w:rPr>
          <w:rtl/>
        </w:rPr>
        <w:t>لمـُ</w:t>
      </w:r>
      <w:r w:rsidRPr="004F14F2">
        <w:rPr>
          <w:rtl/>
        </w:rPr>
        <w:t>سَلي</w:t>
      </w:r>
      <w:r w:rsidR="00527246">
        <w:rPr>
          <w:rtl/>
        </w:rPr>
        <w:t>:</w:t>
      </w:r>
      <w:bookmarkEnd w:id="1079"/>
    </w:p>
    <w:p w:rsidR="0017382C" w:rsidRPr="007B62FF" w:rsidRDefault="0017382C" w:rsidP="0017382C">
      <w:pPr>
        <w:pStyle w:val="libNormal"/>
        <w:rPr>
          <w:rtl/>
        </w:rPr>
      </w:pPr>
      <w:r w:rsidRPr="007B62FF">
        <w:rPr>
          <w:rtl/>
        </w:rPr>
        <w:t xml:space="preserve">محمّد بن عبد الله </w:t>
      </w:r>
      <w:r w:rsidRPr="0017382C">
        <w:rPr>
          <w:rStyle w:val="libFootnotenumChar"/>
          <w:rtl/>
        </w:rPr>
        <w:t>(5)</w:t>
      </w:r>
      <w:r>
        <w:rPr>
          <w:rtl/>
        </w:rPr>
        <w:t>.</w:t>
      </w:r>
    </w:p>
    <w:p w:rsidR="0017382C" w:rsidRDefault="0017382C" w:rsidP="00E10B1D">
      <w:pPr>
        <w:pStyle w:val="Heading3"/>
        <w:rPr>
          <w:rtl/>
        </w:rPr>
      </w:pPr>
      <w:bookmarkStart w:id="1080" w:name="_Toc394922300"/>
      <w:r w:rsidRPr="004F14F2">
        <w:rPr>
          <w:rtl/>
        </w:rPr>
        <w:t>[3383] المِسْمعي</w:t>
      </w:r>
      <w:r w:rsidR="00527246">
        <w:rPr>
          <w:rtl/>
        </w:rPr>
        <w:t>:</w:t>
      </w:r>
      <w:bookmarkEnd w:id="1080"/>
    </w:p>
    <w:p w:rsidR="0017382C" w:rsidRPr="007B62FF" w:rsidRDefault="0017382C" w:rsidP="0017382C">
      <w:pPr>
        <w:pStyle w:val="libNormal"/>
        <w:rPr>
          <w:rtl/>
        </w:rPr>
      </w:pPr>
      <w:r w:rsidRPr="007B62FF">
        <w:rPr>
          <w:rtl/>
        </w:rPr>
        <w:t xml:space="preserve">عبد الله بن عبد الرّحمن الأصم </w:t>
      </w:r>
      <w:r w:rsidRPr="0017382C">
        <w:rPr>
          <w:rStyle w:val="libFootnotenumChar"/>
          <w:rtl/>
        </w:rPr>
        <w:t>(6)</w:t>
      </w:r>
      <w:r w:rsidR="00527246">
        <w:rPr>
          <w:rtl/>
        </w:rPr>
        <w:t>،</w:t>
      </w:r>
      <w:r w:rsidRPr="007B62FF">
        <w:rPr>
          <w:rtl/>
        </w:rPr>
        <w:t xml:space="preserve"> وربّما يطلق على مسمع بن عبد الملك </w:t>
      </w:r>
      <w:r w:rsidRPr="0017382C">
        <w:rPr>
          <w:rStyle w:val="libFootnotenumChar"/>
          <w:rtl/>
        </w:rPr>
        <w:t>(7)</w:t>
      </w:r>
      <w:r w:rsidRPr="007B62FF">
        <w:rPr>
          <w:rtl/>
        </w:rPr>
        <w:t xml:space="preserve"> وغيره </w:t>
      </w:r>
      <w:r w:rsidRPr="0017382C">
        <w:rPr>
          <w:rStyle w:val="libFootnotenumChar"/>
          <w:rtl/>
        </w:rPr>
        <w:t>(8)</w:t>
      </w:r>
      <w:r w:rsidR="00527246">
        <w:rPr>
          <w:rtl/>
        </w:rPr>
        <w:t>،</w:t>
      </w:r>
      <w:r w:rsidRPr="007B62FF">
        <w:rPr>
          <w:rtl/>
        </w:rPr>
        <w:t xml:space="preserve"> والأشهر الأول.</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كما في رجال النجاشي</w:t>
      </w:r>
      <w:r w:rsidR="00527246">
        <w:rPr>
          <w:rtl/>
        </w:rPr>
        <w:t>:</w:t>
      </w:r>
      <w:r w:rsidRPr="007B62FF">
        <w:rPr>
          <w:rtl/>
        </w:rPr>
        <w:t xml:space="preserve"> 420 / 1124.</w:t>
      </w:r>
    </w:p>
    <w:p w:rsidR="0017382C" w:rsidRPr="007B62FF" w:rsidRDefault="0017382C" w:rsidP="0017382C">
      <w:pPr>
        <w:pStyle w:val="libFootnote0"/>
        <w:rPr>
          <w:rtl/>
        </w:rPr>
      </w:pPr>
      <w:r w:rsidRPr="007B62FF">
        <w:rPr>
          <w:rtl/>
        </w:rPr>
        <w:t>(2) تقدم في المجلد الخامس صحيفة</w:t>
      </w:r>
      <w:r w:rsidR="00527246">
        <w:rPr>
          <w:rtl/>
        </w:rPr>
        <w:t>:</w:t>
      </w:r>
      <w:r w:rsidRPr="007B62FF">
        <w:rPr>
          <w:rtl/>
        </w:rPr>
        <w:t xml:space="preserve"> 28</w:t>
      </w:r>
      <w:r w:rsidR="00527246">
        <w:rPr>
          <w:rtl/>
        </w:rPr>
        <w:t>،</w:t>
      </w:r>
      <w:r w:rsidRPr="007B62FF">
        <w:rPr>
          <w:rtl/>
        </w:rPr>
        <w:t xml:space="preserve"> الطريق رقم</w:t>
      </w:r>
      <w:r w:rsidR="00527246">
        <w:rPr>
          <w:rtl/>
        </w:rPr>
        <w:t>:</w:t>
      </w:r>
      <w:r w:rsidRPr="007B62FF">
        <w:rPr>
          <w:rtl/>
        </w:rPr>
        <w:t xml:space="preserve"> [235] إلى عمرو بن جميع.</w:t>
      </w:r>
    </w:p>
    <w:p w:rsidR="0017382C" w:rsidRPr="007B62FF" w:rsidRDefault="0017382C" w:rsidP="0017382C">
      <w:pPr>
        <w:pStyle w:val="libFootnote0"/>
        <w:rPr>
          <w:rtl/>
        </w:rPr>
      </w:pPr>
      <w:r w:rsidRPr="007B62FF">
        <w:rPr>
          <w:rtl/>
        </w:rPr>
        <w:t>(3) فهرست الشيخ</w:t>
      </w:r>
      <w:r w:rsidR="00527246">
        <w:rPr>
          <w:rtl/>
        </w:rPr>
        <w:t>:</w:t>
      </w:r>
      <w:r w:rsidRPr="007B62FF">
        <w:rPr>
          <w:rtl/>
        </w:rPr>
        <w:t xml:space="preserve"> 179 / 781.</w:t>
      </w:r>
    </w:p>
    <w:p w:rsidR="0017382C" w:rsidRPr="007B62FF" w:rsidRDefault="0017382C" w:rsidP="0017382C">
      <w:pPr>
        <w:pStyle w:val="libFootnote0"/>
        <w:rPr>
          <w:rtl/>
        </w:rPr>
      </w:pPr>
      <w:r w:rsidRPr="007B62FF">
        <w:rPr>
          <w:rtl/>
        </w:rPr>
        <w:t>(4) رجال النجاشي</w:t>
      </w:r>
      <w:r w:rsidR="00527246">
        <w:rPr>
          <w:rtl/>
        </w:rPr>
        <w:t>:</w:t>
      </w:r>
      <w:r w:rsidRPr="007B62FF">
        <w:rPr>
          <w:rtl/>
        </w:rPr>
        <w:t xml:space="preserve"> 110 / 279.</w:t>
      </w:r>
    </w:p>
    <w:p w:rsidR="0017382C" w:rsidRPr="007B62FF" w:rsidRDefault="0017382C" w:rsidP="0017382C">
      <w:pPr>
        <w:pStyle w:val="libFootnote0"/>
        <w:rPr>
          <w:rtl/>
        </w:rPr>
      </w:pPr>
      <w:r w:rsidRPr="007B62FF">
        <w:rPr>
          <w:rtl/>
        </w:rPr>
        <w:t>(5) رجال النجاشي</w:t>
      </w:r>
      <w:r w:rsidR="00527246">
        <w:rPr>
          <w:rtl/>
        </w:rPr>
        <w:t>:</w:t>
      </w:r>
      <w:r w:rsidRPr="007B62FF">
        <w:rPr>
          <w:rtl/>
        </w:rPr>
        <w:t xml:space="preserve"> 343 / 923.</w:t>
      </w:r>
    </w:p>
    <w:p w:rsidR="0017382C" w:rsidRPr="007B62FF" w:rsidRDefault="0017382C" w:rsidP="0017382C">
      <w:pPr>
        <w:pStyle w:val="libFootnote0"/>
        <w:rPr>
          <w:rtl/>
        </w:rPr>
      </w:pPr>
      <w:r w:rsidRPr="007B62FF">
        <w:rPr>
          <w:rtl/>
        </w:rPr>
        <w:t>(6) كما في رجال النجاشي</w:t>
      </w:r>
      <w:r w:rsidR="00527246">
        <w:rPr>
          <w:rtl/>
        </w:rPr>
        <w:t>:</w:t>
      </w:r>
      <w:r w:rsidRPr="007B62FF">
        <w:rPr>
          <w:rtl/>
        </w:rPr>
        <w:t xml:space="preserve"> 217 / 566.</w:t>
      </w:r>
    </w:p>
    <w:p w:rsidR="0017382C" w:rsidRPr="007B62FF" w:rsidRDefault="0017382C" w:rsidP="0017382C">
      <w:pPr>
        <w:pStyle w:val="libFootnote0"/>
        <w:rPr>
          <w:rtl/>
        </w:rPr>
      </w:pPr>
      <w:r w:rsidRPr="007B62FF">
        <w:rPr>
          <w:rtl/>
        </w:rPr>
        <w:t>(7) كما في رجال النجاشي</w:t>
      </w:r>
      <w:r w:rsidR="00527246">
        <w:rPr>
          <w:rtl/>
        </w:rPr>
        <w:t>:</w:t>
      </w:r>
      <w:r w:rsidRPr="007B62FF">
        <w:rPr>
          <w:rtl/>
        </w:rPr>
        <w:t xml:space="preserve"> 420 / 1124</w:t>
      </w:r>
      <w:r w:rsidR="00527246">
        <w:rPr>
          <w:rtl/>
        </w:rPr>
        <w:t>،</w:t>
      </w:r>
      <w:r w:rsidRPr="007B62FF">
        <w:rPr>
          <w:rtl/>
        </w:rPr>
        <w:t xml:space="preserve"> وفيه</w:t>
      </w:r>
      <w:r w:rsidR="00527246">
        <w:rPr>
          <w:rtl/>
        </w:rPr>
        <w:t>:</w:t>
      </w:r>
      <w:r w:rsidRPr="007B62FF">
        <w:rPr>
          <w:rtl/>
        </w:rPr>
        <w:t xml:space="preserve"> بدل المسمعي سيّد المسامعة.</w:t>
      </w:r>
    </w:p>
    <w:p w:rsidR="0017382C" w:rsidRPr="007B62FF" w:rsidRDefault="0017382C" w:rsidP="0017382C">
      <w:pPr>
        <w:pStyle w:val="libFootnote0"/>
        <w:rPr>
          <w:rtl/>
        </w:rPr>
      </w:pPr>
      <w:r w:rsidRPr="007B62FF">
        <w:rPr>
          <w:rtl/>
        </w:rPr>
        <w:t>(8) أطلق على محمّد بن عبد الله المسمعي</w:t>
      </w:r>
      <w:r w:rsidR="00527246">
        <w:rPr>
          <w:rtl/>
        </w:rPr>
        <w:t>،</w:t>
      </w:r>
      <w:r w:rsidRPr="007B62FF">
        <w:rPr>
          <w:rtl/>
        </w:rPr>
        <w:t xml:space="preserve"> كما احتمله التفريشي في نقد الرجال</w:t>
      </w:r>
      <w:r w:rsidR="00527246">
        <w:rPr>
          <w:rtl/>
        </w:rPr>
        <w:t>:</w:t>
      </w:r>
      <w:r w:rsidRPr="007B62FF">
        <w:rPr>
          <w:rtl/>
        </w:rPr>
        <w:t xml:space="preserve"> 411</w:t>
      </w:r>
      <w:r w:rsidR="00527246">
        <w:rPr>
          <w:rtl/>
        </w:rPr>
        <w:t>،</w:t>
      </w:r>
      <w:r w:rsidRPr="007B62FF">
        <w:rPr>
          <w:rtl/>
        </w:rPr>
        <w:t xml:space="preserve"> وأُنظر رجال الكشي 2</w:t>
      </w:r>
      <w:r w:rsidR="00527246">
        <w:rPr>
          <w:rtl/>
        </w:rPr>
        <w:t>:</w:t>
      </w:r>
      <w:r w:rsidRPr="007B62FF">
        <w:rPr>
          <w:rtl/>
        </w:rPr>
        <w:t xml:space="preserve"> 507 / 432.</w:t>
      </w:r>
    </w:p>
    <w:p w:rsidR="0017382C" w:rsidRDefault="0017382C" w:rsidP="00C613E8">
      <w:pPr>
        <w:pStyle w:val="libNormal"/>
        <w:rPr>
          <w:rtl/>
        </w:rPr>
      </w:pPr>
      <w:r>
        <w:rPr>
          <w:rtl/>
        </w:rPr>
        <w:br w:type="page"/>
      </w:r>
    </w:p>
    <w:p w:rsidR="0017382C" w:rsidRDefault="0017382C" w:rsidP="00E10B1D">
      <w:pPr>
        <w:pStyle w:val="Heading3"/>
        <w:rPr>
          <w:rtl/>
        </w:rPr>
      </w:pPr>
      <w:bookmarkStart w:id="1081" w:name="_Toc394922301"/>
      <w:r w:rsidRPr="004F14F2">
        <w:rPr>
          <w:rtl/>
        </w:rPr>
        <w:lastRenderedPageBreak/>
        <w:t>[3384] المشرقي</w:t>
      </w:r>
      <w:r w:rsidR="00527246">
        <w:rPr>
          <w:rtl/>
        </w:rPr>
        <w:t>:</w:t>
      </w:r>
      <w:bookmarkEnd w:id="1081"/>
    </w:p>
    <w:p w:rsidR="0017382C" w:rsidRPr="007B62FF" w:rsidRDefault="0017382C" w:rsidP="0017382C">
      <w:pPr>
        <w:pStyle w:val="libNormal"/>
        <w:rPr>
          <w:rtl/>
        </w:rPr>
      </w:pPr>
      <w:r w:rsidRPr="007B62FF">
        <w:rPr>
          <w:rtl/>
        </w:rPr>
        <w:t xml:space="preserve">هشام بن إبراهيم الختلي المشرقي </w:t>
      </w:r>
      <w:r w:rsidRPr="0017382C">
        <w:rPr>
          <w:rStyle w:val="libFootnotenumChar"/>
          <w:rtl/>
        </w:rPr>
        <w:t>(1)</w:t>
      </w:r>
      <w:r w:rsidR="00527246">
        <w:rPr>
          <w:rtl/>
        </w:rPr>
        <w:t>،</w:t>
      </w:r>
      <w:r w:rsidRPr="007B62FF">
        <w:rPr>
          <w:rtl/>
        </w:rPr>
        <w:t xml:space="preserve"> وهو العباسي المتقدم </w:t>
      </w:r>
      <w:r w:rsidRPr="0017382C">
        <w:rPr>
          <w:rStyle w:val="libFootnotenumChar"/>
          <w:rtl/>
        </w:rPr>
        <w:t>(2)</w:t>
      </w:r>
      <w:r w:rsidR="00527246">
        <w:rPr>
          <w:rtl/>
        </w:rPr>
        <w:t>،</w:t>
      </w:r>
      <w:r w:rsidRPr="007B62FF">
        <w:rPr>
          <w:rtl/>
        </w:rPr>
        <w:t xml:space="preserve"> وأطلق في بعض أسانيد الكافي على حمزة </w:t>
      </w:r>
      <w:r w:rsidRPr="0017382C">
        <w:rPr>
          <w:rStyle w:val="libFootnotenumChar"/>
          <w:rtl/>
        </w:rPr>
        <w:t>(3)</w:t>
      </w:r>
      <w:r w:rsidRPr="007B62FF">
        <w:rPr>
          <w:rtl/>
        </w:rPr>
        <w:t xml:space="preserve"> بن المرتفع </w:t>
      </w:r>
      <w:r w:rsidRPr="0017382C">
        <w:rPr>
          <w:rStyle w:val="libFootnotenumChar"/>
          <w:rtl/>
        </w:rPr>
        <w:t>(4)</w:t>
      </w:r>
      <w:r>
        <w:rPr>
          <w:rtl/>
        </w:rPr>
        <w:t>.</w:t>
      </w:r>
    </w:p>
    <w:p w:rsidR="0017382C" w:rsidRDefault="0017382C" w:rsidP="00E10B1D">
      <w:pPr>
        <w:pStyle w:val="Heading3"/>
        <w:rPr>
          <w:rtl/>
        </w:rPr>
      </w:pPr>
      <w:bookmarkStart w:id="1082" w:name="_Toc394922302"/>
      <w:r w:rsidRPr="004F14F2">
        <w:rPr>
          <w:rtl/>
        </w:rPr>
        <w:t>[3385] المفجعي</w:t>
      </w:r>
      <w:r w:rsidR="00527246">
        <w:rPr>
          <w:rtl/>
        </w:rPr>
        <w:t>:</w:t>
      </w:r>
      <w:bookmarkEnd w:id="1082"/>
    </w:p>
    <w:p w:rsidR="0017382C" w:rsidRPr="007B62FF" w:rsidRDefault="0017382C" w:rsidP="0017382C">
      <w:pPr>
        <w:pStyle w:val="libNormal"/>
        <w:rPr>
          <w:rtl/>
        </w:rPr>
      </w:pPr>
      <w:r w:rsidRPr="007B62FF">
        <w:rPr>
          <w:rtl/>
        </w:rPr>
        <w:t xml:space="preserve">محمد بن أحمد بن عبد الله </w:t>
      </w:r>
      <w:r w:rsidRPr="0017382C">
        <w:rPr>
          <w:rStyle w:val="libFootnotenumChar"/>
          <w:rtl/>
        </w:rPr>
        <w:t>(5)</w:t>
      </w:r>
      <w:r>
        <w:rPr>
          <w:rtl/>
        </w:rPr>
        <w:t>.</w:t>
      </w:r>
    </w:p>
    <w:p w:rsidR="0017382C" w:rsidRDefault="0017382C" w:rsidP="00E10B1D">
      <w:pPr>
        <w:pStyle w:val="Heading3"/>
        <w:rPr>
          <w:rtl/>
        </w:rPr>
      </w:pPr>
      <w:bookmarkStart w:id="1083" w:name="_Toc394922303"/>
      <w:r w:rsidRPr="004F14F2">
        <w:rPr>
          <w:rtl/>
        </w:rPr>
        <w:t>[3386] الناب</w:t>
      </w:r>
      <w:r w:rsidR="00527246">
        <w:rPr>
          <w:rtl/>
        </w:rPr>
        <w:t>:</w:t>
      </w:r>
      <w:bookmarkEnd w:id="1083"/>
    </w:p>
    <w:p w:rsidR="0017382C" w:rsidRPr="007B62FF" w:rsidRDefault="0017382C" w:rsidP="0017382C">
      <w:pPr>
        <w:pStyle w:val="libNormal"/>
        <w:rPr>
          <w:rtl/>
        </w:rPr>
      </w:pPr>
      <w:r w:rsidRPr="007B62FF">
        <w:rPr>
          <w:rtl/>
        </w:rPr>
        <w:t xml:space="preserve">حماد بن عثمان </w:t>
      </w:r>
      <w:r w:rsidRPr="0017382C">
        <w:rPr>
          <w:rStyle w:val="libFootnotenumChar"/>
          <w:rtl/>
        </w:rPr>
        <w:t>(6)</w:t>
      </w:r>
      <w:r>
        <w:rPr>
          <w:rtl/>
        </w:rPr>
        <w:t>.</w:t>
      </w:r>
    </w:p>
    <w:p w:rsidR="0017382C" w:rsidRDefault="0017382C" w:rsidP="00E10B1D">
      <w:pPr>
        <w:pStyle w:val="Heading3"/>
        <w:rPr>
          <w:rtl/>
        </w:rPr>
      </w:pPr>
      <w:bookmarkStart w:id="1084" w:name="_Toc394922304"/>
      <w:r w:rsidRPr="004F14F2">
        <w:rPr>
          <w:rtl/>
        </w:rPr>
        <w:t>[3387] النوفلي</w:t>
      </w:r>
      <w:r w:rsidR="00527246">
        <w:rPr>
          <w:rtl/>
        </w:rPr>
        <w:t>:</w:t>
      </w:r>
      <w:bookmarkEnd w:id="1084"/>
    </w:p>
    <w:p w:rsidR="0017382C" w:rsidRPr="007B62FF" w:rsidRDefault="0017382C" w:rsidP="0017382C">
      <w:pPr>
        <w:pStyle w:val="libNormal"/>
        <w:rPr>
          <w:rtl/>
        </w:rPr>
      </w:pPr>
      <w:r w:rsidRPr="007B62FF">
        <w:rPr>
          <w:rtl/>
        </w:rPr>
        <w:t>المعروف</w:t>
      </w:r>
      <w:r w:rsidR="00527246">
        <w:rPr>
          <w:rtl/>
        </w:rPr>
        <w:t>،</w:t>
      </w:r>
      <w:r w:rsidRPr="007B62FF">
        <w:rPr>
          <w:rtl/>
        </w:rPr>
        <w:t xml:space="preserve"> الذي يروي عن السكوني</w:t>
      </w:r>
      <w:r w:rsidR="00527246">
        <w:rPr>
          <w:rtl/>
        </w:rPr>
        <w:t>،</w:t>
      </w:r>
      <w:r w:rsidRPr="007B62FF">
        <w:rPr>
          <w:rtl/>
        </w:rPr>
        <w:t xml:space="preserve"> اسمه</w:t>
      </w:r>
      <w:r w:rsidR="00527246">
        <w:rPr>
          <w:rtl/>
        </w:rPr>
        <w:t>:</w:t>
      </w:r>
      <w:r w:rsidRPr="007B62FF">
        <w:rPr>
          <w:rtl/>
        </w:rPr>
        <w:t xml:space="preserve"> الحسين بن يزيد </w:t>
      </w:r>
      <w:r w:rsidRPr="0017382C">
        <w:rPr>
          <w:rStyle w:val="libFootnotenumChar"/>
          <w:rtl/>
        </w:rPr>
        <w:t>(7)</w:t>
      </w:r>
      <w:r w:rsidR="00527246">
        <w:rPr>
          <w:rtl/>
        </w:rPr>
        <w:t>،</w:t>
      </w:r>
      <w:r w:rsidRPr="007B62FF">
        <w:rPr>
          <w:rtl/>
        </w:rPr>
        <w:t xml:space="preserve"> وربّما يطلق على غيره </w:t>
      </w:r>
      <w:r w:rsidRPr="0017382C">
        <w:rPr>
          <w:rStyle w:val="libFootnotenumChar"/>
          <w:rtl/>
        </w:rPr>
        <w:t>(8)</w:t>
      </w:r>
      <w:r>
        <w:rPr>
          <w:rtl/>
        </w:rPr>
        <w:t>.</w:t>
      </w:r>
    </w:p>
    <w:p w:rsidR="0017382C" w:rsidRDefault="0017382C" w:rsidP="00E10B1D">
      <w:pPr>
        <w:pStyle w:val="Heading3"/>
        <w:rPr>
          <w:rtl/>
        </w:rPr>
      </w:pPr>
      <w:bookmarkStart w:id="1085" w:name="_Toc394922305"/>
      <w:r w:rsidRPr="004F14F2">
        <w:rPr>
          <w:rtl/>
        </w:rPr>
        <w:t>[3388] النهيكي</w:t>
      </w:r>
      <w:r w:rsidR="00527246">
        <w:rPr>
          <w:rtl/>
        </w:rPr>
        <w:t>:</w:t>
      </w:r>
      <w:bookmarkEnd w:id="1085"/>
    </w:p>
    <w:p w:rsidR="0017382C" w:rsidRPr="007B62FF" w:rsidRDefault="0017382C" w:rsidP="0017382C">
      <w:pPr>
        <w:pStyle w:val="libNormal"/>
        <w:rPr>
          <w:rtl/>
        </w:rPr>
      </w:pPr>
      <w:r w:rsidRPr="007B62FF">
        <w:rPr>
          <w:rtl/>
        </w:rPr>
        <w:t xml:space="preserve">اسمه عبد الله </w:t>
      </w:r>
      <w:r w:rsidRPr="0017382C">
        <w:rPr>
          <w:rStyle w:val="libFootnotenumChar"/>
          <w:rtl/>
        </w:rPr>
        <w:t>(9)</w:t>
      </w:r>
      <w:r w:rsidR="00527246">
        <w:rPr>
          <w:rtl/>
        </w:rPr>
        <w:t>،</w:t>
      </w:r>
      <w:r w:rsidRPr="007B62FF">
        <w:rPr>
          <w:rtl/>
        </w:rPr>
        <w:t xml:space="preserve"> أو عبيد الله بن أحمد النهيكي </w:t>
      </w:r>
      <w:r w:rsidRPr="0017382C">
        <w:rPr>
          <w:rStyle w:val="libFootnotenumChar"/>
          <w:rtl/>
        </w:rPr>
        <w:t>(10)</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كما في رجال الكشي 2</w:t>
      </w:r>
      <w:r w:rsidR="00527246">
        <w:rPr>
          <w:rtl/>
        </w:rPr>
        <w:t>:</w:t>
      </w:r>
      <w:r w:rsidRPr="007B62FF">
        <w:rPr>
          <w:rtl/>
        </w:rPr>
        <w:t xml:space="preserve"> 790 / 956.</w:t>
      </w:r>
    </w:p>
    <w:p w:rsidR="0017382C" w:rsidRPr="007B62FF" w:rsidRDefault="0017382C" w:rsidP="0017382C">
      <w:pPr>
        <w:pStyle w:val="libFootnote0"/>
        <w:rPr>
          <w:rtl/>
        </w:rPr>
      </w:pPr>
      <w:r w:rsidRPr="007B62FF">
        <w:rPr>
          <w:rtl/>
        </w:rPr>
        <w:t>(2) المتقدّم آنفاً برقم</w:t>
      </w:r>
      <w:r w:rsidR="00527246">
        <w:rPr>
          <w:rtl/>
        </w:rPr>
        <w:t>:</w:t>
      </w:r>
      <w:r w:rsidRPr="007B62FF">
        <w:rPr>
          <w:rtl/>
        </w:rPr>
        <w:t xml:space="preserve"> 3412.</w:t>
      </w:r>
    </w:p>
    <w:p w:rsidR="0017382C" w:rsidRPr="007B62FF" w:rsidRDefault="0017382C" w:rsidP="0017382C">
      <w:pPr>
        <w:pStyle w:val="libFootnote0"/>
        <w:rPr>
          <w:rtl/>
        </w:rPr>
      </w:pPr>
      <w:r w:rsidRPr="007B62FF">
        <w:rPr>
          <w:rtl/>
        </w:rPr>
        <w:t>(3) في الحجرية</w:t>
      </w:r>
      <w:r w:rsidR="00527246">
        <w:rPr>
          <w:rtl/>
        </w:rPr>
        <w:t>:</w:t>
      </w:r>
      <w:r w:rsidRPr="007B62FF">
        <w:rPr>
          <w:rtl/>
        </w:rPr>
        <w:t xml:space="preserve"> بن حمزة.</w:t>
      </w:r>
    </w:p>
    <w:p w:rsidR="0017382C" w:rsidRPr="007B62FF" w:rsidRDefault="0017382C" w:rsidP="0017382C">
      <w:pPr>
        <w:pStyle w:val="libFootnote0"/>
        <w:rPr>
          <w:rtl/>
        </w:rPr>
      </w:pPr>
      <w:r w:rsidRPr="007B62FF">
        <w:rPr>
          <w:rtl/>
        </w:rPr>
        <w:t>(4) أُصول الكافي 1</w:t>
      </w:r>
      <w:r w:rsidR="00527246">
        <w:rPr>
          <w:rtl/>
        </w:rPr>
        <w:t>:</w:t>
      </w:r>
      <w:r w:rsidRPr="007B62FF">
        <w:rPr>
          <w:rtl/>
        </w:rPr>
        <w:t xml:space="preserve"> 86 / 5.</w:t>
      </w:r>
    </w:p>
    <w:p w:rsidR="0017382C" w:rsidRPr="007B62FF" w:rsidRDefault="0017382C" w:rsidP="0017382C">
      <w:pPr>
        <w:pStyle w:val="libFootnote0"/>
        <w:rPr>
          <w:rtl/>
        </w:rPr>
      </w:pPr>
      <w:r w:rsidRPr="007B62FF">
        <w:rPr>
          <w:rtl/>
        </w:rPr>
        <w:t>(5) كما في رجال النجاشي</w:t>
      </w:r>
      <w:r w:rsidR="00527246">
        <w:rPr>
          <w:rtl/>
        </w:rPr>
        <w:t>:</w:t>
      </w:r>
      <w:r w:rsidRPr="007B62FF">
        <w:rPr>
          <w:rtl/>
        </w:rPr>
        <w:t xml:space="preserve"> 374 / 1021.</w:t>
      </w:r>
    </w:p>
    <w:p w:rsidR="0017382C" w:rsidRPr="007B62FF" w:rsidRDefault="0017382C" w:rsidP="0017382C">
      <w:pPr>
        <w:pStyle w:val="libFootnote0"/>
        <w:rPr>
          <w:rtl/>
        </w:rPr>
      </w:pPr>
      <w:r w:rsidRPr="007B62FF">
        <w:rPr>
          <w:rtl/>
        </w:rPr>
        <w:t>(6) انظر رجال الشيخ</w:t>
      </w:r>
      <w:r w:rsidR="00527246">
        <w:rPr>
          <w:rtl/>
        </w:rPr>
        <w:t>:</w:t>
      </w:r>
      <w:r w:rsidRPr="007B62FF">
        <w:rPr>
          <w:rtl/>
        </w:rPr>
        <w:t xml:space="preserve"> 173 / 139</w:t>
      </w:r>
      <w:r w:rsidR="00527246">
        <w:rPr>
          <w:rtl/>
        </w:rPr>
        <w:t>،</w:t>
      </w:r>
      <w:r w:rsidRPr="007B62FF">
        <w:rPr>
          <w:rtl/>
        </w:rPr>
        <w:t xml:space="preserve"> وفيه</w:t>
      </w:r>
      <w:r w:rsidR="00527246">
        <w:rPr>
          <w:rtl/>
        </w:rPr>
        <w:t>:</w:t>
      </w:r>
      <w:r w:rsidRPr="007B62FF">
        <w:rPr>
          <w:rtl/>
        </w:rPr>
        <w:t xml:space="preserve"> ذو الناب.</w:t>
      </w:r>
    </w:p>
    <w:p w:rsidR="0017382C" w:rsidRPr="007B62FF" w:rsidRDefault="0017382C" w:rsidP="0017382C">
      <w:pPr>
        <w:pStyle w:val="libFootnote0"/>
        <w:rPr>
          <w:rtl/>
        </w:rPr>
      </w:pPr>
      <w:r w:rsidRPr="007B62FF">
        <w:rPr>
          <w:rtl/>
        </w:rPr>
        <w:t>(7) كما في رجال النجاشي</w:t>
      </w:r>
      <w:r w:rsidR="00527246">
        <w:rPr>
          <w:rtl/>
        </w:rPr>
        <w:t>:</w:t>
      </w:r>
      <w:r w:rsidRPr="007B62FF">
        <w:rPr>
          <w:rtl/>
        </w:rPr>
        <w:t xml:space="preserve"> 38 / 77.</w:t>
      </w:r>
    </w:p>
    <w:p w:rsidR="0017382C" w:rsidRPr="007B62FF" w:rsidRDefault="0017382C" w:rsidP="0017382C">
      <w:pPr>
        <w:pStyle w:val="libFootnote0"/>
        <w:rPr>
          <w:rtl/>
        </w:rPr>
      </w:pPr>
      <w:r w:rsidRPr="007B62FF">
        <w:rPr>
          <w:rtl/>
        </w:rPr>
        <w:t>(8) ربما يطلق على الحسن بن محمّد بن سهل وغيره أيضاً</w:t>
      </w:r>
      <w:r w:rsidR="00527246">
        <w:rPr>
          <w:rtl/>
        </w:rPr>
        <w:t>،</w:t>
      </w:r>
      <w:r w:rsidRPr="007B62FF">
        <w:rPr>
          <w:rtl/>
        </w:rPr>
        <w:t xml:space="preserve"> كما احتمله التفريشي</w:t>
      </w:r>
      <w:r w:rsidR="00527246">
        <w:rPr>
          <w:rtl/>
        </w:rPr>
        <w:t>،</w:t>
      </w:r>
      <w:r w:rsidRPr="007B62FF">
        <w:rPr>
          <w:rtl/>
        </w:rPr>
        <w:t xml:space="preserve"> راجع نقد الرجال</w:t>
      </w:r>
      <w:r w:rsidR="00527246">
        <w:rPr>
          <w:rtl/>
        </w:rPr>
        <w:t>:</w:t>
      </w:r>
      <w:r w:rsidRPr="007B62FF">
        <w:rPr>
          <w:rtl/>
        </w:rPr>
        <w:t xml:space="preserve"> 412.</w:t>
      </w:r>
    </w:p>
    <w:p w:rsidR="0017382C" w:rsidRPr="007B62FF" w:rsidRDefault="0017382C" w:rsidP="0017382C">
      <w:pPr>
        <w:pStyle w:val="libFootnote0"/>
        <w:rPr>
          <w:rtl/>
        </w:rPr>
      </w:pPr>
      <w:r w:rsidRPr="007B62FF">
        <w:rPr>
          <w:rtl/>
        </w:rPr>
        <w:t>(9) ورد في الفهرست</w:t>
      </w:r>
      <w:r w:rsidR="00527246">
        <w:rPr>
          <w:rtl/>
        </w:rPr>
        <w:t>:</w:t>
      </w:r>
      <w:r w:rsidRPr="007B62FF">
        <w:rPr>
          <w:rtl/>
        </w:rPr>
        <w:t xml:space="preserve"> 103 / 436</w:t>
      </w:r>
      <w:r w:rsidR="00527246">
        <w:rPr>
          <w:rtl/>
        </w:rPr>
        <w:t>،</w:t>
      </w:r>
      <w:r w:rsidRPr="007B62FF">
        <w:rPr>
          <w:rtl/>
        </w:rPr>
        <w:t xml:space="preserve"> ورجال ابن داود</w:t>
      </w:r>
      <w:r w:rsidR="00527246">
        <w:rPr>
          <w:rtl/>
        </w:rPr>
        <w:t>:</w:t>
      </w:r>
      <w:r w:rsidRPr="007B62FF">
        <w:rPr>
          <w:rtl/>
        </w:rPr>
        <w:t xml:space="preserve"> 116 / 835</w:t>
      </w:r>
      <w:r w:rsidR="00527246">
        <w:rPr>
          <w:rtl/>
        </w:rPr>
        <w:t>،</w:t>
      </w:r>
      <w:r w:rsidRPr="007B62FF">
        <w:rPr>
          <w:rtl/>
        </w:rPr>
        <w:t xml:space="preserve"> بعنوان</w:t>
      </w:r>
      <w:r w:rsidR="00527246">
        <w:rPr>
          <w:rtl/>
        </w:rPr>
        <w:t>:</w:t>
      </w:r>
      <w:r w:rsidRPr="007B62FF">
        <w:rPr>
          <w:rtl/>
        </w:rPr>
        <w:t xml:space="preserve"> عبد الله ابن أحمد. وفي رجال النجاشي</w:t>
      </w:r>
      <w:r w:rsidR="00527246">
        <w:rPr>
          <w:rtl/>
        </w:rPr>
        <w:t>:</w:t>
      </w:r>
      <w:r w:rsidRPr="007B62FF">
        <w:rPr>
          <w:rtl/>
        </w:rPr>
        <w:t xml:space="preserve"> 229 / 605</w:t>
      </w:r>
      <w:r w:rsidR="00527246">
        <w:rPr>
          <w:rtl/>
        </w:rPr>
        <w:t>،</w:t>
      </w:r>
      <w:r w:rsidRPr="007B62FF">
        <w:rPr>
          <w:rtl/>
        </w:rPr>
        <w:t xml:space="preserve"> ورجال العلاّمة</w:t>
      </w:r>
      <w:r w:rsidR="00527246">
        <w:rPr>
          <w:rtl/>
        </w:rPr>
        <w:t>:</w:t>
      </w:r>
      <w:r w:rsidRPr="007B62FF">
        <w:rPr>
          <w:rtl/>
        </w:rPr>
        <w:t xml:space="preserve"> 111 / 51</w:t>
      </w:r>
      <w:r w:rsidR="00527246">
        <w:rPr>
          <w:rtl/>
        </w:rPr>
        <w:t>،</w:t>
      </w:r>
      <w:r w:rsidRPr="007B62FF">
        <w:rPr>
          <w:rtl/>
        </w:rPr>
        <w:t xml:space="preserve"> ورجال ابن داود</w:t>
      </w:r>
      <w:r w:rsidR="00527246">
        <w:rPr>
          <w:rtl/>
        </w:rPr>
        <w:t>:</w:t>
      </w:r>
      <w:r w:rsidRPr="007B62FF">
        <w:rPr>
          <w:rtl/>
        </w:rPr>
        <w:t xml:space="preserve"> 123 / 905 بعنوان</w:t>
      </w:r>
      <w:r w:rsidR="00527246">
        <w:rPr>
          <w:rtl/>
        </w:rPr>
        <w:t>:</w:t>
      </w:r>
      <w:r w:rsidRPr="007B62FF">
        <w:rPr>
          <w:rtl/>
        </w:rPr>
        <w:t xml:space="preserve"> عبد الله بن محمّد.</w:t>
      </w:r>
    </w:p>
    <w:p w:rsidR="0017382C" w:rsidRPr="007B62FF" w:rsidRDefault="0017382C" w:rsidP="0017382C">
      <w:pPr>
        <w:pStyle w:val="libFootnote0"/>
        <w:rPr>
          <w:rtl/>
        </w:rPr>
      </w:pPr>
      <w:r w:rsidRPr="007B62FF">
        <w:rPr>
          <w:rtl/>
        </w:rPr>
        <w:t>(10) انظر</w:t>
      </w:r>
      <w:r w:rsidR="00527246">
        <w:rPr>
          <w:rtl/>
        </w:rPr>
        <w:t>:</w:t>
      </w:r>
      <w:r w:rsidRPr="007B62FF">
        <w:rPr>
          <w:rtl/>
        </w:rPr>
        <w:t xml:space="preserve"> رجال النجاشي</w:t>
      </w:r>
      <w:r w:rsidR="00527246">
        <w:rPr>
          <w:rtl/>
        </w:rPr>
        <w:t>:</w:t>
      </w:r>
      <w:r w:rsidRPr="007B62FF">
        <w:rPr>
          <w:rtl/>
        </w:rPr>
        <w:t xml:space="preserve"> 232 / 615</w:t>
      </w:r>
      <w:r w:rsidR="00527246">
        <w:rPr>
          <w:rtl/>
        </w:rPr>
        <w:t>،</w:t>
      </w:r>
      <w:r w:rsidRPr="007B62FF">
        <w:rPr>
          <w:rtl/>
        </w:rPr>
        <w:t xml:space="preserve"> رجال الشيخ</w:t>
      </w:r>
      <w:r w:rsidR="00527246">
        <w:rPr>
          <w:rtl/>
        </w:rPr>
        <w:t>:</w:t>
      </w:r>
      <w:r w:rsidRPr="007B62FF">
        <w:rPr>
          <w:rtl/>
        </w:rPr>
        <w:t xml:space="preserve"> 480 / 19.</w:t>
      </w:r>
    </w:p>
    <w:p w:rsidR="0017382C" w:rsidRDefault="0017382C" w:rsidP="00C613E8">
      <w:pPr>
        <w:pStyle w:val="libNormal"/>
        <w:rPr>
          <w:rtl/>
        </w:rPr>
      </w:pPr>
      <w:r>
        <w:rPr>
          <w:rtl/>
        </w:rPr>
        <w:br w:type="page"/>
      </w:r>
    </w:p>
    <w:p w:rsidR="0017382C" w:rsidRDefault="0017382C" w:rsidP="00E10B1D">
      <w:pPr>
        <w:pStyle w:val="Heading3"/>
        <w:rPr>
          <w:rtl/>
        </w:rPr>
      </w:pPr>
      <w:bookmarkStart w:id="1086" w:name="_Toc394922306"/>
      <w:r w:rsidRPr="004F14F2">
        <w:rPr>
          <w:rtl/>
        </w:rPr>
        <w:lastRenderedPageBreak/>
        <w:t>[3389] الواسطي</w:t>
      </w:r>
      <w:r w:rsidR="00527246">
        <w:rPr>
          <w:rtl/>
        </w:rPr>
        <w:t>:</w:t>
      </w:r>
      <w:bookmarkEnd w:id="1086"/>
    </w:p>
    <w:p w:rsidR="0017382C" w:rsidRPr="007B62FF" w:rsidRDefault="0017382C" w:rsidP="0017382C">
      <w:pPr>
        <w:pStyle w:val="libNormal"/>
        <w:rPr>
          <w:rtl/>
        </w:rPr>
      </w:pPr>
      <w:r w:rsidRPr="007B62FF">
        <w:rPr>
          <w:rtl/>
        </w:rPr>
        <w:t>عنه</w:t>
      </w:r>
      <w:r w:rsidR="00527246">
        <w:rPr>
          <w:rtl/>
        </w:rPr>
        <w:t>:</w:t>
      </w:r>
      <w:r w:rsidRPr="007B62FF">
        <w:rPr>
          <w:rtl/>
        </w:rPr>
        <w:t xml:space="preserve"> أبان بن عثمان</w:t>
      </w:r>
      <w:r w:rsidR="00527246">
        <w:rPr>
          <w:rtl/>
        </w:rPr>
        <w:t>،</w:t>
      </w:r>
      <w:r w:rsidRPr="007B62FF">
        <w:rPr>
          <w:rtl/>
        </w:rPr>
        <w:t xml:space="preserve"> في الكافي</w:t>
      </w:r>
      <w:r w:rsidR="00527246">
        <w:rPr>
          <w:rtl/>
        </w:rPr>
        <w:t>،</w:t>
      </w:r>
      <w:r w:rsidRPr="007B62FF">
        <w:rPr>
          <w:rtl/>
        </w:rPr>
        <w:t xml:space="preserve"> في باب ما يستحب من تزويج النساء عند بلوغهنّ </w:t>
      </w:r>
      <w:r w:rsidRPr="0017382C">
        <w:rPr>
          <w:rStyle w:val="libFootnotenumChar"/>
          <w:rtl/>
        </w:rPr>
        <w:t>(1)</w:t>
      </w:r>
      <w:r>
        <w:rPr>
          <w:rtl/>
        </w:rPr>
        <w:t>.</w:t>
      </w:r>
    </w:p>
    <w:p w:rsidR="0017382C" w:rsidRDefault="0017382C" w:rsidP="00E10B1D">
      <w:pPr>
        <w:pStyle w:val="Heading3"/>
        <w:rPr>
          <w:rtl/>
        </w:rPr>
      </w:pPr>
      <w:bookmarkStart w:id="1087" w:name="_Toc394922307"/>
      <w:r w:rsidRPr="004F14F2">
        <w:rPr>
          <w:rtl/>
        </w:rPr>
        <w:t>[3390] الهرّاء</w:t>
      </w:r>
      <w:r w:rsidR="00527246">
        <w:rPr>
          <w:rtl/>
        </w:rPr>
        <w:t>:</w:t>
      </w:r>
      <w:bookmarkEnd w:id="1087"/>
    </w:p>
    <w:p w:rsidR="0017382C" w:rsidRPr="007B62FF" w:rsidRDefault="0017382C" w:rsidP="0017382C">
      <w:pPr>
        <w:pStyle w:val="libNormal"/>
        <w:rPr>
          <w:rtl/>
        </w:rPr>
      </w:pPr>
      <w:r w:rsidRPr="007B62FF">
        <w:rPr>
          <w:rtl/>
        </w:rPr>
        <w:t>النحوي</w:t>
      </w:r>
      <w:r w:rsidR="00527246">
        <w:rPr>
          <w:rtl/>
        </w:rPr>
        <w:t>،</w:t>
      </w:r>
      <w:r w:rsidRPr="007B62FF">
        <w:rPr>
          <w:rtl/>
        </w:rPr>
        <w:t xml:space="preserve"> معاذ بن مسلم </w:t>
      </w:r>
      <w:r w:rsidRPr="0017382C">
        <w:rPr>
          <w:rStyle w:val="libFootnotenumChar"/>
          <w:rtl/>
        </w:rPr>
        <w:t>(2)</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الكافي 5</w:t>
      </w:r>
      <w:r w:rsidR="00527246">
        <w:rPr>
          <w:rtl/>
        </w:rPr>
        <w:t>:</w:t>
      </w:r>
      <w:r w:rsidRPr="007B62FF">
        <w:rPr>
          <w:rtl/>
        </w:rPr>
        <w:t xml:space="preserve"> 337 / 4.</w:t>
      </w:r>
    </w:p>
    <w:p w:rsidR="0017382C" w:rsidRPr="007B62FF" w:rsidRDefault="0017382C" w:rsidP="0017382C">
      <w:pPr>
        <w:pStyle w:val="libFootnote0"/>
        <w:rPr>
          <w:rtl/>
        </w:rPr>
      </w:pPr>
      <w:r w:rsidRPr="007B62FF">
        <w:rPr>
          <w:rtl/>
        </w:rPr>
        <w:t>(2) كما في رجال الشيخ</w:t>
      </w:r>
      <w:r w:rsidR="00527246">
        <w:rPr>
          <w:rtl/>
        </w:rPr>
        <w:t>:</w:t>
      </w:r>
      <w:r w:rsidRPr="007B62FF">
        <w:rPr>
          <w:rtl/>
        </w:rPr>
        <w:t xml:space="preserve"> 314 / 541.</w:t>
      </w:r>
    </w:p>
    <w:p w:rsidR="0017382C" w:rsidRDefault="0017382C" w:rsidP="00C613E8">
      <w:pPr>
        <w:pStyle w:val="libNormal"/>
        <w:rPr>
          <w:rtl/>
        </w:rPr>
      </w:pPr>
      <w:r>
        <w:rPr>
          <w:rtl/>
        </w:rPr>
        <w:br w:type="page"/>
      </w:r>
    </w:p>
    <w:p w:rsidR="0017382C" w:rsidRDefault="0017382C" w:rsidP="00C613E8">
      <w:pPr>
        <w:pStyle w:val="libNormal"/>
        <w:rPr>
          <w:rtl/>
        </w:rPr>
      </w:pPr>
      <w:r>
        <w:rPr>
          <w:rtl/>
        </w:rPr>
        <w:lastRenderedPageBreak/>
        <w:br w:type="page"/>
      </w:r>
    </w:p>
    <w:p w:rsidR="0017382C" w:rsidRPr="007B62FF" w:rsidRDefault="0017382C" w:rsidP="00E10B1D">
      <w:pPr>
        <w:pStyle w:val="Heading1Center"/>
        <w:rPr>
          <w:rtl/>
        </w:rPr>
      </w:pPr>
      <w:bookmarkStart w:id="1088" w:name="_Toc394922308"/>
      <w:r w:rsidRPr="007B62FF">
        <w:rPr>
          <w:rtl/>
        </w:rPr>
        <w:lastRenderedPageBreak/>
        <w:t>الفائدة الحادية عشر</w:t>
      </w:r>
      <w:bookmarkEnd w:id="1088"/>
    </w:p>
    <w:p w:rsidR="0017382C" w:rsidRDefault="0017382C" w:rsidP="00C613E8">
      <w:pPr>
        <w:pStyle w:val="libNormal"/>
        <w:rPr>
          <w:rtl/>
        </w:rPr>
      </w:pPr>
      <w:r>
        <w:rPr>
          <w:rtl/>
        </w:rPr>
        <w:br w:type="page"/>
      </w:r>
    </w:p>
    <w:p w:rsidR="0017382C" w:rsidRDefault="0017382C" w:rsidP="00C613E8">
      <w:pPr>
        <w:pStyle w:val="libNormal"/>
        <w:rPr>
          <w:rtl/>
        </w:rPr>
      </w:pPr>
      <w:r>
        <w:rPr>
          <w:rtl/>
        </w:rPr>
        <w:lastRenderedPageBreak/>
        <w:br w:type="page"/>
      </w:r>
    </w:p>
    <w:p w:rsidR="0017382C" w:rsidRPr="007B62FF" w:rsidRDefault="0017382C" w:rsidP="0017382C">
      <w:pPr>
        <w:pStyle w:val="libNormal"/>
        <w:rPr>
          <w:rtl/>
        </w:rPr>
      </w:pPr>
      <w:r w:rsidRPr="00E10B1D">
        <w:rPr>
          <w:rStyle w:val="libBold2Char"/>
          <w:rtl/>
        </w:rPr>
        <w:lastRenderedPageBreak/>
        <w:t>في إنجاز ما وعدناه في أبواب جهاد النفس</w:t>
      </w:r>
      <w:r w:rsidR="00527246">
        <w:rPr>
          <w:rtl/>
        </w:rPr>
        <w:t>،</w:t>
      </w:r>
      <w:r w:rsidRPr="007B62FF">
        <w:rPr>
          <w:rtl/>
        </w:rPr>
        <w:t xml:space="preserve"> في ذيل باب وجوب طاعة العقل</w:t>
      </w:r>
      <w:r w:rsidR="00527246">
        <w:rPr>
          <w:rtl/>
        </w:rPr>
        <w:t>،</w:t>
      </w:r>
      <w:r w:rsidRPr="007B62FF">
        <w:rPr>
          <w:rtl/>
        </w:rPr>
        <w:t xml:space="preserve"> من بيان أنّ ما نسب إلى أصحابنا الأخباريين </w:t>
      </w:r>
      <w:r w:rsidRPr="0017382C">
        <w:rPr>
          <w:rStyle w:val="libFootnotenumChar"/>
          <w:rtl/>
        </w:rPr>
        <w:t>(1)</w:t>
      </w:r>
      <w:r w:rsidRPr="007B62FF">
        <w:rPr>
          <w:rtl/>
        </w:rPr>
        <w:t xml:space="preserve"> من إنكارهم</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لا بأس بالإشارة إلى المحاور المهمة التي صارت محلا للخلاف بين الأخباريين والأُصوليين وهي</w:t>
      </w:r>
      <w:r w:rsidR="00527246">
        <w:rPr>
          <w:rtl/>
        </w:rPr>
        <w:t>:</w:t>
      </w:r>
    </w:p>
    <w:p w:rsidR="0017382C" w:rsidRPr="007B62FF" w:rsidRDefault="0017382C" w:rsidP="0017382C">
      <w:pPr>
        <w:pStyle w:val="libFootnote"/>
        <w:rPr>
          <w:rtl/>
          <w:lang w:bidi="fa-IR"/>
        </w:rPr>
      </w:pPr>
      <w:r w:rsidRPr="007B62FF">
        <w:rPr>
          <w:rtl/>
        </w:rPr>
        <w:t>1</w:t>
      </w:r>
      <w:r>
        <w:rPr>
          <w:rtl/>
        </w:rPr>
        <w:t xml:space="preserve"> ـ </w:t>
      </w:r>
      <w:r w:rsidRPr="007B62FF">
        <w:rPr>
          <w:rtl/>
        </w:rPr>
        <w:t>استقلالية علم الأُصول ووضعه أساساً للفقه.</w:t>
      </w:r>
    </w:p>
    <w:p w:rsidR="0017382C" w:rsidRPr="007B62FF" w:rsidRDefault="0017382C" w:rsidP="0017382C">
      <w:pPr>
        <w:pStyle w:val="libFootnote"/>
        <w:rPr>
          <w:rtl/>
          <w:lang w:bidi="fa-IR"/>
        </w:rPr>
      </w:pPr>
      <w:r w:rsidRPr="007B62FF">
        <w:rPr>
          <w:rtl/>
        </w:rPr>
        <w:t>وذهب الأخباريون إلى عدم الحاجة إليه.</w:t>
      </w:r>
    </w:p>
    <w:p w:rsidR="0017382C" w:rsidRPr="007B62FF" w:rsidRDefault="0017382C" w:rsidP="0017382C">
      <w:pPr>
        <w:pStyle w:val="libFootnote"/>
        <w:rPr>
          <w:rtl/>
          <w:lang w:bidi="fa-IR"/>
        </w:rPr>
      </w:pPr>
      <w:r w:rsidRPr="007B62FF">
        <w:rPr>
          <w:rtl/>
        </w:rPr>
        <w:t>2</w:t>
      </w:r>
      <w:r>
        <w:rPr>
          <w:rtl/>
        </w:rPr>
        <w:t xml:space="preserve"> ـ </w:t>
      </w:r>
      <w:r w:rsidRPr="007B62FF">
        <w:rPr>
          <w:rtl/>
        </w:rPr>
        <w:t>اعتماد المجتهدين في إثبات الأحكام الشرعية على الظنون.</w:t>
      </w:r>
    </w:p>
    <w:p w:rsidR="0017382C" w:rsidRPr="007B62FF" w:rsidRDefault="0017382C" w:rsidP="0017382C">
      <w:pPr>
        <w:pStyle w:val="libFootnote"/>
        <w:rPr>
          <w:rtl/>
          <w:lang w:bidi="fa-IR"/>
        </w:rPr>
      </w:pPr>
      <w:r w:rsidRPr="007B62FF">
        <w:rPr>
          <w:rtl/>
        </w:rPr>
        <w:t>أمّا الأخباريون فقالوا</w:t>
      </w:r>
      <w:r w:rsidR="00527246">
        <w:rPr>
          <w:rtl/>
        </w:rPr>
        <w:t>:</w:t>
      </w:r>
      <w:r w:rsidRPr="007B62FF">
        <w:rPr>
          <w:rtl/>
        </w:rPr>
        <w:t xml:space="preserve"> نحن نعمل بالأخبار دون الظنون.</w:t>
      </w:r>
    </w:p>
    <w:p w:rsidR="0017382C" w:rsidRPr="007B62FF" w:rsidRDefault="0017382C" w:rsidP="0017382C">
      <w:pPr>
        <w:pStyle w:val="libFootnote"/>
        <w:rPr>
          <w:rtl/>
          <w:lang w:bidi="fa-IR"/>
        </w:rPr>
      </w:pPr>
      <w:r w:rsidRPr="007B62FF">
        <w:rPr>
          <w:rtl/>
        </w:rPr>
        <w:t>3</w:t>
      </w:r>
      <w:r>
        <w:rPr>
          <w:rtl/>
        </w:rPr>
        <w:t xml:space="preserve"> ـ </w:t>
      </w:r>
      <w:r w:rsidRPr="007B62FF">
        <w:rPr>
          <w:rtl/>
        </w:rPr>
        <w:t>اعتماد المجتهدين أحياناً في إثبات الحكم الشرعي على مقدّمات عقلية.</w:t>
      </w:r>
    </w:p>
    <w:p w:rsidR="0017382C" w:rsidRPr="007B62FF" w:rsidRDefault="0017382C" w:rsidP="0017382C">
      <w:pPr>
        <w:pStyle w:val="libNormal"/>
        <w:rPr>
          <w:rtl/>
          <w:lang w:bidi="fa-IR"/>
        </w:rPr>
      </w:pPr>
      <w:r w:rsidRPr="0017382C">
        <w:rPr>
          <w:rStyle w:val="libFootnoteChar"/>
          <w:rtl/>
        </w:rPr>
        <w:t>بينما قال الأخباريون</w:t>
      </w:r>
      <w:r w:rsidR="00527246">
        <w:rPr>
          <w:rStyle w:val="libFootnoteChar"/>
          <w:rtl/>
        </w:rPr>
        <w:t>:</w:t>
      </w:r>
      <w:r w:rsidRPr="0017382C">
        <w:rPr>
          <w:rStyle w:val="libFootnoteChar"/>
          <w:rtl/>
        </w:rPr>
        <w:t xml:space="preserve"> إنّ دين الله لا يصاب بالعقول</w:t>
      </w:r>
      <w:r w:rsidR="00527246">
        <w:rPr>
          <w:rStyle w:val="libFootnoteChar"/>
          <w:rtl/>
        </w:rPr>
        <w:t>،</w:t>
      </w:r>
      <w:r w:rsidRPr="0017382C">
        <w:rPr>
          <w:rStyle w:val="libFootnoteChar"/>
          <w:rtl/>
        </w:rPr>
        <w:t xml:space="preserve"> والعمل بالرأي والقياس ممنوع في مدرسة أهل البيت </w:t>
      </w:r>
      <w:r w:rsidRPr="0017382C">
        <w:rPr>
          <w:rStyle w:val="libAlaemChar"/>
          <w:rtl/>
        </w:rPr>
        <w:t>قدس‌سره</w:t>
      </w:r>
      <w:r w:rsidRPr="0017382C">
        <w:rPr>
          <w:rStyle w:val="libFootnoteChar"/>
          <w:rtl/>
        </w:rPr>
        <w:t>.</w:t>
      </w:r>
    </w:p>
    <w:p w:rsidR="0017382C" w:rsidRPr="007B62FF" w:rsidRDefault="0017382C" w:rsidP="0017382C">
      <w:pPr>
        <w:pStyle w:val="libNormal"/>
        <w:rPr>
          <w:rtl/>
          <w:lang w:bidi="fa-IR"/>
        </w:rPr>
      </w:pPr>
      <w:r w:rsidRPr="0017382C">
        <w:rPr>
          <w:rStyle w:val="libFootnoteChar"/>
          <w:rtl/>
        </w:rPr>
        <w:t xml:space="preserve">4 ـ اعتماد المجتهدين على ظواهر الكتاب ولو لم يرد فيه تفسير عن أئمّة أهل البيت </w:t>
      </w:r>
      <w:r w:rsidRPr="0017382C">
        <w:rPr>
          <w:rStyle w:val="libAlaemChar"/>
          <w:rtl/>
        </w:rPr>
        <w:t>قدس‌سره</w:t>
      </w:r>
      <w:r w:rsidRPr="0017382C">
        <w:rPr>
          <w:rStyle w:val="libFootnoteChar"/>
          <w:rtl/>
        </w:rPr>
        <w:t>.</w:t>
      </w:r>
    </w:p>
    <w:p w:rsidR="0017382C" w:rsidRPr="007B62FF" w:rsidRDefault="0017382C" w:rsidP="0017382C">
      <w:pPr>
        <w:pStyle w:val="libFootnote"/>
        <w:rPr>
          <w:rtl/>
          <w:lang w:bidi="fa-IR"/>
        </w:rPr>
      </w:pPr>
      <w:r w:rsidRPr="007B62FF">
        <w:rPr>
          <w:rtl/>
        </w:rPr>
        <w:t>وهو عند الأخباريين مصداق التفسير بالرأي الممنوع عنه في الروايات.</w:t>
      </w:r>
    </w:p>
    <w:p w:rsidR="0017382C" w:rsidRPr="007B62FF" w:rsidRDefault="0017382C" w:rsidP="0017382C">
      <w:pPr>
        <w:pStyle w:val="libFootnote"/>
        <w:rPr>
          <w:rtl/>
          <w:lang w:bidi="fa-IR"/>
        </w:rPr>
      </w:pPr>
      <w:r w:rsidRPr="007B62FF">
        <w:rPr>
          <w:rtl/>
        </w:rPr>
        <w:t>5</w:t>
      </w:r>
      <w:r>
        <w:rPr>
          <w:rtl/>
        </w:rPr>
        <w:t xml:space="preserve"> ـ </w:t>
      </w:r>
      <w:r w:rsidRPr="007B62FF">
        <w:rPr>
          <w:rtl/>
        </w:rPr>
        <w:t>عدم التزام الأُصوليين بحجية الرواية بمجرّد وجودها في إحدى الكتب الروائية</w:t>
      </w:r>
      <w:r w:rsidR="00527246">
        <w:rPr>
          <w:rtl/>
        </w:rPr>
        <w:t>،</w:t>
      </w:r>
      <w:r w:rsidRPr="007B62FF">
        <w:rPr>
          <w:rtl/>
        </w:rPr>
        <w:t xml:space="preserve"> وإنّما يرون لحجّيتها شروطاً بلحاظ الرواة</w:t>
      </w:r>
      <w:r w:rsidR="00527246">
        <w:rPr>
          <w:rtl/>
        </w:rPr>
        <w:t>،</w:t>
      </w:r>
      <w:r w:rsidRPr="007B62FF">
        <w:rPr>
          <w:rtl/>
        </w:rPr>
        <w:t xml:space="preserve"> أو بلحاظ عمل المشهور وعدم إعراضهم عنها.</w:t>
      </w:r>
    </w:p>
    <w:p w:rsidR="0017382C" w:rsidRPr="007B62FF" w:rsidRDefault="0017382C" w:rsidP="0017382C">
      <w:pPr>
        <w:pStyle w:val="libFootnote"/>
        <w:rPr>
          <w:rtl/>
          <w:lang w:bidi="fa-IR"/>
        </w:rPr>
      </w:pPr>
      <w:r w:rsidRPr="007B62FF">
        <w:rPr>
          <w:rtl/>
        </w:rPr>
        <w:t>وفي قبالهم يعتقد الأخباريّون</w:t>
      </w:r>
      <w:r w:rsidR="00527246">
        <w:rPr>
          <w:rtl/>
        </w:rPr>
        <w:t>:</w:t>
      </w:r>
      <w:r w:rsidRPr="007B62FF">
        <w:rPr>
          <w:rtl/>
        </w:rPr>
        <w:t xml:space="preserve"> حجّية كل الروايات الموجودة في الكتب الأربعة وما يماثلها</w:t>
      </w:r>
      <w:r w:rsidR="00527246">
        <w:rPr>
          <w:rtl/>
        </w:rPr>
        <w:t>،</w:t>
      </w:r>
      <w:r w:rsidRPr="007B62FF">
        <w:rPr>
          <w:rtl/>
        </w:rPr>
        <w:t xml:space="preserve"> وبعضهم ادعى قطعيتها.</w:t>
      </w:r>
    </w:p>
    <w:p w:rsidR="0017382C" w:rsidRPr="007B62FF" w:rsidRDefault="0017382C" w:rsidP="0017382C">
      <w:pPr>
        <w:pStyle w:val="libFootnote"/>
        <w:rPr>
          <w:rtl/>
          <w:lang w:bidi="fa-IR"/>
        </w:rPr>
      </w:pPr>
      <w:r w:rsidRPr="007B62FF">
        <w:rPr>
          <w:rtl/>
        </w:rPr>
        <w:t>6</w:t>
      </w:r>
      <w:r>
        <w:rPr>
          <w:rtl/>
        </w:rPr>
        <w:t xml:space="preserve"> ـ </w:t>
      </w:r>
      <w:r w:rsidRPr="007B62FF">
        <w:rPr>
          <w:rtl/>
        </w:rPr>
        <w:t>اعتناء المجتهدين بعلم الرجال</w:t>
      </w:r>
      <w:r w:rsidR="00527246">
        <w:rPr>
          <w:rtl/>
        </w:rPr>
        <w:t>،</w:t>
      </w:r>
      <w:r w:rsidRPr="007B62FF">
        <w:rPr>
          <w:rtl/>
        </w:rPr>
        <w:t xml:space="preserve"> باعتباره متصدياً لتمييز آحاد السند من الجرح والتعديل</w:t>
      </w:r>
      <w:r w:rsidR="00527246">
        <w:rPr>
          <w:rtl/>
        </w:rPr>
        <w:t>،</w:t>
      </w:r>
      <w:r w:rsidRPr="007B62FF">
        <w:rPr>
          <w:rtl/>
        </w:rPr>
        <w:t xml:space="preserve"> والذي هو دخيل في اعتبار الرواية وعدمه.</w:t>
      </w:r>
    </w:p>
    <w:p w:rsidR="0017382C" w:rsidRPr="007B62FF" w:rsidRDefault="0017382C" w:rsidP="0017382C">
      <w:pPr>
        <w:pStyle w:val="libFootnote"/>
        <w:rPr>
          <w:rtl/>
          <w:lang w:bidi="fa-IR"/>
        </w:rPr>
      </w:pPr>
      <w:r w:rsidRPr="007B62FF">
        <w:rPr>
          <w:rtl/>
        </w:rPr>
        <w:t>وأما الأخباريون</w:t>
      </w:r>
      <w:r w:rsidR="00527246">
        <w:rPr>
          <w:rtl/>
        </w:rPr>
        <w:t>،</w:t>
      </w:r>
      <w:r w:rsidRPr="007B62FF">
        <w:rPr>
          <w:rtl/>
        </w:rPr>
        <w:t xml:space="preserve"> فلاعتقادهم حجّية كل الروايات الموجودة في الجوامع الحديثية</w:t>
      </w:r>
      <w:r w:rsidR="00527246">
        <w:rPr>
          <w:rtl/>
        </w:rPr>
        <w:t>،</w:t>
      </w:r>
      <w:r w:rsidRPr="007B62FF">
        <w:rPr>
          <w:rtl/>
        </w:rPr>
        <w:t xml:space="preserve"> وجدوا أنفسهم في غنى عن علم الرجال وعلم الرواية الذي يبحث عن أصول الحديث.</w:t>
      </w:r>
    </w:p>
    <w:p w:rsidR="0017382C" w:rsidRPr="007B62FF" w:rsidRDefault="0017382C" w:rsidP="0017382C">
      <w:pPr>
        <w:pStyle w:val="libFootnote"/>
        <w:rPr>
          <w:rtl/>
          <w:lang w:bidi="fa-IR"/>
        </w:rPr>
      </w:pPr>
      <w:r w:rsidRPr="007B62FF">
        <w:rPr>
          <w:rtl/>
        </w:rPr>
        <w:t>7</w:t>
      </w:r>
      <w:r>
        <w:rPr>
          <w:rtl/>
        </w:rPr>
        <w:t xml:space="preserve"> ـ </w:t>
      </w:r>
      <w:r w:rsidRPr="007B62FF">
        <w:rPr>
          <w:rtl/>
        </w:rPr>
        <w:t>المشهور بين المجتهدين جريان البراءة في الشبهات التحريمية.</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حجّية القطع الحاصل من العقل خلاف ما يظهر من كلماتهم </w:t>
      </w:r>
      <w:r w:rsidRPr="0017382C">
        <w:rPr>
          <w:rStyle w:val="libFootnotenumChar"/>
          <w:rtl/>
        </w:rPr>
        <w:t>(1)</w:t>
      </w:r>
      <w:r>
        <w:rPr>
          <w:rtl/>
        </w:rPr>
        <w:t>.</w:t>
      </w:r>
    </w:p>
    <w:p w:rsidR="0017382C" w:rsidRPr="007B62FF" w:rsidRDefault="0017382C" w:rsidP="0017382C">
      <w:pPr>
        <w:pStyle w:val="libNormal"/>
        <w:rPr>
          <w:rtl/>
        </w:rPr>
      </w:pPr>
      <w:r w:rsidRPr="007B62FF">
        <w:rPr>
          <w:rtl/>
        </w:rPr>
        <w:t>فنقول</w:t>
      </w:r>
      <w:r w:rsidR="00527246">
        <w:rPr>
          <w:rtl/>
        </w:rPr>
        <w:t>:</w:t>
      </w:r>
      <w:r w:rsidRPr="007B62FF">
        <w:rPr>
          <w:rtl/>
        </w:rPr>
        <w:t xml:space="preserve"> قد اشتهرت هذه النسبة إليهم في عثرنا بطبقات أهل العلم</w:t>
      </w:r>
      <w:r w:rsidR="00527246">
        <w:rPr>
          <w:rtl/>
        </w:rPr>
        <w:t>،</w:t>
      </w:r>
      <w:r w:rsidRPr="007B62FF">
        <w:rPr>
          <w:rtl/>
        </w:rPr>
        <w:t xml:space="preserve"> والأصل في هذا الاشتهار كلام الشيخ الأعظم الأنصاري أعلى الله تعالى مقامه في رسالة حجيّة القطع.</w:t>
      </w:r>
    </w:p>
    <w:p w:rsidR="0017382C" w:rsidRPr="007B62FF" w:rsidRDefault="0017382C" w:rsidP="0017382C">
      <w:pPr>
        <w:pStyle w:val="libNormal"/>
        <w:rPr>
          <w:rtl/>
        </w:rPr>
      </w:pPr>
      <w:r w:rsidRPr="007B62FF">
        <w:rPr>
          <w:rtl/>
        </w:rPr>
        <w:t xml:space="preserve">فقال </w:t>
      </w:r>
      <w:r w:rsidRPr="0017382C">
        <w:rPr>
          <w:rStyle w:val="libAlaemChar"/>
          <w:rtl/>
        </w:rPr>
        <w:t>رحمه‌الله</w:t>
      </w:r>
      <w:r w:rsidRPr="007B62FF">
        <w:rPr>
          <w:rtl/>
        </w:rPr>
        <w:t xml:space="preserve"> في التنبيه الثاني منها</w:t>
      </w:r>
      <w:r w:rsidR="00527246">
        <w:rPr>
          <w:rtl/>
        </w:rPr>
        <w:t>:</w:t>
      </w:r>
      <w:r w:rsidRPr="007B62FF">
        <w:rPr>
          <w:rtl/>
        </w:rPr>
        <w:t xml:space="preserve"> إنّك عرفت أنّه لا فرق فيما يكون فيه العلم كاشفاً محضاً بين أسباب العلم</w:t>
      </w:r>
      <w:r w:rsidR="00527246">
        <w:rPr>
          <w:rtl/>
        </w:rPr>
        <w:t>،</w:t>
      </w:r>
      <w:r w:rsidRPr="007B62FF">
        <w:rPr>
          <w:rtl/>
        </w:rPr>
        <w:t xml:space="preserve"> ويُنسبُ إلى غير واحد من أصحابنا الأخباريين عدمُ الاعتماد على القطع الحاصل من المقدّمات العقليّة القطعيّة الغير الضرورية</w:t>
      </w:r>
      <w:r w:rsidR="00527246">
        <w:rPr>
          <w:rtl/>
        </w:rPr>
        <w:t>،</w:t>
      </w:r>
      <w:r w:rsidRPr="007B62FF">
        <w:rPr>
          <w:rtl/>
        </w:rPr>
        <w:t xml:space="preserve"> لكثرة وقوع الغلط والاشتباه فيها</w:t>
      </w:r>
      <w:r w:rsidR="00527246">
        <w:rPr>
          <w:rtl/>
        </w:rPr>
        <w:t>،</w:t>
      </w:r>
      <w:r w:rsidRPr="007B62FF">
        <w:rPr>
          <w:rtl/>
        </w:rPr>
        <w:t xml:space="preserve"> فلا يمكن الركون إلى شيء منها.</w:t>
      </w:r>
    </w:p>
    <w:p w:rsidR="0017382C" w:rsidRPr="007B62FF" w:rsidRDefault="0017382C" w:rsidP="0017382C">
      <w:pPr>
        <w:pStyle w:val="libNormal"/>
        <w:rPr>
          <w:rtl/>
        </w:rPr>
      </w:pPr>
      <w:r w:rsidRPr="007B62FF">
        <w:rPr>
          <w:rtl/>
        </w:rPr>
        <w:t>فإن أرادوا عدم جواز الركون بعد حصول القطع</w:t>
      </w:r>
      <w:r w:rsidR="00527246">
        <w:rPr>
          <w:rtl/>
        </w:rPr>
        <w:t>؛</w:t>
      </w:r>
      <w:r w:rsidRPr="007B62FF">
        <w:rPr>
          <w:rtl/>
        </w:rPr>
        <w:t xml:space="preserve"> فلا يعقل ذلك بعد </w:t>
      </w:r>
      <w:r w:rsidRPr="0017382C">
        <w:rPr>
          <w:rStyle w:val="libFootnotenumChar"/>
          <w:rtl/>
        </w:rPr>
        <w:t>(2)</w:t>
      </w:r>
      <w:r w:rsidRPr="007B62FF">
        <w:rPr>
          <w:rtl/>
        </w:rPr>
        <w:t xml:space="preserve"> في مقام اعتبار العلم من حيث الكشف</w:t>
      </w:r>
      <w:r w:rsidR="00527246">
        <w:rPr>
          <w:rtl/>
        </w:rPr>
        <w:t>،</w:t>
      </w:r>
      <w:r w:rsidRPr="007B62FF">
        <w:rPr>
          <w:rtl/>
        </w:rPr>
        <w:t xml:space="preserve"> ولو أمكن الحكم بعدم اعتباره لجرى مثله في القطع الحاصل من المقدّمات الشرعيّة حذو </w:t>
      </w:r>
      <w:r w:rsidRPr="0017382C">
        <w:rPr>
          <w:rStyle w:val="libFootnotenumChar"/>
          <w:rtl/>
        </w:rPr>
        <w:t>(3)</w:t>
      </w:r>
      <w:r w:rsidRPr="007B62FF">
        <w:rPr>
          <w:rtl/>
        </w:rPr>
        <w:t xml:space="preserve"> النّعل</w:t>
      </w:r>
    </w:p>
    <w:p w:rsidR="0017382C" w:rsidRPr="007B62FF" w:rsidRDefault="0017382C" w:rsidP="0017382C">
      <w:pPr>
        <w:pStyle w:val="libLine"/>
        <w:rPr>
          <w:rtl/>
        </w:rPr>
      </w:pPr>
      <w:r w:rsidRPr="007B62FF">
        <w:rPr>
          <w:rtl/>
        </w:rPr>
        <w:t>__________________</w:t>
      </w:r>
    </w:p>
    <w:p w:rsidR="0017382C" w:rsidRPr="00F2521C" w:rsidRDefault="0017382C" w:rsidP="0017382C">
      <w:pPr>
        <w:pStyle w:val="libFootnote0"/>
        <w:rPr>
          <w:rtl/>
        </w:rPr>
      </w:pPr>
      <w:r w:rsidRPr="00F2521C">
        <w:rPr>
          <w:rtl/>
        </w:rPr>
        <w:t>وخالفهم الأخباريون وقالوا</w:t>
      </w:r>
      <w:r w:rsidR="00527246">
        <w:rPr>
          <w:rtl/>
        </w:rPr>
        <w:t>:</w:t>
      </w:r>
      <w:r w:rsidRPr="00F2521C">
        <w:rPr>
          <w:rtl/>
        </w:rPr>
        <w:t xml:space="preserve"> بوجوب الاحتياط فيها</w:t>
      </w:r>
      <w:r w:rsidR="00527246">
        <w:rPr>
          <w:rtl/>
        </w:rPr>
        <w:t>،</w:t>
      </w:r>
      <w:r w:rsidRPr="00F2521C">
        <w:rPr>
          <w:rtl/>
        </w:rPr>
        <w:t xml:space="preserve"> أخذاً بظاهر الأدلة الآمرة بالتوقف والاحتياط في الشبهات.</w:t>
      </w:r>
    </w:p>
    <w:p w:rsidR="0017382C" w:rsidRPr="007B62FF" w:rsidRDefault="0017382C" w:rsidP="0017382C">
      <w:pPr>
        <w:pStyle w:val="libFootnote"/>
        <w:rPr>
          <w:rtl/>
          <w:lang w:bidi="fa-IR"/>
        </w:rPr>
      </w:pPr>
      <w:r w:rsidRPr="007B62FF">
        <w:rPr>
          <w:rtl/>
        </w:rPr>
        <w:t>نقول</w:t>
      </w:r>
      <w:r w:rsidR="00527246">
        <w:rPr>
          <w:rtl/>
        </w:rPr>
        <w:t>:</w:t>
      </w:r>
      <w:r w:rsidRPr="007B62FF">
        <w:rPr>
          <w:rtl/>
        </w:rPr>
        <w:t xml:space="preserve"> لقد تمكنت المدرسة الأُصولية من دحر المسلك الأخباري وعزله وإضماره وذلك بنقض أدلتهم وتزييف مبانيهم وتضعيف آرائهم.</w:t>
      </w:r>
    </w:p>
    <w:p w:rsidR="0017382C" w:rsidRPr="007B62FF" w:rsidRDefault="0017382C" w:rsidP="0017382C">
      <w:pPr>
        <w:pStyle w:val="libFootnote"/>
        <w:rPr>
          <w:rtl/>
          <w:lang w:bidi="fa-IR"/>
        </w:rPr>
      </w:pPr>
      <w:r w:rsidRPr="007B62FF">
        <w:rPr>
          <w:rtl/>
        </w:rPr>
        <w:t>انظر في ذلك كله</w:t>
      </w:r>
      <w:r w:rsidR="00527246">
        <w:rPr>
          <w:rtl/>
        </w:rPr>
        <w:t>:</w:t>
      </w:r>
      <w:r w:rsidRPr="007B62FF">
        <w:rPr>
          <w:rtl/>
        </w:rPr>
        <w:t xml:space="preserve"> هداية الأبرار للشيخ حسين الكركي</w:t>
      </w:r>
      <w:r w:rsidR="00527246">
        <w:rPr>
          <w:rtl/>
        </w:rPr>
        <w:t>:</w:t>
      </w:r>
      <w:r w:rsidRPr="007B62FF">
        <w:rPr>
          <w:rtl/>
        </w:rPr>
        <w:t xml:space="preserve"> 234</w:t>
      </w:r>
      <w:r w:rsidR="00527246">
        <w:rPr>
          <w:rtl/>
        </w:rPr>
        <w:t>،</w:t>
      </w:r>
      <w:r w:rsidRPr="007B62FF">
        <w:rPr>
          <w:rtl/>
        </w:rPr>
        <w:t xml:space="preserve"> رجال السيد الخوئي 1</w:t>
      </w:r>
      <w:r w:rsidR="00527246">
        <w:rPr>
          <w:rtl/>
        </w:rPr>
        <w:t>:</w:t>
      </w:r>
      <w:r w:rsidRPr="007B62FF">
        <w:rPr>
          <w:rtl/>
        </w:rPr>
        <w:t xml:space="preserve"> 22 36</w:t>
      </w:r>
      <w:r w:rsidR="00527246">
        <w:rPr>
          <w:rtl/>
        </w:rPr>
        <w:t>،</w:t>
      </w:r>
      <w:r w:rsidRPr="007B62FF">
        <w:rPr>
          <w:rtl/>
        </w:rPr>
        <w:t xml:space="preserve"> الأُصول الأصيلة للفيض الكاشاني</w:t>
      </w:r>
      <w:r w:rsidR="00527246">
        <w:rPr>
          <w:rtl/>
        </w:rPr>
        <w:t>:</w:t>
      </w:r>
      <w:r w:rsidRPr="007B62FF">
        <w:rPr>
          <w:rtl/>
        </w:rPr>
        <w:t xml:space="preserve"> 36 37</w:t>
      </w:r>
      <w:r w:rsidR="00527246">
        <w:rPr>
          <w:rtl/>
        </w:rPr>
        <w:t>،</w:t>
      </w:r>
      <w:r w:rsidRPr="007B62FF">
        <w:rPr>
          <w:rtl/>
        </w:rPr>
        <w:t xml:space="preserve"> اجتهاد الأخبار للوحيد البهبهاني </w:t>
      </w:r>
      <w:r>
        <w:rPr>
          <w:rtl/>
        </w:rPr>
        <w:t>(</w:t>
      </w:r>
      <w:r w:rsidRPr="007B62FF">
        <w:rPr>
          <w:rtl/>
        </w:rPr>
        <w:t>الفصل الثامن</w:t>
      </w:r>
      <w:r>
        <w:rPr>
          <w:rtl/>
        </w:rPr>
        <w:t>)</w:t>
      </w:r>
      <w:r w:rsidR="00527246">
        <w:rPr>
          <w:rtl/>
        </w:rPr>
        <w:t>،</w:t>
      </w:r>
      <w:r w:rsidRPr="007B62FF">
        <w:rPr>
          <w:rtl/>
        </w:rPr>
        <w:t xml:space="preserve"> رجال السيد بحر العلوم 4</w:t>
      </w:r>
      <w:r w:rsidR="00527246">
        <w:rPr>
          <w:rtl/>
        </w:rPr>
        <w:t>:</w:t>
      </w:r>
      <w:r w:rsidRPr="007B62FF">
        <w:rPr>
          <w:rtl/>
        </w:rPr>
        <w:t xml:space="preserve"> 73 الفائدة الرابعة</w:t>
      </w:r>
      <w:r w:rsidR="00527246">
        <w:rPr>
          <w:rtl/>
        </w:rPr>
        <w:t>،</w:t>
      </w:r>
      <w:r w:rsidRPr="007B62FF">
        <w:rPr>
          <w:rtl/>
        </w:rPr>
        <w:t xml:space="preserve"> ألحق المبين لكاشف الغطاء</w:t>
      </w:r>
      <w:r w:rsidR="00527246">
        <w:rPr>
          <w:rtl/>
        </w:rPr>
        <w:t>:</w:t>
      </w:r>
      <w:r w:rsidRPr="007B62FF">
        <w:rPr>
          <w:rtl/>
        </w:rPr>
        <w:t xml:space="preserve"> 34</w:t>
      </w:r>
      <w:r w:rsidR="00527246">
        <w:rPr>
          <w:rtl/>
        </w:rPr>
        <w:t>،</w:t>
      </w:r>
      <w:r w:rsidRPr="007B62FF">
        <w:rPr>
          <w:rtl/>
        </w:rPr>
        <w:t xml:space="preserve"> كشف القناع للتستري</w:t>
      </w:r>
      <w:r w:rsidR="00527246">
        <w:rPr>
          <w:rtl/>
        </w:rPr>
        <w:t>:</w:t>
      </w:r>
      <w:r w:rsidRPr="007B62FF">
        <w:rPr>
          <w:rtl/>
        </w:rPr>
        <w:t xml:space="preserve"> 203 204</w:t>
      </w:r>
      <w:r w:rsidR="00527246">
        <w:rPr>
          <w:rtl/>
        </w:rPr>
        <w:t>،</w:t>
      </w:r>
      <w:r w:rsidRPr="007B62FF">
        <w:rPr>
          <w:rtl/>
        </w:rPr>
        <w:t xml:space="preserve"> المبسوط 1</w:t>
      </w:r>
      <w:r w:rsidR="00527246">
        <w:rPr>
          <w:rtl/>
        </w:rPr>
        <w:t>:</w:t>
      </w:r>
      <w:r w:rsidRPr="007B62FF">
        <w:rPr>
          <w:rtl/>
        </w:rPr>
        <w:t xml:space="preserve"> 2</w:t>
      </w:r>
      <w:r w:rsidR="00527246">
        <w:rPr>
          <w:rtl/>
        </w:rPr>
        <w:t>،</w:t>
      </w:r>
      <w:r w:rsidRPr="007B62FF">
        <w:rPr>
          <w:rtl/>
        </w:rPr>
        <w:t xml:space="preserve"> المعتبر 1</w:t>
      </w:r>
      <w:r w:rsidR="00527246">
        <w:rPr>
          <w:rtl/>
        </w:rPr>
        <w:t>:</w:t>
      </w:r>
      <w:r w:rsidRPr="007B62FF">
        <w:rPr>
          <w:rtl/>
        </w:rPr>
        <w:t xml:space="preserve"> 29</w:t>
      </w:r>
      <w:r w:rsidR="00527246">
        <w:rPr>
          <w:rtl/>
        </w:rPr>
        <w:t>،</w:t>
      </w:r>
      <w:r w:rsidRPr="007B62FF">
        <w:rPr>
          <w:rtl/>
        </w:rPr>
        <w:t xml:space="preserve"> الحدائق الناظرة 1</w:t>
      </w:r>
      <w:r w:rsidR="00527246">
        <w:rPr>
          <w:rtl/>
        </w:rPr>
        <w:t>:</w:t>
      </w:r>
      <w:r w:rsidRPr="007B62FF">
        <w:rPr>
          <w:rtl/>
        </w:rPr>
        <w:t xml:space="preserve"> 170.</w:t>
      </w:r>
    </w:p>
    <w:p w:rsidR="0017382C" w:rsidRPr="007B62FF" w:rsidRDefault="0017382C" w:rsidP="0017382C">
      <w:pPr>
        <w:pStyle w:val="libFootnote0"/>
        <w:rPr>
          <w:rtl/>
        </w:rPr>
      </w:pPr>
      <w:r w:rsidRPr="007B62FF">
        <w:rPr>
          <w:rtl/>
        </w:rPr>
        <w:t>(1) مستدرك الوسائل 11</w:t>
      </w:r>
      <w:r w:rsidR="00527246">
        <w:rPr>
          <w:rtl/>
        </w:rPr>
        <w:t>:</w:t>
      </w:r>
      <w:r w:rsidRPr="007B62FF">
        <w:rPr>
          <w:rtl/>
        </w:rPr>
        <w:t xml:space="preserve"> 211</w:t>
      </w:r>
      <w:r w:rsidR="00527246">
        <w:rPr>
          <w:rtl/>
        </w:rPr>
        <w:t>،</w:t>
      </w:r>
      <w:r w:rsidRPr="007B62FF">
        <w:rPr>
          <w:rtl/>
        </w:rPr>
        <w:t xml:space="preserve"> ذيل الحديث 12767.</w:t>
      </w:r>
    </w:p>
    <w:p w:rsidR="0017382C" w:rsidRPr="007B62FF" w:rsidRDefault="0017382C" w:rsidP="0017382C">
      <w:pPr>
        <w:pStyle w:val="libFootnote0"/>
        <w:rPr>
          <w:rtl/>
        </w:rPr>
      </w:pPr>
      <w:r w:rsidRPr="007B62FF">
        <w:rPr>
          <w:rtl/>
        </w:rPr>
        <w:t>(2) بعد</w:t>
      </w:r>
      <w:r w:rsidR="00527246">
        <w:rPr>
          <w:rtl/>
        </w:rPr>
        <w:t>:</w:t>
      </w:r>
      <w:r w:rsidRPr="007B62FF">
        <w:rPr>
          <w:rtl/>
        </w:rPr>
        <w:t xml:space="preserve"> لم ترد في المصدر.</w:t>
      </w:r>
    </w:p>
    <w:p w:rsidR="0017382C" w:rsidRPr="007B62FF" w:rsidRDefault="0017382C" w:rsidP="0017382C">
      <w:pPr>
        <w:pStyle w:val="libFootnote0"/>
        <w:rPr>
          <w:rtl/>
        </w:rPr>
      </w:pPr>
      <w:r w:rsidRPr="007B62FF">
        <w:rPr>
          <w:rtl/>
        </w:rPr>
        <w:t>(3) في المصدر بدل حذو</w:t>
      </w:r>
      <w:r w:rsidR="00527246">
        <w:rPr>
          <w:rtl/>
        </w:rPr>
        <w:t>:</w:t>
      </w:r>
      <w:r w:rsidRPr="007B62FF">
        <w:rPr>
          <w:rtl/>
        </w:rPr>
        <w:t xml:space="preserve"> طابق.</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بالنّعل.</w:t>
      </w:r>
    </w:p>
    <w:p w:rsidR="0017382C" w:rsidRPr="007B62FF" w:rsidRDefault="0017382C" w:rsidP="0017382C">
      <w:pPr>
        <w:pStyle w:val="libNormal"/>
        <w:rPr>
          <w:rtl/>
        </w:rPr>
      </w:pPr>
      <w:r w:rsidRPr="007B62FF">
        <w:rPr>
          <w:rtl/>
        </w:rPr>
        <w:t>وإن أرادوا عدم جواز الخوض في المطالب العقليّة لتحصيل المطالب الشرعية لكثرة وقوع الغلط والاشتباه فيها</w:t>
      </w:r>
      <w:r w:rsidR="00527246">
        <w:rPr>
          <w:rtl/>
        </w:rPr>
        <w:t>،</w:t>
      </w:r>
      <w:r w:rsidRPr="007B62FF">
        <w:rPr>
          <w:rtl/>
        </w:rPr>
        <w:t xml:space="preserve"> فلو سُلِّم ذلك</w:t>
      </w:r>
      <w:r w:rsidR="00527246">
        <w:rPr>
          <w:rtl/>
        </w:rPr>
        <w:t>،</w:t>
      </w:r>
      <w:r w:rsidRPr="007B62FF">
        <w:rPr>
          <w:rtl/>
        </w:rPr>
        <w:t xml:space="preserve"> وأُغمض عن المعارضة لكثرة ما يحصل من الخطأ في فهم المطالب من الأدلة الشرعية فله وجه</w:t>
      </w:r>
      <w:r w:rsidR="00527246">
        <w:rPr>
          <w:rtl/>
        </w:rPr>
        <w:t>،</w:t>
      </w:r>
      <w:r w:rsidRPr="007B62FF">
        <w:rPr>
          <w:rtl/>
        </w:rPr>
        <w:t xml:space="preserve"> وحينئذٍ فلو خاض فيها</w:t>
      </w:r>
      <w:r w:rsidR="00527246">
        <w:rPr>
          <w:rtl/>
        </w:rPr>
        <w:t>،</w:t>
      </w:r>
      <w:r w:rsidRPr="007B62FF">
        <w:rPr>
          <w:rtl/>
        </w:rPr>
        <w:t xml:space="preserve"> وحصّل القطع بما لا يوافق الحكم الواقعيّ لم يُعذَر في ذلك</w:t>
      </w:r>
      <w:r w:rsidR="00527246">
        <w:rPr>
          <w:rtl/>
        </w:rPr>
        <w:t>،</w:t>
      </w:r>
      <w:r w:rsidRPr="007B62FF">
        <w:rPr>
          <w:rtl/>
        </w:rPr>
        <w:t xml:space="preserve"> لتقصيره في مقدمات التحصيل</w:t>
      </w:r>
      <w:r w:rsidR="00527246">
        <w:rPr>
          <w:rtl/>
        </w:rPr>
        <w:t>،</w:t>
      </w:r>
      <w:r w:rsidRPr="007B62FF">
        <w:rPr>
          <w:rtl/>
        </w:rPr>
        <w:t xml:space="preserve"> إلاّ أن الشأن في ثبوت كثرة الخطأ أزيد ممّا يقع في فهم المطالب من الأدلّة الشرعية.</w:t>
      </w:r>
    </w:p>
    <w:p w:rsidR="0017382C" w:rsidRPr="007B62FF" w:rsidRDefault="0017382C" w:rsidP="0017382C">
      <w:pPr>
        <w:pStyle w:val="libNormal"/>
        <w:rPr>
          <w:rtl/>
        </w:rPr>
      </w:pPr>
      <w:r w:rsidRPr="007B62FF">
        <w:rPr>
          <w:rtl/>
        </w:rPr>
        <w:t>وقد عثرتُ بعد ما ذكرت هذا على كلام يُحكى عن المحدّث الأسترآباديّ في فوائده المدنيّة</w:t>
      </w:r>
      <w:r w:rsidR="00527246">
        <w:rPr>
          <w:rtl/>
        </w:rPr>
        <w:t>،</w:t>
      </w:r>
      <w:r w:rsidRPr="007B62FF">
        <w:rPr>
          <w:rtl/>
        </w:rPr>
        <w:t xml:space="preserve"> قال في عداد ما استدلّ به على انحصار الدليل في غير الضروريات الدينيّة بالسماع عن الصادقين </w:t>
      </w:r>
      <w:r w:rsidRPr="0017382C">
        <w:rPr>
          <w:rStyle w:val="libAlaemChar"/>
          <w:rtl/>
        </w:rPr>
        <w:t>عليهم‌السلام</w:t>
      </w:r>
      <w:r w:rsidR="00527246">
        <w:rPr>
          <w:rtl/>
        </w:rPr>
        <w:t>،</w:t>
      </w:r>
      <w:r w:rsidRPr="007B62FF">
        <w:rPr>
          <w:rtl/>
        </w:rPr>
        <w:t xml:space="preserve"> قال</w:t>
      </w:r>
      <w:r w:rsidR="00527246">
        <w:rPr>
          <w:rtl/>
        </w:rPr>
        <w:t>:</w:t>
      </w:r>
    </w:p>
    <w:p w:rsidR="0017382C" w:rsidRPr="007B62FF" w:rsidRDefault="0017382C" w:rsidP="0017382C">
      <w:pPr>
        <w:pStyle w:val="libNormal"/>
        <w:rPr>
          <w:rtl/>
        </w:rPr>
      </w:pPr>
      <w:r w:rsidRPr="007B62FF">
        <w:rPr>
          <w:rtl/>
        </w:rPr>
        <w:t>« الدليل التاسع</w:t>
      </w:r>
      <w:r w:rsidR="00527246">
        <w:rPr>
          <w:rtl/>
        </w:rPr>
        <w:t>:</w:t>
      </w:r>
      <w:r w:rsidRPr="007B62FF">
        <w:rPr>
          <w:rtl/>
        </w:rPr>
        <w:t xml:space="preserve"> مبني على مقدمة دقيقة شريفة</w:t>
      </w:r>
      <w:r w:rsidR="00527246">
        <w:rPr>
          <w:rtl/>
        </w:rPr>
        <w:t>،</w:t>
      </w:r>
      <w:r w:rsidRPr="007B62FF">
        <w:rPr>
          <w:rtl/>
        </w:rPr>
        <w:t xml:space="preserve"> تفطّنتُ لها بتوفيق الله تعالى</w:t>
      </w:r>
      <w:r w:rsidR="00527246">
        <w:rPr>
          <w:rtl/>
        </w:rPr>
        <w:t>،</w:t>
      </w:r>
      <w:r w:rsidRPr="007B62FF">
        <w:rPr>
          <w:rtl/>
        </w:rPr>
        <w:t xml:space="preserve"> وهي أنّ العلوم النظرية قسمان</w:t>
      </w:r>
      <w:r w:rsidR="00527246">
        <w:rPr>
          <w:rtl/>
        </w:rPr>
        <w:t>:</w:t>
      </w:r>
    </w:p>
    <w:p w:rsidR="0017382C" w:rsidRPr="007B62FF" w:rsidRDefault="0017382C" w:rsidP="0017382C">
      <w:pPr>
        <w:pStyle w:val="libNormal"/>
        <w:rPr>
          <w:rtl/>
        </w:rPr>
      </w:pPr>
      <w:r w:rsidRPr="007B62FF">
        <w:rPr>
          <w:rtl/>
        </w:rPr>
        <w:t>قسم ينتهي إلى مادّة هي قريبة من الإحساس</w:t>
      </w:r>
      <w:r w:rsidR="00527246">
        <w:rPr>
          <w:rtl/>
        </w:rPr>
        <w:t>،</w:t>
      </w:r>
      <w:r w:rsidRPr="007B62FF">
        <w:rPr>
          <w:rtl/>
        </w:rPr>
        <w:t xml:space="preserve"> ومن هذا القسم علم الهندسة</w:t>
      </w:r>
      <w:r w:rsidR="00527246">
        <w:rPr>
          <w:rtl/>
        </w:rPr>
        <w:t>،</w:t>
      </w:r>
      <w:r w:rsidRPr="007B62FF">
        <w:rPr>
          <w:rtl/>
        </w:rPr>
        <w:t xml:space="preserve"> والحساب</w:t>
      </w:r>
      <w:r w:rsidR="00527246">
        <w:rPr>
          <w:rtl/>
        </w:rPr>
        <w:t>،</w:t>
      </w:r>
      <w:r w:rsidRPr="007B62FF">
        <w:rPr>
          <w:rtl/>
        </w:rPr>
        <w:t xml:space="preserve"> وأكثر أبواب المنطق</w:t>
      </w:r>
      <w:r w:rsidR="00527246">
        <w:rPr>
          <w:rtl/>
        </w:rPr>
        <w:t>،</w:t>
      </w:r>
      <w:r w:rsidRPr="007B62FF">
        <w:rPr>
          <w:rtl/>
        </w:rPr>
        <w:t xml:space="preserve"> وهذا القسم لا يقع فيه الخلاف بين العلماء والخطأ في نتائج الأفكار</w:t>
      </w:r>
      <w:r w:rsidR="00527246">
        <w:rPr>
          <w:rtl/>
        </w:rPr>
        <w:t>،</w:t>
      </w:r>
      <w:r w:rsidRPr="007B62FF">
        <w:rPr>
          <w:rtl/>
        </w:rPr>
        <w:t xml:space="preserve"> والسبب في ذلك أنّ الخطأ في الفكر إمّا من جهة الصورة أو من جهة المادة</w:t>
      </w:r>
      <w:r w:rsidR="00527246">
        <w:rPr>
          <w:rtl/>
        </w:rPr>
        <w:t>،</w:t>
      </w:r>
      <w:r w:rsidRPr="007B62FF">
        <w:rPr>
          <w:rtl/>
        </w:rPr>
        <w:t xml:space="preserve"> والخطأ من جهة الصورة لا يقع من العلماء</w:t>
      </w:r>
      <w:r w:rsidR="00527246">
        <w:rPr>
          <w:rtl/>
        </w:rPr>
        <w:t>،</w:t>
      </w:r>
      <w:r w:rsidRPr="007B62FF">
        <w:rPr>
          <w:rtl/>
        </w:rPr>
        <w:t xml:space="preserve"> لأنّ معرفة الصورة من الأُمور الواضحة عند الأذهان المستقيمة</w:t>
      </w:r>
      <w:r w:rsidR="00527246">
        <w:rPr>
          <w:rtl/>
        </w:rPr>
        <w:t>،</w:t>
      </w:r>
      <w:r w:rsidRPr="007B62FF">
        <w:rPr>
          <w:rtl/>
        </w:rPr>
        <w:t xml:space="preserve"> والخطأ من جهة المادة لا يتصور في هذه العلوم</w:t>
      </w:r>
      <w:r w:rsidR="00527246">
        <w:rPr>
          <w:rtl/>
        </w:rPr>
        <w:t>،</w:t>
      </w:r>
      <w:r w:rsidRPr="007B62FF">
        <w:rPr>
          <w:rtl/>
        </w:rPr>
        <w:t xml:space="preserve"> لقرب المواد من الإحساس.</w:t>
      </w:r>
    </w:p>
    <w:p w:rsidR="0017382C" w:rsidRPr="007B62FF" w:rsidRDefault="0017382C" w:rsidP="0017382C">
      <w:pPr>
        <w:pStyle w:val="libNormal"/>
        <w:rPr>
          <w:rtl/>
        </w:rPr>
      </w:pPr>
      <w:r w:rsidRPr="007B62FF">
        <w:rPr>
          <w:rtl/>
        </w:rPr>
        <w:t>وقسم ينتهي إلى مادّة هي بعيدة عن الإحساس</w:t>
      </w:r>
      <w:r w:rsidR="00527246">
        <w:rPr>
          <w:rtl/>
        </w:rPr>
        <w:t>،</w:t>
      </w:r>
      <w:r w:rsidRPr="007B62FF">
        <w:rPr>
          <w:rtl/>
        </w:rPr>
        <w:t xml:space="preserve"> ومن هذا القسم</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الحكمة الإلهية</w:t>
      </w:r>
      <w:r w:rsidR="00527246">
        <w:rPr>
          <w:rtl/>
        </w:rPr>
        <w:t>،</w:t>
      </w:r>
      <w:r w:rsidRPr="007B62FF">
        <w:rPr>
          <w:rtl/>
        </w:rPr>
        <w:t xml:space="preserve"> والطبيعيّة</w:t>
      </w:r>
      <w:r w:rsidR="00527246">
        <w:rPr>
          <w:rtl/>
        </w:rPr>
        <w:t>،</w:t>
      </w:r>
      <w:r w:rsidRPr="007B62FF">
        <w:rPr>
          <w:rtl/>
        </w:rPr>
        <w:t xml:space="preserve"> وعلم الكلام</w:t>
      </w:r>
      <w:r w:rsidR="00527246">
        <w:rPr>
          <w:rtl/>
        </w:rPr>
        <w:t>،</w:t>
      </w:r>
      <w:r w:rsidRPr="007B62FF">
        <w:rPr>
          <w:rtl/>
        </w:rPr>
        <w:t xml:space="preserve"> وعلم أُصول الفقه</w:t>
      </w:r>
      <w:r w:rsidR="00527246">
        <w:rPr>
          <w:rtl/>
        </w:rPr>
        <w:t>،</w:t>
      </w:r>
      <w:r w:rsidRPr="007B62FF">
        <w:rPr>
          <w:rtl/>
        </w:rPr>
        <w:t xml:space="preserve"> والمسائل النظرية الفقهية</w:t>
      </w:r>
      <w:r w:rsidR="00527246">
        <w:rPr>
          <w:rtl/>
        </w:rPr>
        <w:t>،</w:t>
      </w:r>
      <w:r w:rsidRPr="007B62FF">
        <w:rPr>
          <w:rtl/>
        </w:rPr>
        <w:t xml:space="preserve"> وبعض القواعد المذكورة في كتب المنطق</w:t>
      </w:r>
      <w:r w:rsidR="00527246">
        <w:rPr>
          <w:rtl/>
        </w:rPr>
        <w:t>،</w:t>
      </w:r>
      <w:r w:rsidRPr="007B62FF">
        <w:rPr>
          <w:rtl/>
        </w:rPr>
        <w:t xml:space="preserve"> ومن ثَمّ وقع الاختلافات والمشاجرات بين الفلاسفة في الحكمة الإلهية والطبيعيّة</w:t>
      </w:r>
      <w:r w:rsidR="00527246">
        <w:rPr>
          <w:rtl/>
        </w:rPr>
        <w:t>،</w:t>
      </w:r>
      <w:r w:rsidRPr="007B62FF">
        <w:rPr>
          <w:rtl/>
        </w:rPr>
        <w:t xml:space="preserve"> وبين علماء الإسلام في أُصول الفقه</w:t>
      </w:r>
      <w:r w:rsidR="00527246">
        <w:rPr>
          <w:rtl/>
        </w:rPr>
        <w:t>،</w:t>
      </w:r>
      <w:r w:rsidRPr="007B62FF">
        <w:rPr>
          <w:rtl/>
        </w:rPr>
        <w:t xml:space="preserve"> وعلم الكلام</w:t>
      </w:r>
      <w:r w:rsidR="00527246">
        <w:rPr>
          <w:rtl/>
        </w:rPr>
        <w:t>،</w:t>
      </w:r>
      <w:r w:rsidRPr="007B62FF">
        <w:rPr>
          <w:rtl/>
        </w:rPr>
        <w:t xml:space="preserve"> وغير ذلك.</w:t>
      </w:r>
    </w:p>
    <w:p w:rsidR="0017382C" w:rsidRPr="007B62FF" w:rsidRDefault="0017382C" w:rsidP="0017382C">
      <w:pPr>
        <w:pStyle w:val="libNormal"/>
        <w:rPr>
          <w:rtl/>
        </w:rPr>
      </w:pPr>
      <w:r w:rsidRPr="007B62FF">
        <w:rPr>
          <w:rtl/>
        </w:rPr>
        <w:t>والسبب في ذلك أنّ القواعد المنطقية إنّما هي عاصمة عن الخطأ من جهة الصورة</w:t>
      </w:r>
      <w:r w:rsidR="00527246">
        <w:rPr>
          <w:rtl/>
        </w:rPr>
        <w:t>،</w:t>
      </w:r>
      <w:r w:rsidRPr="007B62FF">
        <w:rPr>
          <w:rtl/>
        </w:rPr>
        <w:t xml:space="preserve"> لا من جهة المادة</w:t>
      </w:r>
      <w:r w:rsidR="00527246">
        <w:rPr>
          <w:rtl/>
        </w:rPr>
        <w:t>،</w:t>
      </w:r>
      <w:r w:rsidRPr="007B62FF">
        <w:rPr>
          <w:rtl/>
        </w:rPr>
        <w:t xml:space="preserve"> وليست في المنطق قاعدة بها يعلم أنّ كلّ مادة مخصوصة داخلة في أيّ قسم من الأقسام</w:t>
      </w:r>
      <w:r w:rsidR="00527246">
        <w:rPr>
          <w:rtl/>
        </w:rPr>
        <w:t>،</w:t>
      </w:r>
      <w:r w:rsidRPr="007B62FF">
        <w:rPr>
          <w:rtl/>
        </w:rPr>
        <w:t xml:space="preserve"> ومن المعلوم امتناع وضع قاعدة تكفل بذلك »</w:t>
      </w:r>
      <w:r>
        <w:rPr>
          <w:rtl/>
        </w:rPr>
        <w:t>.</w:t>
      </w:r>
    </w:p>
    <w:p w:rsidR="0017382C" w:rsidRPr="007B62FF" w:rsidRDefault="0017382C" w:rsidP="0017382C">
      <w:pPr>
        <w:pStyle w:val="libNormal"/>
        <w:rPr>
          <w:rtl/>
        </w:rPr>
      </w:pPr>
      <w:r w:rsidRPr="007B62FF">
        <w:rPr>
          <w:rtl/>
        </w:rPr>
        <w:t>ثم استظهر ببعض الوجوه تأييداً لما ذكره وقال بعد ذلك</w:t>
      </w:r>
      <w:r w:rsidR="00527246">
        <w:rPr>
          <w:rtl/>
        </w:rPr>
        <w:t>:</w:t>
      </w:r>
    </w:p>
    <w:p w:rsidR="0017382C" w:rsidRPr="007B62FF" w:rsidRDefault="0017382C" w:rsidP="0017382C">
      <w:pPr>
        <w:pStyle w:val="libNormal"/>
        <w:rPr>
          <w:rtl/>
        </w:rPr>
      </w:pPr>
      <w:r w:rsidRPr="007B62FF">
        <w:rPr>
          <w:rtl/>
        </w:rPr>
        <w:t>« فإن قلت</w:t>
      </w:r>
      <w:r w:rsidR="00527246">
        <w:rPr>
          <w:rtl/>
        </w:rPr>
        <w:t>:</w:t>
      </w:r>
      <w:r w:rsidRPr="007B62FF">
        <w:rPr>
          <w:rtl/>
        </w:rPr>
        <w:t xml:space="preserve"> لا فرق في ذلك بين العقليّات والشرعيّات</w:t>
      </w:r>
      <w:r w:rsidR="00527246">
        <w:rPr>
          <w:rtl/>
        </w:rPr>
        <w:t>،</w:t>
      </w:r>
      <w:r w:rsidRPr="007B62FF">
        <w:rPr>
          <w:rtl/>
        </w:rPr>
        <w:t xml:space="preserve"> والشاهد على ذلك ما نشاهده من كثرة الاختلافات الواقعة بين أهل الشرع في أصول الدين</w:t>
      </w:r>
      <w:r w:rsidR="00527246">
        <w:rPr>
          <w:rtl/>
        </w:rPr>
        <w:t>،</w:t>
      </w:r>
      <w:r w:rsidRPr="007B62FF">
        <w:rPr>
          <w:rtl/>
        </w:rPr>
        <w:t xml:space="preserve"> وفي الفروع الفقهية.</w:t>
      </w:r>
    </w:p>
    <w:p w:rsidR="0017382C" w:rsidRPr="007B62FF" w:rsidRDefault="0017382C" w:rsidP="0017382C">
      <w:pPr>
        <w:pStyle w:val="libNormal"/>
        <w:rPr>
          <w:rtl/>
        </w:rPr>
      </w:pPr>
      <w:r w:rsidRPr="007B62FF">
        <w:rPr>
          <w:rtl/>
        </w:rPr>
        <w:t>قلت</w:t>
      </w:r>
      <w:r w:rsidR="00527246">
        <w:rPr>
          <w:rtl/>
        </w:rPr>
        <w:t>:</w:t>
      </w:r>
      <w:r w:rsidRPr="007B62FF">
        <w:rPr>
          <w:rtl/>
        </w:rPr>
        <w:t xml:space="preserve"> إنّما نشأ ذلك من ضمّ مقدمة عقليّة باطلة بالمقدمة النقلية الظنيّة أو القطعية.</w:t>
      </w:r>
    </w:p>
    <w:p w:rsidR="0017382C" w:rsidRPr="007B62FF" w:rsidRDefault="0017382C" w:rsidP="0017382C">
      <w:pPr>
        <w:pStyle w:val="libNormal"/>
        <w:rPr>
          <w:rtl/>
        </w:rPr>
      </w:pPr>
      <w:r w:rsidRPr="007B62FF">
        <w:rPr>
          <w:rtl/>
        </w:rPr>
        <w:t xml:space="preserve">ومن الموضحات لما ذكرناه من أنّه ليس في المنطق قانون يعصم من الخطأ في مادّة الفكر أنّ المشّائين </w:t>
      </w:r>
      <w:r w:rsidRPr="0017382C">
        <w:rPr>
          <w:rStyle w:val="libFootnotenumChar"/>
          <w:rtl/>
        </w:rPr>
        <w:t>(1)</w:t>
      </w:r>
      <w:r w:rsidRPr="007B62FF">
        <w:rPr>
          <w:rtl/>
        </w:rPr>
        <w:t xml:space="preserve"> ادّعوا البداهة في أنّ</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المشّائين</w:t>
      </w:r>
      <w:r w:rsidR="00527246">
        <w:rPr>
          <w:rtl/>
        </w:rPr>
        <w:t>:</w:t>
      </w:r>
      <w:r w:rsidRPr="007B62FF">
        <w:rPr>
          <w:rtl/>
        </w:rPr>
        <w:t xml:space="preserve"> طائفة من الحكماء</w:t>
      </w:r>
      <w:r w:rsidR="00527246">
        <w:rPr>
          <w:rtl/>
        </w:rPr>
        <w:t>،</w:t>
      </w:r>
      <w:r w:rsidRPr="007B62FF">
        <w:rPr>
          <w:rtl/>
        </w:rPr>
        <w:t xml:space="preserve"> رئيسهم أرسطو.</w:t>
      </w:r>
    </w:p>
    <w:p w:rsidR="0017382C" w:rsidRPr="007B62FF" w:rsidRDefault="0017382C" w:rsidP="0017382C">
      <w:pPr>
        <w:pStyle w:val="libFootnote"/>
        <w:rPr>
          <w:rtl/>
          <w:lang w:bidi="fa-IR"/>
        </w:rPr>
      </w:pPr>
      <w:r w:rsidRPr="007B62FF">
        <w:rPr>
          <w:rtl/>
        </w:rPr>
        <w:t>وقيل في وجه تسميتهم بالمشّائين أُموراً</w:t>
      </w:r>
      <w:r w:rsidR="00527246">
        <w:rPr>
          <w:rtl/>
        </w:rPr>
        <w:t>:</w:t>
      </w:r>
    </w:p>
    <w:p w:rsidR="0017382C" w:rsidRPr="007B62FF" w:rsidRDefault="0017382C" w:rsidP="0017382C">
      <w:pPr>
        <w:pStyle w:val="libFootnote"/>
        <w:rPr>
          <w:rtl/>
          <w:lang w:bidi="fa-IR"/>
        </w:rPr>
      </w:pPr>
      <w:r w:rsidRPr="007B62FF">
        <w:rPr>
          <w:rtl/>
        </w:rPr>
        <w:t>منها</w:t>
      </w:r>
      <w:r w:rsidR="00527246">
        <w:rPr>
          <w:rtl/>
        </w:rPr>
        <w:t>:</w:t>
      </w:r>
      <w:r w:rsidRPr="007B62FF">
        <w:rPr>
          <w:rtl/>
        </w:rPr>
        <w:t xml:space="preserve"> أنّ بناء المعلّم الأول أرسطو كان على التدريس حين مشيه ذهاباً إلى خدمة الإسكندر وإياباً.</w:t>
      </w:r>
    </w:p>
    <w:p w:rsidR="0017382C" w:rsidRPr="007B62FF" w:rsidRDefault="0017382C" w:rsidP="0017382C">
      <w:pPr>
        <w:pStyle w:val="libFootnote"/>
        <w:rPr>
          <w:rtl/>
          <w:lang w:bidi="fa-IR"/>
        </w:rPr>
      </w:pPr>
      <w:r w:rsidRPr="007B62FF">
        <w:rPr>
          <w:rtl/>
        </w:rPr>
        <w:t>ومنها</w:t>
      </w:r>
      <w:r w:rsidR="00527246">
        <w:rPr>
          <w:rtl/>
        </w:rPr>
        <w:t>:</w:t>
      </w:r>
      <w:r w:rsidRPr="007B62FF">
        <w:rPr>
          <w:rtl/>
        </w:rPr>
        <w:t xml:space="preserve"> أنّ بناءهم كان على التعلّم والمشي إلى منزل الأُستاذ.</w:t>
      </w:r>
    </w:p>
    <w:p w:rsidR="0017382C" w:rsidRPr="007B62FF" w:rsidRDefault="0017382C" w:rsidP="0017382C">
      <w:pPr>
        <w:pStyle w:val="libFootnote"/>
        <w:rPr>
          <w:rtl/>
          <w:lang w:bidi="fa-IR"/>
        </w:rPr>
      </w:pPr>
      <w:r w:rsidRPr="007B62FF">
        <w:rPr>
          <w:rtl/>
        </w:rPr>
        <w:t>والاتجّاه السائد عموماً لدى أبناء هذه الطائفة في المقام الأول من البحث هو الطريقة العقلية للوصول إلى الكشف عن الحقائق</w:t>
      </w:r>
      <w:r w:rsidR="00527246">
        <w:rPr>
          <w:rtl/>
        </w:rPr>
        <w:t>،</w:t>
      </w:r>
      <w:r w:rsidRPr="007B62FF">
        <w:rPr>
          <w:rtl/>
        </w:rPr>
        <w:t xml:space="preserve"> وهذا ما يجعلها منسجمةً تماماً مع المقام الثاني من البحث</w:t>
      </w:r>
      <w:r w:rsidR="00527246">
        <w:rPr>
          <w:rtl/>
        </w:rPr>
        <w:t>،</w:t>
      </w:r>
      <w:r w:rsidRPr="007B62FF">
        <w:rPr>
          <w:rtl/>
        </w:rPr>
        <w:t xml:space="preserve"> وهو المنهج المتّبع لإيصال هذه المعارف والحقائق إلى الآخرين.</w:t>
      </w:r>
    </w:p>
    <w:p w:rsidR="0017382C" w:rsidRPr="007B62FF" w:rsidRDefault="0017382C" w:rsidP="0017382C">
      <w:pPr>
        <w:pStyle w:val="libFootnote"/>
        <w:rPr>
          <w:rtl/>
          <w:lang w:bidi="fa-IR"/>
        </w:rPr>
      </w:pPr>
      <w:r w:rsidRPr="007B62FF">
        <w:rPr>
          <w:rtl/>
        </w:rPr>
        <w:t>ومن أبرز أفراد هذه الطائفة في المشرق الإسلامي</w:t>
      </w:r>
      <w:r w:rsidR="00527246">
        <w:rPr>
          <w:rtl/>
        </w:rPr>
        <w:t>:</w:t>
      </w:r>
      <w:r w:rsidRPr="007B62FF">
        <w:rPr>
          <w:rtl/>
        </w:rPr>
        <w:t xml:space="preserve"> الفارابي</w:t>
      </w:r>
      <w:r w:rsidR="00527246">
        <w:rPr>
          <w:rtl/>
        </w:rPr>
        <w:t>،</w:t>
      </w:r>
      <w:r w:rsidRPr="007B62FF">
        <w:rPr>
          <w:rtl/>
        </w:rPr>
        <w:t xml:space="preserve"> المحقّق الطوسي</w:t>
      </w:r>
      <w:r w:rsidR="00527246">
        <w:rPr>
          <w:rtl/>
        </w:rPr>
        <w:t>،</w:t>
      </w:r>
      <w:r w:rsidRPr="007B62FF">
        <w:rPr>
          <w:rtl/>
        </w:rPr>
        <w:t xml:space="preserve"> المحقّق الداماد وغيرهم. وفي المغرب الإسلامي</w:t>
      </w:r>
      <w:r w:rsidR="00527246">
        <w:rPr>
          <w:rtl/>
        </w:rPr>
        <w:t>:</w:t>
      </w:r>
      <w:r w:rsidRPr="007B62FF">
        <w:rPr>
          <w:rtl/>
        </w:rPr>
        <w:t xml:space="preserve"> ابن رشد</w:t>
      </w:r>
      <w:r w:rsidR="00527246">
        <w:rPr>
          <w:rtl/>
        </w:rPr>
        <w:t>،</w:t>
      </w:r>
      <w:r w:rsidRPr="007B62FF">
        <w:rPr>
          <w:rtl/>
        </w:rPr>
        <w:t xml:space="preserve"> ابن ماجة</w:t>
      </w:r>
      <w:r w:rsidR="00527246">
        <w:rPr>
          <w:rtl/>
        </w:rPr>
        <w:t>،</w:t>
      </w:r>
      <w:r w:rsidRPr="007B62FF">
        <w:rPr>
          <w:rtl/>
        </w:rPr>
        <w:t xml:space="preserve"> ابن صانع وغيرهم.</w:t>
      </w:r>
    </w:p>
    <w:p w:rsidR="0017382C" w:rsidRPr="007B62FF" w:rsidRDefault="0017382C" w:rsidP="0017382C">
      <w:pPr>
        <w:pStyle w:val="libFootnote"/>
        <w:rPr>
          <w:rtl/>
          <w:lang w:bidi="fa-IR"/>
        </w:rPr>
      </w:pPr>
      <w:r w:rsidRPr="007B62FF">
        <w:rPr>
          <w:rtl/>
        </w:rPr>
        <w:t>انظر بحر الفوائد للاشتياني</w:t>
      </w:r>
      <w:r w:rsidR="00527246">
        <w:rPr>
          <w:rtl/>
        </w:rPr>
        <w:t>:</w:t>
      </w:r>
      <w:r w:rsidRPr="007B62FF">
        <w:rPr>
          <w:rtl/>
        </w:rPr>
        <w:t xml:space="preserve"> 30</w:t>
      </w:r>
      <w:r w:rsidR="00527246">
        <w:rPr>
          <w:rtl/>
        </w:rPr>
        <w:t>،</w:t>
      </w:r>
      <w:r w:rsidRPr="007B62FF">
        <w:rPr>
          <w:rtl/>
        </w:rPr>
        <w:t xml:space="preserve"> بحث في مناهج المعرفة</w:t>
      </w:r>
      <w:r w:rsidR="00527246">
        <w:rPr>
          <w:rtl/>
        </w:rPr>
        <w:t>:</w:t>
      </w:r>
      <w:r w:rsidRPr="007B62FF">
        <w:rPr>
          <w:rtl/>
        </w:rPr>
        <w:t xml:space="preserve"> 42.</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تفرّق </w:t>
      </w:r>
      <w:r w:rsidRPr="0017382C">
        <w:rPr>
          <w:rStyle w:val="libFootnotenumChar"/>
          <w:rtl/>
        </w:rPr>
        <w:t>(1)</w:t>
      </w:r>
      <w:r w:rsidRPr="007B62FF">
        <w:rPr>
          <w:rtl/>
        </w:rPr>
        <w:t xml:space="preserve"> ماء كوز إلى كوزين إعدامٌ لشخصه</w:t>
      </w:r>
      <w:r w:rsidR="00527246">
        <w:rPr>
          <w:rtl/>
        </w:rPr>
        <w:t>،</w:t>
      </w:r>
      <w:r w:rsidRPr="007B62FF">
        <w:rPr>
          <w:rtl/>
        </w:rPr>
        <w:t xml:space="preserve"> وإحداثٌ لشخصين آخرين</w:t>
      </w:r>
      <w:r w:rsidR="00527246">
        <w:rPr>
          <w:rtl/>
        </w:rPr>
        <w:t>،</w:t>
      </w:r>
      <w:r w:rsidRPr="007B62FF">
        <w:rPr>
          <w:rtl/>
        </w:rPr>
        <w:t xml:space="preserve"> وعلى هذه المقدّمة بنو إثبات الهيولي.</w:t>
      </w:r>
    </w:p>
    <w:p w:rsidR="0017382C" w:rsidRPr="007B62FF" w:rsidRDefault="0017382C" w:rsidP="0017382C">
      <w:pPr>
        <w:pStyle w:val="libNormal"/>
        <w:rPr>
          <w:rtl/>
        </w:rPr>
      </w:pPr>
      <w:r w:rsidRPr="007B62FF">
        <w:rPr>
          <w:rtl/>
        </w:rPr>
        <w:t xml:space="preserve">والإشراقيين </w:t>
      </w:r>
      <w:r w:rsidRPr="0017382C">
        <w:rPr>
          <w:rStyle w:val="libFootnotenumChar"/>
          <w:rtl/>
        </w:rPr>
        <w:t>(2)</w:t>
      </w:r>
      <w:r w:rsidRPr="007B62FF">
        <w:rPr>
          <w:rtl/>
        </w:rPr>
        <w:t xml:space="preserve"> ادّعوا البداهة في أنّه ليس إعداماً للشخص الأول</w:t>
      </w:r>
      <w:r w:rsidR="00527246">
        <w:rPr>
          <w:rtl/>
        </w:rPr>
        <w:t>،</w:t>
      </w:r>
      <w:r w:rsidRPr="007B62FF">
        <w:rPr>
          <w:rtl/>
        </w:rPr>
        <w:t xml:space="preserve"> وإنّما انعدمت صفة من صفاته وهو الاتصال »</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المصدر</w:t>
      </w:r>
      <w:r w:rsidR="00527246">
        <w:rPr>
          <w:rtl/>
        </w:rPr>
        <w:t>:</w:t>
      </w:r>
      <w:r w:rsidRPr="007B62FF">
        <w:rPr>
          <w:rtl/>
        </w:rPr>
        <w:t xml:space="preserve"> تفريق.</w:t>
      </w:r>
    </w:p>
    <w:p w:rsidR="0017382C" w:rsidRPr="007B62FF" w:rsidRDefault="0017382C" w:rsidP="0017382C">
      <w:pPr>
        <w:pStyle w:val="libFootnote0"/>
        <w:rPr>
          <w:rtl/>
        </w:rPr>
      </w:pPr>
      <w:r w:rsidRPr="007B62FF">
        <w:rPr>
          <w:rtl/>
        </w:rPr>
        <w:t>(2) الإشراقيين</w:t>
      </w:r>
      <w:r w:rsidR="00527246">
        <w:rPr>
          <w:rtl/>
        </w:rPr>
        <w:t>:</w:t>
      </w:r>
      <w:r w:rsidRPr="007B62FF">
        <w:rPr>
          <w:rtl/>
        </w:rPr>
        <w:t xml:space="preserve"> طائفة من الحكماء</w:t>
      </w:r>
      <w:r w:rsidR="00527246">
        <w:rPr>
          <w:rtl/>
        </w:rPr>
        <w:t>،</w:t>
      </w:r>
      <w:r w:rsidRPr="007B62FF">
        <w:rPr>
          <w:rtl/>
        </w:rPr>
        <w:t xml:space="preserve"> يعدّ شيخ الإشراق السهروردي زعيمهم في العصر الإسلامي</w:t>
      </w:r>
      <w:r w:rsidR="00527246">
        <w:rPr>
          <w:rtl/>
        </w:rPr>
        <w:t>،</w:t>
      </w:r>
      <w:r w:rsidRPr="007B62FF">
        <w:rPr>
          <w:rtl/>
        </w:rPr>
        <w:t xml:space="preserve"> على خلافٍ في أنّ هذا الاتجاه هل هو امتدادٌ للاتّجاه الأفلاطوني في الفكر اليوناني أم لا</w:t>
      </w:r>
      <w:r>
        <w:rPr>
          <w:rtl/>
        </w:rPr>
        <w:t>؟</w:t>
      </w:r>
    </w:p>
    <w:p w:rsidR="0017382C" w:rsidRPr="007B62FF" w:rsidRDefault="0017382C" w:rsidP="0017382C">
      <w:pPr>
        <w:pStyle w:val="libFootnote"/>
        <w:rPr>
          <w:rtl/>
          <w:lang w:bidi="fa-IR"/>
        </w:rPr>
      </w:pPr>
      <w:r w:rsidRPr="007B62FF">
        <w:rPr>
          <w:rtl/>
        </w:rPr>
        <w:t>وكيف كان</w:t>
      </w:r>
      <w:r w:rsidR="00527246">
        <w:rPr>
          <w:rtl/>
        </w:rPr>
        <w:t>،</w:t>
      </w:r>
      <w:r w:rsidRPr="007B62FF">
        <w:rPr>
          <w:rtl/>
        </w:rPr>
        <w:t xml:space="preserve"> الأُصول والمباني الأساسية التي تنطلق منها هذه المدرسة للتعرّف على الحقائق الوجودية والوقوف عليها هي</w:t>
      </w:r>
      <w:r w:rsidR="00527246">
        <w:rPr>
          <w:rtl/>
        </w:rPr>
        <w:t>:</w:t>
      </w:r>
    </w:p>
    <w:p w:rsidR="0017382C" w:rsidRPr="007B62FF" w:rsidRDefault="0017382C" w:rsidP="0017382C">
      <w:pPr>
        <w:pStyle w:val="libFootnote"/>
        <w:rPr>
          <w:rtl/>
          <w:lang w:bidi="fa-IR"/>
        </w:rPr>
      </w:pPr>
      <w:r w:rsidRPr="007B62FF">
        <w:rPr>
          <w:rtl/>
        </w:rPr>
        <w:t>1</w:t>
      </w:r>
      <w:r>
        <w:rPr>
          <w:rtl/>
        </w:rPr>
        <w:t xml:space="preserve"> ـ </w:t>
      </w:r>
      <w:r w:rsidRPr="007B62FF">
        <w:rPr>
          <w:rtl/>
        </w:rPr>
        <w:t>المشاهدة والمكاشفة.</w:t>
      </w:r>
    </w:p>
    <w:p w:rsidR="0017382C" w:rsidRPr="007B62FF" w:rsidRDefault="0017382C" w:rsidP="0017382C">
      <w:pPr>
        <w:pStyle w:val="libFootnote"/>
        <w:rPr>
          <w:rtl/>
          <w:lang w:bidi="fa-IR"/>
        </w:rPr>
      </w:pPr>
      <w:r w:rsidRPr="007B62FF">
        <w:rPr>
          <w:rtl/>
        </w:rPr>
        <w:t>2</w:t>
      </w:r>
      <w:r>
        <w:rPr>
          <w:rtl/>
        </w:rPr>
        <w:t xml:space="preserve"> ـ </w:t>
      </w:r>
      <w:r w:rsidRPr="007B62FF">
        <w:rPr>
          <w:rtl/>
        </w:rPr>
        <w:t>العقل والاستدلال.</w:t>
      </w:r>
    </w:p>
    <w:p w:rsidR="0017382C" w:rsidRPr="007B62FF" w:rsidRDefault="0017382C" w:rsidP="0017382C">
      <w:pPr>
        <w:pStyle w:val="libFootnote"/>
        <w:rPr>
          <w:rtl/>
          <w:lang w:bidi="fa-IR"/>
        </w:rPr>
      </w:pPr>
      <w:r w:rsidRPr="007B62FF">
        <w:rPr>
          <w:rtl/>
        </w:rPr>
        <w:t>3</w:t>
      </w:r>
      <w:r>
        <w:rPr>
          <w:rtl/>
        </w:rPr>
        <w:t xml:space="preserve"> ـ </w:t>
      </w:r>
      <w:r w:rsidRPr="007B62FF">
        <w:rPr>
          <w:rtl/>
        </w:rPr>
        <w:t>ظواهر الكتاب والسنة.</w:t>
      </w:r>
    </w:p>
    <w:p w:rsidR="0017382C" w:rsidRPr="007B62FF" w:rsidRDefault="0017382C" w:rsidP="0017382C">
      <w:pPr>
        <w:pStyle w:val="libFootnote"/>
        <w:rPr>
          <w:rtl/>
          <w:lang w:bidi="fa-IR"/>
        </w:rPr>
      </w:pPr>
      <w:r w:rsidRPr="007B62FF">
        <w:rPr>
          <w:rtl/>
        </w:rPr>
        <w:t>وقال المحقّقون في وجه تسميتهم بالإشراقيين</w:t>
      </w:r>
      <w:r w:rsidR="00527246">
        <w:rPr>
          <w:rtl/>
        </w:rPr>
        <w:t>:</w:t>
      </w:r>
      <w:r w:rsidRPr="007B62FF">
        <w:rPr>
          <w:rtl/>
        </w:rPr>
        <w:t xml:space="preserve"> إنّ سبب ذلك هو أنّ العلم نورٌ يشرق في قلب العارف</w:t>
      </w:r>
      <w:r w:rsidR="00527246">
        <w:rPr>
          <w:rtl/>
        </w:rPr>
        <w:t>؛</w:t>
      </w:r>
      <w:r w:rsidRPr="007B62FF">
        <w:rPr>
          <w:rtl/>
        </w:rPr>
        <w:t xml:space="preserve"> لأنّ هؤلاء يعتقدون أنّ مثل القلب مثل المرآة المجلوة المصقولة محاذياً للّوح المحفوظ وما عليه من العلوم والحقائق الإلهية</w:t>
      </w:r>
      <w:r w:rsidR="00527246">
        <w:rPr>
          <w:rtl/>
        </w:rPr>
        <w:t>،</w:t>
      </w:r>
      <w:r w:rsidRPr="007B62FF">
        <w:rPr>
          <w:rtl/>
        </w:rPr>
        <w:t xml:space="preserve"> فكما لا يمكن أن يكون شيء محاذياً للمرآة المصقولة ولا يؤثر فيها</w:t>
      </w:r>
      <w:r w:rsidR="00527246">
        <w:rPr>
          <w:rtl/>
        </w:rPr>
        <w:t>،</w:t>
      </w:r>
      <w:r w:rsidRPr="007B62FF">
        <w:rPr>
          <w:rtl/>
        </w:rPr>
        <w:t xml:space="preserve"> فكذلك لا يمكن شيءٌ أن يكون محاذياً للّوح المحفوظ</w:t>
      </w:r>
      <w:r w:rsidR="00527246">
        <w:rPr>
          <w:rtl/>
        </w:rPr>
        <w:t>،</w:t>
      </w:r>
      <w:r w:rsidRPr="007B62FF">
        <w:rPr>
          <w:rtl/>
        </w:rPr>
        <w:t xml:space="preserve"> وهو لا يرى في المرآة القلبية الصافية.</w:t>
      </w:r>
    </w:p>
    <w:p w:rsidR="0017382C" w:rsidRPr="007B62FF" w:rsidRDefault="0017382C" w:rsidP="0017382C">
      <w:pPr>
        <w:pStyle w:val="libFootnote"/>
        <w:rPr>
          <w:rtl/>
          <w:lang w:bidi="fa-IR"/>
        </w:rPr>
      </w:pPr>
      <w:r w:rsidRPr="007B62FF">
        <w:rPr>
          <w:rtl/>
        </w:rPr>
        <w:t>راجع بحر الفوائد للاشتياني</w:t>
      </w:r>
      <w:r w:rsidR="00527246">
        <w:rPr>
          <w:rtl/>
        </w:rPr>
        <w:t>:</w:t>
      </w:r>
      <w:r w:rsidRPr="007B62FF">
        <w:rPr>
          <w:rtl/>
        </w:rPr>
        <w:t xml:space="preserve"> 30</w:t>
      </w:r>
      <w:r w:rsidR="00527246">
        <w:rPr>
          <w:rtl/>
        </w:rPr>
        <w:t>،</w:t>
      </w:r>
      <w:r w:rsidRPr="007B62FF">
        <w:rPr>
          <w:rtl/>
        </w:rPr>
        <w:t xml:space="preserve"> بحث في مناهج المعرفة</w:t>
      </w:r>
      <w:r w:rsidR="00527246">
        <w:rPr>
          <w:rtl/>
        </w:rPr>
        <w:t>:</w:t>
      </w:r>
      <w:r w:rsidRPr="007B62FF">
        <w:rPr>
          <w:rtl/>
        </w:rPr>
        <w:t xml:space="preserve"> 83 96.</w:t>
      </w:r>
    </w:p>
    <w:p w:rsidR="0017382C" w:rsidRDefault="0017382C" w:rsidP="00C613E8">
      <w:pPr>
        <w:pStyle w:val="libNormal"/>
        <w:rPr>
          <w:rtl/>
        </w:rPr>
      </w:pPr>
      <w:r>
        <w:rPr>
          <w:rtl/>
        </w:rPr>
        <w:br w:type="page"/>
      </w:r>
    </w:p>
    <w:p w:rsidR="0017382C" w:rsidRPr="007B62FF" w:rsidRDefault="0017382C" w:rsidP="0017382C">
      <w:pPr>
        <w:pStyle w:val="libNormal"/>
        <w:rPr>
          <w:rtl/>
        </w:rPr>
      </w:pPr>
      <w:r w:rsidRPr="007B62FF">
        <w:rPr>
          <w:rtl/>
        </w:rPr>
        <w:lastRenderedPageBreak/>
        <w:t>ثمّ قال</w:t>
      </w:r>
      <w:r w:rsidR="00527246">
        <w:rPr>
          <w:rtl/>
        </w:rPr>
        <w:t>:</w:t>
      </w:r>
      <w:r w:rsidRPr="007B62FF">
        <w:rPr>
          <w:rtl/>
        </w:rPr>
        <w:t xml:space="preserve"> « إذا عرفت ما مهّدناه من المقدّمة الشريفة</w:t>
      </w:r>
      <w:r w:rsidR="00527246">
        <w:rPr>
          <w:rtl/>
        </w:rPr>
        <w:t>،</w:t>
      </w:r>
      <w:r w:rsidRPr="007B62FF">
        <w:rPr>
          <w:rtl/>
        </w:rPr>
        <w:t xml:space="preserve"> فنقول</w:t>
      </w:r>
      <w:r w:rsidR="00527246">
        <w:rPr>
          <w:rtl/>
        </w:rPr>
        <w:t>:</w:t>
      </w:r>
    </w:p>
    <w:p w:rsidR="0017382C" w:rsidRPr="007B62FF" w:rsidRDefault="0017382C" w:rsidP="0017382C">
      <w:pPr>
        <w:pStyle w:val="libNormal"/>
        <w:rPr>
          <w:rtl/>
        </w:rPr>
      </w:pPr>
      <w:r w:rsidRPr="007B62FF">
        <w:rPr>
          <w:rtl/>
        </w:rPr>
        <w:t xml:space="preserve">إن تمسّكنا بكلامهم </w:t>
      </w:r>
      <w:r w:rsidRPr="0017382C">
        <w:rPr>
          <w:rStyle w:val="libAlaemChar"/>
          <w:rtl/>
        </w:rPr>
        <w:t>عليهم‌السلام</w:t>
      </w:r>
      <w:r w:rsidRPr="007B62FF">
        <w:rPr>
          <w:rtl/>
        </w:rPr>
        <w:t xml:space="preserve"> فقد عُصمنا من الخطأ</w:t>
      </w:r>
      <w:r w:rsidR="00527246">
        <w:rPr>
          <w:rtl/>
        </w:rPr>
        <w:t>،</w:t>
      </w:r>
      <w:r w:rsidRPr="007B62FF">
        <w:rPr>
          <w:rtl/>
        </w:rPr>
        <w:t xml:space="preserve"> وإن تمسّكنا بغيرهم لم نعصم عنه » </w:t>
      </w:r>
      <w:r w:rsidRPr="0017382C">
        <w:rPr>
          <w:rStyle w:val="libFootnotenumChar"/>
          <w:rtl/>
        </w:rPr>
        <w:t>(1)</w:t>
      </w:r>
      <w:r w:rsidRPr="007B62FF">
        <w:rPr>
          <w:rtl/>
        </w:rPr>
        <w:t xml:space="preserve"> انتهى</w:t>
      </w:r>
      <w:r>
        <w:rPr>
          <w:rtl/>
        </w:rPr>
        <w:t>.</w:t>
      </w:r>
    </w:p>
    <w:p w:rsidR="0017382C" w:rsidRPr="007B62FF" w:rsidRDefault="0017382C" w:rsidP="0017382C">
      <w:pPr>
        <w:pStyle w:val="libNormal"/>
        <w:rPr>
          <w:rtl/>
        </w:rPr>
      </w:pPr>
      <w:r w:rsidRPr="007B62FF">
        <w:rPr>
          <w:rtl/>
        </w:rPr>
        <w:t>والمستفاد من كلامه</w:t>
      </w:r>
      <w:r w:rsidR="00527246">
        <w:rPr>
          <w:rtl/>
        </w:rPr>
        <w:t>:</w:t>
      </w:r>
      <w:r w:rsidRPr="007B62FF">
        <w:rPr>
          <w:rtl/>
        </w:rPr>
        <w:t xml:space="preserve"> عدم حجيّة إدراكات العقل في غير المحسوسات</w:t>
      </w:r>
      <w:r w:rsidR="00527246">
        <w:rPr>
          <w:rtl/>
        </w:rPr>
        <w:t>،</w:t>
      </w:r>
      <w:r w:rsidRPr="007B62FF">
        <w:rPr>
          <w:rtl/>
        </w:rPr>
        <w:t xml:space="preserve"> وما تكون مبادئه قريبةً من الإحساس</w:t>
      </w:r>
      <w:r w:rsidR="00527246">
        <w:rPr>
          <w:rtl/>
        </w:rPr>
        <w:t>،</w:t>
      </w:r>
      <w:r w:rsidRPr="007B62FF">
        <w:rPr>
          <w:rtl/>
        </w:rPr>
        <w:t xml:space="preserve"> إذا لم يتوافق عليه العقول.</w:t>
      </w:r>
    </w:p>
    <w:p w:rsidR="0017382C" w:rsidRPr="007B62FF" w:rsidRDefault="0017382C" w:rsidP="0017382C">
      <w:pPr>
        <w:pStyle w:val="libNormal"/>
        <w:rPr>
          <w:rtl/>
        </w:rPr>
      </w:pPr>
      <w:r w:rsidRPr="007B62FF">
        <w:rPr>
          <w:rtl/>
        </w:rPr>
        <w:t>وقد استحسن ما ذكره غير واحد ممّن تأخّر عنه</w:t>
      </w:r>
      <w:r w:rsidR="00527246">
        <w:rPr>
          <w:rtl/>
        </w:rPr>
        <w:t>،</w:t>
      </w:r>
      <w:r w:rsidRPr="007B62FF">
        <w:rPr>
          <w:rtl/>
        </w:rPr>
        <w:t xml:space="preserve"> منهم</w:t>
      </w:r>
      <w:r w:rsidR="00527246">
        <w:rPr>
          <w:rtl/>
        </w:rPr>
        <w:t>:</w:t>
      </w:r>
      <w:r w:rsidRPr="007B62FF">
        <w:rPr>
          <w:rtl/>
        </w:rPr>
        <w:t xml:space="preserve"> السيّد المحدّث الجزائري في أوائل شرح التهذيب على ما حكي عنه</w:t>
      </w:r>
      <w:r w:rsidR="00527246">
        <w:rPr>
          <w:rtl/>
        </w:rPr>
        <w:t>،</w:t>
      </w:r>
      <w:r w:rsidRPr="007B62FF">
        <w:rPr>
          <w:rtl/>
        </w:rPr>
        <w:t xml:space="preserve"> قال بعد ذكر كلام المحدّث المتقدم بطوله</w:t>
      </w:r>
      <w:r>
        <w:rPr>
          <w:rtl/>
        </w:rPr>
        <w:t xml:space="preserve"> ـ</w:t>
      </w:r>
      <w:r w:rsidR="00527246">
        <w:rPr>
          <w:rtl/>
        </w:rPr>
        <w:t>:</w:t>
      </w:r>
      <w:r w:rsidRPr="007B62FF">
        <w:rPr>
          <w:rtl/>
        </w:rPr>
        <w:t xml:space="preserve"> « وتحقيق المقام يقتضي ما ذهب إليه.</w:t>
      </w:r>
    </w:p>
    <w:p w:rsidR="0017382C" w:rsidRPr="007B62FF" w:rsidRDefault="0017382C" w:rsidP="0017382C">
      <w:pPr>
        <w:pStyle w:val="libNormal"/>
        <w:rPr>
          <w:rtl/>
        </w:rPr>
      </w:pPr>
      <w:r w:rsidRPr="007B62FF">
        <w:rPr>
          <w:rtl/>
        </w:rPr>
        <w:t>فإن قلت</w:t>
      </w:r>
      <w:r w:rsidR="00527246">
        <w:rPr>
          <w:rtl/>
        </w:rPr>
        <w:t>:</w:t>
      </w:r>
      <w:r w:rsidRPr="007B62FF">
        <w:rPr>
          <w:rtl/>
        </w:rPr>
        <w:t xml:space="preserve"> قد عزلت العقل عن الحكم في الفروع والأُصول</w:t>
      </w:r>
      <w:r w:rsidR="00527246">
        <w:rPr>
          <w:rtl/>
        </w:rPr>
        <w:t>،</w:t>
      </w:r>
      <w:r w:rsidRPr="007B62FF">
        <w:rPr>
          <w:rtl/>
        </w:rPr>
        <w:t xml:space="preserve"> فهل يبقى له حكم في مسألة من المسائل</w:t>
      </w:r>
      <w:r>
        <w:rPr>
          <w:rtl/>
        </w:rPr>
        <w:t>؟</w:t>
      </w:r>
    </w:p>
    <w:p w:rsidR="0017382C" w:rsidRPr="007B62FF" w:rsidRDefault="0017382C" w:rsidP="0017382C">
      <w:pPr>
        <w:pStyle w:val="libNormal"/>
        <w:rPr>
          <w:rtl/>
        </w:rPr>
      </w:pPr>
      <w:r w:rsidRPr="007B62FF">
        <w:rPr>
          <w:rtl/>
        </w:rPr>
        <w:t>قلت</w:t>
      </w:r>
      <w:r w:rsidR="00527246">
        <w:rPr>
          <w:rtl/>
        </w:rPr>
        <w:t>:</w:t>
      </w:r>
      <w:r w:rsidRPr="007B62FF">
        <w:rPr>
          <w:rtl/>
        </w:rPr>
        <w:t xml:space="preserve"> أمّا البديهيّات فله وحده</w:t>
      </w:r>
      <w:r w:rsidR="00527246">
        <w:rPr>
          <w:rtl/>
        </w:rPr>
        <w:t>،</w:t>
      </w:r>
      <w:r w:rsidRPr="007B62FF">
        <w:rPr>
          <w:rtl/>
        </w:rPr>
        <w:t xml:space="preserve"> وهو الحاكم فيها</w:t>
      </w:r>
      <w:r w:rsidR="00527246">
        <w:rPr>
          <w:rtl/>
        </w:rPr>
        <w:t>؛</w:t>
      </w:r>
      <w:r w:rsidRPr="007B62FF">
        <w:rPr>
          <w:rtl/>
        </w:rPr>
        <w:t xml:space="preserve"> وأمّا النظريات فإن وافقه النقل وحكم بحكمه قُدّم حكمه على النقل</w:t>
      </w:r>
      <w:r w:rsidR="00527246">
        <w:rPr>
          <w:rtl/>
        </w:rPr>
        <w:t>؛</w:t>
      </w:r>
      <w:r w:rsidRPr="007B62FF">
        <w:rPr>
          <w:rtl/>
        </w:rPr>
        <w:t xml:space="preserve"> وأمّا لو تعارضا هو والنقلي فلا شكّ عندنا في ترجيح النقل</w:t>
      </w:r>
      <w:r w:rsidR="00527246">
        <w:rPr>
          <w:rtl/>
        </w:rPr>
        <w:t>،</w:t>
      </w:r>
      <w:r w:rsidRPr="007B62FF">
        <w:rPr>
          <w:rtl/>
        </w:rPr>
        <w:t xml:space="preserve"> وعدم الالتفات إلى ما حكم به العقل</w:t>
      </w:r>
      <w:r w:rsidR="00527246">
        <w:rPr>
          <w:rtl/>
        </w:rPr>
        <w:t>،</w:t>
      </w:r>
      <w:r w:rsidRPr="007B62FF">
        <w:rPr>
          <w:rtl/>
        </w:rPr>
        <w:t xml:space="preserve"> قال</w:t>
      </w:r>
      <w:r w:rsidR="00527246">
        <w:rPr>
          <w:rtl/>
        </w:rPr>
        <w:t>:</w:t>
      </w:r>
      <w:r w:rsidRPr="007B62FF">
        <w:rPr>
          <w:rtl/>
        </w:rPr>
        <w:t xml:space="preserve"> وهذا أصل تبنى </w:t>
      </w:r>
      <w:r w:rsidRPr="0017382C">
        <w:rPr>
          <w:rStyle w:val="libFootnotenumChar"/>
          <w:rtl/>
        </w:rPr>
        <w:t>(2)</w:t>
      </w:r>
      <w:r w:rsidRPr="007B62FF">
        <w:rPr>
          <w:rtl/>
        </w:rPr>
        <w:t xml:space="preserve"> عليه مسائل كثيرة</w:t>
      </w:r>
      <w:r w:rsidR="00527246">
        <w:rPr>
          <w:rtl/>
        </w:rPr>
        <w:t>،</w:t>
      </w:r>
      <w:r w:rsidRPr="007B62FF">
        <w:rPr>
          <w:rtl/>
        </w:rPr>
        <w:t xml:space="preserve"> ثم ذكر جملة من المسائل المتفرّعة » </w:t>
      </w:r>
      <w:r w:rsidRPr="0017382C">
        <w:rPr>
          <w:rStyle w:val="libFootnotenumChar"/>
          <w:rtl/>
        </w:rPr>
        <w:t>(3)</w:t>
      </w:r>
      <w:r>
        <w:rPr>
          <w:rtl/>
        </w:rPr>
        <w:t>.</w:t>
      </w:r>
    </w:p>
    <w:p w:rsidR="0017382C" w:rsidRPr="007B62FF" w:rsidRDefault="0017382C" w:rsidP="0017382C">
      <w:pPr>
        <w:pStyle w:val="libNormal"/>
        <w:rPr>
          <w:rtl/>
        </w:rPr>
      </w:pPr>
      <w:r w:rsidRPr="007B62FF">
        <w:rPr>
          <w:rtl/>
        </w:rPr>
        <w:t>أقول</w:t>
      </w:r>
      <w:r w:rsidR="00527246">
        <w:rPr>
          <w:rtl/>
        </w:rPr>
        <w:t>:</w:t>
      </w:r>
      <w:r w:rsidRPr="007B62FF">
        <w:rPr>
          <w:rtl/>
        </w:rPr>
        <w:t xml:space="preserve"> لا يحضرني شرح التهذيب حتى أُلاحِظ ما فرّع على ذلك</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الفوائد المدنية</w:t>
      </w:r>
      <w:r w:rsidR="00527246">
        <w:rPr>
          <w:rtl/>
        </w:rPr>
        <w:t>:</w:t>
      </w:r>
      <w:r w:rsidRPr="007B62FF">
        <w:rPr>
          <w:rtl/>
        </w:rPr>
        <w:t xml:space="preserve"> 129 131.</w:t>
      </w:r>
    </w:p>
    <w:p w:rsidR="0017382C" w:rsidRPr="007B62FF" w:rsidRDefault="0017382C" w:rsidP="0017382C">
      <w:pPr>
        <w:pStyle w:val="libFootnote0"/>
        <w:rPr>
          <w:rtl/>
        </w:rPr>
      </w:pPr>
      <w:r w:rsidRPr="007B62FF">
        <w:rPr>
          <w:rtl/>
        </w:rPr>
        <w:t>(2) في المصدر</w:t>
      </w:r>
      <w:r w:rsidR="00527246">
        <w:rPr>
          <w:rtl/>
        </w:rPr>
        <w:t>:</w:t>
      </w:r>
      <w:r w:rsidRPr="007B62FF">
        <w:rPr>
          <w:rtl/>
        </w:rPr>
        <w:t xml:space="preserve"> يبتني.</w:t>
      </w:r>
    </w:p>
    <w:p w:rsidR="0017382C" w:rsidRPr="007B62FF" w:rsidRDefault="0017382C" w:rsidP="0017382C">
      <w:pPr>
        <w:pStyle w:val="libFootnote0"/>
        <w:rPr>
          <w:rtl/>
        </w:rPr>
      </w:pPr>
      <w:r w:rsidRPr="007B62FF">
        <w:rPr>
          <w:rtl/>
        </w:rPr>
        <w:t xml:space="preserve">(3) شرح تهذيب الأحكام </w:t>
      </w:r>
      <w:r>
        <w:rPr>
          <w:rtl/>
        </w:rPr>
        <w:t>(</w:t>
      </w:r>
      <w:r w:rsidRPr="007B62FF">
        <w:rPr>
          <w:rtl/>
        </w:rPr>
        <w:t>مخطوط</w:t>
      </w:r>
      <w:r>
        <w:rPr>
          <w:rtl/>
        </w:rPr>
        <w:t>)</w:t>
      </w:r>
      <w:r w:rsidR="00527246">
        <w:rPr>
          <w:rtl/>
        </w:rPr>
        <w:t>،</w:t>
      </w:r>
      <w:r w:rsidRPr="007B62FF">
        <w:rPr>
          <w:rtl/>
        </w:rPr>
        <w:t xml:space="preserve"> كتابه لم يتوفر لدينا</w:t>
      </w:r>
      <w:r w:rsidR="00527246">
        <w:rPr>
          <w:rtl/>
        </w:rPr>
        <w:t>،</w:t>
      </w:r>
      <w:r w:rsidRPr="007B62FF">
        <w:rPr>
          <w:rtl/>
        </w:rPr>
        <w:t xml:space="preserve"> وانظر الأنوار النعمانيّة 3</w:t>
      </w:r>
      <w:r w:rsidR="00527246">
        <w:rPr>
          <w:rtl/>
        </w:rPr>
        <w:t>:</w:t>
      </w:r>
      <w:r w:rsidRPr="007B62FF">
        <w:rPr>
          <w:rtl/>
        </w:rPr>
        <w:t xml:space="preserve"> 129 132.</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فليت شعري إذا فرض حكم العقل على وجه القطع بشيء كيف يجوز حصول القطع أو الظنّ من الدليل النقلي على خلافه</w:t>
      </w:r>
      <w:r>
        <w:rPr>
          <w:rtl/>
        </w:rPr>
        <w:t>!؟</w:t>
      </w:r>
      <w:r w:rsidRPr="007B62FF">
        <w:rPr>
          <w:rtl/>
        </w:rPr>
        <w:t xml:space="preserve"> وكذا لو فرض حصول القطع من الدليل النقلي كيف يجوز حكم العقل بخلافه على وجه القطع</w:t>
      </w:r>
      <w:r>
        <w:rPr>
          <w:rtl/>
        </w:rPr>
        <w:t>!؟.</w:t>
      </w:r>
    </w:p>
    <w:p w:rsidR="0017382C" w:rsidRPr="007B62FF" w:rsidRDefault="0017382C" w:rsidP="0017382C">
      <w:pPr>
        <w:pStyle w:val="libNormal"/>
        <w:rPr>
          <w:rtl/>
        </w:rPr>
      </w:pPr>
      <w:r w:rsidRPr="007B62FF">
        <w:rPr>
          <w:rtl/>
        </w:rPr>
        <w:t xml:space="preserve">وممّن وافقهما على ذلك في الجملة المحدّث البحراني في مقدّمات الحدائق </w:t>
      </w:r>
      <w:r w:rsidRPr="0017382C">
        <w:rPr>
          <w:rStyle w:val="libFootnotenumChar"/>
          <w:rtl/>
        </w:rPr>
        <w:t>(1)</w:t>
      </w:r>
      <w:r w:rsidR="00527246">
        <w:rPr>
          <w:rtl/>
        </w:rPr>
        <w:t>،</w:t>
      </w:r>
      <w:r w:rsidRPr="007B62FF">
        <w:rPr>
          <w:rtl/>
        </w:rPr>
        <w:t xml:space="preserve"> حيث نقل كلاماً للسّيد المتقدّم واستحسنه » </w:t>
      </w:r>
      <w:r w:rsidRPr="0017382C">
        <w:rPr>
          <w:rStyle w:val="libFootnotenumChar"/>
          <w:rtl/>
        </w:rPr>
        <w:t>(2)</w:t>
      </w:r>
      <w:r>
        <w:rPr>
          <w:rtl/>
        </w:rPr>
        <w:t>.</w:t>
      </w:r>
      <w:r w:rsidRPr="007B62FF">
        <w:rPr>
          <w:rtl/>
        </w:rPr>
        <w:t xml:space="preserve"> إلى آخره</w:t>
      </w:r>
      <w:r w:rsidR="00527246">
        <w:rPr>
          <w:rtl/>
        </w:rPr>
        <w:t>،</w:t>
      </w:r>
      <w:r w:rsidRPr="007B62FF">
        <w:rPr>
          <w:rtl/>
        </w:rPr>
        <w:t xml:space="preserve"> انتهى ما أردنا نقله من كلامه الشريف.</w:t>
      </w:r>
    </w:p>
    <w:p w:rsidR="0017382C" w:rsidRPr="007B62FF" w:rsidRDefault="0017382C" w:rsidP="0017382C">
      <w:pPr>
        <w:pStyle w:val="libNormal"/>
        <w:rPr>
          <w:rtl/>
        </w:rPr>
      </w:pPr>
      <w:r w:rsidRPr="007B62FF">
        <w:rPr>
          <w:rtl/>
        </w:rPr>
        <w:t>وظاهرٌ أنّ مورد كلام السيّد الجزائري</w:t>
      </w:r>
      <w:r w:rsidR="00527246">
        <w:rPr>
          <w:rtl/>
        </w:rPr>
        <w:t>،</w:t>
      </w:r>
      <w:r w:rsidRPr="007B62FF">
        <w:rPr>
          <w:rtl/>
        </w:rPr>
        <w:t xml:space="preserve"> والمحدّث البحراني</w:t>
      </w:r>
      <w:r w:rsidR="00527246">
        <w:rPr>
          <w:rtl/>
        </w:rPr>
        <w:t>،</w:t>
      </w:r>
      <w:r w:rsidRPr="007B62FF">
        <w:rPr>
          <w:rtl/>
        </w:rPr>
        <w:t xml:space="preserve"> ما ذكره المحدّث الأسترآبادي</w:t>
      </w:r>
      <w:r w:rsidR="00527246">
        <w:rPr>
          <w:rtl/>
        </w:rPr>
        <w:t>،</w:t>
      </w:r>
      <w:r w:rsidRPr="007B62FF">
        <w:rPr>
          <w:rtl/>
        </w:rPr>
        <w:t xml:space="preserve"> فإن ظهر من كلماته في الفوائد المدنيّة</w:t>
      </w:r>
      <w:r w:rsidR="00527246">
        <w:rPr>
          <w:rtl/>
        </w:rPr>
        <w:t>:</w:t>
      </w:r>
      <w:r w:rsidRPr="007B62FF">
        <w:rPr>
          <w:rtl/>
        </w:rPr>
        <w:t xml:space="preserve"> انّ مراده ممّا نفاه من حجيّة إدراكات العقل هو الإدراك الظنّي والاستنباطات الظنّية في نفس الأحكام الشرعية</w:t>
      </w:r>
      <w:r w:rsidR="00527246">
        <w:rPr>
          <w:rtl/>
        </w:rPr>
        <w:t>،</w:t>
      </w:r>
      <w:r w:rsidRPr="007B62FF">
        <w:rPr>
          <w:rtl/>
        </w:rPr>
        <w:t xml:space="preserve"> يكون مرادهما أيضاً ذلك</w:t>
      </w:r>
      <w:r w:rsidR="00527246">
        <w:rPr>
          <w:rtl/>
        </w:rPr>
        <w:t>،</w:t>
      </w:r>
      <w:r w:rsidRPr="007B62FF">
        <w:rPr>
          <w:rtl/>
        </w:rPr>
        <w:t xml:space="preserve"> فلا أصل لهذه النسبة </w:t>
      </w:r>
      <w:r w:rsidRPr="0017382C">
        <w:rPr>
          <w:rStyle w:val="libFootnotenumChar"/>
          <w:rtl/>
        </w:rPr>
        <w:t>(3)</w:t>
      </w:r>
      <w:r w:rsidR="00527246">
        <w:rPr>
          <w:rtl/>
        </w:rPr>
        <w:t>،</w:t>
      </w:r>
      <w:r w:rsidRPr="007B62FF">
        <w:rPr>
          <w:rtl/>
        </w:rPr>
        <w:t xml:space="preserve"> ولا محل لما أورد عليهم</w:t>
      </w:r>
      <w:r w:rsidR="00527246">
        <w:rPr>
          <w:rtl/>
        </w:rPr>
        <w:t>،</w:t>
      </w:r>
      <w:r w:rsidRPr="007B62FF">
        <w:rPr>
          <w:rtl/>
        </w:rPr>
        <w:t xml:space="preserve"> واستغرب منهم.</w:t>
      </w:r>
    </w:p>
    <w:p w:rsidR="0017382C" w:rsidRPr="007B62FF" w:rsidRDefault="0017382C" w:rsidP="0017382C">
      <w:pPr>
        <w:pStyle w:val="libNormal"/>
        <w:rPr>
          <w:rtl/>
        </w:rPr>
      </w:pPr>
      <w:r w:rsidRPr="007B62FF">
        <w:rPr>
          <w:rtl/>
        </w:rPr>
        <w:t>فنقول</w:t>
      </w:r>
      <w:r w:rsidR="00527246">
        <w:rPr>
          <w:rtl/>
        </w:rPr>
        <w:t>:</w:t>
      </w:r>
      <w:r w:rsidRPr="007B62FF">
        <w:rPr>
          <w:rtl/>
        </w:rPr>
        <w:t xml:space="preserve"> في كلماته في الفوائد مواضع عديدة يستفاد منها ما ذكرنا</w:t>
      </w:r>
      <w:r w:rsidR="00527246">
        <w:rPr>
          <w:rtl/>
        </w:rPr>
        <w:t>:</w:t>
      </w:r>
    </w:p>
    <w:p w:rsidR="0017382C" w:rsidRPr="007B62FF" w:rsidRDefault="0017382C" w:rsidP="0017382C">
      <w:pPr>
        <w:pStyle w:val="libNormal"/>
        <w:rPr>
          <w:rtl/>
        </w:rPr>
      </w:pPr>
      <w:r w:rsidRPr="007B62FF">
        <w:rPr>
          <w:rtl/>
        </w:rPr>
        <w:t>الأول</w:t>
      </w:r>
      <w:r w:rsidR="00527246">
        <w:rPr>
          <w:rtl/>
        </w:rPr>
        <w:t>:</w:t>
      </w:r>
      <w:r w:rsidRPr="007B62FF">
        <w:rPr>
          <w:rtl/>
        </w:rPr>
        <w:t xml:space="preserve"> المواضع الساقطة من العبارة المنقولة</w:t>
      </w:r>
      <w:r w:rsidR="00527246">
        <w:rPr>
          <w:rtl/>
        </w:rPr>
        <w:t>،</w:t>
      </w:r>
      <w:r w:rsidRPr="007B62FF">
        <w:rPr>
          <w:rtl/>
        </w:rPr>
        <w:t xml:space="preserve"> فإنّه قال</w:t>
      </w:r>
      <w:r w:rsidR="00527246">
        <w:rPr>
          <w:rtl/>
        </w:rPr>
        <w:t>:</w:t>
      </w:r>
      <w:r w:rsidRPr="007B62FF">
        <w:rPr>
          <w:rtl/>
        </w:rPr>
        <w:t xml:space="preserve"> الدليل التاسع مبني على مقدمة وساق كما نقله </w:t>
      </w:r>
      <w:r w:rsidRPr="0017382C">
        <w:rPr>
          <w:rStyle w:val="libAlaemChar"/>
          <w:rtl/>
        </w:rPr>
        <w:t>قدس‌سره</w:t>
      </w:r>
      <w:r w:rsidRPr="007B62FF">
        <w:rPr>
          <w:rtl/>
        </w:rPr>
        <w:t xml:space="preserve"> إلى قوله</w:t>
      </w:r>
      <w:r>
        <w:rPr>
          <w:rtl/>
        </w:rPr>
        <w:t xml:space="preserve"> ـ</w:t>
      </w:r>
      <w:r w:rsidR="00527246">
        <w:rPr>
          <w:rtl/>
        </w:rPr>
        <w:t>:</w:t>
      </w:r>
      <w:r w:rsidRPr="007B62FF">
        <w:rPr>
          <w:rtl/>
        </w:rPr>
        <w:t xml:space="preserve"> ومن المعلوم عند اولي الألباب امتناع وضع قاعدة تكفل بذلك</w:t>
      </w:r>
      <w:r w:rsidR="00527246">
        <w:rPr>
          <w:rtl/>
        </w:rPr>
        <w:t>،</w:t>
      </w:r>
      <w:r w:rsidRPr="007B62FF">
        <w:rPr>
          <w:rtl/>
        </w:rPr>
        <w:t xml:space="preserve"> قال</w:t>
      </w:r>
      <w:r w:rsidR="00527246">
        <w:rPr>
          <w:rtl/>
        </w:rPr>
        <w:t>:</w:t>
      </w:r>
      <w:r w:rsidRPr="007B62FF">
        <w:rPr>
          <w:rtl/>
        </w:rPr>
        <w:t xml:space="preserve"> « وممّا يوضح ما ذكرنا من جهة النقل</w:t>
      </w:r>
      <w:r w:rsidR="00527246">
        <w:rPr>
          <w:rtl/>
        </w:rPr>
        <w:t>:</w:t>
      </w:r>
      <w:r w:rsidRPr="007B62FF">
        <w:rPr>
          <w:rtl/>
        </w:rPr>
        <w:t xml:space="preserve"> الأحاديث المتواترة معنىً الناطقة بأنّ الله أخذ ضغثاً </w:t>
      </w:r>
      <w:r w:rsidRPr="0017382C">
        <w:rPr>
          <w:rStyle w:val="libFootnotenumChar"/>
          <w:rtl/>
        </w:rPr>
        <w:t>(4)</w:t>
      </w:r>
      <w:r w:rsidRPr="007B62FF">
        <w:rPr>
          <w:rtl/>
        </w:rPr>
        <w:t xml:space="preserve"> من</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الحدائق الناضرة 1</w:t>
      </w:r>
      <w:r w:rsidR="00527246">
        <w:rPr>
          <w:rtl/>
        </w:rPr>
        <w:t>:</w:t>
      </w:r>
      <w:r w:rsidRPr="007B62FF">
        <w:rPr>
          <w:rtl/>
        </w:rPr>
        <w:t xml:space="preserve"> 126 132</w:t>
      </w:r>
      <w:r w:rsidR="00527246">
        <w:rPr>
          <w:rtl/>
        </w:rPr>
        <w:t>،</w:t>
      </w:r>
      <w:r w:rsidRPr="007B62FF">
        <w:rPr>
          <w:rtl/>
        </w:rPr>
        <w:t xml:space="preserve"> المقدّمة العاشرة.</w:t>
      </w:r>
    </w:p>
    <w:p w:rsidR="0017382C" w:rsidRPr="007B62FF" w:rsidRDefault="0017382C" w:rsidP="0017382C">
      <w:pPr>
        <w:pStyle w:val="libFootnote0"/>
        <w:rPr>
          <w:rtl/>
        </w:rPr>
      </w:pPr>
      <w:r w:rsidRPr="007B62FF">
        <w:rPr>
          <w:rtl/>
        </w:rPr>
        <w:t>(2) فرائد الأُصول 1</w:t>
      </w:r>
      <w:r w:rsidR="00527246">
        <w:rPr>
          <w:rtl/>
        </w:rPr>
        <w:t>:</w:t>
      </w:r>
      <w:r w:rsidRPr="007B62FF">
        <w:rPr>
          <w:rtl/>
        </w:rPr>
        <w:t xml:space="preserve"> 15 17.</w:t>
      </w:r>
    </w:p>
    <w:p w:rsidR="0017382C" w:rsidRPr="007B62FF" w:rsidRDefault="0017382C" w:rsidP="0017382C">
      <w:pPr>
        <w:pStyle w:val="libFootnote0"/>
        <w:rPr>
          <w:rtl/>
        </w:rPr>
      </w:pPr>
      <w:r w:rsidRPr="007B62FF">
        <w:rPr>
          <w:rtl/>
        </w:rPr>
        <w:t xml:space="preserve">(3) أي ما نسبه الشيخ الأنصاري </w:t>
      </w:r>
      <w:r w:rsidRPr="0017382C">
        <w:rPr>
          <w:rStyle w:val="libAlaemChar"/>
          <w:rtl/>
        </w:rPr>
        <w:t>قدس‌سره</w:t>
      </w:r>
      <w:r w:rsidRPr="007B62FF">
        <w:rPr>
          <w:rtl/>
        </w:rPr>
        <w:t xml:space="preserve"> إليهم من إنكارهم حجية القطع الحاصل من العقل.</w:t>
      </w:r>
    </w:p>
    <w:p w:rsidR="0017382C" w:rsidRPr="007B62FF" w:rsidRDefault="0017382C" w:rsidP="0017382C">
      <w:pPr>
        <w:pStyle w:val="libFootnote0"/>
        <w:rPr>
          <w:rtl/>
        </w:rPr>
      </w:pPr>
      <w:r w:rsidRPr="007B62FF">
        <w:rPr>
          <w:rtl/>
        </w:rPr>
        <w:t>(4) قال الفراء</w:t>
      </w:r>
      <w:r w:rsidR="00527246">
        <w:rPr>
          <w:rtl/>
        </w:rPr>
        <w:t>:</w:t>
      </w:r>
      <w:r w:rsidRPr="007B62FF">
        <w:rPr>
          <w:rtl/>
        </w:rPr>
        <w:t xml:space="preserve"> الضغث ما جمعته من شيء</w:t>
      </w:r>
      <w:r w:rsidR="00527246">
        <w:rPr>
          <w:rtl/>
        </w:rPr>
        <w:t>،</w:t>
      </w:r>
      <w:r w:rsidRPr="007B62FF">
        <w:rPr>
          <w:rtl/>
        </w:rPr>
        <w:t xml:space="preserve"> لسان العرب 2</w:t>
      </w:r>
      <w:r w:rsidR="00527246">
        <w:rPr>
          <w:rtl/>
        </w:rPr>
        <w:t>:</w:t>
      </w:r>
      <w:r w:rsidRPr="007B62FF">
        <w:rPr>
          <w:rtl/>
        </w:rPr>
        <w:t xml:space="preserve"> 164 </w:t>
      </w:r>
      <w:r>
        <w:rPr>
          <w:rtl/>
        </w:rPr>
        <w:t>(</w:t>
      </w:r>
      <w:r w:rsidRPr="007B62FF">
        <w:rPr>
          <w:rtl/>
        </w:rPr>
        <w:t>ضغث</w:t>
      </w:r>
      <w:r>
        <w:rPr>
          <w:rtl/>
        </w:rPr>
        <w:t>)</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الحقّ</w:t>
      </w:r>
      <w:r w:rsidR="00527246">
        <w:rPr>
          <w:rtl/>
        </w:rPr>
        <w:t>،</w:t>
      </w:r>
      <w:r w:rsidRPr="007B62FF">
        <w:rPr>
          <w:rtl/>
        </w:rPr>
        <w:t xml:space="preserve"> وضغثاً من الباطل</w:t>
      </w:r>
      <w:r w:rsidR="00527246">
        <w:rPr>
          <w:rtl/>
        </w:rPr>
        <w:t>،</w:t>
      </w:r>
      <w:r w:rsidRPr="007B62FF">
        <w:rPr>
          <w:rtl/>
        </w:rPr>
        <w:t xml:space="preserve"> فمغثهما </w:t>
      </w:r>
      <w:r w:rsidRPr="0017382C">
        <w:rPr>
          <w:rStyle w:val="libFootnotenumChar"/>
          <w:rtl/>
        </w:rPr>
        <w:t>(1)</w:t>
      </w:r>
      <w:r w:rsidR="00527246">
        <w:rPr>
          <w:rtl/>
        </w:rPr>
        <w:t>،</w:t>
      </w:r>
      <w:r w:rsidRPr="007B62FF">
        <w:rPr>
          <w:rtl/>
        </w:rPr>
        <w:t xml:space="preserve"> ثم أخرجهما إلى الناس</w:t>
      </w:r>
      <w:r w:rsidR="00527246">
        <w:rPr>
          <w:rtl/>
        </w:rPr>
        <w:t>،</w:t>
      </w:r>
      <w:r w:rsidRPr="007B62FF">
        <w:rPr>
          <w:rtl/>
        </w:rPr>
        <w:t xml:space="preserve"> ثم بعث أنبياء يفرّقون بينهما</w:t>
      </w:r>
      <w:r w:rsidR="00527246">
        <w:rPr>
          <w:rtl/>
        </w:rPr>
        <w:t>،</w:t>
      </w:r>
      <w:r w:rsidRPr="007B62FF">
        <w:rPr>
          <w:rtl/>
        </w:rPr>
        <w:t xml:space="preserve"> ففرّقهما الأنبياء والأوصياء</w:t>
      </w:r>
      <w:r w:rsidR="00527246">
        <w:rPr>
          <w:rtl/>
        </w:rPr>
        <w:t>،</w:t>
      </w:r>
      <w:r w:rsidRPr="007B62FF">
        <w:rPr>
          <w:rtl/>
        </w:rPr>
        <w:t xml:space="preserve"> فبعث الله الأنبياء ليفرّقوا ذلك</w:t>
      </w:r>
      <w:r w:rsidR="00527246">
        <w:rPr>
          <w:rtl/>
        </w:rPr>
        <w:t>،</w:t>
      </w:r>
      <w:r w:rsidRPr="007B62FF">
        <w:rPr>
          <w:rtl/>
        </w:rPr>
        <w:t xml:space="preserve"> وجعل الأنبياء قبل الأوصياء ليعلم الناس من يفضّل الله ومن يختص</w:t>
      </w:r>
      <w:r w:rsidR="00527246">
        <w:rPr>
          <w:rtl/>
        </w:rPr>
        <w:t>،</w:t>
      </w:r>
      <w:r w:rsidRPr="007B62FF">
        <w:rPr>
          <w:rtl/>
        </w:rPr>
        <w:t xml:space="preserve"> ولو كان الحق على حدّه</w:t>
      </w:r>
      <w:r w:rsidR="00527246">
        <w:rPr>
          <w:rtl/>
        </w:rPr>
        <w:t>،</w:t>
      </w:r>
      <w:r w:rsidRPr="007B62FF">
        <w:rPr>
          <w:rtl/>
        </w:rPr>
        <w:t xml:space="preserve"> والباطل على حدّه</w:t>
      </w:r>
      <w:r w:rsidR="00527246">
        <w:rPr>
          <w:rtl/>
        </w:rPr>
        <w:t>،</w:t>
      </w:r>
      <w:r w:rsidRPr="007B62FF">
        <w:rPr>
          <w:rtl/>
        </w:rPr>
        <w:t xml:space="preserve"> كل واحد منهما قائم بشأنه</w:t>
      </w:r>
      <w:r w:rsidR="00527246">
        <w:rPr>
          <w:rtl/>
        </w:rPr>
        <w:t>،</w:t>
      </w:r>
      <w:r w:rsidRPr="007B62FF">
        <w:rPr>
          <w:rtl/>
        </w:rPr>
        <w:t xml:space="preserve"> ما احتاج الناس إلى نبيّ ولا إلى وصيّ</w:t>
      </w:r>
      <w:r w:rsidR="00527246">
        <w:rPr>
          <w:rtl/>
        </w:rPr>
        <w:t>،</w:t>
      </w:r>
      <w:r w:rsidRPr="007B62FF">
        <w:rPr>
          <w:rtl/>
        </w:rPr>
        <w:t xml:space="preserve"> ولكنّ الله خلطهما وجعل تفريقهما إلى الأنبياء والأئمة </w:t>
      </w:r>
      <w:r w:rsidRPr="0017382C">
        <w:rPr>
          <w:rStyle w:val="libAlaemChar"/>
          <w:rtl/>
        </w:rPr>
        <w:t>عليهم‌السلام</w:t>
      </w:r>
      <w:r w:rsidRPr="007B62FF">
        <w:rPr>
          <w:rtl/>
        </w:rPr>
        <w:t xml:space="preserve"> من عباده.</w:t>
      </w:r>
    </w:p>
    <w:p w:rsidR="0017382C" w:rsidRPr="007B62FF" w:rsidRDefault="0017382C" w:rsidP="0017382C">
      <w:pPr>
        <w:pStyle w:val="libNormal"/>
        <w:rPr>
          <w:rtl/>
        </w:rPr>
      </w:pPr>
      <w:r w:rsidRPr="007B62FF">
        <w:rPr>
          <w:rtl/>
        </w:rPr>
        <w:t>وممّا يوضحه من جهة العقل ما في الشرح العضدي للمختصر الحاجبي حيث قال في مقام ذكر الضروريات القطعية</w:t>
      </w:r>
      <w:r w:rsidR="00527246">
        <w:rPr>
          <w:rtl/>
        </w:rPr>
        <w:t>:</w:t>
      </w:r>
    </w:p>
    <w:p w:rsidR="0017382C" w:rsidRPr="007B62FF" w:rsidRDefault="0017382C" w:rsidP="0017382C">
      <w:pPr>
        <w:pStyle w:val="libNormal"/>
        <w:rPr>
          <w:rtl/>
        </w:rPr>
      </w:pPr>
      <w:r w:rsidRPr="007B62FF">
        <w:rPr>
          <w:rtl/>
        </w:rPr>
        <w:t>« منها المشاهدات الباطنية</w:t>
      </w:r>
      <w:r w:rsidR="00527246">
        <w:rPr>
          <w:rtl/>
        </w:rPr>
        <w:t>،</w:t>
      </w:r>
      <w:r w:rsidRPr="007B62FF">
        <w:rPr>
          <w:rtl/>
        </w:rPr>
        <w:t xml:space="preserve"> وهي</w:t>
      </w:r>
      <w:r w:rsidR="00527246">
        <w:rPr>
          <w:rtl/>
        </w:rPr>
        <w:t>:</w:t>
      </w:r>
      <w:r w:rsidRPr="007B62FF">
        <w:rPr>
          <w:rtl/>
        </w:rPr>
        <w:t xml:space="preserve"> ما لا يفتقر إلى عقل كالجوع والألم.</w:t>
      </w:r>
    </w:p>
    <w:p w:rsidR="0017382C" w:rsidRPr="007B62FF" w:rsidRDefault="0017382C" w:rsidP="0017382C">
      <w:pPr>
        <w:pStyle w:val="libNormal"/>
        <w:rPr>
          <w:rtl/>
        </w:rPr>
      </w:pPr>
      <w:r w:rsidRPr="007B62FF">
        <w:rPr>
          <w:rtl/>
        </w:rPr>
        <w:t>ومنها الأوليات</w:t>
      </w:r>
      <w:r w:rsidR="00527246">
        <w:rPr>
          <w:rtl/>
        </w:rPr>
        <w:t>:</w:t>
      </w:r>
      <w:r w:rsidRPr="007B62FF">
        <w:rPr>
          <w:rtl/>
        </w:rPr>
        <w:t xml:space="preserve"> وهي ما تحصل بمجرّد العقل</w:t>
      </w:r>
      <w:r w:rsidR="00527246">
        <w:rPr>
          <w:rtl/>
        </w:rPr>
        <w:t>،</w:t>
      </w:r>
      <w:r w:rsidRPr="007B62FF">
        <w:rPr>
          <w:rtl/>
        </w:rPr>
        <w:t xml:space="preserve"> كعلمك بوجودك</w:t>
      </w:r>
      <w:r w:rsidR="00527246">
        <w:rPr>
          <w:rtl/>
        </w:rPr>
        <w:t>،</w:t>
      </w:r>
      <w:r w:rsidRPr="007B62FF">
        <w:rPr>
          <w:rtl/>
        </w:rPr>
        <w:t xml:space="preserve"> وأنّ النقيضين يصدق أحدهما.</w:t>
      </w:r>
    </w:p>
    <w:p w:rsidR="0017382C" w:rsidRPr="007B62FF" w:rsidRDefault="0017382C" w:rsidP="0017382C">
      <w:pPr>
        <w:pStyle w:val="libNormal"/>
        <w:rPr>
          <w:rtl/>
        </w:rPr>
      </w:pPr>
      <w:r w:rsidRPr="007B62FF">
        <w:rPr>
          <w:rtl/>
        </w:rPr>
        <w:t>ومنها المحسوسات</w:t>
      </w:r>
      <w:r w:rsidR="00527246">
        <w:rPr>
          <w:rtl/>
        </w:rPr>
        <w:t>:</w:t>
      </w:r>
      <w:r w:rsidRPr="007B62FF">
        <w:rPr>
          <w:rtl/>
        </w:rPr>
        <w:t xml:space="preserve"> وهي ما يحصل بالحس.</w:t>
      </w:r>
    </w:p>
    <w:p w:rsidR="0017382C" w:rsidRPr="007B62FF" w:rsidRDefault="0017382C" w:rsidP="0017382C">
      <w:pPr>
        <w:pStyle w:val="libNormal"/>
        <w:rPr>
          <w:rtl/>
        </w:rPr>
      </w:pPr>
      <w:r w:rsidRPr="007B62FF">
        <w:rPr>
          <w:rtl/>
        </w:rPr>
        <w:t>ومنها التجربيّات</w:t>
      </w:r>
      <w:r w:rsidR="00527246">
        <w:rPr>
          <w:rtl/>
        </w:rPr>
        <w:t>:</w:t>
      </w:r>
      <w:r w:rsidRPr="007B62FF">
        <w:rPr>
          <w:rtl/>
        </w:rPr>
        <w:t xml:space="preserve"> وهي ما تحصل بالعادة</w:t>
      </w:r>
      <w:r w:rsidR="00527246">
        <w:rPr>
          <w:rtl/>
        </w:rPr>
        <w:t>،</w:t>
      </w:r>
      <w:r w:rsidRPr="007B62FF">
        <w:rPr>
          <w:rtl/>
        </w:rPr>
        <w:t xml:space="preserve"> كإسهال المسهل والإسكار.</w:t>
      </w:r>
    </w:p>
    <w:p w:rsidR="0017382C" w:rsidRPr="007B62FF" w:rsidRDefault="0017382C" w:rsidP="0017382C">
      <w:pPr>
        <w:pStyle w:val="libNormal"/>
        <w:rPr>
          <w:rtl/>
        </w:rPr>
      </w:pPr>
      <w:r w:rsidRPr="007B62FF">
        <w:rPr>
          <w:rtl/>
        </w:rPr>
        <w:t xml:space="preserve">ومنها المتواترات </w:t>
      </w:r>
      <w:r w:rsidRPr="0017382C">
        <w:rPr>
          <w:rStyle w:val="libFootnotenumChar"/>
          <w:rtl/>
        </w:rPr>
        <w:t>(2)</w:t>
      </w:r>
      <w:r w:rsidR="00527246">
        <w:rPr>
          <w:rtl/>
        </w:rPr>
        <w:t>:</w:t>
      </w:r>
      <w:r w:rsidRPr="007B62FF">
        <w:rPr>
          <w:rtl/>
        </w:rPr>
        <w:t xml:space="preserve"> وهي ما تحصل بالإخبار تواتراً</w:t>
      </w:r>
      <w:r w:rsidR="00527246">
        <w:rPr>
          <w:rtl/>
        </w:rPr>
        <w:t>،</w:t>
      </w:r>
      <w:r w:rsidRPr="007B62FF">
        <w:rPr>
          <w:rtl/>
        </w:rPr>
        <w:t xml:space="preserve"> كبغداد ومكّة.</w:t>
      </w:r>
    </w:p>
    <w:p w:rsidR="0017382C" w:rsidRPr="007B62FF" w:rsidRDefault="0017382C" w:rsidP="0017382C">
      <w:pPr>
        <w:pStyle w:val="libNormal"/>
        <w:rPr>
          <w:rtl/>
        </w:rPr>
      </w:pPr>
      <w:r w:rsidRPr="007B62FF">
        <w:rPr>
          <w:rtl/>
        </w:rPr>
        <w:t>وحيث قال في مقام ذكر الضروريات الظنيّة</w:t>
      </w:r>
      <w:r w:rsidR="00527246">
        <w:rPr>
          <w:rtl/>
        </w:rPr>
        <w:t>:</w:t>
      </w:r>
      <w:r w:rsidRPr="007B62FF">
        <w:rPr>
          <w:rtl/>
        </w:rPr>
        <w:t xml:space="preserve"> أنّها أنواع</w:t>
      </w:r>
      <w:r w:rsidR="00527246">
        <w:rPr>
          <w:rtl/>
        </w:rPr>
        <w:t>:</w:t>
      </w:r>
    </w:p>
    <w:p w:rsidR="0017382C" w:rsidRPr="007B62FF" w:rsidRDefault="0017382C" w:rsidP="0017382C">
      <w:pPr>
        <w:pStyle w:val="libNormal"/>
        <w:rPr>
          <w:rtl/>
        </w:rPr>
      </w:pPr>
      <w:r w:rsidRPr="007B62FF">
        <w:rPr>
          <w:rtl/>
        </w:rPr>
        <w:t>الحدسيات</w:t>
      </w:r>
      <w:r w:rsidR="00527246">
        <w:rPr>
          <w:rtl/>
        </w:rPr>
        <w:t>:</w:t>
      </w:r>
      <w:r w:rsidRPr="007B62FF">
        <w:rPr>
          <w:rtl/>
        </w:rPr>
        <w:t xml:space="preserve"> كما نشاهد نور القمر يزداد وينقص بقربه وبعده من الشمس</w:t>
      </w:r>
      <w:r w:rsidR="00527246">
        <w:rPr>
          <w:rtl/>
        </w:rPr>
        <w:t>،</w:t>
      </w:r>
      <w:r w:rsidRPr="007B62FF">
        <w:rPr>
          <w:rtl/>
        </w:rPr>
        <w:t xml:space="preserve"> فنظنّ أنه مستفاد منها.</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المغث</w:t>
      </w:r>
      <w:r w:rsidR="00527246">
        <w:rPr>
          <w:rtl/>
        </w:rPr>
        <w:t>:</w:t>
      </w:r>
      <w:r w:rsidRPr="007B62FF">
        <w:rPr>
          <w:rtl/>
        </w:rPr>
        <w:t xml:space="preserve"> الضرب ليس بالشديد</w:t>
      </w:r>
      <w:r w:rsidR="00527246">
        <w:rPr>
          <w:rtl/>
        </w:rPr>
        <w:t>،</w:t>
      </w:r>
      <w:r w:rsidRPr="007B62FF">
        <w:rPr>
          <w:rtl/>
        </w:rPr>
        <w:t xml:space="preserve"> وأصله المرس والدلك بالأصابع. انظر لسان العرب 2</w:t>
      </w:r>
      <w:r w:rsidR="00527246">
        <w:rPr>
          <w:rtl/>
        </w:rPr>
        <w:t>:</w:t>
      </w:r>
      <w:r w:rsidRPr="007B62FF">
        <w:rPr>
          <w:rtl/>
        </w:rPr>
        <w:t xml:space="preserve"> 191 </w:t>
      </w:r>
      <w:r>
        <w:rPr>
          <w:rtl/>
        </w:rPr>
        <w:t>(</w:t>
      </w:r>
      <w:r w:rsidRPr="007B62FF">
        <w:rPr>
          <w:rtl/>
        </w:rPr>
        <w:t>مغث</w:t>
      </w:r>
      <w:r>
        <w:rPr>
          <w:rtl/>
        </w:rPr>
        <w:t>)</w:t>
      </w:r>
    </w:p>
    <w:p w:rsidR="0017382C" w:rsidRPr="007B62FF" w:rsidRDefault="0017382C" w:rsidP="0017382C">
      <w:pPr>
        <w:pStyle w:val="libFootnote0"/>
        <w:rPr>
          <w:rtl/>
        </w:rPr>
      </w:pPr>
      <w:r w:rsidRPr="007B62FF">
        <w:rPr>
          <w:rtl/>
        </w:rPr>
        <w:t>(2) بالطبع هناك اختلاف بين أرباب الفن في هذه التقسيمات.</w:t>
      </w:r>
    </w:p>
    <w:p w:rsidR="0017382C" w:rsidRDefault="0017382C" w:rsidP="00C613E8">
      <w:pPr>
        <w:pStyle w:val="libNormal"/>
        <w:rPr>
          <w:rtl/>
        </w:rPr>
      </w:pPr>
      <w:r>
        <w:rPr>
          <w:rtl/>
        </w:rPr>
        <w:br w:type="page"/>
      </w:r>
    </w:p>
    <w:p w:rsidR="0017382C" w:rsidRPr="007B62FF" w:rsidRDefault="0017382C" w:rsidP="0017382C">
      <w:pPr>
        <w:pStyle w:val="libNormal"/>
        <w:rPr>
          <w:rtl/>
        </w:rPr>
      </w:pPr>
      <w:r w:rsidRPr="007B62FF">
        <w:rPr>
          <w:rtl/>
        </w:rPr>
        <w:lastRenderedPageBreak/>
        <w:t>والمشهورات كحسن الصدق والعدل وقبح الكذب والظلم</w:t>
      </w:r>
      <w:r w:rsidR="00527246">
        <w:rPr>
          <w:rtl/>
        </w:rPr>
        <w:t>؛</w:t>
      </w:r>
      <w:r w:rsidRPr="007B62FF">
        <w:rPr>
          <w:rtl/>
        </w:rPr>
        <w:t xml:space="preserve"> وكالتجربيات الناقصة</w:t>
      </w:r>
      <w:r w:rsidR="00527246">
        <w:rPr>
          <w:rtl/>
        </w:rPr>
        <w:t>،</w:t>
      </w:r>
      <w:r w:rsidRPr="007B62FF">
        <w:rPr>
          <w:rtl/>
        </w:rPr>
        <w:t xml:space="preserve"> وكالمحسوسات الناقصة.</w:t>
      </w:r>
    </w:p>
    <w:p w:rsidR="0017382C" w:rsidRPr="007B62FF" w:rsidRDefault="0017382C" w:rsidP="0017382C">
      <w:pPr>
        <w:pStyle w:val="libNormal"/>
        <w:rPr>
          <w:rtl/>
        </w:rPr>
      </w:pPr>
      <w:r w:rsidRPr="007B62FF">
        <w:rPr>
          <w:rtl/>
        </w:rPr>
        <w:t>والوهميات مثل ما يتخيّل بمجرّد الفطرة بدون نظر العقل أنّه من الأوليات</w:t>
      </w:r>
      <w:r w:rsidR="00527246">
        <w:rPr>
          <w:rtl/>
        </w:rPr>
        <w:t>،</w:t>
      </w:r>
      <w:r w:rsidRPr="007B62FF">
        <w:rPr>
          <w:rtl/>
        </w:rPr>
        <w:t xml:space="preserve"> مثل كلّ موجود متحيّز.</w:t>
      </w:r>
    </w:p>
    <w:p w:rsidR="0017382C" w:rsidRPr="007B62FF" w:rsidRDefault="0017382C" w:rsidP="0017382C">
      <w:pPr>
        <w:pStyle w:val="libNormal"/>
        <w:rPr>
          <w:rtl/>
        </w:rPr>
      </w:pPr>
      <w:r w:rsidRPr="007B62FF">
        <w:rPr>
          <w:rtl/>
        </w:rPr>
        <w:t>والمسلّمات</w:t>
      </w:r>
      <w:r w:rsidR="00527246">
        <w:rPr>
          <w:rtl/>
        </w:rPr>
        <w:t>:</w:t>
      </w:r>
      <w:r w:rsidRPr="007B62FF">
        <w:rPr>
          <w:rtl/>
        </w:rPr>
        <w:t xml:space="preserve"> ما سلّمه الناظر من غيره » </w:t>
      </w:r>
      <w:r w:rsidRPr="0017382C">
        <w:rPr>
          <w:rStyle w:val="libFootnotenumChar"/>
          <w:rtl/>
        </w:rPr>
        <w:t>(1)</w:t>
      </w:r>
      <w:r>
        <w:rPr>
          <w:rtl/>
        </w:rPr>
        <w:t>.</w:t>
      </w:r>
    </w:p>
    <w:p w:rsidR="0017382C" w:rsidRPr="007B62FF" w:rsidRDefault="0017382C" w:rsidP="0017382C">
      <w:pPr>
        <w:pStyle w:val="libNormal"/>
        <w:rPr>
          <w:rtl/>
        </w:rPr>
      </w:pPr>
      <w:r w:rsidRPr="007B62FF">
        <w:rPr>
          <w:rtl/>
        </w:rPr>
        <w:t>وحيث قال في مقام ذكر أصناف الخطأ في مادّة البرهان</w:t>
      </w:r>
      <w:r w:rsidR="00527246">
        <w:rPr>
          <w:rtl/>
        </w:rPr>
        <w:t>:</w:t>
      </w:r>
      <w:r>
        <w:rPr>
          <w:rFonts w:hint="cs"/>
          <w:rtl/>
        </w:rPr>
        <w:t xml:space="preserve"> </w:t>
      </w:r>
      <w:r w:rsidRPr="007B62FF">
        <w:rPr>
          <w:rtl/>
        </w:rPr>
        <w:t>« الثالث</w:t>
      </w:r>
      <w:r w:rsidR="00527246">
        <w:rPr>
          <w:rtl/>
        </w:rPr>
        <w:t>:</w:t>
      </w:r>
      <w:r w:rsidRPr="007B62FF">
        <w:rPr>
          <w:rtl/>
        </w:rPr>
        <w:t xml:space="preserve"> جعل الاعتقاديات</w:t>
      </w:r>
      <w:r w:rsidR="00527246">
        <w:rPr>
          <w:rtl/>
        </w:rPr>
        <w:t>،</w:t>
      </w:r>
      <w:r w:rsidRPr="007B62FF">
        <w:rPr>
          <w:rtl/>
        </w:rPr>
        <w:t xml:space="preserve"> والحدسيّات</w:t>
      </w:r>
      <w:r w:rsidR="00527246">
        <w:rPr>
          <w:rtl/>
        </w:rPr>
        <w:t>،</w:t>
      </w:r>
      <w:r w:rsidRPr="007B62FF">
        <w:rPr>
          <w:rtl/>
        </w:rPr>
        <w:t xml:space="preserve"> والتجربيّات الناقصة</w:t>
      </w:r>
      <w:r w:rsidR="00527246">
        <w:rPr>
          <w:rtl/>
        </w:rPr>
        <w:t>،</w:t>
      </w:r>
      <w:r w:rsidRPr="007B62FF">
        <w:rPr>
          <w:rtl/>
        </w:rPr>
        <w:t xml:space="preserve"> والظنيّات</w:t>
      </w:r>
      <w:r w:rsidR="00527246">
        <w:rPr>
          <w:rtl/>
        </w:rPr>
        <w:t>،</w:t>
      </w:r>
      <w:r w:rsidRPr="007B62FF">
        <w:rPr>
          <w:rtl/>
        </w:rPr>
        <w:t xml:space="preserve"> والوهميّات</w:t>
      </w:r>
      <w:r w:rsidR="00527246">
        <w:rPr>
          <w:rtl/>
        </w:rPr>
        <w:t>؛</w:t>
      </w:r>
      <w:r w:rsidRPr="007B62FF">
        <w:rPr>
          <w:rtl/>
        </w:rPr>
        <w:t xml:space="preserve"> ممّا ليس بقطعيّ كالقطعي</w:t>
      </w:r>
      <w:r w:rsidR="00527246">
        <w:rPr>
          <w:rtl/>
        </w:rPr>
        <w:t>،</w:t>
      </w:r>
      <w:r w:rsidRPr="007B62FF">
        <w:rPr>
          <w:rtl/>
        </w:rPr>
        <w:t xml:space="preserve"> وإجراؤها مجراه</w:t>
      </w:r>
      <w:r w:rsidR="00527246">
        <w:rPr>
          <w:rtl/>
        </w:rPr>
        <w:t>،</w:t>
      </w:r>
      <w:r w:rsidRPr="007B62FF">
        <w:rPr>
          <w:rtl/>
        </w:rPr>
        <w:t xml:space="preserve"> وذلك كثير </w:t>
      </w:r>
      <w:r w:rsidRPr="0017382C">
        <w:rPr>
          <w:rStyle w:val="libFootnotenumChar"/>
          <w:rtl/>
        </w:rPr>
        <w:t>(2)</w:t>
      </w:r>
      <w:r w:rsidRPr="007B62FF">
        <w:rPr>
          <w:rtl/>
        </w:rPr>
        <w:t xml:space="preserve"> »</w:t>
      </w:r>
      <w:r>
        <w:rPr>
          <w:rtl/>
        </w:rPr>
        <w:t>.</w:t>
      </w:r>
    </w:p>
    <w:p w:rsidR="0017382C" w:rsidRPr="007B62FF" w:rsidRDefault="0017382C" w:rsidP="0017382C">
      <w:pPr>
        <w:pStyle w:val="libNormal"/>
        <w:rPr>
          <w:rtl/>
        </w:rPr>
      </w:pPr>
      <w:r w:rsidRPr="007B62FF">
        <w:rPr>
          <w:rtl/>
        </w:rPr>
        <w:t>وحيث قال في مبحث الإجماع</w:t>
      </w:r>
      <w:r w:rsidR="00527246">
        <w:rPr>
          <w:rtl/>
        </w:rPr>
        <w:t>:</w:t>
      </w:r>
      <w:r w:rsidRPr="007B62FF">
        <w:rPr>
          <w:rtl/>
        </w:rPr>
        <w:t xml:space="preserve"> « والجواب</w:t>
      </w:r>
      <w:r w:rsidR="00527246">
        <w:rPr>
          <w:rtl/>
        </w:rPr>
        <w:t>:</w:t>
      </w:r>
      <w:r w:rsidRPr="007B62FF">
        <w:rPr>
          <w:rtl/>
        </w:rPr>
        <w:t xml:space="preserve"> إنّ إجماع الفلاسفة على قدم العالم عن نظر عقلي</w:t>
      </w:r>
      <w:r w:rsidR="00527246">
        <w:rPr>
          <w:rtl/>
        </w:rPr>
        <w:t>،</w:t>
      </w:r>
      <w:r w:rsidRPr="007B62FF">
        <w:rPr>
          <w:rtl/>
        </w:rPr>
        <w:t xml:space="preserve"> وتعارض الشبهة واشتباه الصحيح بالفاسد فيه كثير.</w:t>
      </w:r>
    </w:p>
    <w:p w:rsidR="0017382C" w:rsidRPr="007B62FF" w:rsidRDefault="0017382C" w:rsidP="0017382C">
      <w:pPr>
        <w:pStyle w:val="libNormal"/>
        <w:rPr>
          <w:rtl/>
        </w:rPr>
      </w:pPr>
      <w:r w:rsidRPr="007B62FF">
        <w:rPr>
          <w:rtl/>
        </w:rPr>
        <w:t>وأمّا في الشرعيات</w:t>
      </w:r>
      <w:r w:rsidR="00527246">
        <w:rPr>
          <w:rtl/>
        </w:rPr>
        <w:t>:</w:t>
      </w:r>
      <w:r w:rsidRPr="007B62FF">
        <w:rPr>
          <w:rtl/>
        </w:rPr>
        <w:t xml:space="preserve"> فالفرق بين القطع والظن بيّن</w:t>
      </w:r>
      <w:r w:rsidR="00527246">
        <w:rPr>
          <w:rtl/>
        </w:rPr>
        <w:t>،</w:t>
      </w:r>
      <w:r w:rsidRPr="007B62FF">
        <w:rPr>
          <w:rtl/>
        </w:rPr>
        <w:t xml:space="preserve"> لا يشتبه على أهل المعرفة والتميز » </w:t>
      </w:r>
      <w:r w:rsidRPr="0017382C">
        <w:rPr>
          <w:rStyle w:val="libFootnotenumChar"/>
          <w:rtl/>
        </w:rPr>
        <w:t>(3)</w:t>
      </w:r>
      <w:r>
        <w:rPr>
          <w:rtl/>
        </w:rPr>
        <w:t>.</w:t>
      </w:r>
      <w:r w:rsidRPr="007B62FF">
        <w:rPr>
          <w:rtl/>
        </w:rPr>
        <w:t xml:space="preserve"> انتهى كلامه.</w:t>
      </w:r>
    </w:p>
    <w:p w:rsidR="0017382C" w:rsidRPr="007B62FF" w:rsidRDefault="0017382C" w:rsidP="0017382C">
      <w:pPr>
        <w:pStyle w:val="libNormal"/>
        <w:rPr>
          <w:rtl/>
        </w:rPr>
      </w:pPr>
      <w:r w:rsidRPr="007B62FF">
        <w:rPr>
          <w:rtl/>
        </w:rPr>
        <w:t>فإن قلت</w:t>
      </w:r>
      <w:r w:rsidR="00527246">
        <w:rPr>
          <w:rtl/>
        </w:rPr>
        <w:t>:</w:t>
      </w:r>
      <w:r w:rsidRPr="007B62FF">
        <w:rPr>
          <w:rtl/>
        </w:rPr>
        <w:t xml:space="preserve"> لا فرق في ذلك بين العقليات والشرعيات وساق كما في الرسالة </w:t>
      </w:r>
      <w:r w:rsidRPr="0017382C">
        <w:rPr>
          <w:rStyle w:val="libFootnotenumChar"/>
          <w:rtl/>
        </w:rPr>
        <w:t>(4)</w:t>
      </w:r>
      <w:r w:rsidRPr="007B62FF">
        <w:rPr>
          <w:rtl/>
        </w:rPr>
        <w:t xml:space="preserve"> إلى قوله</w:t>
      </w:r>
      <w:r>
        <w:rPr>
          <w:rtl/>
        </w:rPr>
        <w:t xml:space="preserve"> ـ</w:t>
      </w:r>
      <w:r w:rsidR="00527246">
        <w:rPr>
          <w:rtl/>
        </w:rPr>
        <w:t>:</w:t>
      </w:r>
      <w:r w:rsidRPr="007B62FF">
        <w:rPr>
          <w:rtl/>
        </w:rPr>
        <w:t xml:space="preserve"> وهو الاتصال.</w:t>
      </w:r>
    </w:p>
    <w:p w:rsidR="0017382C" w:rsidRPr="007B62FF" w:rsidRDefault="0017382C" w:rsidP="0017382C">
      <w:pPr>
        <w:pStyle w:val="libNormal"/>
        <w:rPr>
          <w:rtl/>
        </w:rPr>
      </w:pPr>
      <w:r w:rsidRPr="007B62FF">
        <w:rPr>
          <w:rtl/>
        </w:rPr>
        <w:t>ثم قال</w:t>
      </w:r>
      <w:r w:rsidR="00527246">
        <w:rPr>
          <w:rtl/>
        </w:rPr>
        <w:t>:</w:t>
      </w:r>
      <w:r w:rsidRPr="007B62FF">
        <w:rPr>
          <w:rtl/>
        </w:rPr>
        <w:t xml:space="preserve"> ومن الموضحات لما ذكرناه أنّه</w:t>
      </w:r>
      <w:r w:rsidR="00527246">
        <w:rPr>
          <w:rtl/>
        </w:rPr>
        <w:t>:</w:t>
      </w:r>
      <w:r w:rsidRPr="007B62FF">
        <w:rPr>
          <w:rtl/>
        </w:rPr>
        <w:t xml:space="preserve"> لو كان المنطق عاصماً عن الخطأ من جهة المادة لم يقع بين فحول العلماء العارفين بالمنطق اختلاف</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شرح العضدي 1</w:t>
      </w:r>
      <w:r w:rsidR="00527246">
        <w:rPr>
          <w:rtl/>
        </w:rPr>
        <w:t>:</w:t>
      </w:r>
      <w:r w:rsidRPr="007B62FF">
        <w:rPr>
          <w:rtl/>
        </w:rPr>
        <w:t xml:space="preserve"> 19.</w:t>
      </w:r>
    </w:p>
    <w:p w:rsidR="0017382C" w:rsidRPr="007B62FF" w:rsidRDefault="0017382C" w:rsidP="0017382C">
      <w:pPr>
        <w:pStyle w:val="libFootnote0"/>
        <w:rPr>
          <w:rtl/>
        </w:rPr>
      </w:pPr>
      <w:r w:rsidRPr="007B62FF">
        <w:rPr>
          <w:rtl/>
        </w:rPr>
        <w:t>(2) شرح العضدي 1</w:t>
      </w:r>
      <w:r w:rsidR="00527246">
        <w:rPr>
          <w:rtl/>
        </w:rPr>
        <w:t>:</w:t>
      </w:r>
      <w:r w:rsidRPr="007B62FF">
        <w:rPr>
          <w:rtl/>
        </w:rPr>
        <w:t xml:space="preserve"> 34.</w:t>
      </w:r>
    </w:p>
    <w:p w:rsidR="0017382C" w:rsidRPr="007B62FF" w:rsidRDefault="0017382C" w:rsidP="0017382C">
      <w:pPr>
        <w:pStyle w:val="libFootnote0"/>
        <w:rPr>
          <w:rtl/>
        </w:rPr>
      </w:pPr>
      <w:r w:rsidRPr="007B62FF">
        <w:rPr>
          <w:rtl/>
        </w:rPr>
        <w:t>(3) شرح العضدي 1</w:t>
      </w:r>
      <w:r w:rsidR="00527246">
        <w:rPr>
          <w:rtl/>
        </w:rPr>
        <w:t>:</w:t>
      </w:r>
      <w:r w:rsidRPr="007B62FF">
        <w:rPr>
          <w:rtl/>
        </w:rPr>
        <w:t xml:space="preserve"> 125 126.</w:t>
      </w:r>
    </w:p>
    <w:p w:rsidR="0017382C" w:rsidRPr="007B62FF" w:rsidRDefault="0017382C" w:rsidP="0017382C">
      <w:pPr>
        <w:pStyle w:val="libFootnote0"/>
        <w:rPr>
          <w:rtl/>
        </w:rPr>
      </w:pPr>
      <w:r w:rsidRPr="007B62FF">
        <w:rPr>
          <w:rtl/>
        </w:rPr>
        <w:t xml:space="preserve">(4) راجع فرائد الأُصول </w:t>
      </w:r>
      <w:r>
        <w:rPr>
          <w:rtl/>
        </w:rPr>
        <w:t>(</w:t>
      </w:r>
      <w:r w:rsidRPr="007B62FF">
        <w:rPr>
          <w:rtl/>
        </w:rPr>
        <w:t>الرسائل</w:t>
      </w:r>
      <w:r>
        <w:rPr>
          <w:rtl/>
        </w:rPr>
        <w:t>)</w:t>
      </w:r>
      <w:r w:rsidRPr="007B62FF">
        <w:rPr>
          <w:rtl/>
        </w:rPr>
        <w:t xml:space="preserve"> 1</w:t>
      </w:r>
      <w:r w:rsidR="00527246">
        <w:rPr>
          <w:rtl/>
        </w:rPr>
        <w:t>:</w:t>
      </w:r>
      <w:r w:rsidRPr="007B62FF">
        <w:rPr>
          <w:rtl/>
        </w:rPr>
        <w:t xml:space="preserve"> 16.</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ولم يقع غلط في الحكمة الإلهية</w:t>
      </w:r>
      <w:r w:rsidR="00527246">
        <w:rPr>
          <w:rtl/>
        </w:rPr>
        <w:t>،</w:t>
      </w:r>
      <w:r w:rsidRPr="007B62FF">
        <w:rPr>
          <w:rtl/>
        </w:rPr>
        <w:t xml:space="preserve"> وفي الحكمة الطبيعية</w:t>
      </w:r>
      <w:r w:rsidR="00527246">
        <w:rPr>
          <w:rtl/>
        </w:rPr>
        <w:t>،</w:t>
      </w:r>
      <w:r w:rsidRPr="007B62FF">
        <w:rPr>
          <w:rtl/>
        </w:rPr>
        <w:t xml:space="preserve"> وفي علم الكلام</w:t>
      </w:r>
      <w:r w:rsidR="00527246">
        <w:rPr>
          <w:rtl/>
        </w:rPr>
        <w:t>،</w:t>
      </w:r>
      <w:r w:rsidRPr="007B62FF">
        <w:rPr>
          <w:rtl/>
        </w:rPr>
        <w:t xml:space="preserve"> وعلم أُصول الفقه</w:t>
      </w:r>
      <w:r w:rsidR="00527246">
        <w:rPr>
          <w:rtl/>
        </w:rPr>
        <w:t>،</w:t>
      </w:r>
      <w:r w:rsidRPr="007B62FF">
        <w:rPr>
          <w:rtl/>
        </w:rPr>
        <w:t xml:space="preserve"> والفقه</w:t>
      </w:r>
      <w:r w:rsidR="00527246">
        <w:rPr>
          <w:rtl/>
        </w:rPr>
        <w:t>،</w:t>
      </w:r>
      <w:r w:rsidRPr="007B62FF">
        <w:rPr>
          <w:rtl/>
        </w:rPr>
        <w:t xml:space="preserve"> كما لم يقع في علم الحساب</w:t>
      </w:r>
      <w:r w:rsidR="00527246">
        <w:rPr>
          <w:rtl/>
        </w:rPr>
        <w:t>،</w:t>
      </w:r>
      <w:r w:rsidRPr="007B62FF">
        <w:rPr>
          <w:rtl/>
        </w:rPr>
        <w:t xml:space="preserve"> وفي علم الهندسة.</w:t>
      </w:r>
    </w:p>
    <w:p w:rsidR="0017382C" w:rsidRPr="007B62FF" w:rsidRDefault="0017382C" w:rsidP="0017382C">
      <w:pPr>
        <w:pStyle w:val="libNormal"/>
        <w:rPr>
          <w:rtl/>
        </w:rPr>
      </w:pPr>
      <w:r w:rsidRPr="007B62FF">
        <w:rPr>
          <w:rtl/>
        </w:rPr>
        <w:t>وإذا عرفت ما مهّدناه من الدقيقة الشريفة فنقول</w:t>
      </w:r>
      <w:r w:rsidR="00527246">
        <w:rPr>
          <w:rtl/>
        </w:rPr>
        <w:t>:</w:t>
      </w:r>
      <w:r w:rsidRPr="007B62FF">
        <w:rPr>
          <w:rtl/>
        </w:rPr>
        <w:t xml:space="preserve"> إن تمسّكنا بكلامهم </w:t>
      </w:r>
      <w:r w:rsidRPr="0017382C">
        <w:rPr>
          <w:rStyle w:val="libAlaemChar"/>
          <w:rtl/>
        </w:rPr>
        <w:t>عليهم‌السلام</w:t>
      </w:r>
      <w:r w:rsidRPr="007B62FF">
        <w:rPr>
          <w:rtl/>
        </w:rPr>
        <w:t xml:space="preserve"> فقد عُصمنا من الخطأ</w:t>
      </w:r>
      <w:r w:rsidR="00527246">
        <w:rPr>
          <w:rtl/>
        </w:rPr>
        <w:t>،</w:t>
      </w:r>
      <w:r w:rsidRPr="007B62FF">
        <w:rPr>
          <w:rtl/>
        </w:rPr>
        <w:t xml:space="preserve"> وإن تمسّكنا بغيرهم </w:t>
      </w:r>
      <w:r w:rsidRPr="0017382C">
        <w:rPr>
          <w:rStyle w:val="libAlaemChar"/>
          <w:rtl/>
        </w:rPr>
        <w:t>عليهم‌السلام</w:t>
      </w:r>
      <w:r w:rsidRPr="007B62FF">
        <w:rPr>
          <w:rtl/>
        </w:rPr>
        <w:t xml:space="preserve"> لم نُعصم عنه</w:t>
      </w:r>
      <w:r w:rsidR="00527246">
        <w:rPr>
          <w:rtl/>
        </w:rPr>
        <w:t>،</w:t>
      </w:r>
      <w:r w:rsidRPr="007B62FF">
        <w:rPr>
          <w:rtl/>
        </w:rPr>
        <w:t xml:space="preserve"> ومن المعلوم أنّ العصمة من الخطأ أمر م</w:t>
      </w:r>
      <w:r>
        <w:rPr>
          <w:rtl/>
        </w:rPr>
        <w:t>طلوب مرغوب فيه شرعاً وعقلاً</w:t>
      </w:r>
      <w:r w:rsidR="00527246">
        <w:rPr>
          <w:rtl/>
        </w:rPr>
        <w:t>؛</w:t>
      </w:r>
      <w:r>
        <w:rPr>
          <w:rtl/>
        </w:rPr>
        <w:t xml:space="preserve"> أ</w:t>
      </w:r>
      <w:r w:rsidRPr="007B62FF">
        <w:rPr>
          <w:rtl/>
        </w:rPr>
        <w:t>لا ترى أنّ الإمامية استدلّت على وجوب عصمة الإمام بأنّه لولا العصمة للزم أمره تعالى باتّباع الخطأ</w:t>
      </w:r>
      <w:r w:rsidR="00527246">
        <w:rPr>
          <w:rtl/>
        </w:rPr>
        <w:t>،</w:t>
      </w:r>
      <w:r w:rsidRPr="007B62FF">
        <w:rPr>
          <w:rtl/>
        </w:rPr>
        <w:t xml:space="preserve"> وهو قبيح عقلاً.</w:t>
      </w:r>
    </w:p>
    <w:p w:rsidR="0017382C" w:rsidRPr="007B62FF" w:rsidRDefault="0017382C" w:rsidP="0017382C">
      <w:pPr>
        <w:pStyle w:val="libNormal"/>
        <w:rPr>
          <w:rtl/>
        </w:rPr>
      </w:pPr>
      <w:r w:rsidRPr="007B62FF">
        <w:rPr>
          <w:rtl/>
        </w:rPr>
        <w:t>وأنت إذا تأمّلت في هذا الدليل علمت أنّ مقتضاه أنّه لا يجوز الاعتماد على الدليل الظنّي في أحكامه تعالى أصلاً</w:t>
      </w:r>
      <w:r w:rsidR="00527246">
        <w:rPr>
          <w:rtl/>
        </w:rPr>
        <w:t>،</w:t>
      </w:r>
      <w:r w:rsidRPr="007B62FF">
        <w:rPr>
          <w:rtl/>
        </w:rPr>
        <w:t xml:space="preserve"> سواء كان ظنّي الدلالة</w:t>
      </w:r>
      <w:r w:rsidR="00527246">
        <w:rPr>
          <w:rtl/>
        </w:rPr>
        <w:t>،</w:t>
      </w:r>
      <w:r w:rsidRPr="007B62FF">
        <w:rPr>
          <w:rtl/>
        </w:rPr>
        <w:t xml:space="preserve"> أو ظنّي المتن</w:t>
      </w:r>
      <w:r w:rsidR="00527246">
        <w:rPr>
          <w:rtl/>
        </w:rPr>
        <w:t>،</w:t>
      </w:r>
      <w:r w:rsidRPr="007B62FF">
        <w:rPr>
          <w:rtl/>
        </w:rPr>
        <w:t xml:space="preserve"> أو ظنّيهما.</w:t>
      </w:r>
    </w:p>
    <w:p w:rsidR="0017382C" w:rsidRPr="007B62FF" w:rsidRDefault="0017382C" w:rsidP="0017382C">
      <w:pPr>
        <w:pStyle w:val="libNormal"/>
        <w:rPr>
          <w:rtl/>
        </w:rPr>
      </w:pPr>
      <w:r w:rsidRPr="007B62FF">
        <w:rPr>
          <w:rtl/>
        </w:rPr>
        <w:t>والعجب كلّ العجب أنّ جمعاً من الأفاضل القائلين بصحّة هذا الدليل رأيتهم قائلين بجواز العمل بالدليل الظنّي</w:t>
      </w:r>
      <w:r w:rsidR="00527246">
        <w:rPr>
          <w:rtl/>
        </w:rPr>
        <w:t>،</w:t>
      </w:r>
      <w:r w:rsidRPr="007B62FF">
        <w:rPr>
          <w:rtl/>
        </w:rPr>
        <w:t xml:space="preserve"> ونبّهتهم على تنافي لازميهما فلم يقبلوا</w:t>
      </w:r>
      <w:r w:rsidR="00527246">
        <w:rPr>
          <w:rtl/>
        </w:rPr>
        <w:t>،</w:t>
      </w:r>
      <w:r w:rsidRPr="007B62FF">
        <w:rPr>
          <w:rtl/>
        </w:rPr>
        <w:t xml:space="preserve"> فقلت في نفسي</w:t>
      </w:r>
      <w:r w:rsidR="00527246">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17382C" w:rsidRPr="007B62FF" w:rsidTr="003A1654">
        <w:trPr>
          <w:tblCellSpacing w:w="15" w:type="dxa"/>
          <w:jc w:val="center"/>
        </w:trPr>
        <w:tc>
          <w:tcPr>
            <w:tcW w:w="2362" w:type="pct"/>
            <w:vAlign w:val="center"/>
          </w:tcPr>
          <w:p w:rsidR="0017382C" w:rsidRPr="007B62FF" w:rsidRDefault="0017382C" w:rsidP="0017382C">
            <w:pPr>
              <w:pStyle w:val="libPoem"/>
            </w:pPr>
            <w:r w:rsidRPr="007B62FF">
              <w:rPr>
                <w:rtl/>
              </w:rPr>
              <w:t>إذا لم يكن للمرء عين صحيحة</w:t>
            </w:r>
            <w:r w:rsidRPr="0017382C">
              <w:rPr>
                <w:rStyle w:val="libPoemTiniChar0"/>
                <w:rtl/>
              </w:rPr>
              <w:br/>
              <w:t> </w:t>
            </w:r>
          </w:p>
        </w:tc>
        <w:tc>
          <w:tcPr>
            <w:tcW w:w="196" w:type="pct"/>
            <w:vAlign w:val="center"/>
          </w:tcPr>
          <w:p w:rsidR="0017382C" w:rsidRPr="007B62FF" w:rsidRDefault="0017382C" w:rsidP="003A1654">
            <w:pPr>
              <w:rPr>
                <w:lang w:bidi="fa-IR"/>
              </w:rPr>
            </w:pPr>
          </w:p>
        </w:tc>
        <w:tc>
          <w:tcPr>
            <w:tcW w:w="2361" w:type="pct"/>
            <w:vAlign w:val="center"/>
          </w:tcPr>
          <w:p w:rsidR="0017382C" w:rsidRPr="007B62FF" w:rsidRDefault="0017382C" w:rsidP="0017382C">
            <w:pPr>
              <w:pStyle w:val="libPoem"/>
            </w:pPr>
            <w:r w:rsidRPr="007B62FF">
              <w:rPr>
                <w:rtl/>
              </w:rPr>
              <w:t>فلا غرو أن يرتاب والصبح مسفر</w:t>
            </w:r>
            <w:r w:rsidRPr="0017382C">
              <w:rPr>
                <w:rStyle w:val="libPoemTiniChar0"/>
                <w:rtl/>
              </w:rPr>
              <w:br/>
              <w:t> </w:t>
            </w:r>
          </w:p>
        </w:tc>
      </w:tr>
    </w:tbl>
    <w:p w:rsidR="0017382C" w:rsidRPr="007B62FF" w:rsidRDefault="0017382C" w:rsidP="0017382C">
      <w:pPr>
        <w:pStyle w:val="libNormal"/>
        <w:rPr>
          <w:rtl/>
        </w:rPr>
      </w:pPr>
      <w:r w:rsidRPr="007B62FF">
        <w:rPr>
          <w:rtl/>
        </w:rPr>
        <w:t>ثم قال</w:t>
      </w:r>
      <w:r w:rsidR="00527246">
        <w:rPr>
          <w:rtl/>
        </w:rPr>
        <w:t>:</w:t>
      </w:r>
      <w:r w:rsidRPr="007B62FF">
        <w:rPr>
          <w:rtl/>
        </w:rPr>
        <w:t xml:space="preserve"> فائدة شريفة نافعة</w:t>
      </w:r>
      <w:r w:rsidR="00527246">
        <w:rPr>
          <w:rtl/>
        </w:rPr>
        <w:t>،</w:t>
      </w:r>
      <w:r w:rsidRPr="007B62FF">
        <w:rPr>
          <w:rtl/>
        </w:rPr>
        <w:t xml:space="preserve"> فيها توضيح لما اخترناه</w:t>
      </w:r>
      <w:r w:rsidR="00527246">
        <w:rPr>
          <w:rtl/>
        </w:rPr>
        <w:t>،</w:t>
      </w:r>
      <w:r w:rsidRPr="007B62FF">
        <w:rPr>
          <w:rtl/>
        </w:rPr>
        <w:t xml:space="preserve"> من أنّه لا عاصم عن الخطأ في النظريات التي مبادئها بعيدة عن الإحساس إلاّ التمسّك بأصحاب العصمة </w:t>
      </w:r>
      <w:r>
        <w:rPr>
          <w:rtl/>
        </w:rPr>
        <w:t>(</w:t>
      </w:r>
      <w:r w:rsidRPr="007B62FF">
        <w:rPr>
          <w:rtl/>
        </w:rPr>
        <w:t>صلوات الله عليهم</w:t>
      </w:r>
      <w:r>
        <w:rPr>
          <w:rtl/>
        </w:rPr>
        <w:t>)</w:t>
      </w:r>
      <w:r w:rsidRPr="007B62FF">
        <w:rPr>
          <w:rtl/>
        </w:rPr>
        <w:t xml:space="preserve"> وهي أن يقال</w:t>
      </w:r>
      <w:r w:rsidR="00527246">
        <w:rPr>
          <w:rtl/>
        </w:rPr>
        <w:t>:</w:t>
      </w:r>
      <w:r w:rsidRPr="007B62FF">
        <w:rPr>
          <w:rtl/>
        </w:rPr>
        <w:t xml:space="preserve"> إنّ الاختلافات الواقعة بين الفلاسفة في علومهم</w:t>
      </w:r>
      <w:r w:rsidR="00527246">
        <w:rPr>
          <w:rtl/>
        </w:rPr>
        <w:t>،</w:t>
      </w:r>
      <w:r w:rsidRPr="007B62FF">
        <w:rPr>
          <w:rtl/>
        </w:rPr>
        <w:t xml:space="preserve"> والواقعة بين علماء الإسلام في العلوم الشرعية</w:t>
      </w:r>
      <w:r w:rsidR="00527246">
        <w:rPr>
          <w:rtl/>
        </w:rPr>
        <w:t>،</w:t>
      </w:r>
      <w:r w:rsidRPr="007B62FF">
        <w:rPr>
          <w:rtl/>
        </w:rPr>
        <w:t xml:space="preserve"> السبب فيها. إلى أن قال</w:t>
      </w:r>
      <w:r w:rsidR="00527246">
        <w:rPr>
          <w:rtl/>
        </w:rPr>
        <w:t>:</w:t>
      </w:r>
      <w:r w:rsidRPr="007B62FF">
        <w:rPr>
          <w:rtl/>
        </w:rPr>
        <w:t xml:space="preserve"> وبالجملة سبب الاختلاف إمّا إجراء الظنّ مجرى القطع</w:t>
      </w:r>
      <w:r w:rsidR="00527246">
        <w:rPr>
          <w:rtl/>
        </w:rPr>
        <w:t>،</w:t>
      </w:r>
      <w:r w:rsidRPr="007B62FF">
        <w:rPr>
          <w:rtl/>
        </w:rPr>
        <w:t xml:space="preserve"> أو الذهول والغفلة عن بعض الاحتمالات</w:t>
      </w:r>
      <w:r w:rsidR="00527246">
        <w:rPr>
          <w:rtl/>
        </w:rPr>
        <w:t>،</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أو التردّد والحيرة في بعض المقدّمات</w:t>
      </w:r>
      <w:r w:rsidR="00527246">
        <w:rPr>
          <w:rtl/>
        </w:rPr>
        <w:t>،</w:t>
      </w:r>
      <w:r w:rsidRPr="007B62FF">
        <w:rPr>
          <w:rtl/>
        </w:rPr>
        <w:t xml:space="preserve"> ولا عاصم عن الكلّ إلاّ التمسّك بأصحاب العصمة </w:t>
      </w:r>
      <w:r>
        <w:rPr>
          <w:rtl/>
        </w:rPr>
        <w:t>(</w:t>
      </w:r>
      <w:r w:rsidRPr="007B62FF">
        <w:rPr>
          <w:rtl/>
        </w:rPr>
        <w:t>صلوات الله عليهم</w:t>
      </w:r>
      <w:r>
        <w:rPr>
          <w:rtl/>
        </w:rPr>
        <w:t>)</w:t>
      </w:r>
      <w:r w:rsidRPr="007B62FF">
        <w:rPr>
          <w:rtl/>
        </w:rPr>
        <w:t xml:space="preserve"> </w:t>
      </w:r>
      <w:r w:rsidRPr="0017382C">
        <w:rPr>
          <w:rStyle w:val="libFootnotenumChar"/>
          <w:rtl/>
        </w:rPr>
        <w:t>(1)</w:t>
      </w:r>
      <w:r>
        <w:rPr>
          <w:rtl/>
        </w:rPr>
        <w:t>.</w:t>
      </w:r>
      <w:r w:rsidRPr="007B62FF">
        <w:rPr>
          <w:rtl/>
        </w:rPr>
        <w:t xml:space="preserve"> انتهى كلامه.</w:t>
      </w:r>
    </w:p>
    <w:p w:rsidR="0017382C" w:rsidRPr="007B62FF" w:rsidRDefault="0017382C" w:rsidP="0017382C">
      <w:pPr>
        <w:pStyle w:val="libNormal"/>
        <w:rPr>
          <w:rtl/>
        </w:rPr>
      </w:pPr>
      <w:r w:rsidRPr="007B62FF">
        <w:rPr>
          <w:rtl/>
        </w:rPr>
        <w:t>وصريح كلامه</w:t>
      </w:r>
      <w:r w:rsidR="00527246">
        <w:rPr>
          <w:rtl/>
        </w:rPr>
        <w:t>:</w:t>
      </w:r>
      <w:r w:rsidRPr="007B62FF">
        <w:rPr>
          <w:rtl/>
        </w:rPr>
        <w:t xml:space="preserve"> أنّ الذي نفاه من الحجيّة إدراكه الظنّي</w:t>
      </w:r>
      <w:r w:rsidR="00527246">
        <w:rPr>
          <w:rtl/>
        </w:rPr>
        <w:t>،</w:t>
      </w:r>
      <w:r w:rsidRPr="007B62FF">
        <w:rPr>
          <w:rtl/>
        </w:rPr>
        <w:t xml:space="preserve"> بل لا يرى للعقل إدراكاً قطعياً في استنباط الأحكام الفرعية</w:t>
      </w:r>
      <w:r w:rsidR="00527246">
        <w:rPr>
          <w:rtl/>
        </w:rPr>
        <w:t>،</w:t>
      </w:r>
      <w:r w:rsidRPr="007B62FF">
        <w:rPr>
          <w:rtl/>
        </w:rPr>
        <w:t xml:space="preserve"> كما يظهر من استشهاده بكلام العضدي وارتضائه به.</w:t>
      </w:r>
    </w:p>
    <w:p w:rsidR="0017382C" w:rsidRPr="007B62FF" w:rsidRDefault="0017382C" w:rsidP="0017382C">
      <w:pPr>
        <w:pStyle w:val="libNormal"/>
        <w:rPr>
          <w:rtl/>
        </w:rPr>
      </w:pPr>
      <w:r>
        <w:rPr>
          <w:rtl/>
        </w:rPr>
        <w:t>أ</w:t>
      </w:r>
      <w:r w:rsidRPr="007B62FF">
        <w:rPr>
          <w:rtl/>
        </w:rPr>
        <w:t>رأيت من يجعل حسن الصدق والعدل وقبح الكذب والظلم من الظنّيات التي منشؤها الشهرة مع أنّه من المصاديق الواضحة للمستقلاّت العقلية القطعية يعتقد له إدراكاً قطعياً في ما دونه</w:t>
      </w:r>
      <w:r>
        <w:rPr>
          <w:rtl/>
        </w:rPr>
        <w:t>؟!</w:t>
      </w:r>
      <w:r w:rsidRPr="007B62FF">
        <w:rPr>
          <w:rtl/>
        </w:rPr>
        <w:t xml:space="preserve"> فالنزاع في الحقيقة صغروي</w:t>
      </w:r>
      <w:r w:rsidR="00527246">
        <w:rPr>
          <w:rtl/>
        </w:rPr>
        <w:t>،</w:t>
      </w:r>
      <w:r w:rsidRPr="007B62FF">
        <w:rPr>
          <w:rtl/>
        </w:rPr>
        <w:t xml:space="preserve"> ويؤيّده ما يأتي من كلماتهم ما هو صريح في حجّية إدراكه القطعي.</w:t>
      </w:r>
    </w:p>
    <w:p w:rsidR="0017382C" w:rsidRPr="007B62FF" w:rsidRDefault="0017382C" w:rsidP="0017382C">
      <w:pPr>
        <w:pStyle w:val="libNormal"/>
        <w:rPr>
          <w:rtl/>
        </w:rPr>
      </w:pPr>
      <w:r w:rsidRPr="007B62FF">
        <w:rPr>
          <w:rtl/>
        </w:rPr>
        <w:t>والعجب أنّه يصرّح بأنّ مقتضى هذا الدليل عدم جواز الاعتماد على الدليل الظنّي في أحكامه تعالى</w:t>
      </w:r>
      <w:r w:rsidR="00527246">
        <w:rPr>
          <w:rtl/>
        </w:rPr>
        <w:t>،</w:t>
      </w:r>
      <w:r w:rsidRPr="007B62FF">
        <w:rPr>
          <w:rtl/>
        </w:rPr>
        <w:t xml:space="preserve"> ثم ينسب إليه أنّ مقتضاه عدم حجّية حكم العقل القطعي</w:t>
      </w:r>
      <w:r w:rsidR="00527246">
        <w:rPr>
          <w:rtl/>
        </w:rPr>
        <w:t>،</w:t>
      </w:r>
      <w:r w:rsidRPr="007B62FF">
        <w:rPr>
          <w:rtl/>
        </w:rPr>
        <w:t xml:space="preserve"> بل يجعل مقالته أصلاً لكلمات من تبعه</w:t>
      </w:r>
      <w:r w:rsidR="00527246">
        <w:rPr>
          <w:rtl/>
        </w:rPr>
        <w:t>،</w:t>
      </w:r>
      <w:r w:rsidRPr="007B62FF">
        <w:rPr>
          <w:rtl/>
        </w:rPr>
        <w:t xml:space="preserve"> ولكنّه </w:t>
      </w:r>
      <w:r>
        <w:rPr>
          <w:rtl/>
        </w:rPr>
        <w:t>(</w:t>
      </w:r>
      <w:r w:rsidRPr="007B62FF">
        <w:rPr>
          <w:rtl/>
        </w:rPr>
        <w:t>أعلى الله مقامه</w:t>
      </w:r>
      <w:r>
        <w:rPr>
          <w:rtl/>
        </w:rPr>
        <w:t>)</w:t>
      </w:r>
      <w:r w:rsidRPr="007B62FF">
        <w:rPr>
          <w:rtl/>
        </w:rPr>
        <w:t xml:space="preserve"> </w:t>
      </w:r>
      <w:r w:rsidRPr="0017382C">
        <w:rPr>
          <w:rStyle w:val="libFootnotenumChar"/>
          <w:rtl/>
        </w:rPr>
        <w:t>(2)</w:t>
      </w:r>
      <w:r w:rsidRPr="007B62FF">
        <w:rPr>
          <w:rtl/>
        </w:rPr>
        <w:t xml:space="preserve"> معذور</w:t>
      </w:r>
      <w:r w:rsidR="00527246">
        <w:rPr>
          <w:rtl/>
        </w:rPr>
        <w:t>؛</w:t>
      </w:r>
      <w:r w:rsidRPr="007B62FF">
        <w:rPr>
          <w:rtl/>
        </w:rPr>
        <w:t xml:space="preserve"> لأنّه لم يكن عنده كتاب الفوائد</w:t>
      </w:r>
      <w:r w:rsidR="00527246">
        <w:rPr>
          <w:rtl/>
        </w:rPr>
        <w:t>،</w:t>
      </w:r>
      <w:r w:rsidRPr="007B62FF">
        <w:rPr>
          <w:rtl/>
        </w:rPr>
        <w:t xml:space="preserve"> وإنّما نقله عن حاشية محمد تقي الأصفهاني </w:t>
      </w:r>
      <w:r w:rsidRPr="0017382C">
        <w:rPr>
          <w:rStyle w:val="libFootnotenumChar"/>
          <w:rtl/>
        </w:rPr>
        <w:t>(3)</w:t>
      </w:r>
      <w:r w:rsidRPr="007B62FF">
        <w:rPr>
          <w:rtl/>
        </w:rPr>
        <w:t xml:space="preserve"> على المعالم </w:t>
      </w:r>
      <w:r w:rsidRPr="0017382C">
        <w:rPr>
          <w:rStyle w:val="libFootnotenumChar"/>
          <w:rtl/>
        </w:rPr>
        <w:t>(4)</w:t>
      </w:r>
      <w:r w:rsidR="00527246">
        <w:rPr>
          <w:rtl/>
        </w:rPr>
        <w:t>،</w:t>
      </w:r>
      <w:r w:rsidRPr="007B62FF">
        <w:rPr>
          <w:rtl/>
        </w:rPr>
        <w:t xml:space="preserve"> وكذا ما نقله عن السيد الجزائري</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الفوائد المدنية</w:t>
      </w:r>
      <w:r w:rsidR="00527246">
        <w:rPr>
          <w:rtl/>
        </w:rPr>
        <w:t>:</w:t>
      </w:r>
      <w:r w:rsidRPr="007B62FF">
        <w:rPr>
          <w:rtl/>
        </w:rPr>
        <w:t xml:space="preserve"> 129 131.</w:t>
      </w:r>
    </w:p>
    <w:p w:rsidR="0017382C" w:rsidRPr="007B62FF" w:rsidRDefault="0017382C" w:rsidP="0017382C">
      <w:pPr>
        <w:pStyle w:val="libFootnote0"/>
        <w:rPr>
          <w:rtl/>
        </w:rPr>
      </w:pPr>
      <w:r w:rsidRPr="007B62FF">
        <w:rPr>
          <w:rtl/>
        </w:rPr>
        <w:t xml:space="preserve">(2) أي الشيخ الأنصاري </w:t>
      </w:r>
      <w:r w:rsidRPr="0017382C">
        <w:rPr>
          <w:rStyle w:val="libAlaemChar"/>
          <w:rtl/>
        </w:rPr>
        <w:t>قدس‌سره</w:t>
      </w:r>
      <w:r w:rsidRPr="007B62FF">
        <w:rPr>
          <w:rtl/>
        </w:rPr>
        <w:t>.</w:t>
      </w:r>
    </w:p>
    <w:p w:rsidR="0017382C" w:rsidRPr="007B62FF" w:rsidRDefault="0017382C" w:rsidP="0017382C">
      <w:pPr>
        <w:pStyle w:val="libFootnote0"/>
        <w:rPr>
          <w:rtl/>
        </w:rPr>
      </w:pPr>
      <w:r w:rsidRPr="007B62FF">
        <w:rPr>
          <w:rtl/>
        </w:rPr>
        <w:t>(3) في الأصل والحجرية</w:t>
      </w:r>
      <w:r w:rsidR="00527246">
        <w:rPr>
          <w:rtl/>
        </w:rPr>
        <w:t>:</w:t>
      </w:r>
      <w:r w:rsidRPr="007B62FF">
        <w:rPr>
          <w:rtl/>
        </w:rPr>
        <w:t xml:space="preserve"> فخر المحققين</w:t>
      </w:r>
      <w:r w:rsidR="00527246">
        <w:rPr>
          <w:rtl/>
        </w:rPr>
        <w:t>،</w:t>
      </w:r>
      <w:r w:rsidRPr="007B62FF">
        <w:rPr>
          <w:rtl/>
        </w:rPr>
        <w:t xml:space="preserve"> وما أثبتناه من حاشية الحجرية.</w:t>
      </w:r>
    </w:p>
    <w:p w:rsidR="0017382C" w:rsidRPr="007B62FF" w:rsidRDefault="0017382C" w:rsidP="0017382C">
      <w:pPr>
        <w:pStyle w:val="libFootnote"/>
        <w:rPr>
          <w:rtl/>
          <w:lang w:bidi="fa-IR"/>
        </w:rPr>
      </w:pPr>
      <w:r w:rsidRPr="007B62FF">
        <w:rPr>
          <w:rtl/>
        </w:rPr>
        <w:t>إذا أُطلق فخر المحققين فالمراد به ابن العلامة الحلي</w:t>
      </w:r>
      <w:r w:rsidR="00527246">
        <w:rPr>
          <w:rtl/>
        </w:rPr>
        <w:t>،</w:t>
      </w:r>
      <w:r w:rsidRPr="007B62FF">
        <w:rPr>
          <w:rtl/>
        </w:rPr>
        <w:t xml:space="preserve"> وكيف تكون حاشية لفخر المحققين على كتاب مؤلفه توفي بعده بأكثر من مائتي سنة</w:t>
      </w:r>
      <w:r>
        <w:rPr>
          <w:rtl/>
        </w:rPr>
        <w:t>؟!</w:t>
      </w:r>
      <w:r w:rsidRPr="007B62FF">
        <w:rPr>
          <w:rtl/>
        </w:rPr>
        <w:t xml:space="preserve"> نعم هناك حواشي على المعالم منها حاشية الأصفهاني المذكور.</w:t>
      </w:r>
    </w:p>
    <w:p w:rsidR="0017382C" w:rsidRPr="007B62FF" w:rsidRDefault="0017382C" w:rsidP="0017382C">
      <w:pPr>
        <w:pStyle w:val="libFootnote0"/>
        <w:rPr>
          <w:rtl/>
        </w:rPr>
      </w:pPr>
      <w:r w:rsidRPr="007B62FF">
        <w:rPr>
          <w:rtl/>
        </w:rPr>
        <w:t>(4) انظر هداية المسترشدين</w:t>
      </w:r>
      <w:r w:rsidR="00527246">
        <w:rPr>
          <w:rtl/>
        </w:rPr>
        <w:t>:</w:t>
      </w:r>
      <w:r w:rsidRPr="007B62FF">
        <w:rPr>
          <w:rtl/>
        </w:rPr>
        <w:t xml:space="preserve"> 443.</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كما لا يخفى على من راجعهما</w:t>
      </w:r>
      <w:r w:rsidR="00527246">
        <w:rPr>
          <w:rtl/>
        </w:rPr>
        <w:t>،</w:t>
      </w:r>
      <w:r w:rsidRPr="007B62FF">
        <w:rPr>
          <w:rtl/>
        </w:rPr>
        <w:t xml:space="preserve"> وصريح صاحب الحاشية أنّه نقله من أصل الكتاب.</w:t>
      </w:r>
    </w:p>
    <w:p w:rsidR="0017382C" w:rsidRPr="007B62FF" w:rsidRDefault="0017382C" w:rsidP="0017382C">
      <w:pPr>
        <w:pStyle w:val="libNormal"/>
        <w:rPr>
          <w:rtl/>
        </w:rPr>
      </w:pPr>
      <w:r w:rsidRPr="007B62FF">
        <w:rPr>
          <w:rtl/>
        </w:rPr>
        <w:t>الثاني</w:t>
      </w:r>
      <w:r w:rsidR="00527246">
        <w:rPr>
          <w:rtl/>
        </w:rPr>
        <w:t>:</w:t>
      </w:r>
      <w:r w:rsidRPr="007B62FF">
        <w:rPr>
          <w:rtl/>
        </w:rPr>
        <w:t xml:space="preserve"> قوله في أول هذا الفصل</w:t>
      </w:r>
      <w:r w:rsidR="00527246">
        <w:rPr>
          <w:rtl/>
        </w:rPr>
        <w:t>:</w:t>
      </w:r>
      <w:r w:rsidRPr="007B62FF">
        <w:rPr>
          <w:rtl/>
        </w:rPr>
        <w:t xml:space="preserve"> الأول</w:t>
      </w:r>
      <w:r w:rsidR="00527246">
        <w:rPr>
          <w:rtl/>
        </w:rPr>
        <w:t>:</w:t>
      </w:r>
      <w:r w:rsidRPr="007B62FF">
        <w:rPr>
          <w:rtl/>
        </w:rPr>
        <w:t xml:space="preserve"> عدم ظهور دلالة قطعية وإذن في جواز التمسّك في نظريات الدين بغير كلام العترة الطاهرة </w:t>
      </w:r>
      <w:r w:rsidRPr="0017382C">
        <w:rPr>
          <w:rStyle w:val="libAlaemChar"/>
          <w:rtl/>
        </w:rPr>
        <w:t>عليهم‌السلام</w:t>
      </w:r>
      <w:r w:rsidRPr="007B62FF">
        <w:rPr>
          <w:rtl/>
        </w:rPr>
        <w:t xml:space="preserve"> ولا ريب في جواز التمسّك بكلامهم </w:t>
      </w:r>
      <w:r w:rsidRPr="0017382C">
        <w:rPr>
          <w:rStyle w:val="libAlaemChar"/>
          <w:rtl/>
        </w:rPr>
        <w:t>عليهم‌السلام</w:t>
      </w:r>
      <w:r w:rsidR="00527246">
        <w:rPr>
          <w:rtl/>
        </w:rPr>
        <w:t>،</w:t>
      </w:r>
      <w:r w:rsidRPr="007B62FF">
        <w:rPr>
          <w:rtl/>
        </w:rPr>
        <w:t xml:space="preserve"> فتعيّن ذلك</w:t>
      </w:r>
      <w:r w:rsidR="00527246">
        <w:rPr>
          <w:rtl/>
        </w:rPr>
        <w:t>،</w:t>
      </w:r>
      <w:r w:rsidRPr="007B62FF">
        <w:rPr>
          <w:rtl/>
        </w:rPr>
        <w:t xml:space="preserve"> والأدلّة المذكورة في كتب العامّة وكتب متأخّري الخاصّة على جواز التمسّك بغير كلامهم مدخولة</w:t>
      </w:r>
      <w:r w:rsidR="00527246">
        <w:rPr>
          <w:rtl/>
        </w:rPr>
        <w:t>،</w:t>
      </w:r>
      <w:r w:rsidRPr="007B62FF">
        <w:rPr>
          <w:rtl/>
        </w:rPr>
        <w:t xml:space="preserve"> أجوبتها واضحة ممّا مهدناه ونقلناه. </w:t>
      </w:r>
      <w:r w:rsidRPr="0017382C">
        <w:rPr>
          <w:rStyle w:val="libFootnotenumChar"/>
          <w:rtl/>
        </w:rPr>
        <w:t>(1)</w:t>
      </w:r>
      <w:r w:rsidRPr="007B62FF">
        <w:rPr>
          <w:rtl/>
        </w:rPr>
        <w:t xml:space="preserve"> إلى آخره.</w:t>
      </w:r>
    </w:p>
    <w:p w:rsidR="0017382C" w:rsidRPr="007B62FF" w:rsidRDefault="0017382C" w:rsidP="0017382C">
      <w:pPr>
        <w:pStyle w:val="libNormal"/>
        <w:rPr>
          <w:rtl/>
        </w:rPr>
      </w:pPr>
      <w:r w:rsidRPr="007B62FF">
        <w:rPr>
          <w:rtl/>
        </w:rPr>
        <w:t>ولو لم يكن حكم العقل القطعي عنده حجّة لما قال</w:t>
      </w:r>
      <w:r w:rsidR="00527246">
        <w:rPr>
          <w:rtl/>
        </w:rPr>
        <w:t>:</w:t>
      </w:r>
      <w:r w:rsidRPr="007B62FF">
        <w:rPr>
          <w:rtl/>
        </w:rPr>
        <w:t xml:space="preserve"> « عدم ظهور دلالة قطعيّة » فإنّه إشارة إلى الدليل العقلي</w:t>
      </w:r>
      <w:r w:rsidR="00527246">
        <w:rPr>
          <w:rtl/>
        </w:rPr>
        <w:t>،</w:t>
      </w:r>
      <w:r w:rsidRPr="007B62FF">
        <w:rPr>
          <w:rtl/>
        </w:rPr>
        <w:t xml:space="preserve"> وقوله</w:t>
      </w:r>
      <w:r w:rsidR="00527246">
        <w:rPr>
          <w:rtl/>
        </w:rPr>
        <w:t>:</w:t>
      </w:r>
      <w:r w:rsidRPr="007B62FF">
        <w:rPr>
          <w:rtl/>
        </w:rPr>
        <w:t xml:space="preserve"> « وإذن »</w:t>
      </w:r>
      <w:r>
        <w:rPr>
          <w:rtl/>
        </w:rPr>
        <w:t>.</w:t>
      </w:r>
      <w:r w:rsidRPr="007B62FF">
        <w:rPr>
          <w:rtl/>
        </w:rPr>
        <w:t xml:space="preserve"> إلى آخره</w:t>
      </w:r>
      <w:r w:rsidR="00527246">
        <w:rPr>
          <w:rtl/>
        </w:rPr>
        <w:t>،</w:t>
      </w:r>
      <w:r w:rsidRPr="007B62FF">
        <w:rPr>
          <w:rtl/>
        </w:rPr>
        <w:t xml:space="preserve"> إشارة إلى الدليل النقلي</w:t>
      </w:r>
      <w:r w:rsidR="00527246">
        <w:rPr>
          <w:rtl/>
        </w:rPr>
        <w:t>،</w:t>
      </w:r>
      <w:r w:rsidRPr="007B62FF">
        <w:rPr>
          <w:rtl/>
        </w:rPr>
        <w:t xml:space="preserve"> والذي قدّمه وأطال الكلام فيه هو أيضاً في نفي حجّية الاستنباطات الظنّية.</w:t>
      </w:r>
    </w:p>
    <w:p w:rsidR="0017382C" w:rsidRPr="007B62FF" w:rsidRDefault="0017382C" w:rsidP="0017382C">
      <w:pPr>
        <w:pStyle w:val="libNormal"/>
        <w:rPr>
          <w:rtl/>
        </w:rPr>
      </w:pPr>
      <w:r w:rsidRPr="007B62FF">
        <w:rPr>
          <w:rtl/>
        </w:rPr>
        <w:t>الثالث</w:t>
      </w:r>
      <w:r w:rsidR="00527246">
        <w:rPr>
          <w:rtl/>
        </w:rPr>
        <w:t>:</w:t>
      </w:r>
      <w:r w:rsidRPr="007B62FF">
        <w:rPr>
          <w:rtl/>
        </w:rPr>
        <w:t xml:space="preserve"> قوله</w:t>
      </w:r>
      <w:r w:rsidR="00527246">
        <w:rPr>
          <w:rtl/>
        </w:rPr>
        <w:t>:</w:t>
      </w:r>
      <w:r w:rsidRPr="007B62FF">
        <w:rPr>
          <w:rtl/>
        </w:rPr>
        <w:t xml:space="preserve"> الدليل الرابع</w:t>
      </w:r>
      <w:r w:rsidR="00527246">
        <w:rPr>
          <w:rtl/>
        </w:rPr>
        <w:t>:</w:t>
      </w:r>
      <w:r w:rsidRPr="007B62FF">
        <w:rPr>
          <w:rtl/>
        </w:rPr>
        <w:t xml:space="preserve"> إنّ كلّ مسلك غير ذلك المسلك إنّما يعتبر من حيث إفادته الظنّ بحكم الله تعالى</w:t>
      </w:r>
      <w:r w:rsidR="00527246">
        <w:rPr>
          <w:rtl/>
        </w:rPr>
        <w:t>،</w:t>
      </w:r>
      <w:r w:rsidRPr="007B62FF">
        <w:rPr>
          <w:rtl/>
        </w:rPr>
        <w:t xml:space="preserve"> وقد أثبتنا سابقاً أنّه لا اعتماد على الظنّ المتعلّق بنفس أحكامه تعالى أو بنفيها </w:t>
      </w:r>
      <w:r w:rsidRPr="0017382C">
        <w:rPr>
          <w:rStyle w:val="libFootnotenumChar"/>
          <w:rtl/>
        </w:rPr>
        <w:t>(2)</w:t>
      </w:r>
      <w:r>
        <w:rPr>
          <w:rtl/>
        </w:rPr>
        <w:t>.</w:t>
      </w:r>
    </w:p>
    <w:p w:rsidR="0017382C" w:rsidRPr="007B62FF" w:rsidRDefault="0017382C" w:rsidP="0017382C">
      <w:pPr>
        <w:pStyle w:val="libNormal"/>
        <w:rPr>
          <w:rtl/>
        </w:rPr>
      </w:pPr>
      <w:r w:rsidRPr="007B62FF">
        <w:rPr>
          <w:rtl/>
        </w:rPr>
        <w:t>وهو أيضاً نصّ في عدم اعتقاده الإدراك القطعي للعقل في أحكامه تعالى</w:t>
      </w:r>
      <w:r w:rsidR="00527246">
        <w:rPr>
          <w:rtl/>
        </w:rPr>
        <w:t>،</w:t>
      </w:r>
      <w:r w:rsidRPr="007B62FF">
        <w:rPr>
          <w:rtl/>
        </w:rPr>
        <w:t xml:space="preserve"> وإنّ إدراكه فيها لا يتجاوز حدّ الظنّ الذي ليس بحجّة.</w:t>
      </w:r>
    </w:p>
    <w:p w:rsidR="0017382C" w:rsidRPr="007B62FF" w:rsidRDefault="0017382C" w:rsidP="0017382C">
      <w:pPr>
        <w:pStyle w:val="libNormal"/>
        <w:rPr>
          <w:rtl/>
        </w:rPr>
      </w:pPr>
      <w:r w:rsidRPr="007B62FF">
        <w:rPr>
          <w:rtl/>
        </w:rPr>
        <w:t>الرابع</w:t>
      </w:r>
      <w:r w:rsidR="00527246">
        <w:rPr>
          <w:rtl/>
        </w:rPr>
        <w:t>:</w:t>
      </w:r>
      <w:r w:rsidRPr="007B62FF">
        <w:rPr>
          <w:rtl/>
        </w:rPr>
        <w:t xml:space="preserve"> قوله</w:t>
      </w:r>
      <w:r w:rsidR="00527246">
        <w:rPr>
          <w:rtl/>
        </w:rPr>
        <w:t>:</w:t>
      </w:r>
      <w:r w:rsidRPr="007B62FF">
        <w:rPr>
          <w:rtl/>
        </w:rPr>
        <w:t xml:space="preserve"> الدليل السادس</w:t>
      </w:r>
      <w:r w:rsidR="00527246">
        <w:rPr>
          <w:rtl/>
        </w:rPr>
        <w:t>:</w:t>
      </w:r>
      <w:r w:rsidRPr="007B62FF">
        <w:rPr>
          <w:rtl/>
        </w:rPr>
        <w:t xml:space="preserve"> إنّ العقل والنقل قاضيان بأنّ المصلحة في بعث الرسل وإنزال الكتب</w:t>
      </w:r>
      <w:r w:rsidR="00527246">
        <w:rPr>
          <w:rtl/>
        </w:rPr>
        <w:t>:</w:t>
      </w:r>
      <w:r w:rsidRPr="007B62FF">
        <w:rPr>
          <w:rtl/>
        </w:rPr>
        <w:t xml:space="preserve"> دفع الاختلاف والخصومات بين العباد</w:t>
      </w:r>
      <w:r w:rsidR="00527246">
        <w:rPr>
          <w:rtl/>
        </w:rPr>
        <w:t>؛</w:t>
      </w:r>
      <w:r w:rsidRPr="007B62FF">
        <w:rPr>
          <w:rtl/>
        </w:rPr>
        <w:t xml:space="preserve"> ليتمّ نظم معايشهم ومعادهم</w:t>
      </w:r>
      <w:r w:rsidR="00527246">
        <w:rPr>
          <w:rtl/>
        </w:rPr>
        <w:t>،</w:t>
      </w:r>
      <w:r w:rsidRPr="007B62FF">
        <w:rPr>
          <w:rtl/>
        </w:rPr>
        <w:t xml:space="preserve"> فإذا كان من القواعد الشرعية جواز العمل بالظنّ</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الفوائد المدنية</w:t>
      </w:r>
      <w:r w:rsidR="00527246">
        <w:rPr>
          <w:rtl/>
        </w:rPr>
        <w:t>:</w:t>
      </w:r>
      <w:r w:rsidRPr="007B62FF">
        <w:rPr>
          <w:rtl/>
        </w:rPr>
        <w:t xml:space="preserve"> 128.</w:t>
      </w:r>
    </w:p>
    <w:p w:rsidR="0017382C" w:rsidRPr="007B62FF" w:rsidRDefault="0017382C" w:rsidP="0017382C">
      <w:pPr>
        <w:pStyle w:val="libFootnote0"/>
        <w:rPr>
          <w:rtl/>
        </w:rPr>
      </w:pPr>
      <w:r w:rsidRPr="007B62FF">
        <w:rPr>
          <w:rtl/>
        </w:rPr>
        <w:t>(2) الفوائد المدنية</w:t>
      </w:r>
      <w:r w:rsidR="00527246">
        <w:rPr>
          <w:rtl/>
        </w:rPr>
        <w:t>:</w:t>
      </w:r>
      <w:r w:rsidRPr="007B62FF">
        <w:rPr>
          <w:rtl/>
        </w:rPr>
        <w:t xml:space="preserve"> 129.</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المتعلّق بنفس أحكامه تعالى أو بنفيها</w:t>
      </w:r>
      <w:r w:rsidR="00527246">
        <w:rPr>
          <w:rtl/>
        </w:rPr>
        <w:t>،</w:t>
      </w:r>
      <w:r w:rsidRPr="007B62FF">
        <w:rPr>
          <w:rtl/>
        </w:rPr>
        <w:t xml:space="preserve"> لفاتت المصلحة</w:t>
      </w:r>
      <w:r w:rsidR="00527246">
        <w:rPr>
          <w:rtl/>
        </w:rPr>
        <w:t>؛</w:t>
      </w:r>
      <w:r w:rsidRPr="007B62FF">
        <w:rPr>
          <w:rtl/>
        </w:rPr>
        <w:t xml:space="preserve"> لحصول الاختلاف والخصومات كما هو المشاهد </w:t>
      </w:r>
      <w:r w:rsidRPr="0017382C">
        <w:rPr>
          <w:rStyle w:val="libFootnotenumChar"/>
          <w:rtl/>
        </w:rPr>
        <w:t>(1)</w:t>
      </w:r>
      <w:r>
        <w:rPr>
          <w:rtl/>
        </w:rPr>
        <w:t>.</w:t>
      </w:r>
      <w:r w:rsidRPr="007B62FF">
        <w:rPr>
          <w:rtl/>
        </w:rPr>
        <w:t xml:space="preserve"> انتهى</w:t>
      </w:r>
      <w:r>
        <w:rPr>
          <w:rtl/>
        </w:rPr>
        <w:t>.</w:t>
      </w:r>
    </w:p>
    <w:p w:rsidR="0017382C" w:rsidRPr="007B62FF" w:rsidRDefault="0017382C" w:rsidP="0017382C">
      <w:pPr>
        <w:pStyle w:val="libNormal"/>
        <w:rPr>
          <w:rtl/>
        </w:rPr>
      </w:pPr>
      <w:r w:rsidRPr="007B62FF">
        <w:rPr>
          <w:rtl/>
        </w:rPr>
        <w:t>وفيه أيضاً من الدلالة على المبطلين ما لا يخفى</w:t>
      </w:r>
      <w:r>
        <w:rPr>
          <w:rtl/>
        </w:rPr>
        <w:t>.</w:t>
      </w:r>
    </w:p>
    <w:p w:rsidR="0017382C" w:rsidRPr="007B62FF" w:rsidRDefault="0017382C" w:rsidP="0017382C">
      <w:pPr>
        <w:pStyle w:val="libNormal"/>
        <w:rPr>
          <w:rtl/>
        </w:rPr>
      </w:pPr>
      <w:r w:rsidRPr="007B62FF">
        <w:rPr>
          <w:rtl/>
        </w:rPr>
        <w:t>الخامس</w:t>
      </w:r>
      <w:r w:rsidR="00527246">
        <w:rPr>
          <w:rtl/>
        </w:rPr>
        <w:t>:</w:t>
      </w:r>
      <w:r w:rsidRPr="007B62FF">
        <w:rPr>
          <w:rtl/>
        </w:rPr>
        <w:t xml:space="preserve"> قوله في الفصل الأول وهو في إبطال التمسّك بالاستنباطات الظنّية في نفس أحكامه تعالى في الوجه العاشر</w:t>
      </w:r>
      <w:r w:rsidR="00527246">
        <w:rPr>
          <w:rtl/>
        </w:rPr>
        <w:t>:</w:t>
      </w:r>
      <w:r w:rsidRPr="007B62FF">
        <w:rPr>
          <w:rtl/>
        </w:rPr>
        <w:t xml:space="preserve"> واعلم أنّ انحصار طريق العلم بنظريات الدين في الرواية عنهم</w:t>
      </w:r>
      <w:r w:rsidR="00527246">
        <w:rPr>
          <w:rtl/>
        </w:rPr>
        <w:t>،</w:t>
      </w:r>
      <w:r w:rsidRPr="007B62FF">
        <w:rPr>
          <w:rtl/>
        </w:rPr>
        <w:t xml:space="preserve"> وعدم جواز التمسك بالاستنباطات الظنّية من كتاب الله</w:t>
      </w:r>
      <w:r w:rsidR="00527246">
        <w:rPr>
          <w:rtl/>
        </w:rPr>
        <w:t>،</w:t>
      </w:r>
      <w:r w:rsidRPr="007B62FF">
        <w:rPr>
          <w:rtl/>
        </w:rPr>
        <w:t xml:space="preserve"> ومن سنّة رسوله </w:t>
      </w:r>
      <w:r w:rsidRPr="0017382C">
        <w:rPr>
          <w:rStyle w:val="libAlaemChar"/>
          <w:rtl/>
        </w:rPr>
        <w:t>صلى‌الله‌عليه‌وآله‌وسلم</w:t>
      </w:r>
      <w:r w:rsidRPr="007B62FF">
        <w:rPr>
          <w:rtl/>
        </w:rPr>
        <w:t xml:space="preserve"> أو من الاستصحاب</w:t>
      </w:r>
      <w:r w:rsidR="00527246">
        <w:rPr>
          <w:rtl/>
        </w:rPr>
        <w:t>،</w:t>
      </w:r>
      <w:r w:rsidRPr="007B62FF">
        <w:rPr>
          <w:rtl/>
        </w:rPr>
        <w:t xml:space="preserve"> أو من البراءة الأصلية</w:t>
      </w:r>
      <w:r w:rsidR="00527246">
        <w:rPr>
          <w:rtl/>
        </w:rPr>
        <w:t>،</w:t>
      </w:r>
      <w:r w:rsidRPr="007B62FF">
        <w:rPr>
          <w:rtl/>
        </w:rPr>
        <w:t xml:space="preserve"> أو من القياس</w:t>
      </w:r>
      <w:r w:rsidR="00527246">
        <w:rPr>
          <w:rtl/>
        </w:rPr>
        <w:t>،</w:t>
      </w:r>
      <w:r w:rsidRPr="007B62FF">
        <w:rPr>
          <w:rtl/>
        </w:rPr>
        <w:t xml:space="preserve"> أو من إجماع المجتهدين</w:t>
      </w:r>
      <w:r w:rsidR="00527246">
        <w:rPr>
          <w:rtl/>
        </w:rPr>
        <w:t>،</w:t>
      </w:r>
      <w:r w:rsidRPr="007B62FF">
        <w:rPr>
          <w:rtl/>
        </w:rPr>
        <w:t xml:space="preserve"> وأشباهها</w:t>
      </w:r>
      <w:r w:rsidR="00527246">
        <w:rPr>
          <w:rtl/>
        </w:rPr>
        <w:t>،</w:t>
      </w:r>
      <w:r w:rsidRPr="007B62FF">
        <w:rPr>
          <w:rtl/>
        </w:rPr>
        <w:t xml:space="preserve"> كان من شعار متقدّمي أصحابنا أصحاب الأئمة </w:t>
      </w:r>
      <w:r w:rsidRPr="0017382C">
        <w:rPr>
          <w:rStyle w:val="libAlaemChar"/>
          <w:rtl/>
        </w:rPr>
        <w:t>عليهم‌السلام</w:t>
      </w:r>
      <w:r w:rsidRPr="007B62FF">
        <w:rPr>
          <w:rtl/>
        </w:rPr>
        <w:t xml:space="preserve"> حتى صنّفوا في ذلك كتباً </w:t>
      </w:r>
      <w:r w:rsidRPr="0017382C">
        <w:rPr>
          <w:rStyle w:val="libFootnotenumChar"/>
          <w:rtl/>
        </w:rPr>
        <w:t>(2)</w:t>
      </w:r>
      <w:r>
        <w:rPr>
          <w:rtl/>
        </w:rPr>
        <w:t>.</w:t>
      </w:r>
      <w:r w:rsidRPr="007B62FF">
        <w:rPr>
          <w:rtl/>
        </w:rPr>
        <w:t xml:space="preserve"> انتهى</w:t>
      </w:r>
      <w:r>
        <w:rPr>
          <w:rtl/>
        </w:rPr>
        <w:t>.</w:t>
      </w:r>
    </w:p>
    <w:p w:rsidR="0017382C" w:rsidRPr="007B62FF" w:rsidRDefault="0017382C" w:rsidP="0017382C">
      <w:pPr>
        <w:pStyle w:val="libNormal"/>
        <w:rPr>
          <w:rtl/>
        </w:rPr>
      </w:pPr>
      <w:r w:rsidRPr="007B62FF">
        <w:rPr>
          <w:rtl/>
        </w:rPr>
        <w:t>ولو كان ممّن يرى للعقل إدراكاً قطعياً لعدّه</w:t>
      </w:r>
      <w:r w:rsidR="00527246">
        <w:rPr>
          <w:rtl/>
        </w:rPr>
        <w:t>،</w:t>
      </w:r>
      <w:r w:rsidRPr="007B62FF">
        <w:rPr>
          <w:rtl/>
        </w:rPr>
        <w:t xml:space="preserve"> بل قدّمه على الاستصحاب وما يليه.</w:t>
      </w:r>
    </w:p>
    <w:p w:rsidR="0017382C" w:rsidRPr="007B62FF" w:rsidRDefault="0017382C" w:rsidP="0017382C">
      <w:pPr>
        <w:pStyle w:val="libNormal"/>
        <w:rPr>
          <w:rtl/>
        </w:rPr>
      </w:pPr>
      <w:r w:rsidRPr="007B62FF">
        <w:rPr>
          <w:rtl/>
        </w:rPr>
        <w:t>السادس</w:t>
      </w:r>
      <w:r w:rsidR="00527246">
        <w:rPr>
          <w:rtl/>
        </w:rPr>
        <w:t>:</w:t>
      </w:r>
      <w:r w:rsidRPr="007B62FF">
        <w:rPr>
          <w:rtl/>
        </w:rPr>
        <w:t xml:space="preserve"> قوله فيه بعد ذكر الأخبار الدالّة على تقسيم الناس على ثلاثة باختلاف في مضمونها ما لفظه في الحاشية</w:t>
      </w:r>
      <w:r w:rsidR="00527246">
        <w:rPr>
          <w:rtl/>
        </w:rPr>
        <w:t>:</w:t>
      </w:r>
      <w:r w:rsidRPr="007B62FF">
        <w:rPr>
          <w:rtl/>
        </w:rPr>
        <w:t xml:space="preserve"> في هذه الأحاديث الشريفة إشارة إلى تصويب طريقة الأخباريين من الإمامية </w:t>
      </w:r>
      <w:r w:rsidRPr="0017382C">
        <w:rPr>
          <w:rStyle w:val="libFootnotenumChar"/>
          <w:rtl/>
        </w:rPr>
        <w:t>(3)</w:t>
      </w:r>
      <w:r>
        <w:rPr>
          <w:rtl/>
        </w:rPr>
        <w:t>.</w:t>
      </w:r>
    </w:p>
    <w:p w:rsidR="0017382C" w:rsidRPr="007B62FF" w:rsidRDefault="0017382C" w:rsidP="0017382C">
      <w:pPr>
        <w:pStyle w:val="libNormal"/>
        <w:rPr>
          <w:rtl/>
        </w:rPr>
      </w:pPr>
      <w:r w:rsidRPr="007B62FF">
        <w:rPr>
          <w:rtl/>
        </w:rPr>
        <w:t>وفي شرح المقاصد</w:t>
      </w:r>
      <w:r w:rsidR="00527246">
        <w:rPr>
          <w:rtl/>
        </w:rPr>
        <w:t>،</w:t>
      </w:r>
      <w:r w:rsidRPr="007B62FF">
        <w:rPr>
          <w:rtl/>
        </w:rPr>
        <w:t xml:space="preserve"> وشرح المواقف</w:t>
      </w:r>
      <w:r w:rsidR="00527246">
        <w:rPr>
          <w:rtl/>
        </w:rPr>
        <w:t>:</w:t>
      </w:r>
      <w:r w:rsidRPr="007B62FF">
        <w:rPr>
          <w:rtl/>
        </w:rPr>
        <w:t xml:space="preserve"> انّ طائفة من العلماء ذهبوا إلى أنّه يجب أَخذ أُصول الدين وفروعه من أصحاب العصمة </w:t>
      </w:r>
      <w:r w:rsidRPr="0017382C">
        <w:rPr>
          <w:rStyle w:val="libAlaemChar"/>
          <w:rtl/>
        </w:rPr>
        <w:t>عليهم‌السلام</w:t>
      </w:r>
      <w:r w:rsidRPr="007B62FF">
        <w:rPr>
          <w:rtl/>
        </w:rPr>
        <w:t xml:space="preserve"> وإلى أنّه لا يستقلّ العقل بتحصيلها كما ينبغي.</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الفوائد المدنية</w:t>
      </w:r>
      <w:r w:rsidR="00527246">
        <w:rPr>
          <w:rtl/>
        </w:rPr>
        <w:t>:</w:t>
      </w:r>
      <w:r w:rsidRPr="007B62FF">
        <w:rPr>
          <w:rtl/>
        </w:rPr>
        <w:t xml:space="preserve"> 129.</w:t>
      </w:r>
    </w:p>
    <w:p w:rsidR="0017382C" w:rsidRPr="007B62FF" w:rsidRDefault="0017382C" w:rsidP="0017382C">
      <w:pPr>
        <w:pStyle w:val="libFootnote0"/>
        <w:rPr>
          <w:rtl/>
        </w:rPr>
      </w:pPr>
      <w:r w:rsidRPr="007B62FF">
        <w:rPr>
          <w:rtl/>
        </w:rPr>
        <w:t>(2) الفوائد المدنية</w:t>
      </w:r>
      <w:r w:rsidR="00527246">
        <w:rPr>
          <w:rtl/>
        </w:rPr>
        <w:t>:</w:t>
      </w:r>
      <w:r w:rsidRPr="007B62FF">
        <w:rPr>
          <w:rtl/>
        </w:rPr>
        <w:t xml:space="preserve"> 122.</w:t>
      </w:r>
    </w:p>
    <w:p w:rsidR="0017382C" w:rsidRPr="007B62FF" w:rsidRDefault="0017382C" w:rsidP="0017382C">
      <w:pPr>
        <w:pStyle w:val="libFootnote0"/>
        <w:rPr>
          <w:rtl/>
        </w:rPr>
      </w:pPr>
      <w:r w:rsidRPr="007B62FF">
        <w:rPr>
          <w:rtl/>
        </w:rPr>
        <w:t>(3) الفوائد المدنية</w:t>
      </w:r>
      <w:r w:rsidR="00527246">
        <w:rPr>
          <w:rtl/>
        </w:rPr>
        <w:t>:</w:t>
      </w:r>
      <w:r w:rsidRPr="007B62FF">
        <w:rPr>
          <w:rtl/>
        </w:rPr>
        <w:t xml:space="preserve"> 120.</w:t>
      </w:r>
    </w:p>
    <w:p w:rsidR="0017382C" w:rsidRDefault="0017382C" w:rsidP="00C613E8">
      <w:pPr>
        <w:pStyle w:val="libNormal"/>
        <w:rPr>
          <w:rtl/>
        </w:rPr>
      </w:pPr>
      <w:r>
        <w:rPr>
          <w:rtl/>
        </w:rPr>
        <w:br w:type="page"/>
      </w:r>
    </w:p>
    <w:p w:rsidR="0017382C" w:rsidRPr="007B62FF" w:rsidRDefault="0017382C" w:rsidP="0017382C">
      <w:pPr>
        <w:pStyle w:val="libNormal"/>
        <w:rPr>
          <w:rtl/>
        </w:rPr>
      </w:pPr>
      <w:r w:rsidRPr="007B62FF">
        <w:rPr>
          <w:rtl/>
        </w:rPr>
        <w:lastRenderedPageBreak/>
        <w:t>السابع</w:t>
      </w:r>
      <w:r w:rsidR="00527246">
        <w:rPr>
          <w:rtl/>
        </w:rPr>
        <w:t>:</w:t>
      </w:r>
      <w:r w:rsidRPr="007B62FF">
        <w:rPr>
          <w:rtl/>
        </w:rPr>
        <w:t xml:space="preserve"> قوله فيه أيضاً</w:t>
      </w:r>
      <w:r w:rsidR="00527246">
        <w:rPr>
          <w:rtl/>
        </w:rPr>
        <w:t>:</w:t>
      </w:r>
      <w:r w:rsidRPr="007B62FF">
        <w:rPr>
          <w:rtl/>
        </w:rPr>
        <w:t xml:space="preserve"> الوجه العاشر</w:t>
      </w:r>
      <w:r w:rsidR="00527246">
        <w:rPr>
          <w:rtl/>
        </w:rPr>
        <w:t>:</w:t>
      </w:r>
      <w:r w:rsidRPr="007B62FF">
        <w:rPr>
          <w:rtl/>
        </w:rPr>
        <w:t xml:space="preserve"> الخطب والوصايا المنقولة عن أمير المؤمنين وأولاده </w:t>
      </w:r>
      <w:r w:rsidRPr="0017382C">
        <w:rPr>
          <w:rStyle w:val="libAlaemChar"/>
          <w:rtl/>
        </w:rPr>
        <w:t>عليهم‌السلام</w:t>
      </w:r>
      <w:r w:rsidRPr="007B62FF">
        <w:rPr>
          <w:rtl/>
        </w:rPr>
        <w:t xml:space="preserve"> الصريحة في أنّ كلّ طريق يؤدّي إلى اختلاف المعاني من غير ضرورة التقيّة مردودٌ غير مقبول عند الله تعالى</w:t>
      </w:r>
      <w:r w:rsidR="00527246">
        <w:rPr>
          <w:rtl/>
        </w:rPr>
        <w:t>؛</w:t>
      </w:r>
      <w:r w:rsidRPr="007B62FF">
        <w:rPr>
          <w:rtl/>
        </w:rPr>
        <w:t xml:space="preserve"> من حيث إنّه يؤدّي إلى الاختلاف. ومن المعلوم أنّ هذا المعنى كما يشمل القياس</w:t>
      </w:r>
      <w:r w:rsidR="00527246">
        <w:rPr>
          <w:rtl/>
        </w:rPr>
        <w:t>،</w:t>
      </w:r>
      <w:r w:rsidRPr="007B62FF">
        <w:rPr>
          <w:rtl/>
        </w:rPr>
        <w:t xml:space="preserve"> والاستحسان</w:t>
      </w:r>
      <w:r w:rsidR="00527246">
        <w:rPr>
          <w:rtl/>
        </w:rPr>
        <w:t>،</w:t>
      </w:r>
      <w:r w:rsidRPr="007B62FF">
        <w:rPr>
          <w:rtl/>
        </w:rPr>
        <w:t xml:space="preserve"> والاستصحاب</w:t>
      </w:r>
      <w:r w:rsidR="00527246">
        <w:rPr>
          <w:rtl/>
        </w:rPr>
        <w:t>،</w:t>
      </w:r>
      <w:r w:rsidRPr="007B62FF">
        <w:rPr>
          <w:rtl/>
        </w:rPr>
        <w:t xml:space="preserve"> وأشباهها</w:t>
      </w:r>
      <w:r w:rsidR="00527246">
        <w:rPr>
          <w:rtl/>
        </w:rPr>
        <w:t>،</w:t>
      </w:r>
      <w:r w:rsidRPr="007B62FF">
        <w:rPr>
          <w:rtl/>
        </w:rPr>
        <w:t xml:space="preserve"> يشمل الاستنباطات الظنّية من كلام رسول الله </w:t>
      </w:r>
      <w:r w:rsidRPr="0017382C">
        <w:rPr>
          <w:rStyle w:val="libAlaemChar"/>
          <w:rtl/>
        </w:rPr>
        <w:t>صلى‌الله‌عليه‌وآله‌وسلم</w:t>
      </w:r>
      <w:r>
        <w:rPr>
          <w:rtl/>
        </w:rPr>
        <w:t>.</w:t>
      </w:r>
    </w:p>
    <w:p w:rsidR="0017382C" w:rsidRPr="007B62FF" w:rsidRDefault="0017382C" w:rsidP="0017382C">
      <w:pPr>
        <w:pStyle w:val="libNormal"/>
        <w:rPr>
          <w:rtl/>
        </w:rPr>
      </w:pPr>
      <w:r w:rsidRPr="007B62FF">
        <w:rPr>
          <w:rtl/>
        </w:rPr>
        <w:t>على أنّ الظنّ غير حاصل على مذهب الخاصّة في كثير من تلك المواضع</w:t>
      </w:r>
      <w:r w:rsidR="00527246">
        <w:rPr>
          <w:rtl/>
        </w:rPr>
        <w:t>،</w:t>
      </w:r>
      <w:r w:rsidRPr="007B62FF">
        <w:rPr>
          <w:rtl/>
        </w:rPr>
        <w:t xml:space="preserve"> وإنّما يحصل على مذهب العامّة</w:t>
      </w:r>
      <w:r w:rsidR="00527246">
        <w:rPr>
          <w:rtl/>
        </w:rPr>
        <w:t>؛</w:t>
      </w:r>
      <w:r w:rsidRPr="007B62FF">
        <w:rPr>
          <w:rtl/>
        </w:rPr>
        <w:t xml:space="preserve"> والصريحة </w:t>
      </w:r>
      <w:r w:rsidRPr="0017382C">
        <w:rPr>
          <w:rStyle w:val="libFootnotenumChar"/>
          <w:rtl/>
        </w:rPr>
        <w:t>(1)</w:t>
      </w:r>
      <w:r w:rsidRPr="007B62FF">
        <w:rPr>
          <w:rtl/>
        </w:rPr>
        <w:t xml:space="preserve"> في أنّه لا يجوز الإفتاء والقضاء إلاّ لرجل يعضّ في العلم بضرس قاطع </w:t>
      </w:r>
      <w:r w:rsidRPr="0017382C">
        <w:rPr>
          <w:rStyle w:val="libFootnotenumChar"/>
          <w:rtl/>
        </w:rPr>
        <w:t>(2)</w:t>
      </w:r>
      <w:r>
        <w:rPr>
          <w:rtl/>
        </w:rPr>
        <w:t>.</w:t>
      </w:r>
      <w:r w:rsidRPr="007B62FF">
        <w:rPr>
          <w:rtl/>
        </w:rPr>
        <w:t xml:space="preserve"> إلى آخره.</w:t>
      </w:r>
    </w:p>
    <w:p w:rsidR="0017382C" w:rsidRPr="007B62FF" w:rsidRDefault="0017382C" w:rsidP="0017382C">
      <w:pPr>
        <w:pStyle w:val="libNormal"/>
        <w:rPr>
          <w:rtl/>
        </w:rPr>
      </w:pPr>
      <w:r w:rsidRPr="007B62FF">
        <w:rPr>
          <w:rtl/>
        </w:rPr>
        <w:t>الثامن</w:t>
      </w:r>
      <w:r w:rsidR="00527246">
        <w:rPr>
          <w:rtl/>
        </w:rPr>
        <w:t>:</w:t>
      </w:r>
      <w:r w:rsidRPr="007B62FF">
        <w:rPr>
          <w:rtl/>
        </w:rPr>
        <w:t xml:space="preserve"> قوله في بعض فوائد مقدّمة الكتاب بعد نقل كلام الشيخ في الاستبصار </w:t>
      </w:r>
      <w:r w:rsidRPr="0017382C">
        <w:rPr>
          <w:rStyle w:val="libFootnotenumChar"/>
          <w:rtl/>
        </w:rPr>
        <w:t>(3)</w:t>
      </w:r>
      <w:r w:rsidR="00527246">
        <w:rPr>
          <w:rtl/>
        </w:rPr>
        <w:t>،</w:t>
      </w:r>
      <w:r w:rsidRPr="007B62FF">
        <w:rPr>
          <w:rtl/>
        </w:rPr>
        <w:t xml:space="preserve"> انتصاراً لما هو بصدده من حجّية مطلق الأخبار ما لفظه</w:t>
      </w:r>
      <w:r w:rsidR="00527246">
        <w:rPr>
          <w:rtl/>
        </w:rPr>
        <w:t>:</w:t>
      </w:r>
      <w:r w:rsidRPr="007B62FF">
        <w:rPr>
          <w:rtl/>
        </w:rPr>
        <w:t xml:space="preserve"> فأقول</w:t>
      </w:r>
      <w:r w:rsidR="00527246">
        <w:rPr>
          <w:rtl/>
        </w:rPr>
        <w:t>:</w:t>
      </w:r>
      <w:r w:rsidRPr="007B62FF">
        <w:rPr>
          <w:rtl/>
        </w:rPr>
        <w:t xml:space="preserve"> ملخص كلامه</w:t>
      </w:r>
      <w:r w:rsidR="00527246">
        <w:rPr>
          <w:rtl/>
        </w:rPr>
        <w:t>:</w:t>
      </w:r>
      <w:r w:rsidRPr="007B62FF">
        <w:rPr>
          <w:rtl/>
        </w:rPr>
        <w:t xml:space="preserve"> إنّ الأخبار المسطورة في الكتب </w:t>
      </w:r>
      <w:r>
        <w:rPr>
          <w:rtl/>
        </w:rPr>
        <w:t>[</w:t>
      </w:r>
      <w:r w:rsidRPr="007B62FF">
        <w:rPr>
          <w:rtl/>
        </w:rPr>
        <w:t xml:space="preserve">التي </w:t>
      </w:r>
      <w:r w:rsidRPr="0017382C">
        <w:rPr>
          <w:rStyle w:val="libFootnotenumChar"/>
          <w:rtl/>
        </w:rPr>
        <w:t>(4)</w:t>
      </w:r>
      <w:r>
        <w:rPr>
          <w:rtl/>
        </w:rPr>
        <w:t>]</w:t>
      </w:r>
      <w:r w:rsidRPr="007B62FF">
        <w:rPr>
          <w:rtl/>
        </w:rPr>
        <w:t xml:space="preserve"> انعقد إجماع </w:t>
      </w:r>
      <w:r>
        <w:rPr>
          <w:rtl/>
        </w:rPr>
        <w:t>[</w:t>
      </w:r>
      <w:r w:rsidRPr="007B62FF">
        <w:rPr>
          <w:rtl/>
        </w:rPr>
        <w:t xml:space="preserve">قدماء </w:t>
      </w:r>
      <w:r w:rsidRPr="0017382C">
        <w:rPr>
          <w:rStyle w:val="libFootnotenumChar"/>
          <w:rtl/>
        </w:rPr>
        <w:t>(5)</w:t>
      </w:r>
      <w:r>
        <w:rPr>
          <w:rtl/>
        </w:rPr>
        <w:t>]</w:t>
      </w:r>
      <w:r w:rsidRPr="007B62FF">
        <w:rPr>
          <w:rtl/>
        </w:rPr>
        <w:t xml:space="preserve"> الطائفة المحقّة على ورودها عن المعصومين </w:t>
      </w:r>
      <w:r w:rsidRPr="0017382C">
        <w:rPr>
          <w:rStyle w:val="libAlaemChar"/>
          <w:rtl/>
        </w:rPr>
        <w:t>عليهم‌السلام</w:t>
      </w:r>
      <w:r w:rsidRPr="007B62FF">
        <w:rPr>
          <w:rtl/>
        </w:rPr>
        <w:t xml:space="preserve"> وكانت مرجعاً لهم فيما يحتاجون إليه من عقائدهم وأعمالهم تنحصر في أقسام ثلاثة</w:t>
      </w:r>
      <w:r w:rsidR="00527246">
        <w:rPr>
          <w:rtl/>
        </w:rPr>
        <w:t>:</w:t>
      </w:r>
    </w:p>
    <w:p w:rsidR="0017382C" w:rsidRPr="007B62FF" w:rsidRDefault="0017382C" w:rsidP="0017382C">
      <w:pPr>
        <w:pStyle w:val="libNormal"/>
        <w:rPr>
          <w:rtl/>
        </w:rPr>
      </w:pPr>
      <w:r w:rsidRPr="007B62FF">
        <w:rPr>
          <w:rtl/>
        </w:rPr>
        <w:t>الأول</w:t>
      </w:r>
      <w:r w:rsidR="00527246">
        <w:rPr>
          <w:rtl/>
        </w:rPr>
        <w:t>:</w:t>
      </w:r>
      <w:r w:rsidRPr="007B62FF">
        <w:rPr>
          <w:rtl/>
        </w:rPr>
        <w:t xml:space="preserve"> أن تكون صحّة مضمونه متواترة</w:t>
      </w:r>
      <w:r w:rsidR="00527246">
        <w:rPr>
          <w:rtl/>
        </w:rPr>
        <w:t>،</w:t>
      </w:r>
      <w:r w:rsidRPr="007B62FF">
        <w:rPr>
          <w:rtl/>
        </w:rPr>
        <w:t xml:space="preserve"> فذلك لا يجوز فيه التناقض.</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عطف على قوله السابق</w:t>
      </w:r>
      <w:r w:rsidR="00527246">
        <w:rPr>
          <w:rtl/>
        </w:rPr>
        <w:t>:</w:t>
      </w:r>
      <w:r w:rsidRPr="007B62FF">
        <w:rPr>
          <w:rtl/>
        </w:rPr>
        <w:t xml:space="preserve"> الصريحة في أن كل طريق يؤدي.</w:t>
      </w:r>
    </w:p>
    <w:p w:rsidR="0017382C" w:rsidRPr="007B62FF" w:rsidRDefault="0017382C" w:rsidP="0017382C">
      <w:pPr>
        <w:pStyle w:val="libFootnote0"/>
        <w:rPr>
          <w:rtl/>
        </w:rPr>
      </w:pPr>
      <w:r w:rsidRPr="007B62FF">
        <w:rPr>
          <w:rtl/>
        </w:rPr>
        <w:t>(2) الفوائد المدنية</w:t>
      </w:r>
      <w:r w:rsidR="00527246">
        <w:rPr>
          <w:rtl/>
        </w:rPr>
        <w:t>:</w:t>
      </w:r>
      <w:r w:rsidRPr="007B62FF">
        <w:rPr>
          <w:rtl/>
        </w:rPr>
        <w:t xml:space="preserve"> 94.</w:t>
      </w:r>
    </w:p>
    <w:p w:rsidR="0017382C" w:rsidRPr="007B62FF" w:rsidRDefault="0017382C" w:rsidP="0017382C">
      <w:pPr>
        <w:pStyle w:val="libFootnote0"/>
        <w:rPr>
          <w:rtl/>
        </w:rPr>
      </w:pPr>
      <w:r w:rsidRPr="007B62FF">
        <w:rPr>
          <w:rtl/>
        </w:rPr>
        <w:t>(3) الاستبصار 1</w:t>
      </w:r>
      <w:r w:rsidR="00527246">
        <w:rPr>
          <w:rtl/>
        </w:rPr>
        <w:t>:</w:t>
      </w:r>
      <w:r w:rsidRPr="007B62FF">
        <w:rPr>
          <w:rtl/>
        </w:rPr>
        <w:t xml:space="preserve"> 3.</w:t>
      </w:r>
    </w:p>
    <w:p w:rsidR="0017382C" w:rsidRPr="007B62FF" w:rsidRDefault="0017382C" w:rsidP="0017382C">
      <w:pPr>
        <w:pStyle w:val="libFootnote0"/>
        <w:rPr>
          <w:rtl/>
        </w:rPr>
      </w:pPr>
      <w:r w:rsidRPr="007B62FF">
        <w:rPr>
          <w:rtl/>
        </w:rPr>
        <w:t>(4) ما بين المعقوفتين لم يرد في الأصل والحجرية</w:t>
      </w:r>
      <w:r w:rsidR="00527246">
        <w:rPr>
          <w:rtl/>
        </w:rPr>
        <w:t>،</w:t>
      </w:r>
      <w:r w:rsidRPr="007B62FF">
        <w:rPr>
          <w:rtl/>
        </w:rPr>
        <w:t xml:space="preserve"> أضفناهما من المصدر.</w:t>
      </w:r>
    </w:p>
    <w:p w:rsidR="0017382C" w:rsidRPr="007B62FF" w:rsidRDefault="0017382C" w:rsidP="0017382C">
      <w:pPr>
        <w:pStyle w:val="libFootnote0"/>
        <w:rPr>
          <w:rtl/>
        </w:rPr>
      </w:pPr>
      <w:r w:rsidRPr="007B62FF">
        <w:rPr>
          <w:rtl/>
        </w:rPr>
        <w:t>(5) ما بين المعقوفتين لم يرد في الأصل والحجرية</w:t>
      </w:r>
      <w:r w:rsidR="00527246">
        <w:rPr>
          <w:rtl/>
        </w:rPr>
        <w:t>،</w:t>
      </w:r>
      <w:r w:rsidRPr="007B62FF">
        <w:rPr>
          <w:rtl/>
        </w:rPr>
        <w:t xml:space="preserve"> أضفناهما من المصدر.</w:t>
      </w:r>
    </w:p>
    <w:p w:rsidR="0017382C" w:rsidRDefault="0017382C" w:rsidP="00C613E8">
      <w:pPr>
        <w:pStyle w:val="libNormal"/>
        <w:rPr>
          <w:rtl/>
        </w:rPr>
      </w:pPr>
      <w:r>
        <w:rPr>
          <w:rtl/>
        </w:rPr>
        <w:br w:type="page"/>
      </w:r>
    </w:p>
    <w:p w:rsidR="0017382C" w:rsidRPr="007B62FF" w:rsidRDefault="0017382C" w:rsidP="0017382C">
      <w:pPr>
        <w:pStyle w:val="libNormal"/>
        <w:rPr>
          <w:rtl/>
        </w:rPr>
      </w:pPr>
      <w:r w:rsidRPr="007B62FF">
        <w:rPr>
          <w:rtl/>
        </w:rPr>
        <w:lastRenderedPageBreak/>
        <w:t>والثاني</w:t>
      </w:r>
      <w:r w:rsidR="00527246">
        <w:rPr>
          <w:rtl/>
        </w:rPr>
        <w:t>:</w:t>
      </w:r>
      <w:r w:rsidRPr="007B62FF">
        <w:rPr>
          <w:rtl/>
        </w:rPr>
        <w:t xml:space="preserve"> أن توجد قرينة دالّة على صحّة مضمونه</w:t>
      </w:r>
      <w:r w:rsidR="00527246">
        <w:rPr>
          <w:rtl/>
        </w:rPr>
        <w:t>،</w:t>
      </w:r>
      <w:r w:rsidRPr="007B62FF">
        <w:rPr>
          <w:rtl/>
        </w:rPr>
        <w:t xml:space="preserve"> ومن القرائن</w:t>
      </w:r>
      <w:r w:rsidR="00527246">
        <w:rPr>
          <w:rtl/>
        </w:rPr>
        <w:t>:</w:t>
      </w:r>
      <w:r w:rsidRPr="007B62FF">
        <w:rPr>
          <w:rtl/>
        </w:rPr>
        <w:t xml:space="preserve"> أن يكون مضمونه مطابقاً لدليل العقل القطعي</w:t>
      </w:r>
      <w:r w:rsidR="00527246">
        <w:rPr>
          <w:rtl/>
        </w:rPr>
        <w:t>؛</w:t>
      </w:r>
      <w:r w:rsidRPr="007B62FF">
        <w:rPr>
          <w:rtl/>
        </w:rPr>
        <w:t xml:space="preserve"> كالخبر الدالّ على أنّ التكليف لا يتعلّق بغافل عنه ما دام غافلاً</w:t>
      </w:r>
      <w:r w:rsidR="00527246">
        <w:rPr>
          <w:rtl/>
        </w:rPr>
        <w:t>،</w:t>
      </w:r>
      <w:r w:rsidRPr="007B62FF">
        <w:rPr>
          <w:rtl/>
        </w:rPr>
        <w:t xml:space="preserve"> والخبر الدالّ على أنّ الفعل الواجب الذي حجب الله العلم بوجوبه عن العباد موضوع عنهم ما داموا كذلك</w:t>
      </w:r>
      <w:r w:rsidR="00527246">
        <w:rPr>
          <w:rtl/>
        </w:rPr>
        <w:t>؛</w:t>
      </w:r>
      <w:r w:rsidRPr="007B62FF">
        <w:rPr>
          <w:rtl/>
        </w:rPr>
        <w:t xml:space="preserve"> لا الدليل العقلي الظنّي</w:t>
      </w:r>
      <w:r w:rsidR="00527246">
        <w:rPr>
          <w:rtl/>
        </w:rPr>
        <w:t>،</w:t>
      </w:r>
      <w:r w:rsidRPr="007B62FF">
        <w:rPr>
          <w:rtl/>
        </w:rPr>
        <w:t xml:space="preserve"> كالاستصحاب</w:t>
      </w:r>
      <w:r w:rsidR="00527246">
        <w:rPr>
          <w:rtl/>
        </w:rPr>
        <w:t>،</w:t>
      </w:r>
      <w:r w:rsidRPr="007B62FF">
        <w:rPr>
          <w:rtl/>
        </w:rPr>
        <w:t xml:space="preserve"> وكجعل عدم ظهور المدرك على حكم شرعي مدركاً على عدم ورود ذلك الحكم في الواقع. </w:t>
      </w:r>
      <w:r w:rsidRPr="0017382C">
        <w:rPr>
          <w:rStyle w:val="libFootnotenumChar"/>
          <w:rtl/>
        </w:rPr>
        <w:t>(1)</w:t>
      </w:r>
      <w:r w:rsidRPr="007B62FF">
        <w:rPr>
          <w:rtl/>
        </w:rPr>
        <w:t xml:space="preserve"> إلى آخره.</w:t>
      </w:r>
    </w:p>
    <w:p w:rsidR="0017382C" w:rsidRPr="007B62FF" w:rsidRDefault="0017382C" w:rsidP="0017382C">
      <w:pPr>
        <w:pStyle w:val="libNormal"/>
        <w:rPr>
          <w:rtl/>
        </w:rPr>
      </w:pPr>
      <w:r w:rsidRPr="007B62FF">
        <w:rPr>
          <w:rtl/>
        </w:rPr>
        <w:t>التاسع</w:t>
      </w:r>
      <w:r w:rsidR="00527246">
        <w:rPr>
          <w:rtl/>
        </w:rPr>
        <w:t>:</w:t>
      </w:r>
      <w:r w:rsidRPr="007B62FF">
        <w:rPr>
          <w:rtl/>
        </w:rPr>
        <w:t xml:space="preserve"> قوله في الفصل السادس</w:t>
      </w:r>
      <w:r w:rsidR="00527246">
        <w:rPr>
          <w:rtl/>
        </w:rPr>
        <w:t>:</w:t>
      </w:r>
      <w:r w:rsidRPr="007B62FF">
        <w:rPr>
          <w:rtl/>
        </w:rPr>
        <w:t xml:space="preserve"> وأمّا التمسّك بالترجيحات الاستحسانيّة الظنّية</w:t>
      </w:r>
      <w:r w:rsidR="00527246">
        <w:rPr>
          <w:rtl/>
        </w:rPr>
        <w:t>،</w:t>
      </w:r>
      <w:r w:rsidRPr="007B62FF">
        <w:rPr>
          <w:rtl/>
        </w:rPr>
        <w:t xml:space="preserve"> المسطورة في كتب العامّة</w:t>
      </w:r>
      <w:r w:rsidR="00527246">
        <w:rPr>
          <w:rtl/>
        </w:rPr>
        <w:t>،</w:t>
      </w:r>
      <w:r w:rsidRPr="007B62FF">
        <w:rPr>
          <w:rtl/>
        </w:rPr>
        <w:t xml:space="preserve"> وكتب </w:t>
      </w:r>
      <w:r w:rsidRPr="0017382C">
        <w:rPr>
          <w:rStyle w:val="libFootnotenumChar"/>
          <w:rtl/>
        </w:rPr>
        <w:t>(2)</w:t>
      </w:r>
      <w:r w:rsidRPr="007B62FF">
        <w:rPr>
          <w:rtl/>
        </w:rPr>
        <w:t xml:space="preserve"> جمع من متأخّري أصحابنا</w:t>
      </w:r>
      <w:r w:rsidR="00527246">
        <w:rPr>
          <w:rtl/>
        </w:rPr>
        <w:t>،</w:t>
      </w:r>
      <w:r w:rsidRPr="007B62FF">
        <w:rPr>
          <w:rtl/>
        </w:rPr>
        <w:t xml:space="preserve"> وهو أيضاً باطل</w:t>
      </w:r>
      <w:r w:rsidR="00527246">
        <w:rPr>
          <w:rtl/>
        </w:rPr>
        <w:t>؛</w:t>
      </w:r>
      <w:r w:rsidRPr="007B62FF">
        <w:rPr>
          <w:rtl/>
        </w:rPr>
        <w:t xml:space="preserve"> لأدلةٍ</w:t>
      </w:r>
      <w:r w:rsidR="00527246">
        <w:rPr>
          <w:rtl/>
        </w:rPr>
        <w:t>:</w:t>
      </w:r>
      <w:r w:rsidRPr="007B62FF">
        <w:rPr>
          <w:rtl/>
        </w:rPr>
        <w:t xml:space="preserve"> الدليل الأول</w:t>
      </w:r>
      <w:r w:rsidR="00527246">
        <w:rPr>
          <w:rtl/>
        </w:rPr>
        <w:t>:</w:t>
      </w:r>
      <w:r w:rsidRPr="007B62FF">
        <w:rPr>
          <w:rtl/>
        </w:rPr>
        <w:t xml:space="preserve"> أنّه لا إذن بذلك من جهة الشارع</w:t>
      </w:r>
      <w:r w:rsidR="00527246">
        <w:rPr>
          <w:rtl/>
        </w:rPr>
        <w:t>،</w:t>
      </w:r>
      <w:r w:rsidRPr="007B62FF">
        <w:rPr>
          <w:rtl/>
        </w:rPr>
        <w:t xml:space="preserve"> ولم يظهر دلالة قطعية عقلية عليه. </w:t>
      </w:r>
      <w:r w:rsidRPr="0017382C">
        <w:rPr>
          <w:rStyle w:val="libFootnotenumChar"/>
          <w:rtl/>
        </w:rPr>
        <w:t>(3)</w:t>
      </w:r>
      <w:r w:rsidRPr="007B62FF">
        <w:rPr>
          <w:rtl/>
        </w:rPr>
        <w:t xml:space="preserve"> إلى آخره.</w:t>
      </w:r>
    </w:p>
    <w:p w:rsidR="0017382C" w:rsidRPr="007B62FF" w:rsidRDefault="0017382C" w:rsidP="0017382C">
      <w:pPr>
        <w:pStyle w:val="libNormal"/>
        <w:rPr>
          <w:rtl/>
        </w:rPr>
      </w:pPr>
      <w:r w:rsidRPr="007B62FF">
        <w:rPr>
          <w:rtl/>
        </w:rPr>
        <w:t xml:space="preserve">ولا يخفى صراحته وصراحة ما قبله في حجّية إدراك </w:t>
      </w:r>
      <w:r w:rsidRPr="0017382C">
        <w:rPr>
          <w:rStyle w:val="libFootnotenumChar"/>
          <w:rtl/>
        </w:rPr>
        <w:t>(4)</w:t>
      </w:r>
      <w:r w:rsidRPr="007B62FF">
        <w:rPr>
          <w:rtl/>
        </w:rPr>
        <w:t xml:space="preserve"> العقل وحكمه إذا كان قطعياً</w:t>
      </w:r>
      <w:r w:rsidR="00527246">
        <w:rPr>
          <w:rtl/>
        </w:rPr>
        <w:t>،</w:t>
      </w:r>
      <w:r w:rsidRPr="007B62FF">
        <w:rPr>
          <w:rtl/>
        </w:rPr>
        <w:t xml:space="preserve"> وذكر مثل هذا في الوجه الأول من الوجوه التي استدلّ بها على عدم جواز التمسّك بالاستنباطات الظنّية في نفس أحكامه تعالى</w:t>
      </w:r>
      <w:r>
        <w:rPr>
          <w:rtl/>
        </w:rPr>
        <w:t>.</w:t>
      </w:r>
    </w:p>
    <w:p w:rsidR="0017382C" w:rsidRPr="007B62FF" w:rsidRDefault="0017382C" w:rsidP="0017382C">
      <w:pPr>
        <w:pStyle w:val="libNormal"/>
        <w:rPr>
          <w:rtl/>
        </w:rPr>
      </w:pPr>
      <w:r w:rsidRPr="007B62FF">
        <w:rPr>
          <w:rtl/>
        </w:rPr>
        <w:t>العاشر</w:t>
      </w:r>
      <w:r w:rsidR="00527246">
        <w:rPr>
          <w:rtl/>
        </w:rPr>
        <w:t>:</w:t>
      </w:r>
      <w:r w:rsidRPr="007B62FF">
        <w:rPr>
          <w:rtl/>
        </w:rPr>
        <w:t xml:space="preserve"> قوله في الفوائد المكيّة وهي أجوبة مسائل سألها عنه الشيخ العالم الفاضل حسين بن حسن بن ظهير الدين العاملي</w:t>
      </w:r>
      <w:r w:rsidR="00527246">
        <w:rPr>
          <w:rtl/>
        </w:rPr>
        <w:t>،</w:t>
      </w:r>
      <w:r w:rsidRPr="007B62FF">
        <w:rPr>
          <w:rtl/>
        </w:rPr>
        <w:t xml:space="preserve"> وهي عندي بخطّه </w:t>
      </w:r>
      <w:r w:rsidRPr="0017382C">
        <w:rPr>
          <w:rStyle w:val="libAlaemChar"/>
          <w:rtl/>
        </w:rPr>
        <w:t>رحمه‌الله</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الفوائد المدنية</w:t>
      </w:r>
      <w:r w:rsidR="00527246">
        <w:rPr>
          <w:rtl/>
        </w:rPr>
        <w:t>:</w:t>
      </w:r>
      <w:r w:rsidRPr="007B62FF">
        <w:rPr>
          <w:rtl/>
        </w:rPr>
        <w:t xml:space="preserve"> 66 67</w:t>
      </w:r>
      <w:r w:rsidR="00527246">
        <w:rPr>
          <w:rtl/>
        </w:rPr>
        <w:t>،</w:t>
      </w:r>
      <w:r w:rsidRPr="007B62FF">
        <w:rPr>
          <w:rtl/>
        </w:rPr>
        <w:t xml:space="preserve"> اكتفى المصنف هنا بنقل القسم الأوّل والثاني دون الثالث والذي هو</w:t>
      </w:r>
      <w:r w:rsidR="00527246">
        <w:rPr>
          <w:rtl/>
        </w:rPr>
        <w:t>:</w:t>
      </w:r>
      <w:r w:rsidRPr="007B62FF">
        <w:rPr>
          <w:rtl/>
        </w:rPr>
        <w:t xml:space="preserve"> ما لا يكون هذا ولا ذاك.</w:t>
      </w:r>
    </w:p>
    <w:p w:rsidR="0017382C" w:rsidRPr="007B62FF" w:rsidRDefault="0017382C" w:rsidP="0017382C">
      <w:pPr>
        <w:pStyle w:val="libFootnote0"/>
        <w:rPr>
          <w:rtl/>
        </w:rPr>
      </w:pPr>
      <w:r w:rsidRPr="007B62FF">
        <w:rPr>
          <w:rtl/>
        </w:rPr>
        <w:t>(2) في المصدر</w:t>
      </w:r>
      <w:r w:rsidR="00527246">
        <w:rPr>
          <w:rtl/>
        </w:rPr>
        <w:t>:</w:t>
      </w:r>
      <w:r>
        <w:rPr>
          <w:rtl/>
        </w:rPr>
        <w:t>.</w:t>
      </w:r>
      <w:r w:rsidRPr="007B62FF">
        <w:rPr>
          <w:rtl/>
        </w:rPr>
        <w:t xml:space="preserve"> وكتب جمع من متأخري الخاصة عند تعارض الأدلة الظنية</w:t>
      </w:r>
      <w:r w:rsidR="00527246">
        <w:rPr>
          <w:rtl/>
        </w:rPr>
        <w:t>،</w:t>
      </w:r>
      <w:r w:rsidRPr="007B62FF">
        <w:rPr>
          <w:rtl/>
        </w:rPr>
        <w:t xml:space="preserve"> فقد قال به جمع من متأخري أصحابنا</w:t>
      </w:r>
      <w:r w:rsidR="00527246">
        <w:rPr>
          <w:rtl/>
        </w:rPr>
        <w:t>،</w:t>
      </w:r>
      <w:r w:rsidRPr="007B62FF">
        <w:rPr>
          <w:rtl/>
        </w:rPr>
        <w:t xml:space="preserve"> وهو أيضاً باطل.</w:t>
      </w:r>
    </w:p>
    <w:p w:rsidR="0017382C" w:rsidRPr="007B62FF" w:rsidRDefault="0017382C" w:rsidP="0017382C">
      <w:pPr>
        <w:pStyle w:val="libFootnote0"/>
        <w:rPr>
          <w:rtl/>
        </w:rPr>
      </w:pPr>
      <w:r w:rsidRPr="007B62FF">
        <w:rPr>
          <w:rtl/>
        </w:rPr>
        <w:t>(3) الفوائد المدنية</w:t>
      </w:r>
      <w:r w:rsidR="00527246">
        <w:rPr>
          <w:rtl/>
        </w:rPr>
        <w:t>:</w:t>
      </w:r>
      <w:r w:rsidRPr="007B62FF">
        <w:rPr>
          <w:rtl/>
        </w:rPr>
        <w:t xml:space="preserve"> 136</w:t>
      </w:r>
      <w:r w:rsidR="00527246">
        <w:rPr>
          <w:rtl/>
        </w:rPr>
        <w:t>،</w:t>
      </w:r>
      <w:r w:rsidRPr="007B62FF">
        <w:rPr>
          <w:rtl/>
        </w:rPr>
        <w:t xml:space="preserve"> والأدلة هي أربعة كما في المصدر.</w:t>
      </w:r>
    </w:p>
    <w:p w:rsidR="0017382C" w:rsidRPr="007B62FF" w:rsidRDefault="0017382C" w:rsidP="0017382C">
      <w:pPr>
        <w:pStyle w:val="libFootnote0"/>
        <w:rPr>
          <w:rtl/>
        </w:rPr>
      </w:pPr>
      <w:r w:rsidRPr="007B62FF">
        <w:rPr>
          <w:rtl/>
        </w:rPr>
        <w:t xml:space="preserve">(4) لاحظ استفادة المحدث النوري </w:t>
      </w:r>
      <w:r w:rsidRPr="0017382C">
        <w:rPr>
          <w:rStyle w:val="libAlaemChar"/>
          <w:rtl/>
        </w:rPr>
        <w:t>قدس‌سره</w:t>
      </w:r>
      <w:r w:rsidRPr="007B62FF">
        <w:rPr>
          <w:rtl/>
        </w:rPr>
        <w:t xml:space="preserve"> من قول الأسترآبادي الثالث المتقدم واستفادته هنا من قوله الثامن والتاسع من حيث التنافي والتعارض بين حجية الإدراك العقلي القطعي هنا وعدمها هناك.</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ما لفظه</w:t>
      </w:r>
      <w:r w:rsidR="00527246">
        <w:rPr>
          <w:rtl/>
        </w:rPr>
        <w:t>:</w:t>
      </w:r>
      <w:r w:rsidRPr="007B62FF">
        <w:rPr>
          <w:rtl/>
        </w:rPr>
        <w:t xml:space="preserve"> قوله أيده الله تعالى</w:t>
      </w:r>
      <w:r w:rsidR="00527246">
        <w:rPr>
          <w:rtl/>
        </w:rPr>
        <w:t>:</w:t>
      </w:r>
      <w:r w:rsidRPr="007B62FF">
        <w:rPr>
          <w:rtl/>
        </w:rPr>
        <w:t xml:space="preserve"> ما وجه اختلاف أصحابنا الإمامية في المسائل الشرعية سيّما المتأخّرين منهم</w:t>
      </w:r>
      <w:r w:rsidR="00527246">
        <w:rPr>
          <w:rtl/>
        </w:rPr>
        <w:t>،</w:t>
      </w:r>
      <w:r w:rsidRPr="007B62FF">
        <w:rPr>
          <w:rtl/>
        </w:rPr>
        <w:t xml:space="preserve"> حتى أنّ الواحد منهم ربّما خالف نفسه مرتين أو مرارا. إلى آخره.</w:t>
      </w:r>
    </w:p>
    <w:p w:rsidR="0017382C" w:rsidRPr="007B62FF" w:rsidRDefault="0017382C" w:rsidP="0017382C">
      <w:pPr>
        <w:pStyle w:val="libNormal"/>
        <w:rPr>
          <w:rtl/>
        </w:rPr>
      </w:pPr>
      <w:r w:rsidRPr="007B62FF">
        <w:rPr>
          <w:rtl/>
        </w:rPr>
        <w:t>أقول</w:t>
      </w:r>
      <w:r w:rsidR="00527246">
        <w:rPr>
          <w:rtl/>
        </w:rPr>
        <w:t>:</w:t>
      </w:r>
      <w:r w:rsidRPr="007B62FF">
        <w:rPr>
          <w:rtl/>
        </w:rPr>
        <w:t xml:space="preserve"> أمّا اختلاف قدمائنا </w:t>
      </w:r>
      <w:r>
        <w:rPr>
          <w:rtl/>
        </w:rPr>
        <w:t>(</w:t>
      </w:r>
      <w:r w:rsidRPr="007B62FF">
        <w:rPr>
          <w:rtl/>
        </w:rPr>
        <w:t>قدّس الله أرواحهم</w:t>
      </w:r>
      <w:r>
        <w:rPr>
          <w:rtl/>
        </w:rPr>
        <w:t>)</w:t>
      </w:r>
      <w:r w:rsidRPr="007B62FF">
        <w:rPr>
          <w:rtl/>
        </w:rPr>
        <w:t xml:space="preserve"> فهو ناشٍ عن اختلاف أصحاب العصمة </w:t>
      </w:r>
      <w:r>
        <w:rPr>
          <w:rtl/>
        </w:rPr>
        <w:t>(</w:t>
      </w:r>
      <w:r w:rsidRPr="007B62FF">
        <w:rPr>
          <w:rtl/>
        </w:rPr>
        <w:t>صلوات الله عليهم</w:t>
      </w:r>
      <w:r>
        <w:rPr>
          <w:rtl/>
        </w:rPr>
        <w:t>)</w:t>
      </w:r>
      <w:r w:rsidRPr="007B62FF">
        <w:rPr>
          <w:rtl/>
        </w:rPr>
        <w:t xml:space="preserve"> في فتاويهم</w:t>
      </w:r>
      <w:r w:rsidR="00527246">
        <w:rPr>
          <w:rtl/>
        </w:rPr>
        <w:t>،</w:t>
      </w:r>
      <w:r w:rsidRPr="007B62FF">
        <w:rPr>
          <w:rtl/>
        </w:rPr>
        <w:t xml:space="preserve"> صرّح بذلك رئيس الطائفة في كتاب العدّة </w:t>
      </w:r>
      <w:r w:rsidRPr="0017382C">
        <w:rPr>
          <w:rStyle w:val="libFootnotenumChar"/>
          <w:rtl/>
        </w:rPr>
        <w:t>(1)</w:t>
      </w:r>
      <w:r>
        <w:rPr>
          <w:rtl/>
        </w:rPr>
        <w:t>.</w:t>
      </w:r>
    </w:p>
    <w:p w:rsidR="0017382C" w:rsidRPr="007B62FF" w:rsidRDefault="0017382C" w:rsidP="0017382C">
      <w:pPr>
        <w:pStyle w:val="libNormal"/>
        <w:rPr>
          <w:rtl/>
        </w:rPr>
      </w:pPr>
      <w:r w:rsidRPr="007B62FF">
        <w:rPr>
          <w:rtl/>
        </w:rPr>
        <w:t>وأمّا اختلاف المتأخّرين فقد يكون من هذا القبيل</w:t>
      </w:r>
      <w:r w:rsidR="00527246">
        <w:rPr>
          <w:rtl/>
        </w:rPr>
        <w:t>،</w:t>
      </w:r>
      <w:r w:rsidRPr="007B62FF">
        <w:rPr>
          <w:rtl/>
        </w:rPr>
        <w:t xml:space="preserve"> وكثيراً ما يكون ناشئاً عن عدم الاطّلاع على نصٍّ من أصحاب العصمة </w:t>
      </w:r>
      <w:r>
        <w:rPr>
          <w:rtl/>
        </w:rPr>
        <w:t>(</w:t>
      </w:r>
      <w:r w:rsidRPr="007B62FF">
        <w:rPr>
          <w:rtl/>
        </w:rPr>
        <w:t>صلوات الله عليهم</w:t>
      </w:r>
      <w:r>
        <w:rPr>
          <w:rtl/>
        </w:rPr>
        <w:t>)</w:t>
      </w:r>
      <w:r w:rsidRPr="007B62FF">
        <w:rPr>
          <w:rtl/>
        </w:rPr>
        <w:t xml:space="preserve"> وذلك في الوقائع النادرة الوقوع</w:t>
      </w:r>
      <w:r w:rsidR="00527246">
        <w:rPr>
          <w:rtl/>
        </w:rPr>
        <w:t>،</w:t>
      </w:r>
      <w:r w:rsidRPr="007B62FF">
        <w:rPr>
          <w:rtl/>
        </w:rPr>
        <w:t xml:space="preserve"> بل المعدومة الوقوع أو ظنّ بعضهم ضعف بعض النصوص المنقولة في الكتب الأربعة عن أُصول قدمائنا المجمع على ورودها عن أصحاب العصمة </w:t>
      </w:r>
      <w:r>
        <w:rPr>
          <w:rtl/>
        </w:rPr>
        <w:t>(</w:t>
      </w:r>
      <w:r w:rsidRPr="007B62FF">
        <w:rPr>
          <w:rtl/>
        </w:rPr>
        <w:t>صلوات الله عليهم</w:t>
      </w:r>
      <w:r>
        <w:rPr>
          <w:rtl/>
        </w:rPr>
        <w:t>)</w:t>
      </w:r>
      <w:r w:rsidRPr="007B62FF">
        <w:rPr>
          <w:rtl/>
        </w:rPr>
        <w:t xml:space="preserve"> وعن تمسّكهم بأمارات عقليّة</w:t>
      </w:r>
      <w:r w:rsidR="00527246">
        <w:rPr>
          <w:rtl/>
        </w:rPr>
        <w:t>،</w:t>
      </w:r>
      <w:r w:rsidRPr="007B62FF">
        <w:rPr>
          <w:rtl/>
        </w:rPr>
        <w:t xml:space="preserve"> وخيالات ظنّية كأصل البراءة</w:t>
      </w:r>
      <w:r w:rsidR="00527246">
        <w:rPr>
          <w:rtl/>
        </w:rPr>
        <w:t>،</w:t>
      </w:r>
      <w:r w:rsidRPr="007B62FF">
        <w:rPr>
          <w:rtl/>
        </w:rPr>
        <w:t xml:space="preserve"> والاستصحاب</w:t>
      </w:r>
      <w:r w:rsidR="00527246">
        <w:rPr>
          <w:rtl/>
        </w:rPr>
        <w:t>،</w:t>
      </w:r>
      <w:r w:rsidRPr="007B62FF">
        <w:rPr>
          <w:rtl/>
        </w:rPr>
        <w:t xml:space="preserve"> وكالتمسّك بإطلاق أو عموم أو بإجماع خرصي</w:t>
      </w:r>
      <w:r w:rsidR="00527246">
        <w:rPr>
          <w:rtl/>
        </w:rPr>
        <w:t>،</w:t>
      </w:r>
      <w:r w:rsidRPr="007B62FF">
        <w:rPr>
          <w:rtl/>
        </w:rPr>
        <w:t xml:space="preserve"> والحقّ أنّ القسم الأول من الاختلاف مرضي دون الثاني </w:t>
      </w:r>
      <w:r w:rsidRPr="0017382C">
        <w:rPr>
          <w:rStyle w:val="libFootnotenumChar"/>
          <w:rtl/>
        </w:rPr>
        <w:t>(2)</w:t>
      </w:r>
      <w:r>
        <w:rPr>
          <w:rtl/>
        </w:rPr>
        <w:t>.</w:t>
      </w:r>
      <w:r w:rsidRPr="007B62FF">
        <w:rPr>
          <w:rtl/>
        </w:rPr>
        <w:t xml:space="preserve"> انتهى</w:t>
      </w:r>
      <w:r>
        <w:rPr>
          <w:rtl/>
        </w:rPr>
        <w:t>.</w:t>
      </w:r>
    </w:p>
    <w:p w:rsidR="0017382C" w:rsidRPr="007B62FF" w:rsidRDefault="0017382C" w:rsidP="0017382C">
      <w:pPr>
        <w:pStyle w:val="libNormal"/>
        <w:rPr>
          <w:rtl/>
        </w:rPr>
      </w:pPr>
      <w:r w:rsidRPr="007B62FF">
        <w:rPr>
          <w:rtl/>
        </w:rPr>
        <w:t>إلى غير ذلك من كلماته التي توجد في كتابه متفرّقاً</w:t>
      </w:r>
      <w:r w:rsidR="00527246">
        <w:rPr>
          <w:rtl/>
        </w:rPr>
        <w:t>،</w:t>
      </w:r>
      <w:r w:rsidRPr="007B62FF">
        <w:rPr>
          <w:rtl/>
        </w:rPr>
        <w:t xml:space="preserve"> ممّا لا حاجة إلى نقلها بعد التأمّل فيما نقلناه</w:t>
      </w:r>
      <w:r w:rsidR="00527246">
        <w:rPr>
          <w:rtl/>
        </w:rPr>
        <w:t>،</w:t>
      </w:r>
      <w:r w:rsidRPr="007B62FF">
        <w:rPr>
          <w:rtl/>
        </w:rPr>
        <w:t xml:space="preserve"> ممّا هو صريح في أنّ مراده ممّا نفاه</w:t>
      </w:r>
      <w:r w:rsidR="00527246">
        <w:rPr>
          <w:rtl/>
        </w:rPr>
        <w:t>:</w:t>
      </w:r>
      <w:r w:rsidRPr="007B62FF">
        <w:rPr>
          <w:rtl/>
        </w:rPr>
        <w:t xml:space="preserve"> إدراك العقل الظنّي الذي يعبّر عنه بالاستنباطات الظنّية</w:t>
      </w:r>
      <w:r w:rsidR="00527246">
        <w:rPr>
          <w:rtl/>
        </w:rPr>
        <w:t>،</w:t>
      </w:r>
      <w:r w:rsidRPr="007B62FF">
        <w:rPr>
          <w:rtl/>
        </w:rPr>
        <w:t xml:space="preserve"> وأنّه لا يرى له إدراكاً قطعياً في استنباط الأحكام الفرعية</w:t>
      </w:r>
      <w:r w:rsidR="00527246">
        <w:rPr>
          <w:rtl/>
        </w:rPr>
        <w:t>،</w:t>
      </w:r>
      <w:r w:rsidRPr="007B62FF">
        <w:rPr>
          <w:rtl/>
        </w:rPr>
        <w:t xml:space="preserve"> ولو فرض وجوده فيها فهو حجّة عنده.</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انظر عدة الأُصول</w:t>
      </w:r>
      <w:r w:rsidR="00527246">
        <w:rPr>
          <w:rtl/>
        </w:rPr>
        <w:t>:</w:t>
      </w:r>
      <w:r w:rsidRPr="007B62FF">
        <w:rPr>
          <w:rtl/>
        </w:rPr>
        <w:t xml:space="preserve"> 51 52.</w:t>
      </w:r>
    </w:p>
    <w:p w:rsidR="0017382C" w:rsidRPr="007B62FF" w:rsidRDefault="0017382C" w:rsidP="0017382C">
      <w:pPr>
        <w:pStyle w:val="libFootnote0"/>
        <w:rPr>
          <w:rtl/>
        </w:rPr>
      </w:pPr>
      <w:r w:rsidRPr="007B62FF">
        <w:rPr>
          <w:rtl/>
        </w:rPr>
        <w:t xml:space="preserve">(2) الفوائد المكّية </w:t>
      </w:r>
      <w:r>
        <w:rPr>
          <w:rtl/>
        </w:rPr>
        <w:t>(</w:t>
      </w:r>
      <w:r w:rsidRPr="007B62FF">
        <w:rPr>
          <w:rtl/>
        </w:rPr>
        <w:t>مخطوط</w:t>
      </w:r>
      <w:r>
        <w:rPr>
          <w:rtl/>
        </w:rPr>
        <w:t>)</w:t>
      </w:r>
    </w:p>
    <w:p w:rsidR="0017382C" w:rsidRDefault="0017382C" w:rsidP="00C613E8">
      <w:pPr>
        <w:pStyle w:val="libNormal"/>
        <w:rPr>
          <w:rtl/>
        </w:rPr>
      </w:pPr>
      <w:r>
        <w:rPr>
          <w:rtl/>
        </w:rPr>
        <w:br w:type="page"/>
      </w:r>
    </w:p>
    <w:p w:rsidR="0017382C" w:rsidRPr="007B62FF" w:rsidRDefault="0017382C" w:rsidP="0017382C">
      <w:pPr>
        <w:pStyle w:val="libNormal"/>
        <w:rPr>
          <w:rtl/>
        </w:rPr>
      </w:pPr>
      <w:r w:rsidRPr="007B62FF">
        <w:rPr>
          <w:rtl/>
        </w:rPr>
        <w:lastRenderedPageBreak/>
        <w:t>وأمّا السيّد المحدّث الجزائري فلا يخفى على من راجع شرحه على التهذيب والأنوار النعمانية</w:t>
      </w:r>
      <w:r w:rsidR="00527246">
        <w:rPr>
          <w:rtl/>
        </w:rPr>
        <w:t>،</w:t>
      </w:r>
      <w:r w:rsidRPr="007B62FF">
        <w:rPr>
          <w:rtl/>
        </w:rPr>
        <w:t xml:space="preserve"> أنّه تبعه في أقواله</w:t>
      </w:r>
      <w:r w:rsidR="00527246">
        <w:rPr>
          <w:rtl/>
        </w:rPr>
        <w:t>،</w:t>
      </w:r>
      <w:r w:rsidRPr="007B62FF">
        <w:rPr>
          <w:rtl/>
        </w:rPr>
        <w:t xml:space="preserve"> ونسج على منواله</w:t>
      </w:r>
      <w:r w:rsidR="00527246">
        <w:rPr>
          <w:rtl/>
        </w:rPr>
        <w:t>،</w:t>
      </w:r>
      <w:r w:rsidRPr="007B62FF">
        <w:rPr>
          <w:rtl/>
        </w:rPr>
        <w:t xml:space="preserve"> حتى في عناوين المطالب</w:t>
      </w:r>
      <w:r w:rsidR="00527246">
        <w:rPr>
          <w:rtl/>
        </w:rPr>
        <w:t>،</w:t>
      </w:r>
      <w:r w:rsidRPr="007B62FF">
        <w:rPr>
          <w:rtl/>
        </w:rPr>
        <w:t xml:space="preserve"> فقال في الأول</w:t>
      </w:r>
      <w:r w:rsidR="00527246">
        <w:rPr>
          <w:rtl/>
        </w:rPr>
        <w:t>:</w:t>
      </w:r>
      <w:r w:rsidRPr="007B62FF">
        <w:rPr>
          <w:rtl/>
        </w:rPr>
        <w:t xml:space="preserve"> المسألة السابعة</w:t>
      </w:r>
      <w:r w:rsidR="00527246">
        <w:rPr>
          <w:rtl/>
        </w:rPr>
        <w:t>:</w:t>
      </w:r>
      <w:r w:rsidRPr="007B62FF">
        <w:rPr>
          <w:rtl/>
        </w:rPr>
        <w:t xml:space="preserve"> في الدلائل المذكورة عندهم على إبطال التمسّك بالاستنباطات الظنّية</w:t>
      </w:r>
      <w:r w:rsidR="00527246">
        <w:rPr>
          <w:rtl/>
        </w:rPr>
        <w:t>،</w:t>
      </w:r>
      <w:r w:rsidRPr="007B62FF">
        <w:rPr>
          <w:rtl/>
        </w:rPr>
        <w:t xml:space="preserve"> وهي أُمور </w:t>
      </w:r>
      <w:r w:rsidRPr="0017382C">
        <w:rPr>
          <w:rStyle w:val="libFootnotenumChar"/>
          <w:rtl/>
        </w:rPr>
        <w:t>(1)</w:t>
      </w:r>
      <w:r>
        <w:rPr>
          <w:rtl/>
        </w:rPr>
        <w:t>.</w:t>
      </w:r>
      <w:r w:rsidRPr="007B62FF">
        <w:rPr>
          <w:rtl/>
        </w:rPr>
        <w:t xml:space="preserve"> وذكر جملة ممّا في الفوائد وزاد اخرى</w:t>
      </w:r>
      <w:r>
        <w:rPr>
          <w:rtl/>
        </w:rPr>
        <w:t>.</w:t>
      </w:r>
    </w:p>
    <w:p w:rsidR="0017382C" w:rsidRPr="007B62FF" w:rsidRDefault="0017382C" w:rsidP="0017382C">
      <w:pPr>
        <w:pStyle w:val="libNormal"/>
        <w:rPr>
          <w:rtl/>
        </w:rPr>
      </w:pPr>
      <w:r w:rsidRPr="007B62FF">
        <w:rPr>
          <w:rtl/>
        </w:rPr>
        <w:t>ثم قال</w:t>
      </w:r>
      <w:r w:rsidR="00527246">
        <w:rPr>
          <w:rtl/>
        </w:rPr>
        <w:t>:</w:t>
      </w:r>
      <w:r w:rsidRPr="007B62FF">
        <w:rPr>
          <w:rtl/>
        </w:rPr>
        <w:t xml:space="preserve"> المسألة الثامنة</w:t>
      </w:r>
      <w:r w:rsidR="00527246">
        <w:rPr>
          <w:rtl/>
        </w:rPr>
        <w:t>:</w:t>
      </w:r>
      <w:r w:rsidRPr="007B62FF">
        <w:rPr>
          <w:rtl/>
        </w:rPr>
        <w:t xml:space="preserve"> في بيان انحصار مدرك ما ليس من ضروريات الدين من المسائل الشرعية أصليّة كانت أو فرعية في السماع عن الصادقين </w:t>
      </w:r>
      <w:r w:rsidRPr="0017382C">
        <w:rPr>
          <w:rStyle w:val="libAlaemChar"/>
          <w:rtl/>
        </w:rPr>
        <w:t>عليهم‌السلام</w:t>
      </w:r>
      <w:r w:rsidRPr="007B62FF">
        <w:rPr>
          <w:rtl/>
        </w:rPr>
        <w:t xml:space="preserve"> </w:t>
      </w:r>
      <w:r w:rsidRPr="0017382C">
        <w:rPr>
          <w:rStyle w:val="libFootnotenumChar"/>
          <w:rtl/>
        </w:rPr>
        <w:t>(2)</w:t>
      </w:r>
      <w:r>
        <w:rPr>
          <w:rtl/>
        </w:rPr>
        <w:t>.</w:t>
      </w:r>
      <w:r w:rsidRPr="007B62FF">
        <w:rPr>
          <w:rtl/>
        </w:rPr>
        <w:t xml:space="preserve"> ثم ذكر بعض الوجوه التي في الفوائد</w:t>
      </w:r>
      <w:r w:rsidR="00527246">
        <w:rPr>
          <w:rtl/>
        </w:rPr>
        <w:t>،</w:t>
      </w:r>
      <w:r w:rsidRPr="007B62FF">
        <w:rPr>
          <w:rtl/>
        </w:rPr>
        <w:t xml:space="preserve"> وزاد عليها اخرى</w:t>
      </w:r>
      <w:r w:rsidR="00527246">
        <w:rPr>
          <w:rtl/>
        </w:rPr>
        <w:t>،</w:t>
      </w:r>
      <w:r w:rsidRPr="007B62FF">
        <w:rPr>
          <w:rtl/>
        </w:rPr>
        <w:t xml:space="preserve"> ويظهر من جميعها أنّ المقصد واحد</w:t>
      </w:r>
      <w:r w:rsidR="00527246">
        <w:rPr>
          <w:rtl/>
        </w:rPr>
        <w:t>،</w:t>
      </w:r>
      <w:r w:rsidRPr="007B62FF">
        <w:rPr>
          <w:rtl/>
        </w:rPr>
        <w:t xml:space="preserve"> والمراد متّحد</w:t>
      </w:r>
      <w:r w:rsidR="00527246">
        <w:rPr>
          <w:rtl/>
        </w:rPr>
        <w:t>،</w:t>
      </w:r>
      <w:r w:rsidRPr="007B62FF">
        <w:rPr>
          <w:rtl/>
        </w:rPr>
        <w:t xml:space="preserve"> مضافاً إلى تصريحه في بعض الموارد.</w:t>
      </w:r>
    </w:p>
    <w:p w:rsidR="0017382C" w:rsidRPr="007B62FF" w:rsidRDefault="0017382C" w:rsidP="0017382C">
      <w:pPr>
        <w:pStyle w:val="libNormal"/>
        <w:rPr>
          <w:rtl/>
        </w:rPr>
      </w:pPr>
      <w:r w:rsidRPr="007B62FF">
        <w:rPr>
          <w:rtl/>
        </w:rPr>
        <w:t>فقال في الأنوار</w:t>
      </w:r>
      <w:r w:rsidR="00527246">
        <w:rPr>
          <w:rtl/>
        </w:rPr>
        <w:t>:</w:t>
      </w:r>
      <w:r w:rsidRPr="007B62FF">
        <w:rPr>
          <w:rtl/>
        </w:rPr>
        <w:t xml:space="preserve"> وأمّا المسائل الفرعية فمدارهم على طرح الدلائل النقلية</w:t>
      </w:r>
      <w:r w:rsidR="00527246">
        <w:rPr>
          <w:rtl/>
        </w:rPr>
        <w:t>،</w:t>
      </w:r>
      <w:r w:rsidRPr="007B62FF">
        <w:rPr>
          <w:rtl/>
        </w:rPr>
        <w:t xml:space="preserve"> والقول بما أدّت إليه الاستحسانات العقلية</w:t>
      </w:r>
      <w:r w:rsidR="00527246">
        <w:rPr>
          <w:rtl/>
        </w:rPr>
        <w:t>،</w:t>
      </w:r>
      <w:r w:rsidRPr="007B62FF">
        <w:rPr>
          <w:rtl/>
        </w:rPr>
        <w:t xml:space="preserve"> وإذا عملوا بالدلائل النقلية يذكرون أولاً الدلائل العقلية</w:t>
      </w:r>
      <w:r w:rsidR="00527246">
        <w:rPr>
          <w:rtl/>
        </w:rPr>
        <w:t>،</w:t>
      </w:r>
      <w:r w:rsidRPr="007B62FF">
        <w:rPr>
          <w:rtl/>
        </w:rPr>
        <w:t xml:space="preserve"> ثم يجعلون دليل النقل مؤيّداً لها</w:t>
      </w:r>
      <w:r w:rsidR="00527246">
        <w:rPr>
          <w:rtl/>
        </w:rPr>
        <w:t>،</w:t>
      </w:r>
      <w:r w:rsidRPr="007B62FF">
        <w:rPr>
          <w:rtl/>
        </w:rPr>
        <w:t xml:space="preserve"> وعاضداً إيّاها</w:t>
      </w:r>
      <w:r w:rsidR="00527246">
        <w:rPr>
          <w:rtl/>
        </w:rPr>
        <w:t>،</w:t>
      </w:r>
      <w:r w:rsidRPr="007B62FF">
        <w:rPr>
          <w:rtl/>
        </w:rPr>
        <w:t xml:space="preserve"> فيكون المدار والأصل إنّما هو العقل</w:t>
      </w:r>
      <w:r w:rsidR="00527246">
        <w:rPr>
          <w:rtl/>
        </w:rPr>
        <w:t>،</w:t>
      </w:r>
      <w:r w:rsidRPr="007B62FF">
        <w:rPr>
          <w:rtl/>
        </w:rPr>
        <w:t xml:space="preserve"> وهذا منظورٌ فيه. </w:t>
      </w:r>
      <w:r w:rsidRPr="0017382C">
        <w:rPr>
          <w:rStyle w:val="libFootnotenumChar"/>
          <w:rtl/>
        </w:rPr>
        <w:t>(3)</w:t>
      </w:r>
      <w:r w:rsidRPr="007B62FF">
        <w:rPr>
          <w:rtl/>
        </w:rPr>
        <w:t xml:space="preserve"> إلى آخره.</w:t>
      </w:r>
    </w:p>
    <w:p w:rsidR="0017382C" w:rsidRPr="007B62FF" w:rsidRDefault="0017382C" w:rsidP="0017382C">
      <w:pPr>
        <w:pStyle w:val="libNormal"/>
        <w:rPr>
          <w:rtl/>
        </w:rPr>
      </w:pPr>
      <w:r w:rsidRPr="007B62FF">
        <w:rPr>
          <w:rtl/>
        </w:rPr>
        <w:t>وهذا نصّ في أنّ مراده من دليل العقل هو الاستحسان</w:t>
      </w:r>
      <w:r w:rsidR="00527246">
        <w:rPr>
          <w:rtl/>
        </w:rPr>
        <w:t>،</w:t>
      </w:r>
      <w:r w:rsidRPr="007B62FF">
        <w:rPr>
          <w:rtl/>
        </w:rPr>
        <w:t xml:space="preserve"> الذي قد يعبّر عنه بالاستنباط الظنّي.</w:t>
      </w:r>
    </w:p>
    <w:p w:rsidR="0017382C" w:rsidRPr="007B62FF" w:rsidRDefault="0017382C" w:rsidP="0017382C">
      <w:pPr>
        <w:pStyle w:val="libNormal"/>
        <w:rPr>
          <w:rtl/>
        </w:rPr>
      </w:pPr>
      <w:r w:rsidRPr="007B62FF">
        <w:rPr>
          <w:rtl/>
        </w:rPr>
        <w:t>وأصرح منه ما ذكره في شرح الدعاء الثاني من الصحيفة الكاملة</w:t>
      </w:r>
      <w:r w:rsidR="00527246">
        <w:rPr>
          <w:rtl/>
        </w:rPr>
        <w:t>،</w:t>
      </w:r>
      <w:r w:rsidRPr="007B62FF">
        <w:rPr>
          <w:rtl/>
        </w:rPr>
        <w:t xml:space="preserve"> قال</w:t>
      </w:r>
      <w:r w:rsidR="00527246">
        <w:rPr>
          <w:rtl/>
        </w:rPr>
        <w:t>:</w:t>
      </w:r>
      <w:r w:rsidRPr="007B62FF">
        <w:rPr>
          <w:rtl/>
        </w:rPr>
        <w:t xml:space="preserve"> وقد استدلّوا على بطلان الإحباط بدلائل عقلية أبطلناها في شرحنا</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 xml:space="preserve">(1) شرح التهذيب </w:t>
      </w:r>
      <w:r>
        <w:rPr>
          <w:rtl/>
        </w:rPr>
        <w:t>(</w:t>
      </w:r>
      <w:r w:rsidRPr="007B62FF">
        <w:rPr>
          <w:rtl/>
        </w:rPr>
        <w:t>مخطوط</w:t>
      </w:r>
      <w:r>
        <w:rPr>
          <w:rtl/>
        </w:rPr>
        <w:t>)</w:t>
      </w:r>
    </w:p>
    <w:p w:rsidR="0017382C" w:rsidRPr="007B62FF" w:rsidRDefault="0017382C" w:rsidP="0017382C">
      <w:pPr>
        <w:pStyle w:val="libFootnote0"/>
        <w:rPr>
          <w:rtl/>
        </w:rPr>
      </w:pPr>
      <w:r w:rsidRPr="007B62FF">
        <w:rPr>
          <w:rtl/>
        </w:rPr>
        <w:t xml:space="preserve">(2) شرح التهذيب </w:t>
      </w:r>
      <w:r>
        <w:rPr>
          <w:rtl/>
        </w:rPr>
        <w:t>(</w:t>
      </w:r>
      <w:r w:rsidRPr="007B62FF">
        <w:rPr>
          <w:rtl/>
        </w:rPr>
        <w:t>مخطوط</w:t>
      </w:r>
      <w:r>
        <w:rPr>
          <w:rtl/>
        </w:rPr>
        <w:t>)</w:t>
      </w:r>
    </w:p>
    <w:p w:rsidR="0017382C" w:rsidRPr="007B62FF" w:rsidRDefault="0017382C" w:rsidP="0017382C">
      <w:pPr>
        <w:pStyle w:val="libFootnote0"/>
        <w:rPr>
          <w:rtl/>
        </w:rPr>
      </w:pPr>
      <w:r w:rsidRPr="007B62FF">
        <w:rPr>
          <w:rtl/>
        </w:rPr>
        <w:t>(3) الأنوار النعمانيّة 3</w:t>
      </w:r>
      <w:r w:rsidR="00527246">
        <w:rPr>
          <w:rtl/>
        </w:rPr>
        <w:t>:</w:t>
      </w:r>
      <w:r w:rsidRPr="007B62FF">
        <w:rPr>
          <w:rtl/>
        </w:rPr>
        <w:t xml:space="preserve"> 131.</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الكبير </w:t>
      </w:r>
      <w:r w:rsidRPr="0017382C">
        <w:rPr>
          <w:rStyle w:val="libFootnotenumChar"/>
          <w:rtl/>
        </w:rPr>
        <w:t>(1)</w:t>
      </w:r>
      <w:r w:rsidR="00527246">
        <w:rPr>
          <w:rtl/>
        </w:rPr>
        <w:t>،</w:t>
      </w:r>
      <w:r w:rsidRPr="007B62FF">
        <w:rPr>
          <w:rtl/>
        </w:rPr>
        <w:t xml:space="preserve"> ولعمري إنّ جلّ ما حداهم على هذا ما استفاض بينهم</w:t>
      </w:r>
      <w:r w:rsidR="00527246">
        <w:rPr>
          <w:rtl/>
        </w:rPr>
        <w:t>:</w:t>
      </w:r>
      <w:r w:rsidRPr="007B62FF">
        <w:rPr>
          <w:rtl/>
        </w:rPr>
        <w:t xml:space="preserve"> من أنّه إذا تعارض الدليلان العقلي والنقلي وجب تأويل الثاني أو طرحه</w:t>
      </w:r>
      <w:r w:rsidR="00527246">
        <w:rPr>
          <w:rtl/>
        </w:rPr>
        <w:t>،</w:t>
      </w:r>
      <w:r w:rsidRPr="007B62FF">
        <w:rPr>
          <w:rtl/>
        </w:rPr>
        <w:t xml:space="preserve"> إن لم يمكن التأويل.</w:t>
      </w:r>
    </w:p>
    <w:p w:rsidR="0017382C" w:rsidRPr="007B62FF" w:rsidRDefault="0017382C" w:rsidP="0017382C">
      <w:pPr>
        <w:pStyle w:val="libNormal"/>
        <w:rPr>
          <w:rtl/>
        </w:rPr>
      </w:pPr>
      <w:r w:rsidRPr="007B62FF">
        <w:rPr>
          <w:rtl/>
        </w:rPr>
        <w:t>وقد ضقت بهذه المسألة ذرعاً</w:t>
      </w:r>
      <w:r w:rsidR="00527246">
        <w:rPr>
          <w:rtl/>
        </w:rPr>
        <w:t>،</w:t>
      </w:r>
      <w:r w:rsidRPr="007B62FF">
        <w:rPr>
          <w:rtl/>
        </w:rPr>
        <w:t xml:space="preserve"> حتى ظهر لي بفضل الله أنّ هذا لا يتمشّى إلاّ فيما إذا كانت مقدّماته بديهية</w:t>
      </w:r>
      <w:r w:rsidR="00527246">
        <w:rPr>
          <w:rtl/>
        </w:rPr>
        <w:t>،</w:t>
      </w:r>
      <w:r w:rsidRPr="007B62FF">
        <w:rPr>
          <w:rtl/>
        </w:rPr>
        <w:t xml:space="preserve"> أو ما إذا كانت مقدّماته مأخوذة من الدليل النقلي</w:t>
      </w:r>
      <w:r w:rsidR="00527246">
        <w:rPr>
          <w:rtl/>
        </w:rPr>
        <w:t>،</w:t>
      </w:r>
      <w:r w:rsidRPr="007B62FF">
        <w:rPr>
          <w:rtl/>
        </w:rPr>
        <w:t xml:space="preserve"> أمّا في غيرها فلا ينبغي لعاقل فضلاً عن فاضل أن يرتاب في بطلان ما اشتهر</w:t>
      </w:r>
      <w:r w:rsidR="00527246">
        <w:rPr>
          <w:rtl/>
        </w:rPr>
        <w:t>،</w:t>
      </w:r>
      <w:r w:rsidRPr="007B62FF">
        <w:rPr>
          <w:rtl/>
        </w:rPr>
        <w:t xml:space="preserve"> بل يجب عليه أن يجزم بعكسه</w:t>
      </w:r>
      <w:r w:rsidR="00527246">
        <w:rPr>
          <w:rtl/>
        </w:rPr>
        <w:t>؛</w:t>
      </w:r>
      <w:r w:rsidRPr="007B62FF">
        <w:rPr>
          <w:rtl/>
        </w:rPr>
        <w:t xml:space="preserve"> لأنّها عند التحقيق لا تفيد إلاّ ظنا </w:t>
      </w:r>
      <w:r w:rsidRPr="0017382C">
        <w:rPr>
          <w:rStyle w:val="libFootnotenumChar"/>
          <w:rtl/>
        </w:rPr>
        <w:t>(2)</w:t>
      </w:r>
      <w:r>
        <w:rPr>
          <w:rtl/>
        </w:rPr>
        <w:t>.</w:t>
      </w:r>
      <w:r w:rsidRPr="007B62FF">
        <w:rPr>
          <w:rtl/>
        </w:rPr>
        <w:t xml:space="preserve"> إلى آخره.</w:t>
      </w:r>
    </w:p>
    <w:p w:rsidR="0017382C" w:rsidRPr="007B62FF" w:rsidRDefault="0017382C" w:rsidP="0017382C">
      <w:pPr>
        <w:pStyle w:val="libNormal"/>
        <w:rPr>
          <w:rtl/>
        </w:rPr>
      </w:pPr>
      <w:r w:rsidRPr="007B62FF">
        <w:rPr>
          <w:rtl/>
        </w:rPr>
        <w:t>وممّا يؤيد ما ذكرنا أنّ الشيخ الأجلّ الحرّ العاملي الذي هو أصلب في الأخبارية من المحدّث الجزائري صرّح في الوسائل بحجيّة حكم العقل إذا كان قطعياً</w:t>
      </w:r>
      <w:r w:rsidR="00527246">
        <w:rPr>
          <w:rtl/>
        </w:rPr>
        <w:t>،</w:t>
      </w:r>
      <w:r w:rsidRPr="007B62FF">
        <w:rPr>
          <w:rtl/>
        </w:rPr>
        <w:t xml:space="preserve"> فقال في الفائدة الثامنة في ذكر القرائن التي تقترن بالخبر</w:t>
      </w:r>
      <w:r w:rsidR="00527246">
        <w:rPr>
          <w:rtl/>
        </w:rPr>
        <w:t>،</w:t>
      </w:r>
      <w:r w:rsidRPr="007B62FF">
        <w:rPr>
          <w:rtl/>
        </w:rPr>
        <w:t xml:space="preserve"> ممّا يدل على ثبوته عنهم </w:t>
      </w:r>
      <w:r w:rsidRPr="0017382C">
        <w:rPr>
          <w:rStyle w:val="libAlaemChar"/>
          <w:rtl/>
        </w:rPr>
        <w:t>عليهم‌السلام</w:t>
      </w:r>
      <w:r w:rsidRPr="007B62FF">
        <w:rPr>
          <w:rtl/>
        </w:rPr>
        <w:t xml:space="preserve"> أو على صحّة مضمونة ما لفظه</w:t>
      </w:r>
      <w:r w:rsidR="00527246">
        <w:rPr>
          <w:rtl/>
        </w:rPr>
        <w:t>:</w:t>
      </w:r>
      <w:r w:rsidRPr="007B62FF">
        <w:rPr>
          <w:rtl/>
        </w:rPr>
        <w:t xml:space="preserve"> ومنها موافقته لدليل عقلي قطعي</w:t>
      </w:r>
      <w:r w:rsidR="00527246">
        <w:rPr>
          <w:rtl/>
        </w:rPr>
        <w:t>،</w:t>
      </w:r>
      <w:r w:rsidRPr="007B62FF">
        <w:rPr>
          <w:rtl/>
        </w:rPr>
        <w:t xml:space="preserve"> وهو راجع إلى موافقة النصّ المتواتر</w:t>
      </w:r>
      <w:r w:rsidR="00527246">
        <w:rPr>
          <w:rtl/>
        </w:rPr>
        <w:t>،</w:t>
      </w:r>
      <w:r w:rsidRPr="007B62FF">
        <w:rPr>
          <w:rtl/>
        </w:rPr>
        <w:t xml:space="preserve"> لأنّه لا ينفكّ منه أصلاً </w:t>
      </w:r>
      <w:r w:rsidRPr="0017382C">
        <w:rPr>
          <w:rStyle w:val="libFootnotenumChar"/>
          <w:rtl/>
        </w:rPr>
        <w:t>(3)</w:t>
      </w:r>
      <w:r>
        <w:rPr>
          <w:rtl/>
        </w:rPr>
        <w:t>.</w:t>
      </w:r>
    </w:p>
    <w:p w:rsidR="0017382C" w:rsidRPr="007B62FF" w:rsidRDefault="0017382C" w:rsidP="0017382C">
      <w:pPr>
        <w:pStyle w:val="libNormal"/>
        <w:rPr>
          <w:rtl/>
        </w:rPr>
      </w:pPr>
      <w:r w:rsidRPr="007B62FF">
        <w:rPr>
          <w:rtl/>
        </w:rPr>
        <w:t>وقال في كتاب الجهاد</w:t>
      </w:r>
      <w:r w:rsidR="00527246">
        <w:rPr>
          <w:rtl/>
        </w:rPr>
        <w:t>؛</w:t>
      </w:r>
      <w:r w:rsidRPr="007B62FF">
        <w:rPr>
          <w:rtl/>
        </w:rPr>
        <w:t xml:space="preserve"> باب وجوب طاعة العقل ومخالفة الجهل </w:t>
      </w:r>
      <w:r w:rsidRPr="0017382C">
        <w:rPr>
          <w:rStyle w:val="libFootnotenumChar"/>
          <w:rtl/>
        </w:rPr>
        <w:t>(4)</w:t>
      </w:r>
      <w:r>
        <w:rPr>
          <w:rtl/>
        </w:rPr>
        <w:t>.</w:t>
      </w:r>
      <w:r w:rsidRPr="007B62FF">
        <w:rPr>
          <w:rtl/>
        </w:rPr>
        <w:t xml:space="preserve"> وساق جملة من الأخبار المعروفة</w:t>
      </w:r>
      <w:r w:rsidR="00527246">
        <w:rPr>
          <w:rtl/>
        </w:rPr>
        <w:t>،</w:t>
      </w:r>
      <w:r w:rsidRPr="007B62FF">
        <w:rPr>
          <w:rtl/>
        </w:rPr>
        <w:t xml:space="preserve"> التي منها</w:t>
      </w:r>
      <w:r w:rsidR="00527246">
        <w:rPr>
          <w:rtl/>
        </w:rPr>
        <w:t>:</w:t>
      </w:r>
      <w:r w:rsidRPr="007B62FF">
        <w:rPr>
          <w:rtl/>
        </w:rPr>
        <w:t xml:space="preserve"> « أنّ لله على الناس حجّتين</w:t>
      </w:r>
      <w:r w:rsidR="00527246">
        <w:rPr>
          <w:rtl/>
        </w:rPr>
        <w:t>:</w:t>
      </w:r>
      <w:r w:rsidRPr="007B62FF">
        <w:rPr>
          <w:rtl/>
        </w:rPr>
        <w:t xml:space="preserve"> حجّة ظاهرة وحجّة باطنة</w:t>
      </w:r>
      <w:r w:rsidR="00527246">
        <w:rPr>
          <w:rtl/>
        </w:rPr>
        <w:t>،</w:t>
      </w:r>
      <w:r w:rsidRPr="007B62FF">
        <w:rPr>
          <w:rtl/>
        </w:rPr>
        <w:t xml:space="preserve"> فأمّا الظاهرة فالرسل والأنبياء</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وهو شرح كبير للصحيفة السجادية</w:t>
      </w:r>
      <w:r w:rsidR="00527246">
        <w:rPr>
          <w:rtl/>
        </w:rPr>
        <w:t>،</w:t>
      </w:r>
      <w:r w:rsidRPr="007B62FF">
        <w:rPr>
          <w:rtl/>
        </w:rPr>
        <w:t xml:space="preserve"> وهو غير شرحه الآخر المسمّى بنور الأنوار والذي يكون ملخصاً للشرح الكبير هذا</w:t>
      </w:r>
      <w:r w:rsidR="00527246">
        <w:rPr>
          <w:rtl/>
        </w:rPr>
        <w:t>،</w:t>
      </w:r>
      <w:r w:rsidRPr="007B62FF">
        <w:rPr>
          <w:rtl/>
        </w:rPr>
        <w:t xml:space="preserve"> راجع الذريعة 13</w:t>
      </w:r>
      <w:r w:rsidR="00527246">
        <w:rPr>
          <w:rtl/>
        </w:rPr>
        <w:t>:</w:t>
      </w:r>
      <w:r w:rsidRPr="007B62FF">
        <w:rPr>
          <w:rtl/>
        </w:rPr>
        <w:t xml:space="preserve"> 358.</w:t>
      </w:r>
    </w:p>
    <w:p w:rsidR="0017382C" w:rsidRPr="007B62FF" w:rsidRDefault="0017382C" w:rsidP="0017382C">
      <w:pPr>
        <w:pStyle w:val="libFootnote0"/>
        <w:rPr>
          <w:rtl/>
        </w:rPr>
      </w:pPr>
      <w:r w:rsidRPr="007B62FF">
        <w:rPr>
          <w:rtl/>
        </w:rPr>
        <w:t xml:space="preserve">(2) نور الأنوار </w:t>
      </w:r>
      <w:r>
        <w:rPr>
          <w:rtl/>
        </w:rPr>
        <w:t>(</w:t>
      </w:r>
      <w:r w:rsidRPr="007B62FF">
        <w:rPr>
          <w:rtl/>
        </w:rPr>
        <w:t>شرح الصحيفة</w:t>
      </w:r>
      <w:r>
        <w:rPr>
          <w:rtl/>
        </w:rPr>
        <w:t>)</w:t>
      </w:r>
    </w:p>
    <w:p w:rsidR="0017382C" w:rsidRPr="007B62FF" w:rsidRDefault="0017382C" w:rsidP="0017382C">
      <w:pPr>
        <w:pStyle w:val="libFootnote0"/>
        <w:rPr>
          <w:rtl/>
        </w:rPr>
      </w:pPr>
      <w:r w:rsidRPr="007B62FF">
        <w:rPr>
          <w:rtl/>
        </w:rPr>
        <w:t>(3) وسائل الشيعة 20</w:t>
      </w:r>
      <w:r w:rsidR="00527246">
        <w:rPr>
          <w:rtl/>
        </w:rPr>
        <w:t>:</w:t>
      </w:r>
      <w:r w:rsidRPr="007B62FF">
        <w:rPr>
          <w:rtl/>
        </w:rPr>
        <w:t xml:space="preserve"> 95.</w:t>
      </w:r>
    </w:p>
    <w:p w:rsidR="0017382C" w:rsidRPr="007B62FF" w:rsidRDefault="0017382C" w:rsidP="0017382C">
      <w:pPr>
        <w:pStyle w:val="libFootnote0"/>
        <w:rPr>
          <w:rtl/>
        </w:rPr>
      </w:pPr>
      <w:r w:rsidRPr="007B62FF">
        <w:rPr>
          <w:rtl/>
        </w:rPr>
        <w:t>(4) وسائل الشيعة 11</w:t>
      </w:r>
      <w:r w:rsidR="00527246">
        <w:rPr>
          <w:rtl/>
        </w:rPr>
        <w:t>:</w:t>
      </w:r>
      <w:r w:rsidRPr="007B62FF">
        <w:rPr>
          <w:rtl/>
        </w:rPr>
        <w:t xml:space="preserve"> 160 باب 8.</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والأئمة </w:t>
      </w:r>
      <w:r>
        <w:rPr>
          <w:rtl/>
        </w:rPr>
        <w:t>(</w:t>
      </w:r>
      <w:r w:rsidRPr="007B62FF">
        <w:rPr>
          <w:rtl/>
        </w:rPr>
        <w:t>صلوات الله عليهم</w:t>
      </w:r>
      <w:r>
        <w:rPr>
          <w:rtl/>
        </w:rPr>
        <w:t>)</w:t>
      </w:r>
      <w:r w:rsidR="00527246">
        <w:rPr>
          <w:rtl/>
        </w:rPr>
        <w:t>،</w:t>
      </w:r>
      <w:r w:rsidRPr="007B62FF">
        <w:rPr>
          <w:rtl/>
        </w:rPr>
        <w:t xml:space="preserve"> وأمّا الباطنة فالعقول » </w:t>
      </w:r>
      <w:r w:rsidRPr="0017382C">
        <w:rPr>
          <w:rStyle w:val="libFootnotenumChar"/>
          <w:rtl/>
        </w:rPr>
        <w:t>(1)</w:t>
      </w:r>
      <w:r>
        <w:rPr>
          <w:rtl/>
        </w:rPr>
        <w:t>.</w:t>
      </w:r>
    </w:p>
    <w:p w:rsidR="0017382C" w:rsidRPr="007B62FF" w:rsidRDefault="0017382C" w:rsidP="0017382C">
      <w:pPr>
        <w:pStyle w:val="libNormal"/>
        <w:rPr>
          <w:rtl/>
        </w:rPr>
      </w:pPr>
      <w:r w:rsidRPr="007B62FF">
        <w:rPr>
          <w:rtl/>
        </w:rPr>
        <w:t>ثمّ قال</w:t>
      </w:r>
      <w:r w:rsidR="00527246">
        <w:rPr>
          <w:rtl/>
        </w:rPr>
        <w:t>:</w:t>
      </w:r>
      <w:r w:rsidRPr="007B62FF">
        <w:rPr>
          <w:rtl/>
        </w:rPr>
        <w:t xml:space="preserve"> أقول</w:t>
      </w:r>
      <w:r w:rsidR="00527246">
        <w:rPr>
          <w:rtl/>
        </w:rPr>
        <w:t>:</w:t>
      </w:r>
      <w:r w:rsidRPr="007B62FF">
        <w:rPr>
          <w:rtl/>
        </w:rPr>
        <w:t xml:space="preserve"> العقل يطلق في كلمات العلماء والحكماء على معانٍ كثيرة</w:t>
      </w:r>
      <w:r w:rsidR="00527246">
        <w:rPr>
          <w:rtl/>
        </w:rPr>
        <w:t>،</w:t>
      </w:r>
      <w:r w:rsidRPr="007B62FF">
        <w:rPr>
          <w:rtl/>
        </w:rPr>
        <w:t xml:space="preserve"> وبالتتبّع يعلم أنّه يطلق في الأحاديث على ثلاثة معان</w:t>
      </w:r>
      <w:r w:rsidR="00527246">
        <w:rPr>
          <w:rtl/>
        </w:rPr>
        <w:t>:</w:t>
      </w:r>
    </w:p>
    <w:p w:rsidR="0017382C" w:rsidRPr="007B62FF" w:rsidRDefault="0017382C" w:rsidP="0017382C">
      <w:pPr>
        <w:pStyle w:val="libNormal"/>
        <w:rPr>
          <w:rtl/>
        </w:rPr>
      </w:pPr>
      <w:r w:rsidRPr="007B62FF">
        <w:rPr>
          <w:rtl/>
        </w:rPr>
        <w:t>أحدها</w:t>
      </w:r>
      <w:r w:rsidR="00527246">
        <w:rPr>
          <w:rtl/>
        </w:rPr>
        <w:t>:</w:t>
      </w:r>
      <w:r w:rsidRPr="007B62FF">
        <w:rPr>
          <w:rtl/>
        </w:rPr>
        <w:t xml:space="preserve"> قوّة إدراك الخير والشر</w:t>
      </w:r>
      <w:r w:rsidR="00527246">
        <w:rPr>
          <w:rtl/>
        </w:rPr>
        <w:t>،</w:t>
      </w:r>
      <w:r w:rsidRPr="007B62FF">
        <w:rPr>
          <w:rtl/>
        </w:rPr>
        <w:t xml:space="preserve"> والتمييز بينهما</w:t>
      </w:r>
      <w:r w:rsidR="00527246">
        <w:rPr>
          <w:rtl/>
        </w:rPr>
        <w:t>،</w:t>
      </w:r>
      <w:r w:rsidRPr="007B62FF">
        <w:rPr>
          <w:rtl/>
        </w:rPr>
        <w:t xml:space="preserve"> ومعرفة أسباب الأُمور</w:t>
      </w:r>
      <w:r w:rsidR="00527246">
        <w:rPr>
          <w:rtl/>
        </w:rPr>
        <w:t>،</w:t>
      </w:r>
      <w:r w:rsidRPr="007B62FF">
        <w:rPr>
          <w:rtl/>
        </w:rPr>
        <w:t xml:space="preserve"> ونحو ذلك</w:t>
      </w:r>
      <w:r w:rsidR="00527246">
        <w:rPr>
          <w:rtl/>
        </w:rPr>
        <w:t>،</w:t>
      </w:r>
      <w:r w:rsidRPr="007B62FF">
        <w:rPr>
          <w:rtl/>
        </w:rPr>
        <w:t xml:space="preserve"> وهذا هو مناط التكليف.</w:t>
      </w:r>
    </w:p>
    <w:p w:rsidR="0017382C" w:rsidRPr="007B62FF" w:rsidRDefault="0017382C" w:rsidP="0017382C">
      <w:pPr>
        <w:pStyle w:val="libNormal"/>
        <w:rPr>
          <w:rtl/>
        </w:rPr>
      </w:pPr>
      <w:r w:rsidRPr="007B62FF">
        <w:rPr>
          <w:rtl/>
        </w:rPr>
        <w:t>وثانيها</w:t>
      </w:r>
      <w:r w:rsidR="00527246">
        <w:rPr>
          <w:rtl/>
        </w:rPr>
        <w:t>:</w:t>
      </w:r>
      <w:r w:rsidRPr="007B62FF">
        <w:rPr>
          <w:rtl/>
        </w:rPr>
        <w:t xml:space="preserve"> حالة وملكة تدعو إلى اختيار الخير والمنافع</w:t>
      </w:r>
      <w:r w:rsidR="00527246">
        <w:rPr>
          <w:rtl/>
        </w:rPr>
        <w:t>،</w:t>
      </w:r>
      <w:r w:rsidRPr="007B62FF">
        <w:rPr>
          <w:rtl/>
        </w:rPr>
        <w:t xml:space="preserve"> واجتناب الشرّ والمضارّ.</w:t>
      </w:r>
    </w:p>
    <w:p w:rsidR="0017382C" w:rsidRPr="007B62FF" w:rsidRDefault="0017382C" w:rsidP="0017382C">
      <w:pPr>
        <w:pStyle w:val="libNormal"/>
        <w:rPr>
          <w:rtl/>
        </w:rPr>
      </w:pPr>
      <w:r w:rsidRPr="007B62FF">
        <w:rPr>
          <w:rtl/>
        </w:rPr>
        <w:t>وثالثها</w:t>
      </w:r>
      <w:r w:rsidR="00527246">
        <w:rPr>
          <w:rtl/>
        </w:rPr>
        <w:t>:</w:t>
      </w:r>
      <w:r w:rsidRPr="007B62FF">
        <w:rPr>
          <w:rtl/>
        </w:rPr>
        <w:t xml:space="preserve"> التعقّل</w:t>
      </w:r>
      <w:r w:rsidR="00527246">
        <w:rPr>
          <w:rtl/>
        </w:rPr>
        <w:t>،</w:t>
      </w:r>
      <w:r w:rsidRPr="007B62FF">
        <w:rPr>
          <w:rtl/>
        </w:rPr>
        <w:t xml:space="preserve"> بمعنى العلم</w:t>
      </w:r>
      <w:r w:rsidR="00527246">
        <w:rPr>
          <w:rtl/>
        </w:rPr>
        <w:t>،</w:t>
      </w:r>
      <w:r w:rsidRPr="007B62FF">
        <w:rPr>
          <w:rtl/>
        </w:rPr>
        <w:t xml:space="preserve"> ولذا يقابل بالجهل</w:t>
      </w:r>
      <w:r w:rsidR="00527246">
        <w:rPr>
          <w:rtl/>
        </w:rPr>
        <w:t>،</w:t>
      </w:r>
      <w:r w:rsidRPr="007B62FF">
        <w:rPr>
          <w:rtl/>
        </w:rPr>
        <w:t xml:space="preserve"> لا بالجنون.</w:t>
      </w:r>
    </w:p>
    <w:p w:rsidR="0017382C" w:rsidRPr="007B62FF" w:rsidRDefault="0017382C" w:rsidP="0017382C">
      <w:pPr>
        <w:pStyle w:val="libNormal"/>
        <w:rPr>
          <w:rtl/>
        </w:rPr>
      </w:pPr>
      <w:r w:rsidRPr="007B62FF">
        <w:rPr>
          <w:rtl/>
        </w:rPr>
        <w:t xml:space="preserve">وأحاديث هذا الباب وغيره أكثرها محمولة على المعنى الثاني والثالث </w:t>
      </w:r>
      <w:r w:rsidRPr="0017382C">
        <w:rPr>
          <w:rStyle w:val="libFootnotenumChar"/>
          <w:rtl/>
        </w:rPr>
        <w:t>(2)</w:t>
      </w:r>
      <w:r>
        <w:rPr>
          <w:rtl/>
        </w:rPr>
        <w:t>.</w:t>
      </w:r>
    </w:p>
    <w:p w:rsidR="0017382C" w:rsidRPr="007B62FF" w:rsidRDefault="0017382C" w:rsidP="0017382C">
      <w:pPr>
        <w:pStyle w:val="libNormal"/>
        <w:rPr>
          <w:rtl/>
        </w:rPr>
      </w:pPr>
      <w:r w:rsidRPr="007B62FF">
        <w:rPr>
          <w:rtl/>
        </w:rPr>
        <w:t>وقال في الفائدة التاسعة والسبعين من كتابه المسمّى بالفوائد الطوسيّة</w:t>
      </w:r>
      <w:r w:rsidR="00527246">
        <w:rPr>
          <w:rtl/>
        </w:rPr>
        <w:t>:</w:t>
      </w:r>
      <w:r w:rsidRPr="007B62FF">
        <w:rPr>
          <w:rtl/>
        </w:rPr>
        <w:t xml:space="preserve"> قد تجدّد في هذا الزمان من بعض المائلين إلى العمل بالأدلّة العقلية الظنّية الاستدلال على ذلك بما ورد في الحديث من قولهم </w:t>
      </w:r>
      <w:r w:rsidRPr="0017382C">
        <w:rPr>
          <w:rStyle w:val="libAlaemChar"/>
          <w:rtl/>
        </w:rPr>
        <w:t>عليهم‌السلام</w:t>
      </w:r>
      <w:r w:rsidR="00527246">
        <w:rPr>
          <w:rtl/>
        </w:rPr>
        <w:t>:</w:t>
      </w:r>
      <w:r w:rsidRPr="007B62FF">
        <w:rPr>
          <w:rtl/>
        </w:rPr>
        <w:t xml:space="preserve"> « صديق كلّ امرئ عقله</w:t>
      </w:r>
      <w:r w:rsidR="00527246">
        <w:rPr>
          <w:rtl/>
        </w:rPr>
        <w:t>،</w:t>
      </w:r>
      <w:r w:rsidRPr="007B62FF">
        <w:rPr>
          <w:rtl/>
        </w:rPr>
        <w:t xml:space="preserve"> وعدوّه جهله » </w:t>
      </w:r>
      <w:r w:rsidRPr="0017382C">
        <w:rPr>
          <w:rStyle w:val="libFootnotenumChar"/>
          <w:rtl/>
        </w:rPr>
        <w:t>(3)</w:t>
      </w:r>
      <w:r>
        <w:rPr>
          <w:rtl/>
        </w:rPr>
        <w:t>.</w:t>
      </w:r>
    </w:p>
    <w:p w:rsidR="0017382C" w:rsidRPr="007B62FF" w:rsidRDefault="0017382C" w:rsidP="0017382C">
      <w:pPr>
        <w:pStyle w:val="libNormal"/>
        <w:rPr>
          <w:rtl/>
        </w:rPr>
      </w:pPr>
      <w:r w:rsidRPr="007B62FF">
        <w:rPr>
          <w:rtl/>
        </w:rPr>
        <w:t xml:space="preserve">وقولهم </w:t>
      </w:r>
      <w:r w:rsidRPr="0017382C">
        <w:rPr>
          <w:rStyle w:val="libAlaemChar"/>
          <w:rtl/>
        </w:rPr>
        <w:t>عليهم‌السلام</w:t>
      </w:r>
      <w:r w:rsidR="00527246">
        <w:rPr>
          <w:rtl/>
        </w:rPr>
        <w:t>:</w:t>
      </w:r>
      <w:r w:rsidRPr="007B62FF">
        <w:rPr>
          <w:rtl/>
        </w:rPr>
        <w:t xml:space="preserve"> « العقل دليل المؤمن » </w:t>
      </w:r>
      <w:r w:rsidRPr="0017382C">
        <w:rPr>
          <w:rStyle w:val="libFootnotenumChar"/>
          <w:rtl/>
        </w:rPr>
        <w:t>(4)</w:t>
      </w:r>
      <w:r>
        <w:rPr>
          <w:rtl/>
        </w:rPr>
        <w:t>.</w:t>
      </w:r>
    </w:p>
    <w:p w:rsidR="0017382C" w:rsidRPr="007B62FF" w:rsidRDefault="0017382C" w:rsidP="0017382C">
      <w:pPr>
        <w:pStyle w:val="libNormal"/>
        <w:rPr>
          <w:rtl/>
        </w:rPr>
      </w:pPr>
      <w:r w:rsidRPr="007B62FF">
        <w:rPr>
          <w:rtl/>
        </w:rPr>
        <w:t xml:space="preserve">وقولهم </w:t>
      </w:r>
      <w:r w:rsidRPr="0017382C">
        <w:rPr>
          <w:rStyle w:val="libAlaemChar"/>
          <w:rtl/>
        </w:rPr>
        <w:t>عليهم‌السلام</w:t>
      </w:r>
      <w:r w:rsidR="00527246">
        <w:rPr>
          <w:rtl/>
        </w:rPr>
        <w:t>:</w:t>
      </w:r>
      <w:r w:rsidRPr="007B62FF">
        <w:rPr>
          <w:rtl/>
        </w:rPr>
        <w:t xml:space="preserve"> « الحجّة على الناس اليوم العقل » </w:t>
      </w:r>
      <w:r w:rsidRPr="0017382C">
        <w:rPr>
          <w:rStyle w:val="libFootnotenumChar"/>
          <w:rtl/>
        </w:rPr>
        <w:t>(5)</w:t>
      </w:r>
      <w:r>
        <w:rPr>
          <w:rtl/>
        </w:rPr>
        <w:t>.</w:t>
      </w:r>
    </w:p>
    <w:p w:rsidR="0017382C" w:rsidRPr="007B62FF" w:rsidRDefault="0017382C" w:rsidP="0017382C">
      <w:pPr>
        <w:pStyle w:val="libNormal"/>
        <w:rPr>
          <w:rtl/>
        </w:rPr>
      </w:pPr>
      <w:r w:rsidRPr="007B62FF">
        <w:rPr>
          <w:rtl/>
        </w:rPr>
        <w:t xml:space="preserve">وقولهم </w:t>
      </w:r>
      <w:r w:rsidRPr="0017382C">
        <w:rPr>
          <w:rStyle w:val="libAlaemChar"/>
          <w:rtl/>
        </w:rPr>
        <w:t>عليهم‌السلام</w:t>
      </w:r>
      <w:r w:rsidR="00527246">
        <w:rPr>
          <w:rtl/>
        </w:rPr>
        <w:t>:</w:t>
      </w:r>
      <w:r w:rsidRPr="007B62FF">
        <w:rPr>
          <w:rtl/>
        </w:rPr>
        <w:t xml:space="preserve"> « إنّ لله على الناس حجّتين</w:t>
      </w:r>
      <w:r w:rsidR="00527246">
        <w:rPr>
          <w:rtl/>
        </w:rPr>
        <w:t>:</w:t>
      </w:r>
      <w:r w:rsidRPr="007B62FF">
        <w:rPr>
          <w:rtl/>
        </w:rPr>
        <w:t xml:space="preserve"> حجّة ظاهرة وحجّة</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وسائل الشيعة 11</w:t>
      </w:r>
      <w:r w:rsidR="00527246">
        <w:rPr>
          <w:rtl/>
        </w:rPr>
        <w:t>:</w:t>
      </w:r>
      <w:r w:rsidRPr="007B62FF">
        <w:rPr>
          <w:rtl/>
        </w:rPr>
        <w:t xml:space="preserve"> 161</w:t>
      </w:r>
      <w:r w:rsidR="00527246">
        <w:rPr>
          <w:rtl/>
        </w:rPr>
        <w:t>،</w:t>
      </w:r>
      <w:r w:rsidRPr="007B62FF">
        <w:rPr>
          <w:rtl/>
        </w:rPr>
        <w:t xml:space="preserve"> قطعة من الحديث 6.</w:t>
      </w:r>
    </w:p>
    <w:p w:rsidR="0017382C" w:rsidRPr="007B62FF" w:rsidRDefault="0017382C" w:rsidP="0017382C">
      <w:pPr>
        <w:pStyle w:val="libFootnote0"/>
        <w:rPr>
          <w:rtl/>
        </w:rPr>
      </w:pPr>
      <w:r w:rsidRPr="007B62FF">
        <w:rPr>
          <w:rtl/>
        </w:rPr>
        <w:t>(2) وسائل الشيعة 11</w:t>
      </w:r>
      <w:r w:rsidR="00527246">
        <w:rPr>
          <w:rtl/>
        </w:rPr>
        <w:t>:</w:t>
      </w:r>
      <w:r w:rsidRPr="007B62FF">
        <w:rPr>
          <w:rtl/>
        </w:rPr>
        <w:t xml:space="preserve"> 163</w:t>
      </w:r>
      <w:r w:rsidR="00527246">
        <w:rPr>
          <w:rtl/>
        </w:rPr>
        <w:t>،</w:t>
      </w:r>
      <w:r w:rsidRPr="007B62FF">
        <w:rPr>
          <w:rtl/>
        </w:rPr>
        <w:t xml:space="preserve"> ذيل الحديث 11.</w:t>
      </w:r>
    </w:p>
    <w:p w:rsidR="0017382C" w:rsidRPr="007B62FF" w:rsidRDefault="0017382C" w:rsidP="0017382C">
      <w:pPr>
        <w:pStyle w:val="libFootnote0"/>
        <w:rPr>
          <w:rtl/>
        </w:rPr>
      </w:pPr>
      <w:r w:rsidRPr="007B62FF">
        <w:rPr>
          <w:rtl/>
        </w:rPr>
        <w:t>(3) أُصول الكافي 1</w:t>
      </w:r>
      <w:r w:rsidR="00527246">
        <w:rPr>
          <w:rtl/>
        </w:rPr>
        <w:t>:</w:t>
      </w:r>
      <w:r w:rsidRPr="007B62FF">
        <w:rPr>
          <w:rtl/>
        </w:rPr>
        <w:t xml:space="preserve"> 8 / 4</w:t>
      </w:r>
      <w:r w:rsidR="00527246">
        <w:rPr>
          <w:rtl/>
        </w:rPr>
        <w:t>،</w:t>
      </w:r>
      <w:r w:rsidRPr="007B62FF">
        <w:rPr>
          <w:rtl/>
        </w:rPr>
        <w:t xml:space="preserve"> المحاسن</w:t>
      </w:r>
      <w:r w:rsidR="00527246">
        <w:rPr>
          <w:rtl/>
        </w:rPr>
        <w:t>:</w:t>
      </w:r>
      <w:r w:rsidRPr="007B62FF">
        <w:rPr>
          <w:rtl/>
        </w:rPr>
        <w:t xml:space="preserve"> 194 / 12.</w:t>
      </w:r>
    </w:p>
    <w:p w:rsidR="0017382C" w:rsidRPr="007B62FF" w:rsidRDefault="0017382C" w:rsidP="0017382C">
      <w:pPr>
        <w:pStyle w:val="libFootnote0"/>
        <w:rPr>
          <w:rtl/>
        </w:rPr>
      </w:pPr>
      <w:r w:rsidRPr="007B62FF">
        <w:rPr>
          <w:rtl/>
        </w:rPr>
        <w:t>(4) أُصول الكافي 1</w:t>
      </w:r>
      <w:r w:rsidR="00527246">
        <w:rPr>
          <w:rtl/>
        </w:rPr>
        <w:t>:</w:t>
      </w:r>
      <w:r w:rsidRPr="007B62FF">
        <w:rPr>
          <w:rtl/>
        </w:rPr>
        <w:t xml:space="preserve"> 19 / 24.</w:t>
      </w:r>
    </w:p>
    <w:p w:rsidR="0017382C" w:rsidRPr="007B62FF" w:rsidRDefault="0017382C" w:rsidP="0017382C">
      <w:pPr>
        <w:pStyle w:val="libFootnote0"/>
        <w:rPr>
          <w:rtl/>
        </w:rPr>
      </w:pPr>
      <w:r w:rsidRPr="007B62FF">
        <w:rPr>
          <w:rtl/>
        </w:rPr>
        <w:t>(5) أُصول الكافي 1</w:t>
      </w:r>
      <w:r w:rsidR="00527246">
        <w:rPr>
          <w:rtl/>
        </w:rPr>
        <w:t>:</w:t>
      </w:r>
      <w:r w:rsidRPr="007B62FF">
        <w:rPr>
          <w:rtl/>
        </w:rPr>
        <w:t xml:space="preserve"> 19 / 20</w:t>
      </w:r>
      <w:r w:rsidR="00527246">
        <w:rPr>
          <w:rtl/>
        </w:rPr>
        <w:t>،</w:t>
      </w:r>
      <w:r w:rsidRPr="007B62FF">
        <w:rPr>
          <w:rtl/>
        </w:rPr>
        <w:t xml:space="preserve"> بتفاوت يسير.</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باطنة » </w:t>
      </w:r>
      <w:r w:rsidRPr="0017382C">
        <w:rPr>
          <w:rStyle w:val="libFootnotenumChar"/>
          <w:rtl/>
        </w:rPr>
        <w:t>(1)</w:t>
      </w:r>
      <w:r>
        <w:rPr>
          <w:rtl/>
        </w:rPr>
        <w:t>.</w:t>
      </w:r>
      <w:r w:rsidRPr="007B62FF">
        <w:rPr>
          <w:rtl/>
        </w:rPr>
        <w:t xml:space="preserve"> إلى آخره.</w:t>
      </w:r>
    </w:p>
    <w:p w:rsidR="0017382C" w:rsidRPr="007B62FF" w:rsidRDefault="0017382C" w:rsidP="0017382C">
      <w:pPr>
        <w:pStyle w:val="libNormal"/>
        <w:rPr>
          <w:rtl/>
        </w:rPr>
      </w:pPr>
      <w:r w:rsidRPr="007B62FF">
        <w:rPr>
          <w:rtl/>
        </w:rPr>
        <w:t>ثمّ أورد على هذا الاستدلال بوجوه كثيرة. إلى أن قال</w:t>
      </w:r>
      <w:r w:rsidR="00527246">
        <w:rPr>
          <w:rtl/>
        </w:rPr>
        <w:t>:</w:t>
      </w:r>
      <w:r w:rsidRPr="007B62FF">
        <w:rPr>
          <w:rtl/>
        </w:rPr>
        <w:t xml:space="preserve"> الحادي عشر</w:t>
      </w:r>
      <w:r w:rsidR="00527246">
        <w:rPr>
          <w:rtl/>
        </w:rPr>
        <w:t>:</w:t>
      </w:r>
      <w:r w:rsidRPr="007B62FF">
        <w:rPr>
          <w:rtl/>
        </w:rPr>
        <w:t xml:space="preserve"> بعد التنزّل عن جميع ذلك نقول</w:t>
      </w:r>
      <w:r w:rsidR="00527246">
        <w:rPr>
          <w:rtl/>
        </w:rPr>
        <w:t>:</w:t>
      </w:r>
      <w:r w:rsidRPr="007B62FF">
        <w:rPr>
          <w:rtl/>
        </w:rPr>
        <w:t xml:space="preserve"> إنّها غير صريحة في حجّية الدليل العقلي الظنّي قطعاً</w:t>
      </w:r>
      <w:r w:rsidR="00527246">
        <w:rPr>
          <w:rtl/>
        </w:rPr>
        <w:t>،</w:t>
      </w:r>
      <w:r w:rsidRPr="007B62FF">
        <w:rPr>
          <w:rtl/>
        </w:rPr>
        <w:t xml:space="preserve"> ولا ظاهرة في العموم بالنسبة إليه</w:t>
      </w:r>
      <w:r w:rsidR="00527246">
        <w:rPr>
          <w:rtl/>
        </w:rPr>
        <w:t>،</w:t>
      </w:r>
      <w:r w:rsidRPr="007B62FF">
        <w:rPr>
          <w:rtl/>
        </w:rPr>
        <w:t xml:space="preserve"> فلا يجوز الاستدلال بها عليه</w:t>
      </w:r>
      <w:r w:rsidR="00527246">
        <w:rPr>
          <w:rtl/>
        </w:rPr>
        <w:t>،</w:t>
      </w:r>
      <w:r w:rsidRPr="007B62FF">
        <w:rPr>
          <w:rtl/>
        </w:rPr>
        <w:t xml:space="preserve"> ولو سلّمنا عمومها فإنّ المخصِّص لها موجود</w:t>
      </w:r>
      <w:r w:rsidR="00527246">
        <w:rPr>
          <w:rtl/>
        </w:rPr>
        <w:t>،</w:t>
      </w:r>
      <w:r w:rsidRPr="007B62FF">
        <w:rPr>
          <w:rtl/>
        </w:rPr>
        <w:t xml:space="preserve"> وهو الآيات </w:t>
      </w:r>
      <w:r w:rsidRPr="0017382C">
        <w:rPr>
          <w:rStyle w:val="libFootnotenumChar"/>
          <w:rtl/>
        </w:rPr>
        <w:t>(2)</w:t>
      </w:r>
      <w:r w:rsidRPr="007B62FF">
        <w:rPr>
          <w:rtl/>
        </w:rPr>
        <w:t xml:space="preserve"> الكثيرة</w:t>
      </w:r>
      <w:r w:rsidR="00527246">
        <w:rPr>
          <w:rtl/>
        </w:rPr>
        <w:t>،</w:t>
      </w:r>
      <w:r w:rsidRPr="007B62FF">
        <w:rPr>
          <w:rtl/>
        </w:rPr>
        <w:t xml:space="preserve"> والروايات </w:t>
      </w:r>
      <w:r w:rsidRPr="0017382C">
        <w:rPr>
          <w:rStyle w:val="libFootnotenumChar"/>
          <w:rtl/>
        </w:rPr>
        <w:t>(3)</w:t>
      </w:r>
      <w:r w:rsidRPr="007B62FF">
        <w:rPr>
          <w:rtl/>
        </w:rPr>
        <w:t xml:space="preserve"> المتواترة في النهي عن العمل بالظنّ</w:t>
      </w:r>
      <w:r w:rsidR="00527246">
        <w:rPr>
          <w:rtl/>
        </w:rPr>
        <w:t>،</w:t>
      </w:r>
      <w:r w:rsidRPr="007B62FF">
        <w:rPr>
          <w:rtl/>
        </w:rPr>
        <w:t xml:space="preserve"> فإذا خُصَّت بالدليل العقلي القطعي لم يبق لها فائدة</w:t>
      </w:r>
      <w:r w:rsidR="00527246">
        <w:rPr>
          <w:rtl/>
        </w:rPr>
        <w:t>؛</w:t>
      </w:r>
      <w:r w:rsidRPr="007B62FF">
        <w:rPr>
          <w:rtl/>
        </w:rPr>
        <w:t xml:space="preserve"> لأنّ هذا القسم غير موجود في الفروع قطعاً</w:t>
      </w:r>
      <w:r w:rsidR="00527246">
        <w:rPr>
          <w:rtl/>
        </w:rPr>
        <w:t>،</w:t>
      </w:r>
      <w:r w:rsidRPr="007B62FF">
        <w:rPr>
          <w:rtl/>
        </w:rPr>
        <w:t xml:space="preserve"> وعلى تقدير وجوده في غيرها مثل بطلان تكليف ما لا يطاق</w:t>
      </w:r>
      <w:r w:rsidR="00527246">
        <w:rPr>
          <w:rtl/>
        </w:rPr>
        <w:t>،</w:t>
      </w:r>
      <w:r w:rsidRPr="007B62FF">
        <w:rPr>
          <w:rtl/>
        </w:rPr>
        <w:t xml:space="preserve"> ونحو ذلك فهو مسلّم</w:t>
      </w:r>
      <w:r w:rsidR="00527246">
        <w:rPr>
          <w:rtl/>
        </w:rPr>
        <w:t>،</w:t>
      </w:r>
      <w:r w:rsidRPr="007B62FF">
        <w:rPr>
          <w:rtl/>
        </w:rPr>
        <w:t xml:space="preserve"> لكن هناك دليل نقلي متواتر قطعاً</w:t>
      </w:r>
      <w:r w:rsidR="00527246">
        <w:rPr>
          <w:rtl/>
        </w:rPr>
        <w:t>،</w:t>
      </w:r>
      <w:r w:rsidRPr="007B62FF">
        <w:rPr>
          <w:rtl/>
        </w:rPr>
        <w:t xml:space="preserve"> والاستقراء شاهد بذلك </w:t>
      </w:r>
      <w:r w:rsidRPr="0017382C">
        <w:rPr>
          <w:rStyle w:val="libFootnotenumChar"/>
          <w:rtl/>
        </w:rPr>
        <w:t>(4)</w:t>
      </w:r>
      <w:r>
        <w:rPr>
          <w:rtl/>
        </w:rPr>
        <w:t>.</w:t>
      </w:r>
    </w:p>
    <w:p w:rsidR="0017382C" w:rsidRPr="007B62FF" w:rsidRDefault="0017382C" w:rsidP="0017382C">
      <w:pPr>
        <w:pStyle w:val="libNormal"/>
        <w:rPr>
          <w:rtl/>
        </w:rPr>
      </w:pPr>
      <w:r w:rsidRPr="007B62FF">
        <w:rPr>
          <w:rtl/>
        </w:rPr>
        <w:t>ثم ذكر للعقل المعاني الثلاثة السابقة</w:t>
      </w:r>
      <w:r w:rsidR="00527246">
        <w:rPr>
          <w:rtl/>
        </w:rPr>
        <w:t>،</w:t>
      </w:r>
      <w:r w:rsidRPr="007B62FF">
        <w:rPr>
          <w:rtl/>
        </w:rPr>
        <w:t xml:space="preserve"> وقال</w:t>
      </w:r>
      <w:r w:rsidR="00527246">
        <w:rPr>
          <w:rtl/>
        </w:rPr>
        <w:t>:</w:t>
      </w:r>
      <w:r w:rsidRPr="007B62FF">
        <w:rPr>
          <w:rtl/>
        </w:rPr>
        <w:t xml:space="preserve"> وفي هذه الأخبار وسائر أخبار مدح العقل دليلٌ واضحٌ على أنّ المراد به العقل المقابل للجهل</w:t>
      </w:r>
      <w:r w:rsidR="00527246">
        <w:rPr>
          <w:rtl/>
        </w:rPr>
        <w:t>،</w:t>
      </w:r>
      <w:r w:rsidRPr="007B62FF">
        <w:rPr>
          <w:rtl/>
        </w:rPr>
        <w:t xml:space="preserve"> أعني العلم</w:t>
      </w:r>
      <w:r w:rsidR="00527246">
        <w:rPr>
          <w:rtl/>
        </w:rPr>
        <w:t>،</w:t>
      </w:r>
      <w:r w:rsidRPr="007B62FF">
        <w:rPr>
          <w:rtl/>
        </w:rPr>
        <w:t xml:space="preserve"> لا المقابل للجنون</w:t>
      </w:r>
      <w:r w:rsidR="00527246">
        <w:rPr>
          <w:rtl/>
        </w:rPr>
        <w:t>،</w:t>
      </w:r>
      <w:r w:rsidRPr="007B62FF">
        <w:rPr>
          <w:rtl/>
        </w:rPr>
        <w:t xml:space="preserve"> وهو من التعقّل. وقد أُطلق الجهل على الظنّ في الأخبار.</w:t>
      </w:r>
    </w:p>
    <w:p w:rsidR="0017382C" w:rsidRPr="007B62FF" w:rsidRDefault="0017382C" w:rsidP="0017382C">
      <w:pPr>
        <w:pStyle w:val="libNormal"/>
        <w:rPr>
          <w:rtl/>
        </w:rPr>
      </w:pPr>
      <w:r w:rsidRPr="007B62FF">
        <w:rPr>
          <w:rtl/>
        </w:rPr>
        <w:t>ثم ذكر أنّه لو كان المراد من العقل فيها المقابل للجنون فلا بدّ من تخصيصه بأنواع اثني عشر</w:t>
      </w:r>
      <w:r w:rsidR="00527246">
        <w:rPr>
          <w:rtl/>
        </w:rPr>
        <w:t>،</w:t>
      </w:r>
      <w:r w:rsidRPr="007B62FF">
        <w:rPr>
          <w:rtl/>
        </w:rPr>
        <w:t xml:space="preserve"> وساق الأنواع.</w:t>
      </w:r>
    </w:p>
    <w:p w:rsidR="0017382C" w:rsidRPr="007B62FF" w:rsidRDefault="0017382C" w:rsidP="0017382C">
      <w:pPr>
        <w:pStyle w:val="libNormal"/>
        <w:rPr>
          <w:rtl/>
        </w:rPr>
      </w:pPr>
      <w:r w:rsidRPr="007B62FF">
        <w:rPr>
          <w:rtl/>
        </w:rPr>
        <w:t>ثم قال</w:t>
      </w:r>
      <w:r w:rsidR="00527246">
        <w:rPr>
          <w:rtl/>
        </w:rPr>
        <w:t>:</w:t>
      </w:r>
      <w:r w:rsidRPr="007B62FF">
        <w:rPr>
          <w:rtl/>
        </w:rPr>
        <w:t xml:space="preserve"> وهذه الأنواع ربّما تتداخل</w:t>
      </w:r>
      <w:r w:rsidR="00527246">
        <w:rPr>
          <w:rtl/>
        </w:rPr>
        <w:t>،</w:t>
      </w:r>
      <w:r w:rsidRPr="007B62FF">
        <w:rPr>
          <w:rtl/>
        </w:rPr>
        <w:t xml:space="preserve"> وأكثرها يمكن استفادته من</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أُصول الكافي 1</w:t>
      </w:r>
      <w:r w:rsidR="00527246">
        <w:rPr>
          <w:rtl/>
        </w:rPr>
        <w:t>:</w:t>
      </w:r>
      <w:r w:rsidRPr="007B62FF">
        <w:rPr>
          <w:rtl/>
        </w:rPr>
        <w:t xml:space="preserve"> 13</w:t>
      </w:r>
      <w:r w:rsidR="00527246">
        <w:rPr>
          <w:rtl/>
        </w:rPr>
        <w:t>،</w:t>
      </w:r>
      <w:r w:rsidRPr="007B62FF">
        <w:rPr>
          <w:rtl/>
        </w:rPr>
        <w:t xml:space="preserve"> قطعة من الحديث 12.</w:t>
      </w:r>
    </w:p>
    <w:p w:rsidR="0017382C" w:rsidRPr="007B62FF" w:rsidRDefault="0017382C" w:rsidP="0017382C">
      <w:pPr>
        <w:pStyle w:val="libFootnote0"/>
        <w:rPr>
          <w:rtl/>
        </w:rPr>
      </w:pPr>
      <w:r w:rsidRPr="007B62FF">
        <w:rPr>
          <w:rtl/>
        </w:rPr>
        <w:t>(2) انظر على سبيل المثال سورة يونس الآية 36</w:t>
      </w:r>
      <w:r w:rsidR="00527246">
        <w:rPr>
          <w:rtl/>
        </w:rPr>
        <w:t>،</w:t>
      </w:r>
      <w:r w:rsidRPr="007B62FF">
        <w:rPr>
          <w:rtl/>
        </w:rPr>
        <w:t xml:space="preserve"> والحجرات الآية 12.</w:t>
      </w:r>
    </w:p>
    <w:p w:rsidR="0017382C" w:rsidRPr="007B62FF" w:rsidRDefault="0017382C" w:rsidP="0017382C">
      <w:pPr>
        <w:pStyle w:val="libFootnote0"/>
        <w:rPr>
          <w:rtl/>
        </w:rPr>
      </w:pPr>
      <w:r w:rsidRPr="007B62FF">
        <w:rPr>
          <w:rtl/>
        </w:rPr>
        <w:t>(3) راجع قرب الاسناد</w:t>
      </w:r>
      <w:r w:rsidR="00527246">
        <w:rPr>
          <w:rtl/>
        </w:rPr>
        <w:t>:</w:t>
      </w:r>
      <w:r w:rsidRPr="007B62FF">
        <w:rPr>
          <w:rtl/>
        </w:rPr>
        <w:t xml:space="preserve"> 29 / 94.</w:t>
      </w:r>
    </w:p>
    <w:p w:rsidR="0017382C" w:rsidRPr="007B62FF" w:rsidRDefault="0017382C" w:rsidP="0017382C">
      <w:pPr>
        <w:pStyle w:val="libFootnote0"/>
        <w:rPr>
          <w:rtl/>
        </w:rPr>
      </w:pPr>
      <w:r w:rsidRPr="007B62FF">
        <w:rPr>
          <w:rtl/>
        </w:rPr>
        <w:t>(4) الفوائد الطوسيّة</w:t>
      </w:r>
      <w:r w:rsidR="00527246">
        <w:rPr>
          <w:rtl/>
        </w:rPr>
        <w:t>:</w:t>
      </w:r>
      <w:r w:rsidRPr="007B62FF">
        <w:rPr>
          <w:rtl/>
        </w:rPr>
        <w:t xml:space="preserve"> 350 352.</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النقل</w:t>
      </w:r>
      <w:r w:rsidR="00527246">
        <w:rPr>
          <w:rtl/>
        </w:rPr>
        <w:t>،</w:t>
      </w:r>
      <w:r w:rsidRPr="007B62FF">
        <w:rPr>
          <w:rtl/>
        </w:rPr>
        <w:t xml:space="preserve"> أو من النقل والعقل</w:t>
      </w:r>
      <w:r w:rsidR="00527246">
        <w:rPr>
          <w:rtl/>
        </w:rPr>
        <w:t>،</w:t>
      </w:r>
      <w:r w:rsidRPr="007B62FF">
        <w:rPr>
          <w:rtl/>
        </w:rPr>
        <w:t xml:space="preserve"> ولا بدّ فيها كلّها من الوصول إلى حدّ العلم </w:t>
      </w:r>
      <w:r w:rsidRPr="0017382C">
        <w:rPr>
          <w:rStyle w:val="libFootnotenumChar"/>
          <w:rtl/>
        </w:rPr>
        <w:t>(1)</w:t>
      </w:r>
      <w:r>
        <w:rPr>
          <w:rtl/>
        </w:rPr>
        <w:t>.</w:t>
      </w:r>
      <w:r w:rsidRPr="007B62FF">
        <w:rPr>
          <w:rtl/>
        </w:rPr>
        <w:t xml:space="preserve"> إلى آخره.</w:t>
      </w:r>
    </w:p>
    <w:p w:rsidR="0017382C" w:rsidRPr="007B62FF" w:rsidRDefault="0017382C" w:rsidP="0017382C">
      <w:pPr>
        <w:pStyle w:val="libNormal"/>
        <w:rPr>
          <w:rtl/>
        </w:rPr>
      </w:pPr>
      <w:r w:rsidRPr="007B62FF">
        <w:rPr>
          <w:rtl/>
        </w:rPr>
        <w:t>وقال في الفائدة الثانية والتسعين في ردّ الرسالة التي كتبها بعض معاصريه في الاجتهاد</w:t>
      </w:r>
      <w:r>
        <w:rPr>
          <w:rtl/>
        </w:rPr>
        <w:t xml:space="preserve"> ـ</w:t>
      </w:r>
      <w:r w:rsidR="00527246">
        <w:rPr>
          <w:rtl/>
        </w:rPr>
        <w:t>:</w:t>
      </w:r>
      <w:r w:rsidRPr="007B62FF">
        <w:rPr>
          <w:rtl/>
        </w:rPr>
        <w:t xml:space="preserve"> قال المعاصر</w:t>
      </w:r>
      <w:r w:rsidR="00527246">
        <w:rPr>
          <w:rtl/>
        </w:rPr>
        <w:t>:</w:t>
      </w:r>
      <w:r w:rsidRPr="007B62FF">
        <w:rPr>
          <w:rtl/>
        </w:rPr>
        <w:t xml:space="preserve"> لا دليل إلاّ كلام الله ورسوله والأئمّة </w:t>
      </w:r>
      <w:r>
        <w:rPr>
          <w:rtl/>
        </w:rPr>
        <w:t>(</w:t>
      </w:r>
      <w:r w:rsidRPr="007B62FF">
        <w:rPr>
          <w:rtl/>
        </w:rPr>
        <w:t>صلوات الله عليهم</w:t>
      </w:r>
      <w:r>
        <w:rPr>
          <w:rtl/>
        </w:rPr>
        <w:t>)</w:t>
      </w:r>
      <w:r w:rsidRPr="007B62FF">
        <w:rPr>
          <w:rtl/>
        </w:rPr>
        <w:t xml:space="preserve"> وما قالوا بحجّيته وعملوا به</w:t>
      </w:r>
      <w:r w:rsidR="00527246">
        <w:rPr>
          <w:rtl/>
        </w:rPr>
        <w:t>،</w:t>
      </w:r>
      <w:r w:rsidRPr="007B62FF">
        <w:rPr>
          <w:rtl/>
        </w:rPr>
        <w:t xml:space="preserve"> وهو أُمور</w:t>
      </w:r>
      <w:r w:rsidR="00527246">
        <w:rPr>
          <w:rtl/>
        </w:rPr>
        <w:t>:</w:t>
      </w:r>
      <w:r w:rsidRPr="007B62FF">
        <w:rPr>
          <w:rtl/>
        </w:rPr>
        <w:t xml:space="preserve"> العقل</w:t>
      </w:r>
      <w:r w:rsidR="00527246">
        <w:rPr>
          <w:rtl/>
        </w:rPr>
        <w:t>،</w:t>
      </w:r>
      <w:r w:rsidRPr="007B62FF">
        <w:rPr>
          <w:rtl/>
        </w:rPr>
        <w:t xml:space="preserve"> كما دلّ عليه الكتاب والسنة </w:t>
      </w:r>
      <w:r w:rsidRPr="0017382C">
        <w:rPr>
          <w:rStyle w:val="libFootnotenumChar"/>
          <w:rtl/>
        </w:rPr>
        <w:t>(2)</w:t>
      </w:r>
      <w:r>
        <w:rPr>
          <w:rtl/>
        </w:rPr>
        <w:t>.</w:t>
      </w:r>
      <w:r w:rsidRPr="007B62FF">
        <w:rPr>
          <w:rtl/>
        </w:rPr>
        <w:t xml:space="preserve"> إلى آخره.</w:t>
      </w:r>
    </w:p>
    <w:p w:rsidR="0017382C" w:rsidRPr="007B62FF" w:rsidRDefault="0017382C" w:rsidP="0017382C">
      <w:pPr>
        <w:pStyle w:val="libNormal"/>
        <w:rPr>
          <w:rtl/>
        </w:rPr>
      </w:pPr>
      <w:r w:rsidRPr="007B62FF">
        <w:rPr>
          <w:rtl/>
        </w:rPr>
        <w:t>فقال في الجواب</w:t>
      </w:r>
      <w:r w:rsidR="00527246">
        <w:rPr>
          <w:rtl/>
        </w:rPr>
        <w:t>،</w:t>
      </w:r>
      <w:r w:rsidRPr="007B62FF">
        <w:rPr>
          <w:rtl/>
        </w:rPr>
        <w:t xml:space="preserve"> قوله</w:t>
      </w:r>
      <w:r w:rsidR="00527246">
        <w:rPr>
          <w:rtl/>
        </w:rPr>
        <w:t>:</w:t>
      </w:r>
      <w:r w:rsidRPr="007B62FF">
        <w:rPr>
          <w:rtl/>
        </w:rPr>
        <w:t xml:space="preserve"> العقل كما دلّ عليه الكتاب والسنّة</w:t>
      </w:r>
      <w:r>
        <w:rPr>
          <w:rFonts w:hint="cs"/>
          <w:rtl/>
        </w:rPr>
        <w:t xml:space="preserve"> ..</w:t>
      </w:r>
      <w:r w:rsidRPr="007B62FF">
        <w:rPr>
          <w:rtl/>
        </w:rPr>
        <w:t>. أقول</w:t>
      </w:r>
      <w:r w:rsidR="00527246">
        <w:rPr>
          <w:rtl/>
        </w:rPr>
        <w:t>:</w:t>
      </w:r>
      <w:r w:rsidRPr="007B62FF">
        <w:rPr>
          <w:rtl/>
        </w:rPr>
        <w:t xml:space="preserve"> هذا الكلام مجمل لا يخلو من تسامح</w:t>
      </w:r>
      <w:r w:rsidR="00527246">
        <w:rPr>
          <w:rtl/>
        </w:rPr>
        <w:t>،</w:t>
      </w:r>
      <w:r w:rsidRPr="007B62FF">
        <w:rPr>
          <w:rtl/>
        </w:rPr>
        <w:t xml:space="preserve"> وقد صرّح في موضع آخر</w:t>
      </w:r>
      <w:r>
        <w:rPr>
          <w:rFonts w:hint="cs"/>
          <w:rtl/>
        </w:rPr>
        <w:t xml:space="preserve"> </w:t>
      </w:r>
      <w:r w:rsidRPr="007B62FF">
        <w:rPr>
          <w:rtl/>
        </w:rPr>
        <w:t>ممّا نقلناه بأنّ العقل عبارة عن فهم المعارف</w:t>
      </w:r>
      <w:r w:rsidR="00527246">
        <w:rPr>
          <w:rtl/>
        </w:rPr>
        <w:t>،</w:t>
      </w:r>
      <w:r w:rsidRPr="007B62FF">
        <w:rPr>
          <w:rtl/>
        </w:rPr>
        <w:t xml:space="preserve"> من إثبات الصانع</w:t>
      </w:r>
      <w:r w:rsidR="00527246">
        <w:rPr>
          <w:rtl/>
        </w:rPr>
        <w:t>،</w:t>
      </w:r>
      <w:r w:rsidRPr="007B62FF">
        <w:rPr>
          <w:rtl/>
        </w:rPr>
        <w:t xml:space="preserve"> وصفاته</w:t>
      </w:r>
      <w:r w:rsidR="00527246">
        <w:rPr>
          <w:rtl/>
        </w:rPr>
        <w:t>،</w:t>
      </w:r>
      <w:r w:rsidRPr="007B62FF">
        <w:rPr>
          <w:rtl/>
        </w:rPr>
        <w:t xml:space="preserve"> والتوحيد</w:t>
      </w:r>
      <w:r w:rsidR="00527246">
        <w:rPr>
          <w:rtl/>
        </w:rPr>
        <w:t>،</w:t>
      </w:r>
      <w:r w:rsidRPr="007B62FF">
        <w:rPr>
          <w:rtl/>
        </w:rPr>
        <w:t xml:space="preserve"> والعدل</w:t>
      </w:r>
      <w:r w:rsidR="00527246">
        <w:rPr>
          <w:rtl/>
        </w:rPr>
        <w:t>،</w:t>
      </w:r>
      <w:r w:rsidRPr="007B62FF">
        <w:rPr>
          <w:rtl/>
        </w:rPr>
        <w:t xml:space="preserve"> والتمييز بين الخطأ والصواب</w:t>
      </w:r>
      <w:r w:rsidR="00527246">
        <w:rPr>
          <w:rtl/>
        </w:rPr>
        <w:t>،</w:t>
      </w:r>
      <w:r w:rsidRPr="007B62FF">
        <w:rPr>
          <w:rtl/>
        </w:rPr>
        <w:t xml:space="preserve"> فعلى هذا لا يكون حجّة عنده إلاّ فيما يتوقّف عليه حجّية الدليل السمعي</w:t>
      </w:r>
      <w:r w:rsidR="00527246">
        <w:rPr>
          <w:rtl/>
        </w:rPr>
        <w:t>،</w:t>
      </w:r>
      <w:r w:rsidRPr="007B62FF">
        <w:rPr>
          <w:rtl/>
        </w:rPr>
        <w:t xml:space="preserve"> فإن أراد هذا سقط النزاع</w:t>
      </w:r>
      <w:r w:rsidR="00527246">
        <w:rPr>
          <w:rtl/>
        </w:rPr>
        <w:t>،</w:t>
      </w:r>
      <w:r w:rsidRPr="007B62FF">
        <w:rPr>
          <w:rtl/>
        </w:rPr>
        <w:t xml:space="preserve"> لأنّ الأخباريين قائلون بحجّية هذا القدر</w:t>
      </w:r>
      <w:r w:rsidR="00527246">
        <w:rPr>
          <w:rtl/>
        </w:rPr>
        <w:t>،</w:t>
      </w:r>
      <w:r w:rsidRPr="007B62FF">
        <w:rPr>
          <w:rtl/>
        </w:rPr>
        <w:t xml:space="preserve"> وأحاديث الأئمة </w:t>
      </w:r>
      <w:r w:rsidRPr="0017382C">
        <w:rPr>
          <w:rStyle w:val="libAlaemChar"/>
          <w:rtl/>
        </w:rPr>
        <w:t>عليهم‌السلام</w:t>
      </w:r>
      <w:r w:rsidRPr="007B62FF">
        <w:rPr>
          <w:rtl/>
        </w:rPr>
        <w:t xml:space="preserve"> ناطقة به</w:t>
      </w:r>
      <w:r w:rsidR="00527246">
        <w:rPr>
          <w:rtl/>
        </w:rPr>
        <w:t>،</w:t>
      </w:r>
      <w:r w:rsidRPr="007B62FF">
        <w:rPr>
          <w:rtl/>
        </w:rPr>
        <w:t xml:space="preserve"> ولا خلاف فيه</w:t>
      </w:r>
      <w:r w:rsidR="00527246">
        <w:rPr>
          <w:rtl/>
        </w:rPr>
        <w:t>؛</w:t>
      </w:r>
      <w:r w:rsidRPr="007B62FF">
        <w:rPr>
          <w:rtl/>
        </w:rPr>
        <w:t xml:space="preserve"> إذ لا يمكن حجّية الدليل السمعي بالدليل السمعي</w:t>
      </w:r>
      <w:r w:rsidR="00527246">
        <w:rPr>
          <w:rtl/>
        </w:rPr>
        <w:t>،</w:t>
      </w:r>
      <w:r w:rsidRPr="007B62FF">
        <w:rPr>
          <w:rtl/>
        </w:rPr>
        <w:t xml:space="preserve"> والحديث الذي أورده لا يدلّ على أكثر من ذلك.</w:t>
      </w:r>
    </w:p>
    <w:p w:rsidR="0017382C" w:rsidRPr="007B62FF" w:rsidRDefault="0017382C" w:rsidP="0017382C">
      <w:pPr>
        <w:pStyle w:val="libNormal"/>
        <w:rPr>
          <w:rtl/>
        </w:rPr>
      </w:pPr>
      <w:r w:rsidRPr="007B62FF">
        <w:rPr>
          <w:rtl/>
        </w:rPr>
        <w:t>وحينئذ فجعل العقل من جملة الأدلّة قليل الفائدة</w:t>
      </w:r>
      <w:r w:rsidR="00527246">
        <w:rPr>
          <w:rtl/>
        </w:rPr>
        <w:t>؛</w:t>
      </w:r>
      <w:r w:rsidRPr="007B62FF">
        <w:rPr>
          <w:rtl/>
        </w:rPr>
        <w:t xml:space="preserve"> لأن الكلام في أدلّة الأحكام الشرعية الفرعية.</w:t>
      </w:r>
    </w:p>
    <w:p w:rsidR="0017382C" w:rsidRPr="007B62FF" w:rsidRDefault="0017382C" w:rsidP="0017382C">
      <w:pPr>
        <w:pStyle w:val="libNormal"/>
        <w:rPr>
          <w:rtl/>
        </w:rPr>
      </w:pPr>
      <w:r w:rsidRPr="007B62FF">
        <w:rPr>
          <w:rtl/>
        </w:rPr>
        <w:t>ولا يخفى أنّه قد استعمل بمعانٍ كثيرة في كلام العلماء تزيد على عشرة معان</w:t>
      </w:r>
      <w:r w:rsidR="00527246">
        <w:rPr>
          <w:rtl/>
        </w:rPr>
        <w:t>،</w:t>
      </w:r>
      <w:r w:rsidRPr="007B62FF">
        <w:rPr>
          <w:rtl/>
        </w:rPr>
        <w:t xml:space="preserve"> واستعمل في الأحاديث. وذَكَرَ المعاني الثلاثة المتقدّمة </w:t>
      </w:r>
      <w:r w:rsidRPr="0017382C">
        <w:rPr>
          <w:rStyle w:val="libFootnotenumChar"/>
          <w:rtl/>
        </w:rPr>
        <w:t>(3)</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الفوائد الطوسيّة</w:t>
      </w:r>
      <w:r w:rsidR="00527246">
        <w:rPr>
          <w:rtl/>
        </w:rPr>
        <w:t>:</w:t>
      </w:r>
      <w:r w:rsidRPr="007B62FF">
        <w:rPr>
          <w:rtl/>
        </w:rPr>
        <w:t xml:space="preserve"> 352 354.</w:t>
      </w:r>
    </w:p>
    <w:p w:rsidR="0017382C" w:rsidRPr="007B62FF" w:rsidRDefault="0017382C" w:rsidP="0017382C">
      <w:pPr>
        <w:pStyle w:val="libFootnote0"/>
        <w:rPr>
          <w:rtl/>
        </w:rPr>
      </w:pPr>
      <w:r w:rsidRPr="007B62FF">
        <w:rPr>
          <w:rtl/>
        </w:rPr>
        <w:t>(2) الفوائد الطوسيّة</w:t>
      </w:r>
      <w:r w:rsidR="00527246">
        <w:rPr>
          <w:rtl/>
        </w:rPr>
        <w:t>:</w:t>
      </w:r>
      <w:r w:rsidRPr="007B62FF">
        <w:rPr>
          <w:rtl/>
        </w:rPr>
        <w:t xml:space="preserve"> 417.</w:t>
      </w:r>
    </w:p>
    <w:p w:rsidR="0017382C" w:rsidRPr="007B62FF" w:rsidRDefault="0017382C" w:rsidP="0017382C">
      <w:pPr>
        <w:pStyle w:val="libFootnote0"/>
        <w:rPr>
          <w:rtl/>
        </w:rPr>
      </w:pPr>
      <w:r w:rsidRPr="007B62FF">
        <w:rPr>
          <w:rtl/>
        </w:rPr>
        <w:t>(3) انظر الفوائد الطوسيّة</w:t>
      </w:r>
      <w:r w:rsidR="00527246">
        <w:rPr>
          <w:rtl/>
        </w:rPr>
        <w:t>:</w:t>
      </w:r>
      <w:r w:rsidRPr="007B62FF">
        <w:rPr>
          <w:rtl/>
        </w:rPr>
        <w:t xml:space="preserve"> 426.</w:t>
      </w:r>
    </w:p>
    <w:p w:rsidR="0017382C" w:rsidRDefault="0017382C" w:rsidP="00C613E8">
      <w:pPr>
        <w:pStyle w:val="libNormal"/>
        <w:rPr>
          <w:rtl/>
        </w:rPr>
      </w:pPr>
      <w:r>
        <w:rPr>
          <w:rtl/>
        </w:rPr>
        <w:br w:type="page"/>
      </w:r>
    </w:p>
    <w:p w:rsidR="0017382C" w:rsidRPr="007B62FF" w:rsidRDefault="0017382C" w:rsidP="0017382C">
      <w:pPr>
        <w:pStyle w:val="libNormal"/>
        <w:rPr>
          <w:rtl/>
        </w:rPr>
      </w:pPr>
      <w:r w:rsidRPr="007B62FF">
        <w:rPr>
          <w:rtl/>
        </w:rPr>
        <w:lastRenderedPageBreak/>
        <w:t>ثمّ قال</w:t>
      </w:r>
      <w:r w:rsidR="00527246">
        <w:rPr>
          <w:rtl/>
        </w:rPr>
        <w:t>:</w:t>
      </w:r>
      <w:r w:rsidRPr="007B62FF">
        <w:rPr>
          <w:rtl/>
        </w:rPr>
        <w:t xml:space="preserve"> ومعلوم أنّ أكثر الآيات والروايات الواردة في مدح العقل يراد بها المعنى الثالث</w:t>
      </w:r>
      <w:r w:rsidR="00527246">
        <w:rPr>
          <w:rtl/>
        </w:rPr>
        <w:t>،</w:t>
      </w:r>
      <w:r w:rsidRPr="007B62FF">
        <w:rPr>
          <w:rtl/>
        </w:rPr>
        <w:t xml:space="preserve"> ولا شبهة في وجوب العمل بالعلم واليقين</w:t>
      </w:r>
      <w:r w:rsidR="00527246">
        <w:rPr>
          <w:rtl/>
        </w:rPr>
        <w:t>،</w:t>
      </w:r>
      <w:r w:rsidRPr="007B62FF">
        <w:rPr>
          <w:rtl/>
        </w:rPr>
        <w:t xml:space="preserve"> ولا ريب أنّ العقل إنّما يحصل منه العلم واليقين ببعض مطالب الأُصول لا بجميعها</w:t>
      </w:r>
      <w:r w:rsidR="00527246">
        <w:rPr>
          <w:rtl/>
        </w:rPr>
        <w:t>،</w:t>
      </w:r>
      <w:r w:rsidRPr="007B62FF">
        <w:rPr>
          <w:rtl/>
        </w:rPr>
        <w:t xml:space="preserve"> ولا بشيء من مطالب الفروع</w:t>
      </w:r>
      <w:r w:rsidR="00527246">
        <w:rPr>
          <w:rtl/>
        </w:rPr>
        <w:t>،</w:t>
      </w:r>
      <w:r w:rsidRPr="007B62FF">
        <w:rPr>
          <w:rtl/>
        </w:rPr>
        <w:t xml:space="preserve"> ولا دليل على حجّية المقدمات العقلية الظنّية.</w:t>
      </w:r>
    </w:p>
    <w:p w:rsidR="0017382C" w:rsidRPr="007B62FF" w:rsidRDefault="0017382C" w:rsidP="0017382C">
      <w:pPr>
        <w:pStyle w:val="libNormal"/>
        <w:rPr>
          <w:rtl/>
        </w:rPr>
      </w:pPr>
      <w:r w:rsidRPr="007B62FF">
        <w:rPr>
          <w:rtl/>
        </w:rPr>
        <w:t>ومعلومٌ بالتتبّع أنّ كلّ مقدمة عقلية قطعية تتعلق بالأُصول والاعتقادات ففيها نصّ متواتر</w:t>
      </w:r>
      <w:r w:rsidR="00527246">
        <w:rPr>
          <w:rtl/>
        </w:rPr>
        <w:t>،</w:t>
      </w:r>
      <w:r w:rsidRPr="007B62FF">
        <w:rPr>
          <w:rtl/>
        </w:rPr>
        <w:t xml:space="preserve"> وهذا ظاهر لمن تتبّع. إلى أن قال</w:t>
      </w:r>
      <w:r w:rsidR="00527246">
        <w:rPr>
          <w:rtl/>
        </w:rPr>
        <w:t>:</w:t>
      </w:r>
      <w:r w:rsidRPr="007B62FF">
        <w:rPr>
          <w:rtl/>
        </w:rPr>
        <w:t xml:space="preserve"> ومن المعلوم المتّفق عليه أنّه لا يوجد دليل عقلي قطعي في شيء من مسائل فروع الفقه</w:t>
      </w:r>
      <w:r w:rsidR="00527246">
        <w:rPr>
          <w:rtl/>
        </w:rPr>
        <w:t>،</w:t>
      </w:r>
      <w:r w:rsidRPr="007B62FF">
        <w:rPr>
          <w:rtl/>
        </w:rPr>
        <w:t xml:space="preserve"> والعقل الظنّي فيها ليس على حجّيته دليل يعتدّ به</w:t>
      </w:r>
      <w:r w:rsidR="00527246">
        <w:rPr>
          <w:rtl/>
        </w:rPr>
        <w:t>،</w:t>
      </w:r>
      <w:r w:rsidRPr="007B62FF">
        <w:rPr>
          <w:rtl/>
        </w:rPr>
        <w:t xml:space="preserve"> بل النهي عن الظنّ شامل له </w:t>
      </w:r>
      <w:r w:rsidRPr="0017382C">
        <w:rPr>
          <w:rStyle w:val="libFootnotenumChar"/>
          <w:rtl/>
        </w:rPr>
        <w:t>(1)</w:t>
      </w:r>
      <w:r>
        <w:rPr>
          <w:rtl/>
        </w:rPr>
        <w:t>.</w:t>
      </w:r>
      <w:r w:rsidRPr="007B62FF">
        <w:rPr>
          <w:rtl/>
        </w:rPr>
        <w:t xml:space="preserve"> إلى آخره.</w:t>
      </w:r>
    </w:p>
    <w:p w:rsidR="0017382C" w:rsidRPr="007B62FF" w:rsidRDefault="0017382C" w:rsidP="0017382C">
      <w:pPr>
        <w:pStyle w:val="libNormal"/>
        <w:rPr>
          <w:rtl/>
        </w:rPr>
      </w:pPr>
      <w:r w:rsidRPr="007B62FF">
        <w:rPr>
          <w:rtl/>
        </w:rPr>
        <w:t>وقال أيضاً في جملة كلام له</w:t>
      </w:r>
      <w:r w:rsidR="00527246">
        <w:rPr>
          <w:rtl/>
        </w:rPr>
        <w:t>:</w:t>
      </w:r>
      <w:r w:rsidRPr="007B62FF">
        <w:rPr>
          <w:rtl/>
        </w:rPr>
        <w:t xml:space="preserve"> ولعلّ وجه ردّها أي الروايات الدالة على الرؤية مخالفتها للدليل العقلي القطعي</w:t>
      </w:r>
      <w:r w:rsidR="00527246">
        <w:rPr>
          <w:rtl/>
        </w:rPr>
        <w:t>،</w:t>
      </w:r>
      <w:r w:rsidRPr="007B62FF">
        <w:rPr>
          <w:rtl/>
        </w:rPr>
        <w:t xml:space="preserve"> والدليل النقلي المتواتر</w:t>
      </w:r>
      <w:r w:rsidR="00527246">
        <w:rPr>
          <w:rtl/>
        </w:rPr>
        <w:t>،</w:t>
      </w:r>
      <w:r w:rsidRPr="007B62FF">
        <w:rPr>
          <w:rtl/>
        </w:rPr>
        <w:t xml:space="preserve"> فلا يدلّ على أحدهما منفرداً</w:t>
      </w:r>
      <w:r w:rsidR="00527246">
        <w:rPr>
          <w:rtl/>
        </w:rPr>
        <w:t>،</w:t>
      </w:r>
      <w:r w:rsidRPr="007B62FF">
        <w:rPr>
          <w:rtl/>
        </w:rPr>
        <w:t xml:space="preserve"> وقد عرفت تلازمهما</w:t>
      </w:r>
      <w:r w:rsidR="00527246">
        <w:rPr>
          <w:rtl/>
        </w:rPr>
        <w:t>،</w:t>
      </w:r>
      <w:r w:rsidRPr="007B62FF">
        <w:rPr>
          <w:rtl/>
        </w:rPr>
        <w:t xml:space="preserve"> ومن تتبّع جزم بصحّة ما قلناه </w:t>
      </w:r>
      <w:r w:rsidRPr="0017382C">
        <w:rPr>
          <w:rStyle w:val="libFootnotenumChar"/>
          <w:rtl/>
        </w:rPr>
        <w:t>(2)</w:t>
      </w:r>
      <w:r>
        <w:rPr>
          <w:rtl/>
        </w:rPr>
        <w:t>.</w:t>
      </w:r>
    </w:p>
    <w:p w:rsidR="0017382C" w:rsidRPr="007B62FF" w:rsidRDefault="0017382C" w:rsidP="0017382C">
      <w:pPr>
        <w:pStyle w:val="libNormal"/>
        <w:rPr>
          <w:rtl/>
        </w:rPr>
      </w:pPr>
      <w:r w:rsidRPr="007B62FF">
        <w:rPr>
          <w:rtl/>
        </w:rPr>
        <w:t>إلى غير ذلك من كلماته التي تنادي بأعلى صوتها</w:t>
      </w:r>
      <w:r w:rsidR="00527246">
        <w:rPr>
          <w:rtl/>
        </w:rPr>
        <w:t>:</w:t>
      </w:r>
      <w:r w:rsidRPr="007B62FF">
        <w:rPr>
          <w:rtl/>
        </w:rPr>
        <w:t xml:space="preserve"> أنّ ما نفوا حجّيته حُكْمَ العقل الظنّي</w:t>
      </w:r>
      <w:r w:rsidR="00527246">
        <w:rPr>
          <w:rtl/>
        </w:rPr>
        <w:t>،</w:t>
      </w:r>
      <w:r w:rsidRPr="007B62FF">
        <w:rPr>
          <w:rtl/>
        </w:rPr>
        <w:t xml:space="preserve"> وأنّه لا حكم قطعي له في الفروع</w:t>
      </w:r>
      <w:r w:rsidR="00527246">
        <w:rPr>
          <w:rtl/>
        </w:rPr>
        <w:t>،</w:t>
      </w:r>
      <w:r w:rsidRPr="007B62FF">
        <w:rPr>
          <w:rtl/>
        </w:rPr>
        <w:t xml:space="preserve"> وأنّه لو فرض وجوده نادراً فهو حجّة</w:t>
      </w:r>
      <w:r w:rsidR="00527246">
        <w:rPr>
          <w:rtl/>
        </w:rPr>
        <w:t>،</w:t>
      </w:r>
      <w:r w:rsidRPr="007B62FF">
        <w:rPr>
          <w:rtl/>
        </w:rPr>
        <w:t xml:space="preserve"> لا ينفكّ عنه صدور دليل نقلي قطعي بالتواتر.</w:t>
      </w:r>
    </w:p>
    <w:p w:rsidR="0017382C" w:rsidRPr="007B62FF" w:rsidRDefault="0017382C" w:rsidP="0017382C">
      <w:pPr>
        <w:pStyle w:val="libNormal"/>
        <w:rPr>
          <w:rtl/>
        </w:rPr>
      </w:pPr>
      <w:r w:rsidRPr="007B62FF">
        <w:rPr>
          <w:rtl/>
        </w:rPr>
        <w:t>وأمّا المحدّث البحراني</w:t>
      </w:r>
      <w:r w:rsidR="00527246">
        <w:rPr>
          <w:rtl/>
        </w:rPr>
        <w:t>،</w:t>
      </w:r>
      <w:r w:rsidRPr="007B62FF">
        <w:rPr>
          <w:rtl/>
        </w:rPr>
        <w:t xml:space="preserve"> فلا يخفى على من راجع مؤلفاته أنّه أيضاً تابعهم</w:t>
      </w:r>
      <w:r w:rsidR="00527246">
        <w:rPr>
          <w:rtl/>
        </w:rPr>
        <w:t>،</w:t>
      </w:r>
      <w:r w:rsidRPr="007B62FF">
        <w:rPr>
          <w:rtl/>
        </w:rPr>
        <w:t xml:space="preserve"> واستصوب مقالتهم</w:t>
      </w:r>
      <w:r w:rsidR="00527246">
        <w:rPr>
          <w:rtl/>
        </w:rPr>
        <w:t>،</w:t>
      </w:r>
      <w:r w:rsidRPr="007B62FF">
        <w:rPr>
          <w:rtl/>
        </w:rPr>
        <w:t xml:space="preserve"> ونفى ما نفوه</w:t>
      </w:r>
      <w:r w:rsidR="00527246">
        <w:rPr>
          <w:rtl/>
        </w:rPr>
        <w:t>،</w:t>
      </w:r>
      <w:r w:rsidRPr="007B62FF">
        <w:rPr>
          <w:rtl/>
        </w:rPr>
        <w:t xml:space="preserve"> فيحمل المجمل من كلامه على</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الفوائد الطوسيّة</w:t>
      </w:r>
      <w:r w:rsidR="00527246">
        <w:rPr>
          <w:rtl/>
        </w:rPr>
        <w:t>:</w:t>
      </w:r>
      <w:r w:rsidRPr="007B62FF">
        <w:rPr>
          <w:rtl/>
        </w:rPr>
        <w:t xml:space="preserve"> 426 427.</w:t>
      </w:r>
    </w:p>
    <w:p w:rsidR="0017382C" w:rsidRPr="007B62FF" w:rsidRDefault="0017382C" w:rsidP="0017382C">
      <w:pPr>
        <w:pStyle w:val="libFootnote0"/>
        <w:rPr>
          <w:rtl/>
        </w:rPr>
      </w:pPr>
      <w:r w:rsidRPr="007B62FF">
        <w:rPr>
          <w:rtl/>
        </w:rPr>
        <w:t>(2) الفوائد الطوسيّة</w:t>
      </w:r>
      <w:r w:rsidR="00527246">
        <w:rPr>
          <w:rtl/>
        </w:rPr>
        <w:t>:</w:t>
      </w:r>
      <w:r w:rsidRPr="007B62FF">
        <w:rPr>
          <w:rtl/>
        </w:rPr>
        <w:t xml:space="preserve"> 428 429.</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ما نصّ عليه.</w:t>
      </w:r>
    </w:p>
    <w:p w:rsidR="0017382C" w:rsidRPr="007B62FF" w:rsidRDefault="0017382C" w:rsidP="0017382C">
      <w:pPr>
        <w:pStyle w:val="libNormal"/>
        <w:rPr>
          <w:rtl/>
        </w:rPr>
      </w:pPr>
      <w:r w:rsidRPr="007B62FF">
        <w:rPr>
          <w:rtl/>
        </w:rPr>
        <w:t xml:space="preserve">قال في مقدّمات الحدائق وفي الدرر النجفية </w:t>
      </w:r>
      <w:r w:rsidRPr="0017382C">
        <w:rPr>
          <w:rStyle w:val="libFootnotenumChar"/>
          <w:rtl/>
        </w:rPr>
        <w:t>(1)</w:t>
      </w:r>
      <w:r w:rsidR="00527246">
        <w:rPr>
          <w:rtl/>
        </w:rPr>
        <w:t>:</w:t>
      </w:r>
      <w:r w:rsidRPr="007B62FF">
        <w:rPr>
          <w:rtl/>
        </w:rPr>
        <w:t xml:space="preserve"> قد اشتهر بين </w:t>
      </w:r>
      <w:r w:rsidRPr="0017382C">
        <w:rPr>
          <w:rStyle w:val="libFootnotenumChar"/>
          <w:rtl/>
        </w:rPr>
        <w:t>(2)</w:t>
      </w:r>
      <w:r w:rsidRPr="007B62FF">
        <w:rPr>
          <w:rtl/>
        </w:rPr>
        <w:t xml:space="preserve"> أصحابنا </w:t>
      </w:r>
      <w:r w:rsidRPr="0017382C">
        <w:rPr>
          <w:rStyle w:val="libAlaemChar"/>
          <w:rtl/>
        </w:rPr>
        <w:t>رحمهم‌الله</w:t>
      </w:r>
      <w:r w:rsidRPr="007B62FF">
        <w:rPr>
          <w:rtl/>
        </w:rPr>
        <w:t xml:space="preserve"> الاعتماد على الأدلة العقلية في الأُصول والفروع</w:t>
      </w:r>
      <w:r w:rsidR="00527246">
        <w:rPr>
          <w:rtl/>
        </w:rPr>
        <w:t>،</w:t>
      </w:r>
      <w:r w:rsidRPr="007B62FF">
        <w:rPr>
          <w:rtl/>
        </w:rPr>
        <w:t xml:space="preserve"> وترجيحها على الأدلّة النقلية</w:t>
      </w:r>
      <w:r w:rsidR="00527246">
        <w:rPr>
          <w:rtl/>
        </w:rPr>
        <w:t>،</w:t>
      </w:r>
      <w:r w:rsidRPr="007B62FF">
        <w:rPr>
          <w:rtl/>
        </w:rPr>
        <w:t xml:space="preserve"> ولذا تراهم في الاصولين </w:t>
      </w:r>
      <w:r w:rsidRPr="0017382C">
        <w:rPr>
          <w:rStyle w:val="libFootnotenumChar"/>
          <w:rtl/>
        </w:rPr>
        <w:t>(3)</w:t>
      </w:r>
      <w:r w:rsidRPr="007B62FF">
        <w:rPr>
          <w:rtl/>
        </w:rPr>
        <w:t xml:space="preserve"> متى تعارض الدليل العقلي والسمعي قدّموا الأول</w:t>
      </w:r>
      <w:r w:rsidR="00527246">
        <w:rPr>
          <w:rtl/>
        </w:rPr>
        <w:t>،</w:t>
      </w:r>
      <w:r w:rsidRPr="007B62FF">
        <w:rPr>
          <w:rtl/>
        </w:rPr>
        <w:t xml:space="preserve"> واعتمدوا عليه</w:t>
      </w:r>
      <w:r w:rsidR="00527246">
        <w:rPr>
          <w:rtl/>
        </w:rPr>
        <w:t>،</w:t>
      </w:r>
      <w:r w:rsidRPr="007B62FF">
        <w:rPr>
          <w:rtl/>
        </w:rPr>
        <w:t xml:space="preserve"> وتأوّلوا الثاني بما يرجع إليه</w:t>
      </w:r>
      <w:r w:rsidR="00527246">
        <w:rPr>
          <w:rtl/>
        </w:rPr>
        <w:t>،</w:t>
      </w:r>
      <w:r w:rsidRPr="007B62FF">
        <w:rPr>
          <w:rtl/>
        </w:rPr>
        <w:t xml:space="preserve"> وإلاّ طرحوه بالكليّة.</w:t>
      </w:r>
    </w:p>
    <w:p w:rsidR="0017382C" w:rsidRPr="007B62FF" w:rsidRDefault="0017382C" w:rsidP="0017382C">
      <w:pPr>
        <w:pStyle w:val="libNormal"/>
        <w:rPr>
          <w:rtl/>
        </w:rPr>
      </w:pPr>
      <w:r w:rsidRPr="007B62FF">
        <w:rPr>
          <w:rtl/>
        </w:rPr>
        <w:t>وفي كتبهم الاستدلالية في الفروع الفقهية أول ما يبدؤون في الاستدلال بالدليل العقلي</w:t>
      </w:r>
      <w:r w:rsidR="00527246">
        <w:rPr>
          <w:rtl/>
        </w:rPr>
        <w:t>،</w:t>
      </w:r>
      <w:r w:rsidRPr="007B62FF">
        <w:rPr>
          <w:rtl/>
        </w:rPr>
        <w:t xml:space="preserve"> وينقلون الدليل السمعي مؤيّداً له</w:t>
      </w:r>
      <w:r w:rsidR="00527246">
        <w:rPr>
          <w:rtl/>
        </w:rPr>
        <w:t>،</w:t>
      </w:r>
      <w:r w:rsidRPr="007B62FF">
        <w:rPr>
          <w:rtl/>
        </w:rPr>
        <w:t xml:space="preserve"> ومن ثمّ قدّم أكثرهم العمل بالبراءة الأصلية والاستصحاب ونحوها من الأدلة العقلية على الأخبار الضعيفة باصطلاحهم</w:t>
      </w:r>
      <w:r w:rsidR="00527246">
        <w:rPr>
          <w:rtl/>
        </w:rPr>
        <w:t>،</w:t>
      </w:r>
      <w:r w:rsidRPr="007B62FF">
        <w:rPr>
          <w:rtl/>
        </w:rPr>
        <w:t xml:space="preserve"> بل الموثّقة </w:t>
      </w:r>
      <w:r w:rsidRPr="0017382C">
        <w:rPr>
          <w:rStyle w:val="libFootnotenumChar"/>
          <w:rtl/>
        </w:rPr>
        <w:t>(4)</w:t>
      </w:r>
      <w:r>
        <w:rPr>
          <w:rtl/>
        </w:rPr>
        <w:t>.</w:t>
      </w:r>
    </w:p>
    <w:p w:rsidR="0017382C" w:rsidRPr="007B62FF" w:rsidRDefault="0017382C" w:rsidP="0017382C">
      <w:pPr>
        <w:pStyle w:val="libNormal"/>
        <w:rPr>
          <w:rtl/>
        </w:rPr>
      </w:pPr>
      <w:r w:rsidRPr="007B62FF">
        <w:rPr>
          <w:rtl/>
        </w:rPr>
        <w:t>ثم ذكر مثالاً وقال</w:t>
      </w:r>
      <w:r w:rsidR="00527246">
        <w:rPr>
          <w:rtl/>
        </w:rPr>
        <w:t>:</w:t>
      </w:r>
      <w:r w:rsidRPr="007B62FF">
        <w:rPr>
          <w:rtl/>
        </w:rPr>
        <w:t xml:space="preserve"> وبالجملة فكلامهم تصريحاً في مواضع</w:t>
      </w:r>
      <w:r w:rsidR="00527246">
        <w:rPr>
          <w:rtl/>
        </w:rPr>
        <w:t>،</w:t>
      </w:r>
      <w:r w:rsidRPr="007B62FF">
        <w:rPr>
          <w:rtl/>
        </w:rPr>
        <w:t xml:space="preserve"> وتلويحاً في أُخرى متّفق الدلالة على ما نقلناه</w:t>
      </w:r>
      <w:r w:rsidR="00527246">
        <w:rPr>
          <w:rtl/>
        </w:rPr>
        <w:t>،</w:t>
      </w:r>
      <w:r w:rsidRPr="007B62FF">
        <w:rPr>
          <w:rtl/>
        </w:rPr>
        <w:t xml:space="preserve"> ولم أر من ردّ ذلك وطعن فيه سوى المحدّث المحقّق السيّد نعمة الله الجزائري في مواضع من مصنّفاته</w:t>
      </w:r>
      <w:r w:rsidR="00527246">
        <w:rPr>
          <w:rtl/>
        </w:rPr>
        <w:t>،</w:t>
      </w:r>
      <w:r w:rsidRPr="007B62FF">
        <w:rPr>
          <w:rtl/>
        </w:rPr>
        <w:t xml:space="preserve"> منها</w:t>
      </w:r>
      <w:r w:rsidR="00527246">
        <w:rPr>
          <w:rtl/>
        </w:rPr>
        <w:t>:</w:t>
      </w:r>
      <w:r w:rsidRPr="007B62FF">
        <w:rPr>
          <w:rtl/>
        </w:rPr>
        <w:t xml:space="preserve"> في كتاب الأنوار النعمانية وهو كتاب جليل يشهد بسعة دائرته</w:t>
      </w:r>
      <w:r w:rsidR="00527246">
        <w:rPr>
          <w:rtl/>
        </w:rPr>
        <w:t>،</w:t>
      </w:r>
      <w:r w:rsidRPr="007B62FF">
        <w:rPr>
          <w:rtl/>
        </w:rPr>
        <w:t xml:space="preserve"> وكثرة اطّلاعه على الأخبار</w:t>
      </w:r>
      <w:r w:rsidR="00527246">
        <w:rPr>
          <w:rtl/>
        </w:rPr>
        <w:t>،</w:t>
      </w:r>
      <w:r w:rsidRPr="007B62FF">
        <w:rPr>
          <w:rtl/>
        </w:rPr>
        <w:t xml:space="preserve"> وجودة تبحّره في العلوم والآثار حيث قال فيه ونعم ما قال</w:t>
      </w:r>
      <w:r w:rsidR="00527246">
        <w:rPr>
          <w:rtl/>
        </w:rPr>
        <w:t>،</w:t>
      </w:r>
      <w:r w:rsidRPr="007B62FF">
        <w:rPr>
          <w:rtl/>
        </w:rPr>
        <w:t xml:space="preserve"> فإنّه الحقّ الذي لا تعتريه غياهب الإشكال </w:t>
      </w:r>
      <w:r w:rsidRPr="0017382C">
        <w:rPr>
          <w:rStyle w:val="libFootnotenumChar"/>
          <w:rtl/>
        </w:rPr>
        <w:t>(5)</w:t>
      </w:r>
      <w:r>
        <w:rPr>
          <w:rtl/>
        </w:rPr>
        <w:t>.</w:t>
      </w:r>
      <w:r w:rsidRPr="007B62FF">
        <w:rPr>
          <w:rtl/>
        </w:rPr>
        <w:t xml:space="preserve"> ثمّ نقل</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في الأصل والحجرية</w:t>
      </w:r>
      <w:r w:rsidR="00527246">
        <w:rPr>
          <w:rtl/>
        </w:rPr>
        <w:t>:</w:t>
      </w:r>
      <w:r w:rsidRPr="007B62FF">
        <w:rPr>
          <w:rtl/>
        </w:rPr>
        <w:t xml:space="preserve"> الدرّة النجفية</w:t>
      </w:r>
      <w:r w:rsidR="00527246">
        <w:rPr>
          <w:rtl/>
        </w:rPr>
        <w:t>،</w:t>
      </w:r>
      <w:r w:rsidRPr="007B62FF">
        <w:rPr>
          <w:rtl/>
        </w:rPr>
        <w:t xml:space="preserve"> علماً ان كتاب الدرّة النجفية للسيد بحر العلوم وكتاب المحدّث البحراني هو ما أثبتناه.</w:t>
      </w:r>
    </w:p>
    <w:p w:rsidR="0017382C" w:rsidRPr="007B62FF" w:rsidRDefault="0017382C" w:rsidP="0017382C">
      <w:pPr>
        <w:pStyle w:val="libFootnote0"/>
        <w:rPr>
          <w:rtl/>
        </w:rPr>
      </w:pPr>
      <w:r w:rsidRPr="007B62FF">
        <w:rPr>
          <w:rtl/>
        </w:rPr>
        <w:t>(2) وردت هنا زيادة في المصدر هي</w:t>
      </w:r>
      <w:r w:rsidR="00527246">
        <w:rPr>
          <w:rtl/>
        </w:rPr>
        <w:t>:</w:t>
      </w:r>
      <w:r w:rsidRPr="007B62FF">
        <w:rPr>
          <w:rtl/>
        </w:rPr>
        <w:t xml:space="preserve"> أكثر.</w:t>
      </w:r>
    </w:p>
    <w:p w:rsidR="0017382C" w:rsidRPr="007B62FF" w:rsidRDefault="0017382C" w:rsidP="0017382C">
      <w:pPr>
        <w:pStyle w:val="libFootnote0"/>
        <w:rPr>
          <w:rtl/>
        </w:rPr>
      </w:pPr>
      <w:r w:rsidRPr="007B62FF">
        <w:rPr>
          <w:rtl/>
        </w:rPr>
        <w:t>(3) المراد</w:t>
      </w:r>
      <w:r w:rsidR="00527246">
        <w:rPr>
          <w:rtl/>
        </w:rPr>
        <w:t>:</w:t>
      </w:r>
      <w:r w:rsidRPr="007B62FF">
        <w:rPr>
          <w:rtl/>
        </w:rPr>
        <w:t xml:space="preserve"> أُصول الدين وأُصول الفقه.</w:t>
      </w:r>
    </w:p>
    <w:p w:rsidR="0017382C" w:rsidRPr="007B62FF" w:rsidRDefault="0017382C" w:rsidP="0017382C">
      <w:pPr>
        <w:pStyle w:val="libFootnote0"/>
        <w:rPr>
          <w:rtl/>
        </w:rPr>
      </w:pPr>
      <w:r w:rsidRPr="007B62FF">
        <w:rPr>
          <w:rtl/>
        </w:rPr>
        <w:t>(4) الحدائق الناضرة 1</w:t>
      </w:r>
      <w:r w:rsidR="00527246">
        <w:rPr>
          <w:rtl/>
        </w:rPr>
        <w:t>:</w:t>
      </w:r>
      <w:r w:rsidRPr="007B62FF">
        <w:rPr>
          <w:rtl/>
        </w:rPr>
        <w:t xml:space="preserve"> 125.</w:t>
      </w:r>
    </w:p>
    <w:p w:rsidR="0017382C" w:rsidRPr="007B62FF" w:rsidRDefault="0017382C" w:rsidP="0017382C">
      <w:pPr>
        <w:pStyle w:val="libFootnote0"/>
        <w:rPr>
          <w:rtl/>
        </w:rPr>
      </w:pPr>
      <w:r w:rsidRPr="007B62FF">
        <w:rPr>
          <w:rtl/>
        </w:rPr>
        <w:t>(5) الحدائق الناضرة 1</w:t>
      </w:r>
      <w:r w:rsidR="00527246">
        <w:rPr>
          <w:rtl/>
        </w:rPr>
        <w:t>:</w:t>
      </w:r>
      <w:r w:rsidRPr="007B62FF">
        <w:rPr>
          <w:rtl/>
        </w:rPr>
        <w:t xml:space="preserve"> 126</w:t>
      </w:r>
      <w:r w:rsidR="00527246">
        <w:rPr>
          <w:rtl/>
        </w:rPr>
        <w:t>،</w:t>
      </w:r>
      <w:r w:rsidRPr="007B62FF">
        <w:rPr>
          <w:rtl/>
        </w:rPr>
        <w:t xml:space="preserve"> وانظر الأنوار النعمانية 3</w:t>
      </w:r>
      <w:r w:rsidR="00527246">
        <w:rPr>
          <w:rtl/>
        </w:rPr>
        <w:t>:</w:t>
      </w:r>
      <w:r w:rsidRPr="007B62FF">
        <w:rPr>
          <w:rtl/>
        </w:rPr>
        <w:t xml:space="preserve"> 129.</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كلامه بطوله</w:t>
      </w:r>
      <w:r w:rsidR="00527246">
        <w:rPr>
          <w:rtl/>
        </w:rPr>
        <w:t>،</w:t>
      </w:r>
      <w:r w:rsidRPr="007B62FF">
        <w:rPr>
          <w:rtl/>
        </w:rPr>
        <w:t xml:space="preserve"> وقد عرفت مراده من تصريحاته</w:t>
      </w:r>
      <w:r w:rsidR="00527246">
        <w:rPr>
          <w:rtl/>
        </w:rPr>
        <w:t>،</w:t>
      </w:r>
      <w:r w:rsidRPr="007B62FF">
        <w:rPr>
          <w:rtl/>
        </w:rPr>
        <w:t xml:space="preserve"> فيكون هو الحقّ الذي استحسنه واختاره.</w:t>
      </w:r>
    </w:p>
    <w:p w:rsidR="0017382C" w:rsidRPr="007B62FF" w:rsidRDefault="0017382C" w:rsidP="0017382C">
      <w:pPr>
        <w:pStyle w:val="libNormal"/>
        <w:rPr>
          <w:rtl/>
        </w:rPr>
      </w:pPr>
      <w:r w:rsidRPr="007B62FF">
        <w:rPr>
          <w:rtl/>
        </w:rPr>
        <w:t>ومع ذلك قال في جملة كلام له بعد نقل كلام السيّد</w:t>
      </w:r>
      <w:r w:rsidR="00527246">
        <w:rPr>
          <w:rtl/>
        </w:rPr>
        <w:t>:</w:t>
      </w:r>
      <w:r w:rsidRPr="007B62FF">
        <w:rPr>
          <w:rtl/>
        </w:rPr>
        <w:t xml:space="preserve"> ولا ريب أنّ الأحكام الفقهية من عبادات وغيرها توقيفية</w:t>
      </w:r>
      <w:r w:rsidR="00527246">
        <w:rPr>
          <w:rtl/>
        </w:rPr>
        <w:t>،</w:t>
      </w:r>
      <w:r w:rsidRPr="007B62FF">
        <w:rPr>
          <w:rtl/>
        </w:rPr>
        <w:t xml:space="preserve"> تحتاج إلى السماع من حافظ الشريعة</w:t>
      </w:r>
      <w:r w:rsidR="00527246">
        <w:rPr>
          <w:rtl/>
        </w:rPr>
        <w:t>؛</w:t>
      </w:r>
      <w:r w:rsidRPr="007B62FF">
        <w:rPr>
          <w:rtl/>
        </w:rPr>
        <w:t xml:space="preserve"> ولهذا قد استفاضت الأخبار كما مرّ بك الإشارة إلى شطر منها في المقدّمة الثالثة بالنهي عن القول في الأحكام الشرعية بغير سماع منهم</w:t>
      </w:r>
      <w:r w:rsidR="00527246">
        <w:rPr>
          <w:rtl/>
        </w:rPr>
        <w:t>،</w:t>
      </w:r>
      <w:r w:rsidRPr="007B62FF">
        <w:rPr>
          <w:rtl/>
        </w:rPr>
        <w:t xml:space="preserve"> وعلم مأثور عنهم </w:t>
      </w:r>
      <w:r w:rsidRPr="0017382C">
        <w:rPr>
          <w:rStyle w:val="libAlaemChar"/>
          <w:rtl/>
        </w:rPr>
        <w:t>عليهم‌السلام</w:t>
      </w:r>
      <w:r w:rsidRPr="007B62FF">
        <w:rPr>
          <w:rtl/>
        </w:rPr>
        <w:t xml:space="preserve"> </w:t>
      </w:r>
      <w:r w:rsidRPr="0017382C">
        <w:rPr>
          <w:rStyle w:val="libFootnotenumChar"/>
          <w:rtl/>
        </w:rPr>
        <w:t>(1)</w:t>
      </w:r>
      <w:r w:rsidRPr="007B62FF">
        <w:rPr>
          <w:rtl/>
        </w:rPr>
        <w:t xml:space="preserve"> ووجوب التوقّف عن الفتوى والرجوع إلى الاحتياط في العمل متى انسدّ طريق العلم منهم</w:t>
      </w:r>
      <w:r w:rsidR="00527246">
        <w:rPr>
          <w:rtl/>
        </w:rPr>
        <w:t>،</w:t>
      </w:r>
      <w:r w:rsidRPr="007B62FF">
        <w:rPr>
          <w:rtl/>
        </w:rPr>
        <w:t xml:space="preserve"> ووجوب الردّ إليهم فيما خفي وجهه وأشكل أمره من الأحكام</w:t>
      </w:r>
      <w:r w:rsidR="00527246">
        <w:rPr>
          <w:rtl/>
        </w:rPr>
        <w:t>،</w:t>
      </w:r>
      <w:r w:rsidRPr="007B62FF">
        <w:rPr>
          <w:rtl/>
        </w:rPr>
        <w:t xml:space="preserve"> وما ذاك إلاّ لقصور العقل المذكور عن الاطّلاع على أغوارها</w:t>
      </w:r>
      <w:r w:rsidR="00527246">
        <w:rPr>
          <w:rtl/>
        </w:rPr>
        <w:t>،</w:t>
      </w:r>
      <w:r w:rsidRPr="007B62FF">
        <w:rPr>
          <w:rtl/>
        </w:rPr>
        <w:t xml:space="preserve"> وإحجامه على التلجلج في لجج بحارها</w:t>
      </w:r>
      <w:r w:rsidR="00527246">
        <w:rPr>
          <w:rtl/>
        </w:rPr>
        <w:t>،</w:t>
      </w:r>
      <w:r w:rsidRPr="007B62FF">
        <w:rPr>
          <w:rtl/>
        </w:rPr>
        <w:t xml:space="preserve"> بل لو تمّ للعقل الاستقلال لبطل إرسال الرسل</w:t>
      </w:r>
      <w:r w:rsidR="00527246">
        <w:rPr>
          <w:rtl/>
        </w:rPr>
        <w:t>،</w:t>
      </w:r>
      <w:r w:rsidRPr="007B62FF">
        <w:rPr>
          <w:rtl/>
        </w:rPr>
        <w:t xml:space="preserve"> وإنزال الكتب</w:t>
      </w:r>
      <w:r w:rsidR="00527246">
        <w:rPr>
          <w:rtl/>
        </w:rPr>
        <w:t>؛</w:t>
      </w:r>
      <w:r w:rsidRPr="007B62FF">
        <w:rPr>
          <w:rtl/>
        </w:rPr>
        <w:t xml:space="preserve"> ومن ثم تواترت الأخبار ناعية على أصحاب القياس بذلك </w:t>
      </w:r>
      <w:r w:rsidRPr="0017382C">
        <w:rPr>
          <w:rStyle w:val="libFootnotenumChar"/>
          <w:rtl/>
        </w:rPr>
        <w:t>(2)</w:t>
      </w:r>
      <w:r>
        <w:rPr>
          <w:rtl/>
        </w:rPr>
        <w:t>.</w:t>
      </w:r>
    </w:p>
    <w:p w:rsidR="0017382C" w:rsidRPr="007B62FF" w:rsidRDefault="0017382C" w:rsidP="0017382C">
      <w:pPr>
        <w:pStyle w:val="libNormal"/>
        <w:rPr>
          <w:rtl/>
        </w:rPr>
      </w:pPr>
      <w:r w:rsidRPr="007B62FF">
        <w:rPr>
          <w:rtl/>
        </w:rPr>
        <w:t>ثم ساق بعضها وقال</w:t>
      </w:r>
      <w:r w:rsidR="00527246">
        <w:rPr>
          <w:rtl/>
        </w:rPr>
        <w:t>:</w:t>
      </w:r>
      <w:r w:rsidRPr="007B62FF">
        <w:rPr>
          <w:rtl/>
        </w:rPr>
        <w:t xml:space="preserve"> إلى غير ذلك من الأخبار </w:t>
      </w:r>
      <w:r w:rsidRPr="0017382C">
        <w:rPr>
          <w:rStyle w:val="libFootnotenumChar"/>
          <w:rtl/>
        </w:rPr>
        <w:t>(3)</w:t>
      </w:r>
      <w:r w:rsidRPr="007B62FF">
        <w:rPr>
          <w:rtl/>
        </w:rPr>
        <w:t xml:space="preserve"> المستفيضة الدالّة على كون الشريعة توقيفيّة لا مدخل للعقل في استنباط شيء من أحكامها بوجهٍ من الوجوه. نعم</w:t>
      </w:r>
      <w:r w:rsidR="00527246">
        <w:rPr>
          <w:rtl/>
        </w:rPr>
        <w:t>،</w:t>
      </w:r>
      <w:r w:rsidRPr="007B62FF">
        <w:rPr>
          <w:rtl/>
        </w:rPr>
        <w:t xml:space="preserve"> عليه القبول والانقياد والتسليم </w:t>
      </w:r>
      <w:r w:rsidRPr="0017382C">
        <w:rPr>
          <w:rStyle w:val="libFootnotenumChar"/>
          <w:rtl/>
        </w:rPr>
        <w:t>(4)</w:t>
      </w:r>
      <w:r>
        <w:rPr>
          <w:rtl/>
        </w:rPr>
        <w:t>.</w:t>
      </w:r>
      <w:r w:rsidRPr="007B62FF">
        <w:rPr>
          <w:rtl/>
        </w:rPr>
        <w:t xml:space="preserve"> إلى آخره </w:t>
      </w:r>
      <w:r w:rsidRPr="0017382C">
        <w:rPr>
          <w:rStyle w:val="libFootnotenumChar"/>
          <w:rtl/>
        </w:rPr>
        <w:t>(5)</w:t>
      </w:r>
      <w:r>
        <w:rPr>
          <w:rtl/>
        </w:rPr>
        <w:t>.</w:t>
      </w:r>
    </w:p>
    <w:p w:rsidR="0017382C" w:rsidRPr="007B62FF" w:rsidRDefault="0017382C" w:rsidP="0017382C">
      <w:pPr>
        <w:pStyle w:val="libNormal"/>
        <w:rPr>
          <w:rtl/>
        </w:rPr>
      </w:pPr>
      <w:r w:rsidRPr="007B62FF">
        <w:rPr>
          <w:rtl/>
        </w:rPr>
        <w:t>وهو صريح في أنّه لا يرى للعقل استقلالاً وطريقاً إلى معرفة الأحكام بالقطع واليقين</w:t>
      </w:r>
      <w:r w:rsidR="00527246">
        <w:rPr>
          <w:rtl/>
        </w:rPr>
        <w:t>،</w:t>
      </w:r>
      <w:r w:rsidRPr="007B62FF">
        <w:rPr>
          <w:rtl/>
        </w:rPr>
        <w:t xml:space="preserve"> لا أنّه يستقلّ ولا يكون مع ذلك حجّة.</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زيادة من المصدر.</w:t>
      </w:r>
    </w:p>
    <w:p w:rsidR="0017382C" w:rsidRPr="007B62FF" w:rsidRDefault="0017382C" w:rsidP="0017382C">
      <w:pPr>
        <w:pStyle w:val="libFootnote0"/>
        <w:rPr>
          <w:rtl/>
        </w:rPr>
      </w:pPr>
      <w:r w:rsidRPr="007B62FF">
        <w:rPr>
          <w:rtl/>
        </w:rPr>
        <w:t>(2) الحدائق الناضرة 1</w:t>
      </w:r>
      <w:r w:rsidR="00527246">
        <w:rPr>
          <w:rtl/>
        </w:rPr>
        <w:t>:</w:t>
      </w:r>
      <w:r w:rsidRPr="007B62FF">
        <w:rPr>
          <w:rtl/>
        </w:rPr>
        <w:t xml:space="preserve"> 131.</w:t>
      </w:r>
    </w:p>
    <w:p w:rsidR="0017382C" w:rsidRPr="007B62FF" w:rsidRDefault="0017382C" w:rsidP="0017382C">
      <w:pPr>
        <w:pStyle w:val="libFootnote0"/>
        <w:rPr>
          <w:rtl/>
        </w:rPr>
      </w:pPr>
      <w:r w:rsidRPr="007B62FF">
        <w:rPr>
          <w:rtl/>
        </w:rPr>
        <w:t>(3) في المصدر</w:t>
      </w:r>
      <w:r w:rsidR="00527246">
        <w:rPr>
          <w:rtl/>
        </w:rPr>
        <w:t>:</w:t>
      </w:r>
      <w:r w:rsidRPr="007B62FF">
        <w:rPr>
          <w:rtl/>
        </w:rPr>
        <w:t xml:space="preserve"> الأخبار المتواترة معنى</w:t>
      </w:r>
      <w:r>
        <w:rPr>
          <w:rtl/>
        </w:rPr>
        <w:t>.</w:t>
      </w:r>
    </w:p>
    <w:p w:rsidR="0017382C" w:rsidRPr="007B62FF" w:rsidRDefault="0017382C" w:rsidP="0017382C">
      <w:pPr>
        <w:pStyle w:val="libFootnote0"/>
        <w:rPr>
          <w:rtl/>
        </w:rPr>
      </w:pPr>
      <w:r w:rsidRPr="007B62FF">
        <w:rPr>
          <w:rtl/>
        </w:rPr>
        <w:t>(4) الحدائق الناضرة 1</w:t>
      </w:r>
      <w:r w:rsidR="00527246">
        <w:rPr>
          <w:rtl/>
        </w:rPr>
        <w:t>:</w:t>
      </w:r>
      <w:r w:rsidRPr="007B62FF">
        <w:rPr>
          <w:rtl/>
        </w:rPr>
        <w:t xml:space="preserve"> 132.</w:t>
      </w:r>
    </w:p>
    <w:p w:rsidR="0017382C" w:rsidRPr="007B62FF" w:rsidRDefault="0017382C" w:rsidP="0017382C">
      <w:pPr>
        <w:pStyle w:val="libFootnote0"/>
        <w:rPr>
          <w:rtl/>
        </w:rPr>
      </w:pPr>
      <w:r w:rsidRPr="007B62FF">
        <w:rPr>
          <w:rtl/>
        </w:rPr>
        <w:t>(5) الدرر النجفية</w:t>
      </w:r>
      <w:r w:rsidR="00527246">
        <w:rPr>
          <w:rtl/>
        </w:rPr>
        <w:t>:</w:t>
      </w:r>
      <w:r w:rsidRPr="007B62FF">
        <w:rPr>
          <w:rtl/>
        </w:rPr>
        <w:t xml:space="preserve"> 145 148.</w:t>
      </w:r>
    </w:p>
    <w:p w:rsidR="0017382C" w:rsidRDefault="0017382C" w:rsidP="00C613E8">
      <w:pPr>
        <w:pStyle w:val="libNormal"/>
        <w:rPr>
          <w:rtl/>
        </w:rPr>
      </w:pPr>
      <w:r>
        <w:rPr>
          <w:rtl/>
        </w:rPr>
        <w:br w:type="page"/>
      </w:r>
    </w:p>
    <w:p w:rsidR="0017382C" w:rsidRPr="007B62FF" w:rsidRDefault="0017382C" w:rsidP="0017382C">
      <w:pPr>
        <w:pStyle w:val="libNormal"/>
        <w:rPr>
          <w:rtl/>
        </w:rPr>
      </w:pPr>
      <w:r w:rsidRPr="007B62FF">
        <w:rPr>
          <w:rtl/>
        </w:rPr>
        <w:lastRenderedPageBreak/>
        <w:t>إلى غير ذلك من كلماتهم الصريحة فيما ادّعينا ممّا لا حاجة إلى نقلها</w:t>
      </w:r>
      <w:r w:rsidR="00527246">
        <w:rPr>
          <w:rtl/>
        </w:rPr>
        <w:t>،</w:t>
      </w:r>
      <w:r w:rsidRPr="007B62FF">
        <w:rPr>
          <w:rtl/>
        </w:rPr>
        <w:t xml:space="preserve"> بعد التنصيص من هؤلاء الأعلام</w:t>
      </w:r>
      <w:r w:rsidR="00527246">
        <w:rPr>
          <w:rtl/>
        </w:rPr>
        <w:t>،</w:t>
      </w:r>
      <w:r w:rsidRPr="007B62FF">
        <w:rPr>
          <w:rtl/>
        </w:rPr>
        <w:t xml:space="preserve"> الذين هم عمد أصحابنا الأخباريين</w:t>
      </w:r>
      <w:r w:rsidR="00527246">
        <w:rPr>
          <w:rtl/>
        </w:rPr>
        <w:t>،</w:t>
      </w:r>
      <w:r w:rsidRPr="007B62FF">
        <w:rPr>
          <w:rtl/>
        </w:rPr>
        <w:t xml:space="preserve"> وعيونهم ووجوههم</w:t>
      </w:r>
      <w:r w:rsidR="00527246">
        <w:rPr>
          <w:rtl/>
        </w:rPr>
        <w:t>،</w:t>
      </w:r>
      <w:r w:rsidRPr="007B62FF">
        <w:rPr>
          <w:rtl/>
        </w:rPr>
        <w:t xml:space="preserve"> وكلّ من أتى بعدهم فقد حذا حذوهم</w:t>
      </w:r>
      <w:r w:rsidR="00527246">
        <w:rPr>
          <w:rtl/>
        </w:rPr>
        <w:t>،</w:t>
      </w:r>
      <w:r w:rsidRPr="007B62FF">
        <w:rPr>
          <w:rtl/>
        </w:rPr>
        <w:t xml:space="preserve"> واتّبع أقوالهم. فالمهم في هذا الباب إثبات الصغرى</w:t>
      </w:r>
      <w:r w:rsidR="00527246">
        <w:rPr>
          <w:rtl/>
        </w:rPr>
        <w:t>،</w:t>
      </w:r>
      <w:r w:rsidRPr="007B62FF">
        <w:rPr>
          <w:rtl/>
        </w:rPr>
        <w:t xml:space="preserve"> وبيان إمكان استقلال العقل في استنباط بعض الأحكام الفرعية بالقطع واليقين.</w:t>
      </w:r>
    </w:p>
    <w:p w:rsidR="0017382C" w:rsidRPr="007B62FF" w:rsidRDefault="0017382C" w:rsidP="0017382C">
      <w:pPr>
        <w:pStyle w:val="libNormal"/>
        <w:rPr>
          <w:rtl/>
        </w:rPr>
      </w:pPr>
      <w:r w:rsidRPr="007B62FF">
        <w:rPr>
          <w:rtl/>
        </w:rPr>
        <w:t>وما أشبه هذا النزاع بنزاعهم الآخر</w:t>
      </w:r>
      <w:r w:rsidR="00527246">
        <w:rPr>
          <w:rtl/>
        </w:rPr>
        <w:t>،</w:t>
      </w:r>
      <w:r w:rsidRPr="007B62FF">
        <w:rPr>
          <w:rtl/>
        </w:rPr>
        <w:t xml:space="preserve"> من دعواهم قطعيّة الأخبار لقرائن ذكروها</w:t>
      </w:r>
      <w:r w:rsidR="00527246">
        <w:rPr>
          <w:rtl/>
        </w:rPr>
        <w:t>،</w:t>
      </w:r>
      <w:r w:rsidRPr="007B62FF">
        <w:rPr>
          <w:rtl/>
        </w:rPr>
        <w:t xml:space="preserve"> وإنكار المجتهدين ذلك لقرائن اخرى تنفيها.</w:t>
      </w:r>
    </w:p>
    <w:p w:rsidR="0017382C" w:rsidRPr="007B62FF" w:rsidRDefault="0017382C" w:rsidP="0017382C">
      <w:pPr>
        <w:pStyle w:val="libNormal"/>
        <w:rPr>
          <w:rtl/>
        </w:rPr>
      </w:pPr>
      <w:r w:rsidRPr="007B62FF">
        <w:rPr>
          <w:rtl/>
        </w:rPr>
        <w:t>والله الموفق للصواب وإليه المرجع والمآب.</w:t>
      </w:r>
    </w:p>
    <w:p w:rsidR="0017382C" w:rsidRDefault="0017382C" w:rsidP="00C613E8">
      <w:pPr>
        <w:pStyle w:val="libNormal"/>
        <w:rPr>
          <w:rtl/>
        </w:rPr>
      </w:pPr>
      <w:r>
        <w:rPr>
          <w:rtl/>
        </w:rPr>
        <w:br w:type="page"/>
      </w:r>
    </w:p>
    <w:p w:rsidR="0017382C" w:rsidRDefault="0017382C" w:rsidP="00C613E8">
      <w:pPr>
        <w:pStyle w:val="libNormal"/>
        <w:rPr>
          <w:rtl/>
        </w:rPr>
      </w:pPr>
      <w:r>
        <w:rPr>
          <w:rtl/>
        </w:rPr>
        <w:lastRenderedPageBreak/>
        <w:br w:type="page"/>
      </w:r>
    </w:p>
    <w:p w:rsidR="0017382C" w:rsidRPr="007B62FF" w:rsidRDefault="0017382C" w:rsidP="00E10B1D">
      <w:pPr>
        <w:pStyle w:val="Heading1Center"/>
        <w:rPr>
          <w:rtl/>
        </w:rPr>
      </w:pPr>
      <w:bookmarkStart w:id="1089" w:name="_Toc394922309"/>
      <w:r w:rsidRPr="007B62FF">
        <w:rPr>
          <w:rtl/>
        </w:rPr>
        <w:lastRenderedPageBreak/>
        <w:t>الفائدة الثانية عشر</w:t>
      </w:r>
      <w:bookmarkEnd w:id="1089"/>
    </w:p>
    <w:p w:rsidR="0017382C" w:rsidRDefault="0017382C" w:rsidP="00C613E8">
      <w:pPr>
        <w:pStyle w:val="libNormal"/>
        <w:rPr>
          <w:rtl/>
        </w:rPr>
      </w:pPr>
      <w:r>
        <w:rPr>
          <w:rtl/>
        </w:rPr>
        <w:br w:type="page"/>
      </w:r>
    </w:p>
    <w:p w:rsidR="0017382C" w:rsidRDefault="0017382C" w:rsidP="00C613E8">
      <w:pPr>
        <w:pStyle w:val="libNormal"/>
        <w:rPr>
          <w:rtl/>
        </w:rPr>
      </w:pPr>
      <w:r>
        <w:rPr>
          <w:rtl/>
        </w:rPr>
        <w:lastRenderedPageBreak/>
        <w:br w:type="page"/>
      </w:r>
    </w:p>
    <w:p w:rsidR="0017382C" w:rsidRPr="007B62FF" w:rsidRDefault="0017382C" w:rsidP="0017382C">
      <w:pPr>
        <w:pStyle w:val="libNormal"/>
        <w:rPr>
          <w:rtl/>
        </w:rPr>
      </w:pPr>
      <w:r w:rsidRPr="007B62FF">
        <w:rPr>
          <w:rtl/>
        </w:rPr>
        <w:lastRenderedPageBreak/>
        <w:t>اعلم أنّ علم الحديث علم شريف</w:t>
      </w:r>
      <w:r w:rsidR="00527246">
        <w:rPr>
          <w:rtl/>
        </w:rPr>
        <w:t>،</w:t>
      </w:r>
      <w:r w:rsidRPr="007B62FF">
        <w:rPr>
          <w:rtl/>
        </w:rPr>
        <w:t xml:space="preserve"> بل هو أشرف العلوم</w:t>
      </w:r>
      <w:r w:rsidR="00527246">
        <w:rPr>
          <w:rtl/>
        </w:rPr>
        <w:t>،</w:t>
      </w:r>
      <w:r w:rsidRPr="007B62FF">
        <w:rPr>
          <w:rtl/>
        </w:rPr>
        <w:t xml:space="preserve"> فإنّ غايته الفوز بالسعادة الأبدية</w:t>
      </w:r>
      <w:r w:rsidR="00527246">
        <w:rPr>
          <w:rtl/>
        </w:rPr>
        <w:t>،</w:t>
      </w:r>
      <w:r w:rsidRPr="007B62FF">
        <w:rPr>
          <w:rtl/>
        </w:rPr>
        <w:t xml:space="preserve"> والتحلّي بالسنن النبوية</w:t>
      </w:r>
      <w:r w:rsidR="00527246">
        <w:rPr>
          <w:rtl/>
        </w:rPr>
        <w:t>،</w:t>
      </w:r>
      <w:r w:rsidRPr="007B62FF">
        <w:rPr>
          <w:rtl/>
        </w:rPr>
        <w:t xml:space="preserve"> والآداب العلوية</w:t>
      </w:r>
      <w:r w:rsidR="00527246">
        <w:rPr>
          <w:rtl/>
        </w:rPr>
        <w:t>،</w:t>
      </w:r>
      <w:r w:rsidRPr="007B62FF">
        <w:rPr>
          <w:rtl/>
        </w:rPr>
        <w:t xml:space="preserve"> وبه يدرك الفوز بالمعارف الحقّة ما لا يدرك من غيره</w:t>
      </w:r>
      <w:r w:rsidR="00527246">
        <w:rPr>
          <w:rtl/>
        </w:rPr>
        <w:t>،</w:t>
      </w:r>
      <w:r w:rsidRPr="007B62FF">
        <w:rPr>
          <w:rtl/>
        </w:rPr>
        <w:t xml:space="preserve"> ومنه يتبيّن الحلال والحرام</w:t>
      </w:r>
      <w:r w:rsidR="00527246">
        <w:rPr>
          <w:rtl/>
        </w:rPr>
        <w:t>،</w:t>
      </w:r>
      <w:r w:rsidRPr="007B62FF">
        <w:rPr>
          <w:rtl/>
        </w:rPr>
        <w:t xml:space="preserve"> والفرائض والسنن</w:t>
      </w:r>
      <w:r w:rsidR="00527246">
        <w:rPr>
          <w:rtl/>
        </w:rPr>
        <w:t>،</w:t>
      </w:r>
      <w:r w:rsidRPr="007B62FF">
        <w:rPr>
          <w:rtl/>
        </w:rPr>
        <w:t xml:space="preserve"> وطرق تهذيب النفس وصفائها.</w:t>
      </w:r>
    </w:p>
    <w:p w:rsidR="0017382C" w:rsidRPr="007B62FF" w:rsidRDefault="0017382C" w:rsidP="0017382C">
      <w:pPr>
        <w:pStyle w:val="libNormal"/>
        <w:rPr>
          <w:rtl/>
        </w:rPr>
      </w:pPr>
      <w:r w:rsidRPr="007B62FF">
        <w:rPr>
          <w:rtl/>
        </w:rPr>
        <w:t>قال الشهيد الثاني في منية المريد</w:t>
      </w:r>
      <w:r w:rsidR="00527246">
        <w:rPr>
          <w:rtl/>
        </w:rPr>
        <w:t>:</w:t>
      </w:r>
      <w:r w:rsidRPr="007B62FF">
        <w:rPr>
          <w:rtl/>
        </w:rPr>
        <w:t xml:space="preserve"> أقسام العلوم الشرعية الأصلية أربعة</w:t>
      </w:r>
      <w:r w:rsidR="00527246">
        <w:rPr>
          <w:rtl/>
        </w:rPr>
        <w:t>:</w:t>
      </w:r>
      <w:r w:rsidRPr="007B62FF">
        <w:rPr>
          <w:rtl/>
        </w:rPr>
        <w:t xml:space="preserve"> علم الكلام</w:t>
      </w:r>
      <w:r w:rsidR="00527246">
        <w:rPr>
          <w:rtl/>
        </w:rPr>
        <w:t>،</w:t>
      </w:r>
      <w:r w:rsidRPr="007B62FF">
        <w:rPr>
          <w:rtl/>
        </w:rPr>
        <w:t xml:space="preserve"> وعلم الكتاب العزيز</w:t>
      </w:r>
      <w:r w:rsidR="00527246">
        <w:rPr>
          <w:rtl/>
        </w:rPr>
        <w:t>،</w:t>
      </w:r>
      <w:r w:rsidRPr="007B62FF">
        <w:rPr>
          <w:rtl/>
        </w:rPr>
        <w:t xml:space="preserve"> وعلم الأحاديث النبوية</w:t>
      </w:r>
      <w:r w:rsidR="00527246">
        <w:rPr>
          <w:rtl/>
        </w:rPr>
        <w:t>،</w:t>
      </w:r>
      <w:r w:rsidRPr="007B62FF">
        <w:rPr>
          <w:rtl/>
        </w:rPr>
        <w:t xml:space="preserve"> وعلم الأحكام الشرعية المعبّر عنها</w:t>
      </w:r>
      <w:r w:rsidR="00527246">
        <w:rPr>
          <w:rtl/>
        </w:rPr>
        <w:t>:</w:t>
      </w:r>
      <w:r w:rsidRPr="007B62FF">
        <w:rPr>
          <w:rtl/>
        </w:rPr>
        <w:t xml:space="preserve"> بالفقه </w:t>
      </w:r>
      <w:r w:rsidRPr="0017382C">
        <w:rPr>
          <w:rStyle w:val="libFootnotenumChar"/>
          <w:rtl/>
        </w:rPr>
        <w:t>(1)</w:t>
      </w:r>
      <w:r>
        <w:rPr>
          <w:rtl/>
        </w:rPr>
        <w:t>.</w:t>
      </w:r>
      <w:r w:rsidRPr="007B62FF">
        <w:rPr>
          <w:rtl/>
        </w:rPr>
        <w:t xml:space="preserve"> إلى أن قال</w:t>
      </w:r>
      <w:r w:rsidR="00527246">
        <w:rPr>
          <w:rtl/>
        </w:rPr>
        <w:t>:</w:t>
      </w:r>
    </w:p>
    <w:p w:rsidR="0017382C" w:rsidRPr="007B62FF" w:rsidRDefault="0017382C" w:rsidP="0017382C">
      <w:pPr>
        <w:pStyle w:val="libNormal"/>
        <w:rPr>
          <w:rtl/>
        </w:rPr>
      </w:pPr>
      <w:r w:rsidRPr="007B62FF">
        <w:rPr>
          <w:rtl/>
        </w:rPr>
        <w:t>وأمّا علم الحديث فهو أجلّ العلوم قدراً</w:t>
      </w:r>
      <w:r w:rsidR="00527246">
        <w:rPr>
          <w:rtl/>
        </w:rPr>
        <w:t>،</w:t>
      </w:r>
      <w:r w:rsidRPr="007B62FF">
        <w:rPr>
          <w:rtl/>
        </w:rPr>
        <w:t xml:space="preserve"> وأعلاها رتبة</w:t>
      </w:r>
      <w:r w:rsidR="00527246">
        <w:rPr>
          <w:rtl/>
        </w:rPr>
        <w:t>،</w:t>
      </w:r>
      <w:r w:rsidRPr="007B62FF">
        <w:rPr>
          <w:rtl/>
        </w:rPr>
        <w:t xml:space="preserve"> وأعظمها مثوبة بعد القرآن</w:t>
      </w:r>
      <w:r w:rsidR="00527246">
        <w:rPr>
          <w:rtl/>
        </w:rPr>
        <w:t>،</w:t>
      </w:r>
      <w:r w:rsidRPr="007B62FF">
        <w:rPr>
          <w:rtl/>
        </w:rPr>
        <w:t xml:space="preserve"> وهو ما أُضيف إلى النبيّ </w:t>
      </w:r>
      <w:r w:rsidRPr="0017382C">
        <w:rPr>
          <w:rStyle w:val="libAlaemChar"/>
          <w:rtl/>
        </w:rPr>
        <w:t>صلى‌الله‌عليه‌وآله‌وسلم</w:t>
      </w:r>
      <w:r w:rsidRPr="007B62FF">
        <w:rPr>
          <w:rtl/>
        </w:rPr>
        <w:t xml:space="preserve"> أو إلى الأئمّة المعصومين </w:t>
      </w:r>
      <w:r>
        <w:rPr>
          <w:rtl/>
        </w:rPr>
        <w:t>(</w:t>
      </w:r>
      <w:r w:rsidRPr="007B62FF">
        <w:rPr>
          <w:rtl/>
        </w:rPr>
        <w:t>صلوات الله عليهم</w:t>
      </w:r>
      <w:r>
        <w:rPr>
          <w:rtl/>
        </w:rPr>
        <w:t>)</w:t>
      </w:r>
      <w:r w:rsidRPr="007B62FF">
        <w:rPr>
          <w:rtl/>
        </w:rPr>
        <w:t xml:space="preserve"> قولاً</w:t>
      </w:r>
      <w:r w:rsidR="00527246">
        <w:rPr>
          <w:rtl/>
        </w:rPr>
        <w:t>،</w:t>
      </w:r>
      <w:r w:rsidRPr="007B62FF">
        <w:rPr>
          <w:rtl/>
        </w:rPr>
        <w:t xml:space="preserve"> أو فعلاً</w:t>
      </w:r>
      <w:r w:rsidR="00527246">
        <w:rPr>
          <w:rtl/>
        </w:rPr>
        <w:t>،</w:t>
      </w:r>
      <w:r w:rsidRPr="007B62FF">
        <w:rPr>
          <w:rtl/>
        </w:rPr>
        <w:t xml:space="preserve"> أو تقريراً</w:t>
      </w:r>
      <w:r w:rsidR="00527246">
        <w:rPr>
          <w:rtl/>
        </w:rPr>
        <w:t>،</w:t>
      </w:r>
      <w:r w:rsidRPr="007B62FF">
        <w:rPr>
          <w:rtl/>
        </w:rPr>
        <w:t xml:space="preserve"> أو صفةً</w:t>
      </w:r>
      <w:r w:rsidR="00527246">
        <w:rPr>
          <w:rtl/>
        </w:rPr>
        <w:t>،</w:t>
      </w:r>
      <w:r w:rsidRPr="007B62FF">
        <w:rPr>
          <w:rtl/>
        </w:rPr>
        <w:t xml:space="preserve"> حتى الحركات والسكنات</w:t>
      </w:r>
      <w:r w:rsidR="00527246">
        <w:rPr>
          <w:rtl/>
        </w:rPr>
        <w:t>،</w:t>
      </w:r>
      <w:r w:rsidRPr="007B62FF">
        <w:rPr>
          <w:rtl/>
        </w:rPr>
        <w:t xml:space="preserve"> واليقظة والنوم.</w:t>
      </w:r>
    </w:p>
    <w:p w:rsidR="0017382C" w:rsidRPr="007B62FF" w:rsidRDefault="0017382C" w:rsidP="0017382C">
      <w:pPr>
        <w:pStyle w:val="libNormal"/>
        <w:rPr>
          <w:rtl/>
        </w:rPr>
      </w:pPr>
      <w:r w:rsidRPr="007B62FF">
        <w:rPr>
          <w:rtl/>
        </w:rPr>
        <w:t>وهو ضربان</w:t>
      </w:r>
      <w:r w:rsidR="00527246">
        <w:rPr>
          <w:rtl/>
        </w:rPr>
        <w:t>:</w:t>
      </w:r>
      <w:r w:rsidRPr="007B62FF">
        <w:rPr>
          <w:rtl/>
        </w:rPr>
        <w:t xml:space="preserve"> رواية</w:t>
      </w:r>
      <w:r w:rsidR="00527246">
        <w:rPr>
          <w:rtl/>
        </w:rPr>
        <w:t>،</w:t>
      </w:r>
      <w:r w:rsidRPr="007B62FF">
        <w:rPr>
          <w:rtl/>
        </w:rPr>
        <w:t xml:space="preserve"> ودراية.</w:t>
      </w:r>
    </w:p>
    <w:p w:rsidR="0017382C" w:rsidRPr="007B62FF" w:rsidRDefault="0017382C" w:rsidP="0017382C">
      <w:pPr>
        <w:pStyle w:val="libNormal"/>
        <w:rPr>
          <w:rtl/>
        </w:rPr>
      </w:pPr>
      <w:r w:rsidRPr="007B62FF">
        <w:rPr>
          <w:rtl/>
        </w:rPr>
        <w:t>فالأول</w:t>
      </w:r>
      <w:r w:rsidR="00527246">
        <w:rPr>
          <w:rtl/>
        </w:rPr>
        <w:t>:</w:t>
      </w:r>
      <w:r w:rsidRPr="007B62FF">
        <w:rPr>
          <w:rtl/>
        </w:rPr>
        <w:t xml:space="preserve"> العلم بما ذكر.</w:t>
      </w:r>
    </w:p>
    <w:p w:rsidR="0017382C" w:rsidRPr="007B62FF" w:rsidRDefault="0017382C" w:rsidP="0017382C">
      <w:pPr>
        <w:pStyle w:val="libNormal"/>
        <w:rPr>
          <w:rtl/>
        </w:rPr>
      </w:pPr>
      <w:r w:rsidRPr="007B62FF">
        <w:rPr>
          <w:rtl/>
        </w:rPr>
        <w:t>والثاني</w:t>
      </w:r>
      <w:r w:rsidR="00527246">
        <w:rPr>
          <w:rtl/>
        </w:rPr>
        <w:t>:</w:t>
      </w:r>
      <w:r w:rsidRPr="007B62FF">
        <w:rPr>
          <w:rtl/>
        </w:rPr>
        <w:t xml:space="preserve"> وهو المراد بعلم الحديث عند الإطلاق</w:t>
      </w:r>
      <w:r w:rsidR="00527246">
        <w:rPr>
          <w:rtl/>
        </w:rPr>
        <w:t>،</w:t>
      </w:r>
      <w:r w:rsidRPr="007B62FF">
        <w:rPr>
          <w:rtl/>
        </w:rPr>
        <w:t xml:space="preserve"> وهو علم يعرف به معاني ما ذكر</w:t>
      </w:r>
      <w:r w:rsidR="00527246">
        <w:rPr>
          <w:rtl/>
        </w:rPr>
        <w:t>،</w:t>
      </w:r>
      <w:r w:rsidRPr="007B62FF">
        <w:rPr>
          <w:rtl/>
        </w:rPr>
        <w:t xml:space="preserve"> ومتنه</w:t>
      </w:r>
      <w:r w:rsidR="00527246">
        <w:rPr>
          <w:rtl/>
        </w:rPr>
        <w:t>،</w:t>
      </w:r>
      <w:r w:rsidRPr="007B62FF">
        <w:rPr>
          <w:rtl/>
        </w:rPr>
        <w:t xml:space="preserve"> وطرقه</w:t>
      </w:r>
      <w:r w:rsidR="00527246">
        <w:rPr>
          <w:rtl/>
        </w:rPr>
        <w:t>،</w:t>
      </w:r>
      <w:r w:rsidRPr="007B62FF">
        <w:rPr>
          <w:rtl/>
        </w:rPr>
        <w:t xml:space="preserve"> وصحيحه وسقيمه</w:t>
      </w:r>
      <w:r w:rsidR="00527246">
        <w:rPr>
          <w:rtl/>
        </w:rPr>
        <w:t>،</w:t>
      </w:r>
      <w:r w:rsidRPr="007B62FF">
        <w:rPr>
          <w:rtl/>
        </w:rPr>
        <w:t xml:space="preserve"> وما يحتاج إليه من شروط الرواة</w:t>
      </w:r>
      <w:r w:rsidR="00527246">
        <w:rPr>
          <w:rtl/>
        </w:rPr>
        <w:t>،</w:t>
      </w:r>
      <w:r w:rsidRPr="007B62FF">
        <w:rPr>
          <w:rtl/>
        </w:rPr>
        <w:t xml:space="preserve"> وأصناف المرويات</w:t>
      </w:r>
      <w:r w:rsidR="00527246">
        <w:rPr>
          <w:rtl/>
        </w:rPr>
        <w:t>،</w:t>
      </w:r>
      <w:r w:rsidRPr="007B62FF">
        <w:rPr>
          <w:rtl/>
        </w:rPr>
        <w:t xml:space="preserve"> ليعرف المقبول منه والمردود</w:t>
      </w:r>
      <w:r w:rsidR="00527246">
        <w:rPr>
          <w:rtl/>
        </w:rPr>
        <w:t>،</w:t>
      </w:r>
      <w:r w:rsidRPr="007B62FF">
        <w:rPr>
          <w:rtl/>
        </w:rPr>
        <w:t xml:space="preserve"> ليعمل به أو يجتنب</w:t>
      </w:r>
      <w:r w:rsidR="00527246">
        <w:rPr>
          <w:rtl/>
        </w:rPr>
        <w:t>،</w:t>
      </w:r>
      <w:r w:rsidRPr="007B62FF">
        <w:rPr>
          <w:rtl/>
        </w:rPr>
        <w:t xml:space="preserve"> وهو أفضل العلمين</w:t>
      </w:r>
      <w:r w:rsidR="00527246">
        <w:rPr>
          <w:rtl/>
        </w:rPr>
        <w:t>،</w:t>
      </w:r>
      <w:r w:rsidRPr="007B62FF">
        <w:rPr>
          <w:rtl/>
        </w:rPr>
        <w:t xml:space="preserve"> فإنّ الغرض الذاتي منهما هو العمل</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منية المريد</w:t>
      </w:r>
      <w:r w:rsidR="00527246">
        <w:rPr>
          <w:rtl/>
        </w:rPr>
        <w:t>:</w:t>
      </w:r>
      <w:r w:rsidRPr="007B62FF">
        <w:rPr>
          <w:rtl/>
        </w:rPr>
        <w:t xml:space="preserve"> 188.</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والدراية هي السبب القريب له </w:t>
      </w:r>
      <w:r w:rsidRPr="0017382C">
        <w:rPr>
          <w:rStyle w:val="libFootnotenumChar"/>
          <w:rtl/>
        </w:rPr>
        <w:t>(1)</w:t>
      </w:r>
      <w:r>
        <w:rPr>
          <w:rtl/>
        </w:rPr>
        <w:t>.</w:t>
      </w:r>
    </w:p>
    <w:p w:rsidR="0017382C" w:rsidRPr="007B62FF" w:rsidRDefault="0017382C" w:rsidP="0017382C">
      <w:pPr>
        <w:pStyle w:val="libNormal"/>
        <w:rPr>
          <w:rtl/>
        </w:rPr>
      </w:pPr>
      <w:r w:rsidRPr="007B62FF">
        <w:rPr>
          <w:rtl/>
        </w:rPr>
        <w:t xml:space="preserve">قال </w:t>
      </w:r>
      <w:r w:rsidRPr="0017382C">
        <w:rPr>
          <w:rStyle w:val="libAlaemChar"/>
          <w:rtl/>
        </w:rPr>
        <w:t>رحمه‌الله</w:t>
      </w:r>
      <w:r w:rsidR="00527246">
        <w:rPr>
          <w:rtl/>
        </w:rPr>
        <w:t>:</w:t>
      </w:r>
      <w:r w:rsidRPr="007B62FF">
        <w:rPr>
          <w:rtl/>
        </w:rPr>
        <w:t xml:space="preserve"> وممّا جاء في فضل علم الحديث من الأخبار والآثار قول النبي </w:t>
      </w:r>
      <w:r w:rsidRPr="0017382C">
        <w:rPr>
          <w:rStyle w:val="libAlaemChar"/>
          <w:rtl/>
        </w:rPr>
        <w:t>صلى‌الله‌عليه‌وآله‌وسلم</w:t>
      </w:r>
      <w:r w:rsidR="00527246">
        <w:rPr>
          <w:rtl/>
        </w:rPr>
        <w:t>:</w:t>
      </w:r>
      <w:r w:rsidRPr="007B62FF">
        <w:rPr>
          <w:rtl/>
        </w:rPr>
        <w:t xml:space="preserve"> « ليبلغ الشاهد الغائب</w:t>
      </w:r>
      <w:r w:rsidR="00527246">
        <w:rPr>
          <w:rtl/>
        </w:rPr>
        <w:t>،</w:t>
      </w:r>
      <w:r w:rsidRPr="007B62FF">
        <w:rPr>
          <w:rtl/>
        </w:rPr>
        <w:t xml:space="preserve"> فإنّ الشاهد عسى أن يبلغ من هو أوعى له منه » </w:t>
      </w:r>
      <w:r w:rsidRPr="0017382C">
        <w:rPr>
          <w:rStyle w:val="libFootnotenumChar"/>
          <w:rtl/>
        </w:rPr>
        <w:t>(2)</w:t>
      </w:r>
      <w:r>
        <w:rPr>
          <w:rtl/>
        </w:rPr>
        <w:t>.</w:t>
      </w:r>
    </w:p>
    <w:p w:rsidR="0017382C" w:rsidRPr="007B62FF" w:rsidRDefault="0017382C" w:rsidP="0017382C">
      <w:pPr>
        <w:pStyle w:val="libNormal"/>
        <w:rPr>
          <w:rtl/>
        </w:rPr>
      </w:pPr>
      <w:r w:rsidRPr="007B62FF">
        <w:rPr>
          <w:rtl/>
        </w:rPr>
        <w:t xml:space="preserve">وقوله </w:t>
      </w:r>
      <w:r w:rsidRPr="0017382C">
        <w:rPr>
          <w:rStyle w:val="libAlaemChar"/>
          <w:rtl/>
        </w:rPr>
        <w:t>صلى‌الله‌عليه‌وآله‌وسلم</w:t>
      </w:r>
      <w:r w:rsidR="00527246">
        <w:rPr>
          <w:rtl/>
        </w:rPr>
        <w:t>:</w:t>
      </w:r>
      <w:r w:rsidRPr="007B62FF">
        <w:rPr>
          <w:rtl/>
        </w:rPr>
        <w:t xml:space="preserve"> « نضّر </w:t>
      </w:r>
      <w:r w:rsidRPr="0017382C">
        <w:rPr>
          <w:rStyle w:val="libFootnotenumChar"/>
          <w:rtl/>
        </w:rPr>
        <w:t>(3)</w:t>
      </w:r>
      <w:r w:rsidRPr="007B62FF">
        <w:rPr>
          <w:rtl/>
        </w:rPr>
        <w:t xml:space="preserve"> الله امرأً سمع منّا حديثاً فحفظه</w:t>
      </w:r>
      <w:r w:rsidR="00527246">
        <w:rPr>
          <w:rtl/>
        </w:rPr>
        <w:t>،</w:t>
      </w:r>
      <w:r w:rsidRPr="007B62FF">
        <w:rPr>
          <w:rtl/>
        </w:rPr>
        <w:t xml:space="preserve"> حتى يبلّغه غيره</w:t>
      </w:r>
      <w:r w:rsidR="00527246">
        <w:rPr>
          <w:rtl/>
        </w:rPr>
        <w:t>،</w:t>
      </w:r>
      <w:r w:rsidRPr="007B62FF">
        <w:rPr>
          <w:rtl/>
        </w:rPr>
        <w:t xml:space="preserve"> فرب حامل فقه إلى من هو أفقه منه ورب حامل فقه وليس بفقيه » </w:t>
      </w:r>
      <w:r w:rsidRPr="0017382C">
        <w:rPr>
          <w:rStyle w:val="libFootnotenumChar"/>
          <w:rtl/>
        </w:rPr>
        <w:t>(4)</w:t>
      </w:r>
      <w:r>
        <w:rPr>
          <w:rtl/>
        </w:rPr>
        <w:t>.</w:t>
      </w:r>
    </w:p>
    <w:p w:rsidR="0017382C" w:rsidRPr="007B62FF" w:rsidRDefault="0017382C" w:rsidP="0017382C">
      <w:pPr>
        <w:pStyle w:val="libNormal"/>
        <w:rPr>
          <w:rtl/>
        </w:rPr>
      </w:pPr>
      <w:r w:rsidRPr="007B62FF">
        <w:rPr>
          <w:rtl/>
        </w:rPr>
        <w:t xml:space="preserve">وقوله </w:t>
      </w:r>
      <w:r w:rsidRPr="0017382C">
        <w:rPr>
          <w:rStyle w:val="libAlaemChar"/>
          <w:rtl/>
        </w:rPr>
        <w:t>صلى‌الله‌عليه‌وآله‌وسلم</w:t>
      </w:r>
      <w:r w:rsidR="00527246">
        <w:rPr>
          <w:rtl/>
        </w:rPr>
        <w:t>:</w:t>
      </w:r>
      <w:r w:rsidRPr="007B62FF">
        <w:rPr>
          <w:rtl/>
        </w:rPr>
        <w:t xml:space="preserve"> « من أدى حديثاً يقام به سُنّة</w:t>
      </w:r>
      <w:r w:rsidR="00527246">
        <w:rPr>
          <w:rtl/>
        </w:rPr>
        <w:t>،</w:t>
      </w:r>
      <w:r w:rsidRPr="007B62FF">
        <w:rPr>
          <w:rtl/>
        </w:rPr>
        <w:t xml:space="preserve"> أو يثلم به بدعة</w:t>
      </w:r>
      <w:r w:rsidR="00527246">
        <w:rPr>
          <w:rtl/>
        </w:rPr>
        <w:t>،</w:t>
      </w:r>
      <w:r w:rsidRPr="007B62FF">
        <w:rPr>
          <w:rtl/>
        </w:rPr>
        <w:t xml:space="preserve"> فله الجنّة » </w:t>
      </w:r>
      <w:r w:rsidRPr="0017382C">
        <w:rPr>
          <w:rStyle w:val="libFootnotenumChar"/>
          <w:rtl/>
        </w:rPr>
        <w:t>(5)</w:t>
      </w:r>
      <w:r>
        <w:rPr>
          <w:rtl/>
        </w:rPr>
        <w:t>.</w:t>
      </w:r>
    </w:p>
    <w:p w:rsidR="0017382C" w:rsidRPr="007B62FF" w:rsidRDefault="0017382C" w:rsidP="0017382C">
      <w:pPr>
        <w:pStyle w:val="libNormal"/>
        <w:rPr>
          <w:rtl/>
        </w:rPr>
      </w:pPr>
      <w:r w:rsidRPr="007B62FF">
        <w:rPr>
          <w:rtl/>
        </w:rPr>
        <w:t xml:space="preserve">وقوله </w:t>
      </w:r>
      <w:r w:rsidRPr="0017382C">
        <w:rPr>
          <w:rStyle w:val="libAlaemChar"/>
          <w:rtl/>
        </w:rPr>
        <w:t>صلى‌الله‌عليه‌وآله‌وسلم</w:t>
      </w:r>
      <w:r w:rsidR="00527246">
        <w:rPr>
          <w:rtl/>
        </w:rPr>
        <w:t>:</w:t>
      </w:r>
      <w:r w:rsidRPr="007B62FF">
        <w:rPr>
          <w:rtl/>
        </w:rPr>
        <w:t xml:space="preserve"> « رحم الله خلفائي » قلنا</w:t>
      </w:r>
      <w:r w:rsidR="00527246">
        <w:rPr>
          <w:rtl/>
        </w:rPr>
        <w:t>:</w:t>
      </w:r>
      <w:r w:rsidRPr="007B62FF">
        <w:rPr>
          <w:rtl/>
        </w:rPr>
        <w:t xml:space="preserve"> ومن خلفاؤك</w:t>
      </w:r>
      <w:r>
        <w:rPr>
          <w:rtl/>
        </w:rPr>
        <w:t>؟</w:t>
      </w:r>
      <w:r w:rsidRPr="007B62FF">
        <w:rPr>
          <w:rtl/>
        </w:rPr>
        <w:t xml:space="preserve"> قال</w:t>
      </w:r>
      <w:r w:rsidR="00527246">
        <w:rPr>
          <w:rtl/>
        </w:rPr>
        <w:t>:</w:t>
      </w:r>
      <w:r w:rsidRPr="007B62FF">
        <w:rPr>
          <w:rtl/>
        </w:rPr>
        <w:t xml:space="preserve"> « الذين يأتون بعدي</w:t>
      </w:r>
      <w:r w:rsidR="00527246">
        <w:rPr>
          <w:rtl/>
        </w:rPr>
        <w:t>،</w:t>
      </w:r>
      <w:r w:rsidRPr="007B62FF">
        <w:rPr>
          <w:rtl/>
        </w:rPr>
        <w:t xml:space="preserve"> فيروون أحاديثي</w:t>
      </w:r>
      <w:r w:rsidR="00527246">
        <w:rPr>
          <w:rtl/>
        </w:rPr>
        <w:t>،</w:t>
      </w:r>
      <w:r w:rsidRPr="007B62FF">
        <w:rPr>
          <w:rtl/>
        </w:rPr>
        <w:t xml:space="preserve"> ويعلّمونها الناس » </w:t>
      </w:r>
      <w:r w:rsidRPr="0017382C">
        <w:rPr>
          <w:rStyle w:val="libFootnotenumChar"/>
          <w:rtl/>
        </w:rPr>
        <w:t>(6)</w:t>
      </w:r>
      <w:r>
        <w:rPr>
          <w:rtl/>
        </w:rPr>
        <w:t>.</w:t>
      </w:r>
    </w:p>
    <w:p w:rsidR="0017382C" w:rsidRPr="007B62FF" w:rsidRDefault="0017382C" w:rsidP="0017382C">
      <w:pPr>
        <w:pStyle w:val="libNormal"/>
        <w:rPr>
          <w:rtl/>
        </w:rPr>
      </w:pPr>
      <w:r w:rsidRPr="007B62FF">
        <w:rPr>
          <w:rtl/>
        </w:rPr>
        <w:t xml:space="preserve">وقوله </w:t>
      </w:r>
      <w:r w:rsidRPr="0017382C">
        <w:rPr>
          <w:rStyle w:val="libAlaemChar"/>
          <w:rtl/>
        </w:rPr>
        <w:t>صلى‌الله‌عليه‌وآله‌وسلم</w:t>
      </w:r>
      <w:r w:rsidR="00527246">
        <w:rPr>
          <w:rtl/>
        </w:rPr>
        <w:t>:</w:t>
      </w:r>
      <w:r w:rsidRPr="007B62FF">
        <w:rPr>
          <w:rtl/>
        </w:rPr>
        <w:t xml:space="preserve"> « من حفظ على أُمتي أربعين حديثاً من أمر دينها بعثه الله يوم القيامة فقيهاً</w:t>
      </w:r>
      <w:r w:rsidR="00527246">
        <w:rPr>
          <w:rtl/>
        </w:rPr>
        <w:t>،</w:t>
      </w:r>
      <w:r w:rsidRPr="007B62FF">
        <w:rPr>
          <w:rtl/>
        </w:rPr>
        <w:t xml:space="preserve"> وكنت له شافعاً وشهيداً » </w:t>
      </w:r>
      <w:r w:rsidRPr="0017382C">
        <w:rPr>
          <w:rStyle w:val="libFootnotenumChar"/>
          <w:rtl/>
        </w:rPr>
        <w:t>(7)</w:t>
      </w:r>
      <w:r>
        <w:rPr>
          <w:rtl/>
        </w:rPr>
        <w:t>.</w:t>
      </w:r>
    </w:p>
    <w:p w:rsidR="0017382C" w:rsidRPr="007B62FF" w:rsidRDefault="0017382C" w:rsidP="0017382C">
      <w:pPr>
        <w:pStyle w:val="libNormal"/>
        <w:rPr>
          <w:rtl/>
        </w:rPr>
      </w:pPr>
      <w:r w:rsidRPr="007B62FF">
        <w:rPr>
          <w:rtl/>
        </w:rPr>
        <w:t xml:space="preserve">وقوله </w:t>
      </w:r>
      <w:r w:rsidRPr="0017382C">
        <w:rPr>
          <w:rStyle w:val="libAlaemChar"/>
          <w:rtl/>
        </w:rPr>
        <w:t>صلى‌الله‌عليه‌وآله‌وسلم</w:t>
      </w:r>
      <w:r w:rsidR="00527246">
        <w:rPr>
          <w:rtl/>
        </w:rPr>
        <w:t>:</w:t>
      </w:r>
      <w:r w:rsidRPr="007B62FF">
        <w:rPr>
          <w:rtl/>
        </w:rPr>
        <w:t xml:space="preserve"> « من يعلم حديثين اثنين ينفع بهما نفسه</w:t>
      </w:r>
      <w:r w:rsidR="00527246">
        <w:rPr>
          <w:rtl/>
        </w:rPr>
        <w:t>،</w:t>
      </w:r>
      <w:r w:rsidRPr="007B62FF">
        <w:rPr>
          <w:rtl/>
        </w:rPr>
        <w:t xml:space="preserve"> أو يعلّمهما</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منية المريد</w:t>
      </w:r>
      <w:r w:rsidR="00527246">
        <w:rPr>
          <w:rtl/>
        </w:rPr>
        <w:t>:</w:t>
      </w:r>
      <w:r w:rsidRPr="007B62FF">
        <w:rPr>
          <w:rtl/>
        </w:rPr>
        <w:t xml:space="preserve"> 191.</w:t>
      </w:r>
    </w:p>
    <w:p w:rsidR="0017382C" w:rsidRPr="007B62FF" w:rsidRDefault="0017382C" w:rsidP="0017382C">
      <w:pPr>
        <w:pStyle w:val="libFootnote0"/>
        <w:rPr>
          <w:rtl/>
        </w:rPr>
      </w:pPr>
      <w:r w:rsidRPr="007B62FF">
        <w:rPr>
          <w:rtl/>
        </w:rPr>
        <w:t>(2) مسند أحمد 5</w:t>
      </w:r>
      <w:r w:rsidR="00527246">
        <w:rPr>
          <w:rtl/>
        </w:rPr>
        <w:t>:</w:t>
      </w:r>
      <w:r w:rsidRPr="007B62FF">
        <w:rPr>
          <w:rtl/>
        </w:rPr>
        <w:t xml:space="preserve"> 37.</w:t>
      </w:r>
    </w:p>
    <w:p w:rsidR="0017382C" w:rsidRPr="007B62FF" w:rsidRDefault="0017382C" w:rsidP="0017382C">
      <w:pPr>
        <w:pStyle w:val="libFootnote0"/>
        <w:rPr>
          <w:rtl/>
        </w:rPr>
      </w:pPr>
      <w:r w:rsidRPr="007B62FF">
        <w:rPr>
          <w:rtl/>
        </w:rPr>
        <w:t>(3) نضّر</w:t>
      </w:r>
      <w:r w:rsidR="00527246">
        <w:rPr>
          <w:rtl/>
        </w:rPr>
        <w:t>:</w:t>
      </w:r>
      <w:r w:rsidRPr="007B62FF">
        <w:rPr>
          <w:rtl/>
        </w:rPr>
        <w:t xml:space="preserve"> بتخفيف الضاد وتشديدها</w:t>
      </w:r>
      <w:r w:rsidR="00527246">
        <w:rPr>
          <w:rtl/>
        </w:rPr>
        <w:t>،</w:t>
      </w:r>
      <w:r w:rsidRPr="007B62FF">
        <w:rPr>
          <w:rtl/>
        </w:rPr>
        <w:t xml:space="preserve"> النضرة هي النعمة والبهاء على الوجه.</w:t>
      </w:r>
    </w:p>
    <w:p w:rsidR="0017382C" w:rsidRPr="007B62FF" w:rsidRDefault="0017382C" w:rsidP="0017382C">
      <w:pPr>
        <w:pStyle w:val="libFootnote0"/>
        <w:rPr>
          <w:rtl/>
        </w:rPr>
      </w:pPr>
      <w:r w:rsidRPr="007B62FF">
        <w:rPr>
          <w:rtl/>
        </w:rPr>
        <w:t>(4) انظر سنن أبي داود 3</w:t>
      </w:r>
      <w:r w:rsidR="00527246">
        <w:rPr>
          <w:rtl/>
        </w:rPr>
        <w:t>:</w:t>
      </w:r>
      <w:r w:rsidRPr="007B62FF">
        <w:rPr>
          <w:rtl/>
        </w:rPr>
        <w:t xml:space="preserve"> 322 / 3660</w:t>
      </w:r>
      <w:r w:rsidR="00527246">
        <w:rPr>
          <w:rtl/>
        </w:rPr>
        <w:t>،</w:t>
      </w:r>
      <w:r w:rsidRPr="007B62FF">
        <w:rPr>
          <w:rtl/>
        </w:rPr>
        <w:t xml:space="preserve"> سنن الترمذي 5</w:t>
      </w:r>
      <w:r w:rsidR="00527246">
        <w:rPr>
          <w:rtl/>
        </w:rPr>
        <w:t>:</w:t>
      </w:r>
      <w:r w:rsidRPr="007B62FF">
        <w:rPr>
          <w:rtl/>
        </w:rPr>
        <w:t xml:space="preserve"> 34 / 2656</w:t>
      </w:r>
      <w:r w:rsidR="00527246">
        <w:rPr>
          <w:rtl/>
        </w:rPr>
        <w:t>،</w:t>
      </w:r>
      <w:r w:rsidRPr="007B62FF">
        <w:rPr>
          <w:rtl/>
        </w:rPr>
        <w:t xml:space="preserve"> تحف العقول</w:t>
      </w:r>
      <w:r w:rsidR="00527246">
        <w:rPr>
          <w:rtl/>
        </w:rPr>
        <w:t>:</w:t>
      </w:r>
      <w:r w:rsidRPr="007B62FF">
        <w:rPr>
          <w:rtl/>
        </w:rPr>
        <w:t xml:space="preserve"> 30.</w:t>
      </w:r>
    </w:p>
    <w:p w:rsidR="0017382C" w:rsidRPr="007B62FF" w:rsidRDefault="0017382C" w:rsidP="0017382C">
      <w:pPr>
        <w:pStyle w:val="libFootnote0"/>
        <w:rPr>
          <w:rtl/>
        </w:rPr>
      </w:pPr>
      <w:r w:rsidRPr="007B62FF">
        <w:rPr>
          <w:rtl/>
        </w:rPr>
        <w:t>(5) شرف أصحاب الحديث</w:t>
      </w:r>
      <w:r w:rsidR="00527246">
        <w:rPr>
          <w:rtl/>
        </w:rPr>
        <w:t>:</w:t>
      </w:r>
      <w:r w:rsidRPr="007B62FF">
        <w:rPr>
          <w:rtl/>
        </w:rPr>
        <w:t xml:space="preserve"> 80.</w:t>
      </w:r>
    </w:p>
    <w:p w:rsidR="0017382C" w:rsidRPr="007B62FF" w:rsidRDefault="0017382C" w:rsidP="0017382C">
      <w:pPr>
        <w:pStyle w:val="libFootnote0"/>
        <w:rPr>
          <w:rtl/>
        </w:rPr>
      </w:pPr>
      <w:r w:rsidRPr="007B62FF">
        <w:rPr>
          <w:rtl/>
        </w:rPr>
        <w:t>(6) الفقيه 4</w:t>
      </w:r>
      <w:r w:rsidR="00527246">
        <w:rPr>
          <w:rtl/>
        </w:rPr>
        <w:t>:</w:t>
      </w:r>
      <w:r w:rsidRPr="007B62FF">
        <w:rPr>
          <w:rtl/>
        </w:rPr>
        <w:t xml:space="preserve"> 302 / 95</w:t>
      </w:r>
      <w:r w:rsidR="00527246">
        <w:rPr>
          <w:rtl/>
        </w:rPr>
        <w:t>،</w:t>
      </w:r>
      <w:r w:rsidRPr="007B62FF">
        <w:rPr>
          <w:rtl/>
        </w:rPr>
        <w:t xml:space="preserve"> معاني الأخبار</w:t>
      </w:r>
      <w:r w:rsidR="00527246">
        <w:rPr>
          <w:rtl/>
        </w:rPr>
        <w:t>:</w:t>
      </w:r>
      <w:r w:rsidRPr="007B62FF">
        <w:rPr>
          <w:rtl/>
        </w:rPr>
        <w:t xml:space="preserve"> 374 375.</w:t>
      </w:r>
    </w:p>
    <w:p w:rsidR="0017382C" w:rsidRPr="007B62FF" w:rsidRDefault="0017382C" w:rsidP="0017382C">
      <w:pPr>
        <w:pStyle w:val="libFootnote0"/>
        <w:rPr>
          <w:rtl/>
        </w:rPr>
      </w:pPr>
      <w:r w:rsidRPr="007B62FF">
        <w:rPr>
          <w:rtl/>
        </w:rPr>
        <w:t>(7) الخصال 2</w:t>
      </w:r>
      <w:r w:rsidR="00527246">
        <w:rPr>
          <w:rtl/>
        </w:rPr>
        <w:t>:</w:t>
      </w:r>
      <w:r w:rsidRPr="007B62FF">
        <w:rPr>
          <w:rtl/>
        </w:rPr>
        <w:t xml:space="preserve"> 541.</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غيره فينتفع بهما كان خيراً من عبادة ستين سنة » </w:t>
      </w:r>
      <w:r w:rsidRPr="0017382C">
        <w:rPr>
          <w:rStyle w:val="libFootnotenumChar"/>
          <w:rtl/>
        </w:rPr>
        <w:t>(1)</w:t>
      </w:r>
      <w:r>
        <w:rPr>
          <w:rtl/>
        </w:rPr>
        <w:t>.</w:t>
      </w:r>
    </w:p>
    <w:p w:rsidR="0017382C" w:rsidRPr="007B62FF" w:rsidRDefault="0017382C" w:rsidP="0017382C">
      <w:pPr>
        <w:pStyle w:val="libNormal"/>
        <w:rPr>
          <w:rtl/>
        </w:rPr>
      </w:pPr>
      <w:r w:rsidRPr="007B62FF">
        <w:rPr>
          <w:rtl/>
        </w:rPr>
        <w:t xml:space="preserve">وساق جملة من الأخبار </w:t>
      </w:r>
      <w:r w:rsidRPr="0017382C">
        <w:rPr>
          <w:rStyle w:val="libFootnotenumChar"/>
          <w:rtl/>
        </w:rPr>
        <w:t>(2)</w:t>
      </w:r>
      <w:r w:rsidR="00527246">
        <w:rPr>
          <w:rtl/>
        </w:rPr>
        <w:t>،</w:t>
      </w:r>
      <w:r w:rsidRPr="007B62FF">
        <w:rPr>
          <w:rtl/>
        </w:rPr>
        <w:t xml:space="preserve"> وقد مرّ أضعافها في كتاب القضاء </w:t>
      </w:r>
      <w:r w:rsidRPr="0017382C">
        <w:rPr>
          <w:rStyle w:val="libFootnotenumChar"/>
          <w:rtl/>
        </w:rPr>
        <w:t>(3)</w:t>
      </w:r>
      <w:r>
        <w:rPr>
          <w:rtl/>
        </w:rPr>
        <w:t>.</w:t>
      </w:r>
    </w:p>
    <w:p w:rsidR="0017382C" w:rsidRPr="007B62FF" w:rsidRDefault="0017382C" w:rsidP="0017382C">
      <w:pPr>
        <w:pStyle w:val="libNormal"/>
        <w:rPr>
          <w:rtl/>
        </w:rPr>
      </w:pPr>
      <w:r w:rsidRPr="007B62FF">
        <w:rPr>
          <w:rtl/>
        </w:rPr>
        <w:t xml:space="preserve">ولو لم يرد في فضله وشرافته إلاّ قول الحجّة </w:t>
      </w:r>
      <w:r>
        <w:rPr>
          <w:rtl/>
        </w:rPr>
        <w:t>(</w:t>
      </w:r>
      <w:r w:rsidRPr="007B62FF">
        <w:rPr>
          <w:rtl/>
        </w:rPr>
        <w:t>صلوات الله عليه</w:t>
      </w:r>
      <w:r>
        <w:rPr>
          <w:rtl/>
        </w:rPr>
        <w:t>)</w:t>
      </w:r>
      <w:r w:rsidR="00527246">
        <w:rPr>
          <w:rtl/>
        </w:rPr>
        <w:t>:</w:t>
      </w:r>
      <w:r w:rsidRPr="007B62FF">
        <w:rPr>
          <w:rtl/>
        </w:rPr>
        <w:t xml:space="preserve"> « وأمّا الحوادث الواقعة فارجعوا فيها إلى رواة حديثنا فإنّهم حجّتي » </w:t>
      </w:r>
      <w:r w:rsidRPr="0017382C">
        <w:rPr>
          <w:rStyle w:val="libFootnotenumChar"/>
          <w:rtl/>
        </w:rPr>
        <w:t>(4)</w:t>
      </w:r>
      <w:r>
        <w:rPr>
          <w:rtl/>
        </w:rPr>
        <w:t>.</w:t>
      </w:r>
      <w:r w:rsidRPr="007B62FF">
        <w:rPr>
          <w:rtl/>
        </w:rPr>
        <w:t xml:space="preserve"> إلى آخره</w:t>
      </w:r>
      <w:r w:rsidR="00527246">
        <w:rPr>
          <w:rtl/>
        </w:rPr>
        <w:t>،</w:t>
      </w:r>
      <w:r w:rsidRPr="007B62FF">
        <w:rPr>
          <w:rtl/>
        </w:rPr>
        <w:t xml:space="preserve"> لكفاه شرافةً وفضلاً.</w:t>
      </w:r>
    </w:p>
    <w:p w:rsidR="0017382C" w:rsidRPr="007B62FF" w:rsidRDefault="0017382C" w:rsidP="0017382C">
      <w:pPr>
        <w:pStyle w:val="libNormal"/>
        <w:rPr>
          <w:rtl/>
        </w:rPr>
      </w:pPr>
      <w:r w:rsidRPr="007B62FF">
        <w:rPr>
          <w:rtl/>
        </w:rPr>
        <w:t>وأعجب ما ورد في المقام ما رواه الشيخ الجليل أبو جعفر الطبري في كتاب دلائل الإمامة مسنداً عن ابن مسعود قال</w:t>
      </w:r>
      <w:r w:rsidR="00527246">
        <w:rPr>
          <w:rtl/>
        </w:rPr>
        <w:t>:</w:t>
      </w:r>
      <w:r w:rsidRPr="007B62FF">
        <w:rPr>
          <w:rtl/>
        </w:rPr>
        <w:t xml:space="preserve"> جاء رجل إلى فاطمة </w:t>
      </w:r>
      <w:r>
        <w:rPr>
          <w:rtl/>
        </w:rPr>
        <w:t>(</w:t>
      </w:r>
      <w:r w:rsidRPr="007B62FF">
        <w:rPr>
          <w:rtl/>
        </w:rPr>
        <w:t>سلام الله عليها</w:t>
      </w:r>
      <w:r>
        <w:rPr>
          <w:rtl/>
        </w:rPr>
        <w:t>)</w:t>
      </w:r>
      <w:r w:rsidRPr="007B62FF">
        <w:rPr>
          <w:rtl/>
        </w:rPr>
        <w:t xml:space="preserve"> فقال</w:t>
      </w:r>
      <w:r w:rsidR="00527246">
        <w:rPr>
          <w:rtl/>
        </w:rPr>
        <w:t>:</w:t>
      </w:r>
      <w:r w:rsidRPr="007B62FF">
        <w:rPr>
          <w:rtl/>
        </w:rPr>
        <w:t xml:space="preserve"> يا بنت رسول الله</w:t>
      </w:r>
      <w:r w:rsidR="00527246">
        <w:rPr>
          <w:rtl/>
        </w:rPr>
        <w:t>،</w:t>
      </w:r>
      <w:r w:rsidRPr="007B62FF">
        <w:rPr>
          <w:rtl/>
        </w:rPr>
        <w:t xml:space="preserve"> هل ترك رسول الله </w:t>
      </w:r>
      <w:r w:rsidRPr="0017382C">
        <w:rPr>
          <w:rStyle w:val="libAlaemChar"/>
          <w:rtl/>
        </w:rPr>
        <w:t>صلى‌الله‌عليه‌وآله‌وسلم</w:t>
      </w:r>
      <w:r w:rsidRPr="007B62FF">
        <w:rPr>
          <w:rtl/>
        </w:rPr>
        <w:t xml:space="preserve"> عندك شيئاً تطرفينيه</w:t>
      </w:r>
      <w:r>
        <w:rPr>
          <w:rtl/>
        </w:rPr>
        <w:t>؟</w:t>
      </w:r>
      <w:r w:rsidRPr="007B62FF">
        <w:rPr>
          <w:rtl/>
        </w:rPr>
        <w:t xml:space="preserve"> فقالت</w:t>
      </w:r>
      <w:r w:rsidR="00527246">
        <w:rPr>
          <w:rtl/>
        </w:rPr>
        <w:t>:</w:t>
      </w:r>
      <w:r w:rsidRPr="007B62FF">
        <w:rPr>
          <w:rtl/>
        </w:rPr>
        <w:t xml:space="preserve"> « يا جارية هات تلك الجريدة » فطلبتها فلم تجدها</w:t>
      </w:r>
      <w:r w:rsidR="00527246">
        <w:rPr>
          <w:rtl/>
        </w:rPr>
        <w:t>،</w:t>
      </w:r>
      <w:r w:rsidRPr="007B62FF">
        <w:rPr>
          <w:rtl/>
        </w:rPr>
        <w:t xml:space="preserve"> فقالت</w:t>
      </w:r>
      <w:r w:rsidR="00527246">
        <w:rPr>
          <w:rtl/>
        </w:rPr>
        <w:t>:</w:t>
      </w:r>
      <w:r w:rsidRPr="007B62FF">
        <w:rPr>
          <w:rtl/>
        </w:rPr>
        <w:t xml:space="preserve"> « ويحك اطلبيها فإنّها تعدل عندي حسناً وحسيناً</w:t>
      </w:r>
      <w:r>
        <w:rPr>
          <w:rtl/>
        </w:rPr>
        <w:t>!!</w:t>
      </w:r>
      <w:r w:rsidRPr="007B62FF">
        <w:rPr>
          <w:rtl/>
        </w:rPr>
        <w:t xml:space="preserve"> » فطلبتها فإذا هي قد قمّمتها في قمامتها فإذا فيها</w:t>
      </w:r>
      <w:r w:rsidR="00527246">
        <w:rPr>
          <w:rtl/>
        </w:rPr>
        <w:t>:</w:t>
      </w:r>
      <w:r w:rsidRPr="007B62FF">
        <w:rPr>
          <w:rtl/>
        </w:rPr>
        <w:t xml:space="preserve"> قال محمّد النبيّ </w:t>
      </w:r>
      <w:r w:rsidRPr="0017382C">
        <w:rPr>
          <w:rStyle w:val="libAlaemChar"/>
          <w:rtl/>
        </w:rPr>
        <w:t>صلى‌الله‌عليه‌وآله‌وسلم</w:t>
      </w:r>
      <w:r w:rsidR="00527246">
        <w:rPr>
          <w:rtl/>
        </w:rPr>
        <w:t>:</w:t>
      </w:r>
      <w:r w:rsidRPr="007B62FF">
        <w:rPr>
          <w:rtl/>
        </w:rPr>
        <w:t xml:space="preserve"> « ليس من المؤمنين من لم يأمن جاره بوائقه</w:t>
      </w:r>
      <w:r w:rsidR="00527246">
        <w:rPr>
          <w:rtl/>
        </w:rPr>
        <w:t>،</w:t>
      </w:r>
      <w:r w:rsidRPr="007B62FF">
        <w:rPr>
          <w:rtl/>
        </w:rPr>
        <w:t xml:space="preserve"> ومن كان يؤمن بالله واليوم الآخر فلا يؤذي جاره » </w:t>
      </w:r>
      <w:r w:rsidRPr="0017382C">
        <w:rPr>
          <w:rStyle w:val="libFootnotenumChar"/>
          <w:rtl/>
        </w:rPr>
        <w:t>(5)</w:t>
      </w:r>
      <w:r w:rsidRPr="007B62FF">
        <w:rPr>
          <w:rtl/>
        </w:rPr>
        <w:t xml:space="preserve"> الخبر.</w:t>
      </w:r>
    </w:p>
    <w:p w:rsidR="0017382C" w:rsidRPr="007B62FF" w:rsidRDefault="0017382C" w:rsidP="0017382C">
      <w:pPr>
        <w:pStyle w:val="libNormal"/>
        <w:rPr>
          <w:rtl/>
        </w:rPr>
      </w:pPr>
      <w:r w:rsidRPr="007B62FF">
        <w:rPr>
          <w:rtl/>
        </w:rPr>
        <w:t>ورواه في الكافي باختلاف يسير</w:t>
      </w:r>
      <w:r w:rsidR="00527246">
        <w:rPr>
          <w:rtl/>
        </w:rPr>
        <w:t>،</w:t>
      </w:r>
      <w:r w:rsidRPr="007B62FF">
        <w:rPr>
          <w:rtl/>
        </w:rPr>
        <w:t xml:space="preserve"> وليس فيه قولها</w:t>
      </w:r>
      <w:r w:rsidR="00527246">
        <w:rPr>
          <w:rtl/>
        </w:rPr>
        <w:t>:</w:t>
      </w:r>
      <w:r w:rsidRPr="007B62FF">
        <w:rPr>
          <w:rtl/>
        </w:rPr>
        <w:t xml:space="preserve"> « فإنّها تعدل » </w:t>
      </w:r>
      <w:r w:rsidRPr="0017382C">
        <w:rPr>
          <w:rStyle w:val="libFootnotenumChar"/>
          <w:rtl/>
        </w:rPr>
        <w:t>(6)</w:t>
      </w:r>
      <w:r>
        <w:rPr>
          <w:rtl/>
        </w:rPr>
        <w:t>.</w:t>
      </w:r>
      <w:r w:rsidRPr="007B62FF">
        <w:rPr>
          <w:rtl/>
        </w:rPr>
        <w:t xml:space="preserve"> إلى آخره.</w:t>
      </w:r>
    </w:p>
    <w:p w:rsidR="0017382C" w:rsidRPr="007B62FF" w:rsidRDefault="0017382C" w:rsidP="0017382C">
      <w:pPr>
        <w:pStyle w:val="libNormal"/>
        <w:rPr>
          <w:rtl/>
        </w:rPr>
      </w:pPr>
      <w:r w:rsidRPr="007B62FF">
        <w:rPr>
          <w:rtl/>
        </w:rPr>
        <w:t>وقال ولده المحقق صاحب المعالم في إجازته الكبيرة</w:t>
      </w:r>
      <w:r w:rsidR="00527246">
        <w:rPr>
          <w:rtl/>
        </w:rPr>
        <w:t>:</w:t>
      </w:r>
      <w:r w:rsidRPr="007B62FF">
        <w:rPr>
          <w:rtl/>
        </w:rPr>
        <w:t xml:space="preserve"> إنّ إعطاء</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كنز العمال 10</w:t>
      </w:r>
      <w:r w:rsidR="00527246">
        <w:rPr>
          <w:rtl/>
        </w:rPr>
        <w:t>:</w:t>
      </w:r>
      <w:r w:rsidRPr="007B62FF">
        <w:rPr>
          <w:rtl/>
        </w:rPr>
        <w:t xml:space="preserve"> 163 164 / 28849.</w:t>
      </w:r>
    </w:p>
    <w:p w:rsidR="0017382C" w:rsidRPr="007B62FF" w:rsidRDefault="0017382C" w:rsidP="0017382C">
      <w:pPr>
        <w:pStyle w:val="libFootnote0"/>
        <w:rPr>
          <w:rtl/>
        </w:rPr>
      </w:pPr>
      <w:r w:rsidRPr="007B62FF">
        <w:rPr>
          <w:rtl/>
        </w:rPr>
        <w:t>(2) منية المريد</w:t>
      </w:r>
      <w:r w:rsidR="00527246">
        <w:rPr>
          <w:rtl/>
        </w:rPr>
        <w:t>:</w:t>
      </w:r>
      <w:r w:rsidRPr="007B62FF">
        <w:rPr>
          <w:rtl/>
        </w:rPr>
        <w:t xml:space="preserve"> 192.</w:t>
      </w:r>
    </w:p>
    <w:p w:rsidR="0017382C" w:rsidRPr="007B62FF" w:rsidRDefault="0017382C" w:rsidP="0017382C">
      <w:pPr>
        <w:pStyle w:val="libFootnote0"/>
        <w:rPr>
          <w:rtl/>
        </w:rPr>
      </w:pPr>
      <w:r w:rsidRPr="007B62FF">
        <w:rPr>
          <w:rtl/>
        </w:rPr>
        <w:t>(3) راجع الجزء السابع عشر من مستدرك الوسائل.</w:t>
      </w:r>
    </w:p>
    <w:p w:rsidR="0017382C" w:rsidRPr="007B62FF" w:rsidRDefault="0017382C" w:rsidP="0017382C">
      <w:pPr>
        <w:pStyle w:val="libFootnote0"/>
        <w:rPr>
          <w:rtl/>
        </w:rPr>
      </w:pPr>
      <w:r w:rsidRPr="007B62FF">
        <w:rPr>
          <w:rtl/>
        </w:rPr>
        <w:t>(4) كمال الدين وتمام النعمة</w:t>
      </w:r>
      <w:r w:rsidR="00527246">
        <w:rPr>
          <w:rtl/>
        </w:rPr>
        <w:t>:</w:t>
      </w:r>
      <w:r w:rsidRPr="007B62FF">
        <w:rPr>
          <w:rtl/>
        </w:rPr>
        <w:t xml:space="preserve"> 484 / 4</w:t>
      </w:r>
      <w:r w:rsidR="00527246">
        <w:rPr>
          <w:rtl/>
        </w:rPr>
        <w:t>،</w:t>
      </w:r>
      <w:r w:rsidRPr="007B62FF">
        <w:rPr>
          <w:rtl/>
        </w:rPr>
        <w:t xml:space="preserve"> الغيبة للطوسي</w:t>
      </w:r>
      <w:r w:rsidR="00527246">
        <w:rPr>
          <w:rtl/>
        </w:rPr>
        <w:t>:</w:t>
      </w:r>
      <w:r w:rsidRPr="007B62FF">
        <w:rPr>
          <w:rtl/>
        </w:rPr>
        <w:t xml:space="preserve"> 177.</w:t>
      </w:r>
    </w:p>
    <w:p w:rsidR="0017382C" w:rsidRPr="007B62FF" w:rsidRDefault="0017382C" w:rsidP="0017382C">
      <w:pPr>
        <w:pStyle w:val="libFootnote0"/>
        <w:rPr>
          <w:rtl/>
        </w:rPr>
      </w:pPr>
      <w:r w:rsidRPr="007B62FF">
        <w:rPr>
          <w:rtl/>
        </w:rPr>
        <w:t>(5) دلائل الإمامة</w:t>
      </w:r>
      <w:r w:rsidR="00527246">
        <w:rPr>
          <w:rtl/>
        </w:rPr>
        <w:t>:</w:t>
      </w:r>
      <w:r w:rsidRPr="007B62FF">
        <w:rPr>
          <w:rtl/>
        </w:rPr>
        <w:t xml:space="preserve"> 1.</w:t>
      </w:r>
    </w:p>
    <w:p w:rsidR="0017382C" w:rsidRPr="007B62FF" w:rsidRDefault="0017382C" w:rsidP="0017382C">
      <w:pPr>
        <w:pStyle w:val="libFootnote0"/>
        <w:rPr>
          <w:rtl/>
        </w:rPr>
      </w:pPr>
      <w:r w:rsidRPr="007B62FF">
        <w:rPr>
          <w:rtl/>
        </w:rPr>
        <w:t>(6) أُصول الكافي 2</w:t>
      </w:r>
      <w:r w:rsidR="00527246">
        <w:rPr>
          <w:rtl/>
        </w:rPr>
        <w:t>:</w:t>
      </w:r>
      <w:r w:rsidRPr="007B62FF">
        <w:rPr>
          <w:rtl/>
        </w:rPr>
        <w:t xml:space="preserve"> 489 / 6.</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الحديث حقّه من الرواية والدراية أمر مهم لمن أراد التفقّه في الدين</w:t>
      </w:r>
      <w:r w:rsidR="00527246">
        <w:rPr>
          <w:rtl/>
        </w:rPr>
        <w:t>،</w:t>
      </w:r>
      <w:r w:rsidRPr="007B62FF">
        <w:rPr>
          <w:rtl/>
        </w:rPr>
        <w:t xml:space="preserve"> إذ مدار أكثر الأحكام الشرعية عليه</w:t>
      </w:r>
      <w:r w:rsidR="00527246">
        <w:rPr>
          <w:rtl/>
        </w:rPr>
        <w:t>،</w:t>
      </w:r>
      <w:r w:rsidRPr="007B62FF">
        <w:rPr>
          <w:rtl/>
        </w:rPr>
        <w:t xml:space="preserve"> وقد كان للسلف الصالح </w:t>
      </w:r>
      <w:r>
        <w:rPr>
          <w:rtl/>
        </w:rPr>
        <w:t>(</w:t>
      </w:r>
      <w:r w:rsidRPr="007B62FF">
        <w:rPr>
          <w:rtl/>
        </w:rPr>
        <w:t>رضوان الله عليهم</w:t>
      </w:r>
      <w:r>
        <w:rPr>
          <w:rtl/>
        </w:rPr>
        <w:t>)</w:t>
      </w:r>
      <w:r w:rsidRPr="007B62FF">
        <w:rPr>
          <w:rtl/>
        </w:rPr>
        <w:t xml:space="preserve"> مزيد اعتناء بشأنه</w:t>
      </w:r>
      <w:r w:rsidR="00527246">
        <w:rPr>
          <w:rtl/>
        </w:rPr>
        <w:t>،</w:t>
      </w:r>
      <w:r w:rsidRPr="007B62FF">
        <w:rPr>
          <w:rtl/>
        </w:rPr>
        <w:t xml:space="preserve"> وشدّة اهتمام بروايته وعرفانه</w:t>
      </w:r>
      <w:r w:rsidR="00527246">
        <w:rPr>
          <w:rtl/>
        </w:rPr>
        <w:t>،</w:t>
      </w:r>
      <w:r w:rsidRPr="007B62FF">
        <w:rPr>
          <w:rtl/>
        </w:rPr>
        <w:t xml:space="preserve"> فقام بوظيفته منهم في كلّ عصر من تلك الأعصار أقوام بذلوا في رعايته جهدهم</w:t>
      </w:r>
      <w:r w:rsidR="00527246">
        <w:rPr>
          <w:rtl/>
        </w:rPr>
        <w:t>،</w:t>
      </w:r>
      <w:r w:rsidRPr="007B62FF">
        <w:rPr>
          <w:rtl/>
        </w:rPr>
        <w:t xml:space="preserve"> وأكثروا في ملاحظته كدّهم ووكدهم</w:t>
      </w:r>
      <w:r w:rsidR="00527246">
        <w:rPr>
          <w:rtl/>
        </w:rPr>
        <w:t>،</w:t>
      </w:r>
      <w:r w:rsidRPr="007B62FF">
        <w:rPr>
          <w:rtl/>
        </w:rPr>
        <w:t xml:space="preserve"> فلله درهم إذ عرفوا من قدره ما عرفوا</w:t>
      </w:r>
      <w:r w:rsidR="00527246">
        <w:rPr>
          <w:rtl/>
        </w:rPr>
        <w:t>،</w:t>
      </w:r>
      <w:r w:rsidRPr="007B62FF">
        <w:rPr>
          <w:rtl/>
        </w:rPr>
        <w:t xml:space="preserve"> وصرفوا إليه من وجوه الهمم ما صرفوا</w:t>
      </w:r>
      <w:r w:rsidR="00527246">
        <w:rPr>
          <w:rtl/>
        </w:rPr>
        <w:t>،</w:t>
      </w:r>
      <w:r w:rsidRPr="007B62FF">
        <w:rPr>
          <w:rtl/>
        </w:rPr>
        <w:t xml:space="preserve"> ثم خلف من بعدهم خلف أضاعوا حقّه</w:t>
      </w:r>
      <w:r w:rsidR="00527246">
        <w:rPr>
          <w:rtl/>
        </w:rPr>
        <w:t>،</w:t>
      </w:r>
      <w:r w:rsidRPr="007B62FF">
        <w:rPr>
          <w:rtl/>
        </w:rPr>
        <w:t xml:space="preserve"> وجهلوا قدره</w:t>
      </w:r>
      <w:r w:rsidR="00527246">
        <w:rPr>
          <w:rtl/>
        </w:rPr>
        <w:t>،</w:t>
      </w:r>
      <w:r w:rsidRPr="007B62FF">
        <w:rPr>
          <w:rtl/>
        </w:rPr>
        <w:t xml:space="preserve"> فاقتصروا من روايته على أدنى مراتبها</w:t>
      </w:r>
      <w:r w:rsidR="00527246">
        <w:rPr>
          <w:rtl/>
        </w:rPr>
        <w:t>،</w:t>
      </w:r>
      <w:r w:rsidRPr="007B62FF">
        <w:rPr>
          <w:rtl/>
        </w:rPr>
        <w:t xml:space="preserve"> وألقوا حبل درايته على غاربها.</w:t>
      </w:r>
    </w:p>
    <w:p w:rsidR="0017382C" w:rsidRPr="007B62FF" w:rsidRDefault="0017382C" w:rsidP="0017382C">
      <w:pPr>
        <w:pStyle w:val="libNormal"/>
        <w:rPr>
          <w:rtl/>
        </w:rPr>
      </w:pPr>
      <w:r w:rsidRPr="007B62FF">
        <w:rPr>
          <w:rtl/>
        </w:rPr>
        <w:t>ثم أتاح الله سبحانه بمقتضى حكمته من عرف قدره</w:t>
      </w:r>
      <w:r w:rsidR="00527246">
        <w:rPr>
          <w:rtl/>
        </w:rPr>
        <w:t>،</w:t>
      </w:r>
      <w:r w:rsidRPr="007B62FF">
        <w:rPr>
          <w:rtl/>
        </w:rPr>
        <w:t xml:space="preserve"> وبذل في خدمته وسعه</w:t>
      </w:r>
      <w:r w:rsidR="00527246">
        <w:rPr>
          <w:rtl/>
        </w:rPr>
        <w:t>،</w:t>
      </w:r>
      <w:r w:rsidRPr="007B62FF">
        <w:rPr>
          <w:rtl/>
        </w:rPr>
        <w:t xml:space="preserve"> فعمّر منه الدارسة</w:t>
      </w:r>
      <w:r w:rsidR="00527246">
        <w:rPr>
          <w:rtl/>
        </w:rPr>
        <w:t>،</w:t>
      </w:r>
      <w:r w:rsidRPr="007B62FF">
        <w:rPr>
          <w:rtl/>
        </w:rPr>
        <w:t xml:space="preserve"> وجدّد معالمه الطامسة</w:t>
      </w:r>
      <w:r w:rsidR="00527246">
        <w:rPr>
          <w:rtl/>
        </w:rPr>
        <w:t>،</w:t>
      </w:r>
      <w:r w:rsidRPr="007B62FF">
        <w:rPr>
          <w:rtl/>
        </w:rPr>
        <w:t xml:space="preserve"> وأيقظ من مراقد الغفلة رجالاً فهمّهم إسراره</w:t>
      </w:r>
      <w:r w:rsidR="00527246">
        <w:rPr>
          <w:rtl/>
        </w:rPr>
        <w:t>،</w:t>
      </w:r>
      <w:r w:rsidRPr="007B62FF">
        <w:rPr>
          <w:rtl/>
        </w:rPr>
        <w:t xml:space="preserve"> وأراهم بعين البصيرة أنواره</w:t>
      </w:r>
      <w:r w:rsidR="00527246">
        <w:rPr>
          <w:rtl/>
        </w:rPr>
        <w:t>،</w:t>
      </w:r>
      <w:r w:rsidRPr="007B62FF">
        <w:rPr>
          <w:rtl/>
        </w:rPr>
        <w:t xml:space="preserve"> فرغبوا في سلوك سبيله</w:t>
      </w:r>
      <w:r w:rsidR="00527246">
        <w:rPr>
          <w:rtl/>
        </w:rPr>
        <w:t>،</w:t>
      </w:r>
      <w:r w:rsidRPr="007B62FF">
        <w:rPr>
          <w:rtl/>
        </w:rPr>
        <w:t xml:space="preserve"> وجهدوا على إحرازه وتحصيله</w:t>
      </w:r>
      <w:r w:rsidR="00527246">
        <w:rPr>
          <w:rtl/>
        </w:rPr>
        <w:t>،</w:t>
      </w:r>
      <w:r w:rsidRPr="007B62FF">
        <w:rPr>
          <w:rtl/>
        </w:rPr>
        <w:t xml:space="preserve"> لكنّهم حيث انقطعت عنهم بتلك الفترة طريق الرواية من غير جهة الإجازة قلّت حظوظهم من الدراية</w:t>
      </w:r>
      <w:r w:rsidR="00527246">
        <w:rPr>
          <w:rtl/>
        </w:rPr>
        <w:t>،</w:t>
      </w:r>
      <w:r w:rsidRPr="007B62FF">
        <w:rPr>
          <w:rtl/>
        </w:rPr>
        <w:t xml:space="preserve"> ولاحتياجه والحال هذه إلى طول الممارسة</w:t>
      </w:r>
      <w:r w:rsidR="00527246">
        <w:rPr>
          <w:rtl/>
        </w:rPr>
        <w:t>،</w:t>
      </w:r>
      <w:r w:rsidRPr="007B62FF">
        <w:rPr>
          <w:rtl/>
        </w:rPr>
        <w:t xml:space="preserve"> وإكثار المطالعة والمراجعة</w:t>
      </w:r>
      <w:r w:rsidR="00527246">
        <w:rPr>
          <w:rtl/>
        </w:rPr>
        <w:t>،</w:t>
      </w:r>
      <w:r w:rsidRPr="007B62FF">
        <w:rPr>
          <w:rtl/>
        </w:rPr>
        <w:t xml:space="preserve"> والمتحملون لهذه الكلفة أقلّ قليل</w:t>
      </w:r>
      <w:r w:rsidR="00527246">
        <w:rPr>
          <w:rtl/>
        </w:rPr>
        <w:t>،</w:t>
      </w:r>
      <w:r w:rsidRPr="007B62FF">
        <w:rPr>
          <w:rtl/>
        </w:rPr>
        <w:t xml:space="preserve"> والأكثرون إنّما يمرّون على معاهدة عابري سبيل </w:t>
      </w:r>
      <w:r w:rsidRPr="0017382C">
        <w:rPr>
          <w:rStyle w:val="libFootnotenumChar"/>
          <w:rtl/>
        </w:rPr>
        <w:t>(1)</w:t>
      </w:r>
      <w:r w:rsidR="00527246">
        <w:rPr>
          <w:rtl/>
        </w:rPr>
        <w:t>،</w:t>
      </w:r>
      <w:r w:rsidRPr="007B62FF">
        <w:rPr>
          <w:rtl/>
        </w:rPr>
        <w:t xml:space="preserve"> انتهى</w:t>
      </w:r>
      <w:r>
        <w:rPr>
          <w:rtl/>
        </w:rPr>
        <w:t>.</w:t>
      </w:r>
    </w:p>
    <w:p w:rsidR="0017382C" w:rsidRPr="007B62FF" w:rsidRDefault="0017382C" w:rsidP="0017382C">
      <w:pPr>
        <w:pStyle w:val="libNormal"/>
        <w:rPr>
          <w:rtl/>
        </w:rPr>
      </w:pPr>
      <w:r w:rsidRPr="007B62FF">
        <w:rPr>
          <w:rtl/>
        </w:rPr>
        <w:t>قلت</w:t>
      </w:r>
      <w:r w:rsidR="00527246">
        <w:rPr>
          <w:rtl/>
        </w:rPr>
        <w:t>:</w:t>
      </w:r>
      <w:r w:rsidRPr="007B62FF">
        <w:rPr>
          <w:rtl/>
        </w:rPr>
        <w:t xml:space="preserve"> أمّا اهتمام السلف في هذا الفن الشريف</w:t>
      </w:r>
      <w:r w:rsidR="00527246">
        <w:rPr>
          <w:rtl/>
        </w:rPr>
        <w:t>،</w:t>
      </w:r>
      <w:r w:rsidRPr="007B62FF">
        <w:rPr>
          <w:rtl/>
        </w:rPr>
        <w:t xml:space="preserve"> فهو أمر معلوم لمن راجع التراجم والإجازات</w:t>
      </w:r>
      <w:r w:rsidR="00527246">
        <w:rPr>
          <w:rtl/>
        </w:rPr>
        <w:t>،</w:t>
      </w:r>
      <w:r w:rsidRPr="007B62FF">
        <w:rPr>
          <w:rtl/>
        </w:rPr>
        <w:t xml:space="preserve"> حتى قال فخر المحققين في آخر الإيضاح في مسألة عدم تحمّل العاقلة من الجراحات إلاّ الموضحة وما فوقها ما لفظه</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حكاها عنه المجلسي في البحار 109</w:t>
      </w:r>
      <w:r w:rsidR="00527246">
        <w:rPr>
          <w:rtl/>
        </w:rPr>
        <w:t>:</w:t>
      </w:r>
      <w:r w:rsidRPr="007B62FF">
        <w:rPr>
          <w:rtl/>
        </w:rPr>
        <w:t xml:space="preserve"> 3.</w:t>
      </w:r>
    </w:p>
    <w:p w:rsidR="0017382C" w:rsidRDefault="0017382C" w:rsidP="00C613E8">
      <w:pPr>
        <w:pStyle w:val="libNormal"/>
        <w:rPr>
          <w:rtl/>
        </w:rPr>
      </w:pPr>
      <w:r>
        <w:rPr>
          <w:rtl/>
        </w:rPr>
        <w:br w:type="page"/>
      </w:r>
    </w:p>
    <w:p w:rsidR="0017382C" w:rsidRPr="007B62FF" w:rsidRDefault="0017382C" w:rsidP="0017382C">
      <w:pPr>
        <w:pStyle w:val="libNormal"/>
        <w:rPr>
          <w:rtl/>
        </w:rPr>
      </w:pPr>
      <w:r w:rsidRPr="007B62FF">
        <w:rPr>
          <w:rtl/>
        </w:rPr>
        <w:lastRenderedPageBreak/>
        <w:t>ولما رواه الشيخ عن علي بن إبراهيم</w:t>
      </w:r>
      <w:r w:rsidR="00527246">
        <w:rPr>
          <w:rtl/>
        </w:rPr>
        <w:t>،</w:t>
      </w:r>
      <w:r w:rsidRPr="007B62FF">
        <w:rPr>
          <w:rtl/>
        </w:rPr>
        <w:t xml:space="preserve"> عن أبيه</w:t>
      </w:r>
      <w:r w:rsidR="00527246">
        <w:rPr>
          <w:rtl/>
        </w:rPr>
        <w:t>،</w:t>
      </w:r>
      <w:r w:rsidRPr="007B62FF">
        <w:rPr>
          <w:rtl/>
        </w:rPr>
        <w:t xml:space="preserve"> عن ابن فضّال</w:t>
      </w:r>
      <w:r w:rsidR="00527246">
        <w:rPr>
          <w:rtl/>
        </w:rPr>
        <w:t>،</w:t>
      </w:r>
      <w:r w:rsidRPr="007B62FF">
        <w:rPr>
          <w:rtl/>
        </w:rPr>
        <w:t xml:space="preserve"> عن يونس بن يعقوب</w:t>
      </w:r>
      <w:r w:rsidR="00527246">
        <w:rPr>
          <w:rtl/>
        </w:rPr>
        <w:t>،</w:t>
      </w:r>
      <w:r w:rsidRPr="007B62FF">
        <w:rPr>
          <w:rtl/>
        </w:rPr>
        <w:t xml:space="preserve"> عن أبي مريم</w:t>
      </w:r>
      <w:r w:rsidR="00527246">
        <w:rPr>
          <w:rtl/>
        </w:rPr>
        <w:t>،</w:t>
      </w:r>
      <w:r w:rsidRPr="007B62FF">
        <w:rPr>
          <w:rtl/>
        </w:rPr>
        <w:t xml:space="preserve"> عن الباقر </w:t>
      </w:r>
      <w:r w:rsidRPr="0017382C">
        <w:rPr>
          <w:rStyle w:val="libAlaemChar"/>
          <w:rtl/>
        </w:rPr>
        <w:t>عليه‌السلام</w:t>
      </w:r>
      <w:r w:rsidRPr="007B62FF">
        <w:rPr>
          <w:rtl/>
        </w:rPr>
        <w:t xml:space="preserve"> قال</w:t>
      </w:r>
      <w:r w:rsidR="00527246">
        <w:rPr>
          <w:rtl/>
        </w:rPr>
        <w:t>:</w:t>
      </w:r>
      <w:r w:rsidRPr="007B62FF">
        <w:rPr>
          <w:rtl/>
        </w:rPr>
        <w:t xml:space="preserve"> « قضى أمير المؤمنين </w:t>
      </w:r>
      <w:r w:rsidRPr="0017382C">
        <w:rPr>
          <w:rStyle w:val="libAlaemChar"/>
          <w:rtl/>
        </w:rPr>
        <w:t>عليه‌السلام</w:t>
      </w:r>
      <w:r w:rsidRPr="007B62FF">
        <w:rPr>
          <w:rtl/>
        </w:rPr>
        <w:t xml:space="preserve"> أن لا تحمل على العاقلة إلاّ الموضحة فصاعداً » </w:t>
      </w:r>
      <w:r w:rsidRPr="0017382C">
        <w:rPr>
          <w:rStyle w:val="libFootnotenumChar"/>
          <w:rtl/>
        </w:rPr>
        <w:t>(1)</w:t>
      </w:r>
      <w:r>
        <w:rPr>
          <w:rtl/>
        </w:rPr>
        <w:t>.</w:t>
      </w:r>
    </w:p>
    <w:p w:rsidR="0017382C" w:rsidRPr="007B62FF" w:rsidRDefault="0017382C" w:rsidP="0017382C">
      <w:pPr>
        <w:pStyle w:val="libNormal"/>
        <w:rPr>
          <w:rtl/>
        </w:rPr>
      </w:pPr>
      <w:r w:rsidRPr="007B62FF">
        <w:rPr>
          <w:rtl/>
        </w:rPr>
        <w:t xml:space="preserve">وهذه الرواية هي التي أشار إليها المصنّف </w:t>
      </w:r>
      <w:r w:rsidRPr="0017382C">
        <w:rPr>
          <w:rStyle w:val="libFootnotenumChar"/>
          <w:rtl/>
        </w:rPr>
        <w:t>(2)</w:t>
      </w:r>
      <w:r w:rsidRPr="007B62FF">
        <w:rPr>
          <w:rtl/>
        </w:rPr>
        <w:t xml:space="preserve"> بقوله</w:t>
      </w:r>
      <w:r w:rsidR="00527246">
        <w:rPr>
          <w:rtl/>
        </w:rPr>
        <w:t>:</w:t>
      </w:r>
      <w:r w:rsidRPr="007B62FF">
        <w:rPr>
          <w:rtl/>
        </w:rPr>
        <w:t xml:space="preserve"> فيها ضعف</w:t>
      </w:r>
      <w:r w:rsidR="00527246">
        <w:rPr>
          <w:rtl/>
        </w:rPr>
        <w:t>،</w:t>
      </w:r>
      <w:r w:rsidRPr="007B62FF">
        <w:rPr>
          <w:rtl/>
        </w:rPr>
        <w:t xml:space="preserve"> فإنّ في طريقها</w:t>
      </w:r>
      <w:r w:rsidR="00527246">
        <w:rPr>
          <w:rtl/>
        </w:rPr>
        <w:t>:</w:t>
      </w:r>
      <w:r w:rsidRPr="007B62FF">
        <w:rPr>
          <w:rtl/>
        </w:rPr>
        <w:t xml:space="preserve"> ابن فضّال</w:t>
      </w:r>
      <w:r w:rsidR="00527246">
        <w:rPr>
          <w:rtl/>
        </w:rPr>
        <w:t>،</w:t>
      </w:r>
      <w:r w:rsidRPr="007B62FF">
        <w:rPr>
          <w:rtl/>
        </w:rPr>
        <w:t xml:space="preserve"> فإن كان الحسن فقد قيل</w:t>
      </w:r>
      <w:r w:rsidR="00527246">
        <w:rPr>
          <w:rtl/>
        </w:rPr>
        <w:t>:</w:t>
      </w:r>
      <w:r w:rsidRPr="007B62FF">
        <w:rPr>
          <w:rtl/>
        </w:rPr>
        <w:t xml:space="preserve"> إنّه فطحي المذهب </w:t>
      </w:r>
      <w:r w:rsidRPr="0017382C">
        <w:rPr>
          <w:rStyle w:val="libFootnotenumChar"/>
          <w:rtl/>
        </w:rPr>
        <w:t>(3)</w:t>
      </w:r>
      <w:r>
        <w:rPr>
          <w:rtl/>
        </w:rPr>
        <w:t>.</w:t>
      </w:r>
    </w:p>
    <w:p w:rsidR="0017382C" w:rsidRPr="007B62FF" w:rsidRDefault="0017382C" w:rsidP="0017382C">
      <w:pPr>
        <w:pStyle w:val="libNormal"/>
        <w:rPr>
          <w:rtl/>
        </w:rPr>
      </w:pPr>
      <w:r w:rsidRPr="007B62FF">
        <w:rPr>
          <w:rtl/>
        </w:rPr>
        <w:t xml:space="preserve">وأمّا في المختلف فجعله في الموثّق </w:t>
      </w:r>
      <w:r w:rsidRPr="0017382C">
        <w:rPr>
          <w:rStyle w:val="libFootnotenumChar"/>
          <w:rtl/>
        </w:rPr>
        <w:t>(4)</w:t>
      </w:r>
      <w:r w:rsidR="00527246">
        <w:rPr>
          <w:rtl/>
        </w:rPr>
        <w:t>،</w:t>
      </w:r>
      <w:r w:rsidRPr="007B62FF">
        <w:rPr>
          <w:rtl/>
        </w:rPr>
        <w:t xml:space="preserve"> ثم </w:t>
      </w:r>
      <w:r w:rsidR="00E10B1D">
        <w:rPr>
          <w:rtl/>
        </w:rPr>
        <w:t>لمـّ</w:t>
      </w:r>
      <w:r w:rsidRPr="007B62FF">
        <w:rPr>
          <w:rtl/>
        </w:rPr>
        <w:t xml:space="preserve">ا قرأت عليه التهذيب في المرّة الثانية في طريق الحجاز في سنة ثلاث وعشرين وسبعمائة سألته عن هذه الرواية </w:t>
      </w:r>
      <w:r w:rsidR="00E10B1D">
        <w:rPr>
          <w:rtl/>
        </w:rPr>
        <w:t>لمـّ</w:t>
      </w:r>
      <w:r w:rsidRPr="007B62FF">
        <w:rPr>
          <w:rtl/>
        </w:rPr>
        <w:t>ا بلغت إليها</w:t>
      </w:r>
      <w:r w:rsidR="00527246">
        <w:rPr>
          <w:rtl/>
        </w:rPr>
        <w:t>،</w:t>
      </w:r>
      <w:r w:rsidRPr="007B62FF">
        <w:rPr>
          <w:rtl/>
        </w:rPr>
        <w:t xml:space="preserve"> وقلت له</w:t>
      </w:r>
      <w:r w:rsidR="00527246">
        <w:rPr>
          <w:rtl/>
        </w:rPr>
        <w:t>:</w:t>
      </w:r>
      <w:r w:rsidRPr="007B62FF">
        <w:rPr>
          <w:rtl/>
        </w:rPr>
        <w:t xml:space="preserve"> إنّك حكمت عليها في المختلف</w:t>
      </w:r>
      <w:r w:rsidR="00527246">
        <w:rPr>
          <w:rtl/>
        </w:rPr>
        <w:t>:</w:t>
      </w:r>
      <w:r w:rsidRPr="007B62FF">
        <w:rPr>
          <w:rtl/>
        </w:rPr>
        <w:t xml:space="preserve"> أنّها من الموثّق</w:t>
      </w:r>
      <w:r w:rsidR="00527246">
        <w:rPr>
          <w:rtl/>
        </w:rPr>
        <w:t>،</w:t>
      </w:r>
      <w:r w:rsidRPr="007B62FF">
        <w:rPr>
          <w:rtl/>
        </w:rPr>
        <w:t xml:space="preserve"> وفي القواعد </w:t>
      </w:r>
      <w:r w:rsidRPr="0017382C">
        <w:rPr>
          <w:rStyle w:val="libFootnotenumChar"/>
          <w:rtl/>
        </w:rPr>
        <w:t>(5)</w:t>
      </w:r>
      <w:r w:rsidRPr="007B62FF">
        <w:rPr>
          <w:rtl/>
        </w:rPr>
        <w:t xml:space="preserve"> قلت</w:t>
      </w:r>
      <w:r w:rsidR="00527246">
        <w:rPr>
          <w:rtl/>
        </w:rPr>
        <w:t>:</w:t>
      </w:r>
      <w:r w:rsidRPr="007B62FF">
        <w:rPr>
          <w:rtl/>
        </w:rPr>
        <w:t xml:space="preserve"> إنّ فيها ضعف</w:t>
      </w:r>
      <w:r>
        <w:rPr>
          <w:rtl/>
        </w:rPr>
        <w:t>؟</w:t>
      </w:r>
      <w:r w:rsidRPr="007B62FF">
        <w:rPr>
          <w:rtl/>
        </w:rPr>
        <w:t xml:space="preserve"> فقال لي</w:t>
      </w:r>
      <w:r w:rsidR="00527246">
        <w:rPr>
          <w:rtl/>
        </w:rPr>
        <w:t>:</w:t>
      </w:r>
      <w:r w:rsidRPr="007B62FF">
        <w:rPr>
          <w:rtl/>
        </w:rPr>
        <w:t xml:space="preserve"> بل هي ضعيفة </w:t>
      </w:r>
      <w:r w:rsidRPr="0017382C">
        <w:rPr>
          <w:rStyle w:val="libFootnotenumChar"/>
          <w:rtl/>
        </w:rPr>
        <w:t>(6)</w:t>
      </w:r>
      <w:r w:rsidR="00527246">
        <w:rPr>
          <w:rtl/>
        </w:rPr>
        <w:t>،</w:t>
      </w:r>
      <w:r w:rsidRPr="007B62FF">
        <w:rPr>
          <w:rtl/>
        </w:rPr>
        <w:t xml:space="preserve"> انتهى</w:t>
      </w:r>
      <w:r>
        <w:rPr>
          <w:rtl/>
        </w:rPr>
        <w:t>.</w:t>
      </w:r>
    </w:p>
    <w:p w:rsidR="0017382C" w:rsidRPr="007B62FF" w:rsidRDefault="0017382C" w:rsidP="0017382C">
      <w:pPr>
        <w:pStyle w:val="libNormal"/>
        <w:rPr>
          <w:rtl/>
        </w:rPr>
      </w:pPr>
      <w:r w:rsidRPr="007B62FF">
        <w:rPr>
          <w:rtl/>
        </w:rPr>
        <w:t>وعلى ذلك جرت سيرتهم</w:t>
      </w:r>
      <w:r w:rsidR="00527246">
        <w:rPr>
          <w:rtl/>
        </w:rPr>
        <w:t>،</w:t>
      </w:r>
      <w:r w:rsidRPr="007B62FF">
        <w:rPr>
          <w:rtl/>
        </w:rPr>
        <w:t xml:space="preserve"> ومضى ديدنهم قديماً وحديثاً</w:t>
      </w:r>
      <w:r w:rsidR="00527246">
        <w:rPr>
          <w:rtl/>
        </w:rPr>
        <w:t>،</w:t>
      </w:r>
      <w:r w:rsidRPr="007B62FF">
        <w:rPr>
          <w:rtl/>
        </w:rPr>
        <w:t xml:space="preserve"> فإنّهم على اختلاف مشاربهم وطريقتهم في كثير من الأُمور أُصولاً وفروعاً اتّفقوا على الاهتمام في البحث عن الأحاديث تدريساً وتعلّماً</w:t>
      </w:r>
      <w:r w:rsidR="00527246">
        <w:rPr>
          <w:rtl/>
        </w:rPr>
        <w:t>،</w:t>
      </w:r>
      <w:r w:rsidRPr="007B62FF">
        <w:rPr>
          <w:rtl/>
        </w:rPr>
        <w:t xml:space="preserve"> وقراءةً وسماعاً</w:t>
      </w:r>
      <w:r w:rsidR="00527246">
        <w:rPr>
          <w:rtl/>
        </w:rPr>
        <w:t>،</w:t>
      </w:r>
      <w:r w:rsidRPr="007B62FF">
        <w:rPr>
          <w:rtl/>
        </w:rPr>
        <w:t xml:space="preserve"> خصوصاً ما تضمّنته الكتب الأربعة الشريفة</w:t>
      </w:r>
      <w:r w:rsidR="00527246">
        <w:rPr>
          <w:rtl/>
        </w:rPr>
        <w:t>،</w:t>
      </w:r>
      <w:r w:rsidRPr="007B62FF">
        <w:rPr>
          <w:rtl/>
        </w:rPr>
        <w:t xml:space="preserve"> وكانوا يقرءون أحدها على المشايخ</w:t>
      </w:r>
      <w:r w:rsidR="00527246">
        <w:rPr>
          <w:rtl/>
        </w:rPr>
        <w:t>،</w:t>
      </w:r>
      <w:r w:rsidRPr="007B62FF">
        <w:rPr>
          <w:rtl/>
        </w:rPr>
        <w:t xml:space="preserve"> أو يملي عليهم</w:t>
      </w:r>
      <w:r w:rsidR="00527246">
        <w:rPr>
          <w:rtl/>
        </w:rPr>
        <w:t>،</w:t>
      </w:r>
      <w:r w:rsidRPr="007B62FF">
        <w:rPr>
          <w:rtl/>
        </w:rPr>
        <w:t xml:space="preserve"> ويتكلّمون في سندها</w:t>
      </w:r>
      <w:r w:rsidR="00527246">
        <w:rPr>
          <w:rtl/>
        </w:rPr>
        <w:t>،</w:t>
      </w:r>
      <w:r w:rsidRPr="007B62FF">
        <w:rPr>
          <w:rtl/>
        </w:rPr>
        <w:t xml:space="preserve"> ويبحثون في متنها</w:t>
      </w:r>
      <w:r w:rsidR="00527246">
        <w:rPr>
          <w:rtl/>
        </w:rPr>
        <w:t>،</w:t>
      </w:r>
      <w:r w:rsidRPr="007B62FF">
        <w:rPr>
          <w:rtl/>
        </w:rPr>
        <w:t xml:space="preserve"> ويستخرجون منها كنوز المعاني</w:t>
      </w:r>
      <w:r w:rsidR="00527246">
        <w:rPr>
          <w:rtl/>
        </w:rPr>
        <w:t>،</w:t>
      </w:r>
      <w:r w:rsidRPr="007B62FF">
        <w:rPr>
          <w:rtl/>
        </w:rPr>
        <w:t xml:space="preserve"> سواء تعلّق بالأُصول أو الفروع أو</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تهذيب الأحكام 10</w:t>
      </w:r>
      <w:r w:rsidR="00527246">
        <w:rPr>
          <w:rtl/>
        </w:rPr>
        <w:t>:</w:t>
      </w:r>
      <w:r w:rsidRPr="007B62FF">
        <w:rPr>
          <w:rtl/>
        </w:rPr>
        <w:t xml:space="preserve"> 170 / 669.</w:t>
      </w:r>
    </w:p>
    <w:p w:rsidR="0017382C" w:rsidRPr="007B62FF" w:rsidRDefault="0017382C" w:rsidP="0017382C">
      <w:pPr>
        <w:pStyle w:val="libFootnote0"/>
        <w:rPr>
          <w:rtl/>
        </w:rPr>
      </w:pPr>
      <w:r w:rsidRPr="007B62FF">
        <w:rPr>
          <w:rtl/>
        </w:rPr>
        <w:t>(2) أيّ</w:t>
      </w:r>
      <w:r w:rsidR="00527246">
        <w:rPr>
          <w:rtl/>
        </w:rPr>
        <w:t>:</w:t>
      </w:r>
      <w:r w:rsidRPr="007B62FF">
        <w:rPr>
          <w:rtl/>
        </w:rPr>
        <w:t xml:space="preserve"> العلاّمة الحلّي</w:t>
      </w:r>
      <w:r w:rsidR="00527246">
        <w:rPr>
          <w:rtl/>
        </w:rPr>
        <w:t>،</w:t>
      </w:r>
      <w:r w:rsidRPr="007B62FF">
        <w:rPr>
          <w:rtl/>
        </w:rPr>
        <w:t xml:space="preserve"> مصنّف كتاب قواعد الأحكام.</w:t>
      </w:r>
    </w:p>
    <w:p w:rsidR="0017382C" w:rsidRPr="007B62FF" w:rsidRDefault="0017382C" w:rsidP="0017382C">
      <w:pPr>
        <w:pStyle w:val="libFootnote0"/>
        <w:rPr>
          <w:rtl/>
        </w:rPr>
      </w:pPr>
      <w:r w:rsidRPr="007B62FF">
        <w:rPr>
          <w:rtl/>
        </w:rPr>
        <w:t>(3) انظر رجال النجاشي</w:t>
      </w:r>
      <w:r w:rsidR="00527246">
        <w:rPr>
          <w:rtl/>
        </w:rPr>
        <w:t>:</w:t>
      </w:r>
      <w:r w:rsidRPr="007B62FF">
        <w:rPr>
          <w:rtl/>
        </w:rPr>
        <w:t xml:space="preserve"> 34 / 72.</w:t>
      </w:r>
    </w:p>
    <w:p w:rsidR="0017382C" w:rsidRPr="007B62FF" w:rsidRDefault="0017382C" w:rsidP="0017382C">
      <w:pPr>
        <w:pStyle w:val="libFootnote0"/>
        <w:rPr>
          <w:rtl/>
        </w:rPr>
      </w:pPr>
      <w:r w:rsidRPr="007B62FF">
        <w:rPr>
          <w:rtl/>
        </w:rPr>
        <w:t>(4) مختلف الشيعة</w:t>
      </w:r>
      <w:r w:rsidR="00527246">
        <w:rPr>
          <w:rtl/>
        </w:rPr>
        <w:t>:</w:t>
      </w:r>
      <w:r w:rsidRPr="007B62FF">
        <w:rPr>
          <w:rtl/>
        </w:rPr>
        <w:t xml:space="preserve"> 787.</w:t>
      </w:r>
    </w:p>
    <w:p w:rsidR="0017382C" w:rsidRPr="007B62FF" w:rsidRDefault="0017382C" w:rsidP="0017382C">
      <w:pPr>
        <w:pStyle w:val="libFootnote0"/>
        <w:rPr>
          <w:rtl/>
        </w:rPr>
      </w:pPr>
      <w:r w:rsidRPr="007B62FF">
        <w:rPr>
          <w:rtl/>
        </w:rPr>
        <w:t>(5) قواعد الأحكام 2</w:t>
      </w:r>
      <w:r w:rsidR="00527246">
        <w:rPr>
          <w:rtl/>
        </w:rPr>
        <w:t>:</w:t>
      </w:r>
      <w:r w:rsidRPr="007B62FF">
        <w:rPr>
          <w:rtl/>
        </w:rPr>
        <w:t xml:space="preserve"> 344.</w:t>
      </w:r>
    </w:p>
    <w:p w:rsidR="0017382C" w:rsidRPr="007B62FF" w:rsidRDefault="0017382C" w:rsidP="0017382C">
      <w:pPr>
        <w:pStyle w:val="libFootnote0"/>
        <w:rPr>
          <w:rtl/>
        </w:rPr>
      </w:pPr>
      <w:r w:rsidRPr="007B62FF">
        <w:rPr>
          <w:rtl/>
        </w:rPr>
        <w:t>(6) إيضاح الفوائد 4</w:t>
      </w:r>
      <w:r w:rsidR="00527246">
        <w:rPr>
          <w:rtl/>
        </w:rPr>
        <w:t>:</w:t>
      </w:r>
      <w:r w:rsidRPr="007B62FF">
        <w:rPr>
          <w:rtl/>
        </w:rPr>
        <w:t xml:space="preserve"> 747.</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غيرهما</w:t>
      </w:r>
      <w:r w:rsidR="00527246">
        <w:rPr>
          <w:rtl/>
        </w:rPr>
        <w:t>،</w:t>
      </w:r>
      <w:r w:rsidRPr="007B62FF">
        <w:rPr>
          <w:rtl/>
        </w:rPr>
        <w:t xml:space="preserve"> ولذا ترى من نسخ الكتب الأربعة ما لا يحصى ممّا قرئ على المشايخ العظام</w:t>
      </w:r>
      <w:r w:rsidR="00527246">
        <w:rPr>
          <w:rtl/>
        </w:rPr>
        <w:t>،</w:t>
      </w:r>
      <w:r w:rsidRPr="007B62FF">
        <w:rPr>
          <w:rtl/>
        </w:rPr>
        <w:t xml:space="preserve"> وكتب الشيخ في آخرها ما معناه</w:t>
      </w:r>
      <w:r w:rsidR="00527246">
        <w:rPr>
          <w:rtl/>
        </w:rPr>
        <w:t>:</w:t>
      </w:r>
      <w:r w:rsidRPr="007B62FF">
        <w:rPr>
          <w:rtl/>
        </w:rPr>
        <w:t xml:space="preserve"> قرأ عليّ فلان هذا الكتاب قراءة بحث وتدقيق. إلى آخره.</w:t>
      </w:r>
    </w:p>
    <w:p w:rsidR="0017382C" w:rsidRPr="007B62FF" w:rsidRDefault="0017382C" w:rsidP="0017382C">
      <w:pPr>
        <w:pStyle w:val="libNormal"/>
        <w:rPr>
          <w:rtl/>
        </w:rPr>
      </w:pPr>
      <w:r w:rsidRPr="007B62FF">
        <w:rPr>
          <w:rtl/>
        </w:rPr>
        <w:t>وقد عثرنا على نسخة من جامع الكافي قرئ على الشهيد الثاني من أوله إلى آخره</w:t>
      </w:r>
      <w:r w:rsidR="00527246">
        <w:rPr>
          <w:rtl/>
        </w:rPr>
        <w:t>،</w:t>
      </w:r>
      <w:r w:rsidRPr="007B62FF">
        <w:rPr>
          <w:rtl/>
        </w:rPr>
        <w:t xml:space="preserve"> موشح آخرَ كلّ كتاب منه بخطه الشريف</w:t>
      </w:r>
      <w:r w:rsidR="00527246">
        <w:rPr>
          <w:rtl/>
        </w:rPr>
        <w:t>،</w:t>
      </w:r>
      <w:r w:rsidRPr="007B62FF">
        <w:rPr>
          <w:rtl/>
        </w:rPr>
        <w:t xml:space="preserve"> ولو لا خوف الإطناب لذكرت جملة من ذلك.</w:t>
      </w:r>
    </w:p>
    <w:p w:rsidR="0017382C" w:rsidRPr="007B62FF" w:rsidRDefault="0017382C" w:rsidP="0017382C">
      <w:pPr>
        <w:pStyle w:val="libNormal"/>
        <w:rPr>
          <w:rtl/>
        </w:rPr>
      </w:pPr>
      <w:r w:rsidRPr="007B62FF">
        <w:rPr>
          <w:rtl/>
        </w:rPr>
        <w:t>وبلغ من عنايتهم بهذا الفن أنّهم كانوا يقرءون نهج البلاغة من أوله إلى آخره</w:t>
      </w:r>
      <w:r w:rsidR="00527246">
        <w:rPr>
          <w:rtl/>
        </w:rPr>
        <w:t>،</w:t>
      </w:r>
      <w:r w:rsidRPr="007B62FF">
        <w:rPr>
          <w:rtl/>
        </w:rPr>
        <w:t xml:space="preserve"> وكذا الصحيفة الكاملة على المشايخ على الدقة والتحقيق في ألفاظها وإعرابها</w:t>
      </w:r>
      <w:r w:rsidR="00527246">
        <w:rPr>
          <w:rtl/>
        </w:rPr>
        <w:t>،</w:t>
      </w:r>
      <w:r w:rsidRPr="007B62FF">
        <w:rPr>
          <w:rtl/>
        </w:rPr>
        <w:t xml:space="preserve"> واختلاف نسخها</w:t>
      </w:r>
      <w:r w:rsidR="00527246">
        <w:rPr>
          <w:rtl/>
        </w:rPr>
        <w:t>،</w:t>
      </w:r>
      <w:r w:rsidRPr="007B62FF">
        <w:rPr>
          <w:rtl/>
        </w:rPr>
        <w:t xml:space="preserve"> ورواتها ومعانيها</w:t>
      </w:r>
      <w:r w:rsidR="00527246">
        <w:rPr>
          <w:rtl/>
        </w:rPr>
        <w:t>،</w:t>
      </w:r>
      <w:r w:rsidRPr="007B62FF">
        <w:rPr>
          <w:rtl/>
        </w:rPr>
        <w:t xml:space="preserve"> كما لا يخفى على من له أدنى خبرة بأحوالهم ومآثرهم.</w:t>
      </w:r>
    </w:p>
    <w:p w:rsidR="0017382C" w:rsidRPr="007B62FF" w:rsidRDefault="0017382C" w:rsidP="0017382C">
      <w:pPr>
        <w:pStyle w:val="libNormal"/>
        <w:rPr>
          <w:rtl/>
        </w:rPr>
      </w:pPr>
      <w:r w:rsidRPr="007B62FF">
        <w:rPr>
          <w:rtl/>
        </w:rPr>
        <w:t>وأمّا قول صاحب المعالم</w:t>
      </w:r>
      <w:r w:rsidR="00527246">
        <w:rPr>
          <w:rtl/>
        </w:rPr>
        <w:t>:</w:t>
      </w:r>
      <w:r w:rsidRPr="007B62FF">
        <w:rPr>
          <w:rtl/>
        </w:rPr>
        <w:t xml:space="preserve"> ثم خلف من بعدهم </w:t>
      </w:r>
      <w:r w:rsidRPr="0017382C">
        <w:rPr>
          <w:rStyle w:val="libFootnotenumChar"/>
          <w:rtl/>
        </w:rPr>
        <w:t>(1)</w:t>
      </w:r>
      <w:r>
        <w:rPr>
          <w:rtl/>
        </w:rPr>
        <w:t>.</w:t>
      </w:r>
      <w:r w:rsidRPr="007B62FF">
        <w:rPr>
          <w:rtl/>
        </w:rPr>
        <w:t xml:space="preserve"> إلى آخره</w:t>
      </w:r>
      <w:r w:rsidR="00527246">
        <w:rPr>
          <w:rtl/>
        </w:rPr>
        <w:t>،</w:t>
      </w:r>
      <w:r w:rsidRPr="007B62FF">
        <w:rPr>
          <w:rtl/>
        </w:rPr>
        <w:t xml:space="preserve"> فلعمري إنّه لو كان في عصرنا لأقام على الحديث المآتم</w:t>
      </w:r>
      <w:r w:rsidR="00527246">
        <w:rPr>
          <w:rtl/>
        </w:rPr>
        <w:t>،</w:t>
      </w:r>
      <w:r w:rsidRPr="007B62FF">
        <w:rPr>
          <w:rtl/>
        </w:rPr>
        <w:t xml:space="preserve"> وبكى عليه بكاء الثكلى</w:t>
      </w:r>
      <w:r w:rsidR="00527246">
        <w:rPr>
          <w:rtl/>
        </w:rPr>
        <w:t>،</w:t>
      </w:r>
      <w:r w:rsidRPr="007B62FF">
        <w:rPr>
          <w:rtl/>
        </w:rPr>
        <w:t xml:space="preserve"> فإنّ أهله ألقوا حبل أدنى مراتب الرواية أيضاً على غاربها</w:t>
      </w:r>
      <w:r w:rsidR="00527246">
        <w:rPr>
          <w:rtl/>
        </w:rPr>
        <w:t>؛</w:t>
      </w:r>
      <w:r w:rsidRPr="007B62FF">
        <w:rPr>
          <w:rtl/>
        </w:rPr>
        <w:t xml:space="preserve"> لاستغنائهم عن هذا الفن بالمرّة</w:t>
      </w:r>
      <w:r w:rsidR="00527246">
        <w:rPr>
          <w:rtl/>
        </w:rPr>
        <w:t>،</w:t>
      </w:r>
      <w:r w:rsidRPr="007B62FF">
        <w:rPr>
          <w:rtl/>
        </w:rPr>
        <w:t xml:space="preserve"> واكتفائهم من السنّة بما يتعلّق بحاجتهم في الفروع</w:t>
      </w:r>
      <w:r w:rsidR="00527246">
        <w:rPr>
          <w:rtl/>
        </w:rPr>
        <w:t>،</w:t>
      </w:r>
      <w:r w:rsidRPr="007B62FF">
        <w:rPr>
          <w:rtl/>
        </w:rPr>
        <w:t xml:space="preserve"> ممّا يوجد في الكتب الفقهية</w:t>
      </w:r>
      <w:r w:rsidR="00527246">
        <w:rPr>
          <w:rtl/>
        </w:rPr>
        <w:t>،</w:t>
      </w:r>
      <w:r w:rsidRPr="007B62FF">
        <w:rPr>
          <w:rtl/>
        </w:rPr>
        <w:t xml:space="preserve"> المأخوذ من المأخذ بواسطة أو وسائط</w:t>
      </w:r>
      <w:r w:rsidR="00527246">
        <w:rPr>
          <w:rtl/>
        </w:rPr>
        <w:t>،</w:t>
      </w:r>
      <w:r w:rsidRPr="007B62FF">
        <w:rPr>
          <w:rtl/>
        </w:rPr>
        <w:t xml:space="preserve"> مع ما يتطرق في هذه الأحاديث المأخوذة من النسخ الغير الصحيحة غالباً</w:t>
      </w:r>
      <w:r w:rsidR="00527246">
        <w:rPr>
          <w:rtl/>
        </w:rPr>
        <w:t>،</w:t>
      </w:r>
      <w:r w:rsidRPr="007B62FF">
        <w:rPr>
          <w:rtl/>
        </w:rPr>
        <w:t xml:space="preserve"> في هذه التنقلات والتطوّرات من التحريف</w:t>
      </w:r>
      <w:r w:rsidR="00527246">
        <w:rPr>
          <w:rtl/>
        </w:rPr>
        <w:t>،</w:t>
      </w:r>
      <w:r w:rsidRPr="007B62FF">
        <w:rPr>
          <w:rtl/>
        </w:rPr>
        <w:t xml:space="preserve"> والتصحيف</w:t>
      </w:r>
      <w:r w:rsidR="00527246">
        <w:rPr>
          <w:rtl/>
        </w:rPr>
        <w:t>،</w:t>
      </w:r>
      <w:r w:rsidRPr="007B62FF">
        <w:rPr>
          <w:rtl/>
        </w:rPr>
        <w:t xml:space="preserve"> والزيادة</w:t>
      </w:r>
      <w:r w:rsidR="00527246">
        <w:rPr>
          <w:rtl/>
        </w:rPr>
        <w:t>،</w:t>
      </w:r>
      <w:r w:rsidRPr="007B62FF">
        <w:rPr>
          <w:rtl/>
        </w:rPr>
        <w:t xml:space="preserve"> والنقصان</w:t>
      </w:r>
      <w:r w:rsidR="00527246">
        <w:rPr>
          <w:rtl/>
        </w:rPr>
        <w:t>،</w:t>
      </w:r>
      <w:r w:rsidRPr="007B62FF">
        <w:rPr>
          <w:rtl/>
        </w:rPr>
        <w:t xml:space="preserve"> ممّا يختلف به المعنى اختلافاً فاحشاً ما لا يحصى</w:t>
      </w:r>
      <w:r>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راجع بحار الأنوار 109</w:t>
      </w:r>
      <w:r w:rsidR="00527246">
        <w:rPr>
          <w:rtl/>
        </w:rPr>
        <w:t>:</w:t>
      </w:r>
      <w:r w:rsidRPr="007B62FF">
        <w:rPr>
          <w:rtl/>
        </w:rPr>
        <w:t xml:space="preserve"> 4.</w:t>
      </w:r>
    </w:p>
    <w:p w:rsidR="0017382C" w:rsidRDefault="0017382C" w:rsidP="00C613E8">
      <w:pPr>
        <w:pStyle w:val="libNormal"/>
        <w:rPr>
          <w:rtl/>
        </w:rPr>
      </w:pPr>
      <w:r>
        <w:rPr>
          <w:rtl/>
        </w:rPr>
        <w:br w:type="page"/>
      </w:r>
    </w:p>
    <w:p w:rsidR="0017382C" w:rsidRPr="007B62FF" w:rsidRDefault="0017382C" w:rsidP="0017382C">
      <w:pPr>
        <w:pStyle w:val="libNormal"/>
        <w:rPr>
          <w:rtl/>
        </w:rPr>
      </w:pPr>
      <w:r w:rsidRPr="007B62FF">
        <w:rPr>
          <w:rtl/>
        </w:rPr>
        <w:lastRenderedPageBreak/>
        <w:t>بل ربّما ينقلونه بالمعنى ممّا هو مركوز في أذهانهم من ألفاظه</w:t>
      </w:r>
      <w:r w:rsidR="00527246">
        <w:rPr>
          <w:rtl/>
        </w:rPr>
        <w:t>،</w:t>
      </w:r>
      <w:r w:rsidRPr="007B62FF">
        <w:rPr>
          <w:rtl/>
        </w:rPr>
        <w:t xml:space="preserve"> ولذا كثرت الزّلات في هذا المقام</w:t>
      </w:r>
      <w:r w:rsidR="00527246">
        <w:rPr>
          <w:rtl/>
        </w:rPr>
        <w:t>،</w:t>
      </w:r>
      <w:r w:rsidRPr="007B62FF">
        <w:rPr>
          <w:rtl/>
        </w:rPr>
        <w:t xml:space="preserve"> وقد عثرنا على كثير منها من الأعاظم فضلاً عن غيرهم يوجب نقلها الدخول في حدود تشييع الفاحشة.</w:t>
      </w:r>
    </w:p>
    <w:p w:rsidR="0017382C" w:rsidRPr="007B62FF" w:rsidRDefault="0017382C" w:rsidP="0017382C">
      <w:pPr>
        <w:pStyle w:val="libNormal"/>
        <w:rPr>
          <w:rtl/>
        </w:rPr>
      </w:pPr>
      <w:r w:rsidRPr="007B62FF">
        <w:rPr>
          <w:rtl/>
        </w:rPr>
        <w:t>قال خرّيت صناعة الفقه</w:t>
      </w:r>
      <w:r w:rsidR="00527246">
        <w:rPr>
          <w:rtl/>
        </w:rPr>
        <w:t>،</w:t>
      </w:r>
      <w:r w:rsidRPr="007B62FF">
        <w:rPr>
          <w:rtl/>
        </w:rPr>
        <w:t xml:space="preserve"> صاحب كشف اللثام في آخر كشفه</w:t>
      </w:r>
      <w:r w:rsidR="00527246">
        <w:rPr>
          <w:rtl/>
        </w:rPr>
        <w:t>:</w:t>
      </w:r>
      <w:r w:rsidRPr="007B62FF">
        <w:rPr>
          <w:rtl/>
        </w:rPr>
        <w:t xml:space="preserve"> ووصيّتي إلى علماء الدين وإخواني المجتهدين. إلى أن قال</w:t>
      </w:r>
      <w:r w:rsidR="00527246">
        <w:rPr>
          <w:rtl/>
        </w:rPr>
        <w:t>:</w:t>
      </w:r>
      <w:r w:rsidRPr="007B62FF">
        <w:rPr>
          <w:rtl/>
        </w:rPr>
        <w:t xml:space="preserve"> ولا ينسبوا إلى أحد منهم قولاً إلاّ بعد وجدانه في كتابه</w:t>
      </w:r>
      <w:r w:rsidR="00527246">
        <w:rPr>
          <w:rtl/>
        </w:rPr>
        <w:t>،</w:t>
      </w:r>
      <w:r w:rsidRPr="007B62FF">
        <w:rPr>
          <w:rtl/>
        </w:rPr>
        <w:t xml:space="preserve"> أو سماع منه شفاهاً في خطابه.</w:t>
      </w:r>
    </w:p>
    <w:p w:rsidR="0017382C" w:rsidRPr="007B62FF" w:rsidRDefault="0017382C" w:rsidP="0017382C">
      <w:pPr>
        <w:pStyle w:val="libNormal"/>
        <w:rPr>
          <w:rtl/>
        </w:rPr>
      </w:pPr>
      <w:r w:rsidRPr="007B62FF">
        <w:rPr>
          <w:rtl/>
        </w:rPr>
        <w:t>ولا يتّكلوا على نقل النقلة</w:t>
      </w:r>
      <w:r w:rsidR="00527246">
        <w:rPr>
          <w:rtl/>
        </w:rPr>
        <w:t>،</w:t>
      </w:r>
      <w:r w:rsidRPr="007B62FF">
        <w:rPr>
          <w:rtl/>
        </w:rPr>
        <w:t xml:space="preserve"> ولا كلّ تعويل عليه</w:t>
      </w:r>
      <w:r w:rsidR="00527246">
        <w:rPr>
          <w:rtl/>
        </w:rPr>
        <w:t>،</w:t>
      </w:r>
      <w:r w:rsidRPr="007B62FF">
        <w:rPr>
          <w:rtl/>
        </w:rPr>
        <w:t xml:space="preserve"> وإن كانوا كملة</w:t>
      </w:r>
      <w:r w:rsidR="00527246">
        <w:rPr>
          <w:rtl/>
        </w:rPr>
        <w:t>؛</w:t>
      </w:r>
      <w:r w:rsidRPr="007B62FF">
        <w:rPr>
          <w:rtl/>
        </w:rPr>
        <w:t xml:space="preserve"> فالسهو والغفلة والخطأ لوازم عادية للناس</w:t>
      </w:r>
      <w:r w:rsidR="00527246">
        <w:rPr>
          <w:rtl/>
        </w:rPr>
        <w:t>،</w:t>
      </w:r>
      <w:r w:rsidRPr="007B62FF">
        <w:rPr>
          <w:rtl/>
        </w:rPr>
        <w:t xml:space="preserve"> واختلاف النسخ واضح ليس به التباس.</w:t>
      </w:r>
    </w:p>
    <w:p w:rsidR="0017382C" w:rsidRPr="007B62FF" w:rsidRDefault="0017382C" w:rsidP="0017382C">
      <w:pPr>
        <w:pStyle w:val="libNormal"/>
        <w:rPr>
          <w:rtl/>
        </w:rPr>
      </w:pPr>
      <w:r w:rsidRPr="007B62FF">
        <w:rPr>
          <w:rtl/>
        </w:rPr>
        <w:t>ولا يعتمدوا في الأخبار إلاّ أخذها من الأُصول.</w:t>
      </w:r>
    </w:p>
    <w:p w:rsidR="0017382C" w:rsidRPr="007B62FF" w:rsidRDefault="0017382C" w:rsidP="0017382C">
      <w:pPr>
        <w:pStyle w:val="libNormal"/>
        <w:rPr>
          <w:rtl/>
        </w:rPr>
      </w:pPr>
      <w:r w:rsidRPr="007B62FF">
        <w:rPr>
          <w:rtl/>
        </w:rPr>
        <w:t>ولا يعوّلوا ما استطاعوا على ما عنها من النقول</w:t>
      </w:r>
      <w:r w:rsidR="00527246">
        <w:rPr>
          <w:rtl/>
        </w:rPr>
        <w:t>،</w:t>
      </w:r>
      <w:r w:rsidRPr="007B62FF">
        <w:rPr>
          <w:rtl/>
        </w:rPr>
        <w:t xml:space="preserve"> حتى إذا وجدوا في التهذيب عن محمّد بن يعقوب مثلاً خبراً</w:t>
      </w:r>
      <w:r w:rsidR="00527246">
        <w:rPr>
          <w:rtl/>
        </w:rPr>
        <w:t>،</w:t>
      </w:r>
      <w:r w:rsidRPr="007B62FF">
        <w:rPr>
          <w:rtl/>
        </w:rPr>
        <w:t xml:space="preserve"> فلا يقتصروا عليه</w:t>
      </w:r>
      <w:r w:rsidR="00527246">
        <w:rPr>
          <w:rtl/>
        </w:rPr>
        <w:t>،</w:t>
      </w:r>
      <w:r w:rsidRPr="007B62FF">
        <w:rPr>
          <w:rtl/>
        </w:rPr>
        <w:t xml:space="preserve"> بل ليجيلوا له في الكافي نظراً</w:t>
      </w:r>
      <w:r w:rsidR="00527246">
        <w:rPr>
          <w:rtl/>
        </w:rPr>
        <w:t>،</w:t>
      </w:r>
      <w:r w:rsidRPr="007B62FF">
        <w:rPr>
          <w:rtl/>
        </w:rPr>
        <w:t xml:space="preserve"> فربّما طغى فيه القلم أو زلّ</w:t>
      </w:r>
      <w:r w:rsidR="00527246">
        <w:rPr>
          <w:rtl/>
        </w:rPr>
        <w:t>،</w:t>
      </w:r>
      <w:r w:rsidRPr="007B62FF">
        <w:rPr>
          <w:rtl/>
        </w:rPr>
        <w:t xml:space="preserve"> فعن خلاف في المتن أو السند جلّ أو قلّ.</w:t>
      </w:r>
    </w:p>
    <w:p w:rsidR="0017382C" w:rsidRPr="007B62FF" w:rsidRDefault="0017382C" w:rsidP="0017382C">
      <w:pPr>
        <w:pStyle w:val="libNormal"/>
        <w:rPr>
          <w:rtl/>
        </w:rPr>
      </w:pPr>
      <w:r w:rsidRPr="007B62FF">
        <w:rPr>
          <w:rtl/>
        </w:rPr>
        <w:t>ولقد رأيت جماعة من الأصحاب أخلدوا إلى أخبار وجدوها فيه وفي غيره كما وجدوها</w:t>
      </w:r>
      <w:r w:rsidR="00527246">
        <w:rPr>
          <w:rtl/>
        </w:rPr>
        <w:t>،</w:t>
      </w:r>
      <w:r w:rsidRPr="007B62FF">
        <w:rPr>
          <w:rtl/>
        </w:rPr>
        <w:t xml:space="preserve"> وأسندوا إليه آراءهم من غير أن ينتقدوها</w:t>
      </w:r>
      <w:r w:rsidR="00527246">
        <w:rPr>
          <w:rtl/>
        </w:rPr>
        <w:t>؛</w:t>
      </w:r>
      <w:r w:rsidRPr="007B62FF">
        <w:rPr>
          <w:rtl/>
        </w:rPr>
        <w:t xml:space="preserve"> ويظهر عند الرجوع إلى الكافي أو غيره أنّ الأقلام أسقطت منها ألفاظاً</w:t>
      </w:r>
      <w:r w:rsidR="00527246">
        <w:rPr>
          <w:rtl/>
        </w:rPr>
        <w:t>،</w:t>
      </w:r>
      <w:r w:rsidRPr="007B62FF">
        <w:rPr>
          <w:rtl/>
        </w:rPr>
        <w:t xml:space="preserve"> أو صحّفتها</w:t>
      </w:r>
      <w:r w:rsidR="00527246">
        <w:rPr>
          <w:rtl/>
        </w:rPr>
        <w:t>،</w:t>
      </w:r>
      <w:r w:rsidRPr="007B62FF">
        <w:rPr>
          <w:rtl/>
        </w:rPr>
        <w:t xml:space="preserve"> وأزالت كلمة أو كلماً عن مواضعها وحرّفتها</w:t>
      </w:r>
      <w:r w:rsidR="00527246">
        <w:rPr>
          <w:rtl/>
        </w:rPr>
        <w:t>،</w:t>
      </w:r>
      <w:r w:rsidRPr="007B62FF">
        <w:rPr>
          <w:rtl/>
        </w:rPr>
        <w:t xml:space="preserve"> وما هو إلاّ تقصيرٌ بالغ</w:t>
      </w:r>
      <w:r w:rsidR="00527246">
        <w:rPr>
          <w:rtl/>
        </w:rPr>
        <w:t>،</w:t>
      </w:r>
      <w:r w:rsidRPr="007B62FF">
        <w:rPr>
          <w:rtl/>
        </w:rPr>
        <w:t xml:space="preserve"> وزيغ عن الحقّ غير سائغ.</w:t>
      </w:r>
    </w:p>
    <w:p w:rsidR="0017382C" w:rsidRPr="007B62FF" w:rsidRDefault="0017382C" w:rsidP="0017382C">
      <w:pPr>
        <w:pStyle w:val="libNormal"/>
        <w:rPr>
          <w:rtl/>
        </w:rPr>
      </w:pPr>
      <w:r w:rsidRPr="007B62FF">
        <w:rPr>
          <w:rtl/>
        </w:rPr>
        <w:t>ولا يستندوا في تصحيح الطرق</w:t>
      </w:r>
      <w:r w:rsidR="00527246">
        <w:rPr>
          <w:rtl/>
        </w:rPr>
        <w:t>،</w:t>
      </w:r>
      <w:r w:rsidRPr="007B62FF">
        <w:rPr>
          <w:rtl/>
        </w:rPr>
        <w:t xml:space="preserve"> والتضعيف والترجيح لبعضها على</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بعض</w:t>
      </w:r>
      <w:r w:rsidR="00527246">
        <w:rPr>
          <w:rtl/>
        </w:rPr>
        <w:t>،</w:t>
      </w:r>
      <w:r w:rsidRPr="007B62FF">
        <w:rPr>
          <w:rtl/>
        </w:rPr>
        <w:t xml:space="preserve"> والتطفيف إلى بعض ما يوجد في بعض كتب الفروع</w:t>
      </w:r>
      <w:r w:rsidR="00527246">
        <w:rPr>
          <w:rtl/>
        </w:rPr>
        <w:t>،</w:t>
      </w:r>
      <w:r w:rsidRPr="007B62FF">
        <w:rPr>
          <w:rtl/>
        </w:rPr>
        <w:t xml:space="preserve"> من غير سبر السند برجاله</w:t>
      </w:r>
      <w:r w:rsidR="00527246">
        <w:rPr>
          <w:rtl/>
        </w:rPr>
        <w:t>،</w:t>
      </w:r>
      <w:r w:rsidRPr="007B62FF">
        <w:rPr>
          <w:rtl/>
        </w:rPr>
        <w:t xml:space="preserve"> والبحث عن كلّ رجل وحقيقة حاله</w:t>
      </w:r>
      <w:r w:rsidR="00527246">
        <w:rPr>
          <w:rtl/>
        </w:rPr>
        <w:t>،</w:t>
      </w:r>
      <w:r w:rsidRPr="007B62FF">
        <w:rPr>
          <w:rtl/>
        </w:rPr>
        <w:t xml:space="preserve"> فإنّه إهمال</w:t>
      </w:r>
      <w:r w:rsidR="00527246">
        <w:rPr>
          <w:rtl/>
        </w:rPr>
        <w:t>،</w:t>
      </w:r>
      <w:r w:rsidRPr="007B62FF">
        <w:rPr>
          <w:rtl/>
        </w:rPr>
        <w:t xml:space="preserve"> وعن الحقّ إغفال</w:t>
      </w:r>
      <w:r w:rsidR="00527246">
        <w:rPr>
          <w:rtl/>
        </w:rPr>
        <w:t>،</w:t>
      </w:r>
      <w:r w:rsidRPr="007B62FF">
        <w:rPr>
          <w:rtl/>
        </w:rPr>
        <w:t xml:space="preserve"> وربّما انكشف عن الكذب حال</w:t>
      </w:r>
      <w:r w:rsidR="00527246">
        <w:rPr>
          <w:rtl/>
        </w:rPr>
        <w:t>،</w:t>
      </w:r>
      <w:r w:rsidRPr="007B62FF">
        <w:rPr>
          <w:rtl/>
        </w:rPr>
        <w:t xml:space="preserve"> وانكسف البال</w:t>
      </w:r>
      <w:r w:rsidR="00527246">
        <w:rPr>
          <w:rtl/>
        </w:rPr>
        <w:t>،</w:t>
      </w:r>
      <w:r w:rsidRPr="007B62FF">
        <w:rPr>
          <w:rtl/>
        </w:rPr>
        <w:t xml:space="preserve"> وانقطع المقال </w:t>
      </w:r>
      <w:r w:rsidRPr="0017382C">
        <w:rPr>
          <w:rStyle w:val="libFootnotenumChar"/>
          <w:rtl/>
        </w:rPr>
        <w:t>(1)</w:t>
      </w:r>
      <w:r>
        <w:rPr>
          <w:rtl/>
        </w:rPr>
        <w:t>.</w:t>
      </w:r>
      <w:r w:rsidRPr="007B62FF">
        <w:rPr>
          <w:rtl/>
        </w:rPr>
        <w:t xml:space="preserve"> انتهى كلامه الشريف.</w:t>
      </w:r>
    </w:p>
    <w:p w:rsidR="0017382C" w:rsidRPr="007B62FF" w:rsidRDefault="0017382C" w:rsidP="0017382C">
      <w:pPr>
        <w:pStyle w:val="libNormal"/>
        <w:rPr>
          <w:rtl/>
        </w:rPr>
      </w:pPr>
      <w:r w:rsidRPr="007B62FF">
        <w:rPr>
          <w:rtl/>
        </w:rPr>
        <w:t>قلت</w:t>
      </w:r>
      <w:r w:rsidR="00527246">
        <w:rPr>
          <w:rtl/>
        </w:rPr>
        <w:t>:</w:t>
      </w:r>
      <w:r w:rsidRPr="007B62FF">
        <w:rPr>
          <w:rtl/>
        </w:rPr>
        <w:t xml:space="preserve"> ولو راجعوا الأُصول أحياناً فإنّما يتفحّصون لِما راموا إثباته أو نفيه من الفروع من غير تدبّر وبحث عن سائر ما تضمّنه الخبر من الفوائد</w:t>
      </w:r>
      <w:r w:rsidR="00527246">
        <w:rPr>
          <w:rtl/>
        </w:rPr>
        <w:t>،</w:t>
      </w:r>
      <w:r w:rsidRPr="007B62FF">
        <w:rPr>
          <w:rtl/>
        </w:rPr>
        <w:t xml:space="preserve"> وهذا ليس بحثاً في فن الحديث</w:t>
      </w:r>
      <w:r w:rsidR="00527246">
        <w:rPr>
          <w:rtl/>
        </w:rPr>
        <w:t>،</w:t>
      </w:r>
      <w:r w:rsidRPr="007B62FF">
        <w:rPr>
          <w:rtl/>
        </w:rPr>
        <w:t xml:space="preserve"> بل يشترط في الغائص في بحاره أن لا يكون له مقصد يتجسّس بتحصيل ما يثبته أو ينفيه</w:t>
      </w:r>
      <w:r w:rsidR="00527246">
        <w:rPr>
          <w:rtl/>
        </w:rPr>
        <w:t>،</w:t>
      </w:r>
      <w:r w:rsidRPr="007B62FF">
        <w:rPr>
          <w:rtl/>
        </w:rPr>
        <w:t xml:space="preserve"> وإنّما يدخل فيه فارغاً ذهنه عن كلّ مقصود</w:t>
      </w:r>
      <w:r w:rsidR="00527246">
        <w:rPr>
          <w:rtl/>
        </w:rPr>
        <w:t>،</w:t>
      </w:r>
      <w:r w:rsidRPr="007B62FF">
        <w:rPr>
          <w:rtl/>
        </w:rPr>
        <w:t xml:space="preserve"> طالباً لما تضمّنه الخبر من الفوائد الشريفة</w:t>
      </w:r>
      <w:r w:rsidR="00527246">
        <w:rPr>
          <w:rtl/>
        </w:rPr>
        <w:t>،</w:t>
      </w:r>
      <w:r w:rsidRPr="007B62FF">
        <w:rPr>
          <w:rtl/>
        </w:rPr>
        <w:t xml:space="preserve"> والنكات اللطيفة</w:t>
      </w:r>
      <w:r w:rsidR="00527246">
        <w:rPr>
          <w:rtl/>
        </w:rPr>
        <w:t>،</w:t>
      </w:r>
      <w:r w:rsidRPr="007B62FF">
        <w:rPr>
          <w:rtl/>
        </w:rPr>
        <w:t xml:space="preserve"> والأسرار الخفيّة</w:t>
      </w:r>
      <w:r w:rsidR="00527246">
        <w:rPr>
          <w:rtl/>
        </w:rPr>
        <w:t>،</w:t>
      </w:r>
      <w:r w:rsidRPr="007B62FF">
        <w:rPr>
          <w:rtl/>
        </w:rPr>
        <w:t xml:space="preserve"> بقدر استعداده ووسعه</w:t>
      </w:r>
      <w:r w:rsidR="00527246">
        <w:rPr>
          <w:rtl/>
        </w:rPr>
        <w:t>،</w:t>
      </w:r>
      <w:r w:rsidRPr="007B62FF">
        <w:rPr>
          <w:rtl/>
        </w:rPr>
        <w:t xml:space="preserve"> بعد البحث عن سنده</w:t>
      </w:r>
      <w:r w:rsidR="00527246">
        <w:rPr>
          <w:rtl/>
        </w:rPr>
        <w:t>،</w:t>
      </w:r>
      <w:r w:rsidRPr="007B62FF">
        <w:rPr>
          <w:rtl/>
        </w:rPr>
        <w:t xml:space="preserve"> وحال رواته بقدر اطّلاعه وخبرته</w:t>
      </w:r>
      <w:r w:rsidR="00527246">
        <w:rPr>
          <w:rtl/>
        </w:rPr>
        <w:t>،</w:t>
      </w:r>
      <w:r w:rsidRPr="007B62FF">
        <w:rPr>
          <w:rtl/>
        </w:rPr>
        <w:t xml:space="preserve"> ثم يضع كلّ فائدة في محلّها</w:t>
      </w:r>
      <w:r w:rsidR="00527246">
        <w:rPr>
          <w:rtl/>
        </w:rPr>
        <w:t>،</w:t>
      </w:r>
      <w:r w:rsidRPr="007B62FF">
        <w:rPr>
          <w:rtl/>
        </w:rPr>
        <w:t xml:space="preserve"> أُصولاً أو فروعاً أو أخلاقاً.</w:t>
      </w:r>
    </w:p>
    <w:p w:rsidR="0017382C" w:rsidRPr="007B62FF" w:rsidRDefault="0017382C" w:rsidP="0017382C">
      <w:pPr>
        <w:pStyle w:val="libNormal"/>
        <w:rPr>
          <w:rtl/>
        </w:rPr>
      </w:pPr>
      <w:r w:rsidRPr="007B62FF">
        <w:rPr>
          <w:rtl/>
        </w:rPr>
        <w:t>ولنِعْمَ ما قال بعض العلماء</w:t>
      </w:r>
      <w:r w:rsidR="00527246">
        <w:rPr>
          <w:rtl/>
        </w:rPr>
        <w:t>:</w:t>
      </w:r>
      <w:r w:rsidRPr="007B62FF">
        <w:rPr>
          <w:rtl/>
        </w:rPr>
        <w:t xml:space="preserve"> إنّ مسألة الاستصحاب مسألة شريفة</w:t>
      </w:r>
      <w:r w:rsidR="00527246">
        <w:rPr>
          <w:rtl/>
        </w:rPr>
        <w:t>،</w:t>
      </w:r>
      <w:r w:rsidRPr="007B62FF">
        <w:rPr>
          <w:rtl/>
        </w:rPr>
        <w:t xml:space="preserve"> لها فوائد كثيرة</w:t>
      </w:r>
      <w:r w:rsidR="00527246">
        <w:rPr>
          <w:rtl/>
        </w:rPr>
        <w:t>،</w:t>
      </w:r>
      <w:r w:rsidRPr="007B62FF">
        <w:rPr>
          <w:rtl/>
        </w:rPr>
        <w:t xml:space="preserve"> قد توجّه أنظار العلماء إليها</w:t>
      </w:r>
      <w:r w:rsidR="00527246">
        <w:rPr>
          <w:rtl/>
        </w:rPr>
        <w:t>،</w:t>
      </w:r>
      <w:r w:rsidRPr="007B62FF">
        <w:rPr>
          <w:rtl/>
        </w:rPr>
        <w:t xml:space="preserve"> وعكفت همهم عليها</w:t>
      </w:r>
      <w:r w:rsidR="00527246">
        <w:rPr>
          <w:rtl/>
        </w:rPr>
        <w:t>،</w:t>
      </w:r>
      <w:r w:rsidRPr="007B62FF">
        <w:rPr>
          <w:rtl/>
        </w:rPr>
        <w:t xml:space="preserve"> فكُتب فيها رسائل عديدة فيها فوائد جمّة</w:t>
      </w:r>
      <w:r w:rsidR="00527246">
        <w:rPr>
          <w:rtl/>
        </w:rPr>
        <w:t>،</w:t>
      </w:r>
      <w:r w:rsidRPr="007B62FF">
        <w:rPr>
          <w:rtl/>
        </w:rPr>
        <w:t xml:space="preserve"> إذا حقّقت النظر وجدت كلّها شرح حديث واحد</w:t>
      </w:r>
      <w:r w:rsidR="00527246">
        <w:rPr>
          <w:rtl/>
        </w:rPr>
        <w:t>،</w:t>
      </w:r>
      <w:r w:rsidRPr="007B62FF">
        <w:rPr>
          <w:rtl/>
        </w:rPr>
        <w:t xml:space="preserve"> تراكم عليه الأفكار</w:t>
      </w:r>
      <w:r w:rsidR="00527246">
        <w:rPr>
          <w:rtl/>
        </w:rPr>
        <w:t>،</w:t>
      </w:r>
      <w:r w:rsidRPr="007B62FF">
        <w:rPr>
          <w:rtl/>
        </w:rPr>
        <w:t xml:space="preserve"> وترادف إليها الأنظار</w:t>
      </w:r>
      <w:r w:rsidR="00527246">
        <w:rPr>
          <w:rtl/>
        </w:rPr>
        <w:t>،</w:t>
      </w:r>
      <w:r w:rsidRPr="007B62FF">
        <w:rPr>
          <w:rtl/>
        </w:rPr>
        <w:t xml:space="preserve"> فاستخرجوا منه هذه الفوائد الكثيرة</w:t>
      </w:r>
      <w:r w:rsidR="00527246">
        <w:rPr>
          <w:rtl/>
        </w:rPr>
        <w:t>،</w:t>
      </w:r>
      <w:r w:rsidRPr="007B62FF">
        <w:rPr>
          <w:rtl/>
        </w:rPr>
        <w:t xml:space="preserve"> والقواعد المتينة</w:t>
      </w:r>
      <w:r w:rsidR="00527246">
        <w:rPr>
          <w:rtl/>
        </w:rPr>
        <w:t>،</w:t>
      </w:r>
      <w:r w:rsidRPr="007B62FF">
        <w:rPr>
          <w:rtl/>
        </w:rPr>
        <w:t xml:space="preserve"> وكم لهذا الحديث من نظائر لا تحصى</w:t>
      </w:r>
      <w:r w:rsidR="00527246">
        <w:rPr>
          <w:rtl/>
        </w:rPr>
        <w:t>،</w:t>
      </w:r>
      <w:r w:rsidRPr="007B62FF">
        <w:rPr>
          <w:rtl/>
        </w:rPr>
        <w:t xml:space="preserve"> لو فعلوا بها ما فعلوا به لوجدوا منها ما حصلوا منه.</w:t>
      </w:r>
    </w:p>
    <w:p w:rsidR="0017382C" w:rsidRPr="007B62FF" w:rsidRDefault="0017382C" w:rsidP="0017382C">
      <w:pPr>
        <w:pStyle w:val="libNormal"/>
        <w:rPr>
          <w:rtl/>
        </w:rPr>
      </w:pPr>
      <w:r w:rsidRPr="007B62FF">
        <w:rPr>
          <w:rtl/>
        </w:rPr>
        <w:t xml:space="preserve">وقال العلاّمة الطباطبائي </w:t>
      </w:r>
      <w:r>
        <w:rPr>
          <w:rtl/>
        </w:rPr>
        <w:t>(</w:t>
      </w:r>
      <w:r w:rsidRPr="007B62FF">
        <w:rPr>
          <w:rtl/>
        </w:rPr>
        <w:t>طاب ثراه</w:t>
      </w:r>
      <w:r>
        <w:rPr>
          <w:rtl/>
        </w:rPr>
        <w:t>)</w:t>
      </w:r>
      <w:r w:rsidRPr="007B62FF">
        <w:rPr>
          <w:rtl/>
        </w:rPr>
        <w:t xml:space="preserve"> في الدرّة</w:t>
      </w:r>
      <w:r w:rsidR="00527246">
        <w:rPr>
          <w:rtl/>
        </w:rPr>
        <w:t>،</w:t>
      </w:r>
      <w:r w:rsidRPr="007B62FF">
        <w:rPr>
          <w:rtl/>
        </w:rPr>
        <w:t xml:space="preserve"> في بحث ما يجوز</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كشف اللثام 2</w:t>
      </w:r>
      <w:r w:rsidR="00527246">
        <w:rPr>
          <w:rtl/>
        </w:rPr>
        <w:t>:</w:t>
      </w:r>
      <w:r w:rsidRPr="007B62FF">
        <w:rPr>
          <w:rtl/>
        </w:rPr>
        <w:t xml:space="preserve"> 535.</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من المقارنات</w:t>
      </w:r>
      <w:r w:rsidR="00527246">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17382C" w:rsidRPr="007B62FF" w:rsidTr="003A1654">
        <w:trPr>
          <w:tblCellSpacing w:w="15" w:type="dxa"/>
          <w:jc w:val="center"/>
        </w:trPr>
        <w:tc>
          <w:tcPr>
            <w:tcW w:w="2362" w:type="pct"/>
            <w:vAlign w:val="center"/>
          </w:tcPr>
          <w:p w:rsidR="0017382C" w:rsidRPr="007B62FF" w:rsidRDefault="0017382C" w:rsidP="0017382C">
            <w:pPr>
              <w:pStyle w:val="libPoem"/>
            </w:pPr>
            <w:r>
              <w:rPr>
                <w:rtl/>
              </w:rPr>
              <w:t>و</w:t>
            </w:r>
            <w:r w:rsidRPr="007B62FF">
              <w:rPr>
                <w:rtl/>
              </w:rPr>
              <w:t xml:space="preserve">مشى خير الخلق بابن طاب </w:t>
            </w:r>
            <w:r w:rsidRPr="0017382C">
              <w:rPr>
                <w:rStyle w:val="libFootnotenumChar"/>
                <w:rtl/>
              </w:rPr>
              <w:t>(1)</w:t>
            </w:r>
            <w:r w:rsidRPr="0017382C">
              <w:rPr>
                <w:rStyle w:val="libPoemTiniChar0"/>
                <w:rtl/>
              </w:rPr>
              <w:br/>
              <w:t> </w:t>
            </w:r>
          </w:p>
        </w:tc>
        <w:tc>
          <w:tcPr>
            <w:tcW w:w="196" w:type="pct"/>
            <w:vAlign w:val="center"/>
          </w:tcPr>
          <w:p w:rsidR="0017382C" w:rsidRPr="007B62FF" w:rsidRDefault="0017382C" w:rsidP="003A1654">
            <w:pPr>
              <w:rPr>
                <w:lang w:bidi="fa-IR"/>
              </w:rPr>
            </w:pPr>
          </w:p>
        </w:tc>
        <w:tc>
          <w:tcPr>
            <w:tcW w:w="2361" w:type="pct"/>
            <w:vAlign w:val="center"/>
          </w:tcPr>
          <w:p w:rsidR="0017382C" w:rsidRPr="007B62FF" w:rsidRDefault="0017382C" w:rsidP="0017382C">
            <w:pPr>
              <w:pStyle w:val="libPoem"/>
            </w:pPr>
            <w:r w:rsidRPr="007B62FF">
              <w:rPr>
                <w:rtl/>
              </w:rPr>
              <w:t xml:space="preserve">يفتح منه أكثر الأبواب </w:t>
            </w:r>
            <w:r w:rsidRPr="0017382C">
              <w:rPr>
                <w:rStyle w:val="libFootnotenumChar"/>
                <w:rtl/>
              </w:rPr>
              <w:t>(2)</w:t>
            </w:r>
            <w:r w:rsidRPr="0017382C">
              <w:rPr>
                <w:rStyle w:val="libPoemTiniChar0"/>
                <w:rtl/>
              </w:rPr>
              <w:br/>
              <w:t> </w:t>
            </w:r>
          </w:p>
        </w:tc>
      </w:tr>
    </w:tbl>
    <w:p w:rsidR="0017382C" w:rsidRPr="007B62FF" w:rsidRDefault="0017382C" w:rsidP="0017382C">
      <w:pPr>
        <w:pStyle w:val="libNormal"/>
        <w:rPr>
          <w:rtl/>
        </w:rPr>
      </w:pPr>
      <w:r w:rsidRPr="007B62FF">
        <w:rPr>
          <w:rtl/>
        </w:rPr>
        <w:t xml:space="preserve">وأشار بذلك إلى ما روي عن النبي </w:t>
      </w:r>
      <w:r w:rsidRPr="0017382C">
        <w:rPr>
          <w:rStyle w:val="libAlaemChar"/>
          <w:rtl/>
        </w:rPr>
        <w:t>صلى‌الله‌عليه‌وآله‌وسلم</w:t>
      </w:r>
      <w:r w:rsidRPr="007B62FF">
        <w:rPr>
          <w:rtl/>
        </w:rPr>
        <w:t xml:space="preserve"> أنه رأى نخامة في المسجد</w:t>
      </w:r>
      <w:r w:rsidR="00527246">
        <w:rPr>
          <w:rtl/>
        </w:rPr>
        <w:t>،</w:t>
      </w:r>
      <w:r w:rsidRPr="007B62FF">
        <w:rPr>
          <w:rtl/>
        </w:rPr>
        <w:t xml:space="preserve"> فمشى إليها بعرجون من عراجين ابن طاب</w:t>
      </w:r>
      <w:r w:rsidR="00527246">
        <w:rPr>
          <w:rtl/>
        </w:rPr>
        <w:t>،</w:t>
      </w:r>
      <w:r w:rsidRPr="007B62FF">
        <w:rPr>
          <w:rtl/>
        </w:rPr>
        <w:t xml:space="preserve"> فحكّها ثم رجع القهقرى </w:t>
      </w:r>
      <w:r w:rsidRPr="0017382C">
        <w:rPr>
          <w:rStyle w:val="libFootnotenumChar"/>
          <w:rtl/>
        </w:rPr>
        <w:t>(3)</w:t>
      </w:r>
      <w:r>
        <w:rPr>
          <w:rtl/>
        </w:rPr>
        <w:t>.</w:t>
      </w:r>
    </w:p>
    <w:p w:rsidR="0017382C" w:rsidRPr="007B62FF" w:rsidRDefault="0017382C" w:rsidP="0017382C">
      <w:pPr>
        <w:pStyle w:val="libNormal"/>
        <w:rPr>
          <w:rtl/>
        </w:rPr>
      </w:pPr>
      <w:r w:rsidRPr="007B62FF">
        <w:rPr>
          <w:rtl/>
        </w:rPr>
        <w:t>فكتب السيد الأجل</w:t>
      </w:r>
      <w:r w:rsidR="00527246">
        <w:rPr>
          <w:rtl/>
        </w:rPr>
        <w:t>،</w:t>
      </w:r>
      <w:r w:rsidRPr="007B62FF">
        <w:rPr>
          <w:rtl/>
        </w:rPr>
        <w:t xml:space="preserve"> والعالم الأكمل</w:t>
      </w:r>
      <w:r w:rsidR="00527246">
        <w:rPr>
          <w:rtl/>
        </w:rPr>
        <w:t>،</w:t>
      </w:r>
      <w:r w:rsidRPr="007B62FF">
        <w:rPr>
          <w:rtl/>
        </w:rPr>
        <w:t xml:space="preserve"> السيد مهدي القزويني </w:t>
      </w:r>
      <w:r>
        <w:rPr>
          <w:rtl/>
        </w:rPr>
        <w:t>(</w:t>
      </w:r>
      <w:r w:rsidRPr="007B62FF">
        <w:rPr>
          <w:rtl/>
        </w:rPr>
        <w:t>طاب ثراه</w:t>
      </w:r>
      <w:r>
        <w:rPr>
          <w:rtl/>
        </w:rPr>
        <w:t>)</w:t>
      </w:r>
      <w:r w:rsidRPr="007B62FF">
        <w:rPr>
          <w:rtl/>
        </w:rPr>
        <w:t xml:space="preserve"> رسالة </w:t>
      </w:r>
      <w:r w:rsidRPr="0017382C">
        <w:rPr>
          <w:rStyle w:val="libFootnotenumChar"/>
          <w:rtl/>
        </w:rPr>
        <w:t>(4)</w:t>
      </w:r>
      <w:r w:rsidRPr="007B62FF">
        <w:rPr>
          <w:rtl/>
        </w:rPr>
        <w:t xml:space="preserve"> في شرح هذا الحديث</w:t>
      </w:r>
      <w:r w:rsidR="00527246">
        <w:rPr>
          <w:rtl/>
        </w:rPr>
        <w:t>،</w:t>
      </w:r>
      <w:r w:rsidRPr="007B62FF">
        <w:rPr>
          <w:rtl/>
        </w:rPr>
        <w:t xml:space="preserve"> واستنبط منه بفكره الثاقب ثمانين فائدة</w:t>
      </w:r>
      <w:r w:rsidR="00527246">
        <w:rPr>
          <w:rtl/>
        </w:rPr>
        <w:t>،</w:t>
      </w:r>
      <w:r w:rsidRPr="007B62FF">
        <w:rPr>
          <w:rtl/>
        </w:rPr>
        <w:t xml:space="preserve"> أربعون منها في الأُصول</w:t>
      </w:r>
      <w:r w:rsidR="00527246">
        <w:rPr>
          <w:rtl/>
        </w:rPr>
        <w:t>،</w:t>
      </w:r>
      <w:r w:rsidRPr="007B62FF">
        <w:rPr>
          <w:rtl/>
        </w:rPr>
        <w:t xml:space="preserve"> وأربعون منها في الفروع.</w:t>
      </w:r>
    </w:p>
    <w:p w:rsidR="0017382C" w:rsidRPr="007B62FF" w:rsidRDefault="0017382C" w:rsidP="0017382C">
      <w:pPr>
        <w:pStyle w:val="libNormal"/>
        <w:rPr>
          <w:rtl/>
        </w:rPr>
      </w:pPr>
      <w:r w:rsidRPr="007B62FF">
        <w:rPr>
          <w:rtl/>
        </w:rPr>
        <w:t>وقال العلاّمة في الخلاصة</w:t>
      </w:r>
      <w:r w:rsidR="00527246">
        <w:rPr>
          <w:rtl/>
        </w:rPr>
        <w:t>،</w:t>
      </w:r>
      <w:r w:rsidRPr="007B62FF">
        <w:rPr>
          <w:rtl/>
        </w:rPr>
        <w:t xml:space="preserve"> في سياق ذكر مؤلفاته</w:t>
      </w:r>
      <w:r w:rsidR="00527246">
        <w:rPr>
          <w:rtl/>
        </w:rPr>
        <w:t>:</w:t>
      </w:r>
    </w:p>
    <w:p w:rsidR="0017382C" w:rsidRPr="007B62FF" w:rsidRDefault="0017382C" w:rsidP="0017382C">
      <w:pPr>
        <w:pStyle w:val="libNormal"/>
        <w:rPr>
          <w:rtl/>
        </w:rPr>
      </w:pPr>
      <w:r w:rsidRPr="007B62FF">
        <w:rPr>
          <w:rtl/>
        </w:rPr>
        <w:t>وكتاب استقصاء الاعتبار في تحرير معاني الأخبار</w:t>
      </w:r>
      <w:r w:rsidR="00527246">
        <w:rPr>
          <w:rtl/>
        </w:rPr>
        <w:t>،</w:t>
      </w:r>
      <w:r w:rsidRPr="007B62FF">
        <w:rPr>
          <w:rtl/>
        </w:rPr>
        <w:t xml:space="preserve"> ذكرنا فيه كلّ حديث وصل إلينا</w:t>
      </w:r>
      <w:r w:rsidR="00527246">
        <w:rPr>
          <w:rtl/>
        </w:rPr>
        <w:t>،</w:t>
      </w:r>
      <w:r w:rsidRPr="007B62FF">
        <w:rPr>
          <w:rtl/>
        </w:rPr>
        <w:t xml:space="preserve"> وبحثنا في كل حديث منه على صحّة السند</w:t>
      </w:r>
      <w:r w:rsidR="00527246">
        <w:rPr>
          <w:rtl/>
        </w:rPr>
        <w:t>،</w:t>
      </w:r>
      <w:r w:rsidRPr="007B62FF">
        <w:rPr>
          <w:rtl/>
        </w:rPr>
        <w:t xml:space="preserve"> أو إبطاله</w:t>
      </w:r>
      <w:r w:rsidR="00527246">
        <w:rPr>
          <w:rtl/>
        </w:rPr>
        <w:t>،</w:t>
      </w:r>
      <w:r w:rsidRPr="007B62FF">
        <w:rPr>
          <w:rtl/>
        </w:rPr>
        <w:t xml:space="preserve"> وكون متنه محكماً أو متشابهاً</w:t>
      </w:r>
      <w:r w:rsidR="00527246">
        <w:rPr>
          <w:rtl/>
        </w:rPr>
        <w:t>،</w:t>
      </w:r>
      <w:r w:rsidRPr="007B62FF">
        <w:rPr>
          <w:rtl/>
        </w:rPr>
        <w:t xml:space="preserve"> وما اشتمل عليه المتن من المباحث الأُصولية والأدبية</w:t>
      </w:r>
      <w:r w:rsidR="00527246">
        <w:rPr>
          <w:rtl/>
        </w:rPr>
        <w:t>،</w:t>
      </w:r>
      <w:r w:rsidRPr="007B62FF">
        <w:rPr>
          <w:rtl/>
        </w:rPr>
        <w:t xml:space="preserve"> وما يستنبط من المتن من الأحكام الشرعية وغيرها</w:t>
      </w:r>
      <w:r w:rsidR="00527246">
        <w:rPr>
          <w:rtl/>
        </w:rPr>
        <w:t>،</w:t>
      </w:r>
      <w:r w:rsidRPr="007B62FF">
        <w:rPr>
          <w:rtl/>
        </w:rPr>
        <w:t xml:space="preserve"> وهو كتاب لم يعمل مثله.</w:t>
      </w:r>
    </w:p>
    <w:p w:rsidR="0017382C" w:rsidRPr="007B62FF" w:rsidRDefault="0017382C" w:rsidP="0017382C">
      <w:pPr>
        <w:pStyle w:val="libNormal"/>
        <w:rPr>
          <w:rtl/>
        </w:rPr>
      </w:pPr>
      <w:r w:rsidRPr="007B62FF">
        <w:rPr>
          <w:rtl/>
        </w:rPr>
        <w:t>كتاب مصابيح الأنوار</w:t>
      </w:r>
      <w:r w:rsidR="00527246">
        <w:rPr>
          <w:rtl/>
        </w:rPr>
        <w:t>،</w:t>
      </w:r>
      <w:r w:rsidRPr="007B62FF">
        <w:rPr>
          <w:rtl/>
        </w:rPr>
        <w:t xml:space="preserve"> ذكرنا فيه كل أحاديث علمائنا</w:t>
      </w:r>
      <w:r w:rsidR="00527246">
        <w:rPr>
          <w:rtl/>
        </w:rPr>
        <w:t>،</w:t>
      </w:r>
      <w:r w:rsidRPr="007B62FF">
        <w:rPr>
          <w:rtl/>
        </w:rPr>
        <w:t xml:space="preserve"> وجعلنا كلّ حديث يتعلّق بفنّ في بابه</w:t>
      </w:r>
      <w:r w:rsidR="00527246">
        <w:rPr>
          <w:rtl/>
        </w:rPr>
        <w:t>،</w:t>
      </w:r>
      <w:r w:rsidRPr="007B62FF">
        <w:rPr>
          <w:rtl/>
        </w:rPr>
        <w:t xml:space="preserve"> ورتّبنا كلّ فنّ على أبواب</w:t>
      </w:r>
      <w:r w:rsidR="00527246">
        <w:rPr>
          <w:rtl/>
        </w:rPr>
        <w:t>،</w:t>
      </w:r>
      <w:r w:rsidRPr="007B62FF">
        <w:rPr>
          <w:rtl/>
        </w:rPr>
        <w:t xml:space="preserve"> ابتدأنا فيها بما روي</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ابن طاب</w:t>
      </w:r>
      <w:r w:rsidR="00527246">
        <w:rPr>
          <w:rtl/>
        </w:rPr>
        <w:t>:</w:t>
      </w:r>
      <w:r w:rsidRPr="007B62FF">
        <w:rPr>
          <w:rtl/>
        </w:rPr>
        <w:t xml:space="preserve"> تمر في المدينة يقال له</w:t>
      </w:r>
      <w:r w:rsidR="00527246">
        <w:rPr>
          <w:rtl/>
        </w:rPr>
        <w:t>:</w:t>
      </w:r>
      <w:r w:rsidRPr="007B62FF">
        <w:rPr>
          <w:rtl/>
        </w:rPr>
        <w:t xml:space="preserve"> عذق ابن طاب</w:t>
      </w:r>
      <w:r w:rsidR="00527246">
        <w:rPr>
          <w:rtl/>
        </w:rPr>
        <w:t>،</w:t>
      </w:r>
      <w:r w:rsidRPr="007B62FF">
        <w:rPr>
          <w:rtl/>
        </w:rPr>
        <w:t xml:space="preserve"> ورطب ابن طاب. انظر</w:t>
      </w:r>
      <w:r w:rsidR="00527246">
        <w:rPr>
          <w:rtl/>
        </w:rPr>
        <w:t>:</w:t>
      </w:r>
      <w:r w:rsidRPr="007B62FF">
        <w:rPr>
          <w:rtl/>
        </w:rPr>
        <w:t xml:space="preserve"> الصحاح 1</w:t>
      </w:r>
      <w:r w:rsidR="00527246">
        <w:rPr>
          <w:rtl/>
        </w:rPr>
        <w:t>:</w:t>
      </w:r>
      <w:r w:rsidRPr="007B62FF">
        <w:rPr>
          <w:rtl/>
        </w:rPr>
        <w:t xml:space="preserve"> 173 </w:t>
      </w:r>
      <w:r>
        <w:rPr>
          <w:rtl/>
        </w:rPr>
        <w:t>(</w:t>
      </w:r>
      <w:r w:rsidRPr="007B62FF">
        <w:rPr>
          <w:rtl/>
        </w:rPr>
        <w:t>طيب</w:t>
      </w:r>
      <w:r>
        <w:rPr>
          <w:rtl/>
        </w:rPr>
        <w:t>)</w:t>
      </w:r>
    </w:p>
    <w:p w:rsidR="0017382C" w:rsidRPr="007B62FF" w:rsidRDefault="0017382C" w:rsidP="0017382C">
      <w:pPr>
        <w:pStyle w:val="libFootnote0"/>
        <w:rPr>
          <w:rtl/>
        </w:rPr>
      </w:pPr>
      <w:r w:rsidRPr="007B62FF">
        <w:rPr>
          <w:rtl/>
        </w:rPr>
        <w:t>(2) الدرة النجفية</w:t>
      </w:r>
      <w:r w:rsidR="00527246">
        <w:rPr>
          <w:rtl/>
        </w:rPr>
        <w:t>:</w:t>
      </w:r>
      <w:r w:rsidRPr="007B62FF">
        <w:rPr>
          <w:rtl/>
        </w:rPr>
        <w:t xml:space="preserve"> 163.</w:t>
      </w:r>
    </w:p>
    <w:p w:rsidR="0017382C" w:rsidRPr="007B62FF" w:rsidRDefault="0017382C" w:rsidP="0017382C">
      <w:pPr>
        <w:pStyle w:val="libFootnote0"/>
        <w:rPr>
          <w:rtl/>
        </w:rPr>
      </w:pPr>
      <w:r w:rsidRPr="007B62FF">
        <w:rPr>
          <w:rtl/>
        </w:rPr>
        <w:t>(3) رواه الصدوق مرسلاً في الفقيه 1</w:t>
      </w:r>
      <w:r w:rsidR="00527246">
        <w:rPr>
          <w:rtl/>
        </w:rPr>
        <w:t>:</w:t>
      </w:r>
      <w:r w:rsidRPr="007B62FF">
        <w:rPr>
          <w:rtl/>
        </w:rPr>
        <w:t xml:space="preserve"> 180 / 849.</w:t>
      </w:r>
    </w:p>
    <w:p w:rsidR="0017382C" w:rsidRPr="007B62FF" w:rsidRDefault="0017382C" w:rsidP="0017382C">
      <w:pPr>
        <w:pStyle w:val="libFootnote0"/>
        <w:rPr>
          <w:rtl/>
        </w:rPr>
      </w:pPr>
      <w:r w:rsidRPr="007B62FF">
        <w:rPr>
          <w:rtl/>
        </w:rPr>
        <w:t xml:space="preserve">(4) نُشرت هذه الرسالة في مجلة تراثنا التي تصدرها مؤسسة آل البيت </w:t>
      </w:r>
      <w:r w:rsidRPr="0017382C">
        <w:rPr>
          <w:rStyle w:val="libAlaemChar"/>
          <w:rtl/>
        </w:rPr>
        <w:t>عليهم‌السلام</w:t>
      </w:r>
      <w:r w:rsidRPr="007B62FF">
        <w:rPr>
          <w:rtl/>
        </w:rPr>
        <w:t xml:space="preserve"> لإحياء التراث</w:t>
      </w:r>
      <w:r w:rsidR="00527246">
        <w:rPr>
          <w:rtl/>
        </w:rPr>
        <w:t>،</w:t>
      </w:r>
      <w:r w:rsidRPr="007B62FF">
        <w:rPr>
          <w:rtl/>
        </w:rPr>
        <w:t xml:space="preserve"> في العدد الثاني من السنة الاولى</w:t>
      </w:r>
      <w:r>
        <w:rPr>
          <w:rtl/>
        </w:rPr>
        <w:t>.</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عن النبيّ </w:t>
      </w:r>
      <w:r w:rsidRPr="0017382C">
        <w:rPr>
          <w:rStyle w:val="libAlaemChar"/>
          <w:rtl/>
        </w:rPr>
        <w:t>صلى‌الله‌عليه‌وآله‌وسلم</w:t>
      </w:r>
      <w:r w:rsidRPr="007B62FF">
        <w:rPr>
          <w:rtl/>
        </w:rPr>
        <w:t xml:space="preserve"> ثم من بعده بما روي عن علي </w:t>
      </w:r>
      <w:r w:rsidRPr="0017382C">
        <w:rPr>
          <w:rStyle w:val="libAlaemChar"/>
          <w:rtl/>
        </w:rPr>
        <w:t>عليه‌السلام</w:t>
      </w:r>
      <w:r w:rsidRPr="007B62FF">
        <w:rPr>
          <w:rtl/>
        </w:rPr>
        <w:t xml:space="preserve"> وهكذا إلى آخر الأئمة </w:t>
      </w:r>
      <w:r w:rsidRPr="0017382C">
        <w:rPr>
          <w:rStyle w:val="libAlaemChar"/>
          <w:rtl/>
        </w:rPr>
        <w:t>عليهم‌السلام</w:t>
      </w:r>
      <w:r>
        <w:rPr>
          <w:rtl/>
        </w:rPr>
        <w:t>.</w:t>
      </w:r>
    </w:p>
    <w:p w:rsidR="0017382C" w:rsidRPr="007B62FF" w:rsidRDefault="0017382C" w:rsidP="0017382C">
      <w:pPr>
        <w:pStyle w:val="libNormal"/>
        <w:rPr>
          <w:rtl/>
        </w:rPr>
      </w:pPr>
      <w:r w:rsidRPr="007B62FF">
        <w:rPr>
          <w:rtl/>
        </w:rPr>
        <w:t xml:space="preserve">وكتاب الدرّ والمرجان في الأحاديث الصحاح والحسان </w:t>
      </w:r>
      <w:r w:rsidRPr="0017382C">
        <w:rPr>
          <w:rStyle w:val="libFootnotenumChar"/>
          <w:rtl/>
        </w:rPr>
        <w:t>(1)</w:t>
      </w:r>
      <w:r>
        <w:rPr>
          <w:rtl/>
        </w:rPr>
        <w:t>.</w:t>
      </w:r>
      <w:r w:rsidRPr="007B62FF">
        <w:rPr>
          <w:rtl/>
        </w:rPr>
        <w:t xml:space="preserve"> انتهى</w:t>
      </w:r>
      <w:r>
        <w:rPr>
          <w:rtl/>
        </w:rPr>
        <w:t>.</w:t>
      </w:r>
    </w:p>
    <w:p w:rsidR="0017382C" w:rsidRPr="007B62FF" w:rsidRDefault="0017382C" w:rsidP="0017382C">
      <w:pPr>
        <w:pStyle w:val="libNormal"/>
        <w:rPr>
          <w:rtl/>
        </w:rPr>
      </w:pPr>
      <w:r w:rsidRPr="007B62FF">
        <w:rPr>
          <w:rtl/>
        </w:rPr>
        <w:t>وقد قطع بهذه المؤلّفات عذر من يتوهم أنّ الاشتغال بالفقه والأُصول مانع عن التوغّل في فنّ الحديث</w:t>
      </w:r>
      <w:r w:rsidR="00527246">
        <w:rPr>
          <w:rtl/>
        </w:rPr>
        <w:t>،</w:t>
      </w:r>
      <w:r w:rsidRPr="007B62FF">
        <w:rPr>
          <w:rtl/>
        </w:rPr>
        <w:t xml:space="preserve"> فإنّه تاج الفقهاء</w:t>
      </w:r>
      <w:r w:rsidR="00527246">
        <w:rPr>
          <w:rtl/>
        </w:rPr>
        <w:t>،</w:t>
      </w:r>
      <w:r w:rsidRPr="007B62FF">
        <w:rPr>
          <w:rtl/>
        </w:rPr>
        <w:t xml:space="preserve"> ورأس الأُصوليين</w:t>
      </w:r>
      <w:r w:rsidR="00527246">
        <w:rPr>
          <w:rtl/>
        </w:rPr>
        <w:t>،</w:t>
      </w:r>
      <w:r w:rsidRPr="007B62FF">
        <w:rPr>
          <w:rtl/>
        </w:rPr>
        <w:t xml:space="preserve"> وكلّ من جاء بعده منهم فإنّما أناخ رحله بفناء كتبه</w:t>
      </w:r>
      <w:r w:rsidR="00527246">
        <w:rPr>
          <w:rtl/>
        </w:rPr>
        <w:t>،</w:t>
      </w:r>
      <w:r w:rsidRPr="007B62FF">
        <w:rPr>
          <w:rtl/>
        </w:rPr>
        <w:t xml:space="preserve"> ونال الدرجات العالية ببركات زبره</w:t>
      </w:r>
      <w:r w:rsidR="00527246">
        <w:rPr>
          <w:rtl/>
        </w:rPr>
        <w:t>،</w:t>
      </w:r>
      <w:r w:rsidRPr="007B62FF">
        <w:rPr>
          <w:rtl/>
        </w:rPr>
        <w:t xml:space="preserve"> هذا حاله فكيف بمن اقتصر بفنّ الحديث</w:t>
      </w:r>
      <w:r w:rsidR="00527246">
        <w:rPr>
          <w:rtl/>
        </w:rPr>
        <w:t>،</w:t>
      </w:r>
      <w:r w:rsidRPr="007B62FF">
        <w:rPr>
          <w:rtl/>
        </w:rPr>
        <w:t xml:space="preserve"> واشتغل بإصلاح سنده</w:t>
      </w:r>
      <w:r w:rsidR="00527246">
        <w:rPr>
          <w:rtl/>
        </w:rPr>
        <w:t>،</w:t>
      </w:r>
      <w:r w:rsidRPr="007B62FF">
        <w:rPr>
          <w:rtl/>
        </w:rPr>
        <w:t xml:space="preserve"> واستخراج فوائد متنه</w:t>
      </w:r>
      <w:r w:rsidR="00527246">
        <w:rPr>
          <w:rtl/>
        </w:rPr>
        <w:t>،</w:t>
      </w:r>
      <w:r w:rsidRPr="007B62FF">
        <w:rPr>
          <w:rtl/>
        </w:rPr>
        <w:t xml:space="preserve"> وهم جمّ غفير</w:t>
      </w:r>
      <w:r w:rsidR="00527246">
        <w:rPr>
          <w:rtl/>
        </w:rPr>
        <w:t>،</w:t>
      </w:r>
      <w:r w:rsidRPr="007B62FF">
        <w:rPr>
          <w:rtl/>
        </w:rPr>
        <w:t xml:space="preserve"> تعرّضوا لشرح كتب الحديث</w:t>
      </w:r>
      <w:r w:rsidR="00527246">
        <w:rPr>
          <w:rtl/>
        </w:rPr>
        <w:t>،</w:t>
      </w:r>
      <w:r w:rsidRPr="007B62FF">
        <w:rPr>
          <w:rtl/>
        </w:rPr>
        <w:t xml:space="preserve"> خصوصاً الكتب الأربعة</w:t>
      </w:r>
      <w:r w:rsidR="00527246">
        <w:rPr>
          <w:rtl/>
        </w:rPr>
        <w:t>،</w:t>
      </w:r>
      <w:r w:rsidRPr="007B62FF">
        <w:rPr>
          <w:rtl/>
        </w:rPr>
        <w:t xml:space="preserve"> فكتبوا لها شروحاً وحواشي ما لا يحصى</w:t>
      </w:r>
      <w:r w:rsidR="00527246">
        <w:rPr>
          <w:rtl/>
        </w:rPr>
        <w:t>،</w:t>
      </w:r>
      <w:r w:rsidRPr="007B62FF">
        <w:rPr>
          <w:rtl/>
        </w:rPr>
        <w:t xml:space="preserve"> كلّها مهجورة متروكة مستورة</w:t>
      </w:r>
      <w:r w:rsidR="00527246">
        <w:rPr>
          <w:rtl/>
        </w:rPr>
        <w:t>،</w:t>
      </w:r>
      <w:r w:rsidRPr="007B62FF">
        <w:rPr>
          <w:rtl/>
        </w:rPr>
        <w:t xml:space="preserve"> لا طالب لها ولا راغب فيها</w:t>
      </w:r>
      <w:r w:rsidR="00527246">
        <w:rPr>
          <w:rtl/>
        </w:rPr>
        <w:t>،</w:t>
      </w:r>
      <w:r w:rsidRPr="007B62FF">
        <w:rPr>
          <w:rtl/>
        </w:rPr>
        <w:t xml:space="preserve"> فأصبحت الديار عنها خاوية</w:t>
      </w:r>
      <w:r w:rsidR="00527246">
        <w:rPr>
          <w:rtl/>
        </w:rPr>
        <w:t>،</w:t>
      </w:r>
      <w:r w:rsidRPr="007B62FF">
        <w:rPr>
          <w:rtl/>
        </w:rPr>
        <w:t xml:space="preserve"> ومحافل العلم ومجالس العلماء عن ذكرها والبحث فيها خالية.</w:t>
      </w:r>
    </w:p>
    <w:p w:rsidR="0017382C" w:rsidRPr="007B62FF" w:rsidRDefault="0017382C" w:rsidP="0017382C">
      <w:pPr>
        <w:pStyle w:val="libNormal"/>
        <w:rPr>
          <w:rtl/>
        </w:rPr>
      </w:pPr>
      <w:r w:rsidRPr="007B62FF">
        <w:rPr>
          <w:rtl/>
        </w:rPr>
        <w:t>وأصبحنا في عصر لا يوجد فيه مجلس عالم يذاكر فيه من هذا العلم ساعة</w:t>
      </w:r>
      <w:r w:rsidR="00527246">
        <w:rPr>
          <w:rtl/>
        </w:rPr>
        <w:t>،</w:t>
      </w:r>
      <w:r w:rsidRPr="007B62FF">
        <w:rPr>
          <w:rtl/>
        </w:rPr>
        <w:t xml:space="preserve"> ولا من يُقرأ عليه من الكتب الأربعة باب أو صفحة</w:t>
      </w:r>
      <w:r w:rsidR="00527246">
        <w:rPr>
          <w:rtl/>
        </w:rPr>
        <w:t>،</w:t>
      </w:r>
      <w:r w:rsidRPr="007B62FF">
        <w:rPr>
          <w:rtl/>
        </w:rPr>
        <w:t xml:space="preserve"> ولا من يقرأها عليهم</w:t>
      </w:r>
      <w:r w:rsidR="00527246">
        <w:rPr>
          <w:rtl/>
        </w:rPr>
        <w:t>،</w:t>
      </w:r>
      <w:r w:rsidRPr="007B62FF">
        <w:rPr>
          <w:rtl/>
        </w:rPr>
        <w:t xml:space="preserve"> بل ولا من التفسير والرجال شيء</w:t>
      </w:r>
      <w:r w:rsidR="00527246">
        <w:rPr>
          <w:rtl/>
        </w:rPr>
        <w:t>،</w:t>
      </w:r>
      <w:r w:rsidRPr="007B62FF">
        <w:rPr>
          <w:rtl/>
        </w:rPr>
        <w:t xml:space="preserve"> كأنها صارت من العلوم الغريبة</w:t>
      </w:r>
      <w:r w:rsidR="00527246">
        <w:rPr>
          <w:rtl/>
        </w:rPr>
        <w:t>،</w:t>
      </w:r>
      <w:r w:rsidRPr="007B62FF">
        <w:rPr>
          <w:rtl/>
        </w:rPr>
        <w:t xml:space="preserve"> وفضول الفنون الغير النافعة.</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17382C" w:rsidRPr="007B62FF" w:rsidTr="003A1654">
        <w:trPr>
          <w:tblCellSpacing w:w="15" w:type="dxa"/>
          <w:jc w:val="center"/>
        </w:trPr>
        <w:tc>
          <w:tcPr>
            <w:tcW w:w="2362" w:type="pct"/>
            <w:vAlign w:val="center"/>
          </w:tcPr>
          <w:p w:rsidR="0017382C" w:rsidRPr="007B62FF" w:rsidRDefault="0017382C" w:rsidP="0017382C">
            <w:pPr>
              <w:pStyle w:val="libPoem"/>
            </w:pPr>
            <w:r w:rsidRPr="007B62FF">
              <w:rPr>
                <w:rtl/>
              </w:rPr>
              <w:t>ألهت بني تغلب عن كلّ مكرمة</w:t>
            </w:r>
            <w:r w:rsidRPr="0017382C">
              <w:rPr>
                <w:rStyle w:val="libPoemTiniChar0"/>
                <w:rtl/>
              </w:rPr>
              <w:br/>
              <w:t> </w:t>
            </w:r>
          </w:p>
        </w:tc>
        <w:tc>
          <w:tcPr>
            <w:tcW w:w="196" w:type="pct"/>
            <w:vAlign w:val="center"/>
          </w:tcPr>
          <w:p w:rsidR="0017382C" w:rsidRPr="007B62FF" w:rsidRDefault="0017382C" w:rsidP="003A1654">
            <w:pPr>
              <w:rPr>
                <w:lang w:bidi="fa-IR"/>
              </w:rPr>
            </w:pPr>
          </w:p>
        </w:tc>
        <w:tc>
          <w:tcPr>
            <w:tcW w:w="2361" w:type="pct"/>
            <w:vAlign w:val="center"/>
          </w:tcPr>
          <w:p w:rsidR="0017382C" w:rsidRPr="007B62FF" w:rsidRDefault="0017382C" w:rsidP="0017382C">
            <w:pPr>
              <w:pStyle w:val="libPoem"/>
            </w:pPr>
            <w:r w:rsidRPr="007B62FF">
              <w:rPr>
                <w:rtl/>
              </w:rPr>
              <w:t xml:space="preserve">قصيدة قالها عمرو بن كلثوم </w:t>
            </w:r>
            <w:r w:rsidRPr="0017382C">
              <w:rPr>
                <w:rStyle w:val="libFootnotenumChar"/>
                <w:rtl/>
              </w:rPr>
              <w:t>(2)</w:t>
            </w:r>
            <w:r w:rsidRPr="007B62FF">
              <w:rPr>
                <w:rtl/>
              </w:rPr>
              <w:t xml:space="preserve"> </w:t>
            </w:r>
            <w:r w:rsidRPr="0017382C">
              <w:rPr>
                <w:rStyle w:val="libFootnotenumChar"/>
                <w:rtl/>
              </w:rPr>
              <w:t>(3)</w:t>
            </w:r>
            <w:r w:rsidRPr="0017382C">
              <w:rPr>
                <w:rStyle w:val="libPoemTiniChar0"/>
                <w:rtl/>
              </w:rPr>
              <w:br/>
              <w:t> </w:t>
            </w:r>
          </w:p>
        </w:tc>
      </w:tr>
    </w:tbl>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رجال العلاّمة</w:t>
      </w:r>
      <w:r w:rsidR="00527246">
        <w:rPr>
          <w:rtl/>
        </w:rPr>
        <w:t>:</w:t>
      </w:r>
      <w:r w:rsidRPr="007B62FF">
        <w:rPr>
          <w:rtl/>
        </w:rPr>
        <w:t xml:space="preserve"> 46 / 52.</w:t>
      </w:r>
    </w:p>
    <w:p w:rsidR="0017382C" w:rsidRPr="007B62FF" w:rsidRDefault="0017382C" w:rsidP="0017382C">
      <w:pPr>
        <w:pStyle w:val="libFootnote0"/>
        <w:rPr>
          <w:rtl/>
        </w:rPr>
      </w:pPr>
      <w:r w:rsidRPr="007B62FF">
        <w:rPr>
          <w:rtl/>
        </w:rPr>
        <w:t>(2) جاء في حاشية الأصل</w:t>
      </w:r>
      <w:r w:rsidR="00527246">
        <w:rPr>
          <w:rtl/>
        </w:rPr>
        <w:t>:</w:t>
      </w:r>
      <w:r w:rsidRPr="007B62FF">
        <w:rPr>
          <w:rtl/>
        </w:rPr>
        <w:t xml:space="preserve"> إشارة إلى قضية مذكورة في السير.</w:t>
      </w:r>
    </w:p>
    <w:p w:rsidR="0017382C" w:rsidRPr="007B62FF" w:rsidRDefault="0017382C" w:rsidP="0017382C">
      <w:pPr>
        <w:pStyle w:val="libFootnote0"/>
        <w:rPr>
          <w:rtl/>
        </w:rPr>
      </w:pPr>
      <w:r w:rsidRPr="007B62FF">
        <w:rPr>
          <w:rtl/>
        </w:rPr>
        <w:t>(3) ورد هذا البيت في موضعين من ديوان عمرو بن كلثوم</w:t>
      </w:r>
      <w:r w:rsidR="00527246">
        <w:rPr>
          <w:rtl/>
        </w:rPr>
        <w:t>:</w:t>
      </w:r>
      <w:r w:rsidRPr="007B62FF">
        <w:rPr>
          <w:rtl/>
        </w:rPr>
        <w:t xml:space="preserve"> 17</w:t>
      </w:r>
      <w:r w:rsidR="00527246">
        <w:rPr>
          <w:rtl/>
        </w:rPr>
        <w:t>،</w:t>
      </w:r>
      <w:r w:rsidRPr="007B62FF">
        <w:rPr>
          <w:rtl/>
        </w:rPr>
        <w:t xml:space="preserve"> 123</w:t>
      </w:r>
      <w:r w:rsidR="00527246">
        <w:rPr>
          <w:rtl/>
        </w:rPr>
        <w:t>،</w:t>
      </w:r>
      <w:r w:rsidRPr="007B62FF">
        <w:rPr>
          <w:rtl/>
        </w:rPr>
        <w:t xml:space="preserve"> ونُسب إلى بعض شعراء بكر بن وائل</w:t>
      </w:r>
      <w:r w:rsidR="00527246">
        <w:rPr>
          <w:rtl/>
        </w:rPr>
        <w:t>،</w:t>
      </w:r>
      <w:r w:rsidRPr="007B62FF">
        <w:rPr>
          <w:rtl/>
        </w:rPr>
        <w:t xml:space="preserve"> وفي كلا الموضعين</w:t>
      </w:r>
      <w:r w:rsidR="00527246">
        <w:rPr>
          <w:rtl/>
        </w:rPr>
        <w:t>:</w:t>
      </w:r>
      <w:r w:rsidRPr="007B62FF">
        <w:rPr>
          <w:rtl/>
        </w:rPr>
        <w:t xml:space="preserve"> </w:t>
      </w:r>
      <w:r>
        <w:rPr>
          <w:rtl/>
        </w:rPr>
        <w:t>(</w:t>
      </w:r>
      <w:r w:rsidRPr="007B62FF">
        <w:rPr>
          <w:rtl/>
        </w:rPr>
        <w:t>أَلْهى</w:t>
      </w:r>
      <w:r>
        <w:rPr>
          <w:rtl/>
        </w:rPr>
        <w:t>)</w:t>
      </w:r>
      <w:r w:rsidRPr="007B62FF">
        <w:rPr>
          <w:rtl/>
        </w:rPr>
        <w:t xml:space="preserve"> بدل </w:t>
      </w:r>
      <w:r>
        <w:rPr>
          <w:rtl/>
        </w:rPr>
        <w:t>(</w:t>
      </w:r>
      <w:r w:rsidRPr="007B62FF">
        <w:rPr>
          <w:rtl/>
        </w:rPr>
        <w:t>أَلْهت</w:t>
      </w:r>
      <w:r>
        <w:rPr>
          <w:rtl/>
        </w:rPr>
        <w:t>)</w:t>
      </w:r>
    </w:p>
    <w:p w:rsidR="0017382C" w:rsidRDefault="0017382C" w:rsidP="00C613E8">
      <w:pPr>
        <w:pStyle w:val="libNormal"/>
        <w:rPr>
          <w:rtl/>
        </w:rPr>
      </w:pPr>
      <w:r>
        <w:rPr>
          <w:rtl/>
        </w:rPr>
        <w:br w:type="page"/>
      </w:r>
    </w:p>
    <w:p w:rsidR="0017382C" w:rsidRPr="007B62FF" w:rsidRDefault="0017382C" w:rsidP="0017382C">
      <w:pPr>
        <w:pStyle w:val="libNormal"/>
        <w:rPr>
          <w:rtl/>
        </w:rPr>
      </w:pPr>
      <w:r w:rsidRPr="007B62FF">
        <w:rPr>
          <w:rtl/>
        </w:rPr>
        <w:lastRenderedPageBreak/>
        <w:t>وإنّي وإن لم أُدرك من أتعلّم منه من هذا الفنّ الشريف باباً</w:t>
      </w:r>
      <w:r w:rsidR="00527246">
        <w:rPr>
          <w:rtl/>
        </w:rPr>
        <w:t>،</w:t>
      </w:r>
      <w:r w:rsidRPr="007B62FF">
        <w:rPr>
          <w:rtl/>
        </w:rPr>
        <w:t xml:space="preserve"> ولم أجد في طول عمري من أقرأ عليه ممّا صُنّف فيه كتاباً</w:t>
      </w:r>
      <w:r w:rsidR="00527246">
        <w:rPr>
          <w:rtl/>
        </w:rPr>
        <w:t>،</w:t>
      </w:r>
      <w:r w:rsidRPr="007B62FF">
        <w:rPr>
          <w:rtl/>
        </w:rPr>
        <w:t xml:space="preserve"> لكن الله تعالى بمنّه وجوده حبّب إليّ في عنفوان الشباب النظر إلى كتب الأحاديث</w:t>
      </w:r>
      <w:r w:rsidR="00527246">
        <w:rPr>
          <w:rtl/>
        </w:rPr>
        <w:t>،</w:t>
      </w:r>
      <w:r w:rsidRPr="007B62FF">
        <w:rPr>
          <w:rtl/>
        </w:rPr>
        <w:t xml:space="preserve"> فصرفت فضول أوقاتي فيه</w:t>
      </w:r>
      <w:r w:rsidR="00527246">
        <w:rPr>
          <w:rtl/>
        </w:rPr>
        <w:t>،</w:t>
      </w:r>
      <w:r w:rsidRPr="007B62FF">
        <w:rPr>
          <w:rtl/>
        </w:rPr>
        <w:t xml:space="preserve"> فإنّي لم أترك الحضور عند المشايخ العظام</w:t>
      </w:r>
      <w:r w:rsidR="00527246">
        <w:rPr>
          <w:rtl/>
        </w:rPr>
        <w:t>،</w:t>
      </w:r>
      <w:r w:rsidRPr="007B62FF">
        <w:rPr>
          <w:rtl/>
        </w:rPr>
        <w:t xml:space="preserve"> والفقهاء الكرام </w:t>
      </w:r>
      <w:r>
        <w:rPr>
          <w:rtl/>
        </w:rPr>
        <w:t>(</w:t>
      </w:r>
      <w:r w:rsidRPr="007B62FF">
        <w:rPr>
          <w:rtl/>
        </w:rPr>
        <w:t>رضوان الله عليهم</w:t>
      </w:r>
      <w:r>
        <w:rPr>
          <w:rtl/>
        </w:rPr>
        <w:t>)</w:t>
      </w:r>
      <w:r w:rsidRPr="007B62FF">
        <w:rPr>
          <w:rtl/>
        </w:rPr>
        <w:t xml:space="preserve"> مذ صرت قابلاً للحضور عندهم</w:t>
      </w:r>
      <w:r w:rsidR="00527246">
        <w:rPr>
          <w:rtl/>
        </w:rPr>
        <w:t>،</w:t>
      </w:r>
      <w:r w:rsidRPr="007B62FF">
        <w:rPr>
          <w:rtl/>
        </w:rPr>
        <w:t xml:space="preserve"> والتلقّي عنهم</w:t>
      </w:r>
      <w:r w:rsidR="00527246">
        <w:rPr>
          <w:rtl/>
        </w:rPr>
        <w:t>،</w:t>
      </w:r>
      <w:r w:rsidRPr="007B62FF">
        <w:rPr>
          <w:rtl/>
        </w:rPr>
        <w:t xml:space="preserve"> والاستفادة منهم</w:t>
      </w:r>
      <w:r w:rsidR="00527246">
        <w:rPr>
          <w:rtl/>
        </w:rPr>
        <w:t>،</w:t>
      </w:r>
      <w:r w:rsidRPr="007B62FF">
        <w:rPr>
          <w:rtl/>
        </w:rPr>
        <w:t xml:space="preserve"> ولكنّي في خلال ذلك كنت أتجسّس في خلال تلك الديار</w:t>
      </w:r>
      <w:r w:rsidR="00527246">
        <w:rPr>
          <w:rtl/>
        </w:rPr>
        <w:t>،</w:t>
      </w:r>
      <w:r w:rsidRPr="007B62FF">
        <w:rPr>
          <w:rtl/>
        </w:rPr>
        <w:t xml:space="preserve"> حتى صرت بحمد الله تعالى من أهل الدار.</w:t>
      </w:r>
    </w:p>
    <w:p w:rsidR="0017382C" w:rsidRPr="007B62FF" w:rsidRDefault="0017382C" w:rsidP="0017382C">
      <w:pPr>
        <w:pStyle w:val="libNormal"/>
        <w:rPr>
          <w:rtl/>
        </w:rPr>
      </w:pPr>
      <w:r w:rsidRPr="007B62FF">
        <w:rPr>
          <w:rtl/>
        </w:rPr>
        <w:t>وحيث انجرّ الكلام إلى هذا المقام</w:t>
      </w:r>
      <w:r w:rsidR="00527246">
        <w:rPr>
          <w:rtl/>
        </w:rPr>
        <w:t>،</w:t>
      </w:r>
      <w:r w:rsidRPr="007B62FF">
        <w:rPr>
          <w:rtl/>
        </w:rPr>
        <w:t xml:space="preserve"> فلا بأس بشرح حالي على الإجمال</w:t>
      </w:r>
      <w:r w:rsidR="00527246">
        <w:rPr>
          <w:rtl/>
        </w:rPr>
        <w:t>،</w:t>
      </w:r>
      <w:r w:rsidRPr="007B62FF">
        <w:rPr>
          <w:rtl/>
        </w:rPr>
        <w:t xml:space="preserve"> تأسّياً بالعالم الجليل في الوسائل</w:t>
      </w:r>
      <w:r w:rsidR="00527246">
        <w:rPr>
          <w:rtl/>
        </w:rPr>
        <w:t>،</w:t>
      </w:r>
      <w:r w:rsidRPr="007B62FF">
        <w:rPr>
          <w:rtl/>
        </w:rPr>
        <w:t xml:space="preserve"> إلاّ أنّه لحسن ظنّه بنفسه أدرج نفسه في باب الميم</w:t>
      </w:r>
      <w:r w:rsidR="00527246">
        <w:rPr>
          <w:rtl/>
        </w:rPr>
        <w:t>،</w:t>
      </w:r>
      <w:r w:rsidRPr="007B62FF">
        <w:rPr>
          <w:rtl/>
        </w:rPr>
        <w:t xml:space="preserve"> في الفائدة الأخيرة</w:t>
      </w:r>
      <w:r w:rsidR="00527246">
        <w:rPr>
          <w:rtl/>
        </w:rPr>
        <w:t>،</w:t>
      </w:r>
      <w:r w:rsidRPr="007B62FF">
        <w:rPr>
          <w:rtl/>
        </w:rPr>
        <w:t xml:space="preserve"> في ذكر الثقات والممدوحين </w:t>
      </w:r>
      <w:r w:rsidRPr="0017382C">
        <w:rPr>
          <w:rStyle w:val="libFootnotenumChar"/>
          <w:rtl/>
        </w:rPr>
        <w:t>(1)</w:t>
      </w:r>
      <w:r>
        <w:rPr>
          <w:rtl/>
        </w:rPr>
        <w:t>.</w:t>
      </w:r>
    </w:p>
    <w:p w:rsidR="0017382C" w:rsidRPr="007B62FF" w:rsidRDefault="0017382C" w:rsidP="0017382C">
      <w:pPr>
        <w:pStyle w:val="libNormal"/>
        <w:rPr>
          <w:rtl/>
        </w:rPr>
      </w:pPr>
      <w:r w:rsidRPr="007B62FF">
        <w:rPr>
          <w:rtl/>
        </w:rPr>
        <w:t>فنقول</w:t>
      </w:r>
      <w:r w:rsidR="00527246">
        <w:rPr>
          <w:rtl/>
        </w:rPr>
        <w:t>:</w:t>
      </w:r>
      <w:r w:rsidRPr="007B62FF">
        <w:rPr>
          <w:rtl/>
        </w:rPr>
        <w:t xml:space="preserve"> ولدت في ثامن عشر شهر شوّال من سنة أربع وخمسين بعد المائتين والألف</w:t>
      </w:r>
      <w:r w:rsidR="00527246">
        <w:rPr>
          <w:rtl/>
        </w:rPr>
        <w:t>،</w:t>
      </w:r>
      <w:r w:rsidRPr="007B62FF">
        <w:rPr>
          <w:rtl/>
        </w:rPr>
        <w:t xml:space="preserve"> في قرية بالو من قرى نور</w:t>
      </w:r>
      <w:r w:rsidR="00527246">
        <w:rPr>
          <w:rtl/>
        </w:rPr>
        <w:t>،</w:t>
      </w:r>
      <w:r w:rsidRPr="007B62FF">
        <w:rPr>
          <w:rtl/>
        </w:rPr>
        <w:t xml:space="preserve"> إحدى كِوَر طبرستان</w:t>
      </w:r>
      <w:r w:rsidR="00527246">
        <w:rPr>
          <w:rtl/>
        </w:rPr>
        <w:t>،</w:t>
      </w:r>
      <w:r w:rsidRPr="007B62FF">
        <w:rPr>
          <w:rtl/>
        </w:rPr>
        <w:t xml:space="preserve"> وتوفّي والدي العلاّمة </w:t>
      </w:r>
      <w:r>
        <w:rPr>
          <w:rtl/>
        </w:rPr>
        <w:t>(</w:t>
      </w:r>
      <w:r w:rsidRPr="007B62FF">
        <w:rPr>
          <w:rtl/>
        </w:rPr>
        <w:t>أعلى الله تعالى مقامه</w:t>
      </w:r>
      <w:r>
        <w:rPr>
          <w:rtl/>
        </w:rPr>
        <w:t>)</w:t>
      </w:r>
      <w:r w:rsidRPr="007B62FF">
        <w:rPr>
          <w:rtl/>
        </w:rPr>
        <w:t xml:space="preserve"> وقد شرحت بعض أحواله ومقاماته ومؤلّفاته في كتابنا الموسوم بدار السلام</w:t>
      </w:r>
      <w:r>
        <w:rPr>
          <w:rtl/>
        </w:rPr>
        <w:t xml:space="preserve"> ـ </w:t>
      </w:r>
      <w:r w:rsidRPr="0017382C">
        <w:rPr>
          <w:rStyle w:val="libFootnotenumChar"/>
          <w:rtl/>
        </w:rPr>
        <w:t>(2)</w:t>
      </w:r>
      <w:r w:rsidRPr="007B62FF">
        <w:rPr>
          <w:rtl/>
        </w:rPr>
        <w:t xml:space="preserve"> وأنا ابن ثمان سنين</w:t>
      </w:r>
      <w:r w:rsidR="00527246">
        <w:rPr>
          <w:rtl/>
        </w:rPr>
        <w:t>،</w:t>
      </w:r>
      <w:r w:rsidRPr="007B62FF">
        <w:rPr>
          <w:rtl/>
        </w:rPr>
        <w:t xml:space="preserve"> فبقيت سنين لا أحد يربّيني</w:t>
      </w:r>
      <w:r w:rsidR="00527246">
        <w:rPr>
          <w:rtl/>
        </w:rPr>
        <w:t>،</w:t>
      </w:r>
      <w:r w:rsidRPr="007B62FF">
        <w:rPr>
          <w:rtl/>
        </w:rPr>
        <w:t xml:space="preserve"> إلى أن بلغت أوان الحلم</w:t>
      </w:r>
      <w:r w:rsidR="00527246">
        <w:rPr>
          <w:rtl/>
        </w:rPr>
        <w:t>،</w:t>
      </w:r>
      <w:r w:rsidRPr="007B62FF">
        <w:rPr>
          <w:rtl/>
        </w:rPr>
        <w:t xml:space="preserve"> فأنعم الله تعالى عليّ بملازمة العالم الجليل</w:t>
      </w:r>
      <w:r w:rsidR="00527246">
        <w:rPr>
          <w:rtl/>
        </w:rPr>
        <w:t>،</w:t>
      </w:r>
      <w:r w:rsidRPr="007B62FF">
        <w:rPr>
          <w:rtl/>
        </w:rPr>
        <w:t xml:space="preserve"> الفقيه النبيه</w:t>
      </w:r>
      <w:r w:rsidR="00527246">
        <w:rPr>
          <w:rtl/>
        </w:rPr>
        <w:t>،</w:t>
      </w:r>
      <w:r w:rsidRPr="007B62FF">
        <w:rPr>
          <w:rtl/>
        </w:rPr>
        <w:t xml:space="preserve"> الزاهد الورع النبيل</w:t>
      </w:r>
      <w:r w:rsidR="00527246">
        <w:rPr>
          <w:rtl/>
        </w:rPr>
        <w:t>،</w:t>
      </w:r>
      <w:r w:rsidRPr="007B62FF">
        <w:rPr>
          <w:rtl/>
        </w:rPr>
        <w:t xml:space="preserve"> المولى محمّد علي المحلاّتي </w:t>
      </w:r>
      <w:r>
        <w:rPr>
          <w:rtl/>
        </w:rPr>
        <w:t>(</w:t>
      </w:r>
      <w:r w:rsidRPr="007B62FF">
        <w:rPr>
          <w:rtl/>
        </w:rPr>
        <w:t>قدس الله تعالى روحه الزكية</w:t>
      </w:r>
      <w:r>
        <w:rPr>
          <w:rtl/>
        </w:rPr>
        <w:t>)</w:t>
      </w:r>
      <w:r w:rsidRPr="007B62FF">
        <w:rPr>
          <w:rtl/>
        </w:rPr>
        <w:t xml:space="preserve"> </w:t>
      </w:r>
      <w:r w:rsidRPr="0017382C">
        <w:rPr>
          <w:rStyle w:val="libFootnotenumChar"/>
          <w:rtl/>
        </w:rPr>
        <w:t>(3)</w:t>
      </w:r>
      <w:r w:rsidRPr="007B62FF">
        <w:rPr>
          <w:rtl/>
        </w:rPr>
        <w:t xml:space="preserve"> وكان عالماً</w:t>
      </w:r>
      <w:r w:rsidR="00527246">
        <w:rPr>
          <w:rtl/>
        </w:rPr>
        <w:t>،</w:t>
      </w:r>
      <w:r w:rsidRPr="007B62FF">
        <w:rPr>
          <w:rtl/>
        </w:rPr>
        <w:t xml:space="preserve"> زاهداً</w:t>
      </w:r>
      <w:r w:rsidR="00527246">
        <w:rPr>
          <w:rtl/>
        </w:rPr>
        <w:t>،</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راجع الوسائل 20</w:t>
      </w:r>
      <w:r w:rsidR="00527246">
        <w:rPr>
          <w:rtl/>
        </w:rPr>
        <w:t>:</w:t>
      </w:r>
      <w:r w:rsidRPr="007B62FF">
        <w:rPr>
          <w:rtl/>
        </w:rPr>
        <w:t xml:space="preserve"> 324 / 21.</w:t>
      </w:r>
    </w:p>
    <w:p w:rsidR="0017382C" w:rsidRPr="007B62FF" w:rsidRDefault="0017382C" w:rsidP="0017382C">
      <w:pPr>
        <w:pStyle w:val="libFootnote0"/>
        <w:rPr>
          <w:rtl/>
        </w:rPr>
      </w:pPr>
      <w:r w:rsidRPr="007B62FF">
        <w:rPr>
          <w:rtl/>
        </w:rPr>
        <w:t>(2) دار السلام 2</w:t>
      </w:r>
      <w:r w:rsidR="00527246">
        <w:rPr>
          <w:rtl/>
        </w:rPr>
        <w:t>:</w:t>
      </w:r>
      <w:r w:rsidRPr="007B62FF">
        <w:rPr>
          <w:rtl/>
        </w:rPr>
        <w:t xml:space="preserve"> 285.</w:t>
      </w:r>
    </w:p>
    <w:p w:rsidR="0017382C" w:rsidRPr="007B62FF" w:rsidRDefault="0017382C" w:rsidP="0017382C">
      <w:pPr>
        <w:pStyle w:val="libFootnote0"/>
        <w:rPr>
          <w:rtl/>
        </w:rPr>
      </w:pPr>
      <w:r w:rsidRPr="007B62FF">
        <w:rPr>
          <w:rtl/>
        </w:rPr>
        <w:t>(3) في الحجرية زيادة</w:t>
      </w:r>
      <w:r w:rsidR="00527246">
        <w:rPr>
          <w:rtl/>
        </w:rPr>
        <w:t>:</w:t>
      </w:r>
      <w:r w:rsidRPr="007B62FF">
        <w:rPr>
          <w:rtl/>
        </w:rPr>
        <w:t xml:space="preserve"> ابن الورع الزاهد آقا زين العابدين بن المبرور موسى رضا المحلاتي.</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عابداً</w:t>
      </w:r>
      <w:r w:rsidR="00527246">
        <w:rPr>
          <w:rtl/>
        </w:rPr>
        <w:t>،</w:t>
      </w:r>
      <w:r w:rsidRPr="007B62FF">
        <w:rPr>
          <w:rtl/>
        </w:rPr>
        <w:t xml:space="preserve"> متبحّراً في الأُصول</w:t>
      </w:r>
      <w:r w:rsidR="00527246">
        <w:rPr>
          <w:rtl/>
        </w:rPr>
        <w:t>،</w:t>
      </w:r>
      <w:r w:rsidRPr="007B62FF">
        <w:rPr>
          <w:rtl/>
        </w:rPr>
        <w:t xml:space="preserve"> بارعاً في الفقه</w:t>
      </w:r>
      <w:r w:rsidR="00527246">
        <w:rPr>
          <w:rtl/>
        </w:rPr>
        <w:t>،</w:t>
      </w:r>
      <w:r w:rsidRPr="007B62FF">
        <w:rPr>
          <w:rtl/>
        </w:rPr>
        <w:t xml:space="preserve"> مجانباً لأهل الدنيا ولذائذها</w:t>
      </w:r>
      <w:r w:rsidR="00527246">
        <w:rPr>
          <w:rtl/>
        </w:rPr>
        <w:t>،</w:t>
      </w:r>
      <w:r w:rsidRPr="007B62FF">
        <w:rPr>
          <w:rtl/>
        </w:rPr>
        <w:t xml:space="preserve"> مشغولاً بنفسه وإصلاح رمسه</w:t>
      </w:r>
      <w:r w:rsidR="00527246">
        <w:rPr>
          <w:rtl/>
        </w:rPr>
        <w:t>،</w:t>
      </w:r>
      <w:r w:rsidRPr="007B62FF">
        <w:rPr>
          <w:rtl/>
        </w:rPr>
        <w:t xml:space="preserve"> وكان أعلم أهل زمانه ممّن أدركتهم في تدريس الروضة</w:t>
      </w:r>
      <w:r w:rsidR="00527246">
        <w:rPr>
          <w:rtl/>
        </w:rPr>
        <w:t>،</w:t>
      </w:r>
      <w:r w:rsidRPr="007B62FF">
        <w:rPr>
          <w:rtl/>
        </w:rPr>
        <w:t xml:space="preserve"> والرياض</w:t>
      </w:r>
      <w:r w:rsidR="00527246">
        <w:rPr>
          <w:rtl/>
        </w:rPr>
        <w:t>،</w:t>
      </w:r>
      <w:r w:rsidRPr="007B62FF">
        <w:rPr>
          <w:rtl/>
        </w:rPr>
        <w:t xml:space="preserve"> والقوانين</w:t>
      </w:r>
      <w:r w:rsidR="00527246">
        <w:rPr>
          <w:rtl/>
        </w:rPr>
        <w:t>،</w:t>
      </w:r>
      <w:r w:rsidRPr="007B62FF">
        <w:rPr>
          <w:rtl/>
        </w:rPr>
        <w:t xml:space="preserve"> وأترابها</w:t>
      </w:r>
      <w:r w:rsidR="00527246">
        <w:rPr>
          <w:rtl/>
        </w:rPr>
        <w:t>،</w:t>
      </w:r>
      <w:r w:rsidRPr="007B62FF">
        <w:rPr>
          <w:rtl/>
        </w:rPr>
        <w:t xml:space="preserve"> لم يدخل نفسه في مناصب الحكومة والفتوى وأخذ الحقوق وغيرها</w:t>
      </w:r>
      <w:r w:rsidR="00527246">
        <w:rPr>
          <w:rtl/>
        </w:rPr>
        <w:t>،</w:t>
      </w:r>
      <w:r w:rsidRPr="007B62FF">
        <w:rPr>
          <w:rtl/>
        </w:rPr>
        <w:t xml:space="preserve"> وكان أكثر تلمّذه عند العالم الرفيع السيّد محمّد شفيع الجابلقي</w:t>
      </w:r>
      <w:r w:rsidR="00527246">
        <w:rPr>
          <w:rtl/>
        </w:rPr>
        <w:t>،</w:t>
      </w:r>
      <w:r w:rsidRPr="007B62FF">
        <w:rPr>
          <w:rtl/>
        </w:rPr>
        <w:t xml:space="preserve"> وعلاّمة عصره الحاج المولى أسد الله البروجردي </w:t>
      </w:r>
      <w:r>
        <w:rPr>
          <w:rtl/>
        </w:rPr>
        <w:t>(</w:t>
      </w:r>
      <w:r w:rsidRPr="007B62FF">
        <w:rPr>
          <w:rtl/>
        </w:rPr>
        <w:t>رحمهما الله</w:t>
      </w:r>
      <w:r>
        <w:rPr>
          <w:rtl/>
        </w:rPr>
        <w:t>).</w:t>
      </w:r>
    </w:p>
    <w:p w:rsidR="0017382C" w:rsidRPr="007B62FF" w:rsidRDefault="0017382C" w:rsidP="0017382C">
      <w:pPr>
        <w:pStyle w:val="libNormal"/>
        <w:rPr>
          <w:rtl/>
        </w:rPr>
      </w:pPr>
      <w:r w:rsidRPr="007B62FF">
        <w:rPr>
          <w:rtl/>
        </w:rPr>
        <w:t>ثم هاجر إلى طهران</w:t>
      </w:r>
      <w:r w:rsidR="00527246">
        <w:rPr>
          <w:rtl/>
        </w:rPr>
        <w:t>،</w:t>
      </w:r>
      <w:r w:rsidRPr="007B62FF">
        <w:rPr>
          <w:rtl/>
        </w:rPr>
        <w:t xml:space="preserve"> وعكف على العالم الفقيه النبيه الحاج شيخ عبد الرحيم البروجردي </w:t>
      </w:r>
      <w:r>
        <w:rPr>
          <w:rtl/>
        </w:rPr>
        <w:t>(</w:t>
      </w:r>
      <w:r w:rsidRPr="007B62FF">
        <w:rPr>
          <w:rtl/>
        </w:rPr>
        <w:t>طاب ثراه</w:t>
      </w:r>
      <w:r>
        <w:rPr>
          <w:rtl/>
        </w:rPr>
        <w:t>)</w:t>
      </w:r>
      <w:r w:rsidRPr="007B62FF">
        <w:rPr>
          <w:rtl/>
        </w:rPr>
        <w:t xml:space="preserve"> والد أُمّ أولادي</w:t>
      </w:r>
      <w:r w:rsidR="00527246">
        <w:rPr>
          <w:rtl/>
        </w:rPr>
        <w:t>،</w:t>
      </w:r>
      <w:r w:rsidRPr="007B62FF">
        <w:rPr>
          <w:rtl/>
        </w:rPr>
        <w:t xml:space="preserve"> وكان من الفقهاء المتبحّرين والعلماء البارعين</w:t>
      </w:r>
      <w:r w:rsidR="00527246">
        <w:rPr>
          <w:rtl/>
        </w:rPr>
        <w:t>،</w:t>
      </w:r>
      <w:r w:rsidRPr="007B62FF">
        <w:rPr>
          <w:rtl/>
        </w:rPr>
        <w:t xml:space="preserve"> فتلقّى عنه ما حواه</w:t>
      </w:r>
      <w:r w:rsidR="00527246">
        <w:rPr>
          <w:rtl/>
        </w:rPr>
        <w:t>،</w:t>
      </w:r>
      <w:r w:rsidRPr="007B62FF">
        <w:rPr>
          <w:rtl/>
        </w:rPr>
        <w:t xml:space="preserve"> إلى أن صارت الجنّة مثواه في مشهد الرضا </w:t>
      </w:r>
      <w:r w:rsidRPr="0017382C">
        <w:rPr>
          <w:rStyle w:val="libAlaemChar"/>
          <w:rtl/>
        </w:rPr>
        <w:t>عليه‌السلام</w:t>
      </w:r>
      <w:r w:rsidRPr="007B62FF">
        <w:rPr>
          <w:rtl/>
        </w:rPr>
        <w:t xml:space="preserve"> في شهر شعبان في سنة 1306.</w:t>
      </w:r>
    </w:p>
    <w:p w:rsidR="0017382C" w:rsidRPr="007B62FF" w:rsidRDefault="0017382C" w:rsidP="0017382C">
      <w:pPr>
        <w:pStyle w:val="libNormal"/>
        <w:rPr>
          <w:rtl/>
        </w:rPr>
      </w:pPr>
      <w:r w:rsidRPr="007B62FF">
        <w:rPr>
          <w:rtl/>
        </w:rPr>
        <w:t xml:space="preserve">وهاجرت معه </w:t>
      </w:r>
      <w:r w:rsidRPr="0017382C">
        <w:rPr>
          <w:rStyle w:val="libAlaemChar"/>
          <w:rtl/>
        </w:rPr>
        <w:t>رحمه‌الله</w:t>
      </w:r>
      <w:r w:rsidRPr="007B62FF">
        <w:rPr>
          <w:rtl/>
        </w:rPr>
        <w:t xml:space="preserve"> إلى العراق في سنة 1273</w:t>
      </w:r>
      <w:r w:rsidR="00527246">
        <w:rPr>
          <w:rtl/>
        </w:rPr>
        <w:t>،</w:t>
      </w:r>
      <w:r w:rsidRPr="007B62FF">
        <w:rPr>
          <w:rtl/>
        </w:rPr>
        <w:t xml:space="preserve"> ورجع </w:t>
      </w:r>
      <w:r w:rsidRPr="0017382C">
        <w:rPr>
          <w:rStyle w:val="libAlaemChar"/>
          <w:rtl/>
        </w:rPr>
        <w:t>رحمه‌الله</w:t>
      </w:r>
      <w:r w:rsidRPr="007B62FF">
        <w:rPr>
          <w:rtl/>
        </w:rPr>
        <w:t xml:space="preserve"> بعد قضاء الوطر من الزيارة</w:t>
      </w:r>
      <w:r w:rsidR="00527246">
        <w:rPr>
          <w:rtl/>
        </w:rPr>
        <w:t>،</w:t>
      </w:r>
      <w:r w:rsidRPr="007B62FF">
        <w:rPr>
          <w:rtl/>
        </w:rPr>
        <w:t xml:space="preserve"> وبقيت في المشهد الغروي قريباً من أربع سنين</w:t>
      </w:r>
      <w:r w:rsidR="00527246">
        <w:rPr>
          <w:rtl/>
        </w:rPr>
        <w:t>،</w:t>
      </w:r>
      <w:r w:rsidRPr="007B62FF">
        <w:rPr>
          <w:rtl/>
        </w:rPr>
        <w:t xml:space="preserve"> ثم سافرت إلى العجم لتشتّت الأُمور.</w:t>
      </w:r>
    </w:p>
    <w:p w:rsidR="0017382C" w:rsidRPr="007B62FF" w:rsidRDefault="0017382C" w:rsidP="0017382C">
      <w:pPr>
        <w:pStyle w:val="libNormal"/>
        <w:rPr>
          <w:rtl/>
        </w:rPr>
      </w:pPr>
      <w:r w:rsidRPr="007B62FF">
        <w:rPr>
          <w:rtl/>
        </w:rPr>
        <w:t>ثم رجعت ثانياً إلى العراق في سنة 1278</w:t>
      </w:r>
      <w:r w:rsidR="00527246">
        <w:rPr>
          <w:rtl/>
        </w:rPr>
        <w:t>،</w:t>
      </w:r>
      <w:r w:rsidRPr="007B62FF">
        <w:rPr>
          <w:rtl/>
        </w:rPr>
        <w:t xml:space="preserve"> ولازمت العالم النحرير الفقيه الجامع</w:t>
      </w:r>
      <w:r w:rsidR="00527246">
        <w:rPr>
          <w:rtl/>
        </w:rPr>
        <w:t>،</w:t>
      </w:r>
      <w:r w:rsidRPr="007B62FF">
        <w:rPr>
          <w:rtl/>
        </w:rPr>
        <w:t xml:space="preserve"> أفضل أهل عصره</w:t>
      </w:r>
      <w:r w:rsidR="00527246">
        <w:rPr>
          <w:rtl/>
        </w:rPr>
        <w:t>،</w:t>
      </w:r>
      <w:r w:rsidRPr="007B62FF">
        <w:rPr>
          <w:rtl/>
        </w:rPr>
        <w:t xml:space="preserve"> الشيخ عبد الحسين الطهراني </w:t>
      </w:r>
      <w:r>
        <w:rPr>
          <w:rtl/>
        </w:rPr>
        <w:t>(</w:t>
      </w:r>
      <w:r w:rsidRPr="007B62FF">
        <w:rPr>
          <w:rtl/>
        </w:rPr>
        <w:t>طاب ثراه</w:t>
      </w:r>
      <w:r>
        <w:rPr>
          <w:rtl/>
        </w:rPr>
        <w:t>)</w:t>
      </w:r>
      <w:r w:rsidRPr="007B62FF">
        <w:rPr>
          <w:rtl/>
        </w:rPr>
        <w:t xml:space="preserve"> وهو أول من أجازني</w:t>
      </w:r>
      <w:r w:rsidR="00527246">
        <w:rPr>
          <w:rtl/>
        </w:rPr>
        <w:t>،</w:t>
      </w:r>
      <w:r w:rsidRPr="007B62FF">
        <w:rPr>
          <w:rtl/>
        </w:rPr>
        <w:t xml:space="preserve"> وقد مرّ ذكره في الفائدة الثالثة </w:t>
      </w:r>
      <w:r w:rsidRPr="0017382C">
        <w:rPr>
          <w:rStyle w:val="libFootnotenumChar"/>
          <w:rtl/>
        </w:rPr>
        <w:t>(1)</w:t>
      </w:r>
      <w:r w:rsidR="00527246">
        <w:rPr>
          <w:rtl/>
        </w:rPr>
        <w:t>،</w:t>
      </w:r>
      <w:r w:rsidRPr="007B62FF">
        <w:rPr>
          <w:rtl/>
        </w:rPr>
        <w:t xml:space="preserve"> وبقيت معه برهة في مشهد الحسين </w:t>
      </w:r>
      <w:r w:rsidRPr="0017382C">
        <w:rPr>
          <w:rStyle w:val="libAlaemChar"/>
          <w:rtl/>
        </w:rPr>
        <w:t>عليه‌السلام</w:t>
      </w:r>
      <w:r w:rsidRPr="007B62FF">
        <w:rPr>
          <w:rtl/>
        </w:rPr>
        <w:t xml:space="preserve"> ثم سنتين في بلد الكاظم </w:t>
      </w:r>
      <w:r w:rsidRPr="0017382C">
        <w:rPr>
          <w:rStyle w:val="libAlaemChar"/>
          <w:rtl/>
        </w:rPr>
        <w:t>عليه‌السلام</w:t>
      </w:r>
      <w:r>
        <w:rPr>
          <w:rtl/>
        </w:rPr>
        <w:t>.</w:t>
      </w:r>
    </w:p>
    <w:p w:rsidR="0017382C" w:rsidRPr="007B62FF" w:rsidRDefault="0017382C" w:rsidP="0017382C">
      <w:pPr>
        <w:pStyle w:val="libNormal"/>
        <w:rPr>
          <w:rtl/>
        </w:rPr>
      </w:pPr>
      <w:r w:rsidRPr="007B62FF">
        <w:rPr>
          <w:rtl/>
        </w:rPr>
        <w:t>وفي آخرهما رزقني الله زيارة بيته وهي سنة 1280.</w:t>
      </w:r>
    </w:p>
    <w:p w:rsidR="0017382C" w:rsidRPr="007B62FF" w:rsidRDefault="0017382C" w:rsidP="0017382C">
      <w:pPr>
        <w:pStyle w:val="libNormal"/>
        <w:rPr>
          <w:rtl/>
        </w:rPr>
      </w:pPr>
      <w:r w:rsidRPr="007B62FF">
        <w:rPr>
          <w:rtl/>
        </w:rPr>
        <w:t>ثم رجعت إلى المشهد الغروي</w:t>
      </w:r>
      <w:r w:rsidR="00527246">
        <w:rPr>
          <w:rtl/>
        </w:rPr>
        <w:t>،</w:t>
      </w:r>
      <w:r w:rsidRPr="007B62FF">
        <w:rPr>
          <w:rtl/>
        </w:rPr>
        <w:t xml:space="preserve"> وحضرت مجلس بحث الشيخ</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راجع المجلد الثاني من الخاتمة صحيفة</w:t>
      </w:r>
      <w:r w:rsidR="00527246">
        <w:rPr>
          <w:rtl/>
        </w:rPr>
        <w:t>:</w:t>
      </w:r>
      <w:r w:rsidRPr="007B62FF">
        <w:rPr>
          <w:rtl/>
        </w:rPr>
        <w:t xml:space="preserve"> 114.</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 xml:space="preserve">الأعظم الأكمل الأعلم الشيخ مرتضى </w:t>
      </w:r>
      <w:r>
        <w:rPr>
          <w:rtl/>
        </w:rPr>
        <w:t>(</w:t>
      </w:r>
      <w:r w:rsidRPr="007B62FF">
        <w:rPr>
          <w:rtl/>
        </w:rPr>
        <w:t>أعلى الله تعالى مقامه</w:t>
      </w:r>
      <w:r>
        <w:rPr>
          <w:rtl/>
        </w:rPr>
        <w:t>)</w:t>
      </w:r>
      <w:r w:rsidRPr="007B62FF">
        <w:rPr>
          <w:rtl/>
        </w:rPr>
        <w:t xml:space="preserve"> أشهراً قلائل إلى أن توفي </w:t>
      </w:r>
      <w:r w:rsidRPr="0017382C">
        <w:rPr>
          <w:rStyle w:val="libAlaemChar"/>
          <w:rtl/>
        </w:rPr>
        <w:t>رحمه‌الله</w:t>
      </w:r>
      <w:r>
        <w:rPr>
          <w:rtl/>
        </w:rPr>
        <w:t>.</w:t>
      </w:r>
    </w:p>
    <w:p w:rsidR="0017382C" w:rsidRPr="007B62FF" w:rsidRDefault="0017382C" w:rsidP="0017382C">
      <w:pPr>
        <w:pStyle w:val="libNormal"/>
        <w:rPr>
          <w:rtl/>
        </w:rPr>
      </w:pPr>
      <w:r w:rsidRPr="007B62FF">
        <w:rPr>
          <w:rtl/>
        </w:rPr>
        <w:t xml:space="preserve">ثم سافرت إلى العجم سنة 1284 وزرت ثامن الأئمة </w:t>
      </w:r>
      <w:r w:rsidRPr="0017382C">
        <w:rPr>
          <w:rStyle w:val="libAlaemChar"/>
          <w:rtl/>
        </w:rPr>
        <w:t>عليهم‌السلام</w:t>
      </w:r>
      <w:r>
        <w:rPr>
          <w:rtl/>
        </w:rPr>
        <w:t>.</w:t>
      </w:r>
    </w:p>
    <w:p w:rsidR="0017382C" w:rsidRPr="007B62FF" w:rsidRDefault="0017382C" w:rsidP="0017382C">
      <w:pPr>
        <w:pStyle w:val="libNormal"/>
        <w:rPr>
          <w:rtl/>
        </w:rPr>
      </w:pPr>
      <w:r w:rsidRPr="007B62FF">
        <w:rPr>
          <w:rtl/>
        </w:rPr>
        <w:t>ورجعت إلى العراق سنة 1286</w:t>
      </w:r>
      <w:r w:rsidR="00527246">
        <w:rPr>
          <w:rtl/>
        </w:rPr>
        <w:t>،</w:t>
      </w:r>
      <w:r w:rsidRPr="007B62FF">
        <w:rPr>
          <w:rtl/>
        </w:rPr>
        <w:t xml:space="preserve"> وفيها توفّي شيخنا العلاّمة الطهراني.</w:t>
      </w:r>
    </w:p>
    <w:p w:rsidR="0017382C" w:rsidRPr="007B62FF" w:rsidRDefault="0017382C" w:rsidP="0017382C">
      <w:pPr>
        <w:pStyle w:val="libNormal"/>
        <w:rPr>
          <w:rtl/>
        </w:rPr>
      </w:pPr>
      <w:r w:rsidRPr="007B62FF">
        <w:rPr>
          <w:rtl/>
        </w:rPr>
        <w:t>ورزقت ثانياً زيارة بيت الله الحرام.</w:t>
      </w:r>
    </w:p>
    <w:p w:rsidR="0017382C" w:rsidRPr="007B62FF" w:rsidRDefault="0017382C" w:rsidP="0017382C">
      <w:pPr>
        <w:pStyle w:val="libNormal"/>
        <w:rPr>
          <w:rtl/>
        </w:rPr>
      </w:pPr>
      <w:r w:rsidRPr="007B62FF">
        <w:rPr>
          <w:rtl/>
        </w:rPr>
        <w:t>ورجعت إلى المشهد الغروي</w:t>
      </w:r>
      <w:r w:rsidR="00527246">
        <w:rPr>
          <w:rtl/>
        </w:rPr>
        <w:t>،</w:t>
      </w:r>
      <w:r w:rsidRPr="007B62FF">
        <w:rPr>
          <w:rtl/>
        </w:rPr>
        <w:t xml:space="preserve"> وبقيت سنين.</w:t>
      </w:r>
    </w:p>
    <w:p w:rsidR="0017382C" w:rsidRPr="007B62FF" w:rsidRDefault="0017382C" w:rsidP="0017382C">
      <w:pPr>
        <w:pStyle w:val="libNormal"/>
        <w:rPr>
          <w:rtl/>
        </w:rPr>
      </w:pPr>
      <w:r w:rsidRPr="007B62FF">
        <w:rPr>
          <w:rtl/>
        </w:rPr>
        <w:t>إلى أن ساعدني التقدير إلى المهاجرة إلى الناحية المقدسة سرّ من رأى</w:t>
      </w:r>
      <w:r w:rsidR="00527246">
        <w:rPr>
          <w:rtl/>
        </w:rPr>
        <w:t>،</w:t>
      </w:r>
      <w:r w:rsidRPr="007B62FF">
        <w:rPr>
          <w:rtl/>
        </w:rPr>
        <w:t xml:space="preserve"> </w:t>
      </w:r>
      <w:r w:rsidR="00E10B1D">
        <w:rPr>
          <w:rtl/>
        </w:rPr>
        <w:t>لمـّ</w:t>
      </w:r>
      <w:r w:rsidRPr="007B62FF">
        <w:rPr>
          <w:rtl/>
        </w:rPr>
        <w:t>ا هاجر إليها السيّد السند حجّة الإسلام ونادرة الأيّام</w:t>
      </w:r>
      <w:r w:rsidR="00527246">
        <w:rPr>
          <w:rtl/>
        </w:rPr>
        <w:t>،</w:t>
      </w:r>
      <w:r w:rsidRPr="007B62FF">
        <w:rPr>
          <w:rtl/>
        </w:rPr>
        <w:t xml:space="preserve"> وأُستاذ أئمّة البشر</w:t>
      </w:r>
      <w:r w:rsidR="00527246">
        <w:rPr>
          <w:rtl/>
        </w:rPr>
        <w:t>،</w:t>
      </w:r>
      <w:r w:rsidRPr="007B62FF">
        <w:rPr>
          <w:rtl/>
        </w:rPr>
        <w:t xml:space="preserve"> ومجدّد المذهب في القرن الثالث عشر</w:t>
      </w:r>
      <w:r w:rsidR="00527246">
        <w:rPr>
          <w:rtl/>
        </w:rPr>
        <w:t>،</w:t>
      </w:r>
      <w:r w:rsidRPr="007B62FF">
        <w:rPr>
          <w:rtl/>
        </w:rPr>
        <w:t xml:space="preserve"> المنتهى إليه رئاسة الشيعة في عصره</w:t>
      </w:r>
      <w:r w:rsidR="00527246">
        <w:rPr>
          <w:rtl/>
        </w:rPr>
        <w:t>،</w:t>
      </w:r>
      <w:r w:rsidRPr="007B62FF">
        <w:rPr>
          <w:rtl/>
        </w:rPr>
        <w:t xml:space="preserve"> والمطاع الذي انقاد له الجبابرة لنهيه وأمره</w:t>
      </w:r>
      <w:r w:rsidR="00527246">
        <w:rPr>
          <w:rtl/>
        </w:rPr>
        <w:t>،</w:t>
      </w:r>
      <w:r w:rsidRPr="007B62FF">
        <w:rPr>
          <w:rtl/>
        </w:rPr>
        <w:t xml:space="preserve"> الذي يعجز عن وصف أدنى معاليه اللسان</w:t>
      </w:r>
      <w:r w:rsidR="00527246">
        <w:rPr>
          <w:rtl/>
        </w:rPr>
        <w:t>،</w:t>
      </w:r>
      <w:r w:rsidRPr="007B62FF">
        <w:rPr>
          <w:rtl/>
        </w:rPr>
        <w:t xml:space="preserve"> ويغني اشتهار مساعيه عن إطالة البيان</w:t>
      </w:r>
      <w:r w:rsidR="00527246">
        <w:rPr>
          <w:rtl/>
        </w:rPr>
        <w:t>،</w:t>
      </w:r>
      <w:r w:rsidRPr="007B62FF">
        <w:rPr>
          <w:rtl/>
        </w:rPr>
        <w:t xml:space="preserve"> الآميرزا محمّد حسن الشيرازي رفع الله شريف رتبته</w:t>
      </w:r>
      <w:r w:rsidR="00527246">
        <w:rPr>
          <w:rtl/>
        </w:rPr>
        <w:t>،</w:t>
      </w:r>
      <w:r w:rsidRPr="007B62FF">
        <w:rPr>
          <w:rtl/>
        </w:rPr>
        <w:t xml:space="preserve"> وقدّس زكي تربته</w:t>
      </w:r>
      <w:r w:rsidR="00527246">
        <w:rPr>
          <w:rtl/>
        </w:rPr>
        <w:t>،</w:t>
      </w:r>
      <w:r w:rsidRPr="007B62FF">
        <w:rPr>
          <w:rtl/>
        </w:rPr>
        <w:t xml:space="preserve"> وبقيت فيها سنين.</w:t>
      </w:r>
    </w:p>
    <w:p w:rsidR="0017382C" w:rsidRPr="007B62FF" w:rsidRDefault="0017382C" w:rsidP="0017382C">
      <w:pPr>
        <w:pStyle w:val="libNormal"/>
        <w:rPr>
          <w:rtl/>
        </w:rPr>
      </w:pPr>
      <w:r w:rsidRPr="007B62FF">
        <w:rPr>
          <w:rtl/>
        </w:rPr>
        <w:t>ورزقني الله تعالى فيها الحجّ ثالثاً.</w:t>
      </w:r>
    </w:p>
    <w:p w:rsidR="0017382C" w:rsidRPr="007B62FF" w:rsidRDefault="0017382C" w:rsidP="0017382C">
      <w:pPr>
        <w:pStyle w:val="libNormal"/>
        <w:rPr>
          <w:rtl/>
        </w:rPr>
      </w:pPr>
      <w:r w:rsidRPr="007B62FF">
        <w:rPr>
          <w:rtl/>
        </w:rPr>
        <w:t>و</w:t>
      </w:r>
      <w:r w:rsidR="00E10B1D">
        <w:rPr>
          <w:rtl/>
        </w:rPr>
        <w:t>لمـّ</w:t>
      </w:r>
      <w:r w:rsidRPr="007B62FF">
        <w:rPr>
          <w:rtl/>
        </w:rPr>
        <w:t>ا رجعت منها سافرت إلى العجم ثالثاً سنة 1297</w:t>
      </w:r>
      <w:r w:rsidR="00527246">
        <w:rPr>
          <w:rtl/>
        </w:rPr>
        <w:t>،</w:t>
      </w:r>
      <w:r w:rsidRPr="007B62FF">
        <w:rPr>
          <w:rtl/>
        </w:rPr>
        <w:t xml:space="preserve"> وزرت مشهد الرضا </w:t>
      </w:r>
      <w:r w:rsidRPr="0017382C">
        <w:rPr>
          <w:rStyle w:val="libAlaemChar"/>
          <w:rtl/>
        </w:rPr>
        <w:t>عليه‌السلام</w:t>
      </w:r>
      <w:r w:rsidRPr="007B62FF">
        <w:rPr>
          <w:rtl/>
        </w:rPr>
        <w:t xml:space="preserve"> ثانياً.</w:t>
      </w:r>
    </w:p>
    <w:p w:rsidR="0017382C" w:rsidRPr="007B62FF" w:rsidRDefault="0017382C" w:rsidP="0017382C">
      <w:pPr>
        <w:pStyle w:val="libNormal"/>
        <w:rPr>
          <w:rtl/>
        </w:rPr>
      </w:pPr>
      <w:r w:rsidRPr="007B62FF">
        <w:rPr>
          <w:rtl/>
        </w:rPr>
        <w:t>ورجعت مسافراً إلى زيارة بيت الله الحرام سنة 1299.</w:t>
      </w:r>
    </w:p>
    <w:p w:rsidR="0017382C" w:rsidRPr="007B62FF" w:rsidRDefault="0017382C" w:rsidP="0017382C">
      <w:pPr>
        <w:pStyle w:val="libNormal"/>
        <w:rPr>
          <w:rtl/>
        </w:rPr>
      </w:pPr>
      <w:r w:rsidRPr="007B62FF">
        <w:rPr>
          <w:rtl/>
        </w:rPr>
        <w:t>ورجعت وبقيت في سامرّة إلى سنة 1314.</w:t>
      </w:r>
    </w:p>
    <w:p w:rsidR="0017382C" w:rsidRPr="007B62FF" w:rsidRDefault="0017382C" w:rsidP="0017382C">
      <w:pPr>
        <w:pStyle w:val="libNormal"/>
        <w:rPr>
          <w:rtl/>
        </w:rPr>
      </w:pPr>
      <w:r w:rsidRPr="007B62FF">
        <w:rPr>
          <w:rtl/>
        </w:rPr>
        <w:t>ثم رجعت مهاجراً إلى المشهد الغروي عازماً على التوطن فيه إن شاء الله تعالى</w:t>
      </w:r>
      <w:r w:rsidR="00527246">
        <w:rPr>
          <w:rtl/>
        </w:rPr>
        <w:t>،</w:t>
      </w:r>
      <w:r w:rsidRPr="007B62FF">
        <w:rPr>
          <w:rtl/>
        </w:rPr>
        <w:t xml:space="preserve"> وقد ناهزت من العمر فوق الستّين</w:t>
      </w:r>
      <w:r w:rsidR="00527246">
        <w:rPr>
          <w:rtl/>
        </w:rPr>
        <w:t>،</w:t>
      </w:r>
      <w:r w:rsidRPr="007B62FF">
        <w:rPr>
          <w:rtl/>
        </w:rPr>
        <w:t xml:space="preserve"> ومضى كثير من عمري في الأسفار</w:t>
      </w:r>
      <w:r w:rsidR="00527246">
        <w:rPr>
          <w:rtl/>
        </w:rPr>
        <w:t>،</w:t>
      </w:r>
      <w:r w:rsidRPr="007B62FF">
        <w:rPr>
          <w:rtl/>
        </w:rPr>
        <w:t xml:space="preserve"> والانقطاع عن العلماء الأخيار</w:t>
      </w:r>
      <w:r w:rsidR="00527246">
        <w:rPr>
          <w:rtl/>
        </w:rPr>
        <w:t>،</w:t>
      </w:r>
      <w:r w:rsidRPr="007B62FF">
        <w:rPr>
          <w:rtl/>
        </w:rPr>
        <w:t xml:space="preserve"> ومع ذلك رزقني الله تعالى في</w:t>
      </w:r>
    </w:p>
    <w:p w:rsidR="0017382C" w:rsidRDefault="0017382C" w:rsidP="00C613E8">
      <w:pPr>
        <w:pStyle w:val="libNormal"/>
        <w:rPr>
          <w:rtl/>
        </w:rPr>
      </w:pPr>
      <w:r>
        <w:rPr>
          <w:rtl/>
        </w:rPr>
        <w:br w:type="page"/>
      </w:r>
    </w:p>
    <w:p w:rsidR="0017382C" w:rsidRPr="007B62FF" w:rsidRDefault="0017382C" w:rsidP="0017382C">
      <w:pPr>
        <w:pStyle w:val="libNormal0"/>
        <w:rPr>
          <w:rtl/>
        </w:rPr>
      </w:pPr>
      <w:r w:rsidRPr="007B62FF">
        <w:rPr>
          <w:rtl/>
        </w:rPr>
        <w:lastRenderedPageBreak/>
        <w:t>خلال ذلك جمع شتات الأخبار</w:t>
      </w:r>
      <w:r w:rsidR="00527246">
        <w:rPr>
          <w:rtl/>
        </w:rPr>
        <w:t>،</w:t>
      </w:r>
      <w:r w:rsidRPr="007B62FF">
        <w:rPr>
          <w:rtl/>
        </w:rPr>
        <w:t xml:space="preserve"> ونظم متفرّقات الآثار</w:t>
      </w:r>
      <w:r w:rsidR="00527246">
        <w:rPr>
          <w:rtl/>
        </w:rPr>
        <w:t>،</w:t>
      </w:r>
      <w:r w:rsidRPr="007B62FF">
        <w:rPr>
          <w:rtl/>
        </w:rPr>
        <w:t xml:space="preserve"> فبرز منّي بحمد الله تعالى</w:t>
      </w:r>
      <w:r w:rsidR="00527246">
        <w:rPr>
          <w:rtl/>
        </w:rPr>
        <w:t>:</w:t>
      </w:r>
    </w:p>
    <w:p w:rsidR="0017382C" w:rsidRPr="007B62FF" w:rsidRDefault="0017382C" w:rsidP="0017382C">
      <w:pPr>
        <w:pStyle w:val="libNormal"/>
        <w:rPr>
          <w:rtl/>
        </w:rPr>
      </w:pPr>
      <w:r w:rsidRPr="007B62FF">
        <w:rPr>
          <w:rtl/>
        </w:rPr>
        <w:t xml:space="preserve">كتاب نفس الرحمن في فضائل سيدنا سلمان </w:t>
      </w:r>
      <w:r w:rsidRPr="0017382C">
        <w:rPr>
          <w:rStyle w:val="libAlaemChar"/>
          <w:rtl/>
        </w:rPr>
        <w:t>عليه‌السلام</w:t>
      </w:r>
      <w:r w:rsidRPr="007B62FF">
        <w:rPr>
          <w:rtl/>
        </w:rPr>
        <w:t xml:space="preserve"> وهو أول مؤلّفاتي بعد الشجرة المؤنقة العجيبة في سلسلة إجازات العلماء</w:t>
      </w:r>
      <w:r w:rsidR="00527246">
        <w:rPr>
          <w:rtl/>
        </w:rPr>
        <w:t>،</w:t>
      </w:r>
      <w:r w:rsidRPr="007B62FF">
        <w:rPr>
          <w:rtl/>
        </w:rPr>
        <w:t xml:space="preserve"> المسمّاة بمواقع النجوم ومرسلة الدرّ المنظوم.</w:t>
      </w:r>
    </w:p>
    <w:p w:rsidR="0017382C" w:rsidRPr="007B62FF" w:rsidRDefault="0017382C" w:rsidP="0017382C">
      <w:pPr>
        <w:pStyle w:val="libNormal"/>
        <w:rPr>
          <w:rtl/>
        </w:rPr>
      </w:pPr>
      <w:r w:rsidRPr="007B62FF">
        <w:rPr>
          <w:rtl/>
        </w:rPr>
        <w:t>كتاب دار السلام</w:t>
      </w:r>
      <w:r w:rsidR="00527246">
        <w:rPr>
          <w:rtl/>
        </w:rPr>
        <w:t>،</w:t>
      </w:r>
      <w:r w:rsidRPr="007B62FF">
        <w:rPr>
          <w:rtl/>
        </w:rPr>
        <w:t xml:space="preserve"> فيما يتعلّق بالرؤيا والمنام</w:t>
      </w:r>
      <w:r w:rsidR="00527246">
        <w:rPr>
          <w:rtl/>
        </w:rPr>
        <w:t>،</w:t>
      </w:r>
      <w:r w:rsidRPr="007B62FF">
        <w:rPr>
          <w:rtl/>
        </w:rPr>
        <w:t xml:space="preserve"> في مجلّدين.</w:t>
      </w:r>
    </w:p>
    <w:p w:rsidR="0017382C" w:rsidRPr="007B62FF" w:rsidRDefault="0017382C" w:rsidP="0017382C">
      <w:pPr>
        <w:pStyle w:val="libNormal"/>
        <w:rPr>
          <w:rtl/>
        </w:rPr>
      </w:pPr>
      <w:r w:rsidRPr="007B62FF">
        <w:rPr>
          <w:rtl/>
        </w:rPr>
        <w:t xml:space="preserve">كتاب فصل الخطاب </w:t>
      </w:r>
      <w:r w:rsidRPr="0017382C">
        <w:rPr>
          <w:rStyle w:val="libFootnotenumChar"/>
          <w:rtl/>
        </w:rPr>
        <w:t>(1)</w:t>
      </w:r>
      <w:r w:rsidR="00527246">
        <w:rPr>
          <w:rtl/>
        </w:rPr>
        <w:t>،</w:t>
      </w:r>
      <w:r w:rsidRPr="007B62FF">
        <w:rPr>
          <w:rtl/>
        </w:rPr>
        <w:t xml:space="preserve"> في مسألة تحريف الكتاب.</w:t>
      </w:r>
    </w:p>
    <w:p w:rsidR="0017382C" w:rsidRPr="007B62FF" w:rsidRDefault="0017382C" w:rsidP="0017382C">
      <w:pPr>
        <w:pStyle w:val="libNormal"/>
        <w:rPr>
          <w:rtl/>
        </w:rPr>
      </w:pPr>
      <w:r w:rsidRPr="007B62FF">
        <w:rPr>
          <w:rtl/>
        </w:rPr>
        <w:t>كتاب معالم العبر</w:t>
      </w:r>
      <w:r w:rsidR="00527246">
        <w:rPr>
          <w:rtl/>
        </w:rPr>
        <w:t>،</w:t>
      </w:r>
      <w:r w:rsidRPr="007B62FF">
        <w:rPr>
          <w:rtl/>
        </w:rPr>
        <w:t xml:space="preserve"> في استدراك البحار السابع عشر.</w:t>
      </w:r>
    </w:p>
    <w:p w:rsidR="0017382C" w:rsidRPr="007B62FF" w:rsidRDefault="0017382C" w:rsidP="0017382C">
      <w:pPr>
        <w:pStyle w:val="libNormal"/>
        <w:rPr>
          <w:rtl/>
        </w:rPr>
      </w:pPr>
      <w:r w:rsidRPr="007B62FF">
        <w:rPr>
          <w:rtl/>
        </w:rPr>
        <w:t xml:space="preserve">جنّة المأوى في من فاز بلقاء الحجّة </w:t>
      </w:r>
      <w:r w:rsidRPr="0017382C">
        <w:rPr>
          <w:rStyle w:val="libAlaemChar"/>
          <w:rtl/>
        </w:rPr>
        <w:t>عليه‌السلام</w:t>
      </w:r>
      <w:r w:rsidRPr="007B62FF">
        <w:rPr>
          <w:rtl/>
        </w:rPr>
        <w:t xml:space="preserve"> في الغيبة الكبرى</w:t>
      </w:r>
      <w:r w:rsidR="00527246">
        <w:rPr>
          <w:rtl/>
        </w:rPr>
        <w:t>،</w:t>
      </w:r>
      <w:r w:rsidRPr="007B62FF">
        <w:rPr>
          <w:rtl/>
        </w:rPr>
        <w:t xml:space="preserve"> من الذين لم يجمعوا في البحار.</w:t>
      </w:r>
    </w:p>
    <w:p w:rsidR="0017382C" w:rsidRPr="007B62FF" w:rsidRDefault="0017382C" w:rsidP="0017382C">
      <w:pPr>
        <w:pStyle w:val="libNormal"/>
        <w:rPr>
          <w:rtl/>
        </w:rPr>
      </w:pPr>
      <w:r w:rsidRPr="007B62FF">
        <w:rPr>
          <w:rtl/>
        </w:rPr>
        <w:t>رسالة الفيض القدسي</w:t>
      </w:r>
      <w:r w:rsidR="00527246">
        <w:rPr>
          <w:rtl/>
        </w:rPr>
        <w:t>،</w:t>
      </w:r>
      <w:r w:rsidRPr="007B62FF">
        <w:rPr>
          <w:rtl/>
        </w:rPr>
        <w:t xml:space="preserve"> في أحوال العلاّمة المجلسي </w:t>
      </w:r>
      <w:r w:rsidRPr="0017382C">
        <w:rPr>
          <w:rStyle w:val="libAlaemChar"/>
          <w:rtl/>
        </w:rPr>
        <w:t>رحمه‌الله</w:t>
      </w:r>
      <w:r>
        <w:rPr>
          <w:rtl/>
        </w:rPr>
        <w:t>.</w:t>
      </w:r>
    </w:p>
    <w:p w:rsidR="0017382C" w:rsidRPr="007B62FF" w:rsidRDefault="0017382C" w:rsidP="0017382C">
      <w:pPr>
        <w:pStyle w:val="libNormal"/>
        <w:rPr>
          <w:rtl/>
        </w:rPr>
      </w:pPr>
      <w:r w:rsidRPr="007B62FF">
        <w:rPr>
          <w:rtl/>
        </w:rPr>
        <w:t>الصحيفة الثانية العلوية.</w:t>
      </w:r>
    </w:p>
    <w:p w:rsidR="0017382C" w:rsidRPr="007B62FF" w:rsidRDefault="0017382C" w:rsidP="0017382C">
      <w:pPr>
        <w:pStyle w:val="libNormal"/>
        <w:rPr>
          <w:rtl/>
        </w:rPr>
      </w:pPr>
      <w:r w:rsidRPr="007B62FF">
        <w:rPr>
          <w:rtl/>
        </w:rPr>
        <w:t>الصحيفة الرابعة السجّادية.</w:t>
      </w:r>
    </w:p>
    <w:p w:rsidR="0017382C" w:rsidRPr="007B62FF" w:rsidRDefault="0017382C" w:rsidP="0017382C">
      <w:pPr>
        <w:pStyle w:val="libNormal"/>
        <w:rPr>
          <w:rtl/>
        </w:rPr>
      </w:pPr>
      <w:r w:rsidRPr="007B62FF">
        <w:rPr>
          <w:rtl/>
        </w:rPr>
        <w:t xml:space="preserve">النجم الثاقب في أحوال الإمام الغائب </w:t>
      </w:r>
      <w:r>
        <w:rPr>
          <w:rtl/>
        </w:rPr>
        <w:t>(</w:t>
      </w:r>
      <w:r w:rsidRPr="007B62FF">
        <w:rPr>
          <w:rtl/>
        </w:rPr>
        <w:t>صلوات الله عليه</w:t>
      </w:r>
      <w:r>
        <w:rPr>
          <w:rtl/>
        </w:rPr>
        <w:t>)</w:t>
      </w:r>
      <w:r w:rsidRPr="007B62FF">
        <w:rPr>
          <w:rtl/>
        </w:rPr>
        <w:t xml:space="preserve"> بالفارسية.</w:t>
      </w:r>
    </w:p>
    <w:p w:rsidR="0017382C" w:rsidRPr="007B62FF" w:rsidRDefault="0017382C" w:rsidP="0017382C">
      <w:pPr>
        <w:pStyle w:val="libNormal"/>
        <w:rPr>
          <w:rtl/>
        </w:rPr>
      </w:pPr>
      <w:r w:rsidRPr="007B62FF">
        <w:rPr>
          <w:rtl/>
        </w:rPr>
        <w:t>الكلمة الطيّبة</w:t>
      </w:r>
      <w:r w:rsidR="00527246">
        <w:rPr>
          <w:rtl/>
        </w:rPr>
        <w:t>،</w:t>
      </w:r>
      <w:r w:rsidRPr="007B62FF">
        <w:rPr>
          <w:rtl/>
        </w:rPr>
        <w:t xml:space="preserve"> بالفارسية.</w:t>
      </w:r>
    </w:p>
    <w:p w:rsidR="0017382C" w:rsidRPr="007B62FF" w:rsidRDefault="0017382C" w:rsidP="0017382C">
      <w:pPr>
        <w:pStyle w:val="libLine"/>
        <w:rPr>
          <w:rtl/>
        </w:rPr>
      </w:pPr>
      <w:r w:rsidRPr="007B62FF">
        <w:rPr>
          <w:rtl/>
        </w:rPr>
        <w:t>__________________</w:t>
      </w:r>
    </w:p>
    <w:p w:rsidR="0017382C" w:rsidRPr="007B62FF" w:rsidRDefault="0017382C" w:rsidP="0017382C">
      <w:pPr>
        <w:pStyle w:val="libFootnote0"/>
        <w:rPr>
          <w:rtl/>
        </w:rPr>
      </w:pPr>
      <w:r w:rsidRPr="007B62FF">
        <w:rPr>
          <w:rtl/>
        </w:rPr>
        <w:t>(1) لقد آثار هذا الكتاب ردود فعل عند الكثير من علمائنا</w:t>
      </w:r>
      <w:r w:rsidR="00527246">
        <w:rPr>
          <w:rtl/>
        </w:rPr>
        <w:t>؛</w:t>
      </w:r>
      <w:r w:rsidRPr="007B62FF">
        <w:rPr>
          <w:rtl/>
        </w:rPr>
        <w:t xml:space="preserve"> لأنّ القول بالتحريف لا ينسجم مع عقائد الإماميّة الحقّة.</w:t>
      </w:r>
    </w:p>
    <w:p w:rsidR="0017382C" w:rsidRPr="007B62FF" w:rsidRDefault="0017382C" w:rsidP="0017382C">
      <w:pPr>
        <w:pStyle w:val="libFootnote"/>
        <w:rPr>
          <w:rtl/>
          <w:lang w:bidi="fa-IR"/>
        </w:rPr>
      </w:pPr>
      <w:r w:rsidRPr="007B62FF">
        <w:rPr>
          <w:rtl/>
        </w:rPr>
        <w:t>لذا تصدّى بعض الأفاضل للردّ على ما جاء في كتاب « فصل الخطاب »</w:t>
      </w:r>
      <w:r w:rsidR="00527246">
        <w:rPr>
          <w:rtl/>
        </w:rPr>
        <w:t>،</w:t>
      </w:r>
      <w:r w:rsidRPr="007B62FF">
        <w:rPr>
          <w:rtl/>
        </w:rPr>
        <w:t xml:space="preserve"> منهم الشيخ محمود الطهراني المعروف بالمعرب برسالة سماها « كشف الارتياب عن تحريف الكتاب »</w:t>
      </w:r>
      <w:r>
        <w:rPr>
          <w:rtl/>
        </w:rPr>
        <w:t>.</w:t>
      </w:r>
      <w:r w:rsidRPr="007B62FF">
        <w:rPr>
          <w:rtl/>
        </w:rPr>
        <w:t xml:space="preserve"> ومن جهة أخرى قام العلامة الطهراني صاحب الذريعة في محاولة اعتذار وتوجيه حول ما جاء في كتاب أستاذه المذكور</w:t>
      </w:r>
      <w:r w:rsidR="00527246">
        <w:rPr>
          <w:rtl/>
        </w:rPr>
        <w:t>،</w:t>
      </w:r>
      <w:r w:rsidRPr="007B62FF">
        <w:rPr>
          <w:rtl/>
        </w:rPr>
        <w:t xml:space="preserve"> راجع</w:t>
      </w:r>
      <w:r w:rsidR="00527246">
        <w:rPr>
          <w:rtl/>
        </w:rPr>
        <w:t>:</w:t>
      </w:r>
      <w:r w:rsidRPr="007B62FF">
        <w:rPr>
          <w:rtl/>
        </w:rPr>
        <w:t xml:space="preserve"> مقدمة مستدرك الوسائل 2</w:t>
      </w:r>
      <w:r w:rsidR="00527246">
        <w:rPr>
          <w:rtl/>
        </w:rPr>
        <w:t>:</w:t>
      </w:r>
      <w:r w:rsidRPr="007B62FF">
        <w:rPr>
          <w:rtl/>
        </w:rPr>
        <w:t xml:space="preserve"> 50</w:t>
      </w:r>
      <w:r w:rsidR="00527246">
        <w:rPr>
          <w:rtl/>
        </w:rPr>
        <w:t>،</w:t>
      </w:r>
      <w:r w:rsidRPr="007B62FF">
        <w:rPr>
          <w:rtl/>
        </w:rPr>
        <w:t xml:space="preserve"> 51</w:t>
      </w:r>
      <w:r w:rsidR="00527246">
        <w:rPr>
          <w:rtl/>
        </w:rPr>
        <w:t>،</w:t>
      </w:r>
      <w:r w:rsidRPr="007B62FF">
        <w:rPr>
          <w:rtl/>
        </w:rPr>
        <w:t xml:space="preserve"> الذريعة 16</w:t>
      </w:r>
      <w:r w:rsidR="00527246">
        <w:rPr>
          <w:rtl/>
        </w:rPr>
        <w:t>:</w:t>
      </w:r>
      <w:r w:rsidRPr="007B62FF">
        <w:rPr>
          <w:rtl/>
        </w:rPr>
        <w:t xml:space="preserve"> 231</w:t>
      </w:r>
      <w:r w:rsidR="00527246">
        <w:rPr>
          <w:rtl/>
        </w:rPr>
        <w:t>،</w:t>
      </w:r>
      <w:r w:rsidRPr="007B62FF">
        <w:rPr>
          <w:rtl/>
        </w:rPr>
        <w:t xml:space="preserve"> 232.</w:t>
      </w:r>
    </w:p>
    <w:p w:rsidR="0017382C" w:rsidRPr="007B62FF" w:rsidRDefault="0017382C" w:rsidP="0017382C">
      <w:pPr>
        <w:pStyle w:val="libFootnote"/>
        <w:rPr>
          <w:rtl/>
          <w:lang w:bidi="fa-IR"/>
        </w:rPr>
      </w:pPr>
      <w:r w:rsidRPr="007B62FF">
        <w:rPr>
          <w:rtl/>
        </w:rPr>
        <w:t>وهنالك كلام طويل في هذا المجال نتركه روماً للاختصار.</w:t>
      </w:r>
    </w:p>
    <w:p w:rsidR="0017382C" w:rsidRDefault="0017382C" w:rsidP="00C613E8">
      <w:pPr>
        <w:pStyle w:val="libNormal"/>
        <w:rPr>
          <w:rtl/>
        </w:rPr>
      </w:pPr>
      <w:r>
        <w:rPr>
          <w:rtl/>
        </w:rPr>
        <w:br w:type="page"/>
      </w:r>
    </w:p>
    <w:p w:rsidR="0017382C" w:rsidRPr="007B62FF" w:rsidRDefault="0017382C" w:rsidP="0017382C">
      <w:pPr>
        <w:pStyle w:val="libNormal"/>
        <w:rPr>
          <w:rtl/>
        </w:rPr>
      </w:pPr>
      <w:r w:rsidRPr="007B62FF">
        <w:rPr>
          <w:rtl/>
        </w:rPr>
        <w:lastRenderedPageBreak/>
        <w:t>رسالة ميزان السماء في تعيين مولد خاتم الأنبياء</w:t>
      </w:r>
      <w:r w:rsidR="00527246">
        <w:rPr>
          <w:rtl/>
        </w:rPr>
        <w:t>،</w:t>
      </w:r>
      <w:r w:rsidRPr="007B62FF">
        <w:rPr>
          <w:rtl/>
        </w:rPr>
        <w:t xml:space="preserve"> بالفارسية.</w:t>
      </w:r>
    </w:p>
    <w:p w:rsidR="0017382C" w:rsidRPr="007B62FF" w:rsidRDefault="0017382C" w:rsidP="0017382C">
      <w:pPr>
        <w:pStyle w:val="libNormal"/>
        <w:rPr>
          <w:rtl/>
        </w:rPr>
      </w:pPr>
      <w:r w:rsidRPr="007B62FF">
        <w:rPr>
          <w:rtl/>
        </w:rPr>
        <w:t>ظلمات الهاوية.</w:t>
      </w:r>
    </w:p>
    <w:p w:rsidR="0017382C" w:rsidRPr="007B62FF" w:rsidRDefault="0017382C" w:rsidP="0017382C">
      <w:pPr>
        <w:pStyle w:val="libNormal"/>
        <w:rPr>
          <w:rtl/>
        </w:rPr>
      </w:pPr>
      <w:r w:rsidRPr="007B62FF">
        <w:rPr>
          <w:rtl/>
        </w:rPr>
        <w:t>رسالة في ردّ بعض الشبهات على كتابنا فصل الخطاب.</w:t>
      </w:r>
    </w:p>
    <w:p w:rsidR="0017382C" w:rsidRPr="007B62FF" w:rsidRDefault="0017382C" w:rsidP="0017382C">
      <w:pPr>
        <w:pStyle w:val="libNormal"/>
        <w:rPr>
          <w:rtl/>
        </w:rPr>
      </w:pPr>
      <w:r w:rsidRPr="007B62FF">
        <w:rPr>
          <w:rtl/>
        </w:rPr>
        <w:t>البدر المشعشع في ذريّة موسى المبرقع.</w:t>
      </w:r>
    </w:p>
    <w:p w:rsidR="0017382C" w:rsidRPr="007B62FF" w:rsidRDefault="0017382C" w:rsidP="0017382C">
      <w:pPr>
        <w:pStyle w:val="libNormal"/>
        <w:rPr>
          <w:rtl/>
        </w:rPr>
      </w:pPr>
      <w:r w:rsidRPr="007B62FF">
        <w:rPr>
          <w:rtl/>
        </w:rPr>
        <w:t>كتاب مستدرك الوسائل ومستنبط المسائل</w:t>
      </w:r>
      <w:r w:rsidR="00527246">
        <w:rPr>
          <w:rtl/>
        </w:rPr>
        <w:t>،</w:t>
      </w:r>
      <w:r w:rsidRPr="007B62FF">
        <w:rPr>
          <w:rtl/>
        </w:rPr>
        <w:t xml:space="preserve"> في مجلّدات تقرب من تمام الوسائل.</w:t>
      </w:r>
    </w:p>
    <w:p w:rsidR="0017382C" w:rsidRPr="007B62FF" w:rsidRDefault="0017382C" w:rsidP="0017382C">
      <w:pPr>
        <w:pStyle w:val="libNormal"/>
        <w:rPr>
          <w:rtl/>
        </w:rPr>
      </w:pPr>
      <w:r w:rsidRPr="007B62FF">
        <w:rPr>
          <w:rtl/>
        </w:rPr>
        <w:t xml:space="preserve">كشف الأستار عن وجه الغائب عن الأبصار </w:t>
      </w:r>
      <w:r>
        <w:rPr>
          <w:rtl/>
        </w:rPr>
        <w:t>(</w:t>
      </w:r>
      <w:r w:rsidRPr="007B62FF">
        <w:rPr>
          <w:rtl/>
        </w:rPr>
        <w:t>عجل الله تعالى فرجه وصلّى عليه</w:t>
      </w:r>
      <w:r>
        <w:rPr>
          <w:rtl/>
        </w:rPr>
        <w:t>)</w:t>
      </w:r>
      <w:r w:rsidRPr="007B62FF">
        <w:rPr>
          <w:rtl/>
        </w:rPr>
        <w:t xml:space="preserve"> جواب قصيدة بعثها بعض علماء أهل السنّة إلى علماء الإمامية</w:t>
      </w:r>
      <w:r w:rsidR="00527246">
        <w:rPr>
          <w:rtl/>
        </w:rPr>
        <w:t>،</w:t>
      </w:r>
      <w:r w:rsidRPr="007B62FF">
        <w:rPr>
          <w:rtl/>
        </w:rPr>
        <w:t xml:space="preserve"> فيها بعض الشبهات في أصل ولادة المهدي </w:t>
      </w:r>
      <w:r>
        <w:rPr>
          <w:rtl/>
        </w:rPr>
        <w:t>(</w:t>
      </w:r>
      <w:r w:rsidRPr="007B62FF">
        <w:rPr>
          <w:rtl/>
        </w:rPr>
        <w:t>صلوات الله عليه</w:t>
      </w:r>
      <w:r>
        <w:rPr>
          <w:rtl/>
        </w:rPr>
        <w:t>).</w:t>
      </w:r>
    </w:p>
    <w:p w:rsidR="0017382C" w:rsidRPr="007B62FF" w:rsidRDefault="0017382C" w:rsidP="0017382C">
      <w:pPr>
        <w:pStyle w:val="libNormal"/>
        <w:rPr>
          <w:rtl/>
        </w:rPr>
      </w:pPr>
      <w:r w:rsidRPr="007B62FF">
        <w:rPr>
          <w:rtl/>
        </w:rPr>
        <w:t>سلامة المرصاد</w:t>
      </w:r>
      <w:r w:rsidR="00527246">
        <w:rPr>
          <w:rtl/>
        </w:rPr>
        <w:t>،</w:t>
      </w:r>
      <w:r w:rsidRPr="007B62FF">
        <w:rPr>
          <w:rtl/>
        </w:rPr>
        <w:t xml:space="preserve"> رسالة فارسية في ذكر زيارة العاشوراء غير معروفة</w:t>
      </w:r>
      <w:r w:rsidR="00527246">
        <w:rPr>
          <w:rtl/>
        </w:rPr>
        <w:t>،</w:t>
      </w:r>
      <w:r w:rsidRPr="007B62FF">
        <w:rPr>
          <w:rtl/>
        </w:rPr>
        <w:t xml:space="preserve"> وأعمال مقامات مسجد الكوفة غير ما هو الشائع الدائر بين الناس</w:t>
      </w:r>
      <w:r w:rsidR="00527246">
        <w:rPr>
          <w:rtl/>
        </w:rPr>
        <w:t>،</w:t>
      </w:r>
      <w:r w:rsidRPr="007B62FF">
        <w:rPr>
          <w:rtl/>
        </w:rPr>
        <w:t xml:space="preserve"> الموجود في المزارات المعروفة.</w:t>
      </w:r>
    </w:p>
    <w:p w:rsidR="0017382C" w:rsidRPr="007B62FF" w:rsidRDefault="0017382C" w:rsidP="0017382C">
      <w:pPr>
        <w:pStyle w:val="libNormal"/>
        <w:rPr>
          <w:rtl/>
        </w:rPr>
      </w:pPr>
      <w:r w:rsidRPr="007B62FF">
        <w:rPr>
          <w:rtl/>
        </w:rPr>
        <w:t xml:space="preserve">رسالة مختصرة بالفارسية في مواليد الأئمّة </w:t>
      </w:r>
      <w:r w:rsidRPr="0017382C">
        <w:rPr>
          <w:rStyle w:val="libAlaemChar"/>
          <w:rtl/>
        </w:rPr>
        <w:t>عليهم‌السلام</w:t>
      </w:r>
      <w:r w:rsidRPr="007B62FF">
        <w:rPr>
          <w:rtl/>
        </w:rPr>
        <w:t xml:space="preserve"> على ما هو الأصحّ عندنا.</w:t>
      </w:r>
    </w:p>
    <w:p w:rsidR="0017382C" w:rsidRPr="007B62FF" w:rsidRDefault="0017382C" w:rsidP="0017382C">
      <w:pPr>
        <w:pStyle w:val="libNormal"/>
        <w:rPr>
          <w:rtl/>
        </w:rPr>
      </w:pPr>
      <w:r w:rsidRPr="007B62FF">
        <w:rPr>
          <w:rtl/>
        </w:rPr>
        <w:t>مستدرك مزار البحار</w:t>
      </w:r>
      <w:r w:rsidR="00527246">
        <w:rPr>
          <w:rtl/>
        </w:rPr>
        <w:t>،</w:t>
      </w:r>
      <w:r w:rsidRPr="007B62FF">
        <w:rPr>
          <w:rtl/>
        </w:rPr>
        <w:t xml:space="preserve"> لم يتمّ.</w:t>
      </w:r>
    </w:p>
    <w:p w:rsidR="0017382C" w:rsidRPr="007B62FF" w:rsidRDefault="0017382C" w:rsidP="0017382C">
      <w:pPr>
        <w:pStyle w:val="libNormal"/>
        <w:rPr>
          <w:rtl/>
        </w:rPr>
      </w:pPr>
      <w:r w:rsidRPr="007B62FF">
        <w:rPr>
          <w:rtl/>
        </w:rPr>
        <w:t>حواشي على رجال أبي علي</w:t>
      </w:r>
      <w:r w:rsidR="00527246">
        <w:rPr>
          <w:rtl/>
        </w:rPr>
        <w:t>،</w:t>
      </w:r>
      <w:r w:rsidRPr="007B62FF">
        <w:rPr>
          <w:rtl/>
        </w:rPr>
        <w:t xml:space="preserve"> لم يتمّ.</w:t>
      </w:r>
    </w:p>
    <w:p w:rsidR="0017382C" w:rsidRPr="007B62FF" w:rsidRDefault="0017382C" w:rsidP="0017382C">
      <w:pPr>
        <w:pStyle w:val="libNormal"/>
        <w:rPr>
          <w:rtl/>
        </w:rPr>
      </w:pPr>
      <w:r w:rsidRPr="007B62FF">
        <w:rPr>
          <w:rtl/>
        </w:rPr>
        <w:t>ترجمة المجلّد الثاني من دار السلام</w:t>
      </w:r>
      <w:r w:rsidR="00527246">
        <w:rPr>
          <w:rtl/>
        </w:rPr>
        <w:t>،</w:t>
      </w:r>
      <w:r w:rsidRPr="007B62FF">
        <w:rPr>
          <w:rtl/>
        </w:rPr>
        <w:t xml:space="preserve"> لم يتمّ.</w:t>
      </w:r>
    </w:p>
    <w:p w:rsidR="0017382C" w:rsidRPr="007B62FF" w:rsidRDefault="0017382C" w:rsidP="0017382C">
      <w:pPr>
        <w:pStyle w:val="libNormal"/>
        <w:rPr>
          <w:rtl/>
        </w:rPr>
      </w:pPr>
      <w:r w:rsidRPr="007B62FF">
        <w:rPr>
          <w:rtl/>
        </w:rPr>
        <w:t>إلى غير ذلك من الحواشي والرسائل.</w:t>
      </w:r>
    </w:p>
    <w:p w:rsidR="0017382C" w:rsidRPr="007B62FF" w:rsidRDefault="0017382C" w:rsidP="0017382C">
      <w:pPr>
        <w:pStyle w:val="libNormal"/>
        <w:rPr>
          <w:rtl/>
        </w:rPr>
      </w:pPr>
      <w:r w:rsidRPr="007B62FF">
        <w:rPr>
          <w:rtl/>
        </w:rPr>
        <w:t>ووافق الفراغ من هذا المجلّد أيضاً يوم العاشر من ربيع الآخر</w:t>
      </w:r>
      <w:r w:rsidR="00527246">
        <w:rPr>
          <w:rtl/>
        </w:rPr>
        <w:t>،</w:t>
      </w:r>
      <w:r w:rsidRPr="007B62FF">
        <w:rPr>
          <w:rtl/>
        </w:rPr>
        <w:t xml:space="preserve"> يوم ولادة سيّدنا الإمام الزكي أبي محمّد الحسن بن علي الهادي </w:t>
      </w:r>
      <w:r>
        <w:rPr>
          <w:rtl/>
        </w:rPr>
        <w:t>(</w:t>
      </w:r>
      <w:r w:rsidRPr="007B62FF">
        <w:rPr>
          <w:rtl/>
        </w:rPr>
        <w:t>صلوات الله عليهما</w:t>
      </w:r>
      <w:r>
        <w:rPr>
          <w:rtl/>
        </w:rPr>
        <w:t>)</w:t>
      </w:r>
      <w:r w:rsidRPr="007B62FF">
        <w:rPr>
          <w:rtl/>
        </w:rPr>
        <w:t xml:space="preserve"> في السنة المباركة التي أخبر أهل الحساب بتوافق الأضحى</w:t>
      </w:r>
    </w:p>
    <w:p w:rsidR="0017382C" w:rsidRDefault="0017382C" w:rsidP="00C613E8">
      <w:pPr>
        <w:pStyle w:val="libNormal"/>
        <w:rPr>
          <w:rtl/>
        </w:rPr>
      </w:pPr>
      <w:r>
        <w:rPr>
          <w:rtl/>
        </w:rPr>
        <w:br w:type="page"/>
      </w:r>
    </w:p>
    <w:p w:rsidR="0017382C" w:rsidRDefault="0017382C" w:rsidP="0017382C">
      <w:pPr>
        <w:pStyle w:val="libNormal0"/>
        <w:rPr>
          <w:rtl/>
        </w:rPr>
      </w:pPr>
      <w:r w:rsidRPr="007B62FF">
        <w:rPr>
          <w:rtl/>
        </w:rPr>
        <w:lastRenderedPageBreak/>
        <w:t>والجمعة والنيروز فيها</w:t>
      </w:r>
      <w:r w:rsidR="00527246">
        <w:rPr>
          <w:rtl/>
        </w:rPr>
        <w:t>،</w:t>
      </w:r>
      <w:r w:rsidRPr="007B62FF">
        <w:rPr>
          <w:rtl/>
        </w:rPr>
        <w:t xml:space="preserve"> سنة التاسعة عشر بعد الألف وثلاثمائة بيد العبد المذنب المسيء حسين بن محمّد تقي النوري الطبرسي حامداً مصلّياً مستغفراً.</w:t>
      </w:r>
    </w:p>
    <w:p w:rsidR="00E10B1D" w:rsidRDefault="00E10B1D" w:rsidP="00C613E8">
      <w:pPr>
        <w:pStyle w:val="libNormal"/>
        <w:rPr>
          <w:rtl/>
        </w:rPr>
      </w:pPr>
      <w:r>
        <w:rPr>
          <w:rtl/>
        </w:rPr>
        <w:br w:type="page"/>
      </w:r>
    </w:p>
    <w:sdt>
      <w:sdtPr>
        <w:rPr>
          <w:rtl/>
        </w:rPr>
        <w:id w:val="7264359"/>
        <w:docPartObj>
          <w:docPartGallery w:val="Table of Contents"/>
          <w:docPartUnique/>
        </w:docPartObj>
      </w:sdtPr>
      <w:sdtEndPr>
        <w:rPr>
          <w:b w:val="0"/>
          <w:bCs w:val="0"/>
        </w:rPr>
      </w:sdtEndPr>
      <w:sdtContent>
        <w:p w:rsidR="00E10B1D" w:rsidRDefault="002E1FFF" w:rsidP="002E1FFF">
          <w:pPr>
            <w:pStyle w:val="libCenterBold1"/>
            <w:rPr>
              <w:rFonts w:hint="cs"/>
              <w:rtl/>
              <w:lang w:bidi="fa-IR"/>
            </w:rPr>
          </w:pPr>
          <w:r>
            <w:rPr>
              <w:rFonts w:hint="cs"/>
              <w:rtl/>
              <w:lang w:bidi="fa-IR"/>
            </w:rPr>
            <w:t>الفهرس</w:t>
          </w:r>
        </w:p>
        <w:p w:rsidR="0063324D" w:rsidRDefault="00E10B1D">
          <w:pPr>
            <w:pStyle w:val="TOC3"/>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94921220" w:history="1">
            <w:r w:rsidR="0063324D" w:rsidRPr="004C171E">
              <w:rPr>
                <w:rStyle w:val="Hyperlink"/>
                <w:noProof/>
                <w:rtl/>
              </w:rPr>
              <w:t xml:space="preserve">[2310] </w:t>
            </w:r>
            <w:r w:rsidR="0063324D" w:rsidRPr="004C171E">
              <w:rPr>
                <w:rStyle w:val="Hyperlink"/>
                <w:rFonts w:hint="eastAsia"/>
                <w:noProof/>
                <w:rtl/>
              </w:rPr>
              <w:t>محمّد</w:t>
            </w:r>
            <w:r w:rsidR="0063324D" w:rsidRPr="004C171E">
              <w:rPr>
                <w:rStyle w:val="Hyperlink"/>
                <w:noProof/>
                <w:rtl/>
              </w:rPr>
              <w:t xml:space="preserve"> </w:t>
            </w:r>
            <w:r w:rsidR="0063324D" w:rsidRPr="004C171E">
              <w:rPr>
                <w:rStyle w:val="Hyperlink"/>
                <w:rFonts w:hint="eastAsia"/>
                <w:noProof/>
                <w:rtl/>
              </w:rPr>
              <w:t>بن</w:t>
            </w:r>
            <w:r w:rsidR="0063324D" w:rsidRPr="004C171E">
              <w:rPr>
                <w:rStyle w:val="Hyperlink"/>
                <w:noProof/>
                <w:rtl/>
              </w:rPr>
              <w:t xml:space="preserve"> </w:t>
            </w:r>
            <w:r w:rsidR="0063324D" w:rsidRPr="004C171E">
              <w:rPr>
                <w:rStyle w:val="Hyperlink"/>
                <w:rFonts w:hint="eastAsia"/>
                <w:noProof/>
                <w:rtl/>
              </w:rPr>
              <w:t>أبان</w:t>
            </w:r>
            <w:r w:rsidR="0063324D" w:rsidRPr="004C171E">
              <w:rPr>
                <w:rStyle w:val="Hyperlink"/>
                <w:noProof/>
                <w:rtl/>
              </w:rPr>
              <w:t xml:space="preserve"> </w:t>
            </w:r>
            <w:r w:rsidR="0063324D" w:rsidRPr="004C171E">
              <w:rPr>
                <w:rStyle w:val="Hyperlink"/>
                <w:rFonts w:hint="eastAsia"/>
                <w:noProof/>
                <w:rtl/>
              </w:rPr>
              <w:t>بن</w:t>
            </w:r>
            <w:r w:rsidR="0063324D" w:rsidRPr="004C171E">
              <w:rPr>
                <w:rStyle w:val="Hyperlink"/>
                <w:noProof/>
                <w:rtl/>
              </w:rPr>
              <w:t xml:space="preserve"> </w:t>
            </w:r>
            <w:r w:rsidR="0063324D" w:rsidRPr="004C171E">
              <w:rPr>
                <w:rStyle w:val="Hyperlink"/>
                <w:rFonts w:hint="eastAsia"/>
                <w:noProof/>
                <w:rtl/>
              </w:rPr>
              <w:t>تغْلِب</w:t>
            </w:r>
            <w:r w:rsidR="0063324D" w:rsidRPr="004C171E">
              <w:rPr>
                <w:rStyle w:val="Hyperlink"/>
                <w:noProof/>
                <w:rtl/>
              </w:rPr>
              <w:t>:</w:t>
            </w:r>
            <w:r w:rsidR="0063324D">
              <w:rPr>
                <w:noProof/>
                <w:webHidden/>
                <w:rtl/>
              </w:rPr>
              <w:tab/>
            </w:r>
            <w:r w:rsidR="0063324D">
              <w:rPr>
                <w:rStyle w:val="Hyperlink"/>
                <w:noProof/>
                <w:rtl/>
              </w:rPr>
              <w:fldChar w:fldCharType="begin"/>
            </w:r>
            <w:r w:rsidR="0063324D">
              <w:rPr>
                <w:noProof/>
                <w:webHidden/>
                <w:rtl/>
              </w:rPr>
              <w:instrText xml:space="preserve"> </w:instrText>
            </w:r>
            <w:r w:rsidR="0063324D">
              <w:rPr>
                <w:noProof/>
                <w:webHidden/>
              </w:rPr>
              <w:instrText>PAGEREF</w:instrText>
            </w:r>
            <w:r w:rsidR="0063324D">
              <w:rPr>
                <w:noProof/>
                <w:webHidden/>
                <w:rtl/>
              </w:rPr>
              <w:instrText xml:space="preserve"> _</w:instrText>
            </w:r>
            <w:r w:rsidR="0063324D">
              <w:rPr>
                <w:noProof/>
                <w:webHidden/>
              </w:rPr>
              <w:instrText>Toc394921220 \h</w:instrText>
            </w:r>
            <w:r w:rsidR="0063324D">
              <w:rPr>
                <w:noProof/>
                <w:webHidden/>
                <w:rtl/>
              </w:rPr>
              <w:instrText xml:space="preserve"> </w:instrText>
            </w:r>
            <w:r w:rsidR="0063324D">
              <w:rPr>
                <w:rStyle w:val="Hyperlink"/>
                <w:noProof/>
                <w:rtl/>
              </w:rPr>
            </w:r>
            <w:r w:rsidR="0063324D">
              <w:rPr>
                <w:rStyle w:val="Hyperlink"/>
                <w:noProof/>
                <w:rtl/>
              </w:rPr>
              <w:fldChar w:fldCharType="separate"/>
            </w:r>
            <w:r w:rsidR="0063324D">
              <w:rPr>
                <w:noProof/>
                <w:webHidden/>
                <w:rtl/>
              </w:rPr>
              <w:t>5</w:t>
            </w:r>
            <w:r w:rsidR="0063324D">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21" w:history="1">
            <w:r w:rsidRPr="004C171E">
              <w:rPr>
                <w:rStyle w:val="Hyperlink"/>
                <w:noProof/>
                <w:rtl/>
              </w:rPr>
              <w:t xml:space="preserve">[2311]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أبان</w:t>
            </w:r>
            <w:r w:rsidRPr="004C171E">
              <w:rPr>
                <w:rStyle w:val="Hyperlink"/>
                <w:noProof/>
                <w:rtl/>
              </w:rPr>
              <w:t xml:space="preserve"> </w:t>
            </w:r>
            <w:r w:rsidRPr="004C171E">
              <w:rPr>
                <w:rStyle w:val="Hyperlink"/>
                <w:rFonts w:hint="eastAsia"/>
                <w:noProof/>
                <w:rtl/>
              </w:rPr>
              <w:t>الخَثْعَمي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Toc394921221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22" w:history="1">
            <w:r w:rsidRPr="004C171E">
              <w:rPr>
                <w:rStyle w:val="Hyperlink"/>
                <w:noProof/>
                <w:rtl/>
              </w:rPr>
              <w:t xml:space="preserve">[2312]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أبان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صالح</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Toc394921222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23" w:history="1">
            <w:r w:rsidRPr="004C171E">
              <w:rPr>
                <w:rStyle w:val="Hyperlink"/>
                <w:noProof/>
                <w:rtl/>
              </w:rPr>
              <w:t xml:space="preserve">[2313]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إبراهيم</w:t>
            </w:r>
            <w:r w:rsidRPr="004C171E">
              <w:rPr>
                <w:rStyle w:val="Hyperlink"/>
                <w:noProof/>
                <w:rtl/>
              </w:rPr>
              <w:t xml:space="preserve"> </w:t>
            </w:r>
            <w:r w:rsidRPr="004C171E">
              <w:rPr>
                <w:rStyle w:val="Hyperlink"/>
                <w:rFonts w:hint="eastAsia"/>
                <w:noProof/>
                <w:rtl/>
              </w:rPr>
              <w:t>الأزْدِيّ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Toc394921223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24" w:history="1">
            <w:r w:rsidRPr="004C171E">
              <w:rPr>
                <w:rStyle w:val="Hyperlink"/>
                <w:noProof/>
                <w:rtl/>
              </w:rPr>
              <w:t xml:space="preserve">[2314]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إبراهيم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إسحاق</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Toc394921224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25" w:history="1">
            <w:r w:rsidRPr="004C171E">
              <w:rPr>
                <w:rStyle w:val="Hyperlink"/>
                <w:noProof/>
                <w:rtl/>
              </w:rPr>
              <w:t xml:space="preserve">[2315]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إبراهيم</w:t>
            </w:r>
            <w:r w:rsidRPr="004C171E">
              <w:rPr>
                <w:rStyle w:val="Hyperlink"/>
                <w:noProof/>
                <w:rtl/>
              </w:rPr>
              <w:t xml:space="preserve"> </w:t>
            </w:r>
            <w:r w:rsidRPr="004C171E">
              <w:rPr>
                <w:rStyle w:val="Hyperlink"/>
                <w:rFonts w:hint="eastAsia"/>
                <w:noProof/>
                <w:rtl/>
              </w:rPr>
              <w:t>العبّاسي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Toc394921225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26" w:history="1">
            <w:r w:rsidRPr="004C171E">
              <w:rPr>
                <w:rStyle w:val="Hyperlink"/>
                <w:noProof/>
                <w:rtl/>
              </w:rPr>
              <w:t xml:space="preserve">[2316]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007E4675">
              <w:rPr>
                <w:rStyle w:val="Hyperlink"/>
                <w:noProof/>
                <w:rtl/>
              </w:rPr>
              <w:t xml:space="preserve"> </w:t>
            </w:r>
            <w:r w:rsidRPr="004C171E">
              <w:rPr>
                <w:rStyle w:val="Hyperlink"/>
                <w:rFonts w:hint="eastAsia"/>
                <w:noProof/>
                <w:rtl/>
              </w:rPr>
              <w:t>إبراهيم</w:t>
            </w:r>
            <w:r w:rsidRPr="004C171E">
              <w:rPr>
                <w:rStyle w:val="Hyperlink"/>
                <w:noProof/>
                <w:rtl/>
              </w:rPr>
              <w:t xml:space="preserve"> </w:t>
            </w:r>
            <w:r w:rsidRPr="004C171E">
              <w:rPr>
                <w:rStyle w:val="Hyperlink"/>
                <w:rFonts w:hint="eastAsia"/>
                <w:noProof/>
                <w:rtl/>
              </w:rPr>
              <w:t>الحُضَيني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Toc394921226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27" w:history="1">
            <w:r w:rsidRPr="004C171E">
              <w:rPr>
                <w:rStyle w:val="Hyperlink"/>
                <w:noProof/>
                <w:rtl/>
              </w:rPr>
              <w:t xml:space="preserve">[2317]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إبراهيم</w:t>
            </w:r>
            <w:r w:rsidRPr="004C171E">
              <w:rPr>
                <w:rStyle w:val="Hyperlink"/>
                <w:noProof/>
                <w:rtl/>
              </w:rPr>
              <w:t xml:space="preserve"> </w:t>
            </w:r>
            <w:r w:rsidRPr="004C171E">
              <w:rPr>
                <w:rStyle w:val="Hyperlink"/>
                <w:rFonts w:hint="eastAsia"/>
                <w:noProof/>
                <w:rtl/>
              </w:rPr>
              <w:t>الخياط</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Toc394921227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28" w:history="1">
            <w:r w:rsidRPr="004C171E">
              <w:rPr>
                <w:rStyle w:val="Hyperlink"/>
                <w:noProof/>
                <w:rtl/>
              </w:rPr>
              <w:t xml:space="preserve">[2318]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إبراهيم</w:t>
            </w:r>
            <w:r w:rsidRPr="004C171E">
              <w:rPr>
                <w:rStyle w:val="Hyperlink"/>
                <w:noProof/>
                <w:rtl/>
              </w:rPr>
              <w:t xml:space="preserve"> </w:t>
            </w:r>
            <w:r w:rsidRPr="004C171E">
              <w:rPr>
                <w:rStyle w:val="Hyperlink"/>
                <w:rFonts w:hint="eastAsia"/>
                <w:noProof/>
                <w:rtl/>
              </w:rPr>
              <w:t>الرِّفاعيّ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Toc394921228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29" w:history="1">
            <w:r w:rsidRPr="004C171E">
              <w:rPr>
                <w:rStyle w:val="Hyperlink"/>
                <w:noProof/>
                <w:rtl/>
              </w:rPr>
              <w:t xml:space="preserve">[2319]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إبراهيم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Toc394921229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30" w:history="1">
            <w:r w:rsidRPr="004C171E">
              <w:rPr>
                <w:rStyle w:val="Hyperlink"/>
                <w:noProof/>
                <w:rtl/>
              </w:rPr>
              <w:t xml:space="preserve">[2320]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إبراهيم</w:t>
            </w:r>
            <w:r w:rsidRPr="004C171E">
              <w:rPr>
                <w:rStyle w:val="Hyperlink"/>
                <w:noProof/>
                <w:rtl/>
              </w:rPr>
              <w:t xml:space="preserve"> </w:t>
            </w:r>
            <w:r w:rsidRPr="004C171E">
              <w:rPr>
                <w:rStyle w:val="Hyperlink"/>
                <w:rFonts w:hint="eastAsia"/>
                <w:noProof/>
                <w:rtl/>
              </w:rPr>
              <w:t>بن</w:t>
            </w:r>
            <w:r w:rsidR="007E4675">
              <w:rPr>
                <w:rStyle w:val="Hyperlink"/>
                <w:noProof/>
                <w:rtl/>
              </w:rPr>
              <w:t xml:space="preserve"> </w:t>
            </w:r>
            <w:r w:rsidRPr="004C171E">
              <w:rPr>
                <w:rStyle w:val="Hyperlink"/>
                <w:rFonts w:hint="eastAsia"/>
                <w:noProof/>
                <w:rtl/>
              </w:rPr>
              <w:t>المـُهاجر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Toc394921230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31" w:history="1">
            <w:r w:rsidRPr="004C171E">
              <w:rPr>
                <w:rStyle w:val="Hyperlink"/>
                <w:noProof/>
                <w:rtl/>
              </w:rPr>
              <w:t xml:space="preserve">[2321]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إبراهيم</w:t>
            </w:r>
            <w:r w:rsidRPr="004C171E">
              <w:rPr>
                <w:rStyle w:val="Hyperlink"/>
                <w:noProof/>
                <w:rtl/>
              </w:rPr>
              <w:t xml:space="preserve"> </w:t>
            </w:r>
            <w:r w:rsidRPr="004C171E">
              <w:rPr>
                <w:rStyle w:val="Hyperlink"/>
                <w:rFonts w:hint="eastAsia"/>
                <w:noProof/>
                <w:rtl/>
              </w:rPr>
              <w:t>الورّاق</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Toc394921231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32" w:history="1">
            <w:r w:rsidRPr="004C171E">
              <w:rPr>
                <w:rStyle w:val="Hyperlink"/>
                <w:noProof/>
                <w:rtl/>
              </w:rPr>
              <w:t xml:space="preserve">[2322]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إسحاق</w:t>
            </w:r>
            <w:r w:rsidRPr="004C171E">
              <w:rPr>
                <w:rStyle w:val="Hyperlink"/>
                <w:noProof/>
                <w:rtl/>
              </w:rPr>
              <w:t xml:space="preserve"> </w:t>
            </w:r>
            <w:r w:rsidRPr="004C171E">
              <w:rPr>
                <w:rStyle w:val="Hyperlink"/>
                <w:rFonts w:hint="eastAsia"/>
                <w:noProof/>
                <w:rtl/>
              </w:rPr>
              <w:t>القُمِيّ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Toc394921232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33" w:history="1">
            <w:r w:rsidRPr="004C171E">
              <w:rPr>
                <w:rStyle w:val="Hyperlink"/>
                <w:noProof/>
                <w:rtl/>
              </w:rPr>
              <w:t xml:space="preserve">[2323]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بكر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Toc394921233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34" w:history="1">
            <w:r w:rsidRPr="004C171E">
              <w:rPr>
                <w:rStyle w:val="Hyperlink"/>
                <w:noProof/>
                <w:rtl/>
              </w:rPr>
              <w:t xml:space="preserve">[2324]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الجَهْم</w:t>
            </w:r>
            <w:r w:rsidRPr="004C171E">
              <w:rPr>
                <w:rStyle w:val="Hyperlink"/>
                <w:noProof/>
                <w:rtl/>
              </w:rPr>
              <w:t xml:space="preserve"> </w:t>
            </w:r>
            <w:r w:rsidRPr="004C171E">
              <w:rPr>
                <w:rStyle w:val="Hyperlink"/>
                <w:rFonts w:hint="eastAsia"/>
                <w:noProof/>
                <w:rtl/>
              </w:rPr>
              <w:t>الأَزْدِيّ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Toc394921234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35" w:history="1">
            <w:r w:rsidRPr="004C171E">
              <w:rPr>
                <w:rStyle w:val="Hyperlink"/>
                <w:noProof/>
                <w:rtl/>
              </w:rPr>
              <w:t xml:space="preserve">[2325]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الحَكَم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المـُختار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Toc394921235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36" w:history="1">
            <w:r w:rsidRPr="004C171E">
              <w:rPr>
                <w:rStyle w:val="Hyperlink"/>
                <w:noProof/>
                <w:rtl/>
              </w:rPr>
              <w:t xml:space="preserve">[2326]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حمزة</w:t>
            </w:r>
            <w:r w:rsidRPr="004C171E">
              <w:rPr>
                <w:rStyle w:val="Hyperlink"/>
                <w:noProof/>
                <w:rtl/>
              </w:rPr>
              <w:t xml:space="preserve"> </w:t>
            </w:r>
            <w:r w:rsidRPr="004C171E">
              <w:rPr>
                <w:rStyle w:val="Hyperlink"/>
                <w:rFonts w:hint="eastAsia"/>
                <w:noProof/>
                <w:rtl/>
              </w:rPr>
              <w:t>التيْمُلِيّ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Toc394921236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37" w:history="1">
            <w:r w:rsidRPr="004C171E">
              <w:rPr>
                <w:rStyle w:val="Hyperlink"/>
                <w:noProof/>
                <w:rtl/>
              </w:rPr>
              <w:t xml:space="preserve">[2327]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زياد</w:t>
            </w:r>
            <w:r w:rsidRPr="004C171E">
              <w:rPr>
                <w:rStyle w:val="Hyperlink"/>
                <w:noProof/>
                <w:rtl/>
              </w:rPr>
              <w:t xml:space="preserve"> </w:t>
            </w:r>
            <w:r w:rsidRPr="004C171E">
              <w:rPr>
                <w:rStyle w:val="Hyperlink"/>
                <w:rFonts w:hint="eastAsia"/>
                <w:noProof/>
                <w:rtl/>
              </w:rPr>
              <w:t>الأعْجَمِيّ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Toc394921237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38" w:history="1">
            <w:r w:rsidRPr="004C171E">
              <w:rPr>
                <w:rStyle w:val="Hyperlink"/>
                <w:noProof/>
                <w:rtl/>
              </w:rPr>
              <w:t xml:space="preserve">[2328]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زيد</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Toc394921238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39" w:history="1">
            <w:r w:rsidRPr="004C171E">
              <w:rPr>
                <w:rStyle w:val="Hyperlink"/>
                <w:noProof/>
                <w:rtl/>
              </w:rPr>
              <w:t xml:space="preserve">[2329]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سارة</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Toc394921239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40" w:history="1">
            <w:r w:rsidRPr="004C171E">
              <w:rPr>
                <w:rStyle w:val="Hyperlink"/>
                <w:noProof/>
                <w:rtl/>
              </w:rPr>
              <w:t xml:space="preserve">[2330]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السجّاد</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Toc394921240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41" w:history="1">
            <w:r w:rsidRPr="004C171E">
              <w:rPr>
                <w:rStyle w:val="Hyperlink"/>
                <w:noProof/>
                <w:rtl/>
              </w:rPr>
              <w:t xml:space="preserve">[2331]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سعيد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عَقِيل</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Toc394921241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42" w:history="1">
            <w:r w:rsidRPr="004C171E">
              <w:rPr>
                <w:rStyle w:val="Hyperlink"/>
                <w:noProof/>
                <w:rtl/>
              </w:rPr>
              <w:t xml:space="preserve">[2332]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سَلَمة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Toc394921242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43" w:history="1">
            <w:r w:rsidRPr="004C171E">
              <w:rPr>
                <w:rStyle w:val="Hyperlink"/>
                <w:noProof/>
                <w:rtl/>
              </w:rPr>
              <w:t xml:space="preserve">[2333]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سُلَيمان</w:t>
            </w:r>
            <w:r w:rsidRPr="004C171E">
              <w:rPr>
                <w:rStyle w:val="Hyperlink"/>
                <w:noProof/>
                <w:rtl/>
              </w:rPr>
              <w:t xml:space="preserve"> </w:t>
            </w:r>
            <w:r w:rsidRPr="004C171E">
              <w:rPr>
                <w:rStyle w:val="Hyperlink"/>
                <w:rFonts w:hint="eastAsia"/>
                <w:noProof/>
                <w:rtl/>
              </w:rPr>
              <w:t>الكِنْدِيّ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Toc394921243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DA7289" w:rsidRDefault="00DA7289"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1244" w:history="1">
            <w:r w:rsidRPr="004C171E">
              <w:rPr>
                <w:rStyle w:val="Hyperlink"/>
                <w:noProof/>
                <w:rtl/>
              </w:rPr>
              <w:t xml:space="preserve">[2334]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السوْدَاء</w:t>
            </w:r>
            <w:r w:rsidRPr="004C171E">
              <w:rPr>
                <w:rStyle w:val="Hyperlink"/>
                <w:noProof/>
                <w:rtl/>
              </w:rPr>
              <w:t xml:space="preserve"> </w:t>
            </w:r>
            <w:r w:rsidRPr="004C171E">
              <w:rPr>
                <w:rStyle w:val="Hyperlink"/>
                <w:rFonts w:hint="eastAsia"/>
                <w:noProof/>
                <w:rtl/>
              </w:rPr>
              <w:t>عمر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Toc394921244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45" w:history="1">
            <w:r w:rsidRPr="004C171E">
              <w:rPr>
                <w:rStyle w:val="Hyperlink"/>
                <w:noProof/>
                <w:rtl/>
              </w:rPr>
              <w:t xml:space="preserve">[2335]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الصباح</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Toc394921245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46" w:history="1">
            <w:r w:rsidRPr="004C171E">
              <w:rPr>
                <w:rStyle w:val="Hyperlink"/>
                <w:noProof/>
                <w:rtl/>
              </w:rPr>
              <w:t xml:space="preserve">[2336]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طلحة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Toc394921246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47" w:history="1">
            <w:r w:rsidRPr="004C171E">
              <w:rPr>
                <w:rStyle w:val="Hyperlink"/>
                <w:noProof/>
                <w:rtl/>
              </w:rPr>
              <w:t xml:space="preserve">[2337]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عمارة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Toc394921247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48" w:history="1">
            <w:r w:rsidRPr="004C171E">
              <w:rPr>
                <w:rStyle w:val="Hyperlink"/>
                <w:noProof/>
                <w:rtl/>
              </w:rPr>
              <w:t xml:space="preserve">[2338]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عمر</w:t>
            </w:r>
            <w:r w:rsidRPr="004C171E">
              <w:rPr>
                <w:rStyle w:val="Hyperlink"/>
                <w:noProof/>
                <w:rtl/>
              </w:rPr>
              <w:t xml:space="preserve"> ] </w:t>
            </w:r>
            <w:r w:rsidRPr="004C171E">
              <w:rPr>
                <w:rStyle w:val="Hyperlink"/>
                <w:rFonts w:hint="eastAsia"/>
                <w:noProof/>
                <w:rtl/>
              </w:rPr>
              <w:t>الطبيب</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Toc394921248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49" w:history="1">
            <w:r w:rsidRPr="004C171E">
              <w:rPr>
                <w:rStyle w:val="Hyperlink"/>
                <w:noProof/>
                <w:rtl/>
              </w:rPr>
              <w:t xml:space="preserve">[2339]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عمر</w:t>
            </w:r>
            <w:r w:rsidR="007E4675">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Toc394921249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50" w:history="1">
            <w:r w:rsidRPr="004C171E">
              <w:rPr>
                <w:rStyle w:val="Hyperlink"/>
                <w:noProof/>
                <w:rtl/>
              </w:rPr>
              <w:t xml:space="preserve">[2340]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الأعلم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Toc394921250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51" w:history="1">
            <w:r w:rsidRPr="004C171E">
              <w:rPr>
                <w:rStyle w:val="Hyperlink"/>
                <w:noProof/>
                <w:rtl/>
              </w:rPr>
              <w:t xml:space="preserve">[2341]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الغبري</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Toc394921251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52" w:history="1">
            <w:r w:rsidRPr="004C171E">
              <w:rPr>
                <w:rStyle w:val="Hyperlink"/>
                <w:noProof/>
                <w:rtl/>
              </w:rPr>
              <w:t xml:space="preserve">[2342]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مُخالد</w:t>
            </w:r>
            <w:r w:rsidR="007E4675">
              <w:rPr>
                <w:rStyle w:val="Hyperlink"/>
                <w:noProof/>
                <w:rtl/>
              </w:rPr>
              <w:t xml:space="preserve"> </w:t>
            </w:r>
            <w:r w:rsidRPr="004C171E">
              <w:rPr>
                <w:rStyle w:val="Hyperlink"/>
                <w:rFonts w:hint="eastAsia"/>
                <w:noProof/>
                <w:rtl/>
              </w:rPr>
              <w:t>الأزْدِيّ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Toc394921252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53" w:history="1">
            <w:r w:rsidRPr="004C171E">
              <w:rPr>
                <w:rStyle w:val="Hyperlink"/>
                <w:noProof/>
                <w:rtl/>
              </w:rPr>
              <w:t xml:space="preserve">[2343]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هلال</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Toc394921253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54" w:history="1">
            <w:r w:rsidRPr="004C171E">
              <w:rPr>
                <w:rStyle w:val="Hyperlink"/>
                <w:noProof/>
                <w:rtl/>
              </w:rPr>
              <w:t xml:space="preserve">[2344]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الهزهاز</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Toc394921254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55" w:history="1">
            <w:r w:rsidRPr="004C171E">
              <w:rPr>
                <w:rStyle w:val="Hyperlink"/>
                <w:noProof/>
                <w:rtl/>
              </w:rPr>
              <w:t xml:space="preserve">[2345]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يزيد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Toc394921255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56" w:history="1">
            <w:r w:rsidRPr="004C171E">
              <w:rPr>
                <w:rStyle w:val="Hyperlink"/>
                <w:noProof/>
                <w:rtl/>
              </w:rPr>
              <w:t xml:space="preserve">[2346]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أحمد</w:t>
            </w:r>
            <w:r w:rsidRPr="004C171E">
              <w:rPr>
                <w:rStyle w:val="Hyperlink"/>
                <w:noProof/>
                <w:rtl/>
              </w:rPr>
              <w:t xml:space="preserve"> </w:t>
            </w:r>
            <w:r w:rsidRPr="004C171E">
              <w:rPr>
                <w:rStyle w:val="Hyperlink"/>
                <w:rFonts w:hint="eastAsia"/>
                <w:noProof/>
                <w:rtl/>
              </w:rPr>
              <w:t>الصّابُوني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Toc394921256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57" w:history="1">
            <w:r w:rsidRPr="004C171E">
              <w:rPr>
                <w:rStyle w:val="Hyperlink"/>
                <w:noProof/>
                <w:rtl/>
              </w:rPr>
              <w:t xml:space="preserve">[2347]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أحمد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Toc394921257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58" w:history="1">
            <w:r w:rsidRPr="004C171E">
              <w:rPr>
                <w:rStyle w:val="Hyperlink"/>
                <w:noProof/>
                <w:rtl/>
              </w:rPr>
              <w:t xml:space="preserve">[2348]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الحسين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Toc394921258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59" w:history="1">
            <w:r w:rsidRPr="004C171E">
              <w:rPr>
                <w:rStyle w:val="Hyperlink"/>
                <w:noProof/>
                <w:rtl/>
              </w:rPr>
              <w:t xml:space="preserve">[2349]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الحسين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Toc394921259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60" w:history="1">
            <w:r w:rsidRPr="004C171E">
              <w:rPr>
                <w:rStyle w:val="Hyperlink"/>
                <w:noProof/>
                <w:rtl/>
              </w:rPr>
              <w:t xml:space="preserve">[2350]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رجاء</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Toc394921260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61" w:history="1">
            <w:r w:rsidRPr="004C171E">
              <w:rPr>
                <w:rStyle w:val="Hyperlink"/>
                <w:noProof/>
                <w:rtl/>
              </w:rPr>
              <w:t xml:space="preserve">[2351]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رُوح</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Toc394921261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62" w:history="1">
            <w:r w:rsidRPr="004C171E">
              <w:rPr>
                <w:rStyle w:val="Hyperlink"/>
                <w:noProof/>
                <w:rtl/>
              </w:rPr>
              <w:t xml:space="preserve">[2352]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عبيد</w:t>
            </w:r>
            <w:r w:rsidRPr="004C171E">
              <w:rPr>
                <w:rStyle w:val="Hyperlink"/>
                <w:noProof/>
                <w:rtl/>
              </w:rPr>
              <w:t xml:space="preserve"> </w:t>
            </w:r>
            <w:r w:rsidRPr="004C171E">
              <w:rPr>
                <w:rStyle w:val="Hyperlink"/>
                <w:rFonts w:hint="eastAsia"/>
                <w:noProof/>
                <w:rtl/>
              </w:rPr>
              <w:t>الله</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Toc394921262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63" w:history="1">
            <w:r w:rsidRPr="004C171E">
              <w:rPr>
                <w:rStyle w:val="Hyperlink"/>
                <w:noProof/>
                <w:rtl/>
              </w:rPr>
              <w:t xml:space="preserve">[2353]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أحمد</w:t>
            </w:r>
            <w:r w:rsidRPr="004C171E">
              <w:rPr>
                <w:rStyle w:val="Hyperlink"/>
                <w:noProof/>
                <w:rtl/>
              </w:rPr>
              <w:t xml:space="preserve"> </w:t>
            </w:r>
            <w:r w:rsidRPr="004C171E">
              <w:rPr>
                <w:rStyle w:val="Hyperlink"/>
                <w:rFonts w:hint="eastAsia"/>
                <w:noProof/>
                <w:rtl/>
              </w:rPr>
              <w:t>العلوي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Toc394921263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64" w:history="1">
            <w:r w:rsidRPr="004C171E">
              <w:rPr>
                <w:rStyle w:val="Hyperlink"/>
                <w:noProof/>
                <w:rtl/>
              </w:rPr>
              <w:t xml:space="preserve">[2354]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سِنان</w:t>
            </w:r>
            <w:r w:rsidRPr="004C171E">
              <w:rPr>
                <w:rStyle w:val="Hyperlink"/>
                <w:noProof/>
                <w:rtl/>
              </w:rPr>
              <w:t xml:space="preserve"> </w:t>
            </w:r>
            <w:r w:rsidRPr="004C171E">
              <w:rPr>
                <w:rStyle w:val="Hyperlink"/>
                <w:rFonts w:hint="eastAsia"/>
                <w:noProof/>
                <w:rtl/>
              </w:rPr>
              <w:t>الزَّاهِرِيّ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Toc394921264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65" w:history="1">
            <w:r w:rsidRPr="004C171E">
              <w:rPr>
                <w:rStyle w:val="Hyperlink"/>
                <w:noProof/>
                <w:rtl/>
              </w:rPr>
              <w:t xml:space="preserve">[2355]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زياد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Toc394921265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66" w:history="1">
            <w:r w:rsidRPr="004C171E">
              <w:rPr>
                <w:rStyle w:val="Hyperlink"/>
                <w:noProof/>
                <w:rtl/>
              </w:rPr>
              <w:t xml:space="preserve">[2356]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مطهّر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Toc394921266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67" w:history="1">
            <w:r w:rsidRPr="004C171E">
              <w:rPr>
                <w:rStyle w:val="Hyperlink"/>
                <w:noProof/>
                <w:rtl/>
              </w:rPr>
              <w:t xml:space="preserve">[2357]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 </w:t>
            </w:r>
            <w:r w:rsidRPr="004C171E">
              <w:rPr>
                <w:rStyle w:val="Hyperlink"/>
                <w:rFonts w:hint="eastAsia"/>
                <w:noProof/>
                <w:rtl/>
              </w:rPr>
              <w:t>أحمد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هشام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Toc394921267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68" w:history="1">
            <w:r w:rsidRPr="004C171E">
              <w:rPr>
                <w:rStyle w:val="Hyperlink"/>
                <w:noProof/>
                <w:rtl/>
              </w:rPr>
              <w:t xml:space="preserve">[2358]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أحمر</w:t>
            </w:r>
            <w:r w:rsidR="007E4675">
              <w:rPr>
                <w:rStyle w:val="Hyperlink"/>
                <w:noProof/>
                <w:rtl/>
              </w:rPr>
              <w:t xml:space="preserve"> </w:t>
            </w:r>
            <w:r w:rsidRPr="004C171E">
              <w:rPr>
                <w:rStyle w:val="Hyperlink"/>
                <w:rFonts w:hint="eastAsia"/>
                <w:noProof/>
                <w:rtl/>
              </w:rPr>
              <w:t>العِجْلِيّ</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Toc394921268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69" w:history="1">
            <w:r w:rsidRPr="004C171E">
              <w:rPr>
                <w:rStyle w:val="Hyperlink"/>
                <w:noProof/>
                <w:rtl/>
              </w:rPr>
              <w:t xml:space="preserve">[2359]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إدريس</w:t>
            </w:r>
            <w:r w:rsidRPr="004C171E">
              <w:rPr>
                <w:rStyle w:val="Hyperlink"/>
                <w:noProof/>
                <w:rtl/>
              </w:rPr>
              <w:t xml:space="preserve"> </w:t>
            </w:r>
            <w:r w:rsidRPr="004C171E">
              <w:rPr>
                <w:rStyle w:val="Hyperlink"/>
                <w:rFonts w:hint="eastAsia"/>
                <w:noProof/>
                <w:rtl/>
              </w:rPr>
              <w:t>الحَنْظَلِيّ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Toc394921269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DA7289" w:rsidRDefault="00DA7289"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1270" w:history="1">
            <w:r w:rsidRPr="004C171E">
              <w:rPr>
                <w:rStyle w:val="Hyperlink"/>
                <w:noProof/>
                <w:rtl/>
              </w:rPr>
              <w:t xml:space="preserve">[2360]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أُسامة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Toc394921270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71" w:history="1">
            <w:r w:rsidRPr="004C171E">
              <w:rPr>
                <w:rStyle w:val="Hyperlink"/>
                <w:noProof/>
                <w:rtl/>
              </w:rPr>
              <w:t xml:space="preserve">[2361]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إسحاق</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Toc394921271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72" w:history="1">
            <w:r w:rsidRPr="004C171E">
              <w:rPr>
                <w:rStyle w:val="Hyperlink"/>
                <w:noProof/>
                <w:rtl/>
              </w:rPr>
              <w:t xml:space="preserve">[2362]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إسحاق</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عثمان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Toc394921272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73" w:history="1">
            <w:r w:rsidRPr="004C171E">
              <w:rPr>
                <w:rStyle w:val="Hyperlink"/>
                <w:noProof/>
                <w:rtl/>
              </w:rPr>
              <w:t xml:space="preserve">[2363]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إسحاق</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خُلَيد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Toc394921273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74" w:history="1">
            <w:r w:rsidRPr="004C171E">
              <w:rPr>
                <w:rStyle w:val="Hyperlink"/>
                <w:noProof/>
                <w:rtl/>
              </w:rPr>
              <w:t xml:space="preserve">[2364]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إسحاق</w:t>
            </w:r>
            <w:r w:rsidRPr="004C171E">
              <w:rPr>
                <w:rStyle w:val="Hyperlink"/>
                <w:noProof/>
                <w:rtl/>
              </w:rPr>
              <w:t xml:space="preserve"> </w:t>
            </w:r>
            <w:r w:rsidRPr="004C171E">
              <w:rPr>
                <w:rStyle w:val="Hyperlink"/>
                <w:rFonts w:hint="eastAsia"/>
                <w:noProof/>
                <w:rtl/>
              </w:rPr>
              <w:t>شرقا</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Toc394921274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75" w:history="1">
            <w:r w:rsidRPr="004C171E">
              <w:rPr>
                <w:rStyle w:val="Hyperlink"/>
                <w:noProof/>
                <w:rtl/>
              </w:rPr>
              <w:t xml:space="preserve">[2365]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إسحاق</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Toc394921275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76" w:history="1">
            <w:r w:rsidRPr="004C171E">
              <w:rPr>
                <w:rStyle w:val="Hyperlink"/>
                <w:noProof/>
                <w:rtl/>
              </w:rPr>
              <w:t xml:space="preserve">[2366]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إسحاق</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عتاب</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Toc394921276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77" w:history="1">
            <w:r w:rsidRPr="004C171E">
              <w:rPr>
                <w:rStyle w:val="Hyperlink"/>
                <w:noProof/>
                <w:rtl/>
              </w:rPr>
              <w:t xml:space="preserve">[2367]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إسحاق</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يسار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Toc394921277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78" w:history="1">
            <w:r w:rsidRPr="004C171E">
              <w:rPr>
                <w:rStyle w:val="Hyperlink"/>
                <w:noProof/>
                <w:rtl/>
              </w:rPr>
              <w:t xml:space="preserve">[2368]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أسَد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Toc394921278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79" w:history="1">
            <w:r w:rsidRPr="004C171E">
              <w:rPr>
                <w:rStyle w:val="Hyperlink"/>
                <w:noProof/>
                <w:rtl/>
              </w:rPr>
              <w:t xml:space="preserve">[2369]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إسرائيل</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Toc394921279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80" w:history="1">
            <w:r w:rsidRPr="004C171E">
              <w:rPr>
                <w:rStyle w:val="Hyperlink"/>
                <w:noProof/>
                <w:rtl/>
              </w:rPr>
              <w:t xml:space="preserve">[2370]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أسلم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العلاء</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Toc394921280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81" w:history="1">
            <w:r w:rsidRPr="004C171E">
              <w:rPr>
                <w:rStyle w:val="Hyperlink"/>
                <w:noProof/>
                <w:rtl/>
              </w:rPr>
              <w:t xml:space="preserve">[2371]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إسماعيل</w:t>
            </w:r>
            <w:r w:rsidRPr="004C171E">
              <w:rPr>
                <w:rStyle w:val="Hyperlink"/>
                <w:noProof/>
                <w:rtl/>
              </w:rPr>
              <w:t xml:space="preserve"> </w:t>
            </w:r>
            <w:r w:rsidRPr="004C171E">
              <w:rPr>
                <w:rStyle w:val="Hyperlink"/>
                <w:rFonts w:hint="eastAsia"/>
                <w:noProof/>
                <w:rtl/>
              </w:rPr>
              <w:t>الأزْدِيّ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Toc394921281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82" w:history="1">
            <w:r w:rsidRPr="004C171E">
              <w:rPr>
                <w:rStyle w:val="Hyperlink"/>
                <w:noProof/>
                <w:rtl/>
              </w:rPr>
              <w:t xml:space="preserve">[2372]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إسماعيل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رجاء</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Toc394921282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83" w:history="1">
            <w:r w:rsidRPr="004C171E">
              <w:rPr>
                <w:rStyle w:val="Hyperlink"/>
                <w:noProof/>
                <w:rtl/>
              </w:rPr>
              <w:t xml:space="preserve">[2373]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إسماعيل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سعيد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Toc394921283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84" w:history="1">
            <w:r w:rsidRPr="004C171E">
              <w:rPr>
                <w:rStyle w:val="Hyperlink"/>
                <w:noProof/>
                <w:rtl/>
              </w:rPr>
              <w:t xml:space="preserve">[2374]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إسماعيل</w:t>
            </w:r>
            <w:r w:rsidRPr="004C171E">
              <w:rPr>
                <w:rStyle w:val="Hyperlink"/>
                <w:noProof/>
                <w:rtl/>
              </w:rPr>
              <w:t xml:space="preserve"> </w:t>
            </w:r>
            <w:r w:rsidRPr="004C171E">
              <w:rPr>
                <w:rStyle w:val="Hyperlink"/>
                <w:rFonts w:hint="eastAsia"/>
                <w:noProof/>
                <w:rtl/>
              </w:rPr>
              <w:t>الصَّيْمَرِيّ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Toc394921284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85" w:history="1">
            <w:r w:rsidRPr="004C171E">
              <w:rPr>
                <w:rStyle w:val="Hyperlink"/>
                <w:noProof/>
                <w:rtl/>
              </w:rPr>
              <w:t xml:space="preserve">[2375]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إسماعيل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الرحمن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Toc394921285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86" w:history="1">
            <w:r w:rsidRPr="004C171E">
              <w:rPr>
                <w:rStyle w:val="Hyperlink"/>
                <w:noProof/>
                <w:rtl/>
              </w:rPr>
              <w:t xml:space="preserve">[2376]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إسماعيل</w:t>
            </w:r>
            <w:r w:rsidRPr="004C171E">
              <w:rPr>
                <w:rStyle w:val="Hyperlink"/>
                <w:noProof/>
                <w:rtl/>
              </w:rPr>
              <w:t xml:space="preserve"> </w:t>
            </w:r>
            <w:r w:rsidRPr="004C171E">
              <w:rPr>
                <w:rStyle w:val="Hyperlink"/>
                <w:rFonts w:hint="eastAsia"/>
                <w:noProof/>
                <w:rtl/>
              </w:rPr>
              <w:t>المـَخْزُومِيّ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Toc394921286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87" w:history="1">
            <w:r w:rsidRPr="004C171E">
              <w:rPr>
                <w:rStyle w:val="Hyperlink"/>
                <w:noProof/>
                <w:rtl/>
              </w:rPr>
              <w:t xml:space="preserve">[2377]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إسماعيل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موسى</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Toc394921287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88" w:history="1">
            <w:r w:rsidRPr="004C171E">
              <w:rPr>
                <w:rStyle w:val="Hyperlink"/>
                <w:noProof/>
                <w:rtl/>
              </w:rPr>
              <w:t xml:space="preserve">[2378]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إسماعيل</w:t>
            </w:r>
            <w:r w:rsidRPr="004C171E">
              <w:rPr>
                <w:rStyle w:val="Hyperlink"/>
                <w:noProof/>
                <w:rtl/>
              </w:rPr>
              <w:t xml:space="preserve"> </w:t>
            </w:r>
            <w:r w:rsidRPr="004C171E">
              <w:rPr>
                <w:rStyle w:val="Hyperlink"/>
                <w:rFonts w:hint="eastAsia"/>
                <w:noProof/>
                <w:rtl/>
              </w:rPr>
              <w:t>الهمداني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Toc394921288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89" w:history="1">
            <w:r w:rsidRPr="004C171E">
              <w:rPr>
                <w:rStyle w:val="Hyperlink"/>
                <w:noProof/>
                <w:rtl/>
              </w:rPr>
              <w:t xml:space="preserve">[2379]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الأسود</w:t>
            </w:r>
            <w:r w:rsidRPr="004C171E">
              <w:rPr>
                <w:rStyle w:val="Hyperlink"/>
                <w:noProof/>
                <w:rtl/>
              </w:rPr>
              <w:t xml:space="preserve"> </w:t>
            </w:r>
            <w:r w:rsidRPr="004C171E">
              <w:rPr>
                <w:rStyle w:val="Hyperlink"/>
                <w:rFonts w:hint="eastAsia"/>
                <w:noProof/>
                <w:rtl/>
              </w:rPr>
              <w:t>التغْلبي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Toc394921289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90" w:history="1">
            <w:r w:rsidRPr="004C171E">
              <w:rPr>
                <w:rStyle w:val="Hyperlink"/>
                <w:noProof/>
                <w:rtl/>
              </w:rPr>
              <w:t xml:space="preserve">[2380]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الأسود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عُمَير</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Toc394921290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91" w:history="1">
            <w:r w:rsidRPr="004C171E">
              <w:rPr>
                <w:rStyle w:val="Hyperlink"/>
                <w:noProof/>
                <w:rtl/>
              </w:rPr>
              <w:t xml:space="preserve">[2381]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أشْرس</w:t>
            </w:r>
            <w:r w:rsidRPr="004C171E">
              <w:rPr>
                <w:rStyle w:val="Hyperlink"/>
                <w:noProof/>
                <w:rtl/>
              </w:rPr>
              <w:t xml:space="preserve"> </w:t>
            </w:r>
            <w:r w:rsidRPr="004C171E">
              <w:rPr>
                <w:rStyle w:val="Hyperlink"/>
                <w:rFonts w:hint="eastAsia"/>
                <w:noProof/>
                <w:rtl/>
              </w:rPr>
              <w:t>الجُعْفِيّ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Toc394921291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92" w:history="1">
            <w:r w:rsidRPr="004C171E">
              <w:rPr>
                <w:rStyle w:val="Hyperlink"/>
                <w:noProof/>
                <w:rtl/>
              </w:rPr>
              <w:t xml:space="preserve">[2382]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أعْيَن</w:t>
            </w:r>
            <w:r w:rsidRPr="004C171E">
              <w:rPr>
                <w:rStyle w:val="Hyperlink"/>
                <w:noProof/>
                <w:rtl/>
              </w:rPr>
              <w:t xml:space="preserve"> </w:t>
            </w:r>
            <w:r w:rsidRPr="004C171E">
              <w:rPr>
                <w:rStyle w:val="Hyperlink"/>
                <w:rFonts w:hint="eastAsia"/>
                <w:noProof/>
                <w:rtl/>
              </w:rPr>
              <w:t>الكاتب</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Toc394921292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93" w:history="1">
            <w:r w:rsidRPr="004C171E">
              <w:rPr>
                <w:rStyle w:val="Hyperlink"/>
                <w:noProof/>
                <w:rtl/>
              </w:rPr>
              <w:t xml:space="preserve">[2383]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أمير</w:t>
            </w:r>
            <w:r w:rsidRPr="004C171E">
              <w:rPr>
                <w:rStyle w:val="Hyperlink"/>
                <w:noProof/>
                <w:rtl/>
              </w:rPr>
              <w:t xml:space="preserve"> </w:t>
            </w:r>
            <w:r w:rsidRPr="004C171E">
              <w:rPr>
                <w:rStyle w:val="Hyperlink"/>
                <w:rFonts w:hint="eastAsia"/>
                <w:noProof/>
                <w:rtl/>
              </w:rPr>
              <w:t>المؤمنين</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Toc394921293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94" w:history="1">
            <w:r w:rsidRPr="004C171E">
              <w:rPr>
                <w:rStyle w:val="Hyperlink"/>
                <w:noProof/>
                <w:rtl/>
              </w:rPr>
              <w:t xml:space="preserve">[2384]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أُورَمَة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Toc394921294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95" w:history="1">
            <w:r w:rsidRPr="004C171E">
              <w:rPr>
                <w:rStyle w:val="Hyperlink"/>
                <w:noProof/>
                <w:rtl/>
              </w:rPr>
              <w:t xml:space="preserve">[2385]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بُجَيل</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Toc394921295 \h</w:instrText>
            </w:r>
            <w:r>
              <w:rPr>
                <w:noProof/>
                <w:webHidden/>
                <w:rtl/>
              </w:rPr>
              <w:instrText xml:space="preserve"> </w:instrText>
            </w:r>
            <w:r>
              <w:rPr>
                <w:rStyle w:val="Hyperlink"/>
                <w:noProof/>
                <w:rtl/>
              </w:rPr>
            </w:r>
            <w:r>
              <w:rPr>
                <w:rStyle w:val="Hyperlink"/>
                <w:noProof/>
                <w:rtl/>
              </w:rPr>
              <w:fldChar w:fldCharType="separate"/>
            </w:r>
            <w:r>
              <w:rPr>
                <w:noProof/>
                <w:webHidden/>
                <w:rtl/>
              </w:rPr>
              <w:t>24</w:t>
            </w:r>
            <w:r>
              <w:rPr>
                <w:rStyle w:val="Hyperlink"/>
                <w:noProof/>
                <w:rtl/>
              </w:rPr>
              <w:fldChar w:fldCharType="end"/>
            </w:r>
          </w:hyperlink>
        </w:p>
        <w:p w:rsidR="00DA7289" w:rsidRDefault="00DA7289"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1296" w:history="1">
            <w:r w:rsidRPr="004C171E">
              <w:rPr>
                <w:rStyle w:val="Hyperlink"/>
                <w:noProof/>
                <w:rtl/>
              </w:rPr>
              <w:t xml:space="preserve">[2386]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بِسْطام</w:t>
            </w:r>
            <w:r w:rsidRPr="004C171E">
              <w:rPr>
                <w:rStyle w:val="Hyperlink"/>
                <w:noProof/>
                <w:rtl/>
              </w:rPr>
              <w:t xml:space="preserve"> </w:t>
            </w:r>
            <w:r w:rsidRPr="004C171E">
              <w:rPr>
                <w:rStyle w:val="Hyperlink"/>
                <w:rFonts w:hint="eastAsia"/>
                <w:noProof/>
                <w:rtl/>
              </w:rPr>
              <w:t>الجُعْفِيّ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Toc394921296 \h</w:instrText>
            </w:r>
            <w:r>
              <w:rPr>
                <w:noProof/>
                <w:webHidden/>
                <w:rtl/>
              </w:rPr>
              <w:instrText xml:space="preserve"> </w:instrText>
            </w:r>
            <w:r>
              <w:rPr>
                <w:rStyle w:val="Hyperlink"/>
                <w:noProof/>
                <w:rtl/>
              </w:rPr>
            </w:r>
            <w:r>
              <w:rPr>
                <w:rStyle w:val="Hyperlink"/>
                <w:noProof/>
                <w:rtl/>
              </w:rPr>
              <w:fldChar w:fldCharType="separate"/>
            </w:r>
            <w:r>
              <w:rPr>
                <w:noProof/>
                <w:webHidden/>
                <w:rtl/>
              </w:rPr>
              <w:t>24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97" w:history="1">
            <w:r w:rsidRPr="004C171E">
              <w:rPr>
                <w:rStyle w:val="Hyperlink"/>
                <w:noProof/>
                <w:rtl/>
              </w:rPr>
              <w:t xml:space="preserve">[2387]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بشر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بشير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Toc394921297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98" w:history="1">
            <w:r w:rsidRPr="004C171E">
              <w:rPr>
                <w:rStyle w:val="Hyperlink"/>
                <w:noProof/>
                <w:rtl/>
              </w:rPr>
              <w:t xml:space="preserve">[2388]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بشر</w:t>
            </w:r>
            <w:r w:rsidRPr="004C171E">
              <w:rPr>
                <w:rStyle w:val="Hyperlink"/>
                <w:noProof/>
                <w:rtl/>
              </w:rPr>
              <w:t xml:space="preserve"> </w:t>
            </w:r>
            <w:r w:rsidRPr="004C171E">
              <w:rPr>
                <w:rStyle w:val="Hyperlink"/>
                <w:rFonts w:hint="eastAsia"/>
                <w:noProof/>
                <w:rtl/>
              </w:rPr>
              <w:t>اللِّقافي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Toc394921298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299" w:history="1">
            <w:r w:rsidRPr="004C171E">
              <w:rPr>
                <w:rStyle w:val="Hyperlink"/>
                <w:noProof/>
                <w:rtl/>
              </w:rPr>
              <w:t xml:space="preserve">[2389]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بَشِير</w:t>
            </w:r>
            <w:r w:rsidRPr="004C171E">
              <w:rPr>
                <w:rStyle w:val="Hyperlink"/>
                <w:noProof/>
                <w:rtl/>
              </w:rPr>
              <w:t xml:space="preserve"> </w:t>
            </w:r>
            <w:r w:rsidRPr="004C171E">
              <w:rPr>
                <w:rStyle w:val="Hyperlink"/>
                <w:rFonts w:hint="eastAsia"/>
                <w:noProof/>
                <w:rtl/>
              </w:rPr>
              <w:t>الهَمْدَانِيّ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Toc394921299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00" w:history="1">
            <w:r w:rsidRPr="004C171E">
              <w:rPr>
                <w:rStyle w:val="Hyperlink"/>
                <w:noProof/>
                <w:rtl/>
              </w:rPr>
              <w:t xml:space="preserve">[2390]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تَمام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Toc394921300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01" w:history="1">
            <w:r w:rsidRPr="004C171E">
              <w:rPr>
                <w:rStyle w:val="Hyperlink"/>
                <w:noProof/>
                <w:rtl/>
              </w:rPr>
              <w:t xml:space="preserve">[2391]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تميم</w:t>
            </w:r>
            <w:r w:rsidRPr="004C171E">
              <w:rPr>
                <w:rStyle w:val="Hyperlink"/>
                <w:noProof/>
                <w:rtl/>
              </w:rPr>
              <w:t xml:space="preserve"> </w:t>
            </w:r>
            <w:r w:rsidRPr="004C171E">
              <w:rPr>
                <w:rStyle w:val="Hyperlink"/>
                <w:rFonts w:hint="eastAsia"/>
                <w:noProof/>
                <w:rtl/>
              </w:rPr>
              <w:t>الهَمْدَانِيّ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Toc394921301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02" w:history="1">
            <w:r w:rsidRPr="004C171E">
              <w:rPr>
                <w:rStyle w:val="Hyperlink"/>
                <w:noProof/>
                <w:rtl/>
              </w:rPr>
              <w:t xml:space="preserve">[2392]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007E4675">
              <w:rPr>
                <w:rStyle w:val="Hyperlink"/>
                <w:noProof/>
                <w:rtl/>
              </w:rPr>
              <w:t xml:space="preserve"> </w:t>
            </w:r>
            <w:r w:rsidRPr="004C171E">
              <w:rPr>
                <w:rStyle w:val="Hyperlink"/>
                <w:rFonts w:hint="eastAsia"/>
                <w:noProof/>
                <w:rtl/>
              </w:rPr>
              <w:t>التَّميمِيّ</w:t>
            </w:r>
            <w:r w:rsidRPr="004C171E">
              <w:rPr>
                <w:rStyle w:val="Hyperlink"/>
                <w:noProof/>
                <w:rtl/>
              </w:rPr>
              <w:t xml:space="preserve"> </w:t>
            </w:r>
            <w:r w:rsidRPr="004C171E">
              <w:rPr>
                <w:rStyle w:val="Hyperlink"/>
                <w:rFonts w:hint="eastAsia"/>
                <w:noProof/>
                <w:rtl/>
              </w:rPr>
              <w:t>السعيدي</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Toc394921302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03" w:history="1">
            <w:r w:rsidRPr="004C171E">
              <w:rPr>
                <w:rStyle w:val="Hyperlink"/>
                <w:noProof/>
                <w:rtl/>
              </w:rPr>
              <w:t xml:space="preserve">[2393]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ثُمامة</w:t>
            </w:r>
            <w:r w:rsidRPr="004C171E">
              <w:rPr>
                <w:rStyle w:val="Hyperlink"/>
                <w:noProof/>
                <w:rtl/>
              </w:rPr>
              <w:t xml:space="preserve"> </w:t>
            </w:r>
            <w:r w:rsidRPr="004C171E">
              <w:rPr>
                <w:rStyle w:val="Hyperlink"/>
                <w:rFonts w:hint="eastAsia"/>
                <w:noProof/>
                <w:rtl/>
              </w:rPr>
              <w:t>العَطّار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Toc394921303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04" w:history="1">
            <w:r w:rsidRPr="004C171E">
              <w:rPr>
                <w:rStyle w:val="Hyperlink"/>
                <w:noProof/>
                <w:rtl/>
              </w:rPr>
              <w:t xml:space="preserve">[2394]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جابر</w:t>
            </w:r>
            <w:r w:rsidRPr="004C171E">
              <w:rPr>
                <w:rStyle w:val="Hyperlink"/>
                <w:noProof/>
                <w:rtl/>
              </w:rPr>
              <w:t xml:space="preserve"> </w:t>
            </w:r>
            <w:r w:rsidRPr="004C171E">
              <w:rPr>
                <w:rStyle w:val="Hyperlink"/>
                <w:rFonts w:hint="eastAsia"/>
                <w:noProof/>
                <w:rtl/>
              </w:rPr>
              <w:t>اليماني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Toc394921304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05" w:history="1">
            <w:r w:rsidRPr="004C171E">
              <w:rPr>
                <w:rStyle w:val="Hyperlink"/>
                <w:noProof/>
                <w:rtl/>
              </w:rPr>
              <w:t xml:space="preserve">[2395]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جَرّاح</w:t>
            </w:r>
            <w:r w:rsidRPr="004C171E">
              <w:rPr>
                <w:rStyle w:val="Hyperlink"/>
                <w:noProof/>
                <w:rtl/>
              </w:rPr>
              <w:t xml:space="preserve"> </w:t>
            </w:r>
            <w:r w:rsidRPr="004C171E">
              <w:rPr>
                <w:rStyle w:val="Hyperlink"/>
                <w:rFonts w:hint="eastAsia"/>
                <w:noProof/>
                <w:rtl/>
              </w:rPr>
              <w:t>الهَمْدَانِيّ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Toc394921305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06" w:history="1">
            <w:r w:rsidRPr="004C171E">
              <w:rPr>
                <w:rStyle w:val="Hyperlink"/>
                <w:noProof/>
                <w:rtl/>
              </w:rPr>
              <w:t xml:space="preserve">[2396]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جعفر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طالب</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Toc394921306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07" w:history="1">
            <w:r w:rsidRPr="004C171E">
              <w:rPr>
                <w:rStyle w:val="Hyperlink"/>
                <w:noProof/>
                <w:rtl/>
              </w:rPr>
              <w:t xml:space="preserve">[2397]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جعفر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كثير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Toc394921307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08" w:history="1">
            <w:r w:rsidRPr="004C171E">
              <w:rPr>
                <w:rStyle w:val="Hyperlink"/>
                <w:noProof/>
                <w:rtl/>
              </w:rPr>
              <w:t xml:space="preserve">[2398]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جعفر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سعد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Toc394921308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09" w:history="1">
            <w:r w:rsidRPr="004C171E">
              <w:rPr>
                <w:rStyle w:val="Hyperlink"/>
                <w:noProof/>
                <w:rtl/>
              </w:rPr>
              <w:t xml:space="preserve">[2399]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جعفر</w:t>
            </w:r>
            <w:r w:rsidRPr="004C171E">
              <w:rPr>
                <w:rStyle w:val="Hyperlink"/>
                <w:noProof/>
                <w:rtl/>
              </w:rPr>
              <w:t xml:space="preserve"> </w:t>
            </w:r>
            <w:r w:rsidRPr="004C171E">
              <w:rPr>
                <w:rStyle w:val="Hyperlink"/>
                <w:rFonts w:hint="eastAsia"/>
                <w:noProof/>
                <w:rtl/>
              </w:rPr>
              <w:t>الطيّار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Toc394921309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10" w:history="1">
            <w:r w:rsidRPr="004C171E">
              <w:rPr>
                <w:rStyle w:val="Hyperlink"/>
                <w:noProof/>
                <w:rtl/>
              </w:rPr>
              <w:t xml:space="preserve">[2400]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جعفر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محمّد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Toc394921310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11" w:history="1">
            <w:r w:rsidRPr="004C171E">
              <w:rPr>
                <w:rStyle w:val="Hyperlink"/>
                <w:noProof/>
                <w:rtl/>
              </w:rPr>
              <w:t xml:space="preserve">[2401]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الجُعْفِيّ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Toc394921311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12" w:history="1">
            <w:r w:rsidRPr="004C171E">
              <w:rPr>
                <w:rStyle w:val="Hyperlink"/>
                <w:noProof/>
                <w:rtl/>
              </w:rPr>
              <w:t xml:space="preserve">[2402]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جميل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Toc394921312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13" w:history="1">
            <w:r w:rsidRPr="004C171E">
              <w:rPr>
                <w:rStyle w:val="Hyperlink"/>
                <w:noProof/>
                <w:rtl/>
              </w:rPr>
              <w:t xml:space="preserve">[2403]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جميل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Toc394921313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14" w:history="1">
            <w:r w:rsidRPr="004C171E">
              <w:rPr>
                <w:rStyle w:val="Hyperlink"/>
                <w:noProof/>
                <w:rtl/>
              </w:rPr>
              <w:t xml:space="preserve">[2404]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جُنادة</w:t>
            </w:r>
            <w:r w:rsidRPr="004C171E">
              <w:rPr>
                <w:rStyle w:val="Hyperlink"/>
                <w:noProof/>
                <w:rtl/>
              </w:rPr>
              <w:t xml:space="preserve"> </w:t>
            </w:r>
            <w:r w:rsidRPr="004C171E">
              <w:rPr>
                <w:rStyle w:val="Hyperlink"/>
                <w:rFonts w:hint="eastAsia"/>
                <w:noProof/>
                <w:rtl/>
              </w:rPr>
              <w:t>الأزْدِيّ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Toc394921314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15" w:history="1">
            <w:r w:rsidRPr="004C171E">
              <w:rPr>
                <w:rStyle w:val="Hyperlink"/>
                <w:noProof/>
                <w:rtl/>
              </w:rPr>
              <w:t xml:space="preserve">[2405]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الحارث</w:t>
            </w:r>
            <w:r w:rsidRPr="004C171E">
              <w:rPr>
                <w:rStyle w:val="Hyperlink"/>
                <w:noProof/>
                <w:rtl/>
              </w:rPr>
              <w:t xml:space="preserve"> </w:t>
            </w:r>
            <w:r w:rsidRPr="004C171E">
              <w:rPr>
                <w:rStyle w:val="Hyperlink"/>
                <w:rFonts w:hint="eastAsia"/>
                <w:noProof/>
                <w:rtl/>
              </w:rPr>
              <w:t>الأنصاري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Toc394921315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16" w:history="1">
            <w:r w:rsidRPr="004C171E">
              <w:rPr>
                <w:rStyle w:val="Hyperlink"/>
                <w:noProof/>
                <w:rtl/>
              </w:rPr>
              <w:t xml:space="preserve">[2406]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حَبّاب</w:t>
            </w:r>
            <w:r w:rsidRPr="004C171E">
              <w:rPr>
                <w:rStyle w:val="Hyperlink"/>
                <w:noProof/>
                <w:rtl/>
              </w:rPr>
              <w:t xml:space="preserve"> </w:t>
            </w:r>
            <w:r w:rsidRPr="004C171E">
              <w:rPr>
                <w:rStyle w:val="Hyperlink"/>
                <w:rFonts w:hint="eastAsia"/>
                <w:noProof/>
                <w:rtl/>
              </w:rPr>
              <w:t>الجَلاّب</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Toc394921316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17" w:history="1">
            <w:r w:rsidRPr="004C171E">
              <w:rPr>
                <w:rStyle w:val="Hyperlink"/>
                <w:noProof/>
                <w:rtl/>
              </w:rPr>
              <w:t xml:space="preserve">[2407]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حبيب</w:t>
            </w:r>
            <w:r w:rsidRPr="004C171E">
              <w:rPr>
                <w:rStyle w:val="Hyperlink"/>
                <w:noProof/>
                <w:rtl/>
              </w:rPr>
              <w:t xml:space="preserve"> </w:t>
            </w:r>
            <w:r w:rsidRPr="004C171E">
              <w:rPr>
                <w:rStyle w:val="Hyperlink"/>
                <w:rFonts w:hint="eastAsia"/>
                <w:noProof/>
                <w:rtl/>
              </w:rPr>
              <w:t>البَكْرِيّ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Toc394921317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18" w:history="1">
            <w:r w:rsidRPr="004C171E">
              <w:rPr>
                <w:rStyle w:val="Hyperlink"/>
                <w:noProof/>
                <w:rtl/>
              </w:rPr>
              <w:t xml:space="preserve">[2408]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حبيب</w:t>
            </w:r>
            <w:r w:rsidRPr="004C171E">
              <w:rPr>
                <w:rStyle w:val="Hyperlink"/>
                <w:noProof/>
                <w:rtl/>
              </w:rPr>
              <w:t xml:space="preserve"> </w:t>
            </w:r>
            <w:r w:rsidRPr="004C171E">
              <w:rPr>
                <w:rStyle w:val="Hyperlink"/>
                <w:rFonts w:hint="eastAsia"/>
                <w:noProof/>
                <w:rtl/>
              </w:rPr>
              <w:t>النَّخَعِيّ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Toc394921318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19" w:history="1">
            <w:r w:rsidRPr="004C171E">
              <w:rPr>
                <w:rStyle w:val="Hyperlink"/>
                <w:noProof/>
                <w:rtl/>
              </w:rPr>
              <w:t xml:space="preserve">[2409]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الحَجّاج</w:t>
            </w:r>
            <w:r w:rsidRPr="004C171E">
              <w:rPr>
                <w:rStyle w:val="Hyperlink"/>
                <w:noProof/>
                <w:rtl/>
              </w:rPr>
              <w:t xml:space="preserve"> </w:t>
            </w:r>
            <w:r w:rsidRPr="004C171E">
              <w:rPr>
                <w:rStyle w:val="Hyperlink"/>
                <w:rFonts w:hint="eastAsia"/>
                <w:noProof/>
                <w:rtl/>
              </w:rPr>
              <w:t>اللّخْمِيّ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Toc394921319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20" w:history="1">
            <w:r w:rsidRPr="004C171E">
              <w:rPr>
                <w:rStyle w:val="Hyperlink"/>
                <w:noProof/>
                <w:rtl/>
              </w:rPr>
              <w:t xml:space="preserve">[2410]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حُجْر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زَائِدة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Toc394921320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21" w:history="1">
            <w:r w:rsidRPr="004C171E">
              <w:rPr>
                <w:rStyle w:val="Hyperlink"/>
                <w:noProof/>
                <w:rtl/>
              </w:rPr>
              <w:t xml:space="preserve">[2411]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الحَدّاد</w:t>
            </w:r>
            <w:r w:rsidR="007E4675">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Toc394921321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DA7289" w:rsidRDefault="00DA7289"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1322" w:history="1">
            <w:r w:rsidRPr="004C171E">
              <w:rPr>
                <w:rStyle w:val="Hyperlink"/>
                <w:noProof/>
                <w:rtl/>
              </w:rPr>
              <w:t xml:space="preserve">[2412]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حَسّان</w:t>
            </w:r>
            <w:r w:rsidRPr="004C171E">
              <w:rPr>
                <w:rStyle w:val="Hyperlink"/>
                <w:noProof/>
                <w:rtl/>
              </w:rPr>
              <w:t xml:space="preserve"> </w:t>
            </w:r>
            <w:r w:rsidRPr="004C171E">
              <w:rPr>
                <w:rStyle w:val="Hyperlink"/>
                <w:rFonts w:hint="eastAsia"/>
                <w:noProof/>
                <w:rtl/>
              </w:rPr>
              <w:t>البَكْرِيّ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Toc394921322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23" w:history="1">
            <w:r w:rsidRPr="004C171E">
              <w:rPr>
                <w:rStyle w:val="Hyperlink"/>
                <w:noProof/>
                <w:rtl/>
              </w:rPr>
              <w:t xml:space="preserve">[2413]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حَسّان</w:t>
            </w:r>
            <w:r w:rsidRPr="004C171E">
              <w:rPr>
                <w:rStyle w:val="Hyperlink"/>
                <w:noProof/>
                <w:rtl/>
              </w:rPr>
              <w:t xml:space="preserve"> </w:t>
            </w:r>
            <w:r w:rsidRPr="004C171E">
              <w:rPr>
                <w:rStyle w:val="Hyperlink"/>
                <w:rFonts w:hint="eastAsia"/>
                <w:noProof/>
                <w:rtl/>
              </w:rPr>
              <w:t>الرازي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Toc394921323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24" w:history="1">
            <w:r w:rsidRPr="004C171E">
              <w:rPr>
                <w:rStyle w:val="Hyperlink"/>
                <w:noProof/>
                <w:rtl/>
              </w:rPr>
              <w:t xml:space="preserve">[2414]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حَسّان</w:t>
            </w:r>
            <w:r w:rsidRPr="004C171E">
              <w:rPr>
                <w:rStyle w:val="Hyperlink"/>
                <w:noProof/>
                <w:rtl/>
              </w:rPr>
              <w:t xml:space="preserve"> </w:t>
            </w:r>
            <w:r w:rsidRPr="004C171E">
              <w:rPr>
                <w:rStyle w:val="Hyperlink"/>
                <w:rFonts w:hint="eastAsia"/>
                <w:noProof/>
                <w:rtl/>
              </w:rPr>
              <w:t>النَّهْدِيّ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Toc394921324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25" w:history="1">
            <w:r w:rsidRPr="004C171E">
              <w:rPr>
                <w:rStyle w:val="Hyperlink"/>
                <w:noProof/>
                <w:rtl/>
              </w:rPr>
              <w:t xml:space="preserve">[2415]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الحسن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خالد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Toc394921325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26" w:history="1">
            <w:r w:rsidRPr="004C171E">
              <w:rPr>
                <w:rStyle w:val="Hyperlink"/>
                <w:noProof/>
                <w:rtl/>
              </w:rPr>
              <w:t xml:space="preserve">[2416]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الحسن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يزيد</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Toc394921326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27" w:history="1">
            <w:r w:rsidRPr="004C171E">
              <w:rPr>
                <w:rStyle w:val="Hyperlink"/>
                <w:noProof/>
                <w:rtl/>
              </w:rPr>
              <w:t xml:space="preserve">[2417]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الحسن</w:t>
            </w:r>
            <w:r w:rsidRPr="004C171E">
              <w:rPr>
                <w:rStyle w:val="Hyperlink"/>
                <w:noProof/>
                <w:rtl/>
              </w:rPr>
              <w:t xml:space="preserve"> </w:t>
            </w:r>
            <w:r w:rsidRPr="004C171E">
              <w:rPr>
                <w:rStyle w:val="Hyperlink"/>
                <w:rFonts w:hint="eastAsia"/>
                <w:noProof/>
                <w:rtl/>
              </w:rPr>
              <w:t>البَزّاز</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Toc394921327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28" w:history="1">
            <w:r w:rsidRPr="004C171E">
              <w:rPr>
                <w:rStyle w:val="Hyperlink"/>
                <w:noProof/>
                <w:rtl/>
              </w:rPr>
              <w:t xml:space="preserve">[2418]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الحسن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إسحاق</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Toc394921328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29" w:history="1">
            <w:r w:rsidRPr="004C171E">
              <w:rPr>
                <w:rStyle w:val="Hyperlink"/>
                <w:noProof/>
                <w:rtl/>
              </w:rPr>
              <w:t xml:space="preserve">[2419]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الحسن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بُنْدار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Toc394921329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30" w:history="1">
            <w:r w:rsidRPr="004C171E">
              <w:rPr>
                <w:rStyle w:val="Hyperlink"/>
                <w:noProof/>
                <w:rtl/>
              </w:rPr>
              <w:t xml:space="preserve">[2420]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الحسن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حازم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Toc394921330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31" w:history="1">
            <w:r w:rsidRPr="004C171E">
              <w:rPr>
                <w:rStyle w:val="Hyperlink"/>
                <w:noProof/>
                <w:rtl/>
              </w:rPr>
              <w:t xml:space="preserve">[2421]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الحسن</w:t>
            </w:r>
            <w:r w:rsidRPr="004C171E">
              <w:rPr>
                <w:rStyle w:val="Hyperlink"/>
                <w:noProof/>
                <w:rtl/>
              </w:rPr>
              <w:t xml:space="preserve"> </w:t>
            </w:r>
            <w:r w:rsidRPr="004C171E">
              <w:rPr>
                <w:rStyle w:val="Hyperlink"/>
                <w:rFonts w:hint="eastAsia"/>
                <w:noProof/>
                <w:rtl/>
              </w:rPr>
              <w:t>الصَّيْرَفِيّ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Toc394921331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32" w:history="1">
            <w:r w:rsidRPr="004C171E">
              <w:rPr>
                <w:rStyle w:val="Hyperlink"/>
                <w:noProof/>
                <w:rtl/>
              </w:rPr>
              <w:t xml:space="preserve">[2422]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الحسن</w:t>
            </w:r>
            <w:r w:rsidRPr="004C171E">
              <w:rPr>
                <w:rStyle w:val="Hyperlink"/>
                <w:noProof/>
                <w:rtl/>
              </w:rPr>
              <w:t xml:space="preserve"> </w:t>
            </w:r>
            <w:r w:rsidRPr="004C171E">
              <w:rPr>
                <w:rStyle w:val="Hyperlink"/>
                <w:rFonts w:hint="eastAsia"/>
                <w:noProof/>
                <w:rtl/>
              </w:rPr>
              <w:t>الضبِّيّ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Toc394921332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33" w:history="1">
            <w:r w:rsidRPr="004C171E">
              <w:rPr>
                <w:rStyle w:val="Hyperlink"/>
                <w:noProof/>
                <w:rtl/>
              </w:rPr>
              <w:t xml:space="preserve">[2423]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الحسن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العلاء</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Toc394921333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34" w:history="1">
            <w:r w:rsidRPr="004C171E">
              <w:rPr>
                <w:rStyle w:val="Hyperlink"/>
                <w:noProof/>
                <w:rtl/>
              </w:rPr>
              <w:t xml:space="preserve">[2424]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الحسن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Toc394921334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35" w:history="1">
            <w:r w:rsidRPr="004C171E">
              <w:rPr>
                <w:rStyle w:val="Hyperlink"/>
                <w:noProof/>
                <w:rtl/>
              </w:rPr>
              <w:t xml:space="preserve">[2425]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الحسن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عُمارة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Toc394921335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36" w:history="1">
            <w:r w:rsidRPr="004C171E">
              <w:rPr>
                <w:rStyle w:val="Hyperlink"/>
                <w:noProof/>
                <w:rtl/>
              </w:rPr>
              <w:t xml:space="preserve">[2426]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الحسن</w:t>
            </w:r>
            <w:r w:rsidRPr="004C171E">
              <w:rPr>
                <w:rStyle w:val="Hyperlink"/>
                <w:noProof/>
                <w:rtl/>
              </w:rPr>
              <w:t xml:space="preserve"> </w:t>
            </w:r>
            <w:r w:rsidRPr="004C171E">
              <w:rPr>
                <w:rStyle w:val="Hyperlink"/>
                <w:rFonts w:hint="eastAsia"/>
                <w:noProof/>
                <w:rtl/>
              </w:rPr>
              <w:t>الكِنْدِيّ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Toc394921336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37" w:history="1">
            <w:r w:rsidRPr="004C171E">
              <w:rPr>
                <w:rStyle w:val="Hyperlink"/>
                <w:noProof/>
                <w:rtl/>
              </w:rPr>
              <w:t xml:space="preserve">[2427]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الحسين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خالد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Toc394921337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38" w:history="1">
            <w:r w:rsidRPr="004C171E">
              <w:rPr>
                <w:rStyle w:val="Hyperlink"/>
                <w:noProof/>
                <w:rtl/>
              </w:rPr>
              <w:t xml:space="preserve">[2428]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الحسين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العزيز</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Toc394921338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39" w:history="1">
            <w:r w:rsidRPr="004C171E">
              <w:rPr>
                <w:rStyle w:val="Hyperlink"/>
                <w:noProof/>
                <w:rtl/>
              </w:rPr>
              <w:t xml:space="preserve">[2429]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الحسين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Toc394921339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40" w:history="1">
            <w:r w:rsidRPr="004C171E">
              <w:rPr>
                <w:rStyle w:val="Hyperlink"/>
                <w:noProof/>
                <w:rtl/>
              </w:rPr>
              <w:t xml:space="preserve">[2430]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الحسين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العميد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Toc394921340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41" w:history="1">
            <w:r w:rsidRPr="004C171E">
              <w:rPr>
                <w:rStyle w:val="Hyperlink"/>
                <w:noProof/>
                <w:rtl/>
              </w:rPr>
              <w:t xml:space="preserve">[2431]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الحسين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كثير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Toc394921341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42" w:history="1">
            <w:r w:rsidRPr="004C171E">
              <w:rPr>
                <w:rStyle w:val="Hyperlink"/>
                <w:noProof/>
                <w:rtl/>
              </w:rPr>
              <w:t xml:space="preserve">[2432]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الحسين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متّ</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Toc394921342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43" w:history="1">
            <w:r w:rsidRPr="004C171E">
              <w:rPr>
                <w:rStyle w:val="Hyperlink"/>
                <w:noProof/>
                <w:rtl/>
              </w:rPr>
              <w:t xml:space="preserve">[2433]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الحصين</w:t>
            </w:r>
            <w:r w:rsidR="007E4675">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الرحمن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Toc394921343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44" w:history="1">
            <w:r w:rsidRPr="004C171E">
              <w:rPr>
                <w:rStyle w:val="Hyperlink"/>
                <w:noProof/>
                <w:rtl/>
              </w:rPr>
              <w:t xml:space="preserve">[2434]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حُكَيم</w:t>
            </w:r>
            <w:r w:rsidRPr="004C171E">
              <w:rPr>
                <w:rStyle w:val="Hyperlink"/>
                <w:noProof/>
                <w:rtl/>
              </w:rPr>
              <w:t xml:space="preserve"> </w:t>
            </w:r>
            <w:r w:rsidRPr="004C171E">
              <w:rPr>
                <w:rStyle w:val="Hyperlink"/>
                <w:rFonts w:hint="eastAsia"/>
                <w:noProof/>
                <w:rtl/>
              </w:rPr>
              <w:t>السّاباطي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Toc394921344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45" w:history="1">
            <w:r w:rsidRPr="004C171E">
              <w:rPr>
                <w:rStyle w:val="Hyperlink"/>
                <w:noProof/>
                <w:rtl/>
              </w:rPr>
              <w:t xml:space="preserve">[2435]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حمّاد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Toc394921345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46" w:history="1">
            <w:r w:rsidRPr="004C171E">
              <w:rPr>
                <w:rStyle w:val="Hyperlink"/>
                <w:noProof/>
                <w:rtl/>
              </w:rPr>
              <w:t xml:space="preserve">[2436]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حمّاد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الرحمن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Toc394921346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47" w:history="1">
            <w:r w:rsidRPr="004C171E">
              <w:rPr>
                <w:rStyle w:val="Hyperlink"/>
                <w:noProof/>
                <w:rtl/>
              </w:rPr>
              <w:t xml:space="preserve">[2437]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حمّاد</w:t>
            </w:r>
            <w:r w:rsidRPr="004C171E">
              <w:rPr>
                <w:rStyle w:val="Hyperlink"/>
                <w:noProof/>
                <w:rtl/>
              </w:rPr>
              <w:t xml:space="preserve"> </w:t>
            </w:r>
            <w:r w:rsidRPr="004C171E">
              <w:rPr>
                <w:rStyle w:val="Hyperlink"/>
                <w:rFonts w:hint="eastAsia"/>
                <w:noProof/>
                <w:rtl/>
              </w:rPr>
              <w:t>الهَمْدَاني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Toc394921347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DA7289" w:rsidRDefault="00DA7289"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1348" w:history="1">
            <w:r w:rsidRPr="004C171E">
              <w:rPr>
                <w:rStyle w:val="Hyperlink"/>
                <w:noProof/>
                <w:rtl/>
              </w:rPr>
              <w:t xml:space="preserve">[2438]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حُمْران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أعْيَن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Toc394921348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49" w:history="1">
            <w:r w:rsidRPr="004C171E">
              <w:rPr>
                <w:rStyle w:val="Hyperlink"/>
                <w:noProof/>
                <w:rtl/>
              </w:rPr>
              <w:t xml:space="preserve">[2439]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حمزة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أبيض</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Toc394921349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50" w:history="1">
            <w:r w:rsidRPr="004C171E">
              <w:rPr>
                <w:rStyle w:val="Hyperlink"/>
                <w:noProof/>
                <w:rtl/>
              </w:rPr>
              <w:t xml:space="preserve">[2440]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حمزة</w:t>
            </w:r>
            <w:r w:rsidRPr="004C171E">
              <w:rPr>
                <w:rStyle w:val="Hyperlink"/>
                <w:noProof/>
                <w:rtl/>
              </w:rPr>
              <w:t xml:space="preserve"> </w:t>
            </w:r>
            <w:r w:rsidRPr="004C171E">
              <w:rPr>
                <w:rStyle w:val="Hyperlink"/>
                <w:rFonts w:hint="eastAsia"/>
                <w:noProof/>
                <w:rtl/>
              </w:rPr>
              <w:t>الأشعري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Toc394921350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51" w:history="1">
            <w:r w:rsidRPr="004C171E">
              <w:rPr>
                <w:rStyle w:val="Hyperlink"/>
                <w:noProof/>
                <w:rtl/>
              </w:rPr>
              <w:t xml:space="preserve">[2441]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حُميد</w:t>
            </w:r>
            <w:r w:rsidRPr="004C171E">
              <w:rPr>
                <w:rStyle w:val="Hyperlink"/>
                <w:noProof/>
                <w:rtl/>
              </w:rPr>
              <w:t xml:space="preserve"> </w:t>
            </w:r>
            <w:r w:rsidRPr="004C171E">
              <w:rPr>
                <w:rStyle w:val="Hyperlink"/>
                <w:rFonts w:hint="eastAsia"/>
                <w:noProof/>
                <w:rtl/>
              </w:rPr>
              <w:t>العبدي</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Toc394921351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52" w:history="1">
            <w:r w:rsidRPr="004C171E">
              <w:rPr>
                <w:rStyle w:val="Hyperlink"/>
                <w:noProof/>
                <w:rtl/>
              </w:rPr>
              <w:t xml:space="preserve">[2442]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حُميد</w:t>
            </w:r>
            <w:r w:rsidRPr="004C171E">
              <w:rPr>
                <w:rStyle w:val="Hyperlink"/>
                <w:noProof/>
                <w:rtl/>
              </w:rPr>
              <w:t xml:space="preserve"> </w:t>
            </w:r>
            <w:r w:rsidRPr="004C171E">
              <w:rPr>
                <w:rStyle w:val="Hyperlink"/>
                <w:rFonts w:hint="eastAsia"/>
                <w:noProof/>
                <w:rtl/>
              </w:rPr>
              <w:t>المدني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Toc394921352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53" w:history="1">
            <w:r w:rsidRPr="004C171E">
              <w:rPr>
                <w:rStyle w:val="Hyperlink"/>
                <w:noProof/>
                <w:rtl/>
              </w:rPr>
              <w:t xml:space="preserve">[2443]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حنظلة</w:t>
            </w:r>
            <w:r w:rsidRPr="004C171E">
              <w:rPr>
                <w:rStyle w:val="Hyperlink"/>
                <w:noProof/>
                <w:rtl/>
              </w:rPr>
              <w:t xml:space="preserve"> </w:t>
            </w:r>
            <w:r w:rsidRPr="004C171E">
              <w:rPr>
                <w:rStyle w:val="Hyperlink"/>
                <w:rFonts w:hint="eastAsia"/>
                <w:noProof/>
                <w:rtl/>
              </w:rPr>
              <w:t>العبدي</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Toc394921353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54" w:history="1">
            <w:r w:rsidRPr="004C171E">
              <w:rPr>
                <w:rStyle w:val="Hyperlink"/>
                <w:noProof/>
                <w:rtl/>
              </w:rPr>
              <w:t xml:space="preserve">[2444]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حيّان</w:t>
            </w:r>
            <w:r w:rsidRPr="004C171E">
              <w:rPr>
                <w:rStyle w:val="Hyperlink"/>
                <w:noProof/>
                <w:rtl/>
              </w:rPr>
              <w:t xml:space="preserve"> </w:t>
            </w:r>
            <w:r w:rsidRPr="004C171E">
              <w:rPr>
                <w:rStyle w:val="Hyperlink"/>
                <w:rFonts w:hint="eastAsia"/>
                <w:noProof/>
                <w:rtl/>
              </w:rPr>
              <w:t>البَكْرِيّ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Toc394921354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55" w:history="1">
            <w:r w:rsidRPr="004C171E">
              <w:rPr>
                <w:rStyle w:val="Hyperlink"/>
                <w:noProof/>
                <w:rtl/>
              </w:rPr>
              <w:t xml:space="preserve">[2445]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حيّان</w:t>
            </w:r>
            <w:r w:rsidRPr="004C171E">
              <w:rPr>
                <w:rStyle w:val="Hyperlink"/>
                <w:noProof/>
                <w:rtl/>
              </w:rPr>
              <w:t xml:space="preserve"> </w:t>
            </w:r>
            <w:r w:rsidRPr="004C171E">
              <w:rPr>
                <w:rStyle w:val="Hyperlink"/>
                <w:rFonts w:hint="eastAsia"/>
                <w:noProof/>
                <w:rtl/>
              </w:rPr>
              <w:t>الكِنْدِيّ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Toc394921355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56" w:history="1">
            <w:r w:rsidRPr="004C171E">
              <w:rPr>
                <w:rStyle w:val="Hyperlink"/>
                <w:noProof/>
                <w:rtl/>
              </w:rPr>
              <w:t xml:space="preserve">[2446]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حيّان</w:t>
            </w:r>
            <w:r w:rsidRPr="004C171E">
              <w:rPr>
                <w:rStyle w:val="Hyperlink"/>
                <w:noProof/>
                <w:rtl/>
              </w:rPr>
              <w:t xml:space="preserve"> </w:t>
            </w:r>
            <w:r w:rsidRPr="004C171E">
              <w:rPr>
                <w:rStyle w:val="Hyperlink"/>
                <w:rFonts w:hint="eastAsia"/>
                <w:noProof/>
                <w:rtl/>
              </w:rPr>
              <w:t>الهَمْدَانِيّ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Toc394921356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57" w:history="1">
            <w:r w:rsidRPr="004C171E">
              <w:rPr>
                <w:rStyle w:val="Hyperlink"/>
                <w:noProof/>
                <w:rtl/>
              </w:rPr>
              <w:t xml:space="preserve">[2447]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خالد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Toc394921357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58" w:history="1">
            <w:r w:rsidRPr="004C171E">
              <w:rPr>
                <w:rStyle w:val="Hyperlink"/>
                <w:noProof/>
                <w:rtl/>
              </w:rPr>
              <w:t xml:space="preserve">[2448]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خالد</w:t>
            </w:r>
            <w:r w:rsidRPr="004C171E">
              <w:rPr>
                <w:rStyle w:val="Hyperlink"/>
                <w:noProof/>
                <w:rtl/>
              </w:rPr>
              <w:t xml:space="preserve"> </w:t>
            </w:r>
            <w:r w:rsidRPr="004C171E">
              <w:rPr>
                <w:rStyle w:val="Hyperlink"/>
                <w:rFonts w:hint="eastAsia"/>
                <w:noProof/>
                <w:rtl/>
              </w:rPr>
              <w:t>الأصَم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Toc394921358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59" w:history="1">
            <w:r w:rsidRPr="004C171E">
              <w:rPr>
                <w:rStyle w:val="Hyperlink"/>
                <w:noProof/>
                <w:rtl/>
              </w:rPr>
              <w:t xml:space="preserve">[2449]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خالد</w:t>
            </w:r>
            <w:r w:rsidRPr="004C171E">
              <w:rPr>
                <w:rStyle w:val="Hyperlink"/>
                <w:noProof/>
                <w:rtl/>
              </w:rPr>
              <w:t xml:space="preserve"> </w:t>
            </w:r>
            <w:r w:rsidRPr="004C171E">
              <w:rPr>
                <w:rStyle w:val="Hyperlink"/>
                <w:rFonts w:hint="eastAsia"/>
                <w:noProof/>
                <w:rtl/>
              </w:rPr>
              <w:t>الخُزاعي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Toc394921359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60" w:history="1">
            <w:r w:rsidRPr="004C171E">
              <w:rPr>
                <w:rStyle w:val="Hyperlink"/>
                <w:noProof/>
                <w:rtl/>
              </w:rPr>
              <w:t xml:space="preserve">[2450]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خالد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زياد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Toc394921360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61" w:history="1">
            <w:r w:rsidRPr="004C171E">
              <w:rPr>
                <w:rStyle w:val="Hyperlink"/>
                <w:noProof/>
                <w:rtl/>
              </w:rPr>
              <w:t xml:space="preserve">[2451]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خالد</w:t>
            </w:r>
            <w:r w:rsidRPr="004C171E">
              <w:rPr>
                <w:rStyle w:val="Hyperlink"/>
                <w:noProof/>
                <w:rtl/>
              </w:rPr>
              <w:t xml:space="preserve"> </w:t>
            </w:r>
            <w:r w:rsidRPr="004C171E">
              <w:rPr>
                <w:rStyle w:val="Hyperlink"/>
                <w:rFonts w:hint="eastAsia"/>
                <w:noProof/>
                <w:rtl/>
              </w:rPr>
              <w:t>السَّرِيّ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Toc394921361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62" w:history="1">
            <w:r w:rsidRPr="004C171E">
              <w:rPr>
                <w:rStyle w:val="Hyperlink"/>
                <w:noProof/>
                <w:rtl/>
              </w:rPr>
              <w:t xml:space="preserve">[2452]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خالد</w:t>
            </w:r>
            <w:r w:rsidRPr="004C171E">
              <w:rPr>
                <w:rStyle w:val="Hyperlink"/>
                <w:noProof/>
                <w:rtl/>
              </w:rPr>
              <w:t xml:space="preserve"> </w:t>
            </w:r>
            <w:r w:rsidRPr="004C171E">
              <w:rPr>
                <w:rStyle w:val="Hyperlink"/>
                <w:rFonts w:hint="eastAsia"/>
                <w:noProof/>
                <w:rtl/>
              </w:rPr>
              <w:t>السناني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Toc394921362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63" w:history="1">
            <w:r w:rsidRPr="004C171E">
              <w:rPr>
                <w:rStyle w:val="Hyperlink"/>
                <w:noProof/>
                <w:rtl/>
              </w:rPr>
              <w:t xml:space="preserve">[2453]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خالد</w:t>
            </w:r>
            <w:r w:rsidRPr="004C171E">
              <w:rPr>
                <w:rStyle w:val="Hyperlink"/>
                <w:noProof/>
                <w:rtl/>
              </w:rPr>
              <w:t xml:space="preserve"> </w:t>
            </w:r>
            <w:r w:rsidRPr="004C171E">
              <w:rPr>
                <w:rStyle w:val="Hyperlink"/>
                <w:rFonts w:hint="eastAsia"/>
                <w:noProof/>
                <w:rtl/>
              </w:rPr>
              <w:t>الطّيالسي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Toc394921363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64" w:history="1">
            <w:r w:rsidRPr="004C171E">
              <w:rPr>
                <w:rStyle w:val="Hyperlink"/>
                <w:noProof/>
                <w:rtl/>
              </w:rPr>
              <w:t xml:space="preserve">[2454]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خالد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Toc394921364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65" w:history="1">
            <w:r w:rsidRPr="004C171E">
              <w:rPr>
                <w:rStyle w:val="Hyperlink"/>
                <w:noProof/>
                <w:rtl/>
              </w:rPr>
              <w:t xml:space="preserve">[2455]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الخَزّاز</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Toc394921365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66" w:history="1">
            <w:r w:rsidRPr="004C171E">
              <w:rPr>
                <w:rStyle w:val="Hyperlink"/>
                <w:noProof/>
                <w:rtl/>
              </w:rPr>
              <w:t xml:space="preserve">[2456]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داود</w:t>
            </w:r>
            <w:r w:rsidRPr="004C171E">
              <w:rPr>
                <w:rStyle w:val="Hyperlink"/>
                <w:noProof/>
                <w:rtl/>
              </w:rPr>
              <w:t xml:space="preserve"> </w:t>
            </w:r>
            <w:r w:rsidRPr="004C171E">
              <w:rPr>
                <w:rStyle w:val="Hyperlink"/>
                <w:rFonts w:hint="eastAsia"/>
                <w:noProof/>
                <w:rtl/>
              </w:rPr>
              <w:t>الأنصاري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Toc394921366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67" w:history="1">
            <w:r w:rsidRPr="004C171E">
              <w:rPr>
                <w:rStyle w:val="Hyperlink"/>
                <w:noProof/>
                <w:rtl/>
              </w:rPr>
              <w:t xml:space="preserve">[2457]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داود</w:t>
            </w:r>
            <w:r w:rsidRPr="004C171E">
              <w:rPr>
                <w:rStyle w:val="Hyperlink"/>
                <w:noProof/>
                <w:rtl/>
              </w:rPr>
              <w:t xml:space="preserve"> </w:t>
            </w:r>
            <w:r w:rsidRPr="004C171E">
              <w:rPr>
                <w:rStyle w:val="Hyperlink"/>
                <w:rFonts w:hint="eastAsia"/>
                <w:noProof/>
                <w:rtl/>
              </w:rPr>
              <w:t>البكري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Toc394921367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68" w:history="1">
            <w:r w:rsidRPr="004C171E">
              <w:rPr>
                <w:rStyle w:val="Hyperlink"/>
                <w:noProof/>
                <w:rtl/>
              </w:rPr>
              <w:t xml:space="preserve">[2458]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داود</w:t>
            </w:r>
            <w:r w:rsidRPr="004C171E">
              <w:rPr>
                <w:rStyle w:val="Hyperlink"/>
                <w:noProof/>
                <w:rtl/>
              </w:rPr>
              <w:t xml:space="preserve"> </w:t>
            </w:r>
            <w:r w:rsidRPr="004C171E">
              <w:rPr>
                <w:rStyle w:val="Hyperlink"/>
                <w:rFonts w:hint="eastAsia"/>
                <w:noProof/>
                <w:rtl/>
              </w:rPr>
              <w:t>الهَمْدَانيّ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Toc394921368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69" w:history="1">
            <w:r w:rsidRPr="004C171E">
              <w:rPr>
                <w:rStyle w:val="Hyperlink"/>
                <w:noProof/>
                <w:rtl/>
              </w:rPr>
              <w:t xml:space="preserve">[2459]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درّاج</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Toc394921369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70" w:history="1">
            <w:r w:rsidRPr="004C171E">
              <w:rPr>
                <w:rStyle w:val="Hyperlink"/>
                <w:noProof/>
                <w:rtl/>
              </w:rPr>
              <w:t xml:space="preserve">[2460]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ديسم</w:t>
            </w:r>
            <w:r w:rsidRPr="004C171E">
              <w:rPr>
                <w:rStyle w:val="Hyperlink"/>
                <w:noProof/>
                <w:rtl/>
              </w:rPr>
              <w:t xml:space="preserve"> </w:t>
            </w:r>
            <w:r w:rsidRPr="004C171E">
              <w:rPr>
                <w:rStyle w:val="Hyperlink"/>
                <w:rFonts w:hint="eastAsia"/>
                <w:noProof/>
                <w:rtl/>
              </w:rPr>
              <w:t>البكري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Toc394921370 \h</w:instrText>
            </w:r>
            <w:r>
              <w:rPr>
                <w:noProof/>
                <w:webHidden/>
                <w:rtl/>
              </w:rPr>
              <w:instrText xml:space="preserve"> </w:instrText>
            </w:r>
            <w:r>
              <w:rPr>
                <w:rStyle w:val="Hyperlink"/>
                <w:noProof/>
                <w:rtl/>
              </w:rPr>
            </w:r>
            <w:r>
              <w:rPr>
                <w:rStyle w:val="Hyperlink"/>
                <w:noProof/>
                <w:rtl/>
              </w:rPr>
              <w:fldChar w:fldCharType="separate"/>
            </w:r>
            <w:r>
              <w:rPr>
                <w:noProof/>
                <w:webHidden/>
                <w:rtl/>
              </w:rPr>
              <w:t>42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71" w:history="1">
            <w:r w:rsidRPr="004C171E">
              <w:rPr>
                <w:rStyle w:val="Hyperlink"/>
                <w:noProof/>
                <w:rtl/>
              </w:rPr>
              <w:t xml:space="preserve">[2461]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ذهل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عُمير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Toc394921371 \h</w:instrText>
            </w:r>
            <w:r>
              <w:rPr>
                <w:noProof/>
                <w:webHidden/>
                <w:rtl/>
              </w:rPr>
              <w:instrText xml:space="preserve"> </w:instrText>
            </w:r>
            <w:r>
              <w:rPr>
                <w:rStyle w:val="Hyperlink"/>
                <w:noProof/>
                <w:rtl/>
              </w:rPr>
            </w:r>
            <w:r>
              <w:rPr>
                <w:rStyle w:val="Hyperlink"/>
                <w:noProof/>
                <w:rtl/>
              </w:rPr>
              <w:fldChar w:fldCharType="separate"/>
            </w:r>
            <w:r>
              <w:rPr>
                <w:noProof/>
                <w:webHidden/>
                <w:rtl/>
              </w:rPr>
              <w:t>42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72" w:history="1">
            <w:r w:rsidRPr="004C171E">
              <w:rPr>
                <w:rStyle w:val="Hyperlink"/>
                <w:noProof/>
                <w:rtl/>
              </w:rPr>
              <w:t xml:space="preserve">[2462]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راشد</w:t>
            </w:r>
            <w:r w:rsidRPr="004C171E">
              <w:rPr>
                <w:rStyle w:val="Hyperlink"/>
                <w:noProof/>
                <w:rtl/>
              </w:rPr>
              <w:t xml:space="preserve"> </w:t>
            </w:r>
            <w:r w:rsidRPr="004C171E">
              <w:rPr>
                <w:rStyle w:val="Hyperlink"/>
                <w:rFonts w:hint="eastAsia"/>
                <w:noProof/>
                <w:rtl/>
              </w:rPr>
              <w:t>البصري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Toc394921372 \h</w:instrText>
            </w:r>
            <w:r>
              <w:rPr>
                <w:noProof/>
                <w:webHidden/>
                <w:rtl/>
              </w:rPr>
              <w:instrText xml:space="preserve"> </w:instrText>
            </w:r>
            <w:r>
              <w:rPr>
                <w:rStyle w:val="Hyperlink"/>
                <w:noProof/>
                <w:rtl/>
              </w:rPr>
            </w:r>
            <w:r>
              <w:rPr>
                <w:rStyle w:val="Hyperlink"/>
                <w:noProof/>
                <w:rtl/>
              </w:rPr>
              <w:fldChar w:fldCharType="separate"/>
            </w:r>
            <w:r>
              <w:rPr>
                <w:noProof/>
                <w:webHidden/>
                <w:rtl/>
              </w:rPr>
              <w:t>42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73" w:history="1">
            <w:r w:rsidRPr="004C171E">
              <w:rPr>
                <w:rStyle w:val="Hyperlink"/>
                <w:noProof/>
                <w:rtl/>
              </w:rPr>
              <w:t xml:space="preserve">[2463]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رافع</w:t>
            </w:r>
            <w:r w:rsidRPr="004C171E">
              <w:rPr>
                <w:rStyle w:val="Hyperlink"/>
                <w:noProof/>
                <w:rtl/>
              </w:rPr>
              <w:t xml:space="preserve"> </w:t>
            </w:r>
            <w:r w:rsidRPr="004C171E">
              <w:rPr>
                <w:rStyle w:val="Hyperlink"/>
                <w:rFonts w:hint="eastAsia"/>
                <w:noProof/>
                <w:rtl/>
              </w:rPr>
              <w:t>البجلي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Toc394921373 \h</w:instrText>
            </w:r>
            <w:r>
              <w:rPr>
                <w:noProof/>
                <w:webHidden/>
                <w:rtl/>
              </w:rPr>
              <w:instrText xml:space="preserve"> </w:instrText>
            </w:r>
            <w:r>
              <w:rPr>
                <w:rStyle w:val="Hyperlink"/>
                <w:noProof/>
                <w:rtl/>
              </w:rPr>
            </w:r>
            <w:r>
              <w:rPr>
                <w:rStyle w:val="Hyperlink"/>
                <w:noProof/>
                <w:rtl/>
              </w:rPr>
              <w:fldChar w:fldCharType="separate"/>
            </w:r>
            <w:r>
              <w:rPr>
                <w:noProof/>
                <w:webHidden/>
                <w:rtl/>
              </w:rPr>
              <w:t>42</w:t>
            </w:r>
            <w:r>
              <w:rPr>
                <w:rStyle w:val="Hyperlink"/>
                <w:noProof/>
                <w:rtl/>
              </w:rPr>
              <w:fldChar w:fldCharType="end"/>
            </w:r>
          </w:hyperlink>
        </w:p>
        <w:p w:rsidR="00DA7289" w:rsidRDefault="00DA7289"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1374" w:history="1">
            <w:r w:rsidRPr="004C171E">
              <w:rPr>
                <w:rStyle w:val="Hyperlink"/>
                <w:noProof/>
                <w:rtl/>
              </w:rPr>
              <w:t xml:space="preserve">[2464]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الربيع</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Toc394921374 \h</w:instrText>
            </w:r>
            <w:r>
              <w:rPr>
                <w:noProof/>
                <w:webHidden/>
                <w:rtl/>
              </w:rPr>
              <w:instrText xml:space="preserve"> </w:instrText>
            </w:r>
            <w:r>
              <w:rPr>
                <w:rStyle w:val="Hyperlink"/>
                <w:noProof/>
                <w:rtl/>
              </w:rPr>
            </w:r>
            <w:r>
              <w:rPr>
                <w:rStyle w:val="Hyperlink"/>
                <w:noProof/>
                <w:rtl/>
              </w:rPr>
              <w:fldChar w:fldCharType="separate"/>
            </w:r>
            <w:r>
              <w:rPr>
                <w:noProof/>
                <w:webHidden/>
                <w:rtl/>
              </w:rPr>
              <w:t>42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75" w:history="1">
            <w:r w:rsidRPr="004C171E">
              <w:rPr>
                <w:rStyle w:val="Hyperlink"/>
                <w:noProof/>
                <w:rtl/>
              </w:rPr>
              <w:t xml:space="preserve">[2465]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الرّبيع</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Toc394921375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76" w:history="1">
            <w:r w:rsidRPr="004C171E">
              <w:rPr>
                <w:rStyle w:val="Hyperlink"/>
                <w:noProof/>
                <w:rtl/>
              </w:rPr>
              <w:t xml:space="preserve">[2466]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ردّاد</w:t>
            </w:r>
            <w:r w:rsidRPr="004C171E">
              <w:rPr>
                <w:rStyle w:val="Hyperlink"/>
                <w:noProof/>
                <w:rtl/>
              </w:rPr>
              <w:t xml:space="preserve"> </w:t>
            </w:r>
            <w:r w:rsidRPr="004C171E">
              <w:rPr>
                <w:rStyle w:val="Hyperlink"/>
                <w:rFonts w:hint="eastAsia"/>
                <w:noProof/>
                <w:rtl/>
              </w:rPr>
              <w:t>الليثي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Toc394921376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77" w:history="1">
            <w:r w:rsidRPr="004C171E">
              <w:rPr>
                <w:rStyle w:val="Hyperlink"/>
                <w:noProof/>
                <w:rtl/>
              </w:rPr>
              <w:t xml:space="preserve">[2467]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رزام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Toc394921377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78" w:history="1">
            <w:r w:rsidRPr="004C171E">
              <w:rPr>
                <w:rStyle w:val="Hyperlink"/>
                <w:noProof/>
                <w:rtl/>
              </w:rPr>
              <w:t xml:space="preserve">[2468]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رزين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Toc394921378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79" w:history="1">
            <w:r w:rsidRPr="004C171E">
              <w:rPr>
                <w:rStyle w:val="Hyperlink"/>
                <w:noProof/>
                <w:rtl/>
              </w:rPr>
              <w:t xml:space="preserve">[2469]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رفاعة</w:t>
            </w:r>
            <w:r w:rsidRPr="004C171E">
              <w:rPr>
                <w:rStyle w:val="Hyperlink"/>
                <w:noProof/>
                <w:rtl/>
              </w:rPr>
              <w:t xml:space="preserve"> </w:t>
            </w:r>
            <w:r w:rsidRPr="004C171E">
              <w:rPr>
                <w:rStyle w:val="Hyperlink"/>
                <w:rFonts w:hint="eastAsia"/>
                <w:noProof/>
                <w:rtl/>
              </w:rPr>
              <w:t>النّخعي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Toc394921379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80" w:history="1">
            <w:r w:rsidRPr="004C171E">
              <w:rPr>
                <w:rStyle w:val="Hyperlink"/>
                <w:noProof/>
                <w:rtl/>
              </w:rPr>
              <w:t xml:space="preserve">[2470]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زادية</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Toc394921380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81" w:history="1">
            <w:r w:rsidRPr="004C171E">
              <w:rPr>
                <w:rStyle w:val="Hyperlink"/>
                <w:noProof/>
                <w:rtl/>
              </w:rPr>
              <w:t xml:space="preserve">[2471]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زُرارة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أعين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Toc394921381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82" w:history="1">
            <w:r w:rsidRPr="004C171E">
              <w:rPr>
                <w:rStyle w:val="Hyperlink"/>
                <w:noProof/>
                <w:rtl/>
              </w:rPr>
              <w:t xml:space="preserve">[2472]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الزَّعْفَرانِيّ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Toc394921382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83" w:history="1">
            <w:r w:rsidRPr="004C171E">
              <w:rPr>
                <w:rStyle w:val="Hyperlink"/>
                <w:noProof/>
                <w:rtl/>
              </w:rPr>
              <w:t xml:space="preserve">[2473]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زكريا</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جُنْدَب</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Toc394921383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84" w:history="1">
            <w:r w:rsidRPr="004C171E">
              <w:rPr>
                <w:rStyle w:val="Hyperlink"/>
                <w:noProof/>
                <w:rtl/>
              </w:rPr>
              <w:t xml:space="preserve">[2474]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زهير</w:t>
            </w:r>
            <w:r w:rsidRPr="004C171E">
              <w:rPr>
                <w:rStyle w:val="Hyperlink"/>
                <w:noProof/>
                <w:rtl/>
              </w:rPr>
              <w:t xml:space="preserve"> </w:t>
            </w:r>
            <w:r w:rsidRPr="004C171E">
              <w:rPr>
                <w:rStyle w:val="Hyperlink"/>
                <w:rFonts w:hint="eastAsia"/>
                <w:noProof/>
                <w:rtl/>
              </w:rPr>
              <w:t>التغْلِبيّ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Toc394921384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85" w:history="1">
            <w:r w:rsidRPr="004C171E">
              <w:rPr>
                <w:rStyle w:val="Hyperlink"/>
                <w:noProof/>
                <w:rtl/>
              </w:rPr>
              <w:t xml:space="preserve">[2475]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زياد</w:t>
            </w:r>
            <w:r w:rsidRPr="004C171E">
              <w:rPr>
                <w:rStyle w:val="Hyperlink"/>
                <w:noProof/>
                <w:rtl/>
              </w:rPr>
              <w:t xml:space="preserve"> </w:t>
            </w:r>
            <w:r w:rsidRPr="004C171E">
              <w:rPr>
                <w:rStyle w:val="Hyperlink"/>
                <w:rFonts w:hint="eastAsia"/>
                <w:noProof/>
                <w:rtl/>
              </w:rPr>
              <w:t>الأشْجَعِيّ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Toc394921385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86" w:history="1">
            <w:r w:rsidRPr="004C171E">
              <w:rPr>
                <w:rStyle w:val="Hyperlink"/>
                <w:noProof/>
                <w:rtl/>
              </w:rPr>
              <w:t xml:space="preserve">[2476]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زياد</w:t>
            </w:r>
            <w:r w:rsidRPr="004C171E">
              <w:rPr>
                <w:rStyle w:val="Hyperlink"/>
                <w:noProof/>
                <w:rtl/>
              </w:rPr>
              <w:t xml:space="preserve"> </w:t>
            </w:r>
            <w:r w:rsidRPr="004C171E">
              <w:rPr>
                <w:rStyle w:val="Hyperlink"/>
                <w:rFonts w:hint="eastAsia"/>
                <w:noProof/>
                <w:rtl/>
              </w:rPr>
              <w:t>الأشْجَعِيّ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Toc394921386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87" w:history="1">
            <w:r w:rsidRPr="004C171E">
              <w:rPr>
                <w:rStyle w:val="Hyperlink"/>
                <w:noProof/>
                <w:rtl/>
              </w:rPr>
              <w:t xml:space="preserve">[2477]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زياد</w:t>
            </w:r>
            <w:r w:rsidRPr="004C171E">
              <w:rPr>
                <w:rStyle w:val="Hyperlink"/>
                <w:noProof/>
                <w:rtl/>
              </w:rPr>
              <w:t xml:space="preserve"> </w:t>
            </w:r>
            <w:r w:rsidRPr="004C171E">
              <w:rPr>
                <w:rStyle w:val="Hyperlink"/>
                <w:rFonts w:hint="eastAsia"/>
                <w:noProof/>
                <w:rtl/>
              </w:rPr>
              <w:t>البَجَلِيّ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Toc394921387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88" w:history="1">
            <w:r w:rsidRPr="004C171E">
              <w:rPr>
                <w:rStyle w:val="Hyperlink"/>
                <w:noProof/>
                <w:rtl/>
              </w:rPr>
              <w:t xml:space="preserve">[2478]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زياد</w:t>
            </w:r>
            <w:r w:rsidRPr="004C171E">
              <w:rPr>
                <w:rStyle w:val="Hyperlink"/>
                <w:noProof/>
                <w:rtl/>
              </w:rPr>
              <w:t xml:space="preserve"> </w:t>
            </w:r>
            <w:r w:rsidRPr="004C171E">
              <w:rPr>
                <w:rStyle w:val="Hyperlink"/>
                <w:rFonts w:hint="eastAsia"/>
                <w:noProof/>
                <w:rtl/>
              </w:rPr>
              <w:t>التَّمِيمِيّ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Toc394921388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89" w:history="1">
            <w:r w:rsidRPr="004C171E">
              <w:rPr>
                <w:rStyle w:val="Hyperlink"/>
                <w:noProof/>
                <w:rtl/>
              </w:rPr>
              <w:t xml:space="preserve">[2479]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زياد</w:t>
            </w:r>
            <w:r w:rsidRPr="004C171E">
              <w:rPr>
                <w:rStyle w:val="Hyperlink"/>
                <w:noProof/>
                <w:rtl/>
              </w:rPr>
              <w:t xml:space="preserve"> </w:t>
            </w:r>
            <w:r w:rsidRPr="004C171E">
              <w:rPr>
                <w:rStyle w:val="Hyperlink"/>
                <w:rFonts w:hint="eastAsia"/>
                <w:noProof/>
                <w:rtl/>
              </w:rPr>
              <w:t>السجّاد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Toc394921389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90" w:history="1">
            <w:r w:rsidRPr="004C171E">
              <w:rPr>
                <w:rStyle w:val="Hyperlink"/>
                <w:noProof/>
                <w:rtl/>
              </w:rPr>
              <w:t xml:space="preserve">[2480]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زياد</w:t>
            </w:r>
            <w:r w:rsidRPr="004C171E">
              <w:rPr>
                <w:rStyle w:val="Hyperlink"/>
                <w:noProof/>
                <w:rtl/>
              </w:rPr>
              <w:t xml:space="preserve"> </w:t>
            </w:r>
            <w:r w:rsidRPr="004C171E">
              <w:rPr>
                <w:rStyle w:val="Hyperlink"/>
                <w:rFonts w:hint="eastAsia"/>
                <w:noProof/>
                <w:rtl/>
              </w:rPr>
              <w:t>الهَمْدانِيّ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Toc394921390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91" w:history="1">
            <w:r w:rsidRPr="004C171E">
              <w:rPr>
                <w:rStyle w:val="Hyperlink"/>
                <w:noProof/>
                <w:rtl/>
              </w:rPr>
              <w:t xml:space="preserve">[2481]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زيد</w:t>
            </w:r>
            <w:r w:rsidRPr="004C171E">
              <w:rPr>
                <w:rStyle w:val="Hyperlink"/>
                <w:noProof/>
                <w:rtl/>
              </w:rPr>
              <w:t xml:space="preserve"> </w:t>
            </w:r>
            <w:r w:rsidRPr="004C171E">
              <w:rPr>
                <w:rStyle w:val="Hyperlink"/>
                <w:rFonts w:hint="eastAsia"/>
                <w:noProof/>
                <w:rtl/>
              </w:rPr>
              <w:t>الثُّمالِيّ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Toc394921391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92" w:history="1">
            <w:r w:rsidRPr="004C171E">
              <w:rPr>
                <w:rStyle w:val="Hyperlink"/>
                <w:noProof/>
                <w:rtl/>
              </w:rPr>
              <w:t xml:space="preserve">[2482]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زيد</w:t>
            </w:r>
            <w:r w:rsidRPr="004C171E">
              <w:rPr>
                <w:rStyle w:val="Hyperlink"/>
                <w:noProof/>
                <w:rtl/>
              </w:rPr>
              <w:t xml:space="preserve"> </w:t>
            </w:r>
            <w:r w:rsidRPr="004C171E">
              <w:rPr>
                <w:rStyle w:val="Hyperlink"/>
                <w:rFonts w:hint="eastAsia"/>
                <w:noProof/>
                <w:rtl/>
              </w:rPr>
              <w:t>الشّحام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Toc394921392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93" w:history="1">
            <w:r w:rsidRPr="004C171E">
              <w:rPr>
                <w:rStyle w:val="Hyperlink"/>
                <w:noProof/>
                <w:rtl/>
              </w:rPr>
              <w:t xml:space="preserve">[2483]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Toc394921393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94" w:history="1">
            <w:r w:rsidRPr="004C171E">
              <w:rPr>
                <w:rStyle w:val="Hyperlink"/>
                <w:noProof/>
                <w:rtl/>
              </w:rPr>
              <w:t xml:space="preserve">[2484]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عِنان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Toc394921394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95" w:history="1">
            <w:r w:rsidRPr="004C171E">
              <w:rPr>
                <w:rStyle w:val="Hyperlink"/>
                <w:noProof/>
                <w:rtl/>
              </w:rPr>
              <w:t xml:space="preserve">[2485]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سالم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Toc394921395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96" w:history="1">
            <w:r w:rsidRPr="004C171E">
              <w:rPr>
                <w:rStyle w:val="Hyperlink"/>
                <w:noProof/>
                <w:rtl/>
              </w:rPr>
              <w:t xml:space="preserve">[2486]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سالم</w:t>
            </w:r>
            <w:r w:rsidRPr="004C171E">
              <w:rPr>
                <w:rStyle w:val="Hyperlink"/>
                <w:noProof/>
                <w:rtl/>
              </w:rPr>
              <w:t xml:space="preserve"> </w:t>
            </w:r>
            <w:r w:rsidRPr="004C171E">
              <w:rPr>
                <w:rStyle w:val="Hyperlink"/>
                <w:rFonts w:hint="eastAsia"/>
                <w:noProof/>
                <w:rtl/>
              </w:rPr>
              <w:t>الأزْدِيّ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Toc394921396 \h</w:instrText>
            </w:r>
            <w:r>
              <w:rPr>
                <w:noProof/>
                <w:webHidden/>
                <w:rtl/>
              </w:rPr>
              <w:instrText xml:space="preserve"> </w:instrText>
            </w:r>
            <w:r>
              <w:rPr>
                <w:rStyle w:val="Hyperlink"/>
                <w:noProof/>
                <w:rtl/>
              </w:rPr>
            </w:r>
            <w:r>
              <w:rPr>
                <w:rStyle w:val="Hyperlink"/>
                <w:noProof/>
                <w:rtl/>
              </w:rPr>
              <w:fldChar w:fldCharType="separate"/>
            </w:r>
            <w:r>
              <w:rPr>
                <w:noProof/>
                <w:webHidden/>
                <w:rtl/>
              </w:rPr>
              <w:t>47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97" w:history="1">
            <w:r w:rsidRPr="004C171E">
              <w:rPr>
                <w:rStyle w:val="Hyperlink"/>
                <w:noProof/>
                <w:rtl/>
              </w:rPr>
              <w:t xml:space="preserve">[2487]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سالم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أفْلَح</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Toc394921397 \h</w:instrText>
            </w:r>
            <w:r>
              <w:rPr>
                <w:noProof/>
                <w:webHidden/>
                <w:rtl/>
              </w:rPr>
              <w:instrText xml:space="preserve"> </w:instrText>
            </w:r>
            <w:r>
              <w:rPr>
                <w:rStyle w:val="Hyperlink"/>
                <w:noProof/>
                <w:rtl/>
              </w:rPr>
            </w:r>
            <w:r>
              <w:rPr>
                <w:rStyle w:val="Hyperlink"/>
                <w:noProof/>
                <w:rtl/>
              </w:rPr>
              <w:fldChar w:fldCharType="separate"/>
            </w:r>
            <w:r>
              <w:rPr>
                <w:noProof/>
                <w:webHidden/>
                <w:rtl/>
              </w:rPr>
              <w:t>47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98" w:history="1">
            <w:r w:rsidRPr="004C171E">
              <w:rPr>
                <w:rStyle w:val="Hyperlink"/>
                <w:noProof/>
                <w:rtl/>
              </w:rPr>
              <w:t xml:space="preserve">[2488]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سالم</w:t>
            </w:r>
            <w:r w:rsidRPr="004C171E">
              <w:rPr>
                <w:rStyle w:val="Hyperlink"/>
                <w:noProof/>
                <w:rtl/>
              </w:rPr>
              <w:t xml:space="preserve"> </w:t>
            </w:r>
            <w:r w:rsidRPr="004C171E">
              <w:rPr>
                <w:rStyle w:val="Hyperlink"/>
                <w:rFonts w:hint="eastAsia"/>
                <w:noProof/>
                <w:rtl/>
              </w:rPr>
              <w:t>الطّائي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Toc394921398 \h</w:instrText>
            </w:r>
            <w:r>
              <w:rPr>
                <w:noProof/>
                <w:webHidden/>
                <w:rtl/>
              </w:rPr>
              <w:instrText xml:space="preserve"> </w:instrText>
            </w:r>
            <w:r>
              <w:rPr>
                <w:rStyle w:val="Hyperlink"/>
                <w:noProof/>
                <w:rtl/>
              </w:rPr>
            </w:r>
            <w:r>
              <w:rPr>
                <w:rStyle w:val="Hyperlink"/>
                <w:noProof/>
                <w:rtl/>
              </w:rPr>
              <w:fldChar w:fldCharType="separate"/>
            </w:r>
            <w:r>
              <w:rPr>
                <w:noProof/>
                <w:webHidden/>
                <w:rtl/>
              </w:rPr>
              <w:t>47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399" w:history="1">
            <w:r w:rsidRPr="004C171E">
              <w:rPr>
                <w:rStyle w:val="Hyperlink"/>
                <w:noProof/>
                <w:rtl/>
              </w:rPr>
              <w:t xml:space="preserve">[2489]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سالم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الرّحمن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Toc394921399 \h</w:instrText>
            </w:r>
            <w:r>
              <w:rPr>
                <w:noProof/>
                <w:webHidden/>
                <w:rtl/>
              </w:rPr>
              <w:instrText xml:space="preserve"> </w:instrText>
            </w:r>
            <w:r>
              <w:rPr>
                <w:rStyle w:val="Hyperlink"/>
                <w:noProof/>
                <w:rtl/>
              </w:rPr>
            </w:r>
            <w:r>
              <w:rPr>
                <w:rStyle w:val="Hyperlink"/>
                <w:noProof/>
                <w:rtl/>
              </w:rPr>
              <w:fldChar w:fldCharType="separate"/>
            </w:r>
            <w:r>
              <w:rPr>
                <w:noProof/>
                <w:webHidden/>
                <w:rtl/>
              </w:rPr>
              <w:t>47</w:t>
            </w:r>
            <w:r>
              <w:rPr>
                <w:rStyle w:val="Hyperlink"/>
                <w:noProof/>
                <w:rtl/>
              </w:rPr>
              <w:fldChar w:fldCharType="end"/>
            </w:r>
          </w:hyperlink>
        </w:p>
        <w:p w:rsidR="002D1270" w:rsidRDefault="002D1270"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1400" w:history="1">
            <w:r w:rsidRPr="004C171E">
              <w:rPr>
                <w:rStyle w:val="Hyperlink"/>
                <w:noProof/>
                <w:rtl/>
              </w:rPr>
              <w:t xml:space="preserve">[2490]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سالم</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Toc394921400 \h</w:instrText>
            </w:r>
            <w:r>
              <w:rPr>
                <w:noProof/>
                <w:webHidden/>
                <w:rtl/>
              </w:rPr>
              <w:instrText xml:space="preserve"> </w:instrText>
            </w:r>
            <w:r>
              <w:rPr>
                <w:rStyle w:val="Hyperlink"/>
                <w:noProof/>
                <w:rtl/>
              </w:rPr>
            </w:r>
            <w:r>
              <w:rPr>
                <w:rStyle w:val="Hyperlink"/>
                <w:noProof/>
                <w:rtl/>
              </w:rPr>
              <w:fldChar w:fldCharType="separate"/>
            </w:r>
            <w:r>
              <w:rPr>
                <w:noProof/>
                <w:webHidden/>
                <w:rtl/>
              </w:rPr>
              <w:t>47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01" w:history="1">
            <w:r w:rsidRPr="004C171E">
              <w:rPr>
                <w:rStyle w:val="Hyperlink"/>
                <w:noProof/>
                <w:rtl/>
              </w:rPr>
              <w:t xml:space="preserve">[2491]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سالم</w:t>
            </w:r>
            <w:r w:rsidRPr="004C171E">
              <w:rPr>
                <w:rStyle w:val="Hyperlink"/>
                <w:noProof/>
                <w:rtl/>
              </w:rPr>
              <w:t xml:space="preserve"> </w:t>
            </w:r>
            <w:r w:rsidRPr="004C171E">
              <w:rPr>
                <w:rStyle w:val="Hyperlink"/>
                <w:rFonts w:hint="eastAsia"/>
                <w:noProof/>
                <w:rtl/>
              </w:rPr>
              <w:t>النَّهْدِيّ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Toc394921401 \h</w:instrText>
            </w:r>
            <w:r>
              <w:rPr>
                <w:noProof/>
                <w:webHidden/>
                <w:rtl/>
              </w:rPr>
              <w:instrText xml:space="preserve"> </w:instrText>
            </w:r>
            <w:r>
              <w:rPr>
                <w:rStyle w:val="Hyperlink"/>
                <w:noProof/>
                <w:rtl/>
              </w:rPr>
            </w:r>
            <w:r>
              <w:rPr>
                <w:rStyle w:val="Hyperlink"/>
                <w:noProof/>
                <w:rtl/>
              </w:rPr>
              <w:fldChar w:fldCharType="separate"/>
            </w:r>
            <w:r>
              <w:rPr>
                <w:noProof/>
                <w:webHidden/>
                <w:rtl/>
              </w:rPr>
              <w:t>47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02" w:history="1">
            <w:r w:rsidRPr="004C171E">
              <w:rPr>
                <w:rStyle w:val="Hyperlink"/>
                <w:noProof/>
                <w:rtl/>
              </w:rPr>
              <w:t xml:space="preserve">[2492]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السائب</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بشر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Toc394921402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03" w:history="1">
            <w:r w:rsidRPr="004C171E">
              <w:rPr>
                <w:rStyle w:val="Hyperlink"/>
                <w:noProof/>
                <w:rtl/>
              </w:rPr>
              <w:t xml:space="preserve">[2493]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السّائب</w:t>
            </w:r>
            <w:r w:rsidRPr="004C171E">
              <w:rPr>
                <w:rStyle w:val="Hyperlink"/>
                <w:noProof/>
                <w:rtl/>
              </w:rPr>
              <w:t xml:space="preserve"> </w:t>
            </w:r>
            <w:r w:rsidRPr="004C171E">
              <w:rPr>
                <w:rStyle w:val="Hyperlink"/>
                <w:rFonts w:hint="eastAsia"/>
                <w:noProof/>
                <w:rtl/>
              </w:rPr>
              <w:t>الثَّقَفِيّ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Toc394921403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04" w:history="1">
            <w:r w:rsidRPr="004C171E">
              <w:rPr>
                <w:rStyle w:val="Hyperlink"/>
                <w:noProof/>
                <w:rtl/>
              </w:rPr>
              <w:t xml:space="preserve">[2494]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السّائب</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عطية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Toc394921404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05" w:history="1">
            <w:r w:rsidRPr="004C171E">
              <w:rPr>
                <w:rStyle w:val="Hyperlink"/>
                <w:noProof/>
                <w:rtl/>
              </w:rPr>
              <w:t xml:space="preserve">[2495]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سَرْد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Toc394921405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06" w:history="1">
            <w:r w:rsidRPr="004C171E">
              <w:rPr>
                <w:rStyle w:val="Hyperlink"/>
                <w:noProof/>
                <w:rtl/>
              </w:rPr>
              <w:t xml:space="preserve">[2496]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سَعْدان</w:t>
            </w:r>
            <w:r w:rsidRPr="004C171E">
              <w:rPr>
                <w:rStyle w:val="Hyperlink"/>
                <w:noProof/>
                <w:rtl/>
              </w:rPr>
              <w:t xml:space="preserve"> </w:t>
            </w:r>
            <w:r w:rsidRPr="004C171E">
              <w:rPr>
                <w:rStyle w:val="Hyperlink"/>
                <w:rFonts w:hint="eastAsia"/>
                <w:noProof/>
                <w:rtl/>
              </w:rPr>
              <w:t>الكِلابي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Toc394921406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07" w:history="1">
            <w:r w:rsidRPr="004C171E">
              <w:rPr>
                <w:rStyle w:val="Hyperlink"/>
                <w:noProof/>
                <w:rtl/>
              </w:rPr>
              <w:t xml:space="preserve">[2497]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سعيد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الأسود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Toc394921407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08" w:history="1">
            <w:r w:rsidRPr="004C171E">
              <w:rPr>
                <w:rStyle w:val="Hyperlink"/>
                <w:noProof/>
                <w:rtl/>
              </w:rPr>
              <w:t xml:space="preserve">[2498]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سعيد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الأسود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Toc394921408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09" w:history="1">
            <w:r w:rsidRPr="004C171E">
              <w:rPr>
                <w:rStyle w:val="Hyperlink"/>
                <w:noProof/>
                <w:rtl/>
              </w:rPr>
              <w:t xml:space="preserve">[2499]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سعيد</w:t>
            </w:r>
            <w:r w:rsidRPr="004C171E">
              <w:rPr>
                <w:rStyle w:val="Hyperlink"/>
                <w:noProof/>
                <w:rtl/>
              </w:rPr>
              <w:t xml:space="preserve"> </w:t>
            </w:r>
            <w:r w:rsidRPr="004C171E">
              <w:rPr>
                <w:rStyle w:val="Hyperlink"/>
                <w:rFonts w:hint="eastAsia"/>
                <w:noProof/>
                <w:rtl/>
              </w:rPr>
              <w:t>الرّواسي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Toc394921409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10" w:history="1">
            <w:r w:rsidRPr="004C171E">
              <w:rPr>
                <w:rStyle w:val="Hyperlink"/>
                <w:noProof/>
                <w:rtl/>
              </w:rPr>
              <w:t xml:space="preserve">[2500]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سعيد</w:t>
            </w:r>
            <w:r w:rsidR="007E4675">
              <w:rPr>
                <w:rStyle w:val="Hyperlink"/>
                <w:noProof/>
                <w:rtl/>
              </w:rPr>
              <w:t xml:space="preserve"> </w:t>
            </w:r>
            <w:r w:rsidRPr="004C171E">
              <w:rPr>
                <w:rStyle w:val="Hyperlink"/>
                <w:rFonts w:hint="eastAsia"/>
                <w:noProof/>
                <w:rtl/>
              </w:rPr>
              <w:t>العِجْلِيّ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Toc394921410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11" w:history="1">
            <w:r w:rsidRPr="004C171E">
              <w:rPr>
                <w:rStyle w:val="Hyperlink"/>
                <w:noProof/>
                <w:rtl/>
              </w:rPr>
              <w:t xml:space="preserve">[2501]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سعيد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عُمارة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Toc394921411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12" w:history="1">
            <w:r w:rsidRPr="004C171E">
              <w:rPr>
                <w:rStyle w:val="Hyperlink"/>
                <w:noProof/>
                <w:rtl/>
              </w:rPr>
              <w:t xml:space="preserve">[2502]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سعيد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كُلْثُوم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Toc394921412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13" w:history="1">
            <w:r w:rsidRPr="004C171E">
              <w:rPr>
                <w:rStyle w:val="Hyperlink"/>
                <w:noProof/>
                <w:rtl/>
              </w:rPr>
              <w:t xml:space="preserve">[2503]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سعيد</w:t>
            </w:r>
            <w:r w:rsidRPr="004C171E">
              <w:rPr>
                <w:rStyle w:val="Hyperlink"/>
                <w:noProof/>
                <w:rtl/>
              </w:rPr>
              <w:t xml:space="preserve"> </w:t>
            </w:r>
            <w:r w:rsidRPr="004C171E">
              <w:rPr>
                <w:rStyle w:val="Hyperlink"/>
                <w:rFonts w:hint="eastAsia"/>
                <w:noProof/>
                <w:rtl/>
              </w:rPr>
              <w:t>الكِنْدي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Toc394921413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14" w:history="1">
            <w:r w:rsidRPr="004C171E">
              <w:rPr>
                <w:rStyle w:val="Hyperlink"/>
                <w:noProof/>
                <w:rtl/>
              </w:rPr>
              <w:t xml:space="preserve">[2504]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سُفْيان</w:t>
            </w:r>
            <w:r w:rsidRPr="004C171E">
              <w:rPr>
                <w:rStyle w:val="Hyperlink"/>
                <w:noProof/>
                <w:rtl/>
              </w:rPr>
              <w:t xml:space="preserve"> </w:t>
            </w:r>
            <w:r w:rsidRPr="004C171E">
              <w:rPr>
                <w:rStyle w:val="Hyperlink"/>
                <w:rFonts w:hint="eastAsia"/>
                <w:noProof/>
                <w:rtl/>
              </w:rPr>
              <w:t>الهَمْدانِيّ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Toc394921414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15" w:history="1">
            <w:r w:rsidRPr="004C171E">
              <w:rPr>
                <w:rStyle w:val="Hyperlink"/>
                <w:noProof/>
                <w:rtl/>
              </w:rPr>
              <w:t xml:space="preserve">[2505]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سلام</w:t>
            </w:r>
            <w:r w:rsidRPr="004C171E">
              <w:rPr>
                <w:rStyle w:val="Hyperlink"/>
                <w:noProof/>
                <w:rtl/>
              </w:rPr>
              <w:t xml:space="preserve"> </w:t>
            </w:r>
            <w:r w:rsidRPr="004C171E">
              <w:rPr>
                <w:rStyle w:val="Hyperlink"/>
                <w:rFonts w:hint="eastAsia"/>
                <w:noProof/>
                <w:rtl/>
              </w:rPr>
              <w:t>البَكْرِيّ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Toc394921415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16" w:history="1">
            <w:r w:rsidRPr="004C171E">
              <w:rPr>
                <w:rStyle w:val="Hyperlink"/>
                <w:noProof/>
                <w:rtl/>
              </w:rPr>
              <w:t xml:space="preserve">[2506]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سلامة</w:t>
            </w:r>
            <w:r w:rsidRPr="004C171E">
              <w:rPr>
                <w:rStyle w:val="Hyperlink"/>
                <w:noProof/>
                <w:rtl/>
              </w:rPr>
              <w:t xml:space="preserve"> </w:t>
            </w:r>
            <w:r w:rsidRPr="004C171E">
              <w:rPr>
                <w:rStyle w:val="Hyperlink"/>
                <w:rFonts w:hint="eastAsia"/>
                <w:noProof/>
                <w:rtl/>
              </w:rPr>
              <w:t>العَرْزَمِيّ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Toc394921416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17" w:history="1">
            <w:r w:rsidRPr="004C171E">
              <w:rPr>
                <w:rStyle w:val="Hyperlink"/>
                <w:noProof/>
                <w:rtl/>
              </w:rPr>
              <w:t xml:space="preserve">[2507]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سلامة</w:t>
            </w:r>
            <w:r w:rsidRPr="004C171E">
              <w:rPr>
                <w:rStyle w:val="Hyperlink"/>
                <w:noProof/>
                <w:rtl/>
              </w:rPr>
              <w:t xml:space="preserve"> </w:t>
            </w:r>
            <w:r w:rsidRPr="004C171E">
              <w:rPr>
                <w:rStyle w:val="Hyperlink"/>
                <w:rFonts w:hint="eastAsia"/>
                <w:noProof/>
                <w:rtl/>
              </w:rPr>
              <w:t>القاضي</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Toc394921417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18" w:history="1">
            <w:r w:rsidRPr="004C171E">
              <w:rPr>
                <w:rStyle w:val="Hyperlink"/>
                <w:noProof/>
                <w:rtl/>
              </w:rPr>
              <w:t xml:space="preserve">[2508]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شُرَيح</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Toc394921418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19" w:history="1">
            <w:r w:rsidRPr="004C171E">
              <w:rPr>
                <w:rStyle w:val="Hyperlink"/>
                <w:noProof/>
                <w:rtl/>
              </w:rPr>
              <w:t xml:space="preserve">[2509]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سلمة</w:t>
            </w:r>
            <w:r w:rsidRPr="004C171E">
              <w:rPr>
                <w:rStyle w:val="Hyperlink"/>
                <w:noProof/>
                <w:rtl/>
              </w:rPr>
              <w:t xml:space="preserve"> </w:t>
            </w:r>
            <w:r w:rsidRPr="004C171E">
              <w:rPr>
                <w:rStyle w:val="Hyperlink"/>
                <w:rFonts w:hint="eastAsia"/>
                <w:noProof/>
                <w:rtl/>
              </w:rPr>
              <w:t>البُناني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Toc394921419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20" w:history="1">
            <w:r w:rsidRPr="004C171E">
              <w:rPr>
                <w:rStyle w:val="Hyperlink"/>
                <w:noProof/>
                <w:rtl/>
              </w:rPr>
              <w:t xml:space="preserve">[2510]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سَلَمة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كُهَيل</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Toc394921420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21" w:history="1">
            <w:r w:rsidRPr="004C171E">
              <w:rPr>
                <w:rStyle w:val="Hyperlink"/>
                <w:noProof/>
                <w:rtl/>
              </w:rPr>
              <w:t xml:space="preserve">[2511]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سَلَمة</w:t>
            </w:r>
            <w:r w:rsidRPr="004C171E">
              <w:rPr>
                <w:rStyle w:val="Hyperlink"/>
                <w:noProof/>
                <w:rtl/>
              </w:rPr>
              <w:t xml:space="preserve"> </w:t>
            </w:r>
            <w:r w:rsidRPr="004C171E">
              <w:rPr>
                <w:rStyle w:val="Hyperlink"/>
                <w:rFonts w:hint="eastAsia"/>
                <w:noProof/>
                <w:rtl/>
              </w:rPr>
              <w:t>الهَمْدانِيّ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Toc394921421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22" w:history="1">
            <w:r w:rsidRPr="004C171E">
              <w:rPr>
                <w:rStyle w:val="Hyperlink"/>
                <w:noProof/>
                <w:rtl/>
              </w:rPr>
              <w:t xml:space="preserve">[2512]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سَلِيط</w:t>
            </w:r>
            <w:r w:rsidRPr="004C171E">
              <w:rPr>
                <w:rStyle w:val="Hyperlink"/>
                <w:noProof/>
                <w:rtl/>
              </w:rPr>
              <w:t xml:space="preserve"> </w:t>
            </w:r>
            <w:r w:rsidRPr="004C171E">
              <w:rPr>
                <w:rStyle w:val="Hyperlink"/>
                <w:rFonts w:hint="eastAsia"/>
                <w:noProof/>
                <w:rtl/>
              </w:rPr>
              <w:t>المدني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Toc394921422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23" w:history="1">
            <w:r w:rsidRPr="004C171E">
              <w:rPr>
                <w:rStyle w:val="Hyperlink"/>
                <w:noProof/>
                <w:rtl/>
              </w:rPr>
              <w:t xml:space="preserve">[2513]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سُليم</w:t>
            </w:r>
            <w:r w:rsidRPr="004C171E">
              <w:rPr>
                <w:rStyle w:val="Hyperlink"/>
                <w:noProof/>
                <w:rtl/>
              </w:rPr>
              <w:t xml:space="preserve"> </w:t>
            </w:r>
            <w:r w:rsidRPr="004C171E">
              <w:rPr>
                <w:rStyle w:val="Hyperlink"/>
                <w:rFonts w:hint="eastAsia"/>
                <w:noProof/>
                <w:rtl/>
              </w:rPr>
              <w:t>الأزْدِيّ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Toc394921423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24" w:history="1">
            <w:r w:rsidRPr="004C171E">
              <w:rPr>
                <w:rStyle w:val="Hyperlink"/>
                <w:noProof/>
                <w:rtl/>
              </w:rPr>
              <w:t xml:space="preserve">[2514]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سُليمان</w:t>
            </w:r>
            <w:r w:rsidRPr="004C171E">
              <w:rPr>
                <w:rStyle w:val="Hyperlink"/>
                <w:noProof/>
                <w:rtl/>
              </w:rPr>
              <w:t xml:space="preserve"> </w:t>
            </w:r>
            <w:r w:rsidRPr="004C171E">
              <w:rPr>
                <w:rStyle w:val="Hyperlink"/>
                <w:rFonts w:hint="eastAsia"/>
                <w:noProof/>
                <w:rtl/>
              </w:rPr>
              <w:t>الأَسَدِيّ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Toc394921424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25" w:history="1">
            <w:r w:rsidRPr="004C171E">
              <w:rPr>
                <w:rStyle w:val="Hyperlink"/>
                <w:noProof/>
                <w:rtl/>
              </w:rPr>
              <w:t xml:space="preserve">[2515]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سُليمان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رجاء</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Toc394921425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2D1270" w:rsidRDefault="002D1270"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1426" w:history="1">
            <w:r w:rsidRPr="004C171E">
              <w:rPr>
                <w:rStyle w:val="Hyperlink"/>
                <w:noProof/>
                <w:rtl/>
              </w:rPr>
              <w:t xml:space="preserve">[2516]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سُليمان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سُوَيد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Toc394921426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27" w:history="1">
            <w:r w:rsidRPr="004C171E">
              <w:rPr>
                <w:rStyle w:val="Hyperlink"/>
                <w:noProof/>
                <w:rtl/>
              </w:rPr>
              <w:t xml:space="preserve">[2517]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سُليمان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Toc394921427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28" w:history="1">
            <w:r w:rsidRPr="004C171E">
              <w:rPr>
                <w:rStyle w:val="Hyperlink"/>
                <w:noProof/>
                <w:rtl/>
              </w:rPr>
              <w:t xml:space="preserve">[2518]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سُليمان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Toc394921428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29" w:history="1">
            <w:r w:rsidRPr="004C171E">
              <w:rPr>
                <w:rStyle w:val="Hyperlink"/>
                <w:noProof/>
                <w:rtl/>
              </w:rPr>
              <w:t xml:space="preserve">[2519]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سُليمان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عُثمان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Toc394921429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30" w:history="1">
            <w:r w:rsidRPr="004C171E">
              <w:rPr>
                <w:rStyle w:val="Hyperlink"/>
                <w:noProof/>
                <w:rtl/>
              </w:rPr>
              <w:t xml:space="preserve">[2520]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سُليمان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عطيّة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Toc394921430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31" w:history="1">
            <w:r w:rsidRPr="004C171E">
              <w:rPr>
                <w:rStyle w:val="Hyperlink"/>
                <w:noProof/>
                <w:rtl/>
              </w:rPr>
              <w:t xml:space="preserve">[2521]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سُليمان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عَمّار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Toc394921431 \h</w:instrText>
            </w:r>
            <w:r>
              <w:rPr>
                <w:noProof/>
                <w:webHidden/>
                <w:rtl/>
              </w:rPr>
              <w:instrText xml:space="preserve"> </w:instrText>
            </w:r>
            <w:r>
              <w:rPr>
                <w:rStyle w:val="Hyperlink"/>
                <w:noProof/>
                <w:rtl/>
              </w:rPr>
            </w:r>
            <w:r>
              <w:rPr>
                <w:rStyle w:val="Hyperlink"/>
                <w:noProof/>
                <w:rtl/>
              </w:rPr>
              <w:fldChar w:fldCharType="separate"/>
            </w:r>
            <w:r>
              <w:rPr>
                <w:noProof/>
                <w:webHidden/>
                <w:rtl/>
              </w:rPr>
              <w:t>53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32" w:history="1">
            <w:r w:rsidRPr="004C171E">
              <w:rPr>
                <w:rStyle w:val="Hyperlink"/>
                <w:noProof/>
                <w:rtl/>
              </w:rPr>
              <w:t xml:space="preserve">[2522]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سُليمان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عَمّار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Toc394921432 \h</w:instrText>
            </w:r>
            <w:r>
              <w:rPr>
                <w:noProof/>
                <w:webHidden/>
                <w:rtl/>
              </w:rPr>
              <w:instrText xml:space="preserve"> </w:instrText>
            </w:r>
            <w:r>
              <w:rPr>
                <w:rStyle w:val="Hyperlink"/>
                <w:noProof/>
                <w:rtl/>
              </w:rPr>
            </w:r>
            <w:r>
              <w:rPr>
                <w:rStyle w:val="Hyperlink"/>
                <w:noProof/>
                <w:rtl/>
              </w:rPr>
              <w:fldChar w:fldCharType="separate"/>
            </w:r>
            <w:r>
              <w:rPr>
                <w:noProof/>
                <w:webHidden/>
                <w:rtl/>
              </w:rPr>
              <w:t>53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33" w:history="1">
            <w:r w:rsidRPr="004C171E">
              <w:rPr>
                <w:rStyle w:val="Hyperlink"/>
                <w:noProof/>
                <w:rtl/>
              </w:rPr>
              <w:t xml:space="preserve">[2523]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سُليمان</w:t>
            </w:r>
            <w:r w:rsidRPr="004C171E">
              <w:rPr>
                <w:rStyle w:val="Hyperlink"/>
                <w:noProof/>
                <w:rtl/>
              </w:rPr>
              <w:t xml:space="preserve"> </w:t>
            </w:r>
            <w:r w:rsidRPr="004C171E">
              <w:rPr>
                <w:rStyle w:val="Hyperlink"/>
                <w:rFonts w:hint="eastAsia"/>
                <w:noProof/>
                <w:rtl/>
              </w:rPr>
              <w:t>القبي</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Toc394921433 \h</w:instrText>
            </w:r>
            <w:r>
              <w:rPr>
                <w:noProof/>
                <w:webHidden/>
                <w:rtl/>
              </w:rPr>
              <w:instrText xml:space="preserve"> </w:instrText>
            </w:r>
            <w:r>
              <w:rPr>
                <w:rStyle w:val="Hyperlink"/>
                <w:noProof/>
                <w:rtl/>
              </w:rPr>
            </w:r>
            <w:r>
              <w:rPr>
                <w:rStyle w:val="Hyperlink"/>
                <w:noProof/>
                <w:rtl/>
              </w:rPr>
              <w:fldChar w:fldCharType="separate"/>
            </w:r>
            <w:r>
              <w:rPr>
                <w:noProof/>
                <w:webHidden/>
                <w:rtl/>
              </w:rPr>
              <w:t>53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34" w:history="1">
            <w:r w:rsidRPr="004C171E">
              <w:rPr>
                <w:rStyle w:val="Hyperlink"/>
                <w:noProof/>
                <w:rtl/>
              </w:rPr>
              <w:t xml:space="preserve">[2524]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سُليمان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مُسْلم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Toc394921434 \h</w:instrText>
            </w:r>
            <w:r>
              <w:rPr>
                <w:noProof/>
                <w:webHidden/>
                <w:rtl/>
              </w:rPr>
              <w:instrText xml:space="preserve"> </w:instrText>
            </w:r>
            <w:r>
              <w:rPr>
                <w:rStyle w:val="Hyperlink"/>
                <w:noProof/>
                <w:rtl/>
              </w:rPr>
            </w:r>
            <w:r>
              <w:rPr>
                <w:rStyle w:val="Hyperlink"/>
                <w:noProof/>
                <w:rtl/>
              </w:rPr>
              <w:fldChar w:fldCharType="separate"/>
            </w:r>
            <w:r>
              <w:rPr>
                <w:noProof/>
                <w:webHidden/>
                <w:rtl/>
              </w:rPr>
              <w:t>53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35" w:history="1">
            <w:r w:rsidRPr="004C171E">
              <w:rPr>
                <w:rStyle w:val="Hyperlink"/>
                <w:noProof/>
                <w:rtl/>
              </w:rPr>
              <w:t xml:space="preserve">[2525]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سُليمان</w:t>
            </w:r>
            <w:r w:rsidRPr="004C171E">
              <w:rPr>
                <w:rStyle w:val="Hyperlink"/>
                <w:noProof/>
                <w:rtl/>
              </w:rPr>
              <w:t xml:space="preserve"> </w:t>
            </w:r>
            <w:r w:rsidRPr="004C171E">
              <w:rPr>
                <w:rStyle w:val="Hyperlink"/>
                <w:rFonts w:hint="eastAsia"/>
                <w:noProof/>
                <w:rtl/>
              </w:rPr>
              <w:t>النوفلي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Toc394921435 \h</w:instrText>
            </w:r>
            <w:r>
              <w:rPr>
                <w:noProof/>
                <w:webHidden/>
                <w:rtl/>
              </w:rPr>
              <w:instrText xml:space="preserve"> </w:instrText>
            </w:r>
            <w:r>
              <w:rPr>
                <w:rStyle w:val="Hyperlink"/>
                <w:noProof/>
                <w:rtl/>
              </w:rPr>
            </w:r>
            <w:r>
              <w:rPr>
                <w:rStyle w:val="Hyperlink"/>
                <w:noProof/>
                <w:rtl/>
              </w:rPr>
              <w:fldChar w:fldCharType="separate"/>
            </w:r>
            <w:r>
              <w:rPr>
                <w:noProof/>
                <w:webHidden/>
                <w:rtl/>
              </w:rPr>
              <w:t>53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36" w:history="1">
            <w:r w:rsidRPr="004C171E">
              <w:rPr>
                <w:rStyle w:val="Hyperlink"/>
                <w:noProof/>
                <w:rtl/>
              </w:rPr>
              <w:t xml:space="preserve">[2526]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سَماعة</w:t>
            </w:r>
            <w:r w:rsidRPr="004C171E">
              <w:rPr>
                <w:rStyle w:val="Hyperlink"/>
                <w:noProof/>
                <w:rtl/>
              </w:rPr>
              <w:t xml:space="preserve"> </w:t>
            </w:r>
            <w:r w:rsidRPr="004C171E">
              <w:rPr>
                <w:rStyle w:val="Hyperlink"/>
                <w:rFonts w:hint="eastAsia"/>
                <w:noProof/>
                <w:rtl/>
              </w:rPr>
              <w:t>العَنَزِيّ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Toc394921436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37" w:history="1">
            <w:r w:rsidRPr="004C171E">
              <w:rPr>
                <w:rStyle w:val="Hyperlink"/>
                <w:noProof/>
                <w:rtl/>
              </w:rPr>
              <w:t xml:space="preserve">[2527]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سَماعة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مِهْران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Toc394921437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38" w:history="1">
            <w:r w:rsidRPr="004C171E">
              <w:rPr>
                <w:rStyle w:val="Hyperlink"/>
                <w:noProof/>
                <w:rtl/>
              </w:rPr>
              <w:t xml:space="preserve">[2528]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سَمْعان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Toc394921438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39" w:history="1">
            <w:r w:rsidRPr="004C171E">
              <w:rPr>
                <w:rStyle w:val="Hyperlink"/>
                <w:noProof/>
                <w:rtl/>
              </w:rPr>
              <w:t xml:space="preserve">[2529]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سِنان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طَرِيف</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Toc394921439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40" w:history="1">
            <w:r w:rsidRPr="004C171E">
              <w:rPr>
                <w:rStyle w:val="Hyperlink"/>
                <w:noProof/>
                <w:rtl/>
              </w:rPr>
              <w:t xml:space="preserve">[2530]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السِّنْدِيّ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Toc394921440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41" w:history="1">
            <w:r w:rsidRPr="004C171E">
              <w:rPr>
                <w:rStyle w:val="Hyperlink"/>
                <w:noProof/>
                <w:rtl/>
              </w:rPr>
              <w:t xml:space="preserve">[2531]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سَوادة</w:t>
            </w:r>
            <w:r w:rsidRPr="004C171E">
              <w:rPr>
                <w:rStyle w:val="Hyperlink"/>
                <w:noProof/>
                <w:rtl/>
              </w:rPr>
              <w:t xml:space="preserve"> </w:t>
            </w:r>
            <w:r w:rsidRPr="004C171E">
              <w:rPr>
                <w:rStyle w:val="Hyperlink"/>
                <w:rFonts w:hint="eastAsia"/>
                <w:noProof/>
                <w:rtl/>
              </w:rPr>
              <w:t>الأزْدِيّ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Toc394921441 \h</w:instrText>
            </w:r>
            <w:r>
              <w:rPr>
                <w:noProof/>
                <w:webHidden/>
                <w:rtl/>
              </w:rPr>
              <w:instrText xml:space="preserve"> </w:instrText>
            </w:r>
            <w:r>
              <w:rPr>
                <w:rStyle w:val="Hyperlink"/>
                <w:noProof/>
                <w:rtl/>
              </w:rPr>
            </w:r>
            <w:r>
              <w:rPr>
                <w:rStyle w:val="Hyperlink"/>
                <w:noProof/>
                <w:rtl/>
              </w:rPr>
              <w:fldChar w:fldCharType="separate"/>
            </w:r>
            <w:r>
              <w:rPr>
                <w:noProof/>
                <w:webHidden/>
                <w:rtl/>
              </w:rPr>
              <w:t>55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42" w:history="1">
            <w:r w:rsidRPr="004C171E">
              <w:rPr>
                <w:rStyle w:val="Hyperlink"/>
                <w:noProof/>
                <w:rtl/>
              </w:rPr>
              <w:t xml:space="preserve">[2532]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سُوَيد</w:t>
            </w:r>
            <w:r w:rsidRPr="004C171E">
              <w:rPr>
                <w:rStyle w:val="Hyperlink"/>
                <w:noProof/>
                <w:rtl/>
              </w:rPr>
              <w:t xml:space="preserve"> </w:t>
            </w:r>
            <w:r w:rsidRPr="004C171E">
              <w:rPr>
                <w:rStyle w:val="Hyperlink"/>
                <w:rFonts w:hint="eastAsia"/>
                <w:noProof/>
                <w:rtl/>
              </w:rPr>
              <w:t>الأسَدِيّ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Toc394921442 \h</w:instrText>
            </w:r>
            <w:r>
              <w:rPr>
                <w:noProof/>
                <w:webHidden/>
                <w:rtl/>
              </w:rPr>
              <w:instrText xml:space="preserve"> </w:instrText>
            </w:r>
            <w:r>
              <w:rPr>
                <w:rStyle w:val="Hyperlink"/>
                <w:noProof/>
                <w:rtl/>
              </w:rPr>
            </w:r>
            <w:r>
              <w:rPr>
                <w:rStyle w:val="Hyperlink"/>
                <w:noProof/>
                <w:rtl/>
              </w:rPr>
              <w:fldChar w:fldCharType="separate"/>
            </w:r>
            <w:r>
              <w:rPr>
                <w:noProof/>
                <w:webHidden/>
                <w:rtl/>
              </w:rPr>
              <w:t>55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43" w:history="1">
            <w:r w:rsidRPr="004C171E">
              <w:rPr>
                <w:rStyle w:val="Hyperlink"/>
                <w:noProof/>
                <w:rtl/>
              </w:rPr>
              <w:t xml:space="preserve">[2533]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سُوَيد</w:t>
            </w:r>
            <w:r w:rsidRPr="004C171E">
              <w:rPr>
                <w:rStyle w:val="Hyperlink"/>
                <w:noProof/>
                <w:rtl/>
              </w:rPr>
              <w:t xml:space="preserve"> </w:t>
            </w:r>
            <w:r w:rsidRPr="004C171E">
              <w:rPr>
                <w:rStyle w:val="Hyperlink"/>
                <w:rFonts w:hint="eastAsia"/>
                <w:noProof/>
                <w:rtl/>
              </w:rPr>
              <w:t>القابضي</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Toc394921443 \h</w:instrText>
            </w:r>
            <w:r>
              <w:rPr>
                <w:noProof/>
                <w:webHidden/>
                <w:rtl/>
              </w:rPr>
              <w:instrText xml:space="preserve"> </w:instrText>
            </w:r>
            <w:r>
              <w:rPr>
                <w:rStyle w:val="Hyperlink"/>
                <w:noProof/>
                <w:rtl/>
              </w:rPr>
            </w:r>
            <w:r>
              <w:rPr>
                <w:rStyle w:val="Hyperlink"/>
                <w:noProof/>
                <w:rtl/>
              </w:rPr>
              <w:fldChar w:fldCharType="separate"/>
            </w:r>
            <w:r>
              <w:rPr>
                <w:noProof/>
                <w:webHidden/>
                <w:rtl/>
              </w:rPr>
              <w:t>55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44" w:history="1">
            <w:r w:rsidRPr="004C171E">
              <w:rPr>
                <w:rStyle w:val="Hyperlink"/>
                <w:noProof/>
                <w:rtl/>
              </w:rPr>
              <w:t xml:space="preserve">[2534]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سهل</w:t>
            </w:r>
            <w:r w:rsidRPr="004C171E">
              <w:rPr>
                <w:rStyle w:val="Hyperlink"/>
                <w:noProof/>
                <w:rtl/>
              </w:rPr>
              <w:t xml:space="preserve"> </w:t>
            </w:r>
            <w:r w:rsidRPr="004C171E">
              <w:rPr>
                <w:rStyle w:val="Hyperlink"/>
                <w:rFonts w:hint="eastAsia"/>
                <w:noProof/>
                <w:rtl/>
              </w:rPr>
              <w:t>الأزْدِيّ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Toc394921444 \h</w:instrText>
            </w:r>
            <w:r>
              <w:rPr>
                <w:noProof/>
                <w:webHidden/>
                <w:rtl/>
              </w:rPr>
              <w:instrText xml:space="preserve"> </w:instrText>
            </w:r>
            <w:r>
              <w:rPr>
                <w:rStyle w:val="Hyperlink"/>
                <w:noProof/>
                <w:rtl/>
              </w:rPr>
            </w:r>
            <w:r>
              <w:rPr>
                <w:rStyle w:val="Hyperlink"/>
                <w:noProof/>
                <w:rtl/>
              </w:rPr>
              <w:fldChar w:fldCharType="separate"/>
            </w:r>
            <w:r>
              <w:rPr>
                <w:noProof/>
                <w:webHidden/>
                <w:rtl/>
              </w:rPr>
              <w:t>55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45" w:history="1">
            <w:r w:rsidRPr="004C171E">
              <w:rPr>
                <w:rStyle w:val="Hyperlink"/>
                <w:noProof/>
                <w:rtl/>
              </w:rPr>
              <w:t xml:space="preserve">[2535]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سهل</w:t>
            </w:r>
            <w:r w:rsidRPr="004C171E">
              <w:rPr>
                <w:rStyle w:val="Hyperlink"/>
                <w:noProof/>
                <w:rtl/>
              </w:rPr>
              <w:t xml:space="preserve"> </w:t>
            </w:r>
            <w:r w:rsidRPr="004C171E">
              <w:rPr>
                <w:rStyle w:val="Hyperlink"/>
                <w:rFonts w:hint="eastAsia"/>
                <w:noProof/>
                <w:rtl/>
              </w:rPr>
              <w:t>الأسَدِيّ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Toc394921445 \h</w:instrText>
            </w:r>
            <w:r>
              <w:rPr>
                <w:noProof/>
                <w:webHidden/>
                <w:rtl/>
              </w:rPr>
              <w:instrText xml:space="preserve"> </w:instrText>
            </w:r>
            <w:r>
              <w:rPr>
                <w:rStyle w:val="Hyperlink"/>
                <w:noProof/>
                <w:rtl/>
              </w:rPr>
            </w:r>
            <w:r>
              <w:rPr>
                <w:rStyle w:val="Hyperlink"/>
                <w:noProof/>
                <w:rtl/>
              </w:rPr>
              <w:fldChar w:fldCharType="separate"/>
            </w:r>
            <w:r>
              <w:rPr>
                <w:noProof/>
                <w:webHidden/>
                <w:rtl/>
              </w:rPr>
              <w:t>55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46" w:history="1">
            <w:r w:rsidRPr="004C171E">
              <w:rPr>
                <w:rStyle w:val="Hyperlink"/>
                <w:noProof/>
                <w:rtl/>
              </w:rPr>
              <w:t xml:space="preserve">[2536]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سهل</w:t>
            </w:r>
            <w:r w:rsidRPr="004C171E">
              <w:rPr>
                <w:rStyle w:val="Hyperlink"/>
                <w:noProof/>
                <w:rtl/>
              </w:rPr>
              <w:t xml:space="preserve"> </w:t>
            </w:r>
            <w:r w:rsidRPr="004C171E">
              <w:rPr>
                <w:rStyle w:val="Hyperlink"/>
                <w:rFonts w:hint="eastAsia"/>
                <w:noProof/>
                <w:rtl/>
              </w:rPr>
              <w:t>المـُزَنِيّ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Toc394921446 \h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47" w:history="1">
            <w:r w:rsidRPr="004C171E">
              <w:rPr>
                <w:rStyle w:val="Hyperlink"/>
                <w:noProof/>
                <w:rtl/>
              </w:rPr>
              <w:t xml:space="preserve">[2537]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سهل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اليسع</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Toc394921447 \h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48" w:history="1">
            <w:r w:rsidRPr="004C171E">
              <w:rPr>
                <w:rStyle w:val="Hyperlink"/>
                <w:noProof/>
                <w:rtl/>
              </w:rPr>
              <w:t xml:space="preserve">[2538]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سُهَيْل</w:t>
            </w:r>
            <w:r w:rsidRPr="004C171E">
              <w:rPr>
                <w:rStyle w:val="Hyperlink"/>
                <w:noProof/>
                <w:rtl/>
              </w:rPr>
              <w:t xml:space="preserve"> </w:t>
            </w:r>
            <w:r w:rsidRPr="004C171E">
              <w:rPr>
                <w:rStyle w:val="Hyperlink"/>
                <w:rFonts w:hint="eastAsia"/>
                <w:noProof/>
                <w:rtl/>
              </w:rPr>
              <w:t>الطّائِيّ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Toc394921448 \h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49" w:history="1">
            <w:r w:rsidRPr="004C171E">
              <w:rPr>
                <w:rStyle w:val="Hyperlink"/>
                <w:noProof/>
                <w:rtl/>
              </w:rPr>
              <w:t xml:space="preserve">[2539]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شَبِيب</w:t>
            </w:r>
            <w:r w:rsidRPr="004C171E">
              <w:rPr>
                <w:rStyle w:val="Hyperlink"/>
                <w:noProof/>
                <w:rtl/>
              </w:rPr>
              <w:t xml:space="preserve"> </w:t>
            </w:r>
            <w:r w:rsidRPr="004C171E">
              <w:rPr>
                <w:rStyle w:val="Hyperlink"/>
                <w:rFonts w:hint="eastAsia"/>
                <w:noProof/>
                <w:rtl/>
              </w:rPr>
              <w:t>النَّهْدِيّ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Toc394921449 \h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50" w:history="1">
            <w:r w:rsidRPr="004C171E">
              <w:rPr>
                <w:rStyle w:val="Hyperlink"/>
                <w:noProof/>
                <w:rtl/>
              </w:rPr>
              <w:t xml:space="preserve">[2540]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شجاع</w:t>
            </w:r>
            <w:r w:rsidRPr="004C171E">
              <w:rPr>
                <w:rStyle w:val="Hyperlink"/>
                <w:noProof/>
                <w:rtl/>
              </w:rPr>
              <w:t xml:space="preserve"> </w:t>
            </w:r>
            <w:r w:rsidRPr="004C171E">
              <w:rPr>
                <w:rStyle w:val="Hyperlink"/>
                <w:rFonts w:hint="eastAsia"/>
                <w:noProof/>
                <w:rtl/>
              </w:rPr>
              <w:t>المـَرْوَزِيّ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Toc394921450 \h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51" w:history="1">
            <w:r w:rsidRPr="004C171E">
              <w:rPr>
                <w:rStyle w:val="Hyperlink"/>
                <w:noProof/>
                <w:rtl/>
              </w:rPr>
              <w:t xml:space="preserve">[2541]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شُعَيب</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Toc394921451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2D1270" w:rsidRDefault="002D1270"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1452" w:history="1">
            <w:r w:rsidRPr="004C171E">
              <w:rPr>
                <w:rStyle w:val="Hyperlink"/>
                <w:noProof/>
                <w:rtl/>
              </w:rPr>
              <w:t xml:space="preserve">[2542]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شَمْعون</w:t>
            </w:r>
            <w:r w:rsidRPr="004C171E">
              <w:rPr>
                <w:rStyle w:val="Hyperlink"/>
                <w:noProof/>
                <w:rtl/>
              </w:rPr>
              <w:t xml:space="preserve"> </w:t>
            </w:r>
            <w:r w:rsidRPr="004C171E">
              <w:rPr>
                <w:rStyle w:val="Hyperlink"/>
                <w:rFonts w:hint="eastAsia"/>
                <w:noProof/>
                <w:rtl/>
              </w:rPr>
              <w:t>النَّجاشي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Toc394921452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53" w:history="1">
            <w:r w:rsidRPr="004C171E">
              <w:rPr>
                <w:rStyle w:val="Hyperlink"/>
                <w:noProof/>
                <w:rtl/>
              </w:rPr>
              <w:t xml:space="preserve">[2543]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شِهاب</w:t>
            </w:r>
            <w:r w:rsidRPr="004C171E">
              <w:rPr>
                <w:rStyle w:val="Hyperlink"/>
                <w:noProof/>
                <w:rtl/>
              </w:rPr>
              <w:t xml:space="preserve"> </w:t>
            </w:r>
            <w:r w:rsidRPr="004C171E">
              <w:rPr>
                <w:rStyle w:val="Hyperlink"/>
                <w:rFonts w:hint="eastAsia"/>
                <w:noProof/>
                <w:rtl/>
              </w:rPr>
              <w:t>الجَرْمِيّ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Toc394921453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54" w:history="1">
            <w:r w:rsidRPr="004C171E">
              <w:rPr>
                <w:rStyle w:val="Hyperlink"/>
                <w:noProof/>
                <w:rtl/>
              </w:rPr>
              <w:t xml:space="preserve">[2544]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شِهاب</w:t>
            </w:r>
            <w:r w:rsidRPr="004C171E">
              <w:rPr>
                <w:rStyle w:val="Hyperlink"/>
                <w:noProof/>
                <w:rtl/>
              </w:rPr>
              <w:t xml:space="preserve"> </w:t>
            </w:r>
            <w:r w:rsidRPr="004C171E">
              <w:rPr>
                <w:rStyle w:val="Hyperlink"/>
                <w:rFonts w:hint="eastAsia"/>
                <w:noProof/>
                <w:rtl/>
              </w:rPr>
              <w:t>الزُّهْرِيّ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Toc394921454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55" w:history="1">
            <w:r w:rsidRPr="004C171E">
              <w:rPr>
                <w:rStyle w:val="Hyperlink"/>
                <w:noProof/>
                <w:rtl/>
              </w:rPr>
              <w:t xml:space="preserve">[2545]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شِهاب</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زيد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Toc394921455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56" w:history="1">
            <w:r w:rsidRPr="004C171E">
              <w:rPr>
                <w:rStyle w:val="Hyperlink"/>
                <w:noProof/>
                <w:rtl/>
              </w:rPr>
              <w:t xml:space="preserve">[2546]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شِهاب</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عَلاّف</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Toc394921456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57" w:history="1">
            <w:r w:rsidRPr="004C171E">
              <w:rPr>
                <w:rStyle w:val="Hyperlink"/>
                <w:noProof/>
                <w:rtl/>
              </w:rPr>
              <w:t xml:space="preserve">[2547]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شِهاب</w:t>
            </w:r>
            <w:r w:rsidRPr="004C171E">
              <w:rPr>
                <w:rStyle w:val="Hyperlink"/>
                <w:noProof/>
                <w:rtl/>
              </w:rPr>
              <w:t xml:space="preserve"> </w:t>
            </w:r>
            <w:r w:rsidRPr="004C171E">
              <w:rPr>
                <w:rStyle w:val="Hyperlink"/>
                <w:rFonts w:hint="eastAsia"/>
                <w:noProof/>
                <w:rtl/>
              </w:rPr>
              <w:t>الكَبِيسي</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Toc394921457 \h</w:instrText>
            </w:r>
            <w:r>
              <w:rPr>
                <w:noProof/>
                <w:webHidden/>
                <w:rtl/>
              </w:rPr>
              <w:instrText xml:space="preserve"> </w:instrText>
            </w:r>
            <w:r>
              <w:rPr>
                <w:rStyle w:val="Hyperlink"/>
                <w:noProof/>
                <w:rtl/>
              </w:rPr>
            </w:r>
            <w:r>
              <w:rPr>
                <w:rStyle w:val="Hyperlink"/>
                <w:noProof/>
                <w:rtl/>
              </w:rPr>
              <w:fldChar w:fldCharType="separate"/>
            </w:r>
            <w:r>
              <w:rPr>
                <w:noProof/>
                <w:webHidden/>
                <w:rtl/>
              </w:rPr>
              <w:t>58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58" w:history="1">
            <w:r w:rsidRPr="004C171E">
              <w:rPr>
                <w:rStyle w:val="Hyperlink"/>
                <w:noProof/>
                <w:rtl/>
              </w:rPr>
              <w:t xml:space="preserve">[2548]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صابر</w:t>
            </w:r>
            <w:r w:rsidRPr="004C171E">
              <w:rPr>
                <w:rStyle w:val="Hyperlink"/>
                <w:noProof/>
                <w:rtl/>
              </w:rPr>
              <w:t xml:space="preserve"> </w:t>
            </w:r>
            <w:r w:rsidRPr="004C171E">
              <w:rPr>
                <w:rStyle w:val="Hyperlink"/>
                <w:rFonts w:hint="eastAsia"/>
                <w:noProof/>
                <w:rtl/>
              </w:rPr>
              <w:t>الأزْدِيّ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Toc394921458 \h</w:instrText>
            </w:r>
            <w:r>
              <w:rPr>
                <w:noProof/>
                <w:webHidden/>
                <w:rtl/>
              </w:rPr>
              <w:instrText xml:space="preserve"> </w:instrText>
            </w:r>
            <w:r>
              <w:rPr>
                <w:rStyle w:val="Hyperlink"/>
                <w:noProof/>
                <w:rtl/>
              </w:rPr>
            </w:r>
            <w:r>
              <w:rPr>
                <w:rStyle w:val="Hyperlink"/>
                <w:noProof/>
                <w:rtl/>
              </w:rPr>
              <w:fldChar w:fldCharType="separate"/>
            </w:r>
            <w:r>
              <w:rPr>
                <w:noProof/>
                <w:webHidden/>
                <w:rtl/>
              </w:rPr>
              <w:t>58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59" w:history="1">
            <w:r w:rsidRPr="004C171E">
              <w:rPr>
                <w:rStyle w:val="Hyperlink"/>
                <w:noProof/>
                <w:rtl/>
              </w:rPr>
              <w:t xml:space="preserve">[2549]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صالح</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مسعود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Toc394921459 \h</w:instrText>
            </w:r>
            <w:r>
              <w:rPr>
                <w:noProof/>
                <w:webHidden/>
                <w:rtl/>
              </w:rPr>
              <w:instrText xml:space="preserve"> </w:instrText>
            </w:r>
            <w:r>
              <w:rPr>
                <w:rStyle w:val="Hyperlink"/>
                <w:noProof/>
                <w:rtl/>
              </w:rPr>
            </w:r>
            <w:r>
              <w:rPr>
                <w:rStyle w:val="Hyperlink"/>
                <w:noProof/>
                <w:rtl/>
              </w:rPr>
              <w:fldChar w:fldCharType="separate"/>
            </w:r>
            <w:r>
              <w:rPr>
                <w:noProof/>
                <w:webHidden/>
                <w:rtl/>
              </w:rPr>
              <w:t>58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60" w:history="1">
            <w:r w:rsidRPr="004C171E">
              <w:rPr>
                <w:rStyle w:val="Hyperlink"/>
                <w:noProof/>
                <w:rtl/>
              </w:rPr>
              <w:t xml:space="preserve">[2550]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صالح</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مُعاوية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Toc394921460 \h</w:instrText>
            </w:r>
            <w:r>
              <w:rPr>
                <w:noProof/>
                <w:webHidden/>
                <w:rtl/>
              </w:rPr>
              <w:instrText xml:space="preserve"> </w:instrText>
            </w:r>
            <w:r>
              <w:rPr>
                <w:rStyle w:val="Hyperlink"/>
                <w:noProof/>
                <w:rtl/>
              </w:rPr>
            </w:r>
            <w:r>
              <w:rPr>
                <w:rStyle w:val="Hyperlink"/>
                <w:noProof/>
                <w:rtl/>
              </w:rPr>
              <w:fldChar w:fldCharType="separate"/>
            </w:r>
            <w:r>
              <w:rPr>
                <w:noProof/>
                <w:webHidden/>
                <w:rtl/>
              </w:rPr>
              <w:t>58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61" w:history="1">
            <w:r w:rsidRPr="004C171E">
              <w:rPr>
                <w:rStyle w:val="Hyperlink"/>
                <w:noProof/>
                <w:rtl/>
              </w:rPr>
              <w:t xml:space="preserve">[2551]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الصامت</w:t>
            </w:r>
            <w:r w:rsidRPr="004C171E">
              <w:rPr>
                <w:rStyle w:val="Hyperlink"/>
                <w:noProof/>
                <w:rtl/>
              </w:rPr>
              <w:t xml:space="preserve"> </w:t>
            </w:r>
            <w:r w:rsidRPr="004C171E">
              <w:rPr>
                <w:rStyle w:val="Hyperlink"/>
                <w:rFonts w:hint="eastAsia"/>
                <w:noProof/>
                <w:rtl/>
              </w:rPr>
              <w:t>الجُعْفِيّ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Toc394921461 \h</w:instrText>
            </w:r>
            <w:r>
              <w:rPr>
                <w:noProof/>
                <w:webHidden/>
                <w:rtl/>
              </w:rPr>
              <w:instrText xml:space="preserve"> </w:instrText>
            </w:r>
            <w:r>
              <w:rPr>
                <w:rStyle w:val="Hyperlink"/>
                <w:noProof/>
                <w:rtl/>
              </w:rPr>
            </w:r>
            <w:r>
              <w:rPr>
                <w:rStyle w:val="Hyperlink"/>
                <w:noProof/>
                <w:rtl/>
              </w:rPr>
              <w:fldChar w:fldCharType="separate"/>
            </w:r>
            <w:r>
              <w:rPr>
                <w:noProof/>
                <w:webHidden/>
                <w:rtl/>
              </w:rPr>
              <w:t>58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62" w:history="1">
            <w:r w:rsidRPr="004C171E">
              <w:rPr>
                <w:rStyle w:val="Hyperlink"/>
                <w:noProof/>
                <w:rtl/>
              </w:rPr>
              <w:t xml:space="preserve">[2552]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الصَّلت</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مالك</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Toc394921462 \h</w:instrText>
            </w:r>
            <w:r>
              <w:rPr>
                <w:noProof/>
                <w:webHidden/>
                <w:rtl/>
              </w:rPr>
              <w:instrText xml:space="preserve"> </w:instrText>
            </w:r>
            <w:r>
              <w:rPr>
                <w:rStyle w:val="Hyperlink"/>
                <w:noProof/>
                <w:rtl/>
              </w:rPr>
            </w:r>
            <w:r>
              <w:rPr>
                <w:rStyle w:val="Hyperlink"/>
                <w:noProof/>
                <w:rtl/>
              </w:rPr>
              <w:fldChar w:fldCharType="separate"/>
            </w:r>
            <w:r>
              <w:rPr>
                <w:noProof/>
                <w:webHidden/>
                <w:rtl/>
              </w:rPr>
              <w:t>58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63" w:history="1">
            <w:r w:rsidRPr="004C171E">
              <w:rPr>
                <w:rStyle w:val="Hyperlink"/>
                <w:noProof/>
                <w:rtl/>
              </w:rPr>
              <w:t xml:space="preserve">[2553]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ضبارى</w:t>
            </w:r>
            <w:r w:rsidR="007E4675">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مالك</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Toc394921463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64" w:history="1">
            <w:r w:rsidRPr="004C171E">
              <w:rPr>
                <w:rStyle w:val="Hyperlink"/>
                <w:noProof/>
                <w:rtl/>
              </w:rPr>
              <w:t xml:space="preserve">[2554]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طارق</w:t>
            </w:r>
            <w:r w:rsidRPr="004C171E">
              <w:rPr>
                <w:rStyle w:val="Hyperlink"/>
                <w:noProof/>
                <w:rtl/>
              </w:rPr>
              <w:t xml:space="preserve"> </w:t>
            </w:r>
            <w:r w:rsidRPr="004C171E">
              <w:rPr>
                <w:rStyle w:val="Hyperlink"/>
                <w:rFonts w:hint="eastAsia"/>
                <w:noProof/>
                <w:rtl/>
              </w:rPr>
              <w:t>التَّغْلِبِيّ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Toc394921464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65" w:history="1">
            <w:r w:rsidRPr="004C171E">
              <w:rPr>
                <w:rStyle w:val="Hyperlink"/>
                <w:noProof/>
                <w:rtl/>
              </w:rPr>
              <w:t xml:space="preserve">[2555]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طارق</w:t>
            </w:r>
            <w:r w:rsidRPr="004C171E">
              <w:rPr>
                <w:rStyle w:val="Hyperlink"/>
                <w:noProof/>
                <w:rtl/>
              </w:rPr>
              <w:t xml:space="preserve"> </w:t>
            </w:r>
            <w:r w:rsidRPr="004C171E">
              <w:rPr>
                <w:rStyle w:val="Hyperlink"/>
                <w:rFonts w:hint="eastAsia"/>
                <w:noProof/>
                <w:rtl/>
              </w:rPr>
              <w:t>الطّائِيّ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Toc394921465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66" w:history="1">
            <w:r w:rsidRPr="004C171E">
              <w:rPr>
                <w:rStyle w:val="Hyperlink"/>
                <w:noProof/>
                <w:rtl/>
              </w:rPr>
              <w:t xml:space="preserve">[2556]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طالب</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عُمَير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Toc394921466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67" w:history="1">
            <w:r w:rsidRPr="004C171E">
              <w:rPr>
                <w:rStyle w:val="Hyperlink"/>
                <w:noProof/>
                <w:rtl/>
              </w:rPr>
              <w:t xml:space="preserve">[2557]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طلحة</w:t>
            </w:r>
            <w:r w:rsidRPr="004C171E">
              <w:rPr>
                <w:rStyle w:val="Hyperlink"/>
                <w:noProof/>
                <w:rtl/>
              </w:rPr>
              <w:t xml:space="preserve"> </w:t>
            </w:r>
            <w:r w:rsidRPr="004C171E">
              <w:rPr>
                <w:rStyle w:val="Hyperlink"/>
                <w:rFonts w:hint="eastAsia"/>
                <w:noProof/>
                <w:rtl/>
              </w:rPr>
              <w:t>البَكْرِيّ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Toc394921467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68" w:history="1">
            <w:r w:rsidRPr="004C171E">
              <w:rPr>
                <w:rStyle w:val="Hyperlink"/>
                <w:noProof/>
                <w:rtl/>
              </w:rPr>
              <w:t xml:space="preserve">[2558]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طلحة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مُصَرِّف</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Toc394921468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69" w:history="1">
            <w:r w:rsidRPr="004C171E">
              <w:rPr>
                <w:rStyle w:val="Hyperlink"/>
                <w:noProof/>
                <w:rtl/>
              </w:rPr>
              <w:t xml:space="preserve">[2559]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طلحة</w:t>
            </w:r>
            <w:r w:rsidRPr="004C171E">
              <w:rPr>
                <w:rStyle w:val="Hyperlink"/>
                <w:noProof/>
                <w:rtl/>
              </w:rPr>
              <w:t xml:space="preserve"> </w:t>
            </w:r>
            <w:r w:rsidRPr="004C171E">
              <w:rPr>
                <w:rStyle w:val="Hyperlink"/>
                <w:rFonts w:hint="eastAsia"/>
                <w:noProof/>
                <w:rtl/>
              </w:rPr>
              <w:t>النَّهْدِيّ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Toc394921469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70" w:history="1">
            <w:r w:rsidRPr="004C171E">
              <w:rPr>
                <w:rStyle w:val="Hyperlink"/>
                <w:noProof/>
                <w:rtl/>
              </w:rPr>
              <w:t xml:space="preserve">[2560]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طليب</w:t>
            </w:r>
            <w:r w:rsidR="007E4675">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عمارة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Toc394921470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71" w:history="1">
            <w:r w:rsidRPr="004C171E">
              <w:rPr>
                <w:rStyle w:val="Hyperlink"/>
                <w:noProof/>
                <w:rtl/>
              </w:rPr>
              <w:t xml:space="preserve">[2561]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ظُهير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Toc394921471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72" w:history="1">
            <w:r w:rsidRPr="004C171E">
              <w:rPr>
                <w:rStyle w:val="Hyperlink"/>
                <w:noProof/>
                <w:rtl/>
              </w:rPr>
              <w:t xml:space="preserve">[2562]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عاصم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Toc394921472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73" w:history="1">
            <w:r w:rsidRPr="004C171E">
              <w:rPr>
                <w:rStyle w:val="Hyperlink"/>
                <w:noProof/>
                <w:rtl/>
              </w:rPr>
              <w:t xml:space="preserve">[2563]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عائذ</w:t>
            </w:r>
            <w:r w:rsidRPr="004C171E">
              <w:rPr>
                <w:rStyle w:val="Hyperlink"/>
                <w:noProof/>
                <w:rtl/>
              </w:rPr>
              <w:t xml:space="preserve"> </w:t>
            </w:r>
            <w:r w:rsidRPr="004C171E">
              <w:rPr>
                <w:rStyle w:val="Hyperlink"/>
                <w:rFonts w:hint="eastAsia"/>
                <w:noProof/>
                <w:rtl/>
              </w:rPr>
              <w:t>الأزْدِيّ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Toc394921473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74" w:history="1">
            <w:r w:rsidRPr="004C171E">
              <w:rPr>
                <w:rStyle w:val="Hyperlink"/>
                <w:noProof/>
                <w:rtl/>
              </w:rPr>
              <w:t xml:space="preserve">[2564]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عبّاد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سريع</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Toc394921474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75" w:history="1">
            <w:r w:rsidRPr="004C171E">
              <w:rPr>
                <w:rStyle w:val="Hyperlink"/>
                <w:noProof/>
                <w:rtl/>
              </w:rPr>
              <w:t xml:space="preserve">[2565]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عبّاد</w:t>
            </w:r>
            <w:r w:rsidRPr="004C171E">
              <w:rPr>
                <w:rStyle w:val="Hyperlink"/>
                <w:noProof/>
                <w:rtl/>
              </w:rPr>
              <w:t xml:space="preserve"> </w:t>
            </w:r>
            <w:r w:rsidRPr="004C171E">
              <w:rPr>
                <w:rStyle w:val="Hyperlink"/>
                <w:rFonts w:hint="eastAsia"/>
                <w:noProof/>
                <w:rtl/>
              </w:rPr>
              <w:t>الطّائِيّ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Toc394921475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76" w:history="1">
            <w:r w:rsidRPr="004C171E">
              <w:rPr>
                <w:rStyle w:val="Hyperlink"/>
                <w:noProof/>
                <w:rtl/>
              </w:rPr>
              <w:t xml:space="preserve">[2566]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عبّاد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عمرو</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Toc394921476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77" w:history="1">
            <w:r w:rsidRPr="004C171E">
              <w:rPr>
                <w:rStyle w:val="Hyperlink"/>
                <w:noProof/>
                <w:rtl/>
              </w:rPr>
              <w:t xml:space="preserve">[2567]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عُبادة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روق</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Toc394921477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2D1270" w:rsidRDefault="002D1270"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1478" w:history="1">
            <w:r w:rsidRPr="004C171E">
              <w:rPr>
                <w:rStyle w:val="Hyperlink"/>
                <w:noProof/>
                <w:rtl/>
              </w:rPr>
              <w:t xml:space="preserve">[2568]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خالد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Toc394921478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79" w:history="1">
            <w:r w:rsidRPr="004C171E">
              <w:rPr>
                <w:rStyle w:val="Hyperlink"/>
                <w:noProof/>
                <w:rtl/>
              </w:rPr>
              <w:t xml:space="preserve">[2569]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الرّحمن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بكر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Toc394921479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80" w:history="1">
            <w:r w:rsidRPr="004C171E">
              <w:rPr>
                <w:rStyle w:val="Hyperlink"/>
                <w:noProof/>
                <w:rtl/>
              </w:rPr>
              <w:t xml:space="preserve">[2570]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الرّحمن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ليلى</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Toc394921480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81" w:history="1">
            <w:r w:rsidRPr="004C171E">
              <w:rPr>
                <w:rStyle w:val="Hyperlink"/>
                <w:noProof/>
                <w:rtl/>
              </w:rPr>
              <w:t xml:space="preserve">[2571]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الرّحمن</w:t>
            </w:r>
            <w:r w:rsidRPr="004C171E">
              <w:rPr>
                <w:rStyle w:val="Hyperlink"/>
                <w:noProof/>
                <w:rtl/>
              </w:rPr>
              <w:t xml:space="preserve"> </w:t>
            </w:r>
            <w:r w:rsidRPr="004C171E">
              <w:rPr>
                <w:rStyle w:val="Hyperlink"/>
                <w:rFonts w:hint="eastAsia"/>
                <w:noProof/>
                <w:rtl/>
              </w:rPr>
              <w:t>البزّاز</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Toc394921481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82" w:history="1">
            <w:r w:rsidRPr="004C171E">
              <w:rPr>
                <w:rStyle w:val="Hyperlink"/>
                <w:noProof/>
                <w:rtl/>
              </w:rPr>
              <w:t xml:space="preserve">[2572]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الرّحمن</w:t>
            </w:r>
            <w:r w:rsidRPr="004C171E">
              <w:rPr>
                <w:rStyle w:val="Hyperlink"/>
                <w:noProof/>
                <w:rtl/>
              </w:rPr>
              <w:t xml:space="preserve"> </w:t>
            </w:r>
            <w:r w:rsidRPr="004C171E">
              <w:rPr>
                <w:rStyle w:val="Hyperlink"/>
                <w:rFonts w:hint="eastAsia"/>
                <w:noProof/>
                <w:rtl/>
              </w:rPr>
              <w:t>السّلمي</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Toc394921482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83" w:history="1">
            <w:r w:rsidRPr="004C171E">
              <w:rPr>
                <w:rStyle w:val="Hyperlink"/>
                <w:noProof/>
                <w:rtl/>
              </w:rPr>
              <w:t xml:space="preserve">[2573]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الرّحمن</w:t>
            </w:r>
            <w:r w:rsidRPr="004C171E">
              <w:rPr>
                <w:rStyle w:val="Hyperlink"/>
                <w:noProof/>
                <w:rtl/>
              </w:rPr>
              <w:t xml:space="preserve"> </w:t>
            </w:r>
            <w:r w:rsidRPr="004C171E">
              <w:rPr>
                <w:rStyle w:val="Hyperlink"/>
                <w:rFonts w:hint="eastAsia"/>
                <w:noProof/>
                <w:rtl/>
              </w:rPr>
              <w:t>العَرْزميّ</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Toc394921483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84" w:history="1">
            <w:r w:rsidRPr="004C171E">
              <w:rPr>
                <w:rStyle w:val="Hyperlink"/>
                <w:noProof/>
                <w:rtl/>
              </w:rPr>
              <w:t xml:space="preserve">[2574]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الرّحمن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المغيرة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Toc394921484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85" w:history="1">
            <w:r w:rsidRPr="004C171E">
              <w:rPr>
                <w:rStyle w:val="Hyperlink"/>
                <w:noProof/>
                <w:rtl/>
              </w:rPr>
              <w:t xml:space="preserve">[2575]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الرّحمن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نُعيم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Toc394921485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86" w:history="1">
            <w:r w:rsidRPr="004C171E">
              <w:rPr>
                <w:rStyle w:val="Hyperlink"/>
                <w:noProof/>
                <w:rtl/>
              </w:rPr>
              <w:t xml:space="preserve">[2576]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السلام</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Toc394921486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87" w:history="1">
            <w:r w:rsidRPr="004C171E">
              <w:rPr>
                <w:rStyle w:val="Hyperlink"/>
                <w:noProof/>
                <w:rtl/>
              </w:rPr>
              <w:t xml:space="preserve">[2577]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العزيز</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زياد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Toc394921487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88" w:history="1">
            <w:r w:rsidRPr="004C171E">
              <w:rPr>
                <w:rStyle w:val="Hyperlink"/>
                <w:noProof/>
                <w:rtl/>
              </w:rPr>
              <w:t xml:space="preserve">[2578]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العزيز</w:t>
            </w:r>
            <w:r w:rsidRPr="004C171E">
              <w:rPr>
                <w:rStyle w:val="Hyperlink"/>
                <w:noProof/>
                <w:rtl/>
              </w:rPr>
              <w:t xml:space="preserve"> </w:t>
            </w:r>
            <w:r w:rsidRPr="004C171E">
              <w:rPr>
                <w:rStyle w:val="Hyperlink"/>
                <w:rFonts w:hint="eastAsia"/>
                <w:noProof/>
                <w:rtl/>
              </w:rPr>
              <w:t>الشّيبانِي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Toc394921488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89" w:history="1">
            <w:r w:rsidRPr="004C171E">
              <w:rPr>
                <w:rStyle w:val="Hyperlink"/>
                <w:noProof/>
                <w:rtl/>
              </w:rPr>
              <w:t xml:space="preserve">[2579]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العزيز</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Toc394921489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90" w:history="1">
            <w:r w:rsidRPr="004C171E">
              <w:rPr>
                <w:rStyle w:val="Hyperlink"/>
                <w:noProof/>
                <w:rtl/>
              </w:rPr>
              <w:t xml:space="preserve">[2580]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العزيز</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نقيع</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Toc394921490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91" w:history="1">
            <w:r w:rsidRPr="004C171E">
              <w:rPr>
                <w:rStyle w:val="Hyperlink"/>
                <w:noProof/>
                <w:rtl/>
              </w:rPr>
              <w:t xml:space="preserve">[2581]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العزيز</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هاني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Toc394921491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92" w:history="1">
            <w:r w:rsidRPr="004C171E">
              <w:rPr>
                <w:rStyle w:val="Hyperlink"/>
                <w:noProof/>
                <w:rtl/>
              </w:rPr>
              <w:t xml:space="preserve">[2582]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الأشْعَرِيّ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Toc394921492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93" w:history="1">
            <w:r w:rsidRPr="004C171E">
              <w:rPr>
                <w:rStyle w:val="Hyperlink"/>
                <w:noProof/>
                <w:rtl/>
              </w:rPr>
              <w:t xml:space="preserve">[2583]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الأعلم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Toc394921493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94" w:history="1">
            <w:r w:rsidRPr="004C171E">
              <w:rPr>
                <w:rStyle w:val="Hyperlink"/>
                <w:noProof/>
                <w:rtl/>
              </w:rPr>
              <w:t xml:space="preserve">[2584]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جعفر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Toc394921494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95" w:history="1">
            <w:r w:rsidRPr="004C171E">
              <w:rPr>
                <w:rStyle w:val="Hyperlink"/>
                <w:noProof/>
                <w:rtl/>
              </w:rPr>
              <w:t xml:space="preserve">[2585]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الجملي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Toc394921495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96" w:history="1">
            <w:r w:rsidRPr="004C171E">
              <w:rPr>
                <w:rStyle w:val="Hyperlink"/>
                <w:noProof/>
                <w:rtl/>
              </w:rPr>
              <w:t xml:space="preserve">[2586]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الحائري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Toc394921496 \h</w:instrText>
            </w:r>
            <w:r>
              <w:rPr>
                <w:noProof/>
                <w:webHidden/>
                <w:rtl/>
              </w:rPr>
              <w:instrText xml:space="preserve"> </w:instrText>
            </w:r>
            <w:r>
              <w:rPr>
                <w:rStyle w:val="Hyperlink"/>
                <w:noProof/>
                <w:rtl/>
              </w:rPr>
            </w:r>
            <w:r>
              <w:rPr>
                <w:rStyle w:val="Hyperlink"/>
                <w:noProof/>
                <w:rtl/>
              </w:rPr>
              <w:fldChar w:fldCharType="separate"/>
            </w:r>
            <w:r>
              <w:rPr>
                <w:noProof/>
                <w:webHidden/>
                <w:rtl/>
              </w:rPr>
              <w:t>68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97" w:history="1">
            <w:r w:rsidRPr="004C171E">
              <w:rPr>
                <w:rStyle w:val="Hyperlink"/>
                <w:noProof/>
                <w:rtl/>
              </w:rPr>
              <w:t xml:space="preserve">[2587]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الحسين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Toc394921497 \h</w:instrText>
            </w:r>
            <w:r>
              <w:rPr>
                <w:noProof/>
                <w:webHidden/>
                <w:rtl/>
              </w:rPr>
              <w:instrText xml:space="preserve"> </w:instrText>
            </w:r>
            <w:r>
              <w:rPr>
                <w:rStyle w:val="Hyperlink"/>
                <w:noProof/>
                <w:rtl/>
              </w:rPr>
            </w:r>
            <w:r>
              <w:rPr>
                <w:rStyle w:val="Hyperlink"/>
                <w:noProof/>
                <w:rtl/>
              </w:rPr>
              <w:fldChar w:fldCharType="separate"/>
            </w:r>
            <w:r>
              <w:rPr>
                <w:noProof/>
                <w:webHidden/>
                <w:rtl/>
              </w:rPr>
              <w:t>68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98" w:history="1">
            <w:r w:rsidRPr="004C171E">
              <w:rPr>
                <w:rStyle w:val="Hyperlink"/>
                <w:noProof/>
                <w:rtl/>
              </w:rPr>
              <w:t xml:space="preserve">[2588]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Toc394921498 \h</w:instrText>
            </w:r>
            <w:r>
              <w:rPr>
                <w:noProof/>
                <w:webHidden/>
                <w:rtl/>
              </w:rPr>
              <w:instrText xml:space="preserve"> </w:instrText>
            </w:r>
            <w:r>
              <w:rPr>
                <w:rStyle w:val="Hyperlink"/>
                <w:noProof/>
                <w:rtl/>
              </w:rPr>
            </w:r>
            <w:r>
              <w:rPr>
                <w:rStyle w:val="Hyperlink"/>
                <w:noProof/>
                <w:rtl/>
              </w:rPr>
              <w:fldChar w:fldCharType="separate"/>
            </w:r>
            <w:r>
              <w:rPr>
                <w:noProof/>
                <w:webHidden/>
                <w:rtl/>
              </w:rPr>
              <w:t>68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499" w:history="1">
            <w:r w:rsidRPr="004C171E">
              <w:rPr>
                <w:rStyle w:val="Hyperlink"/>
                <w:noProof/>
                <w:rtl/>
              </w:rPr>
              <w:t xml:space="preserve">[2589]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السَّجّاد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Toc394921499 \h</w:instrText>
            </w:r>
            <w:r>
              <w:rPr>
                <w:noProof/>
                <w:webHidden/>
                <w:rtl/>
              </w:rPr>
              <w:instrText xml:space="preserve"> </w:instrText>
            </w:r>
            <w:r>
              <w:rPr>
                <w:rStyle w:val="Hyperlink"/>
                <w:noProof/>
                <w:rtl/>
              </w:rPr>
            </w:r>
            <w:r>
              <w:rPr>
                <w:rStyle w:val="Hyperlink"/>
                <w:noProof/>
                <w:rtl/>
              </w:rPr>
              <w:fldChar w:fldCharType="separate"/>
            </w:r>
            <w:r>
              <w:rPr>
                <w:noProof/>
                <w:webHidden/>
                <w:rtl/>
              </w:rPr>
              <w:t>68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00" w:history="1">
            <w:r w:rsidRPr="004C171E">
              <w:rPr>
                <w:rStyle w:val="Hyperlink"/>
                <w:noProof/>
                <w:rtl/>
              </w:rPr>
              <w:t xml:space="preserve">[2590]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سعيد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Toc394921500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01" w:history="1">
            <w:r w:rsidRPr="004C171E">
              <w:rPr>
                <w:rStyle w:val="Hyperlink"/>
                <w:noProof/>
                <w:rtl/>
              </w:rPr>
              <w:t xml:space="preserve">[2591]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سَوادة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Toc394921501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02" w:history="1">
            <w:r w:rsidRPr="004C171E">
              <w:rPr>
                <w:rStyle w:val="Hyperlink"/>
                <w:noProof/>
                <w:rtl/>
              </w:rPr>
              <w:t xml:space="preserve">[2592]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سَهْل</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Toc394921502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03" w:history="1">
            <w:r w:rsidRPr="004C171E">
              <w:rPr>
                <w:rStyle w:val="Hyperlink"/>
                <w:noProof/>
                <w:rtl/>
              </w:rPr>
              <w:t xml:space="preserve">[2593]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شِهاب</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Toc394921503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2D1270" w:rsidRDefault="002D1270"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1504" w:history="1">
            <w:r w:rsidRPr="004C171E">
              <w:rPr>
                <w:rStyle w:val="Hyperlink"/>
                <w:noProof/>
                <w:rtl/>
              </w:rPr>
              <w:t xml:space="preserve">[2594]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الطيّار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Toc394921504 \h</w:instrText>
            </w:r>
            <w:r>
              <w:rPr>
                <w:noProof/>
                <w:webHidden/>
                <w:rtl/>
              </w:rPr>
              <w:instrText xml:space="preserve"> </w:instrText>
            </w:r>
            <w:r>
              <w:rPr>
                <w:rStyle w:val="Hyperlink"/>
                <w:noProof/>
                <w:rtl/>
              </w:rPr>
            </w:r>
            <w:r>
              <w:rPr>
                <w:rStyle w:val="Hyperlink"/>
                <w:noProof/>
                <w:rtl/>
              </w:rPr>
              <w:fldChar w:fldCharType="separate"/>
            </w:r>
            <w:r>
              <w:rPr>
                <w:noProof/>
                <w:webHidden/>
                <w:rtl/>
              </w:rPr>
              <w:t>70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05" w:history="1">
            <w:r w:rsidRPr="004C171E">
              <w:rPr>
                <w:rStyle w:val="Hyperlink"/>
                <w:noProof/>
                <w:rtl/>
              </w:rPr>
              <w:t xml:space="preserve">[2595]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الرحمن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Toc394921505 \h</w:instrText>
            </w:r>
            <w:r>
              <w:rPr>
                <w:noProof/>
                <w:webHidden/>
                <w:rtl/>
              </w:rPr>
              <w:instrText xml:space="preserve"> </w:instrText>
            </w:r>
            <w:r>
              <w:rPr>
                <w:rStyle w:val="Hyperlink"/>
                <w:noProof/>
                <w:rtl/>
              </w:rPr>
            </w:r>
            <w:r>
              <w:rPr>
                <w:rStyle w:val="Hyperlink"/>
                <w:noProof/>
                <w:rtl/>
              </w:rPr>
              <w:fldChar w:fldCharType="separate"/>
            </w:r>
            <w:r>
              <w:rPr>
                <w:noProof/>
                <w:webHidden/>
                <w:rtl/>
              </w:rPr>
              <w:t>70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06" w:history="1">
            <w:r w:rsidRPr="004C171E">
              <w:rPr>
                <w:rStyle w:val="Hyperlink"/>
                <w:noProof/>
                <w:rtl/>
              </w:rPr>
              <w:t xml:space="preserve">[2596]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عبيد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Toc394921506 \h</w:instrText>
            </w:r>
            <w:r>
              <w:rPr>
                <w:noProof/>
                <w:webHidden/>
                <w:rtl/>
              </w:rPr>
              <w:instrText xml:space="preserve"> </w:instrText>
            </w:r>
            <w:r>
              <w:rPr>
                <w:rStyle w:val="Hyperlink"/>
                <w:noProof/>
                <w:rtl/>
              </w:rPr>
            </w:r>
            <w:r>
              <w:rPr>
                <w:rStyle w:val="Hyperlink"/>
                <w:noProof/>
                <w:rtl/>
              </w:rPr>
              <w:fldChar w:fldCharType="separate"/>
            </w:r>
            <w:r>
              <w:rPr>
                <w:noProof/>
                <w:webHidden/>
                <w:rtl/>
              </w:rPr>
              <w:t>70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07" w:history="1">
            <w:r w:rsidRPr="004C171E">
              <w:rPr>
                <w:rStyle w:val="Hyperlink"/>
                <w:noProof/>
                <w:rtl/>
              </w:rPr>
              <w:t xml:space="preserve">[2597]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عُلاثة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Toc394921507 \h</w:instrText>
            </w:r>
            <w:r>
              <w:rPr>
                <w:noProof/>
                <w:webHidden/>
                <w:rtl/>
              </w:rPr>
              <w:instrText xml:space="preserve"> </w:instrText>
            </w:r>
            <w:r>
              <w:rPr>
                <w:rStyle w:val="Hyperlink"/>
                <w:noProof/>
                <w:rtl/>
              </w:rPr>
            </w:r>
            <w:r>
              <w:rPr>
                <w:rStyle w:val="Hyperlink"/>
                <w:noProof/>
                <w:rtl/>
              </w:rPr>
              <w:fldChar w:fldCharType="separate"/>
            </w:r>
            <w:r>
              <w:rPr>
                <w:noProof/>
                <w:webHidden/>
                <w:rtl/>
              </w:rPr>
              <w:t>70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08" w:history="1">
            <w:r w:rsidRPr="004C171E">
              <w:rPr>
                <w:rStyle w:val="Hyperlink"/>
                <w:noProof/>
                <w:rtl/>
              </w:rPr>
              <w:t xml:space="preserve">[2598]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Toc394921508 \h</w:instrText>
            </w:r>
            <w:r>
              <w:rPr>
                <w:noProof/>
                <w:webHidden/>
                <w:rtl/>
              </w:rPr>
              <w:instrText xml:space="preserve"> </w:instrText>
            </w:r>
            <w:r>
              <w:rPr>
                <w:rStyle w:val="Hyperlink"/>
                <w:noProof/>
                <w:rtl/>
              </w:rPr>
            </w:r>
            <w:r>
              <w:rPr>
                <w:rStyle w:val="Hyperlink"/>
                <w:noProof/>
                <w:rtl/>
              </w:rPr>
              <w:fldChar w:fldCharType="separate"/>
            </w:r>
            <w:r>
              <w:rPr>
                <w:noProof/>
                <w:webHidden/>
                <w:rtl/>
              </w:rPr>
              <w:t>70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09" w:history="1">
            <w:r w:rsidRPr="004C171E">
              <w:rPr>
                <w:rStyle w:val="Hyperlink"/>
                <w:noProof/>
                <w:rtl/>
              </w:rPr>
              <w:t xml:space="preserve">[2599]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Toc394921509 \h</w:instrText>
            </w:r>
            <w:r>
              <w:rPr>
                <w:noProof/>
                <w:webHidden/>
                <w:rtl/>
              </w:rPr>
              <w:instrText xml:space="preserve"> </w:instrText>
            </w:r>
            <w:r>
              <w:rPr>
                <w:rStyle w:val="Hyperlink"/>
                <w:noProof/>
                <w:rtl/>
              </w:rPr>
            </w:r>
            <w:r>
              <w:rPr>
                <w:rStyle w:val="Hyperlink"/>
                <w:noProof/>
                <w:rtl/>
              </w:rPr>
              <w:fldChar w:fldCharType="separate"/>
            </w:r>
            <w:r>
              <w:rPr>
                <w:noProof/>
                <w:webHidden/>
                <w:rtl/>
              </w:rPr>
              <w:t>70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10" w:history="1">
            <w:r w:rsidRPr="004C171E">
              <w:rPr>
                <w:rStyle w:val="Hyperlink"/>
                <w:noProof/>
                <w:rtl/>
              </w:rPr>
              <w:t xml:space="preserve">[2600]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Toc394921510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11" w:history="1">
            <w:r w:rsidRPr="004C171E">
              <w:rPr>
                <w:rStyle w:val="Hyperlink"/>
                <w:noProof/>
                <w:rtl/>
              </w:rPr>
              <w:t xml:space="preserve">[2601]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عيسى</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Toc394921511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12" w:history="1">
            <w:r w:rsidRPr="004C171E">
              <w:rPr>
                <w:rStyle w:val="Hyperlink"/>
                <w:noProof/>
                <w:rtl/>
              </w:rPr>
              <w:t xml:space="preserve">[2602]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القُرشي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Toc394921512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13" w:history="1">
            <w:r w:rsidRPr="004C171E">
              <w:rPr>
                <w:rStyle w:val="Hyperlink"/>
                <w:noProof/>
                <w:rtl/>
              </w:rPr>
              <w:t xml:space="preserve">[2603]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القِلاعِيّ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Toc394921513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14" w:history="1">
            <w:r w:rsidRPr="004C171E">
              <w:rPr>
                <w:rStyle w:val="Hyperlink"/>
                <w:noProof/>
                <w:rtl/>
              </w:rPr>
              <w:t xml:space="preserve">[2604]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محمّد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Toc394921514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15" w:history="1">
            <w:r w:rsidRPr="004C171E">
              <w:rPr>
                <w:rStyle w:val="Hyperlink"/>
                <w:noProof/>
                <w:rtl/>
              </w:rPr>
              <w:t xml:space="preserve">[2605]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محمّد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Toc394921515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16" w:history="1">
            <w:r w:rsidRPr="004C171E">
              <w:rPr>
                <w:rStyle w:val="Hyperlink"/>
                <w:noProof/>
                <w:rtl/>
              </w:rPr>
              <w:t xml:space="preserve">[2606]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محمّد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Toc394921516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17" w:history="1">
            <w:r w:rsidRPr="004C171E">
              <w:rPr>
                <w:rStyle w:val="Hyperlink"/>
                <w:noProof/>
                <w:rtl/>
              </w:rPr>
              <w:t xml:space="preserve">[2607]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محمّد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Toc394921517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18" w:history="1">
            <w:r w:rsidRPr="004C171E">
              <w:rPr>
                <w:rStyle w:val="Hyperlink"/>
                <w:noProof/>
                <w:rtl/>
              </w:rPr>
              <w:t xml:space="preserve">[2608]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الهاشمي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Toc394921518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19" w:history="1">
            <w:r w:rsidRPr="004C171E">
              <w:rPr>
                <w:rStyle w:val="Hyperlink"/>
                <w:noProof/>
                <w:rtl/>
              </w:rPr>
              <w:t xml:space="preserve">[2609]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هِلال</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Toc394921519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20" w:history="1">
            <w:r w:rsidRPr="004C171E">
              <w:rPr>
                <w:rStyle w:val="Hyperlink"/>
                <w:noProof/>
                <w:rtl/>
              </w:rPr>
              <w:t xml:space="preserve">[2610]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الملك</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أعْيَن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Toc394921520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21" w:history="1">
            <w:r w:rsidRPr="004C171E">
              <w:rPr>
                <w:rStyle w:val="Hyperlink"/>
                <w:noProof/>
                <w:rtl/>
              </w:rPr>
              <w:t xml:space="preserve">[2611]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الملك</w:t>
            </w:r>
            <w:r w:rsidRPr="004C171E">
              <w:rPr>
                <w:rStyle w:val="Hyperlink"/>
                <w:noProof/>
                <w:rtl/>
              </w:rPr>
              <w:t xml:space="preserve"> </w:t>
            </w:r>
            <w:r w:rsidRPr="004C171E">
              <w:rPr>
                <w:rStyle w:val="Hyperlink"/>
                <w:rFonts w:hint="eastAsia"/>
                <w:noProof/>
                <w:rtl/>
              </w:rPr>
              <w:t>الطّائِيّ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Toc394921521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22" w:history="1">
            <w:r w:rsidRPr="004C171E">
              <w:rPr>
                <w:rStyle w:val="Hyperlink"/>
                <w:noProof/>
                <w:rtl/>
              </w:rPr>
              <w:t xml:space="preserve">[2612]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الملك</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Toc394921522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23" w:history="1">
            <w:r w:rsidRPr="004C171E">
              <w:rPr>
                <w:rStyle w:val="Hyperlink"/>
                <w:noProof/>
                <w:rtl/>
              </w:rPr>
              <w:t xml:space="preserve">[2613]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الواحد</w:t>
            </w:r>
            <w:r w:rsidRPr="004C171E">
              <w:rPr>
                <w:rStyle w:val="Hyperlink"/>
                <w:noProof/>
                <w:rtl/>
              </w:rPr>
              <w:t xml:space="preserve"> </w:t>
            </w:r>
            <w:r w:rsidRPr="004C171E">
              <w:rPr>
                <w:rStyle w:val="Hyperlink"/>
                <w:rFonts w:hint="eastAsia"/>
                <w:noProof/>
                <w:rtl/>
              </w:rPr>
              <w:t>البَكْرِيّ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Toc394921523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24" w:history="1">
            <w:r w:rsidRPr="004C171E">
              <w:rPr>
                <w:rStyle w:val="Hyperlink"/>
                <w:noProof/>
                <w:rtl/>
              </w:rPr>
              <w:t xml:space="preserve">[2614]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عبْدُوس</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Toc394921524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25" w:history="1">
            <w:r w:rsidRPr="004C171E">
              <w:rPr>
                <w:rStyle w:val="Hyperlink"/>
                <w:noProof/>
                <w:rtl/>
              </w:rPr>
              <w:t xml:space="preserve">[2615]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عبدة</w:t>
            </w:r>
            <w:r w:rsidR="007E4675">
              <w:rPr>
                <w:rStyle w:val="Hyperlink"/>
                <w:noProof/>
                <w:rtl/>
              </w:rPr>
              <w:t xml:space="preserve"> </w:t>
            </w:r>
            <w:r w:rsidRPr="004C171E">
              <w:rPr>
                <w:rStyle w:val="Hyperlink"/>
                <w:rFonts w:hint="eastAsia"/>
                <w:noProof/>
                <w:rtl/>
              </w:rPr>
              <w:t>السّابري</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Toc394921525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26" w:history="1">
            <w:r w:rsidRPr="004C171E">
              <w:rPr>
                <w:rStyle w:val="Hyperlink"/>
                <w:noProof/>
                <w:rtl/>
              </w:rPr>
              <w:t xml:space="preserve">[2616]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عبدة</w:t>
            </w:r>
            <w:r w:rsidRPr="004C171E">
              <w:rPr>
                <w:rStyle w:val="Hyperlink"/>
                <w:noProof/>
                <w:rtl/>
              </w:rPr>
              <w:t xml:space="preserve"> </w:t>
            </w:r>
            <w:r w:rsidRPr="004C171E">
              <w:rPr>
                <w:rStyle w:val="Hyperlink"/>
                <w:rFonts w:hint="eastAsia"/>
                <w:noProof/>
                <w:rtl/>
              </w:rPr>
              <w:t>النيشابوري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Toc394921526 \h</w:instrText>
            </w:r>
            <w:r>
              <w:rPr>
                <w:noProof/>
                <w:webHidden/>
                <w:rtl/>
              </w:rPr>
              <w:instrText xml:space="preserve"> </w:instrText>
            </w:r>
            <w:r>
              <w:rPr>
                <w:rStyle w:val="Hyperlink"/>
                <w:noProof/>
                <w:rtl/>
              </w:rPr>
            </w:r>
            <w:r>
              <w:rPr>
                <w:rStyle w:val="Hyperlink"/>
                <w:noProof/>
                <w:rtl/>
              </w:rPr>
              <w:fldChar w:fldCharType="separate"/>
            </w:r>
            <w:r>
              <w:rPr>
                <w:noProof/>
                <w:webHidden/>
                <w:rtl/>
              </w:rPr>
              <w:t>74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27" w:history="1">
            <w:r w:rsidRPr="004C171E">
              <w:rPr>
                <w:rStyle w:val="Hyperlink"/>
                <w:noProof/>
                <w:rtl/>
              </w:rPr>
              <w:t xml:space="preserve">[2617]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عبيد</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Toc394921527 \h</w:instrText>
            </w:r>
            <w:r>
              <w:rPr>
                <w:noProof/>
                <w:webHidden/>
                <w:rtl/>
              </w:rPr>
              <w:instrText xml:space="preserve"> </w:instrText>
            </w:r>
            <w:r>
              <w:rPr>
                <w:rStyle w:val="Hyperlink"/>
                <w:noProof/>
                <w:rtl/>
              </w:rPr>
            </w:r>
            <w:r>
              <w:rPr>
                <w:rStyle w:val="Hyperlink"/>
                <w:noProof/>
                <w:rtl/>
              </w:rPr>
              <w:fldChar w:fldCharType="separate"/>
            </w:r>
            <w:r>
              <w:rPr>
                <w:noProof/>
                <w:webHidden/>
                <w:rtl/>
              </w:rPr>
              <w:t>74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28" w:history="1">
            <w:r w:rsidRPr="004C171E">
              <w:rPr>
                <w:rStyle w:val="Hyperlink"/>
                <w:noProof/>
                <w:rtl/>
              </w:rPr>
              <w:t xml:space="preserve">[2618]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مُدْرِك</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Toc394921528 \h</w:instrText>
            </w:r>
            <w:r>
              <w:rPr>
                <w:noProof/>
                <w:webHidden/>
                <w:rtl/>
              </w:rPr>
              <w:instrText xml:space="preserve"> </w:instrText>
            </w:r>
            <w:r>
              <w:rPr>
                <w:rStyle w:val="Hyperlink"/>
                <w:noProof/>
                <w:rtl/>
              </w:rPr>
            </w:r>
            <w:r>
              <w:rPr>
                <w:rStyle w:val="Hyperlink"/>
                <w:noProof/>
                <w:rtl/>
              </w:rPr>
              <w:fldChar w:fldCharType="separate"/>
            </w:r>
            <w:r>
              <w:rPr>
                <w:noProof/>
                <w:webHidden/>
                <w:rtl/>
              </w:rPr>
              <w:t>74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29" w:history="1">
            <w:r w:rsidRPr="004C171E">
              <w:rPr>
                <w:rStyle w:val="Hyperlink"/>
                <w:noProof/>
                <w:rtl/>
              </w:rPr>
              <w:t xml:space="preserve">[2619]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 </w:t>
            </w:r>
            <w:r w:rsidRPr="004C171E">
              <w:rPr>
                <w:rStyle w:val="Hyperlink"/>
                <w:rFonts w:hint="eastAsia"/>
                <w:noProof/>
                <w:rtl/>
              </w:rPr>
              <w:t>نَسْطاس</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Toc394921529 \h</w:instrText>
            </w:r>
            <w:r>
              <w:rPr>
                <w:noProof/>
                <w:webHidden/>
                <w:rtl/>
              </w:rPr>
              <w:instrText xml:space="preserve"> </w:instrText>
            </w:r>
            <w:r>
              <w:rPr>
                <w:rStyle w:val="Hyperlink"/>
                <w:noProof/>
                <w:rtl/>
              </w:rPr>
            </w:r>
            <w:r>
              <w:rPr>
                <w:rStyle w:val="Hyperlink"/>
                <w:noProof/>
                <w:rtl/>
              </w:rPr>
              <w:fldChar w:fldCharType="separate"/>
            </w:r>
            <w:r>
              <w:rPr>
                <w:noProof/>
                <w:webHidden/>
                <w:rtl/>
              </w:rPr>
              <w:t>74</w:t>
            </w:r>
            <w:r>
              <w:rPr>
                <w:rStyle w:val="Hyperlink"/>
                <w:noProof/>
                <w:rtl/>
              </w:rPr>
              <w:fldChar w:fldCharType="end"/>
            </w:r>
          </w:hyperlink>
        </w:p>
        <w:p w:rsidR="002D1270" w:rsidRDefault="002D1270"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1530" w:history="1">
            <w:r w:rsidRPr="004C171E">
              <w:rPr>
                <w:rStyle w:val="Hyperlink"/>
                <w:noProof/>
                <w:rtl/>
              </w:rPr>
              <w:t xml:space="preserve">[2620]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عُبيد</w:t>
            </w:r>
            <w:r w:rsidRPr="004C171E">
              <w:rPr>
                <w:rStyle w:val="Hyperlink"/>
                <w:noProof/>
                <w:rtl/>
              </w:rPr>
              <w:t xml:space="preserve"> </w:t>
            </w:r>
            <w:r w:rsidRPr="004C171E">
              <w:rPr>
                <w:rStyle w:val="Hyperlink"/>
                <w:rFonts w:hint="eastAsia"/>
                <w:noProof/>
                <w:rtl/>
              </w:rPr>
              <w:t>الهمداني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Toc394921530 \h</w:instrText>
            </w:r>
            <w:r>
              <w:rPr>
                <w:noProof/>
                <w:webHidden/>
                <w:rtl/>
              </w:rPr>
              <w:instrText xml:space="preserve"> </w:instrText>
            </w:r>
            <w:r>
              <w:rPr>
                <w:rStyle w:val="Hyperlink"/>
                <w:noProof/>
                <w:rtl/>
              </w:rPr>
            </w:r>
            <w:r>
              <w:rPr>
                <w:rStyle w:val="Hyperlink"/>
                <w:noProof/>
                <w:rtl/>
              </w:rPr>
              <w:fldChar w:fldCharType="separate"/>
            </w:r>
            <w:r>
              <w:rPr>
                <w:noProof/>
                <w:webHidden/>
                <w:rtl/>
              </w:rPr>
              <w:t>74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31" w:history="1">
            <w:r w:rsidRPr="004C171E">
              <w:rPr>
                <w:rStyle w:val="Hyperlink"/>
                <w:noProof/>
                <w:rtl/>
              </w:rPr>
              <w:t xml:space="preserve">[2621]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عبيد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سُليمان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Toc394921531 \h</w:instrText>
            </w:r>
            <w:r>
              <w:rPr>
                <w:noProof/>
                <w:webHidden/>
                <w:rtl/>
              </w:rPr>
              <w:instrText xml:space="preserve"> </w:instrText>
            </w:r>
            <w:r>
              <w:rPr>
                <w:rStyle w:val="Hyperlink"/>
                <w:noProof/>
                <w:rtl/>
              </w:rPr>
            </w:r>
            <w:r>
              <w:rPr>
                <w:rStyle w:val="Hyperlink"/>
                <w:noProof/>
                <w:rtl/>
              </w:rPr>
              <w:fldChar w:fldCharType="separate"/>
            </w:r>
            <w:r>
              <w:rPr>
                <w:noProof/>
                <w:webHidden/>
                <w:rtl/>
              </w:rPr>
              <w:t>75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32" w:history="1">
            <w:r w:rsidRPr="004C171E">
              <w:rPr>
                <w:rStyle w:val="Hyperlink"/>
                <w:noProof/>
                <w:rtl/>
              </w:rPr>
              <w:t xml:space="preserve">[2622]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عُبيد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غالب</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Toc394921532 \h</w:instrText>
            </w:r>
            <w:r>
              <w:rPr>
                <w:noProof/>
                <w:webHidden/>
                <w:rtl/>
              </w:rPr>
              <w:instrText xml:space="preserve"> </w:instrText>
            </w:r>
            <w:r>
              <w:rPr>
                <w:rStyle w:val="Hyperlink"/>
                <w:noProof/>
                <w:rtl/>
              </w:rPr>
            </w:r>
            <w:r>
              <w:rPr>
                <w:rStyle w:val="Hyperlink"/>
                <w:noProof/>
                <w:rtl/>
              </w:rPr>
              <w:fldChar w:fldCharType="separate"/>
            </w:r>
            <w:r>
              <w:rPr>
                <w:noProof/>
                <w:webHidden/>
                <w:rtl/>
              </w:rPr>
              <w:t>75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33" w:history="1">
            <w:r w:rsidRPr="004C171E">
              <w:rPr>
                <w:rStyle w:val="Hyperlink"/>
                <w:noProof/>
                <w:rtl/>
              </w:rPr>
              <w:t xml:space="preserve">[2623]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عبيد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الحَلَبِيّ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Toc394921533 \h</w:instrText>
            </w:r>
            <w:r>
              <w:rPr>
                <w:noProof/>
                <w:webHidden/>
                <w:rtl/>
              </w:rPr>
              <w:instrText xml:space="preserve"> </w:instrText>
            </w:r>
            <w:r>
              <w:rPr>
                <w:rStyle w:val="Hyperlink"/>
                <w:noProof/>
                <w:rtl/>
              </w:rPr>
            </w:r>
            <w:r>
              <w:rPr>
                <w:rStyle w:val="Hyperlink"/>
                <w:noProof/>
                <w:rtl/>
              </w:rPr>
              <w:fldChar w:fldCharType="separate"/>
            </w:r>
            <w:r>
              <w:rPr>
                <w:noProof/>
                <w:webHidden/>
                <w:rtl/>
              </w:rPr>
              <w:t>75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34" w:history="1">
            <w:r w:rsidRPr="004C171E">
              <w:rPr>
                <w:rStyle w:val="Hyperlink"/>
                <w:noProof/>
                <w:rtl/>
              </w:rPr>
              <w:t xml:space="preserve">[2624]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عبيد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الخَثْعَمِيّ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Toc394921534 \h</w:instrText>
            </w:r>
            <w:r>
              <w:rPr>
                <w:noProof/>
                <w:webHidden/>
                <w:rtl/>
              </w:rPr>
              <w:instrText xml:space="preserve"> </w:instrText>
            </w:r>
            <w:r>
              <w:rPr>
                <w:rStyle w:val="Hyperlink"/>
                <w:noProof/>
                <w:rtl/>
              </w:rPr>
            </w:r>
            <w:r>
              <w:rPr>
                <w:rStyle w:val="Hyperlink"/>
                <w:noProof/>
                <w:rtl/>
              </w:rPr>
              <w:fldChar w:fldCharType="separate"/>
            </w:r>
            <w:r>
              <w:rPr>
                <w:noProof/>
                <w:webHidden/>
                <w:rtl/>
              </w:rPr>
              <w:t>76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35" w:history="1">
            <w:r w:rsidRPr="004C171E">
              <w:rPr>
                <w:rStyle w:val="Hyperlink"/>
                <w:noProof/>
                <w:rtl/>
              </w:rPr>
              <w:t xml:space="preserve">[2625]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عُبيد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مَرْوان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Toc394921535 \h</w:instrText>
            </w:r>
            <w:r>
              <w:rPr>
                <w:noProof/>
                <w:webHidden/>
                <w:rtl/>
              </w:rPr>
              <w:instrText xml:space="preserve"> </w:instrText>
            </w:r>
            <w:r>
              <w:rPr>
                <w:rStyle w:val="Hyperlink"/>
                <w:noProof/>
                <w:rtl/>
              </w:rPr>
            </w:r>
            <w:r>
              <w:rPr>
                <w:rStyle w:val="Hyperlink"/>
                <w:noProof/>
                <w:rtl/>
              </w:rPr>
              <w:fldChar w:fldCharType="separate"/>
            </w:r>
            <w:r>
              <w:rPr>
                <w:noProof/>
                <w:webHidden/>
                <w:rtl/>
              </w:rPr>
              <w:t>76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36" w:history="1">
            <w:r w:rsidRPr="004C171E">
              <w:rPr>
                <w:rStyle w:val="Hyperlink"/>
                <w:noProof/>
                <w:rtl/>
              </w:rPr>
              <w:t xml:space="preserve">[2626]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عُبيد</w:t>
            </w:r>
            <w:r w:rsidRPr="004C171E">
              <w:rPr>
                <w:rStyle w:val="Hyperlink"/>
                <w:noProof/>
                <w:rtl/>
              </w:rPr>
              <w:t xml:space="preserve"> </w:t>
            </w:r>
            <w:r w:rsidRPr="004C171E">
              <w:rPr>
                <w:rStyle w:val="Hyperlink"/>
                <w:rFonts w:hint="eastAsia"/>
                <w:noProof/>
                <w:rtl/>
              </w:rPr>
              <w:t>الله</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Toc394921536 \h</w:instrText>
            </w:r>
            <w:r>
              <w:rPr>
                <w:noProof/>
                <w:webHidden/>
                <w:rtl/>
              </w:rPr>
              <w:instrText xml:space="preserve"> </w:instrText>
            </w:r>
            <w:r>
              <w:rPr>
                <w:rStyle w:val="Hyperlink"/>
                <w:noProof/>
                <w:rtl/>
              </w:rPr>
            </w:r>
            <w:r>
              <w:rPr>
                <w:rStyle w:val="Hyperlink"/>
                <w:noProof/>
                <w:rtl/>
              </w:rPr>
              <w:fldChar w:fldCharType="separate"/>
            </w:r>
            <w:r>
              <w:rPr>
                <w:noProof/>
                <w:webHidden/>
                <w:rtl/>
              </w:rPr>
              <w:t>76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37" w:history="1">
            <w:r w:rsidRPr="004C171E">
              <w:rPr>
                <w:rStyle w:val="Hyperlink"/>
                <w:noProof/>
                <w:rtl/>
              </w:rPr>
              <w:t xml:space="preserve">[2627]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عُبيدة</w:t>
            </w:r>
            <w:r w:rsidRPr="004C171E">
              <w:rPr>
                <w:rStyle w:val="Hyperlink"/>
                <w:noProof/>
                <w:rtl/>
              </w:rPr>
              <w:t xml:space="preserve"> </w:t>
            </w:r>
            <w:r w:rsidRPr="004C171E">
              <w:rPr>
                <w:rStyle w:val="Hyperlink"/>
                <w:rFonts w:hint="eastAsia"/>
                <w:noProof/>
                <w:rtl/>
              </w:rPr>
              <w:t>الحَذّاء</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Toc394921537 \h</w:instrText>
            </w:r>
            <w:r>
              <w:rPr>
                <w:noProof/>
                <w:webHidden/>
                <w:rtl/>
              </w:rPr>
              <w:instrText xml:space="preserve"> </w:instrText>
            </w:r>
            <w:r>
              <w:rPr>
                <w:rStyle w:val="Hyperlink"/>
                <w:noProof/>
                <w:rtl/>
              </w:rPr>
            </w:r>
            <w:r>
              <w:rPr>
                <w:rStyle w:val="Hyperlink"/>
                <w:noProof/>
                <w:rtl/>
              </w:rPr>
              <w:fldChar w:fldCharType="separate"/>
            </w:r>
            <w:r>
              <w:rPr>
                <w:noProof/>
                <w:webHidden/>
                <w:rtl/>
              </w:rPr>
              <w:t>76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38" w:history="1">
            <w:r w:rsidRPr="004C171E">
              <w:rPr>
                <w:rStyle w:val="Hyperlink"/>
                <w:noProof/>
                <w:rtl/>
              </w:rPr>
              <w:t xml:space="preserve">[2628]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عُبيدة</w:t>
            </w:r>
            <w:r w:rsidRPr="004C171E">
              <w:rPr>
                <w:rStyle w:val="Hyperlink"/>
                <w:noProof/>
                <w:rtl/>
              </w:rPr>
              <w:t xml:space="preserve"> </w:t>
            </w:r>
            <w:r w:rsidRPr="004C171E">
              <w:rPr>
                <w:rStyle w:val="Hyperlink"/>
                <w:rFonts w:hint="eastAsia"/>
                <w:noProof/>
                <w:rtl/>
              </w:rPr>
              <w:t>الفَزَارِيّ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Toc394921538 \h</w:instrText>
            </w:r>
            <w:r>
              <w:rPr>
                <w:noProof/>
                <w:webHidden/>
                <w:rtl/>
              </w:rPr>
              <w:instrText xml:space="preserve"> </w:instrText>
            </w:r>
            <w:r>
              <w:rPr>
                <w:rStyle w:val="Hyperlink"/>
                <w:noProof/>
                <w:rtl/>
              </w:rPr>
            </w:r>
            <w:r>
              <w:rPr>
                <w:rStyle w:val="Hyperlink"/>
                <w:noProof/>
                <w:rtl/>
              </w:rPr>
              <w:fldChar w:fldCharType="separate"/>
            </w:r>
            <w:r>
              <w:rPr>
                <w:noProof/>
                <w:webHidden/>
                <w:rtl/>
              </w:rPr>
              <w:t>76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39" w:history="1">
            <w:r w:rsidRPr="004C171E">
              <w:rPr>
                <w:rStyle w:val="Hyperlink"/>
                <w:noProof/>
                <w:rtl/>
              </w:rPr>
              <w:t xml:space="preserve">[2629]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عُتْبة</w:t>
            </w:r>
            <w:r w:rsidRPr="004C171E">
              <w:rPr>
                <w:rStyle w:val="Hyperlink"/>
                <w:noProof/>
                <w:rtl/>
              </w:rPr>
              <w:t xml:space="preserve"> </w:t>
            </w:r>
            <w:r w:rsidRPr="004C171E">
              <w:rPr>
                <w:rStyle w:val="Hyperlink"/>
                <w:rFonts w:hint="eastAsia"/>
                <w:noProof/>
                <w:rtl/>
              </w:rPr>
              <w:t>الزَّغيلي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Toc394921539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40" w:history="1">
            <w:r w:rsidRPr="004C171E">
              <w:rPr>
                <w:rStyle w:val="Hyperlink"/>
                <w:noProof/>
                <w:rtl/>
              </w:rPr>
              <w:t xml:space="preserve">[2630]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عُتْبة</w:t>
            </w:r>
            <w:r w:rsidRPr="004C171E">
              <w:rPr>
                <w:rStyle w:val="Hyperlink"/>
                <w:noProof/>
                <w:rtl/>
              </w:rPr>
              <w:t xml:space="preserve"> </w:t>
            </w:r>
            <w:r w:rsidRPr="004C171E">
              <w:rPr>
                <w:rStyle w:val="Hyperlink"/>
                <w:rFonts w:hint="eastAsia"/>
                <w:noProof/>
                <w:rtl/>
              </w:rPr>
              <w:t>السراج</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Toc394921540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41" w:history="1">
            <w:r w:rsidRPr="004C171E">
              <w:rPr>
                <w:rStyle w:val="Hyperlink"/>
                <w:noProof/>
                <w:rtl/>
              </w:rPr>
              <w:t xml:space="preserve">[2631]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عثمان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ربيعة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Toc394921541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42" w:history="1">
            <w:r w:rsidRPr="004C171E">
              <w:rPr>
                <w:rStyle w:val="Hyperlink"/>
                <w:noProof/>
                <w:rtl/>
              </w:rPr>
              <w:t xml:space="preserve">[2632]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عثمان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زيد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Toc394921542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43" w:history="1">
            <w:r w:rsidRPr="004C171E">
              <w:rPr>
                <w:rStyle w:val="Hyperlink"/>
                <w:noProof/>
                <w:rtl/>
              </w:rPr>
              <w:t xml:space="preserve">[2633]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عثمان</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Toc394921543 \h</w:instrText>
            </w:r>
            <w:r>
              <w:rPr>
                <w:noProof/>
                <w:webHidden/>
                <w:rtl/>
              </w:rPr>
              <w:instrText xml:space="preserve"> </w:instrText>
            </w:r>
            <w:r>
              <w:rPr>
                <w:rStyle w:val="Hyperlink"/>
                <w:noProof/>
                <w:rtl/>
              </w:rPr>
            </w:r>
            <w:r>
              <w:rPr>
                <w:rStyle w:val="Hyperlink"/>
                <w:noProof/>
                <w:rtl/>
              </w:rPr>
              <w:fldChar w:fldCharType="separate"/>
            </w:r>
            <w:r>
              <w:rPr>
                <w:noProof/>
                <w:webHidden/>
                <w:rtl/>
              </w:rPr>
              <w:t>78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44" w:history="1">
            <w:r w:rsidRPr="004C171E">
              <w:rPr>
                <w:rStyle w:val="Hyperlink"/>
                <w:noProof/>
                <w:rtl/>
              </w:rPr>
              <w:t xml:space="preserve">[2634]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عُثَيم</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Toc394921544 \h</w:instrText>
            </w:r>
            <w:r>
              <w:rPr>
                <w:noProof/>
                <w:webHidden/>
                <w:rtl/>
              </w:rPr>
              <w:instrText xml:space="preserve"> </w:instrText>
            </w:r>
            <w:r>
              <w:rPr>
                <w:rStyle w:val="Hyperlink"/>
                <w:noProof/>
                <w:rtl/>
              </w:rPr>
            </w:r>
            <w:r>
              <w:rPr>
                <w:rStyle w:val="Hyperlink"/>
                <w:noProof/>
                <w:rtl/>
              </w:rPr>
              <w:fldChar w:fldCharType="separate"/>
            </w:r>
            <w:r>
              <w:rPr>
                <w:noProof/>
                <w:webHidden/>
                <w:rtl/>
              </w:rPr>
              <w:t>78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45" w:history="1">
            <w:r w:rsidRPr="004C171E">
              <w:rPr>
                <w:rStyle w:val="Hyperlink"/>
                <w:noProof/>
                <w:rtl/>
              </w:rPr>
              <w:t xml:space="preserve">[2635]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عَجْلان</w:t>
            </w:r>
            <w:r w:rsidRPr="004C171E">
              <w:rPr>
                <w:rStyle w:val="Hyperlink"/>
                <w:noProof/>
                <w:rtl/>
              </w:rPr>
              <w:t xml:space="preserve"> </w:t>
            </w:r>
            <w:r w:rsidRPr="004C171E">
              <w:rPr>
                <w:rStyle w:val="Hyperlink"/>
                <w:rFonts w:hint="eastAsia"/>
                <w:noProof/>
                <w:rtl/>
              </w:rPr>
              <w:t>المـَدَنِيّ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Toc394921545 \h</w:instrText>
            </w:r>
            <w:r>
              <w:rPr>
                <w:noProof/>
                <w:webHidden/>
                <w:rtl/>
              </w:rPr>
              <w:instrText xml:space="preserve"> </w:instrText>
            </w:r>
            <w:r>
              <w:rPr>
                <w:rStyle w:val="Hyperlink"/>
                <w:noProof/>
                <w:rtl/>
              </w:rPr>
            </w:r>
            <w:r>
              <w:rPr>
                <w:rStyle w:val="Hyperlink"/>
                <w:noProof/>
                <w:rtl/>
              </w:rPr>
              <w:fldChar w:fldCharType="separate"/>
            </w:r>
            <w:r>
              <w:rPr>
                <w:noProof/>
                <w:webHidden/>
                <w:rtl/>
              </w:rPr>
              <w:t>78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46" w:history="1">
            <w:r w:rsidRPr="004C171E">
              <w:rPr>
                <w:rStyle w:val="Hyperlink"/>
                <w:noProof/>
                <w:rtl/>
              </w:rPr>
              <w:t xml:space="preserve">[2636]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عَجْلان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Toc394921546 \h</w:instrText>
            </w:r>
            <w:r>
              <w:rPr>
                <w:noProof/>
                <w:webHidden/>
                <w:rtl/>
              </w:rPr>
              <w:instrText xml:space="preserve"> </w:instrText>
            </w:r>
            <w:r>
              <w:rPr>
                <w:rStyle w:val="Hyperlink"/>
                <w:noProof/>
                <w:rtl/>
              </w:rPr>
            </w:r>
            <w:r>
              <w:rPr>
                <w:rStyle w:val="Hyperlink"/>
                <w:noProof/>
                <w:rtl/>
              </w:rPr>
              <w:fldChar w:fldCharType="separate"/>
            </w:r>
            <w:r>
              <w:rPr>
                <w:noProof/>
                <w:webHidden/>
                <w:rtl/>
              </w:rPr>
              <w:t>78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47" w:history="1">
            <w:r w:rsidRPr="004C171E">
              <w:rPr>
                <w:rStyle w:val="Hyperlink"/>
                <w:noProof/>
                <w:rtl/>
              </w:rPr>
              <w:t xml:space="preserve">[2637]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عرفة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Toc394921547 \h</w:instrText>
            </w:r>
            <w:r>
              <w:rPr>
                <w:noProof/>
                <w:webHidden/>
                <w:rtl/>
              </w:rPr>
              <w:instrText xml:space="preserve"> </w:instrText>
            </w:r>
            <w:r>
              <w:rPr>
                <w:rStyle w:val="Hyperlink"/>
                <w:noProof/>
                <w:rtl/>
              </w:rPr>
            </w:r>
            <w:r>
              <w:rPr>
                <w:rStyle w:val="Hyperlink"/>
                <w:noProof/>
                <w:rtl/>
              </w:rPr>
              <w:fldChar w:fldCharType="separate"/>
            </w:r>
            <w:r>
              <w:rPr>
                <w:noProof/>
                <w:webHidden/>
                <w:rtl/>
              </w:rPr>
              <w:t>78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48" w:history="1">
            <w:r w:rsidRPr="004C171E">
              <w:rPr>
                <w:rStyle w:val="Hyperlink"/>
                <w:noProof/>
                <w:rtl/>
              </w:rPr>
              <w:t xml:space="preserve">[2638]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عَقَبة</w:t>
            </w:r>
            <w:r w:rsidRPr="004C171E">
              <w:rPr>
                <w:rStyle w:val="Hyperlink"/>
                <w:noProof/>
                <w:rtl/>
              </w:rPr>
              <w:t xml:space="preserve"> </w:t>
            </w:r>
            <w:r w:rsidRPr="004C171E">
              <w:rPr>
                <w:rStyle w:val="Hyperlink"/>
                <w:rFonts w:hint="eastAsia"/>
                <w:noProof/>
                <w:rtl/>
              </w:rPr>
              <w:t>المـَدَنِيّ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Toc394921548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49" w:history="1">
            <w:r w:rsidRPr="004C171E">
              <w:rPr>
                <w:rStyle w:val="Hyperlink"/>
                <w:noProof/>
                <w:rtl/>
              </w:rPr>
              <w:t xml:space="preserve">[2639]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عَقَبة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Toc394921549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50" w:history="1">
            <w:r w:rsidRPr="004C171E">
              <w:rPr>
                <w:rStyle w:val="Hyperlink"/>
                <w:noProof/>
                <w:rtl/>
              </w:rPr>
              <w:t xml:space="preserve">[2640]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عَقِيل</w:t>
            </w:r>
            <w:r w:rsidRPr="004C171E">
              <w:rPr>
                <w:rStyle w:val="Hyperlink"/>
                <w:noProof/>
                <w:rtl/>
              </w:rPr>
              <w:t xml:space="preserve"> </w:t>
            </w:r>
            <w:r w:rsidRPr="004C171E">
              <w:rPr>
                <w:rStyle w:val="Hyperlink"/>
                <w:rFonts w:hint="eastAsia"/>
                <w:noProof/>
                <w:rtl/>
              </w:rPr>
              <w:t>الكُلَيني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Toc394921550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51" w:history="1">
            <w:r w:rsidRPr="004C171E">
              <w:rPr>
                <w:rStyle w:val="Hyperlink"/>
                <w:noProof/>
                <w:rtl/>
              </w:rPr>
              <w:t xml:space="preserve">[2641]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علي</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Toc394921551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52" w:history="1">
            <w:r w:rsidRPr="004C171E">
              <w:rPr>
                <w:rStyle w:val="Hyperlink"/>
                <w:noProof/>
                <w:rtl/>
              </w:rPr>
              <w:t xml:space="preserve">[2642]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علي</w:t>
            </w:r>
            <w:r w:rsidRPr="004C171E">
              <w:rPr>
                <w:rStyle w:val="Hyperlink"/>
                <w:noProof/>
                <w:rtl/>
              </w:rPr>
              <w:t xml:space="preserve"> </w:t>
            </w:r>
            <w:r w:rsidRPr="004C171E">
              <w:rPr>
                <w:rStyle w:val="Hyperlink"/>
                <w:rFonts w:hint="eastAsia"/>
                <w:noProof/>
                <w:rtl/>
              </w:rPr>
              <w:t>الأسترآبادي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Toc394921552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53" w:history="1">
            <w:r w:rsidRPr="004C171E">
              <w:rPr>
                <w:rStyle w:val="Hyperlink"/>
                <w:noProof/>
                <w:rtl/>
              </w:rPr>
              <w:t xml:space="preserve">[2643]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علي</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جعفر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Toc394921553 \h</w:instrText>
            </w:r>
            <w:r>
              <w:rPr>
                <w:noProof/>
                <w:webHidden/>
                <w:rtl/>
              </w:rPr>
              <w:instrText xml:space="preserve"> </w:instrText>
            </w:r>
            <w:r>
              <w:rPr>
                <w:rStyle w:val="Hyperlink"/>
                <w:noProof/>
                <w:rtl/>
              </w:rPr>
            </w:r>
            <w:r>
              <w:rPr>
                <w:rStyle w:val="Hyperlink"/>
                <w:noProof/>
                <w:rtl/>
              </w:rPr>
              <w:fldChar w:fldCharType="separate"/>
            </w:r>
            <w:r>
              <w:rPr>
                <w:noProof/>
                <w:webHidden/>
                <w:rtl/>
              </w:rPr>
              <w:t>80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54" w:history="1">
            <w:r w:rsidRPr="004C171E">
              <w:rPr>
                <w:rStyle w:val="Hyperlink"/>
                <w:noProof/>
                <w:rtl/>
              </w:rPr>
              <w:t xml:space="preserve">[2644]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علي</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حيّان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Toc394921554 \h</w:instrText>
            </w:r>
            <w:r>
              <w:rPr>
                <w:noProof/>
                <w:webHidden/>
                <w:rtl/>
              </w:rPr>
              <w:instrText xml:space="preserve"> </w:instrText>
            </w:r>
            <w:r>
              <w:rPr>
                <w:rStyle w:val="Hyperlink"/>
                <w:noProof/>
                <w:rtl/>
              </w:rPr>
            </w:r>
            <w:r>
              <w:rPr>
                <w:rStyle w:val="Hyperlink"/>
                <w:noProof/>
                <w:rtl/>
              </w:rPr>
              <w:fldChar w:fldCharType="separate"/>
            </w:r>
            <w:r>
              <w:rPr>
                <w:noProof/>
                <w:webHidden/>
                <w:rtl/>
              </w:rPr>
              <w:t>80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55" w:history="1">
            <w:r w:rsidRPr="004C171E">
              <w:rPr>
                <w:rStyle w:val="Hyperlink"/>
                <w:noProof/>
                <w:rtl/>
              </w:rPr>
              <w:t xml:space="preserve">[2645]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علي</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الرّبيع</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Toc394921555 \h</w:instrText>
            </w:r>
            <w:r>
              <w:rPr>
                <w:noProof/>
                <w:webHidden/>
                <w:rtl/>
              </w:rPr>
              <w:instrText xml:space="preserve"> </w:instrText>
            </w:r>
            <w:r>
              <w:rPr>
                <w:rStyle w:val="Hyperlink"/>
                <w:noProof/>
                <w:rtl/>
              </w:rPr>
            </w:r>
            <w:r>
              <w:rPr>
                <w:rStyle w:val="Hyperlink"/>
                <w:noProof/>
                <w:rtl/>
              </w:rPr>
              <w:fldChar w:fldCharType="separate"/>
            </w:r>
            <w:r>
              <w:rPr>
                <w:noProof/>
                <w:webHidden/>
                <w:rtl/>
              </w:rPr>
              <w:t>80</w:t>
            </w:r>
            <w:r>
              <w:rPr>
                <w:rStyle w:val="Hyperlink"/>
                <w:noProof/>
                <w:rtl/>
              </w:rPr>
              <w:fldChar w:fldCharType="end"/>
            </w:r>
          </w:hyperlink>
        </w:p>
        <w:p w:rsidR="00C703AB" w:rsidRDefault="00C703AB"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1556" w:history="1">
            <w:r w:rsidRPr="004C171E">
              <w:rPr>
                <w:rStyle w:val="Hyperlink"/>
                <w:noProof/>
                <w:rtl/>
              </w:rPr>
              <w:t xml:space="preserve">[2646]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علي</w:t>
            </w:r>
            <w:r w:rsidRPr="004C171E">
              <w:rPr>
                <w:rStyle w:val="Hyperlink"/>
                <w:noProof/>
                <w:rtl/>
              </w:rPr>
              <w:t xml:space="preserve"> </w:t>
            </w:r>
            <w:r w:rsidRPr="004C171E">
              <w:rPr>
                <w:rStyle w:val="Hyperlink"/>
                <w:rFonts w:hint="eastAsia"/>
                <w:noProof/>
                <w:rtl/>
              </w:rPr>
              <w:t>ماجِيلَوَيه</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Toc394921556 \h</w:instrText>
            </w:r>
            <w:r>
              <w:rPr>
                <w:noProof/>
                <w:webHidden/>
                <w:rtl/>
              </w:rPr>
              <w:instrText xml:space="preserve"> </w:instrText>
            </w:r>
            <w:r>
              <w:rPr>
                <w:rStyle w:val="Hyperlink"/>
                <w:noProof/>
                <w:rtl/>
              </w:rPr>
            </w:r>
            <w:r>
              <w:rPr>
                <w:rStyle w:val="Hyperlink"/>
                <w:noProof/>
                <w:rtl/>
              </w:rPr>
              <w:fldChar w:fldCharType="separate"/>
            </w:r>
            <w:r>
              <w:rPr>
                <w:noProof/>
                <w:webHidden/>
                <w:rtl/>
              </w:rPr>
              <w:t>80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57" w:history="1">
            <w:r w:rsidRPr="004C171E">
              <w:rPr>
                <w:rStyle w:val="Hyperlink"/>
                <w:noProof/>
                <w:rtl/>
              </w:rPr>
              <w:t xml:space="preserve">[2647]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علي</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معمّر</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Toc394921557 \h</w:instrText>
            </w:r>
            <w:r>
              <w:rPr>
                <w:noProof/>
                <w:webHidden/>
                <w:rtl/>
              </w:rPr>
              <w:instrText xml:space="preserve"> </w:instrText>
            </w:r>
            <w:r>
              <w:rPr>
                <w:rStyle w:val="Hyperlink"/>
                <w:noProof/>
                <w:rtl/>
              </w:rPr>
            </w:r>
            <w:r>
              <w:rPr>
                <w:rStyle w:val="Hyperlink"/>
                <w:noProof/>
                <w:rtl/>
              </w:rPr>
              <w:fldChar w:fldCharType="separate"/>
            </w:r>
            <w:r>
              <w:rPr>
                <w:noProof/>
                <w:webHidden/>
                <w:rtl/>
              </w:rPr>
              <w:t>80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58" w:history="1">
            <w:r w:rsidRPr="004C171E">
              <w:rPr>
                <w:rStyle w:val="Hyperlink"/>
                <w:noProof/>
                <w:rtl/>
              </w:rPr>
              <w:t xml:space="preserve">[2648]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علي</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نَجِيح</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Toc394921558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59" w:history="1">
            <w:r w:rsidRPr="004C171E">
              <w:rPr>
                <w:rStyle w:val="Hyperlink"/>
                <w:noProof/>
                <w:rtl/>
              </w:rPr>
              <w:t xml:space="preserve">[2649]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عمّار</w:t>
            </w:r>
            <w:r w:rsidR="007E4675">
              <w:rPr>
                <w:rStyle w:val="Hyperlink"/>
                <w:noProof/>
                <w:rtl/>
              </w:rPr>
              <w:t xml:space="preserve"> </w:t>
            </w:r>
            <w:r w:rsidRPr="004C171E">
              <w:rPr>
                <w:rStyle w:val="Hyperlink"/>
                <w:rFonts w:hint="eastAsia"/>
                <w:noProof/>
                <w:rtl/>
              </w:rPr>
              <w:t>الذُّهَلِيّ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Toc394921559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60" w:history="1">
            <w:r w:rsidRPr="004C171E">
              <w:rPr>
                <w:rStyle w:val="Hyperlink"/>
                <w:noProof/>
                <w:rtl/>
              </w:rPr>
              <w:t xml:space="preserve">[2650]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عمرو</w:t>
            </w:r>
            <w:r w:rsidRPr="004C171E">
              <w:rPr>
                <w:rStyle w:val="Hyperlink"/>
                <w:noProof/>
                <w:rtl/>
              </w:rPr>
              <w:t xml:space="preserve"> </w:t>
            </w:r>
            <w:r w:rsidRPr="004C171E">
              <w:rPr>
                <w:rStyle w:val="Hyperlink"/>
                <w:rFonts w:hint="eastAsia"/>
                <w:noProof/>
                <w:rtl/>
              </w:rPr>
              <w:t>الرّاشِدِيّ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Toc394921560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61" w:history="1">
            <w:r w:rsidRPr="004C171E">
              <w:rPr>
                <w:rStyle w:val="Hyperlink"/>
                <w:noProof/>
                <w:rtl/>
              </w:rPr>
              <w:t xml:space="preserve">[2651]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عمرو</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مُهاجر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Toc394921561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62" w:history="1">
            <w:r w:rsidRPr="004C171E">
              <w:rPr>
                <w:rStyle w:val="Hyperlink"/>
                <w:noProof/>
                <w:rtl/>
              </w:rPr>
              <w:t xml:space="preserve">[2652]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w:t>
            </w:r>
            <w:r w:rsidRPr="004C171E">
              <w:rPr>
                <w:rStyle w:val="Hyperlink"/>
                <w:noProof/>
                <w:rtl/>
              </w:rPr>
              <w:t xml:space="preserve"> </w:t>
            </w:r>
            <w:r w:rsidRPr="004C171E">
              <w:rPr>
                <w:rStyle w:val="Hyperlink"/>
                <w:rFonts w:hint="eastAsia"/>
                <w:noProof/>
                <w:rtl/>
              </w:rPr>
              <w:t>السّاباطي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Toc394921562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63" w:history="1">
            <w:r w:rsidRPr="004C171E">
              <w:rPr>
                <w:rStyle w:val="Hyperlink"/>
                <w:noProof/>
                <w:rtl/>
              </w:rPr>
              <w:t xml:space="preserve">[2653]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سُوَيد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Toc394921563 \h</w:instrText>
            </w:r>
            <w:r>
              <w:rPr>
                <w:noProof/>
                <w:webHidden/>
                <w:rtl/>
              </w:rPr>
              <w:instrText xml:space="preserve"> </w:instrText>
            </w:r>
            <w:r>
              <w:rPr>
                <w:rStyle w:val="Hyperlink"/>
                <w:noProof/>
                <w:rtl/>
              </w:rPr>
            </w:r>
            <w:r>
              <w:rPr>
                <w:rStyle w:val="Hyperlink"/>
                <w:noProof/>
                <w:rtl/>
              </w:rPr>
              <w:fldChar w:fldCharType="separate"/>
            </w:r>
            <w:r>
              <w:rPr>
                <w:noProof/>
                <w:webHidden/>
                <w:rtl/>
              </w:rPr>
              <w:t>82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64" w:history="1">
            <w:r w:rsidRPr="004C171E">
              <w:rPr>
                <w:rStyle w:val="Hyperlink"/>
                <w:noProof/>
                <w:rtl/>
              </w:rPr>
              <w:t xml:space="preserve">[2654]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w:t>
            </w:r>
            <w:r w:rsidRPr="004C171E">
              <w:rPr>
                <w:rStyle w:val="Hyperlink"/>
                <w:noProof/>
                <w:rtl/>
              </w:rPr>
              <w:t xml:space="preserve"> </w:t>
            </w:r>
            <w:r w:rsidRPr="004C171E">
              <w:rPr>
                <w:rStyle w:val="Hyperlink"/>
                <w:rFonts w:hint="eastAsia"/>
                <w:noProof/>
                <w:rtl/>
              </w:rPr>
              <w:t>الطّائي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Toc394921564 \h</w:instrText>
            </w:r>
            <w:r>
              <w:rPr>
                <w:noProof/>
                <w:webHidden/>
                <w:rtl/>
              </w:rPr>
              <w:instrText xml:space="preserve"> </w:instrText>
            </w:r>
            <w:r>
              <w:rPr>
                <w:rStyle w:val="Hyperlink"/>
                <w:noProof/>
                <w:rtl/>
              </w:rPr>
            </w:r>
            <w:r>
              <w:rPr>
                <w:rStyle w:val="Hyperlink"/>
                <w:noProof/>
                <w:rtl/>
              </w:rPr>
              <w:fldChar w:fldCharType="separate"/>
            </w:r>
            <w:r>
              <w:rPr>
                <w:noProof/>
                <w:webHidden/>
                <w:rtl/>
              </w:rPr>
              <w:t>82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65" w:history="1">
            <w:r w:rsidRPr="004C171E">
              <w:rPr>
                <w:rStyle w:val="Hyperlink"/>
                <w:noProof/>
                <w:rtl/>
              </w:rPr>
              <w:t xml:space="preserve">[2655]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عُبَيد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Toc394921565 \h</w:instrText>
            </w:r>
            <w:r>
              <w:rPr>
                <w:noProof/>
                <w:webHidden/>
                <w:rtl/>
              </w:rPr>
              <w:instrText xml:space="preserve"> </w:instrText>
            </w:r>
            <w:r>
              <w:rPr>
                <w:rStyle w:val="Hyperlink"/>
                <w:noProof/>
                <w:rtl/>
              </w:rPr>
            </w:r>
            <w:r>
              <w:rPr>
                <w:rStyle w:val="Hyperlink"/>
                <w:noProof/>
                <w:rtl/>
              </w:rPr>
              <w:fldChar w:fldCharType="separate"/>
            </w:r>
            <w:r>
              <w:rPr>
                <w:noProof/>
                <w:webHidden/>
                <w:rtl/>
              </w:rPr>
              <w:t>82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66" w:history="1">
            <w:r w:rsidRPr="004C171E">
              <w:rPr>
                <w:rStyle w:val="Hyperlink"/>
                <w:noProof/>
                <w:rtl/>
              </w:rPr>
              <w:t xml:space="preserve">[2656]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Toc394921566 \h</w:instrText>
            </w:r>
            <w:r>
              <w:rPr>
                <w:noProof/>
                <w:webHidden/>
                <w:rtl/>
              </w:rPr>
              <w:instrText xml:space="preserve"> </w:instrText>
            </w:r>
            <w:r>
              <w:rPr>
                <w:rStyle w:val="Hyperlink"/>
                <w:noProof/>
                <w:rtl/>
              </w:rPr>
            </w:r>
            <w:r>
              <w:rPr>
                <w:rStyle w:val="Hyperlink"/>
                <w:noProof/>
                <w:rtl/>
              </w:rPr>
              <w:fldChar w:fldCharType="separate"/>
            </w:r>
            <w:r>
              <w:rPr>
                <w:noProof/>
                <w:webHidden/>
                <w:rtl/>
              </w:rPr>
              <w:t>82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67" w:history="1">
            <w:r w:rsidRPr="004C171E">
              <w:rPr>
                <w:rStyle w:val="Hyperlink"/>
                <w:noProof/>
                <w:rtl/>
              </w:rPr>
              <w:t xml:space="preserve">[2657]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Toc394921567 \h</w:instrText>
            </w:r>
            <w:r>
              <w:rPr>
                <w:noProof/>
                <w:webHidden/>
                <w:rtl/>
              </w:rPr>
              <w:instrText xml:space="preserve"> </w:instrText>
            </w:r>
            <w:r>
              <w:rPr>
                <w:rStyle w:val="Hyperlink"/>
                <w:noProof/>
                <w:rtl/>
              </w:rPr>
            </w:r>
            <w:r>
              <w:rPr>
                <w:rStyle w:val="Hyperlink"/>
                <w:noProof/>
                <w:rtl/>
              </w:rPr>
              <w:fldChar w:fldCharType="separate"/>
            </w:r>
            <w:r>
              <w:rPr>
                <w:noProof/>
                <w:webHidden/>
                <w:rtl/>
              </w:rPr>
              <w:t>82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68" w:history="1">
            <w:r w:rsidRPr="004C171E">
              <w:rPr>
                <w:rStyle w:val="Hyperlink"/>
                <w:noProof/>
                <w:rtl/>
              </w:rPr>
              <w:t xml:space="preserve">[2658]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عِمْران</w:t>
            </w:r>
            <w:r w:rsidRPr="004C171E">
              <w:rPr>
                <w:rStyle w:val="Hyperlink"/>
                <w:noProof/>
                <w:rtl/>
              </w:rPr>
              <w:t xml:space="preserve"> </w:t>
            </w:r>
            <w:r w:rsidRPr="004C171E">
              <w:rPr>
                <w:rStyle w:val="Hyperlink"/>
                <w:rFonts w:hint="eastAsia"/>
                <w:noProof/>
                <w:rtl/>
              </w:rPr>
              <w:t>البَجَلِيّ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Toc394921568 \h</w:instrText>
            </w:r>
            <w:r>
              <w:rPr>
                <w:noProof/>
                <w:webHidden/>
                <w:rtl/>
              </w:rPr>
              <w:instrText xml:space="preserve"> </w:instrText>
            </w:r>
            <w:r>
              <w:rPr>
                <w:rStyle w:val="Hyperlink"/>
                <w:noProof/>
                <w:rtl/>
              </w:rPr>
            </w:r>
            <w:r>
              <w:rPr>
                <w:rStyle w:val="Hyperlink"/>
                <w:noProof/>
                <w:rtl/>
              </w:rPr>
              <w:fldChar w:fldCharType="separate"/>
            </w:r>
            <w:r>
              <w:rPr>
                <w:noProof/>
                <w:webHidden/>
                <w:rtl/>
              </w:rPr>
              <w:t>83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69" w:history="1">
            <w:r w:rsidRPr="004C171E">
              <w:rPr>
                <w:rStyle w:val="Hyperlink"/>
                <w:noProof/>
                <w:rtl/>
              </w:rPr>
              <w:t xml:space="preserve">[2659]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عِمْران</w:t>
            </w:r>
            <w:r w:rsidRPr="004C171E">
              <w:rPr>
                <w:rStyle w:val="Hyperlink"/>
                <w:noProof/>
                <w:rtl/>
              </w:rPr>
              <w:t xml:space="preserve"> </w:t>
            </w:r>
            <w:r w:rsidRPr="004C171E">
              <w:rPr>
                <w:rStyle w:val="Hyperlink"/>
                <w:rFonts w:hint="eastAsia"/>
                <w:noProof/>
                <w:rtl/>
              </w:rPr>
              <w:t>العِجْلِيّ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Toc394921569 \h</w:instrText>
            </w:r>
            <w:r>
              <w:rPr>
                <w:noProof/>
                <w:webHidden/>
                <w:rtl/>
              </w:rPr>
              <w:instrText xml:space="preserve"> </w:instrText>
            </w:r>
            <w:r>
              <w:rPr>
                <w:rStyle w:val="Hyperlink"/>
                <w:noProof/>
                <w:rtl/>
              </w:rPr>
            </w:r>
            <w:r>
              <w:rPr>
                <w:rStyle w:val="Hyperlink"/>
                <w:noProof/>
                <w:rtl/>
              </w:rPr>
              <w:fldChar w:fldCharType="separate"/>
            </w:r>
            <w:r>
              <w:rPr>
                <w:noProof/>
                <w:webHidden/>
                <w:rtl/>
              </w:rPr>
              <w:t>83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70" w:history="1">
            <w:r w:rsidRPr="004C171E">
              <w:rPr>
                <w:rStyle w:val="Hyperlink"/>
                <w:noProof/>
                <w:rtl/>
              </w:rPr>
              <w:t xml:space="preserve">[2660]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عِمْران</w:t>
            </w:r>
            <w:r w:rsidRPr="004C171E">
              <w:rPr>
                <w:rStyle w:val="Hyperlink"/>
                <w:noProof/>
                <w:rtl/>
              </w:rPr>
              <w:t xml:space="preserve"> </w:t>
            </w:r>
            <w:r w:rsidRPr="004C171E">
              <w:rPr>
                <w:rStyle w:val="Hyperlink"/>
                <w:rFonts w:hint="eastAsia"/>
                <w:noProof/>
                <w:rtl/>
              </w:rPr>
              <w:t>الكِنْدِيّ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Toc394921570 \h</w:instrText>
            </w:r>
            <w:r>
              <w:rPr>
                <w:noProof/>
                <w:webHidden/>
                <w:rtl/>
              </w:rPr>
              <w:instrText xml:space="preserve"> </w:instrText>
            </w:r>
            <w:r>
              <w:rPr>
                <w:rStyle w:val="Hyperlink"/>
                <w:noProof/>
                <w:rtl/>
              </w:rPr>
            </w:r>
            <w:r>
              <w:rPr>
                <w:rStyle w:val="Hyperlink"/>
                <w:noProof/>
                <w:rtl/>
              </w:rPr>
              <w:fldChar w:fldCharType="separate"/>
            </w:r>
            <w:r>
              <w:rPr>
                <w:noProof/>
                <w:webHidden/>
                <w:rtl/>
              </w:rPr>
              <w:t>83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71" w:history="1">
            <w:r w:rsidRPr="004C171E">
              <w:rPr>
                <w:rStyle w:val="Hyperlink"/>
                <w:noProof/>
                <w:rtl/>
              </w:rPr>
              <w:t xml:space="preserve">[2661]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عِمْران</w:t>
            </w:r>
            <w:r w:rsidRPr="004C171E">
              <w:rPr>
                <w:rStyle w:val="Hyperlink"/>
                <w:noProof/>
                <w:rtl/>
              </w:rPr>
              <w:t xml:space="preserve"> </w:t>
            </w:r>
            <w:r w:rsidRPr="004C171E">
              <w:rPr>
                <w:rStyle w:val="Hyperlink"/>
                <w:rFonts w:hint="eastAsia"/>
                <w:noProof/>
                <w:rtl/>
              </w:rPr>
              <w:t>المـَدَنِيّ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Toc394921571 \h</w:instrText>
            </w:r>
            <w:r>
              <w:rPr>
                <w:noProof/>
                <w:webHidden/>
                <w:rtl/>
              </w:rPr>
              <w:instrText xml:space="preserve"> </w:instrText>
            </w:r>
            <w:r>
              <w:rPr>
                <w:rStyle w:val="Hyperlink"/>
                <w:noProof/>
                <w:rtl/>
              </w:rPr>
            </w:r>
            <w:r>
              <w:rPr>
                <w:rStyle w:val="Hyperlink"/>
                <w:noProof/>
                <w:rtl/>
              </w:rPr>
              <w:fldChar w:fldCharType="separate"/>
            </w:r>
            <w:r>
              <w:rPr>
                <w:noProof/>
                <w:webHidden/>
                <w:rtl/>
              </w:rPr>
              <w:t>83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72" w:history="1">
            <w:r w:rsidRPr="004C171E">
              <w:rPr>
                <w:rStyle w:val="Hyperlink"/>
                <w:noProof/>
                <w:rtl/>
              </w:rPr>
              <w:t xml:space="preserve">[2662]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عِمْران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Toc394921572 \h</w:instrText>
            </w:r>
            <w:r>
              <w:rPr>
                <w:noProof/>
                <w:webHidden/>
                <w:rtl/>
              </w:rPr>
              <w:instrText xml:space="preserve"> </w:instrText>
            </w:r>
            <w:r>
              <w:rPr>
                <w:rStyle w:val="Hyperlink"/>
                <w:noProof/>
                <w:rtl/>
              </w:rPr>
            </w:r>
            <w:r>
              <w:rPr>
                <w:rStyle w:val="Hyperlink"/>
                <w:noProof/>
                <w:rtl/>
              </w:rPr>
              <w:fldChar w:fldCharType="separate"/>
            </w:r>
            <w:r>
              <w:rPr>
                <w:noProof/>
                <w:webHidden/>
                <w:rtl/>
              </w:rPr>
              <w:t>83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73" w:history="1">
            <w:r w:rsidRPr="004C171E">
              <w:rPr>
                <w:rStyle w:val="Hyperlink"/>
                <w:noProof/>
                <w:rtl/>
              </w:rPr>
              <w:t xml:space="preserve">[2663]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عِمْران</w:t>
            </w:r>
            <w:r w:rsidRPr="004C171E">
              <w:rPr>
                <w:rStyle w:val="Hyperlink"/>
                <w:noProof/>
                <w:rtl/>
              </w:rPr>
              <w:t xml:space="preserve"> </w:t>
            </w:r>
            <w:r w:rsidRPr="004C171E">
              <w:rPr>
                <w:rStyle w:val="Hyperlink"/>
                <w:rFonts w:hint="eastAsia"/>
                <w:noProof/>
                <w:rtl/>
              </w:rPr>
              <w:t>الهاشمي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Toc394921573 \h</w:instrText>
            </w:r>
            <w:r>
              <w:rPr>
                <w:noProof/>
                <w:webHidden/>
                <w:rtl/>
              </w:rPr>
              <w:instrText xml:space="preserve"> </w:instrText>
            </w:r>
            <w:r>
              <w:rPr>
                <w:rStyle w:val="Hyperlink"/>
                <w:noProof/>
                <w:rtl/>
              </w:rPr>
            </w:r>
            <w:r>
              <w:rPr>
                <w:rStyle w:val="Hyperlink"/>
                <w:noProof/>
                <w:rtl/>
              </w:rPr>
              <w:fldChar w:fldCharType="separate"/>
            </w:r>
            <w:r>
              <w:rPr>
                <w:noProof/>
                <w:webHidden/>
                <w:rtl/>
              </w:rPr>
              <w:t>83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74" w:history="1">
            <w:r w:rsidRPr="004C171E">
              <w:rPr>
                <w:rStyle w:val="Hyperlink"/>
                <w:noProof/>
                <w:rtl/>
              </w:rPr>
              <w:t xml:space="preserve">[2664]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عُمير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العَرِيف</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Toc394921574 \h</w:instrText>
            </w:r>
            <w:r>
              <w:rPr>
                <w:noProof/>
                <w:webHidden/>
                <w:rtl/>
              </w:rPr>
              <w:instrText xml:space="preserve"> </w:instrText>
            </w:r>
            <w:r>
              <w:rPr>
                <w:rStyle w:val="Hyperlink"/>
                <w:noProof/>
                <w:rtl/>
              </w:rPr>
            </w:r>
            <w:r>
              <w:rPr>
                <w:rStyle w:val="Hyperlink"/>
                <w:noProof/>
                <w:rtl/>
              </w:rPr>
              <w:fldChar w:fldCharType="separate"/>
            </w:r>
            <w:r>
              <w:rPr>
                <w:noProof/>
                <w:webHidden/>
                <w:rtl/>
              </w:rPr>
              <w:t>84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75" w:history="1">
            <w:r w:rsidRPr="004C171E">
              <w:rPr>
                <w:rStyle w:val="Hyperlink"/>
                <w:noProof/>
                <w:rtl/>
              </w:rPr>
              <w:t xml:space="preserve">[2665]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عوف</w:t>
            </w:r>
            <w:r w:rsidRPr="004C171E">
              <w:rPr>
                <w:rStyle w:val="Hyperlink"/>
                <w:noProof/>
                <w:rtl/>
              </w:rPr>
              <w:t xml:space="preserve"> </w:t>
            </w:r>
            <w:r w:rsidRPr="004C171E">
              <w:rPr>
                <w:rStyle w:val="Hyperlink"/>
                <w:rFonts w:hint="eastAsia"/>
                <w:noProof/>
                <w:rtl/>
              </w:rPr>
              <w:t>الأزْدِيّ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Toc394921575 \h</w:instrText>
            </w:r>
            <w:r>
              <w:rPr>
                <w:noProof/>
                <w:webHidden/>
                <w:rtl/>
              </w:rPr>
              <w:instrText xml:space="preserve"> </w:instrText>
            </w:r>
            <w:r>
              <w:rPr>
                <w:rStyle w:val="Hyperlink"/>
                <w:noProof/>
                <w:rtl/>
              </w:rPr>
            </w:r>
            <w:r>
              <w:rPr>
                <w:rStyle w:val="Hyperlink"/>
                <w:noProof/>
                <w:rtl/>
              </w:rPr>
              <w:fldChar w:fldCharType="separate"/>
            </w:r>
            <w:r>
              <w:rPr>
                <w:noProof/>
                <w:webHidden/>
                <w:rtl/>
              </w:rPr>
              <w:t>84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76" w:history="1">
            <w:r w:rsidRPr="004C171E">
              <w:rPr>
                <w:rStyle w:val="Hyperlink"/>
                <w:noProof/>
                <w:rtl/>
              </w:rPr>
              <w:t xml:space="preserve">[2666]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عيّاش</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عروة</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Toc394921576 \h</w:instrText>
            </w:r>
            <w:r>
              <w:rPr>
                <w:noProof/>
                <w:webHidden/>
                <w:rtl/>
              </w:rPr>
              <w:instrText xml:space="preserve"> </w:instrText>
            </w:r>
            <w:r>
              <w:rPr>
                <w:rStyle w:val="Hyperlink"/>
                <w:noProof/>
                <w:rtl/>
              </w:rPr>
            </w:r>
            <w:r>
              <w:rPr>
                <w:rStyle w:val="Hyperlink"/>
                <w:noProof/>
                <w:rtl/>
              </w:rPr>
              <w:fldChar w:fldCharType="separate"/>
            </w:r>
            <w:r>
              <w:rPr>
                <w:noProof/>
                <w:webHidden/>
                <w:rtl/>
              </w:rPr>
              <w:t>84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77" w:history="1">
            <w:r w:rsidRPr="004C171E">
              <w:rPr>
                <w:rStyle w:val="Hyperlink"/>
                <w:noProof/>
                <w:rtl/>
              </w:rPr>
              <w:t xml:space="preserve">[2667]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عِياض</w:t>
            </w:r>
            <w:r w:rsidRPr="004C171E">
              <w:rPr>
                <w:rStyle w:val="Hyperlink"/>
                <w:noProof/>
                <w:rtl/>
              </w:rPr>
              <w:t xml:space="preserve"> </w:t>
            </w:r>
            <w:r w:rsidRPr="004C171E">
              <w:rPr>
                <w:rStyle w:val="Hyperlink"/>
                <w:rFonts w:hint="eastAsia"/>
                <w:noProof/>
                <w:rtl/>
              </w:rPr>
              <w:t>النَّاعِظِيّ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Toc394921577 \h</w:instrText>
            </w:r>
            <w:r>
              <w:rPr>
                <w:noProof/>
                <w:webHidden/>
                <w:rtl/>
              </w:rPr>
              <w:instrText xml:space="preserve"> </w:instrText>
            </w:r>
            <w:r>
              <w:rPr>
                <w:rStyle w:val="Hyperlink"/>
                <w:noProof/>
                <w:rtl/>
              </w:rPr>
            </w:r>
            <w:r>
              <w:rPr>
                <w:rStyle w:val="Hyperlink"/>
                <w:noProof/>
                <w:rtl/>
              </w:rPr>
              <w:fldChar w:fldCharType="separate"/>
            </w:r>
            <w:r>
              <w:rPr>
                <w:noProof/>
                <w:webHidden/>
                <w:rtl/>
              </w:rPr>
              <w:t>84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78" w:history="1">
            <w:r w:rsidRPr="004C171E">
              <w:rPr>
                <w:rStyle w:val="Hyperlink"/>
                <w:noProof/>
                <w:rtl/>
              </w:rPr>
              <w:t xml:space="preserve">[2668]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عيسى</w:t>
            </w:r>
            <w:r w:rsidRPr="004C171E">
              <w:rPr>
                <w:rStyle w:val="Hyperlink"/>
                <w:noProof/>
                <w:rtl/>
              </w:rPr>
              <w:t xml:space="preserve"> </w:t>
            </w:r>
            <w:r w:rsidRPr="004C171E">
              <w:rPr>
                <w:rStyle w:val="Hyperlink"/>
                <w:rFonts w:hint="eastAsia"/>
                <w:noProof/>
                <w:rtl/>
              </w:rPr>
              <w:t>الكِنْدِيّ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Toc394921578 \h</w:instrText>
            </w:r>
            <w:r>
              <w:rPr>
                <w:noProof/>
                <w:webHidden/>
                <w:rtl/>
              </w:rPr>
              <w:instrText xml:space="preserve"> </w:instrText>
            </w:r>
            <w:r>
              <w:rPr>
                <w:rStyle w:val="Hyperlink"/>
                <w:noProof/>
                <w:rtl/>
              </w:rPr>
            </w:r>
            <w:r>
              <w:rPr>
                <w:rStyle w:val="Hyperlink"/>
                <w:noProof/>
                <w:rtl/>
              </w:rPr>
              <w:fldChar w:fldCharType="separate"/>
            </w:r>
            <w:r>
              <w:rPr>
                <w:noProof/>
                <w:webHidden/>
                <w:rtl/>
              </w:rPr>
              <w:t>84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79" w:history="1">
            <w:r w:rsidRPr="004C171E">
              <w:rPr>
                <w:rStyle w:val="Hyperlink"/>
                <w:noProof/>
                <w:rtl/>
              </w:rPr>
              <w:t xml:space="preserve">[2669]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غالب</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الهُذَيل</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Toc394921579 \h</w:instrText>
            </w:r>
            <w:r>
              <w:rPr>
                <w:noProof/>
                <w:webHidden/>
                <w:rtl/>
              </w:rPr>
              <w:instrText xml:space="preserve"> </w:instrText>
            </w:r>
            <w:r>
              <w:rPr>
                <w:rStyle w:val="Hyperlink"/>
                <w:noProof/>
                <w:rtl/>
              </w:rPr>
            </w:r>
            <w:r>
              <w:rPr>
                <w:rStyle w:val="Hyperlink"/>
                <w:noProof/>
                <w:rtl/>
              </w:rPr>
              <w:fldChar w:fldCharType="separate"/>
            </w:r>
            <w:r>
              <w:rPr>
                <w:noProof/>
                <w:webHidden/>
                <w:rtl/>
              </w:rPr>
              <w:t>84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80" w:history="1">
            <w:r w:rsidRPr="004C171E">
              <w:rPr>
                <w:rStyle w:val="Hyperlink"/>
                <w:noProof/>
                <w:rtl/>
              </w:rPr>
              <w:t xml:space="preserve">[2670]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غالب</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عثمان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Toc394921580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81" w:history="1">
            <w:r w:rsidRPr="004C171E">
              <w:rPr>
                <w:rStyle w:val="Hyperlink"/>
                <w:noProof/>
                <w:rtl/>
              </w:rPr>
              <w:t xml:space="preserve">[2671]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غياث</w:t>
            </w:r>
            <w:r w:rsidRPr="004C171E">
              <w:rPr>
                <w:rStyle w:val="Hyperlink"/>
                <w:noProof/>
                <w:rtl/>
              </w:rPr>
              <w:t xml:space="preserve"> </w:t>
            </w:r>
            <w:r w:rsidRPr="004C171E">
              <w:rPr>
                <w:rStyle w:val="Hyperlink"/>
                <w:rFonts w:hint="eastAsia"/>
                <w:noProof/>
                <w:rtl/>
              </w:rPr>
              <w:t>الشّامي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Toc394921581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rsidR="00C703AB" w:rsidRDefault="00C703AB"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1582" w:history="1">
            <w:r w:rsidRPr="004C171E">
              <w:rPr>
                <w:rStyle w:val="Hyperlink"/>
                <w:noProof/>
                <w:rtl/>
              </w:rPr>
              <w:t xml:space="preserve">[2672]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الفرج</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Toc394921582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83" w:history="1">
            <w:r w:rsidRPr="004C171E">
              <w:rPr>
                <w:rStyle w:val="Hyperlink"/>
                <w:noProof/>
                <w:rtl/>
              </w:rPr>
              <w:t xml:space="preserve">[2673]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فضالة</w:t>
            </w:r>
            <w:r w:rsidRPr="004C171E">
              <w:rPr>
                <w:rStyle w:val="Hyperlink"/>
                <w:noProof/>
                <w:rtl/>
              </w:rPr>
              <w:t xml:space="preserve"> </w:t>
            </w:r>
            <w:r w:rsidRPr="004C171E">
              <w:rPr>
                <w:rStyle w:val="Hyperlink"/>
                <w:rFonts w:hint="eastAsia"/>
                <w:noProof/>
                <w:rtl/>
              </w:rPr>
              <w:t>البَكْرِيّ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Toc394921583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84" w:history="1">
            <w:r w:rsidRPr="004C171E">
              <w:rPr>
                <w:rStyle w:val="Hyperlink"/>
                <w:noProof/>
                <w:rtl/>
              </w:rPr>
              <w:t xml:space="preserve">[2674]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فضالة</w:t>
            </w:r>
            <w:r w:rsidRPr="004C171E">
              <w:rPr>
                <w:rStyle w:val="Hyperlink"/>
                <w:noProof/>
                <w:rtl/>
              </w:rPr>
              <w:t xml:space="preserve"> </w:t>
            </w:r>
            <w:r w:rsidRPr="004C171E">
              <w:rPr>
                <w:rStyle w:val="Hyperlink"/>
                <w:rFonts w:hint="eastAsia"/>
                <w:noProof/>
                <w:rtl/>
              </w:rPr>
              <w:t>المـَدَنِيّ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Toc394921584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85" w:history="1">
            <w:r w:rsidRPr="004C171E">
              <w:rPr>
                <w:rStyle w:val="Hyperlink"/>
                <w:noProof/>
                <w:rtl/>
              </w:rPr>
              <w:t xml:space="preserve">[2675]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الفَضْل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عُبيد</w:t>
            </w:r>
            <w:r w:rsidRPr="004C171E">
              <w:rPr>
                <w:rStyle w:val="Hyperlink"/>
                <w:noProof/>
                <w:rtl/>
              </w:rPr>
              <w:t xml:space="preserve"> </w:t>
            </w:r>
            <w:r w:rsidRPr="004C171E">
              <w:rPr>
                <w:rStyle w:val="Hyperlink"/>
                <w:rFonts w:hint="eastAsia"/>
                <w:noProof/>
                <w:rtl/>
              </w:rPr>
              <w:t>الله</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Toc394921585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86" w:history="1">
            <w:r w:rsidRPr="004C171E">
              <w:rPr>
                <w:rStyle w:val="Hyperlink"/>
                <w:noProof/>
                <w:rtl/>
              </w:rPr>
              <w:t xml:space="preserve">[2676]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الفَضْل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عَطِيّة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Toc394921586 \h</w:instrText>
            </w:r>
            <w:r>
              <w:rPr>
                <w:noProof/>
                <w:webHidden/>
                <w:rtl/>
              </w:rPr>
              <w:instrText xml:space="preserve"> </w:instrText>
            </w:r>
            <w:r>
              <w:rPr>
                <w:rStyle w:val="Hyperlink"/>
                <w:noProof/>
                <w:rtl/>
              </w:rPr>
            </w:r>
            <w:r>
              <w:rPr>
                <w:rStyle w:val="Hyperlink"/>
                <w:noProof/>
                <w:rtl/>
              </w:rPr>
              <w:fldChar w:fldCharType="separate"/>
            </w:r>
            <w:r>
              <w:rPr>
                <w:noProof/>
                <w:webHidden/>
                <w:rtl/>
              </w:rPr>
              <w:t>86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87" w:history="1">
            <w:r w:rsidRPr="004C171E">
              <w:rPr>
                <w:rStyle w:val="Hyperlink"/>
                <w:noProof/>
                <w:rtl/>
              </w:rPr>
              <w:t xml:space="preserve">[2677]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الفَضْل</w:t>
            </w:r>
            <w:r w:rsidRPr="004C171E">
              <w:rPr>
                <w:rStyle w:val="Hyperlink"/>
                <w:noProof/>
                <w:rtl/>
              </w:rPr>
              <w:t xml:space="preserve"> </w:t>
            </w:r>
            <w:r w:rsidRPr="004C171E">
              <w:rPr>
                <w:rStyle w:val="Hyperlink"/>
                <w:rFonts w:hint="eastAsia"/>
                <w:noProof/>
                <w:rtl/>
              </w:rPr>
              <w:t>الهاشمي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Toc394921587 \h</w:instrText>
            </w:r>
            <w:r>
              <w:rPr>
                <w:noProof/>
                <w:webHidden/>
                <w:rtl/>
              </w:rPr>
              <w:instrText xml:space="preserve"> </w:instrText>
            </w:r>
            <w:r>
              <w:rPr>
                <w:rStyle w:val="Hyperlink"/>
                <w:noProof/>
                <w:rtl/>
              </w:rPr>
            </w:r>
            <w:r>
              <w:rPr>
                <w:rStyle w:val="Hyperlink"/>
                <w:noProof/>
                <w:rtl/>
              </w:rPr>
              <w:fldChar w:fldCharType="separate"/>
            </w:r>
            <w:r>
              <w:rPr>
                <w:noProof/>
                <w:webHidden/>
                <w:rtl/>
              </w:rPr>
              <w:t>86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88" w:history="1">
            <w:r w:rsidRPr="004C171E">
              <w:rPr>
                <w:rStyle w:val="Hyperlink"/>
                <w:noProof/>
                <w:rtl/>
              </w:rPr>
              <w:t xml:space="preserve">[2678]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الفَضْل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يزيد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Toc394921588 \h</w:instrText>
            </w:r>
            <w:r>
              <w:rPr>
                <w:noProof/>
                <w:webHidden/>
                <w:rtl/>
              </w:rPr>
              <w:instrText xml:space="preserve"> </w:instrText>
            </w:r>
            <w:r>
              <w:rPr>
                <w:rStyle w:val="Hyperlink"/>
                <w:noProof/>
                <w:rtl/>
              </w:rPr>
            </w:r>
            <w:r>
              <w:rPr>
                <w:rStyle w:val="Hyperlink"/>
                <w:noProof/>
                <w:rtl/>
              </w:rPr>
              <w:fldChar w:fldCharType="separate"/>
            </w:r>
            <w:r>
              <w:rPr>
                <w:noProof/>
                <w:webHidden/>
                <w:rtl/>
              </w:rPr>
              <w:t>86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89" w:history="1">
            <w:r w:rsidRPr="004C171E">
              <w:rPr>
                <w:rStyle w:val="Hyperlink"/>
                <w:noProof/>
                <w:rtl/>
              </w:rPr>
              <w:t xml:space="preserve">[2679]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الفُضَيْل</w:t>
            </w:r>
            <w:r w:rsidRPr="004C171E">
              <w:rPr>
                <w:rStyle w:val="Hyperlink"/>
                <w:noProof/>
                <w:rtl/>
              </w:rPr>
              <w:t xml:space="preserve"> </w:t>
            </w:r>
            <w:r w:rsidRPr="004C171E">
              <w:rPr>
                <w:rStyle w:val="Hyperlink"/>
                <w:rFonts w:hint="eastAsia"/>
                <w:noProof/>
                <w:rtl/>
              </w:rPr>
              <w:t>الزُّرَقِيّ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Toc394921589 \h</w:instrText>
            </w:r>
            <w:r>
              <w:rPr>
                <w:noProof/>
                <w:webHidden/>
                <w:rtl/>
              </w:rPr>
              <w:instrText xml:space="preserve"> </w:instrText>
            </w:r>
            <w:r>
              <w:rPr>
                <w:rStyle w:val="Hyperlink"/>
                <w:noProof/>
                <w:rtl/>
              </w:rPr>
            </w:r>
            <w:r>
              <w:rPr>
                <w:rStyle w:val="Hyperlink"/>
                <w:noProof/>
                <w:rtl/>
              </w:rPr>
              <w:fldChar w:fldCharType="separate"/>
            </w:r>
            <w:r>
              <w:rPr>
                <w:noProof/>
                <w:webHidden/>
                <w:rtl/>
              </w:rPr>
              <w:t>86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90" w:history="1">
            <w:r w:rsidRPr="004C171E">
              <w:rPr>
                <w:rStyle w:val="Hyperlink"/>
                <w:noProof/>
                <w:rtl/>
              </w:rPr>
              <w:t xml:space="preserve">[2680]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الفُضَيْل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عطاء</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Toc394921590 \h</w:instrText>
            </w:r>
            <w:r>
              <w:rPr>
                <w:noProof/>
                <w:webHidden/>
                <w:rtl/>
              </w:rPr>
              <w:instrText xml:space="preserve"> </w:instrText>
            </w:r>
            <w:r>
              <w:rPr>
                <w:rStyle w:val="Hyperlink"/>
                <w:noProof/>
                <w:rtl/>
              </w:rPr>
            </w:r>
            <w:r>
              <w:rPr>
                <w:rStyle w:val="Hyperlink"/>
                <w:noProof/>
                <w:rtl/>
              </w:rPr>
              <w:fldChar w:fldCharType="separate"/>
            </w:r>
            <w:r>
              <w:rPr>
                <w:noProof/>
                <w:webHidden/>
                <w:rtl/>
              </w:rPr>
              <w:t>86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91" w:history="1">
            <w:r w:rsidRPr="004C171E">
              <w:rPr>
                <w:rStyle w:val="Hyperlink"/>
                <w:noProof/>
                <w:rtl/>
              </w:rPr>
              <w:t xml:space="preserve">[2681]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فليح</w:t>
            </w:r>
            <w:r w:rsidRPr="004C171E">
              <w:rPr>
                <w:rStyle w:val="Hyperlink"/>
                <w:noProof/>
                <w:rtl/>
              </w:rPr>
              <w:t xml:space="preserve"> </w:t>
            </w:r>
            <w:r w:rsidRPr="004C171E">
              <w:rPr>
                <w:rStyle w:val="Hyperlink"/>
                <w:rFonts w:hint="eastAsia"/>
                <w:noProof/>
                <w:rtl/>
              </w:rPr>
              <w:t>الشَّيباني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Toc394921591 \h</w:instrText>
            </w:r>
            <w:r>
              <w:rPr>
                <w:noProof/>
                <w:webHidden/>
                <w:rtl/>
              </w:rPr>
              <w:instrText xml:space="preserve"> </w:instrText>
            </w:r>
            <w:r>
              <w:rPr>
                <w:rStyle w:val="Hyperlink"/>
                <w:noProof/>
                <w:rtl/>
              </w:rPr>
            </w:r>
            <w:r>
              <w:rPr>
                <w:rStyle w:val="Hyperlink"/>
                <w:noProof/>
                <w:rtl/>
              </w:rPr>
              <w:fldChar w:fldCharType="separate"/>
            </w:r>
            <w:r>
              <w:rPr>
                <w:noProof/>
                <w:webHidden/>
                <w:rtl/>
              </w:rPr>
              <w:t>86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92" w:history="1">
            <w:r w:rsidRPr="004C171E">
              <w:rPr>
                <w:rStyle w:val="Hyperlink"/>
                <w:noProof/>
                <w:rtl/>
              </w:rPr>
              <w:t xml:space="preserve">[2682]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الفَيْض</w:t>
            </w:r>
            <w:r w:rsidRPr="004C171E">
              <w:rPr>
                <w:rStyle w:val="Hyperlink"/>
                <w:noProof/>
                <w:rtl/>
              </w:rPr>
              <w:t xml:space="preserve"> </w:t>
            </w:r>
            <w:r w:rsidRPr="004C171E">
              <w:rPr>
                <w:rStyle w:val="Hyperlink"/>
                <w:rFonts w:hint="eastAsia"/>
                <w:noProof/>
                <w:rtl/>
              </w:rPr>
              <w:t>التيمي</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Toc394921592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93" w:history="1">
            <w:r w:rsidRPr="004C171E">
              <w:rPr>
                <w:rStyle w:val="Hyperlink"/>
                <w:noProof/>
                <w:rtl/>
              </w:rPr>
              <w:t xml:space="preserve">[2683]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الفَيْض</w:t>
            </w:r>
            <w:r w:rsidR="007E4675">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المختار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Toc394921593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94" w:history="1">
            <w:r w:rsidRPr="004C171E">
              <w:rPr>
                <w:rStyle w:val="Hyperlink"/>
                <w:noProof/>
                <w:rtl/>
              </w:rPr>
              <w:t xml:space="preserve">[2684]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قابوس</w:t>
            </w:r>
            <w:r w:rsidRPr="004C171E">
              <w:rPr>
                <w:rStyle w:val="Hyperlink"/>
                <w:noProof/>
                <w:rtl/>
              </w:rPr>
              <w:t xml:space="preserve"> </w:t>
            </w:r>
            <w:r w:rsidRPr="004C171E">
              <w:rPr>
                <w:rStyle w:val="Hyperlink"/>
                <w:rFonts w:hint="eastAsia"/>
                <w:noProof/>
                <w:rtl/>
              </w:rPr>
              <w:t>اللَّخْمِيّ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Toc394921594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95" w:history="1">
            <w:r w:rsidRPr="004C171E">
              <w:rPr>
                <w:rStyle w:val="Hyperlink"/>
                <w:noProof/>
                <w:rtl/>
              </w:rPr>
              <w:t xml:space="preserve">[2685]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القاسم</w:t>
            </w:r>
            <w:r w:rsidRPr="004C171E">
              <w:rPr>
                <w:rStyle w:val="Hyperlink"/>
                <w:noProof/>
                <w:rtl/>
              </w:rPr>
              <w:t xml:space="preserve"> </w:t>
            </w:r>
            <w:r w:rsidRPr="004C171E">
              <w:rPr>
                <w:rStyle w:val="Hyperlink"/>
                <w:rFonts w:hint="eastAsia"/>
                <w:noProof/>
                <w:rtl/>
              </w:rPr>
              <w:t>الأَسَدِيّ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Toc394921595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96" w:history="1">
            <w:r w:rsidRPr="004C171E">
              <w:rPr>
                <w:rStyle w:val="Hyperlink"/>
                <w:noProof/>
                <w:rtl/>
              </w:rPr>
              <w:t xml:space="preserve">[2686]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القاسم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بَشّار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Toc394921596 \h</w:instrText>
            </w:r>
            <w:r>
              <w:rPr>
                <w:noProof/>
                <w:webHidden/>
                <w:rtl/>
              </w:rPr>
              <w:instrText xml:space="preserve"> </w:instrText>
            </w:r>
            <w:r>
              <w:rPr>
                <w:rStyle w:val="Hyperlink"/>
                <w:noProof/>
                <w:rtl/>
              </w:rPr>
            </w:r>
            <w:r>
              <w:rPr>
                <w:rStyle w:val="Hyperlink"/>
                <w:noProof/>
                <w:rtl/>
              </w:rPr>
              <w:fldChar w:fldCharType="separate"/>
            </w:r>
            <w:r>
              <w:rPr>
                <w:noProof/>
                <w:webHidden/>
                <w:rtl/>
              </w:rPr>
              <w:t>88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97" w:history="1">
            <w:r w:rsidRPr="004C171E">
              <w:rPr>
                <w:rStyle w:val="Hyperlink"/>
                <w:noProof/>
                <w:rtl/>
              </w:rPr>
              <w:t xml:space="preserve">[2687]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القاسم</w:t>
            </w:r>
            <w:r w:rsidRPr="004C171E">
              <w:rPr>
                <w:rStyle w:val="Hyperlink"/>
                <w:noProof/>
                <w:rtl/>
              </w:rPr>
              <w:t xml:space="preserve"> </w:t>
            </w:r>
            <w:r w:rsidRPr="004C171E">
              <w:rPr>
                <w:rStyle w:val="Hyperlink"/>
                <w:rFonts w:hint="eastAsia"/>
                <w:noProof/>
                <w:rtl/>
              </w:rPr>
              <w:t>البَصْري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Toc394921597 \h</w:instrText>
            </w:r>
            <w:r>
              <w:rPr>
                <w:noProof/>
                <w:webHidden/>
                <w:rtl/>
              </w:rPr>
              <w:instrText xml:space="preserve"> </w:instrText>
            </w:r>
            <w:r>
              <w:rPr>
                <w:rStyle w:val="Hyperlink"/>
                <w:noProof/>
                <w:rtl/>
              </w:rPr>
            </w:r>
            <w:r>
              <w:rPr>
                <w:rStyle w:val="Hyperlink"/>
                <w:noProof/>
                <w:rtl/>
              </w:rPr>
              <w:fldChar w:fldCharType="separate"/>
            </w:r>
            <w:r>
              <w:rPr>
                <w:noProof/>
                <w:webHidden/>
                <w:rtl/>
              </w:rPr>
              <w:t>88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98" w:history="1">
            <w:r w:rsidRPr="004C171E">
              <w:rPr>
                <w:rStyle w:val="Hyperlink"/>
                <w:noProof/>
                <w:rtl/>
              </w:rPr>
              <w:t xml:space="preserve">[2688]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القاسم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الحسين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Toc394921598 \h</w:instrText>
            </w:r>
            <w:r>
              <w:rPr>
                <w:noProof/>
                <w:webHidden/>
                <w:rtl/>
              </w:rPr>
              <w:instrText xml:space="preserve"> </w:instrText>
            </w:r>
            <w:r>
              <w:rPr>
                <w:rStyle w:val="Hyperlink"/>
                <w:noProof/>
                <w:rtl/>
              </w:rPr>
            </w:r>
            <w:r>
              <w:rPr>
                <w:rStyle w:val="Hyperlink"/>
                <w:noProof/>
                <w:rtl/>
              </w:rPr>
              <w:fldChar w:fldCharType="separate"/>
            </w:r>
            <w:r>
              <w:rPr>
                <w:noProof/>
                <w:webHidden/>
                <w:rtl/>
              </w:rPr>
              <w:t>88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599" w:history="1">
            <w:r w:rsidRPr="004C171E">
              <w:rPr>
                <w:rStyle w:val="Hyperlink"/>
                <w:noProof/>
                <w:rtl/>
              </w:rPr>
              <w:t xml:space="preserve">[2689]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القاسم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Toc394921599 \h</w:instrText>
            </w:r>
            <w:r>
              <w:rPr>
                <w:noProof/>
                <w:webHidden/>
                <w:rtl/>
              </w:rPr>
              <w:instrText xml:space="preserve"> </w:instrText>
            </w:r>
            <w:r>
              <w:rPr>
                <w:rStyle w:val="Hyperlink"/>
                <w:noProof/>
                <w:rtl/>
              </w:rPr>
            </w:r>
            <w:r>
              <w:rPr>
                <w:rStyle w:val="Hyperlink"/>
                <w:noProof/>
                <w:rtl/>
              </w:rPr>
              <w:fldChar w:fldCharType="separate"/>
            </w:r>
            <w:r>
              <w:rPr>
                <w:noProof/>
                <w:webHidden/>
                <w:rtl/>
              </w:rPr>
              <w:t>89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00" w:history="1">
            <w:r w:rsidRPr="004C171E">
              <w:rPr>
                <w:rStyle w:val="Hyperlink"/>
                <w:noProof/>
                <w:rtl/>
              </w:rPr>
              <w:t xml:space="preserve">[2690]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القاسم</w:t>
            </w:r>
            <w:r w:rsidRPr="004C171E">
              <w:rPr>
                <w:rStyle w:val="Hyperlink"/>
                <w:noProof/>
                <w:rtl/>
              </w:rPr>
              <w:t xml:space="preserve"> </w:t>
            </w:r>
            <w:r w:rsidRPr="004C171E">
              <w:rPr>
                <w:rStyle w:val="Hyperlink"/>
                <w:rFonts w:hint="eastAsia"/>
                <w:noProof/>
                <w:rtl/>
              </w:rPr>
              <w:t>النَّوْفَلِيّ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Toc394921600 \h</w:instrText>
            </w:r>
            <w:r>
              <w:rPr>
                <w:noProof/>
                <w:webHidden/>
                <w:rtl/>
              </w:rPr>
              <w:instrText xml:space="preserve"> </w:instrText>
            </w:r>
            <w:r>
              <w:rPr>
                <w:rStyle w:val="Hyperlink"/>
                <w:noProof/>
                <w:rtl/>
              </w:rPr>
            </w:r>
            <w:r>
              <w:rPr>
                <w:rStyle w:val="Hyperlink"/>
                <w:noProof/>
                <w:rtl/>
              </w:rPr>
              <w:fldChar w:fldCharType="separate"/>
            </w:r>
            <w:r>
              <w:rPr>
                <w:noProof/>
                <w:webHidden/>
                <w:rtl/>
              </w:rPr>
              <w:t>89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01" w:history="1">
            <w:r w:rsidRPr="004C171E">
              <w:rPr>
                <w:rStyle w:val="Hyperlink"/>
                <w:noProof/>
                <w:rtl/>
              </w:rPr>
              <w:t xml:space="preserve">[2691]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القاسم</w:t>
            </w:r>
            <w:r w:rsidRPr="004C171E">
              <w:rPr>
                <w:rStyle w:val="Hyperlink"/>
                <w:noProof/>
                <w:rtl/>
              </w:rPr>
              <w:t xml:space="preserve"> </w:t>
            </w:r>
            <w:r w:rsidRPr="004C171E">
              <w:rPr>
                <w:rStyle w:val="Hyperlink"/>
                <w:rFonts w:hint="eastAsia"/>
                <w:noProof/>
                <w:rtl/>
              </w:rPr>
              <w:t>الهاشمي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Toc394921601 \h</w:instrText>
            </w:r>
            <w:r>
              <w:rPr>
                <w:noProof/>
                <w:webHidden/>
                <w:rtl/>
              </w:rPr>
              <w:instrText xml:space="preserve"> </w:instrText>
            </w:r>
            <w:r>
              <w:rPr>
                <w:rStyle w:val="Hyperlink"/>
                <w:noProof/>
                <w:rtl/>
              </w:rPr>
            </w:r>
            <w:r>
              <w:rPr>
                <w:rStyle w:val="Hyperlink"/>
                <w:noProof/>
                <w:rtl/>
              </w:rPr>
              <w:fldChar w:fldCharType="separate"/>
            </w:r>
            <w:r>
              <w:rPr>
                <w:noProof/>
                <w:webHidden/>
                <w:rtl/>
              </w:rPr>
              <w:t>89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02" w:history="1">
            <w:r w:rsidRPr="004C171E">
              <w:rPr>
                <w:rStyle w:val="Hyperlink"/>
                <w:noProof/>
                <w:rtl/>
              </w:rPr>
              <w:t xml:space="preserve">[2692]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007E4675">
              <w:rPr>
                <w:rStyle w:val="Hyperlink"/>
                <w:noProof/>
                <w:rtl/>
              </w:rPr>
              <w:t xml:space="preserve"> </w:t>
            </w:r>
            <w:r w:rsidRPr="004C171E">
              <w:rPr>
                <w:rStyle w:val="Hyperlink"/>
                <w:rFonts w:hint="eastAsia"/>
                <w:noProof/>
                <w:rtl/>
              </w:rPr>
              <w:t>القِبْطِيّ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Toc394921602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03" w:history="1">
            <w:r w:rsidRPr="004C171E">
              <w:rPr>
                <w:rStyle w:val="Hyperlink"/>
                <w:noProof/>
                <w:rtl/>
              </w:rPr>
              <w:t xml:space="preserve">[2693]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قَزَعَة</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Toc394921603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04" w:history="1">
            <w:r w:rsidRPr="004C171E">
              <w:rPr>
                <w:rStyle w:val="Hyperlink"/>
                <w:noProof/>
                <w:rtl/>
              </w:rPr>
              <w:t xml:space="preserve">[2694]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القَلاء</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Toc394921604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05" w:history="1">
            <w:r w:rsidRPr="004C171E">
              <w:rPr>
                <w:rStyle w:val="Hyperlink"/>
                <w:noProof/>
                <w:rtl/>
              </w:rPr>
              <w:t xml:space="preserve">[2695]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قيس</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Toc394921605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06" w:history="1">
            <w:r w:rsidRPr="004C171E">
              <w:rPr>
                <w:rStyle w:val="Hyperlink"/>
                <w:noProof/>
                <w:rtl/>
              </w:rPr>
              <w:t xml:space="preserve">[2696]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كُثَيْر</w:t>
            </w:r>
            <w:r w:rsidRPr="004C171E">
              <w:rPr>
                <w:rStyle w:val="Hyperlink"/>
                <w:noProof/>
                <w:rtl/>
              </w:rPr>
              <w:t xml:space="preserve"> </w:t>
            </w:r>
            <w:r w:rsidRPr="004C171E">
              <w:rPr>
                <w:rStyle w:val="Hyperlink"/>
                <w:rFonts w:hint="eastAsia"/>
                <w:noProof/>
                <w:rtl/>
              </w:rPr>
              <w:t>الجَعْفري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Toc394921606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07" w:history="1">
            <w:r w:rsidRPr="004C171E">
              <w:rPr>
                <w:rStyle w:val="Hyperlink"/>
                <w:noProof/>
                <w:rtl/>
              </w:rPr>
              <w:t xml:space="preserve">[2697]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كُثَيْر</w:t>
            </w:r>
            <w:r w:rsidRPr="004C171E">
              <w:rPr>
                <w:rStyle w:val="Hyperlink"/>
                <w:noProof/>
                <w:rtl/>
              </w:rPr>
              <w:t xml:space="preserve"> </w:t>
            </w:r>
            <w:r w:rsidRPr="004C171E">
              <w:rPr>
                <w:rStyle w:val="Hyperlink"/>
                <w:rFonts w:hint="eastAsia"/>
                <w:noProof/>
                <w:rtl/>
              </w:rPr>
              <w:t>العِكْلِيّ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Toc394921607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C703AB" w:rsidRDefault="00C703AB"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1608" w:history="1">
            <w:r w:rsidRPr="004C171E">
              <w:rPr>
                <w:rStyle w:val="Hyperlink"/>
                <w:noProof/>
                <w:rtl/>
              </w:rPr>
              <w:t xml:space="preserve">[2698]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كَرْب</w:t>
            </w:r>
            <w:r w:rsidR="007E4675">
              <w:rPr>
                <w:rStyle w:val="Hyperlink"/>
                <w:noProof/>
                <w:rtl/>
              </w:rPr>
              <w:t xml:space="preserve"> </w:t>
            </w:r>
            <w:r w:rsidRPr="004C171E">
              <w:rPr>
                <w:rStyle w:val="Hyperlink"/>
                <w:rFonts w:hint="eastAsia"/>
                <w:noProof/>
                <w:rtl/>
              </w:rPr>
              <w:t>النَّهْدِيّ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Toc394921608 \h</w:instrText>
            </w:r>
            <w:r>
              <w:rPr>
                <w:noProof/>
                <w:webHidden/>
                <w:rtl/>
              </w:rPr>
              <w:instrText xml:space="preserve"> </w:instrText>
            </w:r>
            <w:r>
              <w:rPr>
                <w:rStyle w:val="Hyperlink"/>
                <w:noProof/>
                <w:rtl/>
              </w:rPr>
            </w:r>
            <w:r>
              <w:rPr>
                <w:rStyle w:val="Hyperlink"/>
                <w:noProof/>
                <w:rtl/>
              </w:rPr>
              <w:fldChar w:fldCharType="separate"/>
            </w:r>
            <w:r>
              <w:rPr>
                <w:noProof/>
                <w:webHidden/>
                <w:rtl/>
              </w:rPr>
              <w:t>91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09" w:history="1">
            <w:r w:rsidRPr="004C171E">
              <w:rPr>
                <w:rStyle w:val="Hyperlink"/>
                <w:noProof/>
                <w:rtl/>
              </w:rPr>
              <w:t xml:space="preserve">[2699]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كُرْدُوس</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Toc394921609 \h</w:instrText>
            </w:r>
            <w:r>
              <w:rPr>
                <w:noProof/>
                <w:webHidden/>
                <w:rtl/>
              </w:rPr>
              <w:instrText xml:space="preserve"> </w:instrText>
            </w:r>
            <w:r>
              <w:rPr>
                <w:rStyle w:val="Hyperlink"/>
                <w:noProof/>
                <w:rtl/>
              </w:rPr>
            </w:r>
            <w:r>
              <w:rPr>
                <w:rStyle w:val="Hyperlink"/>
                <w:noProof/>
                <w:rtl/>
              </w:rPr>
              <w:fldChar w:fldCharType="separate"/>
            </w:r>
            <w:r>
              <w:rPr>
                <w:noProof/>
                <w:webHidden/>
                <w:rtl/>
              </w:rPr>
              <w:t>91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10" w:history="1">
            <w:r w:rsidRPr="004C171E">
              <w:rPr>
                <w:rStyle w:val="Hyperlink"/>
                <w:noProof/>
                <w:rtl/>
              </w:rPr>
              <w:t xml:space="preserve">[2700]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لبيب</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الرّحمن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Toc394921610 \h</w:instrText>
            </w:r>
            <w:r>
              <w:rPr>
                <w:noProof/>
                <w:webHidden/>
                <w:rtl/>
              </w:rPr>
              <w:instrText xml:space="preserve"> </w:instrText>
            </w:r>
            <w:r>
              <w:rPr>
                <w:rStyle w:val="Hyperlink"/>
                <w:noProof/>
                <w:rtl/>
              </w:rPr>
            </w:r>
            <w:r>
              <w:rPr>
                <w:rStyle w:val="Hyperlink"/>
                <w:noProof/>
                <w:rtl/>
              </w:rPr>
              <w:fldChar w:fldCharType="separate"/>
            </w:r>
            <w:r>
              <w:rPr>
                <w:noProof/>
                <w:webHidden/>
                <w:rtl/>
              </w:rPr>
              <w:t>91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11" w:history="1">
            <w:r w:rsidRPr="004C171E">
              <w:rPr>
                <w:rStyle w:val="Hyperlink"/>
                <w:noProof/>
                <w:rtl/>
              </w:rPr>
              <w:t xml:space="preserve">[2701]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لوط</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إسحاق</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الفضل</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Toc394921611 \h</w:instrText>
            </w:r>
            <w:r>
              <w:rPr>
                <w:noProof/>
                <w:webHidden/>
                <w:rtl/>
              </w:rPr>
              <w:instrText xml:space="preserve"> </w:instrText>
            </w:r>
            <w:r>
              <w:rPr>
                <w:rStyle w:val="Hyperlink"/>
                <w:noProof/>
                <w:rtl/>
              </w:rPr>
            </w:r>
            <w:r>
              <w:rPr>
                <w:rStyle w:val="Hyperlink"/>
                <w:noProof/>
                <w:rtl/>
              </w:rPr>
              <w:fldChar w:fldCharType="separate"/>
            </w:r>
            <w:r>
              <w:rPr>
                <w:noProof/>
                <w:webHidden/>
                <w:rtl/>
              </w:rPr>
              <w:t>91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12" w:history="1">
            <w:r w:rsidRPr="004C171E">
              <w:rPr>
                <w:rStyle w:val="Hyperlink"/>
                <w:noProof/>
                <w:rtl/>
              </w:rPr>
              <w:t xml:space="preserve">[2702]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ليث</w:t>
            </w:r>
            <w:r w:rsidRPr="004C171E">
              <w:rPr>
                <w:rStyle w:val="Hyperlink"/>
                <w:noProof/>
                <w:rtl/>
              </w:rPr>
              <w:t xml:space="preserve"> </w:t>
            </w:r>
            <w:r w:rsidRPr="004C171E">
              <w:rPr>
                <w:rStyle w:val="Hyperlink"/>
                <w:rFonts w:hint="eastAsia"/>
                <w:noProof/>
                <w:rtl/>
              </w:rPr>
              <w:t>الهَمْدَاني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Toc394921612 \h</w:instrText>
            </w:r>
            <w:r>
              <w:rPr>
                <w:noProof/>
                <w:webHidden/>
                <w:rtl/>
              </w:rPr>
              <w:instrText xml:space="preserve"> </w:instrText>
            </w:r>
            <w:r>
              <w:rPr>
                <w:rStyle w:val="Hyperlink"/>
                <w:noProof/>
                <w:rtl/>
              </w:rPr>
            </w:r>
            <w:r>
              <w:rPr>
                <w:rStyle w:val="Hyperlink"/>
                <w:noProof/>
                <w:rtl/>
              </w:rPr>
              <w:fldChar w:fldCharType="separate"/>
            </w:r>
            <w:r>
              <w:rPr>
                <w:noProof/>
                <w:webHidden/>
                <w:rtl/>
              </w:rPr>
              <w:t>91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13" w:history="1">
            <w:r w:rsidRPr="004C171E">
              <w:rPr>
                <w:rStyle w:val="Hyperlink"/>
                <w:noProof/>
                <w:rtl/>
              </w:rPr>
              <w:t xml:space="preserve">[2703]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مارد</w:t>
            </w:r>
            <w:r w:rsidRPr="004C171E">
              <w:rPr>
                <w:rStyle w:val="Hyperlink"/>
                <w:noProof/>
                <w:rtl/>
              </w:rPr>
              <w:t xml:space="preserve"> </w:t>
            </w:r>
            <w:r w:rsidRPr="004C171E">
              <w:rPr>
                <w:rStyle w:val="Hyperlink"/>
                <w:rFonts w:hint="eastAsia"/>
                <w:noProof/>
                <w:rtl/>
              </w:rPr>
              <w:t>التَّميمِيّ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Toc394921613 \h</w:instrText>
            </w:r>
            <w:r>
              <w:rPr>
                <w:noProof/>
                <w:webHidden/>
                <w:rtl/>
              </w:rPr>
              <w:instrText xml:space="preserve"> </w:instrText>
            </w:r>
            <w:r>
              <w:rPr>
                <w:rStyle w:val="Hyperlink"/>
                <w:noProof/>
                <w:rtl/>
              </w:rPr>
            </w:r>
            <w:r>
              <w:rPr>
                <w:rStyle w:val="Hyperlink"/>
                <w:noProof/>
                <w:rtl/>
              </w:rPr>
              <w:fldChar w:fldCharType="separate"/>
            </w:r>
            <w:r>
              <w:rPr>
                <w:noProof/>
                <w:webHidden/>
                <w:rtl/>
              </w:rPr>
              <w:t>91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14" w:history="1">
            <w:r w:rsidRPr="004C171E">
              <w:rPr>
                <w:rStyle w:val="Hyperlink"/>
                <w:noProof/>
                <w:rtl/>
              </w:rPr>
              <w:t xml:space="preserve">[2704]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مالك</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عطيّة</w:t>
            </w:r>
            <w:r w:rsidRPr="004C171E">
              <w:rPr>
                <w:rStyle w:val="Hyperlink"/>
                <w:noProof/>
                <w:rtl/>
              </w:rPr>
              <w:t xml:space="preserve"> </w:t>
            </w:r>
            <w:r w:rsidRPr="004C171E">
              <w:rPr>
                <w:rStyle w:val="Hyperlink"/>
                <w:rFonts w:hint="eastAsia"/>
                <w:noProof/>
                <w:rtl/>
              </w:rPr>
              <w:t>الأحْمَسِيّ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Toc394921614 \h</w:instrText>
            </w:r>
            <w:r>
              <w:rPr>
                <w:noProof/>
                <w:webHidden/>
                <w:rtl/>
              </w:rPr>
              <w:instrText xml:space="preserve"> </w:instrText>
            </w:r>
            <w:r>
              <w:rPr>
                <w:rStyle w:val="Hyperlink"/>
                <w:noProof/>
                <w:rtl/>
              </w:rPr>
            </w:r>
            <w:r>
              <w:rPr>
                <w:rStyle w:val="Hyperlink"/>
                <w:noProof/>
                <w:rtl/>
              </w:rPr>
              <w:fldChar w:fldCharType="separate"/>
            </w:r>
            <w:r>
              <w:rPr>
                <w:noProof/>
                <w:webHidden/>
                <w:rtl/>
              </w:rPr>
              <w:t>92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15" w:history="1">
            <w:r w:rsidRPr="004C171E">
              <w:rPr>
                <w:rStyle w:val="Hyperlink"/>
                <w:noProof/>
                <w:rtl/>
              </w:rPr>
              <w:t xml:space="preserve">[2705]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مُبَشّر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Toc394921615 \h</w:instrText>
            </w:r>
            <w:r>
              <w:rPr>
                <w:noProof/>
                <w:webHidden/>
                <w:rtl/>
              </w:rPr>
              <w:instrText xml:space="preserve"> </w:instrText>
            </w:r>
            <w:r>
              <w:rPr>
                <w:rStyle w:val="Hyperlink"/>
                <w:noProof/>
                <w:rtl/>
              </w:rPr>
            </w:r>
            <w:r>
              <w:rPr>
                <w:rStyle w:val="Hyperlink"/>
                <w:noProof/>
                <w:rtl/>
              </w:rPr>
              <w:fldChar w:fldCharType="separate"/>
            </w:r>
            <w:r>
              <w:rPr>
                <w:noProof/>
                <w:webHidden/>
                <w:rtl/>
              </w:rPr>
              <w:t>92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16" w:history="1">
            <w:r w:rsidRPr="004C171E">
              <w:rPr>
                <w:rStyle w:val="Hyperlink"/>
                <w:noProof/>
                <w:rtl/>
              </w:rPr>
              <w:t xml:space="preserve">[2706]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مُثَنّى</w:t>
            </w:r>
            <w:r w:rsidRPr="004C171E">
              <w:rPr>
                <w:rStyle w:val="Hyperlink"/>
                <w:noProof/>
                <w:rtl/>
              </w:rPr>
              <w:t xml:space="preserve"> </w:t>
            </w:r>
            <w:r w:rsidRPr="004C171E">
              <w:rPr>
                <w:rStyle w:val="Hyperlink"/>
                <w:rFonts w:hint="eastAsia"/>
                <w:noProof/>
                <w:rtl/>
              </w:rPr>
              <w:t>الأزْدِيّ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Toc394921616 \h</w:instrText>
            </w:r>
            <w:r>
              <w:rPr>
                <w:noProof/>
                <w:webHidden/>
                <w:rtl/>
              </w:rPr>
              <w:instrText xml:space="preserve"> </w:instrText>
            </w:r>
            <w:r>
              <w:rPr>
                <w:rStyle w:val="Hyperlink"/>
                <w:noProof/>
                <w:rtl/>
              </w:rPr>
            </w:r>
            <w:r>
              <w:rPr>
                <w:rStyle w:val="Hyperlink"/>
                <w:noProof/>
                <w:rtl/>
              </w:rPr>
              <w:fldChar w:fldCharType="separate"/>
            </w:r>
            <w:r>
              <w:rPr>
                <w:noProof/>
                <w:webHidden/>
                <w:rtl/>
              </w:rPr>
              <w:t>92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17" w:history="1">
            <w:r w:rsidRPr="004C171E">
              <w:rPr>
                <w:rStyle w:val="Hyperlink"/>
                <w:noProof/>
                <w:rtl/>
              </w:rPr>
              <w:t xml:space="preserve">[2707]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مُجِيب</w:t>
            </w:r>
            <w:r w:rsidRPr="004C171E">
              <w:rPr>
                <w:rStyle w:val="Hyperlink"/>
                <w:noProof/>
                <w:rtl/>
              </w:rPr>
              <w:t xml:space="preserve"> </w:t>
            </w:r>
            <w:r w:rsidRPr="004C171E">
              <w:rPr>
                <w:rStyle w:val="Hyperlink"/>
                <w:rFonts w:hint="eastAsia"/>
                <w:noProof/>
                <w:rtl/>
              </w:rPr>
              <w:t>الصّائغ</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Toc394921617 \h</w:instrText>
            </w:r>
            <w:r>
              <w:rPr>
                <w:noProof/>
                <w:webHidden/>
                <w:rtl/>
              </w:rPr>
              <w:instrText xml:space="preserve"> </w:instrText>
            </w:r>
            <w:r>
              <w:rPr>
                <w:rStyle w:val="Hyperlink"/>
                <w:noProof/>
                <w:rtl/>
              </w:rPr>
            </w:r>
            <w:r>
              <w:rPr>
                <w:rStyle w:val="Hyperlink"/>
                <w:noProof/>
                <w:rtl/>
              </w:rPr>
              <w:fldChar w:fldCharType="separate"/>
            </w:r>
            <w:r>
              <w:rPr>
                <w:noProof/>
                <w:webHidden/>
                <w:rtl/>
              </w:rPr>
              <w:t>92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18" w:history="1">
            <w:r w:rsidRPr="004C171E">
              <w:rPr>
                <w:rStyle w:val="Hyperlink"/>
                <w:noProof/>
                <w:rtl/>
              </w:rPr>
              <w:t xml:space="preserve">[2708]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محمّد</w:t>
            </w:r>
            <w:r w:rsidR="007E4675">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الحسين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Toc394921618 \h</w:instrText>
            </w:r>
            <w:r>
              <w:rPr>
                <w:noProof/>
                <w:webHidden/>
                <w:rtl/>
              </w:rPr>
              <w:instrText xml:space="preserve"> </w:instrText>
            </w:r>
            <w:r>
              <w:rPr>
                <w:rStyle w:val="Hyperlink"/>
                <w:noProof/>
                <w:rtl/>
              </w:rPr>
            </w:r>
            <w:r>
              <w:rPr>
                <w:rStyle w:val="Hyperlink"/>
                <w:noProof/>
                <w:rtl/>
              </w:rPr>
              <w:fldChar w:fldCharType="separate"/>
            </w:r>
            <w:r>
              <w:rPr>
                <w:noProof/>
                <w:webHidden/>
                <w:rtl/>
              </w:rPr>
              <w:t>92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19" w:history="1">
            <w:r w:rsidRPr="004C171E">
              <w:rPr>
                <w:rStyle w:val="Hyperlink"/>
                <w:noProof/>
                <w:rtl/>
              </w:rPr>
              <w:t xml:space="preserve">[2709]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الخزاعي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Toc394921619 \h</w:instrText>
            </w:r>
            <w:r>
              <w:rPr>
                <w:noProof/>
                <w:webHidden/>
                <w:rtl/>
              </w:rPr>
              <w:instrText xml:space="preserve"> </w:instrText>
            </w:r>
            <w:r>
              <w:rPr>
                <w:rStyle w:val="Hyperlink"/>
                <w:noProof/>
                <w:rtl/>
              </w:rPr>
            </w:r>
            <w:r>
              <w:rPr>
                <w:rStyle w:val="Hyperlink"/>
                <w:noProof/>
                <w:rtl/>
              </w:rPr>
              <w:fldChar w:fldCharType="separate"/>
            </w:r>
            <w:r>
              <w:rPr>
                <w:noProof/>
                <w:webHidden/>
                <w:rtl/>
              </w:rPr>
              <w:t>93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20" w:history="1">
            <w:r w:rsidRPr="004C171E">
              <w:rPr>
                <w:rStyle w:val="Hyperlink"/>
                <w:noProof/>
                <w:rtl/>
              </w:rPr>
              <w:t xml:space="preserve">[2710]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داود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Toc394921620 \h</w:instrText>
            </w:r>
            <w:r>
              <w:rPr>
                <w:noProof/>
                <w:webHidden/>
                <w:rtl/>
              </w:rPr>
              <w:instrText xml:space="preserve"> </w:instrText>
            </w:r>
            <w:r>
              <w:rPr>
                <w:rStyle w:val="Hyperlink"/>
                <w:noProof/>
                <w:rtl/>
              </w:rPr>
            </w:r>
            <w:r>
              <w:rPr>
                <w:rStyle w:val="Hyperlink"/>
                <w:noProof/>
                <w:rtl/>
              </w:rPr>
              <w:fldChar w:fldCharType="separate"/>
            </w:r>
            <w:r>
              <w:rPr>
                <w:noProof/>
                <w:webHidden/>
                <w:rtl/>
              </w:rPr>
              <w:t>93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21" w:history="1">
            <w:r w:rsidRPr="004C171E">
              <w:rPr>
                <w:rStyle w:val="Hyperlink"/>
                <w:noProof/>
                <w:rtl/>
              </w:rPr>
              <w:t xml:space="preserve">[2711]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عصام</w:t>
            </w:r>
            <w:r w:rsidRPr="004C171E">
              <w:rPr>
                <w:rStyle w:val="Hyperlink"/>
                <w:noProof/>
                <w:rtl/>
              </w:rPr>
              <w:t xml:space="preserve"> </w:t>
            </w:r>
            <w:r w:rsidRPr="004C171E">
              <w:rPr>
                <w:rStyle w:val="Hyperlink"/>
                <w:rFonts w:hint="eastAsia"/>
                <w:noProof/>
                <w:rtl/>
              </w:rPr>
              <w:t>الكُلَيْنِيّ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Toc394921621 \h</w:instrText>
            </w:r>
            <w:r>
              <w:rPr>
                <w:noProof/>
                <w:webHidden/>
                <w:rtl/>
              </w:rPr>
              <w:instrText xml:space="preserve"> </w:instrText>
            </w:r>
            <w:r>
              <w:rPr>
                <w:rStyle w:val="Hyperlink"/>
                <w:noProof/>
                <w:rtl/>
              </w:rPr>
            </w:r>
            <w:r>
              <w:rPr>
                <w:rStyle w:val="Hyperlink"/>
                <w:noProof/>
                <w:rtl/>
              </w:rPr>
              <w:fldChar w:fldCharType="separate"/>
            </w:r>
            <w:r>
              <w:rPr>
                <w:noProof/>
                <w:webHidden/>
                <w:rtl/>
              </w:rPr>
              <w:t>93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22" w:history="1">
            <w:r w:rsidRPr="004C171E">
              <w:rPr>
                <w:rStyle w:val="Hyperlink"/>
                <w:noProof/>
                <w:rtl/>
              </w:rPr>
              <w:t xml:space="preserve">[2712]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يحيى</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Toc394921622 \h</w:instrText>
            </w:r>
            <w:r>
              <w:rPr>
                <w:noProof/>
                <w:webHidden/>
                <w:rtl/>
              </w:rPr>
              <w:instrText xml:space="preserve"> </w:instrText>
            </w:r>
            <w:r>
              <w:rPr>
                <w:rStyle w:val="Hyperlink"/>
                <w:noProof/>
                <w:rtl/>
              </w:rPr>
            </w:r>
            <w:r>
              <w:rPr>
                <w:rStyle w:val="Hyperlink"/>
                <w:noProof/>
                <w:rtl/>
              </w:rPr>
              <w:fldChar w:fldCharType="separate"/>
            </w:r>
            <w:r>
              <w:rPr>
                <w:noProof/>
                <w:webHidden/>
                <w:rtl/>
              </w:rPr>
              <w:t>93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23" w:history="1">
            <w:r w:rsidRPr="004C171E">
              <w:rPr>
                <w:rStyle w:val="Hyperlink"/>
                <w:noProof/>
                <w:rtl/>
              </w:rPr>
              <w:t xml:space="preserve">[2713]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مدرك</w:t>
            </w:r>
            <w:r w:rsidRPr="004C171E">
              <w:rPr>
                <w:rStyle w:val="Hyperlink"/>
                <w:noProof/>
                <w:rtl/>
              </w:rPr>
              <w:t xml:space="preserve"> </w:t>
            </w:r>
            <w:r w:rsidRPr="004C171E">
              <w:rPr>
                <w:rStyle w:val="Hyperlink"/>
                <w:rFonts w:hint="eastAsia"/>
                <w:noProof/>
                <w:rtl/>
              </w:rPr>
              <w:t>النَّخَعِيّ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Toc394921623 \h</w:instrText>
            </w:r>
            <w:r>
              <w:rPr>
                <w:noProof/>
                <w:webHidden/>
                <w:rtl/>
              </w:rPr>
              <w:instrText xml:space="preserve"> </w:instrText>
            </w:r>
            <w:r>
              <w:rPr>
                <w:rStyle w:val="Hyperlink"/>
                <w:noProof/>
                <w:rtl/>
              </w:rPr>
            </w:r>
            <w:r>
              <w:rPr>
                <w:rStyle w:val="Hyperlink"/>
                <w:noProof/>
                <w:rtl/>
              </w:rPr>
              <w:fldChar w:fldCharType="separate"/>
            </w:r>
            <w:r>
              <w:rPr>
                <w:noProof/>
                <w:webHidden/>
                <w:rtl/>
              </w:rPr>
              <w:t>93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24" w:history="1">
            <w:r w:rsidRPr="004C171E">
              <w:rPr>
                <w:rStyle w:val="Hyperlink"/>
                <w:noProof/>
                <w:rtl/>
              </w:rPr>
              <w:t xml:space="preserve">[2714]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مُدْرك</w:t>
            </w:r>
            <w:r w:rsidRPr="004C171E">
              <w:rPr>
                <w:rStyle w:val="Hyperlink"/>
                <w:noProof/>
                <w:rtl/>
              </w:rPr>
              <w:t xml:space="preserve"> </w:t>
            </w:r>
            <w:r w:rsidRPr="004C171E">
              <w:rPr>
                <w:rStyle w:val="Hyperlink"/>
                <w:rFonts w:hint="eastAsia"/>
                <w:noProof/>
                <w:rtl/>
              </w:rPr>
              <w:t>الهَمْدَانِيّ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Toc394921624 \h</w:instrText>
            </w:r>
            <w:r>
              <w:rPr>
                <w:noProof/>
                <w:webHidden/>
                <w:rtl/>
              </w:rPr>
              <w:instrText xml:space="preserve"> </w:instrText>
            </w:r>
            <w:r>
              <w:rPr>
                <w:rStyle w:val="Hyperlink"/>
                <w:noProof/>
                <w:rtl/>
              </w:rPr>
            </w:r>
            <w:r>
              <w:rPr>
                <w:rStyle w:val="Hyperlink"/>
                <w:noProof/>
                <w:rtl/>
              </w:rPr>
              <w:fldChar w:fldCharType="separate"/>
            </w:r>
            <w:r>
              <w:rPr>
                <w:noProof/>
                <w:webHidden/>
                <w:rtl/>
              </w:rPr>
              <w:t>94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25" w:history="1">
            <w:r w:rsidRPr="004C171E">
              <w:rPr>
                <w:rStyle w:val="Hyperlink"/>
                <w:noProof/>
                <w:rtl/>
              </w:rPr>
              <w:t xml:space="preserve">[2715]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مروان</w:t>
            </w:r>
            <w:r w:rsidRPr="004C171E">
              <w:rPr>
                <w:rStyle w:val="Hyperlink"/>
                <w:noProof/>
                <w:rtl/>
              </w:rPr>
              <w:t xml:space="preserve"> </w:t>
            </w:r>
            <w:r w:rsidRPr="004C171E">
              <w:rPr>
                <w:rStyle w:val="Hyperlink"/>
                <w:rFonts w:hint="eastAsia"/>
                <w:noProof/>
                <w:rtl/>
              </w:rPr>
              <w:t>الذُّهَلي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Toc394921625 \h</w:instrText>
            </w:r>
            <w:r>
              <w:rPr>
                <w:noProof/>
                <w:webHidden/>
                <w:rtl/>
              </w:rPr>
              <w:instrText xml:space="preserve"> </w:instrText>
            </w:r>
            <w:r>
              <w:rPr>
                <w:rStyle w:val="Hyperlink"/>
                <w:noProof/>
                <w:rtl/>
              </w:rPr>
            </w:r>
            <w:r>
              <w:rPr>
                <w:rStyle w:val="Hyperlink"/>
                <w:noProof/>
                <w:rtl/>
              </w:rPr>
              <w:fldChar w:fldCharType="separate"/>
            </w:r>
            <w:r>
              <w:rPr>
                <w:noProof/>
                <w:webHidden/>
                <w:rtl/>
              </w:rPr>
              <w:t>94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26" w:history="1">
            <w:r w:rsidRPr="004C171E">
              <w:rPr>
                <w:rStyle w:val="Hyperlink"/>
                <w:noProof/>
                <w:rtl/>
              </w:rPr>
              <w:t xml:space="preserve">[2716]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مَرْوان</w:t>
            </w:r>
            <w:r w:rsidRPr="004C171E">
              <w:rPr>
                <w:rStyle w:val="Hyperlink"/>
                <w:noProof/>
                <w:rtl/>
              </w:rPr>
              <w:t xml:space="preserve"> </w:t>
            </w:r>
            <w:r w:rsidRPr="004C171E">
              <w:rPr>
                <w:rStyle w:val="Hyperlink"/>
                <w:rFonts w:hint="eastAsia"/>
                <w:noProof/>
                <w:rtl/>
              </w:rPr>
              <w:t>الكلبي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Toc394921626 \h</w:instrText>
            </w:r>
            <w:r>
              <w:rPr>
                <w:noProof/>
                <w:webHidden/>
                <w:rtl/>
              </w:rPr>
              <w:instrText xml:space="preserve"> </w:instrText>
            </w:r>
            <w:r>
              <w:rPr>
                <w:rStyle w:val="Hyperlink"/>
                <w:noProof/>
                <w:rtl/>
              </w:rPr>
            </w:r>
            <w:r>
              <w:rPr>
                <w:rStyle w:val="Hyperlink"/>
                <w:noProof/>
                <w:rtl/>
              </w:rPr>
              <w:fldChar w:fldCharType="separate"/>
            </w:r>
            <w:r>
              <w:rPr>
                <w:noProof/>
                <w:webHidden/>
                <w:rtl/>
              </w:rPr>
              <w:t>94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27" w:history="1">
            <w:r w:rsidRPr="004C171E">
              <w:rPr>
                <w:rStyle w:val="Hyperlink"/>
                <w:noProof/>
                <w:rtl/>
              </w:rPr>
              <w:t xml:space="preserve">[2717]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مُرَّة</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Toc394921627 \h</w:instrText>
            </w:r>
            <w:r>
              <w:rPr>
                <w:noProof/>
                <w:webHidden/>
                <w:rtl/>
              </w:rPr>
              <w:instrText xml:space="preserve"> </w:instrText>
            </w:r>
            <w:r>
              <w:rPr>
                <w:rStyle w:val="Hyperlink"/>
                <w:noProof/>
                <w:rtl/>
              </w:rPr>
            </w:r>
            <w:r>
              <w:rPr>
                <w:rStyle w:val="Hyperlink"/>
                <w:noProof/>
                <w:rtl/>
              </w:rPr>
              <w:fldChar w:fldCharType="separate"/>
            </w:r>
            <w:r>
              <w:rPr>
                <w:noProof/>
                <w:webHidden/>
                <w:rtl/>
              </w:rPr>
              <w:t>95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28" w:history="1">
            <w:r w:rsidRPr="004C171E">
              <w:rPr>
                <w:rStyle w:val="Hyperlink"/>
                <w:noProof/>
                <w:rtl/>
              </w:rPr>
              <w:t xml:space="preserve">[2718]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مساقع</w:t>
            </w:r>
            <w:r w:rsidR="007E4675">
              <w:rPr>
                <w:rStyle w:val="Hyperlink"/>
                <w:noProof/>
                <w:rtl/>
              </w:rPr>
              <w:t xml:space="preserve"> </w:t>
            </w:r>
            <w:r w:rsidRPr="004C171E">
              <w:rPr>
                <w:rStyle w:val="Hyperlink"/>
                <w:rFonts w:hint="eastAsia"/>
                <w:noProof/>
                <w:rtl/>
              </w:rPr>
              <w:t>البَكْرِيّ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Toc394921628 \h</w:instrText>
            </w:r>
            <w:r>
              <w:rPr>
                <w:noProof/>
                <w:webHidden/>
                <w:rtl/>
              </w:rPr>
              <w:instrText xml:space="preserve"> </w:instrText>
            </w:r>
            <w:r>
              <w:rPr>
                <w:rStyle w:val="Hyperlink"/>
                <w:noProof/>
                <w:rtl/>
              </w:rPr>
            </w:r>
            <w:r>
              <w:rPr>
                <w:rStyle w:val="Hyperlink"/>
                <w:noProof/>
                <w:rtl/>
              </w:rPr>
              <w:fldChar w:fldCharType="separate"/>
            </w:r>
            <w:r>
              <w:rPr>
                <w:noProof/>
                <w:webHidden/>
                <w:rtl/>
              </w:rPr>
              <w:t>95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29" w:history="1">
            <w:r w:rsidRPr="004C171E">
              <w:rPr>
                <w:rStyle w:val="Hyperlink"/>
                <w:noProof/>
                <w:rtl/>
              </w:rPr>
              <w:t xml:space="preserve">[2719]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مُساور</w:t>
            </w:r>
            <w:r w:rsidRPr="004C171E">
              <w:rPr>
                <w:rStyle w:val="Hyperlink"/>
                <w:noProof/>
                <w:rtl/>
              </w:rPr>
              <w:t xml:space="preserve"> </w:t>
            </w:r>
            <w:r w:rsidRPr="004C171E">
              <w:rPr>
                <w:rStyle w:val="Hyperlink"/>
                <w:rFonts w:hint="eastAsia"/>
                <w:noProof/>
                <w:rtl/>
              </w:rPr>
              <w:t>التَّميمِيّ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Toc394921629 \h</w:instrText>
            </w:r>
            <w:r>
              <w:rPr>
                <w:noProof/>
                <w:webHidden/>
                <w:rtl/>
              </w:rPr>
              <w:instrText xml:space="preserve"> </w:instrText>
            </w:r>
            <w:r>
              <w:rPr>
                <w:rStyle w:val="Hyperlink"/>
                <w:noProof/>
                <w:rtl/>
              </w:rPr>
            </w:r>
            <w:r>
              <w:rPr>
                <w:rStyle w:val="Hyperlink"/>
                <w:noProof/>
                <w:rtl/>
              </w:rPr>
              <w:fldChar w:fldCharType="separate"/>
            </w:r>
            <w:r>
              <w:rPr>
                <w:noProof/>
                <w:webHidden/>
                <w:rtl/>
              </w:rPr>
              <w:t>96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30" w:history="1">
            <w:r w:rsidRPr="004C171E">
              <w:rPr>
                <w:rStyle w:val="Hyperlink"/>
                <w:noProof/>
                <w:rtl/>
              </w:rPr>
              <w:t xml:space="preserve">[2720]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المستنير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Toc394921630 \h</w:instrText>
            </w:r>
            <w:r>
              <w:rPr>
                <w:noProof/>
                <w:webHidden/>
                <w:rtl/>
              </w:rPr>
              <w:instrText xml:space="preserve"> </w:instrText>
            </w:r>
            <w:r>
              <w:rPr>
                <w:rStyle w:val="Hyperlink"/>
                <w:noProof/>
                <w:rtl/>
              </w:rPr>
            </w:r>
            <w:r>
              <w:rPr>
                <w:rStyle w:val="Hyperlink"/>
                <w:noProof/>
                <w:rtl/>
              </w:rPr>
              <w:fldChar w:fldCharType="separate"/>
            </w:r>
            <w:r>
              <w:rPr>
                <w:noProof/>
                <w:webHidden/>
                <w:rtl/>
              </w:rPr>
              <w:t>96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31" w:history="1">
            <w:r w:rsidRPr="004C171E">
              <w:rPr>
                <w:rStyle w:val="Hyperlink"/>
                <w:noProof/>
                <w:rtl/>
              </w:rPr>
              <w:t xml:space="preserve">[2721]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مستور</w:t>
            </w:r>
            <w:r w:rsidR="007E4675">
              <w:rPr>
                <w:rStyle w:val="Hyperlink"/>
                <w:noProof/>
                <w:rtl/>
              </w:rPr>
              <w:t xml:space="preserve"> </w:t>
            </w:r>
            <w:r w:rsidRPr="004C171E">
              <w:rPr>
                <w:rStyle w:val="Hyperlink"/>
                <w:rFonts w:hint="eastAsia"/>
                <w:noProof/>
                <w:rtl/>
              </w:rPr>
              <w:t>الهَمْدَانِيّ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Toc394921631 \h</w:instrText>
            </w:r>
            <w:r>
              <w:rPr>
                <w:noProof/>
                <w:webHidden/>
                <w:rtl/>
              </w:rPr>
              <w:instrText xml:space="preserve"> </w:instrText>
            </w:r>
            <w:r>
              <w:rPr>
                <w:rStyle w:val="Hyperlink"/>
                <w:noProof/>
                <w:rtl/>
              </w:rPr>
            </w:r>
            <w:r>
              <w:rPr>
                <w:rStyle w:val="Hyperlink"/>
                <w:noProof/>
                <w:rtl/>
              </w:rPr>
              <w:fldChar w:fldCharType="separate"/>
            </w:r>
            <w:r>
              <w:rPr>
                <w:noProof/>
                <w:webHidden/>
                <w:rtl/>
              </w:rPr>
              <w:t>96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32" w:history="1">
            <w:r w:rsidRPr="004C171E">
              <w:rPr>
                <w:rStyle w:val="Hyperlink"/>
                <w:noProof/>
                <w:rtl/>
              </w:rPr>
              <w:t xml:space="preserve">[2722]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مسعود</w:t>
            </w:r>
            <w:r w:rsidRPr="004C171E">
              <w:rPr>
                <w:rStyle w:val="Hyperlink"/>
                <w:noProof/>
                <w:rtl/>
              </w:rPr>
              <w:t xml:space="preserve"> </w:t>
            </w:r>
            <w:r w:rsidRPr="004C171E">
              <w:rPr>
                <w:rStyle w:val="Hyperlink"/>
                <w:rFonts w:hint="eastAsia"/>
                <w:noProof/>
                <w:rtl/>
              </w:rPr>
              <w:t>التَّميمِيّ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Toc394921632 \h</w:instrText>
            </w:r>
            <w:r>
              <w:rPr>
                <w:noProof/>
                <w:webHidden/>
                <w:rtl/>
              </w:rPr>
              <w:instrText xml:space="preserve"> </w:instrText>
            </w:r>
            <w:r>
              <w:rPr>
                <w:rStyle w:val="Hyperlink"/>
                <w:noProof/>
                <w:rtl/>
              </w:rPr>
            </w:r>
            <w:r>
              <w:rPr>
                <w:rStyle w:val="Hyperlink"/>
                <w:noProof/>
                <w:rtl/>
              </w:rPr>
              <w:fldChar w:fldCharType="separate"/>
            </w:r>
            <w:r>
              <w:rPr>
                <w:noProof/>
                <w:webHidden/>
                <w:rtl/>
              </w:rPr>
              <w:t>96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33" w:history="1">
            <w:r w:rsidRPr="004C171E">
              <w:rPr>
                <w:rStyle w:val="Hyperlink"/>
                <w:noProof/>
                <w:rtl/>
              </w:rPr>
              <w:t xml:space="preserve">[2723]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مسلم</w:t>
            </w:r>
            <w:r w:rsidRPr="004C171E">
              <w:rPr>
                <w:rStyle w:val="Hyperlink"/>
                <w:noProof/>
                <w:rtl/>
              </w:rPr>
              <w:t xml:space="preserve"> </w:t>
            </w:r>
            <w:r w:rsidRPr="004C171E">
              <w:rPr>
                <w:rStyle w:val="Hyperlink"/>
                <w:rFonts w:hint="eastAsia"/>
                <w:noProof/>
                <w:rtl/>
              </w:rPr>
              <w:t>الحِميرِيّ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Toc394921633 \h</w:instrText>
            </w:r>
            <w:r>
              <w:rPr>
                <w:noProof/>
                <w:webHidden/>
                <w:rtl/>
              </w:rPr>
              <w:instrText xml:space="preserve"> </w:instrText>
            </w:r>
            <w:r>
              <w:rPr>
                <w:rStyle w:val="Hyperlink"/>
                <w:noProof/>
                <w:rtl/>
              </w:rPr>
            </w:r>
            <w:r>
              <w:rPr>
                <w:rStyle w:val="Hyperlink"/>
                <w:noProof/>
                <w:rtl/>
              </w:rPr>
              <w:fldChar w:fldCharType="separate"/>
            </w:r>
            <w:r>
              <w:rPr>
                <w:noProof/>
                <w:webHidden/>
                <w:rtl/>
              </w:rPr>
              <w:t>96</w:t>
            </w:r>
            <w:r>
              <w:rPr>
                <w:rStyle w:val="Hyperlink"/>
                <w:noProof/>
                <w:rtl/>
              </w:rPr>
              <w:fldChar w:fldCharType="end"/>
            </w:r>
          </w:hyperlink>
        </w:p>
        <w:p w:rsidR="00C703AB" w:rsidRDefault="00C703AB"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1634" w:history="1">
            <w:r w:rsidRPr="004C171E">
              <w:rPr>
                <w:rStyle w:val="Hyperlink"/>
                <w:noProof/>
                <w:rtl/>
              </w:rPr>
              <w:t xml:space="preserve">[2724]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مسلم</w:t>
            </w:r>
            <w:r w:rsidRPr="004C171E">
              <w:rPr>
                <w:rStyle w:val="Hyperlink"/>
                <w:noProof/>
                <w:rtl/>
              </w:rPr>
              <w:t xml:space="preserve"> </w:t>
            </w:r>
            <w:r w:rsidRPr="004C171E">
              <w:rPr>
                <w:rStyle w:val="Hyperlink"/>
                <w:rFonts w:hint="eastAsia"/>
                <w:noProof/>
                <w:rtl/>
              </w:rPr>
              <w:t>الزُّهْرِيّ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Toc394921634 \h</w:instrText>
            </w:r>
            <w:r>
              <w:rPr>
                <w:noProof/>
                <w:webHidden/>
                <w:rtl/>
              </w:rPr>
              <w:instrText xml:space="preserve"> </w:instrText>
            </w:r>
            <w:r>
              <w:rPr>
                <w:rStyle w:val="Hyperlink"/>
                <w:noProof/>
                <w:rtl/>
              </w:rPr>
            </w:r>
            <w:r>
              <w:rPr>
                <w:rStyle w:val="Hyperlink"/>
                <w:noProof/>
                <w:rtl/>
              </w:rPr>
              <w:fldChar w:fldCharType="separate"/>
            </w:r>
            <w:r>
              <w:rPr>
                <w:noProof/>
                <w:webHidden/>
                <w:rtl/>
              </w:rPr>
              <w:t>97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35" w:history="1">
            <w:r w:rsidRPr="004C171E">
              <w:rPr>
                <w:rStyle w:val="Hyperlink"/>
                <w:noProof/>
                <w:rtl/>
              </w:rPr>
              <w:t xml:space="preserve">[2725]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مسلم</w:t>
            </w:r>
            <w:r w:rsidRPr="004C171E">
              <w:rPr>
                <w:rStyle w:val="Hyperlink"/>
                <w:noProof/>
                <w:rtl/>
              </w:rPr>
              <w:t xml:space="preserve"> </w:t>
            </w:r>
            <w:r w:rsidRPr="004C171E">
              <w:rPr>
                <w:rStyle w:val="Hyperlink"/>
                <w:rFonts w:hint="eastAsia"/>
                <w:noProof/>
                <w:rtl/>
              </w:rPr>
              <w:t>العَبْدِيّ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Toc394921635 \h</w:instrText>
            </w:r>
            <w:r>
              <w:rPr>
                <w:noProof/>
                <w:webHidden/>
                <w:rtl/>
              </w:rPr>
              <w:instrText xml:space="preserve"> </w:instrText>
            </w:r>
            <w:r>
              <w:rPr>
                <w:rStyle w:val="Hyperlink"/>
                <w:noProof/>
                <w:rtl/>
              </w:rPr>
            </w:r>
            <w:r>
              <w:rPr>
                <w:rStyle w:val="Hyperlink"/>
                <w:noProof/>
                <w:rtl/>
              </w:rPr>
              <w:fldChar w:fldCharType="separate"/>
            </w:r>
            <w:r>
              <w:rPr>
                <w:noProof/>
                <w:webHidden/>
                <w:rtl/>
              </w:rPr>
              <w:t>97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36" w:history="1">
            <w:r w:rsidRPr="004C171E">
              <w:rPr>
                <w:rStyle w:val="Hyperlink"/>
                <w:noProof/>
                <w:rtl/>
              </w:rPr>
              <w:t xml:space="preserve">[2726]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مسلم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هرمز</w:t>
            </w:r>
            <w:r w:rsidRPr="004C171E">
              <w:rPr>
                <w:rStyle w:val="Hyperlink"/>
                <w:noProof/>
                <w:rtl/>
              </w:rPr>
              <w:t xml:space="preserve"> </w:t>
            </w:r>
            <w:r w:rsidRPr="004C171E">
              <w:rPr>
                <w:rStyle w:val="Hyperlink"/>
                <w:rFonts w:hint="eastAsia"/>
                <w:noProof/>
                <w:rtl/>
              </w:rPr>
              <w:t>الطّائفيّ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Toc394921636 \h</w:instrText>
            </w:r>
            <w:r>
              <w:rPr>
                <w:noProof/>
                <w:webHidden/>
                <w:rtl/>
              </w:rPr>
              <w:instrText xml:space="preserve"> </w:instrText>
            </w:r>
            <w:r>
              <w:rPr>
                <w:rStyle w:val="Hyperlink"/>
                <w:noProof/>
                <w:rtl/>
              </w:rPr>
            </w:r>
            <w:r>
              <w:rPr>
                <w:rStyle w:val="Hyperlink"/>
                <w:noProof/>
                <w:rtl/>
              </w:rPr>
              <w:fldChar w:fldCharType="separate"/>
            </w:r>
            <w:r>
              <w:rPr>
                <w:noProof/>
                <w:webHidden/>
                <w:rtl/>
              </w:rPr>
              <w:t>97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37" w:history="1">
            <w:r w:rsidRPr="004C171E">
              <w:rPr>
                <w:rStyle w:val="Hyperlink"/>
                <w:noProof/>
                <w:rtl/>
              </w:rPr>
              <w:t xml:space="preserve">[2727]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المـُشْمَعِلّ</w:t>
            </w:r>
            <w:r w:rsidRPr="004C171E">
              <w:rPr>
                <w:rStyle w:val="Hyperlink"/>
                <w:noProof/>
                <w:rtl/>
              </w:rPr>
              <w:t xml:space="preserve"> </w:t>
            </w:r>
            <w:r w:rsidRPr="004C171E">
              <w:rPr>
                <w:rStyle w:val="Hyperlink"/>
                <w:rFonts w:hint="eastAsia"/>
                <w:noProof/>
                <w:rtl/>
              </w:rPr>
              <w:t>الهَجَرِيّ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Toc394921637 \h</w:instrText>
            </w:r>
            <w:r>
              <w:rPr>
                <w:noProof/>
                <w:webHidden/>
                <w:rtl/>
              </w:rPr>
              <w:instrText xml:space="preserve"> </w:instrText>
            </w:r>
            <w:r>
              <w:rPr>
                <w:rStyle w:val="Hyperlink"/>
                <w:noProof/>
                <w:rtl/>
              </w:rPr>
            </w:r>
            <w:r>
              <w:rPr>
                <w:rStyle w:val="Hyperlink"/>
                <w:noProof/>
                <w:rtl/>
              </w:rPr>
              <w:fldChar w:fldCharType="separate"/>
            </w:r>
            <w:r>
              <w:rPr>
                <w:noProof/>
                <w:webHidden/>
                <w:rtl/>
              </w:rPr>
              <w:t>97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38" w:history="1">
            <w:r w:rsidRPr="004C171E">
              <w:rPr>
                <w:rStyle w:val="Hyperlink"/>
                <w:noProof/>
                <w:rtl/>
              </w:rPr>
              <w:t xml:space="preserve">[2728]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المـُشْمَعِلّ</w:t>
            </w:r>
            <w:r w:rsidRPr="004C171E">
              <w:rPr>
                <w:rStyle w:val="Hyperlink"/>
                <w:noProof/>
                <w:rtl/>
              </w:rPr>
              <w:t xml:space="preserve"> </w:t>
            </w:r>
            <w:r w:rsidRPr="004C171E">
              <w:rPr>
                <w:rStyle w:val="Hyperlink"/>
                <w:rFonts w:hint="eastAsia"/>
                <w:noProof/>
                <w:rtl/>
              </w:rPr>
              <w:t>الهَمْدَانِيّ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Toc394921638 \h</w:instrText>
            </w:r>
            <w:r>
              <w:rPr>
                <w:noProof/>
                <w:webHidden/>
                <w:rtl/>
              </w:rPr>
              <w:instrText xml:space="preserve"> </w:instrText>
            </w:r>
            <w:r>
              <w:rPr>
                <w:rStyle w:val="Hyperlink"/>
                <w:noProof/>
                <w:rtl/>
              </w:rPr>
            </w:r>
            <w:r>
              <w:rPr>
                <w:rStyle w:val="Hyperlink"/>
                <w:noProof/>
                <w:rtl/>
              </w:rPr>
              <w:fldChar w:fldCharType="separate"/>
            </w:r>
            <w:r>
              <w:rPr>
                <w:noProof/>
                <w:webHidden/>
                <w:rtl/>
              </w:rPr>
              <w:t>98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39" w:history="1">
            <w:r w:rsidRPr="004C171E">
              <w:rPr>
                <w:rStyle w:val="Hyperlink"/>
                <w:noProof/>
                <w:rtl/>
              </w:rPr>
              <w:t xml:space="preserve">[2729]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مُضارب</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Toc394921639 \h</w:instrText>
            </w:r>
            <w:r>
              <w:rPr>
                <w:noProof/>
                <w:webHidden/>
                <w:rtl/>
              </w:rPr>
              <w:instrText xml:space="preserve"> </w:instrText>
            </w:r>
            <w:r>
              <w:rPr>
                <w:rStyle w:val="Hyperlink"/>
                <w:noProof/>
                <w:rtl/>
              </w:rPr>
            </w:r>
            <w:r>
              <w:rPr>
                <w:rStyle w:val="Hyperlink"/>
                <w:noProof/>
                <w:rtl/>
              </w:rPr>
              <w:fldChar w:fldCharType="separate"/>
            </w:r>
            <w:r>
              <w:rPr>
                <w:noProof/>
                <w:webHidden/>
                <w:rtl/>
              </w:rPr>
              <w:t>98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40" w:history="1">
            <w:r w:rsidRPr="004C171E">
              <w:rPr>
                <w:rStyle w:val="Hyperlink"/>
                <w:noProof/>
                <w:rtl/>
              </w:rPr>
              <w:t xml:space="preserve">[2730]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مُطَرِّف</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Toc394921640 \h</w:instrText>
            </w:r>
            <w:r>
              <w:rPr>
                <w:noProof/>
                <w:webHidden/>
                <w:rtl/>
              </w:rPr>
              <w:instrText xml:space="preserve"> </w:instrText>
            </w:r>
            <w:r>
              <w:rPr>
                <w:rStyle w:val="Hyperlink"/>
                <w:noProof/>
                <w:rtl/>
              </w:rPr>
            </w:r>
            <w:r>
              <w:rPr>
                <w:rStyle w:val="Hyperlink"/>
                <w:noProof/>
                <w:rtl/>
              </w:rPr>
              <w:fldChar w:fldCharType="separate"/>
            </w:r>
            <w:r>
              <w:rPr>
                <w:noProof/>
                <w:webHidden/>
                <w:rtl/>
              </w:rPr>
              <w:t>98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41" w:history="1">
            <w:r w:rsidRPr="004C171E">
              <w:rPr>
                <w:rStyle w:val="Hyperlink"/>
                <w:noProof/>
                <w:rtl/>
              </w:rPr>
              <w:t xml:space="preserve">[2731]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مُعاذ</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عِمْران</w:t>
            </w:r>
            <w:r w:rsidRPr="004C171E">
              <w:rPr>
                <w:rStyle w:val="Hyperlink"/>
                <w:noProof/>
                <w:rtl/>
              </w:rPr>
              <w:t xml:space="preserve"> </w:t>
            </w:r>
            <w:r w:rsidRPr="004C171E">
              <w:rPr>
                <w:rStyle w:val="Hyperlink"/>
                <w:rFonts w:hint="eastAsia"/>
                <w:noProof/>
                <w:rtl/>
              </w:rPr>
              <w:t>الرِّبْعِيّ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Toc394921641 \h</w:instrText>
            </w:r>
            <w:r>
              <w:rPr>
                <w:noProof/>
                <w:webHidden/>
                <w:rtl/>
              </w:rPr>
              <w:instrText xml:space="preserve"> </w:instrText>
            </w:r>
            <w:r>
              <w:rPr>
                <w:rStyle w:val="Hyperlink"/>
                <w:noProof/>
                <w:rtl/>
              </w:rPr>
            </w:r>
            <w:r>
              <w:rPr>
                <w:rStyle w:val="Hyperlink"/>
                <w:noProof/>
                <w:rtl/>
              </w:rPr>
              <w:fldChar w:fldCharType="separate"/>
            </w:r>
            <w:r>
              <w:rPr>
                <w:noProof/>
                <w:webHidden/>
                <w:rtl/>
              </w:rPr>
              <w:t>98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42" w:history="1">
            <w:r w:rsidRPr="004C171E">
              <w:rPr>
                <w:rStyle w:val="Hyperlink"/>
                <w:noProof/>
                <w:rtl/>
              </w:rPr>
              <w:t xml:space="preserve">[2732]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معاوية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حكيم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Toc394921642 \h</w:instrText>
            </w:r>
            <w:r>
              <w:rPr>
                <w:noProof/>
                <w:webHidden/>
                <w:rtl/>
              </w:rPr>
              <w:instrText xml:space="preserve"> </w:instrText>
            </w:r>
            <w:r>
              <w:rPr>
                <w:rStyle w:val="Hyperlink"/>
                <w:noProof/>
                <w:rtl/>
              </w:rPr>
            </w:r>
            <w:r>
              <w:rPr>
                <w:rStyle w:val="Hyperlink"/>
                <w:noProof/>
                <w:rtl/>
              </w:rPr>
              <w:fldChar w:fldCharType="separate"/>
            </w:r>
            <w:r>
              <w:rPr>
                <w:noProof/>
                <w:webHidden/>
                <w:rtl/>
              </w:rPr>
              <w:t>99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43" w:history="1">
            <w:r w:rsidRPr="004C171E">
              <w:rPr>
                <w:rStyle w:val="Hyperlink"/>
                <w:noProof/>
                <w:rtl/>
              </w:rPr>
              <w:t xml:space="preserve">[2733]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المنذر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الزُّبير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العَوّام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Toc394921643 \h</w:instrText>
            </w:r>
            <w:r>
              <w:rPr>
                <w:noProof/>
                <w:webHidden/>
                <w:rtl/>
              </w:rPr>
              <w:instrText xml:space="preserve"> </w:instrText>
            </w:r>
            <w:r>
              <w:rPr>
                <w:rStyle w:val="Hyperlink"/>
                <w:noProof/>
                <w:rtl/>
              </w:rPr>
            </w:r>
            <w:r>
              <w:rPr>
                <w:rStyle w:val="Hyperlink"/>
                <w:noProof/>
                <w:rtl/>
              </w:rPr>
              <w:fldChar w:fldCharType="separate"/>
            </w:r>
            <w:r>
              <w:rPr>
                <w:noProof/>
                <w:webHidden/>
                <w:rtl/>
              </w:rPr>
              <w:t>99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44" w:history="1">
            <w:r w:rsidRPr="004C171E">
              <w:rPr>
                <w:rStyle w:val="Hyperlink"/>
                <w:noProof/>
                <w:rtl/>
              </w:rPr>
              <w:t xml:space="preserve">[2734]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منصور</w:t>
            </w:r>
            <w:r w:rsidRPr="004C171E">
              <w:rPr>
                <w:rStyle w:val="Hyperlink"/>
                <w:noProof/>
                <w:rtl/>
              </w:rPr>
              <w:t xml:space="preserve"> </w:t>
            </w:r>
            <w:r w:rsidRPr="004C171E">
              <w:rPr>
                <w:rStyle w:val="Hyperlink"/>
                <w:rFonts w:hint="eastAsia"/>
                <w:noProof/>
                <w:rtl/>
              </w:rPr>
              <w:t>الجُرْجاني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Toc394921644 \h</w:instrText>
            </w:r>
            <w:r>
              <w:rPr>
                <w:noProof/>
                <w:webHidden/>
                <w:rtl/>
              </w:rPr>
              <w:instrText xml:space="preserve"> </w:instrText>
            </w:r>
            <w:r>
              <w:rPr>
                <w:rStyle w:val="Hyperlink"/>
                <w:noProof/>
                <w:rtl/>
              </w:rPr>
            </w:r>
            <w:r>
              <w:rPr>
                <w:rStyle w:val="Hyperlink"/>
                <w:noProof/>
                <w:rtl/>
              </w:rPr>
              <w:fldChar w:fldCharType="separate"/>
            </w:r>
            <w:r>
              <w:rPr>
                <w:noProof/>
                <w:webHidden/>
                <w:rtl/>
              </w:rPr>
              <w:t>99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45" w:history="1">
            <w:r w:rsidRPr="004C171E">
              <w:rPr>
                <w:rStyle w:val="Hyperlink"/>
                <w:noProof/>
                <w:rtl/>
              </w:rPr>
              <w:t xml:space="preserve">[2735]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منصور</w:t>
            </w:r>
            <w:r w:rsidRPr="004C171E">
              <w:rPr>
                <w:rStyle w:val="Hyperlink"/>
                <w:noProof/>
                <w:rtl/>
              </w:rPr>
              <w:t xml:space="preserve"> </w:t>
            </w:r>
            <w:r w:rsidRPr="004C171E">
              <w:rPr>
                <w:rStyle w:val="Hyperlink"/>
                <w:rFonts w:hint="eastAsia"/>
                <w:noProof/>
                <w:rtl/>
              </w:rPr>
              <w:t>الصيْقل</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Toc394921645 \h</w:instrText>
            </w:r>
            <w:r>
              <w:rPr>
                <w:noProof/>
                <w:webHidden/>
                <w:rtl/>
              </w:rPr>
              <w:instrText xml:space="preserve"> </w:instrText>
            </w:r>
            <w:r>
              <w:rPr>
                <w:rStyle w:val="Hyperlink"/>
                <w:noProof/>
                <w:rtl/>
              </w:rPr>
            </w:r>
            <w:r>
              <w:rPr>
                <w:rStyle w:val="Hyperlink"/>
                <w:noProof/>
                <w:rtl/>
              </w:rPr>
              <w:fldChar w:fldCharType="separate"/>
            </w:r>
            <w:r>
              <w:rPr>
                <w:noProof/>
                <w:webHidden/>
                <w:rtl/>
              </w:rPr>
              <w:t>99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46" w:history="1">
            <w:r w:rsidRPr="004C171E">
              <w:rPr>
                <w:rStyle w:val="Hyperlink"/>
                <w:noProof/>
                <w:rtl/>
              </w:rPr>
              <w:t xml:space="preserve">[2736]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منصور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عامر</w:t>
            </w:r>
            <w:r w:rsidRPr="004C171E">
              <w:rPr>
                <w:rStyle w:val="Hyperlink"/>
                <w:noProof/>
                <w:rtl/>
              </w:rPr>
              <w:t xml:space="preserve"> </w:t>
            </w:r>
            <w:r w:rsidRPr="004C171E">
              <w:rPr>
                <w:rStyle w:val="Hyperlink"/>
                <w:rFonts w:hint="eastAsia"/>
                <w:noProof/>
                <w:rtl/>
              </w:rPr>
              <w:t>الطّائِيّ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Toc394921646 \h</w:instrText>
            </w:r>
            <w:r>
              <w:rPr>
                <w:noProof/>
                <w:webHidden/>
                <w:rtl/>
              </w:rPr>
              <w:instrText xml:space="preserve"> </w:instrText>
            </w:r>
            <w:r>
              <w:rPr>
                <w:rStyle w:val="Hyperlink"/>
                <w:noProof/>
                <w:rtl/>
              </w:rPr>
            </w:r>
            <w:r>
              <w:rPr>
                <w:rStyle w:val="Hyperlink"/>
                <w:noProof/>
                <w:rtl/>
              </w:rPr>
              <w:fldChar w:fldCharType="separate"/>
            </w:r>
            <w:r>
              <w:rPr>
                <w:noProof/>
                <w:webHidden/>
                <w:rtl/>
              </w:rPr>
              <w:t>99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47" w:history="1">
            <w:r w:rsidRPr="004C171E">
              <w:rPr>
                <w:rStyle w:val="Hyperlink"/>
                <w:noProof/>
                <w:rtl/>
              </w:rPr>
              <w:t xml:space="preserve">[2737]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الطّائِيّ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Toc394921647 \h</w:instrText>
            </w:r>
            <w:r>
              <w:rPr>
                <w:noProof/>
                <w:webHidden/>
                <w:rtl/>
              </w:rPr>
              <w:instrText xml:space="preserve"> </w:instrText>
            </w:r>
            <w:r>
              <w:rPr>
                <w:rStyle w:val="Hyperlink"/>
                <w:noProof/>
                <w:rtl/>
              </w:rPr>
            </w:r>
            <w:r>
              <w:rPr>
                <w:rStyle w:val="Hyperlink"/>
                <w:noProof/>
                <w:rtl/>
              </w:rPr>
              <w:fldChar w:fldCharType="separate"/>
            </w:r>
            <w:r>
              <w:rPr>
                <w:noProof/>
                <w:webHidden/>
                <w:rtl/>
              </w:rPr>
              <w:t>99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48" w:history="1">
            <w:r w:rsidRPr="004C171E">
              <w:rPr>
                <w:rStyle w:val="Hyperlink"/>
                <w:noProof/>
                <w:rtl/>
              </w:rPr>
              <w:t xml:space="preserve">[2738]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الكِنْدِيّ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Toc394921648 \h</w:instrText>
            </w:r>
            <w:r>
              <w:rPr>
                <w:noProof/>
                <w:webHidden/>
                <w:rtl/>
              </w:rPr>
              <w:instrText xml:space="preserve"> </w:instrText>
            </w:r>
            <w:r>
              <w:rPr>
                <w:rStyle w:val="Hyperlink"/>
                <w:noProof/>
                <w:rtl/>
              </w:rPr>
            </w:r>
            <w:r>
              <w:rPr>
                <w:rStyle w:val="Hyperlink"/>
                <w:noProof/>
                <w:rtl/>
              </w:rPr>
              <w:fldChar w:fldCharType="separate"/>
            </w:r>
            <w:r>
              <w:rPr>
                <w:noProof/>
                <w:webHidden/>
                <w:rtl/>
              </w:rPr>
              <w:t>99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49" w:history="1">
            <w:r w:rsidRPr="004C171E">
              <w:rPr>
                <w:rStyle w:val="Hyperlink"/>
                <w:noProof/>
                <w:rtl/>
              </w:rPr>
              <w:t xml:space="preserve">[2739]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اللَّيْثِيّ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Toc394921649 \h</w:instrText>
            </w:r>
            <w:r>
              <w:rPr>
                <w:noProof/>
                <w:webHidden/>
                <w:rtl/>
              </w:rPr>
              <w:instrText xml:space="preserve"> </w:instrText>
            </w:r>
            <w:r>
              <w:rPr>
                <w:rStyle w:val="Hyperlink"/>
                <w:noProof/>
                <w:rtl/>
              </w:rPr>
            </w:r>
            <w:r>
              <w:rPr>
                <w:rStyle w:val="Hyperlink"/>
                <w:noProof/>
                <w:rtl/>
              </w:rPr>
              <w:fldChar w:fldCharType="separate"/>
            </w:r>
            <w:r>
              <w:rPr>
                <w:noProof/>
                <w:webHidden/>
                <w:rtl/>
              </w:rPr>
              <w:t>100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50" w:history="1">
            <w:r w:rsidRPr="004C171E">
              <w:rPr>
                <w:rStyle w:val="Hyperlink"/>
                <w:noProof/>
                <w:rtl/>
              </w:rPr>
              <w:t xml:space="preserve">[2740]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المـَدَنِيّ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Toc394921650 \h</w:instrText>
            </w:r>
            <w:r>
              <w:rPr>
                <w:noProof/>
                <w:webHidden/>
                <w:rtl/>
              </w:rPr>
              <w:instrText xml:space="preserve"> </w:instrText>
            </w:r>
            <w:r>
              <w:rPr>
                <w:rStyle w:val="Hyperlink"/>
                <w:noProof/>
                <w:rtl/>
              </w:rPr>
            </w:r>
            <w:r>
              <w:rPr>
                <w:rStyle w:val="Hyperlink"/>
                <w:noProof/>
                <w:rtl/>
              </w:rPr>
              <w:fldChar w:fldCharType="separate"/>
            </w:r>
            <w:r>
              <w:rPr>
                <w:noProof/>
                <w:webHidden/>
                <w:rtl/>
              </w:rPr>
              <w:t>100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51" w:history="1">
            <w:r w:rsidRPr="004C171E">
              <w:rPr>
                <w:rStyle w:val="Hyperlink"/>
                <w:noProof/>
                <w:rtl/>
              </w:rPr>
              <w:t xml:space="preserve">[2741]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مولى</w:t>
            </w:r>
            <w:r w:rsidRPr="004C171E">
              <w:rPr>
                <w:rStyle w:val="Hyperlink"/>
                <w:noProof/>
                <w:rtl/>
              </w:rPr>
              <w:t xml:space="preserve"> </w:t>
            </w:r>
            <w:r w:rsidRPr="004C171E">
              <w:rPr>
                <w:rStyle w:val="Hyperlink"/>
                <w:rFonts w:hint="eastAsia"/>
                <w:noProof/>
                <w:rtl/>
              </w:rPr>
              <w:t>رُواس</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Toc394921651 \h</w:instrText>
            </w:r>
            <w:r>
              <w:rPr>
                <w:noProof/>
                <w:webHidden/>
                <w:rtl/>
              </w:rPr>
              <w:instrText xml:space="preserve"> </w:instrText>
            </w:r>
            <w:r>
              <w:rPr>
                <w:rStyle w:val="Hyperlink"/>
                <w:noProof/>
                <w:rtl/>
              </w:rPr>
            </w:r>
            <w:r>
              <w:rPr>
                <w:rStyle w:val="Hyperlink"/>
                <w:noProof/>
                <w:rtl/>
              </w:rPr>
              <w:fldChar w:fldCharType="separate"/>
            </w:r>
            <w:r>
              <w:rPr>
                <w:noProof/>
                <w:webHidden/>
                <w:rtl/>
              </w:rPr>
              <w:t>100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52" w:history="1">
            <w:r w:rsidRPr="004C171E">
              <w:rPr>
                <w:rStyle w:val="Hyperlink"/>
                <w:noProof/>
                <w:rtl/>
              </w:rPr>
              <w:t xml:space="preserve">[2742]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مولى</w:t>
            </w:r>
            <w:r w:rsidRPr="004C171E">
              <w:rPr>
                <w:rStyle w:val="Hyperlink"/>
                <w:noProof/>
                <w:rtl/>
              </w:rPr>
              <w:t xml:space="preserve"> </w:t>
            </w:r>
            <w:r w:rsidRPr="004C171E">
              <w:rPr>
                <w:rStyle w:val="Hyperlink"/>
                <w:rFonts w:hint="eastAsia"/>
                <w:noProof/>
                <w:rtl/>
              </w:rPr>
              <w:t>بني</w:t>
            </w:r>
            <w:r w:rsidRPr="004C171E">
              <w:rPr>
                <w:rStyle w:val="Hyperlink"/>
                <w:noProof/>
                <w:rtl/>
              </w:rPr>
              <w:t xml:space="preserve"> </w:t>
            </w:r>
            <w:r w:rsidRPr="004C171E">
              <w:rPr>
                <w:rStyle w:val="Hyperlink"/>
                <w:rFonts w:hint="eastAsia"/>
                <w:noProof/>
                <w:rtl/>
              </w:rPr>
              <w:t>زُهْرة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Toc394921652 \h</w:instrText>
            </w:r>
            <w:r>
              <w:rPr>
                <w:noProof/>
                <w:webHidden/>
                <w:rtl/>
              </w:rPr>
              <w:instrText xml:space="preserve"> </w:instrText>
            </w:r>
            <w:r>
              <w:rPr>
                <w:rStyle w:val="Hyperlink"/>
                <w:noProof/>
                <w:rtl/>
              </w:rPr>
            </w:r>
            <w:r>
              <w:rPr>
                <w:rStyle w:val="Hyperlink"/>
                <w:noProof/>
                <w:rtl/>
              </w:rPr>
              <w:fldChar w:fldCharType="separate"/>
            </w:r>
            <w:r>
              <w:rPr>
                <w:noProof/>
                <w:webHidden/>
                <w:rtl/>
              </w:rPr>
              <w:t>100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53" w:history="1">
            <w:r w:rsidRPr="004C171E">
              <w:rPr>
                <w:rStyle w:val="Hyperlink"/>
                <w:noProof/>
                <w:rtl/>
              </w:rPr>
              <w:t xml:space="preserve">[2743]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مَيْسِر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Toc394921653 \h</w:instrText>
            </w:r>
            <w:r>
              <w:rPr>
                <w:noProof/>
                <w:webHidden/>
                <w:rtl/>
              </w:rPr>
              <w:instrText xml:space="preserve"> </w:instrText>
            </w:r>
            <w:r>
              <w:rPr>
                <w:rStyle w:val="Hyperlink"/>
                <w:noProof/>
                <w:rtl/>
              </w:rPr>
            </w:r>
            <w:r>
              <w:rPr>
                <w:rStyle w:val="Hyperlink"/>
                <w:noProof/>
                <w:rtl/>
              </w:rPr>
              <w:fldChar w:fldCharType="separate"/>
            </w:r>
            <w:r>
              <w:rPr>
                <w:noProof/>
                <w:webHidden/>
                <w:rtl/>
              </w:rPr>
              <w:t>100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54" w:history="1">
            <w:r w:rsidRPr="004C171E">
              <w:rPr>
                <w:rStyle w:val="Hyperlink"/>
                <w:noProof/>
                <w:rtl/>
              </w:rPr>
              <w:t xml:space="preserve">[2744]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مَيْسَرَة</w:t>
            </w:r>
            <w:r w:rsidRPr="004C171E">
              <w:rPr>
                <w:rStyle w:val="Hyperlink"/>
                <w:noProof/>
                <w:rtl/>
              </w:rPr>
              <w:t xml:space="preserve"> </w:t>
            </w:r>
            <w:r w:rsidRPr="004C171E">
              <w:rPr>
                <w:rStyle w:val="Hyperlink"/>
                <w:rFonts w:hint="eastAsia"/>
                <w:noProof/>
                <w:rtl/>
              </w:rPr>
              <w:t>الكِنْدِيّ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Toc394921654 \h</w:instrText>
            </w:r>
            <w:r>
              <w:rPr>
                <w:noProof/>
                <w:webHidden/>
                <w:rtl/>
              </w:rPr>
              <w:instrText xml:space="preserve"> </w:instrText>
            </w:r>
            <w:r>
              <w:rPr>
                <w:rStyle w:val="Hyperlink"/>
                <w:noProof/>
                <w:rtl/>
              </w:rPr>
            </w:r>
            <w:r>
              <w:rPr>
                <w:rStyle w:val="Hyperlink"/>
                <w:noProof/>
                <w:rtl/>
              </w:rPr>
              <w:fldChar w:fldCharType="separate"/>
            </w:r>
            <w:r>
              <w:rPr>
                <w:noProof/>
                <w:webHidden/>
                <w:rtl/>
              </w:rPr>
              <w:t>100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55" w:history="1">
            <w:r w:rsidRPr="004C171E">
              <w:rPr>
                <w:rStyle w:val="Hyperlink"/>
                <w:noProof/>
                <w:rtl/>
              </w:rPr>
              <w:t xml:space="preserve">[2745]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ميمون</w:t>
            </w:r>
            <w:r w:rsidRPr="004C171E">
              <w:rPr>
                <w:rStyle w:val="Hyperlink"/>
                <w:noProof/>
                <w:rtl/>
              </w:rPr>
              <w:t xml:space="preserve"> </w:t>
            </w:r>
            <w:r w:rsidRPr="004C171E">
              <w:rPr>
                <w:rStyle w:val="Hyperlink"/>
                <w:rFonts w:hint="eastAsia"/>
                <w:noProof/>
                <w:rtl/>
              </w:rPr>
              <w:t>التّمِيمِيّ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Toc394921655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56" w:history="1">
            <w:r w:rsidRPr="004C171E">
              <w:rPr>
                <w:rStyle w:val="Hyperlink"/>
                <w:noProof/>
                <w:rtl/>
              </w:rPr>
              <w:t xml:space="preserve">[2746]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ميمون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Toc394921656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57" w:history="1">
            <w:r w:rsidRPr="004C171E">
              <w:rPr>
                <w:rStyle w:val="Hyperlink"/>
                <w:noProof/>
                <w:rtl/>
              </w:rPr>
              <w:t xml:space="preserve">[2747]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ميمون</w:t>
            </w:r>
            <w:r w:rsidRPr="004C171E">
              <w:rPr>
                <w:rStyle w:val="Hyperlink"/>
                <w:noProof/>
                <w:rtl/>
              </w:rPr>
              <w:t xml:space="preserve"> </w:t>
            </w:r>
            <w:r w:rsidRPr="004C171E">
              <w:rPr>
                <w:rStyle w:val="Hyperlink"/>
                <w:rFonts w:hint="eastAsia"/>
                <w:noProof/>
                <w:rtl/>
              </w:rPr>
              <w:t>الحَضْرَمِيّ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Toc394921657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58" w:history="1">
            <w:r w:rsidRPr="004C171E">
              <w:rPr>
                <w:rStyle w:val="Hyperlink"/>
                <w:noProof/>
                <w:rtl/>
              </w:rPr>
              <w:t xml:space="preserve">[2748]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ميمون</w:t>
            </w:r>
            <w:r w:rsidRPr="004C171E">
              <w:rPr>
                <w:rStyle w:val="Hyperlink"/>
                <w:noProof/>
                <w:rtl/>
              </w:rPr>
              <w:t xml:space="preserve"> </w:t>
            </w:r>
            <w:r w:rsidRPr="004C171E">
              <w:rPr>
                <w:rStyle w:val="Hyperlink"/>
                <w:rFonts w:hint="eastAsia"/>
                <w:noProof/>
                <w:rtl/>
              </w:rPr>
              <w:t>الخَثْعَمِيّ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Toc394921658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59" w:history="1">
            <w:r w:rsidRPr="004C171E">
              <w:rPr>
                <w:rStyle w:val="Hyperlink"/>
                <w:noProof/>
                <w:rtl/>
              </w:rPr>
              <w:t xml:space="preserve">[2749]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ميمون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عطاء</w:t>
            </w:r>
            <w:r w:rsidRPr="004C171E">
              <w:rPr>
                <w:rStyle w:val="Hyperlink"/>
                <w:noProof/>
                <w:rtl/>
              </w:rPr>
              <w:t xml:space="preserve"> </w:t>
            </w:r>
            <w:r w:rsidRPr="004C171E">
              <w:rPr>
                <w:rStyle w:val="Hyperlink"/>
                <w:rFonts w:hint="eastAsia"/>
                <w:noProof/>
                <w:rtl/>
              </w:rPr>
              <w:t>الأسدي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Toc394921659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rsidR="00C703AB" w:rsidRDefault="00C703AB"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1660" w:history="1">
            <w:r w:rsidRPr="004C171E">
              <w:rPr>
                <w:rStyle w:val="Hyperlink"/>
                <w:noProof/>
                <w:rtl/>
              </w:rPr>
              <w:t xml:space="preserve">[2750]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ميمون</w:t>
            </w:r>
            <w:r w:rsidRPr="004C171E">
              <w:rPr>
                <w:rStyle w:val="Hyperlink"/>
                <w:noProof/>
                <w:rtl/>
              </w:rPr>
              <w:t xml:space="preserve"> </w:t>
            </w:r>
            <w:r w:rsidRPr="004C171E">
              <w:rPr>
                <w:rStyle w:val="Hyperlink"/>
                <w:rFonts w:hint="eastAsia"/>
                <w:noProof/>
                <w:rtl/>
              </w:rPr>
              <w:t>الكِنْديّ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Toc394921660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61" w:history="1">
            <w:r w:rsidRPr="004C171E">
              <w:rPr>
                <w:rStyle w:val="Hyperlink"/>
                <w:noProof/>
                <w:rtl/>
              </w:rPr>
              <w:t xml:space="preserve">[2751]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ناجية</w:t>
            </w:r>
            <w:r w:rsidRPr="004C171E">
              <w:rPr>
                <w:rStyle w:val="Hyperlink"/>
                <w:noProof/>
                <w:rtl/>
              </w:rPr>
              <w:t xml:space="preserve"> </w:t>
            </w:r>
            <w:r w:rsidRPr="004C171E">
              <w:rPr>
                <w:rStyle w:val="Hyperlink"/>
                <w:rFonts w:hint="eastAsia"/>
                <w:noProof/>
                <w:rtl/>
              </w:rPr>
              <w:t>الصّيْرَفِيّ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Toc394921661 \h</w:instrText>
            </w:r>
            <w:r>
              <w:rPr>
                <w:noProof/>
                <w:webHidden/>
                <w:rtl/>
              </w:rPr>
              <w:instrText xml:space="preserve"> </w:instrText>
            </w:r>
            <w:r>
              <w:rPr>
                <w:rStyle w:val="Hyperlink"/>
                <w:noProof/>
                <w:rtl/>
              </w:rPr>
            </w:r>
            <w:r>
              <w:rPr>
                <w:rStyle w:val="Hyperlink"/>
                <w:noProof/>
                <w:rtl/>
              </w:rPr>
              <w:fldChar w:fldCharType="separate"/>
            </w:r>
            <w:r>
              <w:rPr>
                <w:noProof/>
                <w:webHidden/>
                <w:rtl/>
              </w:rPr>
              <w:t>102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62" w:history="1">
            <w:r w:rsidRPr="004C171E">
              <w:rPr>
                <w:rStyle w:val="Hyperlink"/>
                <w:noProof/>
                <w:rtl/>
              </w:rPr>
              <w:t xml:space="preserve">[2752]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نافع</w:t>
            </w:r>
            <w:r w:rsidRPr="004C171E">
              <w:rPr>
                <w:rStyle w:val="Hyperlink"/>
                <w:noProof/>
                <w:rtl/>
              </w:rPr>
              <w:t xml:space="preserve"> </w:t>
            </w:r>
            <w:r w:rsidRPr="004C171E">
              <w:rPr>
                <w:rStyle w:val="Hyperlink"/>
                <w:rFonts w:hint="eastAsia"/>
                <w:noProof/>
                <w:rtl/>
              </w:rPr>
              <w:t>الأنصاريّ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Toc394921662 \h</w:instrText>
            </w:r>
            <w:r>
              <w:rPr>
                <w:noProof/>
                <w:webHidden/>
                <w:rtl/>
              </w:rPr>
              <w:instrText xml:space="preserve"> </w:instrText>
            </w:r>
            <w:r>
              <w:rPr>
                <w:rStyle w:val="Hyperlink"/>
                <w:noProof/>
                <w:rtl/>
              </w:rPr>
            </w:r>
            <w:r>
              <w:rPr>
                <w:rStyle w:val="Hyperlink"/>
                <w:noProof/>
                <w:rtl/>
              </w:rPr>
              <w:fldChar w:fldCharType="separate"/>
            </w:r>
            <w:r>
              <w:rPr>
                <w:noProof/>
                <w:webHidden/>
                <w:rtl/>
              </w:rPr>
              <w:t>102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63" w:history="1">
            <w:r w:rsidRPr="004C171E">
              <w:rPr>
                <w:rStyle w:val="Hyperlink"/>
                <w:noProof/>
                <w:rtl/>
              </w:rPr>
              <w:t xml:space="preserve">[2753]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نافع</w:t>
            </w:r>
            <w:r w:rsidRPr="004C171E">
              <w:rPr>
                <w:rStyle w:val="Hyperlink"/>
                <w:noProof/>
                <w:rtl/>
              </w:rPr>
              <w:t xml:space="preserve"> </w:t>
            </w:r>
            <w:r w:rsidRPr="004C171E">
              <w:rPr>
                <w:rStyle w:val="Hyperlink"/>
                <w:rFonts w:hint="eastAsia"/>
                <w:noProof/>
                <w:rtl/>
              </w:rPr>
              <w:t>الحِميرِيّ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Toc394921663 \h</w:instrText>
            </w:r>
            <w:r>
              <w:rPr>
                <w:noProof/>
                <w:webHidden/>
                <w:rtl/>
              </w:rPr>
              <w:instrText xml:space="preserve"> </w:instrText>
            </w:r>
            <w:r>
              <w:rPr>
                <w:rStyle w:val="Hyperlink"/>
                <w:noProof/>
                <w:rtl/>
              </w:rPr>
            </w:r>
            <w:r>
              <w:rPr>
                <w:rStyle w:val="Hyperlink"/>
                <w:noProof/>
                <w:rtl/>
              </w:rPr>
              <w:fldChar w:fldCharType="separate"/>
            </w:r>
            <w:r>
              <w:rPr>
                <w:noProof/>
                <w:webHidden/>
                <w:rtl/>
              </w:rPr>
              <w:t>102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64" w:history="1">
            <w:r w:rsidRPr="004C171E">
              <w:rPr>
                <w:rStyle w:val="Hyperlink"/>
                <w:noProof/>
                <w:rtl/>
              </w:rPr>
              <w:t xml:space="preserve">[2754]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نصر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الرّحمن</w:t>
            </w:r>
            <w:r w:rsidRPr="004C171E">
              <w:rPr>
                <w:rStyle w:val="Hyperlink"/>
                <w:noProof/>
                <w:rtl/>
              </w:rPr>
              <w:t xml:space="preserve"> </w:t>
            </w:r>
            <w:r w:rsidRPr="004C171E">
              <w:rPr>
                <w:rStyle w:val="Hyperlink"/>
                <w:rFonts w:hint="eastAsia"/>
                <w:noProof/>
                <w:rtl/>
              </w:rPr>
              <w:t>البارِقيّ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Toc394921664 \h</w:instrText>
            </w:r>
            <w:r>
              <w:rPr>
                <w:noProof/>
                <w:webHidden/>
                <w:rtl/>
              </w:rPr>
              <w:instrText xml:space="preserve"> </w:instrText>
            </w:r>
            <w:r>
              <w:rPr>
                <w:rStyle w:val="Hyperlink"/>
                <w:noProof/>
                <w:rtl/>
              </w:rPr>
            </w:r>
            <w:r>
              <w:rPr>
                <w:rStyle w:val="Hyperlink"/>
                <w:noProof/>
                <w:rtl/>
              </w:rPr>
              <w:fldChar w:fldCharType="separate"/>
            </w:r>
            <w:r>
              <w:rPr>
                <w:noProof/>
                <w:webHidden/>
                <w:rtl/>
              </w:rPr>
              <w:t>102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65" w:history="1">
            <w:r w:rsidRPr="004C171E">
              <w:rPr>
                <w:rStyle w:val="Hyperlink"/>
                <w:noProof/>
                <w:rtl/>
              </w:rPr>
              <w:t xml:space="preserve">[2755]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النضر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قرواش</w:t>
            </w:r>
            <w:r w:rsidRPr="004C171E">
              <w:rPr>
                <w:rStyle w:val="Hyperlink"/>
                <w:noProof/>
                <w:rtl/>
              </w:rPr>
              <w:t xml:space="preserve"> </w:t>
            </w:r>
            <w:r w:rsidRPr="004C171E">
              <w:rPr>
                <w:rStyle w:val="Hyperlink"/>
                <w:rFonts w:hint="eastAsia"/>
                <w:noProof/>
                <w:rtl/>
              </w:rPr>
              <w:t>النَّهْدِيّ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Toc394921665 \h</w:instrText>
            </w:r>
            <w:r>
              <w:rPr>
                <w:noProof/>
                <w:webHidden/>
                <w:rtl/>
              </w:rPr>
              <w:instrText xml:space="preserve"> </w:instrText>
            </w:r>
            <w:r>
              <w:rPr>
                <w:rStyle w:val="Hyperlink"/>
                <w:noProof/>
                <w:rtl/>
              </w:rPr>
            </w:r>
            <w:r>
              <w:rPr>
                <w:rStyle w:val="Hyperlink"/>
                <w:noProof/>
                <w:rtl/>
              </w:rPr>
              <w:fldChar w:fldCharType="separate"/>
            </w:r>
            <w:r>
              <w:rPr>
                <w:noProof/>
                <w:webHidden/>
                <w:rtl/>
              </w:rPr>
              <w:t>102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66" w:history="1">
            <w:r w:rsidRPr="004C171E">
              <w:rPr>
                <w:rStyle w:val="Hyperlink"/>
                <w:noProof/>
                <w:rtl/>
              </w:rPr>
              <w:t xml:space="preserve">[2756]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نَضْلة</w:t>
            </w:r>
            <w:r w:rsidR="007E4675">
              <w:rPr>
                <w:rStyle w:val="Hyperlink"/>
                <w:noProof/>
                <w:rtl/>
              </w:rPr>
              <w:t xml:space="preserve"> </w:t>
            </w:r>
            <w:r w:rsidRPr="004C171E">
              <w:rPr>
                <w:rStyle w:val="Hyperlink"/>
                <w:rFonts w:hint="eastAsia"/>
                <w:noProof/>
                <w:rtl/>
              </w:rPr>
              <w:t>الخُزاعِيّ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Toc394921666 \h</w:instrText>
            </w:r>
            <w:r>
              <w:rPr>
                <w:noProof/>
                <w:webHidden/>
                <w:rtl/>
              </w:rPr>
              <w:instrText xml:space="preserve"> </w:instrText>
            </w:r>
            <w:r>
              <w:rPr>
                <w:rStyle w:val="Hyperlink"/>
                <w:noProof/>
                <w:rtl/>
              </w:rPr>
            </w:r>
            <w:r>
              <w:rPr>
                <w:rStyle w:val="Hyperlink"/>
                <w:noProof/>
                <w:rtl/>
              </w:rPr>
              <w:fldChar w:fldCharType="separate"/>
            </w:r>
            <w:r>
              <w:rPr>
                <w:noProof/>
                <w:webHidden/>
                <w:rtl/>
              </w:rPr>
              <w:t>103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67" w:history="1">
            <w:r w:rsidRPr="004C171E">
              <w:rPr>
                <w:rStyle w:val="Hyperlink"/>
                <w:noProof/>
                <w:rtl/>
              </w:rPr>
              <w:t xml:space="preserve">[2757]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النعمان</w:t>
            </w:r>
            <w:r w:rsidRPr="004C171E">
              <w:rPr>
                <w:rStyle w:val="Hyperlink"/>
                <w:noProof/>
                <w:rtl/>
              </w:rPr>
              <w:t xml:space="preserve"> </w:t>
            </w:r>
            <w:r w:rsidRPr="004C171E">
              <w:rPr>
                <w:rStyle w:val="Hyperlink"/>
                <w:rFonts w:hint="eastAsia"/>
                <w:noProof/>
                <w:rtl/>
              </w:rPr>
              <w:t>الأزْدِيّ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Toc394921667 \h</w:instrText>
            </w:r>
            <w:r>
              <w:rPr>
                <w:noProof/>
                <w:webHidden/>
                <w:rtl/>
              </w:rPr>
              <w:instrText xml:space="preserve"> </w:instrText>
            </w:r>
            <w:r>
              <w:rPr>
                <w:rStyle w:val="Hyperlink"/>
                <w:noProof/>
                <w:rtl/>
              </w:rPr>
            </w:r>
            <w:r>
              <w:rPr>
                <w:rStyle w:val="Hyperlink"/>
                <w:noProof/>
                <w:rtl/>
              </w:rPr>
              <w:fldChar w:fldCharType="separate"/>
            </w:r>
            <w:r>
              <w:rPr>
                <w:noProof/>
                <w:webHidden/>
                <w:rtl/>
              </w:rPr>
              <w:t>103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68" w:history="1">
            <w:r w:rsidRPr="004C171E">
              <w:rPr>
                <w:rStyle w:val="Hyperlink"/>
                <w:noProof/>
                <w:rtl/>
              </w:rPr>
              <w:t xml:space="preserve">[2758]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النعمان</w:t>
            </w:r>
            <w:r w:rsidRPr="004C171E">
              <w:rPr>
                <w:rStyle w:val="Hyperlink"/>
                <w:noProof/>
                <w:rtl/>
              </w:rPr>
              <w:t xml:space="preserve"> </w:t>
            </w:r>
            <w:r w:rsidRPr="004C171E">
              <w:rPr>
                <w:rStyle w:val="Hyperlink"/>
                <w:rFonts w:hint="eastAsia"/>
                <w:noProof/>
                <w:rtl/>
              </w:rPr>
              <w:t>الحَضْرَمِيّ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Toc394921668 \h</w:instrText>
            </w:r>
            <w:r>
              <w:rPr>
                <w:noProof/>
                <w:webHidden/>
                <w:rtl/>
              </w:rPr>
              <w:instrText xml:space="preserve"> </w:instrText>
            </w:r>
            <w:r>
              <w:rPr>
                <w:rStyle w:val="Hyperlink"/>
                <w:noProof/>
                <w:rtl/>
              </w:rPr>
            </w:r>
            <w:r>
              <w:rPr>
                <w:rStyle w:val="Hyperlink"/>
                <w:noProof/>
                <w:rtl/>
              </w:rPr>
              <w:fldChar w:fldCharType="separate"/>
            </w:r>
            <w:r>
              <w:rPr>
                <w:noProof/>
                <w:webHidden/>
                <w:rtl/>
              </w:rPr>
              <w:t>103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69" w:history="1">
            <w:r w:rsidRPr="004C171E">
              <w:rPr>
                <w:rStyle w:val="Hyperlink"/>
                <w:noProof/>
                <w:rtl/>
              </w:rPr>
              <w:t xml:space="preserve">[2759]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نُعَيْم</w:t>
            </w:r>
            <w:r w:rsidRPr="004C171E">
              <w:rPr>
                <w:rStyle w:val="Hyperlink"/>
                <w:noProof/>
                <w:rtl/>
              </w:rPr>
              <w:t xml:space="preserve"> </w:t>
            </w:r>
            <w:r w:rsidRPr="004C171E">
              <w:rPr>
                <w:rStyle w:val="Hyperlink"/>
                <w:rFonts w:hint="eastAsia"/>
                <w:noProof/>
                <w:rtl/>
              </w:rPr>
              <w:t>الخَيّاط</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Toc394921669 \h</w:instrText>
            </w:r>
            <w:r>
              <w:rPr>
                <w:noProof/>
                <w:webHidden/>
                <w:rtl/>
              </w:rPr>
              <w:instrText xml:space="preserve"> </w:instrText>
            </w:r>
            <w:r>
              <w:rPr>
                <w:rStyle w:val="Hyperlink"/>
                <w:noProof/>
                <w:rtl/>
              </w:rPr>
            </w:r>
            <w:r>
              <w:rPr>
                <w:rStyle w:val="Hyperlink"/>
                <w:noProof/>
                <w:rtl/>
              </w:rPr>
              <w:fldChar w:fldCharType="separate"/>
            </w:r>
            <w:r>
              <w:rPr>
                <w:noProof/>
                <w:webHidden/>
                <w:rtl/>
              </w:rPr>
              <w:t>103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70" w:history="1">
            <w:r w:rsidRPr="004C171E">
              <w:rPr>
                <w:rStyle w:val="Hyperlink"/>
                <w:noProof/>
                <w:rtl/>
              </w:rPr>
              <w:t xml:space="preserve">[2760]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نُعَيْم</w:t>
            </w:r>
            <w:r w:rsidRPr="004C171E">
              <w:rPr>
                <w:rStyle w:val="Hyperlink"/>
                <w:noProof/>
                <w:rtl/>
              </w:rPr>
              <w:t xml:space="preserve"> </w:t>
            </w:r>
            <w:r w:rsidRPr="004C171E">
              <w:rPr>
                <w:rStyle w:val="Hyperlink"/>
                <w:rFonts w:hint="eastAsia"/>
                <w:noProof/>
                <w:rtl/>
              </w:rPr>
              <w:t>الصّحّاف</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Toc394921670 \h</w:instrText>
            </w:r>
            <w:r>
              <w:rPr>
                <w:noProof/>
                <w:webHidden/>
                <w:rtl/>
              </w:rPr>
              <w:instrText xml:space="preserve"> </w:instrText>
            </w:r>
            <w:r>
              <w:rPr>
                <w:rStyle w:val="Hyperlink"/>
                <w:noProof/>
                <w:rtl/>
              </w:rPr>
            </w:r>
            <w:r>
              <w:rPr>
                <w:rStyle w:val="Hyperlink"/>
                <w:noProof/>
                <w:rtl/>
              </w:rPr>
              <w:fldChar w:fldCharType="separate"/>
            </w:r>
            <w:r>
              <w:rPr>
                <w:noProof/>
                <w:webHidden/>
                <w:rtl/>
              </w:rPr>
              <w:t>103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71" w:history="1">
            <w:r w:rsidRPr="004C171E">
              <w:rPr>
                <w:rStyle w:val="Hyperlink"/>
                <w:noProof/>
                <w:rtl/>
              </w:rPr>
              <w:t xml:space="preserve">[2761]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نَوْفَل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عائِذ</w:t>
            </w:r>
            <w:r w:rsidRPr="004C171E">
              <w:rPr>
                <w:rStyle w:val="Hyperlink"/>
                <w:noProof/>
                <w:rtl/>
              </w:rPr>
              <w:t xml:space="preserve"> </w:t>
            </w:r>
            <w:r w:rsidRPr="004C171E">
              <w:rPr>
                <w:rStyle w:val="Hyperlink"/>
                <w:rFonts w:hint="eastAsia"/>
                <w:noProof/>
                <w:rtl/>
              </w:rPr>
              <w:t>الصَّيْرَفِيّ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Toc394921671 \h</w:instrText>
            </w:r>
            <w:r>
              <w:rPr>
                <w:noProof/>
                <w:webHidden/>
                <w:rtl/>
              </w:rPr>
              <w:instrText xml:space="preserve"> </w:instrText>
            </w:r>
            <w:r>
              <w:rPr>
                <w:rStyle w:val="Hyperlink"/>
                <w:noProof/>
                <w:rtl/>
              </w:rPr>
            </w:r>
            <w:r>
              <w:rPr>
                <w:rStyle w:val="Hyperlink"/>
                <w:noProof/>
                <w:rtl/>
              </w:rPr>
              <w:fldChar w:fldCharType="separate"/>
            </w:r>
            <w:r>
              <w:rPr>
                <w:noProof/>
                <w:webHidden/>
                <w:rtl/>
              </w:rPr>
              <w:t>104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72" w:history="1">
            <w:r w:rsidRPr="004C171E">
              <w:rPr>
                <w:rStyle w:val="Hyperlink"/>
                <w:noProof/>
                <w:rtl/>
              </w:rPr>
              <w:t xml:space="preserve">[2762]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الواسِطي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Toc394921672 \h</w:instrText>
            </w:r>
            <w:r>
              <w:rPr>
                <w:noProof/>
                <w:webHidden/>
                <w:rtl/>
              </w:rPr>
              <w:instrText xml:space="preserve"> </w:instrText>
            </w:r>
            <w:r>
              <w:rPr>
                <w:rStyle w:val="Hyperlink"/>
                <w:noProof/>
                <w:rtl/>
              </w:rPr>
            </w:r>
            <w:r>
              <w:rPr>
                <w:rStyle w:val="Hyperlink"/>
                <w:noProof/>
                <w:rtl/>
              </w:rPr>
              <w:fldChar w:fldCharType="separate"/>
            </w:r>
            <w:r>
              <w:rPr>
                <w:noProof/>
                <w:webHidden/>
                <w:rtl/>
              </w:rPr>
              <w:t>104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73" w:history="1">
            <w:r w:rsidRPr="004C171E">
              <w:rPr>
                <w:rStyle w:val="Hyperlink"/>
                <w:noProof/>
                <w:rtl/>
              </w:rPr>
              <w:t xml:space="preserve">[2763]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واصل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سُلَيم</w:t>
            </w:r>
            <w:r w:rsidRPr="004C171E">
              <w:rPr>
                <w:rStyle w:val="Hyperlink"/>
                <w:noProof/>
                <w:rtl/>
              </w:rPr>
              <w:t xml:space="preserve"> </w:t>
            </w:r>
            <w:r w:rsidRPr="004C171E">
              <w:rPr>
                <w:rStyle w:val="Hyperlink"/>
                <w:rFonts w:hint="eastAsia"/>
                <w:noProof/>
                <w:rtl/>
              </w:rPr>
              <w:t>التَّمِيمِيّ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Toc394921673 \h</w:instrText>
            </w:r>
            <w:r>
              <w:rPr>
                <w:noProof/>
                <w:webHidden/>
                <w:rtl/>
              </w:rPr>
              <w:instrText xml:space="preserve"> </w:instrText>
            </w:r>
            <w:r>
              <w:rPr>
                <w:rStyle w:val="Hyperlink"/>
                <w:noProof/>
                <w:rtl/>
              </w:rPr>
            </w:r>
            <w:r>
              <w:rPr>
                <w:rStyle w:val="Hyperlink"/>
                <w:noProof/>
                <w:rtl/>
              </w:rPr>
              <w:fldChar w:fldCharType="separate"/>
            </w:r>
            <w:r>
              <w:rPr>
                <w:noProof/>
                <w:webHidden/>
                <w:rtl/>
              </w:rPr>
              <w:t>104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74" w:history="1">
            <w:r w:rsidRPr="004C171E">
              <w:rPr>
                <w:rStyle w:val="Hyperlink"/>
                <w:noProof/>
                <w:rtl/>
              </w:rPr>
              <w:t xml:space="preserve">[2764]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وائل</w:t>
            </w:r>
            <w:r w:rsidR="007E4675">
              <w:rPr>
                <w:rStyle w:val="Hyperlink"/>
                <w:noProof/>
                <w:rtl/>
              </w:rPr>
              <w:t xml:space="preserve"> </w:t>
            </w:r>
            <w:r w:rsidRPr="004C171E">
              <w:rPr>
                <w:rStyle w:val="Hyperlink"/>
                <w:rFonts w:hint="eastAsia"/>
                <w:noProof/>
                <w:rtl/>
              </w:rPr>
              <w:t>العَنَزِيّ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Toc394921674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75" w:history="1">
            <w:r w:rsidRPr="004C171E">
              <w:rPr>
                <w:rStyle w:val="Hyperlink"/>
                <w:noProof/>
                <w:rtl/>
              </w:rPr>
              <w:t xml:space="preserve">[2765]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007E4675">
              <w:rPr>
                <w:rStyle w:val="Hyperlink"/>
                <w:noProof/>
                <w:rtl/>
              </w:rPr>
              <w:t xml:space="preserve"> </w:t>
            </w:r>
            <w:r w:rsidRPr="004C171E">
              <w:rPr>
                <w:rStyle w:val="Hyperlink"/>
                <w:rFonts w:hint="eastAsia"/>
                <w:noProof/>
                <w:rtl/>
              </w:rPr>
              <w:t>الوَرّاق</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Toc394921675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76" w:history="1">
            <w:r w:rsidRPr="004C171E">
              <w:rPr>
                <w:rStyle w:val="Hyperlink"/>
                <w:noProof/>
                <w:rtl/>
              </w:rPr>
              <w:t xml:space="preserve">[2766]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ولاّد</w:t>
            </w:r>
            <w:r w:rsidRPr="004C171E">
              <w:rPr>
                <w:rStyle w:val="Hyperlink"/>
                <w:noProof/>
                <w:rtl/>
              </w:rPr>
              <w:t xml:space="preserve"> </w:t>
            </w:r>
            <w:r w:rsidRPr="004C171E">
              <w:rPr>
                <w:rStyle w:val="Hyperlink"/>
                <w:rFonts w:hint="eastAsia"/>
                <w:noProof/>
                <w:rtl/>
              </w:rPr>
              <w:t>الأَنْصاري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Toc394921676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77" w:history="1">
            <w:r w:rsidRPr="004C171E">
              <w:rPr>
                <w:rStyle w:val="Hyperlink"/>
                <w:noProof/>
                <w:rtl/>
              </w:rPr>
              <w:t xml:space="preserve">[2767]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الوليد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عُمارة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Toc394921677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78" w:history="1">
            <w:r w:rsidRPr="004C171E">
              <w:rPr>
                <w:rStyle w:val="Hyperlink"/>
                <w:noProof/>
                <w:rtl/>
              </w:rPr>
              <w:t xml:space="preserve">[2768]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الوَلِيد</w:t>
            </w:r>
            <w:r w:rsidRPr="004C171E">
              <w:rPr>
                <w:rStyle w:val="Hyperlink"/>
                <w:noProof/>
                <w:rtl/>
              </w:rPr>
              <w:t xml:space="preserve"> </w:t>
            </w:r>
            <w:r w:rsidRPr="004C171E">
              <w:rPr>
                <w:rStyle w:val="Hyperlink"/>
                <w:rFonts w:hint="eastAsia"/>
                <w:noProof/>
                <w:rtl/>
              </w:rPr>
              <w:t>الكِرماني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Toc394921678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79" w:history="1">
            <w:r w:rsidRPr="004C171E">
              <w:rPr>
                <w:rStyle w:val="Hyperlink"/>
                <w:noProof/>
                <w:rtl/>
              </w:rPr>
              <w:t xml:space="preserve">[2769]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الوليد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الوليد</w:t>
            </w:r>
            <w:r w:rsidRPr="004C171E">
              <w:rPr>
                <w:rStyle w:val="Hyperlink"/>
                <w:noProof/>
                <w:rtl/>
              </w:rPr>
              <w:t>)</w:t>
            </w:r>
            <w:r w:rsidR="007E4675">
              <w:rPr>
                <w:rStyle w:val="Hyperlink"/>
                <w:noProof/>
                <w:rtl/>
              </w:rPr>
              <w:t xml:space="preserve"> </w:t>
            </w:r>
            <w:r w:rsidRPr="004C171E">
              <w:rPr>
                <w:rStyle w:val="Hyperlink"/>
                <w:rFonts w:hint="eastAsia"/>
                <w:noProof/>
                <w:rtl/>
              </w:rPr>
              <w:t>العَنَزِيّ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Toc394921679 \h</w:instrText>
            </w:r>
            <w:r>
              <w:rPr>
                <w:noProof/>
                <w:webHidden/>
                <w:rtl/>
              </w:rPr>
              <w:instrText xml:space="preserve"> </w:instrText>
            </w:r>
            <w:r>
              <w:rPr>
                <w:rStyle w:val="Hyperlink"/>
                <w:noProof/>
                <w:rtl/>
              </w:rPr>
            </w:r>
            <w:r>
              <w:rPr>
                <w:rStyle w:val="Hyperlink"/>
                <w:noProof/>
                <w:rtl/>
              </w:rPr>
              <w:fldChar w:fldCharType="separate"/>
            </w:r>
            <w:r>
              <w:rPr>
                <w:noProof/>
                <w:webHidden/>
                <w:rtl/>
              </w:rPr>
              <w:t>106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80" w:history="1">
            <w:r w:rsidRPr="004C171E">
              <w:rPr>
                <w:rStyle w:val="Hyperlink"/>
                <w:noProof/>
                <w:rtl/>
              </w:rPr>
              <w:t xml:space="preserve">[2770]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هارون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Toc394921680 \h</w:instrText>
            </w:r>
            <w:r>
              <w:rPr>
                <w:noProof/>
                <w:webHidden/>
                <w:rtl/>
              </w:rPr>
              <w:instrText xml:space="preserve"> </w:instrText>
            </w:r>
            <w:r>
              <w:rPr>
                <w:rStyle w:val="Hyperlink"/>
                <w:noProof/>
                <w:rtl/>
              </w:rPr>
            </w:r>
            <w:r>
              <w:rPr>
                <w:rStyle w:val="Hyperlink"/>
                <w:noProof/>
                <w:rtl/>
              </w:rPr>
              <w:fldChar w:fldCharType="separate"/>
            </w:r>
            <w:r>
              <w:rPr>
                <w:noProof/>
                <w:webHidden/>
                <w:rtl/>
              </w:rPr>
              <w:t>106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81" w:history="1">
            <w:r w:rsidRPr="004C171E">
              <w:rPr>
                <w:rStyle w:val="Hyperlink"/>
                <w:noProof/>
                <w:rtl/>
              </w:rPr>
              <w:t xml:space="preserve">[2771]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هاشم</w:t>
            </w:r>
            <w:r w:rsidRPr="004C171E">
              <w:rPr>
                <w:rStyle w:val="Hyperlink"/>
                <w:noProof/>
                <w:rtl/>
              </w:rPr>
              <w:t xml:space="preserve"> </w:t>
            </w:r>
            <w:r w:rsidRPr="004C171E">
              <w:rPr>
                <w:rStyle w:val="Hyperlink"/>
                <w:rFonts w:hint="eastAsia"/>
                <w:noProof/>
                <w:rtl/>
              </w:rPr>
              <w:t>الطّائِيّ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Toc394921681 \h</w:instrText>
            </w:r>
            <w:r>
              <w:rPr>
                <w:noProof/>
                <w:webHidden/>
                <w:rtl/>
              </w:rPr>
              <w:instrText xml:space="preserve"> </w:instrText>
            </w:r>
            <w:r>
              <w:rPr>
                <w:rStyle w:val="Hyperlink"/>
                <w:noProof/>
                <w:rtl/>
              </w:rPr>
            </w:r>
            <w:r>
              <w:rPr>
                <w:rStyle w:val="Hyperlink"/>
                <w:noProof/>
                <w:rtl/>
              </w:rPr>
              <w:fldChar w:fldCharType="separate"/>
            </w:r>
            <w:r>
              <w:rPr>
                <w:noProof/>
                <w:webHidden/>
                <w:rtl/>
              </w:rPr>
              <w:t>106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82" w:history="1">
            <w:r w:rsidRPr="004C171E">
              <w:rPr>
                <w:rStyle w:val="Hyperlink"/>
                <w:noProof/>
                <w:rtl/>
              </w:rPr>
              <w:t xml:space="preserve">[2772]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هاشم</w:t>
            </w:r>
            <w:r w:rsidRPr="004C171E">
              <w:rPr>
                <w:rStyle w:val="Hyperlink"/>
                <w:noProof/>
                <w:rtl/>
              </w:rPr>
              <w:t xml:space="preserve"> </w:t>
            </w:r>
            <w:r w:rsidRPr="004C171E">
              <w:rPr>
                <w:rStyle w:val="Hyperlink"/>
                <w:rFonts w:hint="eastAsia"/>
                <w:noProof/>
                <w:rtl/>
              </w:rPr>
              <w:t>القُرَشِيّ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Toc394921682 \h</w:instrText>
            </w:r>
            <w:r>
              <w:rPr>
                <w:noProof/>
                <w:webHidden/>
                <w:rtl/>
              </w:rPr>
              <w:instrText xml:space="preserve"> </w:instrText>
            </w:r>
            <w:r>
              <w:rPr>
                <w:rStyle w:val="Hyperlink"/>
                <w:noProof/>
                <w:rtl/>
              </w:rPr>
            </w:r>
            <w:r>
              <w:rPr>
                <w:rStyle w:val="Hyperlink"/>
                <w:noProof/>
                <w:rtl/>
              </w:rPr>
              <w:fldChar w:fldCharType="separate"/>
            </w:r>
            <w:r>
              <w:rPr>
                <w:noProof/>
                <w:webHidden/>
                <w:rtl/>
              </w:rPr>
              <w:t>106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83" w:history="1">
            <w:r w:rsidRPr="004C171E">
              <w:rPr>
                <w:rStyle w:val="Hyperlink"/>
                <w:noProof/>
                <w:rtl/>
              </w:rPr>
              <w:t xml:space="preserve">[2773]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هاني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Toc394921683 \h</w:instrText>
            </w:r>
            <w:r>
              <w:rPr>
                <w:noProof/>
                <w:webHidden/>
                <w:rtl/>
              </w:rPr>
              <w:instrText xml:space="preserve"> </w:instrText>
            </w:r>
            <w:r>
              <w:rPr>
                <w:rStyle w:val="Hyperlink"/>
                <w:noProof/>
                <w:rtl/>
              </w:rPr>
            </w:r>
            <w:r>
              <w:rPr>
                <w:rStyle w:val="Hyperlink"/>
                <w:noProof/>
                <w:rtl/>
              </w:rPr>
              <w:fldChar w:fldCharType="separate"/>
            </w:r>
            <w:r>
              <w:rPr>
                <w:noProof/>
                <w:webHidden/>
                <w:rtl/>
              </w:rPr>
              <w:t>106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84" w:history="1">
            <w:r w:rsidRPr="004C171E">
              <w:rPr>
                <w:rStyle w:val="Hyperlink"/>
                <w:noProof/>
                <w:rtl/>
              </w:rPr>
              <w:t xml:space="preserve">[2774]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هاني</w:t>
            </w:r>
            <w:r w:rsidRPr="004C171E">
              <w:rPr>
                <w:rStyle w:val="Hyperlink"/>
                <w:noProof/>
                <w:rtl/>
              </w:rPr>
              <w:t xml:space="preserve"> </w:t>
            </w:r>
            <w:r w:rsidRPr="004C171E">
              <w:rPr>
                <w:rStyle w:val="Hyperlink"/>
                <w:rFonts w:hint="eastAsia"/>
                <w:noProof/>
                <w:rtl/>
              </w:rPr>
              <w:t>الهمداني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Toc394921684 \h</w:instrText>
            </w:r>
            <w:r>
              <w:rPr>
                <w:noProof/>
                <w:webHidden/>
                <w:rtl/>
              </w:rPr>
              <w:instrText xml:space="preserve"> </w:instrText>
            </w:r>
            <w:r>
              <w:rPr>
                <w:rStyle w:val="Hyperlink"/>
                <w:noProof/>
                <w:rtl/>
              </w:rPr>
            </w:r>
            <w:r>
              <w:rPr>
                <w:rStyle w:val="Hyperlink"/>
                <w:noProof/>
                <w:rtl/>
              </w:rPr>
              <w:fldChar w:fldCharType="separate"/>
            </w:r>
            <w:r>
              <w:rPr>
                <w:noProof/>
                <w:webHidden/>
                <w:rtl/>
              </w:rPr>
              <w:t>106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85" w:history="1">
            <w:r w:rsidRPr="004C171E">
              <w:rPr>
                <w:rStyle w:val="Hyperlink"/>
                <w:noProof/>
                <w:rtl/>
              </w:rPr>
              <w:t xml:space="preserve">[2775]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الهُذَيل</w:t>
            </w:r>
            <w:r w:rsidRPr="004C171E">
              <w:rPr>
                <w:rStyle w:val="Hyperlink"/>
                <w:noProof/>
                <w:rtl/>
              </w:rPr>
              <w:t xml:space="preserve"> </w:t>
            </w:r>
            <w:r w:rsidRPr="004C171E">
              <w:rPr>
                <w:rStyle w:val="Hyperlink"/>
                <w:rFonts w:hint="eastAsia"/>
                <w:noProof/>
                <w:rtl/>
              </w:rPr>
              <w:t>الطّائِيّ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Toc394921685 \h</w:instrText>
            </w:r>
            <w:r>
              <w:rPr>
                <w:noProof/>
                <w:webHidden/>
                <w:rtl/>
              </w:rPr>
              <w:instrText xml:space="preserve"> </w:instrText>
            </w:r>
            <w:r>
              <w:rPr>
                <w:rStyle w:val="Hyperlink"/>
                <w:noProof/>
                <w:rtl/>
              </w:rPr>
            </w:r>
            <w:r>
              <w:rPr>
                <w:rStyle w:val="Hyperlink"/>
                <w:noProof/>
                <w:rtl/>
              </w:rPr>
              <w:fldChar w:fldCharType="separate"/>
            </w:r>
            <w:r>
              <w:rPr>
                <w:noProof/>
                <w:webHidden/>
                <w:rtl/>
              </w:rPr>
              <w:t>106</w:t>
            </w:r>
            <w:r>
              <w:rPr>
                <w:rStyle w:val="Hyperlink"/>
                <w:noProof/>
                <w:rtl/>
              </w:rPr>
              <w:fldChar w:fldCharType="end"/>
            </w:r>
          </w:hyperlink>
        </w:p>
        <w:p w:rsidR="00C703AB" w:rsidRDefault="00C703AB"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1686" w:history="1">
            <w:r w:rsidRPr="004C171E">
              <w:rPr>
                <w:rStyle w:val="Hyperlink"/>
                <w:noProof/>
                <w:rtl/>
              </w:rPr>
              <w:t xml:space="preserve">[2776]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هشام</w:t>
            </w:r>
            <w:r w:rsidRPr="004C171E">
              <w:rPr>
                <w:rStyle w:val="Hyperlink"/>
                <w:noProof/>
                <w:rtl/>
              </w:rPr>
              <w:t xml:space="preserve"> </w:t>
            </w:r>
            <w:r w:rsidRPr="004C171E">
              <w:rPr>
                <w:rStyle w:val="Hyperlink"/>
                <w:rFonts w:hint="eastAsia"/>
                <w:noProof/>
                <w:rtl/>
              </w:rPr>
              <w:t>الخَثْعَمي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Toc394921686 \h</w:instrText>
            </w:r>
            <w:r>
              <w:rPr>
                <w:noProof/>
                <w:webHidden/>
                <w:rtl/>
              </w:rPr>
              <w:instrText xml:space="preserve"> </w:instrText>
            </w:r>
            <w:r>
              <w:rPr>
                <w:rStyle w:val="Hyperlink"/>
                <w:noProof/>
                <w:rtl/>
              </w:rPr>
            </w:r>
            <w:r>
              <w:rPr>
                <w:rStyle w:val="Hyperlink"/>
                <w:noProof/>
                <w:rtl/>
              </w:rPr>
              <w:fldChar w:fldCharType="separate"/>
            </w:r>
            <w:r>
              <w:rPr>
                <w:noProof/>
                <w:webHidden/>
                <w:rtl/>
              </w:rPr>
              <w:t>107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87" w:history="1">
            <w:r w:rsidRPr="004C171E">
              <w:rPr>
                <w:rStyle w:val="Hyperlink"/>
                <w:noProof/>
                <w:rtl/>
              </w:rPr>
              <w:t xml:space="preserve">[2777]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هشام</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Toc394921687 \h</w:instrText>
            </w:r>
            <w:r>
              <w:rPr>
                <w:noProof/>
                <w:webHidden/>
                <w:rtl/>
              </w:rPr>
              <w:instrText xml:space="preserve"> </w:instrText>
            </w:r>
            <w:r>
              <w:rPr>
                <w:rStyle w:val="Hyperlink"/>
                <w:noProof/>
                <w:rtl/>
              </w:rPr>
            </w:r>
            <w:r>
              <w:rPr>
                <w:rStyle w:val="Hyperlink"/>
                <w:noProof/>
                <w:rtl/>
              </w:rPr>
              <w:fldChar w:fldCharType="separate"/>
            </w:r>
            <w:r>
              <w:rPr>
                <w:noProof/>
                <w:webHidden/>
                <w:rtl/>
              </w:rPr>
              <w:t>107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88" w:history="1">
            <w:r w:rsidRPr="004C171E">
              <w:rPr>
                <w:rStyle w:val="Hyperlink"/>
                <w:noProof/>
                <w:rtl/>
              </w:rPr>
              <w:t xml:space="preserve">[2778]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هلال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هلال</w:t>
            </w:r>
            <w:r w:rsidRPr="004C171E">
              <w:rPr>
                <w:rStyle w:val="Hyperlink"/>
                <w:noProof/>
                <w:rtl/>
              </w:rPr>
              <w:t xml:space="preserve"> </w:t>
            </w:r>
            <w:r w:rsidRPr="004C171E">
              <w:rPr>
                <w:rStyle w:val="Hyperlink"/>
                <w:rFonts w:hint="eastAsia"/>
                <w:noProof/>
                <w:rtl/>
              </w:rPr>
              <w:t>المذْحجِيّ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Toc394921688 \h</w:instrText>
            </w:r>
            <w:r>
              <w:rPr>
                <w:noProof/>
                <w:webHidden/>
                <w:rtl/>
              </w:rPr>
              <w:instrText xml:space="preserve"> </w:instrText>
            </w:r>
            <w:r>
              <w:rPr>
                <w:rStyle w:val="Hyperlink"/>
                <w:noProof/>
                <w:rtl/>
              </w:rPr>
            </w:r>
            <w:r>
              <w:rPr>
                <w:rStyle w:val="Hyperlink"/>
                <w:noProof/>
                <w:rtl/>
              </w:rPr>
              <w:fldChar w:fldCharType="separate"/>
            </w:r>
            <w:r>
              <w:rPr>
                <w:noProof/>
                <w:webHidden/>
                <w:rtl/>
              </w:rPr>
              <w:t>107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89" w:history="1">
            <w:r w:rsidRPr="004C171E">
              <w:rPr>
                <w:rStyle w:val="Hyperlink"/>
                <w:noProof/>
                <w:rtl/>
              </w:rPr>
              <w:t xml:space="preserve">[2779]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هلال</w:t>
            </w:r>
            <w:r w:rsidRPr="004C171E">
              <w:rPr>
                <w:rStyle w:val="Hyperlink"/>
                <w:noProof/>
                <w:rtl/>
              </w:rPr>
              <w:t xml:space="preserve"> </w:t>
            </w:r>
            <w:r w:rsidRPr="004C171E">
              <w:rPr>
                <w:rStyle w:val="Hyperlink"/>
                <w:rFonts w:hint="eastAsia"/>
                <w:noProof/>
                <w:rtl/>
              </w:rPr>
              <w:t>الهَمْدَانِيّ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Toc394921689 \h</w:instrText>
            </w:r>
            <w:r>
              <w:rPr>
                <w:noProof/>
                <w:webHidden/>
                <w:rtl/>
              </w:rPr>
              <w:instrText xml:space="preserve"> </w:instrText>
            </w:r>
            <w:r>
              <w:rPr>
                <w:rStyle w:val="Hyperlink"/>
                <w:noProof/>
                <w:rtl/>
              </w:rPr>
            </w:r>
            <w:r>
              <w:rPr>
                <w:rStyle w:val="Hyperlink"/>
                <w:noProof/>
                <w:rtl/>
              </w:rPr>
              <w:fldChar w:fldCharType="separate"/>
            </w:r>
            <w:r>
              <w:rPr>
                <w:noProof/>
                <w:webHidden/>
                <w:rtl/>
              </w:rPr>
              <w:t>107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90" w:history="1">
            <w:r w:rsidRPr="004C171E">
              <w:rPr>
                <w:rStyle w:val="Hyperlink"/>
                <w:noProof/>
                <w:rtl/>
              </w:rPr>
              <w:t xml:space="preserve">[2780]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همام</w:t>
            </w:r>
            <w:r w:rsidRPr="004C171E">
              <w:rPr>
                <w:rStyle w:val="Hyperlink"/>
                <w:noProof/>
                <w:rtl/>
              </w:rPr>
              <w:t xml:space="preserve"> </w:t>
            </w:r>
            <w:r w:rsidRPr="004C171E">
              <w:rPr>
                <w:rStyle w:val="Hyperlink"/>
                <w:rFonts w:hint="eastAsia"/>
                <w:noProof/>
                <w:rtl/>
              </w:rPr>
              <w:t>التَّمِيمِيّ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Toc394921690 \h</w:instrText>
            </w:r>
            <w:r>
              <w:rPr>
                <w:noProof/>
                <w:webHidden/>
                <w:rtl/>
              </w:rPr>
              <w:instrText xml:space="preserve"> </w:instrText>
            </w:r>
            <w:r>
              <w:rPr>
                <w:rStyle w:val="Hyperlink"/>
                <w:noProof/>
                <w:rtl/>
              </w:rPr>
            </w:r>
            <w:r>
              <w:rPr>
                <w:rStyle w:val="Hyperlink"/>
                <w:noProof/>
                <w:rtl/>
              </w:rPr>
              <w:fldChar w:fldCharType="separate"/>
            </w:r>
            <w:r>
              <w:rPr>
                <w:noProof/>
                <w:webHidden/>
                <w:rtl/>
              </w:rPr>
              <w:t>107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91" w:history="1">
            <w:r w:rsidRPr="004C171E">
              <w:rPr>
                <w:rStyle w:val="Hyperlink"/>
                <w:noProof/>
                <w:rtl/>
              </w:rPr>
              <w:t xml:space="preserve">[2781]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هَمّام</w:t>
            </w:r>
            <w:r w:rsidRPr="004C171E">
              <w:rPr>
                <w:rStyle w:val="Hyperlink"/>
                <w:noProof/>
                <w:rtl/>
              </w:rPr>
              <w:t xml:space="preserve"> </w:t>
            </w:r>
            <w:r w:rsidRPr="004C171E">
              <w:rPr>
                <w:rStyle w:val="Hyperlink"/>
                <w:rFonts w:hint="eastAsia"/>
                <w:noProof/>
                <w:rtl/>
              </w:rPr>
              <w:t>العبدي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Toc394921691 \h</w:instrText>
            </w:r>
            <w:r>
              <w:rPr>
                <w:noProof/>
                <w:webHidden/>
                <w:rtl/>
              </w:rPr>
              <w:instrText xml:space="preserve"> </w:instrText>
            </w:r>
            <w:r>
              <w:rPr>
                <w:rStyle w:val="Hyperlink"/>
                <w:noProof/>
                <w:rtl/>
              </w:rPr>
            </w:r>
            <w:r>
              <w:rPr>
                <w:rStyle w:val="Hyperlink"/>
                <w:noProof/>
                <w:rtl/>
              </w:rPr>
              <w:fldChar w:fldCharType="separate"/>
            </w:r>
            <w:r>
              <w:rPr>
                <w:noProof/>
                <w:webHidden/>
                <w:rtl/>
              </w:rPr>
              <w:t>107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92" w:history="1">
            <w:r w:rsidRPr="004C171E">
              <w:rPr>
                <w:rStyle w:val="Hyperlink"/>
                <w:noProof/>
                <w:rtl/>
              </w:rPr>
              <w:t xml:space="preserve">[2782]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الهمداني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Toc394921692 \h</w:instrText>
            </w:r>
            <w:r>
              <w:rPr>
                <w:noProof/>
                <w:webHidden/>
                <w:rtl/>
              </w:rPr>
              <w:instrText xml:space="preserve"> </w:instrText>
            </w:r>
            <w:r>
              <w:rPr>
                <w:rStyle w:val="Hyperlink"/>
                <w:noProof/>
                <w:rtl/>
              </w:rPr>
            </w:r>
            <w:r>
              <w:rPr>
                <w:rStyle w:val="Hyperlink"/>
                <w:noProof/>
                <w:rtl/>
              </w:rPr>
              <w:fldChar w:fldCharType="separate"/>
            </w:r>
            <w:r>
              <w:rPr>
                <w:noProof/>
                <w:webHidden/>
                <w:rtl/>
              </w:rPr>
              <w:t>108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93" w:history="1">
            <w:r w:rsidRPr="004C171E">
              <w:rPr>
                <w:rStyle w:val="Hyperlink"/>
                <w:noProof/>
                <w:rtl/>
              </w:rPr>
              <w:t xml:space="preserve">[2783]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ياسر</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Toc394921693 \h</w:instrText>
            </w:r>
            <w:r>
              <w:rPr>
                <w:noProof/>
                <w:webHidden/>
                <w:rtl/>
              </w:rPr>
              <w:instrText xml:space="preserve"> </w:instrText>
            </w:r>
            <w:r>
              <w:rPr>
                <w:rStyle w:val="Hyperlink"/>
                <w:noProof/>
                <w:rtl/>
              </w:rPr>
            </w:r>
            <w:r>
              <w:rPr>
                <w:rStyle w:val="Hyperlink"/>
                <w:noProof/>
                <w:rtl/>
              </w:rPr>
              <w:fldChar w:fldCharType="separate"/>
            </w:r>
            <w:r>
              <w:rPr>
                <w:noProof/>
                <w:webHidden/>
                <w:rtl/>
              </w:rPr>
              <w:t>108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94" w:history="1">
            <w:r w:rsidRPr="004C171E">
              <w:rPr>
                <w:rStyle w:val="Hyperlink"/>
                <w:noProof/>
                <w:rtl/>
              </w:rPr>
              <w:t xml:space="preserve">[2784]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ياسين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عِمارة</w:t>
            </w:r>
            <w:r w:rsidRPr="004C171E">
              <w:rPr>
                <w:rStyle w:val="Hyperlink"/>
                <w:noProof/>
                <w:rtl/>
              </w:rPr>
              <w:t xml:space="preserve"> </w:t>
            </w:r>
            <w:r w:rsidRPr="004C171E">
              <w:rPr>
                <w:rStyle w:val="Hyperlink"/>
                <w:rFonts w:hint="eastAsia"/>
                <w:noProof/>
                <w:rtl/>
              </w:rPr>
              <w:t>القيسي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Toc394921694 \h</w:instrText>
            </w:r>
            <w:r>
              <w:rPr>
                <w:noProof/>
                <w:webHidden/>
                <w:rtl/>
              </w:rPr>
              <w:instrText xml:space="preserve"> </w:instrText>
            </w:r>
            <w:r>
              <w:rPr>
                <w:rStyle w:val="Hyperlink"/>
                <w:noProof/>
                <w:rtl/>
              </w:rPr>
            </w:r>
            <w:r>
              <w:rPr>
                <w:rStyle w:val="Hyperlink"/>
                <w:noProof/>
                <w:rtl/>
              </w:rPr>
              <w:fldChar w:fldCharType="separate"/>
            </w:r>
            <w:r>
              <w:rPr>
                <w:noProof/>
                <w:webHidden/>
                <w:rtl/>
              </w:rPr>
              <w:t>108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95" w:history="1">
            <w:r w:rsidRPr="004C171E">
              <w:rPr>
                <w:rStyle w:val="Hyperlink"/>
                <w:noProof/>
                <w:rtl/>
              </w:rPr>
              <w:t xml:space="preserve">[2785]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يحيى</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Toc394921695 \h</w:instrText>
            </w:r>
            <w:r>
              <w:rPr>
                <w:noProof/>
                <w:webHidden/>
                <w:rtl/>
              </w:rPr>
              <w:instrText xml:space="preserve"> </w:instrText>
            </w:r>
            <w:r>
              <w:rPr>
                <w:rStyle w:val="Hyperlink"/>
                <w:noProof/>
                <w:rtl/>
              </w:rPr>
            </w:r>
            <w:r>
              <w:rPr>
                <w:rStyle w:val="Hyperlink"/>
                <w:noProof/>
                <w:rtl/>
              </w:rPr>
              <w:fldChar w:fldCharType="separate"/>
            </w:r>
            <w:r>
              <w:rPr>
                <w:noProof/>
                <w:webHidden/>
                <w:rtl/>
              </w:rPr>
              <w:t>108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96" w:history="1">
            <w:r w:rsidRPr="004C171E">
              <w:rPr>
                <w:rStyle w:val="Hyperlink"/>
                <w:noProof/>
                <w:rtl/>
              </w:rPr>
              <w:t xml:space="preserve">[2786]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الأحمري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Toc394921696 \h</w:instrText>
            </w:r>
            <w:r>
              <w:rPr>
                <w:noProof/>
                <w:webHidden/>
                <w:rtl/>
              </w:rPr>
              <w:instrText xml:space="preserve"> </w:instrText>
            </w:r>
            <w:r>
              <w:rPr>
                <w:rStyle w:val="Hyperlink"/>
                <w:noProof/>
                <w:rtl/>
              </w:rPr>
            </w:r>
            <w:r>
              <w:rPr>
                <w:rStyle w:val="Hyperlink"/>
                <w:noProof/>
                <w:rtl/>
              </w:rPr>
              <w:fldChar w:fldCharType="separate"/>
            </w:r>
            <w:r>
              <w:rPr>
                <w:noProof/>
                <w:webHidden/>
                <w:rtl/>
              </w:rPr>
              <w:t>108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97" w:history="1">
            <w:r w:rsidRPr="004C171E">
              <w:rPr>
                <w:rStyle w:val="Hyperlink"/>
                <w:noProof/>
                <w:rtl/>
              </w:rPr>
              <w:t xml:space="preserve">[2787]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الحسن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Toc394921697 \h</w:instrText>
            </w:r>
            <w:r>
              <w:rPr>
                <w:noProof/>
                <w:webHidden/>
                <w:rtl/>
              </w:rPr>
              <w:instrText xml:space="preserve"> </w:instrText>
            </w:r>
            <w:r>
              <w:rPr>
                <w:rStyle w:val="Hyperlink"/>
                <w:noProof/>
                <w:rtl/>
              </w:rPr>
            </w:r>
            <w:r>
              <w:rPr>
                <w:rStyle w:val="Hyperlink"/>
                <w:noProof/>
                <w:rtl/>
              </w:rPr>
              <w:fldChar w:fldCharType="separate"/>
            </w:r>
            <w:r>
              <w:rPr>
                <w:noProof/>
                <w:webHidden/>
                <w:rtl/>
              </w:rPr>
              <w:t>109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98" w:history="1">
            <w:r w:rsidRPr="004C171E">
              <w:rPr>
                <w:rStyle w:val="Hyperlink"/>
                <w:noProof/>
                <w:rtl/>
              </w:rPr>
              <w:t xml:space="preserve">[2788]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السَّاباطِيّ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Toc394921698 \h</w:instrText>
            </w:r>
            <w:r>
              <w:rPr>
                <w:noProof/>
                <w:webHidden/>
                <w:rtl/>
              </w:rPr>
              <w:instrText xml:space="preserve"> </w:instrText>
            </w:r>
            <w:r>
              <w:rPr>
                <w:rStyle w:val="Hyperlink"/>
                <w:noProof/>
                <w:rtl/>
              </w:rPr>
            </w:r>
            <w:r>
              <w:rPr>
                <w:rStyle w:val="Hyperlink"/>
                <w:noProof/>
                <w:rtl/>
              </w:rPr>
              <w:fldChar w:fldCharType="separate"/>
            </w:r>
            <w:r>
              <w:rPr>
                <w:noProof/>
                <w:webHidden/>
                <w:rtl/>
              </w:rPr>
              <w:t>109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699" w:history="1">
            <w:r w:rsidRPr="004C171E">
              <w:rPr>
                <w:rStyle w:val="Hyperlink"/>
                <w:noProof/>
                <w:rtl/>
              </w:rPr>
              <w:t xml:space="preserve">[2789]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الصَّيْرَفِيّ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Toc394921699 \h</w:instrText>
            </w:r>
            <w:r>
              <w:rPr>
                <w:noProof/>
                <w:webHidden/>
                <w:rtl/>
              </w:rPr>
              <w:instrText xml:space="preserve"> </w:instrText>
            </w:r>
            <w:r>
              <w:rPr>
                <w:rStyle w:val="Hyperlink"/>
                <w:noProof/>
                <w:rtl/>
              </w:rPr>
            </w:r>
            <w:r>
              <w:rPr>
                <w:rStyle w:val="Hyperlink"/>
                <w:noProof/>
                <w:rtl/>
              </w:rPr>
              <w:fldChar w:fldCharType="separate"/>
            </w:r>
            <w:r>
              <w:rPr>
                <w:noProof/>
                <w:webHidden/>
                <w:rtl/>
              </w:rPr>
              <w:t>109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00" w:history="1">
            <w:r w:rsidRPr="004C171E">
              <w:rPr>
                <w:rStyle w:val="Hyperlink"/>
                <w:noProof/>
                <w:rtl/>
              </w:rPr>
              <w:t xml:space="preserve">[2790]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طحلاء</w:t>
            </w:r>
            <w:r w:rsidRPr="004C171E">
              <w:rPr>
                <w:rStyle w:val="Hyperlink"/>
                <w:noProof/>
                <w:rtl/>
              </w:rPr>
              <w:t xml:space="preserve"> </w:t>
            </w:r>
            <w:r w:rsidRPr="004C171E">
              <w:rPr>
                <w:rStyle w:val="Hyperlink"/>
                <w:rFonts w:hint="eastAsia"/>
                <w:noProof/>
                <w:rtl/>
              </w:rPr>
              <w:t>المدني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Toc394921700 \h</w:instrText>
            </w:r>
            <w:r>
              <w:rPr>
                <w:noProof/>
                <w:webHidden/>
                <w:rtl/>
              </w:rPr>
              <w:instrText xml:space="preserve"> </w:instrText>
            </w:r>
            <w:r>
              <w:rPr>
                <w:rStyle w:val="Hyperlink"/>
                <w:noProof/>
                <w:rtl/>
              </w:rPr>
            </w:r>
            <w:r>
              <w:rPr>
                <w:rStyle w:val="Hyperlink"/>
                <w:noProof/>
                <w:rtl/>
              </w:rPr>
              <w:fldChar w:fldCharType="separate"/>
            </w:r>
            <w:r>
              <w:rPr>
                <w:noProof/>
                <w:webHidden/>
                <w:rtl/>
              </w:rPr>
              <w:t>109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01" w:history="1">
            <w:r w:rsidRPr="004C171E">
              <w:rPr>
                <w:rStyle w:val="Hyperlink"/>
                <w:noProof/>
                <w:rtl/>
              </w:rPr>
              <w:t xml:space="preserve">[2791]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Toc394921701 \h</w:instrText>
            </w:r>
            <w:r>
              <w:rPr>
                <w:noProof/>
                <w:webHidden/>
                <w:rtl/>
              </w:rPr>
              <w:instrText xml:space="preserve"> </w:instrText>
            </w:r>
            <w:r>
              <w:rPr>
                <w:rStyle w:val="Hyperlink"/>
                <w:noProof/>
                <w:rtl/>
              </w:rPr>
            </w:r>
            <w:r>
              <w:rPr>
                <w:rStyle w:val="Hyperlink"/>
                <w:noProof/>
                <w:rtl/>
              </w:rPr>
              <w:fldChar w:fldCharType="separate"/>
            </w:r>
            <w:r>
              <w:rPr>
                <w:noProof/>
                <w:webHidden/>
                <w:rtl/>
              </w:rPr>
              <w:t>110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02" w:history="1">
            <w:r w:rsidRPr="004C171E">
              <w:rPr>
                <w:rStyle w:val="Hyperlink"/>
                <w:noProof/>
                <w:rtl/>
              </w:rPr>
              <w:t xml:space="preserve">[2792]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كَحْلاء</w:t>
            </w:r>
            <w:r w:rsidRPr="004C171E">
              <w:rPr>
                <w:rStyle w:val="Hyperlink"/>
                <w:noProof/>
                <w:rtl/>
              </w:rPr>
              <w:t xml:space="preserve"> </w:t>
            </w:r>
            <w:r w:rsidRPr="004C171E">
              <w:rPr>
                <w:rStyle w:val="Hyperlink"/>
                <w:rFonts w:hint="eastAsia"/>
                <w:noProof/>
                <w:rtl/>
              </w:rPr>
              <w:t>اللّيثي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Toc394921702 \h</w:instrText>
            </w:r>
            <w:r>
              <w:rPr>
                <w:noProof/>
                <w:webHidden/>
                <w:rtl/>
              </w:rPr>
              <w:instrText xml:space="preserve"> </w:instrText>
            </w:r>
            <w:r>
              <w:rPr>
                <w:rStyle w:val="Hyperlink"/>
                <w:noProof/>
                <w:rtl/>
              </w:rPr>
            </w:r>
            <w:r>
              <w:rPr>
                <w:rStyle w:val="Hyperlink"/>
                <w:noProof/>
                <w:rtl/>
              </w:rPr>
              <w:fldChar w:fldCharType="separate"/>
            </w:r>
            <w:r>
              <w:rPr>
                <w:noProof/>
                <w:webHidden/>
                <w:rtl/>
              </w:rPr>
              <w:t>110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03" w:history="1">
            <w:r w:rsidRPr="004C171E">
              <w:rPr>
                <w:rStyle w:val="Hyperlink"/>
                <w:noProof/>
                <w:rtl/>
              </w:rPr>
              <w:t xml:space="preserve">[2793]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الكندي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Toc394921703 \h</w:instrText>
            </w:r>
            <w:r>
              <w:rPr>
                <w:noProof/>
                <w:webHidden/>
                <w:rtl/>
              </w:rPr>
              <w:instrText xml:space="preserve"> </w:instrText>
            </w:r>
            <w:r>
              <w:rPr>
                <w:rStyle w:val="Hyperlink"/>
                <w:noProof/>
                <w:rtl/>
              </w:rPr>
            </w:r>
            <w:r>
              <w:rPr>
                <w:rStyle w:val="Hyperlink"/>
                <w:noProof/>
                <w:rtl/>
              </w:rPr>
              <w:fldChar w:fldCharType="separate"/>
            </w:r>
            <w:r>
              <w:rPr>
                <w:noProof/>
                <w:webHidden/>
                <w:rtl/>
              </w:rPr>
              <w:t>110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04" w:history="1">
            <w:r w:rsidRPr="004C171E">
              <w:rPr>
                <w:rStyle w:val="Hyperlink"/>
                <w:noProof/>
                <w:rtl/>
              </w:rPr>
              <w:t xml:space="preserve">[2794]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المدني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Toc394921704 \h</w:instrText>
            </w:r>
            <w:r>
              <w:rPr>
                <w:noProof/>
                <w:webHidden/>
                <w:rtl/>
              </w:rPr>
              <w:instrText xml:space="preserve"> </w:instrText>
            </w:r>
            <w:r>
              <w:rPr>
                <w:rStyle w:val="Hyperlink"/>
                <w:noProof/>
                <w:rtl/>
              </w:rPr>
            </w:r>
            <w:r>
              <w:rPr>
                <w:rStyle w:val="Hyperlink"/>
                <w:noProof/>
                <w:rtl/>
              </w:rPr>
              <w:fldChar w:fldCharType="separate"/>
            </w:r>
            <w:r>
              <w:rPr>
                <w:noProof/>
                <w:webHidden/>
                <w:rtl/>
              </w:rPr>
              <w:t>110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05" w:history="1">
            <w:r w:rsidRPr="004C171E">
              <w:rPr>
                <w:rStyle w:val="Hyperlink"/>
                <w:noProof/>
                <w:rtl/>
              </w:rPr>
              <w:t xml:space="preserve">[2795]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المعتّبيّ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Toc394921705 \h</w:instrText>
            </w:r>
            <w:r>
              <w:rPr>
                <w:noProof/>
                <w:webHidden/>
                <w:rtl/>
              </w:rPr>
              <w:instrText xml:space="preserve"> </w:instrText>
            </w:r>
            <w:r>
              <w:rPr>
                <w:rStyle w:val="Hyperlink"/>
                <w:noProof/>
                <w:rtl/>
              </w:rPr>
            </w:r>
            <w:r>
              <w:rPr>
                <w:rStyle w:val="Hyperlink"/>
                <w:noProof/>
                <w:rtl/>
              </w:rPr>
              <w:fldChar w:fldCharType="separate"/>
            </w:r>
            <w:r>
              <w:rPr>
                <w:noProof/>
                <w:webHidden/>
                <w:rtl/>
              </w:rPr>
              <w:t>110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06" w:history="1">
            <w:r w:rsidRPr="004C171E">
              <w:rPr>
                <w:rStyle w:val="Hyperlink"/>
                <w:noProof/>
                <w:rtl/>
              </w:rPr>
              <w:t xml:space="preserve">[2796]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يزيد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Toc394921706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07" w:history="1">
            <w:r w:rsidRPr="004C171E">
              <w:rPr>
                <w:rStyle w:val="Hyperlink"/>
                <w:noProof/>
                <w:rtl/>
              </w:rPr>
              <w:t xml:space="preserve">[2797]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يزيد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زياد</w:t>
            </w:r>
            <w:r w:rsidRPr="004C171E">
              <w:rPr>
                <w:rStyle w:val="Hyperlink"/>
                <w:noProof/>
                <w:rtl/>
              </w:rPr>
              <w:t xml:space="preserve"> </w:t>
            </w:r>
            <w:r w:rsidRPr="004C171E">
              <w:rPr>
                <w:rStyle w:val="Hyperlink"/>
                <w:rFonts w:hint="eastAsia"/>
                <w:noProof/>
                <w:rtl/>
              </w:rPr>
              <w:t>الهاشمي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Toc394921707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08" w:history="1">
            <w:r w:rsidRPr="004C171E">
              <w:rPr>
                <w:rStyle w:val="Hyperlink"/>
                <w:noProof/>
                <w:rtl/>
              </w:rPr>
              <w:t xml:space="preserve">[2798]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يزيد</w:t>
            </w:r>
            <w:r w:rsidRPr="004C171E">
              <w:rPr>
                <w:rStyle w:val="Hyperlink"/>
                <w:noProof/>
                <w:rtl/>
              </w:rPr>
              <w:t xml:space="preserve"> </w:t>
            </w:r>
            <w:r w:rsidRPr="004C171E">
              <w:rPr>
                <w:rStyle w:val="Hyperlink"/>
                <w:rFonts w:hint="eastAsia"/>
                <w:noProof/>
                <w:rtl/>
              </w:rPr>
              <w:t>الرُّواسِيّ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Toc394921708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09" w:history="1">
            <w:r w:rsidRPr="004C171E">
              <w:rPr>
                <w:rStyle w:val="Hyperlink"/>
                <w:noProof/>
                <w:rtl/>
              </w:rPr>
              <w:t xml:space="preserve">[2799]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يزيد</w:t>
            </w:r>
            <w:r w:rsidRPr="004C171E">
              <w:rPr>
                <w:rStyle w:val="Hyperlink"/>
                <w:noProof/>
                <w:rtl/>
              </w:rPr>
              <w:t xml:space="preserve"> </w:t>
            </w:r>
            <w:r w:rsidRPr="004C171E">
              <w:rPr>
                <w:rStyle w:val="Hyperlink"/>
                <w:rFonts w:hint="eastAsia"/>
                <w:noProof/>
                <w:rtl/>
              </w:rPr>
              <w:t>العطّار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Toc394921709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10" w:history="1">
            <w:r w:rsidRPr="004C171E">
              <w:rPr>
                <w:rStyle w:val="Hyperlink"/>
                <w:noProof/>
                <w:rtl/>
              </w:rPr>
              <w:t xml:space="preserve">[2800]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يزيد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w:t>
            </w:r>
            <w:r w:rsidRPr="004C171E">
              <w:rPr>
                <w:rStyle w:val="Hyperlink"/>
                <w:noProof/>
                <w:rtl/>
              </w:rPr>
              <w:t xml:space="preserve"> ] </w:t>
            </w:r>
            <w:r w:rsidRPr="004C171E">
              <w:rPr>
                <w:rStyle w:val="Hyperlink"/>
                <w:rFonts w:hint="eastAsia"/>
                <w:noProof/>
                <w:rtl/>
              </w:rPr>
              <w:t>الثَّقَفِيّ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Toc394921710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11" w:history="1">
            <w:r w:rsidRPr="004C171E">
              <w:rPr>
                <w:rStyle w:val="Hyperlink"/>
                <w:noProof/>
                <w:rtl/>
              </w:rPr>
              <w:t xml:space="preserve">[2801]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يزيد</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Toc394921711 \h</w:instrText>
            </w:r>
            <w:r>
              <w:rPr>
                <w:noProof/>
                <w:webHidden/>
                <w:rtl/>
              </w:rPr>
              <w:instrText xml:space="preserve"> </w:instrText>
            </w:r>
            <w:r>
              <w:rPr>
                <w:rStyle w:val="Hyperlink"/>
                <w:noProof/>
                <w:rtl/>
              </w:rPr>
            </w:r>
            <w:r>
              <w:rPr>
                <w:rStyle w:val="Hyperlink"/>
                <w:noProof/>
                <w:rtl/>
              </w:rPr>
              <w:fldChar w:fldCharType="separate"/>
            </w:r>
            <w:r>
              <w:rPr>
                <w:noProof/>
                <w:webHidden/>
                <w:rtl/>
              </w:rPr>
              <w:t>112</w:t>
            </w:r>
            <w:r>
              <w:rPr>
                <w:rStyle w:val="Hyperlink"/>
                <w:noProof/>
                <w:rtl/>
              </w:rPr>
              <w:fldChar w:fldCharType="end"/>
            </w:r>
          </w:hyperlink>
        </w:p>
        <w:p w:rsidR="00C703AB" w:rsidRDefault="00C703AB"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1712" w:history="1">
            <w:r w:rsidRPr="004C171E">
              <w:rPr>
                <w:rStyle w:val="Hyperlink"/>
                <w:noProof/>
                <w:rtl/>
              </w:rPr>
              <w:t xml:space="preserve">[2802]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يزيد</w:t>
            </w:r>
            <w:r w:rsidRPr="004C171E">
              <w:rPr>
                <w:rStyle w:val="Hyperlink"/>
                <w:noProof/>
                <w:rtl/>
              </w:rPr>
              <w:t xml:space="preserve"> </w:t>
            </w:r>
            <w:r w:rsidRPr="004C171E">
              <w:rPr>
                <w:rStyle w:val="Hyperlink"/>
                <w:rFonts w:hint="eastAsia"/>
                <w:noProof/>
                <w:rtl/>
              </w:rPr>
              <w:t>النَّهْرَوانِيّ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Toc394921712 \h</w:instrText>
            </w:r>
            <w:r>
              <w:rPr>
                <w:noProof/>
                <w:webHidden/>
                <w:rtl/>
              </w:rPr>
              <w:instrText xml:space="preserve"> </w:instrText>
            </w:r>
            <w:r>
              <w:rPr>
                <w:rStyle w:val="Hyperlink"/>
                <w:noProof/>
                <w:rtl/>
              </w:rPr>
            </w:r>
            <w:r>
              <w:rPr>
                <w:rStyle w:val="Hyperlink"/>
                <w:noProof/>
                <w:rtl/>
              </w:rPr>
              <w:fldChar w:fldCharType="separate"/>
            </w:r>
            <w:r>
              <w:rPr>
                <w:noProof/>
                <w:webHidden/>
                <w:rtl/>
              </w:rPr>
              <w:t>112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13" w:history="1">
            <w:r w:rsidRPr="004C171E">
              <w:rPr>
                <w:rStyle w:val="Hyperlink"/>
                <w:noProof/>
                <w:rtl/>
              </w:rPr>
              <w:t xml:space="preserve">[2803]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اليسع</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Toc394921713 \h</w:instrText>
            </w:r>
            <w:r>
              <w:rPr>
                <w:noProof/>
                <w:webHidden/>
                <w:rtl/>
              </w:rPr>
              <w:instrText xml:space="preserve"> </w:instrText>
            </w:r>
            <w:r>
              <w:rPr>
                <w:rStyle w:val="Hyperlink"/>
                <w:noProof/>
                <w:rtl/>
              </w:rPr>
            </w:r>
            <w:r>
              <w:rPr>
                <w:rStyle w:val="Hyperlink"/>
                <w:noProof/>
                <w:rtl/>
              </w:rPr>
              <w:fldChar w:fldCharType="separate"/>
            </w:r>
            <w:r>
              <w:rPr>
                <w:noProof/>
                <w:webHidden/>
                <w:rtl/>
              </w:rPr>
              <w:t>112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14" w:history="1">
            <w:r w:rsidRPr="004C171E">
              <w:rPr>
                <w:rStyle w:val="Hyperlink"/>
                <w:noProof/>
                <w:rtl/>
              </w:rPr>
              <w:t xml:space="preserve">[2804]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يعقوب</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قيس</w:t>
            </w:r>
            <w:r w:rsidRPr="004C171E">
              <w:rPr>
                <w:rStyle w:val="Hyperlink"/>
                <w:noProof/>
                <w:rtl/>
              </w:rPr>
              <w:t xml:space="preserve"> </w:t>
            </w:r>
            <w:r w:rsidRPr="004C171E">
              <w:rPr>
                <w:rStyle w:val="Hyperlink"/>
                <w:rFonts w:hint="eastAsia"/>
                <w:noProof/>
                <w:rtl/>
              </w:rPr>
              <w:t>البَجَلِيّ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Toc394921714 \h</w:instrText>
            </w:r>
            <w:r>
              <w:rPr>
                <w:noProof/>
                <w:webHidden/>
                <w:rtl/>
              </w:rPr>
              <w:instrText xml:space="preserve"> </w:instrText>
            </w:r>
            <w:r>
              <w:rPr>
                <w:rStyle w:val="Hyperlink"/>
                <w:noProof/>
                <w:rtl/>
              </w:rPr>
            </w:r>
            <w:r>
              <w:rPr>
                <w:rStyle w:val="Hyperlink"/>
                <w:noProof/>
                <w:rtl/>
              </w:rPr>
              <w:fldChar w:fldCharType="separate"/>
            </w:r>
            <w:r>
              <w:rPr>
                <w:noProof/>
                <w:webHidden/>
                <w:rtl/>
              </w:rPr>
              <w:t>112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15" w:history="1">
            <w:r w:rsidRPr="004C171E">
              <w:rPr>
                <w:rStyle w:val="Hyperlink"/>
                <w:noProof/>
                <w:rtl/>
              </w:rPr>
              <w:t xml:space="preserve">[2805]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اليَمان</w:t>
            </w:r>
            <w:r w:rsidRPr="004C171E">
              <w:rPr>
                <w:rStyle w:val="Hyperlink"/>
                <w:noProof/>
                <w:rtl/>
              </w:rPr>
              <w:t xml:space="preserve"> </w:t>
            </w:r>
            <w:r w:rsidRPr="004C171E">
              <w:rPr>
                <w:rStyle w:val="Hyperlink"/>
                <w:rFonts w:hint="eastAsia"/>
                <w:noProof/>
                <w:rtl/>
              </w:rPr>
              <w:t>البَكْرِيّ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Toc394921715 \h</w:instrText>
            </w:r>
            <w:r>
              <w:rPr>
                <w:noProof/>
                <w:webHidden/>
                <w:rtl/>
              </w:rPr>
              <w:instrText xml:space="preserve"> </w:instrText>
            </w:r>
            <w:r>
              <w:rPr>
                <w:rStyle w:val="Hyperlink"/>
                <w:noProof/>
                <w:rtl/>
              </w:rPr>
            </w:r>
            <w:r>
              <w:rPr>
                <w:rStyle w:val="Hyperlink"/>
                <w:noProof/>
                <w:rtl/>
              </w:rPr>
              <w:fldChar w:fldCharType="separate"/>
            </w:r>
            <w:r>
              <w:rPr>
                <w:noProof/>
                <w:webHidden/>
                <w:rtl/>
              </w:rPr>
              <w:t>112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16" w:history="1">
            <w:r w:rsidRPr="004C171E">
              <w:rPr>
                <w:rStyle w:val="Hyperlink"/>
                <w:noProof/>
                <w:rtl/>
              </w:rPr>
              <w:t xml:space="preserve">[2806]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يونس</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Toc394921716 \h</w:instrText>
            </w:r>
            <w:r>
              <w:rPr>
                <w:noProof/>
                <w:webHidden/>
                <w:rtl/>
              </w:rPr>
              <w:instrText xml:space="preserve"> </w:instrText>
            </w:r>
            <w:r>
              <w:rPr>
                <w:rStyle w:val="Hyperlink"/>
                <w:noProof/>
                <w:rtl/>
              </w:rPr>
            </w:r>
            <w:r>
              <w:rPr>
                <w:rStyle w:val="Hyperlink"/>
                <w:noProof/>
                <w:rtl/>
              </w:rPr>
              <w:fldChar w:fldCharType="separate"/>
            </w:r>
            <w:r>
              <w:rPr>
                <w:noProof/>
                <w:webHidden/>
                <w:rtl/>
              </w:rPr>
              <w:t>112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17" w:history="1">
            <w:r w:rsidRPr="004C171E">
              <w:rPr>
                <w:rStyle w:val="Hyperlink"/>
                <w:noProof/>
                <w:rtl/>
              </w:rPr>
              <w:t xml:space="preserve">[2807] </w:t>
            </w:r>
            <w:r w:rsidRPr="004C171E">
              <w:rPr>
                <w:rStyle w:val="Hyperlink"/>
                <w:rFonts w:hint="eastAsia"/>
                <w:noProof/>
                <w:rtl/>
              </w:rPr>
              <w:t>محمود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العَرَنْدِس</w:t>
            </w:r>
            <w:r w:rsidRPr="004C171E">
              <w:rPr>
                <w:rStyle w:val="Hyperlink"/>
                <w:noProof/>
                <w:rtl/>
              </w:rPr>
              <w:t xml:space="preserve"> </w:t>
            </w:r>
            <w:r w:rsidRPr="004C171E">
              <w:rPr>
                <w:rStyle w:val="Hyperlink"/>
                <w:rFonts w:hint="eastAsia"/>
                <w:noProof/>
                <w:rtl/>
              </w:rPr>
              <w:t>البَكْرِيّ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Toc394921717 \h</w:instrText>
            </w:r>
            <w:r>
              <w:rPr>
                <w:noProof/>
                <w:webHidden/>
                <w:rtl/>
              </w:rPr>
              <w:instrText xml:space="preserve"> </w:instrText>
            </w:r>
            <w:r>
              <w:rPr>
                <w:rStyle w:val="Hyperlink"/>
                <w:noProof/>
                <w:rtl/>
              </w:rPr>
            </w:r>
            <w:r>
              <w:rPr>
                <w:rStyle w:val="Hyperlink"/>
                <w:noProof/>
                <w:rtl/>
              </w:rPr>
              <w:fldChar w:fldCharType="separate"/>
            </w:r>
            <w:r>
              <w:rPr>
                <w:noProof/>
                <w:webHidden/>
                <w:rtl/>
              </w:rPr>
              <w:t>113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18" w:history="1">
            <w:r w:rsidRPr="004C171E">
              <w:rPr>
                <w:rStyle w:val="Hyperlink"/>
                <w:noProof/>
                <w:rtl/>
              </w:rPr>
              <w:t xml:space="preserve">[2808] </w:t>
            </w:r>
            <w:r w:rsidRPr="004C171E">
              <w:rPr>
                <w:rStyle w:val="Hyperlink"/>
                <w:rFonts w:hint="eastAsia"/>
                <w:noProof/>
                <w:rtl/>
              </w:rPr>
              <w:t>المختار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عِمارة</w:t>
            </w:r>
            <w:r w:rsidRPr="004C171E">
              <w:rPr>
                <w:rStyle w:val="Hyperlink"/>
                <w:noProof/>
                <w:rtl/>
              </w:rPr>
              <w:t xml:space="preserve"> </w:t>
            </w:r>
            <w:r w:rsidRPr="004C171E">
              <w:rPr>
                <w:rStyle w:val="Hyperlink"/>
                <w:rFonts w:hint="eastAsia"/>
                <w:noProof/>
                <w:rtl/>
              </w:rPr>
              <w:t>الطّائِيّ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Toc394921718 \h</w:instrText>
            </w:r>
            <w:r>
              <w:rPr>
                <w:noProof/>
                <w:webHidden/>
                <w:rtl/>
              </w:rPr>
              <w:instrText xml:space="preserve"> </w:instrText>
            </w:r>
            <w:r>
              <w:rPr>
                <w:rStyle w:val="Hyperlink"/>
                <w:noProof/>
                <w:rtl/>
              </w:rPr>
            </w:r>
            <w:r>
              <w:rPr>
                <w:rStyle w:val="Hyperlink"/>
                <w:noProof/>
                <w:rtl/>
              </w:rPr>
              <w:fldChar w:fldCharType="separate"/>
            </w:r>
            <w:r>
              <w:rPr>
                <w:noProof/>
                <w:webHidden/>
                <w:rtl/>
              </w:rPr>
              <w:t>113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19" w:history="1">
            <w:r w:rsidRPr="004C171E">
              <w:rPr>
                <w:rStyle w:val="Hyperlink"/>
                <w:noProof/>
                <w:rtl/>
              </w:rPr>
              <w:t xml:space="preserve">[2809] </w:t>
            </w:r>
            <w:r w:rsidRPr="004C171E">
              <w:rPr>
                <w:rStyle w:val="Hyperlink"/>
                <w:rFonts w:hint="eastAsia"/>
                <w:noProof/>
                <w:rtl/>
              </w:rPr>
              <w:t>المختار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المـُنِيح</w:t>
            </w:r>
            <w:r w:rsidRPr="004C171E">
              <w:rPr>
                <w:rStyle w:val="Hyperlink"/>
                <w:noProof/>
                <w:rtl/>
              </w:rPr>
              <w:t xml:space="preserve"> </w:t>
            </w:r>
            <w:r w:rsidRPr="004C171E">
              <w:rPr>
                <w:rStyle w:val="Hyperlink"/>
                <w:rFonts w:hint="eastAsia"/>
                <w:noProof/>
                <w:rtl/>
              </w:rPr>
              <w:t>الثَّقَفِيّ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Toc394921719 \h</w:instrText>
            </w:r>
            <w:r>
              <w:rPr>
                <w:noProof/>
                <w:webHidden/>
                <w:rtl/>
              </w:rPr>
              <w:instrText xml:space="preserve"> </w:instrText>
            </w:r>
            <w:r>
              <w:rPr>
                <w:rStyle w:val="Hyperlink"/>
                <w:noProof/>
                <w:rtl/>
              </w:rPr>
            </w:r>
            <w:r>
              <w:rPr>
                <w:rStyle w:val="Hyperlink"/>
                <w:noProof/>
                <w:rtl/>
              </w:rPr>
              <w:fldChar w:fldCharType="separate"/>
            </w:r>
            <w:r>
              <w:rPr>
                <w:noProof/>
                <w:webHidden/>
                <w:rtl/>
              </w:rPr>
              <w:t>113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20" w:history="1">
            <w:r w:rsidRPr="004C171E">
              <w:rPr>
                <w:rStyle w:val="Hyperlink"/>
                <w:noProof/>
                <w:rtl/>
              </w:rPr>
              <w:t xml:space="preserve">[2810] </w:t>
            </w:r>
            <w:r w:rsidRPr="004C171E">
              <w:rPr>
                <w:rStyle w:val="Hyperlink"/>
                <w:rFonts w:hint="eastAsia"/>
                <w:noProof/>
                <w:rtl/>
              </w:rPr>
              <w:t>مخْلد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007E4675">
              <w:rPr>
                <w:rStyle w:val="Hyperlink"/>
                <w:noProof/>
                <w:rtl/>
              </w:rPr>
              <w:t xml:space="preserve"> </w:t>
            </w:r>
            <w:r w:rsidRPr="004C171E">
              <w:rPr>
                <w:rStyle w:val="Hyperlink"/>
                <w:rFonts w:hint="eastAsia"/>
                <w:noProof/>
                <w:rtl/>
              </w:rPr>
              <w:t>خلاد</w:t>
            </w:r>
            <w:r w:rsidRPr="004C171E">
              <w:rPr>
                <w:rStyle w:val="Hyperlink"/>
                <w:noProof/>
                <w:rtl/>
              </w:rPr>
              <w:t xml:space="preserve"> </w:t>
            </w:r>
            <w:r w:rsidRPr="004C171E">
              <w:rPr>
                <w:rStyle w:val="Hyperlink"/>
                <w:rFonts w:hint="eastAsia"/>
                <w:noProof/>
                <w:rtl/>
              </w:rPr>
              <w:t>العَنَزِيّ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Toc394921720 \h</w:instrText>
            </w:r>
            <w:r>
              <w:rPr>
                <w:noProof/>
                <w:webHidden/>
                <w:rtl/>
              </w:rPr>
              <w:instrText xml:space="preserve"> </w:instrText>
            </w:r>
            <w:r>
              <w:rPr>
                <w:rStyle w:val="Hyperlink"/>
                <w:noProof/>
                <w:rtl/>
              </w:rPr>
            </w:r>
            <w:r>
              <w:rPr>
                <w:rStyle w:val="Hyperlink"/>
                <w:noProof/>
                <w:rtl/>
              </w:rPr>
              <w:fldChar w:fldCharType="separate"/>
            </w:r>
            <w:r>
              <w:rPr>
                <w:noProof/>
                <w:webHidden/>
                <w:rtl/>
              </w:rPr>
              <w:t>113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21" w:history="1">
            <w:r w:rsidRPr="004C171E">
              <w:rPr>
                <w:rStyle w:val="Hyperlink"/>
                <w:noProof/>
                <w:rtl/>
              </w:rPr>
              <w:t xml:space="preserve">[2811] </w:t>
            </w:r>
            <w:r w:rsidRPr="004C171E">
              <w:rPr>
                <w:rStyle w:val="Hyperlink"/>
                <w:rFonts w:hint="eastAsia"/>
                <w:noProof/>
                <w:rtl/>
              </w:rPr>
              <w:t>مخلد</w:t>
            </w:r>
            <w:r w:rsidRPr="004C171E">
              <w:rPr>
                <w:rStyle w:val="Hyperlink"/>
                <w:noProof/>
                <w:rtl/>
              </w:rPr>
              <w:t xml:space="preserve"> </w:t>
            </w:r>
            <w:r w:rsidRPr="004C171E">
              <w:rPr>
                <w:rStyle w:val="Hyperlink"/>
                <w:rFonts w:hint="eastAsia"/>
                <w:noProof/>
                <w:rtl/>
              </w:rPr>
              <w:t>البصري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Toc394921721 \h</w:instrText>
            </w:r>
            <w:r>
              <w:rPr>
                <w:noProof/>
                <w:webHidden/>
                <w:rtl/>
              </w:rPr>
              <w:instrText xml:space="preserve"> </w:instrText>
            </w:r>
            <w:r>
              <w:rPr>
                <w:rStyle w:val="Hyperlink"/>
                <w:noProof/>
                <w:rtl/>
              </w:rPr>
            </w:r>
            <w:r>
              <w:rPr>
                <w:rStyle w:val="Hyperlink"/>
                <w:noProof/>
                <w:rtl/>
              </w:rPr>
              <w:fldChar w:fldCharType="separate"/>
            </w:r>
            <w:r>
              <w:rPr>
                <w:noProof/>
                <w:webHidden/>
                <w:rtl/>
              </w:rPr>
              <w:t>113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22" w:history="1">
            <w:r w:rsidRPr="004C171E">
              <w:rPr>
                <w:rStyle w:val="Hyperlink"/>
                <w:noProof/>
                <w:rtl/>
              </w:rPr>
              <w:t xml:space="preserve">[2812] </w:t>
            </w:r>
            <w:r w:rsidRPr="004C171E">
              <w:rPr>
                <w:rStyle w:val="Hyperlink"/>
                <w:rFonts w:hint="eastAsia"/>
                <w:noProof/>
                <w:rtl/>
              </w:rPr>
              <w:t>مخلد</w:t>
            </w:r>
            <w:r w:rsidRPr="004C171E">
              <w:rPr>
                <w:rStyle w:val="Hyperlink"/>
                <w:noProof/>
                <w:rtl/>
              </w:rPr>
              <w:t xml:space="preserve"> </w:t>
            </w:r>
            <w:r w:rsidRPr="004C171E">
              <w:rPr>
                <w:rStyle w:val="Hyperlink"/>
                <w:rFonts w:hint="eastAsia"/>
                <w:noProof/>
                <w:rtl/>
              </w:rPr>
              <w:t>السرّاج</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Toc394921722 \h</w:instrText>
            </w:r>
            <w:r>
              <w:rPr>
                <w:noProof/>
                <w:webHidden/>
                <w:rtl/>
              </w:rPr>
              <w:instrText xml:space="preserve"> </w:instrText>
            </w:r>
            <w:r>
              <w:rPr>
                <w:rStyle w:val="Hyperlink"/>
                <w:noProof/>
                <w:rtl/>
              </w:rPr>
            </w:r>
            <w:r>
              <w:rPr>
                <w:rStyle w:val="Hyperlink"/>
                <w:noProof/>
                <w:rtl/>
              </w:rPr>
              <w:fldChar w:fldCharType="separate"/>
            </w:r>
            <w:r>
              <w:rPr>
                <w:noProof/>
                <w:webHidden/>
                <w:rtl/>
              </w:rPr>
              <w:t>113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23" w:history="1">
            <w:r w:rsidRPr="004C171E">
              <w:rPr>
                <w:rStyle w:val="Hyperlink"/>
                <w:noProof/>
                <w:rtl/>
              </w:rPr>
              <w:t xml:space="preserve">[2813] </w:t>
            </w:r>
            <w:r w:rsidRPr="004C171E">
              <w:rPr>
                <w:rStyle w:val="Hyperlink"/>
                <w:rFonts w:hint="eastAsia"/>
                <w:noProof/>
                <w:rtl/>
              </w:rPr>
              <w:t>مخلد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شدّاد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Toc394921723 \h</w:instrText>
            </w:r>
            <w:r>
              <w:rPr>
                <w:noProof/>
                <w:webHidden/>
                <w:rtl/>
              </w:rPr>
              <w:instrText xml:space="preserve"> </w:instrText>
            </w:r>
            <w:r>
              <w:rPr>
                <w:rStyle w:val="Hyperlink"/>
                <w:noProof/>
                <w:rtl/>
              </w:rPr>
            </w:r>
            <w:r>
              <w:rPr>
                <w:rStyle w:val="Hyperlink"/>
                <w:noProof/>
                <w:rtl/>
              </w:rPr>
              <w:fldChar w:fldCharType="separate"/>
            </w:r>
            <w:r>
              <w:rPr>
                <w:noProof/>
                <w:webHidden/>
                <w:rtl/>
              </w:rPr>
              <w:t>114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24" w:history="1">
            <w:r w:rsidRPr="004C171E">
              <w:rPr>
                <w:rStyle w:val="Hyperlink"/>
                <w:noProof/>
                <w:rtl/>
              </w:rPr>
              <w:t xml:space="preserve">[2814] </w:t>
            </w:r>
            <w:r w:rsidRPr="004C171E">
              <w:rPr>
                <w:rStyle w:val="Hyperlink"/>
                <w:rFonts w:hint="eastAsia"/>
                <w:noProof/>
                <w:rtl/>
              </w:rPr>
              <w:t>مخلد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Toc394921724 \h</w:instrText>
            </w:r>
            <w:r>
              <w:rPr>
                <w:noProof/>
                <w:webHidden/>
                <w:rtl/>
              </w:rPr>
              <w:instrText xml:space="preserve"> </w:instrText>
            </w:r>
            <w:r>
              <w:rPr>
                <w:rStyle w:val="Hyperlink"/>
                <w:noProof/>
                <w:rtl/>
              </w:rPr>
            </w:r>
            <w:r>
              <w:rPr>
                <w:rStyle w:val="Hyperlink"/>
                <w:noProof/>
                <w:rtl/>
              </w:rPr>
              <w:fldChar w:fldCharType="separate"/>
            </w:r>
            <w:r>
              <w:rPr>
                <w:noProof/>
                <w:webHidden/>
                <w:rtl/>
              </w:rPr>
              <w:t>114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25" w:history="1">
            <w:r w:rsidRPr="004C171E">
              <w:rPr>
                <w:rStyle w:val="Hyperlink"/>
                <w:noProof/>
                <w:rtl/>
              </w:rPr>
              <w:t xml:space="preserve">[2815] </w:t>
            </w:r>
            <w:r w:rsidRPr="004C171E">
              <w:rPr>
                <w:rStyle w:val="Hyperlink"/>
                <w:rFonts w:hint="eastAsia"/>
                <w:noProof/>
                <w:rtl/>
              </w:rPr>
              <w:t>مخلد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المجدي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Toc394921725 \h</w:instrText>
            </w:r>
            <w:r>
              <w:rPr>
                <w:noProof/>
                <w:webHidden/>
                <w:rtl/>
              </w:rPr>
              <w:instrText xml:space="preserve"> </w:instrText>
            </w:r>
            <w:r>
              <w:rPr>
                <w:rStyle w:val="Hyperlink"/>
                <w:noProof/>
                <w:rtl/>
              </w:rPr>
            </w:r>
            <w:r>
              <w:rPr>
                <w:rStyle w:val="Hyperlink"/>
                <w:noProof/>
                <w:rtl/>
              </w:rPr>
              <w:fldChar w:fldCharType="separate"/>
            </w:r>
            <w:r>
              <w:rPr>
                <w:noProof/>
                <w:webHidden/>
                <w:rtl/>
              </w:rPr>
              <w:t>114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26" w:history="1">
            <w:r w:rsidRPr="004C171E">
              <w:rPr>
                <w:rStyle w:val="Hyperlink"/>
                <w:noProof/>
                <w:rtl/>
              </w:rPr>
              <w:t xml:space="preserve">[2816] </w:t>
            </w:r>
            <w:r w:rsidRPr="004C171E">
              <w:rPr>
                <w:rStyle w:val="Hyperlink"/>
                <w:rFonts w:hint="eastAsia"/>
                <w:noProof/>
                <w:rtl/>
              </w:rPr>
              <w:t>مُدْرِك</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الهَزْهَاز</w:t>
            </w:r>
            <w:r w:rsidRPr="004C171E">
              <w:rPr>
                <w:rStyle w:val="Hyperlink"/>
                <w:noProof/>
                <w:rtl/>
              </w:rPr>
              <w:t xml:space="preserve"> </w:t>
            </w:r>
            <w:r w:rsidRPr="004C171E">
              <w:rPr>
                <w:rStyle w:val="Hyperlink"/>
                <w:rFonts w:hint="eastAsia"/>
                <w:noProof/>
                <w:rtl/>
              </w:rPr>
              <w:t>النَّخَعِيّ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Toc394921726 \h</w:instrText>
            </w:r>
            <w:r>
              <w:rPr>
                <w:noProof/>
                <w:webHidden/>
                <w:rtl/>
              </w:rPr>
              <w:instrText xml:space="preserve"> </w:instrText>
            </w:r>
            <w:r>
              <w:rPr>
                <w:rStyle w:val="Hyperlink"/>
                <w:noProof/>
                <w:rtl/>
              </w:rPr>
            </w:r>
            <w:r>
              <w:rPr>
                <w:rStyle w:val="Hyperlink"/>
                <w:noProof/>
                <w:rtl/>
              </w:rPr>
              <w:fldChar w:fldCharType="separate"/>
            </w:r>
            <w:r>
              <w:rPr>
                <w:noProof/>
                <w:webHidden/>
                <w:rtl/>
              </w:rPr>
              <w:t>114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27" w:history="1">
            <w:r w:rsidRPr="004C171E">
              <w:rPr>
                <w:rStyle w:val="Hyperlink"/>
                <w:noProof/>
                <w:rtl/>
              </w:rPr>
              <w:t xml:space="preserve">[2817] </w:t>
            </w:r>
            <w:r w:rsidRPr="004C171E">
              <w:rPr>
                <w:rStyle w:val="Hyperlink"/>
                <w:rFonts w:hint="eastAsia"/>
                <w:noProof/>
                <w:rtl/>
              </w:rPr>
              <w:t>مُدْرِك</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عمّار</w:t>
            </w:r>
            <w:r w:rsidRPr="004C171E">
              <w:rPr>
                <w:rStyle w:val="Hyperlink"/>
                <w:noProof/>
                <w:rtl/>
              </w:rPr>
              <w:t xml:space="preserve"> </w:t>
            </w:r>
            <w:r w:rsidRPr="004C171E">
              <w:rPr>
                <w:rStyle w:val="Hyperlink"/>
                <w:rFonts w:hint="eastAsia"/>
                <w:noProof/>
                <w:rtl/>
              </w:rPr>
              <w:t>الطّائِيّ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Toc394921727 \h</w:instrText>
            </w:r>
            <w:r>
              <w:rPr>
                <w:noProof/>
                <w:webHidden/>
                <w:rtl/>
              </w:rPr>
              <w:instrText xml:space="preserve"> </w:instrText>
            </w:r>
            <w:r>
              <w:rPr>
                <w:rStyle w:val="Hyperlink"/>
                <w:noProof/>
                <w:rtl/>
              </w:rPr>
            </w:r>
            <w:r>
              <w:rPr>
                <w:rStyle w:val="Hyperlink"/>
                <w:noProof/>
                <w:rtl/>
              </w:rPr>
              <w:fldChar w:fldCharType="separate"/>
            </w:r>
            <w:r>
              <w:rPr>
                <w:noProof/>
                <w:webHidden/>
                <w:rtl/>
              </w:rPr>
              <w:t>114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28" w:history="1">
            <w:r w:rsidRPr="004C171E">
              <w:rPr>
                <w:rStyle w:val="Hyperlink"/>
                <w:noProof/>
                <w:rtl/>
              </w:rPr>
              <w:t xml:space="preserve">[2818] </w:t>
            </w:r>
            <w:r w:rsidRPr="004C171E">
              <w:rPr>
                <w:rStyle w:val="Hyperlink"/>
                <w:rFonts w:hint="eastAsia"/>
                <w:noProof/>
                <w:rtl/>
              </w:rPr>
              <w:t>مراد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خارجة</w:t>
            </w:r>
            <w:r w:rsidRPr="004C171E">
              <w:rPr>
                <w:rStyle w:val="Hyperlink"/>
                <w:noProof/>
                <w:rtl/>
              </w:rPr>
              <w:t xml:space="preserve"> </w:t>
            </w:r>
            <w:r w:rsidRPr="004C171E">
              <w:rPr>
                <w:rStyle w:val="Hyperlink"/>
                <w:rFonts w:hint="eastAsia"/>
                <w:noProof/>
                <w:rtl/>
              </w:rPr>
              <w:t>الأنصاري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Toc394921728 \h</w:instrText>
            </w:r>
            <w:r>
              <w:rPr>
                <w:noProof/>
                <w:webHidden/>
                <w:rtl/>
              </w:rPr>
              <w:instrText xml:space="preserve"> </w:instrText>
            </w:r>
            <w:r>
              <w:rPr>
                <w:rStyle w:val="Hyperlink"/>
                <w:noProof/>
                <w:rtl/>
              </w:rPr>
            </w:r>
            <w:r>
              <w:rPr>
                <w:rStyle w:val="Hyperlink"/>
                <w:noProof/>
                <w:rtl/>
              </w:rPr>
              <w:fldChar w:fldCharType="separate"/>
            </w:r>
            <w:r>
              <w:rPr>
                <w:noProof/>
                <w:webHidden/>
                <w:rtl/>
              </w:rPr>
              <w:t>115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29" w:history="1">
            <w:r w:rsidRPr="004C171E">
              <w:rPr>
                <w:rStyle w:val="Hyperlink"/>
                <w:noProof/>
                <w:rtl/>
              </w:rPr>
              <w:t xml:space="preserve">[2819] </w:t>
            </w:r>
            <w:r w:rsidRPr="004C171E">
              <w:rPr>
                <w:rStyle w:val="Hyperlink"/>
                <w:rFonts w:hint="eastAsia"/>
                <w:noProof/>
                <w:rtl/>
              </w:rPr>
              <w:t>المـَرْزُبان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خالد</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Toc394921729 \h</w:instrText>
            </w:r>
            <w:r>
              <w:rPr>
                <w:noProof/>
                <w:webHidden/>
                <w:rtl/>
              </w:rPr>
              <w:instrText xml:space="preserve"> </w:instrText>
            </w:r>
            <w:r>
              <w:rPr>
                <w:rStyle w:val="Hyperlink"/>
                <w:noProof/>
                <w:rtl/>
              </w:rPr>
            </w:r>
            <w:r>
              <w:rPr>
                <w:rStyle w:val="Hyperlink"/>
                <w:noProof/>
                <w:rtl/>
              </w:rPr>
              <w:fldChar w:fldCharType="separate"/>
            </w:r>
            <w:r>
              <w:rPr>
                <w:noProof/>
                <w:webHidden/>
                <w:rtl/>
              </w:rPr>
              <w:t>115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30" w:history="1">
            <w:r w:rsidRPr="004C171E">
              <w:rPr>
                <w:rStyle w:val="Hyperlink"/>
                <w:noProof/>
                <w:rtl/>
              </w:rPr>
              <w:t xml:space="preserve">[2820] </w:t>
            </w:r>
            <w:r w:rsidRPr="004C171E">
              <w:rPr>
                <w:rStyle w:val="Hyperlink"/>
                <w:rFonts w:hint="eastAsia"/>
                <w:noProof/>
                <w:rtl/>
              </w:rPr>
              <w:t>المـَرْزُبان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عِمْران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Toc394921730 \h</w:instrText>
            </w:r>
            <w:r>
              <w:rPr>
                <w:noProof/>
                <w:webHidden/>
                <w:rtl/>
              </w:rPr>
              <w:instrText xml:space="preserve"> </w:instrText>
            </w:r>
            <w:r>
              <w:rPr>
                <w:rStyle w:val="Hyperlink"/>
                <w:noProof/>
                <w:rtl/>
              </w:rPr>
            </w:r>
            <w:r>
              <w:rPr>
                <w:rStyle w:val="Hyperlink"/>
                <w:noProof/>
                <w:rtl/>
              </w:rPr>
              <w:fldChar w:fldCharType="separate"/>
            </w:r>
            <w:r>
              <w:rPr>
                <w:noProof/>
                <w:webHidden/>
                <w:rtl/>
              </w:rPr>
              <w:t>115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31" w:history="1">
            <w:r w:rsidRPr="004C171E">
              <w:rPr>
                <w:rStyle w:val="Hyperlink"/>
                <w:noProof/>
                <w:rtl/>
              </w:rPr>
              <w:t xml:space="preserve">[2821] </w:t>
            </w:r>
            <w:r w:rsidRPr="004C171E">
              <w:rPr>
                <w:rStyle w:val="Hyperlink"/>
                <w:rFonts w:hint="eastAsia"/>
                <w:noProof/>
                <w:rtl/>
              </w:rPr>
              <w:t>المـَرْزُبان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مسعود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Toc394921731 \h</w:instrText>
            </w:r>
            <w:r>
              <w:rPr>
                <w:noProof/>
                <w:webHidden/>
                <w:rtl/>
              </w:rPr>
              <w:instrText xml:space="preserve"> </w:instrText>
            </w:r>
            <w:r>
              <w:rPr>
                <w:rStyle w:val="Hyperlink"/>
                <w:noProof/>
                <w:rtl/>
              </w:rPr>
            </w:r>
            <w:r>
              <w:rPr>
                <w:rStyle w:val="Hyperlink"/>
                <w:noProof/>
                <w:rtl/>
              </w:rPr>
              <w:fldChar w:fldCharType="separate"/>
            </w:r>
            <w:r>
              <w:rPr>
                <w:noProof/>
                <w:webHidden/>
                <w:rtl/>
              </w:rPr>
              <w:t>115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32" w:history="1">
            <w:r w:rsidRPr="004C171E">
              <w:rPr>
                <w:rStyle w:val="Hyperlink"/>
                <w:noProof/>
                <w:rtl/>
              </w:rPr>
              <w:t xml:space="preserve">[2822] </w:t>
            </w:r>
            <w:r w:rsidRPr="004C171E">
              <w:rPr>
                <w:rStyle w:val="Hyperlink"/>
                <w:rFonts w:hint="eastAsia"/>
                <w:noProof/>
                <w:rtl/>
              </w:rPr>
              <w:t>مروان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أسد</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Toc394921732 \h</w:instrText>
            </w:r>
            <w:r>
              <w:rPr>
                <w:noProof/>
                <w:webHidden/>
                <w:rtl/>
              </w:rPr>
              <w:instrText xml:space="preserve"> </w:instrText>
            </w:r>
            <w:r>
              <w:rPr>
                <w:rStyle w:val="Hyperlink"/>
                <w:noProof/>
                <w:rtl/>
              </w:rPr>
            </w:r>
            <w:r>
              <w:rPr>
                <w:rStyle w:val="Hyperlink"/>
                <w:noProof/>
                <w:rtl/>
              </w:rPr>
              <w:fldChar w:fldCharType="separate"/>
            </w:r>
            <w:r>
              <w:rPr>
                <w:noProof/>
                <w:webHidden/>
                <w:rtl/>
              </w:rPr>
              <w:t>115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33" w:history="1">
            <w:r w:rsidRPr="004C171E">
              <w:rPr>
                <w:rStyle w:val="Hyperlink"/>
                <w:noProof/>
                <w:rtl/>
              </w:rPr>
              <w:t xml:space="preserve">[2823] </w:t>
            </w:r>
            <w:r w:rsidRPr="004C171E">
              <w:rPr>
                <w:rStyle w:val="Hyperlink"/>
                <w:rFonts w:hint="eastAsia"/>
                <w:noProof/>
                <w:rtl/>
              </w:rPr>
              <w:t>مروان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عثمان</w:t>
            </w:r>
            <w:r w:rsidRPr="004C171E">
              <w:rPr>
                <w:rStyle w:val="Hyperlink"/>
                <w:noProof/>
                <w:rtl/>
              </w:rPr>
              <w:t xml:space="preserve"> </w:t>
            </w:r>
            <w:r w:rsidRPr="004C171E">
              <w:rPr>
                <w:rStyle w:val="Hyperlink"/>
                <w:rFonts w:hint="eastAsia"/>
                <w:noProof/>
                <w:rtl/>
              </w:rPr>
              <w:t>المـَدَنِيّ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Toc394921733 \h</w:instrText>
            </w:r>
            <w:r>
              <w:rPr>
                <w:noProof/>
                <w:webHidden/>
                <w:rtl/>
              </w:rPr>
              <w:instrText xml:space="preserve"> </w:instrText>
            </w:r>
            <w:r>
              <w:rPr>
                <w:rStyle w:val="Hyperlink"/>
                <w:noProof/>
                <w:rtl/>
              </w:rPr>
            </w:r>
            <w:r>
              <w:rPr>
                <w:rStyle w:val="Hyperlink"/>
                <w:noProof/>
                <w:rtl/>
              </w:rPr>
              <w:fldChar w:fldCharType="separate"/>
            </w:r>
            <w:r>
              <w:rPr>
                <w:noProof/>
                <w:webHidden/>
                <w:rtl/>
              </w:rPr>
              <w:t>116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34" w:history="1">
            <w:r w:rsidRPr="004C171E">
              <w:rPr>
                <w:rStyle w:val="Hyperlink"/>
                <w:noProof/>
                <w:rtl/>
              </w:rPr>
              <w:t xml:space="preserve">[2824] </w:t>
            </w:r>
            <w:r w:rsidRPr="004C171E">
              <w:rPr>
                <w:rStyle w:val="Hyperlink"/>
                <w:rFonts w:hint="eastAsia"/>
                <w:noProof/>
                <w:rtl/>
              </w:rPr>
              <w:t>مروان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معاوية</w:t>
            </w:r>
            <w:r w:rsidRPr="004C171E">
              <w:rPr>
                <w:rStyle w:val="Hyperlink"/>
                <w:noProof/>
                <w:rtl/>
              </w:rPr>
              <w:t xml:space="preserve"> </w:t>
            </w:r>
            <w:r w:rsidRPr="004C171E">
              <w:rPr>
                <w:rStyle w:val="Hyperlink"/>
                <w:rFonts w:hint="eastAsia"/>
                <w:noProof/>
                <w:rtl/>
              </w:rPr>
              <w:t>الفَزَارِيّ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Toc394921734 \h</w:instrText>
            </w:r>
            <w:r>
              <w:rPr>
                <w:noProof/>
                <w:webHidden/>
                <w:rtl/>
              </w:rPr>
              <w:instrText xml:space="preserve"> </w:instrText>
            </w:r>
            <w:r>
              <w:rPr>
                <w:rStyle w:val="Hyperlink"/>
                <w:noProof/>
                <w:rtl/>
              </w:rPr>
            </w:r>
            <w:r>
              <w:rPr>
                <w:rStyle w:val="Hyperlink"/>
                <w:noProof/>
                <w:rtl/>
              </w:rPr>
              <w:fldChar w:fldCharType="separate"/>
            </w:r>
            <w:r>
              <w:rPr>
                <w:noProof/>
                <w:webHidden/>
                <w:rtl/>
              </w:rPr>
              <w:t>116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35" w:history="1">
            <w:r w:rsidRPr="004C171E">
              <w:rPr>
                <w:rStyle w:val="Hyperlink"/>
                <w:noProof/>
                <w:rtl/>
              </w:rPr>
              <w:t xml:space="preserve">[2825] </w:t>
            </w:r>
            <w:r w:rsidRPr="004C171E">
              <w:rPr>
                <w:rStyle w:val="Hyperlink"/>
                <w:rFonts w:hint="eastAsia"/>
                <w:noProof/>
                <w:rtl/>
              </w:rPr>
              <w:t>مُرَّة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عِصْمة</w:t>
            </w:r>
            <w:r w:rsidRPr="004C171E">
              <w:rPr>
                <w:rStyle w:val="Hyperlink"/>
                <w:noProof/>
                <w:rtl/>
              </w:rPr>
              <w:t xml:space="preserve"> </w:t>
            </w:r>
            <w:r w:rsidRPr="004C171E">
              <w:rPr>
                <w:rStyle w:val="Hyperlink"/>
                <w:rFonts w:hint="eastAsia"/>
                <w:noProof/>
                <w:rtl/>
              </w:rPr>
              <w:t>الطَّائِيّ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Toc394921735 \h</w:instrText>
            </w:r>
            <w:r>
              <w:rPr>
                <w:noProof/>
                <w:webHidden/>
                <w:rtl/>
              </w:rPr>
              <w:instrText xml:space="preserve"> </w:instrText>
            </w:r>
            <w:r>
              <w:rPr>
                <w:rStyle w:val="Hyperlink"/>
                <w:noProof/>
                <w:rtl/>
              </w:rPr>
            </w:r>
            <w:r>
              <w:rPr>
                <w:rStyle w:val="Hyperlink"/>
                <w:noProof/>
                <w:rtl/>
              </w:rPr>
              <w:fldChar w:fldCharType="separate"/>
            </w:r>
            <w:r>
              <w:rPr>
                <w:noProof/>
                <w:webHidden/>
                <w:rtl/>
              </w:rPr>
              <w:t>116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36" w:history="1">
            <w:r w:rsidRPr="004C171E">
              <w:rPr>
                <w:rStyle w:val="Hyperlink"/>
                <w:noProof/>
                <w:rtl/>
              </w:rPr>
              <w:t xml:space="preserve">[2826] </w:t>
            </w:r>
            <w:r w:rsidRPr="004C171E">
              <w:rPr>
                <w:rStyle w:val="Hyperlink"/>
                <w:rFonts w:hint="eastAsia"/>
                <w:noProof/>
                <w:rtl/>
              </w:rPr>
              <w:t>مُرَّة</w:t>
            </w:r>
            <w:r w:rsidRPr="004C171E">
              <w:rPr>
                <w:rStyle w:val="Hyperlink"/>
                <w:noProof/>
                <w:rtl/>
              </w:rPr>
              <w:t xml:space="preserve"> </w:t>
            </w:r>
            <w:r w:rsidRPr="004C171E">
              <w:rPr>
                <w:rStyle w:val="Hyperlink"/>
                <w:rFonts w:hint="eastAsia"/>
                <w:noProof/>
                <w:rtl/>
              </w:rPr>
              <w:t>الكِنْدِيّ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Toc394921736 \h</w:instrText>
            </w:r>
            <w:r>
              <w:rPr>
                <w:noProof/>
                <w:webHidden/>
                <w:rtl/>
              </w:rPr>
              <w:instrText xml:space="preserve"> </w:instrText>
            </w:r>
            <w:r>
              <w:rPr>
                <w:rStyle w:val="Hyperlink"/>
                <w:noProof/>
                <w:rtl/>
              </w:rPr>
            </w:r>
            <w:r>
              <w:rPr>
                <w:rStyle w:val="Hyperlink"/>
                <w:noProof/>
                <w:rtl/>
              </w:rPr>
              <w:fldChar w:fldCharType="separate"/>
            </w:r>
            <w:r>
              <w:rPr>
                <w:noProof/>
                <w:webHidden/>
                <w:rtl/>
              </w:rPr>
              <w:t>116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37" w:history="1">
            <w:r w:rsidRPr="004C171E">
              <w:rPr>
                <w:rStyle w:val="Hyperlink"/>
                <w:noProof/>
                <w:rtl/>
              </w:rPr>
              <w:t xml:space="preserve">[2827] </w:t>
            </w:r>
            <w:r w:rsidRPr="004C171E">
              <w:rPr>
                <w:rStyle w:val="Hyperlink"/>
                <w:rFonts w:hint="eastAsia"/>
                <w:noProof/>
                <w:rtl/>
              </w:rPr>
              <w:t>مُرَّة</w:t>
            </w:r>
            <w:r w:rsidRPr="004C171E">
              <w:rPr>
                <w:rStyle w:val="Hyperlink"/>
                <w:noProof/>
                <w:rtl/>
              </w:rPr>
              <w:t xml:space="preserve"> </w:t>
            </w:r>
            <w:r w:rsidRPr="004C171E">
              <w:rPr>
                <w:rStyle w:val="Hyperlink"/>
                <w:rFonts w:hint="eastAsia"/>
                <w:noProof/>
                <w:rtl/>
              </w:rPr>
              <w:t>مولى</w:t>
            </w:r>
            <w:r w:rsidRPr="004C171E">
              <w:rPr>
                <w:rStyle w:val="Hyperlink"/>
                <w:noProof/>
                <w:rtl/>
              </w:rPr>
              <w:t xml:space="preserve"> </w:t>
            </w:r>
            <w:r w:rsidRPr="004C171E">
              <w:rPr>
                <w:rStyle w:val="Hyperlink"/>
                <w:rFonts w:hint="eastAsia"/>
                <w:noProof/>
                <w:rtl/>
              </w:rPr>
              <w:t>خالد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القَسْرِيّ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Toc394921737 \h</w:instrText>
            </w:r>
            <w:r>
              <w:rPr>
                <w:noProof/>
                <w:webHidden/>
                <w:rtl/>
              </w:rPr>
              <w:instrText xml:space="preserve"> </w:instrText>
            </w:r>
            <w:r>
              <w:rPr>
                <w:rStyle w:val="Hyperlink"/>
                <w:noProof/>
                <w:rtl/>
              </w:rPr>
            </w:r>
            <w:r>
              <w:rPr>
                <w:rStyle w:val="Hyperlink"/>
                <w:noProof/>
                <w:rtl/>
              </w:rPr>
              <w:fldChar w:fldCharType="separate"/>
            </w:r>
            <w:r>
              <w:rPr>
                <w:noProof/>
                <w:webHidden/>
                <w:rtl/>
              </w:rPr>
              <w:t>116</w:t>
            </w:r>
            <w:r>
              <w:rPr>
                <w:rStyle w:val="Hyperlink"/>
                <w:noProof/>
                <w:rtl/>
              </w:rPr>
              <w:fldChar w:fldCharType="end"/>
            </w:r>
          </w:hyperlink>
        </w:p>
        <w:p w:rsidR="00C703AB" w:rsidRDefault="00C703AB"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1738" w:history="1">
            <w:r w:rsidRPr="004C171E">
              <w:rPr>
                <w:rStyle w:val="Hyperlink"/>
                <w:noProof/>
                <w:rtl/>
              </w:rPr>
              <w:t xml:space="preserve">[2828] </w:t>
            </w:r>
            <w:r w:rsidRPr="004C171E">
              <w:rPr>
                <w:rStyle w:val="Hyperlink"/>
                <w:rFonts w:hint="eastAsia"/>
                <w:noProof/>
                <w:rtl/>
              </w:rPr>
              <w:t>مُرْهَف</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المـُرْهَف</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Toc394921738 \h</w:instrText>
            </w:r>
            <w:r>
              <w:rPr>
                <w:noProof/>
                <w:webHidden/>
                <w:rtl/>
              </w:rPr>
              <w:instrText xml:space="preserve"> </w:instrText>
            </w:r>
            <w:r>
              <w:rPr>
                <w:rStyle w:val="Hyperlink"/>
                <w:noProof/>
                <w:rtl/>
              </w:rPr>
            </w:r>
            <w:r>
              <w:rPr>
                <w:rStyle w:val="Hyperlink"/>
                <w:noProof/>
                <w:rtl/>
              </w:rPr>
              <w:fldChar w:fldCharType="separate"/>
            </w:r>
            <w:r>
              <w:rPr>
                <w:noProof/>
                <w:webHidden/>
                <w:rtl/>
              </w:rPr>
              <w:t>116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39" w:history="1">
            <w:r w:rsidRPr="004C171E">
              <w:rPr>
                <w:rStyle w:val="Hyperlink"/>
                <w:noProof/>
                <w:rtl/>
              </w:rPr>
              <w:t xml:space="preserve">[2829] </w:t>
            </w:r>
            <w:r w:rsidRPr="004C171E">
              <w:rPr>
                <w:rStyle w:val="Hyperlink"/>
                <w:rFonts w:hint="eastAsia"/>
                <w:noProof/>
                <w:rtl/>
              </w:rPr>
              <w:t>مَزِيد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زياد</w:t>
            </w:r>
            <w:r w:rsidRPr="004C171E">
              <w:rPr>
                <w:rStyle w:val="Hyperlink"/>
                <w:noProof/>
                <w:rtl/>
              </w:rPr>
              <w:t xml:space="preserve"> </w:t>
            </w:r>
            <w:r w:rsidRPr="004C171E">
              <w:rPr>
                <w:rStyle w:val="Hyperlink"/>
                <w:rFonts w:hint="eastAsia"/>
                <w:noProof/>
                <w:rtl/>
              </w:rPr>
              <w:t>الكاهِلِيّ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Toc394921739 \h</w:instrText>
            </w:r>
            <w:r>
              <w:rPr>
                <w:noProof/>
                <w:webHidden/>
                <w:rtl/>
              </w:rPr>
              <w:instrText xml:space="preserve"> </w:instrText>
            </w:r>
            <w:r>
              <w:rPr>
                <w:rStyle w:val="Hyperlink"/>
                <w:noProof/>
                <w:rtl/>
              </w:rPr>
            </w:r>
            <w:r>
              <w:rPr>
                <w:rStyle w:val="Hyperlink"/>
                <w:noProof/>
                <w:rtl/>
              </w:rPr>
              <w:fldChar w:fldCharType="separate"/>
            </w:r>
            <w:r>
              <w:rPr>
                <w:noProof/>
                <w:webHidden/>
                <w:rtl/>
              </w:rPr>
              <w:t>117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40" w:history="1">
            <w:r w:rsidRPr="004C171E">
              <w:rPr>
                <w:rStyle w:val="Hyperlink"/>
                <w:noProof/>
                <w:rtl/>
              </w:rPr>
              <w:t xml:space="preserve">[2830] </w:t>
            </w:r>
            <w:r w:rsidRPr="004C171E">
              <w:rPr>
                <w:rStyle w:val="Hyperlink"/>
                <w:rFonts w:hint="eastAsia"/>
                <w:noProof/>
                <w:rtl/>
              </w:rPr>
              <w:t>مَزِيد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المـُهَلْهِل</w:t>
            </w:r>
            <w:r w:rsidRPr="004C171E">
              <w:rPr>
                <w:rStyle w:val="Hyperlink"/>
                <w:noProof/>
                <w:rtl/>
              </w:rPr>
              <w:t xml:space="preserve"> </w:t>
            </w:r>
            <w:r w:rsidRPr="004C171E">
              <w:rPr>
                <w:rStyle w:val="Hyperlink"/>
                <w:rFonts w:hint="eastAsia"/>
                <w:noProof/>
                <w:rtl/>
              </w:rPr>
              <w:t>البَكْرِيّ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Toc394921740 \h</w:instrText>
            </w:r>
            <w:r>
              <w:rPr>
                <w:noProof/>
                <w:webHidden/>
                <w:rtl/>
              </w:rPr>
              <w:instrText xml:space="preserve"> </w:instrText>
            </w:r>
            <w:r>
              <w:rPr>
                <w:rStyle w:val="Hyperlink"/>
                <w:noProof/>
                <w:rtl/>
              </w:rPr>
            </w:r>
            <w:r>
              <w:rPr>
                <w:rStyle w:val="Hyperlink"/>
                <w:noProof/>
                <w:rtl/>
              </w:rPr>
              <w:fldChar w:fldCharType="separate"/>
            </w:r>
            <w:r>
              <w:rPr>
                <w:noProof/>
                <w:webHidden/>
                <w:rtl/>
              </w:rPr>
              <w:t>117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41" w:history="1">
            <w:r w:rsidRPr="004C171E">
              <w:rPr>
                <w:rStyle w:val="Hyperlink"/>
                <w:noProof/>
                <w:rtl/>
              </w:rPr>
              <w:t xml:space="preserve">[2831] </w:t>
            </w:r>
            <w:r w:rsidRPr="004C171E">
              <w:rPr>
                <w:rStyle w:val="Hyperlink"/>
                <w:rFonts w:hint="eastAsia"/>
                <w:noProof/>
                <w:rtl/>
              </w:rPr>
              <w:t>مسافر</w:t>
            </w:r>
            <w:r w:rsidRPr="004C171E">
              <w:rPr>
                <w:rStyle w:val="Hyperlink"/>
                <w:noProof/>
                <w:rtl/>
              </w:rPr>
              <w:t xml:space="preserve"> </w:t>
            </w:r>
            <w:r w:rsidRPr="004C171E">
              <w:rPr>
                <w:rStyle w:val="Hyperlink"/>
                <w:rFonts w:hint="eastAsia"/>
                <w:noProof/>
                <w:rtl/>
              </w:rPr>
              <w:t>مولى</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الحسن</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Toc394921741 \h</w:instrText>
            </w:r>
            <w:r>
              <w:rPr>
                <w:noProof/>
                <w:webHidden/>
                <w:rtl/>
              </w:rPr>
              <w:instrText xml:space="preserve"> </w:instrText>
            </w:r>
            <w:r>
              <w:rPr>
                <w:rStyle w:val="Hyperlink"/>
                <w:noProof/>
                <w:rtl/>
              </w:rPr>
            </w:r>
            <w:r>
              <w:rPr>
                <w:rStyle w:val="Hyperlink"/>
                <w:noProof/>
                <w:rtl/>
              </w:rPr>
              <w:fldChar w:fldCharType="separate"/>
            </w:r>
            <w:r>
              <w:rPr>
                <w:noProof/>
                <w:webHidden/>
                <w:rtl/>
              </w:rPr>
              <w:t>117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42" w:history="1">
            <w:r w:rsidRPr="004C171E">
              <w:rPr>
                <w:rStyle w:val="Hyperlink"/>
                <w:noProof/>
                <w:rtl/>
              </w:rPr>
              <w:t xml:space="preserve">[2832] </w:t>
            </w:r>
            <w:r w:rsidRPr="004C171E">
              <w:rPr>
                <w:rStyle w:val="Hyperlink"/>
                <w:rFonts w:hint="eastAsia"/>
                <w:noProof/>
                <w:rtl/>
              </w:rPr>
              <w:t>المـُسْتَعمل</w:t>
            </w:r>
            <w:r w:rsidR="007E4675">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سعد</w:t>
            </w:r>
            <w:r w:rsidRPr="004C171E">
              <w:rPr>
                <w:rStyle w:val="Hyperlink"/>
                <w:noProof/>
                <w:rtl/>
              </w:rPr>
              <w:t xml:space="preserve"> </w:t>
            </w:r>
            <w:r w:rsidRPr="004C171E">
              <w:rPr>
                <w:rStyle w:val="Hyperlink"/>
                <w:rFonts w:hint="eastAsia"/>
                <w:noProof/>
                <w:rtl/>
              </w:rPr>
              <w:t>الأسديّ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Toc394921742 \h</w:instrText>
            </w:r>
            <w:r>
              <w:rPr>
                <w:noProof/>
                <w:webHidden/>
                <w:rtl/>
              </w:rPr>
              <w:instrText xml:space="preserve"> </w:instrText>
            </w:r>
            <w:r>
              <w:rPr>
                <w:rStyle w:val="Hyperlink"/>
                <w:noProof/>
                <w:rtl/>
              </w:rPr>
            </w:r>
            <w:r>
              <w:rPr>
                <w:rStyle w:val="Hyperlink"/>
                <w:noProof/>
                <w:rtl/>
              </w:rPr>
              <w:fldChar w:fldCharType="separate"/>
            </w:r>
            <w:r>
              <w:rPr>
                <w:noProof/>
                <w:webHidden/>
                <w:rtl/>
              </w:rPr>
              <w:t>118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43" w:history="1">
            <w:r w:rsidRPr="004C171E">
              <w:rPr>
                <w:rStyle w:val="Hyperlink"/>
                <w:noProof/>
                <w:rtl/>
              </w:rPr>
              <w:t xml:space="preserve">[2833] </w:t>
            </w:r>
            <w:r w:rsidRPr="004C171E">
              <w:rPr>
                <w:rStyle w:val="Hyperlink"/>
                <w:rFonts w:hint="eastAsia"/>
                <w:noProof/>
                <w:rtl/>
              </w:rPr>
              <w:t>مُسْتَغْفِر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الرّحمن</w:t>
            </w:r>
            <w:r w:rsidRPr="004C171E">
              <w:rPr>
                <w:rStyle w:val="Hyperlink"/>
                <w:noProof/>
                <w:rtl/>
              </w:rPr>
              <w:t xml:space="preserve"> </w:t>
            </w:r>
            <w:r w:rsidRPr="004C171E">
              <w:rPr>
                <w:rStyle w:val="Hyperlink"/>
                <w:rFonts w:hint="eastAsia"/>
                <w:noProof/>
                <w:rtl/>
              </w:rPr>
              <w:t>البارقيّ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Toc394921743 \h</w:instrText>
            </w:r>
            <w:r>
              <w:rPr>
                <w:noProof/>
                <w:webHidden/>
                <w:rtl/>
              </w:rPr>
              <w:instrText xml:space="preserve"> </w:instrText>
            </w:r>
            <w:r>
              <w:rPr>
                <w:rStyle w:val="Hyperlink"/>
                <w:noProof/>
                <w:rtl/>
              </w:rPr>
            </w:r>
            <w:r>
              <w:rPr>
                <w:rStyle w:val="Hyperlink"/>
                <w:noProof/>
                <w:rtl/>
              </w:rPr>
              <w:fldChar w:fldCharType="separate"/>
            </w:r>
            <w:r>
              <w:rPr>
                <w:noProof/>
                <w:webHidden/>
                <w:rtl/>
              </w:rPr>
              <w:t>118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44" w:history="1">
            <w:r w:rsidRPr="004C171E">
              <w:rPr>
                <w:rStyle w:val="Hyperlink"/>
                <w:noProof/>
                <w:rtl/>
              </w:rPr>
              <w:t xml:space="preserve">[2834] </w:t>
            </w:r>
            <w:r w:rsidRPr="004C171E">
              <w:rPr>
                <w:rStyle w:val="Hyperlink"/>
                <w:rFonts w:hint="eastAsia"/>
                <w:noProof/>
                <w:rtl/>
              </w:rPr>
              <w:t>المـُسْتَنير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عمرو</w:t>
            </w:r>
            <w:r w:rsidRPr="004C171E">
              <w:rPr>
                <w:rStyle w:val="Hyperlink"/>
                <w:noProof/>
                <w:rtl/>
              </w:rPr>
              <w:t xml:space="preserve"> </w:t>
            </w:r>
            <w:r w:rsidRPr="004C171E">
              <w:rPr>
                <w:rStyle w:val="Hyperlink"/>
                <w:rFonts w:hint="eastAsia"/>
                <w:noProof/>
                <w:rtl/>
              </w:rPr>
              <w:t>الحنفيّ</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Toc394921744 \h</w:instrText>
            </w:r>
            <w:r>
              <w:rPr>
                <w:noProof/>
                <w:webHidden/>
                <w:rtl/>
              </w:rPr>
              <w:instrText xml:space="preserve"> </w:instrText>
            </w:r>
            <w:r>
              <w:rPr>
                <w:rStyle w:val="Hyperlink"/>
                <w:noProof/>
                <w:rtl/>
              </w:rPr>
            </w:r>
            <w:r>
              <w:rPr>
                <w:rStyle w:val="Hyperlink"/>
                <w:noProof/>
                <w:rtl/>
              </w:rPr>
              <w:fldChar w:fldCharType="separate"/>
            </w:r>
            <w:r>
              <w:rPr>
                <w:noProof/>
                <w:webHidden/>
                <w:rtl/>
              </w:rPr>
              <w:t>118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45" w:history="1">
            <w:r w:rsidRPr="004C171E">
              <w:rPr>
                <w:rStyle w:val="Hyperlink"/>
                <w:noProof/>
                <w:rtl/>
              </w:rPr>
              <w:t xml:space="preserve">[2835] </w:t>
            </w:r>
            <w:r w:rsidRPr="004C171E">
              <w:rPr>
                <w:rStyle w:val="Hyperlink"/>
                <w:rFonts w:hint="eastAsia"/>
                <w:noProof/>
                <w:rtl/>
              </w:rPr>
              <w:t>المـُسْتَنير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يزيد</w:t>
            </w:r>
            <w:r w:rsidRPr="004C171E">
              <w:rPr>
                <w:rStyle w:val="Hyperlink"/>
                <w:noProof/>
                <w:rtl/>
              </w:rPr>
              <w:t xml:space="preserve"> </w:t>
            </w:r>
            <w:r w:rsidRPr="004C171E">
              <w:rPr>
                <w:rStyle w:val="Hyperlink"/>
                <w:rFonts w:hint="eastAsia"/>
                <w:noProof/>
                <w:rtl/>
              </w:rPr>
              <w:t>الجُعْفِيّ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Toc394921745 \h</w:instrText>
            </w:r>
            <w:r>
              <w:rPr>
                <w:noProof/>
                <w:webHidden/>
                <w:rtl/>
              </w:rPr>
              <w:instrText xml:space="preserve"> </w:instrText>
            </w:r>
            <w:r>
              <w:rPr>
                <w:rStyle w:val="Hyperlink"/>
                <w:noProof/>
                <w:rtl/>
              </w:rPr>
            </w:r>
            <w:r>
              <w:rPr>
                <w:rStyle w:val="Hyperlink"/>
                <w:noProof/>
                <w:rtl/>
              </w:rPr>
              <w:fldChar w:fldCharType="separate"/>
            </w:r>
            <w:r>
              <w:rPr>
                <w:noProof/>
                <w:webHidden/>
                <w:rtl/>
              </w:rPr>
              <w:t>118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46" w:history="1">
            <w:r w:rsidRPr="004C171E">
              <w:rPr>
                <w:rStyle w:val="Hyperlink"/>
                <w:noProof/>
                <w:rtl/>
              </w:rPr>
              <w:t xml:space="preserve">[2836] </w:t>
            </w:r>
            <w:r w:rsidRPr="004C171E">
              <w:rPr>
                <w:rStyle w:val="Hyperlink"/>
                <w:rFonts w:hint="eastAsia"/>
                <w:noProof/>
                <w:rtl/>
              </w:rPr>
              <w:t>المستورد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نَهِيك</w:t>
            </w:r>
            <w:r w:rsidRPr="004C171E">
              <w:rPr>
                <w:rStyle w:val="Hyperlink"/>
                <w:noProof/>
                <w:rtl/>
              </w:rPr>
              <w:t xml:space="preserve"> </w:t>
            </w:r>
            <w:r w:rsidRPr="004C171E">
              <w:rPr>
                <w:rStyle w:val="Hyperlink"/>
                <w:rFonts w:hint="eastAsia"/>
                <w:noProof/>
                <w:rtl/>
              </w:rPr>
              <w:t>النَّخَعِيّ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Toc394921746 \h</w:instrText>
            </w:r>
            <w:r>
              <w:rPr>
                <w:noProof/>
                <w:webHidden/>
                <w:rtl/>
              </w:rPr>
              <w:instrText xml:space="preserve"> </w:instrText>
            </w:r>
            <w:r>
              <w:rPr>
                <w:rStyle w:val="Hyperlink"/>
                <w:noProof/>
                <w:rtl/>
              </w:rPr>
            </w:r>
            <w:r>
              <w:rPr>
                <w:rStyle w:val="Hyperlink"/>
                <w:noProof/>
                <w:rtl/>
              </w:rPr>
              <w:fldChar w:fldCharType="separate"/>
            </w:r>
            <w:r>
              <w:rPr>
                <w:noProof/>
                <w:webHidden/>
                <w:rtl/>
              </w:rPr>
              <w:t>118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47" w:history="1">
            <w:r w:rsidRPr="004C171E">
              <w:rPr>
                <w:rStyle w:val="Hyperlink"/>
                <w:noProof/>
                <w:rtl/>
              </w:rPr>
              <w:t xml:space="preserve">[2837] </w:t>
            </w:r>
            <w:r w:rsidRPr="004C171E">
              <w:rPr>
                <w:rStyle w:val="Hyperlink"/>
                <w:rFonts w:hint="eastAsia"/>
                <w:noProof/>
                <w:rtl/>
              </w:rPr>
              <w:t>المـُسْتهل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عطاء</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Toc394921747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48" w:history="1">
            <w:r w:rsidRPr="004C171E">
              <w:rPr>
                <w:rStyle w:val="Hyperlink"/>
                <w:noProof/>
                <w:rtl/>
              </w:rPr>
              <w:t xml:space="preserve">[2838] </w:t>
            </w:r>
            <w:r w:rsidRPr="004C171E">
              <w:rPr>
                <w:rStyle w:val="Hyperlink"/>
                <w:rFonts w:hint="eastAsia"/>
                <w:noProof/>
                <w:rtl/>
              </w:rPr>
              <w:t>مَسْروق</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Toc394921748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49" w:history="1">
            <w:r w:rsidRPr="004C171E">
              <w:rPr>
                <w:rStyle w:val="Hyperlink"/>
                <w:noProof/>
                <w:rtl/>
              </w:rPr>
              <w:t xml:space="preserve">[2839] </w:t>
            </w:r>
            <w:r w:rsidRPr="004C171E">
              <w:rPr>
                <w:rStyle w:val="Hyperlink"/>
                <w:rFonts w:hint="eastAsia"/>
                <w:noProof/>
                <w:rtl/>
              </w:rPr>
              <w:t>مَسْعَدة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جعفر</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Toc394921749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50" w:history="1">
            <w:r w:rsidRPr="004C171E">
              <w:rPr>
                <w:rStyle w:val="Hyperlink"/>
                <w:noProof/>
                <w:rtl/>
              </w:rPr>
              <w:t xml:space="preserve">[2840] </w:t>
            </w:r>
            <w:r w:rsidRPr="004C171E">
              <w:rPr>
                <w:rStyle w:val="Hyperlink"/>
                <w:rFonts w:hint="eastAsia"/>
                <w:noProof/>
                <w:rtl/>
              </w:rPr>
              <w:t>مَسْعَدة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الرّبيع</w:t>
            </w:r>
            <w:r w:rsidRPr="004C171E">
              <w:rPr>
                <w:rStyle w:val="Hyperlink"/>
                <w:noProof/>
                <w:rtl/>
              </w:rPr>
              <w:t xml:space="preserve"> </w:t>
            </w:r>
            <w:r w:rsidRPr="004C171E">
              <w:rPr>
                <w:rStyle w:val="Hyperlink"/>
                <w:rFonts w:hint="eastAsia"/>
                <w:noProof/>
                <w:rtl/>
              </w:rPr>
              <w:t>المـُسْلِيّ</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Toc394921750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51" w:history="1">
            <w:r w:rsidRPr="004C171E">
              <w:rPr>
                <w:rStyle w:val="Hyperlink"/>
                <w:noProof/>
                <w:rtl/>
              </w:rPr>
              <w:t xml:space="preserve">[2841] </w:t>
            </w:r>
            <w:r w:rsidRPr="004C171E">
              <w:rPr>
                <w:rStyle w:val="Hyperlink"/>
                <w:rFonts w:hint="eastAsia"/>
                <w:noProof/>
                <w:rtl/>
              </w:rPr>
              <w:t>مَسْعَدة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صَدَقَة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Toc394921751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52" w:history="1">
            <w:r w:rsidRPr="004C171E">
              <w:rPr>
                <w:rStyle w:val="Hyperlink"/>
                <w:noProof/>
                <w:rtl/>
              </w:rPr>
              <w:t xml:space="preserve">[2842] </w:t>
            </w:r>
            <w:r w:rsidRPr="004C171E">
              <w:rPr>
                <w:rStyle w:val="Hyperlink"/>
                <w:rFonts w:hint="eastAsia"/>
                <w:noProof/>
                <w:rtl/>
              </w:rPr>
              <w:t>مَسْعَدة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عامر</w:t>
            </w:r>
            <w:r w:rsidRPr="004C171E">
              <w:rPr>
                <w:rStyle w:val="Hyperlink"/>
                <w:noProof/>
                <w:rtl/>
              </w:rPr>
              <w:t xml:space="preserve"> </w:t>
            </w:r>
            <w:r w:rsidRPr="004C171E">
              <w:rPr>
                <w:rStyle w:val="Hyperlink"/>
                <w:rFonts w:hint="eastAsia"/>
                <w:noProof/>
                <w:rtl/>
              </w:rPr>
              <w:t>الأزدي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Toc394921752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53" w:history="1">
            <w:r w:rsidRPr="004C171E">
              <w:rPr>
                <w:rStyle w:val="Hyperlink"/>
                <w:noProof/>
                <w:rtl/>
              </w:rPr>
              <w:t xml:space="preserve">[2843] </w:t>
            </w:r>
            <w:r w:rsidRPr="004C171E">
              <w:rPr>
                <w:rStyle w:val="Hyperlink"/>
                <w:rFonts w:hint="eastAsia"/>
                <w:noProof/>
                <w:rtl/>
              </w:rPr>
              <w:t>مَسْعَدة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عمرو</w:t>
            </w:r>
            <w:r w:rsidRPr="004C171E">
              <w:rPr>
                <w:rStyle w:val="Hyperlink"/>
                <w:noProof/>
                <w:rtl/>
              </w:rPr>
              <w:t xml:space="preserve"> </w:t>
            </w:r>
            <w:r w:rsidRPr="004C171E">
              <w:rPr>
                <w:rStyle w:val="Hyperlink"/>
                <w:rFonts w:hint="eastAsia"/>
                <w:noProof/>
                <w:rtl/>
              </w:rPr>
              <w:t>الأزدي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Toc394921753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54" w:history="1">
            <w:r w:rsidRPr="004C171E">
              <w:rPr>
                <w:rStyle w:val="Hyperlink"/>
                <w:noProof/>
                <w:rtl/>
              </w:rPr>
              <w:t xml:space="preserve">[2844] </w:t>
            </w:r>
            <w:r w:rsidRPr="004C171E">
              <w:rPr>
                <w:rStyle w:val="Hyperlink"/>
                <w:rFonts w:hint="eastAsia"/>
                <w:noProof/>
                <w:rtl/>
              </w:rPr>
              <w:t>مَسْعَدة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قُرْظَة</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Toc394921754 \h</w:instrText>
            </w:r>
            <w:r>
              <w:rPr>
                <w:noProof/>
                <w:webHidden/>
                <w:rtl/>
              </w:rPr>
              <w:instrText xml:space="preserve"> </w:instrText>
            </w:r>
            <w:r>
              <w:rPr>
                <w:rStyle w:val="Hyperlink"/>
                <w:noProof/>
                <w:rtl/>
              </w:rPr>
            </w:r>
            <w:r>
              <w:rPr>
                <w:rStyle w:val="Hyperlink"/>
                <w:noProof/>
                <w:rtl/>
              </w:rPr>
              <w:fldChar w:fldCharType="separate"/>
            </w:r>
            <w:r>
              <w:rPr>
                <w:noProof/>
                <w:webHidden/>
                <w:rtl/>
              </w:rPr>
              <w:t>120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55" w:history="1">
            <w:r w:rsidRPr="004C171E">
              <w:rPr>
                <w:rStyle w:val="Hyperlink"/>
                <w:noProof/>
                <w:rtl/>
              </w:rPr>
              <w:t xml:space="preserve">[2845] </w:t>
            </w:r>
            <w:r w:rsidRPr="004C171E">
              <w:rPr>
                <w:rStyle w:val="Hyperlink"/>
                <w:rFonts w:hint="eastAsia"/>
                <w:noProof/>
                <w:rtl/>
              </w:rPr>
              <w:t>مَسْعَدة</w:t>
            </w:r>
            <w:r w:rsidRPr="004C171E">
              <w:rPr>
                <w:rStyle w:val="Hyperlink"/>
                <w:noProof/>
                <w:rtl/>
              </w:rPr>
              <w:t xml:space="preserve"> </w:t>
            </w:r>
            <w:r w:rsidRPr="004C171E">
              <w:rPr>
                <w:rStyle w:val="Hyperlink"/>
                <w:rFonts w:hint="eastAsia"/>
                <w:noProof/>
                <w:rtl/>
              </w:rPr>
              <w:t>مولى</w:t>
            </w:r>
            <w:r w:rsidRPr="004C171E">
              <w:rPr>
                <w:rStyle w:val="Hyperlink"/>
                <w:noProof/>
                <w:rtl/>
              </w:rPr>
              <w:t xml:space="preserve"> </w:t>
            </w:r>
            <w:r w:rsidRPr="004C171E">
              <w:rPr>
                <w:rStyle w:val="Hyperlink"/>
                <w:rFonts w:hint="eastAsia"/>
                <w:noProof/>
                <w:rtl/>
              </w:rPr>
              <w:t>بني</w:t>
            </w:r>
            <w:r w:rsidRPr="004C171E">
              <w:rPr>
                <w:rStyle w:val="Hyperlink"/>
                <w:noProof/>
                <w:rtl/>
              </w:rPr>
              <w:t xml:space="preserve"> </w:t>
            </w:r>
            <w:r w:rsidRPr="004C171E">
              <w:rPr>
                <w:rStyle w:val="Hyperlink"/>
                <w:rFonts w:hint="eastAsia"/>
                <w:noProof/>
                <w:rtl/>
              </w:rPr>
              <w:t>هاشم</w:t>
            </w:r>
            <w:r w:rsidRPr="004C171E">
              <w:rPr>
                <w:rStyle w:val="Hyperlink"/>
                <w:noProof/>
                <w:rtl/>
              </w:rPr>
              <w:t xml:space="preserve"> </w:t>
            </w:r>
            <w:r w:rsidRPr="004C171E">
              <w:rPr>
                <w:rStyle w:val="Hyperlink"/>
                <w:rFonts w:hint="eastAsia"/>
                <w:noProof/>
                <w:rtl/>
              </w:rPr>
              <w:t>المدني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Toc394921755 \h</w:instrText>
            </w:r>
            <w:r>
              <w:rPr>
                <w:noProof/>
                <w:webHidden/>
                <w:rtl/>
              </w:rPr>
              <w:instrText xml:space="preserve"> </w:instrText>
            </w:r>
            <w:r>
              <w:rPr>
                <w:rStyle w:val="Hyperlink"/>
                <w:noProof/>
                <w:rtl/>
              </w:rPr>
            </w:r>
            <w:r>
              <w:rPr>
                <w:rStyle w:val="Hyperlink"/>
                <w:noProof/>
                <w:rtl/>
              </w:rPr>
              <w:fldChar w:fldCharType="separate"/>
            </w:r>
            <w:r>
              <w:rPr>
                <w:noProof/>
                <w:webHidden/>
                <w:rtl/>
              </w:rPr>
              <w:t>120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56" w:history="1">
            <w:r w:rsidRPr="004C171E">
              <w:rPr>
                <w:rStyle w:val="Hyperlink"/>
                <w:noProof/>
                <w:rtl/>
              </w:rPr>
              <w:t xml:space="preserve">[2846] </w:t>
            </w:r>
            <w:r w:rsidRPr="004C171E">
              <w:rPr>
                <w:rStyle w:val="Hyperlink"/>
                <w:rFonts w:hint="eastAsia"/>
                <w:noProof/>
                <w:rtl/>
              </w:rPr>
              <w:t>مَسْعَدة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اليسع</w:t>
            </w:r>
            <w:r w:rsidRPr="004C171E">
              <w:rPr>
                <w:rStyle w:val="Hyperlink"/>
                <w:noProof/>
                <w:rtl/>
              </w:rPr>
              <w:t xml:space="preserve"> </w:t>
            </w:r>
            <w:r w:rsidRPr="004C171E">
              <w:rPr>
                <w:rStyle w:val="Hyperlink"/>
                <w:rFonts w:hint="eastAsia"/>
                <w:noProof/>
                <w:rtl/>
              </w:rPr>
              <w:t>البصري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Toc394921756 \h</w:instrText>
            </w:r>
            <w:r>
              <w:rPr>
                <w:noProof/>
                <w:webHidden/>
                <w:rtl/>
              </w:rPr>
              <w:instrText xml:space="preserve"> </w:instrText>
            </w:r>
            <w:r>
              <w:rPr>
                <w:rStyle w:val="Hyperlink"/>
                <w:noProof/>
                <w:rtl/>
              </w:rPr>
            </w:r>
            <w:r>
              <w:rPr>
                <w:rStyle w:val="Hyperlink"/>
                <w:noProof/>
                <w:rtl/>
              </w:rPr>
              <w:fldChar w:fldCharType="separate"/>
            </w:r>
            <w:r>
              <w:rPr>
                <w:noProof/>
                <w:webHidden/>
                <w:rtl/>
              </w:rPr>
              <w:t>120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57" w:history="1">
            <w:r w:rsidRPr="004C171E">
              <w:rPr>
                <w:rStyle w:val="Hyperlink"/>
                <w:noProof/>
                <w:rtl/>
              </w:rPr>
              <w:t xml:space="preserve">[2847] </w:t>
            </w:r>
            <w:r w:rsidRPr="004C171E">
              <w:rPr>
                <w:rStyle w:val="Hyperlink"/>
                <w:rFonts w:hint="eastAsia"/>
                <w:noProof/>
                <w:rtl/>
              </w:rPr>
              <w:t>مسعود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أسباط</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Toc394921757 \h</w:instrText>
            </w:r>
            <w:r>
              <w:rPr>
                <w:noProof/>
                <w:webHidden/>
                <w:rtl/>
              </w:rPr>
              <w:instrText xml:space="preserve"> </w:instrText>
            </w:r>
            <w:r>
              <w:rPr>
                <w:rStyle w:val="Hyperlink"/>
                <w:noProof/>
                <w:rtl/>
              </w:rPr>
            </w:r>
            <w:r>
              <w:rPr>
                <w:rStyle w:val="Hyperlink"/>
                <w:noProof/>
                <w:rtl/>
              </w:rPr>
              <w:fldChar w:fldCharType="separate"/>
            </w:r>
            <w:r>
              <w:rPr>
                <w:noProof/>
                <w:webHidden/>
                <w:rtl/>
              </w:rPr>
              <w:t>120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58" w:history="1">
            <w:r w:rsidRPr="004C171E">
              <w:rPr>
                <w:rStyle w:val="Hyperlink"/>
                <w:noProof/>
                <w:rtl/>
              </w:rPr>
              <w:t xml:space="preserve">[2848] </w:t>
            </w:r>
            <w:r w:rsidRPr="004C171E">
              <w:rPr>
                <w:rStyle w:val="Hyperlink"/>
                <w:rFonts w:hint="eastAsia"/>
                <w:noProof/>
                <w:rtl/>
              </w:rPr>
              <w:t>مسعود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خِراش</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Toc394921758 \h</w:instrText>
            </w:r>
            <w:r>
              <w:rPr>
                <w:noProof/>
                <w:webHidden/>
                <w:rtl/>
              </w:rPr>
              <w:instrText xml:space="preserve"> </w:instrText>
            </w:r>
            <w:r>
              <w:rPr>
                <w:rStyle w:val="Hyperlink"/>
                <w:noProof/>
                <w:rtl/>
              </w:rPr>
            </w:r>
            <w:r>
              <w:rPr>
                <w:rStyle w:val="Hyperlink"/>
                <w:noProof/>
                <w:rtl/>
              </w:rPr>
              <w:fldChar w:fldCharType="separate"/>
            </w:r>
            <w:r>
              <w:rPr>
                <w:noProof/>
                <w:webHidden/>
                <w:rtl/>
              </w:rPr>
              <w:t>120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59" w:history="1">
            <w:r w:rsidRPr="004C171E">
              <w:rPr>
                <w:rStyle w:val="Hyperlink"/>
                <w:noProof/>
                <w:rtl/>
              </w:rPr>
              <w:t xml:space="preserve">[2849] </w:t>
            </w:r>
            <w:r w:rsidRPr="004C171E">
              <w:rPr>
                <w:rStyle w:val="Hyperlink"/>
                <w:rFonts w:hint="eastAsia"/>
                <w:noProof/>
                <w:rtl/>
              </w:rPr>
              <w:t>مسعود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سعد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Toc394921759 \h</w:instrText>
            </w:r>
            <w:r>
              <w:rPr>
                <w:noProof/>
                <w:webHidden/>
                <w:rtl/>
              </w:rPr>
              <w:instrText xml:space="preserve"> </w:instrText>
            </w:r>
            <w:r>
              <w:rPr>
                <w:rStyle w:val="Hyperlink"/>
                <w:noProof/>
                <w:rtl/>
              </w:rPr>
            </w:r>
            <w:r>
              <w:rPr>
                <w:rStyle w:val="Hyperlink"/>
                <w:noProof/>
                <w:rtl/>
              </w:rPr>
              <w:fldChar w:fldCharType="separate"/>
            </w:r>
            <w:r>
              <w:rPr>
                <w:noProof/>
                <w:webHidden/>
                <w:rtl/>
              </w:rPr>
              <w:t>120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60" w:history="1">
            <w:r w:rsidRPr="004C171E">
              <w:rPr>
                <w:rStyle w:val="Hyperlink"/>
                <w:noProof/>
                <w:rtl/>
              </w:rPr>
              <w:t xml:space="preserve">[2850] </w:t>
            </w:r>
            <w:r w:rsidRPr="004C171E">
              <w:rPr>
                <w:rStyle w:val="Hyperlink"/>
                <w:rFonts w:hint="eastAsia"/>
                <w:noProof/>
                <w:rtl/>
              </w:rPr>
              <w:t>مِسْكين</w:t>
            </w:r>
            <w:r w:rsidRPr="004C171E">
              <w:rPr>
                <w:rStyle w:val="Hyperlink"/>
                <w:noProof/>
                <w:rtl/>
              </w:rPr>
              <w:t xml:space="preserve">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الحسن</w:t>
            </w:r>
            <w:r w:rsidRPr="004C171E">
              <w:rPr>
                <w:rStyle w:val="Hyperlink"/>
                <w:noProof/>
                <w:rtl/>
              </w:rPr>
              <w:t xml:space="preserve"> </w:t>
            </w:r>
            <w:r w:rsidRPr="004C171E">
              <w:rPr>
                <w:rStyle w:val="Hyperlink"/>
                <w:rFonts w:hint="eastAsia"/>
                <w:noProof/>
                <w:rtl/>
              </w:rPr>
              <w:t>الأزدي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Toc394921760 \h</w:instrText>
            </w:r>
            <w:r>
              <w:rPr>
                <w:noProof/>
                <w:webHidden/>
                <w:rtl/>
              </w:rPr>
              <w:instrText xml:space="preserve"> </w:instrText>
            </w:r>
            <w:r>
              <w:rPr>
                <w:rStyle w:val="Hyperlink"/>
                <w:noProof/>
                <w:rtl/>
              </w:rPr>
            </w:r>
            <w:r>
              <w:rPr>
                <w:rStyle w:val="Hyperlink"/>
                <w:noProof/>
                <w:rtl/>
              </w:rPr>
              <w:fldChar w:fldCharType="separate"/>
            </w:r>
            <w:r>
              <w:rPr>
                <w:noProof/>
                <w:webHidden/>
                <w:rtl/>
              </w:rPr>
              <w:t>120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61" w:history="1">
            <w:r w:rsidRPr="004C171E">
              <w:rPr>
                <w:rStyle w:val="Hyperlink"/>
                <w:noProof/>
                <w:rtl/>
              </w:rPr>
              <w:t xml:space="preserve">[2851] </w:t>
            </w:r>
            <w:r w:rsidRPr="004C171E">
              <w:rPr>
                <w:rStyle w:val="Hyperlink"/>
                <w:rFonts w:hint="eastAsia"/>
                <w:noProof/>
                <w:rtl/>
              </w:rPr>
              <w:t>مِسْكين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السَّمّان</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Toc394921761 \h</w:instrText>
            </w:r>
            <w:r>
              <w:rPr>
                <w:noProof/>
                <w:webHidden/>
                <w:rtl/>
              </w:rPr>
              <w:instrText xml:space="preserve"> </w:instrText>
            </w:r>
            <w:r>
              <w:rPr>
                <w:rStyle w:val="Hyperlink"/>
                <w:noProof/>
                <w:rtl/>
              </w:rPr>
            </w:r>
            <w:r>
              <w:rPr>
                <w:rStyle w:val="Hyperlink"/>
                <w:noProof/>
                <w:rtl/>
              </w:rPr>
              <w:fldChar w:fldCharType="separate"/>
            </w:r>
            <w:r>
              <w:rPr>
                <w:noProof/>
                <w:webHidden/>
                <w:rtl/>
              </w:rPr>
              <w:t>121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62" w:history="1">
            <w:r w:rsidRPr="004C171E">
              <w:rPr>
                <w:rStyle w:val="Hyperlink"/>
                <w:noProof/>
                <w:rtl/>
              </w:rPr>
              <w:t xml:space="preserve">[2852] </w:t>
            </w:r>
            <w:r w:rsidRPr="004C171E">
              <w:rPr>
                <w:rStyle w:val="Hyperlink"/>
                <w:rFonts w:hint="eastAsia"/>
                <w:noProof/>
                <w:rtl/>
              </w:rPr>
              <w:t>مِسْكين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Toc394921762 \h</w:instrText>
            </w:r>
            <w:r>
              <w:rPr>
                <w:noProof/>
                <w:webHidden/>
                <w:rtl/>
              </w:rPr>
              <w:instrText xml:space="preserve"> </w:instrText>
            </w:r>
            <w:r>
              <w:rPr>
                <w:rStyle w:val="Hyperlink"/>
                <w:noProof/>
                <w:rtl/>
              </w:rPr>
            </w:r>
            <w:r>
              <w:rPr>
                <w:rStyle w:val="Hyperlink"/>
                <w:noProof/>
                <w:rtl/>
              </w:rPr>
              <w:fldChar w:fldCharType="separate"/>
            </w:r>
            <w:r>
              <w:rPr>
                <w:noProof/>
                <w:webHidden/>
                <w:rtl/>
              </w:rPr>
              <w:t>121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63" w:history="1">
            <w:r w:rsidRPr="004C171E">
              <w:rPr>
                <w:rStyle w:val="Hyperlink"/>
                <w:noProof/>
                <w:rtl/>
              </w:rPr>
              <w:t xml:space="preserve">[2853] </w:t>
            </w:r>
            <w:r w:rsidRPr="004C171E">
              <w:rPr>
                <w:rStyle w:val="Hyperlink"/>
                <w:rFonts w:hint="eastAsia"/>
                <w:noProof/>
                <w:rtl/>
              </w:rPr>
              <w:t>مسلم</w:t>
            </w:r>
            <w:r w:rsidRPr="004C171E">
              <w:rPr>
                <w:rStyle w:val="Hyperlink"/>
                <w:noProof/>
                <w:rtl/>
              </w:rPr>
              <w:t xml:space="preserve"> </w:t>
            </w:r>
            <w:r w:rsidRPr="004C171E">
              <w:rPr>
                <w:rStyle w:val="Hyperlink"/>
                <w:rFonts w:hint="eastAsia"/>
                <w:noProof/>
                <w:rtl/>
              </w:rPr>
              <w:t>الأعور</w:t>
            </w:r>
            <w:r w:rsidRPr="004C171E">
              <w:rPr>
                <w:rStyle w:val="Hyperlink"/>
                <w:noProof/>
                <w:rtl/>
              </w:rPr>
              <w:t xml:space="preserve"> </w:t>
            </w:r>
            <w:r w:rsidRPr="004C171E">
              <w:rPr>
                <w:rStyle w:val="Hyperlink"/>
                <w:rFonts w:hint="eastAsia"/>
                <w:noProof/>
                <w:rtl/>
              </w:rPr>
              <w:t>الهَمْدَانِيّ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Toc394921763 \h</w:instrText>
            </w:r>
            <w:r>
              <w:rPr>
                <w:noProof/>
                <w:webHidden/>
                <w:rtl/>
              </w:rPr>
              <w:instrText xml:space="preserve"> </w:instrText>
            </w:r>
            <w:r>
              <w:rPr>
                <w:rStyle w:val="Hyperlink"/>
                <w:noProof/>
                <w:rtl/>
              </w:rPr>
            </w:r>
            <w:r>
              <w:rPr>
                <w:rStyle w:val="Hyperlink"/>
                <w:noProof/>
                <w:rtl/>
              </w:rPr>
              <w:fldChar w:fldCharType="separate"/>
            </w:r>
            <w:r>
              <w:rPr>
                <w:noProof/>
                <w:webHidden/>
                <w:rtl/>
              </w:rPr>
              <w:t>121</w:t>
            </w:r>
            <w:r>
              <w:rPr>
                <w:rStyle w:val="Hyperlink"/>
                <w:noProof/>
                <w:rtl/>
              </w:rPr>
              <w:fldChar w:fldCharType="end"/>
            </w:r>
          </w:hyperlink>
        </w:p>
        <w:p w:rsidR="00C703AB" w:rsidRDefault="00C703AB"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1764" w:history="1">
            <w:r w:rsidRPr="004C171E">
              <w:rPr>
                <w:rStyle w:val="Hyperlink"/>
                <w:noProof/>
                <w:rtl/>
              </w:rPr>
              <w:t xml:space="preserve">[2854] </w:t>
            </w:r>
            <w:r w:rsidRPr="004C171E">
              <w:rPr>
                <w:rStyle w:val="Hyperlink"/>
                <w:rFonts w:hint="eastAsia"/>
                <w:noProof/>
                <w:rtl/>
              </w:rPr>
              <w:t>مسلم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جعفر</w:t>
            </w:r>
            <w:r w:rsidRPr="004C171E">
              <w:rPr>
                <w:rStyle w:val="Hyperlink"/>
                <w:noProof/>
                <w:rtl/>
              </w:rPr>
              <w:t xml:space="preserve"> </w:t>
            </w:r>
            <w:r w:rsidRPr="004C171E">
              <w:rPr>
                <w:rStyle w:val="Hyperlink"/>
                <w:rFonts w:hint="eastAsia"/>
                <w:noProof/>
                <w:rtl/>
              </w:rPr>
              <w:t>البَجَلِي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Toc394921764 \h</w:instrText>
            </w:r>
            <w:r>
              <w:rPr>
                <w:noProof/>
                <w:webHidden/>
                <w:rtl/>
              </w:rPr>
              <w:instrText xml:space="preserve"> </w:instrText>
            </w:r>
            <w:r>
              <w:rPr>
                <w:rStyle w:val="Hyperlink"/>
                <w:noProof/>
                <w:rtl/>
              </w:rPr>
            </w:r>
            <w:r>
              <w:rPr>
                <w:rStyle w:val="Hyperlink"/>
                <w:noProof/>
                <w:rtl/>
              </w:rPr>
              <w:fldChar w:fldCharType="separate"/>
            </w:r>
            <w:r>
              <w:rPr>
                <w:noProof/>
                <w:webHidden/>
                <w:rtl/>
              </w:rPr>
              <w:t>121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65" w:history="1">
            <w:r w:rsidRPr="004C171E">
              <w:rPr>
                <w:rStyle w:val="Hyperlink"/>
                <w:noProof/>
                <w:rtl/>
              </w:rPr>
              <w:t xml:space="preserve">[2855] </w:t>
            </w:r>
            <w:r w:rsidRPr="004C171E">
              <w:rPr>
                <w:rStyle w:val="Hyperlink"/>
                <w:rFonts w:hint="eastAsia"/>
                <w:noProof/>
                <w:rtl/>
              </w:rPr>
              <w:t>مسلم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خالد</w:t>
            </w:r>
            <w:r w:rsidRPr="004C171E">
              <w:rPr>
                <w:rStyle w:val="Hyperlink"/>
                <w:noProof/>
                <w:rtl/>
              </w:rPr>
              <w:t xml:space="preserve"> </w:t>
            </w:r>
            <w:r w:rsidRPr="004C171E">
              <w:rPr>
                <w:rStyle w:val="Hyperlink"/>
                <w:rFonts w:hint="eastAsia"/>
                <w:noProof/>
                <w:rtl/>
              </w:rPr>
              <w:t>المكّيّ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Toc394921765 \h</w:instrText>
            </w:r>
            <w:r>
              <w:rPr>
                <w:noProof/>
                <w:webHidden/>
                <w:rtl/>
              </w:rPr>
              <w:instrText xml:space="preserve"> </w:instrText>
            </w:r>
            <w:r>
              <w:rPr>
                <w:rStyle w:val="Hyperlink"/>
                <w:noProof/>
                <w:rtl/>
              </w:rPr>
            </w:r>
            <w:r>
              <w:rPr>
                <w:rStyle w:val="Hyperlink"/>
                <w:noProof/>
                <w:rtl/>
              </w:rPr>
              <w:fldChar w:fldCharType="separate"/>
            </w:r>
            <w:r>
              <w:rPr>
                <w:noProof/>
                <w:webHidden/>
                <w:rtl/>
              </w:rPr>
              <w:t>121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66" w:history="1">
            <w:r w:rsidRPr="004C171E">
              <w:rPr>
                <w:rStyle w:val="Hyperlink"/>
                <w:noProof/>
                <w:rtl/>
              </w:rPr>
              <w:t xml:space="preserve">[2856] </w:t>
            </w:r>
            <w:r w:rsidRPr="004C171E">
              <w:rPr>
                <w:rStyle w:val="Hyperlink"/>
                <w:rFonts w:hint="eastAsia"/>
                <w:noProof/>
                <w:rtl/>
              </w:rPr>
              <w:t>مسلم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رستم</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Toc394921766 \h</w:instrText>
            </w:r>
            <w:r>
              <w:rPr>
                <w:noProof/>
                <w:webHidden/>
                <w:rtl/>
              </w:rPr>
              <w:instrText xml:space="preserve"> </w:instrText>
            </w:r>
            <w:r>
              <w:rPr>
                <w:rStyle w:val="Hyperlink"/>
                <w:noProof/>
                <w:rtl/>
              </w:rPr>
            </w:r>
            <w:r>
              <w:rPr>
                <w:rStyle w:val="Hyperlink"/>
                <w:noProof/>
                <w:rtl/>
              </w:rPr>
              <w:fldChar w:fldCharType="separate"/>
            </w:r>
            <w:r>
              <w:rPr>
                <w:noProof/>
                <w:webHidden/>
                <w:rtl/>
              </w:rPr>
              <w:t>121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67" w:history="1">
            <w:r w:rsidRPr="004C171E">
              <w:rPr>
                <w:rStyle w:val="Hyperlink"/>
                <w:noProof/>
                <w:rtl/>
              </w:rPr>
              <w:t xml:space="preserve">[2857] </w:t>
            </w:r>
            <w:r w:rsidRPr="004C171E">
              <w:rPr>
                <w:rStyle w:val="Hyperlink"/>
                <w:rFonts w:hint="eastAsia"/>
                <w:noProof/>
                <w:rtl/>
              </w:rPr>
              <w:t>مسلم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زياد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Toc394921767 \h</w:instrText>
            </w:r>
            <w:r>
              <w:rPr>
                <w:noProof/>
                <w:webHidden/>
                <w:rtl/>
              </w:rPr>
              <w:instrText xml:space="preserve"> </w:instrText>
            </w:r>
            <w:r>
              <w:rPr>
                <w:rStyle w:val="Hyperlink"/>
                <w:noProof/>
                <w:rtl/>
              </w:rPr>
            </w:r>
            <w:r>
              <w:rPr>
                <w:rStyle w:val="Hyperlink"/>
                <w:noProof/>
                <w:rtl/>
              </w:rPr>
              <w:fldChar w:fldCharType="separate"/>
            </w:r>
            <w:r>
              <w:rPr>
                <w:noProof/>
                <w:webHidden/>
                <w:rtl/>
              </w:rPr>
              <w:t>121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68" w:history="1">
            <w:r w:rsidRPr="004C171E">
              <w:rPr>
                <w:rStyle w:val="Hyperlink"/>
                <w:noProof/>
                <w:rtl/>
              </w:rPr>
              <w:t xml:space="preserve">[2858] </w:t>
            </w:r>
            <w:r w:rsidRPr="004C171E">
              <w:rPr>
                <w:rStyle w:val="Hyperlink"/>
                <w:rFonts w:hint="eastAsia"/>
                <w:noProof/>
                <w:rtl/>
              </w:rPr>
              <w:t>مسلم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سعيد</w:t>
            </w:r>
            <w:r w:rsidRPr="004C171E">
              <w:rPr>
                <w:rStyle w:val="Hyperlink"/>
                <w:noProof/>
                <w:rtl/>
              </w:rPr>
              <w:t xml:space="preserve"> </w:t>
            </w:r>
            <w:r w:rsidRPr="004C171E">
              <w:rPr>
                <w:rStyle w:val="Hyperlink"/>
                <w:rFonts w:hint="eastAsia"/>
                <w:noProof/>
                <w:rtl/>
              </w:rPr>
              <w:t>البَجَلي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Toc394921768 \h</w:instrText>
            </w:r>
            <w:r>
              <w:rPr>
                <w:noProof/>
                <w:webHidden/>
                <w:rtl/>
              </w:rPr>
              <w:instrText xml:space="preserve"> </w:instrText>
            </w:r>
            <w:r>
              <w:rPr>
                <w:rStyle w:val="Hyperlink"/>
                <w:noProof/>
                <w:rtl/>
              </w:rPr>
            </w:r>
            <w:r>
              <w:rPr>
                <w:rStyle w:val="Hyperlink"/>
                <w:noProof/>
                <w:rtl/>
              </w:rPr>
              <w:fldChar w:fldCharType="separate"/>
            </w:r>
            <w:r>
              <w:rPr>
                <w:noProof/>
                <w:webHidden/>
                <w:rtl/>
              </w:rPr>
              <w:t>122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69" w:history="1">
            <w:r w:rsidRPr="004C171E">
              <w:rPr>
                <w:rStyle w:val="Hyperlink"/>
                <w:noProof/>
                <w:rtl/>
              </w:rPr>
              <w:t xml:space="preserve">[2859] </w:t>
            </w:r>
            <w:r w:rsidRPr="004C171E">
              <w:rPr>
                <w:rStyle w:val="Hyperlink"/>
                <w:rFonts w:hint="eastAsia"/>
                <w:noProof/>
                <w:rtl/>
              </w:rPr>
              <w:t>مسلم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سوادة</w:t>
            </w:r>
            <w:r w:rsidRPr="004C171E">
              <w:rPr>
                <w:rStyle w:val="Hyperlink"/>
                <w:noProof/>
                <w:rtl/>
              </w:rPr>
              <w:t xml:space="preserve"> </w:t>
            </w:r>
            <w:r w:rsidRPr="004C171E">
              <w:rPr>
                <w:rStyle w:val="Hyperlink"/>
                <w:rFonts w:hint="eastAsia"/>
                <w:noProof/>
                <w:rtl/>
              </w:rPr>
              <w:t>الهَمْدَانِيّ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Toc394921769 \h</w:instrText>
            </w:r>
            <w:r>
              <w:rPr>
                <w:noProof/>
                <w:webHidden/>
                <w:rtl/>
              </w:rPr>
              <w:instrText xml:space="preserve"> </w:instrText>
            </w:r>
            <w:r>
              <w:rPr>
                <w:rStyle w:val="Hyperlink"/>
                <w:noProof/>
                <w:rtl/>
              </w:rPr>
            </w:r>
            <w:r>
              <w:rPr>
                <w:rStyle w:val="Hyperlink"/>
                <w:noProof/>
                <w:rtl/>
              </w:rPr>
              <w:fldChar w:fldCharType="separate"/>
            </w:r>
            <w:r>
              <w:rPr>
                <w:noProof/>
                <w:webHidden/>
                <w:rtl/>
              </w:rPr>
              <w:t>122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70" w:history="1">
            <w:r w:rsidRPr="004C171E">
              <w:rPr>
                <w:rStyle w:val="Hyperlink"/>
                <w:noProof/>
                <w:rtl/>
              </w:rPr>
              <w:t xml:space="preserve">[2860] </w:t>
            </w:r>
            <w:r w:rsidRPr="004C171E">
              <w:rPr>
                <w:rStyle w:val="Hyperlink"/>
                <w:rFonts w:hint="eastAsia"/>
                <w:noProof/>
                <w:rtl/>
              </w:rPr>
              <w:t>مسلم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صَدَقَة</w:t>
            </w:r>
            <w:r w:rsidRPr="004C171E">
              <w:rPr>
                <w:rStyle w:val="Hyperlink"/>
                <w:noProof/>
                <w:rtl/>
              </w:rPr>
              <w:t xml:space="preserve"> </w:t>
            </w:r>
            <w:r w:rsidRPr="004C171E">
              <w:rPr>
                <w:rStyle w:val="Hyperlink"/>
                <w:rFonts w:hint="eastAsia"/>
                <w:noProof/>
                <w:rtl/>
              </w:rPr>
              <w:t>الأزدي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Toc394921770 \h</w:instrText>
            </w:r>
            <w:r>
              <w:rPr>
                <w:noProof/>
                <w:webHidden/>
                <w:rtl/>
              </w:rPr>
              <w:instrText xml:space="preserve"> </w:instrText>
            </w:r>
            <w:r>
              <w:rPr>
                <w:rStyle w:val="Hyperlink"/>
                <w:noProof/>
                <w:rtl/>
              </w:rPr>
            </w:r>
            <w:r>
              <w:rPr>
                <w:rStyle w:val="Hyperlink"/>
                <w:noProof/>
                <w:rtl/>
              </w:rPr>
              <w:fldChar w:fldCharType="separate"/>
            </w:r>
            <w:r>
              <w:rPr>
                <w:noProof/>
                <w:webHidden/>
                <w:rtl/>
              </w:rPr>
              <w:t>122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71" w:history="1">
            <w:r w:rsidRPr="004C171E">
              <w:rPr>
                <w:rStyle w:val="Hyperlink"/>
                <w:noProof/>
                <w:rtl/>
              </w:rPr>
              <w:t xml:space="preserve">[2861] </w:t>
            </w:r>
            <w:r w:rsidRPr="004C171E">
              <w:rPr>
                <w:rStyle w:val="Hyperlink"/>
                <w:rFonts w:hint="eastAsia"/>
                <w:noProof/>
                <w:rtl/>
              </w:rPr>
              <w:t>مسلم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عَقِيل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طالب</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Toc394921771 \h</w:instrText>
            </w:r>
            <w:r>
              <w:rPr>
                <w:noProof/>
                <w:webHidden/>
                <w:rtl/>
              </w:rPr>
              <w:instrText xml:space="preserve"> </w:instrText>
            </w:r>
            <w:r>
              <w:rPr>
                <w:rStyle w:val="Hyperlink"/>
                <w:noProof/>
                <w:rtl/>
              </w:rPr>
            </w:r>
            <w:r>
              <w:rPr>
                <w:rStyle w:val="Hyperlink"/>
                <w:noProof/>
                <w:rtl/>
              </w:rPr>
              <w:fldChar w:fldCharType="separate"/>
            </w:r>
            <w:r>
              <w:rPr>
                <w:noProof/>
                <w:webHidden/>
                <w:rtl/>
              </w:rPr>
              <w:t>122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72" w:history="1">
            <w:r w:rsidRPr="004C171E">
              <w:rPr>
                <w:rStyle w:val="Hyperlink"/>
                <w:noProof/>
                <w:rtl/>
              </w:rPr>
              <w:t xml:space="preserve">[2862] </w:t>
            </w:r>
            <w:r w:rsidRPr="004C171E">
              <w:rPr>
                <w:rStyle w:val="Hyperlink"/>
                <w:rFonts w:hint="eastAsia"/>
                <w:noProof/>
                <w:rtl/>
              </w:rPr>
              <w:t>مسلم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عوسجة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Toc394921772 \h</w:instrText>
            </w:r>
            <w:r>
              <w:rPr>
                <w:noProof/>
                <w:webHidden/>
                <w:rtl/>
              </w:rPr>
              <w:instrText xml:space="preserve"> </w:instrText>
            </w:r>
            <w:r>
              <w:rPr>
                <w:rStyle w:val="Hyperlink"/>
                <w:noProof/>
                <w:rtl/>
              </w:rPr>
            </w:r>
            <w:r>
              <w:rPr>
                <w:rStyle w:val="Hyperlink"/>
                <w:noProof/>
                <w:rtl/>
              </w:rPr>
              <w:fldChar w:fldCharType="separate"/>
            </w:r>
            <w:r>
              <w:rPr>
                <w:noProof/>
                <w:webHidden/>
                <w:rtl/>
              </w:rPr>
              <w:t>123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73" w:history="1">
            <w:r w:rsidRPr="004C171E">
              <w:rPr>
                <w:rStyle w:val="Hyperlink"/>
                <w:noProof/>
                <w:rtl/>
              </w:rPr>
              <w:t xml:space="preserve">[2863] </w:t>
            </w:r>
            <w:r w:rsidRPr="004C171E">
              <w:rPr>
                <w:rStyle w:val="Hyperlink"/>
                <w:rFonts w:hint="eastAsia"/>
                <w:noProof/>
                <w:rtl/>
              </w:rPr>
              <w:t>مسلم</w:t>
            </w:r>
            <w:r w:rsidRPr="004C171E">
              <w:rPr>
                <w:rStyle w:val="Hyperlink"/>
                <w:noProof/>
                <w:rtl/>
              </w:rPr>
              <w:t xml:space="preserve"> </w:t>
            </w:r>
            <w:r w:rsidRPr="004C171E">
              <w:rPr>
                <w:rStyle w:val="Hyperlink"/>
                <w:rFonts w:hint="eastAsia"/>
                <w:noProof/>
                <w:rtl/>
              </w:rPr>
              <w:t>مولى</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Toc394921773 \h</w:instrText>
            </w:r>
            <w:r>
              <w:rPr>
                <w:noProof/>
                <w:webHidden/>
                <w:rtl/>
              </w:rPr>
              <w:instrText xml:space="preserve"> </w:instrText>
            </w:r>
            <w:r>
              <w:rPr>
                <w:rStyle w:val="Hyperlink"/>
                <w:noProof/>
                <w:rtl/>
              </w:rPr>
            </w:r>
            <w:r>
              <w:rPr>
                <w:rStyle w:val="Hyperlink"/>
                <w:noProof/>
                <w:rtl/>
              </w:rPr>
              <w:fldChar w:fldCharType="separate"/>
            </w:r>
            <w:r>
              <w:rPr>
                <w:noProof/>
                <w:webHidden/>
                <w:rtl/>
              </w:rPr>
              <w:t>123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74" w:history="1">
            <w:r w:rsidRPr="004C171E">
              <w:rPr>
                <w:rStyle w:val="Hyperlink"/>
                <w:noProof/>
                <w:rtl/>
              </w:rPr>
              <w:t xml:space="preserve">[2864] </w:t>
            </w:r>
            <w:r w:rsidRPr="004C171E">
              <w:rPr>
                <w:rStyle w:val="Hyperlink"/>
                <w:rFonts w:hint="eastAsia"/>
                <w:noProof/>
                <w:rtl/>
              </w:rPr>
              <w:t>مسلم</w:t>
            </w:r>
            <w:r w:rsidRPr="004C171E">
              <w:rPr>
                <w:rStyle w:val="Hyperlink"/>
                <w:noProof/>
                <w:rtl/>
              </w:rPr>
              <w:t xml:space="preserve"> </w:t>
            </w:r>
            <w:r w:rsidRPr="004C171E">
              <w:rPr>
                <w:rStyle w:val="Hyperlink"/>
                <w:rFonts w:hint="eastAsia"/>
                <w:noProof/>
                <w:rtl/>
              </w:rPr>
              <w:t>مولى</w:t>
            </w:r>
            <w:r w:rsidRPr="004C171E">
              <w:rPr>
                <w:rStyle w:val="Hyperlink"/>
                <w:noProof/>
                <w:rtl/>
              </w:rPr>
              <w:t xml:space="preserve"> </w:t>
            </w:r>
            <w:r w:rsidRPr="004C171E">
              <w:rPr>
                <w:rStyle w:val="Hyperlink"/>
                <w:rFonts w:hint="eastAsia"/>
                <w:noProof/>
                <w:rtl/>
              </w:rPr>
              <w:t>أمير</w:t>
            </w:r>
            <w:r w:rsidRPr="004C171E">
              <w:rPr>
                <w:rStyle w:val="Hyperlink"/>
                <w:noProof/>
                <w:rtl/>
              </w:rPr>
              <w:t xml:space="preserve"> </w:t>
            </w:r>
            <w:r w:rsidRPr="004C171E">
              <w:rPr>
                <w:rStyle w:val="Hyperlink"/>
                <w:rFonts w:hint="eastAsia"/>
                <w:noProof/>
                <w:rtl/>
              </w:rPr>
              <w:t>المؤمنين</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Toc394921774 \h</w:instrText>
            </w:r>
            <w:r>
              <w:rPr>
                <w:noProof/>
                <w:webHidden/>
                <w:rtl/>
              </w:rPr>
              <w:instrText xml:space="preserve"> </w:instrText>
            </w:r>
            <w:r>
              <w:rPr>
                <w:rStyle w:val="Hyperlink"/>
                <w:noProof/>
                <w:rtl/>
              </w:rPr>
            </w:r>
            <w:r>
              <w:rPr>
                <w:rStyle w:val="Hyperlink"/>
                <w:noProof/>
                <w:rtl/>
              </w:rPr>
              <w:fldChar w:fldCharType="separate"/>
            </w:r>
            <w:r>
              <w:rPr>
                <w:noProof/>
                <w:webHidden/>
                <w:rtl/>
              </w:rPr>
              <w:t>123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75" w:history="1">
            <w:r w:rsidRPr="004C171E">
              <w:rPr>
                <w:rStyle w:val="Hyperlink"/>
                <w:noProof/>
                <w:rtl/>
              </w:rPr>
              <w:t xml:space="preserve">[2865] </w:t>
            </w:r>
            <w:r w:rsidRPr="004C171E">
              <w:rPr>
                <w:rStyle w:val="Hyperlink"/>
                <w:rFonts w:hint="eastAsia"/>
                <w:noProof/>
                <w:rtl/>
              </w:rPr>
              <w:t>مسلم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سعيد</w:t>
            </w:r>
            <w:r w:rsidRPr="004C171E">
              <w:rPr>
                <w:rStyle w:val="Hyperlink"/>
                <w:noProof/>
                <w:rtl/>
              </w:rPr>
              <w:t xml:space="preserve"> </w:t>
            </w:r>
            <w:r w:rsidRPr="004C171E">
              <w:rPr>
                <w:rStyle w:val="Hyperlink"/>
                <w:rFonts w:hint="eastAsia"/>
                <w:noProof/>
                <w:rtl/>
              </w:rPr>
              <w:t>العبدي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Toc394921775 \h</w:instrText>
            </w:r>
            <w:r>
              <w:rPr>
                <w:noProof/>
                <w:webHidden/>
                <w:rtl/>
              </w:rPr>
              <w:instrText xml:space="preserve"> </w:instrText>
            </w:r>
            <w:r>
              <w:rPr>
                <w:rStyle w:val="Hyperlink"/>
                <w:noProof/>
                <w:rtl/>
              </w:rPr>
            </w:r>
            <w:r>
              <w:rPr>
                <w:rStyle w:val="Hyperlink"/>
                <w:noProof/>
                <w:rtl/>
              </w:rPr>
              <w:fldChar w:fldCharType="separate"/>
            </w:r>
            <w:r>
              <w:rPr>
                <w:noProof/>
                <w:webHidden/>
                <w:rtl/>
              </w:rPr>
              <w:t>123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76" w:history="1">
            <w:r w:rsidRPr="004C171E">
              <w:rPr>
                <w:rStyle w:val="Hyperlink"/>
                <w:noProof/>
                <w:rtl/>
              </w:rPr>
              <w:t xml:space="preserve">[2866] </w:t>
            </w:r>
            <w:r w:rsidRPr="004C171E">
              <w:rPr>
                <w:rStyle w:val="Hyperlink"/>
                <w:rFonts w:hint="eastAsia"/>
                <w:noProof/>
                <w:rtl/>
              </w:rPr>
              <w:t>المِسْوَر</w:t>
            </w:r>
            <w:r w:rsidR="007E4675">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مخزمة</w:t>
            </w:r>
            <w:r w:rsidR="007E4675">
              <w:rPr>
                <w:rStyle w:val="Hyperlink"/>
                <w:noProof/>
                <w:rtl/>
              </w:rPr>
              <w:t xml:space="preserve"> </w:t>
            </w:r>
            <w:r w:rsidRPr="004C171E">
              <w:rPr>
                <w:rStyle w:val="Hyperlink"/>
                <w:rFonts w:hint="eastAsia"/>
                <w:noProof/>
                <w:rtl/>
              </w:rPr>
              <w:t>الزُّهْرِيّ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Toc394921776 \h</w:instrText>
            </w:r>
            <w:r>
              <w:rPr>
                <w:noProof/>
                <w:webHidden/>
                <w:rtl/>
              </w:rPr>
              <w:instrText xml:space="preserve"> </w:instrText>
            </w:r>
            <w:r>
              <w:rPr>
                <w:rStyle w:val="Hyperlink"/>
                <w:noProof/>
                <w:rtl/>
              </w:rPr>
            </w:r>
            <w:r>
              <w:rPr>
                <w:rStyle w:val="Hyperlink"/>
                <w:noProof/>
                <w:rtl/>
              </w:rPr>
              <w:fldChar w:fldCharType="separate"/>
            </w:r>
            <w:r>
              <w:rPr>
                <w:noProof/>
                <w:webHidden/>
                <w:rtl/>
              </w:rPr>
              <w:t>124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77" w:history="1">
            <w:r w:rsidRPr="004C171E">
              <w:rPr>
                <w:rStyle w:val="Hyperlink"/>
                <w:noProof/>
                <w:rtl/>
              </w:rPr>
              <w:t xml:space="preserve">[2867] </w:t>
            </w:r>
            <w:r w:rsidRPr="004C171E">
              <w:rPr>
                <w:rStyle w:val="Hyperlink"/>
                <w:rFonts w:hint="eastAsia"/>
                <w:noProof/>
                <w:rtl/>
              </w:rPr>
              <w:t>مُسْهِر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الملك</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مِسْمع</w:t>
            </w:r>
            <w:r w:rsidR="007E4675">
              <w:rPr>
                <w:rStyle w:val="Hyperlink"/>
                <w:noProof/>
                <w:rtl/>
              </w:rPr>
              <w:t xml:space="preserve"> </w:t>
            </w:r>
            <w:r w:rsidRPr="004C171E">
              <w:rPr>
                <w:rStyle w:val="Hyperlink"/>
                <w:rFonts w:hint="eastAsia"/>
                <w:noProof/>
                <w:rtl/>
              </w:rPr>
              <w:t>الهَمْدَانِيّ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Toc394921777 \h</w:instrText>
            </w:r>
            <w:r>
              <w:rPr>
                <w:noProof/>
                <w:webHidden/>
                <w:rtl/>
              </w:rPr>
              <w:instrText xml:space="preserve"> </w:instrText>
            </w:r>
            <w:r>
              <w:rPr>
                <w:rStyle w:val="Hyperlink"/>
                <w:noProof/>
                <w:rtl/>
              </w:rPr>
            </w:r>
            <w:r>
              <w:rPr>
                <w:rStyle w:val="Hyperlink"/>
                <w:noProof/>
                <w:rtl/>
              </w:rPr>
              <w:fldChar w:fldCharType="separate"/>
            </w:r>
            <w:r>
              <w:rPr>
                <w:noProof/>
                <w:webHidden/>
                <w:rtl/>
              </w:rPr>
              <w:t>124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78" w:history="1">
            <w:r w:rsidRPr="004C171E">
              <w:rPr>
                <w:rStyle w:val="Hyperlink"/>
                <w:noProof/>
                <w:rtl/>
              </w:rPr>
              <w:t xml:space="preserve">[2868] </w:t>
            </w:r>
            <w:r w:rsidRPr="004C171E">
              <w:rPr>
                <w:rStyle w:val="Hyperlink"/>
                <w:rFonts w:hint="eastAsia"/>
                <w:noProof/>
                <w:rtl/>
              </w:rPr>
              <w:t>مصادف</w:t>
            </w:r>
            <w:r w:rsidR="007E4675">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عقبة</w:t>
            </w:r>
            <w:r w:rsidRPr="004C171E">
              <w:rPr>
                <w:rStyle w:val="Hyperlink"/>
                <w:noProof/>
                <w:rtl/>
              </w:rPr>
              <w:t xml:space="preserve"> </w:t>
            </w:r>
            <w:r w:rsidRPr="004C171E">
              <w:rPr>
                <w:rStyle w:val="Hyperlink"/>
                <w:rFonts w:hint="eastAsia"/>
                <w:noProof/>
                <w:rtl/>
              </w:rPr>
              <w:t>الجزري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Toc394921778 \h</w:instrText>
            </w:r>
            <w:r>
              <w:rPr>
                <w:noProof/>
                <w:webHidden/>
                <w:rtl/>
              </w:rPr>
              <w:instrText xml:space="preserve"> </w:instrText>
            </w:r>
            <w:r>
              <w:rPr>
                <w:rStyle w:val="Hyperlink"/>
                <w:noProof/>
                <w:rtl/>
              </w:rPr>
            </w:r>
            <w:r>
              <w:rPr>
                <w:rStyle w:val="Hyperlink"/>
                <w:noProof/>
                <w:rtl/>
              </w:rPr>
              <w:fldChar w:fldCharType="separate"/>
            </w:r>
            <w:r>
              <w:rPr>
                <w:noProof/>
                <w:webHidden/>
                <w:rtl/>
              </w:rPr>
              <w:t>124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79" w:history="1">
            <w:r w:rsidRPr="004C171E">
              <w:rPr>
                <w:rStyle w:val="Hyperlink"/>
                <w:noProof/>
                <w:rtl/>
              </w:rPr>
              <w:t xml:space="preserve">[2869] </w:t>
            </w:r>
            <w:r w:rsidRPr="004C171E">
              <w:rPr>
                <w:rStyle w:val="Hyperlink"/>
                <w:rFonts w:hint="eastAsia"/>
                <w:noProof/>
                <w:rtl/>
              </w:rPr>
              <w:t>مصادف</w:t>
            </w:r>
            <w:r w:rsidRPr="004C171E">
              <w:rPr>
                <w:rStyle w:val="Hyperlink"/>
                <w:noProof/>
                <w:rtl/>
              </w:rPr>
              <w:t xml:space="preserve">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إسماعيل</w:t>
            </w:r>
            <w:r w:rsidRPr="004C171E">
              <w:rPr>
                <w:rStyle w:val="Hyperlink"/>
                <w:noProof/>
                <w:rtl/>
              </w:rPr>
              <w:t xml:space="preserve"> </w:t>
            </w:r>
            <w:r w:rsidRPr="004C171E">
              <w:rPr>
                <w:rStyle w:val="Hyperlink"/>
                <w:rFonts w:hint="eastAsia"/>
                <w:noProof/>
                <w:rtl/>
              </w:rPr>
              <w:t>المدني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Toc394921779 \h</w:instrText>
            </w:r>
            <w:r>
              <w:rPr>
                <w:noProof/>
                <w:webHidden/>
                <w:rtl/>
              </w:rPr>
              <w:instrText xml:space="preserve"> </w:instrText>
            </w:r>
            <w:r>
              <w:rPr>
                <w:rStyle w:val="Hyperlink"/>
                <w:noProof/>
                <w:rtl/>
              </w:rPr>
            </w:r>
            <w:r>
              <w:rPr>
                <w:rStyle w:val="Hyperlink"/>
                <w:noProof/>
                <w:rtl/>
              </w:rPr>
              <w:fldChar w:fldCharType="separate"/>
            </w:r>
            <w:r>
              <w:rPr>
                <w:noProof/>
                <w:webHidden/>
                <w:rtl/>
              </w:rPr>
              <w:t>125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80" w:history="1">
            <w:r w:rsidRPr="004C171E">
              <w:rPr>
                <w:rStyle w:val="Hyperlink"/>
                <w:noProof/>
                <w:rtl/>
              </w:rPr>
              <w:t xml:space="preserve">[2870] </w:t>
            </w:r>
            <w:r w:rsidRPr="004C171E">
              <w:rPr>
                <w:rStyle w:val="Hyperlink"/>
                <w:rFonts w:hint="eastAsia"/>
                <w:noProof/>
                <w:rtl/>
              </w:rPr>
              <w:t>مُصادِف</w:t>
            </w:r>
            <w:r w:rsidRPr="004C171E">
              <w:rPr>
                <w:rStyle w:val="Hyperlink"/>
                <w:noProof/>
                <w:rtl/>
              </w:rPr>
              <w:t xml:space="preserve"> </w:t>
            </w:r>
            <w:r w:rsidRPr="004C171E">
              <w:rPr>
                <w:rStyle w:val="Hyperlink"/>
                <w:rFonts w:hint="eastAsia"/>
                <w:noProof/>
                <w:rtl/>
              </w:rPr>
              <w:t>مولى</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Toc394921780 \h</w:instrText>
            </w:r>
            <w:r>
              <w:rPr>
                <w:noProof/>
                <w:webHidden/>
                <w:rtl/>
              </w:rPr>
              <w:instrText xml:space="preserve"> </w:instrText>
            </w:r>
            <w:r>
              <w:rPr>
                <w:rStyle w:val="Hyperlink"/>
                <w:noProof/>
                <w:rtl/>
              </w:rPr>
            </w:r>
            <w:r>
              <w:rPr>
                <w:rStyle w:val="Hyperlink"/>
                <w:noProof/>
                <w:rtl/>
              </w:rPr>
              <w:fldChar w:fldCharType="separate"/>
            </w:r>
            <w:r>
              <w:rPr>
                <w:noProof/>
                <w:webHidden/>
                <w:rtl/>
              </w:rPr>
              <w:t>125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81" w:history="1">
            <w:r w:rsidRPr="004C171E">
              <w:rPr>
                <w:rStyle w:val="Hyperlink"/>
                <w:noProof/>
                <w:rtl/>
              </w:rPr>
              <w:t xml:space="preserve">[2871] </w:t>
            </w:r>
            <w:r w:rsidRPr="004C171E">
              <w:rPr>
                <w:rStyle w:val="Hyperlink"/>
                <w:rFonts w:hint="eastAsia"/>
                <w:noProof/>
                <w:rtl/>
              </w:rPr>
              <w:t>مُصْعَب</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سلام</w:t>
            </w:r>
            <w:r w:rsidRPr="004C171E">
              <w:rPr>
                <w:rStyle w:val="Hyperlink"/>
                <w:noProof/>
                <w:rtl/>
              </w:rPr>
              <w:t xml:space="preserve"> </w:t>
            </w:r>
            <w:r w:rsidRPr="004C171E">
              <w:rPr>
                <w:rStyle w:val="Hyperlink"/>
                <w:rFonts w:hint="eastAsia"/>
                <w:noProof/>
                <w:rtl/>
              </w:rPr>
              <w:t>التمِيمِيّ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Toc394921781 \h</w:instrText>
            </w:r>
            <w:r>
              <w:rPr>
                <w:noProof/>
                <w:webHidden/>
                <w:rtl/>
              </w:rPr>
              <w:instrText xml:space="preserve"> </w:instrText>
            </w:r>
            <w:r>
              <w:rPr>
                <w:rStyle w:val="Hyperlink"/>
                <w:noProof/>
                <w:rtl/>
              </w:rPr>
            </w:r>
            <w:r>
              <w:rPr>
                <w:rStyle w:val="Hyperlink"/>
                <w:noProof/>
                <w:rtl/>
              </w:rPr>
              <w:fldChar w:fldCharType="separate"/>
            </w:r>
            <w:r>
              <w:rPr>
                <w:noProof/>
                <w:webHidden/>
                <w:rtl/>
              </w:rPr>
              <w:t>125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82" w:history="1">
            <w:r w:rsidRPr="004C171E">
              <w:rPr>
                <w:rStyle w:val="Hyperlink"/>
                <w:noProof/>
                <w:rtl/>
              </w:rPr>
              <w:t xml:space="preserve">[2872] </w:t>
            </w:r>
            <w:r w:rsidRPr="004C171E">
              <w:rPr>
                <w:rStyle w:val="Hyperlink"/>
                <w:rFonts w:hint="eastAsia"/>
                <w:noProof/>
                <w:rtl/>
              </w:rPr>
              <w:t>مُصْعَب</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يزيد</w:t>
            </w:r>
            <w:r w:rsidRPr="004C171E">
              <w:rPr>
                <w:rStyle w:val="Hyperlink"/>
                <w:noProof/>
                <w:rtl/>
              </w:rPr>
              <w:t xml:space="preserve"> </w:t>
            </w:r>
            <w:r w:rsidRPr="004C171E">
              <w:rPr>
                <w:rStyle w:val="Hyperlink"/>
                <w:rFonts w:hint="eastAsia"/>
                <w:noProof/>
                <w:rtl/>
              </w:rPr>
              <w:t>الأنصاري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Toc394921782 \h</w:instrText>
            </w:r>
            <w:r>
              <w:rPr>
                <w:noProof/>
                <w:webHidden/>
                <w:rtl/>
              </w:rPr>
              <w:instrText xml:space="preserve"> </w:instrText>
            </w:r>
            <w:r>
              <w:rPr>
                <w:rStyle w:val="Hyperlink"/>
                <w:noProof/>
                <w:rtl/>
              </w:rPr>
            </w:r>
            <w:r>
              <w:rPr>
                <w:rStyle w:val="Hyperlink"/>
                <w:noProof/>
                <w:rtl/>
              </w:rPr>
              <w:fldChar w:fldCharType="separate"/>
            </w:r>
            <w:r>
              <w:rPr>
                <w:noProof/>
                <w:webHidden/>
                <w:rtl/>
              </w:rPr>
              <w:t>125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83" w:history="1">
            <w:r w:rsidRPr="004C171E">
              <w:rPr>
                <w:rStyle w:val="Hyperlink"/>
                <w:noProof/>
                <w:rtl/>
              </w:rPr>
              <w:t xml:space="preserve">[2873] </w:t>
            </w:r>
            <w:r w:rsidRPr="004C171E">
              <w:rPr>
                <w:rStyle w:val="Hyperlink"/>
                <w:rFonts w:hint="eastAsia"/>
                <w:noProof/>
                <w:rtl/>
              </w:rPr>
              <w:t>مَصْقَلة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إسماعيل</w:t>
            </w:r>
            <w:r w:rsidRPr="004C171E">
              <w:rPr>
                <w:rStyle w:val="Hyperlink"/>
                <w:noProof/>
                <w:rtl/>
              </w:rPr>
              <w:t xml:space="preserve"> </w:t>
            </w:r>
            <w:r w:rsidRPr="004C171E">
              <w:rPr>
                <w:rStyle w:val="Hyperlink"/>
                <w:rFonts w:hint="eastAsia"/>
                <w:noProof/>
                <w:rtl/>
              </w:rPr>
              <w:t>الجُعْفِيّ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Toc394921783 \h</w:instrText>
            </w:r>
            <w:r>
              <w:rPr>
                <w:noProof/>
                <w:webHidden/>
                <w:rtl/>
              </w:rPr>
              <w:instrText xml:space="preserve"> </w:instrText>
            </w:r>
            <w:r>
              <w:rPr>
                <w:rStyle w:val="Hyperlink"/>
                <w:noProof/>
                <w:rtl/>
              </w:rPr>
            </w:r>
            <w:r>
              <w:rPr>
                <w:rStyle w:val="Hyperlink"/>
                <w:noProof/>
                <w:rtl/>
              </w:rPr>
              <w:fldChar w:fldCharType="separate"/>
            </w:r>
            <w:r>
              <w:rPr>
                <w:noProof/>
                <w:webHidden/>
                <w:rtl/>
              </w:rPr>
              <w:t>125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84" w:history="1">
            <w:r w:rsidRPr="004C171E">
              <w:rPr>
                <w:rStyle w:val="Hyperlink"/>
                <w:noProof/>
                <w:rtl/>
              </w:rPr>
              <w:t xml:space="preserve">[2874] </w:t>
            </w:r>
            <w:r w:rsidRPr="004C171E">
              <w:rPr>
                <w:rStyle w:val="Hyperlink"/>
                <w:rFonts w:hint="eastAsia"/>
                <w:noProof/>
                <w:rtl/>
              </w:rPr>
              <w:t>مَصْقَلة</w:t>
            </w:r>
            <w:r w:rsidRPr="004C171E">
              <w:rPr>
                <w:rStyle w:val="Hyperlink"/>
                <w:noProof/>
                <w:rtl/>
              </w:rPr>
              <w:t xml:space="preserve"> </w:t>
            </w:r>
            <w:r w:rsidRPr="004C171E">
              <w:rPr>
                <w:rStyle w:val="Hyperlink"/>
                <w:rFonts w:hint="eastAsia"/>
                <w:noProof/>
                <w:rtl/>
              </w:rPr>
              <w:t>الطّحّان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Toc394921784 \h</w:instrText>
            </w:r>
            <w:r>
              <w:rPr>
                <w:noProof/>
                <w:webHidden/>
                <w:rtl/>
              </w:rPr>
              <w:instrText xml:space="preserve"> </w:instrText>
            </w:r>
            <w:r>
              <w:rPr>
                <w:rStyle w:val="Hyperlink"/>
                <w:noProof/>
                <w:rtl/>
              </w:rPr>
            </w:r>
            <w:r>
              <w:rPr>
                <w:rStyle w:val="Hyperlink"/>
                <w:noProof/>
                <w:rtl/>
              </w:rPr>
              <w:fldChar w:fldCharType="separate"/>
            </w:r>
            <w:r>
              <w:rPr>
                <w:noProof/>
                <w:webHidden/>
                <w:rtl/>
              </w:rPr>
              <w:t>125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85" w:history="1">
            <w:r w:rsidRPr="004C171E">
              <w:rPr>
                <w:rStyle w:val="Hyperlink"/>
                <w:noProof/>
                <w:rtl/>
              </w:rPr>
              <w:t xml:space="preserve">[2875] </w:t>
            </w:r>
            <w:r w:rsidRPr="004C171E">
              <w:rPr>
                <w:rStyle w:val="Hyperlink"/>
                <w:rFonts w:hint="eastAsia"/>
                <w:noProof/>
                <w:rtl/>
              </w:rPr>
              <w:t>مَطَر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أرقم</w:t>
            </w:r>
            <w:r w:rsidRPr="004C171E">
              <w:rPr>
                <w:rStyle w:val="Hyperlink"/>
                <w:noProof/>
                <w:rtl/>
              </w:rPr>
              <w:t xml:space="preserve"> </w:t>
            </w:r>
            <w:r w:rsidRPr="004C171E">
              <w:rPr>
                <w:rStyle w:val="Hyperlink"/>
                <w:rFonts w:hint="eastAsia"/>
                <w:noProof/>
                <w:rtl/>
              </w:rPr>
              <w:t>العَنَزِيّ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Toc394921785 \h</w:instrText>
            </w:r>
            <w:r>
              <w:rPr>
                <w:noProof/>
                <w:webHidden/>
                <w:rtl/>
              </w:rPr>
              <w:instrText xml:space="preserve"> </w:instrText>
            </w:r>
            <w:r>
              <w:rPr>
                <w:rStyle w:val="Hyperlink"/>
                <w:noProof/>
                <w:rtl/>
              </w:rPr>
            </w:r>
            <w:r>
              <w:rPr>
                <w:rStyle w:val="Hyperlink"/>
                <w:noProof/>
                <w:rtl/>
              </w:rPr>
              <w:fldChar w:fldCharType="separate"/>
            </w:r>
            <w:r>
              <w:rPr>
                <w:noProof/>
                <w:webHidden/>
                <w:rtl/>
              </w:rPr>
              <w:t>126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86" w:history="1">
            <w:r w:rsidRPr="004C171E">
              <w:rPr>
                <w:rStyle w:val="Hyperlink"/>
                <w:noProof/>
                <w:rtl/>
              </w:rPr>
              <w:t xml:space="preserve">[2876] </w:t>
            </w:r>
            <w:r w:rsidRPr="004C171E">
              <w:rPr>
                <w:rStyle w:val="Hyperlink"/>
                <w:rFonts w:hint="eastAsia"/>
                <w:noProof/>
                <w:rtl/>
              </w:rPr>
              <w:t>مَطَر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سَيّار</w:t>
            </w:r>
            <w:r w:rsidR="007E4675">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Toc394921786 \h</w:instrText>
            </w:r>
            <w:r>
              <w:rPr>
                <w:noProof/>
                <w:webHidden/>
                <w:rtl/>
              </w:rPr>
              <w:instrText xml:space="preserve"> </w:instrText>
            </w:r>
            <w:r>
              <w:rPr>
                <w:rStyle w:val="Hyperlink"/>
                <w:noProof/>
                <w:rtl/>
              </w:rPr>
            </w:r>
            <w:r>
              <w:rPr>
                <w:rStyle w:val="Hyperlink"/>
                <w:noProof/>
                <w:rtl/>
              </w:rPr>
              <w:fldChar w:fldCharType="separate"/>
            </w:r>
            <w:r>
              <w:rPr>
                <w:noProof/>
                <w:webHidden/>
                <w:rtl/>
              </w:rPr>
              <w:t>126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87" w:history="1">
            <w:r w:rsidRPr="004C171E">
              <w:rPr>
                <w:rStyle w:val="Hyperlink"/>
                <w:noProof/>
                <w:rtl/>
              </w:rPr>
              <w:t xml:space="preserve">[2877] </w:t>
            </w:r>
            <w:r w:rsidRPr="004C171E">
              <w:rPr>
                <w:rStyle w:val="Hyperlink"/>
                <w:rFonts w:hint="eastAsia"/>
                <w:noProof/>
                <w:rtl/>
              </w:rPr>
              <w:t>مَطَر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كامل</w:t>
            </w:r>
            <w:r w:rsidRPr="004C171E">
              <w:rPr>
                <w:rStyle w:val="Hyperlink"/>
                <w:noProof/>
                <w:rtl/>
              </w:rPr>
              <w:t xml:space="preserve"> </w:t>
            </w:r>
            <w:r w:rsidRPr="004C171E">
              <w:rPr>
                <w:rStyle w:val="Hyperlink"/>
                <w:rFonts w:hint="eastAsia"/>
                <w:noProof/>
                <w:rtl/>
              </w:rPr>
              <w:t>المـُزَنِيّ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Toc394921787 \h</w:instrText>
            </w:r>
            <w:r>
              <w:rPr>
                <w:noProof/>
                <w:webHidden/>
                <w:rtl/>
              </w:rPr>
              <w:instrText xml:space="preserve"> </w:instrText>
            </w:r>
            <w:r>
              <w:rPr>
                <w:rStyle w:val="Hyperlink"/>
                <w:noProof/>
                <w:rtl/>
              </w:rPr>
            </w:r>
            <w:r>
              <w:rPr>
                <w:rStyle w:val="Hyperlink"/>
                <w:noProof/>
                <w:rtl/>
              </w:rPr>
              <w:fldChar w:fldCharType="separate"/>
            </w:r>
            <w:r>
              <w:rPr>
                <w:noProof/>
                <w:webHidden/>
                <w:rtl/>
              </w:rPr>
              <w:t>126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88" w:history="1">
            <w:r w:rsidRPr="004C171E">
              <w:rPr>
                <w:rStyle w:val="Hyperlink"/>
                <w:noProof/>
                <w:rtl/>
              </w:rPr>
              <w:t xml:space="preserve">[2878] </w:t>
            </w:r>
            <w:r w:rsidRPr="004C171E">
              <w:rPr>
                <w:rStyle w:val="Hyperlink"/>
                <w:rFonts w:hint="eastAsia"/>
                <w:noProof/>
                <w:rtl/>
              </w:rPr>
              <w:t>المـُظَفَّر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جعفر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محمّد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Toc394921788 \h</w:instrText>
            </w:r>
            <w:r>
              <w:rPr>
                <w:noProof/>
                <w:webHidden/>
                <w:rtl/>
              </w:rPr>
              <w:instrText xml:space="preserve"> </w:instrText>
            </w:r>
            <w:r>
              <w:rPr>
                <w:rStyle w:val="Hyperlink"/>
                <w:noProof/>
                <w:rtl/>
              </w:rPr>
            </w:r>
            <w:r>
              <w:rPr>
                <w:rStyle w:val="Hyperlink"/>
                <w:noProof/>
                <w:rtl/>
              </w:rPr>
              <w:fldChar w:fldCharType="separate"/>
            </w:r>
            <w:r>
              <w:rPr>
                <w:noProof/>
                <w:webHidden/>
                <w:rtl/>
              </w:rPr>
              <w:t>126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89" w:history="1">
            <w:r w:rsidRPr="004C171E">
              <w:rPr>
                <w:rStyle w:val="Hyperlink"/>
                <w:noProof/>
                <w:rtl/>
              </w:rPr>
              <w:t xml:space="preserve">[2879] </w:t>
            </w:r>
            <w:r w:rsidRPr="004C171E">
              <w:rPr>
                <w:rStyle w:val="Hyperlink"/>
                <w:rFonts w:hint="eastAsia"/>
                <w:noProof/>
                <w:rtl/>
              </w:rPr>
              <w:t>مُعاذ</w:t>
            </w:r>
            <w:r w:rsidR="007E4675">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الأسود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قيس</w:t>
            </w:r>
            <w:r w:rsidRPr="004C171E">
              <w:rPr>
                <w:rStyle w:val="Hyperlink"/>
                <w:noProof/>
                <w:rtl/>
              </w:rPr>
              <w:t xml:space="preserve"> </w:t>
            </w:r>
            <w:r w:rsidRPr="004C171E">
              <w:rPr>
                <w:rStyle w:val="Hyperlink"/>
                <w:rFonts w:hint="eastAsia"/>
                <w:noProof/>
                <w:rtl/>
              </w:rPr>
              <w:t>العبدي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Toc394921789 \h</w:instrText>
            </w:r>
            <w:r>
              <w:rPr>
                <w:noProof/>
                <w:webHidden/>
                <w:rtl/>
              </w:rPr>
              <w:instrText xml:space="preserve"> </w:instrText>
            </w:r>
            <w:r>
              <w:rPr>
                <w:rStyle w:val="Hyperlink"/>
                <w:noProof/>
                <w:rtl/>
              </w:rPr>
            </w:r>
            <w:r>
              <w:rPr>
                <w:rStyle w:val="Hyperlink"/>
                <w:noProof/>
                <w:rtl/>
              </w:rPr>
              <w:fldChar w:fldCharType="separate"/>
            </w:r>
            <w:r>
              <w:rPr>
                <w:noProof/>
                <w:webHidden/>
                <w:rtl/>
              </w:rPr>
              <w:t>126</w:t>
            </w:r>
            <w:r>
              <w:rPr>
                <w:rStyle w:val="Hyperlink"/>
                <w:noProof/>
                <w:rtl/>
              </w:rPr>
              <w:fldChar w:fldCharType="end"/>
            </w:r>
          </w:hyperlink>
        </w:p>
        <w:p w:rsidR="00C703AB" w:rsidRDefault="00C703AB"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1790" w:history="1">
            <w:r w:rsidRPr="004C171E">
              <w:rPr>
                <w:rStyle w:val="Hyperlink"/>
                <w:noProof/>
                <w:rtl/>
              </w:rPr>
              <w:t xml:space="preserve">[2880] </w:t>
            </w:r>
            <w:r w:rsidRPr="004C171E">
              <w:rPr>
                <w:rStyle w:val="Hyperlink"/>
                <w:rFonts w:hint="eastAsia"/>
                <w:noProof/>
                <w:rtl/>
              </w:rPr>
              <w:t>مُعاذ</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ثابت</w:t>
            </w:r>
            <w:r w:rsidRPr="004C171E">
              <w:rPr>
                <w:rStyle w:val="Hyperlink"/>
                <w:noProof/>
                <w:rtl/>
              </w:rPr>
              <w:t xml:space="preserve"> </w:t>
            </w:r>
            <w:r w:rsidRPr="004C171E">
              <w:rPr>
                <w:rStyle w:val="Hyperlink"/>
                <w:rFonts w:hint="eastAsia"/>
                <w:noProof/>
                <w:rtl/>
              </w:rPr>
              <w:t>الجوهري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Toc394921790 \h</w:instrText>
            </w:r>
            <w:r>
              <w:rPr>
                <w:noProof/>
                <w:webHidden/>
                <w:rtl/>
              </w:rPr>
              <w:instrText xml:space="preserve"> </w:instrText>
            </w:r>
            <w:r>
              <w:rPr>
                <w:rStyle w:val="Hyperlink"/>
                <w:noProof/>
                <w:rtl/>
              </w:rPr>
            </w:r>
            <w:r>
              <w:rPr>
                <w:rStyle w:val="Hyperlink"/>
                <w:noProof/>
                <w:rtl/>
              </w:rPr>
              <w:fldChar w:fldCharType="separate"/>
            </w:r>
            <w:r>
              <w:rPr>
                <w:noProof/>
                <w:webHidden/>
                <w:rtl/>
              </w:rPr>
              <w:t>126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91" w:history="1">
            <w:r w:rsidRPr="004C171E">
              <w:rPr>
                <w:rStyle w:val="Hyperlink"/>
                <w:noProof/>
                <w:rtl/>
              </w:rPr>
              <w:t xml:space="preserve">[2881] </w:t>
            </w:r>
            <w:r w:rsidRPr="004C171E">
              <w:rPr>
                <w:rStyle w:val="Hyperlink"/>
                <w:rFonts w:hint="eastAsia"/>
                <w:noProof/>
                <w:rtl/>
              </w:rPr>
              <w:t>مُعاذ</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عائد</w:t>
            </w:r>
            <w:r w:rsidRPr="004C171E">
              <w:rPr>
                <w:rStyle w:val="Hyperlink"/>
                <w:noProof/>
                <w:rtl/>
              </w:rPr>
              <w:t xml:space="preserve"> </w:t>
            </w:r>
            <w:r w:rsidRPr="004C171E">
              <w:rPr>
                <w:rStyle w:val="Hyperlink"/>
                <w:rFonts w:hint="eastAsia"/>
                <w:noProof/>
                <w:rtl/>
              </w:rPr>
              <w:t>العُكْلِيّ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Toc394921791 \h</w:instrText>
            </w:r>
            <w:r>
              <w:rPr>
                <w:noProof/>
                <w:webHidden/>
                <w:rtl/>
              </w:rPr>
              <w:instrText xml:space="preserve"> </w:instrText>
            </w:r>
            <w:r>
              <w:rPr>
                <w:rStyle w:val="Hyperlink"/>
                <w:noProof/>
                <w:rtl/>
              </w:rPr>
            </w:r>
            <w:r>
              <w:rPr>
                <w:rStyle w:val="Hyperlink"/>
                <w:noProof/>
                <w:rtl/>
              </w:rPr>
              <w:fldChar w:fldCharType="separate"/>
            </w:r>
            <w:r>
              <w:rPr>
                <w:noProof/>
                <w:webHidden/>
                <w:rtl/>
              </w:rPr>
              <w:t>127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92" w:history="1">
            <w:r w:rsidRPr="004C171E">
              <w:rPr>
                <w:rStyle w:val="Hyperlink"/>
                <w:noProof/>
                <w:rtl/>
              </w:rPr>
              <w:t xml:space="preserve">[2882] </w:t>
            </w:r>
            <w:r w:rsidRPr="004C171E">
              <w:rPr>
                <w:rStyle w:val="Hyperlink"/>
                <w:rFonts w:hint="eastAsia"/>
                <w:noProof/>
                <w:rtl/>
              </w:rPr>
              <w:t>معاوية</w:t>
            </w:r>
            <w:r w:rsidRPr="004C171E">
              <w:rPr>
                <w:rStyle w:val="Hyperlink"/>
                <w:noProof/>
                <w:rtl/>
              </w:rPr>
              <w:t xml:space="preserve"> </w:t>
            </w:r>
            <w:r w:rsidRPr="004C171E">
              <w:rPr>
                <w:rStyle w:val="Hyperlink"/>
                <w:rFonts w:hint="eastAsia"/>
                <w:noProof/>
                <w:rtl/>
              </w:rPr>
              <w:t>الجعفري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Toc394921792 \h</w:instrText>
            </w:r>
            <w:r>
              <w:rPr>
                <w:noProof/>
                <w:webHidden/>
                <w:rtl/>
              </w:rPr>
              <w:instrText xml:space="preserve"> </w:instrText>
            </w:r>
            <w:r>
              <w:rPr>
                <w:rStyle w:val="Hyperlink"/>
                <w:noProof/>
                <w:rtl/>
              </w:rPr>
            </w:r>
            <w:r>
              <w:rPr>
                <w:rStyle w:val="Hyperlink"/>
                <w:noProof/>
                <w:rtl/>
              </w:rPr>
              <w:fldChar w:fldCharType="separate"/>
            </w:r>
            <w:r>
              <w:rPr>
                <w:noProof/>
                <w:webHidden/>
                <w:rtl/>
              </w:rPr>
              <w:t>127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93" w:history="1">
            <w:r w:rsidRPr="004C171E">
              <w:rPr>
                <w:rStyle w:val="Hyperlink"/>
                <w:noProof/>
                <w:rtl/>
              </w:rPr>
              <w:t xml:space="preserve">[2883] </w:t>
            </w:r>
            <w:r w:rsidRPr="004C171E">
              <w:rPr>
                <w:rStyle w:val="Hyperlink"/>
                <w:rFonts w:hint="eastAsia"/>
                <w:noProof/>
                <w:rtl/>
              </w:rPr>
              <w:t>معاوية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سعيد</w:t>
            </w:r>
            <w:r w:rsidRPr="004C171E">
              <w:rPr>
                <w:rStyle w:val="Hyperlink"/>
                <w:noProof/>
                <w:rtl/>
              </w:rPr>
              <w:t xml:space="preserve"> </w:t>
            </w:r>
            <w:r w:rsidRPr="004C171E">
              <w:rPr>
                <w:rStyle w:val="Hyperlink"/>
                <w:rFonts w:hint="eastAsia"/>
                <w:noProof/>
                <w:rtl/>
              </w:rPr>
              <w:t>الكِنْدِيّ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Toc394921793 \h</w:instrText>
            </w:r>
            <w:r>
              <w:rPr>
                <w:noProof/>
                <w:webHidden/>
                <w:rtl/>
              </w:rPr>
              <w:instrText xml:space="preserve"> </w:instrText>
            </w:r>
            <w:r>
              <w:rPr>
                <w:rStyle w:val="Hyperlink"/>
                <w:noProof/>
                <w:rtl/>
              </w:rPr>
            </w:r>
            <w:r>
              <w:rPr>
                <w:rStyle w:val="Hyperlink"/>
                <w:noProof/>
                <w:rtl/>
              </w:rPr>
              <w:fldChar w:fldCharType="separate"/>
            </w:r>
            <w:r>
              <w:rPr>
                <w:noProof/>
                <w:webHidden/>
                <w:rtl/>
              </w:rPr>
              <w:t>127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94" w:history="1">
            <w:r w:rsidRPr="004C171E">
              <w:rPr>
                <w:rStyle w:val="Hyperlink"/>
                <w:noProof/>
                <w:rtl/>
              </w:rPr>
              <w:t xml:space="preserve">[2884] </w:t>
            </w:r>
            <w:r w:rsidRPr="004C171E">
              <w:rPr>
                <w:rStyle w:val="Hyperlink"/>
                <w:rFonts w:hint="eastAsia"/>
                <w:noProof/>
                <w:rtl/>
              </w:rPr>
              <w:t>معاوية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سَلَمة</w:t>
            </w:r>
            <w:r w:rsidRPr="004C171E">
              <w:rPr>
                <w:rStyle w:val="Hyperlink"/>
                <w:noProof/>
                <w:rtl/>
              </w:rPr>
              <w:t xml:space="preserve"> </w:t>
            </w:r>
            <w:r w:rsidRPr="004C171E">
              <w:rPr>
                <w:rStyle w:val="Hyperlink"/>
                <w:rFonts w:hint="eastAsia"/>
                <w:noProof/>
                <w:rtl/>
              </w:rPr>
              <w:t>المـُزَنِيّ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Toc394921794 \h</w:instrText>
            </w:r>
            <w:r>
              <w:rPr>
                <w:noProof/>
                <w:webHidden/>
                <w:rtl/>
              </w:rPr>
              <w:instrText xml:space="preserve"> </w:instrText>
            </w:r>
            <w:r>
              <w:rPr>
                <w:rStyle w:val="Hyperlink"/>
                <w:noProof/>
                <w:rtl/>
              </w:rPr>
            </w:r>
            <w:r>
              <w:rPr>
                <w:rStyle w:val="Hyperlink"/>
                <w:noProof/>
                <w:rtl/>
              </w:rPr>
              <w:fldChar w:fldCharType="separate"/>
            </w:r>
            <w:r>
              <w:rPr>
                <w:noProof/>
                <w:webHidden/>
                <w:rtl/>
              </w:rPr>
              <w:t>127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95" w:history="1">
            <w:r w:rsidRPr="004C171E">
              <w:rPr>
                <w:rStyle w:val="Hyperlink"/>
                <w:noProof/>
                <w:rtl/>
              </w:rPr>
              <w:t xml:space="preserve">[2885] </w:t>
            </w:r>
            <w:r w:rsidRPr="004C171E">
              <w:rPr>
                <w:rStyle w:val="Hyperlink"/>
                <w:rFonts w:hint="eastAsia"/>
                <w:noProof/>
                <w:rtl/>
              </w:rPr>
              <w:t>معاوية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سلمة</w:t>
            </w:r>
            <w:r w:rsidRPr="004C171E">
              <w:rPr>
                <w:rStyle w:val="Hyperlink"/>
                <w:noProof/>
                <w:rtl/>
              </w:rPr>
              <w:t xml:space="preserve"> </w:t>
            </w:r>
            <w:r w:rsidRPr="004C171E">
              <w:rPr>
                <w:rStyle w:val="Hyperlink"/>
                <w:rFonts w:hint="eastAsia"/>
                <w:noProof/>
                <w:rtl/>
              </w:rPr>
              <w:t>النَّصْرِيّ</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Toc394921795 \h</w:instrText>
            </w:r>
            <w:r>
              <w:rPr>
                <w:noProof/>
                <w:webHidden/>
                <w:rtl/>
              </w:rPr>
              <w:instrText xml:space="preserve"> </w:instrText>
            </w:r>
            <w:r>
              <w:rPr>
                <w:rStyle w:val="Hyperlink"/>
                <w:noProof/>
                <w:rtl/>
              </w:rPr>
            </w:r>
            <w:r>
              <w:rPr>
                <w:rStyle w:val="Hyperlink"/>
                <w:noProof/>
                <w:rtl/>
              </w:rPr>
              <w:fldChar w:fldCharType="separate"/>
            </w:r>
            <w:r>
              <w:rPr>
                <w:noProof/>
                <w:webHidden/>
                <w:rtl/>
              </w:rPr>
              <w:t>128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96" w:history="1">
            <w:r w:rsidRPr="004C171E">
              <w:rPr>
                <w:rStyle w:val="Hyperlink"/>
                <w:noProof/>
                <w:rtl/>
              </w:rPr>
              <w:t xml:space="preserve">[2886] </w:t>
            </w:r>
            <w:r w:rsidRPr="004C171E">
              <w:rPr>
                <w:rStyle w:val="Hyperlink"/>
                <w:rFonts w:hint="eastAsia"/>
                <w:noProof/>
                <w:rtl/>
              </w:rPr>
              <w:t>معاوية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سواد</w:t>
            </w:r>
            <w:r w:rsidR="007E4675">
              <w:rPr>
                <w:rStyle w:val="Hyperlink"/>
                <w:noProof/>
                <w:rtl/>
              </w:rPr>
              <w:t xml:space="preserve"> </w:t>
            </w:r>
            <w:r w:rsidRPr="004C171E">
              <w:rPr>
                <w:rStyle w:val="Hyperlink"/>
                <w:rFonts w:hint="eastAsia"/>
                <w:noProof/>
                <w:rtl/>
              </w:rPr>
              <w:t>الكِنَانِيّ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Toc394921796 \h</w:instrText>
            </w:r>
            <w:r>
              <w:rPr>
                <w:noProof/>
                <w:webHidden/>
                <w:rtl/>
              </w:rPr>
              <w:instrText xml:space="preserve"> </w:instrText>
            </w:r>
            <w:r>
              <w:rPr>
                <w:rStyle w:val="Hyperlink"/>
                <w:noProof/>
                <w:rtl/>
              </w:rPr>
            </w:r>
            <w:r>
              <w:rPr>
                <w:rStyle w:val="Hyperlink"/>
                <w:noProof/>
                <w:rtl/>
              </w:rPr>
              <w:fldChar w:fldCharType="separate"/>
            </w:r>
            <w:r>
              <w:rPr>
                <w:noProof/>
                <w:webHidden/>
                <w:rtl/>
              </w:rPr>
              <w:t>128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97" w:history="1">
            <w:r w:rsidRPr="004C171E">
              <w:rPr>
                <w:rStyle w:val="Hyperlink"/>
                <w:noProof/>
                <w:rtl/>
              </w:rPr>
              <w:t xml:space="preserve">[2887] </w:t>
            </w:r>
            <w:r w:rsidRPr="004C171E">
              <w:rPr>
                <w:rStyle w:val="Hyperlink"/>
                <w:rFonts w:hint="eastAsia"/>
                <w:noProof/>
                <w:rtl/>
              </w:rPr>
              <w:t>معاوية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شُرَيح</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Toc394921797 \h</w:instrText>
            </w:r>
            <w:r>
              <w:rPr>
                <w:noProof/>
                <w:webHidden/>
                <w:rtl/>
              </w:rPr>
              <w:instrText xml:space="preserve"> </w:instrText>
            </w:r>
            <w:r>
              <w:rPr>
                <w:rStyle w:val="Hyperlink"/>
                <w:noProof/>
                <w:rtl/>
              </w:rPr>
            </w:r>
            <w:r>
              <w:rPr>
                <w:rStyle w:val="Hyperlink"/>
                <w:noProof/>
                <w:rtl/>
              </w:rPr>
              <w:fldChar w:fldCharType="separate"/>
            </w:r>
            <w:r>
              <w:rPr>
                <w:noProof/>
                <w:webHidden/>
                <w:rtl/>
              </w:rPr>
              <w:t>128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98" w:history="1">
            <w:r w:rsidRPr="004C171E">
              <w:rPr>
                <w:rStyle w:val="Hyperlink"/>
                <w:noProof/>
                <w:rtl/>
              </w:rPr>
              <w:t xml:space="preserve">[2888] </w:t>
            </w:r>
            <w:r w:rsidRPr="004C171E">
              <w:rPr>
                <w:rStyle w:val="Hyperlink"/>
                <w:rFonts w:hint="eastAsia"/>
                <w:noProof/>
                <w:rtl/>
              </w:rPr>
              <w:t>معاوية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صالح</w:t>
            </w:r>
            <w:r w:rsidRPr="004C171E">
              <w:rPr>
                <w:rStyle w:val="Hyperlink"/>
                <w:noProof/>
                <w:rtl/>
              </w:rPr>
              <w:t xml:space="preserve"> </w:t>
            </w:r>
            <w:r w:rsidRPr="004C171E">
              <w:rPr>
                <w:rStyle w:val="Hyperlink"/>
                <w:rFonts w:hint="eastAsia"/>
                <w:noProof/>
                <w:rtl/>
              </w:rPr>
              <w:t>الأندلسي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Toc394921798 \h</w:instrText>
            </w:r>
            <w:r>
              <w:rPr>
                <w:noProof/>
                <w:webHidden/>
                <w:rtl/>
              </w:rPr>
              <w:instrText xml:space="preserve"> </w:instrText>
            </w:r>
            <w:r>
              <w:rPr>
                <w:rStyle w:val="Hyperlink"/>
                <w:noProof/>
                <w:rtl/>
              </w:rPr>
            </w:r>
            <w:r>
              <w:rPr>
                <w:rStyle w:val="Hyperlink"/>
                <w:noProof/>
                <w:rtl/>
              </w:rPr>
              <w:fldChar w:fldCharType="separate"/>
            </w:r>
            <w:r>
              <w:rPr>
                <w:noProof/>
                <w:webHidden/>
                <w:rtl/>
              </w:rPr>
              <w:t>128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799" w:history="1">
            <w:r w:rsidRPr="004C171E">
              <w:rPr>
                <w:rStyle w:val="Hyperlink"/>
                <w:noProof/>
                <w:rtl/>
              </w:rPr>
              <w:t xml:space="preserve">[2889] </w:t>
            </w:r>
            <w:r w:rsidRPr="004C171E">
              <w:rPr>
                <w:rStyle w:val="Hyperlink"/>
                <w:rFonts w:hint="eastAsia"/>
                <w:noProof/>
                <w:rtl/>
              </w:rPr>
              <w:t>معاوية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عبيد</w:t>
            </w:r>
            <w:r w:rsidRPr="004C171E">
              <w:rPr>
                <w:rStyle w:val="Hyperlink"/>
                <w:noProof/>
                <w:rtl/>
              </w:rPr>
              <w:t xml:space="preserve"> </w:t>
            </w:r>
            <w:r w:rsidRPr="004C171E">
              <w:rPr>
                <w:rStyle w:val="Hyperlink"/>
                <w:rFonts w:hint="eastAsia"/>
                <w:noProof/>
                <w:rtl/>
              </w:rPr>
              <w:t>الله</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Toc394921799 \h</w:instrText>
            </w:r>
            <w:r>
              <w:rPr>
                <w:noProof/>
                <w:webHidden/>
                <w:rtl/>
              </w:rPr>
              <w:instrText xml:space="preserve"> </w:instrText>
            </w:r>
            <w:r>
              <w:rPr>
                <w:rStyle w:val="Hyperlink"/>
                <w:noProof/>
                <w:rtl/>
              </w:rPr>
            </w:r>
            <w:r>
              <w:rPr>
                <w:rStyle w:val="Hyperlink"/>
                <w:noProof/>
                <w:rtl/>
              </w:rPr>
              <w:fldChar w:fldCharType="separate"/>
            </w:r>
            <w:r>
              <w:rPr>
                <w:noProof/>
                <w:webHidden/>
                <w:rtl/>
              </w:rPr>
              <w:t>128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00" w:history="1">
            <w:r w:rsidRPr="004C171E">
              <w:rPr>
                <w:rStyle w:val="Hyperlink"/>
                <w:noProof/>
                <w:rtl/>
              </w:rPr>
              <w:t xml:space="preserve">[2890] </w:t>
            </w:r>
            <w:r w:rsidRPr="004C171E">
              <w:rPr>
                <w:rStyle w:val="Hyperlink"/>
                <w:rFonts w:hint="eastAsia"/>
                <w:noProof/>
                <w:rtl/>
              </w:rPr>
              <w:t>معاوية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عثمان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Toc394921800 \h</w:instrText>
            </w:r>
            <w:r>
              <w:rPr>
                <w:noProof/>
                <w:webHidden/>
                <w:rtl/>
              </w:rPr>
              <w:instrText xml:space="preserve"> </w:instrText>
            </w:r>
            <w:r>
              <w:rPr>
                <w:rStyle w:val="Hyperlink"/>
                <w:noProof/>
                <w:rtl/>
              </w:rPr>
            </w:r>
            <w:r>
              <w:rPr>
                <w:rStyle w:val="Hyperlink"/>
                <w:noProof/>
                <w:rtl/>
              </w:rPr>
              <w:fldChar w:fldCharType="separate"/>
            </w:r>
            <w:r>
              <w:rPr>
                <w:noProof/>
                <w:webHidden/>
                <w:rtl/>
              </w:rPr>
              <w:t>129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01" w:history="1">
            <w:r w:rsidRPr="004C171E">
              <w:rPr>
                <w:rStyle w:val="Hyperlink"/>
                <w:noProof/>
                <w:rtl/>
              </w:rPr>
              <w:t xml:space="preserve">[2891] </w:t>
            </w:r>
            <w:r w:rsidRPr="004C171E">
              <w:rPr>
                <w:rStyle w:val="Hyperlink"/>
                <w:rFonts w:hint="eastAsia"/>
                <w:noProof/>
                <w:rtl/>
              </w:rPr>
              <w:t>معاوية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العلاء</w:t>
            </w:r>
            <w:r w:rsidRPr="004C171E">
              <w:rPr>
                <w:rStyle w:val="Hyperlink"/>
                <w:noProof/>
                <w:rtl/>
              </w:rPr>
              <w:t xml:space="preserve"> </w:t>
            </w:r>
            <w:r w:rsidRPr="004C171E">
              <w:rPr>
                <w:rStyle w:val="Hyperlink"/>
                <w:rFonts w:hint="eastAsia"/>
                <w:noProof/>
                <w:rtl/>
              </w:rPr>
              <w:t>العِجْلِيّ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Toc394921801 \h</w:instrText>
            </w:r>
            <w:r>
              <w:rPr>
                <w:noProof/>
                <w:webHidden/>
                <w:rtl/>
              </w:rPr>
              <w:instrText xml:space="preserve"> </w:instrText>
            </w:r>
            <w:r>
              <w:rPr>
                <w:rStyle w:val="Hyperlink"/>
                <w:noProof/>
                <w:rtl/>
              </w:rPr>
            </w:r>
            <w:r>
              <w:rPr>
                <w:rStyle w:val="Hyperlink"/>
                <w:noProof/>
                <w:rtl/>
              </w:rPr>
              <w:fldChar w:fldCharType="separate"/>
            </w:r>
            <w:r>
              <w:rPr>
                <w:noProof/>
                <w:webHidden/>
                <w:rtl/>
              </w:rPr>
              <w:t>129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02" w:history="1">
            <w:r w:rsidRPr="004C171E">
              <w:rPr>
                <w:rStyle w:val="Hyperlink"/>
                <w:noProof/>
                <w:rtl/>
              </w:rPr>
              <w:t xml:space="preserve">[2892] </w:t>
            </w:r>
            <w:r w:rsidRPr="004C171E">
              <w:rPr>
                <w:rStyle w:val="Hyperlink"/>
                <w:rFonts w:hint="eastAsia"/>
                <w:noProof/>
                <w:rtl/>
              </w:rPr>
              <w:t>معاوية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كُلَيب</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معاوية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جُنادة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Toc394921802 \h</w:instrText>
            </w:r>
            <w:r>
              <w:rPr>
                <w:noProof/>
                <w:webHidden/>
                <w:rtl/>
              </w:rPr>
              <w:instrText xml:space="preserve"> </w:instrText>
            </w:r>
            <w:r>
              <w:rPr>
                <w:rStyle w:val="Hyperlink"/>
                <w:noProof/>
                <w:rtl/>
              </w:rPr>
            </w:r>
            <w:r>
              <w:rPr>
                <w:rStyle w:val="Hyperlink"/>
                <w:noProof/>
                <w:rtl/>
              </w:rPr>
              <w:fldChar w:fldCharType="separate"/>
            </w:r>
            <w:r>
              <w:rPr>
                <w:noProof/>
                <w:webHidden/>
                <w:rtl/>
              </w:rPr>
              <w:t>129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03" w:history="1">
            <w:r w:rsidRPr="004C171E">
              <w:rPr>
                <w:rStyle w:val="Hyperlink"/>
                <w:noProof/>
                <w:rtl/>
              </w:rPr>
              <w:t xml:space="preserve">[2893] </w:t>
            </w:r>
            <w:r w:rsidRPr="004C171E">
              <w:rPr>
                <w:rStyle w:val="Hyperlink"/>
                <w:rFonts w:hint="eastAsia"/>
                <w:noProof/>
                <w:rtl/>
              </w:rPr>
              <w:t>معاوية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مَيْسَرة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شُرَيح</w:t>
            </w:r>
            <w:r w:rsidRPr="004C171E">
              <w:rPr>
                <w:rStyle w:val="Hyperlink"/>
                <w:noProof/>
                <w:rtl/>
              </w:rPr>
              <w:t xml:space="preserve"> </w:t>
            </w:r>
            <w:r w:rsidRPr="004C171E">
              <w:rPr>
                <w:rStyle w:val="Hyperlink"/>
                <w:rFonts w:hint="eastAsia"/>
                <w:noProof/>
                <w:rtl/>
              </w:rPr>
              <w:t>القاضي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Toc394921803 \h</w:instrText>
            </w:r>
            <w:r>
              <w:rPr>
                <w:noProof/>
                <w:webHidden/>
                <w:rtl/>
              </w:rPr>
              <w:instrText xml:space="preserve"> </w:instrText>
            </w:r>
            <w:r>
              <w:rPr>
                <w:rStyle w:val="Hyperlink"/>
                <w:noProof/>
                <w:rtl/>
              </w:rPr>
            </w:r>
            <w:r>
              <w:rPr>
                <w:rStyle w:val="Hyperlink"/>
                <w:noProof/>
                <w:rtl/>
              </w:rPr>
              <w:fldChar w:fldCharType="separate"/>
            </w:r>
            <w:r>
              <w:rPr>
                <w:noProof/>
                <w:webHidden/>
                <w:rtl/>
              </w:rPr>
              <w:t>129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04" w:history="1">
            <w:r w:rsidRPr="004C171E">
              <w:rPr>
                <w:rStyle w:val="Hyperlink"/>
                <w:noProof/>
                <w:rtl/>
              </w:rPr>
              <w:t xml:space="preserve">[2894] </w:t>
            </w:r>
            <w:r w:rsidRPr="004C171E">
              <w:rPr>
                <w:rStyle w:val="Hyperlink"/>
                <w:rFonts w:hint="eastAsia"/>
                <w:noProof/>
                <w:rtl/>
              </w:rPr>
              <w:t>معاوية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وهب</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جَبَلَة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Toc394921804 \h</w:instrText>
            </w:r>
            <w:r>
              <w:rPr>
                <w:noProof/>
                <w:webHidden/>
                <w:rtl/>
              </w:rPr>
              <w:instrText xml:space="preserve"> </w:instrText>
            </w:r>
            <w:r>
              <w:rPr>
                <w:rStyle w:val="Hyperlink"/>
                <w:noProof/>
                <w:rtl/>
              </w:rPr>
            </w:r>
            <w:r>
              <w:rPr>
                <w:rStyle w:val="Hyperlink"/>
                <w:noProof/>
                <w:rtl/>
              </w:rPr>
              <w:fldChar w:fldCharType="separate"/>
            </w:r>
            <w:r>
              <w:rPr>
                <w:noProof/>
                <w:webHidden/>
                <w:rtl/>
              </w:rPr>
              <w:t>130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05" w:history="1">
            <w:r w:rsidRPr="004C171E">
              <w:rPr>
                <w:rStyle w:val="Hyperlink"/>
                <w:noProof/>
                <w:rtl/>
              </w:rPr>
              <w:t xml:space="preserve">[2895] </w:t>
            </w:r>
            <w:r w:rsidRPr="004C171E">
              <w:rPr>
                <w:rStyle w:val="Hyperlink"/>
                <w:rFonts w:hint="eastAsia"/>
                <w:noProof/>
                <w:rtl/>
              </w:rPr>
              <w:t>معاوية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وهب</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فضّال</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Toc394921805 \h</w:instrText>
            </w:r>
            <w:r>
              <w:rPr>
                <w:noProof/>
                <w:webHidden/>
                <w:rtl/>
              </w:rPr>
              <w:instrText xml:space="preserve"> </w:instrText>
            </w:r>
            <w:r>
              <w:rPr>
                <w:rStyle w:val="Hyperlink"/>
                <w:noProof/>
                <w:rtl/>
              </w:rPr>
            </w:r>
            <w:r>
              <w:rPr>
                <w:rStyle w:val="Hyperlink"/>
                <w:noProof/>
                <w:rtl/>
              </w:rPr>
              <w:fldChar w:fldCharType="separate"/>
            </w:r>
            <w:r>
              <w:rPr>
                <w:noProof/>
                <w:webHidden/>
                <w:rtl/>
              </w:rPr>
              <w:t>130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06" w:history="1">
            <w:r w:rsidRPr="004C171E">
              <w:rPr>
                <w:rStyle w:val="Hyperlink"/>
                <w:noProof/>
                <w:rtl/>
              </w:rPr>
              <w:t xml:space="preserve">[2896] </w:t>
            </w:r>
            <w:r w:rsidRPr="004C171E">
              <w:rPr>
                <w:rStyle w:val="Hyperlink"/>
                <w:rFonts w:hint="eastAsia"/>
                <w:noProof/>
                <w:rtl/>
              </w:rPr>
              <w:t>معاوية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وهب</w:t>
            </w:r>
            <w:r w:rsidRPr="004C171E">
              <w:rPr>
                <w:rStyle w:val="Hyperlink"/>
                <w:noProof/>
                <w:rtl/>
              </w:rPr>
              <w:t xml:space="preserve"> </w:t>
            </w:r>
            <w:r w:rsidRPr="004C171E">
              <w:rPr>
                <w:rStyle w:val="Hyperlink"/>
                <w:rFonts w:hint="eastAsia"/>
                <w:noProof/>
                <w:rtl/>
              </w:rPr>
              <w:t>الميثمي</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Toc394921806 \h</w:instrText>
            </w:r>
            <w:r>
              <w:rPr>
                <w:noProof/>
                <w:webHidden/>
                <w:rtl/>
              </w:rPr>
              <w:instrText xml:space="preserve"> </w:instrText>
            </w:r>
            <w:r>
              <w:rPr>
                <w:rStyle w:val="Hyperlink"/>
                <w:noProof/>
                <w:rtl/>
              </w:rPr>
            </w:r>
            <w:r>
              <w:rPr>
                <w:rStyle w:val="Hyperlink"/>
                <w:noProof/>
                <w:rtl/>
              </w:rPr>
              <w:fldChar w:fldCharType="separate"/>
            </w:r>
            <w:r>
              <w:rPr>
                <w:noProof/>
                <w:webHidden/>
                <w:rtl/>
              </w:rPr>
              <w:t>130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07" w:history="1">
            <w:r w:rsidRPr="004C171E">
              <w:rPr>
                <w:rStyle w:val="Hyperlink"/>
                <w:noProof/>
                <w:rtl/>
              </w:rPr>
              <w:t xml:space="preserve">[2897] </w:t>
            </w:r>
            <w:r w:rsidRPr="004C171E">
              <w:rPr>
                <w:rStyle w:val="Hyperlink"/>
                <w:rFonts w:hint="eastAsia"/>
                <w:noProof/>
                <w:rtl/>
              </w:rPr>
              <w:t>معرّف</w:t>
            </w:r>
            <w:r w:rsidR="007E4675">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زياد</w:t>
            </w:r>
            <w:r w:rsidRPr="004C171E">
              <w:rPr>
                <w:rStyle w:val="Hyperlink"/>
                <w:noProof/>
                <w:rtl/>
              </w:rPr>
              <w:t xml:space="preserve"> </w:t>
            </w:r>
            <w:r w:rsidRPr="004C171E">
              <w:rPr>
                <w:rStyle w:val="Hyperlink"/>
                <w:rFonts w:hint="eastAsia"/>
                <w:noProof/>
                <w:rtl/>
              </w:rPr>
              <w:t>الشَّيْبانِيّ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Toc394921807 \h</w:instrText>
            </w:r>
            <w:r>
              <w:rPr>
                <w:noProof/>
                <w:webHidden/>
                <w:rtl/>
              </w:rPr>
              <w:instrText xml:space="preserve"> </w:instrText>
            </w:r>
            <w:r>
              <w:rPr>
                <w:rStyle w:val="Hyperlink"/>
                <w:noProof/>
                <w:rtl/>
              </w:rPr>
            </w:r>
            <w:r>
              <w:rPr>
                <w:rStyle w:val="Hyperlink"/>
                <w:noProof/>
                <w:rtl/>
              </w:rPr>
              <w:fldChar w:fldCharType="separate"/>
            </w:r>
            <w:r>
              <w:rPr>
                <w:noProof/>
                <w:webHidden/>
                <w:rtl/>
              </w:rPr>
              <w:t>130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08" w:history="1">
            <w:r w:rsidRPr="004C171E">
              <w:rPr>
                <w:rStyle w:val="Hyperlink"/>
                <w:noProof/>
                <w:rtl/>
              </w:rPr>
              <w:t xml:space="preserve">[2898] </w:t>
            </w:r>
            <w:r w:rsidRPr="004C171E">
              <w:rPr>
                <w:rStyle w:val="Hyperlink"/>
                <w:rFonts w:hint="eastAsia"/>
                <w:noProof/>
                <w:rtl/>
              </w:rPr>
              <w:t>مَعْقِل</w:t>
            </w:r>
            <w:r w:rsidRPr="004C171E">
              <w:rPr>
                <w:rStyle w:val="Hyperlink"/>
                <w:noProof/>
                <w:rtl/>
              </w:rPr>
              <w:t xml:space="preserve"> </w:t>
            </w:r>
            <w:r w:rsidRPr="004C171E">
              <w:rPr>
                <w:rStyle w:val="Hyperlink"/>
                <w:rFonts w:hint="eastAsia"/>
                <w:noProof/>
                <w:rtl/>
              </w:rPr>
              <w:t>الأسَدِيّ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Toc394921808 \h</w:instrText>
            </w:r>
            <w:r>
              <w:rPr>
                <w:noProof/>
                <w:webHidden/>
                <w:rtl/>
              </w:rPr>
              <w:instrText xml:space="preserve"> </w:instrText>
            </w:r>
            <w:r>
              <w:rPr>
                <w:rStyle w:val="Hyperlink"/>
                <w:noProof/>
                <w:rtl/>
              </w:rPr>
            </w:r>
            <w:r>
              <w:rPr>
                <w:rStyle w:val="Hyperlink"/>
                <w:noProof/>
                <w:rtl/>
              </w:rPr>
              <w:fldChar w:fldCharType="separate"/>
            </w:r>
            <w:r>
              <w:rPr>
                <w:noProof/>
                <w:webHidden/>
                <w:rtl/>
              </w:rPr>
              <w:t>130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09" w:history="1">
            <w:r w:rsidRPr="004C171E">
              <w:rPr>
                <w:rStyle w:val="Hyperlink"/>
                <w:noProof/>
                <w:rtl/>
              </w:rPr>
              <w:t xml:space="preserve">[2899] </w:t>
            </w:r>
            <w:r w:rsidRPr="004C171E">
              <w:rPr>
                <w:rStyle w:val="Hyperlink"/>
                <w:rFonts w:hint="eastAsia"/>
                <w:noProof/>
                <w:rtl/>
              </w:rPr>
              <w:t>مَعْقِل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عمرو</w:t>
            </w:r>
            <w:r w:rsidRPr="004C171E">
              <w:rPr>
                <w:rStyle w:val="Hyperlink"/>
                <w:noProof/>
                <w:rtl/>
              </w:rPr>
              <w:t xml:space="preserve"> </w:t>
            </w:r>
            <w:r w:rsidRPr="004C171E">
              <w:rPr>
                <w:rStyle w:val="Hyperlink"/>
                <w:rFonts w:hint="eastAsia"/>
                <w:noProof/>
                <w:rtl/>
              </w:rPr>
              <w:t>الكِنَانِيّ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Toc394921809 \h</w:instrText>
            </w:r>
            <w:r>
              <w:rPr>
                <w:noProof/>
                <w:webHidden/>
                <w:rtl/>
              </w:rPr>
              <w:instrText xml:space="preserve"> </w:instrText>
            </w:r>
            <w:r>
              <w:rPr>
                <w:rStyle w:val="Hyperlink"/>
                <w:noProof/>
                <w:rtl/>
              </w:rPr>
            </w:r>
            <w:r>
              <w:rPr>
                <w:rStyle w:val="Hyperlink"/>
                <w:noProof/>
                <w:rtl/>
              </w:rPr>
              <w:fldChar w:fldCharType="separate"/>
            </w:r>
            <w:r>
              <w:rPr>
                <w:noProof/>
                <w:webHidden/>
                <w:rtl/>
              </w:rPr>
              <w:t>130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10" w:history="1">
            <w:r w:rsidRPr="004C171E">
              <w:rPr>
                <w:rStyle w:val="Hyperlink"/>
                <w:noProof/>
                <w:rtl/>
              </w:rPr>
              <w:t xml:space="preserve">[2900] </w:t>
            </w:r>
            <w:r w:rsidRPr="004C171E">
              <w:rPr>
                <w:rStyle w:val="Hyperlink"/>
                <w:rFonts w:hint="eastAsia"/>
                <w:noProof/>
                <w:rtl/>
              </w:rPr>
              <w:t>مُعَلّى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أُسامة</w:t>
            </w:r>
            <w:r w:rsidRPr="004C171E">
              <w:rPr>
                <w:rStyle w:val="Hyperlink"/>
                <w:noProof/>
                <w:rtl/>
              </w:rPr>
              <w:t xml:space="preserve"> </w:t>
            </w:r>
            <w:r w:rsidRPr="004C171E">
              <w:rPr>
                <w:rStyle w:val="Hyperlink"/>
                <w:rFonts w:hint="eastAsia"/>
                <w:noProof/>
                <w:rtl/>
              </w:rPr>
              <w:t>الأزْدِيّ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Toc394921810 \h</w:instrText>
            </w:r>
            <w:r>
              <w:rPr>
                <w:noProof/>
                <w:webHidden/>
                <w:rtl/>
              </w:rPr>
              <w:instrText xml:space="preserve"> </w:instrText>
            </w:r>
            <w:r>
              <w:rPr>
                <w:rStyle w:val="Hyperlink"/>
                <w:noProof/>
                <w:rtl/>
              </w:rPr>
            </w:r>
            <w:r>
              <w:rPr>
                <w:rStyle w:val="Hyperlink"/>
                <w:noProof/>
                <w:rtl/>
              </w:rPr>
              <w:fldChar w:fldCharType="separate"/>
            </w:r>
            <w:r>
              <w:rPr>
                <w:noProof/>
                <w:webHidden/>
                <w:rtl/>
              </w:rPr>
              <w:t>130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11" w:history="1">
            <w:r w:rsidRPr="004C171E">
              <w:rPr>
                <w:rStyle w:val="Hyperlink"/>
                <w:noProof/>
                <w:rtl/>
              </w:rPr>
              <w:t xml:space="preserve">[2901] </w:t>
            </w:r>
            <w:r w:rsidRPr="004C171E">
              <w:rPr>
                <w:rStyle w:val="Hyperlink"/>
                <w:rFonts w:hint="eastAsia"/>
                <w:noProof/>
                <w:rtl/>
              </w:rPr>
              <w:t>مُعَلّى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زيد</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Toc394921811 \h</w:instrText>
            </w:r>
            <w:r>
              <w:rPr>
                <w:noProof/>
                <w:webHidden/>
                <w:rtl/>
              </w:rPr>
              <w:instrText xml:space="preserve"> </w:instrText>
            </w:r>
            <w:r>
              <w:rPr>
                <w:rStyle w:val="Hyperlink"/>
                <w:noProof/>
                <w:rtl/>
              </w:rPr>
            </w:r>
            <w:r>
              <w:rPr>
                <w:rStyle w:val="Hyperlink"/>
                <w:noProof/>
                <w:rtl/>
              </w:rPr>
              <w:fldChar w:fldCharType="separate"/>
            </w:r>
            <w:r>
              <w:rPr>
                <w:noProof/>
                <w:webHidden/>
                <w:rtl/>
              </w:rPr>
              <w:t>130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12" w:history="1">
            <w:r w:rsidRPr="004C171E">
              <w:rPr>
                <w:rStyle w:val="Hyperlink"/>
                <w:noProof/>
                <w:rtl/>
              </w:rPr>
              <w:t xml:space="preserve">[2902] </w:t>
            </w:r>
            <w:r w:rsidRPr="004C171E">
              <w:rPr>
                <w:rStyle w:val="Hyperlink"/>
                <w:rFonts w:hint="eastAsia"/>
                <w:noProof/>
                <w:rtl/>
              </w:rPr>
              <w:t>مُعَلّى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شدّاد</w:t>
            </w:r>
            <w:r w:rsidRPr="004C171E">
              <w:rPr>
                <w:rStyle w:val="Hyperlink"/>
                <w:noProof/>
                <w:rtl/>
              </w:rPr>
              <w:t xml:space="preserve"> </w:t>
            </w:r>
            <w:r w:rsidRPr="004C171E">
              <w:rPr>
                <w:rStyle w:val="Hyperlink"/>
                <w:rFonts w:hint="eastAsia"/>
                <w:noProof/>
                <w:rtl/>
              </w:rPr>
              <w:t>البَكْرِيّ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Toc394921812 \h</w:instrText>
            </w:r>
            <w:r>
              <w:rPr>
                <w:noProof/>
                <w:webHidden/>
                <w:rtl/>
              </w:rPr>
              <w:instrText xml:space="preserve"> </w:instrText>
            </w:r>
            <w:r>
              <w:rPr>
                <w:rStyle w:val="Hyperlink"/>
                <w:noProof/>
                <w:rtl/>
              </w:rPr>
            </w:r>
            <w:r>
              <w:rPr>
                <w:rStyle w:val="Hyperlink"/>
                <w:noProof/>
                <w:rtl/>
              </w:rPr>
              <w:fldChar w:fldCharType="separate"/>
            </w:r>
            <w:r>
              <w:rPr>
                <w:noProof/>
                <w:webHidden/>
                <w:rtl/>
              </w:rPr>
              <w:t>131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13" w:history="1">
            <w:r w:rsidRPr="004C171E">
              <w:rPr>
                <w:rStyle w:val="Hyperlink"/>
                <w:noProof/>
                <w:rtl/>
              </w:rPr>
              <w:t xml:space="preserve">[2903] </w:t>
            </w:r>
            <w:r w:rsidRPr="004C171E">
              <w:rPr>
                <w:rStyle w:val="Hyperlink"/>
                <w:rFonts w:hint="eastAsia"/>
                <w:noProof/>
                <w:rtl/>
              </w:rPr>
              <w:t>مُعَلّى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Toc394921813 \h</w:instrText>
            </w:r>
            <w:r>
              <w:rPr>
                <w:noProof/>
                <w:webHidden/>
                <w:rtl/>
              </w:rPr>
              <w:instrText xml:space="preserve"> </w:instrText>
            </w:r>
            <w:r>
              <w:rPr>
                <w:rStyle w:val="Hyperlink"/>
                <w:noProof/>
                <w:rtl/>
              </w:rPr>
            </w:r>
            <w:r>
              <w:rPr>
                <w:rStyle w:val="Hyperlink"/>
                <w:noProof/>
                <w:rtl/>
              </w:rPr>
              <w:fldChar w:fldCharType="separate"/>
            </w:r>
            <w:r>
              <w:rPr>
                <w:noProof/>
                <w:webHidden/>
                <w:rtl/>
              </w:rPr>
              <w:t>131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14" w:history="1">
            <w:r w:rsidRPr="004C171E">
              <w:rPr>
                <w:rStyle w:val="Hyperlink"/>
                <w:noProof/>
                <w:rtl/>
              </w:rPr>
              <w:t xml:space="preserve">[2904] </w:t>
            </w:r>
            <w:r w:rsidRPr="004C171E">
              <w:rPr>
                <w:rStyle w:val="Hyperlink"/>
                <w:rFonts w:hint="eastAsia"/>
                <w:noProof/>
                <w:rtl/>
              </w:rPr>
              <w:t>مُعَلّى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عطاء</w:t>
            </w:r>
            <w:r w:rsidRPr="004C171E">
              <w:rPr>
                <w:rStyle w:val="Hyperlink"/>
                <w:noProof/>
                <w:rtl/>
              </w:rPr>
              <w:t xml:space="preserve"> </w:t>
            </w:r>
            <w:r w:rsidRPr="004C171E">
              <w:rPr>
                <w:rStyle w:val="Hyperlink"/>
                <w:rFonts w:hint="eastAsia"/>
                <w:noProof/>
                <w:rtl/>
              </w:rPr>
              <w:t>المـُحاربي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Toc394921814 \h</w:instrText>
            </w:r>
            <w:r>
              <w:rPr>
                <w:noProof/>
                <w:webHidden/>
                <w:rtl/>
              </w:rPr>
              <w:instrText xml:space="preserve"> </w:instrText>
            </w:r>
            <w:r>
              <w:rPr>
                <w:rStyle w:val="Hyperlink"/>
                <w:noProof/>
                <w:rtl/>
              </w:rPr>
            </w:r>
            <w:r>
              <w:rPr>
                <w:rStyle w:val="Hyperlink"/>
                <w:noProof/>
                <w:rtl/>
              </w:rPr>
              <w:fldChar w:fldCharType="separate"/>
            </w:r>
            <w:r>
              <w:rPr>
                <w:noProof/>
                <w:webHidden/>
                <w:rtl/>
              </w:rPr>
              <w:t>131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15" w:history="1">
            <w:r w:rsidRPr="004C171E">
              <w:rPr>
                <w:rStyle w:val="Hyperlink"/>
                <w:noProof/>
                <w:rtl/>
              </w:rPr>
              <w:t xml:space="preserve">[2905] </w:t>
            </w:r>
            <w:r w:rsidRPr="004C171E">
              <w:rPr>
                <w:rStyle w:val="Hyperlink"/>
                <w:rFonts w:hint="eastAsia"/>
                <w:noProof/>
                <w:rtl/>
              </w:rPr>
              <w:t>مُعَلّى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البصري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Toc394921815 \h</w:instrText>
            </w:r>
            <w:r>
              <w:rPr>
                <w:noProof/>
                <w:webHidden/>
                <w:rtl/>
              </w:rPr>
              <w:instrText xml:space="preserve"> </w:instrText>
            </w:r>
            <w:r>
              <w:rPr>
                <w:rStyle w:val="Hyperlink"/>
                <w:noProof/>
                <w:rtl/>
              </w:rPr>
            </w:r>
            <w:r>
              <w:rPr>
                <w:rStyle w:val="Hyperlink"/>
                <w:noProof/>
                <w:rtl/>
              </w:rPr>
              <w:fldChar w:fldCharType="separate"/>
            </w:r>
            <w:r>
              <w:rPr>
                <w:noProof/>
                <w:webHidden/>
                <w:rtl/>
              </w:rPr>
              <w:t>131</w:t>
            </w:r>
            <w:r>
              <w:rPr>
                <w:rStyle w:val="Hyperlink"/>
                <w:noProof/>
                <w:rtl/>
              </w:rPr>
              <w:fldChar w:fldCharType="end"/>
            </w:r>
          </w:hyperlink>
        </w:p>
        <w:p w:rsidR="00C703AB" w:rsidRDefault="00C703AB"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1816" w:history="1">
            <w:r w:rsidRPr="004C171E">
              <w:rPr>
                <w:rStyle w:val="Hyperlink"/>
                <w:noProof/>
                <w:rtl/>
              </w:rPr>
              <w:t xml:space="preserve">[2906] </w:t>
            </w:r>
            <w:r w:rsidRPr="004C171E">
              <w:rPr>
                <w:rStyle w:val="Hyperlink"/>
                <w:rFonts w:hint="eastAsia"/>
                <w:noProof/>
                <w:rtl/>
              </w:rPr>
              <w:t>معلّى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هلال</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Toc394921816 \h</w:instrText>
            </w:r>
            <w:r>
              <w:rPr>
                <w:noProof/>
                <w:webHidden/>
                <w:rtl/>
              </w:rPr>
              <w:instrText xml:space="preserve"> </w:instrText>
            </w:r>
            <w:r>
              <w:rPr>
                <w:rStyle w:val="Hyperlink"/>
                <w:noProof/>
                <w:rtl/>
              </w:rPr>
            </w:r>
            <w:r>
              <w:rPr>
                <w:rStyle w:val="Hyperlink"/>
                <w:noProof/>
                <w:rtl/>
              </w:rPr>
              <w:fldChar w:fldCharType="separate"/>
            </w:r>
            <w:r>
              <w:rPr>
                <w:noProof/>
                <w:webHidden/>
                <w:rtl/>
              </w:rPr>
              <w:t>132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17" w:history="1">
            <w:r w:rsidRPr="004C171E">
              <w:rPr>
                <w:rStyle w:val="Hyperlink"/>
                <w:noProof/>
                <w:rtl/>
              </w:rPr>
              <w:t xml:space="preserve">[2907] </w:t>
            </w:r>
            <w:r w:rsidRPr="004C171E">
              <w:rPr>
                <w:rStyle w:val="Hyperlink"/>
                <w:rFonts w:hint="eastAsia"/>
                <w:noProof/>
                <w:rtl/>
              </w:rPr>
              <w:t>مُعمّر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الحسن</w:t>
            </w:r>
            <w:r w:rsidRPr="004C171E">
              <w:rPr>
                <w:rStyle w:val="Hyperlink"/>
                <w:noProof/>
                <w:rtl/>
              </w:rPr>
              <w:t xml:space="preserve"> </w:t>
            </w:r>
            <w:r w:rsidRPr="004C171E">
              <w:rPr>
                <w:rStyle w:val="Hyperlink"/>
                <w:rFonts w:hint="eastAsia"/>
                <w:noProof/>
                <w:rtl/>
              </w:rPr>
              <w:t>الهُذَلي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Toc394921817 \h</w:instrText>
            </w:r>
            <w:r>
              <w:rPr>
                <w:noProof/>
                <w:webHidden/>
                <w:rtl/>
              </w:rPr>
              <w:instrText xml:space="preserve"> </w:instrText>
            </w:r>
            <w:r>
              <w:rPr>
                <w:rStyle w:val="Hyperlink"/>
                <w:noProof/>
                <w:rtl/>
              </w:rPr>
            </w:r>
            <w:r>
              <w:rPr>
                <w:rStyle w:val="Hyperlink"/>
                <w:noProof/>
                <w:rtl/>
              </w:rPr>
              <w:fldChar w:fldCharType="separate"/>
            </w:r>
            <w:r>
              <w:rPr>
                <w:noProof/>
                <w:webHidden/>
                <w:rtl/>
              </w:rPr>
              <w:t>132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18" w:history="1">
            <w:r w:rsidRPr="004C171E">
              <w:rPr>
                <w:rStyle w:val="Hyperlink"/>
                <w:noProof/>
                <w:rtl/>
              </w:rPr>
              <w:t xml:space="preserve">[2908] </w:t>
            </w:r>
            <w:r w:rsidRPr="004C171E">
              <w:rPr>
                <w:rStyle w:val="Hyperlink"/>
                <w:rFonts w:hint="eastAsia"/>
                <w:noProof/>
                <w:rtl/>
              </w:rPr>
              <w:t>مُعمّر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راشد</w:t>
            </w:r>
            <w:r w:rsidRPr="004C171E">
              <w:rPr>
                <w:rStyle w:val="Hyperlink"/>
                <w:noProof/>
                <w:rtl/>
              </w:rPr>
              <w:t xml:space="preserve"> </w:t>
            </w:r>
            <w:r w:rsidRPr="004C171E">
              <w:rPr>
                <w:rStyle w:val="Hyperlink"/>
                <w:rFonts w:hint="eastAsia"/>
                <w:noProof/>
                <w:rtl/>
              </w:rPr>
              <w:t>الصنْعاني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Toc394921818 \h</w:instrText>
            </w:r>
            <w:r>
              <w:rPr>
                <w:noProof/>
                <w:webHidden/>
                <w:rtl/>
              </w:rPr>
              <w:instrText xml:space="preserve"> </w:instrText>
            </w:r>
            <w:r>
              <w:rPr>
                <w:rStyle w:val="Hyperlink"/>
                <w:noProof/>
                <w:rtl/>
              </w:rPr>
            </w:r>
            <w:r>
              <w:rPr>
                <w:rStyle w:val="Hyperlink"/>
                <w:noProof/>
                <w:rtl/>
              </w:rPr>
              <w:fldChar w:fldCharType="separate"/>
            </w:r>
            <w:r>
              <w:rPr>
                <w:noProof/>
                <w:webHidden/>
                <w:rtl/>
              </w:rPr>
              <w:t>132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19" w:history="1">
            <w:r w:rsidRPr="004C171E">
              <w:rPr>
                <w:rStyle w:val="Hyperlink"/>
                <w:noProof/>
                <w:rtl/>
              </w:rPr>
              <w:t xml:space="preserve">[2909] </w:t>
            </w:r>
            <w:r w:rsidRPr="004C171E">
              <w:rPr>
                <w:rStyle w:val="Hyperlink"/>
                <w:rFonts w:hint="eastAsia"/>
                <w:noProof/>
                <w:rtl/>
              </w:rPr>
              <w:t>مُعمّر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زائدة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Toc394921819 \h</w:instrText>
            </w:r>
            <w:r>
              <w:rPr>
                <w:noProof/>
                <w:webHidden/>
                <w:rtl/>
              </w:rPr>
              <w:instrText xml:space="preserve"> </w:instrText>
            </w:r>
            <w:r>
              <w:rPr>
                <w:rStyle w:val="Hyperlink"/>
                <w:noProof/>
                <w:rtl/>
              </w:rPr>
            </w:r>
            <w:r>
              <w:rPr>
                <w:rStyle w:val="Hyperlink"/>
                <w:noProof/>
                <w:rtl/>
              </w:rPr>
              <w:fldChar w:fldCharType="separate"/>
            </w:r>
            <w:r>
              <w:rPr>
                <w:noProof/>
                <w:webHidden/>
                <w:rtl/>
              </w:rPr>
              <w:t>132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20" w:history="1">
            <w:r w:rsidRPr="004C171E">
              <w:rPr>
                <w:rStyle w:val="Hyperlink"/>
                <w:noProof/>
                <w:rtl/>
              </w:rPr>
              <w:t xml:space="preserve">[2910] </w:t>
            </w:r>
            <w:r w:rsidRPr="004C171E">
              <w:rPr>
                <w:rStyle w:val="Hyperlink"/>
                <w:rFonts w:hint="eastAsia"/>
                <w:noProof/>
                <w:rtl/>
              </w:rPr>
              <w:t>مُعمّر</w:t>
            </w:r>
            <w:r w:rsidRPr="004C171E">
              <w:rPr>
                <w:rStyle w:val="Hyperlink"/>
                <w:noProof/>
                <w:rtl/>
              </w:rPr>
              <w:t xml:space="preserve"> </w:t>
            </w:r>
            <w:r w:rsidRPr="004C171E">
              <w:rPr>
                <w:rStyle w:val="Hyperlink"/>
                <w:rFonts w:hint="eastAsia"/>
                <w:noProof/>
                <w:rtl/>
              </w:rPr>
              <w:t>الزّيّات</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Toc394921820 \h</w:instrText>
            </w:r>
            <w:r>
              <w:rPr>
                <w:noProof/>
                <w:webHidden/>
                <w:rtl/>
              </w:rPr>
              <w:instrText xml:space="preserve"> </w:instrText>
            </w:r>
            <w:r>
              <w:rPr>
                <w:rStyle w:val="Hyperlink"/>
                <w:noProof/>
                <w:rtl/>
              </w:rPr>
            </w:r>
            <w:r>
              <w:rPr>
                <w:rStyle w:val="Hyperlink"/>
                <w:noProof/>
                <w:rtl/>
              </w:rPr>
              <w:fldChar w:fldCharType="separate"/>
            </w:r>
            <w:r>
              <w:rPr>
                <w:noProof/>
                <w:webHidden/>
                <w:rtl/>
              </w:rPr>
              <w:t>132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21" w:history="1">
            <w:r w:rsidRPr="004C171E">
              <w:rPr>
                <w:rStyle w:val="Hyperlink"/>
                <w:noProof/>
                <w:rtl/>
              </w:rPr>
              <w:t xml:space="preserve">[2911] </w:t>
            </w:r>
            <w:r w:rsidRPr="004C171E">
              <w:rPr>
                <w:rStyle w:val="Hyperlink"/>
                <w:rFonts w:hint="eastAsia"/>
                <w:noProof/>
                <w:rtl/>
              </w:rPr>
              <w:t>مُعمّر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حراثة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Toc394921821 \h</w:instrText>
            </w:r>
            <w:r>
              <w:rPr>
                <w:noProof/>
                <w:webHidden/>
                <w:rtl/>
              </w:rPr>
              <w:instrText xml:space="preserve"> </w:instrText>
            </w:r>
            <w:r>
              <w:rPr>
                <w:rStyle w:val="Hyperlink"/>
                <w:noProof/>
                <w:rtl/>
              </w:rPr>
            </w:r>
            <w:r>
              <w:rPr>
                <w:rStyle w:val="Hyperlink"/>
                <w:noProof/>
                <w:rtl/>
              </w:rPr>
              <w:fldChar w:fldCharType="separate"/>
            </w:r>
            <w:r>
              <w:rPr>
                <w:noProof/>
                <w:webHidden/>
                <w:rtl/>
              </w:rPr>
              <w:t>133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22" w:history="1">
            <w:r w:rsidRPr="004C171E">
              <w:rPr>
                <w:rStyle w:val="Hyperlink"/>
                <w:noProof/>
                <w:rtl/>
              </w:rPr>
              <w:t xml:space="preserve">[2912] </w:t>
            </w:r>
            <w:r w:rsidRPr="004C171E">
              <w:rPr>
                <w:rStyle w:val="Hyperlink"/>
                <w:rFonts w:hint="eastAsia"/>
                <w:noProof/>
                <w:rtl/>
              </w:rPr>
              <w:t>مُعمّر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عثمان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Toc394921822 \h</w:instrText>
            </w:r>
            <w:r>
              <w:rPr>
                <w:noProof/>
                <w:webHidden/>
                <w:rtl/>
              </w:rPr>
              <w:instrText xml:space="preserve"> </w:instrText>
            </w:r>
            <w:r>
              <w:rPr>
                <w:rStyle w:val="Hyperlink"/>
                <w:noProof/>
                <w:rtl/>
              </w:rPr>
            </w:r>
            <w:r>
              <w:rPr>
                <w:rStyle w:val="Hyperlink"/>
                <w:noProof/>
                <w:rtl/>
              </w:rPr>
              <w:fldChar w:fldCharType="separate"/>
            </w:r>
            <w:r>
              <w:rPr>
                <w:noProof/>
                <w:webHidden/>
                <w:rtl/>
              </w:rPr>
              <w:t>133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23" w:history="1">
            <w:r w:rsidRPr="004C171E">
              <w:rPr>
                <w:rStyle w:val="Hyperlink"/>
                <w:noProof/>
                <w:rtl/>
              </w:rPr>
              <w:t xml:space="preserve">[2913] </w:t>
            </w:r>
            <w:r w:rsidRPr="004C171E">
              <w:rPr>
                <w:rStyle w:val="Hyperlink"/>
                <w:rFonts w:hint="eastAsia"/>
                <w:noProof/>
                <w:rtl/>
              </w:rPr>
              <w:t>مُعمّر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عطاء</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وشيكة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Toc394921823 \h</w:instrText>
            </w:r>
            <w:r>
              <w:rPr>
                <w:noProof/>
                <w:webHidden/>
                <w:rtl/>
              </w:rPr>
              <w:instrText xml:space="preserve"> </w:instrText>
            </w:r>
            <w:r>
              <w:rPr>
                <w:rStyle w:val="Hyperlink"/>
                <w:noProof/>
                <w:rtl/>
              </w:rPr>
            </w:r>
            <w:r>
              <w:rPr>
                <w:rStyle w:val="Hyperlink"/>
                <w:noProof/>
                <w:rtl/>
              </w:rPr>
              <w:fldChar w:fldCharType="separate"/>
            </w:r>
            <w:r>
              <w:rPr>
                <w:noProof/>
                <w:webHidden/>
                <w:rtl/>
              </w:rPr>
              <w:t>133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24" w:history="1">
            <w:r w:rsidRPr="004C171E">
              <w:rPr>
                <w:rStyle w:val="Hyperlink"/>
                <w:noProof/>
                <w:rtl/>
              </w:rPr>
              <w:t xml:space="preserve">[2914] </w:t>
            </w:r>
            <w:r w:rsidRPr="004C171E">
              <w:rPr>
                <w:rStyle w:val="Hyperlink"/>
                <w:rFonts w:hint="eastAsia"/>
                <w:noProof/>
                <w:rtl/>
              </w:rPr>
              <w:t>مُعمّر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عطيّة</w:t>
            </w:r>
            <w:r w:rsidRPr="004C171E">
              <w:rPr>
                <w:rStyle w:val="Hyperlink"/>
                <w:noProof/>
                <w:rtl/>
              </w:rPr>
              <w:t xml:space="preserve"> </w:t>
            </w:r>
            <w:r w:rsidRPr="004C171E">
              <w:rPr>
                <w:rStyle w:val="Hyperlink"/>
                <w:rFonts w:hint="eastAsia"/>
                <w:noProof/>
                <w:rtl/>
              </w:rPr>
              <w:t>الفُقَيْمِيّ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Toc394921824 \h</w:instrText>
            </w:r>
            <w:r>
              <w:rPr>
                <w:noProof/>
                <w:webHidden/>
                <w:rtl/>
              </w:rPr>
              <w:instrText xml:space="preserve"> </w:instrText>
            </w:r>
            <w:r>
              <w:rPr>
                <w:rStyle w:val="Hyperlink"/>
                <w:noProof/>
                <w:rtl/>
              </w:rPr>
            </w:r>
            <w:r>
              <w:rPr>
                <w:rStyle w:val="Hyperlink"/>
                <w:noProof/>
                <w:rtl/>
              </w:rPr>
              <w:fldChar w:fldCharType="separate"/>
            </w:r>
            <w:r>
              <w:rPr>
                <w:noProof/>
                <w:webHidden/>
                <w:rtl/>
              </w:rPr>
              <w:t>133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25" w:history="1">
            <w:r w:rsidRPr="004C171E">
              <w:rPr>
                <w:rStyle w:val="Hyperlink"/>
                <w:noProof/>
                <w:rtl/>
              </w:rPr>
              <w:t xml:space="preserve">[2915] </w:t>
            </w:r>
            <w:r w:rsidRPr="004C171E">
              <w:rPr>
                <w:rStyle w:val="Hyperlink"/>
                <w:rFonts w:hint="eastAsia"/>
                <w:noProof/>
                <w:rtl/>
              </w:rPr>
              <w:t>مُعَمّر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عُمارة</w:t>
            </w:r>
            <w:r w:rsidRPr="004C171E">
              <w:rPr>
                <w:rStyle w:val="Hyperlink"/>
                <w:noProof/>
                <w:rtl/>
              </w:rPr>
              <w:t xml:space="preserve"> </w:t>
            </w:r>
            <w:r w:rsidRPr="004C171E">
              <w:rPr>
                <w:rStyle w:val="Hyperlink"/>
                <w:rFonts w:hint="eastAsia"/>
                <w:noProof/>
                <w:rtl/>
              </w:rPr>
              <w:t>الجُعْفِيّ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Toc394921825 \h</w:instrText>
            </w:r>
            <w:r>
              <w:rPr>
                <w:noProof/>
                <w:webHidden/>
                <w:rtl/>
              </w:rPr>
              <w:instrText xml:space="preserve"> </w:instrText>
            </w:r>
            <w:r>
              <w:rPr>
                <w:rStyle w:val="Hyperlink"/>
                <w:noProof/>
                <w:rtl/>
              </w:rPr>
            </w:r>
            <w:r>
              <w:rPr>
                <w:rStyle w:val="Hyperlink"/>
                <w:noProof/>
                <w:rtl/>
              </w:rPr>
              <w:fldChar w:fldCharType="separate"/>
            </w:r>
            <w:r>
              <w:rPr>
                <w:noProof/>
                <w:webHidden/>
                <w:rtl/>
              </w:rPr>
              <w:t>134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26" w:history="1">
            <w:r w:rsidRPr="004C171E">
              <w:rPr>
                <w:rStyle w:val="Hyperlink"/>
                <w:noProof/>
                <w:rtl/>
              </w:rPr>
              <w:t xml:space="preserve">[2916] </w:t>
            </w:r>
            <w:r w:rsidRPr="004C171E">
              <w:rPr>
                <w:rStyle w:val="Hyperlink"/>
                <w:rFonts w:hint="eastAsia"/>
                <w:noProof/>
                <w:rtl/>
              </w:rPr>
              <w:t>مُعَمّر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Toc394921826 \h</w:instrText>
            </w:r>
            <w:r>
              <w:rPr>
                <w:noProof/>
                <w:webHidden/>
                <w:rtl/>
              </w:rPr>
              <w:instrText xml:space="preserve"> </w:instrText>
            </w:r>
            <w:r>
              <w:rPr>
                <w:rStyle w:val="Hyperlink"/>
                <w:noProof/>
                <w:rtl/>
              </w:rPr>
            </w:r>
            <w:r>
              <w:rPr>
                <w:rStyle w:val="Hyperlink"/>
                <w:noProof/>
                <w:rtl/>
              </w:rPr>
              <w:fldChar w:fldCharType="separate"/>
            </w:r>
            <w:r>
              <w:rPr>
                <w:noProof/>
                <w:webHidden/>
                <w:rtl/>
              </w:rPr>
              <w:t>134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27" w:history="1">
            <w:r w:rsidRPr="004C171E">
              <w:rPr>
                <w:rStyle w:val="Hyperlink"/>
                <w:noProof/>
                <w:rtl/>
              </w:rPr>
              <w:t xml:space="preserve">[2917] </w:t>
            </w:r>
            <w:r w:rsidRPr="004C171E">
              <w:rPr>
                <w:rStyle w:val="Hyperlink"/>
                <w:rFonts w:hint="eastAsia"/>
                <w:noProof/>
                <w:rtl/>
              </w:rPr>
              <w:t>مُعَمّر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عيسى</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Toc394921827 \h</w:instrText>
            </w:r>
            <w:r>
              <w:rPr>
                <w:noProof/>
                <w:webHidden/>
                <w:rtl/>
              </w:rPr>
              <w:instrText xml:space="preserve"> </w:instrText>
            </w:r>
            <w:r>
              <w:rPr>
                <w:rStyle w:val="Hyperlink"/>
                <w:noProof/>
                <w:rtl/>
              </w:rPr>
            </w:r>
            <w:r>
              <w:rPr>
                <w:rStyle w:val="Hyperlink"/>
                <w:noProof/>
                <w:rtl/>
              </w:rPr>
              <w:fldChar w:fldCharType="separate"/>
            </w:r>
            <w:r>
              <w:rPr>
                <w:noProof/>
                <w:webHidden/>
                <w:rtl/>
              </w:rPr>
              <w:t>134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28" w:history="1">
            <w:r w:rsidRPr="004C171E">
              <w:rPr>
                <w:rStyle w:val="Hyperlink"/>
                <w:noProof/>
                <w:rtl/>
              </w:rPr>
              <w:t xml:space="preserve">[2918] </w:t>
            </w:r>
            <w:r w:rsidRPr="004C171E">
              <w:rPr>
                <w:rStyle w:val="Hyperlink"/>
                <w:rFonts w:hint="eastAsia"/>
                <w:noProof/>
                <w:rtl/>
              </w:rPr>
              <w:t>مُعَمّر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موسى</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Toc394921828 \h</w:instrText>
            </w:r>
            <w:r>
              <w:rPr>
                <w:noProof/>
                <w:webHidden/>
                <w:rtl/>
              </w:rPr>
              <w:instrText xml:space="preserve"> </w:instrText>
            </w:r>
            <w:r>
              <w:rPr>
                <w:rStyle w:val="Hyperlink"/>
                <w:noProof/>
                <w:rtl/>
              </w:rPr>
            </w:r>
            <w:r>
              <w:rPr>
                <w:rStyle w:val="Hyperlink"/>
                <w:noProof/>
                <w:rtl/>
              </w:rPr>
              <w:fldChar w:fldCharType="separate"/>
            </w:r>
            <w:r>
              <w:rPr>
                <w:noProof/>
                <w:webHidden/>
                <w:rtl/>
              </w:rPr>
              <w:t>134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29" w:history="1">
            <w:r w:rsidRPr="004C171E">
              <w:rPr>
                <w:rStyle w:val="Hyperlink"/>
                <w:noProof/>
                <w:rtl/>
              </w:rPr>
              <w:t xml:space="preserve">[2919] </w:t>
            </w:r>
            <w:r w:rsidRPr="004C171E">
              <w:rPr>
                <w:rStyle w:val="Hyperlink"/>
                <w:rFonts w:hint="eastAsia"/>
                <w:noProof/>
                <w:rtl/>
              </w:rPr>
              <w:t>مُعَمّر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مُهاجر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Toc394921829 \h</w:instrText>
            </w:r>
            <w:r>
              <w:rPr>
                <w:noProof/>
                <w:webHidden/>
                <w:rtl/>
              </w:rPr>
              <w:instrText xml:space="preserve"> </w:instrText>
            </w:r>
            <w:r>
              <w:rPr>
                <w:rStyle w:val="Hyperlink"/>
                <w:noProof/>
                <w:rtl/>
              </w:rPr>
            </w:r>
            <w:r>
              <w:rPr>
                <w:rStyle w:val="Hyperlink"/>
                <w:noProof/>
                <w:rtl/>
              </w:rPr>
              <w:fldChar w:fldCharType="separate"/>
            </w:r>
            <w:r>
              <w:rPr>
                <w:noProof/>
                <w:webHidden/>
                <w:rtl/>
              </w:rPr>
              <w:t>134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30" w:history="1">
            <w:r w:rsidRPr="004C171E">
              <w:rPr>
                <w:rStyle w:val="Hyperlink"/>
                <w:noProof/>
                <w:rtl/>
              </w:rPr>
              <w:t xml:space="preserve">[2920] </w:t>
            </w:r>
            <w:r w:rsidRPr="004C171E">
              <w:rPr>
                <w:rStyle w:val="Hyperlink"/>
                <w:rFonts w:hint="eastAsia"/>
                <w:noProof/>
                <w:rtl/>
              </w:rPr>
              <w:t>مَعن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السلام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Toc394921830 \h</w:instrText>
            </w:r>
            <w:r>
              <w:rPr>
                <w:noProof/>
                <w:webHidden/>
                <w:rtl/>
              </w:rPr>
              <w:instrText xml:space="preserve"> </w:instrText>
            </w:r>
            <w:r>
              <w:rPr>
                <w:rStyle w:val="Hyperlink"/>
                <w:noProof/>
                <w:rtl/>
              </w:rPr>
            </w:r>
            <w:r>
              <w:rPr>
                <w:rStyle w:val="Hyperlink"/>
                <w:noProof/>
                <w:rtl/>
              </w:rPr>
              <w:fldChar w:fldCharType="separate"/>
            </w:r>
            <w:r>
              <w:rPr>
                <w:noProof/>
                <w:webHidden/>
                <w:rtl/>
              </w:rPr>
              <w:t>134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31" w:history="1">
            <w:r w:rsidRPr="004C171E">
              <w:rPr>
                <w:rStyle w:val="Hyperlink"/>
                <w:noProof/>
                <w:rtl/>
              </w:rPr>
              <w:t xml:space="preserve">[2921] </w:t>
            </w:r>
            <w:r w:rsidRPr="004C171E">
              <w:rPr>
                <w:rStyle w:val="Hyperlink"/>
                <w:rFonts w:hint="eastAsia"/>
                <w:noProof/>
                <w:rtl/>
              </w:rPr>
              <w:t>مغارك</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سُوَيد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Toc394921831 \h</w:instrText>
            </w:r>
            <w:r>
              <w:rPr>
                <w:noProof/>
                <w:webHidden/>
                <w:rtl/>
              </w:rPr>
              <w:instrText xml:space="preserve"> </w:instrText>
            </w:r>
            <w:r>
              <w:rPr>
                <w:rStyle w:val="Hyperlink"/>
                <w:noProof/>
                <w:rtl/>
              </w:rPr>
            </w:r>
            <w:r>
              <w:rPr>
                <w:rStyle w:val="Hyperlink"/>
                <w:noProof/>
                <w:rtl/>
              </w:rPr>
              <w:fldChar w:fldCharType="separate"/>
            </w:r>
            <w:r>
              <w:rPr>
                <w:noProof/>
                <w:webHidden/>
                <w:rtl/>
              </w:rPr>
              <w:t>135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32" w:history="1">
            <w:r w:rsidRPr="004C171E">
              <w:rPr>
                <w:rStyle w:val="Hyperlink"/>
                <w:noProof/>
                <w:rtl/>
              </w:rPr>
              <w:t xml:space="preserve">[2922] </w:t>
            </w:r>
            <w:r w:rsidRPr="004C171E">
              <w:rPr>
                <w:rStyle w:val="Hyperlink"/>
                <w:rFonts w:hint="eastAsia"/>
                <w:noProof/>
                <w:rtl/>
              </w:rPr>
              <w:t>المـُغِيرة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الأسْود</w:t>
            </w:r>
            <w:r w:rsidRPr="004C171E">
              <w:rPr>
                <w:rStyle w:val="Hyperlink"/>
                <w:noProof/>
                <w:rtl/>
              </w:rPr>
              <w:t xml:space="preserve"> </w:t>
            </w:r>
            <w:r w:rsidRPr="004C171E">
              <w:rPr>
                <w:rStyle w:val="Hyperlink"/>
                <w:rFonts w:hint="eastAsia"/>
                <w:noProof/>
                <w:rtl/>
              </w:rPr>
              <w:t>الحَضْرَمِيّ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Toc394921832 \h</w:instrText>
            </w:r>
            <w:r>
              <w:rPr>
                <w:noProof/>
                <w:webHidden/>
                <w:rtl/>
              </w:rPr>
              <w:instrText xml:space="preserve"> </w:instrText>
            </w:r>
            <w:r>
              <w:rPr>
                <w:rStyle w:val="Hyperlink"/>
                <w:noProof/>
                <w:rtl/>
              </w:rPr>
            </w:r>
            <w:r>
              <w:rPr>
                <w:rStyle w:val="Hyperlink"/>
                <w:noProof/>
                <w:rtl/>
              </w:rPr>
              <w:fldChar w:fldCharType="separate"/>
            </w:r>
            <w:r>
              <w:rPr>
                <w:noProof/>
                <w:webHidden/>
                <w:rtl/>
              </w:rPr>
              <w:t>135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33" w:history="1">
            <w:r w:rsidRPr="004C171E">
              <w:rPr>
                <w:rStyle w:val="Hyperlink"/>
                <w:noProof/>
                <w:rtl/>
              </w:rPr>
              <w:t xml:space="preserve">[2923] </w:t>
            </w:r>
            <w:r w:rsidRPr="004C171E">
              <w:rPr>
                <w:rStyle w:val="Hyperlink"/>
                <w:rFonts w:hint="eastAsia"/>
                <w:noProof/>
                <w:rtl/>
              </w:rPr>
              <w:t>المـُغِيرَة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تَوْبة</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Toc394921833 \h</w:instrText>
            </w:r>
            <w:r>
              <w:rPr>
                <w:noProof/>
                <w:webHidden/>
                <w:rtl/>
              </w:rPr>
              <w:instrText xml:space="preserve"> </w:instrText>
            </w:r>
            <w:r>
              <w:rPr>
                <w:rStyle w:val="Hyperlink"/>
                <w:noProof/>
                <w:rtl/>
              </w:rPr>
            </w:r>
            <w:r>
              <w:rPr>
                <w:rStyle w:val="Hyperlink"/>
                <w:noProof/>
                <w:rtl/>
              </w:rPr>
              <w:fldChar w:fldCharType="separate"/>
            </w:r>
            <w:r>
              <w:rPr>
                <w:noProof/>
                <w:webHidden/>
                <w:rtl/>
              </w:rPr>
              <w:t>135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34" w:history="1">
            <w:r w:rsidRPr="004C171E">
              <w:rPr>
                <w:rStyle w:val="Hyperlink"/>
                <w:noProof/>
                <w:rtl/>
              </w:rPr>
              <w:t xml:space="preserve">[2924] </w:t>
            </w:r>
            <w:r w:rsidRPr="004C171E">
              <w:rPr>
                <w:rStyle w:val="Hyperlink"/>
                <w:rFonts w:hint="eastAsia"/>
                <w:noProof/>
                <w:rtl/>
              </w:rPr>
              <w:t>المـُغِيرة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سُليمان</w:t>
            </w:r>
            <w:r w:rsidRPr="004C171E">
              <w:rPr>
                <w:rStyle w:val="Hyperlink"/>
                <w:noProof/>
                <w:rtl/>
              </w:rPr>
              <w:t xml:space="preserve"> </w:t>
            </w:r>
            <w:r w:rsidRPr="004C171E">
              <w:rPr>
                <w:rStyle w:val="Hyperlink"/>
                <w:rFonts w:hint="eastAsia"/>
                <w:noProof/>
                <w:rtl/>
              </w:rPr>
              <w:t>الحَنَفِيّ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Toc394921834 \h</w:instrText>
            </w:r>
            <w:r>
              <w:rPr>
                <w:noProof/>
                <w:webHidden/>
                <w:rtl/>
              </w:rPr>
              <w:instrText xml:space="preserve"> </w:instrText>
            </w:r>
            <w:r>
              <w:rPr>
                <w:rStyle w:val="Hyperlink"/>
                <w:noProof/>
                <w:rtl/>
              </w:rPr>
            </w:r>
            <w:r>
              <w:rPr>
                <w:rStyle w:val="Hyperlink"/>
                <w:noProof/>
                <w:rtl/>
              </w:rPr>
              <w:fldChar w:fldCharType="separate"/>
            </w:r>
            <w:r>
              <w:rPr>
                <w:noProof/>
                <w:webHidden/>
                <w:rtl/>
              </w:rPr>
              <w:t>135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35" w:history="1">
            <w:r w:rsidRPr="004C171E">
              <w:rPr>
                <w:rStyle w:val="Hyperlink"/>
                <w:noProof/>
                <w:rtl/>
              </w:rPr>
              <w:t xml:space="preserve">[2925] </w:t>
            </w:r>
            <w:r w:rsidRPr="004C171E">
              <w:rPr>
                <w:rStyle w:val="Hyperlink"/>
                <w:rFonts w:hint="eastAsia"/>
                <w:noProof/>
                <w:rtl/>
              </w:rPr>
              <w:t>المـُغِيرة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السلام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Toc394921835 \h</w:instrText>
            </w:r>
            <w:r>
              <w:rPr>
                <w:noProof/>
                <w:webHidden/>
                <w:rtl/>
              </w:rPr>
              <w:instrText xml:space="preserve"> </w:instrText>
            </w:r>
            <w:r>
              <w:rPr>
                <w:rStyle w:val="Hyperlink"/>
                <w:noProof/>
                <w:rtl/>
              </w:rPr>
            </w:r>
            <w:r>
              <w:rPr>
                <w:rStyle w:val="Hyperlink"/>
                <w:noProof/>
                <w:rtl/>
              </w:rPr>
              <w:fldChar w:fldCharType="separate"/>
            </w:r>
            <w:r>
              <w:rPr>
                <w:noProof/>
                <w:webHidden/>
                <w:rtl/>
              </w:rPr>
              <w:t>135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36" w:history="1">
            <w:r w:rsidRPr="004C171E">
              <w:rPr>
                <w:rStyle w:val="Hyperlink"/>
                <w:noProof/>
                <w:rtl/>
              </w:rPr>
              <w:t xml:space="preserve">[2926] </w:t>
            </w:r>
            <w:r w:rsidRPr="004C171E">
              <w:rPr>
                <w:rStyle w:val="Hyperlink"/>
                <w:rFonts w:hint="eastAsia"/>
                <w:noProof/>
                <w:rtl/>
              </w:rPr>
              <w:t>المـُغِيرة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عطيّة</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Toc394921836 \h</w:instrText>
            </w:r>
            <w:r>
              <w:rPr>
                <w:noProof/>
                <w:webHidden/>
                <w:rtl/>
              </w:rPr>
              <w:instrText xml:space="preserve"> </w:instrText>
            </w:r>
            <w:r>
              <w:rPr>
                <w:rStyle w:val="Hyperlink"/>
                <w:noProof/>
                <w:rtl/>
              </w:rPr>
            </w:r>
            <w:r>
              <w:rPr>
                <w:rStyle w:val="Hyperlink"/>
                <w:noProof/>
                <w:rtl/>
              </w:rPr>
              <w:fldChar w:fldCharType="separate"/>
            </w:r>
            <w:r>
              <w:rPr>
                <w:noProof/>
                <w:webHidden/>
                <w:rtl/>
              </w:rPr>
              <w:t>135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37" w:history="1">
            <w:r w:rsidRPr="004C171E">
              <w:rPr>
                <w:rStyle w:val="Hyperlink"/>
                <w:noProof/>
                <w:rtl/>
              </w:rPr>
              <w:t xml:space="preserve">[2927] </w:t>
            </w:r>
            <w:r w:rsidRPr="004C171E">
              <w:rPr>
                <w:rStyle w:val="Hyperlink"/>
                <w:rFonts w:hint="eastAsia"/>
                <w:noProof/>
                <w:rtl/>
              </w:rPr>
              <w:t>المـُغِيرة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Toc394921837 \h</w:instrText>
            </w:r>
            <w:r>
              <w:rPr>
                <w:noProof/>
                <w:webHidden/>
                <w:rtl/>
              </w:rPr>
              <w:instrText xml:space="preserve"> </w:instrText>
            </w:r>
            <w:r>
              <w:rPr>
                <w:rStyle w:val="Hyperlink"/>
                <w:noProof/>
                <w:rtl/>
              </w:rPr>
            </w:r>
            <w:r>
              <w:rPr>
                <w:rStyle w:val="Hyperlink"/>
                <w:noProof/>
                <w:rtl/>
              </w:rPr>
              <w:fldChar w:fldCharType="separate"/>
            </w:r>
            <w:r>
              <w:rPr>
                <w:noProof/>
                <w:webHidden/>
                <w:rtl/>
              </w:rPr>
              <w:t>136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38" w:history="1">
            <w:r w:rsidRPr="004C171E">
              <w:rPr>
                <w:rStyle w:val="Hyperlink"/>
                <w:noProof/>
                <w:rtl/>
              </w:rPr>
              <w:t xml:space="preserve">[2928] </w:t>
            </w:r>
            <w:r w:rsidRPr="004C171E">
              <w:rPr>
                <w:rStyle w:val="Hyperlink"/>
                <w:rFonts w:hint="eastAsia"/>
                <w:noProof/>
                <w:rtl/>
              </w:rPr>
              <w:t>المـُفَضّل</w:t>
            </w:r>
            <w:r w:rsidRPr="004C171E">
              <w:rPr>
                <w:rStyle w:val="Hyperlink"/>
                <w:noProof/>
                <w:rtl/>
              </w:rPr>
              <w:t xml:space="preserve"> </w:t>
            </w:r>
            <w:r w:rsidRPr="004C171E">
              <w:rPr>
                <w:rStyle w:val="Hyperlink"/>
                <w:rFonts w:hint="eastAsia"/>
                <w:noProof/>
                <w:rtl/>
              </w:rPr>
              <w:t>الجُعْفِيّ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Toc394921838 \h</w:instrText>
            </w:r>
            <w:r>
              <w:rPr>
                <w:noProof/>
                <w:webHidden/>
                <w:rtl/>
              </w:rPr>
              <w:instrText xml:space="preserve"> </w:instrText>
            </w:r>
            <w:r>
              <w:rPr>
                <w:rStyle w:val="Hyperlink"/>
                <w:noProof/>
                <w:rtl/>
              </w:rPr>
            </w:r>
            <w:r>
              <w:rPr>
                <w:rStyle w:val="Hyperlink"/>
                <w:noProof/>
                <w:rtl/>
              </w:rPr>
              <w:fldChar w:fldCharType="separate"/>
            </w:r>
            <w:r>
              <w:rPr>
                <w:noProof/>
                <w:webHidden/>
                <w:rtl/>
              </w:rPr>
              <w:t>136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39" w:history="1">
            <w:r w:rsidRPr="004C171E">
              <w:rPr>
                <w:rStyle w:val="Hyperlink"/>
                <w:noProof/>
                <w:rtl/>
              </w:rPr>
              <w:t xml:space="preserve">[2929] </w:t>
            </w:r>
            <w:r w:rsidRPr="004C171E">
              <w:rPr>
                <w:rStyle w:val="Hyperlink"/>
                <w:rFonts w:hint="eastAsia"/>
                <w:noProof/>
                <w:rtl/>
              </w:rPr>
              <w:t>المـُفَضّل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زياد</w:t>
            </w:r>
            <w:r w:rsidRPr="004C171E">
              <w:rPr>
                <w:rStyle w:val="Hyperlink"/>
                <w:noProof/>
                <w:rtl/>
              </w:rPr>
              <w:t xml:space="preserve"> </w:t>
            </w:r>
            <w:r w:rsidRPr="004C171E">
              <w:rPr>
                <w:rStyle w:val="Hyperlink"/>
                <w:rFonts w:hint="eastAsia"/>
                <w:noProof/>
                <w:rtl/>
              </w:rPr>
              <w:t>الحنّاط</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Toc394921839 \h</w:instrText>
            </w:r>
            <w:r>
              <w:rPr>
                <w:noProof/>
                <w:webHidden/>
                <w:rtl/>
              </w:rPr>
              <w:instrText xml:space="preserve"> </w:instrText>
            </w:r>
            <w:r>
              <w:rPr>
                <w:rStyle w:val="Hyperlink"/>
                <w:noProof/>
                <w:rtl/>
              </w:rPr>
            </w:r>
            <w:r>
              <w:rPr>
                <w:rStyle w:val="Hyperlink"/>
                <w:noProof/>
                <w:rtl/>
              </w:rPr>
              <w:fldChar w:fldCharType="separate"/>
            </w:r>
            <w:r>
              <w:rPr>
                <w:noProof/>
                <w:webHidden/>
                <w:rtl/>
              </w:rPr>
              <w:t>136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40" w:history="1">
            <w:r w:rsidRPr="004C171E">
              <w:rPr>
                <w:rStyle w:val="Hyperlink"/>
                <w:noProof/>
                <w:rtl/>
              </w:rPr>
              <w:t xml:space="preserve">[2930] </w:t>
            </w:r>
            <w:r w:rsidRPr="004C171E">
              <w:rPr>
                <w:rStyle w:val="Hyperlink"/>
                <w:rFonts w:hint="eastAsia"/>
                <w:noProof/>
                <w:rtl/>
              </w:rPr>
              <w:t>المـُفَضّل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سعد</w:t>
            </w:r>
            <w:r w:rsidR="007E4675">
              <w:rPr>
                <w:rStyle w:val="Hyperlink"/>
                <w:noProof/>
                <w:rtl/>
              </w:rPr>
              <w:t xml:space="preserve"> </w:t>
            </w:r>
            <w:r w:rsidRPr="004C171E">
              <w:rPr>
                <w:rStyle w:val="Hyperlink"/>
                <w:rFonts w:hint="eastAsia"/>
                <w:noProof/>
                <w:rtl/>
              </w:rPr>
              <w:t>الفَزَارِيّ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Toc394921840 \h</w:instrText>
            </w:r>
            <w:r>
              <w:rPr>
                <w:noProof/>
                <w:webHidden/>
                <w:rtl/>
              </w:rPr>
              <w:instrText xml:space="preserve"> </w:instrText>
            </w:r>
            <w:r>
              <w:rPr>
                <w:rStyle w:val="Hyperlink"/>
                <w:noProof/>
                <w:rtl/>
              </w:rPr>
            </w:r>
            <w:r>
              <w:rPr>
                <w:rStyle w:val="Hyperlink"/>
                <w:noProof/>
                <w:rtl/>
              </w:rPr>
              <w:fldChar w:fldCharType="separate"/>
            </w:r>
            <w:r>
              <w:rPr>
                <w:noProof/>
                <w:webHidden/>
                <w:rtl/>
              </w:rPr>
              <w:t>136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41" w:history="1">
            <w:r w:rsidRPr="004C171E">
              <w:rPr>
                <w:rStyle w:val="Hyperlink"/>
                <w:noProof/>
                <w:rtl/>
              </w:rPr>
              <w:t xml:space="preserve">[2931] </w:t>
            </w:r>
            <w:r w:rsidRPr="004C171E">
              <w:rPr>
                <w:rStyle w:val="Hyperlink"/>
                <w:rFonts w:hint="eastAsia"/>
                <w:noProof/>
                <w:rtl/>
              </w:rPr>
              <w:t>المـُفَضّل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سعيد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Toc394921841 \h</w:instrText>
            </w:r>
            <w:r>
              <w:rPr>
                <w:noProof/>
                <w:webHidden/>
                <w:rtl/>
              </w:rPr>
              <w:instrText xml:space="preserve"> </w:instrText>
            </w:r>
            <w:r>
              <w:rPr>
                <w:rStyle w:val="Hyperlink"/>
                <w:noProof/>
                <w:rtl/>
              </w:rPr>
            </w:r>
            <w:r>
              <w:rPr>
                <w:rStyle w:val="Hyperlink"/>
                <w:noProof/>
                <w:rtl/>
              </w:rPr>
              <w:fldChar w:fldCharType="separate"/>
            </w:r>
            <w:r>
              <w:rPr>
                <w:noProof/>
                <w:webHidden/>
                <w:rtl/>
              </w:rPr>
              <w:t>136</w:t>
            </w:r>
            <w:r>
              <w:rPr>
                <w:rStyle w:val="Hyperlink"/>
                <w:noProof/>
                <w:rtl/>
              </w:rPr>
              <w:fldChar w:fldCharType="end"/>
            </w:r>
          </w:hyperlink>
        </w:p>
        <w:p w:rsidR="00C703AB" w:rsidRDefault="00C703AB"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1842" w:history="1">
            <w:r w:rsidRPr="004C171E">
              <w:rPr>
                <w:rStyle w:val="Hyperlink"/>
                <w:noProof/>
                <w:rtl/>
              </w:rPr>
              <w:t xml:space="preserve">[2932] </w:t>
            </w:r>
            <w:r w:rsidRPr="004C171E">
              <w:rPr>
                <w:rStyle w:val="Hyperlink"/>
                <w:rFonts w:hint="eastAsia"/>
                <w:noProof/>
                <w:rtl/>
              </w:rPr>
              <w:t>المـُفَضّل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سُوَيد</w:t>
            </w:r>
            <w:r w:rsidRPr="004C171E">
              <w:rPr>
                <w:rStyle w:val="Hyperlink"/>
                <w:noProof/>
                <w:rtl/>
              </w:rPr>
              <w:t xml:space="preserve"> </w:t>
            </w:r>
            <w:r w:rsidRPr="004C171E">
              <w:rPr>
                <w:rStyle w:val="Hyperlink"/>
                <w:rFonts w:hint="eastAsia"/>
                <w:noProof/>
                <w:rtl/>
              </w:rPr>
              <w:t>الأحْمَرِيّ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Toc394921842 \h</w:instrText>
            </w:r>
            <w:r>
              <w:rPr>
                <w:noProof/>
                <w:webHidden/>
                <w:rtl/>
              </w:rPr>
              <w:instrText xml:space="preserve"> </w:instrText>
            </w:r>
            <w:r>
              <w:rPr>
                <w:rStyle w:val="Hyperlink"/>
                <w:noProof/>
                <w:rtl/>
              </w:rPr>
            </w:r>
            <w:r>
              <w:rPr>
                <w:rStyle w:val="Hyperlink"/>
                <w:noProof/>
                <w:rtl/>
              </w:rPr>
              <w:fldChar w:fldCharType="separate"/>
            </w:r>
            <w:r>
              <w:rPr>
                <w:noProof/>
                <w:webHidden/>
                <w:rtl/>
              </w:rPr>
              <w:t>137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43" w:history="1">
            <w:r w:rsidRPr="004C171E">
              <w:rPr>
                <w:rStyle w:val="Hyperlink"/>
                <w:noProof/>
                <w:rtl/>
              </w:rPr>
              <w:t xml:space="preserve">[2933] </w:t>
            </w:r>
            <w:r w:rsidRPr="004C171E">
              <w:rPr>
                <w:rStyle w:val="Hyperlink"/>
                <w:rFonts w:hint="eastAsia"/>
                <w:noProof/>
                <w:rtl/>
              </w:rPr>
              <w:t>المـُفَضّل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صالح</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Toc394921843 \h</w:instrText>
            </w:r>
            <w:r>
              <w:rPr>
                <w:noProof/>
                <w:webHidden/>
                <w:rtl/>
              </w:rPr>
              <w:instrText xml:space="preserve"> </w:instrText>
            </w:r>
            <w:r>
              <w:rPr>
                <w:rStyle w:val="Hyperlink"/>
                <w:noProof/>
                <w:rtl/>
              </w:rPr>
            </w:r>
            <w:r>
              <w:rPr>
                <w:rStyle w:val="Hyperlink"/>
                <w:noProof/>
                <w:rtl/>
              </w:rPr>
              <w:fldChar w:fldCharType="separate"/>
            </w:r>
            <w:r>
              <w:rPr>
                <w:noProof/>
                <w:webHidden/>
                <w:rtl/>
              </w:rPr>
              <w:t>137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44" w:history="1">
            <w:r w:rsidRPr="004C171E">
              <w:rPr>
                <w:rStyle w:val="Hyperlink"/>
                <w:noProof/>
                <w:rtl/>
              </w:rPr>
              <w:t xml:space="preserve">[2934] </w:t>
            </w:r>
            <w:r w:rsidRPr="004C171E">
              <w:rPr>
                <w:rStyle w:val="Hyperlink"/>
                <w:rFonts w:hint="eastAsia"/>
                <w:noProof/>
                <w:rtl/>
              </w:rPr>
              <w:t>المـُفَضّل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عامر</w:t>
            </w:r>
            <w:r w:rsidRPr="004C171E">
              <w:rPr>
                <w:rStyle w:val="Hyperlink"/>
                <w:noProof/>
                <w:rtl/>
              </w:rPr>
              <w:t xml:space="preserve"> </w:t>
            </w:r>
            <w:r w:rsidRPr="004C171E">
              <w:rPr>
                <w:rStyle w:val="Hyperlink"/>
                <w:rFonts w:hint="eastAsia"/>
                <w:noProof/>
                <w:rtl/>
              </w:rPr>
              <w:t>اللَّيْثِيّ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Toc394921844 \h</w:instrText>
            </w:r>
            <w:r>
              <w:rPr>
                <w:noProof/>
                <w:webHidden/>
                <w:rtl/>
              </w:rPr>
              <w:instrText xml:space="preserve"> </w:instrText>
            </w:r>
            <w:r>
              <w:rPr>
                <w:rStyle w:val="Hyperlink"/>
                <w:noProof/>
                <w:rtl/>
              </w:rPr>
            </w:r>
            <w:r>
              <w:rPr>
                <w:rStyle w:val="Hyperlink"/>
                <w:noProof/>
                <w:rtl/>
              </w:rPr>
              <w:fldChar w:fldCharType="separate"/>
            </w:r>
            <w:r>
              <w:rPr>
                <w:noProof/>
                <w:webHidden/>
                <w:rtl/>
              </w:rPr>
              <w:t>137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45" w:history="1">
            <w:r w:rsidRPr="004C171E">
              <w:rPr>
                <w:rStyle w:val="Hyperlink"/>
                <w:noProof/>
                <w:rtl/>
              </w:rPr>
              <w:t xml:space="preserve">[2935] </w:t>
            </w:r>
            <w:r w:rsidRPr="004C171E">
              <w:rPr>
                <w:rStyle w:val="Hyperlink"/>
                <w:rFonts w:hint="eastAsia"/>
                <w:noProof/>
                <w:rtl/>
              </w:rPr>
              <w:t>المـُفَضّل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عُمارة</w:t>
            </w:r>
            <w:r w:rsidRPr="004C171E">
              <w:rPr>
                <w:rStyle w:val="Hyperlink"/>
                <w:noProof/>
                <w:rtl/>
              </w:rPr>
              <w:t xml:space="preserve"> </w:t>
            </w:r>
            <w:r w:rsidRPr="004C171E">
              <w:rPr>
                <w:rStyle w:val="Hyperlink"/>
                <w:rFonts w:hint="eastAsia"/>
                <w:noProof/>
                <w:rtl/>
              </w:rPr>
              <w:t>الضبِّيّ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Toc394921845 \h</w:instrText>
            </w:r>
            <w:r>
              <w:rPr>
                <w:noProof/>
                <w:webHidden/>
                <w:rtl/>
              </w:rPr>
              <w:instrText xml:space="preserve"> </w:instrText>
            </w:r>
            <w:r>
              <w:rPr>
                <w:rStyle w:val="Hyperlink"/>
                <w:noProof/>
                <w:rtl/>
              </w:rPr>
            </w:r>
            <w:r>
              <w:rPr>
                <w:rStyle w:val="Hyperlink"/>
                <w:noProof/>
                <w:rtl/>
              </w:rPr>
              <w:fldChar w:fldCharType="separate"/>
            </w:r>
            <w:r>
              <w:rPr>
                <w:noProof/>
                <w:webHidden/>
                <w:rtl/>
              </w:rPr>
              <w:t>137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46" w:history="1">
            <w:r w:rsidRPr="004C171E">
              <w:rPr>
                <w:rStyle w:val="Hyperlink"/>
                <w:noProof/>
                <w:rtl/>
              </w:rPr>
              <w:t xml:space="preserve">[2936] </w:t>
            </w:r>
            <w:r w:rsidRPr="004C171E">
              <w:rPr>
                <w:rStyle w:val="Hyperlink"/>
                <w:rFonts w:hint="eastAsia"/>
                <w:noProof/>
                <w:rtl/>
              </w:rPr>
              <w:t>المـُفَضّل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غِياث</w:t>
            </w:r>
            <w:r w:rsidRPr="004C171E">
              <w:rPr>
                <w:rStyle w:val="Hyperlink"/>
                <w:noProof/>
                <w:rtl/>
              </w:rPr>
              <w:t xml:space="preserve"> </w:t>
            </w:r>
            <w:r w:rsidRPr="004C171E">
              <w:rPr>
                <w:rStyle w:val="Hyperlink"/>
                <w:rFonts w:hint="eastAsia"/>
                <w:noProof/>
                <w:rtl/>
              </w:rPr>
              <w:t>القُرَشِيّ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Toc394921846 \h</w:instrText>
            </w:r>
            <w:r>
              <w:rPr>
                <w:noProof/>
                <w:webHidden/>
                <w:rtl/>
              </w:rPr>
              <w:instrText xml:space="preserve"> </w:instrText>
            </w:r>
            <w:r>
              <w:rPr>
                <w:rStyle w:val="Hyperlink"/>
                <w:noProof/>
                <w:rtl/>
              </w:rPr>
            </w:r>
            <w:r>
              <w:rPr>
                <w:rStyle w:val="Hyperlink"/>
                <w:noProof/>
                <w:rtl/>
              </w:rPr>
              <w:fldChar w:fldCharType="separate"/>
            </w:r>
            <w:r>
              <w:rPr>
                <w:noProof/>
                <w:webHidden/>
                <w:rtl/>
              </w:rPr>
              <w:t>137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47" w:history="1">
            <w:r w:rsidRPr="004C171E">
              <w:rPr>
                <w:rStyle w:val="Hyperlink"/>
                <w:noProof/>
                <w:rtl/>
              </w:rPr>
              <w:t xml:space="preserve">[2937] </w:t>
            </w:r>
            <w:r w:rsidRPr="004C171E">
              <w:rPr>
                <w:rStyle w:val="Hyperlink"/>
                <w:rFonts w:hint="eastAsia"/>
                <w:noProof/>
                <w:rtl/>
              </w:rPr>
              <w:t>المـُفَضّل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مالك</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Toc394921847 \h</w:instrText>
            </w:r>
            <w:r>
              <w:rPr>
                <w:noProof/>
                <w:webHidden/>
                <w:rtl/>
              </w:rPr>
              <w:instrText xml:space="preserve"> </w:instrText>
            </w:r>
            <w:r>
              <w:rPr>
                <w:rStyle w:val="Hyperlink"/>
                <w:noProof/>
                <w:rtl/>
              </w:rPr>
            </w:r>
            <w:r>
              <w:rPr>
                <w:rStyle w:val="Hyperlink"/>
                <w:noProof/>
                <w:rtl/>
              </w:rPr>
              <w:fldChar w:fldCharType="separate"/>
            </w:r>
            <w:r>
              <w:rPr>
                <w:noProof/>
                <w:webHidden/>
                <w:rtl/>
              </w:rPr>
              <w:t>137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48" w:history="1">
            <w:r w:rsidRPr="004C171E">
              <w:rPr>
                <w:rStyle w:val="Hyperlink"/>
                <w:noProof/>
                <w:rtl/>
              </w:rPr>
              <w:t xml:space="preserve">[2938] </w:t>
            </w:r>
            <w:r w:rsidRPr="004C171E">
              <w:rPr>
                <w:rStyle w:val="Hyperlink"/>
                <w:rFonts w:hint="eastAsia"/>
                <w:noProof/>
                <w:rtl/>
              </w:rPr>
              <w:t>المـُفَضّل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الضبِّيّ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Toc394921848 \h</w:instrText>
            </w:r>
            <w:r>
              <w:rPr>
                <w:noProof/>
                <w:webHidden/>
                <w:rtl/>
              </w:rPr>
              <w:instrText xml:space="preserve"> </w:instrText>
            </w:r>
            <w:r>
              <w:rPr>
                <w:rStyle w:val="Hyperlink"/>
                <w:noProof/>
                <w:rtl/>
              </w:rPr>
            </w:r>
            <w:r>
              <w:rPr>
                <w:rStyle w:val="Hyperlink"/>
                <w:noProof/>
                <w:rtl/>
              </w:rPr>
              <w:fldChar w:fldCharType="separate"/>
            </w:r>
            <w:r>
              <w:rPr>
                <w:noProof/>
                <w:webHidden/>
                <w:rtl/>
              </w:rPr>
              <w:t>138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49" w:history="1">
            <w:r w:rsidRPr="004C171E">
              <w:rPr>
                <w:rStyle w:val="Hyperlink"/>
                <w:noProof/>
                <w:rtl/>
              </w:rPr>
              <w:t xml:space="preserve">[2939] </w:t>
            </w:r>
            <w:r w:rsidRPr="004C171E">
              <w:rPr>
                <w:rStyle w:val="Hyperlink"/>
                <w:rFonts w:hint="eastAsia"/>
                <w:noProof/>
                <w:rtl/>
              </w:rPr>
              <w:t>المـُفَضّل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مَزْيَد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Toc394921849 \h</w:instrText>
            </w:r>
            <w:r>
              <w:rPr>
                <w:noProof/>
                <w:webHidden/>
                <w:rtl/>
              </w:rPr>
              <w:instrText xml:space="preserve"> </w:instrText>
            </w:r>
            <w:r>
              <w:rPr>
                <w:rStyle w:val="Hyperlink"/>
                <w:noProof/>
                <w:rtl/>
              </w:rPr>
            </w:r>
            <w:r>
              <w:rPr>
                <w:rStyle w:val="Hyperlink"/>
                <w:noProof/>
                <w:rtl/>
              </w:rPr>
              <w:fldChar w:fldCharType="separate"/>
            </w:r>
            <w:r>
              <w:rPr>
                <w:noProof/>
                <w:webHidden/>
                <w:rtl/>
              </w:rPr>
              <w:t>138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50" w:history="1">
            <w:r w:rsidRPr="004C171E">
              <w:rPr>
                <w:rStyle w:val="Hyperlink"/>
                <w:noProof/>
                <w:rtl/>
              </w:rPr>
              <w:t xml:space="preserve">[2940] </w:t>
            </w:r>
            <w:r w:rsidRPr="004C171E">
              <w:rPr>
                <w:rStyle w:val="Hyperlink"/>
                <w:rFonts w:hint="eastAsia"/>
                <w:noProof/>
                <w:rtl/>
              </w:rPr>
              <w:t>المـُفَضّل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مُهَلْهَل</w:t>
            </w:r>
            <w:r w:rsidRPr="004C171E">
              <w:rPr>
                <w:rStyle w:val="Hyperlink"/>
                <w:noProof/>
                <w:rtl/>
              </w:rPr>
              <w:t xml:space="preserve"> </w:t>
            </w:r>
            <w:r w:rsidRPr="004C171E">
              <w:rPr>
                <w:rStyle w:val="Hyperlink"/>
                <w:rFonts w:hint="eastAsia"/>
                <w:noProof/>
                <w:rtl/>
              </w:rPr>
              <w:t>التَّميمِيّ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Toc394921850 \h</w:instrText>
            </w:r>
            <w:r>
              <w:rPr>
                <w:noProof/>
                <w:webHidden/>
                <w:rtl/>
              </w:rPr>
              <w:instrText xml:space="preserve"> </w:instrText>
            </w:r>
            <w:r>
              <w:rPr>
                <w:rStyle w:val="Hyperlink"/>
                <w:noProof/>
                <w:rtl/>
              </w:rPr>
            </w:r>
            <w:r>
              <w:rPr>
                <w:rStyle w:val="Hyperlink"/>
                <w:noProof/>
                <w:rtl/>
              </w:rPr>
              <w:fldChar w:fldCharType="separate"/>
            </w:r>
            <w:r>
              <w:rPr>
                <w:noProof/>
                <w:webHidden/>
                <w:rtl/>
              </w:rPr>
              <w:t>138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51" w:history="1">
            <w:r w:rsidRPr="004C171E">
              <w:rPr>
                <w:rStyle w:val="Hyperlink"/>
                <w:noProof/>
                <w:rtl/>
              </w:rPr>
              <w:t xml:space="preserve">[2941] </w:t>
            </w:r>
            <w:r w:rsidRPr="004C171E">
              <w:rPr>
                <w:rStyle w:val="Hyperlink"/>
                <w:rFonts w:hint="eastAsia"/>
                <w:noProof/>
                <w:rtl/>
              </w:rPr>
              <w:t>المـُفَضّل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يزيد</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Toc394921851 \h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52" w:history="1">
            <w:r w:rsidRPr="004C171E">
              <w:rPr>
                <w:rStyle w:val="Hyperlink"/>
                <w:noProof/>
                <w:rtl/>
              </w:rPr>
              <w:t xml:space="preserve">[2942] </w:t>
            </w:r>
            <w:r w:rsidRPr="004C171E">
              <w:rPr>
                <w:rStyle w:val="Hyperlink"/>
                <w:rFonts w:hint="eastAsia"/>
                <w:noProof/>
                <w:rtl/>
              </w:rPr>
              <w:t>المـُفَضّل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حيان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Toc394921852 \h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53" w:history="1">
            <w:r w:rsidRPr="004C171E">
              <w:rPr>
                <w:rStyle w:val="Hyperlink"/>
                <w:noProof/>
                <w:rtl/>
              </w:rPr>
              <w:t xml:space="preserve">[2943] </w:t>
            </w:r>
            <w:r w:rsidRPr="004C171E">
              <w:rPr>
                <w:rStyle w:val="Hyperlink"/>
                <w:rFonts w:hint="eastAsia"/>
                <w:noProof/>
                <w:rtl/>
              </w:rPr>
              <w:t>مُقاتل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سُليمان</w:t>
            </w:r>
            <w:r w:rsidRPr="004C171E">
              <w:rPr>
                <w:rStyle w:val="Hyperlink"/>
                <w:noProof/>
                <w:rtl/>
              </w:rPr>
              <w:t xml:space="preserve"> </w:t>
            </w:r>
            <w:r w:rsidRPr="004C171E">
              <w:rPr>
                <w:rStyle w:val="Hyperlink"/>
                <w:rFonts w:hint="eastAsia"/>
                <w:noProof/>
                <w:rtl/>
              </w:rPr>
              <w:t>الخراساني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Toc394921853 \h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54" w:history="1">
            <w:r w:rsidRPr="004C171E">
              <w:rPr>
                <w:rStyle w:val="Hyperlink"/>
                <w:noProof/>
                <w:rtl/>
              </w:rPr>
              <w:t xml:space="preserve">[2944] </w:t>
            </w:r>
            <w:r w:rsidRPr="004C171E">
              <w:rPr>
                <w:rStyle w:val="Hyperlink"/>
                <w:rFonts w:hint="eastAsia"/>
                <w:noProof/>
                <w:rtl/>
              </w:rPr>
              <w:t>مُقرن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سُويد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نجيح</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Toc394921854 \h</w:instrText>
            </w:r>
            <w:r>
              <w:rPr>
                <w:noProof/>
                <w:webHidden/>
                <w:rtl/>
              </w:rPr>
              <w:instrText xml:space="preserve"> </w:instrText>
            </w:r>
            <w:r>
              <w:rPr>
                <w:rStyle w:val="Hyperlink"/>
                <w:noProof/>
                <w:rtl/>
              </w:rPr>
            </w:r>
            <w:r>
              <w:rPr>
                <w:rStyle w:val="Hyperlink"/>
                <w:noProof/>
                <w:rtl/>
              </w:rPr>
              <w:fldChar w:fldCharType="separate"/>
            </w:r>
            <w:r>
              <w:rPr>
                <w:noProof/>
                <w:webHidden/>
                <w:rtl/>
              </w:rPr>
              <w:t>140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55" w:history="1">
            <w:r w:rsidRPr="004C171E">
              <w:rPr>
                <w:rStyle w:val="Hyperlink"/>
                <w:noProof/>
                <w:rtl/>
              </w:rPr>
              <w:t xml:space="preserve">[2945] </w:t>
            </w:r>
            <w:r w:rsidRPr="004C171E">
              <w:rPr>
                <w:rStyle w:val="Hyperlink"/>
                <w:rFonts w:hint="eastAsia"/>
                <w:noProof/>
                <w:rtl/>
              </w:rPr>
              <w:t>مُقرن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صالح</w:t>
            </w:r>
            <w:r w:rsidRPr="004C171E">
              <w:rPr>
                <w:rStyle w:val="Hyperlink"/>
                <w:noProof/>
                <w:rtl/>
              </w:rPr>
              <w:t xml:space="preserve"> </w:t>
            </w:r>
            <w:r w:rsidRPr="004C171E">
              <w:rPr>
                <w:rStyle w:val="Hyperlink"/>
                <w:rFonts w:hint="eastAsia"/>
                <w:noProof/>
                <w:rtl/>
              </w:rPr>
              <w:t>الهَمْدَانِيّ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Toc394921855 \h</w:instrText>
            </w:r>
            <w:r>
              <w:rPr>
                <w:noProof/>
                <w:webHidden/>
                <w:rtl/>
              </w:rPr>
              <w:instrText xml:space="preserve"> </w:instrText>
            </w:r>
            <w:r>
              <w:rPr>
                <w:rStyle w:val="Hyperlink"/>
                <w:noProof/>
                <w:rtl/>
              </w:rPr>
            </w:r>
            <w:r>
              <w:rPr>
                <w:rStyle w:val="Hyperlink"/>
                <w:noProof/>
                <w:rtl/>
              </w:rPr>
              <w:fldChar w:fldCharType="separate"/>
            </w:r>
            <w:r>
              <w:rPr>
                <w:noProof/>
                <w:webHidden/>
                <w:rtl/>
              </w:rPr>
              <w:t>140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56" w:history="1">
            <w:r w:rsidRPr="004C171E">
              <w:rPr>
                <w:rStyle w:val="Hyperlink"/>
                <w:noProof/>
                <w:rtl/>
              </w:rPr>
              <w:t xml:space="preserve">[2946] </w:t>
            </w:r>
            <w:r w:rsidRPr="004C171E">
              <w:rPr>
                <w:rStyle w:val="Hyperlink"/>
                <w:rFonts w:hint="eastAsia"/>
                <w:noProof/>
                <w:rtl/>
              </w:rPr>
              <w:t>مُقرن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الرّحمن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Toc394921856 \h</w:instrText>
            </w:r>
            <w:r>
              <w:rPr>
                <w:noProof/>
                <w:webHidden/>
                <w:rtl/>
              </w:rPr>
              <w:instrText xml:space="preserve"> </w:instrText>
            </w:r>
            <w:r>
              <w:rPr>
                <w:rStyle w:val="Hyperlink"/>
                <w:noProof/>
                <w:rtl/>
              </w:rPr>
            </w:r>
            <w:r>
              <w:rPr>
                <w:rStyle w:val="Hyperlink"/>
                <w:noProof/>
                <w:rtl/>
              </w:rPr>
              <w:fldChar w:fldCharType="separate"/>
            </w:r>
            <w:r>
              <w:rPr>
                <w:noProof/>
                <w:webHidden/>
                <w:rtl/>
              </w:rPr>
              <w:t>140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57" w:history="1">
            <w:r w:rsidRPr="004C171E">
              <w:rPr>
                <w:rStyle w:val="Hyperlink"/>
                <w:noProof/>
                <w:rtl/>
              </w:rPr>
              <w:t xml:space="preserve">[2947] </w:t>
            </w:r>
            <w:r w:rsidRPr="004C171E">
              <w:rPr>
                <w:rStyle w:val="Hyperlink"/>
                <w:rFonts w:hint="eastAsia"/>
                <w:noProof/>
                <w:rtl/>
              </w:rPr>
              <w:t>مُقرن</w:t>
            </w:r>
            <w:r w:rsidRPr="004C171E">
              <w:rPr>
                <w:rStyle w:val="Hyperlink"/>
                <w:noProof/>
                <w:rtl/>
              </w:rPr>
              <w:t xml:space="preserve"> </w:t>
            </w:r>
            <w:r w:rsidRPr="004C171E">
              <w:rPr>
                <w:rStyle w:val="Hyperlink"/>
                <w:rFonts w:hint="eastAsia"/>
                <w:noProof/>
                <w:rtl/>
              </w:rPr>
              <w:t>الفِتْياني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Toc394921857 \h</w:instrText>
            </w:r>
            <w:r>
              <w:rPr>
                <w:noProof/>
                <w:webHidden/>
                <w:rtl/>
              </w:rPr>
              <w:instrText xml:space="preserve"> </w:instrText>
            </w:r>
            <w:r>
              <w:rPr>
                <w:rStyle w:val="Hyperlink"/>
                <w:noProof/>
                <w:rtl/>
              </w:rPr>
            </w:r>
            <w:r>
              <w:rPr>
                <w:rStyle w:val="Hyperlink"/>
                <w:noProof/>
                <w:rtl/>
              </w:rPr>
              <w:fldChar w:fldCharType="separate"/>
            </w:r>
            <w:r>
              <w:rPr>
                <w:noProof/>
                <w:webHidden/>
                <w:rtl/>
              </w:rPr>
              <w:t>140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58" w:history="1">
            <w:r w:rsidRPr="004C171E">
              <w:rPr>
                <w:rStyle w:val="Hyperlink"/>
                <w:noProof/>
                <w:rtl/>
              </w:rPr>
              <w:t xml:space="preserve">[2948] </w:t>
            </w:r>
            <w:r w:rsidRPr="004C171E">
              <w:rPr>
                <w:rStyle w:val="Hyperlink"/>
                <w:rFonts w:hint="eastAsia"/>
                <w:noProof/>
                <w:rtl/>
              </w:rPr>
              <w:t>مُنَخِّل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جميل</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Toc394921858 \h</w:instrText>
            </w:r>
            <w:r>
              <w:rPr>
                <w:noProof/>
                <w:webHidden/>
                <w:rtl/>
              </w:rPr>
              <w:instrText xml:space="preserve"> </w:instrText>
            </w:r>
            <w:r>
              <w:rPr>
                <w:rStyle w:val="Hyperlink"/>
                <w:noProof/>
                <w:rtl/>
              </w:rPr>
            </w:r>
            <w:r>
              <w:rPr>
                <w:rStyle w:val="Hyperlink"/>
                <w:noProof/>
                <w:rtl/>
              </w:rPr>
              <w:fldChar w:fldCharType="separate"/>
            </w:r>
            <w:r>
              <w:rPr>
                <w:noProof/>
                <w:webHidden/>
                <w:rtl/>
              </w:rPr>
              <w:t>140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59" w:history="1">
            <w:r w:rsidRPr="004C171E">
              <w:rPr>
                <w:rStyle w:val="Hyperlink"/>
                <w:noProof/>
                <w:rtl/>
              </w:rPr>
              <w:t xml:space="preserve">[2949] </w:t>
            </w:r>
            <w:r w:rsidRPr="004C171E">
              <w:rPr>
                <w:rStyle w:val="Hyperlink"/>
                <w:rFonts w:hint="eastAsia"/>
                <w:noProof/>
                <w:rtl/>
              </w:rPr>
              <w:t>مُنْدَلِف</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Toc394921859 \h</w:instrText>
            </w:r>
            <w:r>
              <w:rPr>
                <w:noProof/>
                <w:webHidden/>
                <w:rtl/>
              </w:rPr>
              <w:instrText xml:space="preserve"> </w:instrText>
            </w:r>
            <w:r>
              <w:rPr>
                <w:rStyle w:val="Hyperlink"/>
                <w:noProof/>
                <w:rtl/>
              </w:rPr>
            </w:r>
            <w:r>
              <w:rPr>
                <w:rStyle w:val="Hyperlink"/>
                <w:noProof/>
                <w:rtl/>
              </w:rPr>
              <w:fldChar w:fldCharType="separate"/>
            </w:r>
            <w:r>
              <w:rPr>
                <w:noProof/>
                <w:webHidden/>
                <w:rtl/>
              </w:rPr>
              <w:t>141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60" w:history="1">
            <w:r w:rsidRPr="004C171E">
              <w:rPr>
                <w:rStyle w:val="Hyperlink"/>
                <w:noProof/>
                <w:rtl/>
              </w:rPr>
              <w:t xml:space="preserve">[2950] </w:t>
            </w:r>
            <w:r w:rsidRPr="004C171E">
              <w:rPr>
                <w:rStyle w:val="Hyperlink"/>
                <w:rFonts w:hint="eastAsia"/>
                <w:noProof/>
                <w:rtl/>
              </w:rPr>
              <w:t>مُنذر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طُرَيفة</w:t>
            </w:r>
            <w:r w:rsidRPr="004C171E">
              <w:rPr>
                <w:rStyle w:val="Hyperlink"/>
                <w:noProof/>
                <w:rtl/>
              </w:rPr>
              <w:t xml:space="preserve"> </w:t>
            </w:r>
            <w:r w:rsidRPr="004C171E">
              <w:rPr>
                <w:rStyle w:val="Hyperlink"/>
                <w:rFonts w:hint="eastAsia"/>
                <w:noProof/>
                <w:rtl/>
              </w:rPr>
              <w:t>البَجَلِيّ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Toc394921860 \h</w:instrText>
            </w:r>
            <w:r>
              <w:rPr>
                <w:noProof/>
                <w:webHidden/>
                <w:rtl/>
              </w:rPr>
              <w:instrText xml:space="preserve"> </w:instrText>
            </w:r>
            <w:r>
              <w:rPr>
                <w:rStyle w:val="Hyperlink"/>
                <w:noProof/>
                <w:rtl/>
              </w:rPr>
            </w:r>
            <w:r>
              <w:rPr>
                <w:rStyle w:val="Hyperlink"/>
                <w:noProof/>
                <w:rtl/>
              </w:rPr>
              <w:fldChar w:fldCharType="separate"/>
            </w:r>
            <w:r>
              <w:rPr>
                <w:noProof/>
                <w:webHidden/>
                <w:rtl/>
              </w:rPr>
              <w:t>141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61" w:history="1">
            <w:r w:rsidRPr="004C171E">
              <w:rPr>
                <w:rStyle w:val="Hyperlink"/>
                <w:noProof/>
                <w:rtl/>
              </w:rPr>
              <w:t xml:space="preserve">[2951] </w:t>
            </w:r>
            <w:r w:rsidRPr="004C171E">
              <w:rPr>
                <w:rStyle w:val="Hyperlink"/>
                <w:rFonts w:hint="eastAsia"/>
                <w:noProof/>
                <w:rtl/>
              </w:rPr>
              <w:t>منذر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جيفر</w:t>
            </w:r>
            <w:r w:rsidR="007E4675">
              <w:rPr>
                <w:rStyle w:val="Hyperlink"/>
                <w:noProof/>
                <w:rtl/>
              </w:rPr>
              <w:t xml:space="preserve"> </w:t>
            </w:r>
            <w:r w:rsidRPr="004C171E">
              <w:rPr>
                <w:rStyle w:val="Hyperlink"/>
                <w:rFonts w:hint="eastAsia"/>
                <w:noProof/>
                <w:rtl/>
              </w:rPr>
              <w:t>العبدي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Toc394921861 \h</w:instrText>
            </w:r>
            <w:r>
              <w:rPr>
                <w:noProof/>
                <w:webHidden/>
                <w:rtl/>
              </w:rPr>
              <w:instrText xml:space="preserve"> </w:instrText>
            </w:r>
            <w:r>
              <w:rPr>
                <w:rStyle w:val="Hyperlink"/>
                <w:noProof/>
                <w:rtl/>
              </w:rPr>
            </w:r>
            <w:r>
              <w:rPr>
                <w:rStyle w:val="Hyperlink"/>
                <w:noProof/>
                <w:rtl/>
              </w:rPr>
              <w:fldChar w:fldCharType="separate"/>
            </w:r>
            <w:r>
              <w:rPr>
                <w:noProof/>
                <w:webHidden/>
                <w:rtl/>
              </w:rPr>
              <w:t>142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62" w:history="1">
            <w:r w:rsidRPr="004C171E">
              <w:rPr>
                <w:rStyle w:val="Hyperlink"/>
                <w:noProof/>
                <w:rtl/>
              </w:rPr>
              <w:t xml:space="preserve">[2952] </w:t>
            </w:r>
            <w:r w:rsidRPr="004C171E">
              <w:rPr>
                <w:rStyle w:val="Hyperlink"/>
                <w:rFonts w:hint="eastAsia"/>
                <w:noProof/>
                <w:rtl/>
              </w:rPr>
              <w:t>مُنذر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الصباح</w:t>
            </w:r>
            <w:r w:rsidRPr="004C171E">
              <w:rPr>
                <w:rStyle w:val="Hyperlink"/>
                <w:noProof/>
                <w:rtl/>
              </w:rPr>
              <w:t xml:space="preserve"> </w:t>
            </w:r>
            <w:r w:rsidRPr="004C171E">
              <w:rPr>
                <w:rStyle w:val="Hyperlink"/>
                <w:rFonts w:hint="eastAsia"/>
                <w:noProof/>
                <w:rtl/>
              </w:rPr>
              <w:t>الزّيّات</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Toc394921862 \h</w:instrText>
            </w:r>
            <w:r>
              <w:rPr>
                <w:noProof/>
                <w:webHidden/>
                <w:rtl/>
              </w:rPr>
              <w:instrText xml:space="preserve"> </w:instrText>
            </w:r>
            <w:r>
              <w:rPr>
                <w:rStyle w:val="Hyperlink"/>
                <w:noProof/>
                <w:rtl/>
              </w:rPr>
            </w:r>
            <w:r>
              <w:rPr>
                <w:rStyle w:val="Hyperlink"/>
                <w:noProof/>
                <w:rtl/>
              </w:rPr>
              <w:fldChar w:fldCharType="separate"/>
            </w:r>
            <w:r>
              <w:rPr>
                <w:noProof/>
                <w:webHidden/>
                <w:rtl/>
              </w:rPr>
              <w:t>143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63" w:history="1">
            <w:r w:rsidRPr="004C171E">
              <w:rPr>
                <w:rStyle w:val="Hyperlink"/>
                <w:noProof/>
                <w:rtl/>
              </w:rPr>
              <w:t xml:space="preserve">[2953] </w:t>
            </w:r>
            <w:r w:rsidRPr="004C171E">
              <w:rPr>
                <w:rStyle w:val="Hyperlink"/>
                <w:rFonts w:hint="eastAsia"/>
                <w:noProof/>
                <w:rtl/>
              </w:rPr>
              <w:t>منصور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دينار</w:t>
            </w:r>
            <w:r w:rsidRPr="004C171E">
              <w:rPr>
                <w:rStyle w:val="Hyperlink"/>
                <w:noProof/>
                <w:rtl/>
              </w:rPr>
              <w:t xml:space="preserve"> </w:t>
            </w:r>
            <w:r w:rsidRPr="004C171E">
              <w:rPr>
                <w:rStyle w:val="Hyperlink"/>
                <w:rFonts w:hint="eastAsia"/>
                <w:noProof/>
                <w:rtl/>
              </w:rPr>
              <w:t>الأسدي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Toc394921863 \h</w:instrText>
            </w:r>
            <w:r>
              <w:rPr>
                <w:noProof/>
                <w:webHidden/>
                <w:rtl/>
              </w:rPr>
              <w:instrText xml:space="preserve"> </w:instrText>
            </w:r>
            <w:r>
              <w:rPr>
                <w:rStyle w:val="Hyperlink"/>
                <w:noProof/>
                <w:rtl/>
              </w:rPr>
            </w:r>
            <w:r>
              <w:rPr>
                <w:rStyle w:val="Hyperlink"/>
                <w:noProof/>
                <w:rtl/>
              </w:rPr>
              <w:fldChar w:fldCharType="separate"/>
            </w:r>
            <w:r>
              <w:rPr>
                <w:noProof/>
                <w:webHidden/>
                <w:rtl/>
              </w:rPr>
              <w:t>143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64" w:history="1">
            <w:r w:rsidRPr="004C171E">
              <w:rPr>
                <w:rStyle w:val="Hyperlink"/>
                <w:noProof/>
                <w:rtl/>
              </w:rPr>
              <w:t xml:space="preserve">[2954] </w:t>
            </w:r>
            <w:r w:rsidRPr="004C171E">
              <w:rPr>
                <w:rStyle w:val="Hyperlink"/>
                <w:rFonts w:hint="eastAsia"/>
                <w:noProof/>
                <w:rtl/>
              </w:rPr>
              <w:t>منصور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Toc394921864 \h</w:instrText>
            </w:r>
            <w:r>
              <w:rPr>
                <w:noProof/>
                <w:webHidden/>
                <w:rtl/>
              </w:rPr>
              <w:instrText xml:space="preserve"> </w:instrText>
            </w:r>
            <w:r>
              <w:rPr>
                <w:rStyle w:val="Hyperlink"/>
                <w:noProof/>
                <w:rtl/>
              </w:rPr>
            </w:r>
            <w:r>
              <w:rPr>
                <w:rStyle w:val="Hyperlink"/>
                <w:noProof/>
                <w:rtl/>
              </w:rPr>
              <w:fldChar w:fldCharType="separate"/>
            </w:r>
            <w:r>
              <w:rPr>
                <w:noProof/>
                <w:webHidden/>
                <w:rtl/>
              </w:rPr>
              <w:t>143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65" w:history="1">
            <w:r w:rsidRPr="004C171E">
              <w:rPr>
                <w:rStyle w:val="Hyperlink"/>
                <w:noProof/>
                <w:rtl/>
              </w:rPr>
              <w:t xml:space="preserve">[2955] </w:t>
            </w:r>
            <w:r w:rsidRPr="004C171E">
              <w:rPr>
                <w:rStyle w:val="Hyperlink"/>
                <w:rFonts w:hint="eastAsia"/>
                <w:noProof/>
                <w:rtl/>
              </w:rPr>
              <w:t>منصور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الوليد</w:t>
            </w:r>
            <w:r w:rsidRPr="004C171E">
              <w:rPr>
                <w:rStyle w:val="Hyperlink"/>
                <w:noProof/>
                <w:rtl/>
              </w:rPr>
              <w:t xml:space="preserve"> </w:t>
            </w:r>
            <w:r w:rsidRPr="004C171E">
              <w:rPr>
                <w:rStyle w:val="Hyperlink"/>
                <w:rFonts w:hint="eastAsia"/>
                <w:noProof/>
                <w:rtl/>
              </w:rPr>
              <w:t>الصَّيْقَل</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Toc394921865 \h</w:instrText>
            </w:r>
            <w:r>
              <w:rPr>
                <w:noProof/>
                <w:webHidden/>
                <w:rtl/>
              </w:rPr>
              <w:instrText xml:space="preserve"> </w:instrText>
            </w:r>
            <w:r>
              <w:rPr>
                <w:rStyle w:val="Hyperlink"/>
                <w:noProof/>
                <w:rtl/>
              </w:rPr>
            </w:r>
            <w:r>
              <w:rPr>
                <w:rStyle w:val="Hyperlink"/>
                <w:noProof/>
                <w:rtl/>
              </w:rPr>
              <w:fldChar w:fldCharType="separate"/>
            </w:r>
            <w:r>
              <w:rPr>
                <w:noProof/>
                <w:webHidden/>
                <w:rtl/>
              </w:rPr>
              <w:t>143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66" w:history="1">
            <w:r w:rsidRPr="004C171E">
              <w:rPr>
                <w:rStyle w:val="Hyperlink"/>
                <w:noProof/>
                <w:rtl/>
              </w:rPr>
              <w:t xml:space="preserve">[2956] </w:t>
            </w:r>
            <w:r w:rsidRPr="004C171E">
              <w:rPr>
                <w:rStyle w:val="Hyperlink"/>
                <w:rFonts w:hint="eastAsia"/>
                <w:noProof/>
                <w:rtl/>
              </w:rPr>
              <w:t>مُنْقِذ</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الصباح</w:t>
            </w:r>
            <w:r w:rsidRPr="004C171E">
              <w:rPr>
                <w:rStyle w:val="Hyperlink"/>
                <w:noProof/>
                <w:rtl/>
              </w:rPr>
              <w:t xml:space="preserve"> </w:t>
            </w:r>
            <w:r w:rsidRPr="004C171E">
              <w:rPr>
                <w:rStyle w:val="Hyperlink"/>
                <w:rFonts w:hint="eastAsia"/>
                <w:noProof/>
                <w:rtl/>
              </w:rPr>
              <w:t>الأَزْدِيّ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Toc394921866 \h</w:instrText>
            </w:r>
            <w:r>
              <w:rPr>
                <w:noProof/>
                <w:webHidden/>
                <w:rtl/>
              </w:rPr>
              <w:instrText xml:space="preserve"> </w:instrText>
            </w:r>
            <w:r>
              <w:rPr>
                <w:rStyle w:val="Hyperlink"/>
                <w:noProof/>
                <w:rtl/>
              </w:rPr>
            </w:r>
            <w:r>
              <w:rPr>
                <w:rStyle w:val="Hyperlink"/>
                <w:noProof/>
                <w:rtl/>
              </w:rPr>
              <w:fldChar w:fldCharType="separate"/>
            </w:r>
            <w:r>
              <w:rPr>
                <w:noProof/>
                <w:webHidden/>
                <w:rtl/>
              </w:rPr>
              <w:t>143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67" w:history="1">
            <w:r w:rsidRPr="004C171E">
              <w:rPr>
                <w:rStyle w:val="Hyperlink"/>
                <w:noProof/>
                <w:rtl/>
              </w:rPr>
              <w:t xml:space="preserve">[2957] </w:t>
            </w:r>
            <w:r w:rsidRPr="004C171E">
              <w:rPr>
                <w:rStyle w:val="Hyperlink"/>
                <w:rFonts w:hint="eastAsia"/>
                <w:noProof/>
                <w:rtl/>
              </w:rPr>
              <w:t>المـُنْكَدِر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المـُنْكَدِر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Toc394921867 \h</w:instrText>
            </w:r>
            <w:r>
              <w:rPr>
                <w:noProof/>
                <w:webHidden/>
                <w:rtl/>
              </w:rPr>
              <w:instrText xml:space="preserve"> </w:instrText>
            </w:r>
            <w:r>
              <w:rPr>
                <w:rStyle w:val="Hyperlink"/>
                <w:noProof/>
                <w:rtl/>
              </w:rPr>
            </w:r>
            <w:r>
              <w:rPr>
                <w:rStyle w:val="Hyperlink"/>
                <w:noProof/>
                <w:rtl/>
              </w:rPr>
              <w:fldChar w:fldCharType="separate"/>
            </w:r>
            <w:r>
              <w:rPr>
                <w:noProof/>
                <w:webHidden/>
                <w:rtl/>
              </w:rPr>
              <w:t>144</w:t>
            </w:r>
            <w:r>
              <w:rPr>
                <w:rStyle w:val="Hyperlink"/>
                <w:noProof/>
                <w:rtl/>
              </w:rPr>
              <w:fldChar w:fldCharType="end"/>
            </w:r>
          </w:hyperlink>
        </w:p>
        <w:p w:rsidR="00C703AB" w:rsidRDefault="00C703AB"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1868" w:history="1">
            <w:r w:rsidRPr="004C171E">
              <w:rPr>
                <w:rStyle w:val="Hyperlink"/>
                <w:noProof/>
                <w:rtl/>
              </w:rPr>
              <w:t xml:space="preserve">[2958] </w:t>
            </w:r>
            <w:r w:rsidRPr="004C171E">
              <w:rPr>
                <w:rStyle w:val="Hyperlink"/>
                <w:rFonts w:hint="eastAsia"/>
                <w:noProof/>
                <w:rtl/>
              </w:rPr>
              <w:t>المِنْهال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عمرو</w:t>
            </w:r>
            <w:r w:rsidRPr="004C171E">
              <w:rPr>
                <w:rStyle w:val="Hyperlink"/>
                <w:noProof/>
                <w:rtl/>
              </w:rPr>
              <w:t xml:space="preserve"> </w:t>
            </w:r>
            <w:r w:rsidRPr="004C171E">
              <w:rPr>
                <w:rStyle w:val="Hyperlink"/>
                <w:rFonts w:hint="eastAsia"/>
                <w:noProof/>
                <w:rtl/>
              </w:rPr>
              <w:t>الأسدي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Toc394921868 \h</w:instrText>
            </w:r>
            <w:r>
              <w:rPr>
                <w:noProof/>
                <w:webHidden/>
                <w:rtl/>
              </w:rPr>
              <w:instrText xml:space="preserve"> </w:instrText>
            </w:r>
            <w:r>
              <w:rPr>
                <w:rStyle w:val="Hyperlink"/>
                <w:noProof/>
                <w:rtl/>
              </w:rPr>
            </w:r>
            <w:r>
              <w:rPr>
                <w:rStyle w:val="Hyperlink"/>
                <w:noProof/>
                <w:rtl/>
              </w:rPr>
              <w:fldChar w:fldCharType="separate"/>
            </w:r>
            <w:r>
              <w:rPr>
                <w:noProof/>
                <w:webHidden/>
                <w:rtl/>
              </w:rPr>
              <w:t>144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69" w:history="1">
            <w:r w:rsidRPr="004C171E">
              <w:rPr>
                <w:rStyle w:val="Hyperlink"/>
                <w:noProof/>
                <w:rtl/>
              </w:rPr>
              <w:t xml:space="preserve">[2959] </w:t>
            </w:r>
            <w:r w:rsidRPr="004C171E">
              <w:rPr>
                <w:rStyle w:val="Hyperlink"/>
                <w:rFonts w:hint="eastAsia"/>
                <w:noProof/>
                <w:rtl/>
              </w:rPr>
              <w:t>المِنْهال</w:t>
            </w:r>
            <w:r w:rsidRPr="004C171E">
              <w:rPr>
                <w:rStyle w:val="Hyperlink"/>
                <w:noProof/>
                <w:rtl/>
              </w:rPr>
              <w:t xml:space="preserve"> </w:t>
            </w:r>
            <w:r w:rsidRPr="004C171E">
              <w:rPr>
                <w:rStyle w:val="Hyperlink"/>
                <w:rFonts w:hint="eastAsia"/>
                <w:noProof/>
                <w:rtl/>
              </w:rPr>
              <w:t>القصّاب</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Toc394921869 \h</w:instrText>
            </w:r>
            <w:r>
              <w:rPr>
                <w:noProof/>
                <w:webHidden/>
                <w:rtl/>
              </w:rPr>
              <w:instrText xml:space="preserve"> </w:instrText>
            </w:r>
            <w:r>
              <w:rPr>
                <w:rStyle w:val="Hyperlink"/>
                <w:noProof/>
                <w:rtl/>
              </w:rPr>
            </w:r>
            <w:r>
              <w:rPr>
                <w:rStyle w:val="Hyperlink"/>
                <w:noProof/>
                <w:rtl/>
              </w:rPr>
              <w:fldChar w:fldCharType="separate"/>
            </w:r>
            <w:r>
              <w:rPr>
                <w:noProof/>
                <w:webHidden/>
                <w:rtl/>
              </w:rPr>
              <w:t>144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70" w:history="1">
            <w:r w:rsidRPr="004C171E">
              <w:rPr>
                <w:rStyle w:val="Hyperlink"/>
                <w:noProof/>
                <w:rtl/>
              </w:rPr>
              <w:t xml:space="preserve">[2960] </w:t>
            </w:r>
            <w:r w:rsidRPr="004C171E">
              <w:rPr>
                <w:rStyle w:val="Hyperlink"/>
                <w:rFonts w:hint="eastAsia"/>
                <w:noProof/>
                <w:rtl/>
              </w:rPr>
              <w:t>المِنْهال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مِقلاص</w:t>
            </w:r>
            <w:r w:rsidRPr="004C171E">
              <w:rPr>
                <w:rStyle w:val="Hyperlink"/>
                <w:noProof/>
                <w:rtl/>
              </w:rPr>
              <w:t xml:space="preserve"> </w:t>
            </w:r>
            <w:r w:rsidRPr="004C171E">
              <w:rPr>
                <w:rStyle w:val="Hyperlink"/>
                <w:rFonts w:hint="eastAsia"/>
                <w:noProof/>
                <w:rtl/>
              </w:rPr>
              <w:t>القَمّاط</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Toc394921870 \h</w:instrText>
            </w:r>
            <w:r>
              <w:rPr>
                <w:noProof/>
                <w:webHidden/>
                <w:rtl/>
              </w:rPr>
              <w:instrText xml:space="preserve"> </w:instrText>
            </w:r>
            <w:r>
              <w:rPr>
                <w:rStyle w:val="Hyperlink"/>
                <w:noProof/>
                <w:rtl/>
              </w:rPr>
            </w:r>
            <w:r>
              <w:rPr>
                <w:rStyle w:val="Hyperlink"/>
                <w:noProof/>
                <w:rtl/>
              </w:rPr>
              <w:fldChar w:fldCharType="separate"/>
            </w:r>
            <w:r>
              <w:rPr>
                <w:noProof/>
                <w:webHidden/>
                <w:rtl/>
              </w:rPr>
              <w:t>145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71" w:history="1">
            <w:r w:rsidRPr="004C171E">
              <w:rPr>
                <w:rStyle w:val="Hyperlink"/>
                <w:noProof/>
                <w:rtl/>
              </w:rPr>
              <w:t xml:space="preserve">[2961] </w:t>
            </w:r>
            <w:r w:rsidRPr="004C171E">
              <w:rPr>
                <w:rStyle w:val="Hyperlink"/>
                <w:rFonts w:hint="eastAsia"/>
                <w:noProof/>
                <w:rtl/>
              </w:rPr>
              <w:t>المِنْهال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المـُهَلَّب</w:t>
            </w:r>
            <w:r w:rsidRPr="004C171E">
              <w:rPr>
                <w:rStyle w:val="Hyperlink"/>
                <w:noProof/>
                <w:rtl/>
              </w:rPr>
              <w:t xml:space="preserve"> </w:t>
            </w:r>
            <w:r w:rsidRPr="004C171E">
              <w:rPr>
                <w:rStyle w:val="Hyperlink"/>
                <w:rFonts w:hint="eastAsia"/>
                <w:noProof/>
                <w:rtl/>
              </w:rPr>
              <w:t>الزنْبَقي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Toc394921871 \h</w:instrText>
            </w:r>
            <w:r>
              <w:rPr>
                <w:noProof/>
                <w:webHidden/>
                <w:rtl/>
              </w:rPr>
              <w:instrText xml:space="preserve"> </w:instrText>
            </w:r>
            <w:r>
              <w:rPr>
                <w:rStyle w:val="Hyperlink"/>
                <w:noProof/>
                <w:rtl/>
              </w:rPr>
            </w:r>
            <w:r>
              <w:rPr>
                <w:rStyle w:val="Hyperlink"/>
                <w:noProof/>
                <w:rtl/>
              </w:rPr>
              <w:fldChar w:fldCharType="separate"/>
            </w:r>
            <w:r>
              <w:rPr>
                <w:noProof/>
                <w:webHidden/>
                <w:rtl/>
              </w:rPr>
              <w:t>145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72" w:history="1">
            <w:r w:rsidRPr="004C171E">
              <w:rPr>
                <w:rStyle w:val="Hyperlink"/>
                <w:noProof/>
                <w:rtl/>
              </w:rPr>
              <w:t xml:space="preserve">[2962] </w:t>
            </w:r>
            <w:r w:rsidRPr="004C171E">
              <w:rPr>
                <w:rStyle w:val="Hyperlink"/>
                <w:rFonts w:hint="eastAsia"/>
                <w:noProof/>
                <w:rtl/>
              </w:rPr>
              <w:t>مورّع</w:t>
            </w:r>
            <w:r w:rsidR="007E4675">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سُويد</w:t>
            </w:r>
            <w:r w:rsidRPr="004C171E">
              <w:rPr>
                <w:rStyle w:val="Hyperlink"/>
                <w:noProof/>
                <w:rtl/>
              </w:rPr>
              <w:t xml:space="preserve"> </w:t>
            </w:r>
            <w:r w:rsidRPr="004C171E">
              <w:rPr>
                <w:rStyle w:val="Hyperlink"/>
                <w:rFonts w:hint="eastAsia"/>
                <w:noProof/>
                <w:rtl/>
              </w:rPr>
              <w:t>الأسدي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Toc394921872 \h</w:instrText>
            </w:r>
            <w:r>
              <w:rPr>
                <w:noProof/>
                <w:webHidden/>
                <w:rtl/>
              </w:rPr>
              <w:instrText xml:space="preserve"> </w:instrText>
            </w:r>
            <w:r>
              <w:rPr>
                <w:rStyle w:val="Hyperlink"/>
                <w:noProof/>
                <w:rtl/>
              </w:rPr>
            </w:r>
            <w:r>
              <w:rPr>
                <w:rStyle w:val="Hyperlink"/>
                <w:noProof/>
                <w:rtl/>
              </w:rPr>
              <w:fldChar w:fldCharType="separate"/>
            </w:r>
            <w:r>
              <w:rPr>
                <w:noProof/>
                <w:webHidden/>
                <w:rtl/>
              </w:rPr>
              <w:t>145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73" w:history="1">
            <w:r w:rsidRPr="004C171E">
              <w:rPr>
                <w:rStyle w:val="Hyperlink"/>
                <w:noProof/>
                <w:rtl/>
              </w:rPr>
              <w:t xml:space="preserve">[2963]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الابار</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Toc394921873 \h</w:instrText>
            </w:r>
            <w:r>
              <w:rPr>
                <w:noProof/>
                <w:webHidden/>
                <w:rtl/>
              </w:rPr>
              <w:instrText xml:space="preserve"> </w:instrText>
            </w:r>
            <w:r>
              <w:rPr>
                <w:rStyle w:val="Hyperlink"/>
                <w:noProof/>
                <w:rtl/>
              </w:rPr>
            </w:r>
            <w:r>
              <w:rPr>
                <w:rStyle w:val="Hyperlink"/>
                <w:noProof/>
                <w:rtl/>
              </w:rPr>
              <w:fldChar w:fldCharType="separate"/>
            </w:r>
            <w:r>
              <w:rPr>
                <w:noProof/>
                <w:webHidden/>
                <w:rtl/>
              </w:rPr>
              <w:t>145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74" w:history="1">
            <w:r w:rsidRPr="004C171E">
              <w:rPr>
                <w:rStyle w:val="Hyperlink"/>
                <w:noProof/>
                <w:rtl/>
              </w:rPr>
              <w:t xml:space="preserve">[2964]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الأَبْزَارِيّ</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Toc394921874 \h</w:instrText>
            </w:r>
            <w:r>
              <w:rPr>
                <w:noProof/>
                <w:webHidden/>
                <w:rtl/>
              </w:rPr>
              <w:instrText xml:space="preserve"> </w:instrText>
            </w:r>
            <w:r>
              <w:rPr>
                <w:rStyle w:val="Hyperlink"/>
                <w:noProof/>
                <w:rtl/>
              </w:rPr>
            </w:r>
            <w:r>
              <w:rPr>
                <w:rStyle w:val="Hyperlink"/>
                <w:noProof/>
                <w:rtl/>
              </w:rPr>
              <w:fldChar w:fldCharType="separate"/>
            </w:r>
            <w:r>
              <w:rPr>
                <w:noProof/>
                <w:webHidden/>
                <w:rtl/>
              </w:rPr>
              <w:t>146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75" w:history="1">
            <w:r w:rsidRPr="004C171E">
              <w:rPr>
                <w:rStyle w:val="Hyperlink"/>
                <w:noProof/>
                <w:rtl/>
              </w:rPr>
              <w:t xml:space="preserve">[2965]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الحسن</w:t>
            </w:r>
            <w:r w:rsidRPr="004C171E">
              <w:rPr>
                <w:rStyle w:val="Hyperlink"/>
                <w:noProof/>
                <w:rtl/>
              </w:rPr>
              <w:t xml:space="preserve"> </w:t>
            </w:r>
            <w:r w:rsidRPr="004C171E">
              <w:rPr>
                <w:rStyle w:val="Hyperlink"/>
                <w:rFonts w:hint="eastAsia"/>
                <w:noProof/>
                <w:rtl/>
              </w:rPr>
              <w:t>العِجْلي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Toc394921875 \h</w:instrText>
            </w:r>
            <w:r>
              <w:rPr>
                <w:noProof/>
                <w:webHidden/>
                <w:rtl/>
              </w:rPr>
              <w:instrText xml:space="preserve"> </w:instrText>
            </w:r>
            <w:r>
              <w:rPr>
                <w:rStyle w:val="Hyperlink"/>
                <w:noProof/>
                <w:rtl/>
              </w:rPr>
            </w:r>
            <w:r>
              <w:rPr>
                <w:rStyle w:val="Hyperlink"/>
                <w:noProof/>
                <w:rtl/>
              </w:rPr>
              <w:fldChar w:fldCharType="separate"/>
            </w:r>
            <w:r>
              <w:rPr>
                <w:noProof/>
                <w:webHidden/>
                <w:rtl/>
              </w:rPr>
              <w:t>146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76" w:history="1">
            <w:r w:rsidRPr="004C171E">
              <w:rPr>
                <w:rStyle w:val="Hyperlink"/>
                <w:noProof/>
                <w:rtl/>
              </w:rPr>
              <w:t xml:space="preserve">[2966]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007E4675">
              <w:rPr>
                <w:rStyle w:val="Hyperlink"/>
                <w:noProof/>
                <w:rtl/>
              </w:rPr>
              <w:t xml:space="preserve"> </w:t>
            </w:r>
            <w:r w:rsidRPr="004C171E">
              <w:rPr>
                <w:rStyle w:val="Hyperlink"/>
                <w:rFonts w:hint="eastAsia"/>
                <w:noProof/>
                <w:rtl/>
              </w:rPr>
              <w:t>عمير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Toc394921876 \h</w:instrText>
            </w:r>
            <w:r>
              <w:rPr>
                <w:noProof/>
                <w:webHidden/>
                <w:rtl/>
              </w:rPr>
              <w:instrText xml:space="preserve"> </w:instrText>
            </w:r>
            <w:r>
              <w:rPr>
                <w:rStyle w:val="Hyperlink"/>
                <w:noProof/>
                <w:rtl/>
              </w:rPr>
            </w:r>
            <w:r>
              <w:rPr>
                <w:rStyle w:val="Hyperlink"/>
                <w:noProof/>
                <w:rtl/>
              </w:rPr>
              <w:fldChar w:fldCharType="separate"/>
            </w:r>
            <w:r>
              <w:rPr>
                <w:noProof/>
                <w:webHidden/>
                <w:rtl/>
              </w:rPr>
              <w:t>146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77" w:history="1">
            <w:r w:rsidRPr="004C171E">
              <w:rPr>
                <w:rStyle w:val="Hyperlink"/>
                <w:noProof/>
                <w:rtl/>
              </w:rPr>
              <w:t xml:space="preserve">[2967]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الغدير</w:t>
            </w:r>
            <w:r w:rsidRPr="004C171E">
              <w:rPr>
                <w:rStyle w:val="Hyperlink"/>
                <w:noProof/>
                <w:rtl/>
              </w:rPr>
              <w:t xml:space="preserve"> </w:t>
            </w:r>
            <w:r w:rsidRPr="004C171E">
              <w:rPr>
                <w:rStyle w:val="Hyperlink"/>
                <w:rFonts w:hint="eastAsia"/>
                <w:noProof/>
                <w:rtl/>
              </w:rPr>
              <w:t>الهَمْدَانِيّ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Toc394921877 \h</w:instrText>
            </w:r>
            <w:r>
              <w:rPr>
                <w:noProof/>
                <w:webHidden/>
                <w:rtl/>
              </w:rPr>
              <w:instrText xml:space="preserve"> </w:instrText>
            </w:r>
            <w:r>
              <w:rPr>
                <w:rStyle w:val="Hyperlink"/>
                <w:noProof/>
                <w:rtl/>
              </w:rPr>
            </w:r>
            <w:r>
              <w:rPr>
                <w:rStyle w:val="Hyperlink"/>
                <w:noProof/>
                <w:rtl/>
              </w:rPr>
              <w:fldChar w:fldCharType="separate"/>
            </w:r>
            <w:r>
              <w:rPr>
                <w:noProof/>
                <w:webHidden/>
                <w:rtl/>
              </w:rPr>
              <w:t>146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78" w:history="1">
            <w:r w:rsidRPr="004C171E">
              <w:rPr>
                <w:rStyle w:val="Hyperlink"/>
                <w:noProof/>
                <w:rtl/>
              </w:rPr>
              <w:t xml:space="preserve">[2968]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إسماعيل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موسى</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Toc394921878 \h</w:instrText>
            </w:r>
            <w:r>
              <w:rPr>
                <w:noProof/>
                <w:webHidden/>
                <w:rtl/>
              </w:rPr>
              <w:instrText xml:space="preserve"> </w:instrText>
            </w:r>
            <w:r>
              <w:rPr>
                <w:rStyle w:val="Hyperlink"/>
                <w:noProof/>
                <w:rtl/>
              </w:rPr>
            </w:r>
            <w:r>
              <w:rPr>
                <w:rStyle w:val="Hyperlink"/>
                <w:noProof/>
                <w:rtl/>
              </w:rPr>
              <w:fldChar w:fldCharType="separate"/>
            </w:r>
            <w:r>
              <w:rPr>
                <w:noProof/>
                <w:webHidden/>
                <w:rtl/>
              </w:rPr>
              <w:t>146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79" w:history="1">
            <w:r w:rsidRPr="004C171E">
              <w:rPr>
                <w:rStyle w:val="Hyperlink"/>
                <w:noProof/>
                <w:rtl/>
              </w:rPr>
              <w:t xml:space="preserve">[2969]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إسماعيل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زياد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Toc394921879 \h</w:instrText>
            </w:r>
            <w:r>
              <w:rPr>
                <w:noProof/>
                <w:webHidden/>
                <w:rtl/>
              </w:rPr>
              <w:instrText xml:space="preserve"> </w:instrText>
            </w:r>
            <w:r>
              <w:rPr>
                <w:rStyle w:val="Hyperlink"/>
                <w:noProof/>
                <w:rtl/>
              </w:rPr>
            </w:r>
            <w:r>
              <w:rPr>
                <w:rStyle w:val="Hyperlink"/>
                <w:noProof/>
                <w:rtl/>
              </w:rPr>
              <w:fldChar w:fldCharType="separate"/>
            </w:r>
            <w:r>
              <w:rPr>
                <w:noProof/>
                <w:webHidden/>
                <w:rtl/>
              </w:rPr>
              <w:t>146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80" w:history="1">
            <w:r w:rsidRPr="004C171E">
              <w:rPr>
                <w:rStyle w:val="Hyperlink"/>
                <w:noProof/>
                <w:rtl/>
              </w:rPr>
              <w:t xml:space="preserve">[2970]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بُرَيد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Toc394921880 \h</w:instrText>
            </w:r>
            <w:r>
              <w:rPr>
                <w:noProof/>
                <w:webHidden/>
                <w:rtl/>
              </w:rPr>
              <w:instrText xml:space="preserve"> </w:instrText>
            </w:r>
            <w:r>
              <w:rPr>
                <w:rStyle w:val="Hyperlink"/>
                <w:noProof/>
                <w:rtl/>
              </w:rPr>
            </w:r>
            <w:r>
              <w:rPr>
                <w:rStyle w:val="Hyperlink"/>
                <w:noProof/>
                <w:rtl/>
              </w:rPr>
              <w:fldChar w:fldCharType="separate"/>
            </w:r>
            <w:r>
              <w:rPr>
                <w:noProof/>
                <w:webHidden/>
                <w:rtl/>
              </w:rPr>
              <w:t>147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81" w:history="1">
            <w:r w:rsidRPr="004C171E">
              <w:rPr>
                <w:rStyle w:val="Hyperlink"/>
                <w:noProof/>
                <w:rtl/>
              </w:rPr>
              <w:t xml:space="preserve">[2971]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بَكر</w:t>
            </w:r>
            <w:r w:rsidRPr="004C171E">
              <w:rPr>
                <w:rStyle w:val="Hyperlink"/>
                <w:noProof/>
                <w:rtl/>
              </w:rPr>
              <w:t xml:space="preserve"> </w:t>
            </w:r>
            <w:r w:rsidRPr="004C171E">
              <w:rPr>
                <w:rStyle w:val="Hyperlink"/>
                <w:rFonts w:hint="eastAsia"/>
                <w:noProof/>
                <w:rtl/>
              </w:rPr>
              <w:t>الواسطي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Toc394921881 \h</w:instrText>
            </w:r>
            <w:r>
              <w:rPr>
                <w:noProof/>
                <w:webHidden/>
                <w:rtl/>
              </w:rPr>
              <w:instrText xml:space="preserve"> </w:instrText>
            </w:r>
            <w:r>
              <w:rPr>
                <w:rStyle w:val="Hyperlink"/>
                <w:noProof/>
                <w:rtl/>
              </w:rPr>
            </w:r>
            <w:r>
              <w:rPr>
                <w:rStyle w:val="Hyperlink"/>
                <w:noProof/>
                <w:rtl/>
              </w:rPr>
              <w:fldChar w:fldCharType="separate"/>
            </w:r>
            <w:r>
              <w:rPr>
                <w:noProof/>
                <w:webHidden/>
                <w:rtl/>
              </w:rPr>
              <w:t>147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82" w:history="1">
            <w:r w:rsidRPr="004C171E">
              <w:rPr>
                <w:rStyle w:val="Hyperlink"/>
                <w:noProof/>
                <w:rtl/>
              </w:rPr>
              <w:t xml:space="preserve">[2972]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جعفر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كثير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Toc394921882 \h</w:instrText>
            </w:r>
            <w:r>
              <w:rPr>
                <w:noProof/>
                <w:webHidden/>
                <w:rtl/>
              </w:rPr>
              <w:instrText xml:space="preserve"> </w:instrText>
            </w:r>
            <w:r>
              <w:rPr>
                <w:rStyle w:val="Hyperlink"/>
                <w:noProof/>
                <w:rtl/>
              </w:rPr>
            </w:r>
            <w:r>
              <w:rPr>
                <w:rStyle w:val="Hyperlink"/>
                <w:noProof/>
                <w:rtl/>
              </w:rPr>
              <w:fldChar w:fldCharType="separate"/>
            </w:r>
            <w:r>
              <w:rPr>
                <w:noProof/>
                <w:webHidden/>
                <w:rtl/>
              </w:rPr>
              <w:t>149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83" w:history="1">
            <w:r w:rsidRPr="004C171E">
              <w:rPr>
                <w:rStyle w:val="Hyperlink"/>
                <w:noProof/>
                <w:rtl/>
              </w:rPr>
              <w:t xml:space="preserve">[2973]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جعفر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وَهب</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Toc394921883 \h</w:instrText>
            </w:r>
            <w:r>
              <w:rPr>
                <w:noProof/>
                <w:webHidden/>
                <w:rtl/>
              </w:rPr>
              <w:instrText xml:space="preserve"> </w:instrText>
            </w:r>
            <w:r>
              <w:rPr>
                <w:rStyle w:val="Hyperlink"/>
                <w:noProof/>
                <w:rtl/>
              </w:rPr>
            </w:r>
            <w:r>
              <w:rPr>
                <w:rStyle w:val="Hyperlink"/>
                <w:noProof/>
                <w:rtl/>
              </w:rPr>
              <w:fldChar w:fldCharType="separate"/>
            </w:r>
            <w:r>
              <w:rPr>
                <w:noProof/>
                <w:webHidden/>
                <w:rtl/>
              </w:rPr>
              <w:t>149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84" w:history="1">
            <w:r w:rsidRPr="004C171E">
              <w:rPr>
                <w:rStyle w:val="Hyperlink"/>
                <w:noProof/>
                <w:rtl/>
              </w:rPr>
              <w:t xml:space="preserve">[2974]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الحسن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Toc394921884 \h</w:instrText>
            </w:r>
            <w:r>
              <w:rPr>
                <w:noProof/>
                <w:webHidden/>
                <w:rtl/>
              </w:rPr>
              <w:instrText xml:space="preserve"> </w:instrText>
            </w:r>
            <w:r>
              <w:rPr>
                <w:rStyle w:val="Hyperlink"/>
                <w:noProof/>
                <w:rtl/>
              </w:rPr>
            </w:r>
            <w:r>
              <w:rPr>
                <w:rStyle w:val="Hyperlink"/>
                <w:noProof/>
                <w:rtl/>
              </w:rPr>
              <w:fldChar w:fldCharType="separate"/>
            </w:r>
            <w:r>
              <w:rPr>
                <w:noProof/>
                <w:webHidden/>
                <w:rtl/>
              </w:rPr>
              <w:t>149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85" w:history="1">
            <w:r w:rsidRPr="004C171E">
              <w:rPr>
                <w:rStyle w:val="Hyperlink"/>
                <w:noProof/>
                <w:rtl/>
              </w:rPr>
              <w:t xml:space="preserve">[2975]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007E4675">
              <w:rPr>
                <w:rStyle w:val="Hyperlink"/>
                <w:noProof/>
                <w:rtl/>
              </w:rPr>
              <w:t xml:space="preserve"> </w:t>
            </w:r>
            <w:r w:rsidRPr="004C171E">
              <w:rPr>
                <w:rStyle w:val="Hyperlink"/>
                <w:rFonts w:hint="eastAsia"/>
                <w:noProof/>
                <w:rtl/>
              </w:rPr>
              <w:t>الحنّاط</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Toc394921885 \h</w:instrText>
            </w:r>
            <w:r>
              <w:rPr>
                <w:noProof/>
                <w:webHidden/>
                <w:rtl/>
              </w:rPr>
              <w:instrText xml:space="preserve"> </w:instrText>
            </w:r>
            <w:r>
              <w:rPr>
                <w:rStyle w:val="Hyperlink"/>
                <w:noProof/>
                <w:rtl/>
              </w:rPr>
            </w:r>
            <w:r>
              <w:rPr>
                <w:rStyle w:val="Hyperlink"/>
                <w:noProof/>
                <w:rtl/>
              </w:rPr>
              <w:fldChar w:fldCharType="separate"/>
            </w:r>
            <w:r>
              <w:rPr>
                <w:noProof/>
                <w:webHidden/>
                <w:rtl/>
              </w:rPr>
              <w:t>150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86" w:history="1">
            <w:r w:rsidRPr="004C171E">
              <w:rPr>
                <w:rStyle w:val="Hyperlink"/>
                <w:noProof/>
                <w:rtl/>
              </w:rPr>
              <w:t xml:space="preserve">[2976]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زياد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Toc394921886 \h</w:instrText>
            </w:r>
            <w:r>
              <w:rPr>
                <w:noProof/>
                <w:webHidden/>
                <w:rtl/>
              </w:rPr>
              <w:instrText xml:space="preserve"> </w:instrText>
            </w:r>
            <w:r>
              <w:rPr>
                <w:rStyle w:val="Hyperlink"/>
                <w:noProof/>
                <w:rtl/>
              </w:rPr>
            </w:r>
            <w:r>
              <w:rPr>
                <w:rStyle w:val="Hyperlink"/>
                <w:noProof/>
                <w:rtl/>
              </w:rPr>
              <w:fldChar w:fldCharType="separate"/>
            </w:r>
            <w:r>
              <w:rPr>
                <w:noProof/>
                <w:webHidden/>
                <w:rtl/>
              </w:rPr>
              <w:t>150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87" w:history="1">
            <w:r w:rsidRPr="004C171E">
              <w:rPr>
                <w:rStyle w:val="Hyperlink"/>
                <w:noProof/>
                <w:rtl/>
              </w:rPr>
              <w:t xml:space="preserve">[2977]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سابق</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Toc394921887 \h</w:instrText>
            </w:r>
            <w:r>
              <w:rPr>
                <w:noProof/>
                <w:webHidden/>
                <w:rtl/>
              </w:rPr>
              <w:instrText xml:space="preserve"> </w:instrText>
            </w:r>
            <w:r>
              <w:rPr>
                <w:rStyle w:val="Hyperlink"/>
                <w:noProof/>
                <w:rtl/>
              </w:rPr>
            </w:r>
            <w:r>
              <w:rPr>
                <w:rStyle w:val="Hyperlink"/>
                <w:noProof/>
                <w:rtl/>
              </w:rPr>
              <w:fldChar w:fldCharType="separate"/>
            </w:r>
            <w:r>
              <w:rPr>
                <w:noProof/>
                <w:webHidden/>
                <w:rtl/>
              </w:rPr>
              <w:t>150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88" w:history="1">
            <w:r w:rsidRPr="004C171E">
              <w:rPr>
                <w:rStyle w:val="Hyperlink"/>
                <w:noProof/>
                <w:rtl/>
              </w:rPr>
              <w:t xml:space="preserve">[2978]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سالم</w:t>
            </w:r>
            <w:r w:rsidRPr="004C171E">
              <w:rPr>
                <w:rStyle w:val="Hyperlink"/>
                <w:noProof/>
                <w:rtl/>
              </w:rPr>
              <w:t xml:space="preserve"> </w:t>
            </w:r>
            <w:r w:rsidRPr="004C171E">
              <w:rPr>
                <w:rStyle w:val="Hyperlink"/>
                <w:rFonts w:hint="eastAsia"/>
                <w:noProof/>
                <w:rtl/>
              </w:rPr>
              <w:t>الأسدي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Toc394921888 \h</w:instrText>
            </w:r>
            <w:r>
              <w:rPr>
                <w:noProof/>
                <w:webHidden/>
                <w:rtl/>
              </w:rPr>
              <w:instrText xml:space="preserve"> </w:instrText>
            </w:r>
            <w:r>
              <w:rPr>
                <w:rStyle w:val="Hyperlink"/>
                <w:noProof/>
                <w:rtl/>
              </w:rPr>
            </w:r>
            <w:r>
              <w:rPr>
                <w:rStyle w:val="Hyperlink"/>
                <w:noProof/>
                <w:rtl/>
              </w:rPr>
              <w:fldChar w:fldCharType="separate"/>
            </w:r>
            <w:r>
              <w:rPr>
                <w:noProof/>
                <w:webHidden/>
                <w:rtl/>
              </w:rPr>
              <w:t>150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89" w:history="1">
            <w:r w:rsidRPr="004C171E">
              <w:rPr>
                <w:rStyle w:val="Hyperlink"/>
                <w:noProof/>
                <w:rtl/>
              </w:rPr>
              <w:t xml:space="preserve">[2979]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السراج</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Toc394921889 \h</w:instrText>
            </w:r>
            <w:r>
              <w:rPr>
                <w:noProof/>
                <w:webHidden/>
                <w:rtl/>
              </w:rPr>
              <w:instrText xml:space="preserve"> </w:instrText>
            </w:r>
            <w:r>
              <w:rPr>
                <w:rStyle w:val="Hyperlink"/>
                <w:noProof/>
                <w:rtl/>
              </w:rPr>
            </w:r>
            <w:r>
              <w:rPr>
                <w:rStyle w:val="Hyperlink"/>
                <w:noProof/>
                <w:rtl/>
              </w:rPr>
              <w:fldChar w:fldCharType="separate"/>
            </w:r>
            <w:r>
              <w:rPr>
                <w:noProof/>
                <w:webHidden/>
                <w:rtl/>
              </w:rPr>
              <w:t>150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90" w:history="1">
            <w:r w:rsidRPr="004C171E">
              <w:rPr>
                <w:rStyle w:val="Hyperlink"/>
                <w:noProof/>
                <w:rtl/>
              </w:rPr>
              <w:t xml:space="preserve">[2980]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سُليمان</w:t>
            </w:r>
            <w:r w:rsidRPr="004C171E">
              <w:rPr>
                <w:rStyle w:val="Hyperlink"/>
                <w:noProof/>
                <w:rtl/>
              </w:rPr>
              <w:t xml:space="preserve"> </w:t>
            </w:r>
            <w:r w:rsidRPr="004C171E">
              <w:rPr>
                <w:rStyle w:val="Hyperlink"/>
                <w:rFonts w:hint="eastAsia"/>
                <w:noProof/>
                <w:rtl/>
              </w:rPr>
              <w:t>الأزدي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Toc394921890 \h</w:instrText>
            </w:r>
            <w:r>
              <w:rPr>
                <w:noProof/>
                <w:webHidden/>
                <w:rtl/>
              </w:rPr>
              <w:instrText xml:space="preserve"> </w:instrText>
            </w:r>
            <w:r>
              <w:rPr>
                <w:rStyle w:val="Hyperlink"/>
                <w:noProof/>
                <w:rtl/>
              </w:rPr>
            </w:r>
            <w:r>
              <w:rPr>
                <w:rStyle w:val="Hyperlink"/>
                <w:noProof/>
                <w:rtl/>
              </w:rPr>
              <w:fldChar w:fldCharType="separate"/>
            </w:r>
            <w:r>
              <w:rPr>
                <w:noProof/>
                <w:webHidden/>
                <w:rtl/>
              </w:rPr>
              <w:t>151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91" w:history="1">
            <w:r w:rsidRPr="004C171E">
              <w:rPr>
                <w:rStyle w:val="Hyperlink"/>
                <w:noProof/>
                <w:rtl/>
              </w:rPr>
              <w:t xml:space="preserve">[2981]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صالح</w:t>
            </w:r>
            <w:r w:rsidR="007E4675">
              <w:rPr>
                <w:rStyle w:val="Hyperlink"/>
                <w:noProof/>
                <w:rtl/>
              </w:rPr>
              <w:t xml:space="preserve"> </w:t>
            </w:r>
            <w:r w:rsidRPr="004C171E">
              <w:rPr>
                <w:rStyle w:val="Hyperlink"/>
                <w:rFonts w:hint="eastAsia"/>
                <w:noProof/>
                <w:rtl/>
              </w:rPr>
              <w:t>الهَمْدَانِيّ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Toc394921891 \h</w:instrText>
            </w:r>
            <w:r>
              <w:rPr>
                <w:noProof/>
                <w:webHidden/>
                <w:rtl/>
              </w:rPr>
              <w:instrText xml:space="preserve"> </w:instrText>
            </w:r>
            <w:r>
              <w:rPr>
                <w:rStyle w:val="Hyperlink"/>
                <w:noProof/>
                <w:rtl/>
              </w:rPr>
            </w:r>
            <w:r>
              <w:rPr>
                <w:rStyle w:val="Hyperlink"/>
                <w:noProof/>
                <w:rtl/>
              </w:rPr>
              <w:fldChar w:fldCharType="separate"/>
            </w:r>
            <w:r>
              <w:rPr>
                <w:noProof/>
                <w:webHidden/>
                <w:rtl/>
              </w:rPr>
              <w:t>151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92" w:history="1">
            <w:r w:rsidRPr="004C171E">
              <w:rPr>
                <w:rStyle w:val="Hyperlink"/>
                <w:noProof/>
                <w:rtl/>
              </w:rPr>
              <w:t xml:space="preserve">[2982]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عامر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Toc394921892 \h</w:instrText>
            </w:r>
            <w:r>
              <w:rPr>
                <w:noProof/>
                <w:webHidden/>
                <w:rtl/>
              </w:rPr>
              <w:instrText xml:space="preserve"> </w:instrText>
            </w:r>
            <w:r>
              <w:rPr>
                <w:rStyle w:val="Hyperlink"/>
                <w:noProof/>
                <w:rtl/>
              </w:rPr>
            </w:r>
            <w:r>
              <w:rPr>
                <w:rStyle w:val="Hyperlink"/>
                <w:noProof/>
                <w:rtl/>
              </w:rPr>
              <w:fldChar w:fldCharType="separate"/>
            </w:r>
            <w:r>
              <w:rPr>
                <w:noProof/>
                <w:webHidden/>
                <w:rtl/>
              </w:rPr>
              <w:t>151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93" w:history="1">
            <w:r w:rsidRPr="004C171E">
              <w:rPr>
                <w:rStyle w:val="Hyperlink"/>
                <w:noProof/>
                <w:rtl/>
              </w:rPr>
              <w:t xml:space="preserve">[2983]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العزيز</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Toc394921893 \h</w:instrText>
            </w:r>
            <w:r>
              <w:rPr>
                <w:noProof/>
                <w:webHidden/>
                <w:rtl/>
              </w:rPr>
              <w:instrText xml:space="preserve"> </w:instrText>
            </w:r>
            <w:r>
              <w:rPr>
                <w:rStyle w:val="Hyperlink"/>
                <w:noProof/>
                <w:rtl/>
              </w:rPr>
            </w:r>
            <w:r>
              <w:rPr>
                <w:rStyle w:val="Hyperlink"/>
                <w:noProof/>
                <w:rtl/>
              </w:rPr>
              <w:fldChar w:fldCharType="separate"/>
            </w:r>
            <w:r>
              <w:rPr>
                <w:noProof/>
                <w:webHidden/>
                <w:rtl/>
              </w:rPr>
              <w:t>151</w:t>
            </w:r>
            <w:r>
              <w:rPr>
                <w:rStyle w:val="Hyperlink"/>
                <w:noProof/>
                <w:rtl/>
              </w:rPr>
              <w:fldChar w:fldCharType="end"/>
            </w:r>
          </w:hyperlink>
        </w:p>
        <w:p w:rsidR="00C703AB" w:rsidRDefault="00C703AB"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1894" w:history="1">
            <w:r w:rsidRPr="004C171E">
              <w:rPr>
                <w:rStyle w:val="Hyperlink"/>
                <w:noProof/>
                <w:rtl/>
              </w:rPr>
              <w:t xml:space="preserve">[2984]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الأشْعري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Toc394921894 \h</w:instrText>
            </w:r>
            <w:r>
              <w:rPr>
                <w:noProof/>
                <w:webHidden/>
                <w:rtl/>
              </w:rPr>
              <w:instrText xml:space="preserve"> </w:instrText>
            </w:r>
            <w:r>
              <w:rPr>
                <w:rStyle w:val="Hyperlink"/>
                <w:noProof/>
                <w:rtl/>
              </w:rPr>
            </w:r>
            <w:r>
              <w:rPr>
                <w:rStyle w:val="Hyperlink"/>
                <w:noProof/>
                <w:rtl/>
              </w:rPr>
              <w:fldChar w:fldCharType="separate"/>
            </w:r>
            <w:r>
              <w:rPr>
                <w:noProof/>
                <w:webHidden/>
                <w:rtl/>
              </w:rPr>
              <w:t>151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95" w:history="1">
            <w:r w:rsidRPr="004C171E">
              <w:rPr>
                <w:rStyle w:val="Hyperlink"/>
                <w:noProof/>
                <w:rtl/>
              </w:rPr>
              <w:t xml:space="preserve">[2985]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الحسن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Toc394921895 \h</w:instrText>
            </w:r>
            <w:r>
              <w:rPr>
                <w:noProof/>
                <w:webHidden/>
                <w:rtl/>
              </w:rPr>
              <w:instrText xml:space="preserve"> </w:instrText>
            </w:r>
            <w:r>
              <w:rPr>
                <w:rStyle w:val="Hyperlink"/>
                <w:noProof/>
                <w:rtl/>
              </w:rPr>
            </w:r>
            <w:r>
              <w:rPr>
                <w:rStyle w:val="Hyperlink"/>
                <w:noProof/>
                <w:rtl/>
              </w:rPr>
              <w:fldChar w:fldCharType="separate"/>
            </w:r>
            <w:r>
              <w:rPr>
                <w:noProof/>
                <w:webHidden/>
                <w:rtl/>
              </w:rPr>
              <w:t>151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96" w:history="1">
            <w:r w:rsidRPr="004C171E">
              <w:rPr>
                <w:rStyle w:val="Hyperlink"/>
                <w:noProof/>
                <w:rtl/>
              </w:rPr>
              <w:t xml:space="preserve">[2986]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النَّخَعِيّ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Toc394921896 \h</w:instrText>
            </w:r>
            <w:r>
              <w:rPr>
                <w:noProof/>
                <w:webHidden/>
                <w:rtl/>
              </w:rPr>
              <w:instrText xml:space="preserve"> </w:instrText>
            </w:r>
            <w:r>
              <w:rPr>
                <w:rStyle w:val="Hyperlink"/>
                <w:noProof/>
                <w:rtl/>
              </w:rPr>
            </w:r>
            <w:r>
              <w:rPr>
                <w:rStyle w:val="Hyperlink"/>
                <w:noProof/>
                <w:rtl/>
              </w:rPr>
              <w:fldChar w:fldCharType="separate"/>
            </w:r>
            <w:r>
              <w:rPr>
                <w:noProof/>
                <w:webHidden/>
                <w:rtl/>
              </w:rPr>
              <w:t>152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97" w:history="1">
            <w:r w:rsidRPr="004C171E">
              <w:rPr>
                <w:rStyle w:val="Hyperlink"/>
                <w:noProof/>
                <w:rtl/>
              </w:rPr>
              <w:t xml:space="preserve">[2987]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الملك</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Toc394921897 \h</w:instrText>
            </w:r>
            <w:r>
              <w:rPr>
                <w:noProof/>
                <w:webHidden/>
                <w:rtl/>
              </w:rPr>
              <w:instrText xml:space="preserve"> </w:instrText>
            </w:r>
            <w:r>
              <w:rPr>
                <w:rStyle w:val="Hyperlink"/>
                <w:noProof/>
                <w:rtl/>
              </w:rPr>
            </w:r>
            <w:r>
              <w:rPr>
                <w:rStyle w:val="Hyperlink"/>
                <w:noProof/>
                <w:rtl/>
              </w:rPr>
              <w:fldChar w:fldCharType="separate"/>
            </w:r>
            <w:r>
              <w:rPr>
                <w:noProof/>
                <w:webHidden/>
                <w:rtl/>
              </w:rPr>
              <w:t>152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98" w:history="1">
            <w:r w:rsidRPr="004C171E">
              <w:rPr>
                <w:rStyle w:val="Hyperlink"/>
                <w:noProof/>
                <w:rtl/>
              </w:rPr>
              <w:t xml:space="preserve">[2988]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عبيدة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Toc394921898 \h</w:instrText>
            </w:r>
            <w:r>
              <w:rPr>
                <w:noProof/>
                <w:webHidden/>
                <w:rtl/>
              </w:rPr>
              <w:instrText xml:space="preserve"> </w:instrText>
            </w:r>
            <w:r>
              <w:rPr>
                <w:rStyle w:val="Hyperlink"/>
                <w:noProof/>
                <w:rtl/>
              </w:rPr>
            </w:r>
            <w:r>
              <w:rPr>
                <w:rStyle w:val="Hyperlink"/>
                <w:noProof/>
                <w:rtl/>
              </w:rPr>
              <w:fldChar w:fldCharType="separate"/>
            </w:r>
            <w:r>
              <w:rPr>
                <w:noProof/>
                <w:webHidden/>
                <w:rtl/>
              </w:rPr>
              <w:t>152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899" w:history="1">
            <w:r w:rsidRPr="004C171E">
              <w:rPr>
                <w:rStyle w:val="Hyperlink"/>
                <w:noProof/>
                <w:rtl/>
              </w:rPr>
              <w:t xml:space="preserve">[2989]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عُبيدة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نشيط</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Toc394921899 \h</w:instrText>
            </w:r>
            <w:r>
              <w:rPr>
                <w:noProof/>
                <w:webHidden/>
                <w:rtl/>
              </w:rPr>
              <w:instrText xml:space="preserve"> </w:instrText>
            </w:r>
            <w:r>
              <w:rPr>
                <w:rStyle w:val="Hyperlink"/>
                <w:noProof/>
                <w:rtl/>
              </w:rPr>
            </w:r>
            <w:r>
              <w:rPr>
                <w:rStyle w:val="Hyperlink"/>
                <w:noProof/>
                <w:rtl/>
              </w:rPr>
              <w:fldChar w:fldCharType="separate"/>
            </w:r>
            <w:r>
              <w:rPr>
                <w:noProof/>
                <w:webHidden/>
                <w:rtl/>
              </w:rPr>
              <w:t>153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00" w:history="1">
            <w:r w:rsidRPr="004C171E">
              <w:rPr>
                <w:rStyle w:val="Hyperlink"/>
                <w:noProof/>
                <w:rtl/>
              </w:rPr>
              <w:t xml:space="preserve">[2990]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عطيّة</w:t>
            </w:r>
            <w:r w:rsidRPr="004C171E">
              <w:rPr>
                <w:rStyle w:val="Hyperlink"/>
                <w:noProof/>
                <w:rtl/>
              </w:rPr>
              <w:t xml:space="preserve"> </w:t>
            </w:r>
            <w:r w:rsidRPr="004C171E">
              <w:rPr>
                <w:rStyle w:val="Hyperlink"/>
                <w:rFonts w:hint="eastAsia"/>
                <w:noProof/>
                <w:rtl/>
              </w:rPr>
              <w:t>الأزْدِيّ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Toc394921900 \h</w:instrText>
            </w:r>
            <w:r>
              <w:rPr>
                <w:noProof/>
                <w:webHidden/>
                <w:rtl/>
              </w:rPr>
              <w:instrText xml:space="preserve"> </w:instrText>
            </w:r>
            <w:r>
              <w:rPr>
                <w:rStyle w:val="Hyperlink"/>
                <w:noProof/>
                <w:rtl/>
              </w:rPr>
            </w:r>
            <w:r>
              <w:rPr>
                <w:rStyle w:val="Hyperlink"/>
                <w:noProof/>
                <w:rtl/>
              </w:rPr>
              <w:fldChar w:fldCharType="separate"/>
            </w:r>
            <w:r>
              <w:rPr>
                <w:noProof/>
                <w:webHidden/>
                <w:rtl/>
              </w:rPr>
              <w:t>153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01" w:history="1">
            <w:r w:rsidRPr="004C171E">
              <w:rPr>
                <w:rStyle w:val="Hyperlink"/>
                <w:noProof/>
                <w:rtl/>
              </w:rPr>
              <w:t xml:space="preserve">[2991]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عَقَبة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عيّاش</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Toc394921901 \h</w:instrText>
            </w:r>
            <w:r>
              <w:rPr>
                <w:noProof/>
                <w:webHidden/>
                <w:rtl/>
              </w:rPr>
              <w:instrText xml:space="preserve"> </w:instrText>
            </w:r>
            <w:r>
              <w:rPr>
                <w:rStyle w:val="Hyperlink"/>
                <w:noProof/>
                <w:rtl/>
              </w:rPr>
            </w:r>
            <w:r>
              <w:rPr>
                <w:rStyle w:val="Hyperlink"/>
                <w:noProof/>
                <w:rtl/>
              </w:rPr>
              <w:fldChar w:fldCharType="separate"/>
            </w:r>
            <w:r>
              <w:rPr>
                <w:noProof/>
                <w:webHidden/>
                <w:rtl/>
              </w:rPr>
              <w:t>153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02" w:history="1">
            <w:r w:rsidRPr="004C171E">
              <w:rPr>
                <w:rStyle w:val="Hyperlink"/>
                <w:noProof/>
                <w:rtl/>
              </w:rPr>
              <w:t xml:space="preserve">[2992]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العلاء</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Toc394921902 \h</w:instrText>
            </w:r>
            <w:r>
              <w:rPr>
                <w:noProof/>
                <w:webHidden/>
                <w:rtl/>
              </w:rPr>
              <w:instrText xml:space="preserve"> </w:instrText>
            </w:r>
            <w:r>
              <w:rPr>
                <w:rStyle w:val="Hyperlink"/>
                <w:noProof/>
                <w:rtl/>
              </w:rPr>
            </w:r>
            <w:r>
              <w:rPr>
                <w:rStyle w:val="Hyperlink"/>
                <w:noProof/>
                <w:rtl/>
              </w:rPr>
              <w:fldChar w:fldCharType="separate"/>
            </w:r>
            <w:r>
              <w:rPr>
                <w:noProof/>
                <w:webHidden/>
                <w:rtl/>
              </w:rPr>
              <w:t>153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03" w:history="1">
            <w:r w:rsidRPr="004C171E">
              <w:rPr>
                <w:rStyle w:val="Hyperlink"/>
                <w:noProof/>
                <w:rtl/>
              </w:rPr>
              <w:t xml:space="preserve">[2993]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عُمارة</w:t>
            </w:r>
            <w:r w:rsidRPr="004C171E">
              <w:rPr>
                <w:rStyle w:val="Hyperlink"/>
                <w:noProof/>
                <w:rtl/>
              </w:rPr>
              <w:t xml:space="preserve"> </w:t>
            </w:r>
            <w:r w:rsidRPr="004C171E">
              <w:rPr>
                <w:rStyle w:val="Hyperlink"/>
                <w:rFonts w:hint="eastAsia"/>
                <w:noProof/>
                <w:rtl/>
              </w:rPr>
              <w:t>الجُعْفِيّ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Toc394921903 \h</w:instrText>
            </w:r>
            <w:r>
              <w:rPr>
                <w:noProof/>
                <w:webHidden/>
                <w:rtl/>
              </w:rPr>
              <w:instrText xml:space="preserve"> </w:instrText>
            </w:r>
            <w:r>
              <w:rPr>
                <w:rStyle w:val="Hyperlink"/>
                <w:noProof/>
                <w:rtl/>
              </w:rPr>
            </w:r>
            <w:r>
              <w:rPr>
                <w:rStyle w:val="Hyperlink"/>
                <w:noProof/>
                <w:rtl/>
              </w:rPr>
              <w:fldChar w:fldCharType="separate"/>
            </w:r>
            <w:r>
              <w:rPr>
                <w:noProof/>
                <w:webHidden/>
                <w:rtl/>
              </w:rPr>
              <w:t>153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04" w:history="1">
            <w:r w:rsidRPr="004C171E">
              <w:rPr>
                <w:rStyle w:val="Hyperlink"/>
                <w:noProof/>
                <w:rtl/>
              </w:rPr>
              <w:t xml:space="preserve">[2994]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يزيد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Toc394921904 \h</w:instrText>
            </w:r>
            <w:r>
              <w:rPr>
                <w:noProof/>
                <w:webHidden/>
                <w:rtl/>
              </w:rPr>
              <w:instrText xml:space="preserve"> </w:instrText>
            </w:r>
            <w:r>
              <w:rPr>
                <w:rStyle w:val="Hyperlink"/>
                <w:noProof/>
                <w:rtl/>
              </w:rPr>
            </w:r>
            <w:r>
              <w:rPr>
                <w:rStyle w:val="Hyperlink"/>
                <w:noProof/>
                <w:rtl/>
              </w:rPr>
              <w:fldChar w:fldCharType="separate"/>
            </w:r>
            <w:r>
              <w:rPr>
                <w:noProof/>
                <w:webHidden/>
                <w:rtl/>
              </w:rPr>
              <w:t>153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05" w:history="1">
            <w:r w:rsidRPr="004C171E">
              <w:rPr>
                <w:rStyle w:val="Hyperlink"/>
                <w:noProof/>
                <w:rtl/>
              </w:rPr>
              <w:t xml:space="preserve">[2995]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عمير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Toc394921905 \h</w:instrText>
            </w:r>
            <w:r>
              <w:rPr>
                <w:noProof/>
                <w:webHidden/>
                <w:rtl/>
              </w:rPr>
              <w:instrText xml:space="preserve"> </w:instrText>
            </w:r>
            <w:r>
              <w:rPr>
                <w:rStyle w:val="Hyperlink"/>
                <w:noProof/>
                <w:rtl/>
              </w:rPr>
            </w:r>
            <w:r>
              <w:rPr>
                <w:rStyle w:val="Hyperlink"/>
                <w:noProof/>
                <w:rtl/>
              </w:rPr>
              <w:fldChar w:fldCharType="separate"/>
            </w:r>
            <w:r>
              <w:rPr>
                <w:noProof/>
                <w:webHidden/>
                <w:rtl/>
              </w:rPr>
              <w:t>154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06" w:history="1">
            <w:r w:rsidRPr="004C171E">
              <w:rPr>
                <w:rStyle w:val="Hyperlink"/>
                <w:noProof/>
                <w:rtl/>
              </w:rPr>
              <w:t xml:space="preserve">[2996]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مطِين</w:t>
            </w:r>
            <w:r w:rsidRPr="004C171E">
              <w:rPr>
                <w:rStyle w:val="Hyperlink"/>
                <w:noProof/>
                <w:rtl/>
              </w:rPr>
              <w:t xml:space="preserve"> ] </w:t>
            </w:r>
            <w:r w:rsidRPr="004C171E">
              <w:rPr>
                <w:rStyle w:val="Hyperlink"/>
                <w:rFonts w:hint="eastAsia"/>
                <w:noProof/>
                <w:rtl/>
              </w:rPr>
              <w:t>القُرشِيّ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Toc394921906 \h</w:instrText>
            </w:r>
            <w:r>
              <w:rPr>
                <w:noProof/>
                <w:webHidden/>
                <w:rtl/>
              </w:rPr>
              <w:instrText xml:space="preserve"> </w:instrText>
            </w:r>
            <w:r>
              <w:rPr>
                <w:rStyle w:val="Hyperlink"/>
                <w:noProof/>
                <w:rtl/>
              </w:rPr>
            </w:r>
            <w:r>
              <w:rPr>
                <w:rStyle w:val="Hyperlink"/>
                <w:noProof/>
                <w:rtl/>
              </w:rPr>
              <w:fldChar w:fldCharType="separate"/>
            </w:r>
            <w:r>
              <w:rPr>
                <w:noProof/>
                <w:webHidden/>
                <w:rtl/>
              </w:rPr>
              <w:t>154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07" w:history="1">
            <w:r w:rsidRPr="004C171E">
              <w:rPr>
                <w:rStyle w:val="Hyperlink"/>
                <w:noProof/>
                <w:rtl/>
              </w:rPr>
              <w:t xml:space="preserve">[2997] </w:t>
            </w:r>
            <w:r w:rsidRPr="004C171E">
              <w:rPr>
                <w:rStyle w:val="Hyperlink"/>
                <w:rFonts w:hint="eastAsia"/>
                <w:noProof/>
                <w:rtl/>
              </w:rPr>
              <w:t>موسى</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Toc394921907 \h</w:instrText>
            </w:r>
            <w:r>
              <w:rPr>
                <w:noProof/>
                <w:webHidden/>
                <w:rtl/>
              </w:rPr>
              <w:instrText xml:space="preserve"> </w:instrText>
            </w:r>
            <w:r>
              <w:rPr>
                <w:rStyle w:val="Hyperlink"/>
                <w:noProof/>
                <w:rtl/>
              </w:rPr>
            </w:r>
            <w:r>
              <w:rPr>
                <w:rStyle w:val="Hyperlink"/>
                <w:noProof/>
                <w:rtl/>
              </w:rPr>
              <w:fldChar w:fldCharType="separate"/>
            </w:r>
            <w:r>
              <w:rPr>
                <w:noProof/>
                <w:webHidden/>
                <w:rtl/>
              </w:rPr>
              <w:t>154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08" w:history="1">
            <w:r w:rsidRPr="004C171E">
              <w:rPr>
                <w:rStyle w:val="Hyperlink"/>
                <w:noProof/>
                <w:rtl/>
              </w:rPr>
              <w:t xml:space="preserve">[2998] </w:t>
            </w:r>
            <w:r w:rsidRPr="004C171E">
              <w:rPr>
                <w:rStyle w:val="Hyperlink"/>
                <w:rFonts w:hint="eastAsia"/>
                <w:noProof/>
                <w:rtl/>
              </w:rPr>
              <w:t>موسى</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Toc394921908 \h</w:instrText>
            </w:r>
            <w:r>
              <w:rPr>
                <w:noProof/>
                <w:webHidden/>
                <w:rtl/>
              </w:rPr>
              <w:instrText xml:space="preserve"> </w:instrText>
            </w:r>
            <w:r>
              <w:rPr>
                <w:rStyle w:val="Hyperlink"/>
                <w:noProof/>
                <w:rtl/>
              </w:rPr>
            </w:r>
            <w:r>
              <w:rPr>
                <w:rStyle w:val="Hyperlink"/>
                <w:noProof/>
                <w:rtl/>
              </w:rPr>
              <w:fldChar w:fldCharType="separate"/>
            </w:r>
            <w:r>
              <w:rPr>
                <w:noProof/>
                <w:webHidden/>
                <w:rtl/>
              </w:rPr>
              <w:t>154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09" w:history="1">
            <w:r w:rsidRPr="004C171E">
              <w:rPr>
                <w:rStyle w:val="Hyperlink"/>
                <w:noProof/>
                <w:rtl/>
              </w:rPr>
              <w:t xml:space="preserve">[2999]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نَشِيط</w:t>
            </w:r>
            <w:r w:rsidRPr="004C171E">
              <w:rPr>
                <w:rStyle w:val="Hyperlink"/>
                <w:noProof/>
                <w:rtl/>
              </w:rPr>
              <w:t xml:space="preserve"> </w:t>
            </w:r>
            <w:r w:rsidRPr="004C171E">
              <w:rPr>
                <w:rStyle w:val="Hyperlink"/>
                <w:rFonts w:hint="eastAsia"/>
                <w:noProof/>
                <w:rtl/>
              </w:rPr>
              <w:t>الخَثْعَمِيّ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Toc394921909 \h</w:instrText>
            </w:r>
            <w:r>
              <w:rPr>
                <w:noProof/>
                <w:webHidden/>
                <w:rtl/>
              </w:rPr>
              <w:instrText xml:space="preserve"> </w:instrText>
            </w:r>
            <w:r>
              <w:rPr>
                <w:rStyle w:val="Hyperlink"/>
                <w:noProof/>
                <w:rtl/>
              </w:rPr>
            </w:r>
            <w:r>
              <w:rPr>
                <w:rStyle w:val="Hyperlink"/>
                <w:noProof/>
                <w:rtl/>
              </w:rPr>
              <w:fldChar w:fldCharType="separate"/>
            </w:r>
            <w:r>
              <w:rPr>
                <w:noProof/>
                <w:webHidden/>
                <w:rtl/>
              </w:rPr>
              <w:t>154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10" w:history="1">
            <w:r w:rsidRPr="004C171E">
              <w:rPr>
                <w:rStyle w:val="Hyperlink"/>
                <w:noProof/>
                <w:rtl/>
              </w:rPr>
              <w:t xml:space="preserve">[3000]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نُصَير</w:t>
            </w:r>
            <w:r w:rsidRPr="004C171E">
              <w:rPr>
                <w:rStyle w:val="Hyperlink"/>
                <w:noProof/>
                <w:rtl/>
              </w:rPr>
              <w:t xml:space="preserve"> </w:t>
            </w:r>
            <w:r w:rsidRPr="004C171E">
              <w:rPr>
                <w:rStyle w:val="Hyperlink"/>
                <w:rFonts w:hint="eastAsia"/>
                <w:noProof/>
                <w:rtl/>
              </w:rPr>
              <w:t>الوَابِشِيّ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Toc394921910 \h</w:instrText>
            </w:r>
            <w:r>
              <w:rPr>
                <w:noProof/>
                <w:webHidden/>
                <w:rtl/>
              </w:rPr>
              <w:instrText xml:space="preserve"> </w:instrText>
            </w:r>
            <w:r>
              <w:rPr>
                <w:rStyle w:val="Hyperlink"/>
                <w:noProof/>
                <w:rtl/>
              </w:rPr>
            </w:r>
            <w:r>
              <w:rPr>
                <w:rStyle w:val="Hyperlink"/>
                <w:noProof/>
                <w:rtl/>
              </w:rPr>
              <w:fldChar w:fldCharType="separate"/>
            </w:r>
            <w:r>
              <w:rPr>
                <w:noProof/>
                <w:webHidden/>
                <w:rtl/>
              </w:rPr>
              <w:t>154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11" w:history="1">
            <w:r w:rsidRPr="004C171E">
              <w:rPr>
                <w:rStyle w:val="Hyperlink"/>
                <w:noProof/>
                <w:rtl/>
              </w:rPr>
              <w:t xml:space="preserve">[3001]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هِلال</w:t>
            </w:r>
            <w:r w:rsidRPr="004C171E">
              <w:rPr>
                <w:rStyle w:val="Hyperlink"/>
                <w:noProof/>
                <w:rtl/>
              </w:rPr>
              <w:t xml:space="preserve"> </w:t>
            </w:r>
            <w:r w:rsidRPr="004C171E">
              <w:rPr>
                <w:rStyle w:val="Hyperlink"/>
                <w:rFonts w:hint="eastAsia"/>
                <w:noProof/>
                <w:rtl/>
              </w:rPr>
              <w:t>النَّخَعِيّ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Toc394921911 \h</w:instrText>
            </w:r>
            <w:r>
              <w:rPr>
                <w:noProof/>
                <w:webHidden/>
                <w:rtl/>
              </w:rPr>
              <w:instrText xml:space="preserve"> </w:instrText>
            </w:r>
            <w:r>
              <w:rPr>
                <w:rStyle w:val="Hyperlink"/>
                <w:noProof/>
                <w:rtl/>
              </w:rPr>
            </w:r>
            <w:r>
              <w:rPr>
                <w:rStyle w:val="Hyperlink"/>
                <w:noProof/>
                <w:rtl/>
              </w:rPr>
              <w:fldChar w:fldCharType="separate"/>
            </w:r>
            <w:r>
              <w:rPr>
                <w:noProof/>
                <w:webHidden/>
                <w:rtl/>
              </w:rPr>
              <w:t>155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12" w:history="1">
            <w:r w:rsidRPr="004C171E">
              <w:rPr>
                <w:rStyle w:val="Hyperlink"/>
                <w:noProof/>
                <w:rtl/>
              </w:rPr>
              <w:t xml:space="preserve">[3002] </w:t>
            </w:r>
            <w:r w:rsidRPr="004C171E">
              <w:rPr>
                <w:rStyle w:val="Hyperlink"/>
                <w:rFonts w:hint="eastAsia"/>
                <w:noProof/>
                <w:rtl/>
              </w:rPr>
              <w:t>مُوفَّق</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المـُسْتَنَد</w:t>
            </w:r>
            <w:r w:rsidR="007E4675">
              <w:rPr>
                <w:rStyle w:val="Hyperlink"/>
                <w:noProof/>
                <w:rtl/>
              </w:rPr>
              <w:t xml:space="preserve"> </w:t>
            </w:r>
            <w:r w:rsidRPr="004C171E">
              <w:rPr>
                <w:rStyle w:val="Hyperlink"/>
                <w:rFonts w:hint="eastAsia"/>
                <w:noProof/>
                <w:rtl/>
              </w:rPr>
              <w:t>الثَّقَفِيّ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Toc394921912 \h</w:instrText>
            </w:r>
            <w:r>
              <w:rPr>
                <w:noProof/>
                <w:webHidden/>
                <w:rtl/>
              </w:rPr>
              <w:instrText xml:space="preserve"> </w:instrText>
            </w:r>
            <w:r>
              <w:rPr>
                <w:rStyle w:val="Hyperlink"/>
                <w:noProof/>
                <w:rtl/>
              </w:rPr>
            </w:r>
            <w:r>
              <w:rPr>
                <w:rStyle w:val="Hyperlink"/>
                <w:noProof/>
                <w:rtl/>
              </w:rPr>
              <w:fldChar w:fldCharType="separate"/>
            </w:r>
            <w:r>
              <w:rPr>
                <w:noProof/>
                <w:webHidden/>
                <w:rtl/>
              </w:rPr>
              <w:t>155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13" w:history="1">
            <w:r w:rsidRPr="004C171E">
              <w:rPr>
                <w:rStyle w:val="Hyperlink"/>
                <w:noProof/>
                <w:rtl/>
              </w:rPr>
              <w:t xml:space="preserve">[3003] </w:t>
            </w:r>
            <w:r w:rsidRPr="004C171E">
              <w:rPr>
                <w:rStyle w:val="Hyperlink"/>
                <w:rFonts w:hint="eastAsia"/>
                <w:noProof/>
                <w:rtl/>
              </w:rPr>
              <w:t>مُوَفَّق</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الحَارثي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Toc394921913 \h</w:instrText>
            </w:r>
            <w:r>
              <w:rPr>
                <w:noProof/>
                <w:webHidden/>
                <w:rtl/>
              </w:rPr>
              <w:instrText xml:space="preserve"> </w:instrText>
            </w:r>
            <w:r>
              <w:rPr>
                <w:rStyle w:val="Hyperlink"/>
                <w:noProof/>
                <w:rtl/>
              </w:rPr>
            </w:r>
            <w:r>
              <w:rPr>
                <w:rStyle w:val="Hyperlink"/>
                <w:noProof/>
                <w:rtl/>
              </w:rPr>
              <w:fldChar w:fldCharType="separate"/>
            </w:r>
            <w:r>
              <w:rPr>
                <w:noProof/>
                <w:webHidden/>
                <w:rtl/>
              </w:rPr>
              <w:t>155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14" w:history="1">
            <w:r w:rsidRPr="004C171E">
              <w:rPr>
                <w:rStyle w:val="Hyperlink"/>
                <w:noProof/>
                <w:rtl/>
              </w:rPr>
              <w:t xml:space="preserve">[3004] </w:t>
            </w:r>
            <w:r w:rsidRPr="004C171E">
              <w:rPr>
                <w:rStyle w:val="Hyperlink"/>
                <w:rFonts w:hint="eastAsia"/>
                <w:noProof/>
                <w:rtl/>
              </w:rPr>
              <w:t>مُوَفَّق</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Toc394921914 \h</w:instrText>
            </w:r>
            <w:r>
              <w:rPr>
                <w:noProof/>
                <w:webHidden/>
                <w:rtl/>
              </w:rPr>
              <w:instrText xml:space="preserve"> </w:instrText>
            </w:r>
            <w:r>
              <w:rPr>
                <w:rStyle w:val="Hyperlink"/>
                <w:noProof/>
                <w:rtl/>
              </w:rPr>
            </w:r>
            <w:r>
              <w:rPr>
                <w:rStyle w:val="Hyperlink"/>
                <w:noProof/>
                <w:rtl/>
              </w:rPr>
              <w:fldChar w:fldCharType="separate"/>
            </w:r>
            <w:r>
              <w:rPr>
                <w:noProof/>
                <w:webHidden/>
                <w:rtl/>
              </w:rPr>
              <w:t>155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15" w:history="1">
            <w:r w:rsidRPr="004C171E">
              <w:rPr>
                <w:rStyle w:val="Hyperlink"/>
                <w:noProof/>
                <w:rtl/>
              </w:rPr>
              <w:t xml:space="preserve">[3005] </w:t>
            </w:r>
            <w:r w:rsidRPr="004C171E">
              <w:rPr>
                <w:rStyle w:val="Hyperlink"/>
                <w:rFonts w:hint="eastAsia"/>
                <w:noProof/>
                <w:rtl/>
              </w:rPr>
              <w:t>مولى</w:t>
            </w:r>
            <w:r w:rsidRPr="004C171E">
              <w:rPr>
                <w:rStyle w:val="Hyperlink"/>
                <w:noProof/>
                <w:rtl/>
              </w:rPr>
              <w:t xml:space="preserve"> </w:t>
            </w:r>
            <w:r w:rsidRPr="004C171E">
              <w:rPr>
                <w:rStyle w:val="Hyperlink"/>
                <w:rFonts w:hint="eastAsia"/>
                <w:noProof/>
                <w:rtl/>
              </w:rPr>
              <w:t>حرّ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يزيد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Toc394921915 \h</w:instrText>
            </w:r>
            <w:r>
              <w:rPr>
                <w:noProof/>
                <w:webHidden/>
                <w:rtl/>
              </w:rPr>
              <w:instrText xml:space="preserve"> </w:instrText>
            </w:r>
            <w:r>
              <w:rPr>
                <w:rStyle w:val="Hyperlink"/>
                <w:noProof/>
                <w:rtl/>
              </w:rPr>
            </w:r>
            <w:r>
              <w:rPr>
                <w:rStyle w:val="Hyperlink"/>
                <w:noProof/>
                <w:rtl/>
              </w:rPr>
              <w:fldChar w:fldCharType="separate"/>
            </w:r>
            <w:r>
              <w:rPr>
                <w:noProof/>
                <w:webHidden/>
                <w:rtl/>
              </w:rPr>
              <w:t>157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16" w:history="1">
            <w:r w:rsidRPr="004C171E">
              <w:rPr>
                <w:rStyle w:val="Hyperlink"/>
                <w:noProof/>
                <w:rtl/>
              </w:rPr>
              <w:t xml:space="preserve">[3006] </w:t>
            </w:r>
            <w:r w:rsidRPr="004C171E">
              <w:rPr>
                <w:rStyle w:val="Hyperlink"/>
                <w:rFonts w:hint="eastAsia"/>
                <w:noProof/>
                <w:rtl/>
              </w:rPr>
              <w:t>مهاجر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زيد</w:t>
            </w:r>
            <w:r w:rsidRPr="004C171E">
              <w:rPr>
                <w:rStyle w:val="Hyperlink"/>
                <w:noProof/>
                <w:rtl/>
              </w:rPr>
              <w:t xml:space="preserve"> </w:t>
            </w:r>
            <w:r w:rsidRPr="004C171E">
              <w:rPr>
                <w:rStyle w:val="Hyperlink"/>
                <w:rFonts w:hint="eastAsia"/>
                <w:noProof/>
                <w:rtl/>
              </w:rPr>
              <w:t>الأسدي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Toc394921916 \h</w:instrText>
            </w:r>
            <w:r>
              <w:rPr>
                <w:noProof/>
                <w:webHidden/>
                <w:rtl/>
              </w:rPr>
              <w:instrText xml:space="preserve"> </w:instrText>
            </w:r>
            <w:r>
              <w:rPr>
                <w:rStyle w:val="Hyperlink"/>
                <w:noProof/>
                <w:rtl/>
              </w:rPr>
            </w:r>
            <w:r>
              <w:rPr>
                <w:rStyle w:val="Hyperlink"/>
                <w:noProof/>
                <w:rtl/>
              </w:rPr>
              <w:fldChar w:fldCharType="separate"/>
            </w:r>
            <w:r>
              <w:rPr>
                <w:noProof/>
                <w:webHidden/>
                <w:rtl/>
              </w:rPr>
              <w:t>157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17" w:history="1">
            <w:r w:rsidRPr="004C171E">
              <w:rPr>
                <w:rStyle w:val="Hyperlink"/>
                <w:noProof/>
                <w:rtl/>
              </w:rPr>
              <w:t xml:space="preserve">[3007] </w:t>
            </w:r>
            <w:r w:rsidRPr="004C171E">
              <w:rPr>
                <w:rStyle w:val="Hyperlink"/>
                <w:rFonts w:hint="eastAsia"/>
                <w:noProof/>
                <w:rtl/>
              </w:rPr>
              <w:t>مهاجر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عجلان</w:t>
            </w:r>
            <w:r w:rsidRPr="004C171E">
              <w:rPr>
                <w:rStyle w:val="Hyperlink"/>
                <w:noProof/>
                <w:rtl/>
              </w:rPr>
              <w:t xml:space="preserve"> </w:t>
            </w:r>
            <w:r w:rsidRPr="004C171E">
              <w:rPr>
                <w:rStyle w:val="Hyperlink"/>
                <w:rFonts w:hint="eastAsia"/>
                <w:noProof/>
                <w:rtl/>
              </w:rPr>
              <w:t>الأزدي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Toc394921917 \h</w:instrText>
            </w:r>
            <w:r>
              <w:rPr>
                <w:noProof/>
                <w:webHidden/>
                <w:rtl/>
              </w:rPr>
              <w:instrText xml:space="preserve"> </w:instrText>
            </w:r>
            <w:r>
              <w:rPr>
                <w:rStyle w:val="Hyperlink"/>
                <w:noProof/>
                <w:rtl/>
              </w:rPr>
            </w:r>
            <w:r>
              <w:rPr>
                <w:rStyle w:val="Hyperlink"/>
                <w:noProof/>
                <w:rtl/>
              </w:rPr>
              <w:fldChar w:fldCharType="separate"/>
            </w:r>
            <w:r>
              <w:rPr>
                <w:noProof/>
                <w:webHidden/>
                <w:rtl/>
              </w:rPr>
              <w:t>157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18" w:history="1">
            <w:r w:rsidRPr="004C171E">
              <w:rPr>
                <w:rStyle w:val="Hyperlink"/>
                <w:noProof/>
                <w:rtl/>
              </w:rPr>
              <w:t xml:space="preserve">[3008] </w:t>
            </w:r>
            <w:r w:rsidRPr="004C171E">
              <w:rPr>
                <w:rStyle w:val="Hyperlink"/>
                <w:rFonts w:hint="eastAsia"/>
                <w:noProof/>
                <w:rtl/>
              </w:rPr>
              <w:t>مهاجر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كثير</w:t>
            </w:r>
            <w:r w:rsidRPr="004C171E">
              <w:rPr>
                <w:rStyle w:val="Hyperlink"/>
                <w:noProof/>
                <w:rtl/>
              </w:rPr>
              <w:t xml:space="preserve"> </w:t>
            </w:r>
            <w:r w:rsidRPr="004C171E">
              <w:rPr>
                <w:rStyle w:val="Hyperlink"/>
                <w:rFonts w:hint="eastAsia"/>
                <w:noProof/>
                <w:rtl/>
              </w:rPr>
              <w:t>الأسدي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Toc394921918 \h</w:instrText>
            </w:r>
            <w:r>
              <w:rPr>
                <w:noProof/>
                <w:webHidden/>
                <w:rtl/>
              </w:rPr>
              <w:instrText xml:space="preserve"> </w:instrText>
            </w:r>
            <w:r>
              <w:rPr>
                <w:rStyle w:val="Hyperlink"/>
                <w:noProof/>
                <w:rtl/>
              </w:rPr>
            </w:r>
            <w:r>
              <w:rPr>
                <w:rStyle w:val="Hyperlink"/>
                <w:noProof/>
                <w:rtl/>
              </w:rPr>
              <w:fldChar w:fldCharType="separate"/>
            </w:r>
            <w:r>
              <w:rPr>
                <w:noProof/>
                <w:webHidden/>
                <w:rtl/>
              </w:rPr>
              <w:t>157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19" w:history="1">
            <w:r w:rsidRPr="004C171E">
              <w:rPr>
                <w:rStyle w:val="Hyperlink"/>
                <w:noProof/>
                <w:rtl/>
              </w:rPr>
              <w:t xml:space="preserve">[3009] </w:t>
            </w:r>
            <w:r w:rsidRPr="004C171E">
              <w:rPr>
                <w:rStyle w:val="Hyperlink"/>
                <w:rFonts w:hint="eastAsia"/>
                <w:noProof/>
                <w:rtl/>
              </w:rPr>
              <w:t>مهدي</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صالح</w:t>
            </w:r>
            <w:r w:rsidRPr="004C171E">
              <w:rPr>
                <w:rStyle w:val="Hyperlink"/>
                <w:noProof/>
                <w:rtl/>
              </w:rPr>
              <w:t xml:space="preserve"> </w:t>
            </w:r>
            <w:r w:rsidRPr="004C171E">
              <w:rPr>
                <w:rStyle w:val="Hyperlink"/>
                <w:rFonts w:hint="eastAsia"/>
                <w:noProof/>
                <w:rtl/>
              </w:rPr>
              <w:t>البارقي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Toc394921919 \h</w:instrText>
            </w:r>
            <w:r>
              <w:rPr>
                <w:noProof/>
                <w:webHidden/>
                <w:rtl/>
              </w:rPr>
              <w:instrText xml:space="preserve"> </w:instrText>
            </w:r>
            <w:r>
              <w:rPr>
                <w:rStyle w:val="Hyperlink"/>
                <w:noProof/>
                <w:rtl/>
              </w:rPr>
            </w:r>
            <w:r>
              <w:rPr>
                <w:rStyle w:val="Hyperlink"/>
                <w:noProof/>
                <w:rtl/>
              </w:rPr>
              <w:fldChar w:fldCharType="separate"/>
            </w:r>
            <w:r>
              <w:rPr>
                <w:noProof/>
                <w:webHidden/>
                <w:rtl/>
              </w:rPr>
              <w:t>157</w:t>
            </w:r>
            <w:r>
              <w:rPr>
                <w:rStyle w:val="Hyperlink"/>
                <w:noProof/>
                <w:rtl/>
              </w:rPr>
              <w:fldChar w:fldCharType="end"/>
            </w:r>
          </w:hyperlink>
        </w:p>
        <w:p w:rsidR="00C703AB" w:rsidRDefault="00C703AB"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1920" w:history="1">
            <w:r w:rsidRPr="004C171E">
              <w:rPr>
                <w:rStyle w:val="Hyperlink"/>
                <w:noProof/>
                <w:rtl/>
              </w:rPr>
              <w:t xml:space="preserve">[3010] </w:t>
            </w:r>
            <w:r w:rsidRPr="004C171E">
              <w:rPr>
                <w:rStyle w:val="Hyperlink"/>
                <w:rFonts w:hint="eastAsia"/>
                <w:noProof/>
                <w:rtl/>
              </w:rPr>
              <w:t>مهران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زيد</w:t>
            </w:r>
            <w:r w:rsidRPr="004C171E">
              <w:rPr>
                <w:rStyle w:val="Hyperlink"/>
                <w:noProof/>
                <w:rtl/>
              </w:rPr>
              <w:t xml:space="preserve"> </w:t>
            </w:r>
            <w:r w:rsidRPr="004C171E">
              <w:rPr>
                <w:rStyle w:val="Hyperlink"/>
                <w:rFonts w:hint="eastAsia"/>
                <w:noProof/>
                <w:rtl/>
              </w:rPr>
              <w:t>الكلبي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Toc394921920 \h</w:instrText>
            </w:r>
            <w:r>
              <w:rPr>
                <w:noProof/>
                <w:webHidden/>
                <w:rtl/>
              </w:rPr>
              <w:instrText xml:space="preserve"> </w:instrText>
            </w:r>
            <w:r>
              <w:rPr>
                <w:rStyle w:val="Hyperlink"/>
                <w:noProof/>
                <w:rtl/>
              </w:rPr>
            </w:r>
            <w:r>
              <w:rPr>
                <w:rStyle w:val="Hyperlink"/>
                <w:noProof/>
                <w:rtl/>
              </w:rPr>
              <w:fldChar w:fldCharType="separate"/>
            </w:r>
            <w:r>
              <w:rPr>
                <w:noProof/>
                <w:webHidden/>
                <w:rtl/>
              </w:rPr>
              <w:t>157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21" w:history="1">
            <w:r w:rsidRPr="004C171E">
              <w:rPr>
                <w:rStyle w:val="Hyperlink"/>
                <w:noProof/>
                <w:rtl/>
              </w:rPr>
              <w:t xml:space="preserve">[3011] </w:t>
            </w:r>
            <w:r w:rsidRPr="004C171E">
              <w:rPr>
                <w:rStyle w:val="Hyperlink"/>
                <w:rFonts w:hint="eastAsia"/>
                <w:noProof/>
                <w:rtl/>
              </w:rPr>
              <w:t>مهران</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Toc394921921 \h</w:instrText>
            </w:r>
            <w:r>
              <w:rPr>
                <w:noProof/>
                <w:webHidden/>
                <w:rtl/>
              </w:rPr>
              <w:instrText xml:space="preserve"> </w:instrText>
            </w:r>
            <w:r>
              <w:rPr>
                <w:rStyle w:val="Hyperlink"/>
                <w:noProof/>
                <w:rtl/>
              </w:rPr>
            </w:r>
            <w:r>
              <w:rPr>
                <w:rStyle w:val="Hyperlink"/>
                <w:noProof/>
                <w:rtl/>
              </w:rPr>
              <w:fldChar w:fldCharType="separate"/>
            </w:r>
            <w:r>
              <w:rPr>
                <w:noProof/>
                <w:webHidden/>
                <w:rtl/>
              </w:rPr>
              <w:t>157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22" w:history="1">
            <w:r w:rsidRPr="004C171E">
              <w:rPr>
                <w:rStyle w:val="Hyperlink"/>
                <w:noProof/>
                <w:rtl/>
              </w:rPr>
              <w:t xml:space="preserve">[3012] </w:t>
            </w:r>
            <w:r w:rsidRPr="004C171E">
              <w:rPr>
                <w:rStyle w:val="Hyperlink"/>
                <w:rFonts w:hint="eastAsia"/>
                <w:noProof/>
                <w:rtl/>
              </w:rPr>
              <w:t>مهران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نصر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Toc394921922 \h</w:instrText>
            </w:r>
            <w:r>
              <w:rPr>
                <w:noProof/>
                <w:webHidden/>
                <w:rtl/>
              </w:rPr>
              <w:instrText xml:space="preserve"> </w:instrText>
            </w:r>
            <w:r>
              <w:rPr>
                <w:rStyle w:val="Hyperlink"/>
                <w:noProof/>
                <w:rtl/>
              </w:rPr>
            </w:r>
            <w:r>
              <w:rPr>
                <w:rStyle w:val="Hyperlink"/>
                <w:noProof/>
                <w:rtl/>
              </w:rPr>
              <w:fldChar w:fldCharType="separate"/>
            </w:r>
            <w:r>
              <w:rPr>
                <w:noProof/>
                <w:webHidden/>
                <w:rtl/>
              </w:rPr>
              <w:t>158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23" w:history="1">
            <w:r w:rsidRPr="004C171E">
              <w:rPr>
                <w:rStyle w:val="Hyperlink"/>
                <w:noProof/>
                <w:rtl/>
              </w:rPr>
              <w:t xml:space="preserve">[3013] </w:t>
            </w:r>
            <w:r w:rsidRPr="004C171E">
              <w:rPr>
                <w:rStyle w:val="Hyperlink"/>
                <w:rFonts w:hint="eastAsia"/>
                <w:noProof/>
                <w:rtl/>
              </w:rPr>
              <w:t>مهزم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بردة</w:t>
            </w:r>
            <w:r w:rsidRPr="004C171E">
              <w:rPr>
                <w:rStyle w:val="Hyperlink"/>
                <w:noProof/>
                <w:rtl/>
              </w:rPr>
              <w:t xml:space="preserve"> </w:t>
            </w:r>
            <w:r w:rsidRPr="004C171E">
              <w:rPr>
                <w:rStyle w:val="Hyperlink"/>
                <w:rFonts w:hint="eastAsia"/>
                <w:noProof/>
                <w:rtl/>
              </w:rPr>
              <w:t>الأسدي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Toc394921923 \h</w:instrText>
            </w:r>
            <w:r>
              <w:rPr>
                <w:noProof/>
                <w:webHidden/>
                <w:rtl/>
              </w:rPr>
              <w:instrText xml:space="preserve"> </w:instrText>
            </w:r>
            <w:r>
              <w:rPr>
                <w:rStyle w:val="Hyperlink"/>
                <w:noProof/>
                <w:rtl/>
              </w:rPr>
            </w:r>
            <w:r>
              <w:rPr>
                <w:rStyle w:val="Hyperlink"/>
                <w:noProof/>
                <w:rtl/>
              </w:rPr>
              <w:fldChar w:fldCharType="separate"/>
            </w:r>
            <w:r>
              <w:rPr>
                <w:noProof/>
                <w:webHidden/>
                <w:rtl/>
              </w:rPr>
              <w:t>158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24" w:history="1">
            <w:r w:rsidRPr="004C171E">
              <w:rPr>
                <w:rStyle w:val="Hyperlink"/>
                <w:noProof/>
                <w:rtl/>
              </w:rPr>
              <w:t xml:space="preserve">[3014] </w:t>
            </w:r>
            <w:r w:rsidRPr="004C171E">
              <w:rPr>
                <w:rStyle w:val="Hyperlink"/>
                <w:rFonts w:hint="eastAsia"/>
                <w:noProof/>
                <w:rtl/>
              </w:rPr>
              <w:t>مهنّد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سويد</w:t>
            </w:r>
            <w:r w:rsidRPr="004C171E">
              <w:rPr>
                <w:rStyle w:val="Hyperlink"/>
                <w:noProof/>
                <w:rtl/>
              </w:rPr>
              <w:t xml:space="preserve"> </w:t>
            </w:r>
            <w:r w:rsidRPr="004C171E">
              <w:rPr>
                <w:rStyle w:val="Hyperlink"/>
                <w:rFonts w:hint="eastAsia"/>
                <w:noProof/>
                <w:rtl/>
              </w:rPr>
              <w:t>الأسدي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Toc394921924 \h</w:instrText>
            </w:r>
            <w:r>
              <w:rPr>
                <w:noProof/>
                <w:webHidden/>
                <w:rtl/>
              </w:rPr>
              <w:instrText xml:space="preserve"> </w:instrText>
            </w:r>
            <w:r>
              <w:rPr>
                <w:rStyle w:val="Hyperlink"/>
                <w:noProof/>
                <w:rtl/>
              </w:rPr>
            </w:r>
            <w:r>
              <w:rPr>
                <w:rStyle w:val="Hyperlink"/>
                <w:noProof/>
                <w:rtl/>
              </w:rPr>
              <w:fldChar w:fldCharType="separate"/>
            </w:r>
            <w:r>
              <w:rPr>
                <w:noProof/>
                <w:webHidden/>
                <w:rtl/>
              </w:rPr>
              <w:t>158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25" w:history="1">
            <w:r w:rsidRPr="004C171E">
              <w:rPr>
                <w:rStyle w:val="Hyperlink"/>
                <w:noProof/>
                <w:rtl/>
              </w:rPr>
              <w:t xml:space="preserve">[3015] </w:t>
            </w:r>
            <w:r w:rsidRPr="004C171E">
              <w:rPr>
                <w:rStyle w:val="Hyperlink"/>
                <w:rFonts w:hint="eastAsia"/>
                <w:noProof/>
                <w:rtl/>
              </w:rPr>
              <w:t>ميسّر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البلاد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Toc394921925 \h</w:instrText>
            </w:r>
            <w:r>
              <w:rPr>
                <w:noProof/>
                <w:webHidden/>
                <w:rtl/>
              </w:rPr>
              <w:instrText xml:space="preserve"> </w:instrText>
            </w:r>
            <w:r>
              <w:rPr>
                <w:rStyle w:val="Hyperlink"/>
                <w:noProof/>
                <w:rtl/>
              </w:rPr>
            </w:r>
            <w:r>
              <w:rPr>
                <w:rStyle w:val="Hyperlink"/>
                <w:noProof/>
                <w:rtl/>
              </w:rPr>
              <w:fldChar w:fldCharType="separate"/>
            </w:r>
            <w:r>
              <w:rPr>
                <w:noProof/>
                <w:webHidden/>
                <w:rtl/>
              </w:rPr>
              <w:t>159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26" w:history="1">
            <w:r w:rsidRPr="004C171E">
              <w:rPr>
                <w:rStyle w:val="Hyperlink"/>
                <w:noProof/>
                <w:rtl/>
              </w:rPr>
              <w:t xml:space="preserve">[3016] </w:t>
            </w:r>
            <w:r w:rsidRPr="004C171E">
              <w:rPr>
                <w:rStyle w:val="Hyperlink"/>
                <w:rFonts w:hint="eastAsia"/>
                <w:noProof/>
                <w:rtl/>
              </w:rPr>
              <w:t>ميسّر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النّخعيّ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Toc394921926 \h</w:instrText>
            </w:r>
            <w:r>
              <w:rPr>
                <w:noProof/>
                <w:webHidden/>
                <w:rtl/>
              </w:rPr>
              <w:instrText xml:space="preserve"> </w:instrText>
            </w:r>
            <w:r>
              <w:rPr>
                <w:rStyle w:val="Hyperlink"/>
                <w:noProof/>
                <w:rtl/>
              </w:rPr>
            </w:r>
            <w:r>
              <w:rPr>
                <w:rStyle w:val="Hyperlink"/>
                <w:noProof/>
                <w:rtl/>
              </w:rPr>
              <w:fldChar w:fldCharType="separate"/>
            </w:r>
            <w:r>
              <w:rPr>
                <w:noProof/>
                <w:webHidden/>
                <w:rtl/>
              </w:rPr>
              <w:t>159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27" w:history="1">
            <w:r w:rsidRPr="004C171E">
              <w:rPr>
                <w:rStyle w:val="Hyperlink"/>
                <w:noProof/>
                <w:rtl/>
              </w:rPr>
              <w:t xml:space="preserve">[3017] </w:t>
            </w:r>
            <w:r w:rsidRPr="004C171E">
              <w:rPr>
                <w:rStyle w:val="Hyperlink"/>
                <w:rFonts w:hint="eastAsia"/>
                <w:noProof/>
                <w:rtl/>
              </w:rPr>
              <w:t>ميسرة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حبيب</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Toc394921927 \h</w:instrText>
            </w:r>
            <w:r>
              <w:rPr>
                <w:noProof/>
                <w:webHidden/>
                <w:rtl/>
              </w:rPr>
              <w:instrText xml:space="preserve"> </w:instrText>
            </w:r>
            <w:r>
              <w:rPr>
                <w:rStyle w:val="Hyperlink"/>
                <w:noProof/>
                <w:rtl/>
              </w:rPr>
            </w:r>
            <w:r>
              <w:rPr>
                <w:rStyle w:val="Hyperlink"/>
                <w:noProof/>
                <w:rtl/>
              </w:rPr>
              <w:fldChar w:fldCharType="separate"/>
            </w:r>
            <w:r>
              <w:rPr>
                <w:noProof/>
                <w:webHidden/>
                <w:rtl/>
              </w:rPr>
              <w:t>159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28" w:history="1">
            <w:r w:rsidRPr="004C171E">
              <w:rPr>
                <w:rStyle w:val="Hyperlink"/>
                <w:noProof/>
                <w:rtl/>
              </w:rPr>
              <w:t xml:space="preserve">[3018] </w:t>
            </w:r>
            <w:r w:rsidRPr="004C171E">
              <w:rPr>
                <w:rStyle w:val="Hyperlink"/>
                <w:rFonts w:hint="eastAsia"/>
                <w:noProof/>
                <w:rtl/>
              </w:rPr>
              <w:t>ميسرة</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Toc394921928 \h</w:instrText>
            </w:r>
            <w:r>
              <w:rPr>
                <w:noProof/>
                <w:webHidden/>
                <w:rtl/>
              </w:rPr>
              <w:instrText xml:space="preserve"> </w:instrText>
            </w:r>
            <w:r>
              <w:rPr>
                <w:rStyle w:val="Hyperlink"/>
                <w:noProof/>
                <w:rtl/>
              </w:rPr>
            </w:r>
            <w:r>
              <w:rPr>
                <w:rStyle w:val="Hyperlink"/>
                <w:noProof/>
                <w:rtl/>
              </w:rPr>
              <w:fldChar w:fldCharType="separate"/>
            </w:r>
            <w:r>
              <w:rPr>
                <w:noProof/>
                <w:webHidden/>
                <w:rtl/>
              </w:rPr>
              <w:t>159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29" w:history="1">
            <w:r w:rsidRPr="004C171E">
              <w:rPr>
                <w:rStyle w:val="Hyperlink"/>
                <w:noProof/>
                <w:rtl/>
              </w:rPr>
              <w:t xml:space="preserve">[3019] </w:t>
            </w:r>
            <w:r w:rsidRPr="004C171E">
              <w:rPr>
                <w:rStyle w:val="Hyperlink"/>
                <w:rFonts w:hint="eastAsia"/>
                <w:noProof/>
                <w:rtl/>
              </w:rPr>
              <w:t>ميمون</w:t>
            </w:r>
            <w:r w:rsidRPr="004C171E">
              <w:rPr>
                <w:rStyle w:val="Hyperlink"/>
                <w:noProof/>
                <w:rtl/>
              </w:rPr>
              <w:t xml:space="preserve"> </w:t>
            </w:r>
            <w:r w:rsidRPr="004C171E">
              <w:rPr>
                <w:rStyle w:val="Hyperlink"/>
                <w:rFonts w:hint="eastAsia"/>
                <w:noProof/>
                <w:rtl/>
              </w:rPr>
              <w:t>البان</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Toc394921929 \h</w:instrText>
            </w:r>
            <w:r>
              <w:rPr>
                <w:noProof/>
                <w:webHidden/>
                <w:rtl/>
              </w:rPr>
              <w:instrText xml:space="preserve"> </w:instrText>
            </w:r>
            <w:r>
              <w:rPr>
                <w:rStyle w:val="Hyperlink"/>
                <w:noProof/>
                <w:rtl/>
              </w:rPr>
            </w:r>
            <w:r>
              <w:rPr>
                <w:rStyle w:val="Hyperlink"/>
                <w:noProof/>
                <w:rtl/>
              </w:rPr>
              <w:fldChar w:fldCharType="separate"/>
            </w:r>
            <w:r>
              <w:rPr>
                <w:noProof/>
                <w:webHidden/>
                <w:rtl/>
              </w:rPr>
              <w:t>159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30" w:history="1">
            <w:r w:rsidRPr="004C171E">
              <w:rPr>
                <w:rStyle w:val="Hyperlink"/>
                <w:noProof/>
                <w:rtl/>
              </w:rPr>
              <w:t xml:space="preserve">[3020] </w:t>
            </w:r>
            <w:r w:rsidRPr="004C171E">
              <w:rPr>
                <w:rStyle w:val="Hyperlink"/>
                <w:rFonts w:hint="eastAsia"/>
                <w:noProof/>
                <w:rtl/>
              </w:rPr>
              <w:t>ميمون</w:t>
            </w:r>
            <w:r w:rsidRPr="004C171E">
              <w:rPr>
                <w:rStyle w:val="Hyperlink"/>
                <w:noProof/>
                <w:rtl/>
              </w:rPr>
              <w:t xml:space="preserve"> </w:t>
            </w:r>
            <w:r w:rsidRPr="004C171E">
              <w:rPr>
                <w:rStyle w:val="Hyperlink"/>
                <w:rFonts w:hint="eastAsia"/>
                <w:noProof/>
                <w:rtl/>
              </w:rPr>
              <w:t>الحيان</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Toc394921930 \h</w:instrText>
            </w:r>
            <w:r>
              <w:rPr>
                <w:noProof/>
                <w:webHidden/>
                <w:rtl/>
              </w:rPr>
              <w:instrText xml:space="preserve"> </w:instrText>
            </w:r>
            <w:r>
              <w:rPr>
                <w:rStyle w:val="Hyperlink"/>
                <w:noProof/>
                <w:rtl/>
              </w:rPr>
            </w:r>
            <w:r>
              <w:rPr>
                <w:rStyle w:val="Hyperlink"/>
                <w:noProof/>
                <w:rtl/>
              </w:rPr>
              <w:fldChar w:fldCharType="separate"/>
            </w:r>
            <w:r>
              <w:rPr>
                <w:noProof/>
                <w:webHidden/>
                <w:rtl/>
              </w:rPr>
              <w:t>160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31" w:history="1">
            <w:r w:rsidRPr="004C171E">
              <w:rPr>
                <w:rStyle w:val="Hyperlink"/>
                <w:noProof/>
                <w:rtl/>
              </w:rPr>
              <w:t xml:space="preserve">[3021] </w:t>
            </w:r>
            <w:r w:rsidRPr="004C171E">
              <w:rPr>
                <w:rStyle w:val="Hyperlink"/>
                <w:rFonts w:hint="eastAsia"/>
                <w:noProof/>
                <w:rtl/>
              </w:rPr>
              <w:t>ميمون</w:t>
            </w:r>
            <w:r w:rsidRPr="004C171E">
              <w:rPr>
                <w:rStyle w:val="Hyperlink"/>
                <w:noProof/>
                <w:rtl/>
              </w:rPr>
              <w:t xml:space="preserve"> </w:t>
            </w:r>
            <w:r w:rsidRPr="004C171E">
              <w:rPr>
                <w:rStyle w:val="Hyperlink"/>
                <w:rFonts w:hint="eastAsia"/>
                <w:noProof/>
                <w:rtl/>
              </w:rPr>
              <w:t>القدّاح</w:t>
            </w:r>
            <w:r w:rsidRPr="004C171E">
              <w:rPr>
                <w:rStyle w:val="Hyperlink"/>
                <w:noProof/>
                <w:rtl/>
              </w:rPr>
              <w:t xml:space="preserve"> </w:t>
            </w:r>
            <w:r w:rsidRPr="004C171E">
              <w:rPr>
                <w:rStyle w:val="Hyperlink"/>
                <w:rFonts w:hint="eastAsia"/>
                <w:noProof/>
                <w:rtl/>
              </w:rPr>
              <w:t>المكّيّ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Toc394921931 \h</w:instrText>
            </w:r>
            <w:r>
              <w:rPr>
                <w:noProof/>
                <w:webHidden/>
                <w:rtl/>
              </w:rPr>
              <w:instrText xml:space="preserve"> </w:instrText>
            </w:r>
            <w:r>
              <w:rPr>
                <w:rStyle w:val="Hyperlink"/>
                <w:noProof/>
                <w:rtl/>
              </w:rPr>
            </w:r>
            <w:r>
              <w:rPr>
                <w:rStyle w:val="Hyperlink"/>
                <w:noProof/>
                <w:rtl/>
              </w:rPr>
              <w:fldChar w:fldCharType="separate"/>
            </w:r>
            <w:r>
              <w:rPr>
                <w:noProof/>
                <w:webHidden/>
                <w:rtl/>
              </w:rPr>
              <w:t>160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32" w:history="1">
            <w:r w:rsidRPr="004C171E">
              <w:rPr>
                <w:rStyle w:val="Hyperlink"/>
                <w:noProof/>
                <w:rtl/>
              </w:rPr>
              <w:t xml:space="preserve">[3022] </w:t>
            </w:r>
            <w:r w:rsidRPr="004C171E">
              <w:rPr>
                <w:rStyle w:val="Hyperlink"/>
                <w:rFonts w:hint="eastAsia"/>
                <w:noProof/>
                <w:rtl/>
              </w:rPr>
              <w:t>ميمون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مهران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Toc394921932 \h</w:instrText>
            </w:r>
            <w:r>
              <w:rPr>
                <w:noProof/>
                <w:webHidden/>
                <w:rtl/>
              </w:rPr>
              <w:instrText xml:space="preserve"> </w:instrText>
            </w:r>
            <w:r>
              <w:rPr>
                <w:rStyle w:val="Hyperlink"/>
                <w:noProof/>
                <w:rtl/>
              </w:rPr>
            </w:r>
            <w:r>
              <w:rPr>
                <w:rStyle w:val="Hyperlink"/>
                <w:noProof/>
                <w:rtl/>
              </w:rPr>
              <w:fldChar w:fldCharType="separate"/>
            </w:r>
            <w:r>
              <w:rPr>
                <w:noProof/>
                <w:webHidden/>
                <w:rtl/>
              </w:rPr>
              <w:t>160</w:t>
            </w:r>
            <w:r>
              <w:rPr>
                <w:rStyle w:val="Hyperlink"/>
                <w:noProof/>
                <w:rtl/>
              </w:rPr>
              <w:fldChar w:fldCharType="end"/>
            </w:r>
          </w:hyperlink>
        </w:p>
        <w:p w:rsidR="0063324D" w:rsidRDefault="0063324D">
          <w:pPr>
            <w:pStyle w:val="TOC2"/>
            <w:tabs>
              <w:tab w:val="right" w:leader="dot" w:pos="7786"/>
            </w:tabs>
            <w:rPr>
              <w:rFonts w:asciiTheme="minorHAnsi" w:eastAsiaTheme="minorEastAsia" w:hAnsiTheme="minorHAnsi" w:cstheme="minorBidi"/>
              <w:noProof/>
              <w:color w:val="auto"/>
              <w:sz w:val="22"/>
              <w:szCs w:val="22"/>
              <w:rtl/>
            </w:rPr>
          </w:pPr>
          <w:hyperlink w:anchor="_Toc394921933" w:history="1">
            <w:r w:rsidRPr="004C171E">
              <w:rPr>
                <w:rStyle w:val="Hyperlink"/>
                <w:rFonts w:hint="eastAsia"/>
                <w:noProof/>
                <w:rtl/>
              </w:rPr>
              <w:t>باب</w:t>
            </w:r>
            <w:r w:rsidRPr="004C171E">
              <w:rPr>
                <w:rStyle w:val="Hyperlink"/>
                <w:noProof/>
                <w:rtl/>
              </w:rPr>
              <w:t xml:space="preserve"> </w:t>
            </w:r>
            <w:r w:rsidRPr="004C171E">
              <w:rPr>
                <w:rStyle w:val="Hyperlink"/>
                <w:rFonts w:hint="eastAsia"/>
                <w:noProof/>
                <w:rtl/>
              </w:rPr>
              <w:t>النون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Toc394921933 \h</w:instrText>
            </w:r>
            <w:r>
              <w:rPr>
                <w:noProof/>
                <w:webHidden/>
                <w:rtl/>
              </w:rPr>
              <w:instrText xml:space="preserve"> </w:instrText>
            </w:r>
            <w:r>
              <w:rPr>
                <w:rStyle w:val="Hyperlink"/>
                <w:noProof/>
                <w:rtl/>
              </w:rPr>
            </w:r>
            <w:r>
              <w:rPr>
                <w:rStyle w:val="Hyperlink"/>
                <w:noProof/>
                <w:rtl/>
              </w:rPr>
              <w:fldChar w:fldCharType="separate"/>
            </w:r>
            <w:r>
              <w:rPr>
                <w:noProof/>
                <w:webHidden/>
                <w:rtl/>
              </w:rPr>
              <w:t>161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34" w:history="1">
            <w:r w:rsidRPr="004C171E">
              <w:rPr>
                <w:rStyle w:val="Hyperlink"/>
                <w:noProof/>
                <w:rtl/>
              </w:rPr>
              <w:t xml:space="preserve">[3023] </w:t>
            </w:r>
            <w:r w:rsidRPr="004C171E">
              <w:rPr>
                <w:rStyle w:val="Hyperlink"/>
                <w:rFonts w:hint="eastAsia"/>
                <w:noProof/>
                <w:rtl/>
              </w:rPr>
              <w:t>ناجية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عمارة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Toc394921934 \h</w:instrText>
            </w:r>
            <w:r>
              <w:rPr>
                <w:noProof/>
                <w:webHidden/>
                <w:rtl/>
              </w:rPr>
              <w:instrText xml:space="preserve"> </w:instrText>
            </w:r>
            <w:r>
              <w:rPr>
                <w:rStyle w:val="Hyperlink"/>
                <w:noProof/>
                <w:rtl/>
              </w:rPr>
            </w:r>
            <w:r>
              <w:rPr>
                <w:rStyle w:val="Hyperlink"/>
                <w:noProof/>
                <w:rtl/>
              </w:rPr>
              <w:fldChar w:fldCharType="separate"/>
            </w:r>
            <w:r>
              <w:rPr>
                <w:noProof/>
                <w:webHidden/>
                <w:rtl/>
              </w:rPr>
              <w:t>161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35" w:history="1">
            <w:r w:rsidRPr="004C171E">
              <w:rPr>
                <w:rStyle w:val="Hyperlink"/>
                <w:noProof/>
                <w:rtl/>
              </w:rPr>
              <w:t xml:space="preserve">[3024] </w:t>
            </w:r>
            <w:r w:rsidRPr="004C171E">
              <w:rPr>
                <w:rStyle w:val="Hyperlink"/>
                <w:rFonts w:hint="eastAsia"/>
                <w:noProof/>
                <w:rtl/>
              </w:rPr>
              <w:t>ناصح</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Toc394921935 \h</w:instrText>
            </w:r>
            <w:r>
              <w:rPr>
                <w:noProof/>
                <w:webHidden/>
                <w:rtl/>
              </w:rPr>
              <w:instrText xml:space="preserve"> </w:instrText>
            </w:r>
            <w:r>
              <w:rPr>
                <w:rStyle w:val="Hyperlink"/>
                <w:noProof/>
                <w:rtl/>
              </w:rPr>
            </w:r>
            <w:r>
              <w:rPr>
                <w:rStyle w:val="Hyperlink"/>
                <w:noProof/>
                <w:rtl/>
              </w:rPr>
              <w:fldChar w:fldCharType="separate"/>
            </w:r>
            <w:r>
              <w:rPr>
                <w:noProof/>
                <w:webHidden/>
                <w:rtl/>
              </w:rPr>
              <w:t>161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36" w:history="1">
            <w:r w:rsidRPr="004C171E">
              <w:rPr>
                <w:rStyle w:val="Hyperlink"/>
                <w:noProof/>
                <w:rtl/>
              </w:rPr>
              <w:t xml:space="preserve">[3025] </w:t>
            </w:r>
            <w:r w:rsidRPr="004C171E">
              <w:rPr>
                <w:rStyle w:val="Hyperlink"/>
                <w:rFonts w:hint="eastAsia"/>
                <w:noProof/>
                <w:rtl/>
              </w:rPr>
              <w:t>ناصح</w:t>
            </w:r>
            <w:r w:rsidRPr="004C171E">
              <w:rPr>
                <w:rStyle w:val="Hyperlink"/>
                <w:noProof/>
                <w:rtl/>
              </w:rPr>
              <w:t xml:space="preserve"> </w:t>
            </w:r>
            <w:r w:rsidRPr="004C171E">
              <w:rPr>
                <w:rStyle w:val="Hyperlink"/>
                <w:rFonts w:hint="eastAsia"/>
                <w:noProof/>
                <w:rtl/>
              </w:rPr>
              <w:t>المؤذّن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Toc394921936 \h</w:instrText>
            </w:r>
            <w:r>
              <w:rPr>
                <w:noProof/>
                <w:webHidden/>
                <w:rtl/>
              </w:rPr>
              <w:instrText xml:space="preserve"> </w:instrText>
            </w:r>
            <w:r>
              <w:rPr>
                <w:rStyle w:val="Hyperlink"/>
                <w:noProof/>
                <w:rtl/>
              </w:rPr>
            </w:r>
            <w:r>
              <w:rPr>
                <w:rStyle w:val="Hyperlink"/>
                <w:noProof/>
                <w:rtl/>
              </w:rPr>
              <w:fldChar w:fldCharType="separate"/>
            </w:r>
            <w:r>
              <w:rPr>
                <w:noProof/>
                <w:webHidden/>
                <w:rtl/>
              </w:rPr>
              <w:t>161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37" w:history="1">
            <w:r w:rsidRPr="004C171E">
              <w:rPr>
                <w:rStyle w:val="Hyperlink"/>
                <w:noProof/>
                <w:rtl/>
              </w:rPr>
              <w:t xml:space="preserve">[3026] </w:t>
            </w:r>
            <w:r w:rsidRPr="004C171E">
              <w:rPr>
                <w:rStyle w:val="Hyperlink"/>
                <w:rFonts w:hint="eastAsia"/>
                <w:noProof/>
                <w:rtl/>
              </w:rPr>
              <w:t>نجبة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الحارث</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Toc394921937 \h</w:instrText>
            </w:r>
            <w:r>
              <w:rPr>
                <w:noProof/>
                <w:webHidden/>
                <w:rtl/>
              </w:rPr>
              <w:instrText xml:space="preserve"> </w:instrText>
            </w:r>
            <w:r>
              <w:rPr>
                <w:rStyle w:val="Hyperlink"/>
                <w:noProof/>
                <w:rtl/>
              </w:rPr>
            </w:r>
            <w:r>
              <w:rPr>
                <w:rStyle w:val="Hyperlink"/>
                <w:noProof/>
                <w:rtl/>
              </w:rPr>
              <w:fldChar w:fldCharType="separate"/>
            </w:r>
            <w:r>
              <w:rPr>
                <w:noProof/>
                <w:webHidden/>
                <w:rtl/>
              </w:rPr>
              <w:t>162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38" w:history="1">
            <w:r w:rsidRPr="004C171E">
              <w:rPr>
                <w:rStyle w:val="Hyperlink"/>
                <w:noProof/>
                <w:rtl/>
              </w:rPr>
              <w:t xml:space="preserve">[3027] </w:t>
            </w:r>
            <w:r w:rsidRPr="004C171E">
              <w:rPr>
                <w:rStyle w:val="Hyperlink"/>
                <w:rFonts w:hint="eastAsia"/>
                <w:noProof/>
                <w:rtl/>
              </w:rPr>
              <w:t>نجم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حطيم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Toc394921938 \h</w:instrText>
            </w:r>
            <w:r>
              <w:rPr>
                <w:noProof/>
                <w:webHidden/>
                <w:rtl/>
              </w:rPr>
              <w:instrText xml:space="preserve"> </w:instrText>
            </w:r>
            <w:r>
              <w:rPr>
                <w:rStyle w:val="Hyperlink"/>
                <w:noProof/>
                <w:rtl/>
              </w:rPr>
            </w:r>
            <w:r>
              <w:rPr>
                <w:rStyle w:val="Hyperlink"/>
                <w:noProof/>
                <w:rtl/>
              </w:rPr>
              <w:fldChar w:fldCharType="separate"/>
            </w:r>
            <w:r>
              <w:rPr>
                <w:noProof/>
                <w:webHidden/>
                <w:rtl/>
              </w:rPr>
              <w:t>162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39" w:history="1">
            <w:r w:rsidRPr="004C171E">
              <w:rPr>
                <w:rStyle w:val="Hyperlink"/>
                <w:noProof/>
                <w:rtl/>
              </w:rPr>
              <w:t xml:space="preserve">[3028] </w:t>
            </w:r>
            <w:r w:rsidRPr="004C171E">
              <w:rPr>
                <w:rStyle w:val="Hyperlink"/>
                <w:rFonts w:hint="eastAsia"/>
                <w:noProof/>
                <w:rtl/>
              </w:rPr>
              <w:t>نجم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خطيم</w:t>
            </w:r>
            <w:r w:rsidRPr="004C171E">
              <w:rPr>
                <w:rStyle w:val="Hyperlink"/>
                <w:noProof/>
                <w:rtl/>
              </w:rPr>
              <w:t xml:space="preserve"> </w:t>
            </w:r>
            <w:r w:rsidRPr="004C171E">
              <w:rPr>
                <w:rStyle w:val="Hyperlink"/>
                <w:rFonts w:hint="eastAsia"/>
                <w:noProof/>
                <w:rtl/>
              </w:rPr>
              <w:t>العجلي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Toc394921939 \h</w:instrText>
            </w:r>
            <w:r>
              <w:rPr>
                <w:noProof/>
                <w:webHidden/>
                <w:rtl/>
              </w:rPr>
              <w:instrText xml:space="preserve"> </w:instrText>
            </w:r>
            <w:r>
              <w:rPr>
                <w:rStyle w:val="Hyperlink"/>
                <w:noProof/>
                <w:rtl/>
              </w:rPr>
            </w:r>
            <w:r>
              <w:rPr>
                <w:rStyle w:val="Hyperlink"/>
                <w:noProof/>
                <w:rtl/>
              </w:rPr>
              <w:fldChar w:fldCharType="separate"/>
            </w:r>
            <w:r>
              <w:rPr>
                <w:noProof/>
                <w:webHidden/>
                <w:rtl/>
              </w:rPr>
              <w:t>162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40" w:history="1">
            <w:r w:rsidRPr="004C171E">
              <w:rPr>
                <w:rStyle w:val="Hyperlink"/>
                <w:noProof/>
                <w:rtl/>
              </w:rPr>
              <w:t xml:space="preserve">[3029] </w:t>
            </w:r>
            <w:r w:rsidRPr="004C171E">
              <w:rPr>
                <w:rStyle w:val="Hyperlink"/>
                <w:rFonts w:hint="eastAsia"/>
                <w:noProof/>
                <w:rtl/>
              </w:rPr>
              <w:t>نجيح</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Toc394921940 \h</w:instrText>
            </w:r>
            <w:r>
              <w:rPr>
                <w:noProof/>
                <w:webHidden/>
                <w:rtl/>
              </w:rPr>
              <w:instrText xml:space="preserve"> </w:instrText>
            </w:r>
            <w:r>
              <w:rPr>
                <w:rStyle w:val="Hyperlink"/>
                <w:noProof/>
                <w:rtl/>
              </w:rPr>
            </w:r>
            <w:r>
              <w:rPr>
                <w:rStyle w:val="Hyperlink"/>
                <w:noProof/>
                <w:rtl/>
              </w:rPr>
              <w:fldChar w:fldCharType="separate"/>
            </w:r>
            <w:r>
              <w:rPr>
                <w:noProof/>
                <w:webHidden/>
                <w:rtl/>
              </w:rPr>
              <w:t>163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41" w:history="1">
            <w:r w:rsidRPr="004C171E">
              <w:rPr>
                <w:rStyle w:val="Hyperlink"/>
                <w:noProof/>
                <w:rtl/>
              </w:rPr>
              <w:t xml:space="preserve">[3030] </w:t>
            </w:r>
            <w:r w:rsidRPr="004C171E">
              <w:rPr>
                <w:rStyle w:val="Hyperlink"/>
                <w:rFonts w:hint="eastAsia"/>
                <w:noProof/>
                <w:rtl/>
              </w:rPr>
              <w:t>نجيح</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قباء</w:t>
            </w:r>
            <w:r w:rsidRPr="004C171E">
              <w:rPr>
                <w:rStyle w:val="Hyperlink"/>
                <w:noProof/>
                <w:rtl/>
              </w:rPr>
              <w:t xml:space="preserve"> </w:t>
            </w:r>
            <w:r w:rsidRPr="004C171E">
              <w:rPr>
                <w:rStyle w:val="Hyperlink"/>
                <w:rFonts w:hint="eastAsia"/>
                <w:noProof/>
                <w:rtl/>
              </w:rPr>
              <w:t>المدني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Toc394921941 \h</w:instrText>
            </w:r>
            <w:r>
              <w:rPr>
                <w:noProof/>
                <w:webHidden/>
                <w:rtl/>
              </w:rPr>
              <w:instrText xml:space="preserve"> </w:instrText>
            </w:r>
            <w:r>
              <w:rPr>
                <w:rStyle w:val="Hyperlink"/>
                <w:noProof/>
                <w:rtl/>
              </w:rPr>
            </w:r>
            <w:r>
              <w:rPr>
                <w:rStyle w:val="Hyperlink"/>
                <w:noProof/>
                <w:rtl/>
              </w:rPr>
              <w:fldChar w:fldCharType="separate"/>
            </w:r>
            <w:r>
              <w:rPr>
                <w:noProof/>
                <w:webHidden/>
                <w:rtl/>
              </w:rPr>
              <w:t>163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42" w:history="1">
            <w:r w:rsidRPr="004C171E">
              <w:rPr>
                <w:rStyle w:val="Hyperlink"/>
                <w:noProof/>
                <w:rtl/>
              </w:rPr>
              <w:t xml:space="preserve">[3031] </w:t>
            </w:r>
            <w:r w:rsidRPr="004C171E">
              <w:rPr>
                <w:rStyle w:val="Hyperlink"/>
                <w:rFonts w:hint="eastAsia"/>
                <w:noProof/>
                <w:rtl/>
              </w:rPr>
              <w:t>نَجيح</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مسلم</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Toc394921942 \h</w:instrText>
            </w:r>
            <w:r>
              <w:rPr>
                <w:noProof/>
                <w:webHidden/>
                <w:rtl/>
              </w:rPr>
              <w:instrText xml:space="preserve"> </w:instrText>
            </w:r>
            <w:r>
              <w:rPr>
                <w:rStyle w:val="Hyperlink"/>
                <w:noProof/>
                <w:rtl/>
              </w:rPr>
            </w:r>
            <w:r>
              <w:rPr>
                <w:rStyle w:val="Hyperlink"/>
                <w:noProof/>
                <w:rtl/>
              </w:rPr>
              <w:fldChar w:fldCharType="separate"/>
            </w:r>
            <w:r>
              <w:rPr>
                <w:noProof/>
                <w:webHidden/>
                <w:rtl/>
              </w:rPr>
              <w:t>163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43" w:history="1">
            <w:r w:rsidRPr="004C171E">
              <w:rPr>
                <w:rStyle w:val="Hyperlink"/>
                <w:noProof/>
                <w:rtl/>
              </w:rPr>
              <w:t xml:space="preserve">[3032] </w:t>
            </w:r>
            <w:r w:rsidRPr="004C171E">
              <w:rPr>
                <w:rStyle w:val="Hyperlink"/>
                <w:rFonts w:hint="eastAsia"/>
                <w:noProof/>
                <w:rtl/>
              </w:rPr>
              <w:t>نَصْر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أوْس</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Toc394921943 \h</w:instrText>
            </w:r>
            <w:r>
              <w:rPr>
                <w:noProof/>
                <w:webHidden/>
                <w:rtl/>
              </w:rPr>
              <w:instrText xml:space="preserve"> </w:instrText>
            </w:r>
            <w:r>
              <w:rPr>
                <w:rStyle w:val="Hyperlink"/>
                <w:noProof/>
                <w:rtl/>
              </w:rPr>
            </w:r>
            <w:r>
              <w:rPr>
                <w:rStyle w:val="Hyperlink"/>
                <w:noProof/>
                <w:rtl/>
              </w:rPr>
              <w:fldChar w:fldCharType="separate"/>
            </w:r>
            <w:r>
              <w:rPr>
                <w:noProof/>
                <w:webHidden/>
                <w:rtl/>
              </w:rPr>
              <w:t>163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44" w:history="1">
            <w:r w:rsidRPr="004C171E">
              <w:rPr>
                <w:rStyle w:val="Hyperlink"/>
                <w:noProof/>
                <w:rtl/>
              </w:rPr>
              <w:t xml:space="preserve">[3033] </w:t>
            </w:r>
            <w:r w:rsidRPr="004C171E">
              <w:rPr>
                <w:rStyle w:val="Hyperlink"/>
                <w:rFonts w:hint="eastAsia"/>
                <w:noProof/>
                <w:rtl/>
              </w:rPr>
              <w:t>نَصْر</w:t>
            </w:r>
            <w:r w:rsidRPr="004C171E">
              <w:rPr>
                <w:rStyle w:val="Hyperlink"/>
                <w:noProof/>
                <w:rtl/>
              </w:rPr>
              <w:t xml:space="preserve"> </w:t>
            </w:r>
            <w:r w:rsidRPr="004C171E">
              <w:rPr>
                <w:rStyle w:val="Hyperlink"/>
                <w:rFonts w:hint="eastAsia"/>
                <w:noProof/>
                <w:rtl/>
              </w:rPr>
              <w:t>الخادم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Toc394921944 \h</w:instrText>
            </w:r>
            <w:r>
              <w:rPr>
                <w:noProof/>
                <w:webHidden/>
                <w:rtl/>
              </w:rPr>
              <w:instrText xml:space="preserve"> </w:instrText>
            </w:r>
            <w:r>
              <w:rPr>
                <w:rStyle w:val="Hyperlink"/>
                <w:noProof/>
                <w:rtl/>
              </w:rPr>
            </w:r>
            <w:r>
              <w:rPr>
                <w:rStyle w:val="Hyperlink"/>
                <w:noProof/>
                <w:rtl/>
              </w:rPr>
              <w:fldChar w:fldCharType="separate"/>
            </w:r>
            <w:r>
              <w:rPr>
                <w:noProof/>
                <w:webHidden/>
                <w:rtl/>
              </w:rPr>
              <w:t>163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45" w:history="1">
            <w:r w:rsidRPr="004C171E">
              <w:rPr>
                <w:rStyle w:val="Hyperlink"/>
                <w:noProof/>
                <w:rtl/>
              </w:rPr>
              <w:t xml:space="preserve">[3034] </w:t>
            </w:r>
            <w:r w:rsidRPr="004C171E">
              <w:rPr>
                <w:rStyle w:val="Hyperlink"/>
                <w:rFonts w:hint="eastAsia"/>
                <w:noProof/>
                <w:rtl/>
              </w:rPr>
              <w:t>نصر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الصباح</w:t>
            </w:r>
            <w:r w:rsidRPr="004C171E">
              <w:rPr>
                <w:rStyle w:val="Hyperlink"/>
                <w:noProof/>
                <w:rtl/>
              </w:rPr>
              <w:t xml:space="preserve"> </w:t>
            </w:r>
            <w:r w:rsidRPr="004C171E">
              <w:rPr>
                <w:rStyle w:val="Hyperlink"/>
                <w:rFonts w:hint="eastAsia"/>
                <w:noProof/>
                <w:rtl/>
              </w:rPr>
              <w:t>البَلْخِيّ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Toc394921945 \h</w:instrText>
            </w:r>
            <w:r>
              <w:rPr>
                <w:noProof/>
                <w:webHidden/>
                <w:rtl/>
              </w:rPr>
              <w:instrText xml:space="preserve"> </w:instrText>
            </w:r>
            <w:r>
              <w:rPr>
                <w:rStyle w:val="Hyperlink"/>
                <w:noProof/>
                <w:rtl/>
              </w:rPr>
            </w:r>
            <w:r>
              <w:rPr>
                <w:rStyle w:val="Hyperlink"/>
                <w:noProof/>
                <w:rtl/>
              </w:rPr>
              <w:fldChar w:fldCharType="separate"/>
            </w:r>
            <w:r>
              <w:rPr>
                <w:noProof/>
                <w:webHidden/>
                <w:rtl/>
              </w:rPr>
              <w:t>164</w:t>
            </w:r>
            <w:r>
              <w:rPr>
                <w:rStyle w:val="Hyperlink"/>
                <w:noProof/>
                <w:rtl/>
              </w:rPr>
              <w:fldChar w:fldCharType="end"/>
            </w:r>
          </w:hyperlink>
        </w:p>
        <w:p w:rsidR="00377295" w:rsidRDefault="00377295"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1946" w:history="1">
            <w:r w:rsidRPr="004C171E">
              <w:rPr>
                <w:rStyle w:val="Hyperlink"/>
                <w:noProof/>
                <w:rtl/>
              </w:rPr>
              <w:t xml:space="preserve">[3035] </w:t>
            </w:r>
            <w:r w:rsidRPr="004C171E">
              <w:rPr>
                <w:rStyle w:val="Hyperlink"/>
                <w:rFonts w:hint="eastAsia"/>
                <w:noProof/>
                <w:rtl/>
              </w:rPr>
              <w:t>نَصْر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ظريف</w:t>
            </w:r>
            <w:r w:rsidRPr="004C171E">
              <w:rPr>
                <w:rStyle w:val="Hyperlink"/>
                <w:noProof/>
                <w:rtl/>
              </w:rPr>
              <w:t xml:space="preserve"> </w:t>
            </w:r>
            <w:r w:rsidRPr="004C171E">
              <w:rPr>
                <w:rStyle w:val="Hyperlink"/>
                <w:rFonts w:hint="eastAsia"/>
                <w:noProof/>
                <w:rtl/>
              </w:rPr>
              <w:t>البصري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Toc394921946 \h</w:instrText>
            </w:r>
            <w:r>
              <w:rPr>
                <w:noProof/>
                <w:webHidden/>
                <w:rtl/>
              </w:rPr>
              <w:instrText xml:space="preserve"> </w:instrText>
            </w:r>
            <w:r>
              <w:rPr>
                <w:rStyle w:val="Hyperlink"/>
                <w:noProof/>
                <w:rtl/>
              </w:rPr>
            </w:r>
            <w:r>
              <w:rPr>
                <w:rStyle w:val="Hyperlink"/>
                <w:noProof/>
                <w:rtl/>
              </w:rPr>
              <w:fldChar w:fldCharType="separate"/>
            </w:r>
            <w:r>
              <w:rPr>
                <w:noProof/>
                <w:webHidden/>
                <w:rtl/>
              </w:rPr>
              <w:t>164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47" w:history="1">
            <w:r w:rsidRPr="004C171E">
              <w:rPr>
                <w:rStyle w:val="Hyperlink"/>
                <w:noProof/>
                <w:rtl/>
              </w:rPr>
              <w:t xml:space="preserve">[3036] </w:t>
            </w:r>
            <w:r w:rsidRPr="004C171E">
              <w:rPr>
                <w:rStyle w:val="Hyperlink"/>
                <w:rFonts w:hint="eastAsia"/>
                <w:noProof/>
                <w:rtl/>
              </w:rPr>
              <w:t>نصر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الرّحمن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Toc394921947 \h</w:instrText>
            </w:r>
            <w:r>
              <w:rPr>
                <w:noProof/>
                <w:webHidden/>
                <w:rtl/>
              </w:rPr>
              <w:instrText xml:space="preserve"> </w:instrText>
            </w:r>
            <w:r>
              <w:rPr>
                <w:rStyle w:val="Hyperlink"/>
                <w:noProof/>
                <w:rtl/>
              </w:rPr>
            </w:r>
            <w:r>
              <w:rPr>
                <w:rStyle w:val="Hyperlink"/>
                <w:noProof/>
                <w:rtl/>
              </w:rPr>
              <w:fldChar w:fldCharType="separate"/>
            </w:r>
            <w:r>
              <w:rPr>
                <w:noProof/>
                <w:webHidden/>
                <w:rtl/>
              </w:rPr>
              <w:t>165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48" w:history="1">
            <w:r w:rsidRPr="004C171E">
              <w:rPr>
                <w:rStyle w:val="Hyperlink"/>
                <w:noProof/>
                <w:rtl/>
              </w:rPr>
              <w:t xml:space="preserve">[3037] </w:t>
            </w:r>
            <w:r w:rsidRPr="004C171E">
              <w:rPr>
                <w:rStyle w:val="Hyperlink"/>
                <w:rFonts w:hint="eastAsia"/>
                <w:noProof/>
                <w:rtl/>
              </w:rPr>
              <w:t>نصر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الرّحمن</w:t>
            </w:r>
            <w:r w:rsidRPr="004C171E">
              <w:rPr>
                <w:rStyle w:val="Hyperlink"/>
                <w:noProof/>
                <w:rtl/>
              </w:rPr>
              <w:t xml:space="preserve"> </w:t>
            </w:r>
            <w:r w:rsidRPr="004C171E">
              <w:rPr>
                <w:rStyle w:val="Hyperlink"/>
                <w:rFonts w:hint="eastAsia"/>
                <w:noProof/>
                <w:rtl/>
              </w:rPr>
              <w:t>البارقيّ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Toc394921948 \h</w:instrText>
            </w:r>
            <w:r>
              <w:rPr>
                <w:noProof/>
                <w:webHidden/>
                <w:rtl/>
              </w:rPr>
              <w:instrText xml:space="preserve"> </w:instrText>
            </w:r>
            <w:r>
              <w:rPr>
                <w:rStyle w:val="Hyperlink"/>
                <w:noProof/>
                <w:rtl/>
              </w:rPr>
            </w:r>
            <w:r>
              <w:rPr>
                <w:rStyle w:val="Hyperlink"/>
                <w:noProof/>
                <w:rtl/>
              </w:rPr>
              <w:fldChar w:fldCharType="separate"/>
            </w:r>
            <w:r>
              <w:rPr>
                <w:noProof/>
                <w:webHidden/>
                <w:rtl/>
              </w:rPr>
              <w:t>165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49" w:history="1">
            <w:r w:rsidRPr="004C171E">
              <w:rPr>
                <w:rStyle w:val="Hyperlink"/>
                <w:noProof/>
                <w:rtl/>
              </w:rPr>
              <w:t xml:space="preserve">[3038] </w:t>
            </w:r>
            <w:r w:rsidRPr="004C171E">
              <w:rPr>
                <w:rStyle w:val="Hyperlink"/>
                <w:rFonts w:hint="eastAsia"/>
                <w:noProof/>
                <w:rtl/>
              </w:rPr>
              <w:t>نصر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الرّحمن</w:t>
            </w:r>
            <w:r w:rsidRPr="004C171E">
              <w:rPr>
                <w:rStyle w:val="Hyperlink"/>
                <w:noProof/>
                <w:rtl/>
              </w:rPr>
              <w:t xml:space="preserve"> </w:t>
            </w:r>
            <w:r w:rsidRPr="004C171E">
              <w:rPr>
                <w:rStyle w:val="Hyperlink"/>
                <w:rFonts w:hint="eastAsia"/>
                <w:noProof/>
                <w:rtl/>
              </w:rPr>
              <w:t>العبديّ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Toc394921949 \h</w:instrText>
            </w:r>
            <w:r>
              <w:rPr>
                <w:noProof/>
                <w:webHidden/>
                <w:rtl/>
              </w:rPr>
              <w:instrText xml:space="preserve"> </w:instrText>
            </w:r>
            <w:r>
              <w:rPr>
                <w:rStyle w:val="Hyperlink"/>
                <w:noProof/>
                <w:rtl/>
              </w:rPr>
            </w:r>
            <w:r>
              <w:rPr>
                <w:rStyle w:val="Hyperlink"/>
                <w:noProof/>
                <w:rtl/>
              </w:rPr>
              <w:fldChar w:fldCharType="separate"/>
            </w:r>
            <w:r>
              <w:rPr>
                <w:noProof/>
                <w:webHidden/>
                <w:rtl/>
              </w:rPr>
              <w:t>165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50" w:history="1">
            <w:r w:rsidRPr="004C171E">
              <w:rPr>
                <w:rStyle w:val="Hyperlink"/>
                <w:noProof/>
                <w:rtl/>
              </w:rPr>
              <w:t xml:space="preserve">[3039] </w:t>
            </w:r>
            <w:r w:rsidRPr="004C171E">
              <w:rPr>
                <w:rStyle w:val="Hyperlink"/>
                <w:rFonts w:hint="eastAsia"/>
                <w:noProof/>
                <w:rtl/>
              </w:rPr>
              <w:t>نصر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فَضَالة</w:t>
            </w:r>
            <w:r w:rsidRPr="004C171E">
              <w:rPr>
                <w:rStyle w:val="Hyperlink"/>
                <w:noProof/>
                <w:rtl/>
              </w:rPr>
              <w:t xml:space="preserve"> </w:t>
            </w:r>
            <w:r w:rsidRPr="004C171E">
              <w:rPr>
                <w:rStyle w:val="Hyperlink"/>
                <w:rFonts w:hint="eastAsia"/>
                <w:noProof/>
                <w:rtl/>
              </w:rPr>
              <w:t>الأَسَدِيّ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Toc394921950 \h</w:instrText>
            </w:r>
            <w:r>
              <w:rPr>
                <w:noProof/>
                <w:webHidden/>
                <w:rtl/>
              </w:rPr>
              <w:instrText xml:space="preserve"> </w:instrText>
            </w:r>
            <w:r>
              <w:rPr>
                <w:rStyle w:val="Hyperlink"/>
                <w:noProof/>
                <w:rtl/>
              </w:rPr>
            </w:r>
            <w:r>
              <w:rPr>
                <w:rStyle w:val="Hyperlink"/>
                <w:noProof/>
                <w:rtl/>
              </w:rPr>
              <w:fldChar w:fldCharType="separate"/>
            </w:r>
            <w:r>
              <w:rPr>
                <w:noProof/>
                <w:webHidden/>
                <w:rtl/>
              </w:rPr>
              <w:t>165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51" w:history="1">
            <w:r w:rsidRPr="004C171E">
              <w:rPr>
                <w:rStyle w:val="Hyperlink"/>
                <w:noProof/>
                <w:rtl/>
              </w:rPr>
              <w:t xml:space="preserve">[3040] </w:t>
            </w:r>
            <w:r w:rsidRPr="004C171E">
              <w:rPr>
                <w:rStyle w:val="Hyperlink"/>
                <w:rFonts w:hint="eastAsia"/>
                <w:noProof/>
                <w:rtl/>
              </w:rPr>
              <w:t>نصر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كُثَير</w:t>
            </w:r>
            <w:r w:rsidRPr="004C171E">
              <w:rPr>
                <w:rStyle w:val="Hyperlink"/>
                <w:noProof/>
                <w:rtl/>
              </w:rPr>
              <w:t xml:space="preserve"> </w:t>
            </w:r>
            <w:r w:rsidRPr="004C171E">
              <w:rPr>
                <w:rStyle w:val="Hyperlink"/>
                <w:rFonts w:hint="eastAsia"/>
                <w:noProof/>
                <w:rtl/>
              </w:rPr>
              <w:t>الأسَدِيّ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Toc394921951 \h</w:instrText>
            </w:r>
            <w:r>
              <w:rPr>
                <w:noProof/>
                <w:webHidden/>
                <w:rtl/>
              </w:rPr>
              <w:instrText xml:space="preserve"> </w:instrText>
            </w:r>
            <w:r>
              <w:rPr>
                <w:rStyle w:val="Hyperlink"/>
                <w:noProof/>
                <w:rtl/>
              </w:rPr>
            </w:r>
            <w:r>
              <w:rPr>
                <w:rStyle w:val="Hyperlink"/>
                <w:noProof/>
                <w:rtl/>
              </w:rPr>
              <w:fldChar w:fldCharType="separate"/>
            </w:r>
            <w:r>
              <w:rPr>
                <w:noProof/>
                <w:webHidden/>
                <w:rtl/>
              </w:rPr>
              <w:t>165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52" w:history="1">
            <w:r w:rsidRPr="004C171E">
              <w:rPr>
                <w:rStyle w:val="Hyperlink"/>
                <w:noProof/>
                <w:rtl/>
              </w:rPr>
              <w:t xml:space="preserve">[3041] </w:t>
            </w:r>
            <w:r w:rsidRPr="004C171E">
              <w:rPr>
                <w:rStyle w:val="Hyperlink"/>
                <w:rFonts w:hint="eastAsia"/>
                <w:noProof/>
                <w:rtl/>
              </w:rPr>
              <w:t>النَّضْر</w:t>
            </w:r>
            <w:r w:rsidR="007E4675">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الأشْعث</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Toc394921952 \h</w:instrText>
            </w:r>
            <w:r>
              <w:rPr>
                <w:noProof/>
                <w:webHidden/>
                <w:rtl/>
              </w:rPr>
              <w:instrText xml:space="preserve"> </w:instrText>
            </w:r>
            <w:r>
              <w:rPr>
                <w:rStyle w:val="Hyperlink"/>
                <w:noProof/>
                <w:rtl/>
              </w:rPr>
            </w:r>
            <w:r>
              <w:rPr>
                <w:rStyle w:val="Hyperlink"/>
                <w:noProof/>
                <w:rtl/>
              </w:rPr>
              <w:fldChar w:fldCharType="separate"/>
            </w:r>
            <w:r>
              <w:rPr>
                <w:noProof/>
                <w:webHidden/>
                <w:rtl/>
              </w:rPr>
              <w:t>165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53" w:history="1">
            <w:r w:rsidRPr="004C171E">
              <w:rPr>
                <w:rStyle w:val="Hyperlink"/>
                <w:noProof/>
                <w:rtl/>
              </w:rPr>
              <w:t xml:space="preserve">[3042] </w:t>
            </w:r>
            <w:r w:rsidRPr="004C171E">
              <w:rPr>
                <w:rStyle w:val="Hyperlink"/>
                <w:rFonts w:hint="eastAsia"/>
                <w:noProof/>
                <w:rtl/>
              </w:rPr>
              <w:t>النضر</w:t>
            </w:r>
            <w:r w:rsidR="007E4675">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بَصِير</w:t>
            </w:r>
            <w:r w:rsidR="007E4675">
              <w:rPr>
                <w:rStyle w:val="Hyperlink"/>
                <w:noProof/>
                <w:rtl/>
              </w:rPr>
              <w:t xml:space="preserve"> </w:t>
            </w:r>
            <w:r w:rsidRPr="004C171E">
              <w:rPr>
                <w:rStyle w:val="Hyperlink"/>
                <w:rFonts w:hint="eastAsia"/>
                <w:noProof/>
                <w:rtl/>
              </w:rPr>
              <w:t>الرُّوَاسي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Toc394921953 \h</w:instrText>
            </w:r>
            <w:r>
              <w:rPr>
                <w:noProof/>
                <w:webHidden/>
                <w:rtl/>
              </w:rPr>
              <w:instrText xml:space="preserve"> </w:instrText>
            </w:r>
            <w:r>
              <w:rPr>
                <w:rStyle w:val="Hyperlink"/>
                <w:noProof/>
                <w:rtl/>
              </w:rPr>
            </w:r>
            <w:r>
              <w:rPr>
                <w:rStyle w:val="Hyperlink"/>
                <w:noProof/>
                <w:rtl/>
              </w:rPr>
              <w:fldChar w:fldCharType="separate"/>
            </w:r>
            <w:r>
              <w:rPr>
                <w:noProof/>
                <w:webHidden/>
                <w:rtl/>
              </w:rPr>
              <w:t>166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54" w:history="1">
            <w:r w:rsidRPr="004C171E">
              <w:rPr>
                <w:rStyle w:val="Hyperlink"/>
                <w:noProof/>
                <w:rtl/>
              </w:rPr>
              <w:t xml:space="preserve">[3043] </w:t>
            </w:r>
            <w:r w:rsidRPr="004C171E">
              <w:rPr>
                <w:rStyle w:val="Hyperlink"/>
                <w:rFonts w:hint="eastAsia"/>
                <w:noProof/>
                <w:rtl/>
              </w:rPr>
              <w:t>النَّضْر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الرّبيع</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سعد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Toc394921954 \h</w:instrText>
            </w:r>
            <w:r>
              <w:rPr>
                <w:noProof/>
                <w:webHidden/>
                <w:rtl/>
              </w:rPr>
              <w:instrText xml:space="preserve"> </w:instrText>
            </w:r>
            <w:r>
              <w:rPr>
                <w:rStyle w:val="Hyperlink"/>
                <w:noProof/>
                <w:rtl/>
              </w:rPr>
            </w:r>
            <w:r>
              <w:rPr>
                <w:rStyle w:val="Hyperlink"/>
                <w:noProof/>
                <w:rtl/>
              </w:rPr>
              <w:fldChar w:fldCharType="separate"/>
            </w:r>
            <w:r>
              <w:rPr>
                <w:noProof/>
                <w:webHidden/>
                <w:rtl/>
              </w:rPr>
              <w:t>166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55" w:history="1">
            <w:r w:rsidRPr="004C171E">
              <w:rPr>
                <w:rStyle w:val="Hyperlink"/>
                <w:noProof/>
                <w:rtl/>
              </w:rPr>
              <w:t xml:space="preserve">[3044] </w:t>
            </w:r>
            <w:r w:rsidRPr="004C171E">
              <w:rPr>
                <w:rStyle w:val="Hyperlink"/>
                <w:rFonts w:hint="eastAsia"/>
                <w:noProof/>
                <w:rtl/>
              </w:rPr>
              <w:t>النَّضْر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شُعيب</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Toc394921955 \h</w:instrText>
            </w:r>
            <w:r>
              <w:rPr>
                <w:noProof/>
                <w:webHidden/>
                <w:rtl/>
              </w:rPr>
              <w:instrText xml:space="preserve"> </w:instrText>
            </w:r>
            <w:r>
              <w:rPr>
                <w:rStyle w:val="Hyperlink"/>
                <w:noProof/>
                <w:rtl/>
              </w:rPr>
            </w:r>
            <w:r>
              <w:rPr>
                <w:rStyle w:val="Hyperlink"/>
                <w:noProof/>
                <w:rtl/>
              </w:rPr>
              <w:fldChar w:fldCharType="separate"/>
            </w:r>
            <w:r>
              <w:rPr>
                <w:noProof/>
                <w:webHidden/>
                <w:rtl/>
              </w:rPr>
              <w:t>166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56" w:history="1">
            <w:r w:rsidRPr="004C171E">
              <w:rPr>
                <w:rStyle w:val="Hyperlink"/>
                <w:noProof/>
                <w:rtl/>
              </w:rPr>
              <w:t xml:space="preserve">[3045] </w:t>
            </w:r>
            <w:r w:rsidRPr="004C171E">
              <w:rPr>
                <w:rStyle w:val="Hyperlink"/>
                <w:rFonts w:hint="eastAsia"/>
                <w:noProof/>
                <w:rtl/>
              </w:rPr>
              <w:t>النَّضْر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عمرو</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نجبة</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Toc394921956 \h</w:instrText>
            </w:r>
            <w:r>
              <w:rPr>
                <w:noProof/>
                <w:webHidden/>
                <w:rtl/>
              </w:rPr>
              <w:instrText xml:space="preserve"> </w:instrText>
            </w:r>
            <w:r>
              <w:rPr>
                <w:rStyle w:val="Hyperlink"/>
                <w:noProof/>
                <w:rtl/>
              </w:rPr>
            </w:r>
            <w:r>
              <w:rPr>
                <w:rStyle w:val="Hyperlink"/>
                <w:noProof/>
                <w:rtl/>
              </w:rPr>
              <w:fldChar w:fldCharType="separate"/>
            </w:r>
            <w:r>
              <w:rPr>
                <w:noProof/>
                <w:webHidden/>
                <w:rtl/>
              </w:rPr>
              <w:t>166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57" w:history="1">
            <w:r w:rsidRPr="004C171E">
              <w:rPr>
                <w:rStyle w:val="Hyperlink"/>
                <w:noProof/>
                <w:rtl/>
              </w:rPr>
              <w:t xml:space="preserve">[3046] </w:t>
            </w:r>
            <w:r w:rsidRPr="004C171E">
              <w:rPr>
                <w:rStyle w:val="Hyperlink"/>
                <w:rFonts w:hint="eastAsia"/>
                <w:noProof/>
                <w:rtl/>
              </w:rPr>
              <w:t>النَّضْر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قِرْواش</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Toc394921957 \h</w:instrText>
            </w:r>
            <w:r>
              <w:rPr>
                <w:noProof/>
                <w:webHidden/>
                <w:rtl/>
              </w:rPr>
              <w:instrText xml:space="preserve"> </w:instrText>
            </w:r>
            <w:r>
              <w:rPr>
                <w:rStyle w:val="Hyperlink"/>
                <w:noProof/>
                <w:rtl/>
              </w:rPr>
            </w:r>
            <w:r>
              <w:rPr>
                <w:rStyle w:val="Hyperlink"/>
                <w:noProof/>
                <w:rtl/>
              </w:rPr>
              <w:fldChar w:fldCharType="separate"/>
            </w:r>
            <w:r>
              <w:rPr>
                <w:noProof/>
                <w:webHidden/>
                <w:rtl/>
              </w:rPr>
              <w:t>167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58" w:history="1">
            <w:r w:rsidRPr="004C171E">
              <w:rPr>
                <w:rStyle w:val="Hyperlink"/>
                <w:noProof/>
                <w:rtl/>
              </w:rPr>
              <w:t xml:space="preserve">[3047] </w:t>
            </w:r>
            <w:r w:rsidRPr="004C171E">
              <w:rPr>
                <w:rStyle w:val="Hyperlink"/>
                <w:rFonts w:hint="eastAsia"/>
                <w:noProof/>
                <w:rtl/>
              </w:rPr>
              <w:t>النَّضْر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مُطهر</w:t>
            </w:r>
            <w:r w:rsidRPr="004C171E">
              <w:rPr>
                <w:rStyle w:val="Hyperlink"/>
                <w:noProof/>
                <w:rtl/>
              </w:rPr>
              <w:t xml:space="preserve"> </w:t>
            </w:r>
            <w:r w:rsidRPr="004C171E">
              <w:rPr>
                <w:rStyle w:val="Hyperlink"/>
                <w:rFonts w:hint="eastAsia"/>
                <w:noProof/>
                <w:rtl/>
              </w:rPr>
              <w:t>الوابِشِيّ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Toc394921958 \h</w:instrText>
            </w:r>
            <w:r>
              <w:rPr>
                <w:noProof/>
                <w:webHidden/>
                <w:rtl/>
              </w:rPr>
              <w:instrText xml:space="preserve"> </w:instrText>
            </w:r>
            <w:r>
              <w:rPr>
                <w:rStyle w:val="Hyperlink"/>
                <w:noProof/>
                <w:rtl/>
              </w:rPr>
            </w:r>
            <w:r>
              <w:rPr>
                <w:rStyle w:val="Hyperlink"/>
                <w:noProof/>
                <w:rtl/>
              </w:rPr>
              <w:fldChar w:fldCharType="separate"/>
            </w:r>
            <w:r>
              <w:rPr>
                <w:noProof/>
                <w:webHidden/>
                <w:rtl/>
              </w:rPr>
              <w:t>167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59" w:history="1">
            <w:r w:rsidRPr="004C171E">
              <w:rPr>
                <w:rStyle w:val="Hyperlink"/>
                <w:noProof/>
                <w:rtl/>
              </w:rPr>
              <w:t xml:space="preserve">[3048] </w:t>
            </w:r>
            <w:r w:rsidRPr="004C171E">
              <w:rPr>
                <w:rStyle w:val="Hyperlink"/>
                <w:rFonts w:hint="eastAsia"/>
                <w:noProof/>
                <w:rtl/>
              </w:rPr>
              <w:t>النَّضْر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الوَرّاس</w:t>
            </w:r>
            <w:r w:rsidRPr="004C171E">
              <w:rPr>
                <w:rStyle w:val="Hyperlink"/>
                <w:noProof/>
                <w:rtl/>
              </w:rPr>
              <w:t xml:space="preserve"> </w:t>
            </w:r>
            <w:r w:rsidRPr="004C171E">
              <w:rPr>
                <w:rStyle w:val="Hyperlink"/>
                <w:rFonts w:hint="eastAsia"/>
                <w:noProof/>
                <w:rtl/>
              </w:rPr>
              <w:t>الخُزاعي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Toc394921959 \h</w:instrText>
            </w:r>
            <w:r>
              <w:rPr>
                <w:noProof/>
                <w:webHidden/>
                <w:rtl/>
              </w:rPr>
              <w:instrText xml:space="preserve"> </w:instrText>
            </w:r>
            <w:r>
              <w:rPr>
                <w:rStyle w:val="Hyperlink"/>
                <w:noProof/>
                <w:rtl/>
              </w:rPr>
            </w:r>
            <w:r>
              <w:rPr>
                <w:rStyle w:val="Hyperlink"/>
                <w:noProof/>
                <w:rtl/>
              </w:rPr>
              <w:fldChar w:fldCharType="separate"/>
            </w:r>
            <w:r>
              <w:rPr>
                <w:noProof/>
                <w:webHidden/>
                <w:rtl/>
              </w:rPr>
              <w:t>167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60" w:history="1">
            <w:r w:rsidRPr="004C171E">
              <w:rPr>
                <w:rStyle w:val="Hyperlink"/>
                <w:noProof/>
                <w:rtl/>
              </w:rPr>
              <w:t xml:space="preserve">[3049] </w:t>
            </w:r>
            <w:r w:rsidRPr="004C171E">
              <w:rPr>
                <w:rStyle w:val="Hyperlink"/>
                <w:rFonts w:hint="eastAsia"/>
                <w:noProof/>
                <w:rtl/>
              </w:rPr>
              <w:t>نُضَير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زياد</w:t>
            </w:r>
            <w:r w:rsidRPr="004C171E">
              <w:rPr>
                <w:rStyle w:val="Hyperlink"/>
                <w:noProof/>
                <w:rtl/>
              </w:rPr>
              <w:t xml:space="preserve"> </w:t>
            </w:r>
            <w:r w:rsidRPr="004C171E">
              <w:rPr>
                <w:rStyle w:val="Hyperlink"/>
                <w:rFonts w:hint="eastAsia"/>
                <w:noProof/>
                <w:rtl/>
              </w:rPr>
              <w:t>الضبِّيّ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Toc394921960 \h</w:instrText>
            </w:r>
            <w:r>
              <w:rPr>
                <w:noProof/>
                <w:webHidden/>
                <w:rtl/>
              </w:rPr>
              <w:instrText xml:space="preserve"> </w:instrText>
            </w:r>
            <w:r>
              <w:rPr>
                <w:rStyle w:val="Hyperlink"/>
                <w:noProof/>
                <w:rtl/>
              </w:rPr>
            </w:r>
            <w:r>
              <w:rPr>
                <w:rStyle w:val="Hyperlink"/>
                <w:noProof/>
                <w:rtl/>
              </w:rPr>
              <w:fldChar w:fldCharType="separate"/>
            </w:r>
            <w:r>
              <w:rPr>
                <w:noProof/>
                <w:webHidden/>
                <w:rtl/>
              </w:rPr>
              <w:t>167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61" w:history="1">
            <w:r w:rsidRPr="004C171E">
              <w:rPr>
                <w:rStyle w:val="Hyperlink"/>
                <w:noProof/>
                <w:rtl/>
              </w:rPr>
              <w:t xml:space="preserve">[3050] </w:t>
            </w:r>
            <w:r w:rsidRPr="004C171E">
              <w:rPr>
                <w:rStyle w:val="Hyperlink"/>
                <w:rFonts w:hint="eastAsia"/>
                <w:noProof/>
                <w:rtl/>
              </w:rPr>
              <w:t>نُضَير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سالم</w:t>
            </w:r>
            <w:r w:rsidRPr="004C171E">
              <w:rPr>
                <w:rStyle w:val="Hyperlink"/>
                <w:noProof/>
                <w:rtl/>
              </w:rPr>
              <w:t xml:space="preserve"> </w:t>
            </w:r>
            <w:r w:rsidRPr="004C171E">
              <w:rPr>
                <w:rStyle w:val="Hyperlink"/>
                <w:rFonts w:hint="eastAsia"/>
                <w:noProof/>
                <w:rtl/>
              </w:rPr>
              <w:t>الكُناسِيّ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Toc394921961 \h</w:instrText>
            </w:r>
            <w:r>
              <w:rPr>
                <w:noProof/>
                <w:webHidden/>
                <w:rtl/>
              </w:rPr>
              <w:instrText xml:space="preserve"> </w:instrText>
            </w:r>
            <w:r>
              <w:rPr>
                <w:rStyle w:val="Hyperlink"/>
                <w:noProof/>
                <w:rtl/>
              </w:rPr>
            </w:r>
            <w:r>
              <w:rPr>
                <w:rStyle w:val="Hyperlink"/>
                <w:noProof/>
                <w:rtl/>
              </w:rPr>
              <w:fldChar w:fldCharType="separate"/>
            </w:r>
            <w:r>
              <w:rPr>
                <w:noProof/>
                <w:webHidden/>
                <w:rtl/>
              </w:rPr>
              <w:t>168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62" w:history="1">
            <w:r w:rsidRPr="004C171E">
              <w:rPr>
                <w:rStyle w:val="Hyperlink"/>
                <w:noProof/>
                <w:rtl/>
              </w:rPr>
              <w:t xml:space="preserve">[3051] </w:t>
            </w:r>
            <w:r w:rsidRPr="004C171E">
              <w:rPr>
                <w:rStyle w:val="Hyperlink"/>
                <w:rFonts w:hint="eastAsia"/>
                <w:noProof/>
                <w:rtl/>
              </w:rPr>
              <w:t>نُضَير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نُضَير</w:t>
            </w:r>
            <w:r w:rsidRPr="004C171E">
              <w:rPr>
                <w:rStyle w:val="Hyperlink"/>
                <w:noProof/>
                <w:rtl/>
              </w:rPr>
              <w:t xml:space="preserve"> </w:t>
            </w:r>
            <w:r w:rsidRPr="004C171E">
              <w:rPr>
                <w:rStyle w:val="Hyperlink"/>
                <w:rFonts w:hint="eastAsia"/>
                <w:noProof/>
                <w:rtl/>
              </w:rPr>
              <w:t>الرُّوَاسي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Toc394921962 \h</w:instrText>
            </w:r>
            <w:r>
              <w:rPr>
                <w:noProof/>
                <w:webHidden/>
                <w:rtl/>
              </w:rPr>
              <w:instrText xml:space="preserve"> </w:instrText>
            </w:r>
            <w:r>
              <w:rPr>
                <w:rStyle w:val="Hyperlink"/>
                <w:noProof/>
                <w:rtl/>
              </w:rPr>
            </w:r>
            <w:r>
              <w:rPr>
                <w:rStyle w:val="Hyperlink"/>
                <w:noProof/>
                <w:rtl/>
              </w:rPr>
              <w:fldChar w:fldCharType="separate"/>
            </w:r>
            <w:r>
              <w:rPr>
                <w:noProof/>
                <w:webHidden/>
                <w:rtl/>
              </w:rPr>
              <w:t>168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63" w:history="1">
            <w:r w:rsidRPr="004C171E">
              <w:rPr>
                <w:rStyle w:val="Hyperlink"/>
                <w:noProof/>
                <w:rtl/>
              </w:rPr>
              <w:t xml:space="preserve">[3052] </w:t>
            </w:r>
            <w:r w:rsidRPr="004C171E">
              <w:rPr>
                <w:rStyle w:val="Hyperlink"/>
                <w:rFonts w:hint="eastAsia"/>
                <w:noProof/>
                <w:rtl/>
              </w:rPr>
              <w:t>النُّعمان</w:t>
            </w:r>
            <w:r w:rsidRPr="004C171E">
              <w:rPr>
                <w:rStyle w:val="Hyperlink"/>
                <w:noProof/>
                <w:rtl/>
              </w:rPr>
              <w:t xml:space="preserve"> </w:t>
            </w:r>
            <w:r w:rsidRPr="004C171E">
              <w:rPr>
                <w:rStyle w:val="Hyperlink"/>
                <w:rFonts w:hint="eastAsia"/>
                <w:noProof/>
                <w:rtl/>
              </w:rPr>
              <w:t>الرّازِي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Toc394921963 \h</w:instrText>
            </w:r>
            <w:r>
              <w:rPr>
                <w:noProof/>
                <w:webHidden/>
                <w:rtl/>
              </w:rPr>
              <w:instrText xml:space="preserve"> </w:instrText>
            </w:r>
            <w:r>
              <w:rPr>
                <w:rStyle w:val="Hyperlink"/>
                <w:noProof/>
                <w:rtl/>
              </w:rPr>
            </w:r>
            <w:r>
              <w:rPr>
                <w:rStyle w:val="Hyperlink"/>
                <w:noProof/>
                <w:rtl/>
              </w:rPr>
              <w:fldChar w:fldCharType="separate"/>
            </w:r>
            <w:r>
              <w:rPr>
                <w:noProof/>
                <w:webHidden/>
                <w:rtl/>
              </w:rPr>
              <w:t>168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64" w:history="1">
            <w:r w:rsidRPr="004C171E">
              <w:rPr>
                <w:rStyle w:val="Hyperlink"/>
                <w:noProof/>
                <w:rtl/>
              </w:rPr>
              <w:t xml:space="preserve">[3053] </w:t>
            </w:r>
            <w:r w:rsidRPr="004C171E">
              <w:rPr>
                <w:rStyle w:val="Hyperlink"/>
                <w:rFonts w:hint="eastAsia"/>
                <w:noProof/>
                <w:rtl/>
              </w:rPr>
              <w:t>النُّعمان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سعد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Toc394921964 \h</w:instrText>
            </w:r>
            <w:r>
              <w:rPr>
                <w:noProof/>
                <w:webHidden/>
                <w:rtl/>
              </w:rPr>
              <w:instrText xml:space="preserve"> </w:instrText>
            </w:r>
            <w:r>
              <w:rPr>
                <w:rStyle w:val="Hyperlink"/>
                <w:noProof/>
                <w:rtl/>
              </w:rPr>
            </w:r>
            <w:r>
              <w:rPr>
                <w:rStyle w:val="Hyperlink"/>
                <w:noProof/>
                <w:rtl/>
              </w:rPr>
              <w:fldChar w:fldCharType="separate"/>
            </w:r>
            <w:r>
              <w:rPr>
                <w:noProof/>
                <w:webHidden/>
                <w:rtl/>
              </w:rPr>
              <w:t>168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65" w:history="1">
            <w:r w:rsidRPr="004C171E">
              <w:rPr>
                <w:rStyle w:val="Hyperlink"/>
                <w:noProof/>
                <w:rtl/>
              </w:rPr>
              <w:t xml:space="preserve">[3054] </w:t>
            </w:r>
            <w:r w:rsidRPr="004C171E">
              <w:rPr>
                <w:rStyle w:val="Hyperlink"/>
                <w:rFonts w:hint="eastAsia"/>
                <w:noProof/>
                <w:rtl/>
              </w:rPr>
              <w:t>النُّعمان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عمّار</w:t>
            </w:r>
            <w:r w:rsidRPr="004C171E">
              <w:rPr>
                <w:rStyle w:val="Hyperlink"/>
                <w:noProof/>
                <w:rtl/>
              </w:rPr>
              <w:t xml:space="preserve"> </w:t>
            </w:r>
            <w:r w:rsidRPr="004C171E">
              <w:rPr>
                <w:rStyle w:val="Hyperlink"/>
                <w:rFonts w:hint="eastAsia"/>
                <w:noProof/>
                <w:rtl/>
              </w:rPr>
              <w:t>العِجلِيّ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Toc394921965 \h</w:instrText>
            </w:r>
            <w:r>
              <w:rPr>
                <w:noProof/>
                <w:webHidden/>
                <w:rtl/>
              </w:rPr>
              <w:instrText xml:space="preserve"> </w:instrText>
            </w:r>
            <w:r>
              <w:rPr>
                <w:rStyle w:val="Hyperlink"/>
                <w:noProof/>
                <w:rtl/>
              </w:rPr>
            </w:r>
            <w:r>
              <w:rPr>
                <w:rStyle w:val="Hyperlink"/>
                <w:noProof/>
                <w:rtl/>
              </w:rPr>
              <w:fldChar w:fldCharType="separate"/>
            </w:r>
            <w:r>
              <w:rPr>
                <w:noProof/>
                <w:webHidden/>
                <w:rtl/>
              </w:rPr>
              <w:t>168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66" w:history="1">
            <w:r w:rsidRPr="004C171E">
              <w:rPr>
                <w:rStyle w:val="Hyperlink"/>
                <w:noProof/>
                <w:rtl/>
              </w:rPr>
              <w:t xml:space="preserve">[3055] </w:t>
            </w:r>
            <w:r w:rsidRPr="004C171E">
              <w:rPr>
                <w:rStyle w:val="Hyperlink"/>
                <w:rFonts w:hint="eastAsia"/>
                <w:noProof/>
                <w:rtl/>
              </w:rPr>
              <w:t>النُّعمان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عمرو</w:t>
            </w:r>
            <w:r w:rsidRPr="004C171E">
              <w:rPr>
                <w:rStyle w:val="Hyperlink"/>
                <w:noProof/>
                <w:rtl/>
              </w:rPr>
              <w:t xml:space="preserve"> </w:t>
            </w:r>
            <w:r w:rsidRPr="004C171E">
              <w:rPr>
                <w:rStyle w:val="Hyperlink"/>
                <w:rFonts w:hint="eastAsia"/>
                <w:noProof/>
                <w:rtl/>
              </w:rPr>
              <w:t>الجُعْفِيّ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Toc394921966 \h</w:instrText>
            </w:r>
            <w:r>
              <w:rPr>
                <w:noProof/>
                <w:webHidden/>
                <w:rtl/>
              </w:rPr>
              <w:instrText xml:space="preserve"> </w:instrText>
            </w:r>
            <w:r>
              <w:rPr>
                <w:rStyle w:val="Hyperlink"/>
                <w:noProof/>
                <w:rtl/>
              </w:rPr>
            </w:r>
            <w:r>
              <w:rPr>
                <w:rStyle w:val="Hyperlink"/>
                <w:noProof/>
                <w:rtl/>
              </w:rPr>
              <w:fldChar w:fldCharType="separate"/>
            </w:r>
            <w:r>
              <w:rPr>
                <w:noProof/>
                <w:webHidden/>
                <w:rtl/>
              </w:rPr>
              <w:t>168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67" w:history="1">
            <w:r w:rsidRPr="004C171E">
              <w:rPr>
                <w:rStyle w:val="Hyperlink"/>
                <w:noProof/>
                <w:rtl/>
              </w:rPr>
              <w:t xml:space="preserve">[3056] </w:t>
            </w:r>
            <w:r w:rsidRPr="004C171E">
              <w:rPr>
                <w:rStyle w:val="Hyperlink"/>
                <w:rFonts w:hint="eastAsia"/>
                <w:noProof/>
                <w:rtl/>
              </w:rPr>
              <w:t>النُّعمان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إبراهيم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Toc394921967 \h</w:instrText>
            </w:r>
            <w:r>
              <w:rPr>
                <w:noProof/>
                <w:webHidden/>
                <w:rtl/>
              </w:rPr>
              <w:instrText xml:space="preserve"> </w:instrText>
            </w:r>
            <w:r>
              <w:rPr>
                <w:rStyle w:val="Hyperlink"/>
                <w:noProof/>
                <w:rtl/>
              </w:rPr>
            </w:r>
            <w:r>
              <w:rPr>
                <w:rStyle w:val="Hyperlink"/>
                <w:noProof/>
                <w:rtl/>
              </w:rPr>
              <w:fldChar w:fldCharType="separate"/>
            </w:r>
            <w:r>
              <w:rPr>
                <w:noProof/>
                <w:webHidden/>
                <w:rtl/>
              </w:rPr>
              <w:t>169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68" w:history="1">
            <w:r w:rsidRPr="004C171E">
              <w:rPr>
                <w:rStyle w:val="Hyperlink"/>
                <w:noProof/>
                <w:rtl/>
              </w:rPr>
              <w:t xml:space="preserve">[3057] </w:t>
            </w:r>
            <w:r w:rsidRPr="004C171E">
              <w:rPr>
                <w:rStyle w:val="Hyperlink"/>
                <w:rFonts w:hint="eastAsia"/>
                <w:noProof/>
                <w:rtl/>
              </w:rPr>
              <w:t>نُعَيم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مَيْسرة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Toc394921968 \h</w:instrText>
            </w:r>
            <w:r>
              <w:rPr>
                <w:noProof/>
                <w:webHidden/>
                <w:rtl/>
              </w:rPr>
              <w:instrText xml:space="preserve"> </w:instrText>
            </w:r>
            <w:r>
              <w:rPr>
                <w:rStyle w:val="Hyperlink"/>
                <w:noProof/>
                <w:rtl/>
              </w:rPr>
            </w:r>
            <w:r>
              <w:rPr>
                <w:rStyle w:val="Hyperlink"/>
                <w:noProof/>
                <w:rtl/>
              </w:rPr>
              <w:fldChar w:fldCharType="separate"/>
            </w:r>
            <w:r>
              <w:rPr>
                <w:noProof/>
                <w:webHidden/>
                <w:rtl/>
              </w:rPr>
              <w:t>169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69" w:history="1">
            <w:r w:rsidRPr="004C171E">
              <w:rPr>
                <w:rStyle w:val="Hyperlink"/>
                <w:noProof/>
                <w:rtl/>
              </w:rPr>
              <w:t xml:space="preserve">[3058] </w:t>
            </w:r>
            <w:r w:rsidRPr="004C171E">
              <w:rPr>
                <w:rStyle w:val="Hyperlink"/>
                <w:rFonts w:hint="eastAsia"/>
                <w:noProof/>
                <w:rtl/>
              </w:rPr>
              <w:t>نُمَيلة</w:t>
            </w:r>
            <w:r w:rsidRPr="004C171E">
              <w:rPr>
                <w:rStyle w:val="Hyperlink"/>
                <w:noProof/>
                <w:rtl/>
              </w:rPr>
              <w:t xml:space="preserve"> </w:t>
            </w:r>
            <w:r w:rsidRPr="004C171E">
              <w:rPr>
                <w:rStyle w:val="Hyperlink"/>
                <w:rFonts w:hint="eastAsia"/>
                <w:noProof/>
                <w:rtl/>
              </w:rPr>
              <w:t>الهَمْدَانِيّ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Toc394921969 \h</w:instrText>
            </w:r>
            <w:r>
              <w:rPr>
                <w:noProof/>
                <w:webHidden/>
                <w:rtl/>
              </w:rPr>
              <w:instrText xml:space="preserve"> </w:instrText>
            </w:r>
            <w:r>
              <w:rPr>
                <w:rStyle w:val="Hyperlink"/>
                <w:noProof/>
                <w:rtl/>
              </w:rPr>
            </w:r>
            <w:r>
              <w:rPr>
                <w:rStyle w:val="Hyperlink"/>
                <w:noProof/>
                <w:rtl/>
              </w:rPr>
              <w:fldChar w:fldCharType="separate"/>
            </w:r>
            <w:r>
              <w:rPr>
                <w:noProof/>
                <w:webHidden/>
                <w:rtl/>
              </w:rPr>
              <w:t>169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70" w:history="1">
            <w:r w:rsidRPr="004C171E">
              <w:rPr>
                <w:rStyle w:val="Hyperlink"/>
                <w:noProof/>
                <w:rtl/>
              </w:rPr>
              <w:t xml:space="preserve">[3059] </w:t>
            </w:r>
            <w:r w:rsidRPr="004C171E">
              <w:rPr>
                <w:rStyle w:val="Hyperlink"/>
                <w:rFonts w:hint="eastAsia"/>
                <w:noProof/>
                <w:rtl/>
              </w:rPr>
              <w:t>نُوح</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إبراهيم</w:t>
            </w:r>
            <w:r w:rsidRPr="004C171E">
              <w:rPr>
                <w:rStyle w:val="Hyperlink"/>
                <w:noProof/>
                <w:rtl/>
              </w:rPr>
              <w:t xml:space="preserve"> </w:t>
            </w:r>
            <w:r w:rsidRPr="004C171E">
              <w:rPr>
                <w:rStyle w:val="Hyperlink"/>
                <w:rFonts w:hint="eastAsia"/>
                <w:noProof/>
                <w:rtl/>
              </w:rPr>
              <w:t>الموصلي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Toc394921970 \h</w:instrText>
            </w:r>
            <w:r>
              <w:rPr>
                <w:noProof/>
                <w:webHidden/>
                <w:rtl/>
              </w:rPr>
              <w:instrText xml:space="preserve"> </w:instrText>
            </w:r>
            <w:r>
              <w:rPr>
                <w:rStyle w:val="Hyperlink"/>
                <w:noProof/>
                <w:rtl/>
              </w:rPr>
            </w:r>
            <w:r>
              <w:rPr>
                <w:rStyle w:val="Hyperlink"/>
                <w:noProof/>
                <w:rtl/>
              </w:rPr>
              <w:fldChar w:fldCharType="separate"/>
            </w:r>
            <w:r>
              <w:rPr>
                <w:noProof/>
                <w:webHidden/>
                <w:rtl/>
              </w:rPr>
              <w:t>169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71" w:history="1">
            <w:r w:rsidRPr="004C171E">
              <w:rPr>
                <w:rStyle w:val="Hyperlink"/>
                <w:noProof/>
                <w:rtl/>
              </w:rPr>
              <w:t xml:space="preserve">[3060] </w:t>
            </w:r>
            <w:r w:rsidRPr="004C171E">
              <w:rPr>
                <w:rStyle w:val="Hyperlink"/>
                <w:rFonts w:hint="eastAsia"/>
                <w:noProof/>
                <w:rtl/>
              </w:rPr>
              <w:t>نُوح</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مريم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Toc394921971 \h</w:instrText>
            </w:r>
            <w:r>
              <w:rPr>
                <w:noProof/>
                <w:webHidden/>
                <w:rtl/>
              </w:rPr>
              <w:instrText xml:space="preserve"> </w:instrText>
            </w:r>
            <w:r>
              <w:rPr>
                <w:rStyle w:val="Hyperlink"/>
                <w:noProof/>
                <w:rtl/>
              </w:rPr>
            </w:r>
            <w:r>
              <w:rPr>
                <w:rStyle w:val="Hyperlink"/>
                <w:noProof/>
                <w:rtl/>
              </w:rPr>
              <w:fldChar w:fldCharType="separate"/>
            </w:r>
            <w:r>
              <w:rPr>
                <w:noProof/>
                <w:webHidden/>
                <w:rtl/>
              </w:rPr>
              <w:t>169</w:t>
            </w:r>
            <w:r>
              <w:rPr>
                <w:rStyle w:val="Hyperlink"/>
                <w:noProof/>
                <w:rtl/>
              </w:rPr>
              <w:fldChar w:fldCharType="end"/>
            </w:r>
          </w:hyperlink>
        </w:p>
        <w:p w:rsidR="00377295" w:rsidRDefault="00377295"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1972" w:history="1">
            <w:r w:rsidRPr="004C171E">
              <w:rPr>
                <w:rStyle w:val="Hyperlink"/>
                <w:noProof/>
                <w:rtl/>
              </w:rPr>
              <w:t xml:space="preserve">[3061] </w:t>
            </w:r>
            <w:r w:rsidRPr="004C171E">
              <w:rPr>
                <w:rStyle w:val="Hyperlink"/>
                <w:rFonts w:hint="eastAsia"/>
                <w:noProof/>
                <w:rtl/>
              </w:rPr>
              <w:t>نُوح</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تَغْلب</w:t>
            </w:r>
            <w:r w:rsidRPr="004C171E">
              <w:rPr>
                <w:rStyle w:val="Hyperlink"/>
                <w:noProof/>
                <w:rtl/>
              </w:rPr>
              <w:t xml:space="preserve"> [</w:t>
            </w:r>
            <w:r w:rsidRPr="004C171E">
              <w:rPr>
                <w:rStyle w:val="Hyperlink"/>
                <w:rFonts w:hint="eastAsia"/>
                <w:noProof/>
                <w:rtl/>
              </w:rPr>
              <w:t>الجريري</w:t>
            </w:r>
            <w:r w:rsidRPr="004C171E">
              <w:rPr>
                <w:rStyle w:val="Hyperlink"/>
                <w:noProof/>
                <w:rtl/>
              </w:rPr>
              <w:t xml:space="preserve"> ] </w:t>
            </w:r>
            <w:r w:rsidRPr="004C171E">
              <w:rPr>
                <w:rStyle w:val="Hyperlink"/>
                <w:rFonts w:hint="eastAsia"/>
                <w:noProof/>
                <w:rtl/>
              </w:rPr>
              <w:t>القيسي</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Toc394921972 \h</w:instrText>
            </w:r>
            <w:r>
              <w:rPr>
                <w:noProof/>
                <w:webHidden/>
                <w:rtl/>
              </w:rPr>
              <w:instrText xml:space="preserve"> </w:instrText>
            </w:r>
            <w:r>
              <w:rPr>
                <w:rStyle w:val="Hyperlink"/>
                <w:noProof/>
                <w:rtl/>
              </w:rPr>
            </w:r>
            <w:r>
              <w:rPr>
                <w:rStyle w:val="Hyperlink"/>
                <w:noProof/>
                <w:rtl/>
              </w:rPr>
              <w:fldChar w:fldCharType="separate"/>
            </w:r>
            <w:r>
              <w:rPr>
                <w:noProof/>
                <w:webHidden/>
                <w:rtl/>
              </w:rPr>
              <w:t>170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73" w:history="1">
            <w:r w:rsidRPr="004C171E">
              <w:rPr>
                <w:rStyle w:val="Hyperlink"/>
                <w:noProof/>
                <w:rtl/>
              </w:rPr>
              <w:t xml:space="preserve">[3062] </w:t>
            </w:r>
            <w:r w:rsidRPr="004C171E">
              <w:rPr>
                <w:rStyle w:val="Hyperlink"/>
                <w:rFonts w:hint="eastAsia"/>
                <w:noProof/>
                <w:rtl/>
              </w:rPr>
              <w:t>نُوح</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الحارث</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عمرو</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Toc394921973 \h</w:instrText>
            </w:r>
            <w:r>
              <w:rPr>
                <w:noProof/>
                <w:webHidden/>
                <w:rtl/>
              </w:rPr>
              <w:instrText xml:space="preserve"> </w:instrText>
            </w:r>
            <w:r>
              <w:rPr>
                <w:rStyle w:val="Hyperlink"/>
                <w:noProof/>
                <w:rtl/>
              </w:rPr>
            </w:r>
            <w:r>
              <w:rPr>
                <w:rStyle w:val="Hyperlink"/>
                <w:noProof/>
                <w:rtl/>
              </w:rPr>
              <w:fldChar w:fldCharType="separate"/>
            </w:r>
            <w:r>
              <w:rPr>
                <w:noProof/>
                <w:webHidden/>
                <w:rtl/>
              </w:rPr>
              <w:t>170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74" w:history="1">
            <w:r w:rsidRPr="004C171E">
              <w:rPr>
                <w:rStyle w:val="Hyperlink"/>
                <w:noProof/>
                <w:rtl/>
              </w:rPr>
              <w:t xml:space="preserve">[3063] </w:t>
            </w:r>
            <w:r w:rsidRPr="004C171E">
              <w:rPr>
                <w:rStyle w:val="Hyperlink"/>
                <w:rFonts w:hint="eastAsia"/>
                <w:noProof/>
                <w:rtl/>
              </w:rPr>
              <w:t>نوح</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درّاج</w:t>
            </w:r>
            <w:r w:rsidRPr="004C171E">
              <w:rPr>
                <w:rStyle w:val="Hyperlink"/>
                <w:noProof/>
                <w:rtl/>
              </w:rPr>
              <w:t xml:space="preserve"> </w:t>
            </w:r>
            <w:r w:rsidRPr="004C171E">
              <w:rPr>
                <w:rStyle w:val="Hyperlink"/>
                <w:rFonts w:hint="eastAsia"/>
                <w:noProof/>
                <w:rtl/>
              </w:rPr>
              <w:t>النَّخَعِيّ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Toc394921974 \h</w:instrText>
            </w:r>
            <w:r>
              <w:rPr>
                <w:noProof/>
                <w:webHidden/>
                <w:rtl/>
              </w:rPr>
              <w:instrText xml:space="preserve"> </w:instrText>
            </w:r>
            <w:r>
              <w:rPr>
                <w:rStyle w:val="Hyperlink"/>
                <w:noProof/>
                <w:rtl/>
              </w:rPr>
            </w:r>
            <w:r>
              <w:rPr>
                <w:rStyle w:val="Hyperlink"/>
                <w:noProof/>
                <w:rtl/>
              </w:rPr>
              <w:fldChar w:fldCharType="separate"/>
            </w:r>
            <w:r>
              <w:rPr>
                <w:noProof/>
                <w:webHidden/>
                <w:rtl/>
              </w:rPr>
              <w:t>170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75" w:history="1">
            <w:r w:rsidRPr="004C171E">
              <w:rPr>
                <w:rStyle w:val="Hyperlink"/>
                <w:noProof/>
                <w:rtl/>
              </w:rPr>
              <w:t xml:space="preserve">[3064] </w:t>
            </w:r>
            <w:r w:rsidRPr="004C171E">
              <w:rPr>
                <w:rStyle w:val="Hyperlink"/>
                <w:rFonts w:hint="eastAsia"/>
                <w:noProof/>
                <w:rtl/>
              </w:rPr>
              <w:t>نُوح</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المختار</w:t>
            </w:r>
            <w:r w:rsidRPr="004C171E">
              <w:rPr>
                <w:rStyle w:val="Hyperlink"/>
                <w:noProof/>
                <w:rtl/>
              </w:rPr>
              <w:t xml:space="preserve"> </w:t>
            </w:r>
            <w:r w:rsidRPr="004C171E">
              <w:rPr>
                <w:rStyle w:val="Hyperlink"/>
                <w:rFonts w:hint="eastAsia"/>
                <w:noProof/>
                <w:rtl/>
              </w:rPr>
              <w:t>النَّخَعِيّ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Toc394921975 \h</w:instrText>
            </w:r>
            <w:r>
              <w:rPr>
                <w:noProof/>
                <w:webHidden/>
                <w:rtl/>
              </w:rPr>
              <w:instrText xml:space="preserve"> </w:instrText>
            </w:r>
            <w:r>
              <w:rPr>
                <w:rStyle w:val="Hyperlink"/>
                <w:noProof/>
                <w:rtl/>
              </w:rPr>
            </w:r>
            <w:r>
              <w:rPr>
                <w:rStyle w:val="Hyperlink"/>
                <w:noProof/>
                <w:rtl/>
              </w:rPr>
              <w:fldChar w:fldCharType="separate"/>
            </w:r>
            <w:r>
              <w:rPr>
                <w:noProof/>
                <w:webHidden/>
                <w:rtl/>
              </w:rPr>
              <w:t>172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76" w:history="1">
            <w:r w:rsidRPr="004C171E">
              <w:rPr>
                <w:rStyle w:val="Hyperlink"/>
                <w:noProof/>
                <w:rtl/>
              </w:rPr>
              <w:t xml:space="preserve">[3065] </w:t>
            </w:r>
            <w:r w:rsidRPr="004C171E">
              <w:rPr>
                <w:rStyle w:val="Hyperlink"/>
                <w:rFonts w:hint="eastAsia"/>
                <w:noProof/>
                <w:rtl/>
              </w:rPr>
              <w:t>نَوْف</w:t>
            </w:r>
            <w:r w:rsidRPr="004C171E">
              <w:rPr>
                <w:rStyle w:val="Hyperlink"/>
                <w:noProof/>
                <w:rtl/>
              </w:rPr>
              <w:t xml:space="preserve"> </w:t>
            </w:r>
            <w:r w:rsidRPr="004C171E">
              <w:rPr>
                <w:rStyle w:val="Hyperlink"/>
                <w:rFonts w:hint="eastAsia"/>
                <w:noProof/>
                <w:rtl/>
              </w:rPr>
              <w:t>البِكالي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Toc394921976 \h</w:instrText>
            </w:r>
            <w:r>
              <w:rPr>
                <w:noProof/>
                <w:webHidden/>
                <w:rtl/>
              </w:rPr>
              <w:instrText xml:space="preserve"> </w:instrText>
            </w:r>
            <w:r>
              <w:rPr>
                <w:rStyle w:val="Hyperlink"/>
                <w:noProof/>
                <w:rtl/>
              </w:rPr>
            </w:r>
            <w:r>
              <w:rPr>
                <w:rStyle w:val="Hyperlink"/>
                <w:noProof/>
                <w:rtl/>
              </w:rPr>
              <w:fldChar w:fldCharType="separate"/>
            </w:r>
            <w:r>
              <w:rPr>
                <w:noProof/>
                <w:webHidden/>
                <w:rtl/>
              </w:rPr>
              <w:t>172</w:t>
            </w:r>
            <w:r>
              <w:rPr>
                <w:rStyle w:val="Hyperlink"/>
                <w:noProof/>
                <w:rtl/>
              </w:rPr>
              <w:fldChar w:fldCharType="end"/>
            </w:r>
          </w:hyperlink>
        </w:p>
        <w:p w:rsidR="0063324D" w:rsidRDefault="0063324D">
          <w:pPr>
            <w:pStyle w:val="TOC2"/>
            <w:tabs>
              <w:tab w:val="right" w:leader="dot" w:pos="7786"/>
            </w:tabs>
            <w:rPr>
              <w:rFonts w:asciiTheme="minorHAnsi" w:eastAsiaTheme="minorEastAsia" w:hAnsiTheme="minorHAnsi" w:cstheme="minorBidi"/>
              <w:noProof/>
              <w:color w:val="auto"/>
              <w:sz w:val="22"/>
              <w:szCs w:val="22"/>
              <w:rtl/>
            </w:rPr>
          </w:pPr>
          <w:hyperlink w:anchor="_Toc394921977" w:history="1">
            <w:r w:rsidRPr="004C171E">
              <w:rPr>
                <w:rStyle w:val="Hyperlink"/>
                <w:rFonts w:hint="eastAsia"/>
                <w:noProof/>
                <w:rtl/>
              </w:rPr>
              <w:t>باب</w:t>
            </w:r>
            <w:r w:rsidRPr="004C171E">
              <w:rPr>
                <w:rStyle w:val="Hyperlink"/>
                <w:noProof/>
                <w:rtl/>
              </w:rPr>
              <w:t xml:space="preserve"> </w:t>
            </w:r>
            <w:r w:rsidRPr="004C171E">
              <w:rPr>
                <w:rStyle w:val="Hyperlink"/>
                <w:rFonts w:hint="eastAsia"/>
                <w:noProof/>
                <w:rtl/>
              </w:rPr>
              <w:t>الواو</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Toc394921977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78" w:history="1">
            <w:r w:rsidRPr="004C171E">
              <w:rPr>
                <w:rStyle w:val="Hyperlink"/>
                <w:noProof/>
                <w:rtl/>
              </w:rPr>
              <w:t xml:space="preserve">[3066] </w:t>
            </w:r>
            <w:r w:rsidRPr="004C171E">
              <w:rPr>
                <w:rStyle w:val="Hyperlink"/>
                <w:rFonts w:hint="eastAsia"/>
                <w:noProof/>
                <w:rtl/>
              </w:rPr>
              <w:t>واصل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سُلَيم</w:t>
            </w:r>
            <w:r w:rsidRPr="004C171E">
              <w:rPr>
                <w:rStyle w:val="Hyperlink"/>
                <w:noProof/>
                <w:rtl/>
              </w:rPr>
              <w:t xml:space="preserve"> </w:t>
            </w:r>
            <w:r w:rsidRPr="004C171E">
              <w:rPr>
                <w:rStyle w:val="Hyperlink"/>
                <w:rFonts w:hint="eastAsia"/>
                <w:noProof/>
                <w:rtl/>
              </w:rPr>
              <w:t>المِنْقري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Toc394921978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79" w:history="1">
            <w:r w:rsidRPr="004C171E">
              <w:rPr>
                <w:rStyle w:val="Hyperlink"/>
                <w:noProof/>
                <w:rtl/>
              </w:rPr>
              <w:t xml:space="preserve">[3067] </w:t>
            </w:r>
            <w:r w:rsidRPr="004C171E">
              <w:rPr>
                <w:rStyle w:val="Hyperlink"/>
                <w:rFonts w:hint="eastAsia"/>
                <w:noProof/>
                <w:rtl/>
              </w:rPr>
              <w:t>الوليد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أبان</w:t>
            </w:r>
            <w:r w:rsidRPr="004C171E">
              <w:rPr>
                <w:rStyle w:val="Hyperlink"/>
                <w:noProof/>
                <w:rtl/>
              </w:rPr>
              <w:t xml:space="preserve"> </w:t>
            </w:r>
            <w:r w:rsidRPr="004C171E">
              <w:rPr>
                <w:rStyle w:val="Hyperlink"/>
                <w:rFonts w:hint="eastAsia"/>
                <w:noProof/>
                <w:rtl/>
              </w:rPr>
              <w:t>الضبّيّ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Toc394921979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80" w:history="1">
            <w:r w:rsidRPr="004C171E">
              <w:rPr>
                <w:rStyle w:val="Hyperlink"/>
                <w:noProof/>
                <w:rtl/>
              </w:rPr>
              <w:t xml:space="preserve">[3068] </w:t>
            </w:r>
            <w:r w:rsidRPr="004C171E">
              <w:rPr>
                <w:rStyle w:val="Hyperlink"/>
                <w:rFonts w:hint="eastAsia"/>
                <w:noProof/>
                <w:rtl/>
              </w:rPr>
              <w:t>الوليد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أسباط</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Toc394921980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81" w:history="1">
            <w:r w:rsidRPr="004C171E">
              <w:rPr>
                <w:rStyle w:val="Hyperlink"/>
                <w:noProof/>
                <w:rtl/>
              </w:rPr>
              <w:t xml:space="preserve">[3069] </w:t>
            </w:r>
            <w:r w:rsidRPr="004C171E">
              <w:rPr>
                <w:rStyle w:val="Hyperlink"/>
                <w:rFonts w:hint="eastAsia"/>
                <w:noProof/>
                <w:rtl/>
              </w:rPr>
              <w:t>الوليد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إسحاق</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Toc394921981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82" w:history="1">
            <w:r w:rsidRPr="004C171E">
              <w:rPr>
                <w:rStyle w:val="Hyperlink"/>
                <w:noProof/>
                <w:rtl/>
              </w:rPr>
              <w:t xml:space="preserve">[3070] </w:t>
            </w:r>
            <w:r w:rsidRPr="004C171E">
              <w:rPr>
                <w:rStyle w:val="Hyperlink"/>
                <w:rFonts w:hint="eastAsia"/>
                <w:noProof/>
                <w:rtl/>
              </w:rPr>
              <w:t>الوليد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أسْماء</w:t>
            </w:r>
            <w:r w:rsidRPr="004C171E">
              <w:rPr>
                <w:rStyle w:val="Hyperlink"/>
                <w:noProof/>
                <w:rtl/>
              </w:rPr>
              <w:t xml:space="preserve"> </w:t>
            </w:r>
            <w:r w:rsidRPr="004C171E">
              <w:rPr>
                <w:rStyle w:val="Hyperlink"/>
                <w:rFonts w:hint="eastAsia"/>
                <w:noProof/>
                <w:rtl/>
              </w:rPr>
              <w:t>الكِنْدي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Toc394921982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83" w:history="1">
            <w:r w:rsidRPr="004C171E">
              <w:rPr>
                <w:rStyle w:val="Hyperlink"/>
                <w:noProof/>
                <w:rtl/>
              </w:rPr>
              <w:t xml:space="preserve">[3071] </w:t>
            </w:r>
            <w:r w:rsidRPr="004C171E">
              <w:rPr>
                <w:rStyle w:val="Hyperlink"/>
                <w:rFonts w:hint="eastAsia"/>
                <w:noProof/>
                <w:rtl/>
              </w:rPr>
              <w:t>الوليد</w:t>
            </w:r>
            <w:r w:rsidRPr="004C171E">
              <w:rPr>
                <w:rStyle w:val="Hyperlink"/>
                <w:noProof/>
                <w:rtl/>
              </w:rPr>
              <w:t xml:space="preserve"> </w:t>
            </w:r>
            <w:r w:rsidRPr="004C171E">
              <w:rPr>
                <w:rStyle w:val="Hyperlink"/>
                <w:rFonts w:hint="eastAsia"/>
                <w:noProof/>
                <w:rtl/>
              </w:rPr>
              <w:t>بيّاع</w:t>
            </w:r>
            <w:r w:rsidRPr="004C171E">
              <w:rPr>
                <w:rStyle w:val="Hyperlink"/>
                <w:noProof/>
                <w:rtl/>
              </w:rPr>
              <w:t xml:space="preserve"> </w:t>
            </w:r>
            <w:r w:rsidRPr="004C171E">
              <w:rPr>
                <w:rStyle w:val="Hyperlink"/>
                <w:rFonts w:hint="eastAsia"/>
                <w:noProof/>
                <w:rtl/>
              </w:rPr>
              <w:t>الأسْفاط</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Toc394921983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84" w:history="1">
            <w:r w:rsidRPr="004C171E">
              <w:rPr>
                <w:rStyle w:val="Hyperlink"/>
                <w:noProof/>
                <w:rtl/>
              </w:rPr>
              <w:t xml:space="preserve">[3072] </w:t>
            </w:r>
            <w:r w:rsidRPr="004C171E">
              <w:rPr>
                <w:rStyle w:val="Hyperlink"/>
                <w:rFonts w:hint="eastAsia"/>
                <w:noProof/>
                <w:rtl/>
              </w:rPr>
              <w:t>الوليد</w:t>
            </w:r>
            <w:r w:rsidRPr="004C171E">
              <w:rPr>
                <w:rStyle w:val="Hyperlink"/>
                <w:noProof/>
                <w:rtl/>
              </w:rPr>
              <w:t xml:space="preserve"> </w:t>
            </w:r>
            <w:r w:rsidRPr="004C171E">
              <w:rPr>
                <w:rStyle w:val="Hyperlink"/>
                <w:rFonts w:hint="eastAsia"/>
                <w:noProof/>
                <w:rtl/>
              </w:rPr>
              <w:t>الجَواز</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Toc394921984 \h</w:instrText>
            </w:r>
            <w:r>
              <w:rPr>
                <w:noProof/>
                <w:webHidden/>
                <w:rtl/>
              </w:rPr>
              <w:instrText xml:space="preserve"> </w:instrText>
            </w:r>
            <w:r>
              <w:rPr>
                <w:rStyle w:val="Hyperlink"/>
                <w:noProof/>
                <w:rtl/>
              </w:rPr>
            </w:r>
            <w:r>
              <w:rPr>
                <w:rStyle w:val="Hyperlink"/>
                <w:noProof/>
                <w:rtl/>
              </w:rPr>
              <w:fldChar w:fldCharType="separate"/>
            </w:r>
            <w:r>
              <w:rPr>
                <w:noProof/>
                <w:webHidden/>
                <w:rtl/>
              </w:rPr>
              <w:t>174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85" w:history="1">
            <w:r w:rsidRPr="004C171E">
              <w:rPr>
                <w:rStyle w:val="Hyperlink"/>
                <w:noProof/>
                <w:rtl/>
              </w:rPr>
              <w:t xml:space="preserve">[3073] </w:t>
            </w:r>
            <w:r w:rsidRPr="004C171E">
              <w:rPr>
                <w:rStyle w:val="Hyperlink"/>
                <w:rFonts w:hint="eastAsia"/>
                <w:noProof/>
                <w:rtl/>
              </w:rPr>
              <w:t>الوليد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الحارث</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Toc394921985 \h</w:instrText>
            </w:r>
            <w:r>
              <w:rPr>
                <w:noProof/>
                <w:webHidden/>
                <w:rtl/>
              </w:rPr>
              <w:instrText xml:space="preserve"> </w:instrText>
            </w:r>
            <w:r>
              <w:rPr>
                <w:rStyle w:val="Hyperlink"/>
                <w:noProof/>
                <w:rtl/>
              </w:rPr>
            </w:r>
            <w:r>
              <w:rPr>
                <w:rStyle w:val="Hyperlink"/>
                <w:noProof/>
                <w:rtl/>
              </w:rPr>
              <w:fldChar w:fldCharType="separate"/>
            </w:r>
            <w:r>
              <w:rPr>
                <w:noProof/>
                <w:webHidden/>
                <w:rtl/>
              </w:rPr>
              <w:t>174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86" w:history="1">
            <w:r w:rsidRPr="004C171E">
              <w:rPr>
                <w:rStyle w:val="Hyperlink"/>
                <w:noProof/>
                <w:rtl/>
              </w:rPr>
              <w:t xml:space="preserve">[3074] </w:t>
            </w:r>
            <w:r w:rsidRPr="004C171E">
              <w:rPr>
                <w:rStyle w:val="Hyperlink"/>
                <w:rFonts w:hint="eastAsia"/>
                <w:noProof/>
                <w:rtl/>
              </w:rPr>
              <w:t>الوليد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العزيز</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Toc394921986 \h</w:instrText>
            </w:r>
            <w:r>
              <w:rPr>
                <w:noProof/>
                <w:webHidden/>
                <w:rtl/>
              </w:rPr>
              <w:instrText xml:space="preserve"> </w:instrText>
            </w:r>
            <w:r>
              <w:rPr>
                <w:rStyle w:val="Hyperlink"/>
                <w:noProof/>
                <w:rtl/>
              </w:rPr>
            </w:r>
            <w:r>
              <w:rPr>
                <w:rStyle w:val="Hyperlink"/>
                <w:noProof/>
                <w:rtl/>
              </w:rPr>
              <w:fldChar w:fldCharType="separate"/>
            </w:r>
            <w:r>
              <w:rPr>
                <w:noProof/>
                <w:webHidden/>
                <w:rtl/>
              </w:rPr>
              <w:t>174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87" w:history="1">
            <w:r w:rsidRPr="004C171E">
              <w:rPr>
                <w:rStyle w:val="Hyperlink"/>
                <w:noProof/>
                <w:rtl/>
              </w:rPr>
              <w:t xml:space="preserve">[3075] </w:t>
            </w:r>
            <w:r w:rsidRPr="004C171E">
              <w:rPr>
                <w:rStyle w:val="Hyperlink"/>
                <w:rFonts w:hint="eastAsia"/>
                <w:noProof/>
                <w:rtl/>
              </w:rPr>
              <w:t>الوليد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عروة</w:t>
            </w:r>
            <w:r w:rsidRPr="004C171E">
              <w:rPr>
                <w:rStyle w:val="Hyperlink"/>
                <w:noProof/>
                <w:rtl/>
              </w:rPr>
              <w:t xml:space="preserve"> </w:t>
            </w:r>
            <w:r w:rsidRPr="004C171E">
              <w:rPr>
                <w:rStyle w:val="Hyperlink"/>
                <w:rFonts w:hint="eastAsia"/>
                <w:noProof/>
                <w:rtl/>
              </w:rPr>
              <w:t>الشَّيباني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Toc394921987 \h</w:instrText>
            </w:r>
            <w:r>
              <w:rPr>
                <w:noProof/>
                <w:webHidden/>
                <w:rtl/>
              </w:rPr>
              <w:instrText xml:space="preserve"> </w:instrText>
            </w:r>
            <w:r>
              <w:rPr>
                <w:rStyle w:val="Hyperlink"/>
                <w:noProof/>
                <w:rtl/>
              </w:rPr>
            </w:r>
            <w:r>
              <w:rPr>
                <w:rStyle w:val="Hyperlink"/>
                <w:noProof/>
                <w:rtl/>
              </w:rPr>
              <w:fldChar w:fldCharType="separate"/>
            </w:r>
            <w:r>
              <w:rPr>
                <w:noProof/>
                <w:webHidden/>
                <w:rtl/>
              </w:rPr>
              <w:t>174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88" w:history="1">
            <w:r w:rsidRPr="004C171E">
              <w:rPr>
                <w:rStyle w:val="Hyperlink"/>
                <w:noProof/>
                <w:rtl/>
              </w:rPr>
              <w:t xml:space="preserve">[3076] </w:t>
            </w:r>
            <w:r w:rsidRPr="004C171E">
              <w:rPr>
                <w:rStyle w:val="Hyperlink"/>
                <w:rFonts w:hint="eastAsia"/>
                <w:noProof/>
                <w:rtl/>
              </w:rPr>
              <w:t>الوليد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العلاء</w:t>
            </w:r>
            <w:r w:rsidRPr="004C171E">
              <w:rPr>
                <w:rStyle w:val="Hyperlink"/>
                <w:noProof/>
                <w:rtl/>
              </w:rPr>
              <w:t xml:space="preserve"> </w:t>
            </w:r>
            <w:r w:rsidRPr="004C171E">
              <w:rPr>
                <w:rStyle w:val="Hyperlink"/>
                <w:rFonts w:hint="eastAsia"/>
                <w:noProof/>
                <w:rtl/>
              </w:rPr>
              <w:t>الوَصّافيّ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Toc394921988 \h</w:instrText>
            </w:r>
            <w:r>
              <w:rPr>
                <w:noProof/>
                <w:webHidden/>
                <w:rtl/>
              </w:rPr>
              <w:instrText xml:space="preserve"> </w:instrText>
            </w:r>
            <w:r>
              <w:rPr>
                <w:rStyle w:val="Hyperlink"/>
                <w:noProof/>
                <w:rtl/>
              </w:rPr>
            </w:r>
            <w:r>
              <w:rPr>
                <w:rStyle w:val="Hyperlink"/>
                <w:noProof/>
                <w:rtl/>
              </w:rPr>
              <w:fldChar w:fldCharType="separate"/>
            </w:r>
            <w:r>
              <w:rPr>
                <w:noProof/>
                <w:webHidden/>
                <w:rtl/>
              </w:rPr>
              <w:t>174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89" w:history="1">
            <w:r w:rsidRPr="004C171E">
              <w:rPr>
                <w:rStyle w:val="Hyperlink"/>
                <w:noProof/>
                <w:rtl/>
              </w:rPr>
              <w:t xml:space="preserve">[3077] </w:t>
            </w:r>
            <w:r w:rsidRPr="004C171E">
              <w:rPr>
                <w:rStyle w:val="Hyperlink"/>
                <w:rFonts w:hint="eastAsia"/>
                <w:noProof/>
                <w:rtl/>
              </w:rPr>
              <w:t>الوليد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Toc394921989 \h</w:instrText>
            </w:r>
            <w:r>
              <w:rPr>
                <w:noProof/>
                <w:webHidden/>
                <w:rtl/>
              </w:rPr>
              <w:instrText xml:space="preserve"> </w:instrText>
            </w:r>
            <w:r>
              <w:rPr>
                <w:rStyle w:val="Hyperlink"/>
                <w:noProof/>
                <w:rtl/>
              </w:rPr>
            </w:r>
            <w:r>
              <w:rPr>
                <w:rStyle w:val="Hyperlink"/>
                <w:noProof/>
                <w:rtl/>
              </w:rPr>
              <w:fldChar w:fldCharType="separate"/>
            </w:r>
            <w:r>
              <w:rPr>
                <w:noProof/>
                <w:webHidden/>
                <w:rtl/>
              </w:rPr>
              <w:t>175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90" w:history="1">
            <w:r w:rsidRPr="004C171E">
              <w:rPr>
                <w:rStyle w:val="Hyperlink"/>
                <w:noProof/>
                <w:rtl/>
              </w:rPr>
              <w:t xml:space="preserve">[3078] </w:t>
            </w:r>
            <w:r w:rsidRPr="004C171E">
              <w:rPr>
                <w:rStyle w:val="Hyperlink"/>
                <w:rFonts w:hint="eastAsia"/>
                <w:noProof/>
                <w:rtl/>
              </w:rPr>
              <w:t>الوليد</w:t>
            </w:r>
            <w:r w:rsidRPr="004C171E">
              <w:rPr>
                <w:rStyle w:val="Hyperlink"/>
                <w:noProof/>
                <w:rtl/>
              </w:rPr>
              <w:t xml:space="preserve"> </w:t>
            </w:r>
            <w:r w:rsidRPr="004C171E">
              <w:rPr>
                <w:rStyle w:val="Hyperlink"/>
                <w:rFonts w:hint="eastAsia"/>
                <w:noProof/>
                <w:rtl/>
              </w:rPr>
              <w:t>القُمِيّ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Toc394921990 \h</w:instrText>
            </w:r>
            <w:r>
              <w:rPr>
                <w:noProof/>
                <w:webHidden/>
                <w:rtl/>
              </w:rPr>
              <w:instrText xml:space="preserve"> </w:instrText>
            </w:r>
            <w:r>
              <w:rPr>
                <w:rStyle w:val="Hyperlink"/>
                <w:noProof/>
                <w:rtl/>
              </w:rPr>
            </w:r>
            <w:r>
              <w:rPr>
                <w:rStyle w:val="Hyperlink"/>
                <w:noProof/>
                <w:rtl/>
              </w:rPr>
              <w:fldChar w:fldCharType="separate"/>
            </w:r>
            <w:r>
              <w:rPr>
                <w:noProof/>
                <w:webHidden/>
                <w:rtl/>
              </w:rPr>
              <w:t>175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91" w:history="1">
            <w:r w:rsidRPr="004C171E">
              <w:rPr>
                <w:rStyle w:val="Hyperlink"/>
                <w:noProof/>
                <w:rtl/>
              </w:rPr>
              <w:t xml:space="preserve">[3079] </w:t>
            </w:r>
            <w:r w:rsidRPr="004C171E">
              <w:rPr>
                <w:rStyle w:val="Hyperlink"/>
                <w:rFonts w:hint="eastAsia"/>
                <w:noProof/>
                <w:rtl/>
              </w:rPr>
              <w:t>الوليد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مُدْرِك</w:t>
            </w:r>
            <w:r w:rsidRPr="004C171E">
              <w:rPr>
                <w:rStyle w:val="Hyperlink"/>
                <w:noProof/>
                <w:rtl/>
              </w:rPr>
              <w:t xml:space="preserve"> </w:t>
            </w:r>
            <w:r w:rsidRPr="004C171E">
              <w:rPr>
                <w:rStyle w:val="Hyperlink"/>
                <w:rFonts w:hint="eastAsia"/>
                <w:noProof/>
                <w:rtl/>
              </w:rPr>
              <w:t>القُمِيّ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Toc394921991 \h</w:instrText>
            </w:r>
            <w:r>
              <w:rPr>
                <w:noProof/>
                <w:webHidden/>
                <w:rtl/>
              </w:rPr>
              <w:instrText xml:space="preserve"> </w:instrText>
            </w:r>
            <w:r>
              <w:rPr>
                <w:rStyle w:val="Hyperlink"/>
                <w:noProof/>
                <w:rtl/>
              </w:rPr>
            </w:r>
            <w:r>
              <w:rPr>
                <w:rStyle w:val="Hyperlink"/>
                <w:noProof/>
                <w:rtl/>
              </w:rPr>
              <w:fldChar w:fldCharType="separate"/>
            </w:r>
            <w:r>
              <w:rPr>
                <w:noProof/>
                <w:webHidden/>
                <w:rtl/>
              </w:rPr>
              <w:t>175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92" w:history="1">
            <w:r w:rsidRPr="004C171E">
              <w:rPr>
                <w:rStyle w:val="Hyperlink"/>
                <w:noProof/>
                <w:rtl/>
              </w:rPr>
              <w:t xml:space="preserve">[3080] </w:t>
            </w:r>
            <w:r w:rsidRPr="004C171E">
              <w:rPr>
                <w:rStyle w:val="Hyperlink"/>
                <w:rFonts w:hint="eastAsia"/>
                <w:noProof/>
                <w:rtl/>
              </w:rPr>
              <w:t>الوليد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ميمون</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Toc394921992 \h</w:instrText>
            </w:r>
            <w:r>
              <w:rPr>
                <w:noProof/>
                <w:webHidden/>
                <w:rtl/>
              </w:rPr>
              <w:instrText xml:space="preserve"> </w:instrText>
            </w:r>
            <w:r>
              <w:rPr>
                <w:rStyle w:val="Hyperlink"/>
                <w:noProof/>
                <w:rtl/>
              </w:rPr>
            </w:r>
            <w:r>
              <w:rPr>
                <w:rStyle w:val="Hyperlink"/>
                <w:noProof/>
                <w:rtl/>
              </w:rPr>
              <w:fldChar w:fldCharType="separate"/>
            </w:r>
            <w:r>
              <w:rPr>
                <w:noProof/>
                <w:webHidden/>
                <w:rtl/>
              </w:rPr>
              <w:t>175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93" w:history="1">
            <w:r w:rsidRPr="004C171E">
              <w:rPr>
                <w:rStyle w:val="Hyperlink"/>
                <w:noProof/>
                <w:rtl/>
              </w:rPr>
              <w:t xml:space="preserve">[3081] </w:t>
            </w:r>
            <w:r w:rsidRPr="004C171E">
              <w:rPr>
                <w:rStyle w:val="Hyperlink"/>
                <w:rFonts w:hint="eastAsia"/>
                <w:noProof/>
                <w:rtl/>
              </w:rPr>
              <w:t>الوليد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الوليد</w:t>
            </w:r>
            <w:r w:rsidRPr="004C171E">
              <w:rPr>
                <w:rStyle w:val="Hyperlink"/>
                <w:noProof/>
                <w:rtl/>
              </w:rPr>
              <w:t xml:space="preserve"> </w:t>
            </w:r>
            <w:r w:rsidRPr="004C171E">
              <w:rPr>
                <w:rStyle w:val="Hyperlink"/>
                <w:rFonts w:hint="eastAsia"/>
                <w:noProof/>
                <w:rtl/>
              </w:rPr>
              <w:t>العَنَزِيّ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Toc394921993 \h</w:instrText>
            </w:r>
            <w:r>
              <w:rPr>
                <w:noProof/>
                <w:webHidden/>
                <w:rtl/>
              </w:rPr>
              <w:instrText xml:space="preserve"> </w:instrText>
            </w:r>
            <w:r>
              <w:rPr>
                <w:rStyle w:val="Hyperlink"/>
                <w:noProof/>
                <w:rtl/>
              </w:rPr>
            </w:r>
            <w:r>
              <w:rPr>
                <w:rStyle w:val="Hyperlink"/>
                <w:noProof/>
                <w:rtl/>
              </w:rPr>
              <w:fldChar w:fldCharType="separate"/>
            </w:r>
            <w:r>
              <w:rPr>
                <w:noProof/>
                <w:webHidden/>
                <w:rtl/>
              </w:rPr>
              <w:t>175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94" w:history="1">
            <w:r w:rsidRPr="004C171E">
              <w:rPr>
                <w:rStyle w:val="Hyperlink"/>
                <w:noProof/>
                <w:rtl/>
              </w:rPr>
              <w:t xml:space="preserve">[3082] </w:t>
            </w:r>
            <w:r w:rsidRPr="004C171E">
              <w:rPr>
                <w:rStyle w:val="Hyperlink"/>
                <w:rFonts w:hint="eastAsia"/>
                <w:noProof/>
                <w:rtl/>
              </w:rPr>
              <w:t>الوليد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هِشَام</w:t>
            </w:r>
            <w:r w:rsidRPr="004C171E">
              <w:rPr>
                <w:rStyle w:val="Hyperlink"/>
                <w:noProof/>
                <w:rtl/>
              </w:rPr>
              <w:t xml:space="preserve"> </w:t>
            </w:r>
            <w:r w:rsidRPr="004C171E">
              <w:rPr>
                <w:rStyle w:val="Hyperlink"/>
                <w:rFonts w:hint="eastAsia"/>
                <w:noProof/>
                <w:rtl/>
              </w:rPr>
              <w:t>البصري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Toc394921994 \h</w:instrText>
            </w:r>
            <w:r>
              <w:rPr>
                <w:noProof/>
                <w:webHidden/>
                <w:rtl/>
              </w:rPr>
              <w:instrText xml:space="preserve"> </w:instrText>
            </w:r>
            <w:r>
              <w:rPr>
                <w:rStyle w:val="Hyperlink"/>
                <w:noProof/>
                <w:rtl/>
              </w:rPr>
            </w:r>
            <w:r>
              <w:rPr>
                <w:rStyle w:val="Hyperlink"/>
                <w:noProof/>
                <w:rtl/>
              </w:rPr>
              <w:fldChar w:fldCharType="separate"/>
            </w:r>
            <w:r>
              <w:rPr>
                <w:noProof/>
                <w:webHidden/>
                <w:rtl/>
              </w:rPr>
              <w:t>175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95" w:history="1">
            <w:r w:rsidRPr="004C171E">
              <w:rPr>
                <w:rStyle w:val="Hyperlink"/>
                <w:noProof/>
                <w:rtl/>
              </w:rPr>
              <w:t xml:space="preserve">[3083] </w:t>
            </w:r>
            <w:r w:rsidRPr="004C171E">
              <w:rPr>
                <w:rStyle w:val="Hyperlink"/>
                <w:rFonts w:hint="eastAsia"/>
                <w:noProof/>
                <w:rtl/>
              </w:rPr>
              <w:t>الوليد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هِشَام</w:t>
            </w:r>
            <w:r w:rsidRPr="004C171E">
              <w:rPr>
                <w:rStyle w:val="Hyperlink"/>
                <w:noProof/>
                <w:rtl/>
              </w:rPr>
              <w:t xml:space="preserve"> </w:t>
            </w:r>
            <w:r w:rsidRPr="004C171E">
              <w:rPr>
                <w:rStyle w:val="Hyperlink"/>
                <w:rFonts w:hint="eastAsia"/>
                <w:noProof/>
                <w:rtl/>
              </w:rPr>
              <w:t>الجَمَلي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Toc394921995 \h</w:instrText>
            </w:r>
            <w:r>
              <w:rPr>
                <w:noProof/>
                <w:webHidden/>
                <w:rtl/>
              </w:rPr>
              <w:instrText xml:space="preserve"> </w:instrText>
            </w:r>
            <w:r>
              <w:rPr>
                <w:rStyle w:val="Hyperlink"/>
                <w:noProof/>
                <w:rtl/>
              </w:rPr>
            </w:r>
            <w:r>
              <w:rPr>
                <w:rStyle w:val="Hyperlink"/>
                <w:noProof/>
                <w:rtl/>
              </w:rPr>
              <w:fldChar w:fldCharType="separate"/>
            </w:r>
            <w:r>
              <w:rPr>
                <w:noProof/>
                <w:webHidden/>
                <w:rtl/>
              </w:rPr>
              <w:t>176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96" w:history="1">
            <w:r w:rsidRPr="004C171E">
              <w:rPr>
                <w:rStyle w:val="Hyperlink"/>
                <w:noProof/>
                <w:rtl/>
              </w:rPr>
              <w:t xml:space="preserve">[3084] </w:t>
            </w:r>
            <w:r w:rsidRPr="004C171E">
              <w:rPr>
                <w:rStyle w:val="Hyperlink"/>
                <w:rFonts w:hint="eastAsia"/>
                <w:noProof/>
                <w:rtl/>
              </w:rPr>
              <w:t>الوليد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هِشَام</w:t>
            </w:r>
            <w:r w:rsidRPr="004C171E">
              <w:rPr>
                <w:rStyle w:val="Hyperlink"/>
                <w:noProof/>
                <w:rtl/>
              </w:rPr>
              <w:t xml:space="preserve"> </w:t>
            </w:r>
            <w:r w:rsidRPr="004C171E">
              <w:rPr>
                <w:rStyle w:val="Hyperlink"/>
                <w:rFonts w:hint="eastAsia"/>
                <w:noProof/>
                <w:rtl/>
              </w:rPr>
              <w:t>المرادي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Toc394921996 \h</w:instrText>
            </w:r>
            <w:r>
              <w:rPr>
                <w:noProof/>
                <w:webHidden/>
                <w:rtl/>
              </w:rPr>
              <w:instrText xml:space="preserve"> </w:instrText>
            </w:r>
            <w:r>
              <w:rPr>
                <w:rStyle w:val="Hyperlink"/>
                <w:noProof/>
                <w:rtl/>
              </w:rPr>
            </w:r>
            <w:r>
              <w:rPr>
                <w:rStyle w:val="Hyperlink"/>
                <w:noProof/>
                <w:rtl/>
              </w:rPr>
              <w:fldChar w:fldCharType="separate"/>
            </w:r>
            <w:r>
              <w:rPr>
                <w:noProof/>
                <w:webHidden/>
                <w:rtl/>
              </w:rPr>
              <w:t>176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97" w:history="1">
            <w:r w:rsidRPr="004C171E">
              <w:rPr>
                <w:rStyle w:val="Hyperlink"/>
                <w:noProof/>
                <w:rtl/>
              </w:rPr>
              <w:t xml:space="preserve">[3085] </w:t>
            </w:r>
            <w:r w:rsidRPr="004C171E">
              <w:rPr>
                <w:rStyle w:val="Hyperlink"/>
                <w:rFonts w:hint="eastAsia"/>
                <w:noProof/>
                <w:rtl/>
              </w:rPr>
              <w:t>وهب</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الرّحمن</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Toc394921997 \h</w:instrText>
            </w:r>
            <w:r>
              <w:rPr>
                <w:noProof/>
                <w:webHidden/>
                <w:rtl/>
              </w:rPr>
              <w:instrText xml:space="preserve"> </w:instrText>
            </w:r>
            <w:r>
              <w:rPr>
                <w:rStyle w:val="Hyperlink"/>
                <w:noProof/>
                <w:rtl/>
              </w:rPr>
            </w:r>
            <w:r>
              <w:rPr>
                <w:rStyle w:val="Hyperlink"/>
                <w:noProof/>
                <w:rtl/>
              </w:rPr>
              <w:fldChar w:fldCharType="separate"/>
            </w:r>
            <w:r>
              <w:rPr>
                <w:noProof/>
                <w:webHidden/>
                <w:rtl/>
              </w:rPr>
              <w:t>176</w:t>
            </w:r>
            <w:r>
              <w:rPr>
                <w:rStyle w:val="Hyperlink"/>
                <w:noProof/>
                <w:rtl/>
              </w:rPr>
              <w:fldChar w:fldCharType="end"/>
            </w:r>
          </w:hyperlink>
        </w:p>
        <w:p w:rsidR="00377295" w:rsidRDefault="00377295"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1998" w:history="1">
            <w:r w:rsidRPr="004C171E">
              <w:rPr>
                <w:rStyle w:val="Hyperlink"/>
                <w:noProof/>
                <w:rtl/>
              </w:rPr>
              <w:t xml:space="preserve">[3086] </w:t>
            </w:r>
            <w:r w:rsidRPr="004C171E">
              <w:rPr>
                <w:rStyle w:val="Hyperlink"/>
                <w:rFonts w:hint="eastAsia"/>
                <w:noProof/>
                <w:rtl/>
              </w:rPr>
              <w:t>وهب</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w:t>
            </w:r>
            <w:r w:rsidR="007E4675">
              <w:rPr>
                <w:rStyle w:val="Hyperlink"/>
                <w:noProof/>
                <w:rtl/>
              </w:rPr>
              <w:t xml:space="preserve"> </w:t>
            </w:r>
            <w:r w:rsidRPr="004C171E">
              <w:rPr>
                <w:rStyle w:val="Hyperlink"/>
                <w:rFonts w:hint="eastAsia"/>
                <w:noProof/>
                <w:rtl/>
              </w:rPr>
              <w:t>الأسدي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Toc394921998 \h</w:instrText>
            </w:r>
            <w:r>
              <w:rPr>
                <w:noProof/>
                <w:webHidden/>
                <w:rtl/>
              </w:rPr>
              <w:instrText xml:space="preserve"> </w:instrText>
            </w:r>
            <w:r>
              <w:rPr>
                <w:rStyle w:val="Hyperlink"/>
                <w:noProof/>
                <w:rtl/>
              </w:rPr>
            </w:r>
            <w:r>
              <w:rPr>
                <w:rStyle w:val="Hyperlink"/>
                <w:noProof/>
                <w:rtl/>
              </w:rPr>
              <w:fldChar w:fldCharType="separate"/>
            </w:r>
            <w:r>
              <w:rPr>
                <w:noProof/>
                <w:webHidden/>
                <w:rtl/>
              </w:rPr>
              <w:t>176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1999" w:history="1">
            <w:r w:rsidRPr="004C171E">
              <w:rPr>
                <w:rStyle w:val="Hyperlink"/>
                <w:noProof/>
                <w:rtl/>
              </w:rPr>
              <w:t xml:space="preserve">[3087] </w:t>
            </w:r>
            <w:r w:rsidRPr="004C171E">
              <w:rPr>
                <w:rStyle w:val="Hyperlink"/>
                <w:rFonts w:hint="eastAsia"/>
                <w:noProof/>
                <w:rtl/>
              </w:rPr>
              <w:t>وهب</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وهب</w:t>
            </w:r>
            <w:r w:rsidRPr="004C171E">
              <w:rPr>
                <w:rStyle w:val="Hyperlink"/>
                <w:noProof/>
                <w:rtl/>
              </w:rPr>
              <w:t xml:space="preserve">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البَخْتَري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Toc394921999 \h</w:instrText>
            </w:r>
            <w:r>
              <w:rPr>
                <w:noProof/>
                <w:webHidden/>
                <w:rtl/>
              </w:rPr>
              <w:instrText xml:space="preserve"> </w:instrText>
            </w:r>
            <w:r>
              <w:rPr>
                <w:rStyle w:val="Hyperlink"/>
                <w:noProof/>
                <w:rtl/>
              </w:rPr>
            </w:r>
            <w:r>
              <w:rPr>
                <w:rStyle w:val="Hyperlink"/>
                <w:noProof/>
                <w:rtl/>
              </w:rPr>
              <w:fldChar w:fldCharType="separate"/>
            </w:r>
            <w:r>
              <w:rPr>
                <w:noProof/>
                <w:webHidden/>
                <w:rtl/>
              </w:rPr>
              <w:t>176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00" w:history="1">
            <w:r w:rsidRPr="004C171E">
              <w:rPr>
                <w:rStyle w:val="Hyperlink"/>
                <w:noProof/>
                <w:rtl/>
              </w:rPr>
              <w:t xml:space="preserve">[3088] </w:t>
            </w:r>
            <w:r w:rsidRPr="004C171E">
              <w:rPr>
                <w:rStyle w:val="Hyperlink"/>
                <w:rFonts w:hint="eastAsia"/>
                <w:noProof/>
                <w:rtl/>
              </w:rPr>
              <w:t>وُهَيْب</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حَفْص</w:t>
            </w:r>
            <w:r w:rsidRPr="004C171E">
              <w:rPr>
                <w:rStyle w:val="Hyperlink"/>
                <w:noProof/>
                <w:rtl/>
              </w:rPr>
              <w:t xml:space="preserve"> </w:t>
            </w:r>
            <w:r w:rsidRPr="004C171E">
              <w:rPr>
                <w:rStyle w:val="Hyperlink"/>
                <w:rFonts w:hint="eastAsia"/>
                <w:noProof/>
                <w:rtl/>
              </w:rPr>
              <w:t>النَّحّاس</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Toc394922000 \h</w:instrText>
            </w:r>
            <w:r>
              <w:rPr>
                <w:noProof/>
                <w:webHidden/>
                <w:rtl/>
              </w:rPr>
              <w:instrText xml:space="preserve"> </w:instrText>
            </w:r>
            <w:r>
              <w:rPr>
                <w:rStyle w:val="Hyperlink"/>
                <w:noProof/>
                <w:rtl/>
              </w:rPr>
            </w:r>
            <w:r>
              <w:rPr>
                <w:rStyle w:val="Hyperlink"/>
                <w:noProof/>
                <w:rtl/>
              </w:rPr>
              <w:fldChar w:fldCharType="separate"/>
            </w:r>
            <w:r>
              <w:rPr>
                <w:noProof/>
                <w:webHidden/>
                <w:rtl/>
              </w:rPr>
              <w:t>177</w:t>
            </w:r>
            <w:r>
              <w:rPr>
                <w:rStyle w:val="Hyperlink"/>
                <w:noProof/>
                <w:rtl/>
              </w:rPr>
              <w:fldChar w:fldCharType="end"/>
            </w:r>
          </w:hyperlink>
        </w:p>
        <w:p w:rsidR="0063324D" w:rsidRDefault="0063324D">
          <w:pPr>
            <w:pStyle w:val="TOC2"/>
            <w:tabs>
              <w:tab w:val="right" w:leader="dot" w:pos="7786"/>
            </w:tabs>
            <w:rPr>
              <w:rFonts w:asciiTheme="minorHAnsi" w:eastAsiaTheme="minorEastAsia" w:hAnsiTheme="minorHAnsi" w:cstheme="minorBidi"/>
              <w:noProof/>
              <w:color w:val="auto"/>
              <w:sz w:val="22"/>
              <w:szCs w:val="22"/>
              <w:rtl/>
            </w:rPr>
          </w:pPr>
          <w:hyperlink w:anchor="_Toc394922001" w:history="1">
            <w:r w:rsidRPr="004C171E">
              <w:rPr>
                <w:rStyle w:val="Hyperlink"/>
                <w:rFonts w:hint="eastAsia"/>
                <w:noProof/>
                <w:rtl/>
              </w:rPr>
              <w:t>باب</w:t>
            </w:r>
            <w:r w:rsidRPr="004C171E">
              <w:rPr>
                <w:rStyle w:val="Hyperlink"/>
                <w:noProof/>
                <w:rtl/>
              </w:rPr>
              <w:t xml:space="preserve"> </w:t>
            </w:r>
            <w:r w:rsidRPr="004C171E">
              <w:rPr>
                <w:rStyle w:val="Hyperlink"/>
                <w:rFonts w:hint="eastAsia"/>
                <w:noProof/>
                <w:rtl/>
              </w:rPr>
              <w:t>الهاء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Toc394922001 \h</w:instrText>
            </w:r>
            <w:r>
              <w:rPr>
                <w:noProof/>
                <w:webHidden/>
                <w:rtl/>
              </w:rPr>
              <w:instrText xml:space="preserve"> </w:instrText>
            </w:r>
            <w:r>
              <w:rPr>
                <w:rStyle w:val="Hyperlink"/>
                <w:noProof/>
                <w:rtl/>
              </w:rPr>
            </w:r>
            <w:r>
              <w:rPr>
                <w:rStyle w:val="Hyperlink"/>
                <w:noProof/>
                <w:rtl/>
              </w:rPr>
              <w:fldChar w:fldCharType="separate"/>
            </w:r>
            <w:r>
              <w:rPr>
                <w:noProof/>
                <w:webHidden/>
                <w:rtl/>
              </w:rPr>
              <w:t>178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02" w:history="1">
            <w:r w:rsidRPr="004C171E">
              <w:rPr>
                <w:rStyle w:val="Hyperlink"/>
                <w:noProof/>
                <w:rtl/>
              </w:rPr>
              <w:t xml:space="preserve">[3089] </w:t>
            </w:r>
            <w:r w:rsidRPr="004C171E">
              <w:rPr>
                <w:rStyle w:val="Hyperlink"/>
                <w:rFonts w:hint="eastAsia"/>
                <w:noProof/>
                <w:rtl/>
              </w:rPr>
              <w:t>هارون</w:t>
            </w:r>
            <w:r w:rsidRPr="004C171E">
              <w:rPr>
                <w:rStyle w:val="Hyperlink"/>
                <w:noProof/>
                <w:rtl/>
              </w:rPr>
              <w:t xml:space="preserve">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سَلْمة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Toc394922002 \h</w:instrText>
            </w:r>
            <w:r>
              <w:rPr>
                <w:noProof/>
                <w:webHidden/>
                <w:rtl/>
              </w:rPr>
              <w:instrText xml:space="preserve"> </w:instrText>
            </w:r>
            <w:r>
              <w:rPr>
                <w:rStyle w:val="Hyperlink"/>
                <w:noProof/>
                <w:rtl/>
              </w:rPr>
            </w:r>
            <w:r>
              <w:rPr>
                <w:rStyle w:val="Hyperlink"/>
                <w:noProof/>
                <w:rtl/>
              </w:rPr>
              <w:fldChar w:fldCharType="separate"/>
            </w:r>
            <w:r>
              <w:rPr>
                <w:noProof/>
                <w:webHidden/>
                <w:rtl/>
              </w:rPr>
              <w:t>178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03" w:history="1">
            <w:r w:rsidRPr="004C171E">
              <w:rPr>
                <w:rStyle w:val="Hyperlink"/>
                <w:noProof/>
                <w:rtl/>
              </w:rPr>
              <w:t xml:space="preserve">[3090] </w:t>
            </w:r>
            <w:r w:rsidRPr="004C171E">
              <w:rPr>
                <w:rStyle w:val="Hyperlink"/>
                <w:rFonts w:hint="eastAsia"/>
                <w:noProof/>
                <w:rtl/>
              </w:rPr>
              <w:t>هارون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خالد</w:t>
            </w:r>
            <w:r w:rsidRPr="004C171E">
              <w:rPr>
                <w:rStyle w:val="Hyperlink"/>
                <w:noProof/>
                <w:rtl/>
              </w:rPr>
              <w:t xml:space="preserve"> </w:t>
            </w:r>
            <w:r w:rsidRPr="004C171E">
              <w:rPr>
                <w:rStyle w:val="Hyperlink"/>
                <w:rFonts w:hint="eastAsia"/>
                <w:noProof/>
                <w:rtl/>
              </w:rPr>
              <w:t>الكابلي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Toc394922003 \h</w:instrText>
            </w:r>
            <w:r>
              <w:rPr>
                <w:noProof/>
                <w:webHidden/>
                <w:rtl/>
              </w:rPr>
              <w:instrText xml:space="preserve"> </w:instrText>
            </w:r>
            <w:r>
              <w:rPr>
                <w:rStyle w:val="Hyperlink"/>
                <w:noProof/>
                <w:rtl/>
              </w:rPr>
            </w:r>
            <w:r>
              <w:rPr>
                <w:rStyle w:val="Hyperlink"/>
                <w:noProof/>
                <w:rtl/>
              </w:rPr>
              <w:fldChar w:fldCharType="separate"/>
            </w:r>
            <w:r>
              <w:rPr>
                <w:noProof/>
                <w:webHidden/>
                <w:rtl/>
              </w:rPr>
              <w:t>178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04" w:history="1">
            <w:r w:rsidRPr="004C171E">
              <w:rPr>
                <w:rStyle w:val="Hyperlink"/>
                <w:noProof/>
                <w:rtl/>
              </w:rPr>
              <w:t xml:space="preserve">[3091] </w:t>
            </w:r>
            <w:r w:rsidRPr="004C171E">
              <w:rPr>
                <w:rStyle w:val="Hyperlink"/>
                <w:rFonts w:hint="eastAsia"/>
                <w:noProof/>
                <w:rtl/>
              </w:rPr>
              <w:t>هارون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Toc394922004 \h</w:instrText>
            </w:r>
            <w:r>
              <w:rPr>
                <w:noProof/>
                <w:webHidden/>
                <w:rtl/>
              </w:rPr>
              <w:instrText xml:space="preserve"> </w:instrText>
            </w:r>
            <w:r>
              <w:rPr>
                <w:rStyle w:val="Hyperlink"/>
                <w:noProof/>
                <w:rtl/>
              </w:rPr>
            </w:r>
            <w:r>
              <w:rPr>
                <w:rStyle w:val="Hyperlink"/>
                <w:noProof/>
                <w:rtl/>
              </w:rPr>
              <w:fldChar w:fldCharType="separate"/>
            </w:r>
            <w:r>
              <w:rPr>
                <w:noProof/>
                <w:webHidden/>
                <w:rtl/>
              </w:rPr>
              <w:t>178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05" w:history="1">
            <w:r w:rsidRPr="004C171E">
              <w:rPr>
                <w:rStyle w:val="Hyperlink"/>
                <w:noProof/>
                <w:rtl/>
              </w:rPr>
              <w:t xml:space="preserve">[3092] </w:t>
            </w:r>
            <w:r w:rsidRPr="004C171E">
              <w:rPr>
                <w:rStyle w:val="Hyperlink"/>
                <w:rFonts w:hint="eastAsia"/>
                <w:noProof/>
                <w:rtl/>
              </w:rPr>
              <w:t>هارون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حمزة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عمارة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Toc394922005 \h</w:instrText>
            </w:r>
            <w:r>
              <w:rPr>
                <w:noProof/>
                <w:webHidden/>
                <w:rtl/>
              </w:rPr>
              <w:instrText xml:space="preserve"> </w:instrText>
            </w:r>
            <w:r>
              <w:rPr>
                <w:rStyle w:val="Hyperlink"/>
                <w:noProof/>
                <w:rtl/>
              </w:rPr>
            </w:r>
            <w:r>
              <w:rPr>
                <w:rStyle w:val="Hyperlink"/>
                <w:noProof/>
                <w:rtl/>
              </w:rPr>
              <w:fldChar w:fldCharType="separate"/>
            </w:r>
            <w:r>
              <w:rPr>
                <w:noProof/>
                <w:webHidden/>
                <w:rtl/>
              </w:rPr>
              <w:t>178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06" w:history="1">
            <w:r w:rsidRPr="004C171E">
              <w:rPr>
                <w:rStyle w:val="Hyperlink"/>
                <w:noProof/>
                <w:rtl/>
              </w:rPr>
              <w:t xml:space="preserve">[3093] </w:t>
            </w:r>
            <w:r w:rsidRPr="004C171E">
              <w:rPr>
                <w:rStyle w:val="Hyperlink"/>
                <w:rFonts w:hint="eastAsia"/>
                <w:noProof/>
                <w:rtl/>
              </w:rPr>
              <w:t>هارون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خارجة</w:t>
            </w:r>
            <w:r w:rsidRPr="004C171E">
              <w:rPr>
                <w:rStyle w:val="Hyperlink"/>
                <w:noProof/>
                <w:rtl/>
              </w:rPr>
              <w:t xml:space="preserve"> </w:t>
            </w:r>
            <w:r w:rsidRPr="004C171E">
              <w:rPr>
                <w:rStyle w:val="Hyperlink"/>
                <w:rFonts w:hint="eastAsia"/>
                <w:noProof/>
                <w:rtl/>
              </w:rPr>
              <w:t>الأنصاري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Toc394922006 \h</w:instrText>
            </w:r>
            <w:r>
              <w:rPr>
                <w:noProof/>
                <w:webHidden/>
                <w:rtl/>
              </w:rPr>
              <w:instrText xml:space="preserve"> </w:instrText>
            </w:r>
            <w:r>
              <w:rPr>
                <w:rStyle w:val="Hyperlink"/>
                <w:noProof/>
                <w:rtl/>
              </w:rPr>
            </w:r>
            <w:r>
              <w:rPr>
                <w:rStyle w:val="Hyperlink"/>
                <w:noProof/>
                <w:rtl/>
              </w:rPr>
              <w:fldChar w:fldCharType="separate"/>
            </w:r>
            <w:r>
              <w:rPr>
                <w:noProof/>
                <w:webHidden/>
                <w:rtl/>
              </w:rPr>
              <w:t>178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07" w:history="1">
            <w:r w:rsidRPr="004C171E">
              <w:rPr>
                <w:rStyle w:val="Hyperlink"/>
                <w:noProof/>
                <w:rtl/>
              </w:rPr>
              <w:t xml:space="preserve">[3094] </w:t>
            </w:r>
            <w:r w:rsidRPr="004C171E">
              <w:rPr>
                <w:rStyle w:val="Hyperlink"/>
                <w:rFonts w:hint="eastAsia"/>
                <w:noProof/>
                <w:rtl/>
              </w:rPr>
              <w:t>هارون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زياد</w:t>
            </w:r>
            <w:r w:rsidRPr="004C171E">
              <w:rPr>
                <w:rStyle w:val="Hyperlink"/>
                <w:noProof/>
                <w:rtl/>
              </w:rPr>
              <w:t xml:space="preserve"> </w:t>
            </w:r>
            <w:r w:rsidRPr="004C171E">
              <w:rPr>
                <w:rStyle w:val="Hyperlink"/>
                <w:rFonts w:hint="eastAsia"/>
                <w:noProof/>
                <w:rtl/>
              </w:rPr>
              <w:t>الخَثْعميّ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Toc394922007 \h</w:instrText>
            </w:r>
            <w:r>
              <w:rPr>
                <w:noProof/>
                <w:webHidden/>
                <w:rtl/>
              </w:rPr>
              <w:instrText xml:space="preserve"> </w:instrText>
            </w:r>
            <w:r>
              <w:rPr>
                <w:rStyle w:val="Hyperlink"/>
                <w:noProof/>
                <w:rtl/>
              </w:rPr>
            </w:r>
            <w:r>
              <w:rPr>
                <w:rStyle w:val="Hyperlink"/>
                <w:noProof/>
                <w:rtl/>
              </w:rPr>
              <w:fldChar w:fldCharType="separate"/>
            </w:r>
            <w:r>
              <w:rPr>
                <w:noProof/>
                <w:webHidden/>
                <w:rtl/>
              </w:rPr>
              <w:t>178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08" w:history="1">
            <w:r w:rsidRPr="004C171E">
              <w:rPr>
                <w:rStyle w:val="Hyperlink"/>
                <w:noProof/>
                <w:rtl/>
              </w:rPr>
              <w:t xml:space="preserve">[3095] </w:t>
            </w:r>
            <w:r w:rsidRPr="004C171E">
              <w:rPr>
                <w:rStyle w:val="Hyperlink"/>
                <w:rFonts w:hint="eastAsia"/>
                <w:noProof/>
                <w:rtl/>
              </w:rPr>
              <w:t>هارون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سُليمان</w:t>
            </w:r>
            <w:r w:rsidRPr="004C171E">
              <w:rPr>
                <w:rStyle w:val="Hyperlink"/>
                <w:noProof/>
                <w:rtl/>
              </w:rPr>
              <w:t xml:space="preserve"> </w:t>
            </w:r>
            <w:r w:rsidRPr="004C171E">
              <w:rPr>
                <w:rStyle w:val="Hyperlink"/>
                <w:rFonts w:hint="eastAsia"/>
                <w:noProof/>
                <w:rtl/>
              </w:rPr>
              <w:t>الجُعْفيّ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Toc394922008 \h</w:instrText>
            </w:r>
            <w:r>
              <w:rPr>
                <w:noProof/>
                <w:webHidden/>
                <w:rtl/>
              </w:rPr>
              <w:instrText xml:space="preserve"> </w:instrText>
            </w:r>
            <w:r>
              <w:rPr>
                <w:rStyle w:val="Hyperlink"/>
                <w:noProof/>
                <w:rtl/>
              </w:rPr>
            </w:r>
            <w:r>
              <w:rPr>
                <w:rStyle w:val="Hyperlink"/>
                <w:noProof/>
                <w:rtl/>
              </w:rPr>
              <w:fldChar w:fldCharType="separate"/>
            </w:r>
            <w:r>
              <w:rPr>
                <w:noProof/>
                <w:webHidden/>
                <w:rtl/>
              </w:rPr>
              <w:t>179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09" w:history="1">
            <w:r w:rsidRPr="004C171E">
              <w:rPr>
                <w:rStyle w:val="Hyperlink"/>
                <w:noProof/>
                <w:rtl/>
              </w:rPr>
              <w:t xml:space="preserve">[3096] </w:t>
            </w:r>
            <w:r w:rsidRPr="004C171E">
              <w:rPr>
                <w:rStyle w:val="Hyperlink"/>
                <w:rFonts w:hint="eastAsia"/>
                <w:noProof/>
                <w:rtl/>
              </w:rPr>
              <w:t>هارون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سُليمان</w:t>
            </w:r>
            <w:r w:rsidRPr="004C171E">
              <w:rPr>
                <w:rStyle w:val="Hyperlink"/>
                <w:noProof/>
                <w:rtl/>
              </w:rPr>
              <w:t xml:space="preserve"> </w:t>
            </w:r>
            <w:r w:rsidRPr="004C171E">
              <w:rPr>
                <w:rStyle w:val="Hyperlink"/>
                <w:rFonts w:hint="eastAsia"/>
                <w:noProof/>
                <w:rtl/>
              </w:rPr>
              <w:t>العِجْلي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Toc394922009 \h</w:instrText>
            </w:r>
            <w:r>
              <w:rPr>
                <w:noProof/>
                <w:webHidden/>
                <w:rtl/>
              </w:rPr>
              <w:instrText xml:space="preserve"> </w:instrText>
            </w:r>
            <w:r>
              <w:rPr>
                <w:rStyle w:val="Hyperlink"/>
                <w:noProof/>
                <w:rtl/>
              </w:rPr>
            </w:r>
            <w:r>
              <w:rPr>
                <w:rStyle w:val="Hyperlink"/>
                <w:noProof/>
                <w:rtl/>
              </w:rPr>
              <w:fldChar w:fldCharType="separate"/>
            </w:r>
            <w:r>
              <w:rPr>
                <w:noProof/>
                <w:webHidden/>
                <w:rtl/>
              </w:rPr>
              <w:t>179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10" w:history="1">
            <w:r w:rsidRPr="004C171E">
              <w:rPr>
                <w:rStyle w:val="Hyperlink"/>
                <w:noProof/>
                <w:rtl/>
              </w:rPr>
              <w:t xml:space="preserve">[3097] </w:t>
            </w:r>
            <w:r w:rsidRPr="004C171E">
              <w:rPr>
                <w:rStyle w:val="Hyperlink"/>
                <w:rFonts w:hint="eastAsia"/>
                <w:noProof/>
                <w:rtl/>
              </w:rPr>
              <w:t>هارون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صالح</w:t>
            </w:r>
            <w:r w:rsidRPr="004C171E">
              <w:rPr>
                <w:rStyle w:val="Hyperlink"/>
                <w:noProof/>
                <w:rtl/>
              </w:rPr>
              <w:t xml:space="preserve"> </w:t>
            </w:r>
            <w:r w:rsidRPr="004C171E">
              <w:rPr>
                <w:rStyle w:val="Hyperlink"/>
                <w:rFonts w:hint="eastAsia"/>
                <w:noProof/>
                <w:rtl/>
              </w:rPr>
              <w:t>الهَمْدَانيّ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Toc394922010 \h</w:instrText>
            </w:r>
            <w:r>
              <w:rPr>
                <w:noProof/>
                <w:webHidden/>
                <w:rtl/>
              </w:rPr>
              <w:instrText xml:space="preserve"> </w:instrText>
            </w:r>
            <w:r>
              <w:rPr>
                <w:rStyle w:val="Hyperlink"/>
                <w:noProof/>
                <w:rtl/>
              </w:rPr>
            </w:r>
            <w:r>
              <w:rPr>
                <w:rStyle w:val="Hyperlink"/>
                <w:noProof/>
                <w:rtl/>
              </w:rPr>
              <w:fldChar w:fldCharType="separate"/>
            </w:r>
            <w:r>
              <w:rPr>
                <w:noProof/>
                <w:webHidden/>
                <w:rtl/>
              </w:rPr>
              <w:t>179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11" w:history="1">
            <w:r w:rsidRPr="004C171E">
              <w:rPr>
                <w:rStyle w:val="Hyperlink"/>
                <w:noProof/>
                <w:rtl/>
              </w:rPr>
              <w:t xml:space="preserve">[3098] </w:t>
            </w:r>
            <w:r w:rsidRPr="004C171E">
              <w:rPr>
                <w:rStyle w:val="Hyperlink"/>
                <w:rFonts w:hint="eastAsia"/>
                <w:noProof/>
                <w:rtl/>
              </w:rPr>
              <w:t>هارون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عمير</w:t>
            </w:r>
            <w:r w:rsidR="007E4675">
              <w:rPr>
                <w:rStyle w:val="Hyperlink"/>
                <w:noProof/>
                <w:rtl/>
              </w:rPr>
              <w:t xml:space="preserve"> </w:t>
            </w:r>
            <w:r w:rsidRPr="004C171E">
              <w:rPr>
                <w:rStyle w:val="Hyperlink"/>
                <w:rFonts w:hint="eastAsia"/>
                <w:noProof/>
                <w:rtl/>
              </w:rPr>
              <w:t>النَّخَعيّ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Toc394922011 \h</w:instrText>
            </w:r>
            <w:r>
              <w:rPr>
                <w:noProof/>
                <w:webHidden/>
                <w:rtl/>
              </w:rPr>
              <w:instrText xml:space="preserve"> </w:instrText>
            </w:r>
            <w:r>
              <w:rPr>
                <w:rStyle w:val="Hyperlink"/>
                <w:noProof/>
                <w:rtl/>
              </w:rPr>
            </w:r>
            <w:r>
              <w:rPr>
                <w:rStyle w:val="Hyperlink"/>
                <w:noProof/>
                <w:rtl/>
              </w:rPr>
              <w:fldChar w:fldCharType="separate"/>
            </w:r>
            <w:r>
              <w:rPr>
                <w:noProof/>
                <w:webHidden/>
                <w:rtl/>
              </w:rPr>
              <w:t>179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12" w:history="1">
            <w:r w:rsidRPr="004C171E">
              <w:rPr>
                <w:rStyle w:val="Hyperlink"/>
                <w:noProof/>
                <w:rtl/>
              </w:rPr>
              <w:t xml:space="preserve">[3099] </w:t>
            </w:r>
            <w:r w:rsidRPr="004C171E">
              <w:rPr>
                <w:rStyle w:val="Hyperlink"/>
                <w:rFonts w:hint="eastAsia"/>
                <w:noProof/>
                <w:rtl/>
              </w:rPr>
              <w:t>هارون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عِيْسى</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Toc394922012 \h</w:instrText>
            </w:r>
            <w:r>
              <w:rPr>
                <w:noProof/>
                <w:webHidden/>
                <w:rtl/>
              </w:rPr>
              <w:instrText xml:space="preserve"> </w:instrText>
            </w:r>
            <w:r>
              <w:rPr>
                <w:rStyle w:val="Hyperlink"/>
                <w:noProof/>
                <w:rtl/>
              </w:rPr>
            </w:r>
            <w:r>
              <w:rPr>
                <w:rStyle w:val="Hyperlink"/>
                <w:noProof/>
                <w:rtl/>
              </w:rPr>
              <w:fldChar w:fldCharType="separate"/>
            </w:r>
            <w:r>
              <w:rPr>
                <w:noProof/>
                <w:webHidden/>
                <w:rtl/>
              </w:rPr>
              <w:t>179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13" w:history="1">
            <w:r w:rsidRPr="004C171E">
              <w:rPr>
                <w:rStyle w:val="Hyperlink"/>
                <w:noProof/>
                <w:rtl/>
              </w:rPr>
              <w:t xml:space="preserve">[3100] </w:t>
            </w:r>
            <w:r w:rsidRPr="004C171E">
              <w:rPr>
                <w:rStyle w:val="Hyperlink"/>
                <w:rFonts w:hint="eastAsia"/>
                <w:noProof/>
                <w:rtl/>
              </w:rPr>
              <w:t>هارون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الأعور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Toc394922013 \h</w:instrText>
            </w:r>
            <w:r>
              <w:rPr>
                <w:noProof/>
                <w:webHidden/>
                <w:rtl/>
              </w:rPr>
              <w:instrText xml:space="preserve"> </w:instrText>
            </w:r>
            <w:r>
              <w:rPr>
                <w:rStyle w:val="Hyperlink"/>
                <w:noProof/>
                <w:rtl/>
              </w:rPr>
            </w:r>
            <w:r>
              <w:rPr>
                <w:rStyle w:val="Hyperlink"/>
                <w:noProof/>
                <w:rtl/>
              </w:rPr>
              <w:fldChar w:fldCharType="separate"/>
            </w:r>
            <w:r>
              <w:rPr>
                <w:noProof/>
                <w:webHidden/>
                <w:rtl/>
              </w:rPr>
              <w:t>180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14" w:history="1">
            <w:r w:rsidRPr="004C171E">
              <w:rPr>
                <w:rStyle w:val="Hyperlink"/>
                <w:noProof/>
                <w:rtl/>
              </w:rPr>
              <w:t xml:space="preserve">[3101] </w:t>
            </w:r>
            <w:r w:rsidRPr="004C171E">
              <w:rPr>
                <w:rStyle w:val="Hyperlink"/>
                <w:rFonts w:hint="eastAsia"/>
                <w:noProof/>
                <w:rtl/>
              </w:rPr>
              <w:t>هارون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Toc394922014 \h</w:instrText>
            </w:r>
            <w:r>
              <w:rPr>
                <w:noProof/>
                <w:webHidden/>
                <w:rtl/>
              </w:rPr>
              <w:instrText xml:space="preserve"> </w:instrText>
            </w:r>
            <w:r>
              <w:rPr>
                <w:rStyle w:val="Hyperlink"/>
                <w:noProof/>
                <w:rtl/>
              </w:rPr>
            </w:r>
            <w:r>
              <w:rPr>
                <w:rStyle w:val="Hyperlink"/>
                <w:noProof/>
                <w:rtl/>
              </w:rPr>
              <w:fldChar w:fldCharType="separate"/>
            </w:r>
            <w:r>
              <w:rPr>
                <w:noProof/>
                <w:webHidden/>
                <w:rtl/>
              </w:rPr>
              <w:t>180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15" w:history="1">
            <w:r w:rsidRPr="004C171E">
              <w:rPr>
                <w:rStyle w:val="Hyperlink"/>
                <w:noProof/>
                <w:rtl/>
              </w:rPr>
              <w:t xml:space="preserve">[3102] </w:t>
            </w:r>
            <w:r w:rsidRPr="004C171E">
              <w:rPr>
                <w:rStyle w:val="Hyperlink"/>
                <w:rFonts w:hint="eastAsia"/>
                <w:noProof/>
                <w:rtl/>
              </w:rPr>
              <w:t>هاشم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حيّان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Toc394922015 \h</w:instrText>
            </w:r>
            <w:r>
              <w:rPr>
                <w:noProof/>
                <w:webHidden/>
                <w:rtl/>
              </w:rPr>
              <w:instrText xml:space="preserve"> </w:instrText>
            </w:r>
            <w:r>
              <w:rPr>
                <w:rStyle w:val="Hyperlink"/>
                <w:noProof/>
                <w:rtl/>
              </w:rPr>
            </w:r>
            <w:r>
              <w:rPr>
                <w:rStyle w:val="Hyperlink"/>
                <w:noProof/>
                <w:rtl/>
              </w:rPr>
              <w:fldChar w:fldCharType="separate"/>
            </w:r>
            <w:r>
              <w:rPr>
                <w:noProof/>
                <w:webHidden/>
                <w:rtl/>
              </w:rPr>
              <w:t>180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16" w:history="1">
            <w:r w:rsidRPr="004C171E">
              <w:rPr>
                <w:rStyle w:val="Hyperlink"/>
                <w:noProof/>
                <w:rtl/>
              </w:rPr>
              <w:t xml:space="preserve">[3103] </w:t>
            </w:r>
            <w:r w:rsidRPr="004C171E">
              <w:rPr>
                <w:rStyle w:val="Hyperlink"/>
                <w:rFonts w:hint="eastAsia"/>
                <w:noProof/>
                <w:rtl/>
              </w:rPr>
              <w:t>هاشم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سعيد</w:t>
            </w:r>
            <w:r w:rsidRPr="004C171E">
              <w:rPr>
                <w:rStyle w:val="Hyperlink"/>
                <w:noProof/>
                <w:rtl/>
              </w:rPr>
              <w:t xml:space="preserve"> </w:t>
            </w:r>
            <w:r w:rsidRPr="004C171E">
              <w:rPr>
                <w:rStyle w:val="Hyperlink"/>
                <w:rFonts w:hint="eastAsia"/>
                <w:noProof/>
                <w:rtl/>
              </w:rPr>
              <w:t>الجُعْفيّ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Toc394922016 \h</w:instrText>
            </w:r>
            <w:r>
              <w:rPr>
                <w:noProof/>
                <w:webHidden/>
                <w:rtl/>
              </w:rPr>
              <w:instrText xml:space="preserve"> </w:instrText>
            </w:r>
            <w:r>
              <w:rPr>
                <w:rStyle w:val="Hyperlink"/>
                <w:noProof/>
                <w:rtl/>
              </w:rPr>
            </w:r>
            <w:r>
              <w:rPr>
                <w:rStyle w:val="Hyperlink"/>
                <w:noProof/>
                <w:rtl/>
              </w:rPr>
              <w:fldChar w:fldCharType="separate"/>
            </w:r>
            <w:r>
              <w:rPr>
                <w:noProof/>
                <w:webHidden/>
                <w:rtl/>
              </w:rPr>
              <w:t>181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17" w:history="1">
            <w:r w:rsidRPr="004C171E">
              <w:rPr>
                <w:rStyle w:val="Hyperlink"/>
                <w:noProof/>
                <w:rtl/>
              </w:rPr>
              <w:t xml:space="preserve">[3104] </w:t>
            </w:r>
            <w:r w:rsidRPr="004C171E">
              <w:rPr>
                <w:rStyle w:val="Hyperlink"/>
                <w:rFonts w:hint="eastAsia"/>
                <w:noProof/>
                <w:rtl/>
              </w:rPr>
              <w:t>هاشم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عُتبة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وقّاص</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Toc394922017 \h</w:instrText>
            </w:r>
            <w:r>
              <w:rPr>
                <w:noProof/>
                <w:webHidden/>
                <w:rtl/>
              </w:rPr>
              <w:instrText xml:space="preserve"> </w:instrText>
            </w:r>
            <w:r>
              <w:rPr>
                <w:rStyle w:val="Hyperlink"/>
                <w:noProof/>
                <w:rtl/>
              </w:rPr>
            </w:r>
            <w:r>
              <w:rPr>
                <w:rStyle w:val="Hyperlink"/>
                <w:noProof/>
                <w:rtl/>
              </w:rPr>
              <w:fldChar w:fldCharType="separate"/>
            </w:r>
            <w:r>
              <w:rPr>
                <w:noProof/>
                <w:webHidden/>
                <w:rtl/>
              </w:rPr>
              <w:t>181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18" w:history="1">
            <w:r w:rsidRPr="004C171E">
              <w:rPr>
                <w:rStyle w:val="Hyperlink"/>
                <w:noProof/>
                <w:rtl/>
              </w:rPr>
              <w:t xml:space="preserve">[3105] </w:t>
            </w:r>
            <w:r w:rsidRPr="004C171E">
              <w:rPr>
                <w:rStyle w:val="Hyperlink"/>
                <w:rFonts w:hint="eastAsia"/>
                <w:noProof/>
                <w:rtl/>
              </w:rPr>
              <w:t>هاشم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عطيّة</w:t>
            </w:r>
            <w:r w:rsidRPr="004C171E">
              <w:rPr>
                <w:rStyle w:val="Hyperlink"/>
                <w:noProof/>
                <w:rtl/>
              </w:rPr>
              <w:t xml:space="preserve"> </w:t>
            </w:r>
            <w:r w:rsidRPr="004C171E">
              <w:rPr>
                <w:rStyle w:val="Hyperlink"/>
                <w:rFonts w:hint="eastAsia"/>
                <w:noProof/>
                <w:rtl/>
              </w:rPr>
              <w:t>البَكْري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Toc394922018 \h</w:instrText>
            </w:r>
            <w:r>
              <w:rPr>
                <w:noProof/>
                <w:webHidden/>
                <w:rtl/>
              </w:rPr>
              <w:instrText xml:space="preserve"> </w:instrText>
            </w:r>
            <w:r>
              <w:rPr>
                <w:rStyle w:val="Hyperlink"/>
                <w:noProof/>
                <w:rtl/>
              </w:rPr>
            </w:r>
            <w:r>
              <w:rPr>
                <w:rStyle w:val="Hyperlink"/>
                <w:noProof/>
                <w:rtl/>
              </w:rPr>
              <w:fldChar w:fldCharType="separate"/>
            </w:r>
            <w:r>
              <w:rPr>
                <w:noProof/>
                <w:webHidden/>
                <w:rtl/>
              </w:rPr>
              <w:t>181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19" w:history="1">
            <w:r w:rsidRPr="004C171E">
              <w:rPr>
                <w:rStyle w:val="Hyperlink"/>
                <w:noProof/>
                <w:rtl/>
              </w:rPr>
              <w:t xml:space="preserve">[3106] </w:t>
            </w:r>
            <w:r w:rsidRPr="004C171E">
              <w:rPr>
                <w:rStyle w:val="Hyperlink"/>
                <w:rFonts w:hint="eastAsia"/>
                <w:noProof/>
                <w:rtl/>
              </w:rPr>
              <w:t>هاشم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المنذر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حسّان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Toc394922019 \h</w:instrText>
            </w:r>
            <w:r>
              <w:rPr>
                <w:noProof/>
                <w:webHidden/>
                <w:rtl/>
              </w:rPr>
              <w:instrText xml:space="preserve"> </w:instrText>
            </w:r>
            <w:r>
              <w:rPr>
                <w:rStyle w:val="Hyperlink"/>
                <w:noProof/>
                <w:rtl/>
              </w:rPr>
            </w:r>
            <w:r>
              <w:rPr>
                <w:rStyle w:val="Hyperlink"/>
                <w:noProof/>
                <w:rtl/>
              </w:rPr>
              <w:fldChar w:fldCharType="separate"/>
            </w:r>
            <w:r>
              <w:rPr>
                <w:noProof/>
                <w:webHidden/>
                <w:rtl/>
              </w:rPr>
              <w:t>181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20" w:history="1">
            <w:r w:rsidRPr="004C171E">
              <w:rPr>
                <w:rStyle w:val="Hyperlink"/>
                <w:noProof/>
                <w:rtl/>
              </w:rPr>
              <w:t xml:space="preserve">[3107] </w:t>
            </w:r>
            <w:r w:rsidRPr="004C171E">
              <w:rPr>
                <w:rStyle w:val="Hyperlink"/>
                <w:rFonts w:hint="eastAsia"/>
                <w:noProof/>
                <w:rtl/>
              </w:rPr>
              <w:t>هاني</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أيّوب</w:t>
            </w:r>
            <w:r w:rsidRPr="004C171E">
              <w:rPr>
                <w:rStyle w:val="Hyperlink"/>
                <w:noProof/>
                <w:rtl/>
              </w:rPr>
              <w:t xml:space="preserve"> </w:t>
            </w:r>
            <w:r w:rsidRPr="004C171E">
              <w:rPr>
                <w:rStyle w:val="Hyperlink"/>
                <w:rFonts w:hint="eastAsia"/>
                <w:noProof/>
                <w:rtl/>
              </w:rPr>
              <w:t>الجُعْفيّ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Toc394922020 \h</w:instrText>
            </w:r>
            <w:r>
              <w:rPr>
                <w:noProof/>
                <w:webHidden/>
                <w:rtl/>
              </w:rPr>
              <w:instrText xml:space="preserve"> </w:instrText>
            </w:r>
            <w:r>
              <w:rPr>
                <w:rStyle w:val="Hyperlink"/>
                <w:noProof/>
                <w:rtl/>
              </w:rPr>
            </w:r>
            <w:r>
              <w:rPr>
                <w:rStyle w:val="Hyperlink"/>
                <w:noProof/>
                <w:rtl/>
              </w:rPr>
              <w:fldChar w:fldCharType="separate"/>
            </w:r>
            <w:r>
              <w:rPr>
                <w:noProof/>
                <w:webHidden/>
                <w:rtl/>
              </w:rPr>
              <w:t>182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21" w:history="1">
            <w:r w:rsidRPr="004C171E">
              <w:rPr>
                <w:rStyle w:val="Hyperlink"/>
                <w:noProof/>
                <w:rtl/>
              </w:rPr>
              <w:t xml:space="preserve">[3108] </w:t>
            </w:r>
            <w:r w:rsidRPr="004C171E">
              <w:rPr>
                <w:rStyle w:val="Hyperlink"/>
                <w:rFonts w:hint="eastAsia"/>
                <w:noProof/>
                <w:rtl/>
              </w:rPr>
              <w:t>هاني</w:t>
            </w:r>
            <w:r w:rsidRPr="004C171E">
              <w:rPr>
                <w:rStyle w:val="Hyperlink"/>
                <w:noProof/>
                <w:rtl/>
              </w:rPr>
              <w:t xml:space="preserve"> </w:t>
            </w:r>
            <w:r w:rsidRPr="004C171E">
              <w:rPr>
                <w:rStyle w:val="Hyperlink"/>
                <w:rFonts w:hint="eastAsia"/>
                <w:noProof/>
                <w:rtl/>
              </w:rPr>
              <w:t>السّنْديّ</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Toc394922021 \h</w:instrText>
            </w:r>
            <w:r>
              <w:rPr>
                <w:noProof/>
                <w:webHidden/>
                <w:rtl/>
              </w:rPr>
              <w:instrText xml:space="preserve"> </w:instrText>
            </w:r>
            <w:r>
              <w:rPr>
                <w:rStyle w:val="Hyperlink"/>
                <w:noProof/>
                <w:rtl/>
              </w:rPr>
            </w:r>
            <w:r>
              <w:rPr>
                <w:rStyle w:val="Hyperlink"/>
                <w:noProof/>
                <w:rtl/>
              </w:rPr>
              <w:fldChar w:fldCharType="separate"/>
            </w:r>
            <w:r>
              <w:rPr>
                <w:noProof/>
                <w:webHidden/>
                <w:rtl/>
              </w:rPr>
              <w:t>182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22" w:history="1">
            <w:r w:rsidRPr="004C171E">
              <w:rPr>
                <w:rStyle w:val="Hyperlink"/>
                <w:noProof/>
                <w:rtl/>
              </w:rPr>
              <w:t xml:space="preserve">[3109] </w:t>
            </w:r>
            <w:r w:rsidRPr="004C171E">
              <w:rPr>
                <w:rStyle w:val="Hyperlink"/>
                <w:rFonts w:hint="eastAsia"/>
                <w:noProof/>
                <w:rtl/>
              </w:rPr>
              <w:t>هاني</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عُروة</w:t>
            </w:r>
            <w:r w:rsidRPr="004C171E">
              <w:rPr>
                <w:rStyle w:val="Hyperlink"/>
                <w:noProof/>
                <w:rtl/>
              </w:rPr>
              <w:t xml:space="preserve"> </w:t>
            </w:r>
            <w:r w:rsidRPr="004C171E">
              <w:rPr>
                <w:rStyle w:val="Hyperlink"/>
                <w:rFonts w:hint="eastAsia"/>
                <w:noProof/>
                <w:rtl/>
              </w:rPr>
              <w:t>المـُرادي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Toc394922022 \h</w:instrText>
            </w:r>
            <w:r>
              <w:rPr>
                <w:noProof/>
                <w:webHidden/>
                <w:rtl/>
              </w:rPr>
              <w:instrText xml:space="preserve"> </w:instrText>
            </w:r>
            <w:r>
              <w:rPr>
                <w:rStyle w:val="Hyperlink"/>
                <w:noProof/>
                <w:rtl/>
              </w:rPr>
            </w:r>
            <w:r>
              <w:rPr>
                <w:rStyle w:val="Hyperlink"/>
                <w:noProof/>
                <w:rtl/>
              </w:rPr>
              <w:fldChar w:fldCharType="separate"/>
            </w:r>
            <w:r>
              <w:rPr>
                <w:noProof/>
                <w:webHidden/>
                <w:rtl/>
              </w:rPr>
              <w:t>182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23" w:history="1">
            <w:r w:rsidRPr="004C171E">
              <w:rPr>
                <w:rStyle w:val="Hyperlink"/>
                <w:noProof/>
                <w:rtl/>
              </w:rPr>
              <w:t xml:space="preserve">[3110] </w:t>
            </w:r>
            <w:r w:rsidRPr="004C171E">
              <w:rPr>
                <w:rStyle w:val="Hyperlink"/>
                <w:rFonts w:hint="eastAsia"/>
                <w:noProof/>
                <w:rtl/>
              </w:rPr>
              <w:t>هاني</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هاني</w:t>
            </w:r>
            <w:r w:rsidRPr="004C171E">
              <w:rPr>
                <w:rStyle w:val="Hyperlink"/>
                <w:noProof/>
                <w:rtl/>
              </w:rPr>
              <w:t xml:space="preserve"> </w:t>
            </w:r>
            <w:r w:rsidRPr="004C171E">
              <w:rPr>
                <w:rStyle w:val="Hyperlink"/>
                <w:rFonts w:hint="eastAsia"/>
                <w:noProof/>
                <w:rtl/>
              </w:rPr>
              <w:t>المـُرادي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Toc394922023 \h</w:instrText>
            </w:r>
            <w:r>
              <w:rPr>
                <w:noProof/>
                <w:webHidden/>
                <w:rtl/>
              </w:rPr>
              <w:instrText xml:space="preserve"> </w:instrText>
            </w:r>
            <w:r>
              <w:rPr>
                <w:rStyle w:val="Hyperlink"/>
                <w:noProof/>
                <w:rtl/>
              </w:rPr>
            </w:r>
            <w:r>
              <w:rPr>
                <w:rStyle w:val="Hyperlink"/>
                <w:noProof/>
                <w:rtl/>
              </w:rPr>
              <w:fldChar w:fldCharType="separate"/>
            </w:r>
            <w:r>
              <w:rPr>
                <w:noProof/>
                <w:webHidden/>
                <w:rtl/>
              </w:rPr>
              <w:t>184</w:t>
            </w:r>
            <w:r>
              <w:rPr>
                <w:rStyle w:val="Hyperlink"/>
                <w:noProof/>
                <w:rtl/>
              </w:rPr>
              <w:fldChar w:fldCharType="end"/>
            </w:r>
          </w:hyperlink>
        </w:p>
        <w:p w:rsidR="00377295" w:rsidRDefault="00377295"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2024" w:history="1">
            <w:r w:rsidRPr="004C171E">
              <w:rPr>
                <w:rStyle w:val="Hyperlink"/>
                <w:noProof/>
                <w:rtl/>
              </w:rPr>
              <w:t xml:space="preserve">[3111] </w:t>
            </w:r>
            <w:r w:rsidRPr="004C171E">
              <w:rPr>
                <w:rStyle w:val="Hyperlink"/>
                <w:rFonts w:hint="eastAsia"/>
                <w:noProof/>
                <w:rtl/>
              </w:rPr>
              <w:t>هُذَيل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حيّان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Toc394922024 \h</w:instrText>
            </w:r>
            <w:r>
              <w:rPr>
                <w:noProof/>
                <w:webHidden/>
                <w:rtl/>
              </w:rPr>
              <w:instrText xml:space="preserve"> </w:instrText>
            </w:r>
            <w:r>
              <w:rPr>
                <w:rStyle w:val="Hyperlink"/>
                <w:noProof/>
                <w:rtl/>
              </w:rPr>
            </w:r>
            <w:r>
              <w:rPr>
                <w:rStyle w:val="Hyperlink"/>
                <w:noProof/>
                <w:rtl/>
              </w:rPr>
              <w:fldChar w:fldCharType="separate"/>
            </w:r>
            <w:r>
              <w:rPr>
                <w:noProof/>
                <w:webHidden/>
                <w:rtl/>
              </w:rPr>
              <w:t>184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25" w:history="1">
            <w:r w:rsidRPr="004C171E">
              <w:rPr>
                <w:rStyle w:val="Hyperlink"/>
                <w:noProof/>
                <w:rtl/>
              </w:rPr>
              <w:t xml:space="preserve">[3112] </w:t>
            </w:r>
            <w:r w:rsidRPr="004C171E">
              <w:rPr>
                <w:rStyle w:val="Hyperlink"/>
                <w:rFonts w:hint="eastAsia"/>
                <w:noProof/>
                <w:rtl/>
              </w:rPr>
              <w:t>هُذَيل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صَدَقة</w:t>
            </w:r>
            <w:r w:rsidRPr="004C171E">
              <w:rPr>
                <w:rStyle w:val="Hyperlink"/>
                <w:noProof/>
                <w:rtl/>
              </w:rPr>
              <w:t xml:space="preserve"> </w:t>
            </w:r>
            <w:r w:rsidRPr="004C171E">
              <w:rPr>
                <w:rStyle w:val="Hyperlink"/>
                <w:rFonts w:hint="eastAsia"/>
                <w:noProof/>
                <w:rtl/>
              </w:rPr>
              <w:t>الأسدي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Toc394922025 \h</w:instrText>
            </w:r>
            <w:r>
              <w:rPr>
                <w:noProof/>
                <w:webHidden/>
                <w:rtl/>
              </w:rPr>
              <w:instrText xml:space="preserve"> </w:instrText>
            </w:r>
            <w:r>
              <w:rPr>
                <w:rStyle w:val="Hyperlink"/>
                <w:noProof/>
                <w:rtl/>
              </w:rPr>
            </w:r>
            <w:r>
              <w:rPr>
                <w:rStyle w:val="Hyperlink"/>
                <w:noProof/>
                <w:rtl/>
              </w:rPr>
              <w:fldChar w:fldCharType="separate"/>
            </w:r>
            <w:r>
              <w:rPr>
                <w:noProof/>
                <w:webHidden/>
                <w:rtl/>
              </w:rPr>
              <w:t>185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26" w:history="1">
            <w:r w:rsidRPr="004C171E">
              <w:rPr>
                <w:rStyle w:val="Hyperlink"/>
                <w:noProof/>
                <w:rtl/>
              </w:rPr>
              <w:t xml:space="preserve">[3113] </w:t>
            </w:r>
            <w:r w:rsidRPr="004C171E">
              <w:rPr>
                <w:rStyle w:val="Hyperlink"/>
                <w:rFonts w:hint="eastAsia"/>
                <w:noProof/>
                <w:rtl/>
              </w:rPr>
              <w:t>هُذَيل،</w:t>
            </w:r>
            <w:r w:rsidRPr="004C171E">
              <w:rPr>
                <w:rStyle w:val="Hyperlink"/>
                <w:noProof/>
                <w:rtl/>
              </w:rPr>
              <w:t xml:space="preserve"> </w:t>
            </w:r>
            <w:r w:rsidRPr="004C171E">
              <w:rPr>
                <w:rStyle w:val="Hyperlink"/>
                <w:rFonts w:hint="eastAsia"/>
                <w:noProof/>
                <w:rtl/>
              </w:rPr>
              <w:t>ويونس</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Toc394922026 \h</w:instrText>
            </w:r>
            <w:r>
              <w:rPr>
                <w:noProof/>
                <w:webHidden/>
                <w:rtl/>
              </w:rPr>
              <w:instrText xml:space="preserve"> </w:instrText>
            </w:r>
            <w:r>
              <w:rPr>
                <w:rStyle w:val="Hyperlink"/>
                <w:noProof/>
                <w:rtl/>
              </w:rPr>
            </w:r>
            <w:r>
              <w:rPr>
                <w:rStyle w:val="Hyperlink"/>
                <w:noProof/>
                <w:rtl/>
              </w:rPr>
              <w:fldChar w:fldCharType="separate"/>
            </w:r>
            <w:r>
              <w:rPr>
                <w:noProof/>
                <w:webHidden/>
                <w:rtl/>
              </w:rPr>
              <w:t>185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27" w:history="1">
            <w:r w:rsidRPr="004C171E">
              <w:rPr>
                <w:rStyle w:val="Hyperlink"/>
                <w:noProof/>
                <w:rtl/>
              </w:rPr>
              <w:t xml:space="preserve">[3114] </w:t>
            </w:r>
            <w:r w:rsidRPr="004C171E">
              <w:rPr>
                <w:rStyle w:val="Hyperlink"/>
                <w:rFonts w:hint="eastAsia"/>
                <w:noProof/>
                <w:rtl/>
              </w:rPr>
              <w:t>هُذيل</w:t>
            </w:r>
            <w:r w:rsidR="007E4675">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سفيان</w:t>
            </w:r>
            <w:r w:rsidRPr="004C171E">
              <w:rPr>
                <w:rStyle w:val="Hyperlink"/>
                <w:noProof/>
                <w:rtl/>
              </w:rPr>
              <w:t xml:space="preserve"> </w:t>
            </w:r>
            <w:r w:rsidRPr="004C171E">
              <w:rPr>
                <w:rStyle w:val="Hyperlink"/>
                <w:rFonts w:hint="eastAsia"/>
                <w:noProof/>
                <w:rtl/>
              </w:rPr>
              <w:t>البَجَليّ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Toc394922027 \h</w:instrText>
            </w:r>
            <w:r>
              <w:rPr>
                <w:noProof/>
                <w:webHidden/>
                <w:rtl/>
              </w:rPr>
              <w:instrText xml:space="preserve"> </w:instrText>
            </w:r>
            <w:r>
              <w:rPr>
                <w:rStyle w:val="Hyperlink"/>
                <w:noProof/>
                <w:rtl/>
              </w:rPr>
            </w:r>
            <w:r>
              <w:rPr>
                <w:rStyle w:val="Hyperlink"/>
                <w:noProof/>
                <w:rtl/>
              </w:rPr>
              <w:fldChar w:fldCharType="separate"/>
            </w:r>
            <w:r>
              <w:rPr>
                <w:noProof/>
                <w:webHidden/>
                <w:rtl/>
              </w:rPr>
              <w:t>185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28" w:history="1">
            <w:r w:rsidRPr="004C171E">
              <w:rPr>
                <w:rStyle w:val="Hyperlink"/>
                <w:noProof/>
                <w:rtl/>
              </w:rPr>
              <w:t xml:space="preserve">[3115] </w:t>
            </w:r>
            <w:r w:rsidRPr="004C171E">
              <w:rPr>
                <w:rStyle w:val="Hyperlink"/>
                <w:rFonts w:hint="eastAsia"/>
                <w:noProof/>
                <w:rtl/>
              </w:rPr>
              <w:t>هُزَيم</w:t>
            </w:r>
            <w:r w:rsidR="007E4675">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جرير</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Toc394922028 \h</w:instrText>
            </w:r>
            <w:r>
              <w:rPr>
                <w:noProof/>
                <w:webHidden/>
                <w:rtl/>
              </w:rPr>
              <w:instrText xml:space="preserve"> </w:instrText>
            </w:r>
            <w:r>
              <w:rPr>
                <w:rStyle w:val="Hyperlink"/>
                <w:noProof/>
                <w:rtl/>
              </w:rPr>
            </w:r>
            <w:r>
              <w:rPr>
                <w:rStyle w:val="Hyperlink"/>
                <w:noProof/>
                <w:rtl/>
              </w:rPr>
              <w:fldChar w:fldCharType="separate"/>
            </w:r>
            <w:r>
              <w:rPr>
                <w:noProof/>
                <w:webHidden/>
                <w:rtl/>
              </w:rPr>
              <w:t>185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29" w:history="1">
            <w:r w:rsidRPr="004C171E">
              <w:rPr>
                <w:rStyle w:val="Hyperlink"/>
                <w:noProof/>
                <w:rtl/>
              </w:rPr>
              <w:t xml:space="preserve">[3116] </w:t>
            </w:r>
            <w:r w:rsidRPr="004C171E">
              <w:rPr>
                <w:rStyle w:val="Hyperlink"/>
                <w:rFonts w:hint="eastAsia"/>
                <w:noProof/>
                <w:rtl/>
              </w:rPr>
              <w:t>هِشام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إبراهيم</w:t>
            </w:r>
            <w:r w:rsidRPr="004C171E">
              <w:rPr>
                <w:rStyle w:val="Hyperlink"/>
                <w:noProof/>
                <w:rtl/>
              </w:rPr>
              <w:t xml:space="preserve"> </w:t>
            </w:r>
            <w:r w:rsidRPr="004C171E">
              <w:rPr>
                <w:rStyle w:val="Hyperlink"/>
                <w:rFonts w:hint="eastAsia"/>
                <w:noProof/>
                <w:rtl/>
              </w:rPr>
              <w:t>العبّاسيّ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Toc394922029 \h</w:instrText>
            </w:r>
            <w:r>
              <w:rPr>
                <w:noProof/>
                <w:webHidden/>
                <w:rtl/>
              </w:rPr>
              <w:instrText xml:space="preserve"> </w:instrText>
            </w:r>
            <w:r>
              <w:rPr>
                <w:rStyle w:val="Hyperlink"/>
                <w:noProof/>
                <w:rtl/>
              </w:rPr>
            </w:r>
            <w:r>
              <w:rPr>
                <w:rStyle w:val="Hyperlink"/>
                <w:noProof/>
                <w:rtl/>
              </w:rPr>
              <w:fldChar w:fldCharType="separate"/>
            </w:r>
            <w:r>
              <w:rPr>
                <w:noProof/>
                <w:webHidden/>
                <w:rtl/>
              </w:rPr>
              <w:t>185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30" w:history="1">
            <w:r w:rsidRPr="004C171E">
              <w:rPr>
                <w:rStyle w:val="Hyperlink"/>
                <w:noProof/>
                <w:rtl/>
              </w:rPr>
              <w:t xml:space="preserve">[3117] </w:t>
            </w:r>
            <w:r w:rsidRPr="004C171E">
              <w:rPr>
                <w:rStyle w:val="Hyperlink"/>
                <w:rFonts w:hint="eastAsia"/>
                <w:noProof/>
                <w:rtl/>
              </w:rPr>
              <w:t>هِشام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أحمر</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Toc394922030 \h</w:instrText>
            </w:r>
            <w:r>
              <w:rPr>
                <w:noProof/>
                <w:webHidden/>
                <w:rtl/>
              </w:rPr>
              <w:instrText xml:space="preserve"> </w:instrText>
            </w:r>
            <w:r>
              <w:rPr>
                <w:rStyle w:val="Hyperlink"/>
                <w:noProof/>
                <w:rtl/>
              </w:rPr>
            </w:r>
            <w:r>
              <w:rPr>
                <w:rStyle w:val="Hyperlink"/>
                <w:noProof/>
                <w:rtl/>
              </w:rPr>
              <w:fldChar w:fldCharType="separate"/>
            </w:r>
            <w:r>
              <w:rPr>
                <w:noProof/>
                <w:webHidden/>
                <w:rtl/>
              </w:rPr>
              <w:t>186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31" w:history="1">
            <w:r w:rsidRPr="004C171E">
              <w:rPr>
                <w:rStyle w:val="Hyperlink"/>
                <w:noProof/>
                <w:rtl/>
              </w:rPr>
              <w:t xml:space="preserve">[3118] </w:t>
            </w:r>
            <w:r w:rsidRPr="004C171E">
              <w:rPr>
                <w:rStyle w:val="Hyperlink"/>
                <w:rFonts w:hint="eastAsia"/>
                <w:noProof/>
                <w:rtl/>
              </w:rPr>
              <w:t>هِشام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البريد</w:t>
            </w:r>
            <w:r w:rsidRPr="004C171E">
              <w:rPr>
                <w:rStyle w:val="Hyperlink"/>
                <w:noProof/>
                <w:rtl/>
              </w:rPr>
              <w:t xml:space="preserve"> </w:t>
            </w:r>
            <w:r w:rsidRPr="004C171E">
              <w:rPr>
                <w:rStyle w:val="Hyperlink"/>
                <w:rFonts w:hint="eastAsia"/>
                <w:noProof/>
                <w:rtl/>
              </w:rPr>
              <w:t>الزبيديّ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Toc394922031 \h</w:instrText>
            </w:r>
            <w:r>
              <w:rPr>
                <w:noProof/>
                <w:webHidden/>
                <w:rtl/>
              </w:rPr>
              <w:instrText xml:space="preserve"> </w:instrText>
            </w:r>
            <w:r>
              <w:rPr>
                <w:rStyle w:val="Hyperlink"/>
                <w:noProof/>
                <w:rtl/>
              </w:rPr>
            </w:r>
            <w:r>
              <w:rPr>
                <w:rStyle w:val="Hyperlink"/>
                <w:noProof/>
                <w:rtl/>
              </w:rPr>
              <w:fldChar w:fldCharType="separate"/>
            </w:r>
            <w:r>
              <w:rPr>
                <w:noProof/>
                <w:webHidden/>
                <w:rtl/>
              </w:rPr>
              <w:t>186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32" w:history="1">
            <w:r w:rsidRPr="004C171E">
              <w:rPr>
                <w:rStyle w:val="Hyperlink"/>
                <w:noProof/>
                <w:rtl/>
              </w:rPr>
              <w:t xml:space="preserve">[3119] </w:t>
            </w:r>
            <w:r w:rsidRPr="004C171E">
              <w:rPr>
                <w:rStyle w:val="Hyperlink"/>
                <w:rFonts w:hint="eastAsia"/>
                <w:noProof/>
                <w:rtl/>
              </w:rPr>
              <w:t>هِشام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الحارث</w:t>
            </w:r>
            <w:r w:rsidR="007E4675">
              <w:rPr>
                <w:rStyle w:val="Hyperlink"/>
                <w:noProof/>
                <w:rtl/>
              </w:rPr>
              <w:t xml:space="preserve"> </w:t>
            </w:r>
            <w:r w:rsidRPr="004C171E">
              <w:rPr>
                <w:rStyle w:val="Hyperlink"/>
                <w:rFonts w:hint="eastAsia"/>
                <w:noProof/>
                <w:rtl/>
              </w:rPr>
              <w:t>بن</w:t>
            </w:r>
            <w:r w:rsidR="007E4675">
              <w:rPr>
                <w:rStyle w:val="Hyperlink"/>
                <w:noProof/>
                <w:rtl/>
              </w:rPr>
              <w:t xml:space="preserve"> </w:t>
            </w:r>
            <w:r w:rsidRPr="004C171E">
              <w:rPr>
                <w:rStyle w:val="Hyperlink"/>
                <w:rFonts w:hint="eastAsia"/>
                <w:noProof/>
                <w:rtl/>
              </w:rPr>
              <w:t>عمرو</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Toc394922032 \h</w:instrText>
            </w:r>
            <w:r>
              <w:rPr>
                <w:noProof/>
                <w:webHidden/>
                <w:rtl/>
              </w:rPr>
              <w:instrText xml:space="preserve"> </w:instrText>
            </w:r>
            <w:r>
              <w:rPr>
                <w:rStyle w:val="Hyperlink"/>
                <w:noProof/>
                <w:rtl/>
              </w:rPr>
            </w:r>
            <w:r>
              <w:rPr>
                <w:rStyle w:val="Hyperlink"/>
                <w:noProof/>
                <w:rtl/>
              </w:rPr>
              <w:fldChar w:fldCharType="separate"/>
            </w:r>
            <w:r>
              <w:rPr>
                <w:noProof/>
                <w:webHidden/>
                <w:rtl/>
              </w:rPr>
              <w:t>186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33" w:history="1">
            <w:r w:rsidRPr="004C171E">
              <w:rPr>
                <w:rStyle w:val="Hyperlink"/>
                <w:noProof/>
                <w:rtl/>
              </w:rPr>
              <w:t xml:space="preserve">[3120] </w:t>
            </w:r>
            <w:r w:rsidRPr="004C171E">
              <w:rPr>
                <w:rStyle w:val="Hyperlink"/>
                <w:rFonts w:hint="eastAsia"/>
                <w:noProof/>
                <w:rtl/>
              </w:rPr>
              <w:t>هِشام</w:t>
            </w:r>
            <w:r w:rsidRPr="004C171E">
              <w:rPr>
                <w:rStyle w:val="Hyperlink"/>
                <w:noProof/>
                <w:rtl/>
              </w:rPr>
              <w:t xml:space="preserve"> </w:t>
            </w:r>
            <w:r w:rsidRPr="004C171E">
              <w:rPr>
                <w:rStyle w:val="Hyperlink"/>
                <w:rFonts w:hint="eastAsia"/>
                <w:noProof/>
                <w:rtl/>
              </w:rPr>
              <w:t>الخيّاط</w:t>
            </w:r>
            <w:r w:rsidR="007E4675">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Toc394922033 \h</w:instrText>
            </w:r>
            <w:r>
              <w:rPr>
                <w:noProof/>
                <w:webHidden/>
                <w:rtl/>
              </w:rPr>
              <w:instrText xml:space="preserve"> </w:instrText>
            </w:r>
            <w:r>
              <w:rPr>
                <w:rStyle w:val="Hyperlink"/>
                <w:noProof/>
                <w:rtl/>
              </w:rPr>
            </w:r>
            <w:r>
              <w:rPr>
                <w:rStyle w:val="Hyperlink"/>
                <w:noProof/>
                <w:rtl/>
              </w:rPr>
              <w:fldChar w:fldCharType="separate"/>
            </w:r>
            <w:r>
              <w:rPr>
                <w:noProof/>
                <w:webHidden/>
                <w:rtl/>
              </w:rPr>
              <w:t>187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34" w:history="1">
            <w:r w:rsidRPr="004C171E">
              <w:rPr>
                <w:rStyle w:val="Hyperlink"/>
                <w:noProof/>
                <w:rtl/>
              </w:rPr>
              <w:t xml:space="preserve">[3121] </w:t>
            </w:r>
            <w:r w:rsidRPr="004C171E">
              <w:rPr>
                <w:rStyle w:val="Hyperlink"/>
                <w:rFonts w:hint="eastAsia"/>
                <w:noProof/>
                <w:rtl/>
              </w:rPr>
              <w:t>هِشام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السّرِيّ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Toc394922034 \h</w:instrText>
            </w:r>
            <w:r>
              <w:rPr>
                <w:noProof/>
                <w:webHidden/>
                <w:rtl/>
              </w:rPr>
              <w:instrText xml:space="preserve"> </w:instrText>
            </w:r>
            <w:r>
              <w:rPr>
                <w:rStyle w:val="Hyperlink"/>
                <w:noProof/>
                <w:rtl/>
              </w:rPr>
            </w:r>
            <w:r>
              <w:rPr>
                <w:rStyle w:val="Hyperlink"/>
                <w:noProof/>
                <w:rtl/>
              </w:rPr>
              <w:fldChar w:fldCharType="separate"/>
            </w:r>
            <w:r>
              <w:rPr>
                <w:noProof/>
                <w:webHidden/>
                <w:rtl/>
              </w:rPr>
              <w:t>187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35" w:history="1">
            <w:r w:rsidRPr="004C171E">
              <w:rPr>
                <w:rStyle w:val="Hyperlink"/>
                <w:noProof/>
                <w:rtl/>
              </w:rPr>
              <w:t xml:space="preserve">[3122] </w:t>
            </w:r>
            <w:r w:rsidRPr="004C171E">
              <w:rPr>
                <w:rStyle w:val="Hyperlink"/>
                <w:rFonts w:hint="eastAsia"/>
                <w:noProof/>
                <w:rtl/>
              </w:rPr>
              <w:t>هِشام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سعد</w:t>
            </w:r>
            <w:r w:rsidRPr="004C171E">
              <w:rPr>
                <w:rStyle w:val="Hyperlink"/>
                <w:noProof/>
                <w:rtl/>
              </w:rPr>
              <w:t xml:space="preserve"> </w:t>
            </w:r>
            <w:r w:rsidRPr="004C171E">
              <w:rPr>
                <w:rStyle w:val="Hyperlink"/>
                <w:rFonts w:hint="eastAsia"/>
                <w:noProof/>
                <w:rtl/>
              </w:rPr>
              <w:t>المـُحامليّ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Toc394922035 \h</w:instrText>
            </w:r>
            <w:r>
              <w:rPr>
                <w:noProof/>
                <w:webHidden/>
                <w:rtl/>
              </w:rPr>
              <w:instrText xml:space="preserve"> </w:instrText>
            </w:r>
            <w:r>
              <w:rPr>
                <w:rStyle w:val="Hyperlink"/>
                <w:noProof/>
                <w:rtl/>
              </w:rPr>
            </w:r>
            <w:r>
              <w:rPr>
                <w:rStyle w:val="Hyperlink"/>
                <w:noProof/>
                <w:rtl/>
              </w:rPr>
              <w:fldChar w:fldCharType="separate"/>
            </w:r>
            <w:r>
              <w:rPr>
                <w:noProof/>
                <w:webHidden/>
                <w:rtl/>
              </w:rPr>
              <w:t>187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36" w:history="1">
            <w:r w:rsidRPr="004C171E">
              <w:rPr>
                <w:rStyle w:val="Hyperlink"/>
                <w:noProof/>
                <w:rtl/>
              </w:rPr>
              <w:t xml:space="preserve">[3123] </w:t>
            </w:r>
            <w:r w:rsidRPr="004C171E">
              <w:rPr>
                <w:rStyle w:val="Hyperlink"/>
                <w:rFonts w:hint="eastAsia"/>
                <w:noProof/>
                <w:rtl/>
              </w:rPr>
              <w:t>هِشام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صدقة</w:t>
            </w:r>
            <w:r w:rsidRPr="004C171E">
              <w:rPr>
                <w:rStyle w:val="Hyperlink"/>
                <w:noProof/>
                <w:rtl/>
              </w:rPr>
              <w:t xml:space="preserve"> </w:t>
            </w:r>
            <w:r w:rsidRPr="004C171E">
              <w:rPr>
                <w:rStyle w:val="Hyperlink"/>
                <w:rFonts w:hint="eastAsia"/>
                <w:noProof/>
                <w:rtl/>
              </w:rPr>
              <w:t>الزبيديّ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Toc394922036 \h</w:instrText>
            </w:r>
            <w:r>
              <w:rPr>
                <w:noProof/>
                <w:webHidden/>
                <w:rtl/>
              </w:rPr>
              <w:instrText xml:space="preserve"> </w:instrText>
            </w:r>
            <w:r>
              <w:rPr>
                <w:rStyle w:val="Hyperlink"/>
                <w:noProof/>
                <w:rtl/>
              </w:rPr>
            </w:r>
            <w:r>
              <w:rPr>
                <w:rStyle w:val="Hyperlink"/>
                <w:noProof/>
                <w:rtl/>
              </w:rPr>
              <w:fldChar w:fldCharType="separate"/>
            </w:r>
            <w:r>
              <w:rPr>
                <w:noProof/>
                <w:webHidden/>
                <w:rtl/>
              </w:rPr>
              <w:t>187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37" w:history="1">
            <w:r w:rsidRPr="004C171E">
              <w:rPr>
                <w:rStyle w:val="Hyperlink"/>
                <w:noProof/>
                <w:rtl/>
              </w:rPr>
              <w:t xml:space="preserve">[3124] </w:t>
            </w:r>
            <w:r w:rsidRPr="004C171E">
              <w:rPr>
                <w:rStyle w:val="Hyperlink"/>
                <w:rFonts w:hint="eastAsia"/>
                <w:noProof/>
                <w:rtl/>
              </w:rPr>
              <w:t>هِشام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الملك</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Toc394922037 \h</w:instrText>
            </w:r>
            <w:r>
              <w:rPr>
                <w:noProof/>
                <w:webHidden/>
                <w:rtl/>
              </w:rPr>
              <w:instrText xml:space="preserve"> </w:instrText>
            </w:r>
            <w:r>
              <w:rPr>
                <w:rStyle w:val="Hyperlink"/>
                <w:noProof/>
                <w:rtl/>
              </w:rPr>
            </w:r>
            <w:r>
              <w:rPr>
                <w:rStyle w:val="Hyperlink"/>
                <w:noProof/>
                <w:rtl/>
              </w:rPr>
              <w:fldChar w:fldCharType="separate"/>
            </w:r>
            <w:r>
              <w:rPr>
                <w:noProof/>
                <w:webHidden/>
                <w:rtl/>
              </w:rPr>
              <w:t>187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38" w:history="1">
            <w:r w:rsidRPr="004C171E">
              <w:rPr>
                <w:rStyle w:val="Hyperlink"/>
                <w:noProof/>
                <w:rtl/>
              </w:rPr>
              <w:t xml:space="preserve">[3125] </w:t>
            </w:r>
            <w:r w:rsidRPr="004C171E">
              <w:rPr>
                <w:rStyle w:val="Hyperlink"/>
                <w:rFonts w:hint="eastAsia"/>
                <w:noProof/>
                <w:rtl/>
              </w:rPr>
              <w:t>هِشام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عُروة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الزّبير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Toc394922038 \h</w:instrText>
            </w:r>
            <w:r>
              <w:rPr>
                <w:noProof/>
                <w:webHidden/>
                <w:rtl/>
              </w:rPr>
              <w:instrText xml:space="preserve"> </w:instrText>
            </w:r>
            <w:r>
              <w:rPr>
                <w:rStyle w:val="Hyperlink"/>
                <w:noProof/>
                <w:rtl/>
              </w:rPr>
            </w:r>
            <w:r>
              <w:rPr>
                <w:rStyle w:val="Hyperlink"/>
                <w:noProof/>
                <w:rtl/>
              </w:rPr>
              <w:fldChar w:fldCharType="separate"/>
            </w:r>
            <w:r>
              <w:rPr>
                <w:noProof/>
                <w:webHidden/>
                <w:rtl/>
              </w:rPr>
              <w:t>188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39" w:history="1">
            <w:r w:rsidRPr="004C171E">
              <w:rPr>
                <w:rStyle w:val="Hyperlink"/>
                <w:noProof/>
                <w:rtl/>
              </w:rPr>
              <w:t xml:space="preserve">[3126] </w:t>
            </w:r>
            <w:r w:rsidRPr="004C171E">
              <w:rPr>
                <w:rStyle w:val="Hyperlink"/>
                <w:rFonts w:hint="eastAsia"/>
                <w:noProof/>
                <w:rtl/>
              </w:rPr>
              <w:t>هشام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عُمارة</w:t>
            </w:r>
            <w:r w:rsidRPr="004C171E">
              <w:rPr>
                <w:rStyle w:val="Hyperlink"/>
                <w:noProof/>
                <w:rtl/>
              </w:rPr>
              <w:t xml:space="preserve"> </w:t>
            </w:r>
            <w:r w:rsidRPr="004C171E">
              <w:rPr>
                <w:rStyle w:val="Hyperlink"/>
                <w:rFonts w:hint="eastAsia"/>
                <w:noProof/>
                <w:rtl/>
              </w:rPr>
              <w:t>المـُزَنيّ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Toc394922039 \h</w:instrText>
            </w:r>
            <w:r>
              <w:rPr>
                <w:noProof/>
                <w:webHidden/>
                <w:rtl/>
              </w:rPr>
              <w:instrText xml:space="preserve"> </w:instrText>
            </w:r>
            <w:r>
              <w:rPr>
                <w:rStyle w:val="Hyperlink"/>
                <w:noProof/>
                <w:rtl/>
              </w:rPr>
            </w:r>
            <w:r>
              <w:rPr>
                <w:rStyle w:val="Hyperlink"/>
                <w:noProof/>
                <w:rtl/>
              </w:rPr>
              <w:fldChar w:fldCharType="separate"/>
            </w:r>
            <w:r>
              <w:rPr>
                <w:noProof/>
                <w:webHidden/>
                <w:rtl/>
              </w:rPr>
              <w:t>188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40" w:history="1">
            <w:r w:rsidRPr="004C171E">
              <w:rPr>
                <w:rStyle w:val="Hyperlink"/>
                <w:noProof/>
                <w:rtl/>
              </w:rPr>
              <w:t xml:space="preserve">[3127] </w:t>
            </w:r>
            <w:r w:rsidRPr="004C171E">
              <w:rPr>
                <w:rStyle w:val="Hyperlink"/>
                <w:rFonts w:hint="eastAsia"/>
                <w:noProof/>
                <w:rtl/>
              </w:rPr>
              <w:t>هشام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المثنى</w:t>
            </w:r>
            <w:r w:rsidRPr="004C171E">
              <w:rPr>
                <w:rStyle w:val="Hyperlink"/>
                <w:noProof/>
                <w:rtl/>
              </w:rPr>
              <w:t xml:space="preserve"> </w:t>
            </w:r>
            <w:r w:rsidRPr="004C171E">
              <w:rPr>
                <w:rStyle w:val="Hyperlink"/>
                <w:rFonts w:hint="eastAsia"/>
                <w:noProof/>
                <w:rtl/>
              </w:rPr>
              <w:t>الرّازي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Toc394922040 \h</w:instrText>
            </w:r>
            <w:r>
              <w:rPr>
                <w:noProof/>
                <w:webHidden/>
                <w:rtl/>
              </w:rPr>
              <w:instrText xml:space="preserve"> </w:instrText>
            </w:r>
            <w:r>
              <w:rPr>
                <w:rStyle w:val="Hyperlink"/>
                <w:noProof/>
                <w:rtl/>
              </w:rPr>
            </w:r>
            <w:r>
              <w:rPr>
                <w:rStyle w:val="Hyperlink"/>
                <w:noProof/>
                <w:rtl/>
              </w:rPr>
              <w:fldChar w:fldCharType="separate"/>
            </w:r>
            <w:r>
              <w:rPr>
                <w:noProof/>
                <w:webHidden/>
                <w:rtl/>
              </w:rPr>
              <w:t>188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41" w:history="1">
            <w:r w:rsidRPr="004C171E">
              <w:rPr>
                <w:rStyle w:val="Hyperlink"/>
                <w:noProof/>
                <w:rtl/>
              </w:rPr>
              <w:t xml:space="preserve">[3128] </w:t>
            </w:r>
            <w:r w:rsidRPr="004C171E">
              <w:rPr>
                <w:rStyle w:val="Hyperlink"/>
                <w:rFonts w:hint="eastAsia"/>
                <w:noProof/>
                <w:rtl/>
              </w:rPr>
              <w:t>هشام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محمّد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Toc394922041 \h</w:instrText>
            </w:r>
            <w:r>
              <w:rPr>
                <w:noProof/>
                <w:webHidden/>
                <w:rtl/>
              </w:rPr>
              <w:instrText xml:space="preserve"> </w:instrText>
            </w:r>
            <w:r>
              <w:rPr>
                <w:rStyle w:val="Hyperlink"/>
                <w:noProof/>
                <w:rtl/>
              </w:rPr>
            </w:r>
            <w:r>
              <w:rPr>
                <w:rStyle w:val="Hyperlink"/>
                <w:noProof/>
                <w:rtl/>
              </w:rPr>
              <w:fldChar w:fldCharType="separate"/>
            </w:r>
            <w:r>
              <w:rPr>
                <w:noProof/>
                <w:webHidden/>
                <w:rtl/>
              </w:rPr>
              <w:t>188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42" w:history="1">
            <w:r w:rsidRPr="004C171E">
              <w:rPr>
                <w:rStyle w:val="Hyperlink"/>
                <w:noProof/>
                <w:rtl/>
              </w:rPr>
              <w:t xml:space="preserve">[3129] </w:t>
            </w:r>
            <w:r w:rsidRPr="004C171E">
              <w:rPr>
                <w:rStyle w:val="Hyperlink"/>
                <w:rFonts w:hint="eastAsia"/>
                <w:noProof/>
                <w:rtl/>
              </w:rPr>
              <w:t>هشام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الوليد</w:t>
            </w:r>
            <w:r w:rsidRPr="004C171E">
              <w:rPr>
                <w:rStyle w:val="Hyperlink"/>
                <w:noProof/>
                <w:rtl/>
              </w:rPr>
              <w:t xml:space="preserve"> </w:t>
            </w:r>
            <w:r w:rsidRPr="004C171E">
              <w:rPr>
                <w:rStyle w:val="Hyperlink"/>
                <w:rFonts w:hint="eastAsia"/>
                <w:noProof/>
                <w:rtl/>
              </w:rPr>
              <w:t>العَنْزيّ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Toc394922042 \h</w:instrText>
            </w:r>
            <w:r>
              <w:rPr>
                <w:noProof/>
                <w:webHidden/>
                <w:rtl/>
              </w:rPr>
              <w:instrText xml:space="preserve"> </w:instrText>
            </w:r>
            <w:r>
              <w:rPr>
                <w:rStyle w:val="Hyperlink"/>
                <w:noProof/>
                <w:rtl/>
              </w:rPr>
            </w:r>
            <w:r>
              <w:rPr>
                <w:rStyle w:val="Hyperlink"/>
                <w:noProof/>
                <w:rtl/>
              </w:rPr>
              <w:fldChar w:fldCharType="separate"/>
            </w:r>
            <w:r>
              <w:rPr>
                <w:noProof/>
                <w:webHidden/>
                <w:rtl/>
              </w:rPr>
              <w:t>188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43" w:history="1">
            <w:r w:rsidRPr="004C171E">
              <w:rPr>
                <w:rStyle w:val="Hyperlink"/>
                <w:noProof/>
                <w:rtl/>
              </w:rPr>
              <w:t xml:space="preserve">[3130] </w:t>
            </w:r>
            <w:r w:rsidRPr="004C171E">
              <w:rPr>
                <w:rStyle w:val="Hyperlink"/>
                <w:rFonts w:hint="eastAsia"/>
                <w:noProof/>
                <w:rtl/>
              </w:rPr>
              <w:t>هشام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هُذيل</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Toc394922043 \h</w:instrText>
            </w:r>
            <w:r>
              <w:rPr>
                <w:noProof/>
                <w:webHidden/>
                <w:rtl/>
              </w:rPr>
              <w:instrText xml:space="preserve"> </w:instrText>
            </w:r>
            <w:r>
              <w:rPr>
                <w:rStyle w:val="Hyperlink"/>
                <w:noProof/>
                <w:rtl/>
              </w:rPr>
            </w:r>
            <w:r>
              <w:rPr>
                <w:rStyle w:val="Hyperlink"/>
                <w:noProof/>
                <w:rtl/>
              </w:rPr>
              <w:fldChar w:fldCharType="separate"/>
            </w:r>
            <w:r>
              <w:rPr>
                <w:noProof/>
                <w:webHidden/>
                <w:rtl/>
              </w:rPr>
              <w:t>189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44" w:history="1">
            <w:r w:rsidRPr="004C171E">
              <w:rPr>
                <w:rStyle w:val="Hyperlink"/>
                <w:noProof/>
                <w:rtl/>
              </w:rPr>
              <w:t xml:space="preserve">[3131] </w:t>
            </w:r>
            <w:r w:rsidRPr="004C171E">
              <w:rPr>
                <w:rStyle w:val="Hyperlink"/>
                <w:rFonts w:hint="eastAsia"/>
                <w:noProof/>
                <w:rtl/>
              </w:rPr>
              <w:t>هلال</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مِقْلاص</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Toc394922044 \h</w:instrText>
            </w:r>
            <w:r>
              <w:rPr>
                <w:noProof/>
                <w:webHidden/>
                <w:rtl/>
              </w:rPr>
              <w:instrText xml:space="preserve"> </w:instrText>
            </w:r>
            <w:r>
              <w:rPr>
                <w:rStyle w:val="Hyperlink"/>
                <w:noProof/>
                <w:rtl/>
              </w:rPr>
            </w:r>
            <w:r>
              <w:rPr>
                <w:rStyle w:val="Hyperlink"/>
                <w:noProof/>
                <w:rtl/>
              </w:rPr>
              <w:fldChar w:fldCharType="separate"/>
            </w:r>
            <w:r>
              <w:rPr>
                <w:noProof/>
                <w:webHidden/>
                <w:rtl/>
              </w:rPr>
              <w:t>189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45" w:history="1">
            <w:r w:rsidRPr="004C171E">
              <w:rPr>
                <w:rStyle w:val="Hyperlink"/>
                <w:noProof/>
                <w:rtl/>
              </w:rPr>
              <w:t xml:space="preserve">[3132] </w:t>
            </w:r>
            <w:r w:rsidRPr="004C171E">
              <w:rPr>
                <w:rStyle w:val="Hyperlink"/>
                <w:rFonts w:hint="eastAsia"/>
                <w:noProof/>
                <w:rtl/>
              </w:rPr>
              <w:t>هِلْقام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هِلْقام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Toc394922045 \h</w:instrText>
            </w:r>
            <w:r>
              <w:rPr>
                <w:noProof/>
                <w:webHidden/>
                <w:rtl/>
              </w:rPr>
              <w:instrText xml:space="preserve"> </w:instrText>
            </w:r>
            <w:r>
              <w:rPr>
                <w:rStyle w:val="Hyperlink"/>
                <w:noProof/>
                <w:rtl/>
              </w:rPr>
            </w:r>
            <w:r>
              <w:rPr>
                <w:rStyle w:val="Hyperlink"/>
                <w:noProof/>
                <w:rtl/>
              </w:rPr>
              <w:fldChar w:fldCharType="separate"/>
            </w:r>
            <w:r>
              <w:rPr>
                <w:noProof/>
                <w:webHidden/>
                <w:rtl/>
              </w:rPr>
              <w:t>189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46" w:history="1">
            <w:r w:rsidRPr="004C171E">
              <w:rPr>
                <w:rStyle w:val="Hyperlink"/>
                <w:noProof/>
                <w:rtl/>
              </w:rPr>
              <w:t xml:space="preserve">[3133] </w:t>
            </w:r>
            <w:r w:rsidRPr="004C171E">
              <w:rPr>
                <w:rStyle w:val="Hyperlink"/>
                <w:rFonts w:hint="eastAsia"/>
                <w:noProof/>
                <w:rtl/>
              </w:rPr>
              <w:t>همّام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عُبادة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خَيْثم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Toc394922046 \h</w:instrText>
            </w:r>
            <w:r>
              <w:rPr>
                <w:noProof/>
                <w:webHidden/>
                <w:rtl/>
              </w:rPr>
              <w:instrText xml:space="preserve"> </w:instrText>
            </w:r>
            <w:r>
              <w:rPr>
                <w:rStyle w:val="Hyperlink"/>
                <w:noProof/>
                <w:rtl/>
              </w:rPr>
            </w:r>
            <w:r>
              <w:rPr>
                <w:rStyle w:val="Hyperlink"/>
                <w:noProof/>
                <w:rtl/>
              </w:rPr>
              <w:fldChar w:fldCharType="separate"/>
            </w:r>
            <w:r>
              <w:rPr>
                <w:noProof/>
                <w:webHidden/>
                <w:rtl/>
              </w:rPr>
              <w:t>189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47" w:history="1">
            <w:r w:rsidRPr="004C171E">
              <w:rPr>
                <w:rStyle w:val="Hyperlink"/>
                <w:noProof/>
                <w:rtl/>
              </w:rPr>
              <w:t xml:space="preserve">[3134] </w:t>
            </w:r>
            <w:r w:rsidRPr="004C171E">
              <w:rPr>
                <w:rStyle w:val="Hyperlink"/>
                <w:rFonts w:hint="eastAsia"/>
                <w:noProof/>
                <w:rtl/>
              </w:rPr>
              <w:t>هِند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هالة</w:t>
            </w:r>
            <w:r w:rsidRPr="004C171E">
              <w:rPr>
                <w:rStyle w:val="Hyperlink"/>
                <w:noProof/>
                <w:rtl/>
              </w:rPr>
              <w:t xml:space="preserve"> </w:t>
            </w:r>
            <w:r w:rsidRPr="004C171E">
              <w:rPr>
                <w:rStyle w:val="Hyperlink"/>
                <w:rFonts w:hint="eastAsia"/>
                <w:noProof/>
                <w:rtl/>
              </w:rPr>
              <w:t>التّميميّ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Toc394922047 \h</w:instrText>
            </w:r>
            <w:r>
              <w:rPr>
                <w:noProof/>
                <w:webHidden/>
                <w:rtl/>
              </w:rPr>
              <w:instrText xml:space="preserve"> </w:instrText>
            </w:r>
            <w:r>
              <w:rPr>
                <w:rStyle w:val="Hyperlink"/>
                <w:noProof/>
                <w:rtl/>
              </w:rPr>
            </w:r>
            <w:r>
              <w:rPr>
                <w:rStyle w:val="Hyperlink"/>
                <w:noProof/>
                <w:rtl/>
              </w:rPr>
              <w:fldChar w:fldCharType="separate"/>
            </w:r>
            <w:r>
              <w:rPr>
                <w:noProof/>
                <w:webHidden/>
                <w:rtl/>
              </w:rPr>
              <w:t>190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48" w:history="1">
            <w:r w:rsidRPr="004C171E">
              <w:rPr>
                <w:rStyle w:val="Hyperlink"/>
                <w:noProof/>
                <w:rtl/>
              </w:rPr>
              <w:t xml:space="preserve">[3135] </w:t>
            </w:r>
            <w:r w:rsidRPr="004C171E">
              <w:rPr>
                <w:rStyle w:val="Hyperlink"/>
                <w:rFonts w:hint="eastAsia"/>
                <w:noProof/>
                <w:rtl/>
              </w:rPr>
              <w:t>هود</w:t>
            </w:r>
            <w:r w:rsidRPr="004C171E">
              <w:rPr>
                <w:rStyle w:val="Hyperlink"/>
                <w:noProof/>
                <w:rtl/>
              </w:rPr>
              <w:t xml:space="preserve">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أيوب</w:t>
            </w:r>
            <w:r w:rsidRPr="004C171E">
              <w:rPr>
                <w:rStyle w:val="Hyperlink"/>
                <w:noProof/>
                <w:rtl/>
              </w:rPr>
              <w:t xml:space="preserve"> </w:t>
            </w:r>
            <w:r w:rsidRPr="004C171E">
              <w:rPr>
                <w:rStyle w:val="Hyperlink"/>
                <w:rFonts w:hint="eastAsia"/>
                <w:noProof/>
                <w:rtl/>
              </w:rPr>
              <w:t>الأنصاري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Toc394922048 \h</w:instrText>
            </w:r>
            <w:r>
              <w:rPr>
                <w:noProof/>
                <w:webHidden/>
                <w:rtl/>
              </w:rPr>
              <w:instrText xml:space="preserve"> </w:instrText>
            </w:r>
            <w:r>
              <w:rPr>
                <w:rStyle w:val="Hyperlink"/>
                <w:noProof/>
                <w:rtl/>
              </w:rPr>
            </w:r>
            <w:r>
              <w:rPr>
                <w:rStyle w:val="Hyperlink"/>
                <w:noProof/>
                <w:rtl/>
              </w:rPr>
              <w:fldChar w:fldCharType="separate"/>
            </w:r>
            <w:r>
              <w:rPr>
                <w:noProof/>
                <w:webHidden/>
                <w:rtl/>
              </w:rPr>
              <w:t>192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49" w:history="1">
            <w:r w:rsidRPr="004C171E">
              <w:rPr>
                <w:rStyle w:val="Hyperlink"/>
                <w:noProof/>
                <w:rtl/>
              </w:rPr>
              <w:t xml:space="preserve">[3136] </w:t>
            </w:r>
            <w:r w:rsidRPr="004C171E">
              <w:rPr>
                <w:rStyle w:val="Hyperlink"/>
                <w:rFonts w:hint="eastAsia"/>
                <w:noProof/>
                <w:rtl/>
              </w:rPr>
              <w:t>هيّاج</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هيّاج</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Toc394922049 \h</w:instrText>
            </w:r>
            <w:r>
              <w:rPr>
                <w:noProof/>
                <w:webHidden/>
                <w:rtl/>
              </w:rPr>
              <w:instrText xml:space="preserve"> </w:instrText>
            </w:r>
            <w:r>
              <w:rPr>
                <w:rStyle w:val="Hyperlink"/>
                <w:noProof/>
                <w:rtl/>
              </w:rPr>
            </w:r>
            <w:r>
              <w:rPr>
                <w:rStyle w:val="Hyperlink"/>
                <w:noProof/>
                <w:rtl/>
              </w:rPr>
              <w:fldChar w:fldCharType="separate"/>
            </w:r>
            <w:r>
              <w:rPr>
                <w:noProof/>
                <w:webHidden/>
                <w:rtl/>
              </w:rPr>
              <w:t>192</w:t>
            </w:r>
            <w:r>
              <w:rPr>
                <w:rStyle w:val="Hyperlink"/>
                <w:noProof/>
                <w:rtl/>
              </w:rPr>
              <w:fldChar w:fldCharType="end"/>
            </w:r>
          </w:hyperlink>
        </w:p>
        <w:p w:rsidR="00377295" w:rsidRDefault="00377295"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2050" w:history="1">
            <w:r w:rsidRPr="004C171E">
              <w:rPr>
                <w:rStyle w:val="Hyperlink"/>
                <w:noProof/>
                <w:rtl/>
              </w:rPr>
              <w:t xml:space="preserve">[3137] </w:t>
            </w:r>
            <w:r w:rsidRPr="004C171E">
              <w:rPr>
                <w:rStyle w:val="Hyperlink"/>
                <w:rFonts w:hint="eastAsia"/>
                <w:noProof/>
                <w:rtl/>
              </w:rPr>
              <w:t>الهيثم</w:t>
            </w:r>
            <w:r w:rsidRPr="004C171E">
              <w:rPr>
                <w:rStyle w:val="Hyperlink"/>
                <w:noProof/>
                <w:rtl/>
              </w:rPr>
              <w:t xml:space="preserve"> </w:t>
            </w:r>
            <w:r w:rsidRPr="004C171E">
              <w:rPr>
                <w:rStyle w:val="Hyperlink"/>
                <w:rFonts w:hint="eastAsia"/>
                <w:noProof/>
                <w:rtl/>
              </w:rPr>
              <w:t>بن</w:t>
            </w:r>
            <w:r w:rsidR="007E4675">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روح</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Toc394922050 \h</w:instrText>
            </w:r>
            <w:r>
              <w:rPr>
                <w:noProof/>
                <w:webHidden/>
                <w:rtl/>
              </w:rPr>
              <w:instrText xml:space="preserve"> </w:instrText>
            </w:r>
            <w:r>
              <w:rPr>
                <w:rStyle w:val="Hyperlink"/>
                <w:noProof/>
                <w:rtl/>
              </w:rPr>
            </w:r>
            <w:r>
              <w:rPr>
                <w:rStyle w:val="Hyperlink"/>
                <w:noProof/>
                <w:rtl/>
              </w:rPr>
              <w:fldChar w:fldCharType="separate"/>
            </w:r>
            <w:r>
              <w:rPr>
                <w:noProof/>
                <w:webHidden/>
                <w:rtl/>
              </w:rPr>
              <w:t>193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51" w:history="1">
            <w:r w:rsidRPr="004C171E">
              <w:rPr>
                <w:rStyle w:val="Hyperlink"/>
                <w:noProof/>
                <w:rtl/>
              </w:rPr>
              <w:t xml:space="preserve">[3138] </w:t>
            </w:r>
            <w:r w:rsidRPr="004C171E">
              <w:rPr>
                <w:rStyle w:val="Hyperlink"/>
                <w:rFonts w:hint="eastAsia"/>
                <w:noProof/>
                <w:rtl/>
              </w:rPr>
              <w:t>الهيثم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البراء</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Toc394922051 \h</w:instrText>
            </w:r>
            <w:r>
              <w:rPr>
                <w:noProof/>
                <w:webHidden/>
                <w:rtl/>
              </w:rPr>
              <w:instrText xml:space="preserve"> </w:instrText>
            </w:r>
            <w:r>
              <w:rPr>
                <w:rStyle w:val="Hyperlink"/>
                <w:noProof/>
                <w:rtl/>
              </w:rPr>
            </w:r>
            <w:r>
              <w:rPr>
                <w:rStyle w:val="Hyperlink"/>
                <w:noProof/>
                <w:rtl/>
              </w:rPr>
              <w:fldChar w:fldCharType="separate"/>
            </w:r>
            <w:r>
              <w:rPr>
                <w:noProof/>
                <w:webHidden/>
                <w:rtl/>
              </w:rPr>
              <w:t>193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52" w:history="1">
            <w:r w:rsidRPr="004C171E">
              <w:rPr>
                <w:rStyle w:val="Hyperlink"/>
                <w:noProof/>
                <w:rtl/>
              </w:rPr>
              <w:t xml:space="preserve">[3139] </w:t>
            </w:r>
            <w:r w:rsidRPr="004C171E">
              <w:rPr>
                <w:rStyle w:val="Hyperlink"/>
                <w:rFonts w:hint="eastAsia"/>
                <w:noProof/>
                <w:rtl/>
              </w:rPr>
              <w:t>الهيثم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حبيب</w:t>
            </w:r>
            <w:r w:rsidRPr="004C171E">
              <w:rPr>
                <w:rStyle w:val="Hyperlink"/>
                <w:noProof/>
                <w:rtl/>
              </w:rPr>
              <w:t xml:space="preserve"> </w:t>
            </w:r>
            <w:r w:rsidRPr="004C171E">
              <w:rPr>
                <w:rStyle w:val="Hyperlink"/>
                <w:rFonts w:hint="eastAsia"/>
                <w:noProof/>
                <w:rtl/>
              </w:rPr>
              <w:t>الصّيرفيّ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Toc394922052 \h</w:instrText>
            </w:r>
            <w:r>
              <w:rPr>
                <w:noProof/>
                <w:webHidden/>
                <w:rtl/>
              </w:rPr>
              <w:instrText xml:space="preserve"> </w:instrText>
            </w:r>
            <w:r>
              <w:rPr>
                <w:rStyle w:val="Hyperlink"/>
                <w:noProof/>
                <w:rtl/>
              </w:rPr>
            </w:r>
            <w:r>
              <w:rPr>
                <w:rStyle w:val="Hyperlink"/>
                <w:noProof/>
                <w:rtl/>
              </w:rPr>
              <w:fldChar w:fldCharType="separate"/>
            </w:r>
            <w:r>
              <w:rPr>
                <w:noProof/>
                <w:webHidden/>
                <w:rtl/>
              </w:rPr>
              <w:t>193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53" w:history="1">
            <w:r w:rsidRPr="004C171E">
              <w:rPr>
                <w:rStyle w:val="Hyperlink"/>
                <w:noProof/>
                <w:rtl/>
              </w:rPr>
              <w:t xml:space="preserve">[3140] </w:t>
            </w:r>
            <w:r w:rsidRPr="004C171E">
              <w:rPr>
                <w:rStyle w:val="Hyperlink"/>
                <w:rFonts w:hint="eastAsia"/>
                <w:noProof/>
                <w:rtl/>
              </w:rPr>
              <w:t>الهيثم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الجبّار</w:t>
            </w:r>
            <w:r w:rsidRPr="004C171E">
              <w:rPr>
                <w:rStyle w:val="Hyperlink"/>
                <w:noProof/>
                <w:rtl/>
              </w:rPr>
              <w:t xml:space="preserve"> </w:t>
            </w:r>
            <w:r w:rsidRPr="004C171E">
              <w:rPr>
                <w:rStyle w:val="Hyperlink"/>
                <w:rFonts w:hint="eastAsia"/>
                <w:noProof/>
                <w:rtl/>
              </w:rPr>
              <w:t>الطحّان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Toc394922053 \h</w:instrText>
            </w:r>
            <w:r>
              <w:rPr>
                <w:noProof/>
                <w:webHidden/>
                <w:rtl/>
              </w:rPr>
              <w:instrText xml:space="preserve"> </w:instrText>
            </w:r>
            <w:r>
              <w:rPr>
                <w:rStyle w:val="Hyperlink"/>
                <w:noProof/>
                <w:rtl/>
              </w:rPr>
            </w:r>
            <w:r>
              <w:rPr>
                <w:rStyle w:val="Hyperlink"/>
                <w:noProof/>
                <w:rtl/>
              </w:rPr>
              <w:fldChar w:fldCharType="separate"/>
            </w:r>
            <w:r>
              <w:rPr>
                <w:noProof/>
                <w:webHidden/>
                <w:rtl/>
              </w:rPr>
              <w:t>193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54" w:history="1">
            <w:r w:rsidRPr="004C171E">
              <w:rPr>
                <w:rStyle w:val="Hyperlink"/>
                <w:noProof/>
                <w:rtl/>
              </w:rPr>
              <w:t xml:space="preserve">[3141] </w:t>
            </w:r>
            <w:r w:rsidRPr="004C171E">
              <w:rPr>
                <w:rStyle w:val="Hyperlink"/>
                <w:rFonts w:hint="eastAsia"/>
                <w:noProof/>
                <w:rtl/>
              </w:rPr>
              <w:t>الهيثم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الرّمانيّ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Toc394922054 \h</w:instrText>
            </w:r>
            <w:r>
              <w:rPr>
                <w:noProof/>
                <w:webHidden/>
                <w:rtl/>
              </w:rPr>
              <w:instrText xml:space="preserve"> </w:instrText>
            </w:r>
            <w:r>
              <w:rPr>
                <w:rStyle w:val="Hyperlink"/>
                <w:noProof/>
                <w:rtl/>
              </w:rPr>
            </w:r>
            <w:r>
              <w:rPr>
                <w:rStyle w:val="Hyperlink"/>
                <w:noProof/>
                <w:rtl/>
              </w:rPr>
              <w:fldChar w:fldCharType="separate"/>
            </w:r>
            <w:r>
              <w:rPr>
                <w:noProof/>
                <w:webHidden/>
                <w:rtl/>
              </w:rPr>
              <w:t>193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55" w:history="1">
            <w:r w:rsidRPr="004C171E">
              <w:rPr>
                <w:rStyle w:val="Hyperlink"/>
                <w:noProof/>
                <w:rtl/>
              </w:rPr>
              <w:t xml:space="preserve">[3142] </w:t>
            </w:r>
            <w:r w:rsidRPr="004C171E">
              <w:rPr>
                <w:rStyle w:val="Hyperlink"/>
                <w:rFonts w:hint="eastAsia"/>
                <w:noProof/>
                <w:rtl/>
              </w:rPr>
              <w:t>الهيثم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عبيد</w:t>
            </w:r>
            <w:r w:rsidRPr="004C171E">
              <w:rPr>
                <w:rStyle w:val="Hyperlink"/>
                <w:noProof/>
                <w:rtl/>
              </w:rPr>
              <w:t xml:space="preserve"> </w:t>
            </w:r>
            <w:r w:rsidRPr="004C171E">
              <w:rPr>
                <w:rStyle w:val="Hyperlink"/>
                <w:rFonts w:hint="eastAsia"/>
                <w:noProof/>
                <w:rtl/>
              </w:rPr>
              <w:t>الشّيباني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Toc394922055 \h</w:instrText>
            </w:r>
            <w:r>
              <w:rPr>
                <w:noProof/>
                <w:webHidden/>
                <w:rtl/>
              </w:rPr>
              <w:instrText xml:space="preserve"> </w:instrText>
            </w:r>
            <w:r>
              <w:rPr>
                <w:rStyle w:val="Hyperlink"/>
                <w:noProof/>
                <w:rtl/>
              </w:rPr>
            </w:r>
            <w:r>
              <w:rPr>
                <w:rStyle w:val="Hyperlink"/>
                <w:noProof/>
                <w:rtl/>
              </w:rPr>
              <w:fldChar w:fldCharType="separate"/>
            </w:r>
            <w:r>
              <w:rPr>
                <w:noProof/>
                <w:webHidden/>
                <w:rtl/>
              </w:rPr>
              <w:t>194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56" w:history="1">
            <w:r w:rsidRPr="004C171E">
              <w:rPr>
                <w:rStyle w:val="Hyperlink"/>
                <w:noProof/>
                <w:rtl/>
              </w:rPr>
              <w:t xml:space="preserve">[3143] </w:t>
            </w:r>
            <w:r w:rsidRPr="004C171E">
              <w:rPr>
                <w:rStyle w:val="Hyperlink"/>
                <w:rFonts w:hint="eastAsia"/>
                <w:noProof/>
                <w:rtl/>
              </w:rPr>
              <w:t>الهيثم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واقِد</w:t>
            </w:r>
            <w:r w:rsidRPr="004C171E">
              <w:rPr>
                <w:rStyle w:val="Hyperlink"/>
                <w:noProof/>
                <w:rtl/>
              </w:rPr>
              <w:t xml:space="preserve"> </w:t>
            </w:r>
            <w:r w:rsidRPr="004C171E">
              <w:rPr>
                <w:rStyle w:val="Hyperlink"/>
                <w:rFonts w:hint="eastAsia"/>
                <w:noProof/>
                <w:rtl/>
              </w:rPr>
              <w:t>الجَزرِيّ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Toc394922056 \h</w:instrText>
            </w:r>
            <w:r>
              <w:rPr>
                <w:noProof/>
                <w:webHidden/>
                <w:rtl/>
              </w:rPr>
              <w:instrText xml:space="preserve"> </w:instrText>
            </w:r>
            <w:r>
              <w:rPr>
                <w:rStyle w:val="Hyperlink"/>
                <w:noProof/>
                <w:rtl/>
              </w:rPr>
            </w:r>
            <w:r>
              <w:rPr>
                <w:rStyle w:val="Hyperlink"/>
                <w:noProof/>
                <w:rtl/>
              </w:rPr>
              <w:fldChar w:fldCharType="separate"/>
            </w:r>
            <w:r>
              <w:rPr>
                <w:noProof/>
                <w:webHidden/>
                <w:rtl/>
              </w:rPr>
              <w:t>194</w:t>
            </w:r>
            <w:r>
              <w:rPr>
                <w:rStyle w:val="Hyperlink"/>
                <w:noProof/>
                <w:rtl/>
              </w:rPr>
              <w:fldChar w:fldCharType="end"/>
            </w:r>
          </w:hyperlink>
        </w:p>
        <w:p w:rsidR="0063324D" w:rsidRDefault="0063324D">
          <w:pPr>
            <w:pStyle w:val="TOC2"/>
            <w:tabs>
              <w:tab w:val="right" w:leader="dot" w:pos="7786"/>
            </w:tabs>
            <w:rPr>
              <w:rFonts w:asciiTheme="minorHAnsi" w:eastAsiaTheme="minorEastAsia" w:hAnsiTheme="minorHAnsi" w:cstheme="minorBidi"/>
              <w:noProof/>
              <w:color w:val="auto"/>
              <w:sz w:val="22"/>
              <w:szCs w:val="22"/>
              <w:rtl/>
            </w:rPr>
          </w:pPr>
          <w:hyperlink w:anchor="_Toc394922057" w:history="1">
            <w:r w:rsidRPr="004C171E">
              <w:rPr>
                <w:rStyle w:val="Hyperlink"/>
                <w:rFonts w:hint="eastAsia"/>
                <w:noProof/>
                <w:rtl/>
              </w:rPr>
              <w:t>باب</w:t>
            </w:r>
            <w:r w:rsidRPr="004C171E">
              <w:rPr>
                <w:rStyle w:val="Hyperlink"/>
                <w:noProof/>
                <w:rtl/>
              </w:rPr>
              <w:t xml:space="preserve"> </w:t>
            </w:r>
            <w:r w:rsidRPr="004C171E">
              <w:rPr>
                <w:rStyle w:val="Hyperlink"/>
                <w:rFonts w:hint="eastAsia"/>
                <w:noProof/>
                <w:rtl/>
              </w:rPr>
              <w:t>الياء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Toc394922057 \h</w:instrText>
            </w:r>
            <w:r>
              <w:rPr>
                <w:noProof/>
                <w:webHidden/>
                <w:rtl/>
              </w:rPr>
              <w:instrText xml:space="preserve"> </w:instrText>
            </w:r>
            <w:r>
              <w:rPr>
                <w:rStyle w:val="Hyperlink"/>
                <w:noProof/>
                <w:rtl/>
              </w:rPr>
            </w:r>
            <w:r>
              <w:rPr>
                <w:rStyle w:val="Hyperlink"/>
                <w:noProof/>
                <w:rtl/>
              </w:rPr>
              <w:fldChar w:fldCharType="separate"/>
            </w:r>
            <w:r>
              <w:rPr>
                <w:noProof/>
                <w:webHidden/>
                <w:rtl/>
              </w:rPr>
              <w:t>195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58" w:history="1">
            <w:r w:rsidRPr="004C171E">
              <w:rPr>
                <w:rStyle w:val="Hyperlink"/>
                <w:noProof/>
                <w:rtl/>
              </w:rPr>
              <w:t xml:space="preserve">[3144] </w:t>
            </w:r>
            <w:r w:rsidRPr="004C171E">
              <w:rPr>
                <w:rStyle w:val="Hyperlink"/>
                <w:rFonts w:hint="eastAsia"/>
                <w:noProof/>
                <w:rtl/>
              </w:rPr>
              <w:t>ياسر</w:t>
            </w:r>
            <w:r w:rsidRPr="004C171E">
              <w:rPr>
                <w:rStyle w:val="Hyperlink"/>
                <w:noProof/>
                <w:rtl/>
              </w:rPr>
              <w:t xml:space="preserve"> </w:t>
            </w:r>
            <w:r w:rsidRPr="004C171E">
              <w:rPr>
                <w:rStyle w:val="Hyperlink"/>
                <w:rFonts w:hint="eastAsia"/>
                <w:noProof/>
                <w:rtl/>
              </w:rPr>
              <w:t>خادم</w:t>
            </w:r>
            <w:r w:rsidRPr="004C171E">
              <w:rPr>
                <w:rStyle w:val="Hyperlink"/>
                <w:noProof/>
                <w:rtl/>
              </w:rPr>
              <w:t xml:space="preserve"> </w:t>
            </w:r>
            <w:r w:rsidRPr="004C171E">
              <w:rPr>
                <w:rStyle w:val="Hyperlink"/>
                <w:rFonts w:hint="eastAsia"/>
                <w:noProof/>
                <w:rtl/>
              </w:rPr>
              <w:t>الرضا</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Toc394922058 \h</w:instrText>
            </w:r>
            <w:r>
              <w:rPr>
                <w:noProof/>
                <w:webHidden/>
                <w:rtl/>
              </w:rPr>
              <w:instrText xml:space="preserve"> </w:instrText>
            </w:r>
            <w:r>
              <w:rPr>
                <w:rStyle w:val="Hyperlink"/>
                <w:noProof/>
                <w:rtl/>
              </w:rPr>
            </w:r>
            <w:r>
              <w:rPr>
                <w:rStyle w:val="Hyperlink"/>
                <w:noProof/>
                <w:rtl/>
              </w:rPr>
              <w:fldChar w:fldCharType="separate"/>
            </w:r>
            <w:r>
              <w:rPr>
                <w:noProof/>
                <w:webHidden/>
                <w:rtl/>
              </w:rPr>
              <w:t>195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59" w:history="1">
            <w:r w:rsidRPr="004C171E">
              <w:rPr>
                <w:rStyle w:val="Hyperlink"/>
                <w:noProof/>
                <w:rtl/>
              </w:rPr>
              <w:t xml:space="preserve">[3145] </w:t>
            </w:r>
            <w:r w:rsidRPr="004C171E">
              <w:rPr>
                <w:rStyle w:val="Hyperlink"/>
                <w:rFonts w:hint="eastAsia"/>
                <w:noProof/>
                <w:rtl/>
              </w:rPr>
              <w:t>ياسين</w:t>
            </w:r>
            <w:r w:rsidRPr="004C171E">
              <w:rPr>
                <w:rStyle w:val="Hyperlink"/>
                <w:noProof/>
                <w:rtl/>
              </w:rPr>
              <w:t xml:space="preserve"> </w:t>
            </w:r>
            <w:r w:rsidRPr="004C171E">
              <w:rPr>
                <w:rStyle w:val="Hyperlink"/>
                <w:rFonts w:hint="eastAsia"/>
                <w:noProof/>
                <w:rtl/>
              </w:rPr>
              <w:t>الضرير</w:t>
            </w:r>
            <w:r w:rsidRPr="004C171E">
              <w:rPr>
                <w:rStyle w:val="Hyperlink"/>
                <w:noProof/>
                <w:rtl/>
              </w:rPr>
              <w:t xml:space="preserve"> </w:t>
            </w:r>
            <w:r w:rsidRPr="004C171E">
              <w:rPr>
                <w:rStyle w:val="Hyperlink"/>
                <w:rFonts w:hint="eastAsia"/>
                <w:noProof/>
                <w:rtl/>
              </w:rPr>
              <w:t>الزيّات</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Toc394922059 \h</w:instrText>
            </w:r>
            <w:r>
              <w:rPr>
                <w:noProof/>
                <w:webHidden/>
                <w:rtl/>
              </w:rPr>
              <w:instrText xml:space="preserve"> </w:instrText>
            </w:r>
            <w:r>
              <w:rPr>
                <w:rStyle w:val="Hyperlink"/>
                <w:noProof/>
                <w:rtl/>
              </w:rPr>
            </w:r>
            <w:r>
              <w:rPr>
                <w:rStyle w:val="Hyperlink"/>
                <w:noProof/>
                <w:rtl/>
              </w:rPr>
              <w:fldChar w:fldCharType="separate"/>
            </w:r>
            <w:r>
              <w:rPr>
                <w:noProof/>
                <w:webHidden/>
                <w:rtl/>
              </w:rPr>
              <w:t>195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60" w:history="1">
            <w:r w:rsidRPr="004C171E">
              <w:rPr>
                <w:rStyle w:val="Hyperlink"/>
                <w:noProof/>
                <w:rtl/>
              </w:rPr>
              <w:t xml:space="preserve">[3146]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الأشعث</w:t>
            </w:r>
            <w:r w:rsidRPr="004C171E">
              <w:rPr>
                <w:rStyle w:val="Hyperlink"/>
                <w:noProof/>
                <w:rtl/>
              </w:rPr>
              <w:t xml:space="preserve"> </w:t>
            </w:r>
            <w:r w:rsidRPr="004C171E">
              <w:rPr>
                <w:rStyle w:val="Hyperlink"/>
                <w:rFonts w:hint="eastAsia"/>
                <w:noProof/>
                <w:rtl/>
              </w:rPr>
              <w:t>الكندي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Toc394922060 \h</w:instrText>
            </w:r>
            <w:r>
              <w:rPr>
                <w:noProof/>
                <w:webHidden/>
                <w:rtl/>
              </w:rPr>
              <w:instrText xml:space="preserve"> </w:instrText>
            </w:r>
            <w:r>
              <w:rPr>
                <w:rStyle w:val="Hyperlink"/>
                <w:noProof/>
                <w:rtl/>
              </w:rPr>
            </w:r>
            <w:r>
              <w:rPr>
                <w:rStyle w:val="Hyperlink"/>
                <w:noProof/>
                <w:rtl/>
              </w:rPr>
              <w:fldChar w:fldCharType="separate"/>
            </w:r>
            <w:r>
              <w:rPr>
                <w:noProof/>
                <w:webHidden/>
                <w:rtl/>
              </w:rPr>
              <w:t>195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61" w:history="1">
            <w:r w:rsidRPr="004C171E">
              <w:rPr>
                <w:rStyle w:val="Hyperlink"/>
                <w:noProof/>
                <w:rtl/>
              </w:rPr>
              <w:t xml:space="preserve">[3147]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سُليمان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Toc394922061 \h</w:instrText>
            </w:r>
            <w:r>
              <w:rPr>
                <w:noProof/>
                <w:webHidden/>
                <w:rtl/>
              </w:rPr>
              <w:instrText xml:space="preserve"> </w:instrText>
            </w:r>
            <w:r>
              <w:rPr>
                <w:rStyle w:val="Hyperlink"/>
                <w:noProof/>
                <w:rtl/>
              </w:rPr>
            </w:r>
            <w:r>
              <w:rPr>
                <w:rStyle w:val="Hyperlink"/>
                <w:noProof/>
                <w:rtl/>
              </w:rPr>
              <w:fldChar w:fldCharType="separate"/>
            </w:r>
            <w:r>
              <w:rPr>
                <w:noProof/>
                <w:webHidden/>
                <w:rtl/>
              </w:rPr>
              <w:t>196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62" w:history="1">
            <w:r w:rsidRPr="004C171E">
              <w:rPr>
                <w:rStyle w:val="Hyperlink"/>
                <w:noProof/>
                <w:rtl/>
              </w:rPr>
              <w:t xml:space="preserve">[3148]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العلاء</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Toc394922062 \h</w:instrText>
            </w:r>
            <w:r>
              <w:rPr>
                <w:noProof/>
                <w:webHidden/>
                <w:rtl/>
              </w:rPr>
              <w:instrText xml:space="preserve"> </w:instrText>
            </w:r>
            <w:r>
              <w:rPr>
                <w:rStyle w:val="Hyperlink"/>
                <w:noProof/>
                <w:rtl/>
              </w:rPr>
            </w:r>
            <w:r>
              <w:rPr>
                <w:rStyle w:val="Hyperlink"/>
                <w:noProof/>
                <w:rtl/>
              </w:rPr>
              <w:fldChar w:fldCharType="separate"/>
            </w:r>
            <w:r>
              <w:rPr>
                <w:noProof/>
                <w:webHidden/>
                <w:rtl/>
              </w:rPr>
              <w:t>196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63" w:history="1">
            <w:r w:rsidRPr="004C171E">
              <w:rPr>
                <w:rStyle w:val="Hyperlink"/>
                <w:noProof/>
                <w:rtl/>
              </w:rPr>
              <w:t xml:space="preserve">[3149]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عِمْران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Toc394922063 \h</w:instrText>
            </w:r>
            <w:r>
              <w:rPr>
                <w:noProof/>
                <w:webHidden/>
                <w:rtl/>
              </w:rPr>
              <w:instrText xml:space="preserve"> </w:instrText>
            </w:r>
            <w:r>
              <w:rPr>
                <w:rStyle w:val="Hyperlink"/>
                <w:noProof/>
                <w:rtl/>
              </w:rPr>
            </w:r>
            <w:r>
              <w:rPr>
                <w:rStyle w:val="Hyperlink"/>
                <w:noProof/>
                <w:rtl/>
              </w:rPr>
              <w:fldChar w:fldCharType="separate"/>
            </w:r>
            <w:r>
              <w:rPr>
                <w:noProof/>
                <w:webHidden/>
                <w:rtl/>
              </w:rPr>
              <w:t>196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64" w:history="1">
            <w:r w:rsidRPr="004C171E">
              <w:rPr>
                <w:rStyle w:val="Hyperlink"/>
                <w:noProof/>
                <w:rtl/>
              </w:rPr>
              <w:t xml:space="preserve">[3150]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أخو</w:t>
            </w:r>
            <w:r w:rsidRPr="004C171E">
              <w:rPr>
                <w:rStyle w:val="Hyperlink"/>
                <w:noProof/>
                <w:rtl/>
              </w:rPr>
              <w:t xml:space="preserve"> </w:t>
            </w:r>
            <w:r w:rsidRPr="004C171E">
              <w:rPr>
                <w:rStyle w:val="Hyperlink"/>
                <w:rFonts w:hint="eastAsia"/>
                <w:noProof/>
                <w:rtl/>
              </w:rPr>
              <w:t>آدم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Toc394922064 \h</w:instrText>
            </w:r>
            <w:r>
              <w:rPr>
                <w:noProof/>
                <w:webHidden/>
                <w:rtl/>
              </w:rPr>
              <w:instrText xml:space="preserve"> </w:instrText>
            </w:r>
            <w:r>
              <w:rPr>
                <w:rStyle w:val="Hyperlink"/>
                <w:noProof/>
                <w:rtl/>
              </w:rPr>
            </w:r>
            <w:r>
              <w:rPr>
                <w:rStyle w:val="Hyperlink"/>
                <w:noProof/>
                <w:rtl/>
              </w:rPr>
              <w:fldChar w:fldCharType="separate"/>
            </w:r>
            <w:r>
              <w:rPr>
                <w:noProof/>
                <w:webHidden/>
                <w:rtl/>
              </w:rPr>
              <w:t>197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65" w:history="1">
            <w:r w:rsidRPr="004C171E">
              <w:rPr>
                <w:rStyle w:val="Hyperlink"/>
                <w:noProof/>
                <w:rtl/>
              </w:rPr>
              <w:t xml:space="preserve">[3151]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إسحاق</w:t>
            </w:r>
            <w:r w:rsidRPr="004C171E">
              <w:rPr>
                <w:rStyle w:val="Hyperlink"/>
                <w:noProof/>
                <w:rtl/>
              </w:rPr>
              <w:t xml:space="preserve"> </w:t>
            </w:r>
            <w:r w:rsidRPr="004C171E">
              <w:rPr>
                <w:rStyle w:val="Hyperlink"/>
                <w:rFonts w:hint="eastAsia"/>
                <w:noProof/>
                <w:rtl/>
              </w:rPr>
              <w:t>الصّيْرفيّ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Toc394922065 \h</w:instrText>
            </w:r>
            <w:r>
              <w:rPr>
                <w:noProof/>
                <w:webHidden/>
                <w:rtl/>
              </w:rPr>
              <w:instrText xml:space="preserve"> </w:instrText>
            </w:r>
            <w:r>
              <w:rPr>
                <w:rStyle w:val="Hyperlink"/>
                <w:noProof/>
                <w:rtl/>
              </w:rPr>
            </w:r>
            <w:r>
              <w:rPr>
                <w:rStyle w:val="Hyperlink"/>
                <w:noProof/>
                <w:rtl/>
              </w:rPr>
              <w:fldChar w:fldCharType="separate"/>
            </w:r>
            <w:r>
              <w:rPr>
                <w:noProof/>
                <w:webHidden/>
                <w:rtl/>
              </w:rPr>
              <w:t>197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66" w:history="1">
            <w:r w:rsidRPr="004C171E">
              <w:rPr>
                <w:rStyle w:val="Hyperlink"/>
                <w:noProof/>
                <w:rtl/>
              </w:rPr>
              <w:t xml:space="preserve">[3152]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إسحاق</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Toc394922066 \h</w:instrText>
            </w:r>
            <w:r>
              <w:rPr>
                <w:noProof/>
                <w:webHidden/>
                <w:rtl/>
              </w:rPr>
              <w:instrText xml:space="preserve"> </w:instrText>
            </w:r>
            <w:r>
              <w:rPr>
                <w:rStyle w:val="Hyperlink"/>
                <w:noProof/>
                <w:rtl/>
              </w:rPr>
            </w:r>
            <w:r>
              <w:rPr>
                <w:rStyle w:val="Hyperlink"/>
                <w:noProof/>
                <w:rtl/>
              </w:rPr>
              <w:fldChar w:fldCharType="separate"/>
            </w:r>
            <w:r>
              <w:rPr>
                <w:noProof/>
                <w:webHidden/>
                <w:rtl/>
              </w:rPr>
              <w:t>197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67" w:history="1">
            <w:r w:rsidRPr="004C171E">
              <w:rPr>
                <w:rStyle w:val="Hyperlink"/>
                <w:noProof/>
                <w:rtl/>
              </w:rPr>
              <w:t xml:space="preserve">[3153]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أيوب</w:t>
            </w:r>
            <w:r w:rsidRPr="004C171E">
              <w:rPr>
                <w:rStyle w:val="Hyperlink"/>
                <w:noProof/>
                <w:rtl/>
              </w:rPr>
              <w:t xml:space="preserve"> </w:t>
            </w:r>
            <w:r w:rsidRPr="004C171E">
              <w:rPr>
                <w:rStyle w:val="Hyperlink"/>
                <w:rFonts w:hint="eastAsia"/>
                <w:noProof/>
                <w:rtl/>
              </w:rPr>
              <w:t>البصري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Toc394922067 \h</w:instrText>
            </w:r>
            <w:r>
              <w:rPr>
                <w:noProof/>
                <w:webHidden/>
                <w:rtl/>
              </w:rPr>
              <w:instrText xml:space="preserve"> </w:instrText>
            </w:r>
            <w:r>
              <w:rPr>
                <w:rStyle w:val="Hyperlink"/>
                <w:noProof/>
                <w:rtl/>
              </w:rPr>
            </w:r>
            <w:r>
              <w:rPr>
                <w:rStyle w:val="Hyperlink"/>
                <w:noProof/>
                <w:rtl/>
              </w:rPr>
              <w:fldChar w:fldCharType="separate"/>
            </w:r>
            <w:r>
              <w:rPr>
                <w:noProof/>
                <w:webHidden/>
                <w:rtl/>
              </w:rPr>
              <w:t>197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68" w:history="1">
            <w:r w:rsidRPr="004C171E">
              <w:rPr>
                <w:rStyle w:val="Hyperlink"/>
                <w:noProof/>
                <w:rtl/>
              </w:rPr>
              <w:t xml:space="preserve">[3154]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بشير</w:t>
            </w:r>
            <w:r w:rsidRPr="004C171E">
              <w:rPr>
                <w:rStyle w:val="Hyperlink"/>
                <w:noProof/>
                <w:rtl/>
              </w:rPr>
              <w:t xml:space="preserve"> </w:t>
            </w:r>
            <w:r w:rsidRPr="004C171E">
              <w:rPr>
                <w:rStyle w:val="Hyperlink"/>
                <w:rFonts w:hint="eastAsia"/>
                <w:noProof/>
                <w:rtl/>
              </w:rPr>
              <w:t>النبّال</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Toc394922068 \h</w:instrText>
            </w:r>
            <w:r>
              <w:rPr>
                <w:noProof/>
                <w:webHidden/>
                <w:rtl/>
              </w:rPr>
              <w:instrText xml:space="preserve"> </w:instrText>
            </w:r>
            <w:r>
              <w:rPr>
                <w:rStyle w:val="Hyperlink"/>
                <w:noProof/>
                <w:rtl/>
              </w:rPr>
            </w:r>
            <w:r>
              <w:rPr>
                <w:rStyle w:val="Hyperlink"/>
                <w:noProof/>
                <w:rtl/>
              </w:rPr>
              <w:fldChar w:fldCharType="separate"/>
            </w:r>
            <w:r>
              <w:rPr>
                <w:noProof/>
                <w:webHidden/>
                <w:rtl/>
              </w:rPr>
              <w:t>198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69" w:history="1">
            <w:r w:rsidRPr="004C171E">
              <w:rPr>
                <w:rStyle w:val="Hyperlink"/>
                <w:noProof/>
                <w:rtl/>
              </w:rPr>
              <w:t xml:space="preserve">[3155]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بيّاع</w:t>
            </w:r>
            <w:r w:rsidRPr="004C171E">
              <w:rPr>
                <w:rStyle w:val="Hyperlink"/>
                <w:noProof/>
                <w:rtl/>
              </w:rPr>
              <w:t xml:space="preserve"> </w:t>
            </w:r>
            <w:r w:rsidRPr="004C171E">
              <w:rPr>
                <w:rStyle w:val="Hyperlink"/>
                <w:rFonts w:hint="eastAsia"/>
                <w:noProof/>
                <w:rtl/>
              </w:rPr>
              <w:t>الحُلَل</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Toc394922069 \h</w:instrText>
            </w:r>
            <w:r>
              <w:rPr>
                <w:noProof/>
                <w:webHidden/>
                <w:rtl/>
              </w:rPr>
              <w:instrText xml:space="preserve"> </w:instrText>
            </w:r>
            <w:r>
              <w:rPr>
                <w:rStyle w:val="Hyperlink"/>
                <w:noProof/>
                <w:rtl/>
              </w:rPr>
            </w:r>
            <w:r>
              <w:rPr>
                <w:rStyle w:val="Hyperlink"/>
                <w:noProof/>
                <w:rtl/>
              </w:rPr>
              <w:fldChar w:fldCharType="separate"/>
            </w:r>
            <w:r>
              <w:rPr>
                <w:noProof/>
                <w:webHidden/>
                <w:rtl/>
              </w:rPr>
              <w:t>198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70" w:history="1">
            <w:r w:rsidRPr="004C171E">
              <w:rPr>
                <w:rStyle w:val="Hyperlink"/>
                <w:noProof/>
                <w:rtl/>
              </w:rPr>
              <w:t xml:space="preserve">[3156]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تَميم</w:t>
            </w:r>
            <w:r w:rsidRPr="004C171E">
              <w:rPr>
                <w:rStyle w:val="Hyperlink"/>
                <w:noProof/>
                <w:rtl/>
              </w:rPr>
              <w:t xml:space="preserve"> </w:t>
            </w:r>
            <w:r w:rsidRPr="004C171E">
              <w:rPr>
                <w:rStyle w:val="Hyperlink"/>
                <w:rFonts w:hint="eastAsia"/>
                <w:noProof/>
                <w:rtl/>
              </w:rPr>
              <w:t>النَّهدِيّ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Toc394922070 \h</w:instrText>
            </w:r>
            <w:r>
              <w:rPr>
                <w:noProof/>
                <w:webHidden/>
                <w:rtl/>
              </w:rPr>
              <w:instrText xml:space="preserve"> </w:instrText>
            </w:r>
            <w:r>
              <w:rPr>
                <w:rStyle w:val="Hyperlink"/>
                <w:noProof/>
                <w:rtl/>
              </w:rPr>
            </w:r>
            <w:r>
              <w:rPr>
                <w:rStyle w:val="Hyperlink"/>
                <w:noProof/>
                <w:rtl/>
              </w:rPr>
              <w:fldChar w:fldCharType="separate"/>
            </w:r>
            <w:r>
              <w:rPr>
                <w:noProof/>
                <w:webHidden/>
                <w:rtl/>
              </w:rPr>
              <w:t>198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71" w:history="1">
            <w:r w:rsidRPr="004C171E">
              <w:rPr>
                <w:rStyle w:val="Hyperlink"/>
                <w:noProof/>
                <w:rtl/>
              </w:rPr>
              <w:t xml:space="preserve">[3157]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حبيب</w:t>
            </w:r>
            <w:r w:rsidRPr="004C171E">
              <w:rPr>
                <w:rStyle w:val="Hyperlink"/>
                <w:noProof/>
                <w:rtl/>
              </w:rPr>
              <w:t xml:space="preserve"> </w:t>
            </w:r>
            <w:r w:rsidRPr="004C171E">
              <w:rPr>
                <w:rStyle w:val="Hyperlink"/>
                <w:rFonts w:hint="eastAsia"/>
                <w:noProof/>
                <w:rtl/>
              </w:rPr>
              <w:t>الزّيّات</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Toc394922071 \h</w:instrText>
            </w:r>
            <w:r>
              <w:rPr>
                <w:noProof/>
                <w:webHidden/>
                <w:rtl/>
              </w:rPr>
              <w:instrText xml:space="preserve"> </w:instrText>
            </w:r>
            <w:r>
              <w:rPr>
                <w:rStyle w:val="Hyperlink"/>
                <w:noProof/>
                <w:rtl/>
              </w:rPr>
            </w:r>
            <w:r>
              <w:rPr>
                <w:rStyle w:val="Hyperlink"/>
                <w:noProof/>
                <w:rtl/>
              </w:rPr>
              <w:fldChar w:fldCharType="separate"/>
            </w:r>
            <w:r>
              <w:rPr>
                <w:noProof/>
                <w:webHidden/>
                <w:rtl/>
              </w:rPr>
              <w:t>198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72" w:history="1">
            <w:r w:rsidRPr="004C171E">
              <w:rPr>
                <w:rStyle w:val="Hyperlink"/>
                <w:noProof/>
                <w:rtl/>
              </w:rPr>
              <w:t xml:space="preserve">[3158]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الخَزّاز</w:t>
            </w:r>
            <w:r w:rsidRPr="004C171E">
              <w:rPr>
                <w:rStyle w:val="Hyperlink"/>
                <w:noProof/>
                <w:rtl/>
              </w:rPr>
              <w:t xml:space="preserve"> </w:t>
            </w:r>
            <w:r w:rsidRPr="004C171E">
              <w:rPr>
                <w:rStyle w:val="Hyperlink"/>
                <w:rFonts w:hint="eastAsia"/>
                <w:noProof/>
                <w:rtl/>
              </w:rPr>
              <w:t>الشيرَزي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Toc394922072 \h</w:instrText>
            </w:r>
            <w:r>
              <w:rPr>
                <w:noProof/>
                <w:webHidden/>
                <w:rtl/>
              </w:rPr>
              <w:instrText xml:space="preserve"> </w:instrText>
            </w:r>
            <w:r>
              <w:rPr>
                <w:rStyle w:val="Hyperlink"/>
                <w:noProof/>
                <w:rtl/>
              </w:rPr>
            </w:r>
            <w:r>
              <w:rPr>
                <w:rStyle w:val="Hyperlink"/>
                <w:noProof/>
                <w:rtl/>
              </w:rPr>
              <w:fldChar w:fldCharType="separate"/>
            </w:r>
            <w:r>
              <w:rPr>
                <w:noProof/>
                <w:webHidden/>
                <w:rtl/>
              </w:rPr>
              <w:t>199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73" w:history="1">
            <w:r w:rsidRPr="004C171E">
              <w:rPr>
                <w:rStyle w:val="Hyperlink"/>
                <w:noProof/>
                <w:rtl/>
              </w:rPr>
              <w:t xml:space="preserve">[3159]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الزّبير</w:t>
            </w:r>
            <w:r w:rsidRPr="004C171E">
              <w:rPr>
                <w:rStyle w:val="Hyperlink"/>
                <w:noProof/>
                <w:rtl/>
              </w:rPr>
              <w:t xml:space="preserve"> </w:t>
            </w:r>
            <w:r w:rsidRPr="004C171E">
              <w:rPr>
                <w:rStyle w:val="Hyperlink"/>
                <w:rFonts w:hint="eastAsia"/>
                <w:noProof/>
                <w:rtl/>
              </w:rPr>
              <w:t>الكَلْبي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Toc394922073 \h</w:instrText>
            </w:r>
            <w:r>
              <w:rPr>
                <w:noProof/>
                <w:webHidden/>
                <w:rtl/>
              </w:rPr>
              <w:instrText xml:space="preserve"> </w:instrText>
            </w:r>
            <w:r>
              <w:rPr>
                <w:rStyle w:val="Hyperlink"/>
                <w:noProof/>
                <w:rtl/>
              </w:rPr>
            </w:r>
            <w:r>
              <w:rPr>
                <w:rStyle w:val="Hyperlink"/>
                <w:noProof/>
                <w:rtl/>
              </w:rPr>
              <w:fldChar w:fldCharType="separate"/>
            </w:r>
            <w:r>
              <w:rPr>
                <w:noProof/>
                <w:webHidden/>
                <w:rtl/>
              </w:rPr>
              <w:t>199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74" w:history="1">
            <w:r w:rsidRPr="004C171E">
              <w:rPr>
                <w:rStyle w:val="Hyperlink"/>
                <w:noProof/>
                <w:rtl/>
              </w:rPr>
              <w:t xml:space="preserve">[3160]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زُرارة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أعْيَن</w:t>
            </w:r>
            <w:r w:rsidRPr="004C171E">
              <w:rPr>
                <w:rStyle w:val="Hyperlink"/>
                <w:noProof/>
                <w:rtl/>
              </w:rPr>
              <w:t xml:space="preserve"> </w:t>
            </w:r>
            <w:r w:rsidRPr="004C171E">
              <w:rPr>
                <w:rStyle w:val="Hyperlink"/>
                <w:rFonts w:hint="eastAsia"/>
                <w:noProof/>
                <w:rtl/>
              </w:rPr>
              <w:t>الشَّيْبانِيّ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Toc394922074 \h</w:instrText>
            </w:r>
            <w:r>
              <w:rPr>
                <w:noProof/>
                <w:webHidden/>
                <w:rtl/>
              </w:rPr>
              <w:instrText xml:space="preserve"> </w:instrText>
            </w:r>
            <w:r>
              <w:rPr>
                <w:rStyle w:val="Hyperlink"/>
                <w:noProof/>
                <w:rtl/>
              </w:rPr>
            </w:r>
            <w:r>
              <w:rPr>
                <w:rStyle w:val="Hyperlink"/>
                <w:noProof/>
                <w:rtl/>
              </w:rPr>
              <w:fldChar w:fldCharType="separate"/>
            </w:r>
            <w:r>
              <w:rPr>
                <w:noProof/>
                <w:webHidden/>
                <w:rtl/>
              </w:rPr>
              <w:t>199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75" w:history="1">
            <w:r w:rsidRPr="004C171E">
              <w:rPr>
                <w:rStyle w:val="Hyperlink"/>
                <w:noProof/>
                <w:rtl/>
              </w:rPr>
              <w:t xml:space="preserve">[3161]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زكريا</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Toc394922075 \h</w:instrText>
            </w:r>
            <w:r>
              <w:rPr>
                <w:noProof/>
                <w:webHidden/>
                <w:rtl/>
              </w:rPr>
              <w:instrText xml:space="preserve"> </w:instrText>
            </w:r>
            <w:r>
              <w:rPr>
                <w:rStyle w:val="Hyperlink"/>
                <w:noProof/>
                <w:rtl/>
              </w:rPr>
            </w:r>
            <w:r>
              <w:rPr>
                <w:rStyle w:val="Hyperlink"/>
                <w:noProof/>
                <w:rtl/>
              </w:rPr>
              <w:fldChar w:fldCharType="separate"/>
            </w:r>
            <w:r>
              <w:rPr>
                <w:noProof/>
                <w:webHidden/>
                <w:rtl/>
              </w:rPr>
              <w:t>199</w:t>
            </w:r>
            <w:r>
              <w:rPr>
                <w:rStyle w:val="Hyperlink"/>
                <w:noProof/>
                <w:rtl/>
              </w:rPr>
              <w:fldChar w:fldCharType="end"/>
            </w:r>
          </w:hyperlink>
        </w:p>
        <w:p w:rsidR="00377295" w:rsidRDefault="00377295"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2076" w:history="1">
            <w:r w:rsidRPr="004C171E">
              <w:rPr>
                <w:rStyle w:val="Hyperlink"/>
                <w:noProof/>
                <w:rtl/>
              </w:rPr>
              <w:t xml:space="preserve">[3162]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زكريا</w:t>
            </w:r>
            <w:r w:rsidRPr="004C171E">
              <w:rPr>
                <w:rStyle w:val="Hyperlink"/>
                <w:noProof/>
                <w:rtl/>
              </w:rPr>
              <w:t xml:space="preserve"> </w:t>
            </w:r>
            <w:r w:rsidRPr="004C171E">
              <w:rPr>
                <w:rStyle w:val="Hyperlink"/>
                <w:rFonts w:hint="eastAsia"/>
                <w:noProof/>
                <w:rtl/>
              </w:rPr>
              <w:t>الأنصاري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Toc394922076 \h</w:instrText>
            </w:r>
            <w:r>
              <w:rPr>
                <w:noProof/>
                <w:webHidden/>
                <w:rtl/>
              </w:rPr>
              <w:instrText xml:space="preserve"> </w:instrText>
            </w:r>
            <w:r>
              <w:rPr>
                <w:rStyle w:val="Hyperlink"/>
                <w:noProof/>
                <w:rtl/>
              </w:rPr>
            </w:r>
            <w:r>
              <w:rPr>
                <w:rStyle w:val="Hyperlink"/>
                <w:noProof/>
                <w:rtl/>
              </w:rPr>
              <w:fldChar w:fldCharType="separate"/>
            </w:r>
            <w:r>
              <w:rPr>
                <w:noProof/>
                <w:webHidden/>
                <w:rtl/>
              </w:rPr>
              <w:t>199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77" w:history="1">
            <w:r w:rsidRPr="004C171E">
              <w:rPr>
                <w:rStyle w:val="Hyperlink"/>
                <w:noProof/>
                <w:rtl/>
              </w:rPr>
              <w:t xml:space="preserve">[3163]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زكريا</w:t>
            </w:r>
            <w:r w:rsidRPr="004C171E">
              <w:rPr>
                <w:rStyle w:val="Hyperlink"/>
                <w:noProof/>
                <w:rtl/>
              </w:rPr>
              <w:t xml:space="preserve"> </w:t>
            </w:r>
            <w:r w:rsidRPr="004C171E">
              <w:rPr>
                <w:rStyle w:val="Hyperlink"/>
                <w:rFonts w:hint="eastAsia"/>
                <w:noProof/>
                <w:rtl/>
              </w:rPr>
              <w:t>اللؤلؤي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Toc394922077 \h</w:instrText>
            </w:r>
            <w:r>
              <w:rPr>
                <w:noProof/>
                <w:webHidden/>
                <w:rtl/>
              </w:rPr>
              <w:instrText xml:space="preserve"> </w:instrText>
            </w:r>
            <w:r>
              <w:rPr>
                <w:rStyle w:val="Hyperlink"/>
                <w:noProof/>
                <w:rtl/>
              </w:rPr>
            </w:r>
            <w:r>
              <w:rPr>
                <w:rStyle w:val="Hyperlink"/>
                <w:noProof/>
                <w:rtl/>
              </w:rPr>
              <w:fldChar w:fldCharType="separate"/>
            </w:r>
            <w:r>
              <w:rPr>
                <w:noProof/>
                <w:webHidden/>
                <w:rtl/>
              </w:rPr>
              <w:t>199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78" w:history="1">
            <w:r w:rsidRPr="004C171E">
              <w:rPr>
                <w:rStyle w:val="Hyperlink"/>
                <w:noProof/>
                <w:rtl/>
              </w:rPr>
              <w:t xml:space="preserve">[3164]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زيد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Toc394922078 \h</w:instrText>
            </w:r>
            <w:r>
              <w:rPr>
                <w:noProof/>
                <w:webHidden/>
                <w:rtl/>
              </w:rPr>
              <w:instrText xml:space="preserve"> </w:instrText>
            </w:r>
            <w:r>
              <w:rPr>
                <w:rStyle w:val="Hyperlink"/>
                <w:noProof/>
                <w:rtl/>
              </w:rPr>
            </w:r>
            <w:r>
              <w:rPr>
                <w:rStyle w:val="Hyperlink"/>
                <w:noProof/>
                <w:rtl/>
              </w:rPr>
              <w:fldChar w:fldCharType="separate"/>
            </w:r>
            <w:r>
              <w:rPr>
                <w:noProof/>
                <w:webHidden/>
                <w:rtl/>
              </w:rPr>
              <w:t>200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79" w:history="1">
            <w:r w:rsidRPr="004C171E">
              <w:rPr>
                <w:rStyle w:val="Hyperlink"/>
                <w:noProof/>
                <w:rtl/>
              </w:rPr>
              <w:t xml:space="preserve">[3165]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سابق</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Toc394922079 \h</w:instrText>
            </w:r>
            <w:r>
              <w:rPr>
                <w:noProof/>
                <w:webHidden/>
                <w:rtl/>
              </w:rPr>
              <w:instrText xml:space="preserve"> </w:instrText>
            </w:r>
            <w:r>
              <w:rPr>
                <w:rStyle w:val="Hyperlink"/>
                <w:noProof/>
                <w:rtl/>
              </w:rPr>
            </w:r>
            <w:r>
              <w:rPr>
                <w:rStyle w:val="Hyperlink"/>
                <w:noProof/>
                <w:rtl/>
              </w:rPr>
              <w:fldChar w:fldCharType="separate"/>
            </w:r>
            <w:r>
              <w:rPr>
                <w:noProof/>
                <w:webHidden/>
                <w:rtl/>
              </w:rPr>
              <w:t>200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80" w:history="1">
            <w:r w:rsidRPr="004C171E">
              <w:rPr>
                <w:rStyle w:val="Hyperlink"/>
                <w:noProof/>
                <w:rtl/>
              </w:rPr>
              <w:t xml:space="preserve">[3166]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سابق</w:t>
            </w:r>
            <w:r w:rsidRPr="004C171E">
              <w:rPr>
                <w:rStyle w:val="Hyperlink"/>
                <w:noProof/>
                <w:rtl/>
              </w:rPr>
              <w:t xml:space="preserve"> </w:t>
            </w:r>
            <w:r w:rsidRPr="004C171E">
              <w:rPr>
                <w:rStyle w:val="Hyperlink"/>
                <w:rFonts w:hint="eastAsia"/>
                <w:noProof/>
                <w:rtl/>
              </w:rPr>
              <w:t>المدني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Toc394922080 \h</w:instrText>
            </w:r>
            <w:r>
              <w:rPr>
                <w:noProof/>
                <w:webHidden/>
                <w:rtl/>
              </w:rPr>
              <w:instrText xml:space="preserve"> </w:instrText>
            </w:r>
            <w:r>
              <w:rPr>
                <w:rStyle w:val="Hyperlink"/>
                <w:noProof/>
                <w:rtl/>
              </w:rPr>
            </w:r>
            <w:r>
              <w:rPr>
                <w:rStyle w:val="Hyperlink"/>
                <w:noProof/>
                <w:rtl/>
              </w:rPr>
              <w:fldChar w:fldCharType="separate"/>
            </w:r>
            <w:r>
              <w:rPr>
                <w:noProof/>
                <w:webHidden/>
                <w:rtl/>
              </w:rPr>
              <w:t>201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81" w:history="1">
            <w:r w:rsidRPr="004C171E">
              <w:rPr>
                <w:rStyle w:val="Hyperlink"/>
                <w:noProof/>
                <w:rtl/>
              </w:rPr>
              <w:t xml:space="preserve">[3167]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سابور</w:t>
            </w:r>
            <w:r w:rsidRPr="004C171E">
              <w:rPr>
                <w:rStyle w:val="Hyperlink"/>
                <w:noProof/>
                <w:rtl/>
              </w:rPr>
              <w:t xml:space="preserve"> </w:t>
            </w:r>
            <w:r w:rsidRPr="004C171E">
              <w:rPr>
                <w:rStyle w:val="Hyperlink"/>
                <w:rFonts w:hint="eastAsia"/>
                <w:noProof/>
                <w:rtl/>
              </w:rPr>
              <w:t>القائد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Toc394922081 \h</w:instrText>
            </w:r>
            <w:r>
              <w:rPr>
                <w:noProof/>
                <w:webHidden/>
                <w:rtl/>
              </w:rPr>
              <w:instrText xml:space="preserve"> </w:instrText>
            </w:r>
            <w:r>
              <w:rPr>
                <w:rStyle w:val="Hyperlink"/>
                <w:noProof/>
                <w:rtl/>
              </w:rPr>
            </w:r>
            <w:r>
              <w:rPr>
                <w:rStyle w:val="Hyperlink"/>
                <w:noProof/>
                <w:rtl/>
              </w:rPr>
              <w:fldChar w:fldCharType="separate"/>
            </w:r>
            <w:r>
              <w:rPr>
                <w:noProof/>
                <w:webHidden/>
                <w:rtl/>
              </w:rPr>
              <w:t>201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82" w:history="1">
            <w:r w:rsidRPr="004C171E">
              <w:rPr>
                <w:rStyle w:val="Hyperlink"/>
                <w:noProof/>
                <w:rtl/>
              </w:rPr>
              <w:t xml:space="preserve">[3168]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سعيد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أبان</w:t>
            </w:r>
            <w:r w:rsidRPr="004C171E">
              <w:rPr>
                <w:rStyle w:val="Hyperlink"/>
                <w:noProof/>
                <w:rtl/>
              </w:rPr>
              <w:t xml:space="preserve"> </w:t>
            </w:r>
            <w:r w:rsidRPr="004C171E">
              <w:rPr>
                <w:rStyle w:val="Hyperlink"/>
                <w:rFonts w:hint="eastAsia"/>
                <w:noProof/>
                <w:rtl/>
              </w:rPr>
              <w:t>القرشي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Toc394922082 \h</w:instrText>
            </w:r>
            <w:r>
              <w:rPr>
                <w:noProof/>
                <w:webHidden/>
                <w:rtl/>
              </w:rPr>
              <w:instrText xml:space="preserve"> </w:instrText>
            </w:r>
            <w:r>
              <w:rPr>
                <w:rStyle w:val="Hyperlink"/>
                <w:noProof/>
                <w:rtl/>
              </w:rPr>
            </w:r>
            <w:r>
              <w:rPr>
                <w:rStyle w:val="Hyperlink"/>
                <w:noProof/>
                <w:rtl/>
              </w:rPr>
              <w:fldChar w:fldCharType="separate"/>
            </w:r>
            <w:r>
              <w:rPr>
                <w:noProof/>
                <w:webHidden/>
                <w:rtl/>
              </w:rPr>
              <w:t>202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83" w:history="1">
            <w:r w:rsidRPr="004C171E">
              <w:rPr>
                <w:rStyle w:val="Hyperlink"/>
                <w:noProof/>
                <w:rtl/>
              </w:rPr>
              <w:t xml:space="preserve">[3169]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سعيد</w:t>
            </w:r>
            <w:r w:rsidRPr="004C171E">
              <w:rPr>
                <w:rStyle w:val="Hyperlink"/>
                <w:noProof/>
                <w:rtl/>
              </w:rPr>
              <w:t xml:space="preserve"> </w:t>
            </w:r>
            <w:r w:rsidRPr="004C171E">
              <w:rPr>
                <w:rStyle w:val="Hyperlink"/>
                <w:rFonts w:hint="eastAsia"/>
                <w:noProof/>
                <w:rtl/>
              </w:rPr>
              <w:t>بن</w:t>
            </w:r>
            <w:r w:rsidR="007E4675">
              <w:rPr>
                <w:rStyle w:val="Hyperlink"/>
                <w:noProof/>
                <w:rtl/>
              </w:rPr>
              <w:t xml:space="preserve"> </w:t>
            </w:r>
            <w:r w:rsidRPr="004C171E">
              <w:rPr>
                <w:rStyle w:val="Hyperlink"/>
                <w:rFonts w:hint="eastAsia"/>
                <w:noProof/>
                <w:rtl/>
              </w:rPr>
              <w:t>فَرُّوخ</w:t>
            </w:r>
            <w:r w:rsidRPr="004C171E">
              <w:rPr>
                <w:rStyle w:val="Hyperlink"/>
                <w:noProof/>
                <w:rtl/>
              </w:rPr>
              <w:t xml:space="preserve"> </w:t>
            </w:r>
            <w:r w:rsidRPr="004C171E">
              <w:rPr>
                <w:rStyle w:val="Hyperlink"/>
                <w:rFonts w:hint="eastAsia"/>
                <w:noProof/>
                <w:rtl/>
              </w:rPr>
              <w:t>القطَّان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Toc394922083 \h</w:instrText>
            </w:r>
            <w:r>
              <w:rPr>
                <w:noProof/>
                <w:webHidden/>
                <w:rtl/>
              </w:rPr>
              <w:instrText xml:space="preserve"> </w:instrText>
            </w:r>
            <w:r>
              <w:rPr>
                <w:rStyle w:val="Hyperlink"/>
                <w:noProof/>
                <w:rtl/>
              </w:rPr>
            </w:r>
            <w:r>
              <w:rPr>
                <w:rStyle w:val="Hyperlink"/>
                <w:noProof/>
                <w:rtl/>
              </w:rPr>
              <w:fldChar w:fldCharType="separate"/>
            </w:r>
            <w:r>
              <w:rPr>
                <w:noProof/>
                <w:webHidden/>
                <w:rtl/>
              </w:rPr>
              <w:t>202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84" w:history="1">
            <w:r w:rsidRPr="004C171E">
              <w:rPr>
                <w:rStyle w:val="Hyperlink"/>
                <w:noProof/>
                <w:rtl/>
              </w:rPr>
              <w:t xml:space="preserve">[3170]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سعيد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قيس</w:t>
            </w:r>
            <w:r w:rsidRPr="004C171E">
              <w:rPr>
                <w:rStyle w:val="Hyperlink"/>
                <w:noProof/>
                <w:rtl/>
              </w:rPr>
              <w:t xml:space="preserve"> </w:t>
            </w:r>
            <w:r w:rsidRPr="004C171E">
              <w:rPr>
                <w:rStyle w:val="Hyperlink"/>
                <w:rFonts w:hint="eastAsia"/>
                <w:noProof/>
                <w:rtl/>
              </w:rPr>
              <w:t>الأنصاري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Toc394922084 \h</w:instrText>
            </w:r>
            <w:r>
              <w:rPr>
                <w:noProof/>
                <w:webHidden/>
                <w:rtl/>
              </w:rPr>
              <w:instrText xml:space="preserve"> </w:instrText>
            </w:r>
            <w:r>
              <w:rPr>
                <w:rStyle w:val="Hyperlink"/>
                <w:noProof/>
                <w:rtl/>
              </w:rPr>
            </w:r>
            <w:r>
              <w:rPr>
                <w:rStyle w:val="Hyperlink"/>
                <w:noProof/>
                <w:rtl/>
              </w:rPr>
              <w:fldChar w:fldCharType="separate"/>
            </w:r>
            <w:r>
              <w:rPr>
                <w:noProof/>
                <w:webHidden/>
                <w:rtl/>
              </w:rPr>
              <w:t>202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85" w:history="1">
            <w:r w:rsidRPr="004C171E">
              <w:rPr>
                <w:rStyle w:val="Hyperlink"/>
                <w:noProof/>
                <w:rtl/>
              </w:rPr>
              <w:t xml:space="preserve">[3171]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سُلَيم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Toc394922085 \h</w:instrText>
            </w:r>
            <w:r>
              <w:rPr>
                <w:noProof/>
                <w:webHidden/>
                <w:rtl/>
              </w:rPr>
              <w:instrText xml:space="preserve"> </w:instrText>
            </w:r>
            <w:r>
              <w:rPr>
                <w:rStyle w:val="Hyperlink"/>
                <w:noProof/>
                <w:rtl/>
              </w:rPr>
            </w:r>
            <w:r>
              <w:rPr>
                <w:rStyle w:val="Hyperlink"/>
                <w:noProof/>
                <w:rtl/>
              </w:rPr>
              <w:fldChar w:fldCharType="separate"/>
            </w:r>
            <w:r>
              <w:rPr>
                <w:noProof/>
                <w:webHidden/>
                <w:rtl/>
              </w:rPr>
              <w:t>202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86" w:history="1">
            <w:r w:rsidRPr="004C171E">
              <w:rPr>
                <w:rStyle w:val="Hyperlink"/>
                <w:noProof/>
                <w:rtl/>
              </w:rPr>
              <w:t xml:space="preserve">[3172]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سليم</w:t>
            </w:r>
            <w:r w:rsidRPr="004C171E">
              <w:rPr>
                <w:rStyle w:val="Hyperlink"/>
                <w:noProof/>
                <w:rtl/>
              </w:rPr>
              <w:t xml:space="preserve"> </w:t>
            </w:r>
            <w:r w:rsidRPr="004C171E">
              <w:rPr>
                <w:rStyle w:val="Hyperlink"/>
                <w:rFonts w:hint="eastAsia"/>
                <w:noProof/>
                <w:rtl/>
              </w:rPr>
              <w:t>الطائفي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Toc394922086 \h</w:instrText>
            </w:r>
            <w:r>
              <w:rPr>
                <w:noProof/>
                <w:webHidden/>
                <w:rtl/>
              </w:rPr>
              <w:instrText xml:space="preserve"> </w:instrText>
            </w:r>
            <w:r>
              <w:rPr>
                <w:rStyle w:val="Hyperlink"/>
                <w:noProof/>
                <w:rtl/>
              </w:rPr>
            </w:r>
            <w:r>
              <w:rPr>
                <w:rStyle w:val="Hyperlink"/>
                <w:noProof/>
                <w:rtl/>
              </w:rPr>
              <w:fldChar w:fldCharType="separate"/>
            </w:r>
            <w:r>
              <w:rPr>
                <w:noProof/>
                <w:webHidden/>
                <w:rtl/>
              </w:rPr>
              <w:t>203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87" w:history="1">
            <w:r w:rsidRPr="004C171E">
              <w:rPr>
                <w:rStyle w:val="Hyperlink"/>
                <w:noProof/>
                <w:rtl/>
              </w:rPr>
              <w:t xml:space="preserve">[3173]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سُليمان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Toc394922087 \h</w:instrText>
            </w:r>
            <w:r>
              <w:rPr>
                <w:noProof/>
                <w:webHidden/>
                <w:rtl/>
              </w:rPr>
              <w:instrText xml:space="preserve"> </w:instrText>
            </w:r>
            <w:r>
              <w:rPr>
                <w:rStyle w:val="Hyperlink"/>
                <w:noProof/>
                <w:rtl/>
              </w:rPr>
            </w:r>
            <w:r>
              <w:rPr>
                <w:rStyle w:val="Hyperlink"/>
                <w:noProof/>
                <w:rtl/>
              </w:rPr>
              <w:fldChar w:fldCharType="separate"/>
            </w:r>
            <w:r>
              <w:rPr>
                <w:noProof/>
                <w:webHidden/>
                <w:rtl/>
              </w:rPr>
              <w:t>203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88" w:history="1">
            <w:r w:rsidRPr="004C171E">
              <w:rPr>
                <w:rStyle w:val="Hyperlink"/>
                <w:noProof/>
                <w:rtl/>
              </w:rPr>
              <w:t xml:space="preserve">[3174]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صاحب</w:t>
            </w:r>
            <w:r w:rsidRPr="004C171E">
              <w:rPr>
                <w:rStyle w:val="Hyperlink"/>
                <w:noProof/>
                <w:rtl/>
              </w:rPr>
              <w:t xml:space="preserve"> </w:t>
            </w:r>
            <w:r w:rsidRPr="004C171E">
              <w:rPr>
                <w:rStyle w:val="Hyperlink"/>
                <w:rFonts w:hint="eastAsia"/>
                <w:noProof/>
                <w:rtl/>
              </w:rPr>
              <w:t>الديلم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Toc394922088 \h</w:instrText>
            </w:r>
            <w:r>
              <w:rPr>
                <w:noProof/>
                <w:webHidden/>
                <w:rtl/>
              </w:rPr>
              <w:instrText xml:space="preserve"> </w:instrText>
            </w:r>
            <w:r>
              <w:rPr>
                <w:rStyle w:val="Hyperlink"/>
                <w:noProof/>
                <w:rtl/>
              </w:rPr>
            </w:r>
            <w:r>
              <w:rPr>
                <w:rStyle w:val="Hyperlink"/>
                <w:noProof/>
                <w:rtl/>
              </w:rPr>
              <w:fldChar w:fldCharType="separate"/>
            </w:r>
            <w:r>
              <w:rPr>
                <w:noProof/>
                <w:webHidden/>
                <w:rtl/>
              </w:rPr>
              <w:t>203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89" w:history="1">
            <w:r w:rsidRPr="004C171E">
              <w:rPr>
                <w:rStyle w:val="Hyperlink"/>
                <w:noProof/>
                <w:rtl/>
              </w:rPr>
              <w:t xml:space="preserve">[3175]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طلحة</w:t>
            </w:r>
            <w:r w:rsidRPr="004C171E">
              <w:rPr>
                <w:rStyle w:val="Hyperlink"/>
                <w:noProof/>
                <w:rtl/>
              </w:rPr>
              <w:t xml:space="preserve"> </w:t>
            </w:r>
            <w:r w:rsidRPr="004C171E">
              <w:rPr>
                <w:rStyle w:val="Hyperlink"/>
                <w:rFonts w:hint="eastAsia"/>
                <w:noProof/>
                <w:rtl/>
              </w:rPr>
              <w:t>النَّهْديّ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Toc394922089 \h</w:instrText>
            </w:r>
            <w:r>
              <w:rPr>
                <w:noProof/>
                <w:webHidden/>
                <w:rtl/>
              </w:rPr>
              <w:instrText xml:space="preserve"> </w:instrText>
            </w:r>
            <w:r>
              <w:rPr>
                <w:rStyle w:val="Hyperlink"/>
                <w:noProof/>
                <w:rtl/>
              </w:rPr>
            </w:r>
            <w:r>
              <w:rPr>
                <w:rStyle w:val="Hyperlink"/>
                <w:noProof/>
                <w:rtl/>
              </w:rPr>
              <w:fldChar w:fldCharType="separate"/>
            </w:r>
            <w:r>
              <w:rPr>
                <w:noProof/>
                <w:webHidden/>
                <w:rtl/>
              </w:rPr>
              <w:t>203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90" w:history="1">
            <w:r w:rsidRPr="004C171E">
              <w:rPr>
                <w:rStyle w:val="Hyperlink"/>
                <w:noProof/>
                <w:rtl/>
              </w:rPr>
              <w:t xml:space="preserve">[3176]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الطويل</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Toc394922090 \h</w:instrText>
            </w:r>
            <w:r>
              <w:rPr>
                <w:noProof/>
                <w:webHidden/>
                <w:rtl/>
              </w:rPr>
              <w:instrText xml:space="preserve"> </w:instrText>
            </w:r>
            <w:r>
              <w:rPr>
                <w:rStyle w:val="Hyperlink"/>
                <w:noProof/>
                <w:rtl/>
              </w:rPr>
            </w:r>
            <w:r>
              <w:rPr>
                <w:rStyle w:val="Hyperlink"/>
                <w:noProof/>
                <w:rtl/>
              </w:rPr>
              <w:fldChar w:fldCharType="separate"/>
            </w:r>
            <w:r>
              <w:rPr>
                <w:noProof/>
                <w:webHidden/>
                <w:rtl/>
              </w:rPr>
              <w:t>203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91" w:history="1">
            <w:r w:rsidRPr="004C171E">
              <w:rPr>
                <w:rStyle w:val="Hyperlink"/>
                <w:noProof/>
                <w:rtl/>
              </w:rPr>
              <w:t xml:space="preserve">[3177]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عبادة</w:t>
            </w:r>
            <w:r w:rsidR="007E4675">
              <w:rPr>
                <w:rStyle w:val="Hyperlink"/>
                <w:noProof/>
                <w:rtl/>
              </w:rPr>
              <w:t xml:space="preserve"> </w:t>
            </w:r>
            <w:r w:rsidRPr="004C171E">
              <w:rPr>
                <w:rStyle w:val="Hyperlink"/>
                <w:rFonts w:hint="eastAsia"/>
                <w:noProof/>
                <w:rtl/>
              </w:rPr>
              <w:t>المكّي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Toc394922091 \h</w:instrText>
            </w:r>
            <w:r>
              <w:rPr>
                <w:noProof/>
                <w:webHidden/>
                <w:rtl/>
              </w:rPr>
              <w:instrText xml:space="preserve"> </w:instrText>
            </w:r>
            <w:r>
              <w:rPr>
                <w:rStyle w:val="Hyperlink"/>
                <w:noProof/>
                <w:rtl/>
              </w:rPr>
            </w:r>
            <w:r>
              <w:rPr>
                <w:rStyle w:val="Hyperlink"/>
                <w:noProof/>
                <w:rtl/>
              </w:rPr>
              <w:fldChar w:fldCharType="separate"/>
            </w:r>
            <w:r>
              <w:rPr>
                <w:noProof/>
                <w:webHidden/>
                <w:rtl/>
              </w:rPr>
              <w:t>204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92" w:history="1">
            <w:r w:rsidRPr="004C171E">
              <w:rPr>
                <w:rStyle w:val="Hyperlink"/>
                <w:noProof/>
                <w:rtl/>
              </w:rPr>
              <w:t xml:space="preserve">[3178]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الحسن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Toc394922092 \h</w:instrText>
            </w:r>
            <w:r>
              <w:rPr>
                <w:noProof/>
                <w:webHidden/>
                <w:rtl/>
              </w:rPr>
              <w:instrText xml:space="preserve"> </w:instrText>
            </w:r>
            <w:r>
              <w:rPr>
                <w:rStyle w:val="Hyperlink"/>
                <w:noProof/>
                <w:rtl/>
              </w:rPr>
            </w:r>
            <w:r>
              <w:rPr>
                <w:rStyle w:val="Hyperlink"/>
                <w:noProof/>
                <w:rtl/>
              </w:rPr>
              <w:fldChar w:fldCharType="separate"/>
            </w:r>
            <w:r>
              <w:rPr>
                <w:noProof/>
                <w:webHidden/>
                <w:rtl/>
              </w:rPr>
              <w:t>204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93" w:history="1">
            <w:r w:rsidRPr="004C171E">
              <w:rPr>
                <w:rStyle w:val="Hyperlink"/>
                <w:noProof/>
                <w:rtl/>
              </w:rPr>
              <w:t xml:space="preserve">[3179]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محمّد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Toc394922093 \h</w:instrText>
            </w:r>
            <w:r>
              <w:rPr>
                <w:noProof/>
                <w:webHidden/>
                <w:rtl/>
              </w:rPr>
              <w:instrText xml:space="preserve"> </w:instrText>
            </w:r>
            <w:r>
              <w:rPr>
                <w:rStyle w:val="Hyperlink"/>
                <w:noProof/>
                <w:rtl/>
              </w:rPr>
            </w:r>
            <w:r>
              <w:rPr>
                <w:rStyle w:val="Hyperlink"/>
                <w:noProof/>
                <w:rtl/>
              </w:rPr>
              <w:fldChar w:fldCharType="separate"/>
            </w:r>
            <w:r>
              <w:rPr>
                <w:noProof/>
                <w:webHidden/>
                <w:rtl/>
              </w:rPr>
              <w:t>205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94" w:history="1">
            <w:r w:rsidRPr="004C171E">
              <w:rPr>
                <w:rStyle w:val="Hyperlink"/>
                <w:noProof/>
                <w:rtl/>
              </w:rPr>
              <w:t xml:space="preserve">[3180]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معاوية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Toc394922094 \h</w:instrText>
            </w:r>
            <w:r>
              <w:rPr>
                <w:noProof/>
                <w:webHidden/>
                <w:rtl/>
              </w:rPr>
              <w:instrText xml:space="preserve"> </w:instrText>
            </w:r>
            <w:r>
              <w:rPr>
                <w:rStyle w:val="Hyperlink"/>
                <w:noProof/>
                <w:rtl/>
              </w:rPr>
            </w:r>
            <w:r>
              <w:rPr>
                <w:rStyle w:val="Hyperlink"/>
                <w:noProof/>
                <w:rtl/>
              </w:rPr>
              <w:fldChar w:fldCharType="separate"/>
            </w:r>
            <w:r>
              <w:rPr>
                <w:noProof/>
                <w:webHidden/>
                <w:rtl/>
              </w:rPr>
              <w:t>205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95" w:history="1">
            <w:r w:rsidRPr="004C171E">
              <w:rPr>
                <w:rStyle w:val="Hyperlink"/>
                <w:noProof/>
                <w:rtl/>
              </w:rPr>
              <w:t xml:space="preserve">[3181]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عتبة</w:t>
            </w:r>
            <w:r w:rsidR="007E4675">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أسماء</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جُويرة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Toc394922095 \h</w:instrText>
            </w:r>
            <w:r>
              <w:rPr>
                <w:noProof/>
                <w:webHidden/>
                <w:rtl/>
              </w:rPr>
              <w:instrText xml:space="preserve"> </w:instrText>
            </w:r>
            <w:r>
              <w:rPr>
                <w:rStyle w:val="Hyperlink"/>
                <w:noProof/>
                <w:rtl/>
              </w:rPr>
            </w:r>
            <w:r>
              <w:rPr>
                <w:rStyle w:val="Hyperlink"/>
                <w:noProof/>
                <w:rtl/>
              </w:rPr>
              <w:fldChar w:fldCharType="separate"/>
            </w:r>
            <w:r>
              <w:rPr>
                <w:noProof/>
                <w:webHidden/>
                <w:rtl/>
              </w:rPr>
              <w:t>205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96" w:history="1">
            <w:r w:rsidRPr="004C171E">
              <w:rPr>
                <w:rStyle w:val="Hyperlink"/>
                <w:noProof/>
                <w:rtl/>
              </w:rPr>
              <w:t xml:space="preserve">[3182]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عُقْبة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العِيزار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Toc394922096 \h</w:instrText>
            </w:r>
            <w:r>
              <w:rPr>
                <w:noProof/>
                <w:webHidden/>
                <w:rtl/>
              </w:rPr>
              <w:instrText xml:space="preserve"> </w:instrText>
            </w:r>
            <w:r>
              <w:rPr>
                <w:rStyle w:val="Hyperlink"/>
                <w:noProof/>
                <w:rtl/>
              </w:rPr>
            </w:r>
            <w:r>
              <w:rPr>
                <w:rStyle w:val="Hyperlink"/>
                <w:noProof/>
                <w:rtl/>
              </w:rPr>
              <w:fldChar w:fldCharType="separate"/>
            </w:r>
            <w:r>
              <w:rPr>
                <w:noProof/>
                <w:webHidden/>
                <w:rtl/>
              </w:rPr>
              <w:t>206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97" w:history="1">
            <w:r w:rsidRPr="004C171E">
              <w:rPr>
                <w:rStyle w:val="Hyperlink"/>
                <w:noProof/>
                <w:rtl/>
              </w:rPr>
              <w:t xml:space="preserve">[3183]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علي</w:t>
            </w:r>
            <w:r w:rsidRPr="004C171E">
              <w:rPr>
                <w:rStyle w:val="Hyperlink"/>
                <w:noProof/>
                <w:rtl/>
              </w:rPr>
              <w:t xml:space="preserve"> </w:t>
            </w:r>
            <w:r w:rsidRPr="004C171E">
              <w:rPr>
                <w:rStyle w:val="Hyperlink"/>
                <w:rFonts w:hint="eastAsia"/>
                <w:noProof/>
                <w:rtl/>
              </w:rPr>
              <w:t>التّمِيمي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Toc394922097 \h</w:instrText>
            </w:r>
            <w:r>
              <w:rPr>
                <w:noProof/>
                <w:webHidden/>
                <w:rtl/>
              </w:rPr>
              <w:instrText xml:space="preserve"> </w:instrText>
            </w:r>
            <w:r>
              <w:rPr>
                <w:rStyle w:val="Hyperlink"/>
                <w:noProof/>
                <w:rtl/>
              </w:rPr>
            </w:r>
            <w:r>
              <w:rPr>
                <w:rStyle w:val="Hyperlink"/>
                <w:noProof/>
                <w:rtl/>
              </w:rPr>
              <w:fldChar w:fldCharType="separate"/>
            </w:r>
            <w:r>
              <w:rPr>
                <w:noProof/>
                <w:webHidden/>
                <w:rtl/>
              </w:rPr>
              <w:t>206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98" w:history="1">
            <w:r w:rsidRPr="004C171E">
              <w:rPr>
                <w:rStyle w:val="Hyperlink"/>
                <w:noProof/>
                <w:rtl/>
              </w:rPr>
              <w:t xml:space="preserve">[3184]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المبارك</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Toc394922098 \h</w:instrText>
            </w:r>
            <w:r>
              <w:rPr>
                <w:noProof/>
                <w:webHidden/>
                <w:rtl/>
              </w:rPr>
              <w:instrText xml:space="preserve"> </w:instrText>
            </w:r>
            <w:r>
              <w:rPr>
                <w:rStyle w:val="Hyperlink"/>
                <w:noProof/>
                <w:rtl/>
              </w:rPr>
            </w:r>
            <w:r>
              <w:rPr>
                <w:rStyle w:val="Hyperlink"/>
                <w:noProof/>
                <w:rtl/>
              </w:rPr>
              <w:fldChar w:fldCharType="separate"/>
            </w:r>
            <w:r>
              <w:rPr>
                <w:noProof/>
                <w:webHidden/>
                <w:rtl/>
              </w:rPr>
              <w:t>206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099" w:history="1">
            <w:r w:rsidRPr="004C171E">
              <w:rPr>
                <w:rStyle w:val="Hyperlink"/>
                <w:noProof/>
                <w:rtl/>
              </w:rPr>
              <w:t xml:space="preserve">[3185]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سعيد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دينار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Toc394922099 \h</w:instrText>
            </w:r>
            <w:r>
              <w:rPr>
                <w:noProof/>
                <w:webHidden/>
                <w:rtl/>
              </w:rPr>
              <w:instrText xml:space="preserve"> </w:instrText>
            </w:r>
            <w:r>
              <w:rPr>
                <w:rStyle w:val="Hyperlink"/>
                <w:noProof/>
                <w:rtl/>
              </w:rPr>
            </w:r>
            <w:r>
              <w:rPr>
                <w:rStyle w:val="Hyperlink"/>
                <w:noProof/>
                <w:rtl/>
              </w:rPr>
              <w:fldChar w:fldCharType="separate"/>
            </w:r>
            <w:r>
              <w:rPr>
                <w:noProof/>
                <w:webHidden/>
                <w:rtl/>
              </w:rPr>
              <w:t>206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00" w:history="1">
            <w:r w:rsidRPr="004C171E">
              <w:rPr>
                <w:rStyle w:val="Hyperlink"/>
                <w:noProof/>
                <w:rtl/>
              </w:rPr>
              <w:t xml:space="preserve">[3186]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معمر</w:t>
            </w:r>
            <w:r w:rsidRPr="004C171E">
              <w:rPr>
                <w:rStyle w:val="Hyperlink"/>
                <w:noProof/>
                <w:rtl/>
              </w:rPr>
              <w:t xml:space="preserve"> ] </w:t>
            </w:r>
            <w:r w:rsidRPr="004C171E">
              <w:rPr>
                <w:rStyle w:val="Hyperlink"/>
                <w:rFonts w:hint="eastAsia"/>
                <w:noProof/>
                <w:rtl/>
              </w:rPr>
              <w:t>العطار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Toc394922100 \h</w:instrText>
            </w:r>
            <w:r>
              <w:rPr>
                <w:noProof/>
                <w:webHidden/>
                <w:rtl/>
              </w:rPr>
              <w:instrText xml:space="preserve"> </w:instrText>
            </w:r>
            <w:r>
              <w:rPr>
                <w:rStyle w:val="Hyperlink"/>
                <w:noProof/>
                <w:rtl/>
              </w:rPr>
            </w:r>
            <w:r>
              <w:rPr>
                <w:rStyle w:val="Hyperlink"/>
                <w:noProof/>
                <w:rtl/>
              </w:rPr>
              <w:fldChar w:fldCharType="separate"/>
            </w:r>
            <w:r>
              <w:rPr>
                <w:noProof/>
                <w:webHidden/>
                <w:rtl/>
              </w:rPr>
              <w:t>207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01" w:history="1">
            <w:r w:rsidRPr="004C171E">
              <w:rPr>
                <w:rStyle w:val="Hyperlink"/>
                <w:noProof/>
                <w:rtl/>
              </w:rPr>
              <w:t xml:space="preserve">[3187]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المساور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Toc394922101 \h</w:instrText>
            </w:r>
            <w:r>
              <w:rPr>
                <w:noProof/>
                <w:webHidden/>
                <w:rtl/>
              </w:rPr>
              <w:instrText xml:space="preserve"> </w:instrText>
            </w:r>
            <w:r>
              <w:rPr>
                <w:rStyle w:val="Hyperlink"/>
                <w:noProof/>
                <w:rtl/>
              </w:rPr>
            </w:r>
            <w:r>
              <w:rPr>
                <w:rStyle w:val="Hyperlink"/>
                <w:noProof/>
                <w:rtl/>
              </w:rPr>
              <w:fldChar w:fldCharType="separate"/>
            </w:r>
            <w:r>
              <w:rPr>
                <w:noProof/>
                <w:webHidden/>
                <w:rtl/>
              </w:rPr>
              <w:t>207</w:t>
            </w:r>
            <w:r>
              <w:rPr>
                <w:rStyle w:val="Hyperlink"/>
                <w:noProof/>
                <w:rtl/>
              </w:rPr>
              <w:fldChar w:fldCharType="end"/>
            </w:r>
          </w:hyperlink>
        </w:p>
        <w:p w:rsidR="00377295" w:rsidRDefault="00377295"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2102" w:history="1">
            <w:r w:rsidRPr="004C171E">
              <w:rPr>
                <w:rStyle w:val="Hyperlink"/>
                <w:noProof/>
                <w:rtl/>
              </w:rPr>
              <w:t xml:space="preserve">[3188]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مُقْسم</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Toc394922102 \h</w:instrText>
            </w:r>
            <w:r>
              <w:rPr>
                <w:noProof/>
                <w:webHidden/>
                <w:rtl/>
              </w:rPr>
              <w:instrText xml:space="preserve"> </w:instrText>
            </w:r>
            <w:r>
              <w:rPr>
                <w:rStyle w:val="Hyperlink"/>
                <w:noProof/>
                <w:rtl/>
              </w:rPr>
            </w:r>
            <w:r>
              <w:rPr>
                <w:rStyle w:val="Hyperlink"/>
                <w:noProof/>
                <w:rtl/>
              </w:rPr>
              <w:fldChar w:fldCharType="separate"/>
            </w:r>
            <w:r>
              <w:rPr>
                <w:noProof/>
                <w:webHidden/>
                <w:rtl/>
              </w:rPr>
              <w:t>207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03" w:history="1">
            <w:r w:rsidRPr="004C171E">
              <w:rPr>
                <w:rStyle w:val="Hyperlink"/>
                <w:noProof/>
                <w:rtl/>
              </w:rPr>
              <w:t xml:space="preserve">[3189]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الصنعاني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Toc394922103 \h</w:instrText>
            </w:r>
            <w:r>
              <w:rPr>
                <w:noProof/>
                <w:webHidden/>
                <w:rtl/>
              </w:rPr>
              <w:instrText xml:space="preserve"> </w:instrText>
            </w:r>
            <w:r>
              <w:rPr>
                <w:rStyle w:val="Hyperlink"/>
                <w:noProof/>
                <w:rtl/>
              </w:rPr>
            </w:r>
            <w:r>
              <w:rPr>
                <w:rStyle w:val="Hyperlink"/>
                <w:noProof/>
                <w:rtl/>
              </w:rPr>
              <w:fldChar w:fldCharType="separate"/>
            </w:r>
            <w:r>
              <w:rPr>
                <w:noProof/>
                <w:webHidden/>
                <w:rtl/>
              </w:rPr>
              <w:t>207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04" w:history="1">
            <w:r w:rsidRPr="004C171E">
              <w:rPr>
                <w:rStyle w:val="Hyperlink"/>
                <w:noProof/>
                <w:rtl/>
              </w:rPr>
              <w:t xml:space="preserve">[3190]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مهران</w:t>
            </w:r>
            <w:r w:rsidRPr="004C171E">
              <w:rPr>
                <w:rStyle w:val="Hyperlink"/>
                <w:noProof/>
                <w:rtl/>
              </w:rPr>
              <w:t xml:space="preserve"> </w:t>
            </w:r>
            <w:r w:rsidRPr="004C171E">
              <w:rPr>
                <w:rStyle w:val="Hyperlink"/>
                <w:rFonts w:hint="eastAsia"/>
                <w:noProof/>
                <w:rtl/>
              </w:rPr>
              <w:t>الثَّوري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Toc394922104 \h</w:instrText>
            </w:r>
            <w:r>
              <w:rPr>
                <w:noProof/>
                <w:webHidden/>
                <w:rtl/>
              </w:rPr>
              <w:instrText xml:space="preserve"> </w:instrText>
            </w:r>
            <w:r>
              <w:rPr>
                <w:rStyle w:val="Hyperlink"/>
                <w:noProof/>
                <w:rtl/>
              </w:rPr>
            </w:r>
            <w:r>
              <w:rPr>
                <w:rStyle w:val="Hyperlink"/>
                <w:noProof/>
                <w:rtl/>
              </w:rPr>
              <w:fldChar w:fldCharType="separate"/>
            </w:r>
            <w:r>
              <w:rPr>
                <w:noProof/>
                <w:webHidden/>
                <w:rtl/>
              </w:rPr>
              <w:t>208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05" w:history="1">
            <w:r w:rsidRPr="004C171E">
              <w:rPr>
                <w:rStyle w:val="Hyperlink"/>
                <w:noProof/>
                <w:rtl/>
              </w:rPr>
              <w:t xml:space="preserve">[3191]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الحَنَفي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Toc394922105 \h</w:instrText>
            </w:r>
            <w:r>
              <w:rPr>
                <w:noProof/>
                <w:webHidden/>
                <w:rtl/>
              </w:rPr>
              <w:instrText xml:space="preserve"> </w:instrText>
            </w:r>
            <w:r>
              <w:rPr>
                <w:rStyle w:val="Hyperlink"/>
                <w:noProof/>
                <w:rtl/>
              </w:rPr>
            </w:r>
            <w:r>
              <w:rPr>
                <w:rStyle w:val="Hyperlink"/>
                <w:noProof/>
                <w:rtl/>
              </w:rPr>
              <w:fldChar w:fldCharType="separate"/>
            </w:r>
            <w:r>
              <w:rPr>
                <w:noProof/>
                <w:webHidden/>
                <w:rtl/>
              </w:rPr>
              <w:t>208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06" w:history="1">
            <w:r w:rsidRPr="004C171E">
              <w:rPr>
                <w:rStyle w:val="Hyperlink"/>
                <w:noProof/>
                <w:rtl/>
              </w:rPr>
              <w:t xml:space="preserve">[3192]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يعقوب</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Toc394922106 \h</w:instrText>
            </w:r>
            <w:r>
              <w:rPr>
                <w:noProof/>
                <w:webHidden/>
                <w:rtl/>
              </w:rPr>
              <w:instrText xml:space="preserve"> </w:instrText>
            </w:r>
            <w:r>
              <w:rPr>
                <w:rStyle w:val="Hyperlink"/>
                <w:noProof/>
                <w:rtl/>
              </w:rPr>
            </w:r>
            <w:r>
              <w:rPr>
                <w:rStyle w:val="Hyperlink"/>
                <w:noProof/>
                <w:rtl/>
              </w:rPr>
              <w:fldChar w:fldCharType="separate"/>
            </w:r>
            <w:r>
              <w:rPr>
                <w:noProof/>
                <w:webHidden/>
                <w:rtl/>
              </w:rPr>
              <w:t>208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07" w:history="1">
            <w:r w:rsidRPr="004C171E">
              <w:rPr>
                <w:rStyle w:val="Hyperlink"/>
                <w:noProof/>
                <w:rtl/>
              </w:rPr>
              <w:t xml:space="preserve">[3193] </w:t>
            </w:r>
            <w:r w:rsidRPr="004C171E">
              <w:rPr>
                <w:rStyle w:val="Hyperlink"/>
                <w:rFonts w:hint="eastAsia"/>
                <w:noProof/>
                <w:rtl/>
              </w:rPr>
              <w:t>يزيد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Toc394922107 \h</w:instrText>
            </w:r>
            <w:r>
              <w:rPr>
                <w:noProof/>
                <w:webHidden/>
                <w:rtl/>
              </w:rPr>
              <w:instrText xml:space="preserve"> </w:instrText>
            </w:r>
            <w:r>
              <w:rPr>
                <w:rStyle w:val="Hyperlink"/>
                <w:noProof/>
                <w:rtl/>
              </w:rPr>
            </w:r>
            <w:r>
              <w:rPr>
                <w:rStyle w:val="Hyperlink"/>
                <w:noProof/>
                <w:rtl/>
              </w:rPr>
              <w:fldChar w:fldCharType="separate"/>
            </w:r>
            <w:r>
              <w:rPr>
                <w:noProof/>
                <w:webHidden/>
                <w:rtl/>
              </w:rPr>
              <w:t>208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08" w:history="1">
            <w:r w:rsidRPr="004C171E">
              <w:rPr>
                <w:rStyle w:val="Hyperlink"/>
                <w:noProof/>
                <w:rtl/>
              </w:rPr>
              <w:t xml:space="preserve">[3194] </w:t>
            </w:r>
            <w:r w:rsidRPr="004C171E">
              <w:rPr>
                <w:rStyle w:val="Hyperlink"/>
                <w:rFonts w:hint="eastAsia"/>
                <w:noProof/>
                <w:rtl/>
              </w:rPr>
              <w:t>يزيد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Toc394922108 \h</w:instrText>
            </w:r>
            <w:r>
              <w:rPr>
                <w:noProof/>
                <w:webHidden/>
                <w:rtl/>
              </w:rPr>
              <w:instrText xml:space="preserve"> </w:instrText>
            </w:r>
            <w:r>
              <w:rPr>
                <w:rStyle w:val="Hyperlink"/>
                <w:noProof/>
                <w:rtl/>
              </w:rPr>
            </w:r>
            <w:r>
              <w:rPr>
                <w:rStyle w:val="Hyperlink"/>
                <w:noProof/>
                <w:rtl/>
              </w:rPr>
              <w:fldChar w:fldCharType="separate"/>
            </w:r>
            <w:r>
              <w:rPr>
                <w:noProof/>
                <w:webHidden/>
                <w:rtl/>
              </w:rPr>
              <w:t>208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09" w:history="1">
            <w:r w:rsidRPr="004C171E">
              <w:rPr>
                <w:rStyle w:val="Hyperlink"/>
                <w:noProof/>
                <w:rtl/>
              </w:rPr>
              <w:t xml:space="preserve">[3195] </w:t>
            </w:r>
            <w:r w:rsidRPr="004C171E">
              <w:rPr>
                <w:rStyle w:val="Hyperlink"/>
                <w:rFonts w:hint="eastAsia"/>
                <w:noProof/>
                <w:rtl/>
              </w:rPr>
              <w:t>يزيد</w:t>
            </w:r>
            <w:r w:rsidRPr="004C171E">
              <w:rPr>
                <w:rStyle w:val="Hyperlink"/>
                <w:noProof/>
                <w:rtl/>
              </w:rPr>
              <w:t xml:space="preserve"> </w:t>
            </w:r>
            <w:r w:rsidRPr="004C171E">
              <w:rPr>
                <w:rStyle w:val="Hyperlink"/>
                <w:rFonts w:hint="eastAsia"/>
                <w:noProof/>
                <w:rtl/>
              </w:rPr>
              <w:t>البزاز</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Toc394922109 \h</w:instrText>
            </w:r>
            <w:r>
              <w:rPr>
                <w:noProof/>
                <w:webHidden/>
                <w:rtl/>
              </w:rPr>
              <w:instrText xml:space="preserve"> </w:instrText>
            </w:r>
            <w:r>
              <w:rPr>
                <w:rStyle w:val="Hyperlink"/>
                <w:noProof/>
                <w:rtl/>
              </w:rPr>
            </w:r>
            <w:r>
              <w:rPr>
                <w:rStyle w:val="Hyperlink"/>
                <w:noProof/>
                <w:rtl/>
              </w:rPr>
              <w:fldChar w:fldCharType="separate"/>
            </w:r>
            <w:r>
              <w:rPr>
                <w:noProof/>
                <w:webHidden/>
                <w:rtl/>
              </w:rPr>
              <w:t>209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10" w:history="1">
            <w:r w:rsidRPr="004C171E">
              <w:rPr>
                <w:rStyle w:val="Hyperlink"/>
                <w:noProof/>
                <w:rtl/>
              </w:rPr>
              <w:t xml:space="preserve">[3196] </w:t>
            </w:r>
            <w:r w:rsidRPr="004C171E">
              <w:rPr>
                <w:rStyle w:val="Hyperlink"/>
                <w:rFonts w:hint="eastAsia"/>
                <w:noProof/>
                <w:rtl/>
              </w:rPr>
              <w:t>يزيد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خليفة</w:t>
            </w:r>
            <w:r w:rsidRPr="004C171E">
              <w:rPr>
                <w:rStyle w:val="Hyperlink"/>
                <w:noProof/>
                <w:rtl/>
              </w:rPr>
              <w:t xml:space="preserve"> </w:t>
            </w:r>
            <w:r w:rsidRPr="004C171E">
              <w:rPr>
                <w:rStyle w:val="Hyperlink"/>
                <w:rFonts w:hint="eastAsia"/>
                <w:noProof/>
                <w:rtl/>
              </w:rPr>
              <w:t>الحارثي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Toc394922110 \h</w:instrText>
            </w:r>
            <w:r>
              <w:rPr>
                <w:noProof/>
                <w:webHidden/>
                <w:rtl/>
              </w:rPr>
              <w:instrText xml:space="preserve"> </w:instrText>
            </w:r>
            <w:r>
              <w:rPr>
                <w:rStyle w:val="Hyperlink"/>
                <w:noProof/>
                <w:rtl/>
              </w:rPr>
            </w:r>
            <w:r>
              <w:rPr>
                <w:rStyle w:val="Hyperlink"/>
                <w:noProof/>
                <w:rtl/>
              </w:rPr>
              <w:fldChar w:fldCharType="separate"/>
            </w:r>
            <w:r>
              <w:rPr>
                <w:noProof/>
                <w:webHidden/>
                <w:rtl/>
              </w:rPr>
              <w:t>210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11" w:history="1">
            <w:r w:rsidRPr="004C171E">
              <w:rPr>
                <w:rStyle w:val="Hyperlink"/>
                <w:noProof/>
                <w:rtl/>
              </w:rPr>
              <w:t xml:space="preserve">[3197] </w:t>
            </w:r>
            <w:r w:rsidRPr="004C171E">
              <w:rPr>
                <w:rStyle w:val="Hyperlink"/>
                <w:rFonts w:hint="eastAsia"/>
                <w:noProof/>
                <w:rtl/>
              </w:rPr>
              <w:t>يزيد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سليط</w:t>
            </w:r>
            <w:r w:rsidRPr="004C171E">
              <w:rPr>
                <w:rStyle w:val="Hyperlink"/>
                <w:noProof/>
                <w:rtl/>
              </w:rPr>
              <w:t xml:space="preserve"> </w:t>
            </w:r>
            <w:r w:rsidRPr="004C171E">
              <w:rPr>
                <w:rStyle w:val="Hyperlink"/>
                <w:rFonts w:hint="eastAsia"/>
                <w:noProof/>
                <w:rtl/>
              </w:rPr>
              <w:t>الزيدي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Toc394922111 \h</w:instrText>
            </w:r>
            <w:r>
              <w:rPr>
                <w:noProof/>
                <w:webHidden/>
                <w:rtl/>
              </w:rPr>
              <w:instrText xml:space="preserve"> </w:instrText>
            </w:r>
            <w:r>
              <w:rPr>
                <w:rStyle w:val="Hyperlink"/>
                <w:noProof/>
                <w:rtl/>
              </w:rPr>
            </w:r>
            <w:r>
              <w:rPr>
                <w:rStyle w:val="Hyperlink"/>
                <w:noProof/>
                <w:rtl/>
              </w:rPr>
              <w:fldChar w:fldCharType="separate"/>
            </w:r>
            <w:r>
              <w:rPr>
                <w:noProof/>
                <w:webHidden/>
                <w:rtl/>
              </w:rPr>
              <w:t>213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12" w:history="1">
            <w:r w:rsidRPr="004C171E">
              <w:rPr>
                <w:rStyle w:val="Hyperlink"/>
                <w:noProof/>
                <w:rtl/>
              </w:rPr>
              <w:t xml:space="preserve">[3198] </w:t>
            </w:r>
            <w:r w:rsidRPr="004C171E">
              <w:rPr>
                <w:rStyle w:val="Hyperlink"/>
                <w:rFonts w:hint="eastAsia"/>
                <w:noProof/>
                <w:rtl/>
              </w:rPr>
              <w:t>يزيد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الملك</w:t>
            </w:r>
            <w:r w:rsidRPr="004C171E">
              <w:rPr>
                <w:rStyle w:val="Hyperlink"/>
                <w:noProof/>
                <w:rtl/>
              </w:rPr>
              <w:t xml:space="preserve"> </w:t>
            </w:r>
            <w:r w:rsidRPr="004C171E">
              <w:rPr>
                <w:rStyle w:val="Hyperlink"/>
                <w:rFonts w:hint="eastAsia"/>
                <w:noProof/>
                <w:rtl/>
              </w:rPr>
              <w:t>النّوفلي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Toc394922112 \h</w:instrText>
            </w:r>
            <w:r>
              <w:rPr>
                <w:noProof/>
                <w:webHidden/>
                <w:rtl/>
              </w:rPr>
              <w:instrText xml:space="preserve"> </w:instrText>
            </w:r>
            <w:r>
              <w:rPr>
                <w:rStyle w:val="Hyperlink"/>
                <w:noProof/>
                <w:rtl/>
              </w:rPr>
            </w:r>
            <w:r>
              <w:rPr>
                <w:rStyle w:val="Hyperlink"/>
                <w:noProof/>
                <w:rtl/>
              </w:rPr>
              <w:fldChar w:fldCharType="separate"/>
            </w:r>
            <w:r>
              <w:rPr>
                <w:noProof/>
                <w:webHidden/>
                <w:rtl/>
              </w:rPr>
              <w:t>216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13" w:history="1">
            <w:r w:rsidRPr="004C171E">
              <w:rPr>
                <w:rStyle w:val="Hyperlink"/>
                <w:noProof/>
                <w:rtl/>
              </w:rPr>
              <w:t xml:space="preserve">[3199] </w:t>
            </w:r>
            <w:r w:rsidRPr="004C171E">
              <w:rPr>
                <w:rStyle w:val="Hyperlink"/>
                <w:rFonts w:hint="eastAsia"/>
                <w:noProof/>
                <w:rtl/>
              </w:rPr>
              <w:t>يزيد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فَرْقَد</w:t>
            </w:r>
            <w:r w:rsidRPr="004C171E">
              <w:rPr>
                <w:rStyle w:val="Hyperlink"/>
                <w:noProof/>
                <w:rtl/>
              </w:rPr>
              <w:t xml:space="preserve"> </w:t>
            </w:r>
            <w:r w:rsidRPr="004C171E">
              <w:rPr>
                <w:rStyle w:val="Hyperlink"/>
                <w:rFonts w:hint="eastAsia"/>
                <w:noProof/>
                <w:rtl/>
              </w:rPr>
              <w:t>النَّهْدِيّ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Toc394922113 \h</w:instrText>
            </w:r>
            <w:r>
              <w:rPr>
                <w:noProof/>
                <w:webHidden/>
                <w:rtl/>
              </w:rPr>
              <w:instrText xml:space="preserve"> </w:instrText>
            </w:r>
            <w:r>
              <w:rPr>
                <w:rStyle w:val="Hyperlink"/>
                <w:noProof/>
                <w:rtl/>
              </w:rPr>
            </w:r>
            <w:r>
              <w:rPr>
                <w:rStyle w:val="Hyperlink"/>
                <w:noProof/>
                <w:rtl/>
              </w:rPr>
              <w:fldChar w:fldCharType="separate"/>
            </w:r>
            <w:r>
              <w:rPr>
                <w:noProof/>
                <w:webHidden/>
                <w:rtl/>
              </w:rPr>
              <w:t>216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14" w:history="1">
            <w:r w:rsidRPr="004C171E">
              <w:rPr>
                <w:rStyle w:val="Hyperlink"/>
                <w:noProof/>
                <w:rtl/>
              </w:rPr>
              <w:t xml:space="preserve">[3200] </w:t>
            </w:r>
            <w:r w:rsidRPr="004C171E">
              <w:rPr>
                <w:rStyle w:val="Hyperlink"/>
                <w:rFonts w:hint="eastAsia"/>
                <w:noProof/>
                <w:rtl/>
              </w:rPr>
              <w:t>يزيد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قيس</w:t>
            </w:r>
            <w:r w:rsidRPr="004C171E">
              <w:rPr>
                <w:rStyle w:val="Hyperlink"/>
                <w:noProof/>
                <w:rtl/>
              </w:rPr>
              <w:t xml:space="preserve"> </w:t>
            </w:r>
            <w:r w:rsidRPr="004C171E">
              <w:rPr>
                <w:rStyle w:val="Hyperlink"/>
                <w:rFonts w:hint="eastAsia"/>
                <w:noProof/>
                <w:rtl/>
              </w:rPr>
              <w:t>الأرجني</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Toc394922114 \h</w:instrText>
            </w:r>
            <w:r>
              <w:rPr>
                <w:noProof/>
                <w:webHidden/>
                <w:rtl/>
              </w:rPr>
              <w:instrText xml:space="preserve"> </w:instrText>
            </w:r>
            <w:r>
              <w:rPr>
                <w:rStyle w:val="Hyperlink"/>
                <w:noProof/>
                <w:rtl/>
              </w:rPr>
            </w:r>
            <w:r>
              <w:rPr>
                <w:rStyle w:val="Hyperlink"/>
                <w:noProof/>
                <w:rtl/>
              </w:rPr>
              <w:fldChar w:fldCharType="separate"/>
            </w:r>
            <w:r>
              <w:rPr>
                <w:noProof/>
                <w:webHidden/>
                <w:rtl/>
              </w:rPr>
              <w:t>217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15" w:history="1">
            <w:r w:rsidRPr="004C171E">
              <w:rPr>
                <w:rStyle w:val="Hyperlink"/>
                <w:noProof/>
                <w:rtl/>
              </w:rPr>
              <w:t xml:space="preserve">[3201] </w:t>
            </w:r>
            <w:r w:rsidRPr="004C171E">
              <w:rPr>
                <w:rStyle w:val="Hyperlink"/>
                <w:rFonts w:hint="eastAsia"/>
                <w:noProof/>
                <w:rtl/>
              </w:rPr>
              <w:t>اليسع</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القُمّي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Toc394922115 \h</w:instrText>
            </w:r>
            <w:r>
              <w:rPr>
                <w:noProof/>
                <w:webHidden/>
                <w:rtl/>
              </w:rPr>
              <w:instrText xml:space="preserve"> </w:instrText>
            </w:r>
            <w:r>
              <w:rPr>
                <w:rStyle w:val="Hyperlink"/>
                <w:noProof/>
                <w:rtl/>
              </w:rPr>
            </w:r>
            <w:r>
              <w:rPr>
                <w:rStyle w:val="Hyperlink"/>
                <w:noProof/>
                <w:rtl/>
              </w:rPr>
              <w:fldChar w:fldCharType="separate"/>
            </w:r>
            <w:r>
              <w:rPr>
                <w:noProof/>
                <w:webHidden/>
                <w:rtl/>
              </w:rPr>
              <w:t>218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16" w:history="1">
            <w:r w:rsidRPr="004C171E">
              <w:rPr>
                <w:rStyle w:val="Hyperlink"/>
                <w:noProof/>
                <w:rtl/>
              </w:rPr>
              <w:t xml:space="preserve">[3202] </w:t>
            </w:r>
            <w:r w:rsidRPr="004C171E">
              <w:rPr>
                <w:rStyle w:val="Hyperlink"/>
                <w:rFonts w:hint="eastAsia"/>
                <w:noProof/>
                <w:rtl/>
              </w:rPr>
              <w:t>يعقوب</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إبراهيم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Toc394922116 \h</w:instrText>
            </w:r>
            <w:r>
              <w:rPr>
                <w:noProof/>
                <w:webHidden/>
                <w:rtl/>
              </w:rPr>
              <w:instrText xml:space="preserve"> </w:instrText>
            </w:r>
            <w:r>
              <w:rPr>
                <w:rStyle w:val="Hyperlink"/>
                <w:noProof/>
                <w:rtl/>
              </w:rPr>
            </w:r>
            <w:r>
              <w:rPr>
                <w:rStyle w:val="Hyperlink"/>
                <w:noProof/>
                <w:rtl/>
              </w:rPr>
              <w:fldChar w:fldCharType="separate"/>
            </w:r>
            <w:r>
              <w:rPr>
                <w:noProof/>
                <w:webHidden/>
                <w:rtl/>
              </w:rPr>
              <w:t>219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17" w:history="1">
            <w:r w:rsidRPr="004C171E">
              <w:rPr>
                <w:rStyle w:val="Hyperlink"/>
                <w:noProof/>
                <w:rtl/>
              </w:rPr>
              <w:t xml:space="preserve">[3203] </w:t>
            </w:r>
            <w:r w:rsidRPr="004C171E">
              <w:rPr>
                <w:rStyle w:val="Hyperlink"/>
                <w:rFonts w:hint="eastAsia"/>
                <w:noProof/>
                <w:rtl/>
              </w:rPr>
              <w:t>يعقوب</w:t>
            </w:r>
            <w:r w:rsidRPr="004C171E">
              <w:rPr>
                <w:rStyle w:val="Hyperlink"/>
                <w:noProof/>
                <w:rtl/>
              </w:rPr>
              <w:t xml:space="preserve"> </w:t>
            </w:r>
            <w:r w:rsidRPr="004C171E">
              <w:rPr>
                <w:rStyle w:val="Hyperlink"/>
                <w:rFonts w:hint="eastAsia"/>
                <w:noProof/>
                <w:rtl/>
              </w:rPr>
              <w:t>الأحمر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Toc394922117 \h</w:instrText>
            </w:r>
            <w:r>
              <w:rPr>
                <w:noProof/>
                <w:webHidden/>
                <w:rtl/>
              </w:rPr>
              <w:instrText xml:space="preserve"> </w:instrText>
            </w:r>
            <w:r>
              <w:rPr>
                <w:rStyle w:val="Hyperlink"/>
                <w:noProof/>
                <w:rtl/>
              </w:rPr>
            </w:r>
            <w:r>
              <w:rPr>
                <w:rStyle w:val="Hyperlink"/>
                <w:noProof/>
                <w:rtl/>
              </w:rPr>
              <w:fldChar w:fldCharType="separate"/>
            </w:r>
            <w:r>
              <w:rPr>
                <w:noProof/>
                <w:webHidden/>
                <w:rtl/>
              </w:rPr>
              <w:t>219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18" w:history="1">
            <w:r w:rsidRPr="004C171E">
              <w:rPr>
                <w:rStyle w:val="Hyperlink"/>
                <w:noProof/>
                <w:rtl/>
              </w:rPr>
              <w:t xml:space="preserve">[3204] </w:t>
            </w:r>
            <w:r w:rsidRPr="004C171E">
              <w:rPr>
                <w:rStyle w:val="Hyperlink"/>
                <w:rFonts w:hint="eastAsia"/>
                <w:noProof/>
                <w:rtl/>
              </w:rPr>
              <w:t>يعقوب</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عيثم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Toc394922118 \h</w:instrText>
            </w:r>
            <w:r>
              <w:rPr>
                <w:noProof/>
                <w:webHidden/>
                <w:rtl/>
              </w:rPr>
              <w:instrText xml:space="preserve"> </w:instrText>
            </w:r>
            <w:r>
              <w:rPr>
                <w:rStyle w:val="Hyperlink"/>
                <w:noProof/>
                <w:rtl/>
              </w:rPr>
            </w:r>
            <w:r>
              <w:rPr>
                <w:rStyle w:val="Hyperlink"/>
                <w:noProof/>
                <w:rtl/>
              </w:rPr>
              <w:fldChar w:fldCharType="separate"/>
            </w:r>
            <w:r>
              <w:rPr>
                <w:noProof/>
                <w:webHidden/>
                <w:rtl/>
              </w:rPr>
              <w:t>219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19" w:history="1">
            <w:r w:rsidRPr="004C171E">
              <w:rPr>
                <w:rStyle w:val="Hyperlink"/>
                <w:noProof/>
                <w:rtl/>
              </w:rPr>
              <w:t xml:space="preserve">[3205] </w:t>
            </w:r>
            <w:r w:rsidRPr="004C171E">
              <w:rPr>
                <w:rStyle w:val="Hyperlink"/>
                <w:rFonts w:hint="eastAsia"/>
                <w:noProof/>
                <w:rtl/>
              </w:rPr>
              <w:t>يعقوب</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عُذافِر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Toc394922119 \h</w:instrText>
            </w:r>
            <w:r>
              <w:rPr>
                <w:noProof/>
                <w:webHidden/>
                <w:rtl/>
              </w:rPr>
              <w:instrText xml:space="preserve"> </w:instrText>
            </w:r>
            <w:r>
              <w:rPr>
                <w:rStyle w:val="Hyperlink"/>
                <w:noProof/>
                <w:rtl/>
              </w:rPr>
            </w:r>
            <w:r>
              <w:rPr>
                <w:rStyle w:val="Hyperlink"/>
                <w:noProof/>
                <w:rtl/>
              </w:rPr>
              <w:fldChar w:fldCharType="separate"/>
            </w:r>
            <w:r>
              <w:rPr>
                <w:noProof/>
                <w:webHidden/>
                <w:rtl/>
              </w:rPr>
              <w:t>219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20" w:history="1">
            <w:r w:rsidRPr="004C171E">
              <w:rPr>
                <w:rStyle w:val="Hyperlink"/>
                <w:noProof/>
                <w:rtl/>
              </w:rPr>
              <w:t xml:space="preserve">[3206] </w:t>
            </w:r>
            <w:r w:rsidRPr="004C171E">
              <w:rPr>
                <w:rStyle w:val="Hyperlink"/>
                <w:rFonts w:hint="eastAsia"/>
                <w:noProof/>
                <w:rtl/>
              </w:rPr>
              <w:t>يعقوب</w:t>
            </w:r>
            <w:r w:rsidRPr="004C171E">
              <w:rPr>
                <w:rStyle w:val="Hyperlink"/>
                <w:noProof/>
                <w:rtl/>
              </w:rPr>
              <w:t xml:space="preserve"> </w:t>
            </w:r>
            <w:r w:rsidRPr="004C171E">
              <w:rPr>
                <w:rStyle w:val="Hyperlink"/>
                <w:rFonts w:hint="eastAsia"/>
                <w:noProof/>
                <w:rtl/>
              </w:rPr>
              <w:t>القمي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Toc394922120 \h</w:instrText>
            </w:r>
            <w:r>
              <w:rPr>
                <w:noProof/>
                <w:webHidden/>
                <w:rtl/>
              </w:rPr>
              <w:instrText xml:space="preserve"> </w:instrText>
            </w:r>
            <w:r>
              <w:rPr>
                <w:rStyle w:val="Hyperlink"/>
                <w:noProof/>
                <w:rtl/>
              </w:rPr>
            </w:r>
            <w:r>
              <w:rPr>
                <w:rStyle w:val="Hyperlink"/>
                <w:noProof/>
                <w:rtl/>
              </w:rPr>
              <w:fldChar w:fldCharType="separate"/>
            </w:r>
            <w:r>
              <w:rPr>
                <w:noProof/>
                <w:webHidden/>
                <w:rtl/>
              </w:rPr>
              <w:t>220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21" w:history="1">
            <w:r w:rsidRPr="004C171E">
              <w:rPr>
                <w:rStyle w:val="Hyperlink"/>
                <w:noProof/>
                <w:rtl/>
              </w:rPr>
              <w:t xml:space="preserve">[3207] </w:t>
            </w:r>
            <w:r w:rsidRPr="004C171E">
              <w:rPr>
                <w:rStyle w:val="Hyperlink"/>
                <w:rFonts w:hint="eastAsia"/>
                <w:noProof/>
                <w:rtl/>
              </w:rPr>
              <w:t>يعقوب</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قيس</w:t>
            </w:r>
            <w:r w:rsidRPr="004C171E">
              <w:rPr>
                <w:rStyle w:val="Hyperlink"/>
                <w:noProof/>
                <w:rtl/>
              </w:rPr>
              <w:t xml:space="preserve"> </w:t>
            </w:r>
            <w:r w:rsidRPr="004C171E">
              <w:rPr>
                <w:rStyle w:val="Hyperlink"/>
                <w:rFonts w:hint="eastAsia"/>
                <w:noProof/>
                <w:rtl/>
              </w:rPr>
              <w:t>البجلي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Toc394922121 \h</w:instrText>
            </w:r>
            <w:r>
              <w:rPr>
                <w:noProof/>
                <w:webHidden/>
                <w:rtl/>
              </w:rPr>
              <w:instrText xml:space="preserve"> </w:instrText>
            </w:r>
            <w:r>
              <w:rPr>
                <w:rStyle w:val="Hyperlink"/>
                <w:noProof/>
                <w:rtl/>
              </w:rPr>
            </w:r>
            <w:r>
              <w:rPr>
                <w:rStyle w:val="Hyperlink"/>
                <w:noProof/>
                <w:rtl/>
              </w:rPr>
              <w:fldChar w:fldCharType="separate"/>
            </w:r>
            <w:r>
              <w:rPr>
                <w:noProof/>
                <w:webHidden/>
                <w:rtl/>
              </w:rPr>
              <w:t>220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22" w:history="1">
            <w:r w:rsidRPr="004C171E">
              <w:rPr>
                <w:rStyle w:val="Hyperlink"/>
                <w:noProof/>
                <w:rtl/>
              </w:rPr>
              <w:t>[3208] [</w:t>
            </w:r>
            <w:r w:rsidRPr="004C171E">
              <w:rPr>
                <w:rStyle w:val="Hyperlink"/>
                <w:rFonts w:hint="eastAsia"/>
                <w:noProof/>
                <w:rtl/>
              </w:rPr>
              <w:t>يعقوب</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نُعيم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قَرْقارة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Toc394922122 \h</w:instrText>
            </w:r>
            <w:r>
              <w:rPr>
                <w:noProof/>
                <w:webHidden/>
                <w:rtl/>
              </w:rPr>
              <w:instrText xml:space="preserve"> </w:instrText>
            </w:r>
            <w:r>
              <w:rPr>
                <w:rStyle w:val="Hyperlink"/>
                <w:noProof/>
                <w:rtl/>
              </w:rPr>
            </w:r>
            <w:r>
              <w:rPr>
                <w:rStyle w:val="Hyperlink"/>
                <w:noProof/>
                <w:rtl/>
              </w:rPr>
              <w:fldChar w:fldCharType="separate"/>
            </w:r>
            <w:r>
              <w:rPr>
                <w:noProof/>
                <w:webHidden/>
                <w:rtl/>
              </w:rPr>
              <w:t>220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23" w:history="1">
            <w:r w:rsidRPr="004C171E">
              <w:rPr>
                <w:rStyle w:val="Hyperlink"/>
                <w:noProof/>
                <w:rtl/>
              </w:rPr>
              <w:t xml:space="preserve">[3209] </w:t>
            </w:r>
            <w:r w:rsidRPr="004C171E">
              <w:rPr>
                <w:rStyle w:val="Hyperlink"/>
                <w:rFonts w:hint="eastAsia"/>
                <w:noProof/>
                <w:rtl/>
              </w:rPr>
              <w:t>يعلى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الحارث</w:t>
            </w:r>
            <w:r w:rsidRPr="004C171E">
              <w:rPr>
                <w:rStyle w:val="Hyperlink"/>
                <w:noProof/>
                <w:rtl/>
              </w:rPr>
              <w:t xml:space="preserve"> </w:t>
            </w:r>
            <w:r w:rsidRPr="004C171E">
              <w:rPr>
                <w:rStyle w:val="Hyperlink"/>
                <w:rFonts w:hint="eastAsia"/>
                <w:noProof/>
                <w:rtl/>
              </w:rPr>
              <w:t>المحاربي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Toc394922123 \h</w:instrText>
            </w:r>
            <w:r>
              <w:rPr>
                <w:noProof/>
                <w:webHidden/>
                <w:rtl/>
              </w:rPr>
              <w:instrText xml:space="preserve"> </w:instrText>
            </w:r>
            <w:r>
              <w:rPr>
                <w:rStyle w:val="Hyperlink"/>
                <w:noProof/>
                <w:rtl/>
              </w:rPr>
            </w:r>
            <w:r>
              <w:rPr>
                <w:rStyle w:val="Hyperlink"/>
                <w:noProof/>
                <w:rtl/>
              </w:rPr>
              <w:fldChar w:fldCharType="separate"/>
            </w:r>
            <w:r>
              <w:rPr>
                <w:noProof/>
                <w:webHidden/>
                <w:rtl/>
              </w:rPr>
              <w:t>220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24" w:history="1">
            <w:r w:rsidRPr="004C171E">
              <w:rPr>
                <w:rStyle w:val="Hyperlink"/>
                <w:noProof/>
                <w:rtl/>
              </w:rPr>
              <w:t xml:space="preserve">[3210] </w:t>
            </w:r>
            <w:r w:rsidRPr="004C171E">
              <w:rPr>
                <w:rStyle w:val="Hyperlink"/>
                <w:rFonts w:hint="eastAsia"/>
                <w:noProof/>
                <w:rtl/>
              </w:rPr>
              <w:t>يوسف</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إبراهيم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Toc394922124 \h</w:instrText>
            </w:r>
            <w:r>
              <w:rPr>
                <w:noProof/>
                <w:webHidden/>
                <w:rtl/>
              </w:rPr>
              <w:instrText xml:space="preserve"> </w:instrText>
            </w:r>
            <w:r>
              <w:rPr>
                <w:rStyle w:val="Hyperlink"/>
                <w:noProof/>
                <w:rtl/>
              </w:rPr>
            </w:r>
            <w:r>
              <w:rPr>
                <w:rStyle w:val="Hyperlink"/>
                <w:noProof/>
                <w:rtl/>
              </w:rPr>
              <w:fldChar w:fldCharType="separate"/>
            </w:r>
            <w:r>
              <w:rPr>
                <w:noProof/>
                <w:webHidden/>
                <w:rtl/>
              </w:rPr>
              <w:t>220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25" w:history="1">
            <w:r w:rsidRPr="004C171E">
              <w:rPr>
                <w:rStyle w:val="Hyperlink"/>
                <w:noProof/>
                <w:rtl/>
              </w:rPr>
              <w:t xml:space="preserve">[3211] </w:t>
            </w:r>
            <w:r w:rsidRPr="004C171E">
              <w:rPr>
                <w:rStyle w:val="Hyperlink"/>
                <w:rFonts w:hint="eastAsia"/>
                <w:noProof/>
                <w:rtl/>
              </w:rPr>
              <w:t>يوسف</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القاسم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Toc394922125 \h</w:instrText>
            </w:r>
            <w:r>
              <w:rPr>
                <w:noProof/>
                <w:webHidden/>
                <w:rtl/>
              </w:rPr>
              <w:instrText xml:space="preserve"> </w:instrText>
            </w:r>
            <w:r>
              <w:rPr>
                <w:rStyle w:val="Hyperlink"/>
                <w:noProof/>
                <w:rtl/>
              </w:rPr>
            </w:r>
            <w:r>
              <w:rPr>
                <w:rStyle w:val="Hyperlink"/>
                <w:noProof/>
                <w:rtl/>
              </w:rPr>
              <w:fldChar w:fldCharType="separate"/>
            </w:r>
            <w:r>
              <w:rPr>
                <w:noProof/>
                <w:webHidden/>
                <w:rtl/>
              </w:rPr>
              <w:t>221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26" w:history="1">
            <w:r w:rsidRPr="004C171E">
              <w:rPr>
                <w:rStyle w:val="Hyperlink"/>
                <w:noProof/>
                <w:rtl/>
              </w:rPr>
              <w:t xml:space="preserve">[3212] </w:t>
            </w:r>
            <w:r w:rsidRPr="004C171E">
              <w:rPr>
                <w:rStyle w:val="Hyperlink"/>
                <w:rFonts w:hint="eastAsia"/>
                <w:noProof/>
                <w:rtl/>
              </w:rPr>
              <w:t>يوسف</w:t>
            </w:r>
            <w:r w:rsidRPr="004C171E">
              <w:rPr>
                <w:rStyle w:val="Hyperlink"/>
                <w:noProof/>
                <w:rtl/>
              </w:rPr>
              <w:t xml:space="preserve"> </w:t>
            </w:r>
            <w:r w:rsidRPr="004C171E">
              <w:rPr>
                <w:rStyle w:val="Hyperlink"/>
                <w:rFonts w:hint="eastAsia"/>
                <w:noProof/>
                <w:rtl/>
              </w:rPr>
              <w:t>البزّاز</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Toc394922126 \h</w:instrText>
            </w:r>
            <w:r>
              <w:rPr>
                <w:noProof/>
                <w:webHidden/>
                <w:rtl/>
              </w:rPr>
              <w:instrText xml:space="preserve"> </w:instrText>
            </w:r>
            <w:r>
              <w:rPr>
                <w:rStyle w:val="Hyperlink"/>
                <w:noProof/>
                <w:rtl/>
              </w:rPr>
            </w:r>
            <w:r>
              <w:rPr>
                <w:rStyle w:val="Hyperlink"/>
                <w:noProof/>
                <w:rtl/>
              </w:rPr>
              <w:fldChar w:fldCharType="separate"/>
            </w:r>
            <w:r>
              <w:rPr>
                <w:noProof/>
                <w:webHidden/>
                <w:rtl/>
              </w:rPr>
              <w:t>221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27" w:history="1">
            <w:r w:rsidRPr="004C171E">
              <w:rPr>
                <w:rStyle w:val="Hyperlink"/>
                <w:noProof/>
                <w:rtl/>
              </w:rPr>
              <w:t xml:space="preserve">[3213] </w:t>
            </w:r>
            <w:r w:rsidRPr="004C171E">
              <w:rPr>
                <w:rStyle w:val="Hyperlink"/>
                <w:rFonts w:hint="eastAsia"/>
                <w:noProof/>
                <w:rtl/>
              </w:rPr>
              <w:t>يوسف</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الحارث</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Toc394922127 \h</w:instrText>
            </w:r>
            <w:r>
              <w:rPr>
                <w:noProof/>
                <w:webHidden/>
                <w:rtl/>
              </w:rPr>
              <w:instrText xml:space="preserve"> </w:instrText>
            </w:r>
            <w:r>
              <w:rPr>
                <w:rStyle w:val="Hyperlink"/>
                <w:noProof/>
                <w:rtl/>
              </w:rPr>
            </w:r>
            <w:r>
              <w:rPr>
                <w:rStyle w:val="Hyperlink"/>
                <w:noProof/>
                <w:rtl/>
              </w:rPr>
              <w:fldChar w:fldCharType="separate"/>
            </w:r>
            <w:r>
              <w:rPr>
                <w:noProof/>
                <w:webHidden/>
                <w:rtl/>
              </w:rPr>
              <w:t>221</w:t>
            </w:r>
            <w:r>
              <w:rPr>
                <w:rStyle w:val="Hyperlink"/>
                <w:noProof/>
                <w:rtl/>
              </w:rPr>
              <w:fldChar w:fldCharType="end"/>
            </w:r>
          </w:hyperlink>
        </w:p>
        <w:p w:rsidR="00377295" w:rsidRDefault="00377295"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2128" w:history="1">
            <w:r w:rsidRPr="004C171E">
              <w:rPr>
                <w:rStyle w:val="Hyperlink"/>
                <w:noProof/>
                <w:rtl/>
              </w:rPr>
              <w:t xml:space="preserve">[3214] </w:t>
            </w:r>
            <w:r w:rsidRPr="004C171E">
              <w:rPr>
                <w:rStyle w:val="Hyperlink"/>
                <w:rFonts w:hint="eastAsia"/>
                <w:noProof/>
                <w:rtl/>
              </w:rPr>
              <w:t>يوسف</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الرّحمن</w:t>
            </w:r>
            <w:r w:rsidRPr="004C171E">
              <w:rPr>
                <w:rStyle w:val="Hyperlink"/>
                <w:noProof/>
                <w:rtl/>
              </w:rPr>
              <w:t xml:space="preserve"> </w:t>
            </w:r>
            <w:r w:rsidRPr="004C171E">
              <w:rPr>
                <w:rStyle w:val="Hyperlink"/>
                <w:rFonts w:hint="eastAsia"/>
                <w:noProof/>
                <w:rtl/>
              </w:rPr>
              <w:t>الكُناسي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Toc394922128 \h</w:instrText>
            </w:r>
            <w:r>
              <w:rPr>
                <w:noProof/>
                <w:webHidden/>
                <w:rtl/>
              </w:rPr>
              <w:instrText xml:space="preserve"> </w:instrText>
            </w:r>
            <w:r>
              <w:rPr>
                <w:rStyle w:val="Hyperlink"/>
                <w:noProof/>
                <w:rtl/>
              </w:rPr>
            </w:r>
            <w:r>
              <w:rPr>
                <w:rStyle w:val="Hyperlink"/>
                <w:noProof/>
                <w:rtl/>
              </w:rPr>
              <w:fldChar w:fldCharType="separate"/>
            </w:r>
            <w:r>
              <w:rPr>
                <w:noProof/>
                <w:webHidden/>
                <w:rtl/>
              </w:rPr>
              <w:t>222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29" w:history="1">
            <w:r w:rsidRPr="004C171E">
              <w:rPr>
                <w:rStyle w:val="Hyperlink"/>
                <w:noProof/>
                <w:rtl/>
              </w:rPr>
              <w:t xml:space="preserve">[3215] </w:t>
            </w:r>
            <w:r w:rsidRPr="004C171E">
              <w:rPr>
                <w:rStyle w:val="Hyperlink"/>
                <w:rFonts w:hint="eastAsia"/>
                <w:noProof/>
                <w:rtl/>
              </w:rPr>
              <w:t>يوسف</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يعقوب</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Toc394922129 \h</w:instrText>
            </w:r>
            <w:r>
              <w:rPr>
                <w:noProof/>
                <w:webHidden/>
                <w:rtl/>
              </w:rPr>
              <w:instrText xml:space="preserve"> </w:instrText>
            </w:r>
            <w:r>
              <w:rPr>
                <w:rStyle w:val="Hyperlink"/>
                <w:noProof/>
                <w:rtl/>
              </w:rPr>
            </w:r>
            <w:r>
              <w:rPr>
                <w:rStyle w:val="Hyperlink"/>
                <w:noProof/>
                <w:rtl/>
              </w:rPr>
              <w:fldChar w:fldCharType="separate"/>
            </w:r>
            <w:r>
              <w:rPr>
                <w:noProof/>
                <w:webHidden/>
                <w:rtl/>
              </w:rPr>
              <w:t>222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30" w:history="1">
            <w:r w:rsidRPr="004C171E">
              <w:rPr>
                <w:rStyle w:val="Hyperlink"/>
                <w:noProof/>
                <w:rtl/>
              </w:rPr>
              <w:t xml:space="preserve">[3216] </w:t>
            </w:r>
            <w:r w:rsidRPr="004C171E">
              <w:rPr>
                <w:rStyle w:val="Hyperlink"/>
                <w:rFonts w:hint="eastAsia"/>
                <w:noProof/>
                <w:rtl/>
              </w:rPr>
              <w:t>يونس</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إسحاق</w:t>
            </w:r>
            <w:r w:rsidRPr="004C171E">
              <w:rPr>
                <w:rStyle w:val="Hyperlink"/>
                <w:noProof/>
                <w:rtl/>
              </w:rPr>
              <w:t xml:space="preserve"> </w:t>
            </w:r>
            <w:r w:rsidRPr="004C171E">
              <w:rPr>
                <w:rStyle w:val="Hyperlink"/>
                <w:rFonts w:hint="eastAsia"/>
                <w:noProof/>
                <w:rtl/>
              </w:rPr>
              <w:t>السبيعي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Toc394922130 \h</w:instrText>
            </w:r>
            <w:r>
              <w:rPr>
                <w:noProof/>
                <w:webHidden/>
                <w:rtl/>
              </w:rPr>
              <w:instrText xml:space="preserve"> </w:instrText>
            </w:r>
            <w:r>
              <w:rPr>
                <w:rStyle w:val="Hyperlink"/>
                <w:noProof/>
                <w:rtl/>
              </w:rPr>
            </w:r>
            <w:r>
              <w:rPr>
                <w:rStyle w:val="Hyperlink"/>
                <w:noProof/>
                <w:rtl/>
              </w:rPr>
              <w:fldChar w:fldCharType="separate"/>
            </w:r>
            <w:r>
              <w:rPr>
                <w:noProof/>
                <w:webHidden/>
                <w:rtl/>
              </w:rPr>
              <w:t>222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31" w:history="1">
            <w:r w:rsidRPr="004C171E">
              <w:rPr>
                <w:rStyle w:val="Hyperlink"/>
                <w:noProof/>
                <w:rtl/>
              </w:rPr>
              <w:t xml:space="preserve">[3217] </w:t>
            </w:r>
            <w:r w:rsidRPr="004C171E">
              <w:rPr>
                <w:rStyle w:val="Hyperlink"/>
                <w:rFonts w:hint="eastAsia"/>
                <w:noProof/>
                <w:rtl/>
              </w:rPr>
              <w:t>يونس</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يَعْفُور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Toc394922131 \h</w:instrText>
            </w:r>
            <w:r>
              <w:rPr>
                <w:noProof/>
                <w:webHidden/>
                <w:rtl/>
              </w:rPr>
              <w:instrText xml:space="preserve"> </w:instrText>
            </w:r>
            <w:r>
              <w:rPr>
                <w:rStyle w:val="Hyperlink"/>
                <w:noProof/>
                <w:rtl/>
              </w:rPr>
            </w:r>
            <w:r>
              <w:rPr>
                <w:rStyle w:val="Hyperlink"/>
                <w:noProof/>
                <w:rtl/>
              </w:rPr>
              <w:fldChar w:fldCharType="separate"/>
            </w:r>
            <w:r>
              <w:rPr>
                <w:noProof/>
                <w:webHidden/>
                <w:rtl/>
              </w:rPr>
              <w:t>222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32" w:history="1">
            <w:r w:rsidRPr="004C171E">
              <w:rPr>
                <w:rStyle w:val="Hyperlink"/>
                <w:noProof/>
                <w:rtl/>
              </w:rPr>
              <w:t xml:space="preserve">[3218] </w:t>
            </w:r>
            <w:r w:rsidRPr="004C171E">
              <w:rPr>
                <w:rStyle w:val="Hyperlink"/>
                <w:rFonts w:hint="eastAsia"/>
                <w:noProof/>
                <w:rtl/>
              </w:rPr>
              <w:t>يونس</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خبّاب</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Toc394922132 \h</w:instrText>
            </w:r>
            <w:r>
              <w:rPr>
                <w:noProof/>
                <w:webHidden/>
                <w:rtl/>
              </w:rPr>
              <w:instrText xml:space="preserve"> </w:instrText>
            </w:r>
            <w:r>
              <w:rPr>
                <w:rStyle w:val="Hyperlink"/>
                <w:noProof/>
                <w:rtl/>
              </w:rPr>
            </w:r>
            <w:r>
              <w:rPr>
                <w:rStyle w:val="Hyperlink"/>
                <w:noProof/>
                <w:rtl/>
              </w:rPr>
              <w:fldChar w:fldCharType="separate"/>
            </w:r>
            <w:r>
              <w:rPr>
                <w:noProof/>
                <w:webHidden/>
                <w:rtl/>
              </w:rPr>
              <w:t>223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33" w:history="1">
            <w:r w:rsidRPr="004C171E">
              <w:rPr>
                <w:rStyle w:val="Hyperlink"/>
                <w:noProof/>
                <w:rtl/>
              </w:rPr>
              <w:t xml:space="preserve">[3219] </w:t>
            </w:r>
            <w:r w:rsidRPr="004C171E">
              <w:rPr>
                <w:rStyle w:val="Hyperlink"/>
                <w:rFonts w:hint="eastAsia"/>
                <w:noProof/>
                <w:rtl/>
              </w:rPr>
              <w:t>يونس</w:t>
            </w:r>
            <w:r w:rsidRPr="004C171E">
              <w:rPr>
                <w:rStyle w:val="Hyperlink"/>
                <w:noProof/>
                <w:rtl/>
              </w:rPr>
              <w:t xml:space="preserve"> </w:t>
            </w:r>
            <w:r w:rsidRPr="004C171E">
              <w:rPr>
                <w:rStyle w:val="Hyperlink"/>
                <w:rFonts w:hint="eastAsia"/>
                <w:noProof/>
                <w:rtl/>
              </w:rPr>
              <w:t>الشّيباني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Toc394922133 \h</w:instrText>
            </w:r>
            <w:r>
              <w:rPr>
                <w:noProof/>
                <w:webHidden/>
                <w:rtl/>
              </w:rPr>
              <w:instrText xml:space="preserve"> </w:instrText>
            </w:r>
            <w:r>
              <w:rPr>
                <w:rStyle w:val="Hyperlink"/>
                <w:noProof/>
                <w:rtl/>
              </w:rPr>
            </w:r>
            <w:r>
              <w:rPr>
                <w:rStyle w:val="Hyperlink"/>
                <w:noProof/>
                <w:rtl/>
              </w:rPr>
              <w:fldChar w:fldCharType="separate"/>
            </w:r>
            <w:r>
              <w:rPr>
                <w:noProof/>
                <w:webHidden/>
                <w:rtl/>
              </w:rPr>
              <w:t>223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34" w:history="1">
            <w:r w:rsidRPr="004C171E">
              <w:rPr>
                <w:rStyle w:val="Hyperlink"/>
                <w:noProof/>
                <w:rtl/>
              </w:rPr>
              <w:t xml:space="preserve">[3220] </w:t>
            </w:r>
            <w:r w:rsidRPr="004C171E">
              <w:rPr>
                <w:rStyle w:val="Hyperlink"/>
                <w:rFonts w:hint="eastAsia"/>
                <w:noProof/>
                <w:rtl/>
              </w:rPr>
              <w:t>يونس</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الصباح</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Toc394922134 \h</w:instrText>
            </w:r>
            <w:r>
              <w:rPr>
                <w:noProof/>
                <w:webHidden/>
                <w:rtl/>
              </w:rPr>
              <w:instrText xml:space="preserve"> </w:instrText>
            </w:r>
            <w:r>
              <w:rPr>
                <w:rStyle w:val="Hyperlink"/>
                <w:noProof/>
                <w:rtl/>
              </w:rPr>
            </w:r>
            <w:r>
              <w:rPr>
                <w:rStyle w:val="Hyperlink"/>
                <w:noProof/>
                <w:rtl/>
              </w:rPr>
              <w:fldChar w:fldCharType="separate"/>
            </w:r>
            <w:r>
              <w:rPr>
                <w:noProof/>
                <w:webHidden/>
                <w:rtl/>
              </w:rPr>
              <w:t>223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35" w:history="1">
            <w:r w:rsidRPr="004C171E">
              <w:rPr>
                <w:rStyle w:val="Hyperlink"/>
                <w:noProof/>
                <w:rtl/>
              </w:rPr>
              <w:t xml:space="preserve">[3221] </w:t>
            </w:r>
            <w:r w:rsidRPr="004C171E">
              <w:rPr>
                <w:rStyle w:val="Hyperlink"/>
                <w:rFonts w:hint="eastAsia"/>
                <w:noProof/>
                <w:rtl/>
              </w:rPr>
              <w:t>يونس</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ظبيان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Toc394922135 \h</w:instrText>
            </w:r>
            <w:r>
              <w:rPr>
                <w:noProof/>
                <w:webHidden/>
                <w:rtl/>
              </w:rPr>
              <w:instrText xml:space="preserve"> </w:instrText>
            </w:r>
            <w:r>
              <w:rPr>
                <w:rStyle w:val="Hyperlink"/>
                <w:noProof/>
                <w:rtl/>
              </w:rPr>
            </w:r>
            <w:r>
              <w:rPr>
                <w:rStyle w:val="Hyperlink"/>
                <w:noProof/>
                <w:rtl/>
              </w:rPr>
              <w:fldChar w:fldCharType="separate"/>
            </w:r>
            <w:r>
              <w:rPr>
                <w:noProof/>
                <w:webHidden/>
                <w:rtl/>
              </w:rPr>
              <w:t>223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36" w:history="1">
            <w:r w:rsidRPr="004C171E">
              <w:rPr>
                <w:rStyle w:val="Hyperlink"/>
                <w:noProof/>
                <w:rtl/>
              </w:rPr>
              <w:t xml:space="preserve">[3222] </w:t>
            </w:r>
            <w:r w:rsidRPr="004C171E">
              <w:rPr>
                <w:rStyle w:val="Hyperlink"/>
                <w:rFonts w:hint="eastAsia"/>
                <w:noProof/>
                <w:rtl/>
              </w:rPr>
              <w:t>يونس</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علي</w:t>
            </w:r>
            <w:r w:rsidRPr="004C171E">
              <w:rPr>
                <w:rStyle w:val="Hyperlink"/>
                <w:noProof/>
                <w:rtl/>
              </w:rPr>
              <w:t xml:space="preserve"> </w:t>
            </w:r>
            <w:r w:rsidRPr="004C171E">
              <w:rPr>
                <w:rStyle w:val="Hyperlink"/>
                <w:rFonts w:hint="eastAsia"/>
                <w:noProof/>
                <w:rtl/>
              </w:rPr>
              <w:t>العطّار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Toc394922136 \h</w:instrText>
            </w:r>
            <w:r>
              <w:rPr>
                <w:noProof/>
                <w:webHidden/>
                <w:rtl/>
              </w:rPr>
              <w:instrText xml:space="preserve"> </w:instrText>
            </w:r>
            <w:r>
              <w:rPr>
                <w:rStyle w:val="Hyperlink"/>
                <w:noProof/>
                <w:rtl/>
              </w:rPr>
            </w:r>
            <w:r>
              <w:rPr>
                <w:rStyle w:val="Hyperlink"/>
                <w:noProof/>
                <w:rtl/>
              </w:rPr>
              <w:fldChar w:fldCharType="separate"/>
            </w:r>
            <w:r>
              <w:rPr>
                <w:noProof/>
                <w:webHidden/>
                <w:rtl/>
              </w:rPr>
              <w:t>247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37" w:history="1">
            <w:r w:rsidRPr="004C171E">
              <w:rPr>
                <w:rStyle w:val="Hyperlink"/>
                <w:noProof/>
                <w:rtl/>
              </w:rPr>
              <w:t xml:space="preserve">[3223] </w:t>
            </w:r>
            <w:r w:rsidRPr="004C171E">
              <w:rPr>
                <w:rStyle w:val="Hyperlink"/>
                <w:rFonts w:hint="eastAsia"/>
                <w:noProof/>
                <w:rtl/>
              </w:rPr>
              <w:t>يونس</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عمّار</w:t>
            </w:r>
            <w:r w:rsidRPr="004C171E">
              <w:rPr>
                <w:rStyle w:val="Hyperlink"/>
                <w:noProof/>
                <w:rtl/>
              </w:rPr>
              <w:t xml:space="preserve"> </w:t>
            </w:r>
            <w:r w:rsidRPr="004C171E">
              <w:rPr>
                <w:rStyle w:val="Hyperlink"/>
                <w:rFonts w:hint="eastAsia"/>
                <w:noProof/>
                <w:rtl/>
              </w:rPr>
              <w:t>الصَّيْرفي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Toc394922137 \h</w:instrText>
            </w:r>
            <w:r>
              <w:rPr>
                <w:noProof/>
                <w:webHidden/>
                <w:rtl/>
              </w:rPr>
              <w:instrText xml:space="preserve"> </w:instrText>
            </w:r>
            <w:r>
              <w:rPr>
                <w:rStyle w:val="Hyperlink"/>
                <w:noProof/>
                <w:rtl/>
              </w:rPr>
            </w:r>
            <w:r>
              <w:rPr>
                <w:rStyle w:val="Hyperlink"/>
                <w:noProof/>
                <w:rtl/>
              </w:rPr>
              <w:fldChar w:fldCharType="separate"/>
            </w:r>
            <w:r>
              <w:rPr>
                <w:noProof/>
                <w:webHidden/>
                <w:rtl/>
              </w:rPr>
              <w:t>248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38" w:history="1">
            <w:r w:rsidRPr="004C171E">
              <w:rPr>
                <w:rStyle w:val="Hyperlink"/>
                <w:noProof/>
                <w:rtl/>
              </w:rPr>
              <w:t xml:space="preserve">[3224] </w:t>
            </w:r>
            <w:r w:rsidRPr="004C171E">
              <w:rPr>
                <w:rStyle w:val="Hyperlink"/>
                <w:rFonts w:hint="eastAsia"/>
                <w:noProof/>
                <w:rtl/>
              </w:rPr>
              <w:t>يونس</w:t>
            </w:r>
            <w:r w:rsidRPr="004C171E">
              <w:rPr>
                <w:rStyle w:val="Hyperlink"/>
                <w:noProof/>
                <w:rtl/>
              </w:rPr>
              <w:t xml:space="preserve"> </w:t>
            </w:r>
            <w:r w:rsidRPr="004C171E">
              <w:rPr>
                <w:rStyle w:val="Hyperlink"/>
                <w:rFonts w:hint="eastAsia"/>
                <w:noProof/>
                <w:rtl/>
              </w:rPr>
              <w:t>النّساء</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Toc394922138 \h</w:instrText>
            </w:r>
            <w:r>
              <w:rPr>
                <w:noProof/>
                <w:webHidden/>
                <w:rtl/>
              </w:rPr>
              <w:instrText xml:space="preserve"> </w:instrText>
            </w:r>
            <w:r>
              <w:rPr>
                <w:rStyle w:val="Hyperlink"/>
                <w:noProof/>
                <w:rtl/>
              </w:rPr>
            </w:r>
            <w:r>
              <w:rPr>
                <w:rStyle w:val="Hyperlink"/>
                <w:noProof/>
                <w:rtl/>
              </w:rPr>
              <w:fldChar w:fldCharType="separate"/>
            </w:r>
            <w:r>
              <w:rPr>
                <w:noProof/>
                <w:webHidden/>
                <w:rtl/>
              </w:rPr>
              <w:t>248</w:t>
            </w:r>
            <w:r>
              <w:rPr>
                <w:rStyle w:val="Hyperlink"/>
                <w:noProof/>
                <w:rtl/>
              </w:rPr>
              <w:fldChar w:fldCharType="end"/>
            </w:r>
          </w:hyperlink>
        </w:p>
        <w:p w:rsidR="0063324D" w:rsidRDefault="0063324D">
          <w:pPr>
            <w:pStyle w:val="TOC2"/>
            <w:tabs>
              <w:tab w:val="right" w:leader="dot" w:pos="7786"/>
            </w:tabs>
            <w:rPr>
              <w:rFonts w:asciiTheme="minorHAnsi" w:eastAsiaTheme="minorEastAsia" w:hAnsiTheme="minorHAnsi" w:cstheme="minorBidi"/>
              <w:noProof/>
              <w:color w:val="auto"/>
              <w:sz w:val="22"/>
              <w:szCs w:val="22"/>
              <w:rtl/>
            </w:rPr>
          </w:pPr>
          <w:hyperlink w:anchor="_Toc394922139" w:history="1">
            <w:r w:rsidRPr="004C171E">
              <w:rPr>
                <w:rStyle w:val="Hyperlink"/>
                <w:rFonts w:hint="eastAsia"/>
                <w:noProof/>
                <w:rtl/>
              </w:rPr>
              <w:t>باب</w:t>
            </w:r>
            <w:r w:rsidRPr="004C171E">
              <w:rPr>
                <w:rStyle w:val="Hyperlink"/>
                <w:noProof/>
                <w:rtl/>
              </w:rPr>
              <w:t xml:space="preserve"> </w:t>
            </w:r>
            <w:r w:rsidRPr="004C171E">
              <w:rPr>
                <w:rStyle w:val="Hyperlink"/>
                <w:rFonts w:hint="eastAsia"/>
                <w:noProof/>
                <w:rtl/>
              </w:rPr>
              <w:t>الكنى</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Toc394922139 \h</w:instrText>
            </w:r>
            <w:r>
              <w:rPr>
                <w:noProof/>
                <w:webHidden/>
                <w:rtl/>
              </w:rPr>
              <w:instrText xml:space="preserve"> </w:instrText>
            </w:r>
            <w:r>
              <w:rPr>
                <w:rStyle w:val="Hyperlink"/>
                <w:noProof/>
                <w:rtl/>
              </w:rPr>
            </w:r>
            <w:r>
              <w:rPr>
                <w:rStyle w:val="Hyperlink"/>
                <w:noProof/>
                <w:rtl/>
              </w:rPr>
              <w:fldChar w:fldCharType="separate"/>
            </w:r>
            <w:r>
              <w:rPr>
                <w:noProof/>
                <w:webHidden/>
                <w:rtl/>
              </w:rPr>
              <w:t>249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40" w:history="1">
            <w:r w:rsidRPr="004C171E">
              <w:rPr>
                <w:rStyle w:val="Hyperlink"/>
                <w:noProof/>
                <w:rtl/>
              </w:rPr>
              <w:t xml:space="preserve">[3225]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إبراهيم</w:t>
            </w:r>
            <w:r w:rsidRPr="004C171E">
              <w:rPr>
                <w:rStyle w:val="Hyperlink"/>
                <w:noProof/>
                <w:rtl/>
              </w:rPr>
              <w:t xml:space="preserve"> </w:t>
            </w:r>
            <w:r w:rsidRPr="004C171E">
              <w:rPr>
                <w:rStyle w:val="Hyperlink"/>
                <w:rFonts w:hint="eastAsia"/>
                <w:noProof/>
                <w:rtl/>
              </w:rPr>
              <w:t>البصري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Toc394922140 \h</w:instrText>
            </w:r>
            <w:r>
              <w:rPr>
                <w:noProof/>
                <w:webHidden/>
                <w:rtl/>
              </w:rPr>
              <w:instrText xml:space="preserve"> </w:instrText>
            </w:r>
            <w:r>
              <w:rPr>
                <w:rStyle w:val="Hyperlink"/>
                <w:noProof/>
                <w:rtl/>
              </w:rPr>
            </w:r>
            <w:r>
              <w:rPr>
                <w:rStyle w:val="Hyperlink"/>
                <w:noProof/>
                <w:rtl/>
              </w:rPr>
              <w:fldChar w:fldCharType="separate"/>
            </w:r>
            <w:r>
              <w:rPr>
                <w:noProof/>
                <w:webHidden/>
                <w:rtl/>
              </w:rPr>
              <w:t>249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41" w:history="1">
            <w:r w:rsidRPr="004C171E">
              <w:rPr>
                <w:rStyle w:val="Hyperlink"/>
                <w:noProof/>
                <w:rtl/>
              </w:rPr>
              <w:t xml:space="preserve">[3226]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إبراهيم</w:t>
            </w:r>
            <w:r w:rsidRPr="004C171E">
              <w:rPr>
                <w:rStyle w:val="Hyperlink"/>
                <w:noProof/>
                <w:rtl/>
              </w:rPr>
              <w:t xml:space="preserve"> </w:t>
            </w:r>
            <w:r w:rsidRPr="004C171E">
              <w:rPr>
                <w:rStyle w:val="Hyperlink"/>
                <w:rFonts w:hint="eastAsia"/>
                <w:noProof/>
                <w:rtl/>
              </w:rPr>
              <w:t>العِجْلي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Toc394922141 \h</w:instrText>
            </w:r>
            <w:r>
              <w:rPr>
                <w:noProof/>
                <w:webHidden/>
                <w:rtl/>
              </w:rPr>
              <w:instrText xml:space="preserve"> </w:instrText>
            </w:r>
            <w:r>
              <w:rPr>
                <w:rStyle w:val="Hyperlink"/>
                <w:noProof/>
                <w:rtl/>
              </w:rPr>
            </w:r>
            <w:r>
              <w:rPr>
                <w:rStyle w:val="Hyperlink"/>
                <w:noProof/>
                <w:rtl/>
              </w:rPr>
              <w:fldChar w:fldCharType="separate"/>
            </w:r>
            <w:r>
              <w:rPr>
                <w:noProof/>
                <w:webHidden/>
                <w:rtl/>
              </w:rPr>
              <w:t>249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42" w:history="1">
            <w:r w:rsidRPr="004C171E">
              <w:rPr>
                <w:rStyle w:val="Hyperlink"/>
                <w:noProof/>
                <w:rtl/>
              </w:rPr>
              <w:t xml:space="preserve">[3227]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إبراهيم</w:t>
            </w:r>
            <w:r w:rsidRPr="004C171E">
              <w:rPr>
                <w:rStyle w:val="Hyperlink"/>
                <w:noProof/>
                <w:rtl/>
              </w:rPr>
              <w:t xml:space="preserve"> </w:t>
            </w:r>
            <w:r w:rsidRPr="004C171E">
              <w:rPr>
                <w:rStyle w:val="Hyperlink"/>
                <w:rFonts w:hint="eastAsia"/>
                <w:noProof/>
                <w:rtl/>
              </w:rPr>
              <w:t>الموصلي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Toc394922142 \h</w:instrText>
            </w:r>
            <w:r>
              <w:rPr>
                <w:noProof/>
                <w:webHidden/>
                <w:rtl/>
              </w:rPr>
              <w:instrText xml:space="preserve"> </w:instrText>
            </w:r>
            <w:r>
              <w:rPr>
                <w:rStyle w:val="Hyperlink"/>
                <w:noProof/>
                <w:rtl/>
              </w:rPr>
            </w:r>
            <w:r>
              <w:rPr>
                <w:rStyle w:val="Hyperlink"/>
                <w:noProof/>
                <w:rtl/>
              </w:rPr>
              <w:fldChar w:fldCharType="separate"/>
            </w:r>
            <w:r>
              <w:rPr>
                <w:noProof/>
                <w:webHidden/>
                <w:rtl/>
              </w:rPr>
              <w:t>249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43" w:history="1">
            <w:r w:rsidRPr="004C171E">
              <w:rPr>
                <w:rStyle w:val="Hyperlink"/>
                <w:noProof/>
                <w:rtl/>
              </w:rPr>
              <w:t xml:space="preserve">[3228]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أراكة</w:t>
            </w:r>
            <w:r w:rsidRPr="004C171E">
              <w:rPr>
                <w:rStyle w:val="Hyperlink"/>
                <w:noProof/>
                <w:rtl/>
              </w:rPr>
              <w:t xml:space="preserve"> </w:t>
            </w:r>
            <w:r w:rsidRPr="004C171E">
              <w:rPr>
                <w:rStyle w:val="Hyperlink"/>
                <w:rFonts w:hint="eastAsia"/>
                <w:noProof/>
                <w:rtl/>
              </w:rPr>
              <w:t>البجلي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Toc394922143 \h</w:instrText>
            </w:r>
            <w:r>
              <w:rPr>
                <w:noProof/>
                <w:webHidden/>
                <w:rtl/>
              </w:rPr>
              <w:instrText xml:space="preserve"> </w:instrText>
            </w:r>
            <w:r>
              <w:rPr>
                <w:rStyle w:val="Hyperlink"/>
                <w:noProof/>
                <w:rtl/>
              </w:rPr>
            </w:r>
            <w:r>
              <w:rPr>
                <w:rStyle w:val="Hyperlink"/>
                <w:noProof/>
                <w:rtl/>
              </w:rPr>
              <w:fldChar w:fldCharType="separate"/>
            </w:r>
            <w:r>
              <w:rPr>
                <w:noProof/>
                <w:webHidden/>
                <w:rtl/>
              </w:rPr>
              <w:t>249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44" w:history="1">
            <w:r w:rsidRPr="004C171E">
              <w:rPr>
                <w:rStyle w:val="Hyperlink"/>
                <w:noProof/>
                <w:rtl/>
              </w:rPr>
              <w:t xml:space="preserve">[3229]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إسحاق</w:t>
            </w:r>
            <w:r w:rsidRPr="004C171E">
              <w:rPr>
                <w:rStyle w:val="Hyperlink"/>
                <w:noProof/>
                <w:rtl/>
              </w:rPr>
              <w:t xml:space="preserve"> </w:t>
            </w:r>
            <w:r w:rsidRPr="004C171E">
              <w:rPr>
                <w:rStyle w:val="Hyperlink"/>
                <w:rFonts w:hint="eastAsia"/>
                <w:noProof/>
                <w:rtl/>
              </w:rPr>
              <w:t>الجُرْجاني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Toc394922144 \h</w:instrText>
            </w:r>
            <w:r>
              <w:rPr>
                <w:noProof/>
                <w:webHidden/>
                <w:rtl/>
              </w:rPr>
              <w:instrText xml:space="preserve"> </w:instrText>
            </w:r>
            <w:r>
              <w:rPr>
                <w:rStyle w:val="Hyperlink"/>
                <w:noProof/>
                <w:rtl/>
              </w:rPr>
            </w:r>
            <w:r>
              <w:rPr>
                <w:rStyle w:val="Hyperlink"/>
                <w:noProof/>
                <w:rtl/>
              </w:rPr>
              <w:fldChar w:fldCharType="separate"/>
            </w:r>
            <w:r>
              <w:rPr>
                <w:noProof/>
                <w:webHidden/>
                <w:rtl/>
              </w:rPr>
              <w:t>251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45" w:history="1">
            <w:r w:rsidRPr="004C171E">
              <w:rPr>
                <w:rStyle w:val="Hyperlink"/>
                <w:noProof/>
                <w:rtl/>
              </w:rPr>
              <w:t xml:space="preserve">[3230]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إسماعيل</w:t>
            </w:r>
            <w:r w:rsidRPr="004C171E">
              <w:rPr>
                <w:rStyle w:val="Hyperlink"/>
                <w:noProof/>
                <w:rtl/>
              </w:rPr>
              <w:t xml:space="preserve"> </w:t>
            </w:r>
            <w:r w:rsidRPr="004C171E">
              <w:rPr>
                <w:rStyle w:val="Hyperlink"/>
                <w:rFonts w:hint="eastAsia"/>
                <w:noProof/>
                <w:rtl/>
              </w:rPr>
              <w:t>البصري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Toc394922145 \h</w:instrText>
            </w:r>
            <w:r>
              <w:rPr>
                <w:noProof/>
                <w:webHidden/>
                <w:rtl/>
              </w:rPr>
              <w:instrText xml:space="preserve"> </w:instrText>
            </w:r>
            <w:r>
              <w:rPr>
                <w:rStyle w:val="Hyperlink"/>
                <w:noProof/>
                <w:rtl/>
              </w:rPr>
            </w:r>
            <w:r>
              <w:rPr>
                <w:rStyle w:val="Hyperlink"/>
                <w:noProof/>
                <w:rtl/>
              </w:rPr>
              <w:fldChar w:fldCharType="separate"/>
            </w:r>
            <w:r>
              <w:rPr>
                <w:noProof/>
                <w:webHidden/>
                <w:rtl/>
              </w:rPr>
              <w:t>251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46" w:history="1">
            <w:r w:rsidRPr="004C171E">
              <w:rPr>
                <w:rStyle w:val="Hyperlink"/>
                <w:noProof/>
                <w:rtl/>
              </w:rPr>
              <w:t xml:space="preserve">[3231]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الأعز</w:t>
            </w:r>
            <w:r w:rsidRPr="004C171E">
              <w:rPr>
                <w:rStyle w:val="Hyperlink"/>
                <w:noProof/>
                <w:rtl/>
              </w:rPr>
              <w:t xml:space="preserve"> </w:t>
            </w:r>
            <w:r w:rsidRPr="004C171E">
              <w:rPr>
                <w:rStyle w:val="Hyperlink"/>
                <w:rFonts w:hint="eastAsia"/>
                <w:noProof/>
                <w:rtl/>
              </w:rPr>
              <w:t>النَّخّاس</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Toc394922146 \h</w:instrText>
            </w:r>
            <w:r>
              <w:rPr>
                <w:noProof/>
                <w:webHidden/>
                <w:rtl/>
              </w:rPr>
              <w:instrText xml:space="preserve"> </w:instrText>
            </w:r>
            <w:r>
              <w:rPr>
                <w:rStyle w:val="Hyperlink"/>
                <w:noProof/>
                <w:rtl/>
              </w:rPr>
            </w:r>
            <w:r>
              <w:rPr>
                <w:rStyle w:val="Hyperlink"/>
                <w:noProof/>
                <w:rtl/>
              </w:rPr>
              <w:fldChar w:fldCharType="separate"/>
            </w:r>
            <w:r>
              <w:rPr>
                <w:noProof/>
                <w:webHidden/>
                <w:rtl/>
              </w:rPr>
              <w:t>251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47" w:history="1">
            <w:r w:rsidRPr="004C171E">
              <w:rPr>
                <w:rStyle w:val="Hyperlink"/>
                <w:noProof/>
                <w:rtl/>
              </w:rPr>
              <w:t xml:space="preserve">[3232]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بُرْدَة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رجا</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Toc394922147 \h</w:instrText>
            </w:r>
            <w:r>
              <w:rPr>
                <w:noProof/>
                <w:webHidden/>
                <w:rtl/>
              </w:rPr>
              <w:instrText xml:space="preserve"> </w:instrText>
            </w:r>
            <w:r>
              <w:rPr>
                <w:rStyle w:val="Hyperlink"/>
                <w:noProof/>
                <w:rtl/>
              </w:rPr>
            </w:r>
            <w:r>
              <w:rPr>
                <w:rStyle w:val="Hyperlink"/>
                <w:noProof/>
                <w:rtl/>
              </w:rPr>
              <w:fldChar w:fldCharType="separate"/>
            </w:r>
            <w:r>
              <w:rPr>
                <w:noProof/>
                <w:webHidden/>
                <w:rtl/>
              </w:rPr>
              <w:t>252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48" w:history="1">
            <w:r w:rsidRPr="004C171E">
              <w:rPr>
                <w:rStyle w:val="Hyperlink"/>
                <w:noProof/>
                <w:rtl/>
              </w:rPr>
              <w:t xml:space="preserve">[3233]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بكر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حَزْم</w:t>
            </w:r>
            <w:r w:rsidRPr="004C171E">
              <w:rPr>
                <w:rStyle w:val="Hyperlink"/>
                <w:noProof/>
                <w:rtl/>
              </w:rPr>
              <w:t xml:space="preserve"> </w:t>
            </w:r>
            <w:r w:rsidRPr="004C171E">
              <w:rPr>
                <w:rStyle w:val="Hyperlink"/>
                <w:rFonts w:hint="eastAsia"/>
                <w:noProof/>
                <w:rtl/>
              </w:rPr>
              <w:t>الأنصاري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Toc394922148 \h</w:instrText>
            </w:r>
            <w:r>
              <w:rPr>
                <w:noProof/>
                <w:webHidden/>
                <w:rtl/>
              </w:rPr>
              <w:instrText xml:space="preserve"> </w:instrText>
            </w:r>
            <w:r>
              <w:rPr>
                <w:rStyle w:val="Hyperlink"/>
                <w:noProof/>
                <w:rtl/>
              </w:rPr>
            </w:r>
            <w:r>
              <w:rPr>
                <w:rStyle w:val="Hyperlink"/>
                <w:noProof/>
                <w:rtl/>
              </w:rPr>
              <w:fldChar w:fldCharType="separate"/>
            </w:r>
            <w:r>
              <w:rPr>
                <w:noProof/>
                <w:webHidden/>
                <w:rtl/>
              </w:rPr>
              <w:t>252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49" w:history="1">
            <w:r w:rsidRPr="004C171E">
              <w:rPr>
                <w:rStyle w:val="Hyperlink"/>
                <w:noProof/>
                <w:rtl/>
              </w:rPr>
              <w:t xml:space="preserve">[3234]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بكر</w:t>
            </w:r>
            <w:r w:rsidRPr="004C171E">
              <w:rPr>
                <w:rStyle w:val="Hyperlink"/>
                <w:noProof/>
                <w:rtl/>
              </w:rPr>
              <w:t xml:space="preserve"> </w:t>
            </w:r>
            <w:r w:rsidRPr="004C171E">
              <w:rPr>
                <w:rStyle w:val="Hyperlink"/>
                <w:rFonts w:hint="eastAsia"/>
                <w:noProof/>
                <w:rtl/>
              </w:rPr>
              <w:t>القنّاني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Toc394922149 \h</w:instrText>
            </w:r>
            <w:r>
              <w:rPr>
                <w:noProof/>
                <w:webHidden/>
                <w:rtl/>
              </w:rPr>
              <w:instrText xml:space="preserve"> </w:instrText>
            </w:r>
            <w:r>
              <w:rPr>
                <w:rStyle w:val="Hyperlink"/>
                <w:noProof/>
                <w:rtl/>
              </w:rPr>
            </w:r>
            <w:r>
              <w:rPr>
                <w:rStyle w:val="Hyperlink"/>
                <w:noProof/>
                <w:rtl/>
              </w:rPr>
              <w:fldChar w:fldCharType="separate"/>
            </w:r>
            <w:r>
              <w:rPr>
                <w:noProof/>
                <w:webHidden/>
                <w:rtl/>
              </w:rPr>
              <w:t>252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50" w:history="1">
            <w:r w:rsidRPr="004C171E">
              <w:rPr>
                <w:rStyle w:val="Hyperlink"/>
                <w:noProof/>
                <w:rtl/>
              </w:rPr>
              <w:t xml:space="preserve">[3235]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بلال</w:t>
            </w:r>
            <w:r w:rsidRPr="004C171E">
              <w:rPr>
                <w:rStyle w:val="Hyperlink"/>
                <w:noProof/>
                <w:rtl/>
              </w:rPr>
              <w:t xml:space="preserve"> </w:t>
            </w:r>
            <w:r w:rsidRPr="004C171E">
              <w:rPr>
                <w:rStyle w:val="Hyperlink"/>
                <w:rFonts w:hint="eastAsia"/>
                <w:noProof/>
                <w:rtl/>
              </w:rPr>
              <w:t>الأشعري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Toc394922150 \h</w:instrText>
            </w:r>
            <w:r>
              <w:rPr>
                <w:noProof/>
                <w:webHidden/>
                <w:rtl/>
              </w:rPr>
              <w:instrText xml:space="preserve"> </w:instrText>
            </w:r>
            <w:r>
              <w:rPr>
                <w:rStyle w:val="Hyperlink"/>
                <w:noProof/>
                <w:rtl/>
              </w:rPr>
            </w:r>
            <w:r>
              <w:rPr>
                <w:rStyle w:val="Hyperlink"/>
                <w:noProof/>
                <w:rtl/>
              </w:rPr>
              <w:fldChar w:fldCharType="separate"/>
            </w:r>
            <w:r>
              <w:rPr>
                <w:noProof/>
                <w:webHidden/>
                <w:rtl/>
              </w:rPr>
              <w:t>252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51" w:history="1">
            <w:r w:rsidRPr="004C171E">
              <w:rPr>
                <w:rStyle w:val="Hyperlink"/>
                <w:noProof/>
                <w:rtl/>
              </w:rPr>
              <w:t xml:space="preserve">[3236]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بلال</w:t>
            </w:r>
            <w:r w:rsidRPr="004C171E">
              <w:rPr>
                <w:rStyle w:val="Hyperlink"/>
                <w:noProof/>
                <w:rtl/>
              </w:rPr>
              <w:t xml:space="preserve"> </w:t>
            </w:r>
            <w:r w:rsidRPr="004C171E">
              <w:rPr>
                <w:rStyle w:val="Hyperlink"/>
                <w:rFonts w:hint="eastAsia"/>
                <w:noProof/>
                <w:rtl/>
              </w:rPr>
              <w:t>المكّي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Toc394922151 \h</w:instrText>
            </w:r>
            <w:r>
              <w:rPr>
                <w:noProof/>
                <w:webHidden/>
                <w:rtl/>
              </w:rPr>
              <w:instrText xml:space="preserve"> </w:instrText>
            </w:r>
            <w:r>
              <w:rPr>
                <w:rStyle w:val="Hyperlink"/>
                <w:noProof/>
                <w:rtl/>
              </w:rPr>
            </w:r>
            <w:r>
              <w:rPr>
                <w:rStyle w:val="Hyperlink"/>
                <w:noProof/>
                <w:rtl/>
              </w:rPr>
              <w:fldChar w:fldCharType="separate"/>
            </w:r>
            <w:r>
              <w:rPr>
                <w:noProof/>
                <w:webHidden/>
                <w:rtl/>
              </w:rPr>
              <w:t>253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52" w:history="1">
            <w:r w:rsidRPr="004C171E">
              <w:rPr>
                <w:rStyle w:val="Hyperlink"/>
                <w:noProof/>
                <w:rtl/>
              </w:rPr>
              <w:t xml:space="preserve">[3237]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جُحيفة</w:t>
            </w:r>
            <w:r w:rsidRPr="004C171E">
              <w:rPr>
                <w:rStyle w:val="Hyperlink"/>
                <w:noProof/>
                <w:rtl/>
              </w:rPr>
              <w:t xml:space="preserve"> </w:t>
            </w:r>
            <w:r w:rsidRPr="004C171E">
              <w:rPr>
                <w:rStyle w:val="Hyperlink"/>
                <w:rFonts w:hint="eastAsia"/>
                <w:noProof/>
                <w:rtl/>
              </w:rPr>
              <w:t>بضم</w:t>
            </w:r>
            <w:r w:rsidRPr="004C171E">
              <w:rPr>
                <w:rStyle w:val="Hyperlink"/>
                <w:noProof/>
                <w:rtl/>
              </w:rPr>
              <w:t xml:space="preserve"> </w:t>
            </w:r>
            <w:r w:rsidRPr="004C171E">
              <w:rPr>
                <w:rStyle w:val="Hyperlink"/>
                <w:rFonts w:hint="eastAsia"/>
                <w:noProof/>
                <w:rtl/>
              </w:rPr>
              <w:t>الجيم</w:t>
            </w:r>
            <w:r w:rsidRPr="004C171E">
              <w:rPr>
                <w:rStyle w:val="Hyperlink"/>
                <w:noProof/>
                <w:rtl/>
              </w:rPr>
              <w:t xml:space="preserve"> </w:t>
            </w:r>
            <w:r w:rsidRPr="004C171E">
              <w:rPr>
                <w:rStyle w:val="Hyperlink"/>
                <w:rFonts w:hint="eastAsia"/>
                <w:noProof/>
                <w:rtl/>
              </w:rPr>
              <w:t>وهب</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Toc394922152 \h</w:instrText>
            </w:r>
            <w:r>
              <w:rPr>
                <w:noProof/>
                <w:webHidden/>
                <w:rtl/>
              </w:rPr>
              <w:instrText xml:space="preserve"> </w:instrText>
            </w:r>
            <w:r>
              <w:rPr>
                <w:rStyle w:val="Hyperlink"/>
                <w:noProof/>
                <w:rtl/>
              </w:rPr>
            </w:r>
            <w:r>
              <w:rPr>
                <w:rStyle w:val="Hyperlink"/>
                <w:noProof/>
                <w:rtl/>
              </w:rPr>
              <w:fldChar w:fldCharType="separate"/>
            </w:r>
            <w:r>
              <w:rPr>
                <w:noProof/>
                <w:webHidden/>
                <w:rtl/>
              </w:rPr>
              <w:t>254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53" w:history="1">
            <w:r w:rsidRPr="004C171E">
              <w:rPr>
                <w:rStyle w:val="Hyperlink"/>
                <w:noProof/>
                <w:rtl/>
              </w:rPr>
              <w:t xml:space="preserve">[3238]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جرير</w:t>
            </w:r>
            <w:r w:rsidRPr="004C171E">
              <w:rPr>
                <w:rStyle w:val="Hyperlink"/>
                <w:noProof/>
                <w:rtl/>
              </w:rPr>
              <w:t xml:space="preserve"> </w:t>
            </w:r>
            <w:r w:rsidRPr="004C171E">
              <w:rPr>
                <w:rStyle w:val="Hyperlink"/>
                <w:rFonts w:hint="eastAsia"/>
                <w:noProof/>
                <w:rtl/>
              </w:rPr>
              <w:t>الرواسي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Toc394922153 \h</w:instrText>
            </w:r>
            <w:r>
              <w:rPr>
                <w:noProof/>
                <w:webHidden/>
                <w:rtl/>
              </w:rPr>
              <w:instrText xml:space="preserve"> </w:instrText>
            </w:r>
            <w:r>
              <w:rPr>
                <w:rStyle w:val="Hyperlink"/>
                <w:noProof/>
                <w:rtl/>
              </w:rPr>
            </w:r>
            <w:r>
              <w:rPr>
                <w:rStyle w:val="Hyperlink"/>
                <w:noProof/>
                <w:rtl/>
              </w:rPr>
              <w:fldChar w:fldCharType="separate"/>
            </w:r>
            <w:r>
              <w:rPr>
                <w:noProof/>
                <w:webHidden/>
                <w:rtl/>
              </w:rPr>
              <w:t>254</w:t>
            </w:r>
            <w:r>
              <w:rPr>
                <w:rStyle w:val="Hyperlink"/>
                <w:noProof/>
                <w:rtl/>
              </w:rPr>
              <w:fldChar w:fldCharType="end"/>
            </w:r>
          </w:hyperlink>
        </w:p>
        <w:p w:rsidR="00377295" w:rsidRDefault="00377295"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2154" w:history="1">
            <w:r w:rsidRPr="004C171E">
              <w:rPr>
                <w:rStyle w:val="Hyperlink"/>
                <w:noProof/>
                <w:rtl/>
              </w:rPr>
              <w:t xml:space="preserve">[3239]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جُنْد</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عمرو</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Toc394922154 \h</w:instrText>
            </w:r>
            <w:r>
              <w:rPr>
                <w:noProof/>
                <w:webHidden/>
                <w:rtl/>
              </w:rPr>
              <w:instrText xml:space="preserve"> </w:instrText>
            </w:r>
            <w:r>
              <w:rPr>
                <w:rStyle w:val="Hyperlink"/>
                <w:noProof/>
                <w:rtl/>
              </w:rPr>
            </w:r>
            <w:r>
              <w:rPr>
                <w:rStyle w:val="Hyperlink"/>
                <w:noProof/>
                <w:rtl/>
              </w:rPr>
              <w:fldChar w:fldCharType="separate"/>
            </w:r>
            <w:r>
              <w:rPr>
                <w:noProof/>
                <w:webHidden/>
                <w:rtl/>
              </w:rPr>
              <w:t>254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55" w:history="1">
            <w:r w:rsidRPr="004C171E">
              <w:rPr>
                <w:rStyle w:val="Hyperlink"/>
                <w:noProof/>
                <w:rtl/>
              </w:rPr>
              <w:t xml:space="preserve">[3240]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الجَوْشاء</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Toc394922155 \h</w:instrText>
            </w:r>
            <w:r>
              <w:rPr>
                <w:noProof/>
                <w:webHidden/>
                <w:rtl/>
              </w:rPr>
              <w:instrText xml:space="preserve"> </w:instrText>
            </w:r>
            <w:r>
              <w:rPr>
                <w:rStyle w:val="Hyperlink"/>
                <w:noProof/>
                <w:rtl/>
              </w:rPr>
            </w:r>
            <w:r>
              <w:rPr>
                <w:rStyle w:val="Hyperlink"/>
                <w:noProof/>
                <w:rtl/>
              </w:rPr>
              <w:fldChar w:fldCharType="separate"/>
            </w:r>
            <w:r>
              <w:rPr>
                <w:noProof/>
                <w:webHidden/>
                <w:rtl/>
              </w:rPr>
              <w:t>255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56" w:history="1">
            <w:r w:rsidRPr="004C171E">
              <w:rPr>
                <w:rStyle w:val="Hyperlink"/>
                <w:noProof/>
                <w:rtl/>
              </w:rPr>
              <w:t xml:space="preserve">[3241]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حبيب</w:t>
            </w:r>
            <w:r w:rsidRPr="004C171E">
              <w:rPr>
                <w:rStyle w:val="Hyperlink"/>
                <w:noProof/>
                <w:rtl/>
              </w:rPr>
              <w:t xml:space="preserve"> </w:t>
            </w:r>
            <w:r w:rsidRPr="004C171E">
              <w:rPr>
                <w:rStyle w:val="Hyperlink"/>
                <w:rFonts w:hint="eastAsia"/>
                <w:noProof/>
                <w:rtl/>
              </w:rPr>
              <w:t>الأسدي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Toc394922156 \h</w:instrText>
            </w:r>
            <w:r>
              <w:rPr>
                <w:noProof/>
                <w:webHidden/>
                <w:rtl/>
              </w:rPr>
              <w:instrText xml:space="preserve"> </w:instrText>
            </w:r>
            <w:r>
              <w:rPr>
                <w:rStyle w:val="Hyperlink"/>
                <w:noProof/>
                <w:rtl/>
              </w:rPr>
            </w:r>
            <w:r>
              <w:rPr>
                <w:rStyle w:val="Hyperlink"/>
                <w:noProof/>
                <w:rtl/>
              </w:rPr>
              <w:fldChar w:fldCharType="separate"/>
            </w:r>
            <w:r>
              <w:rPr>
                <w:noProof/>
                <w:webHidden/>
                <w:rtl/>
              </w:rPr>
              <w:t>255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57" w:history="1">
            <w:r w:rsidRPr="004C171E">
              <w:rPr>
                <w:rStyle w:val="Hyperlink"/>
                <w:noProof/>
                <w:rtl/>
              </w:rPr>
              <w:t xml:space="preserve">[3242]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حبيب</w:t>
            </w:r>
            <w:r w:rsidRPr="004C171E">
              <w:rPr>
                <w:rStyle w:val="Hyperlink"/>
                <w:noProof/>
                <w:rtl/>
              </w:rPr>
              <w:t xml:space="preserve"> </w:t>
            </w:r>
            <w:r w:rsidRPr="004C171E">
              <w:rPr>
                <w:rStyle w:val="Hyperlink"/>
                <w:rFonts w:hint="eastAsia"/>
                <w:noProof/>
                <w:rtl/>
              </w:rPr>
              <w:t>ناجية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Toc394922157 \h</w:instrText>
            </w:r>
            <w:r>
              <w:rPr>
                <w:noProof/>
                <w:webHidden/>
                <w:rtl/>
              </w:rPr>
              <w:instrText xml:space="preserve"> </w:instrText>
            </w:r>
            <w:r>
              <w:rPr>
                <w:rStyle w:val="Hyperlink"/>
                <w:noProof/>
                <w:rtl/>
              </w:rPr>
            </w:r>
            <w:r>
              <w:rPr>
                <w:rStyle w:val="Hyperlink"/>
                <w:noProof/>
                <w:rtl/>
              </w:rPr>
              <w:fldChar w:fldCharType="separate"/>
            </w:r>
            <w:r>
              <w:rPr>
                <w:noProof/>
                <w:webHidden/>
                <w:rtl/>
              </w:rPr>
              <w:t>255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58" w:history="1">
            <w:r w:rsidRPr="004C171E">
              <w:rPr>
                <w:rStyle w:val="Hyperlink"/>
                <w:noProof/>
                <w:rtl/>
              </w:rPr>
              <w:t xml:space="preserve">[3243]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حبيب</w:t>
            </w:r>
            <w:r w:rsidRPr="004C171E">
              <w:rPr>
                <w:rStyle w:val="Hyperlink"/>
                <w:noProof/>
                <w:rtl/>
              </w:rPr>
              <w:t xml:space="preserve"> </w:t>
            </w:r>
            <w:r w:rsidRPr="004C171E">
              <w:rPr>
                <w:rStyle w:val="Hyperlink"/>
                <w:rFonts w:hint="eastAsia"/>
                <w:noProof/>
                <w:rtl/>
              </w:rPr>
              <w:t>النباجي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Toc394922158 \h</w:instrText>
            </w:r>
            <w:r>
              <w:rPr>
                <w:noProof/>
                <w:webHidden/>
                <w:rtl/>
              </w:rPr>
              <w:instrText xml:space="preserve"> </w:instrText>
            </w:r>
            <w:r>
              <w:rPr>
                <w:rStyle w:val="Hyperlink"/>
                <w:noProof/>
                <w:rtl/>
              </w:rPr>
            </w:r>
            <w:r>
              <w:rPr>
                <w:rStyle w:val="Hyperlink"/>
                <w:noProof/>
                <w:rtl/>
              </w:rPr>
              <w:fldChar w:fldCharType="separate"/>
            </w:r>
            <w:r>
              <w:rPr>
                <w:noProof/>
                <w:webHidden/>
                <w:rtl/>
              </w:rPr>
              <w:t>256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59" w:history="1">
            <w:r w:rsidRPr="004C171E">
              <w:rPr>
                <w:rStyle w:val="Hyperlink"/>
                <w:noProof/>
                <w:rtl/>
              </w:rPr>
              <w:t xml:space="preserve">[3244]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الحجاج</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Toc394922159 \h</w:instrText>
            </w:r>
            <w:r>
              <w:rPr>
                <w:noProof/>
                <w:webHidden/>
                <w:rtl/>
              </w:rPr>
              <w:instrText xml:space="preserve"> </w:instrText>
            </w:r>
            <w:r>
              <w:rPr>
                <w:rStyle w:val="Hyperlink"/>
                <w:noProof/>
                <w:rtl/>
              </w:rPr>
            </w:r>
            <w:r>
              <w:rPr>
                <w:rStyle w:val="Hyperlink"/>
                <w:noProof/>
                <w:rtl/>
              </w:rPr>
              <w:fldChar w:fldCharType="separate"/>
            </w:r>
            <w:r>
              <w:rPr>
                <w:noProof/>
                <w:webHidden/>
                <w:rtl/>
              </w:rPr>
              <w:t>256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60" w:history="1">
            <w:r w:rsidRPr="004C171E">
              <w:rPr>
                <w:rStyle w:val="Hyperlink"/>
                <w:noProof/>
                <w:rtl/>
              </w:rPr>
              <w:t xml:space="preserve">[3245]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الحسن</w:t>
            </w:r>
            <w:r w:rsidRPr="004C171E">
              <w:rPr>
                <w:rStyle w:val="Hyperlink"/>
                <w:noProof/>
                <w:rtl/>
              </w:rPr>
              <w:t xml:space="preserve"> </w:t>
            </w:r>
            <w:r w:rsidRPr="004C171E">
              <w:rPr>
                <w:rStyle w:val="Hyperlink"/>
                <w:rFonts w:hint="eastAsia"/>
                <w:noProof/>
                <w:rtl/>
              </w:rPr>
              <w:t>الأحْمَسي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Toc394922160 \h</w:instrText>
            </w:r>
            <w:r>
              <w:rPr>
                <w:noProof/>
                <w:webHidden/>
                <w:rtl/>
              </w:rPr>
              <w:instrText xml:space="preserve"> </w:instrText>
            </w:r>
            <w:r>
              <w:rPr>
                <w:rStyle w:val="Hyperlink"/>
                <w:noProof/>
                <w:rtl/>
              </w:rPr>
            </w:r>
            <w:r>
              <w:rPr>
                <w:rStyle w:val="Hyperlink"/>
                <w:noProof/>
                <w:rtl/>
              </w:rPr>
              <w:fldChar w:fldCharType="separate"/>
            </w:r>
            <w:r>
              <w:rPr>
                <w:noProof/>
                <w:webHidden/>
                <w:rtl/>
              </w:rPr>
              <w:t>256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61" w:history="1">
            <w:r w:rsidRPr="004C171E">
              <w:rPr>
                <w:rStyle w:val="Hyperlink"/>
                <w:noProof/>
                <w:rtl/>
              </w:rPr>
              <w:t xml:space="preserve">[3246]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الحسن</w:t>
            </w:r>
            <w:r w:rsidRPr="004C171E">
              <w:rPr>
                <w:rStyle w:val="Hyperlink"/>
                <w:noProof/>
                <w:rtl/>
              </w:rPr>
              <w:t xml:space="preserve"> </w:t>
            </w:r>
            <w:r w:rsidRPr="004C171E">
              <w:rPr>
                <w:rStyle w:val="Hyperlink"/>
                <w:rFonts w:hint="eastAsia"/>
                <w:noProof/>
                <w:rtl/>
              </w:rPr>
              <w:t>الأزْدي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Toc394922161 \h</w:instrText>
            </w:r>
            <w:r>
              <w:rPr>
                <w:noProof/>
                <w:webHidden/>
                <w:rtl/>
              </w:rPr>
              <w:instrText xml:space="preserve"> </w:instrText>
            </w:r>
            <w:r>
              <w:rPr>
                <w:rStyle w:val="Hyperlink"/>
                <w:noProof/>
                <w:rtl/>
              </w:rPr>
            </w:r>
            <w:r>
              <w:rPr>
                <w:rStyle w:val="Hyperlink"/>
                <w:noProof/>
                <w:rtl/>
              </w:rPr>
              <w:fldChar w:fldCharType="separate"/>
            </w:r>
            <w:r>
              <w:rPr>
                <w:noProof/>
                <w:webHidden/>
                <w:rtl/>
              </w:rPr>
              <w:t>256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62" w:history="1">
            <w:r w:rsidRPr="004C171E">
              <w:rPr>
                <w:rStyle w:val="Hyperlink"/>
                <w:noProof/>
                <w:rtl/>
              </w:rPr>
              <w:t xml:space="preserve">[3247]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الحسن</w:t>
            </w:r>
            <w:r w:rsidRPr="004C171E">
              <w:rPr>
                <w:rStyle w:val="Hyperlink"/>
                <w:noProof/>
                <w:rtl/>
              </w:rPr>
              <w:t xml:space="preserve"> </w:t>
            </w:r>
            <w:r w:rsidRPr="004C171E">
              <w:rPr>
                <w:rStyle w:val="Hyperlink"/>
                <w:rFonts w:hint="eastAsia"/>
                <w:noProof/>
                <w:rtl/>
              </w:rPr>
              <w:t>الأصبهاني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Toc394922162 \h</w:instrText>
            </w:r>
            <w:r>
              <w:rPr>
                <w:noProof/>
                <w:webHidden/>
                <w:rtl/>
              </w:rPr>
              <w:instrText xml:space="preserve"> </w:instrText>
            </w:r>
            <w:r>
              <w:rPr>
                <w:rStyle w:val="Hyperlink"/>
                <w:noProof/>
                <w:rtl/>
              </w:rPr>
            </w:r>
            <w:r>
              <w:rPr>
                <w:rStyle w:val="Hyperlink"/>
                <w:noProof/>
                <w:rtl/>
              </w:rPr>
              <w:fldChar w:fldCharType="separate"/>
            </w:r>
            <w:r>
              <w:rPr>
                <w:noProof/>
                <w:webHidden/>
                <w:rtl/>
              </w:rPr>
              <w:t>257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63" w:history="1">
            <w:r w:rsidRPr="004C171E">
              <w:rPr>
                <w:rStyle w:val="Hyperlink"/>
                <w:noProof/>
                <w:rtl/>
              </w:rPr>
              <w:t xml:space="preserve">[3248]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الحسن</w:t>
            </w:r>
            <w:r w:rsidRPr="004C171E">
              <w:rPr>
                <w:rStyle w:val="Hyperlink"/>
                <w:noProof/>
                <w:rtl/>
              </w:rPr>
              <w:t xml:space="preserve"> </w:t>
            </w:r>
            <w:r w:rsidRPr="004C171E">
              <w:rPr>
                <w:rStyle w:val="Hyperlink"/>
                <w:rFonts w:hint="eastAsia"/>
                <w:noProof/>
                <w:rtl/>
              </w:rPr>
              <w:t>الأنْباري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Toc394922163 \h</w:instrText>
            </w:r>
            <w:r>
              <w:rPr>
                <w:noProof/>
                <w:webHidden/>
                <w:rtl/>
              </w:rPr>
              <w:instrText xml:space="preserve"> </w:instrText>
            </w:r>
            <w:r>
              <w:rPr>
                <w:rStyle w:val="Hyperlink"/>
                <w:noProof/>
                <w:rtl/>
              </w:rPr>
            </w:r>
            <w:r>
              <w:rPr>
                <w:rStyle w:val="Hyperlink"/>
                <w:noProof/>
                <w:rtl/>
              </w:rPr>
              <w:fldChar w:fldCharType="separate"/>
            </w:r>
            <w:r>
              <w:rPr>
                <w:noProof/>
                <w:webHidden/>
                <w:rtl/>
              </w:rPr>
              <w:t>257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64" w:history="1">
            <w:r w:rsidRPr="004C171E">
              <w:rPr>
                <w:rStyle w:val="Hyperlink"/>
                <w:noProof/>
                <w:rtl/>
              </w:rPr>
              <w:t xml:space="preserve">[3249]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الحسن</w:t>
            </w:r>
            <w:r w:rsidRPr="004C171E">
              <w:rPr>
                <w:rStyle w:val="Hyperlink"/>
                <w:noProof/>
                <w:rtl/>
              </w:rPr>
              <w:t xml:space="preserve"> </w:t>
            </w:r>
            <w:r w:rsidRPr="004C171E">
              <w:rPr>
                <w:rStyle w:val="Hyperlink"/>
                <w:rFonts w:hint="eastAsia"/>
                <w:noProof/>
                <w:rtl/>
              </w:rPr>
              <w:t>الحَذّاء</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Toc394922164 \h</w:instrText>
            </w:r>
            <w:r>
              <w:rPr>
                <w:noProof/>
                <w:webHidden/>
                <w:rtl/>
              </w:rPr>
              <w:instrText xml:space="preserve"> </w:instrText>
            </w:r>
            <w:r>
              <w:rPr>
                <w:rStyle w:val="Hyperlink"/>
                <w:noProof/>
                <w:rtl/>
              </w:rPr>
            </w:r>
            <w:r>
              <w:rPr>
                <w:rStyle w:val="Hyperlink"/>
                <w:noProof/>
                <w:rtl/>
              </w:rPr>
              <w:fldChar w:fldCharType="separate"/>
            </w:r>
            <w:r>
              <w:rPr>
                <w:noProof/>
                <w:webHidden/>
                <w:rtl/>
              </w:rPr>
              <w:t>257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65" w:history="1">
            <w:r w:rsidRPr="004C171E">
              <w:rPr>
                <w:rStyle w:val="Hyperlink"/>
                <w:noProof/>
                <w:rtl/>
              </w:rPr>
              <w:t xml:space="preserve">[3250]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الحسن</w:t>
            </w:r>
            <w:r w:rsidRPr="004C171E">
              <w:rPr>
                <w:rStyle w:val="Hyperlink"/>
                <w:noProof/>
                <w:rtl/>
              </w:rPr>
              <w:t xml:space="preserve"> </w:t>
            </w:r>
            <w:r w:rsidRPr="004C171E">
              <w:rPr>
                <w:rStyle w:val="Hyperlink"/>
                <w:rFonts w:hint="eastAsia"/>
                <w:noProof/>
                <w:rtl/>
              </w:rPr>
              <w:t>الدلال</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Toc394922165 \h</w:instrText>
            </w:r>
            <w:r>
              <w:rPr>
                <w:noProof/>
                <w:webHidden/>
                <w:rtl/>
              </w:rPr>
              <w:instrText xml:space="preserve"> </w:instrText>
            </w:r>
            <w:r>
              <w:rPr>
                <w:rStyle w:val="Hyperlink"/>
                <w:noProof/>
                <w:rtl/>
              </w:rPr>
            </w:r>
            <w:r>
              <w:rPr>
                <w:rStyle w:val="Hyperlink"/>
                <w:noProof/>
                <w:rtl/>
              </w:rPr>
              <w:fldChar w:fldCharType="separate"/>
            </w:r>
            <w:r>
              <w:rPr>
                <w:noProof/>
                <w:webHidden/>
                <w:rtl/>
              </w:rPr>
              <w:t>257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66" w:history="1">
            <w:r w:rsidRPr="004C171E">
              <w:rPr>
                <w:rStyle w:val="Hyperlink"/>
                <w:noProof/>
                <w:rtl/>
              </w:rPr>
              <w:t xml:space="preserve">[3251]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الحسن</w:t>
            </w:r>
            <w:r w:rsidRPr="004C171E">
              <w:rPr>
                <w:rStyle w:val="Hyperlink"/>
                <w:noProof/>
                <w:rtl/>
              </w:rPr>
              <w:t xml:space="preserve"> </w:t>
            </w:r>
            <w:r w:rsidRPr="004C171E">
              <w:rPr>
                <w:rStyle w:val="Hyperlink"/>
                <w:rFonts w:hint="eastAsia"/>
                <w:noProof/>
                <w:rtl/>
              </w:rPr>
              <w:t>البغدادي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Toc394922166 \h</w:instrText>
            </w:r>
            <w:r>
              <w:rPr>
                <w:noProof/>
                <w:webHidden/>
                <w:rtl/>
              </w:rPr>
              <w:instrText xml:space="preserve"> </w:instrText>
            </w:r>
            <w:r>
              <w:rPr>
                <w:rStyle w:val="Hyperlink"/>
                <w:noProof/>
                <w:rtl/>
              </w:rPr>
            </w:r>
            <w:r>
              <w:rPr>
                <w:rStyle w:val="Hyperlink"/>
                <w:noProof/>
                <w:rtl/>
              </w:rPr>
              <w:fldChar w:fldCharType="separate"/>
            </w:r>
            <w:r>
              <w:rPr>
                <w:noProof/>
                <w:webHidden/>
                <w:rtl/>
              </w:rPr>
              <w:t>258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67" w:history="1">
            <w:r w:rsidRPr="004C171E">
              <w:rPr>
                <w:rStyle w:val="Hyperlink"/>
                <w:noProof/>
                <w:rtl/>
              </w:rPr>
              <w:t xml:space="preserve">[3252]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الحسن</w:t>
            </w:r>
            <w:r w:rsidRPr="004C171E">
              <w:rPr>
                <w:rStyle w:val="Hyperlink"/>
                <w:noProof/>
                <w:rtl/>
              </w:rPr>
              <w:t xml:space="preserve"> </w:t>
            </w:r>
            <w:r w:rsidRPr="004C171E">
              <w:rPr>
                <w:rStyle w:val="Hyperlink"/>
                <w:rFonts w:hint="eastAsia"/>
                <w:noProof/>
                <w:rtl/>
              </w:rPr>
              <w:t>الشّامي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Toc394922167 \h</w:instrText>
            </w:r>
            <w:r>
              <w:rPr>
                <w:noProof/>
                <w:webHidden/>
                <w:rtl/>
              </w:rPr>
              <w:instrText xml:space="preserve"> </w:instrText>
            </w:r>
            <w:r>
              <w:rPr>
                <w:rStyle w:val="Hyperlink"/>
                <w:noProof/>
                <w:rtl/>
              </w:rPr>
            </w:r>
            <w:r>
              <w:rPr>
                <w:rStyle w:val="Hyperlink"/>
                <w:noProof/>
                <w:rtl/>
              </w:rPr>
              <w:fldChar w:fldCharType="separate"/>
            </w:r>
            <w:r>
              <w:rPr>
                <w:noProof/>
                <w:webHidden/>
                <w:rtl/>
              </w:rPr>
              <w:t>258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68" w:history="1">
            <w:r w:rsidRPr="004C171E">
              <w:rPr>
                <w:rStyle w:val="Hyperlink"/>
                <w:noProof/>
                <w:rtl/>
              </w:rPr>
              <w:t xml:space="preserve">[3253]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الحسن</w:t>
            </w:r>
            <w:r w:rsidRPr="004C171E">
              <w:rPr>
                <w:rStyle w:val="Hyperlink"/>
                <w:noProof/>
                <w:rtl/>
              </w:rPr>
              <w:t xml:space="preserve"> </w:t>
            </w:r>
            <w:r w:rsidRPr="004C171E">
              <w:rPr>
                <w:rStyle w:val="Hyperlink"/>
                <w:rFonts w:hint="eastAsia"/>
                <w:noProof/>
                <w:rtl/>
              </w:rPr>
              <w:t>اللّيْثِيّ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Toc394922168 \h</w:instrText>
            </w:r>
            <w:r>
              <w:rPr>
                <w:noProof/>
                <w:webHidden/>
                <w:rtl/>
              </w:rPr>
              <w:instrText xml:space="preserve"> </w:instrText>
            </w:r>
            <w:r>
              <w:rPr>
                <w:rStyle w:val="Hyperlink"/>
                <w:noProof/>
                <w:rtl/>
              </w:rPr>
            </w:r>
            <w:r>
              <w:rPr>
                <w:rStyle w:val="Hyperlink"/>
                <w:noProof/>
                <w:rtl/>
              </w:rPr>
              <w:fldChar w:fldCharType="separate"/>
            </w:r>
            <w:r>
              <w:rPr>
                <w:noProof/>
                <w:webHidden/>
                <w:rtl/>
              </w:rPr>
              <w:t>258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69" w:history="1">
            <w:r w:rsidRPr="004C171E">
              <w:rPr>
                <w:rStyle w:val="Hyperlink"/>
                <w:noProof/>
                <w:rtl/>
              </w:rPr>
              <w:t xml:space="preserve">[3254]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الحسن</w:t>
            </w:r>
            <w:r w:rsidRPr="004C171E">
              <w:rPr>
                <w:rStyle w:val="Hyperlink"/>
                <w:noProof/>
                <w:rtl/>
              </w:rPr>
              <w:t xml:space="preserve"> </w:t>
            </w:r>
            <w:r w:rsidRPr="004C171E">
              <w:rPr>
                <w:rStyle w:val="Hyperlink"/>
                <w:rFonts w:hint="eastAsia"/>
                <w:noProof/>
                <w:rtl/>
              </w:rPr>
              <w:t>الموصلي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Toc394922169 \h</w:instrText>
            </w:r>
            <w:r>
              <w:rPr>
                <w:noProof/>
                <w:webHidden/>
                <w:rtl/>
              </w:rPr>
              <w:instrText xml:space="preserve"> </w:instrText>
            </w:r>
            <w:r>
              <w:rPr>
                <w:rStyle w:val="Hyperlink"/>
                <w:noProof/>
                <w:rtl/>
              </w:rPr>
            </w:r>
            <w:r>
              <w:rPr>
                <w:rStyle w:val="Hyperlink"/>
                <w:noProof/>
                <w:rtl/>
              </w:rPr>
              <w:fldChar w:fldCharType="separate"/>
            </w:r>
            <w:r>
              <w:rPr>
                <w:noProof/>
                <w:webHidden/>
                <w:rtl/>
              </w:rPr>
              <w:t>258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70" w:history="1">
            <w:r w:rsidRPr="004C171E">
              <w:rPr>
                <w:rStyle w:val="Hyperlink"/>
                <w:noProof/>
                <w:rtl/>
              </w:rPr>
              <w:t xml:space="preserve">[3255]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الحسن</w:t>
            </w:r>
            <w:r w:rsidRPr="004C171E">
              <w:rPr>
                <w:rStyle w:val="Hyperlink"/>
                <w:noProof/>
                <w:rtl/>
              </w:rPr>
              <w:t xml:space="preserve"> </w:t>
            </w:r>
            <w:r w:rsidRPr="004C171E">
              <w:rPr>
                <w:rStyle w:val="Hyperlink"/>
                <w:rFonts w:hint="eastAsia"/>
                <w:noProof/>
                <w:rtl/>
              </w:rPr>
              <w:t>النهدي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Toc394922170 \h</w:instrText>
            </w:r>
            <w:r>
              <w:rPr>
                <w:noProof/>
                <w:webHidden/>
                <w:rtl/>
              </w:rPr>
              <w:instrText xml:space="preserve"> </w:instrText>
            </w:r>
            <w:r>
              <w:rPr>
                <w:rStyle w:val="Hyperlink"/>
                <w:noProof/>
                <w:rtl/>
              </w:rPr>
            </w:r>
            <w:r>
              <w:rPr>
                <w:rStyle w:val="Hyperlink"/>
                <w:noProof/>
                <w:rtl/>
              </w:rPr>
              <w:fldChar w:fldCharType="separate"/>
            </w:r>
            <w:r>
              <w:rPr>
                <w:noProof/>
                <w:webHidden/>
                <w:rtl/>
              </w:rPr>
              <w:t>258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71" w:history="1">
            <w:r w:rsidRPr="004C171E">
              <w:rPr>
                <w:rStyle w:val="Hyperlink"/>
                <w:noProof/>
                <w:rtl/>
              </w:rPr>
              <w:t xml:space="preserve">[3256]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الحسين</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المهلوس</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Toc394922171 \h</w:instrText>
            </w:r>
            <w:r>
              <w:rPr>
                <w:noProof/>
                <w:webHidden/>
                <w:rtl/>
              </w:rPr>
              <w:instrText xml:space="preserve"> </w:instrText>
            </w:r>
            <w:r>
              <w:rPr>
                <w:rStyle w:val="Hyperlink"/>
                <w:noProof/>
                <w:rtl/>
              </w:rPr>
            </w:r>
            <w:r>
              <w:rPr>
                <w:rStyle w:val="Hyperlink"/>
                <w:noProof/>
                <w:rtl/>
              </w:rPr>
              <w:fldChar w:fldCharType="separate"/>
            </w:r>
            <w:r>
              <w:rPr>
                <w:noProof/>
                <w:webHidden/>
                <w:rtl/>
              </w:rPr>
              <w:t>259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72" w:history="1">
            <w:r w:rsidRPr="004C171E">
              <w:rPr>
                <w:rStyle w:val="Hyperlink"/>
                <w:noProof/>
                <w:rtl/>
              </w:rPr>
              <w:t xml:space="preserve">[3257]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حيّة</w:t>
            </w:r>
            <w:r w:rsidRPr="004C171E">
              <w:rPr>
                <w:rStyle w:val="Hyperlink"/>
                <w:noProof/>
                <w:rtl/>
              </w:rPr>
              <w:t xml:space="preserve"> </w:t>
            </w:r>
            <w:r w:rsidRPr="004C171E">
              <w:rPr>
                <w:rStyle w:val="Hyperlink"/>
                <w:rFonts w:hint="eastAsia"/>
                <w:noProof/>
                <w:rtl/>
              </w:rPr>
              <w:t>طارق</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شهاب</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Toc394922172 \h</w:instrText>
            </w:r>
            <w:r>
              <w:rPr>
                <w:noProof/>
                <w:webHidden/>
                <w:rtl/>
              </w:rPr>
              <w:instrText xml:space="preserve"> </w:instrText>
            </w:r>
            <w:r>
              <w:rPr>
                <w:rStyle w:val="Hyperlink"/>
                <w:noProof/>
                <w:rtl/>
              </w:rPr>
            </w:r>
            <w:r>
              <w:rPr>
                <w:rStyle w:val="Hyperlink"/>
                <w:noProof/>
                <w:rtl/>
              </w:rPr>
              <w:fldChar w:fldCharType="separate"/>
            </w:r>
            <w:r>
              <w:rPr>
                <w:noProof/>
                <w:webHidden/>
                <w:rtl/>
              </w:rPr>
              <w:t>259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73" w:history="1">
            <w:r w:rsidRPr="004C171E">
              <w:rPr>
                <w:rStyle w:val="Hyperlink"/>
                <w:noProof/>
                <w:rtl/>
              </w:rPr>
              <w:t xml:space="preserve">[3258]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خالد</w:t>
            </w:r>
            <w:r w:rsidRPr="004C171E">
              <w:rPr>
                <w:rStyle w:val="Hyperlink"/>
                <w:noProof/>
                <w:rtl/>
              </w:rPr>
              <w:t xml:space="preserve"> </w:t>
            </w:r>
            <w:r w:rsidRPr="004C171E">
              <w:rPr>
                <w:rStyle w:val="Hyperlink"/>
                <w:rFonts w:hint="eastAsia"/>
                <w:noProof/>
                <w:rtl/>
              </w:rPr>
              <w:t>الزباليّ</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Toc394922173 \h</w:instrText>
            </w:r>
            <w:r>
              <w:rPr>
                <w:noProof/>
                <w:webHidden/>
                <w:rtl/>
              </w:rPr>
              <w:instrText xml:space="preserve"> </w:instrText>
            </w:r>
            <w:r>
              <w:rPr>
                <w:rStyle w:val="Hyperlink"/>
                <w:noProof/>
                <w:rtl/>
              </w:rPr>
            </w:r>
            <w:r>
              <w:rPr>
                <w:rStyle w:val="Hyperlink"/>
                <w:noProof/>
                <w:rtl/>
              </w:rPr>
              <w:fldChar w:fldCharType="separate"/>
            </w:r>
            <w:r>
              <w:rPr>
                <w:noProof/>
                <w:webHidden/>
                <w:rtl/>
              </w:rPr>
              <w:t>259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74" w:history="1">
            <w:r w:rsidRPr="004C171E">
              <w:rPr>
                <w:rStyle w:val="Hyperlink"/>
                <w:noProof/>
                <w:rtl/>
              </w:rPr>
              <w:t xml:space="preserve">[3259]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خالد</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Toc394922174 \h</w:instrText>
            </w:r>
            <w:r>
              <w:rPr>
                <w:noProof/>
                <w:webHidden/>
                <w:rtl/>
              </w:rPr>
              <w:instrText xml:space="preserve"> </w:instrText>
            </w:r>
            <w:r>
              <w:rPr>
                <w:rStyle w:val="Hyperlink"/>
                <w:noProof/>
                <w:rtl/>
              </w:rPr>
            </w:r>
            <w:r>
              <w:rPr>
                <w:rStyle w:val="Hyperlink"/>
                <w:noProof/>
                <w:rtl/>
              </w:rPr>
              <w:fldChar w:fldCharType="separate"/>
            </w:r>
            <w:r>
              <w:rPr>
                <w:noProof/>
                <w:webHidden/>
                <w:rtl/>
              </w:rPr>
              <w:t>262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75" w:history="1">
            <w:r w:rsidRPr="004C171E">
              <w:rPr>
                <w:rStyle w:val="Hyperlink"/>
                <w:noProof/>
                <w:rtl/>
              </w:rPr>
              <w:t xml:space="preserve">[3260]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خلف</w:t>
            </w:r>
            <w:r w:rsidRPr="004C171E">
              <w:rPr>
                <w:rStyle w:val="Hyperlink"/>
                <w:noProof/>
                <w:rtl/>
              </w:rPr>
              <w:t xml:space="preserve"> </w:t>
            </w:r>
            <w:r w:rsidRPr="004C171E">
              <w:rPr>
                <w:rStyle w:val="Hyperlink"/>
                <w:rFonts w:hint="eastAsia"/>
                <w:noProof/>
                <w:rtl/>
              </w:rPr>
              <w:t>البَجَلِيّ</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Toc394922175 \h</w:instrText>
            </w:r>
            <w:r>
              <w:rPr>
                <w:noProof/>
                <w:webHidden/>
                <w:rtl/>
              </w:rPr>
              <w:instrText xml:space="preserve"> </w:instrText>
            </w:r>
            <w:r>
              <w:rPr>
                <w:rStyle w:val="Hyperlink"/>
                <w:noProof/>
                <w:rtl/>
              </w:rPr>
            </w:r>
            <w:r>
              <w:rPr>
                <w:rStyle w:val="Hyperlink"/>
                <w:noProof/>
                <w:rtl/>
              </w:rPr>
              <w:fldChar w:fldCharType="separate"/>
            </w:r>
            <w:r>
              <w:rPr>
                <w:noProof/>
                <w:webHidden/>
                <w:rtl/>
              </w:rPr>
              <w:t>262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76" w:history="1">
            <w:r w:rsidRPr="004C171E">
              <w:rPr>
                <w:rStyle w:val="Hyperlink"/>
                <w:noProof/>
                <w:rtl/>
              </w:rPr>
              <w:t xml:space="preserve">[3261]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دُجانة</w:t>
            </w:r>
            <w:r w:rsidRPr="004C171E">
              <w:rPr>
                <w:rStyle w:val="Hyperlink"/>
                <w:noProof/>
                <w:rtl/>
              </w:rPr>
              <w:t xml:space="preserve"> </w:t>
            </w:r>
            <w:r w:rsidRPr="004C171E">
              <w:rPr>
                <w:rStyle w:val="Hyperlink"/>
                <w:rFonts w:hint="eastAsia"/>
                <w:noProof/>
                <w:rtl/>
              </w:rPr>
              <w:t>الأنصاري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Toc394922176 \h</w:instrText>
            </w:r>
            <w:r>
              <w:rPr>
                <w:noProof/>
                <w:webHidden/>
                <w:rtl/>
              </w:rPr>
              <w:instrText xml:space="preserve"> </w:instrText>
            </w:r>
            <w:r>
              <w:rPr>
                <w:rStyle w:val="Hyperlink"/>
                <w:noProof/>
                <w:rtl/>
              </w:rPr>
            </w:r>
            <w:r>
              <w:rPr>
                <w:rStyle w:val="Hyperlink"/>
                <w:noProof/>
                <w:rtl/>
              </w:rPr>
              <w:fldChar w:fldCharType="separate"/>
            </w:r>
            <w:r>
              <w:rPr>
                <w:noProof/>
                <w:webHidden/>
                <w:rtl/>
              </w:rPr>
              <w:t>262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77" w:history="1">
            <w:r w:rsidRPr="004C171E">
              <w:rPr>
                <w:rStyle w:val="Hyperlink"/>
                <w:noProof/>
                <w:rtl/>
              </w:rPr>
              <w:t xml:space="preserve">[3262]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الربيع</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العاص</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ربيعة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Toc394922177 \h</w:instrText>
            </w:r>
            <w:r>
              <w:rPr>
                <w:noProof/>
                <w:webHidden/>
                <w:rtl/>
              </w:rPr>
              <w:instrText xml:space="preserve"> </w:instrText>
            </w:r>
            <w:r>
              <w:rPr>
                <w:rStyle w:val="Hyperlink"/>
                <w:noProof/>
                <w:rtl/>
              </w:rPr>
            </w:r>
            <w:r>
              <w:rPr>
                <w:rStyle w:val="Hyperlink"/>
                <w:noProof/>
                <w:rtl/>
              </w:rPr>
              <w:fldChar w:fldCharType="separate"/>
            </w:r>
            <w:r>
              <w:rPr>
                <w:noProof/>
                <w:webHidden/>
                <w:rtl/>
              </w:rPr>
              <w:t>263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78" w:history="1">
            <w:r w:rsidRPr="004C171E">
              <w:rPr>
                <w:rStyle w:val="Hyperlink"/>
                <w:noProof/>
                <w:rtl/>
              </w:rPr>
              <w:t xml:space="preserve">[3263]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الرضا</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يحيى</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Toc394922178 \h</w:instrText>
            </w:r>
            <w:r>
              <w:rPr>
                <w:noProof/>
                <w:webHidden/>
                <w:rtl/>
              </w:rPr>
              <w:instrText xml:space="preserve"> </w:instrText>
            </w:r>
            <w:r>
              <w:rPr>
                <w:rStyle w:val="Hyperlink"/>
                <w:noProof/>
                <w:rtl/>
              </w:rPr>
            </w:r>
            <w:r>
              <w:rPr>
                <w:rStyle w:val="Hyperlink"/>
                <w:noProof/>
                <w:rtl/>
              </w:rPr>
              <w:fldChar w:fldCharType="separate"/>
            </w:r>
            <w:r>
              <w:rPr>
                <w:noProof/>
                <w:webHidden/>
                <w:rtl/>
              </w:rPr>
              <w:t>263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79" w:history="1">
            <w:r w:rsidRPr="004C171E">
              <w:rPr>
                <w:rStyle w:val="Hyperlink"/>
                <w:noProof/>
                <w:rtl/>
              </w:rPr>
              <w:t xml:space="preserve">[3264]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زكريا</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Toc394922179 \h</w:instrText>
            </w:r>
            <w:r>
              <w:rPr>
                <w:noProof/>
                <w:webHidden/>
                <w:rtl/>
              </w:rPr>
              <w:instrText xml:space="preserve"> </w:instrText>
            </w:r>
            <w:r>
              <w:rPr>
                <w:rStyle w:val="Hyperlink"/>
                <w:noProof/>
                <w:rtl/>
              </w:rPr>
            </w:r>
            <w:r>
              <w:rPr>
                <w:rStyle w:val="Hyperlink"/>
                <w:noProof/>
                <w:rtl/>
              </w:rPr>
              <w:fldChar w:fldCharType="separate"/>
            </w:r>
            <w:r>
              <w:rPr>
                <w:noProof/>
                <w:webHidden/>
                <w:rtl/>
              </w:rPr>
              <w:t>263</w:t>
            </w:r>
            <w:r>
              <w:rPr>
                <w:rStyle w:val="Hyperlink"/>
                <w:noProof/>
                <w:rtl/>
              </w:rPr>
              <w:fldChar w:fldCharType="end"/>
            </w:r>
          </w:hyperlink>
        </w:p>
        <w:p w:rsidR="00377295" w:rsidRDefault="00377295"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2180" w:history="1">
            <w:r w:rsidRPr="004C171E">
              <w:rPr>
                <w:rStyle w:val="Hyperlink"/>
                <w:noProof/>
                <w:rtl/>
              </w:rPr>
              <w:t xml:space="preserve">[3265]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زياد</w:t>
            </w:r>
            <w:r w:rsidRPr="004C171E">
              <w:rPr>
                <w:rStyle w:val="Hyperlink"/>
                <w:noProof/>
                <w:rtl/>
              </w:rPr>
              <w:t xml:space="preserve"> </w:t>
            </w:r>
            <w:r w:rsidRPr="004C171E">
              <w:rPr>
                <w:rStyle w:val="Hyperlink"/>
                <w:rFonts w:hint="eastAsia"/>
                <w:noProof/>
                <w:rtl/>
              </w:rPr>
              <w:t>النَّهْدي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Toc394922180 \h</w:instrText>
            </w:r>
            <w:r>
              <w:rPr>
                <w:noProof/>
                <w:webHidden/>
                <w:rtl/>
              </w:rPr>
              <w:instrText xml:space="preserve"> </w:instrText>
            </w:r>
            <w:r>
              <w:rPr>
                <w:rStyle w:val="Hyperlink"/>
                <w:noProof/>
                <w:rtl/>
              </w:rPr>
            </w:r>
            <w:r>
              <w:rPr>
                <w:rStyle w:val="Hyperlink"/>
                <w:noProof/>
                <w:rtl/>
              </w:rPr>
              <w:fldChar w:fldCharType="separate"/>
            </w:r>
            <w:r>
              <w:rPr>
                <w:noProof/>
                <w:webHidden/>
                <w:rtl/>
              </w:rPr>
              <w:t>263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81" w:history="1">
            <w:r w:rsidRPr="004C171E">
              <w:rPr>
                <w:rStyle w:val="Hyperlink"/>
                <w:noProof/>
                <w:rtl/>
              </w:rPr>
              <w:t xml:space="preserve">[3266]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سارة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Toc394922181 \h</w:instrText>
            </w:r>
            <w:r>
              <w:rPr>
                <w:noProof/>
                <w:webHidden/>
                <w:rtl/>
              </w:rPr>
              <w:instrText xml:space="preserve"> </w:instrText>
            </w:r>
            <w:r>
              <w:rPr>
                <w:rStyle w:val="Hyperlink"/>
                <w:noProof/>
                <w:rtl/>
              </w:rPr>
            </w:r>
            <w:r>
              <w:rPr>
                <w:rStyle w:val="Hyperlink"/>
                <w:noProof/>
                <w:rtl/>
              </w:rPr>
              <w:fldChar w:fldCharType="separate"/>
            </w:r>
            <w:r>
              <w:rPr>
                <w:noProof/>
                <w:webHidden/>
                <w:rtl/>
              </w:rPr>
              <w:t>263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82" w:history="1">
            <w:r w:rsidRPr="004C171E">
              <w:rPr>
                <w:rStyle w:val="Hyperlink"/>
                <w:noProof/>
                <w:rtl/>
              </w:rPr>
              <w:t xml:space="preserve">[3267]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سعيد</w:t>
            </w:r>
            <w:r w:rsidRPr="004C171E">
              <w:rPr>
                <w:rStyle w:val="Hyperlink"/>
                <w:noProof/>
                <w:rtl/>
              </w:rPr>
              <w:t xml:space="preserve"> </w:t>
            </w:r>
            <w:r w:rsidRPr="004C171E">
              <w:rPr>
                <w:rStyle w:val="Hyperlink"/>
                <w:rFonts w:hint="eastAsia"/>
                <w:noProof/>
                <w:rtl/>
              </w:rPr>
              <w:t>الآدمي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Toc394922182 \h</w:instrText>
            </w:r>
            <w:r>
              <w:rPr>
                <w:noProof/>
                <w:webHidden/>
                <w:rtl/>
              </w:rPr>
              <w:instrText xml:space="preserve"> </w:instrText>
            </w:r>
            <w:r>
              <w:rPr>
                <w:rStyle w:val="Hyperlink"/>
                <w:noProof/>
                <w:rtl/>
              </w:rPr>
            </w:r>
            <w:r>
              <w:rPr>
                <w:rStyle w:val="Hyperlink"/>
                <w:noProof/>
                <w:rtl/>
              </w:rPr>
              <w:fldChar w:fldCharType="separate"/>
            </w:r>
            <w:r>
              <w:rPr>
                <w:noProof/>
                <w:webHidden/>
                <w:rtl/>
              </w:rPr>
              <w:t>264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83" w:history="1">
            <w:r w:rsidRPr="004C171E">
              <w:rPr>
                <w:rStyle w:val="Hyperlink"/>
                <w:noProof/>
                <w:rtl/>
              </w:rPr>
              <w:t xml:space="preserve">[3268]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سعيد</w:t>
            </w:r>
            <w:r w:rsidRPr="004C171E">
              <w:rPr>
                <w:rStyle w:val="Hyperlink"/>
                <w:noProof/>
                <w:rtl/>
              </w:rPr>
              <w:t xml:space="preserve"> </w:t>
            </w:r>
            <w:r w:rsidRPr="004C171E">
              <w:rPr>
                <w:rStyle w:val="Hyperlink"/>
                <w:rFonts w:hint="eastAsia"/>
                <w:noProof/>
                <w:rtl/>
              </w:rPr>
              <w:t>البَجَلِيّ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Toc394922183 \h</w:instrText>
            </w:r>
            <w:r>
              <w:rPr>
                <w:noProof/>
                <w:webHidden/>
                <w:rtl/>
              </w:rPr>
              <w:instrText xml:space="preserve"> </w:instrText>
            </w:r>
            <w:r>
              <w:rPr>
                <w:rStyle w:val="Hyperlink"/>
                <w:noProof/>
                <w:rtl/>
              </w:rPr>
            </w:r>
            <w:r>
              <w:rPr>
                <w:rStyle w:val="Hyperlink"/>
                <w:noProof/>
                <w:rtl/>
              </w:rPr>
              <w:fldChar w:fldCharType="separate"/>
            </w:r>
            <w:r>
              <w:rPr>
                <w:noProof/>
                <w:webHidden/>
                <w:rtl/>
              </w:rPr>
              <w:t>264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84" w:history="1">
            <w:r w:rsidRPr="004C171E">
              <w:rPr>
                <w:rStyle w:val="Hyperlink"/>
                <w:noProof/>
                <w:rtl/>
              </w:rPr>
              <w:t xml:space="preserve">[3269]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سعيد</w:t>
            </w:r>
            <w:r w:rsidRPr="004C171E">
              <w:rPr>
                <w:rStyle w:val="Hyperlink"/>
                <w:noProof/>
                <w:rtl/>
              </w:rPr>
              <w:t xml:space="preserve"> </w:t>
            </w:r>
            <w:r w:rsidRPr="004C171E">
              <w:rPr>
                <w:rStyle w:val="Hyperlink"/>
                <w:rFonts w:hint="eastAsia"/>
                <w:noProof/>
                <w:rtl/>
              </w:rPr>
              <w:t>عُقيصان</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Toc394922184 \h</w:instrText>
            </w:r>
            <w:r>
              <w:rPr>
                <w:noProof/>
                <w:webHidden/>
                <w:rtl/>
              </w:rPr>
              <w:instrText xml:space="preserve"> </w:instrText>
            </w:r>
            <w:r>
              <w:rPr>
                <w:rStyle w:val="Hyperlink"/>
                <w:noProof/>
                <w:rtl/>
              </w:rPr>
            </w:r>
            <w:r>
              <w:rPr>
                <w:rStyle w:val="Hyperlink"/>
                <w:noProof/>
                <w:rtl/>
              </w:rPr>
              <w:fldChar w:fldCharType="separate"/>
            </w:r>
            <w:r>
              <w:rPr>
                <w:noProof/>
                <w:webHidden/>
                <w:rtl/>
              </w:rPr>
              <w:t>264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85" w:history="1">
            <w:r w:rsidRPr="004C171E">
              <w:rPr>
                <w:rStyle w:val="Hyperlink"/>
                <w:noProof/>
                <w:rtl/>
              </w:rPr>
              <w:t xml:space="preserve">[3270]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سعيد</w:t>
            </w:r>
            <w:r w:rsidRPr="004C171E">
              <w:rPr>
                <w:rStyle w:val="Hyperlink"/>
                <w:noProof/>
                <w:rtl/>
              </w:rPr>
              <w:t xml:space="preserve"> </w:t>
            </w:r>
            <w:r w:rsidRPr="004C171E">
              <w:rPr>
                <w:rStyle w:val="Hyperlink"/>
                <w:rFonts w:hint="eastAsia"/>
                <w:noProof/>
                <w:rtl/>
              </w:rPr>
              <w:t>المكاري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Toc394922185 \h</w:instrText>
            </w:r>
            <w:r>
              <w:rPr>
                <w:noProof/>
                <w:webHidden/>
                <w:rtl/>
              </w:rPr>
              <w:instrText xml:space="preserve"> </w:instrText>
            </w:r>
            <w:r>
              <w:rPr>
                <w:rStyle w:val="Hyperlink"/>
                <w:noProof/>
                <w:rtl/>
              </w:rPr>
            </w:r>
            <w:r>
              <w:rPr>
                <w:rStyle w:val="Hyperlink"/>
                <w:noProof/>
                <w:rtl/>
              </w:rPr>
              <w:fldChar w:fldCharType="separate"/>
            </w:r>
            <w:r>
              <w:rPr>
                <w:noProof/>
                <w:webHidden/>
                <w:rtl/>
              </w:rPr>
              <w:t>265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86" w:history="1">
            <w:r w:rsidRPr="004C171E">
              <w:rPr>
                <w:rStyle w:val="Hyperlink"/>
                <w:noProof/>
                <w:rtl/>
              </w:rPr>
              <w:t xml:space="preserve">[3271]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السفاح</w:t>
            </w:r>
            <w:r w:rsidRPr="004C171E">
              <w:rPr>
                <w:rStyle w:val="Hyperlink"/>
                <w:noProof/>
                <w:rtl/>
              </w:rPr>
              <w:t xml:space="preserve"> </w:t>
            </w:r>
            <w:r w:rsidRPr="004C171E">
              <w:rPr>
                <w:rStyle w:val="Hyperlink"/>
                <w:rFonts w:hint="eastAsia"/>
                <w:noProof/>
                <w:rtl/>
              </w:rPr>
              <w:t>البَجَلِيّ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Toc394922186 \h</w:instrText>
            </w:r>
            <w:r>
              <w:rPr>
                <w:noProof/>
                <w:webHidden/>
                <w:rtl/>
              </w:rPr>
              <w:instrText xml:space="preserve"> </w:instrText>
            </w:r>
            <w:r>
              <w:rPr>
                <w:rStyle w:val="Hyperlink"/>
                <w:noProof/>
                <w:rtl/>
              </w:rPr>
            </w:r>
            <w:r>
              <w:rPr>
                <w:rStyle w:val="Hyperlink"/>
                <w:noProof/>
                <w:rtl/>
              </w:rPr>
              <w:fldChar w:fldCharType="separate"/>
            </w:r>
            <w:r>
              <w:rPr>
                <w:noProof/>
                <w:webHidden/>
                <w:rtl/>
              </w:rPr>
              <w:t>265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87" w:history="1">
            <w:r w:rsidRPr="004C171E">
              <w:rPr>
                <w:rStyle w:val="Hyperlink"/>
                <w:noProof/>
                <w:rtl/>
              </w:rPr>
              <w:t xml:space="preserve">[3272]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سلمة</w:t>
            </w:r>
            <w:r w:rsidRPr="004C171E">
              <w:rPr>
                <w:rStyle w:val="Hyperlink"/>
                <w:noProof/>
                <w:rtl/>
              </w:rPr>
              <w:t xml:space="preserve"> </w:t>
            </w:r>
            <w:r w:rsidRPr="004C171E">
              <w:rPr>
                <w:rStyle w:val="Hyperlink"/>
                <w:rFonts w:hint="eastAsia"/>
                <w:noProof/>
                <w:rtl/>
              </w:rPr>
              <w:t>السرّاج</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Toc394922187 \h</w:instrText>
            </w:r>
            <w:r>
              <w:rPr>
                <w:noProof/>
                <w:webHidden/>
                <w:rtl/>
              </w:rPr>
              <w:instrText xml:space="preserve"> </w:instrText>
            </w:r>
            <w:r>
              <w:rPr>
                <w:rStyle w:val="Hyperlink"/>
                <w:noProof/>
                <w:rtl/>
              </w:rPr>
            </w:r>
            <w:r>
              <w:rPr>
                <w:rStyle w:val="Hyperlink"/>
                <w:noProof/>
                <w:rtl/>
              </w:rPr>
              <w:fldChar w:fldCharType="separate"/>
            </w:r>
            <w:r>
              <w:rPr>
                <w:noProof/>
                <w:webHidden/>
                <w:rtl/>
              </w:rPr>
              <w:t>265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88" w:history="1">
            <w:r w:rsidRPr="004C171E">
              <w:rPr>
                <w:rStyle w:val="Hyperlink"/>
                <w:noProof/>
                <w:rtl/>
              </w:rPr>
              <w:t xml:space="preserve">[3273]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سليمان</w:t>
            </w:r>
            <w:r w:rsidRPr="004C171E">
              <w:rPr>
                <w:rStyle w:val="Hyperlink"/>
                <w:noProof/>
                <w:rtl/>
              </w:rPr>
              <w:t xml:space="preserve"> </w:t>
            </w:r>
            <w:r w:rsidRPr="004C171E">
              <w:rPr>
                <w:rStyle w:val="Hyperlink"/>
                <w:rFonts w:hint="eastAsia"/>
                <w:noProof/>
                <w:rtl/>
              </w:rPr>
              <w:t>الجصّاص</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Toc394922188 \h</w:instrText>
            </w:r>
            <w:r>
              <w:rPr>
                <w:noProof/>
                <w:webHidden/>
                <w:rtl/>
              </w:rPr>
              <w:instrText xml:space="preserve"> </w:instrText>
            </w:r>
            <w:r>
              <w:rPr>
                <w:rStyle w:val="Hyperlink"/>
                <w:noProof/>
                <w:rtl/>
              </w:rPr>
            </w:r>
            <w:r>
              <w:rPr>
                <w:rStyle w:val="Hyperlink"/>
                <w:noProof/>
                <w:rtl/>
              </w:rPr>
              <w:fldChar w:fldCharType="separate"/>
            </w:r>
            <w:r>
              <w:rPr>
                <w:noProof/>
                <w:webHidden/>
                <w:rtl/>
              </w:rPr>
              <w:t>265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89" w:history="1">
            <w:r w:rsidRPr="004C171E">
              <w:rPr>
                <w:rStyle w:val="Hyperlink"/>
                <w:noProof/>
                <w:rtl/>
              </w:rPr>
              <w:t xml:space="preserve">[3274]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سمرة</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أبرهة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Toc394922189 \h</w:instrText>
            </w:r>
            <w:r>
              <w:rPr>
                <w:noProof/>
                <w:webHidden/>
                <w:rtl/>
              </w:rPr>
              <w:instrText xml:space="preserve"> </w:instrText>
            </w:r>
            <w:r>
              <w:rPr>
                <w:rStyle w:val="Hyperlink"/>
                <w:noProof/>
                <w:rtl/>
              </w:rPr>
            </w:r>
            <w:r>
              <w:rPr>
                <w:rStyle w:val="Hyperlink"/>
                <w:noProof/>
                <w:rtl/>
              </w:rPr>
              <w:fldChar w:fldCharType="separate"/>
            </w:r>
            <w:r>
              <w:rPr>
                <w:noProof/>
                <w:webHidden/>
                <w:rtl/>
              </w:rPr>
              <w:t>266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90" w:history="1">
            <w:r w:rsidRPr="004C171E">
              <w:rPr>
                <w:rStyle w:val="Hyperlink"/>
                <w:noProof/>
                <w:rtl/>
              </w:rPr>
              <w:t xml:space="preserve">[3275]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شيبة</w:t>
            </w:r>
            <w:r w:rsidRPr="004C171E">
              <w:rPr>
                <w:rStyle w:val="Hyperlink"/>
                <w:noProof/>
                <w:rtl/>
              </w:rPr>
              <w:t xml:space="preserve"> </w:t>
            </w:r>
            <w:r w:rsidRPr="004C171E">
              <w:rPr>
                <w:rStyle w:val="Hyperlink"/>
                <w:rFonts w:hint="eastAsia"/>
                <w:noProof/>
                <w:rtl/>
              </w:rPr>
              <w:t>الخراساني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Toc394922190 \h</w:instrText>
            </w:r>
            <w:r>
              <w:rPr>
                <w:noProof/>
                <w:webHidden/>
                <w:rtl/>
              </w:rPr>
              <w:instrText xml:space="preserve"> </w:instrText>
            </w:r>
            <w:r>
              <w:rPr>
                <w:rStyle w:val="Hyperlink"/>
                <w:noProof/>
                <w:rtl/>
              </w:rPr>
            </w:r>
            <w:r>
              <w:rPr>
                <w:rStyle w:val="Hyperlink"/>
                <w:noProof/>
                <w:rtl/>
              </w:rPr>
              <w:fldChar w:fldCharType="separate"/>
            </w:r>
            <w:r>
              <w:rPr>
                <w:noProof/>
                <w:webHidden/>
                <w:rtl/>
              </w:rPr>
              <w:t>266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91" w:history="1">
            <w:r w:rsidRPr="004C171E">
              <w:rPr>
                <w:rStyle w:val="Hyperlink"/>
                <w:noProof/>
                <w:rtl/>
              </w:rPr>
              <w:t xml:space="preserve">[3276]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صادق</w:t>
            </w:r>
            <w:r w:rsidRPr="004C171E">
              <w:rPr>
                <w:rStyle w:val="Hyperlink"/>
                <w:noProof/>
                <w:rtl/>
              </w:rPr>
              <w:t xml:space="preserve"> </w:t>
            </w:r>
            <w:r w:rsidRPr="004C171E">
              <w:rPr>
                <w:rStyle w:val="Hyperlink"/>
                <w:rFonts w:hint="eastAsia"/>
                <w:noProof/>
                <w:rtl/>
              </w:rPr>
              <w:t>كليب</w:t>
            </w:r>
            <w:r w:rsidRPr="004C171E">
              <w:rPr>
                <w:rStyle w:val="Hyperlink"/>
                <w:noProof/>
                <w:rtl/>
              </w:rPr>
              <w:t xml:space="preserve"> </w:t>
            </w:r>
            <w:r w:rsidRPr="004C171E">
              <w:rPr>
                <w:rStyle w:val="Hyperlink"/>
                <w:rFonts w:hint="eastAsia"/>
                <w:noProof/>
                <w:rtl/>
              </w:rPr>
              <w:t>الحزمي</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Toc394922191 \h</w:instrText>
            </w:r>
            <w:r>
              <w:rPr>
                <w:noProof/>
                <w:webHidden/>
                <w:rtl/>
              </w:rPr>
              <w:instrText xml:space="preserve"> </w:instrText>
            </w:r>
            <w:r>
              <w:rPr>
                <w:rStyle w:val="Hyperlink"/>
                <w:noProof/>
                <w:rtl/>
              </w:rPr>
            </w:r>
            <w:r>
              <w:rPr>
                <w:rStyle w:val="Hyperlink"/>
                <w:noProof/>
                <w:rtl/>
              </w:rPr>
              <w:fldChar w:fldCharType="separate"/>
            </w:r>
            <w:r>
              <w:rPr>
                <w:noProof/>
                <w:webHidden/>
                <w:rtl/>
              </w:rPr>
              <w:t>266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92" w:history="1">
            <w:r w:rsidRPr="004C171E">
              <w:rPr>
                <w:rStyle w:val="Hyperlink"/>
                <w:noProof/>
                <w:rtl/>
              </w:rPr>
              <w:t xml:space="preserve">[3277]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صامت</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Toc394922192 \h</w:instrText>
            </w:r>
            <w:r>
              <w:rPr>
                <w:noProof/>
                <w:webHidden/>
                <w:rtl/>
              </w:rPr>
              <w:instrText xml:space="preserve"> </w:instrText>
            </w:r>
            <w:r>
              <w:rPr>
                <w:rStyle w:val="Hyperlink"/>
                <w:noProof/>
                <w:rtl/>
              </w:rPr>
            </w:r>
            <w:r>
              <w:rPr>
                <w:rStyle w:val="Hyperlink"/>
                <w:noProof/>
                <w:rtl/>
              </w:rPr>
              <w:fldChar w:fldCharType="separate"/>
            </w:r>
            <w:r>
              <w:rPr>
                <w:noProof/>
                <w:webHidden/>
                <w:rtl/>
              </w:rPr>
              <w:t>267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93" w:history="1">
            <w:r w:rsidRPr="004C171E">
              <w:rPr>
                <w:rStyle w:val="Hyperlink"/>
                <w:noProof/>
                <w:rtl/>
              </w:rPr>
              <w:t xml:space="preserve">[3278]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الصفر</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Toc394922193 \h</w:instrText>
            </w:r>
            <w:r>
              <w:rPr>
                <w:noProof/>
                <w:webHidden/>
                <w:rtl/>
              </w:rPr>
              <w:instrText xml:space="preserve"> </w:instrText>
            </w:r>
            <w:r>
              <w:rPr>
                <w:rStyle w:val="Hyperlink"/>
                <w:noProof/>
                <w:rtl/>
              </w:rPr>
            </w:r>
            <w:r>
              <w:rPr>
                <w:rStyle w:val="Hyperlink"/>
                <w:noProof/>
                <w:rtl/>
              </w:rPr>
              <w:fldChar w:fldCharType="separate"/>
            </w:r>
            <w:r>
              <w:rPr>
                <w:noProof/>
                <w:webHidden/>
                <w:rtl/>
              </w:rPr>
              <w:t>267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94" w:history="1">
            <w:r w:rsidRPr="004C171E">
              <w:rPr>
                <w:rStyle w:val="Hyperlink"/>
                <w:noProof/>
                <w:rtl/>
              </w:rPr>
              <w:t xml:space="preserve">[3279]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عاصم</w:t>
            </w:r>
            <w:r w:rsidRPr="004C171E">
              <w:rPr>
                <w:rStyle w:val="Hyperlink"/>
                <w:noProof/>
                <w:rtl/>
              </w:rPr>
              <w:t xml:space="preserve"> </w:t>
            </w:r>
            <w:r w:rsidRPr="004C171E">
              <w:rPr>
                <w:rStyle w:val="Hyperlink"/>
                <w:rFonts w:hint="eastAsia"/>
                <w:noProof/>
                <w:rtl/>
              </w:rPr>
              <w:t>المدني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Toc394922194 \h</w:instrText>
            </w:r>
            <w:r>
              <w:rPr>
                <w:noProof/>
                <w:webHidden/>
                <w:rtl/>
              </w:rPr>
              <w:instrText xml:space="preserve"> </w:instrText>
            </w:r>
            <w:r>
              <w:rPr>
                <w:rStyle w:val="Hyperlink"/>
                <w:noProof/>
                <w:rtl/>
              </w:rPr>
            </w:r>
            <w:r>
              <w:rPr>
                <w:rStyle w:val="Hyperlink"/>
                <w:noProof/>
                <w:rtl/>
              </w:rPr>
              <w:fldChar w:fldCharType="separate"/>
            </w:r>
            <w:r>
              <w:rPr>
                <w:noProof/>
                <w:webHidden/>
                <w:rtl/>
              </w:rPr>
              <w:t>267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95" w:history="1">
            <w:r w:rsidRPr="004C171E">
              <w:rPr>
                <w:rStyle w:val="Hyperlink"/>
                <w:noProof/>
                <w:rtl/>
              </w:rPr>
              <w:t xml:space="preserve">[3280]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الرّحمن</w:t>
            </w:r>
            <w:r w:rsidRPr="004C171E">
              <w:rPr>
                <w:rStyle w:val="Hyperlink"/>
                <w:noProof/>
                <w:rtl/>
              </w:rPr>
              <w:t xml:space="preserve"> </w:t>
            </w:r>
            <w:r w:rsidRPr="004C171E">
              <w:rPr>
                <w:rStyle w:val="Hyperlink"/>
                <w:rFonts w:hint="eastAsia"/>
                <w:noProof/>
                <w:rtl/>
              </w:rPr>
              <w:t>الأعرج</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Toc394922195 \h</w:instrText>
            </w:r>
            <w:r>
              <w:rPr>
                <w:noProof/>
                <w:webHidden/>
                <w:rtl/>
              </w:rPr>
              <w:instrText xml:space="preserve"> </w:instrText>
            </w:r>
            <w:r>
              <w:rPr>
                <w:rStyle w:val="Hyperlink"/>
                <w:noProof/>
                <w:rtl/>
              </w:rPr>
            </w:r>
            <w:r>
              <w:rPr>
                <w:rStyle w:val="Hyperlink"/>
                <w:noProof/>
                <w:rtl/>
              </w:rPr>
              <w:fldChar w:fldCharType="separate"/>
            </w:r>
            <w:r>
              <w:rPr>
                <w:noProof/>
                <w:webHidden/>
                <w:rtl/>
              </w:rPr>
              <w:t>267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96" w:history="1">
            <w:r w:rsidRPr="004C171E">
              <w:rPr>
                <w:rStyle w:val="Hyperlink"/>
                <w:noProof/>
                <w:rtl/>
              </w:rPr>
              <w:t xml:space="preserve">[3281]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الرّحمن</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حبيب</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Toc394922196 \h</w:instrText>
            </w:r>
            <w:r>
              <w:rPr>
                <w:noProof/>
                <w:webHidden/>
                <w:rtl/>
              </w:rPr>
              <w:instrText xml:space="preserve"> </w:instrText>
            </w:r>
            <w:r>
              <w:rPr>
                <w:rStyle w:val="Hyperlink"/>
                <w:noProof/>
                <w:rtl/>
              </w:rPr>
            </w:r>
            <w:r>
              <w:rPr>
                <w:rStyle w:val="Hyperlink"/>
                <w:noProof/>
                <w:rtl/>
              </w:rPr>
              <w:fldChar w:fldCharType="separate"/>
            </w:r>
            <w:r>
              <w:rPr>
                <w:noProof/>
                <w:webHidden/>
                <w:rtl/>
              </w:rPr>
              <w:t>268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97" w:history="1">
            <w:r w:rsidRPr="004C171E">
              <w:rPr>
                <w:rStyle w:val="Hyperlink"/>
                <w:noProof/>
                <w:rtl/>
              </w:rPr>
              <w:t xml:space="preserve">[3282]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الرّحمن</w:t>
            </w:r>
            <w:r w:rsidRPr="004C171E">
              <w:rPr>
                <w:rStyle w:val="Hyperlink"/>
                <w:noProof/>
                <w:rtl/>
              </w:rPr>
              <w:t xml:space="preserve"> </w:t>
            </w:r>
            <w:r w:rsidRPr="004C171E">
              <w:rPr>
                <w:rStyle w:val="Hyperlink"/>
                <w:rFonts w:hint="eastAsia"/>
                <w:noProof/>
                <w:rtl/>
              </w:rPr>
              <w:t>المسعودي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Toc394922197 \h</w:instrText>
            </w:r>
            <w:r>
              <w:rPr>
                <w:noProof/>
                <w:webHidden/>
                <w:rtl/>
              </w:rPr>
              <w:instrText xml:space="preserve"> </w:instrText>
            </w:r>
            <w:r>
              <w:rPr>
                <w:rStyle w:val="Hyperlink"/>
                <w:noProof/>
                <w:rtl/>
              </w:rPr>
            </w:r>
            <w:r>
              <w:rPr>
                <w:rStyle w:val="Hyperlink"/>
                <w:noProof/>
                <w:rtl/>
              </w:rPr>
              <w:fldChar w:fldCharType="separate"/>
            </w:r>
            <w:r>
              <w:rPr>
                <w:noProof/>
                <w:webHidden/>
                <w:rtl/>
              </w:rPr>
              <w:t>268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98" w:history="1">
            <w:r w:rsidRPr="004C171E">
              <w:rPr>
                <w:rStyle w:val="Hyperlink"/>
                <w:noProof/>
                <w:rtl/>
              </w:rPr>
              <w:t xml:space="preserve">[3283]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Toc394922198 \h</w:instrText>
            </w:r>
            <w:r>
              <w:rPr>
                <w:noProof/>
                <w:webHidden/>
                <w:rtl/>
              </w:rPr>
              <w:instrText xml:space="preserve"> </w:instrText>
            </w:r>
            <w:r>
              <w:rPr>
                <w:rStyle w:val="Hyperlink"/>
                <w:noProof/>
                <w:rtl/>
              </w:rPr>
            </w:r>
            <w:r>
              <w:rPr>
                <w:rStyle w:val="Hyperlink"/>
                <w:noProof/>
                <w:rtl/>
              </w:rPr>
              <w:fldChar w:fldCharType="separate"/>
            </w:r>
            <w:r>
              <w:rPr>
                <w:noProof/>
                <w:webHidden/>
                <w:rtl/>
              </w:rPr>
              <w:t>269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199" w:history="1">
            <w:r w:rsidRPr="004C171E">
              <w:rPr>
                <w:rStyle w:val="Hyperlink"/>
                <w:noProof/>
                <w:rtl/>
              </w:rPr>
              <w:t xml:space="preserve">[3284]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الخراساني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Toc394922199 \h</w:instrText>
            </w:r>
            <w:r>
              <w:rPr>
                <w:noProof/>
                <w:webHidden/>
                <w:rtl/>
              </w:rPr>
              <w:instrText xml:space="preserve"> </w:instrText>
            </w:r>
            <w:r>
              <w:rPr>
                <w:rStyle w:val="Hyperlink"/>
                <w:noProof/>
                <w:rtl/>
              </w:rPr>
            </w:r>
            <w:r>
              <w:rPr>
                <w:rStyle w:val="Hyperlink"/>
                <w:noProof/>
                <w:rtl/>
              </w:rPr>
              <w:fldChar w:fldCharType="separate"/>
            </w:r>
            <w:r>
              <w:rPr>
                <w:noProof/>
                <w:webHidden/>
                <w:rtl/>
              </w:rPr>
              <w:t>269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00" w:history="1">
            <w:r w:rsidRPr="004C171E">
              <w:rPr>
                <w:rStyle w:val="Hyperlink"/>
                <w:noProof/>
                <w:rtl/>
              </w:rPr>
              <w:t xml:space="preserve">[3285]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الخَزّاز</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Toc394922200 \h</w:instrText>
            </w:r>
            <w:r>
              <w:rPr>
                <w:noProof/>
                <w:webHidden/>
                <w:rtl/>
              </w:rPr>
              <w:instrText xml:space="preserve"> </w:instrText>
            </w:r>
            <w:r>
              <w:rPr>
                <w:rStyle w:val="Hyperlink"/>
                <w:noProof/>
                <w:rtl/>
              </w:rPr>
            </w:r>
            <w:r>
              <w:rPr>
                <w:rStyle w:val="Hyperlink"/>
                <w:noProof/>
                <w:rtl/>
              </w:rPr>
              <w:fldChar w:fldCharType="separate"/>
            </w:r>
            <w:r>
              <w:rPr>
                <w:noProof/>
                <w:webHidden/>
                <w:rtl/>
              </w:rPr>
              <w:t>269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01" w:history="1">
            <w:r w:rsidRPr="004C171E">
              <w:rPr>
                <w:rStyle w:val="Hyperlink"/>
                <w:noProof/>
                <w:rtl/>
              </w:rPr>
              <w:t xml:space="preserve">[3286]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الخُمْري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Toc394922201 \h</w:instrText>
            </w:r>
            <w:r>
              <w:rPr>
                <w:noProof/>
                <w:webHidden/>
                <w:rtl/>
              </w:rPr>
              <w:instrText xml:space="preserve"> </w:instrText>
            </w:r>
            <w:r>
              <w:rPr>
                <w:rStyle w:val="Hyperlink"/>
                <w:noProof/>
                <w:rtl/>
              </w:rPr>
            </w:r>
            <w:r>
              <w:rPr>
                <w:rStyle w:val="Hyperlink"/>
                <w:noProof/>
                <w:rtl/>
              </w:rPr>
              <w:fldChar w:fldCharType="separate"/>
            </w:r>
            <w:r>
              <w:rPr>
                <w:noProof/>
                <w:webHidden/>
                <w:rtl/>
              </w:rPr>
              <w:t>269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02" w:history="1">
            <w:r w:rsidRPr="004C171E">
              <w:rPr>
                <w:rStyle w:val="Hyperlink"/>
                <w:noProof/>
                <w:rtl/>
              </w:rPr>
              <w:t xml:space="preserve">[3287]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صاحب</w:t>
            </w:r>
            <w:r w:rsidRPr="004C171E">
              <w:rPr>
                <w:rStyle w:val="Hyperlink"/>
                <w:noProof/>
                <w:rtl/>
              </w:rPr>
              <w:t xml:space="preserve"> </w:t>
            </w:r>
            <w:r w:rsidRPr="004C171E">
              <w:rPr>
                <w:rStyle w:val="Hyperlink"/>
                <w:rFonts w:hint="eastAsia"/>
                <w:noProof/>
                <w:rtl/>
              </w:rPr>
              <w:t>السّابري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Toc394922202 \h</w:instrText>
            </w:r>
            <w:r>
              <w:rPr>
                <w:noProof/>
                <w:webHidden/>
                <w:rtl/>
              </w:rPr>
              <w:instrText xml:space="preserve"> </w:instrText>
            </w:r>
            <w:r>
              <w:rPr>
                <w:rStyle w:val="Hyperlink"/>
                <w:noProof/>
                <w:rtl/>
              </w:rPr>
            </w:r>
            <w:r>
              <w:rPr>
                <w:rStyle w:val="Hyperlink"/>
                <w:noProof/>
                <w:rtl/>
              </w:rPr>
              <w:fldChar w:fldCharType="separate"/>
            </w:r>
            <w:r>
              <w:rPr>
                <w:noProof/>
                <w:webHidden/>
                <w:rtl/>
              </w:rPr>
              <w:t>269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03" w:history="1">
            <w:r w:rsidRPr="004C171E">
              <w:rPr>
                <w:rStyle w:val="Hyperlink"/>
                <w:noProof/>
                <w:rtl/>
              </w:rPr>
              <w:t xml:space="preserve">[3288]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الفرّاء</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Toc394922203 \h</w:instrText>
            </w:r>
            <w:r>
              <w:rPr>
                <w:noProof/>
                <w:webHidden/>
                <w:rtl/>
              </w:rPr>
              <w:instrText xml:space="preserve"> </w:instrText>
            </w:r>
            <w:r>
              <w:rPr>
                <w:rStyle w:val="Hyperlink"/>
                <w:noProof/>
                <w:rtl/>
              </w:rPr>
            </w:r>
            <w:r>
              <w:rPr>
                <w:rStyle w:val="Hyperlink"/>
                <w:noProof/>
                <w:rtl/>
              </w:rPr>
              <w:fldChar w:fldCharType="separate"/>
            </w:r>
            <w:r>
              <w:rPr>
                <w:noProof/>
                <w:webHidden/>
                <w:rtl/>
              </w:rPr>
              <w:t>269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04" w:history="1">
            <w:r w:rsidRPr="004C171E">
              <w:rPr>
                <w:rStyle w:val="Hyperlink"/>
                <w:noProof/>
                <w:rtl/>
              </w:rPr>
              <w:t xml:space="preserve">[3289]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محمّد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Toc394922204 \h</w:instrText>
            </w:r>
            <w:r>
              <w:rPr>
                <w:noProof/>
                <w:webHidden/>
                <w:rtl/>
              </w:rPr>
              <w:instrText xml:space="preserve"> </w:instrText>
            </w:r>
            <w:r>
              <w:rPr>
                <w:rStyle w:val="Hyperlink"/>
                <w:noProof/>
                <w:rtl/>
              </w:rPr>
            </w:r>
            <w:r>
              <w:rPr>
                <w:rStyle w:val="Hyperlink"/>
                <w:noProof/>
                <w:rtl/>
              </w:rPr>
              <w:fldChar w:fldCharType="separate"/>
            </w:r>
            <w:r>
              <w:rPr>
                <w:noProof/>
                <w:webHidden/>
                <w:rtl/>
              </w:rPr>
              <w:t>270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05" w:history="1">
            <w:r w:rsidRPr="004C171E">
              <w:rPr>
                <w:rStyle w:val="Hyperlink"/>
                <w:noProof/>
                <w:rtl/>
              </w:rPr>
              <w:t xml:space="preserve">[3290]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عبد</w:t>
            </w:r>
            <w:r w:rsidRPr="004C171E">
              <w:rPr>
                <w:rStyle w:val="Hyperlink"/>
                <w:noProof/>
                <w:rtl/>
              </w:rPr>
              <w:t xml:space="preserve"> </w:t>
            </w:r>
            <w:r w:rsidRPr="004C171E">
              <w:rPr>
                <w:rStyle w:val="Hyperlink"/>
                <w:rFonts w:hint="eastAsia"/>
                <w:noProof/>
                <w:rtl/>
              </w:rPr>
              <w:t>الله</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Toc394922205 \h</w:instrText>
            </w:r>
            <w:r>
              <w:rPr>
                <w:noProof/>
                <w:webHidden/>
                <w:rtl/>
              </w:rPr>
              <w:instrText xml:space="preserve"> </w:instrText>
            </w:r>
            <w:r>
              <w:rPr>
                <w:rStyle w:val="Hyperlink"/>
                <w:noProof/>
                <w:rtl/>
              </w:rPr>
            </w:r>
            <w:r>
              <w:rPr>
                <w:rStyle w:val="Hyperlink"/>
                <w:noProof/>
                <w:rtl/>
              </w:rPr>
              <w:fldChar w:fldCharType="separate"/>
            </w:r>
            <w:r>
              <w:rPr>
                <w:noProof/>
                <w:webHidden/>
                <w:rtl/>
              </w:rPr>
              <w:t>270</w:t>
            </w:r>
            <w:r>
              <w:rPr>
                <w:rStyle w:val="Hyperlink"/>
                <w:noProof/>
                <w:rtl/>
              </w:rPr>
              <w:fldChar w:fldCharType="end"/>
            </w:r>
          </w:hyperlink>
        </w:p>
        <w:p w:rsidR="00377295" w:rsidRDefault="00377295"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2206" w:history="1">
            <w:r w:rsidRPr="004C171E">
              <w:rPr>
                <w:rStyle w:val="Hyperlink"/>
                <w:noProof/>
                <w:rtl/>
              </w:rPr>
              <w:t xml:space="preserve">[3291]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عثمان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Toc394922206 \h</w:instrText>
            </w:r>
            <w:r>
              <w:rPr>
                <w:noProof/>
                <w:webHidden/>
                <w:rtl/>
              </w:rPr>
              <w:instrText xml:space="preserve"> </w:instrText>
            </w:r>
            <w:r>
              <w:rPr>
                <w:rStyle w:val="Hyperlink"/>
                <w:noProof/>
                <w:rtl/>
              </w:rPr>
            </w:r>
            <w:r>
              <w:rPr>
                <w:rStyle w:val="Hyperlink"/>
                <w:noProof/>
                <w:rtl/>
              </w:rPr>
              <w:fldChar w:fldCharType="separate"/>
            </w:r>
            <w:r>
              <w:rPr>
                <w:noProof/>
                <w:webHidden/>
                <w:rtl/>
              </w:rPr>
              <w:t>270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07" w:history="1">
            <w:r w:rsidRPr="004C171E">
              <w:rPr>
                <w:rStyle w:val="Hyperlink"/>
                <w:noProof/>
                <w:rtl/>
              </w:rPr>
              <w:t xml:space="preserve">[3292]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عثمان</w:t>
            </w:r>
            <w:r w:rsidRPr="004C171E">
              <w:rPr>
                <w:rStyle w:val="Hyperlink"/>
                <w:noProof/>
                <w:rtl/>
              </w:rPr>
              <w:t xml:space="preserve"> </w:t>
            </w:r>
            <w:r w:rsidRPr="004C171E">
              <w:rPr>
                <w:rStyle w:val="Hyperlink"/>
                <w:rFonts w:hint="eastAsia"/>
                <w:noProof/>
                <w:rtl/>
              </w:rPr>
              <w:t>الأحول</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Toc394922207 \h</w:instrText>
            </w:r>
            <w:r>
              <w:rPr>
                <w:noProof/>
                <w:webHidden/>
                <w:rtl/>
              </w:rPr>
              <w:instrText xml:space="preserve"> </w:instrText>
            </w:r>
            <w:r>
              <w:rPr>
                <w:rStyle w:val="Hyperlink"/>
                <w:noProof/>
                <w:rtl/>
              </w:rPr>
            </w:r>
            <w:r>
              <w:rPr>
                <w:rStyle w:val="Hyperlink"/>
                <w:noProof/>
                <w:rtl/>
              </w:rPr>
              <w:fldChar w:fldCharType="separate"/>
            </w:r>
            <w:r>
              <w:rPr>
                <w:noProof/>
                <w:webHidden/>
                <w:rtl/>
              </w:rPr>
              <w:t>270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08" w:history="1">
            <w:r w:rsidRPr="004C171E">
              <w:rPr>
                <w:rStyle w:val="Hyperlink"/>
                <w:noProof/>
                <w:rtl/>
              </w:rPr>
              <w:t xml:space="preserve">[3293]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عزّة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Toc394922208 \h</w:instrText>
            </w:r>
            <w:r>
              <w:rPr>
                <w:noProof/>
                <w:webHidden/>
                <w:rtl/>
              </w:rPr>
              <w:instrText xml:space="preserve"> </w:instrText>
            </w:r>
            <w:r>
              <w:rPr>
                <w:rStyle w:val="Hyperlink"/>
                <w:noProof/>
                <w:rtl/>
              </w:rPr>
            </w:r>
            <w:r>
              <w:rPr>
                <w:rStyle w:val="Hyperlink"/>
                <w:noProof/>
                <w:rtl/>
              </w:rPr>
              <w:fldChar w:fldCharType="separate"/>
            </w:r>
            <w:r>
              <w:rPr>
                <w:noProof/>
                <w:webHidden/>
                <w:rtl/>
              </w:rPr>
              <w:t>271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09" w:history="1">
            <w:r w:rsidRPr="004C171E">
              <w:rPr>
                <w:rStyle w:val="Hyperlink"/>
                <w:noProof/>
                <w:rtl/>
              </w:rPr>
              <w:t xml:space="preserve">[3294]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علي</w:t>
            </w:r>
            <w:r w:rsidRPr="004C171E">
              <w:rPr>
                <w:rStyle w:val="Hyperlink"/>
                <w:noProof/>
                <w:rtl/>
              </w:rPr>
              <w:t xml:space="preserve"> </w:t>
            </w:r>
            <w:r w:rsidRPr="004C171E">
              <w:rPr>
                <w:rStyle w:val="Hyperlink"/>
                <w:rFonts w:hint="eastAsia"/>
                <w:noProof/>
                <w:rtl/>
              </w:rPr>
              <w:t>الأرجاني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Toc394922209 \h</w:instrText>
            </w:r>
            <w:r>
              <w:rPr>
                <w:noProof/>
                <w:webHidden/>
                <w:rtl/>
              </w:rPr>
              <w:instrText xml:space="preserve"> </w:instrText>
            </w:r>
            <w:r>
              <w:rPr>
                <w:rStyle w:val="Hyperlink"/>
                <w:noProof/>
                <w:rtl/>
              </w:rPr>
            </w:r>
            <w:r>
              <w:rPr>
                <w:rStyle w:val="Hyperlink"/>
                <w:noProof/>
                <w:rtl/>
              </w:rPr>
              <w:fldChar w:fldCharType="separate"/>
            </w:r>
            <w:r>
              <w:rPr>
                <w:noProof/>
                <w:webHidden/>
                <w:rtl/>
              </w:rPr>
              <w:t>271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10" w:history="1">
            <w:r w:rsidRPr="004C171E">
              <w:rPr>
                <w:rStyle w:val="Hyperlink"/>
                <w:noProof/>
                <w:rtl/>
              </w:rPr>
              <w:t xml:space="preserve">[3295]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علي</w:t>
            </w:r>
            <w:r w:rsidRPr="004C171E">
              <w:rPr>
                <w:rStyle w:val="Hyperlink"/>
                <w:noProof/>
                <w:rtl/>
              </w:rPr>
              <w:t xml:space="preserve"> </w:t>
            </w:r>
            <w:r w:rsidRPr="004C171E">
              <w:rPr>
                <w:rStyle w:val="Hyperlink"/>
                <w:rFonts w:hint="eastAsia"/>
                <w:noProof/>
                <w:rtl/>
              </w:rPr>
              <w:t>الجريري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Toc394922210 \h</w:instrText>
            </w:r>
            <w:r>
              <w:rPr>
                <w:noProof/>
                <w:webHidden/>
                <w:rtl/>
              </w:rPr>
              <w:instrText xml:space="preserve"> </w:instrText>
            </w:r>
            <w:r>
              <w:rPr>
                <w:rStyle w:val="Hyperlink"/>
                <w:noProof/>
                <w:rtl/>
              </w:rPr>
            </w:r>
            <w:r>
              <w:rPr>
                <w:rStyle w:val="Hyperlink"/>
                <w:noProof/>
                <w:rtl/>
              </w:rPr>
              <w:fldChar w:fldCharType="separate"/>
            </w:r>
            <w:r>
              <w:rPr>
                <w:noProof/>
                <w:webHidden/>
                <w:rtl/>
              </w:rPr>
              <w:t>271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11" w:history="1">
            <w:r w:rsidRPr="004C171E">
              <w:rPr>
                <w:rStyle w:val="Hyperlink"/>
                <w:noProof/>
                <w:rtl/>
              </w:rPr>
              <w:t xml:space="preserve">[3296]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علي</w:t>
            </w:r>
            <w:r w:rsidRPr="004C171E">
              <w:rPr>
                <w:rStyle w:val="Hyperlink"/>
                <w:noProof/>
                <w:rtl/>
              </w:rPr>
              <w:t xml:space="preserve"> </w:t>
            </w:r>
            <w:r w:rsidRPr="004C171E">
              <w:rPr>
                <w:rStyle w:val="Hyperlink"/>
                <w:rFonts w:hint="eastAsia"/>
                <w:noProof/>
                <w:rtl/>
              </w:rPr>
              <w:t>الجَوّاني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Toc394922211 \h</w:instrText>
            </w:r>
            <w:r>
              <w:rPr>
                <w:noProof/>
                <w:webHidden/>
                <w:rtl/>
              </w:rPr>
              <w:instrText xml:space="preserve"> </w:instrText>
            </w:r>
            <w:r>
              <w:rPr>
                <w:rStyle w:val="Hyperlink"/>
                <w:noProof/>
                <w:rtl/>
              </w:rPr>
            </w:r>
            <w:r>
              <w:rPr>
                <w:rStyle w:val="Hyperlink"/>
                <w:noProof/>
                <w:rtl/>
              </w:rPr>
              <w:fldChar w:fldCharType="separate"/>
            </w:r>
            <w:r>
              <w:rPr>
                <w:noProof/>
                <w:webHidden/>
                <w:rtl/>
              </w:rPr>
              <w:t>272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12" w:history="1">
            <w:r w:rsidRPr="004C171E">
              <w:rPr>
                <w:rStyle w:val="Hyperlink"/>
                <w:noProof/>
                <w:rtl/>
              </w:rPr>
              <w:t xml:space="preserve">[3297]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Toc394922212 \h</w:instrText>
            </w:r>
            <w:r>
              <w:rPr>
                <w:noProof/>
                <w:webHidden/>
                <w:rtl/>
              </w:rPr>
              <w:instrText xml:space="preserve"> </w:instrText>
            </w:r>
            <w:r>
              <w:rPr>
                <w:rStyle w:val="Hyperlink"/>
                <w:noProof/>
                <w:rtl/>
              </w:rPr>
            </w:r>
            <w:r>
              <w:rPr>
                <w:rStyle w:val="Hyperlink"/>
                <w:noProof/>
                <w:rtl/>
              </w:rPr>
              <w:fldChar w:fldCharType="separate"/>
            </w:r>
            <w:r>
              <w:rPr>
                <w:noProof/>
                <w:webHidden/>
                <w:rtl/>
              </w:rPr>
              <w:t>272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13" w:history="1">
            <w:r w:rsidRPr="004C171E">
              <w:rPr>
                <w:rStyle w:val="Hyperlink"/>
                <w:noProof/>
                <w:rtl/>
              </w:rPr>
              <w:t xml:space="preserve">[3298]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علي</w:t>
            </w:r>
            <w:r w:rsidRPr="004C171E">
              <w:rPr>
                <w:rStyle w:val="Hyperlink"/>
                <w:noProof/>
                <w:rtl/>
              </w:rPr>
              <w:t xml:space="preserve"> </w:t>
            </w:r>
            <w:r w:rsidRPr="004C171E">
              <w:rPr>
                <w:rStyle w:val="Hyperlink"/>
                <w:rFonts w:hint="eastAsia"/>
                <w:noProof/>
                <w:rtl/>
              </w:rPr>
              <w:t>الحرّاني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Toc394922213 \h</w:instrText>
            </w:r>
            <w:r>
              <w:rPr>
                <w:noProof/>
                <w:webHidden/>
                <w:rtl/>
              </w:rPr>
              <w:instrText xml:space="preserve"> </w:instrText>
            </w:r>
            <w:r>
              <w:rPr>
                <w:rStyle w:val="Hyperlink"/>
                <w:noProof/>
                <w:rtl/>
              </w:rPr>
            </w:r>
            <w:r>
              <w:rPr>
                <w:rStyle w:val="Hyperlink"/>
                <w:noProof/>
                <w:rtl/>
              </w:rPr>
              <w:fldChar w:fldCharType="separate"/>
            </w:r>
            <w:r>
              <w:rPr>
                <w:noProof/>
                <w:webHidden/>
                <w:rtl/>
              </w:rPr>
              <w:t>272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14" w:history="1">
            <w:r w:rsidRPr="004C171E">
              <w:rPr>
                <w:rStyle w:val="Hyperlink"/>
                <w:noProof/>
                <w:rtl/>
              </w:rPr>
              <w:t xml:space="preserve">[3299]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علي</w:t>
            </w:r>
            <w:r w:rsidRPr="004C171E">
              <w:rPr>
                <w:rStyle w:val="Hyperlink"/>
                <w:noProof/>
                <w:rtl/>
              </w:rPr>
              <w:t xml:space="preserve"> </w:t>
            </w:r>
            <w:r w:rsidRPr="004C171E">
              <w:rPr>
                <w:rStyle w:val="Hyperlink"/>
                <w:rFonts w:hint="eastAsia"/>
                <w:noProof/>
                <w:rtl/>
              </w:rPr>
              <w:t>الخَزّاز</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Toc394922214 \h</w:instrText>
            </w:r>
            <w:r>
              <w:rPr>
                <w:noProof/>
                <w:webHidden/>
                <w:rtl/>
              </w:rPr>
              <w:instrText xml:space="preserve"> </w:instrText>
            </w:r>
            <w:r>
              <w:rPr>
                <w:rStyle w:val="Hyperlink"/>
                <w:noProof/>
                <w:rtl/>
              </w:rPr>
            </w:r>
            <w:r>
              <w:rPr>
                <w:rStyle w:val="Hyperlink"/>
                <w:noProof/>
                <w:rtl/>
              </w:rPr>
              <w:fldChar w:fldCharType="separate"/>
            </w:r>
            <w:r>
              <w:rPr>
                <w:noProof/>
                <w:webHidden/>
                <w:rtl/>
              </w:rPr>
              <w:t>272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15" w:history="1">
            <w:r w:rsidRPr="004C171E">
              <w:rPr>
                <w:rStyle w:val="Hyperlink"/>
                <w:noProof/>
                <w:rtl/>
              </w:rPr>
              <w:t xml:space="preserve">[3300]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علي</w:t>
            </w:r>
            <w:r w:rsidRPr="004C171E">
              <w:rPr>
                <w:rStyle w:val="Hyperlink"/>
                <w:noProof/>
                <w:rtl/>
              </w:rPr>
              <w:t xml:space="preserve"> </w:t>
            </w:r>
            <w:r w:rsidRPr="004C171E">
              <w:rPr>
                <w:rStyle w:val="Hyperlink"/>
                <w:rFonts w:hint="eastAsia"/>
                <w:noProof/>
                <w:rtl/>
              </w:rPr>
              <w:t>صاحب</w:t>
            </w:r>
            <w:r w:rsidRPr="004C171E">
              <w:rPr>
                <w:rStyle w:val="Hyperlink"/>
                <w:noProof/>
                <w:rtl/>
              </w:rPr>
              <w:t xml:space="preserve"> </w:t>
            </w:r>
            <w:r w:rsidRPr="004C171E">
              <w:rPr>
                <w:rStyle w:val="Hyperlink"/>
                <w:rFonts w:hint="eastAsia"/>
                <w:noProof/>
                <w:rtl/>
              </w:rPr>
              <w:t>الأنْماط</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Toc394922215 \h</w:instrText>
            </w:r>
            <w:r>
              <w:rPr>
                <w:noProof/>
                <w:webHidden/>
                <w:rtl/>
              </w:rPr>
              <w:instrText xml:space="preserve"> </w:instrText>
            </w:r>
            <w:r>
              <w:rPr>
                <w:rStyle w:val="Hyperlink"/>
                <w:noProof/>
                <w:rtl/>
              </w:rPr>
            </w:r>
            <w:r>
              <w:rPr>
                <w:rStyle w:val="Hyperlink"/>
                <w:noProof/>
                <w:rtl/>
              </w:rPr>
              <w:fldChar w:fldCharType="separate"/>
            </w:r>
            <w:r>
              <w:rPr>
                <w:noProof/>
                <w:webHidden/>
                <w:rtl/>
              </w:rPr>
              <w:t>273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16" w:history="1">
            <w:r w:rsidRPr="004C171E">
              <w:rPr>
                <w:rStyle w:val="Hyperlink"/>
                <w:noProof/>
                <w:rtl/>
              </w:rPr>
              <w:t xml:space="preserve">[3301]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علي</w:t>
            </w:r>
            <w:r w:rsidRPr="004C171E">
              <w:rPr>
                <w:rStyle w:val="Hyperlink"/>
                <w:noProof/>
                <w:rtl/>
              </w:rPr>
              <w:t xml:space="preserve"> </w:t>
            </w:r>
            <w:r w:rsidRPr="004C171E">
              <w:rPr>
                <w:rStyle w:val="Hyperlink"/>
                <w:rFonts w:hint="eastAsia"/>
                <w:noProof/>
                <w:rtl/>
              </w:rPr>
              <w:t>صاحب</w:t>
            </w:r>
            <w:r w:rsidRPr="004C171E">
              <w:rPr>
                <w:rStyle w:val="Hyperlink"/>
                <w:noProof/>
                <w:rtl/>
              </w:rPr>
              <w:t xml:space="preserve"> </w:t>
            </w:r>
            <w:r w:rsidRPr="004C171E">
              <w:rPr>
                <w:rStyle w:val="Hyperlink"/>
                <w:rFonts w:hint="eastAsia"/>
                <w:noProof/>
                <w:rtl/>
              </w:rPr>
              <w:t>الكلل</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Toc394922216 \h</w:instrText>
            </w:r>
            <w:r>
              <w:rPr>
                <w:noProof/>
                <w:webHidden/>
                <w:rtl/>
              </w:rPr>
              <w:instrText xml:space="preserve"> </w:instrText>
            </w:r>
            <w:r>
              <w:rPr>
                <w:rStyle w:val="Hyperlink"/>
                <w:noProof/>
                <w:rtl/>
              </w:rPr>
            </w:r>
            <w:r>
              <w:rPr>
                <w:rStyle w:val="Hyperlink"/>
                <w:noProof/>
                <w:rtl/>
              </w:rPr>
              <w:fldChar w:fldCharType="separate"/>
            </w:r>
            <w:r>
              <w:rPr>
                <w:noProof/>
                <w:webHidden/>
                <w:rtl/>
              </w:rPr>
              <w:t>273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17" w:history="1">
            <w:r w:rsidRPr="004C171E">
              <w:rPr>
                <w:rStyle w:val="Hyperlink"/>
                <w:noProof/>
                <w:rtl/>
              </w:rPr>
              <w:t xml:space="preserve">[3302]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علي</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مطهّر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Toc394922217 \h</w:instrText>
            </w:r>
            <w:r>
              <w:rPr>
                <w:noProof/>
                <w:webHidden/>
                <w:rtl/>
              </w:rPr>
              <w:instrText xml:space="preserve"> </w:instrText>
            </w:r>
            <w:r>
              <w:rPr>
                <w:rStyle w:val="Hyperlink"/>
                <w:noProof/>
                <w:rtl/>
              </w:rPr>
            </w:r>
            <w:r>
              <w:rPr>
                <w:rStyle w:val="Hyperlink"/>
                <w:noProof/>
                <w:rtl/>
              </w:rPr>
              <w:fldChar w:fldCharType="separate"/>
            </w:r>
            <w:r>
              <w:rPr>
                <w:noProof/>
                <w:webHidden/>
                <w:rtl/>
              </w:rPr>
              <w:t>273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18" w:history="1">
            <w:r w:rsidRPr="004C171E">
              <w:rPr>
                <w:rStyle w:val="Hyperlink"/>
                <w:noProof/>
                <w:rtl/>
              </w:rPr>
              <w:t xml:space="preserve">[3303]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عمارة</w:t>
            </w:r>
            <w:r w:rsidRPr="004C171E">
              <w:rPr>
                <w:rStyle w:val="Hyperlink"/>
                <w:noProof/>
                <w:rtl/>
              </w:rPr>
              <w:t xml:space="preserve"> </w:t>
            </w:r>
            <w:r w:rsidRPr="004C171E">
              <w:rPr>
                <w:rStyle w:val="Hyperlink"/>
                <w:rFonts w:hint="eastAsia"/>
                <w:noProof/>
                <w:rtl/>
              </w:rPr>
              <w:t>الطيّار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Toc394922218 \h</w:instrText>
            </w:r>
            <w:r>
              <w:rPr>
                <w:noProof/>
                <w:webHidden/>
                <w:rtl/>
              </w:rPr>
              <w:instrText xml:space="preserve"> </w:instrText>
            </w:r>
            <w:r>
              <w:rPr>
                <w:rStyle w:val="Hyperlink"/>
                <w:noProof/>
                <w:rtl/>
              </w:rPr>
            </w:r>
            <w:r>
              <w:rPr>
                <w:rStyle w:val="Hyperlink"/>
                <w:noProof/>
                <w:rtl/>
              </w:rPr>
              <w:fldChar w:fldCharType="separate"/>
            </w:r>
            <w:r>
              <w:rPr>
                <w:noProof/>
                <w:webHidden/>
                <w:rtl/>
              </w:rPr>
              <w:t>274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19" w:history="1">
            <w:r w:rsidRPr="004C171E">
              <w:rPr>
                <w:rStyle w:val="Hyperlink"/>
                <w:noProof/>
                <w:rtl/>
              </w:rPr>
              <w:t xml:space="preserve">[3304]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عمرو</w:t>
            </w:r>
            <w:r w:rsidRPr="004C171E">
              <w:rPr>
                <w:rStyle w:val="Hyperlink"/>
                <w:noProof/>
                <w:rtl/>
              </w:rPr>
              <w:t xml:space="preserve"> </w:t>
            </w:r>
            <w:r w:rsidRPr="004C171E">
              <w:rPr>
                <w:rStyle w:val="Hyperlink"/>
                <w:rFonts w:hint="eastAsia"/>
                <w:noProof/>
                <w:rtl/>
              </w:rPr>
              <w:t>الزبيري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Toc394922219 \h</w:instrText>
            </w:r>
            <w:r>
              <w:rPr>
                <w:noProof/>
                <w:webHidden/>
                <w:rtl/>
              </w:rPr>
              <w:instrText xml:space="preserve"> </w:instrText>
            </w:r>
            <w:r>
              <w:rPr>
                <w:rStyle w:val="Hyperlink"/>
                <w:noProof/>
                <w:rtl/>
              </w:rPr>
            </w:r>
            <w:r>
              <w:rPr>
                <w:rStyle w:val="Hyperlink"/>
                <w:noProof/>
                <w:rtl/>
              </w:rPr>
              <w:fldChar w:fldCharType="separate"/>
            </w:r>
            <w:r>
              <w:rPr>
                <w:noProof/>
                <w:webHidden/>
                <w:rtl/>
              </w:rPr>
              <w:t>274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20" w:history="1">
            <w:r w:rsidRPr="004C171E">
              <w:rPr>
                <w:rStyle w:val="Hyperlink"/>
                <w:noProof/>
                <w:rtl/>
              </w:rPr>
              <w:t xml:space="preserve">[3305]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عمرو</w:t>
            </w:r>
            <w:r w:rsidRPr="004C171E">
              <w:rPr>
                <w:rStyle w:val="Hyperlink"/>
                <w:noProof/>
                <w:rtl/>
              </w:rPr>
              <w:t xml:space="preserve"> </w:t>
            </w:r>
            <w:r w:rsidRPr="004C171E">
              <w:rPr>
                <w:rStyle w:val="Hyperlink"/>
                <w:rFonts w:hint="eastAsia"/>
                <w:noProof/>
                <w:rtl/>
              </w:rPr>
              <w:t>المدائني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Toc394922220 \h</w:instrText>
            </w:r>
            <w:r>
              <w:rPr>
                <w:noProof/>
                <w:webHidden/>
                <w:rtl/>
              </w:rPr>
              <w:instrText xml:space="preserve"> </w:instrText>
            </w:r>
            <w:r>
              <w:rPr>
                <w:rStyle w:val="Hyperlink"/>
                <w:noProof/>
                <w:rtl/>
              </w:rPr>
            </w:r>
            <w:r>
              <w:rPr>
                <w:rStyle w:val="Hyperlink"/>
                <w:noProof/>
                <w:rtl/>
              </w:rPr>
              <w:fldChar w:fldCharType="separate"/>
            </w:r>
            <w:r>
              <w:rPr>
                <w:noProof/>
                <w:webHidden/>
                <w:rtl/>
              </w:rPr>
              <w:t>274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21" w:history="1">
            <w:r w:rsidRPr="004C171E">
              <w:rPr>
                <w:rStyle w:val="Hyperlink"/>
                <w:noProof/>
                <w:rtl/>
              </w:rPr>
              <w:t xml:space="preserve">[3306]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عمرو</w:t>
            </w:r>
            <w:r w:rsidR="007E4675">
              <w:rPr>
                <w:rStyle w:val="Hyperlink"/>
                <w:noProof/>
                <w:rtl/>
              </w:rPr>
              <w:t xml:space="preserve"> </w:t>
            </w:r>
            <w:r w:rsidRPr="004C171E">
              <w:rPr>
                <w:rStyle w:val="Hyperlink"/>
                <w:rFonts w:hint="eastAsia"/>
                <w:noProof/>
                <w:rtl/>
              </w:rPr>
              <w:t>الأعمى</w:t>
            </w:r>
            <w:r w:rsidRPr="004C171E">
              <w:rPr>
                <w:rStyle w:val="Hyperlink"/>
                <w:noProof/>
                <w:rtl/>
              </w:rPr>
              <w:t xml:space="preserve"> </w:t>
            </w:r>
            <w:r w:rsidRPr="004C171E">
              <w:rPr>
                <w:rStyle w:val="Hyperlink"/>
                <w:rFonts w:hint="eastAsia"/>
                <w:noProof/>
                <w:rtl/>
              </w:rPr>
              <w:t>الكُوفيّ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Toc394922221 \h</w:instrText>
            </w:r>
            <w:r>
              <w:rPr>
                <w:noProof/>
                <w:webHidden/>
                <w:rtl/>
              </w:rPr>
              <w:instrText xml:space="preserve"> </w:instrText>
            </w:r>
            <w:r>
              <w:rPr>
                <w:rStyle w:val="Hyperlink"/>
                <w:noProof/>
                <w:rtl/>
              </w:rPr>
            </w:r>
            <w:r>
              <w:rPr>
                <w:rStyle w:val="Hyperlink"/>
                <w:noProof/>
                <w:rtl/>
              </w:rPr>
              <w:fldChar w:fldCharType="separate"/>
            </w:r>
            <w:r>
              <w:rPr>
                <w:noProof/>
                <w:webHidden/>
                <w:rtl/>
              </w:rPr>
              <w:t>275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22" w:history="1">
            <w:r w:rsidRPr="004C171E">
              <w:rPr>
                <w:rStyle w:val="Hyperlink"/>
                <w:noProof/>
                <w:rtl/>
              </w:rPr>
              <w:t xml:space="preserve">[3307]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عمر</w:t>
            </w:r>
            <w:r w:rsidRPr="004C171E">
              <w:rPr>
                <w:rStyle w:val="Hyperlink"/>
                <w:noProof/>
                <w:rtl/>
              </w:rPr>
              <w:t xml:space="preserve"> </w:t>
            </w:r>
            <w:r w:rsidRPr="004C171E">
              <w:rPr>
                <w:rStyle w:val="Hyperlink"/>
                <w:rFonts w:hint="eastAsia"/>
                <w:noProof/>
                <w:rtl/>
              </w:rPr>
              <w:t>السرّاج</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Toc394922222 \h</w:instrText>
            </w:r>
            <w:r>
              <w:rPr>
                <w:noProof/>
                <w:webHidden/>
                <w:rtl/>
              </w:rPr>
              <w:instrText xml:space="preserve"> </w:instrText>
            </w:r>
            <w:r>
              <w:rPr>
                <w:rStyle w:val="Hyperlink"/>
                <w:noProof/>
                <w:rtl/>
              </w:rPr>
            </w:r>
            <w:r>
              <w:rPr>
                <w:rStyle w:val="Hyperlink"/>
                <w:noProof/>
                <w:rtl/>
              </w:rPr>
              <w:fldChar w:fldCharType="separate"/>
            </w:r>
            <w:r>
              <w:rPr>
                <w:noProof/>
                <w:webHidden/>
                <w:rtl/>
              </w:rPr>
              <w:t>275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23" w:history="1">
            <w:r w:rsidRPr="004C171E">
              <w:rPr>
                <w:rStyle w:val="Hyperlink"/>
                <w:noProof/>
                <w:rtl/>
              </w:rPr>
              <w:t xml:space="preserve">[3308]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عمر</w:t>
            </w:r>
            <w:r w:rsidRPr="004C171E">
              <w:rPr>
                <w:rStyle w:val="Hyperlink"/>
                <w:noProof/>
                <w:rtl/>
              </w:rPr>
              <w:t xml:space="preserve"> </w:t>
            </w:r>
            <w:r w:rsidRPr="004C171E">
              <w:rPr>
                <w:rStyle w:val="Hyperlink"/>
                <w:rFonts w:hint="eastAsia"/>
                <w:noProof/>
                <w:rtl/>
              </w:rPr>
              <w:t>المدني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Toc394922223 \h</w:instrText>
            </w:r>
            <w:r>
              <w:rPr>
                <w:noProof/>
                <w:webHidden/>
                <w:rtl/>
              </w:rPr>
              <w:instrText xml:space="preserve"> </w:instrText>
            </w:r>
            <w:r>
              <w:rPr>
                <w:rStyle w:val="Hyperlink"/>
                <w:noProof/>
                <w:rtl/>
              </w:rPr>
            </w:r>
            <w:r>
              <w:rPr>
                <w:rStyle w:val="Hyperlink"/>
                <w:noProof/>
                <w:rtl/>
              </w:rPr>
              <w:fldChar w:fldCharType="separate"/>
            </w:r>
            <w:r>
              <w:rPr>
                <w:noProof/>
                <w:webHidden/>
                <w:rtl/>
              </w:rPr>
              <w:t>275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24" w:history="1">
            <w:r w:rsidRPr="004C171E">
              <w:rPr>
                <w:rStyle w:val="Hyperlink"/>
                <w:noProof/>
                <w:rtl/>
              </w:rPr>
              <w:t xml:space="preserve">[3309]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عوف</w:t>
            </w:r>
            <w:r w:rsidRPr="004C171E">
              <w:rPr>
                <w:rStyle w:val="Hyperlink"/>
                <w:noProof/>
                <w:rtl/>
              </w:rPr>
              <w:t xml:space="preserve"> </w:t>
            </w:r>
            <w:r w:rsidRPr="004C171E">
              <w:rPr>
                <w:rStyle w:val="Hyperlink"/>
                <w:rFonts w:hint="eastAsia"/>
                <w:noProof/>
                <w:rtl/>
              </w:rPr>
              <w:t>البجليّ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Toc394922224 \h</w:instrText>
            </w:r>
            <w:r>
              <w:rPr>
                <w:noProof/>
                <w:webHidden/>
                <w:rtl/>
              </w:rPr>
              <w:instrText xml:space="preserve"> </w:instrText>
            </w:r>
            <w:r>
              <w:rPr>
                <w:rStyle w:val="Hyperlink"/>
                <w:noProof/>
                <w:rtl/>
              </w:rPr>
            </w:r>
            <w:r>
              <w:rPr>
                <w:rStyle w:val="Hyperlink"/>
                <w:noProof/>
                <w:rtl/>
              </w:rPr>
              <w:fldChar w:fldCharType="separate"/>
            </w:r>
            <w:r>
              <w:rPr>
                <w:noProof/>
                <w:webHidden/>
                <w:rtl/>
              </w:rPr>
              <w:t>275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25" w:history="1">
            <w:r w:rsidRPr="004C171E">
              <w:rPr>
                <w:rStyle w:val="Hyperlink"/>
                <w:noProof/>
                <w:rtl/>
              </w:rPr>
              <w:t xml:space="preserve">[3310]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عيسى</w:t>
            </w:r>
            <w:r w:rsidRPr="004C171E">
              <w:rPr>
                <w:rStyle w:val="Hyperlink"/>
                <w:noProof/>
                <w:rtl/>
              </w:rPr>
              <w:t xml:space="preserve"> </w:t>
            </w:r>
            <w:r w:rsidRPr="004C171E">
              <w:rPr>
                <w:rStyle w:val="Hyperlink"/>
                <w:rFonts w:hint="eastAsia"/>
                <w:noProof/>
                <w:rtl/>
              </w:rPr>
              <w:t>الورّاق</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Toc394922225 \h</w:instrText>
            </w:r>
            <w:r>
              <w:rPr>
                <w:noProof/>
                <w:webHidden/>
                <w:rtl/>
              </w:rPr>
              <w:instrText xml:space="preserve"> </w:instrText>
            </w:r>
            <w:r>
              <w:rPr>
                <w:rStyle w:val="Hyperlink"/>
                <w:noProof/>
                <w:rtl/>
              </w:rPr>
            </w:r>
            <w:r>
              <w:rPr>
                <w:rStyle w:val="Hyperlink"/>
                <w:noProof/>
                <w:rtl/>
              </w:rPr>
              <w:fldChar w:fldCharType="separate"/>
            </w:r>
            <w:r>
              <w:rPr>
                <w:noProof/>
                <w:webHidden/>
                <w:rtl/>
              </w:rPr>
              <w:t>276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26" w:history="1">
            <w:r w:rsidRPr="004C171E">
              <w:rPr>
                <w:rStyle w:val="Hyperlink"/>
                <w:noProof/>
                <w:rtl/>
              </w:rPr>
              <w:t xml:space="preserve">[3311]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عُيَينة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Toc394922226 \h</w:instrText>
            </w:r>
            <w:r>
              <w:rPr>
                <w:noProof/>
                <w:webHidden/>
                <w:rtl/>
              </w:rPr>
              <w:instrText xml:space="preserve"> </w:instrText>
            </w:r>
            <w:r>
              <w:rPr>
                <w:rStyle w:val="Hyperlink"/>
                <w:noProof/>
                <w:rtl/>
              </w:rPr>
            </w:r>
            <w:r>
              <w:rPr>
                <w:rStyle w:val="Hyperlink"/>
                <w:noProof/>
                <w:rtl/>
              </w:rPr>
              <w:fldChar w:fldCharType="separate"/>
            </w:r>
            <w:r>
              <w:rPr>
                <w:noProof/>
                <w:webHidden/>
                <w:rtl/>
              </w:rPr>
              <w:t>276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27" w:history="1">
            <w:r w:rsidRPr="004C171E">
              <w:rPr>
                <w:rStyle w:val="Hyperlink"/>
                <w:noProof/>
                <w:rtl/>
              </w:rPr>
              <w:t xml:space="preserve">[3312]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غرّة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Toc394922227 \h</w:instrText>
            </w:r>
            <w:r>
              <w:rPr>
                <w:noProof/>
                <w:webHidden/>
                <w:rtl/>
              </w:rPr>
              <w:instrText xml:space="preserve"> </w:instrText>
            </w:r>
            <w:r>
              <w:rPr>
                <w:rStyle w:val="Hyperlink"/>
                <w:noProof/>
                <w:rtl/>
              </w:rPr>
            </w:r>
            <w:r>
              <w:rPr>
                <w:rStyle w:val="Hyperlink"/>
                <w:noProof/>
                <w:rtl/>
              </w:rPr>
              <w:fldChar w:fldCharType="separate"/>
            </w:r>
            <w:r>
              <w:rPr>
                <w:noProof/>
                <w:webHidden/>
                <w:rtl/>
              </w:rPr>
              <w:t>277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28" w:history="1">
            <w:r w:rsidRPr="004C171E">
              <w:rPr>
                <w:rStyle w:val="Hyperlink"/>
                <w:noProof/>
                <w:rtl/>
              </w:rPr>
              <w:t xml:space="preserve">[3313]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القاسم</w:t>
            </w:r>
            <w:r w:rsidRPr="004C171E">
              <w:rPr>
                <w:rStyle w:val="Hyperlink"/>
                <w:noProof/>
                <w:rtl/>
              </w:rPr>
              <w:t xml:space="preserve"> </w:t>
            </w:r>
            <w:r w:rsidRPr="004C171E">
              <w:rPr>
                <w:rStyle w:val="Hyperlink"/>
                <w:rFonts w:hint="eastAsia"/>
                <w:noProof/>
                <w:rtl/>
              </w:rPr>
              <w:t>الصيقل</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Toc394922228 \h</w:instrText>
            </w:r>
            <w:r>
              <w:rPr>
                <w:noProof/>
                <w:webHidden/>
                <w:rtl/>
              </w:rPr>
              <w:instrText xml:space="preserve"> </w:instrText>
            </w:r>
            <w:r>
              <w:rPr>
                <w:rStyle w:val="Hyperlink"/>
                <w:noProof/>
                <w:rtl/>
              </w:rPr>
            </w:r>
            <w:r>
              <w:rPr>
                <w:rStyle w:val="Hyperlink"/>
                <w:noProof/>
                <w:rtl/>
              </w:rPr>
              <w:fldChar w:fldCharType="separate"/>
            </w:r>
            <w:r>
              <w:rPr>
                <w:noProof/>
                <w:webHidden/>
                <w:rtl/>
              </w:rPr>
              <w:t>277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29" w:history="1">
            <w:r w:rsidRPr="004C171E">
              <w:rPr>
                <w:rStyle w:val="Hyperlink"/>
                <w:noProof/>
                <w:rtl/>
              </w:rPr>
              <w:t xml:space="preserve">[3314]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القاسم</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منصور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Toc394922229 \h</w:instrText>
            </w:r>
            <w:r>
              <w:rPr>
                <w:noProof/>
                <w:webHidden/>
                <w:rtl/>
              </w:rPr>
              <w:instrText xml:space="preserve"> </w:instrText>
            </w:r>
            <w:r>
              <w:rPr>
                <w:rStyle w:val="Hyperlink"/>
                <w:noProof/>
                <w:rtl/>
              </w:rPr>
            </w:r>
            <w:r>
              <w:rPr>
                <w:rStyle w:val="Hyperlink"/>
                <w:noProof/>
                <w:rtl/>
              </w:rPr>
              <w:fldChar w:fldCharType="separate"/>
            </w:r>
            <w:r>
              <w:rPr>
                <w:noProof/>
                <w:webHidden/>
                <w:rtl/>
              </w:rPr>
              <w:t>277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30" w:history="1">
            <w:r w:rsidRPr="004C171E">
              <w:rPr>
                <w:rStyle w:val="Hyperlink"/>
                <w:noProof/>
                <w:rtl/>
              </w:rPr>
              <w:t xml:space="preserve">[3315]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قَتادة</w:t>
            </w:r>
            <w:r w:rsidRPr="004C171E">
              <w:rPr>
                <w:rStyle w:val="Hyperlink"/>
                <w:noProof/>
                <w:rtl/>
              </w:rPr>
              <w:t xml:space="preserve"> </w:t>
            </w:r>
            <w:r w:rsidRPr="004C171E">
              <w:rPr>
                <w:rStyle w:val="Hyperlink"/>
                <w:rFonts w:hint="eastAsia"/>
                <w:noProof/>
                <w:rtl/>
              </w:rPr>
              <w:t>الأنصاري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Toc394922230 \h</w:instrText>
            </w:r>
            <w:r>
              <w:rPr>
                <w:noProof/>
                <w:webHidden/>
                <w:rtl/>
              </w:rPr>
              <w:instrText xml:space="preserve"> </w:instrText>
            </w:r>
            <w:r>
              <w:rPr>
                <w:rStyle w:val="Hyperlink"/>
                <w:noProof/>
                <w:rtl/>
              </w:rPr>
            </w:r>
            <w:r>
              <w:rPr>
                <w:rStyle w:val="Hyperlink"/>
                <w:noProof/>
                <w:rtl/>
              </w:rPr>
              <w:fldChar w:fldCharType="separate"/>
            </w:r>
            <w:r>
              <w:rPr>
                <w:noProof/>
                <w:webHidden/>
                <w:rtl/>
              </w:rPr>
              <w:t>277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31" w:history="1">
            <w:r w:rsidRPr="004C171E">
              <w:rPr>
                <w:rStyle w:val="Hyperlink"/>
                <w:noProof/>
                <w:rtl/>
              </w:rPr>
              <w:t xml:space="preserve">[3316]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كهمس</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Toc394922231 \h</w:instrText>
            </w:r>
            <w:r>
              <w:rPr>
                <w:noProof/>
                <w:webHidden/>
                <w:rtl/>
              </w:rPr>
              <w:instrText xml:space="preserve"> </w:instrText>
            </w:r>
            <w:r>
              <w:rPr>
                <w:rStyle w:val="Hyperlink"/>
                <w:noProof/>
                <w:rtl/>
              </w:rPr>
            </w:r>
            <w:r>
              <w:rPr>
                <w:rStyle w:val="Hyperlink"/>
                <w:noProof/>
                <w:rtl/>
              </w:rPr>
              <w:fldChar w:fldCharType="separate"/>
            </w:r>
            <w:r>
              <w:rPr>
                <w:noProof/>
                <w:webHidden/>
                <w:rtl/>
              </w:rPr>
              <w:t>278</w:t>
            </w:r>
            <w:r>
              <w:rPr>
                <w:rStyle w:val="Hyperlink"/>
                <w:noProof/>
                <w:rtl/>
              </w:rPr>
              <w:fldChar w:fldCharType="end"/>
            </w:r>
          </w:hyperlink>
        </w:p>
        <w:p w:rsidR="00377295" w:rsidRDefault="00377295"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2232" w:history="1">
            <w:r w:rsidRPr="004C171E">
              <w:rPr>
                <w:rStyle w:val="Hyperlink"/>
                <w:noProof/>
                <w:rtl/>
              </w:rPr>
              <w:t xml:space="preserve">[3317]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ليلى</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عمرو</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Toc394922232 \h</w:instrText>
            </w:r>
            <w:r>
              <w:rPr>
                <w:noProof/>
                <w:webHidden/>
                <w:rtl/>
              </w:rPr>
              <w:instrText xml:space="preserve"> </w:instrText>
            </w:r>
            <w:r>
              <w:rPr>
                <w:rStyle w:val="Hyperlink"/>
                <w:noProof/>
                <w:rtl/>
              </w:rPr>
            </w:r>
            <w:r>
              <w:rPr>
                <w:rStyle w:val="Hyperlink"/>
                <w:noProof/>
                <w:rtl/>
              </w:rPr>
              <w:fldChar w:fldCharType="separate"/>
            </w:r>
            <w:r>
              <w:rPr>
                <w:noProof/>
                <w:webHidden/>
                <w:rtl/>
              </w:rPr>
              <w:t>278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33" w:history="1">
            <w:r w:rsidRPr="004C171E">
              <w:rPr>
                <w:rStyle w:val="Hyperlink"/>
                <w:noProof/>
                <w:rtl/>
              </w:rPr>
              <w:t xml:space="preserve">[3318]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مالك</w:t>
            </w:r>
            <w:r w:rsidRPr="004C171E">
              <w:rPr>
                <w:rStyle w:val="Hyperlink"/>
                <w:noProof/>
                <w:rtl/>
              </w:rPr>
              <w:t xml:space="preserve"> </w:t>
            </w:r>
            <w:r w:rsidRPr="004C171E">
              <w:rPr>
                <w:rStyle w:val="Hyperlink"/>
                <w:rFonts w:hint="eastAsia"/>
                <w:noProof/>
                <w:rtl/>
              </w:rPr>
              <w:t>الجُهني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Toc394922233 \h</w:instrText>
            </w:r>
            <w:r>
              <w:rPr>
                <w:noProof/>
                <w:webHidden/>
                <w:rtl/>
              </w:rPr>
              <w:instrText xml:space="preserve"> </w:instrText>
            </w:r>
            <w:r>
              <w:rPr>
                <w:rStyle w:val="Hyperlink"/>
                <w:noProof/>
                <w:rtl/>
              </w:rPr>
            </w:r>
            <w:r>
              <w:rPr>
                <w:rStyle w:val="Hyperlink"/>
                <w:noProof/>
                <w:rtl/>
              </w:rPr>
              <w:fldChar w:fldCharType="separate"/>
            </w:r>
            <w:r>
              <w:rPr>
                <w:noProof/>
                <w:webHidden/>
                <w:rtl/>
              </w:rPr>
              <w:t>278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34" w:history="1">
            <w:r w:rsidRPr="004C171E">
              <w:rPr>
                <w:rStyle w:val="Hyperlink"/>
                <w:noProof/>
                <w:rtl/>
              </w:rPr>
              <w:t xml:space="preserve">[3319]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المأمون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Toc394922234 \h</w:instrText>
            </w:r>
            <w:r>
              <w:rPr>
                <w:noProof/>
                <w:webHidden/>
                <w:rtl/>
              </w:rPr>
              <w:instrText xml:space="preserve"> </w:instrText>
            </w:r>
            <w:r>
              <w:rPr>
                <w:rStyle w:val="Hyperlink"/>
                <w:noProof/>
                <w:rtl/>
              </w:rPr>
            </w:r>
            <w:r>
              <w:rPr>
                <w:rStyle w:val="Hyperlink"/>
                <w:noProof/>
                <w:rtl/>
              </w:rPr>
              <w:fldChar w:fldCharType="separate"/>
            </w:r>
            <w:r>
              <w:rPr>
                <w:noProof/>
                <w:webHidden/>
                <w:rtl/>
              </w:rPr>
              <w:t>278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35" w:history="1">
            <w:r w:rsidRPr="004C171E">
              <w:rPr>
                <w:rStyle w:val="Hyperlink"/>
                <w:noProof/>
                <w:rtl/>
              </w:rPr>
              <w:t xml:space="preserve">[3320]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الخزّاز</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Toc394922235 \h</w:instrText>
            </w:r>
            <w:r>
              <w:rPr>
                <w:noProof/>
                <w:webHidden/>
                <w:rtl/>
              </w:rPr>
              <w:instrText xml:space="preserve"> </w:instrText>
            </w:r>
            <w:r>
              <w:rPr>
                <w:rStyle w:val="Hyperlink"/>
                <w:noProof/>
                <w:rtl/>
              </w:rPr>
            </w:r>
            <w:r>
              <w:rPr>
                <w:rStyle w:val="Hyperlink"/>
                <w:noProof/>
                <w:rtl/>
              </w:rPr>
              <w:fldChar w:fldCharType="separate"/>
            </w:r>
            <w:r>
              <w:rPr>
                <w:noProof/>
                <w:webHidden/>
                <w:rtl/>
              </w:rPr>
              <w:t>279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36" w:history="1">
            <w:r w:rsidRPr="004C171E">
              <w:rPr>
                <w:rStyle w:val="Hyperlink"/>
                <w:noProof/>
                <w:rtl/>
              </w:rPr>
              <w:t xml:space="preserve">[3321]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الفراء</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Toc394922236 \h</w:instrText>
            </w:r>
            <w:r>
              <w:rPr>
                <w:noProof/>
                <w:webHidden/>
                <w:rtl/>
              </w:rPr>
              <w:instrText xml:space="preserve"> </w:instrText>
            </w:r>
            <w:r>
              <w:rPr>
                <w:rStyle w:val="Hyperlink"/>
                <w:noProof/>
                <w:rtl/>
              </w:rPr>
            </w:r>
            <w:r>
              <w:rPr>
                <w:rStyle w:val="Hyperlink"/>
                <w:noProof/>
                <w:rtl/>
              </w:rPr>
              <w:fldChar w:fldCharType="separate"/>
            </w:r>
            <w:r>
              <w:rPr>
                <w:noProof/>
                <w:webHidden/>
                <w:rtl/>
              </w:rPr>
              <w:t>279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37" w:history="1">
            <w:r w:rsidRPr="004C171E">
              <w:rPr>
                <w:rStyle w:val="Hyperlink"/>
                <w:noProof/>
                <w:rtl/>
              </w:rPr>
              <w:t xml:space="preserve">[3322]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الفَرازي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Toc394922237 \h</w:instrText>
            </w:r>
            <w:r>
              <w:rPr>
                <w:noProof/>
                <w:webHidden/>
                <w:rtl/>
              </w:rPr>
              <w:instrText xml:space="preserve"> </w:instrText>
            </w:r>
            <w:r>
              <w:rPr>
                <w:rStyle w:val="Hyperlink"/>
                <w:noProof/>
                <w:rtl/>
              </w:rPr>
            </w:r>
            <w:r>
              <w:rPr>
                <w:rStyle w:val="Hyperlink"/>
                <w:noProof/>
                <w:rtl/>
              </w:rPr>
              <w:fldChar w:fldCharType="separate"/>
            </w:r>
            <w:r>
              <w:rPr>
                <w:noProof/>
                <w:webHidden/>
                <w:rtl/>
              </w:rPr>
              <w:t>279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38" w:history="1">
            <w:r w:rsidRPr="004C171E">
              <w:rPr>
                <w:rStyle w:val="Hyperlink"/>
                <w:noProof/>
                <w:rtl/>
              </w:rPr>
              <w:t xml:space="preserve">[3323]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الوابشي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Toc394922238 \h</w:instrText>
            </w:r>
            <w:r>
              <w:rPr>
                <w:noProof/>
                <w:webHidden/>
                <w:rtl/>
              </w:rPr>
              <w:instrText xml:space="preserve"> </w:instrText>
            </w:r>
            <w:r>
              <w:rPr>
                <w:rStyle w:val="Hyperlink"/>
                <w:noProof/>
                <w:rtl/>
              </w:rPr>
            </w:r>
            <w:r>
              <w:rPr>
                <w:rStyle w:val="Hyperlink"/>
                <w:noProof/>
                <w:rtl/>
              </w:rPr>
              <w:fldChar w:fldCharType="separate"/>
            </w:r>
            <w:r>
              <w:rPr>
                <w:noProof/>
                <w:webHidden/>
                <w:rtl/>
              </w:rPr>
              <w:t>279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39" w:history="1">
            <w:r w:rsidRPr="004C171E">
              <w:rPr>
                <w:rStyle w:val="Hyperlink"/>
                <w:noProof/>
                <w:rtl/>
              </w:rPr>
              <w:t xml:space="preserve">[3324]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محمّد</w:t>
            </w:r>
            <w:r w:rsidRPr="004C171E">
              <w:rPr>
                <w:rStyle w:val="Hyperlink"/>
                <w:noProof/>
                <w:rtl/>
              </w:rPr>
              <w:t xml:space="preserve"> </w:t>
            </w:r>
            <w:r w:rsidRPr="004C171E">
              <w:rPr>
                <w:rStyle w:val="Hyperlink"/>
                <w:rFonts w:hint="eastAsia"/>
                <w:noProof/>
                <w:rtl/>
              </w:rPr>
              <w:t>الواسطي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Toc394922239 \h</w:instrText>
            </w:r>
            <w:r>
              <w:rPr>
                <w:noProof/>
                <w:webHidden/>
                <w:rtl/>
              </w:rPr>
              <w:instrText xml:space="preserve"> </w:instrText>
            </w:r>
            <w:r>
              <w:rPr>
                <w:rStyle w:val="Hyperlink"/>
                <w:noProof/>
                <w:rtl/>
              </w:rPr>
            </w:r>
            <w:r>
              <w:rPr>
                <w:rStyle w:val="Hyperlink"/>
                <w:noProof/>
                <w:rtl/>
              </w:rPr>
              <w:fldChar w:fldCharType="separate"/>
            </w:r>
            <w:r>
              <w:rPr>
                <w:noProof/>
                <w:webHidden/>
                <w:rtl/>
              </w:rPr>
              <w:t>280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40" w:history="1">
            <w:r w:rsidRPr="004C171E">
              <w:rPr>
                <w:rStyle w:val="Hyperlink"/>
                <w:noProof/>
                <w:rtl/>
              </w:rPr>
              <w:t xml:space="preserve">[3325]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مخلد</w:t>
            </w:r>
            <w:r w:rsidRPr="004C171E">
              <w:rPr>
                <w:rStyle w:val="Hyperlink"/>
                <w:noProof/>
                <w:rtl/>
              </w:rPr>
              <w:t xml:space="preserve"> </w:t>
            </w:r>
            <w:r w:rsidRPr="004C171E">
              <w:rPr>
                <w:rStyle w:val="Hyperlink"/>
                <w:rFonts w:hint="eastAsia"/>
                <w:noProof/>
                <w:rtl/>
              </w:rPr>
              <w:t>السرّاج</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Toc394922240 \h</w:instrText>
            </w:r>
            <w:r>
              <w:rPr>
                <w:noProof/>
                <w:webHidden/>
                <w:rtl/>
              </w:rPr>
              <w:instrText xml:space="preserve"> </w:instrText>
            </w:r>
            <w:r>
              <w:rPr>
                <w:rStyle w:val="Hyperlink"/>
                <w:noProof/>
                <w:rtl/>
              </w:rPr>
            </w:r>
            <w:r>
              <w:rPr>
                <w:rStyle w:val="Hyperlink"/>
                <w:noProof/>
                <w:rtl/>
              </w:rPr>
              <w:fldChar w:fldCharType="separate"/>
            </w:r>
            <w:r>
              <w:rPr>
                <w:noProof/>
                <w:webHidden/>
                <w:rtl/>
              </w:rPr>
              <w:t>280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41" w:history="1">
            <w:r w:rsidRPr="004C171E">
              <w:rPr>
                <w:rStyle w:val="Hyperlink"/>
                <w:noProof/>
                <w:rtl/>
              </w:rPr>
              <w:t xml:space="preserve">[3326]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مسعود</w:t>
            </w:r>
            <w:r w:rsidRPr="004C171E">
              <w:rPr>
                <w:rStyle w:val="Hyperlink"/>
                <w:noProof/>
                <w:rtl/>
              </w:rPr>
              <w:t xml:space="preserve"> </w:t>
            </w:r>
            <w:r w:rsidRPr="004C171E">
              <w:rPr>
                <w:rStyle w:val="Hyperlink"/>
                <w:rFonts w:hint="eastAsia"/>
                <w:noProof/>
                <w:rtl/>
              </w:rPr>
              <w:t>الطّائي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Toc394922241 \h</w:instrText>
            </w:r>
            <w:r>
              <w:rPr>
                <w:noProof/>
                <w:webHidden/>
                <w:rtl/>
              </w:rPr>
              <w:instrText xml:space="preserve"> </w:instrText>
            </w:r>
            <w:r>
              <w:rPr>
                <w:rStyle w:val="Hyperlink"/>
                <w:noProof/>
                <w:rtl/>
              </w:rPr>
            </w:r>
            <w:r>
              <w:rPr>
                <w:rStyle w:val="Hyperlink"/>
                <w:noProof/>
                <w:rtl/>
              </w:rPr>
              <w:fldChar w:fldCharType="separate"/>
            </w:r>
            <w:r>
              <w:rPr>
                <w:noProof/>
                <w:webHidden/>
                <w:rtl/>
              </w:rPr>
              <w:t>281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42" w:history="1">
            <w:r w:rsidRPr="004C171E">
              <w:rPr>
                <w:rStyle w:val="Hyperlink"/>
                <w:noProof/>
                <w:rtl/>
              </w:rPr>
              <w:t xml:space="preserve">[3327]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المنذر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Toc394922242 \h</w:instrText>
            </w:r>
            <w:r>
              <w:rPr>
                <w:noProof/>
                <w:webHidden/>
                <w:rtl/>
              </w:rPr>
              <w:instrText xml:space="preserve"> </w:instrText>
            </w:r>
            <w:r>
              <w:rPr>
                <w:rStyle w:val="Hyperlink"/>
                <w:noProof/>
                <w:rtl/>
              </w:rPr>
            </w:r>
            <w:r>
              <w:rPr>
                <w:rStyle w:val="Hyperlink"/>
                <w:noProof/>
                <w:rtl/>
              </w:rPr>
              <w:fldChar w:fldCharType="separate"/>
            </w:r>
            <w:r>
              <w:rPr>
                <w:noProof/>
                <w:webHidden/>
                <w:rtl/>
              </w:rPr>
              <w:t>281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43" w:history="1">
            <w:r w:rsidRPr="004C171E">
              <w:rPr>
                <w:rStyle w:val="Hyperlink"/>
                <w:noProof/>
                <w:rtl/>
              </w:rPr>
              <w:t xml:space="preserve">[3328]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منصور</w:t>
            </w:r>
            <w:r w:rsidRPr="004C171E">
              <w:rPr>
                <w:rStyle w:val="Hyperlink"/>
                <w:noProof/>
                <w:rtl/>
              </w:rPr>
              <w:t xml:space="preserve"> </w:t>
            </w:r>
            <w:r w:rsidRPr="004C171E">
              <w:rPr>
                <w:rStyle w:val="Hyperlink"/>
                <w:rFonts w:hint="eastAsia"/>
                <w:noProof/>
                <w:rtl/>
              </w:rPr>
              <w:t>الدّيراني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Toc394922243 \h</w:instrText>
            </w:r>
            <w:r>
              <w:rPr>
                <w:noProof/>
                <w:webHidden/>
                <w:rtl/>
              </w:rPr>
              <w:instrText xml:space="preserve"> </w:instrText>
            </w:r>
            <w:r>
              <w:rPr>
                <w:rStyle w:val="Hyperlink"/>
                <w:noProof/>
                <w:rtl/>
              </w:rPr>
            </w:r>
            <w:r>
              <w:rPr>
                <w:rStyle w:val="Hyperlink"/>
                <w:noProof/>
                <w:rtl/>
              </w:rPr>
              <w:fldChar w:fldCharType="separate"/>
            </w:r>
            <w:r>
              <w:rPr>
                <w:noProof/>
                <w:webHidden/>
                <w:rtl/>
              </w:rPr>
              <w:t>281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44" w:history="1">
            <w:r w:rsidRPr="004C171E">
              <w:rPr>
                <w:rStyle w:val="Hyperlink"/>
                <w:noProof/>
                <w:rtl/>
              </w:rPr>
              <w:t xml:space="preserve">[3329]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منصور</w:t>
            </w:r>
            <w:r w:rsidRPr="004C171E">
              <w:rPr>
                <w:rStyle w:val="Hyperlink"/>
                <w:noProof/>
                <w:rtl/>
              </w:rPr>
              <w:t xml:space="preserve"> </w:t>
            </w:r>
            <w:r w:rsidRPr="004C171E">
              <w:rPr>
                <w:rStyle w:val="Hyperlink"/>
                <w:rFonts w:hint="eastAsia"/>
                <w:noProof/>
                <w:rtl/>
              </w:rPr>
              <w:t>الزّنادي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Toc394922244 \h</w:instrText>
            </w:r>
            <w:r>
              <w:rPr>
                <w:noProof/>
                <w:webHidden/>
                <w:rtl/>
              </w:rPr>
              <w:instrText xml:space="preserve"> </w:instrText>
            </w:r>
            <w:r>
              <w:rPr>
                <w:rStyle w:val="Hyperlink"/>
                <w:noProof/>
                <w:rtl/>
              </w:rPr>
            </w:r>
            <w:r>
              <w:rPr>
                <w:rStyle w:val="Hyperlink"/>
                <w:noProof/>
                <w:rtl/>
              </w:rPr>
              <w:fldChar w:fldCharType="separate"/>
            </w:r>
            <w:r>
              <w:rPr>
                <w:noProof/>
                <w:webHidden/>
                <w:rtl/>
              </w:rPr>
              <w:t>281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45" w:history="1">
            <w:r w:rsidRPr="004C171E">
              <w:rPr>
                <w:rStyle w:val="Hyperlink"/>
                <w:noProof/>
                <w:rtl/>
              </w:rPr>
              <w:t xml:space="preserve">[3330]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موسى</w:t>
            </w:r>
            <w:r w:rsidRPr="004C171E">
              <w:rPr>
                <w:rStyle w:val="Hyperlink"/>
                <w:noProof/>
                <w:rtl/>
              </w:rPr>
              <w:t xml:space="preserve"> </w:t>
            </w:r>
            <w:r w:rsidRPr="004C171E">
              <w:rPr>
                <w:rStyle w:val="Hyperlink"/>
                <w:rFonts w:hint="eastAsia"/>
                <w:noProof/>
                <w:rtl/>
              </w:rPr>
              <w:t>البنّاء</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Toc394922245 \h</w:instrText>
            </w:r>
            <w:r>
              <w:rPr>
                <w:noProof/>
                <w:webHidden/>
                <w:rtl/>
              </w:rPr>
              <w:instrText xml:space="preserve"> </w:instrText>
            </w:r>
            <w:r>
              <w:rPr>
                <w:rStyle w:val="Hyperlink"/>
                <w:noProof/>
                <w:rtl/>
              </w:rPr>
            </w:r>
            <w:r>
              <w:rPr>
                <w:rStyle w:val="Hyperlink"/>
                <w:noProof/>
                <w:rtl/>
              </w:rPr>
              <w:fldChar w:fldCharType="separate"/>
            </w:r>
            <w:r>
              <w:rPr>
                <w:noProof/>
                <w:webHidden/>
                <w:rtl/>
              </w:rPr>
              <w:t>281</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46" w:history="1">
            <w:r w:rsidRPr="004C171E">
              <w:rPr>
                <w:rStyle w:val="Hyperlink"/>
                <w:noProof/>
                <w:rtl/>
              </w:rPr>
              <w:t xml:space="preserve">[3331]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نجران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Toc394922246 \h</w:instrText>
            </w:r>
            <w:r>
              <w:rPr>
                <w:noProof/>
                <w:webHidden/>
                <w:rtl/>
              </w:rPr>
              <w:instrText xml:space="preserve"> </w:instrText>
            </w:r>
            <w:r>
              <w:rPr>
                <w:rStyle w:val="Hyperlink"/>
                <w:noProof/>
                <w:rtl/>
              </w:rPr>
            </w:r>
            <w:r>
              <w:rPr>
                <w:rStyle w:val="Hyperlink"/>
                <w:noProof/>
                <w:rtl/>
              </w:rPr>
              <w:fldChar w:fldCharType="separate"/>
            </w:r>
            <w:r>
              <w:rPr>
                <w:noProof/>
                <w:webHidden/>
                <w:rtl/>
              </w:rPr>
              <w:t>282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47" w:history="1">
            <w:r w:rsidRPr="004C171E">
              <w:rPr>
                <w:rStyle w:val="Hyperlink"/>
                <w:noProof/>
                <w:rtl/>
              </w:rPr>
              <w:t xml:space="preserve">[3332]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نصر</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الريّان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Toc394922247 \h</w:instrText>
            </w:r>
            <w:r>
              <w:rPr>
                <w:noProof/>
                <w:webHidden/>
                <w:rtl/>
              </w:rPr>
              <w:instrText xml:space="preserve"> </w:instrText>
            </w:r>
            <w:r>
              <w:rPr>
                <w:rStyle w:val="Hyperlink"/>
                <w:noProof/>
                <w:rtl/>
              </w:rPr>
            </w:r>
            <w:r>
              <w:rPr>
                <w:rStyle w:val="Hyperlink"/>
                <w:noProof/>
                <w:rtl/>
              </w:rPr>
              <w:fldChar w:fldCharType="separate"/>
            </w:r>
            <w:r>
              <w:rPr>
                <w:noProof/>
                <w:webHidden/>
                <w:rtl/>
              </w:rPr>
              <w:t>282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48" w:history="1">
            <w:r w:rsidRPr="004C171E">
              <w:rPr>
                <w:rStyle w:val="Hyperlink"/>
                <w:noProof/>
                <w:rtl/>
              </w:rPr>
              <w:t xml:space="preserve">[3333]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نصر</w:t>
            </w:r>
            <w:r w:rsidRPr="004C171E">
              <w:rPr>
                <w:rStyle w:val="Hyperlink"/>
                <w:noProof/>
                <w:rtl/>
              </w:rPr>
              <w:t xml:space="preserve"> </w:t>
            </w:r>
            <w:r w:rsidRPr="004C171E">
              <w:rPr>
                <w:rStyle w:val="Hyperlink"/>
                <w:rFonts w:hint="eastAsia"/>
                <w:noProof/>
                <w:rtl/>
              </w:rPr>
              <w:t>الهَمْدَاني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Toc394922248 \h</w:instrText>
            </w:r>
            <w:r>
              <w:rPr>
                <w:noProof/>
                <w:webHidden/>
                <w:rtl/>
              </w:rPr>
              <w:instrText xml:space="preserve"> </w:instrText>
            </w:r>
            <w:r>
              <w:rPr>
                <w:rStyle w:val="Hyperlink"/>
                <w:noProof/>
                <w:rtl/>
              </w:rPr>
            </w:r>
            <w:r>
              <w:rPr>
                <w:rStyle w:val="Hyperlink"/>
                <w:noProof/>
                <w:rtl/>
              </w:rPr>
              <w:fldChar w:fldCharType="separate"/>
            </w:r>
            <w:r>
              <w:rPr>
                <w:noProof/>
                <w:webHidden/>
                <w:rtl/>
              </w:rPr>
              <w:t>282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49" w:history="1">
            <w:r w:rsidRPr="004C171E">
              <w:rPr>
                <w:rStyle w:val="Hyperlink"/>
                <w:noProof/>
                <w:rtl/>
              </w:rPr>
              <w:t xml:space="preserve">[3334]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النعمان</w:t>
            </w:r>
            <w:r w:rsidRPr="004C171E">
              <w:rPr>
                <w:rStyle w:val="Hyperlink"/>
                <w:noProof/>
                <w:rtl/>
              </w:rPr>
              <w:t xml:space="preserve"> </w:t>
            </w:r>
            <w:r w:rsidRPr="004C171E">
              <w:rPr>
                <w:rStyle w:val="Hyperlink"/>
                <w:rFonts w:hint="eastAsia"/>
                <w:noProof/>
                <w:rtl/>
              </w:rPr>
              <w:t>الأزدي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Toc394922249 \h</w:instrText>
            </w:r>
            <w:r>
              <w:rPr>
                <w:noProof/>
                <w:webHidden/>
                <w:rtl/>
              </w:rPr>
              <w:instrText xml:space="preserve"> </w:instrText>
            </w:r>
            <w:r>
              <w:rPr>
                <w:rStyle w:val="Hyperlink"/>
                <w:noProof/>
                <w:rtl/>
              </w:rPr>
            </w:r>
            <w:r>
              <w:rPr>
                <w:rStyle w:val="Hyperlink"/>
                <w:noProof/>
                <w:rtl/>
              </w:rPr>
              <w:fldChar w:fldCharType="separate"/>
            </w:r>
            <w:r>
              <w:rPr>
                <w:noProof/>
                <w:webHidden/>
                <w:rtl/>
              </w:rPr>
              <w:t>283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50" w:history="1">
            <w:r w:rsidRPr="004C171E">
              <w:rPr>
                <w:rStyle w:val="Hyperlink"/>
                <w:noProof/>
                <w:rtl/>
              </w:rPr>
              <w:t xml:space="preserve">[3335]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الورد</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Toc394922250 \h</w:instrText>
            </w:r>
            <w:r>
              <w:rPr>
                <w:noProof/>
                <w:webHidden/>
                <w:rtl/>
              </w:rPr>
              <w:instrText xml:space="preserve"> </w:instrText>
            </w:r>
            <w:r>
              <w:rPr>
                <w:rStyle w:val="Hyperlink"/>
                <w:noProof/>
                <w:rtl/>
              </w:rPr>
            </w:r>
            <w:r>
              <w:rPr>
                <w:rStyle w:val="Hyperlink"/>
                <w:noProof/>
                <w:rtl/>
              </w:rPr>
              <w:fldChar w:fldCharType="separate"/>
            </w:r>
            <w:r>
              <w:rPr>
                <w:noProof/>
                <w:webHidden/>
                <w:rtl/>
              </w:rPr>
              <w:t>283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51" w:history="1">
            <w:r w:rsidRPr="004C171E">
              <w:rPr>
                <w:rStyle w:val="Hyperlink"/>
                <w:noProof/>
                <w:rtl/>
              </w:rPr>
              <w:t xml:space="preserve">[3336]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وهب</w:t>
            </w:r>
            <w:r w:rsidRPr="004C171E">
              <w:rPr>
                <w:rStyle w:val="Hyperlink"/>
                <w:noProof/>
                <w:rtl/>
              </w:rPr>
              <w:t xml:space="preserve"> </w:t>
            </w:r>
            <w:r w:rsidRPr="004C171E">
              <w:rPr>
                <w:rStyle w:val="Hyperlink"/>
                <w:rFonts w:hint="eastAsia"/>
                <w:noProof/>
                <w:rtl/>
              </w:rPr>
              <w:t>القَصْري</w:t>
            </w:r>
            <w:r w:rsidRPr="004C171E">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Toc394922251 \h</w:instrText>
            </w:r>
            <w:r>
              <w:rPr>
                <w:noProof/>
                <w:webHidden/>
                <w:rtl/>
              </w:rPr>
              <w:instrText xml:space="preserve"> </w:instrText>
            </w:r>
            <w:r>
              <w:rPr>
                <w:rStyle w:val="Hyperlink"/>
                <w:noProof/>
                <w:rtl/>
              </w:rPr>
            </w:r>
            <w:r>
              <w:rPr>
                <w:rStyle w:val="Hyperlink"/>
                <w:noProof/>
                <w:rtl/>
              </w:rPr>
              <w:fldChar w:fldCharType="separate"/>
            </w:r>
            <w:r>
              <w:rPr>
                <w:noProof/>
                <w:webHidden/>
                <w:rtl/>
              </w:rPr>
              <w:t>283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52" w:history="1">
            <w:r w:rsidRPr="004C171E">
              <w:rPr>
                <w:rStyle w:val="Hyperlink"/>
                <w:noProof/>
                <w:rtl/>
              </w:rPr>
              <w:t xml:space="preserve">[3337]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هارون</w:t>
            </w:r>
            <w:r w:rsidRPr="004C171E">
              <w:rPr>
                <w:rStyle w:val="Hyperlink"/>
                <w:noProof/>
                <w:rtl/>
              </w:rPr>
              <w:t xml:space="preserve"> </w:t>
            </w:r>
            <w:r w:rsidRPr="004C171E">
              <w:rPr>
                <w:rStyle w:val="Hyperlink"/>
                <w:rFonts w:hint="eastAsia"/>
                <w:noProof/>
                <w:rtl/>
              </w:rPr>
              <w:t>السنجي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Toc394922252 \h</w:instrText>
            </w:r>
            <w:r>
              <w:rPr>
                <w:noProof/>
                <w:webHidden/>
                <w:rtl/>
              </w:rPr>
              <w:instrText xml:space="preserve"> </w:instrText>
            </w:r>
            <w:r>
              <w:rPr>
                <w:rStyle w:val="Hyperlink"/>
                <w:noProof/>
                <w:rtl/>
              </w:rPr>
            </w:r>
            <w:r>
              <w:rPr>
                <w:rStyle w:val="Hyperlink"/>
                <w:noProof/>
                <w:rtl/>
              </w:rPr>
              <w:fldChar w:fldCharType="separate"/>
            </w:r>
            <w:r>
              <w:rPr>
                <w:noProof/>
                <w:webHidden/>
                <w:rtl/>
              </w:rPr>
              <w:t>284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53" w:history="1">
            <w:r w:rsidRPr="004C171E">
              <w:rPr>
                <w:rStyle w:val="Hyperlink"/>
                <w:noProof/>
                <w:rtl/>
              </w:rPr>
              <w:t xml:space="preserve">[3338]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الهُذيل</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Toc394922253 \h</w:instrText>
            </w:r>
            <w:r>
              <w:rPr>
                <w:noProof/>
                <w:webHidden/>
                <w:rtl/>
              </w:rPr>
              <w:instrText xml:space="preserve"> </w:instrText>
            </w:r>
            <w:r>
              <w:rPr>
                <w:rStyle w:val="Hyperlink"/>
                <w:noProof/>
                <w:rtl/>
              </w:rPr>
            </w:r>
            <w:r>
              <w:rPr>
                <w:rStyle w:val="Hyperlink"/>
                <w:noProof/>
                <w:rtl/>
              </w:rPr>
              <w:fldChar w:fldCharType="separate"/>
            </w:r>
            <w:r>
              <w:rPr>
                <w:noProof/>
                <w:webHidden/>
                <w:rtl/>
              </w:rPr>
              <w:t>284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54" w:history="1">
            <w:r w:rsidRPr="004C171E">
              <w:rPr>
                <w:rStyle w:val="Hyperlink"/>
                <w:noProof/>
                <w:rtl/>
              </w:rPr>
              <w:t xml:space="preserve">[3339]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هريرة</w:t>
            </w:r>
            <w:r w:rsidRPr="004C171E">
              <w:rPr>
                <w:rStyle w:val="Hyperlink"/>
                <w:noProof/>
                <w:rtl/>
              </w:rPr>
              <w:t xml:space="preserve"> </w:t>
            </w:r>
            <w:r w:rsidRPr="004C171E">
              <w:rPr>
                <w:rStyle w:val="Hyperlink"/>
                <w:rFonts w:hint="eastAsia"/>
                <w:noProof/>
                <w:rtl/>
              </w:rPr>
              <w:t>البزّاز</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Toc394922254 \h</w:instrText>
            </w:r>
            <w:r>
              <w:rPr>
                <w:noProof/>
                <w:webHidden/>
                <w:rtl/>
              </w:rPr>
              <w:instrText xml:space="preserve"> </w:instrText>
            </w:r>
            <w:r>
              <w:rPr>
                <w:rStyle w:val="Hyperlink"/>
                <w:noProof/>
                <w:rtl/>
              </w:rPr>
            </w:r>
            <w:r>
              <w:rPr>
                <w:rStyle w:val="Hyperlink"/>
                <w:noProof/>
                <w:rtl/>
              </w:rPr>
              <w:fldChar w:fldCharType="separate"/>
            </w:r>
            <w:r>
              <w:rPr>
                <w:noProof/>
                <w:webHidden/>
                <w:rtl/>
              </w:rPr>
              <w:t>284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55" w:history="1">
            <w:r w:rsidRPr="004C171E">
              <w:rPr>
                <w:rStyle w:val="Hyperlink"/>
                <w:noProof/>
                <w:rtl/>
              </w:rPr>
              <w:t xml:space="preserve">[3340]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هلال</w:t>
            </w:r>
            <w:r w:rsidRPr="004C171E">
              <w:rPr>
                <w:rStyle w:val="Hyperlink"/>
                <w:noProof/>
                <w:rtl/>
              </w:rPr>
              <w:t xml:space="preserve"> </w:t>
            </w:r>
            <w:r w:rsidRPr="004C171E">
              <w:rPr>
                <w:rStyle w:val="Hyperlink"/>
                <w:rFonts w:hint="eastAsia"/>
                <w:noProof/>
                <w:rtl/>
              </w:rPr>
              <w:t>الرازي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Toc394922255 \h</w:instrText>
            </w:r>
            <w:r>
              <w:rPr>
                <w:noProof/>
                <w:webHidden/>
                <w:rtl/>
              </w:rPr>
              <w:instrText xml:space="preserve"> </w:instrText>
            </w:r>
            <w:r>
              <w:rPr>
                <w:rStyle w:val="Hyperlink"/>
                <w:noProof/>
                <w:rtl/>
              </w:rPr>
            </w:r>
            <w:r>
              <w:rPr>
                <w:rStyle w:val="Hyperlink"/>
                <w:noProof/>
                <w:rtl/>
              </w:rPr>
              <w:fldChar w:fldCharType="separate"/>
            </w:r>
            <w:r>
              <w:rPr>
                <w:noProof/>
                <w:webHidden/>
                <w:rtl/>
              </w:rPr>
              <w:t>285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56" w:history="1">
            <w:r w:rsidRPr="004C171E">
              <w:rPr>
                <w:rStyle w:val="Hyperlink"/>
                <w:noProof/>
                <w:rtl/>
              </w:rPr>
              <w:t xml:space="preserve">[3341]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هلال</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Toc394922256 \h</w:instrText>
            </w:r>
            <w:r>
              <w:rPr>
                <w:noProof/>
                <w:webHidden/>
                <w:rtl/>
              </w:rPr>
              <w:instrText xml:space="preserve"> </w:instrText>
            </w:r>
            <w:r>
              <w:rPr>
                <w:rStyle w:val="Hyperlink"/>
                <w:noProof/>
                <w:rtl/>
              </w:rPr>
            </w:r>
            <w:r>
              <w:rPr>
                <w:rStyle w:val="Hyperlink"/>
                <w:noProof/>
                <w:rtl/>
              </w:rPr>
              <w:fldChar w:fldCharType="separate"/>
            </w:r>
            <w:r>
              <w:rPr>
                <w:noProof/>
                <w:webHidden/>
                <w:rtl/>
              </w:rPr>
              <w:t>285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57" w:history="1">
            <w:r w:rsidRPr="004C171E">
              <w:rPr>
                <w:rStyle w:val="Hyperlink"/>
                <w:noProof/>
                <w:rtl/>
              </w:rPr>
              <w:t xml:space="preserve">[3342]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الحنّاط</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Toc394922257 \h</w:instrText>
            </w:r>
            <w:r>
              <w:rPr>
                <w:noProof/>
                <w:webHidden/>
                <w:rtl/>
              </w:rPr>
              <w:instrText xml:space="preserve"> </w:instrText>
            </w:r>
            <w:r>
              <w:rPr>
                <w:rStyle w:val="Hyperlink"/>
                <w:noProof/>
                <w:rtl/>
              </w:rPr>
            </w:r>
            <w:r>
              <w:rPr>
                <w:rStyle w:val="Hyperlink"/>
                <w:noProof/>
                <w:rtl/>
              </w:rPr>
              <w:fldChar w:fldCharType="separate"/>
            </w:r>
            <w:r>
              <w:rPr>
                <w:noProof/>
                <w:webHidden/>
                <w:rtl/>
              </w:rPr>
              <w:t>286</w:t>
            </w:r>
            <w:r>
              <w:rPr>
                <w:rStyle w:val="Hyperlink"/>
                <w:noProof/>
                <w:rtl/>
              </w:rPr>
              <w:fldChar w:fldCharType="end"/>
            </w:r>
          </w:hyperlink>
        </w:p>
        <w:p w:rsidR="00377295" w:rsidRDefault="00377295"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2258" w:history="1">
            <w:r w:rsidRPr="004C171E">
              <w:rPr>
                <w:rStyle w:val="Hyperlink"/>
                <w:noProof/>
                <w:rtl/>
              </w:rPr>
              <w:t xml:space="preserve">[3343]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الصنعاني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Toc394922258 \h</w:instrText>
            </w:r>
            <w:r>
              <w:rPr>
                <w:noProof/>
                <w:webHidden/>
                <w:rtl/>
              </w:rPr>
              <w:instrText xml:space="preserve"> </w:instrText>
            </w:r>
            <w:r>
              <w:rPr>
                <w:rStyle w:val="Hyperlink"/>
                <w:noProof/>
                <w:rtl/>
              </w:rPr>
            </w:r>
            <w:r>
              <w:rPr>
                <w:rStyle w:val="Hyperlink"/>
                <w:noProof/>
                <w:rtl/>
              </w:rPr>
              <w:fldChar w:fldCharType="separate"/>
            </w:r>
            <w:r>
              <w:rPr>
                <w:noProof/>
                <w:webHidden/>
                <w:rtl/>
              </w:rPr>
              <w:t>286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59" w:history="1">
            <w:r w:rsidRPr="004C171E">
              <w:rPr>
                <w:rStyle w:val="Hyperlink"/>
                <w:noProof/>
                <w:rtl/>
              </w:rPr>
              <w:t xml:space="preserve">[3344]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كوكب</w:t>
            </w:r>
            <w:r w:rsidRPr="004C171E">
              <w:rPr>
                <w:rStyle w:val="Hyperlink"/>
                <w:noProof/>
                <w:rtl/>
              </w:rPr>
              <w:t xml:space="preserve"> </w:t>
            </w:r>
            <w:r w:rsidRPr="004C171E">
              <w:rPr>
                <w:rStyle w:val="Hyperlink"/>
                <w:rFonts w:hint="eastAsia"/>
                <w:noProof/>
                <w:rtl/>
              </w:rPr>
              <w:t>الدم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Toc394922259 \h</w:instrText>
            </w:r>
            <w:r>
              <w:rPr>
                <w:noProof/>
                <w:webHidden/>
                <w:rtl/>
              </w:rPr>
              <w:instrText xml:space="preserve"> </w:instrText>
            </w:r>
            <w:r>
              <w:rPr>
                <w:rStyle w:val="Hyperlink"/>
                <w:noProof/>
                <w:rtl/>
              </w:rPr>
            </w:r>
            <w:r>
              <w:rPr>
                <w:rStyle w:val="Hyperlink"/>
                <w:noProof/>
                <w:rtl/>
              </w:rPr>
              <w:fldChar w:fldCharType="separate"/>
            </w:r>
            <w:r>
              <w:rPr>
                <w:noProof/>
                <w:webHidden/>
                <w:rtl/>
              </w:rPr>
              <w:t>287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60" w:history="1">
            <w:r w:rsidRPr="004C171E">
              <w:rPr>
                <w:rStyle w:val="Hyperlink"/>
                <w:noProof/>
                <w:rtl/>
              </w:rPr>
              <w:t xml:space="preserve">[3345]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يحيى</w:t>
            </w:r>
            <w:r w:rsidRPr="004C171E">
              <w:rPr>
                <w:rStyle w:val="Hyperlink"/>
                <w:noProof/>
                <w:rtl/>
              </w:rPr>
              <w:t xml:space="preserve"> </w:t>
            </w:r>
            <w:r w:rsidRPr="004C171E">
              <w:rPr>
                <w:rStyle w:val="Hyperlink"/>
                <w:rFonts w:hint="eastAsia"/>
                <w:noProof/>
                <w:rtl/>
              </w:rPr>
              <w:t>الواسطي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Toc394922260 \h</w:instrText>
            </w:r>
            <w:r>
              <w:rPr>
                <w:noProof/>
                <w:webHidden/>
                <w:rtl/>
              </w:rPr>
              <w:instrText xml:space="preserve"> </w:instrText>
            </w:r>
            <w:r>
              <w:rPr>
                <w:rStyle w:val="Hyperlink"/>
                <w:noProof/>
                <w:rtl/>
              </w:rPr>
            </w:r>
            <w:r>
              <w:rPr>
                <w:rStyle w:val="Hyperlink"/>
                <w:noProof/>
                <w:rtl/>
              </w:rPr>
              <w:fldChar w:fldCharType="separate"/>
            </w:r>
            <w:r>
              <w:rPr>
                <w:noProof/>
                <w:webHidden/>
                <w:rtl/>
              </w:rPr>
              <w:t>287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61" w:history="1">
            <w:r w:rsidRPr="004C171E">
              <w:rPr>
                <w:rStyle w:val="Hyperlink"/>
                <w:noProof/>
                <w:rtl/>
              </w:rPr>
              <w:t xml:space="preserve">[3346]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اليسر</w:t>
            </w:r>
            <w:r w:rsidRPr="004C171E">
              <w:rPr>
                <w:rStyle w:val="Hyperlink"/>
                <w:noProof/>
                <w:rtl/>
              </w:rPr>
              <w:t xml:space="preserve"> </w:t>
            </w:r>
            <w:r w:rsidRPr="004C171E">
              <w:rPr>
                <w:rStyle w:val="Hyperlink"/>
                <w:rFonts w:hint="eastAsia"/>
                <w:noProof/>
                <w:rtl/>
              </w:rPr>
              <w:t>الأنصاري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Toc394922261 \h</w:instrText>
            </w:r>
            <w:r>
              <w:rPr>
                <w:noProof/>
                <w:webHidden/>
                <w:rtl/>
              </w:rPr>
              <w:instrText xml:space="preserve"> </w:instrText>
            </w:r>
            <w:r>
              <w:rPr>
                <w:rStyle w:val="Hyperlink"/>
                <w:noProof/>
                <w:rtl/>
              </w:rPr>
            </w:r>
            <w:r>
              <w:rPr>
                <w:rStyle w:val="Hyperlink"/>
                <w:noProof/>
                <w:rtl/>
              </w:rPr>
              <w:fldChar w:fldCharType="separate"/>
            </w:r>
            <w:r>
              <w:rPr>
                <w:noProof/>
                <w:webHidden/>
                <w:rtl/>
              </w:rPr>
              <w:t>288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62" w:history="1">
            <w:r w:rsidRPr="004C171E">
              <w:rPr>
                <w:rStyle w:val="Hyperlink"/>
                <w:noProof/>
                <w:rtl/>
              </w:rPr>
              <w:t xml:space="preserve">[3347]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اليسع</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Toc394922262 \h</w:instrText>
            </w:r>
            <w:r>
              <w:rPr>
                <w:noProof/>
                <w:webHidden/>
                <w:rtl/>
              </w:rPr>
              <w:instrText xml:space="preserve"> </w:instrText>
            </w:r>
            <w:r>
              <w:rPr>
                <w:rStyle w:val="Hyperlink"/>
                <w:noProof/>
                <w:rtl/>
              </w:rPr>
            </w:r>
            <w:r>
              <w:rPr>
                <w:rStyle w:val="Hyperlink"/>
                <w:noProof/>
                <w:rtl/>
              </w:rPr>
              <w:fldChar w:fldCharType="separate"/>
            </w:r>
            <w:r>
              <w:rPr>
                <w:noProof/>
                <w:webHidden/>
                <w:rtl/>
              </w:rPr>
              <w:t>288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63" w:history="1">
            <w:r w:rsidRPr="004C171E">
              <w:rPr>
                <w:rStyle w:val="Hyperlink"/>
                <w:noProof/>
                <w:rtl/>
              </w:rPr>
              <w:t xml:space="preserve">[3348]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يعقوب</w:t>
            </w:r>
            <w:r w:rsidRPr="004C171E">
              <w:rPr>
                <w:rStyle w:val="Hyperlink"/>
                <w:noProof/>
                <w:rtl/>
              </w:rPr>
              <w:t xml:space="preserve"> </w:t>
            </w:r>
            <w:r w:rsidRPr="004C171E">
              <w:rPr>
                <w:rStyle w:val="Hyperlink"/>
                <w:rFonts w:hint="eastAsia"/>
                <w:noProof/>
                <w:rtl/>
              </w:rPr>
              <w:t>الأسدي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Toc394922263 \h</w:instrText>
            </w:r>
            <w:r>
              <w:rPr>
                <w:noProof/>
                <w:webHidden/>
                <w:rtl/>
              </w:rPr>
              <w:instrText xml:space="preserve"> </w:instrText>
            </w:r>
            <w:r>
              <w:rPr>
                <w:rStyle w:val="Hyperlink"/>
                <w:noProof/>
                <w:rtl/>
              </w:rPr>
            </w:r>
            <w:r>
              <w:rPr>
                <w:rStyle w:val="Hyperlink"/>
                <w:noProof/>
                <w:rtl/>
              </w:rPr>
              <w:fldChar w:fldCharType="separate"/>
            </w:r>
            <w:r>
              <w:rPr>
                <w:noProof/>
                <w:webHidden/>
                <w:rtl/>
              </w:rPr>
              <w:t>288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64" w:history="1">
            <w:r w:rsidRPr="004C171E">
              <w:rPr>
                <w:rStyle w:val="Hyperlink"/>
                <w:noProof/>
                <w:rtl/>
              </w:rPr>
              <w:t xml:space="preserve">[3349] </w:t>
            </w:r>
            <w:r w:rsidRPr="004C171E">
              <w:rPr>
                <w:rStyle w:val="Hyperlink"/>
                <w:rFonts w:hint="eastAsia"/>
                <w:noProof/>
                <w:rtl/>
              </w:rPr>
              <w:t>أبو</w:t>
            </w:r>
            <w:r w:rsidRPr="004C171E">
              <w:rPr>
                <w:rStyle w:val="Hyperlink"/>
                <w:noProof/>
                <w:rtl/>
              </w:rPr>
              <w:t xml:space="preserve"> </w:t>
            </w:r>
            <w:r w:rsidRPr="004C171E">
              <w:rPr>
                <w:rStyle w:val="Hyperlink"/>
                <w:rFonts w:hint="eastAsia"/>
                <w:noProof/>
                <w:rtl/>
              </w:rPr>
              <w:t>يوسف</w:t>
            </w:r>
            <w:r w:rsidRPr="004C171E">
              <w:rPr>
                <w:rStyle w:val="Hyperlink"/>
                <w:noProof/>
                <w:rtl/>
              </w:rPr>
              <w:t xml:space="preserve"> </w:t>
            </w:r>
            <w:r w:rsidRPr="004C171E">
              <w:rPr>
                <w:rStyle w:val="Hyperlink"/>
                <w:rFonts w:hint="eastAsia"/>
                <w:noProof/>
                <w:rtl/>
              </w:rPr>
              <w:t>يعقوب</w:t>
            </w:r>
            <w:r w:rsidRPr="004C171E">
              <w:rPr>
                <w:rStyle w:val="Hyperlink"/>
                <w:noProof/>
                <w:rtl/>
              </w:rPr>
              <w:t xml:space="preserve"> </w:t>
            </w:r>
            <w:r w:rsidRPr="004C171E">
              <w:rPr>
                <w:rStyle w:val="Hyperlink"/>
                <w:rFonts w:hint="eastAsia"/>
                <w:noProof/>
                <w:rtl/>
              </w:rPr>
              <w:t>بن</w:t>
            </w:r>
            <w:r w:rsidRPr="004C171E">
              <w:rPr>
                <w:rStyle w:val="Hyperlink"/>
                <w:noProof/>
                <w:rtl/>
              </w:rPr>
              <w:t xml:space="preserve"> </w:t>
            </w:r>
            <w:r w:rsidRPr="004C171E">
              <w:rPr>
                <w:rStyle w:val="Hyperlink"/>
                <w:rFonts w:hint="eastAsia"/>
                <w:noProof/>
                <w:rtl/>
              </w:rPr>
              <w:t>عيثم</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Toc394922264 \h</w:instrText>
            </w:r>
            <w:r>
              <w:rPr>
                <w:noProof/>
                <w:webHidden/>
                <w:rtl/>
              </w:rPr>
              <w:instrText xml:space="preserve"> </w:instrText>
            </w:r>
            <w:r>
              <w:rPr>
                <w:rStyle w:val="Hyperlink"/>
                <w:noProof/>
                <w:rtl/>
              </w:rPr>
            </w:r>
            <w:r>
              <w:rPr>
                <w:rStyle w:val="Hyperlink"/>
                <w:noProof/>
                <w:rtl/>
              </w:rPr>
              <w:fldChar w:fldCharType="separate"/>
            </w:r>
            <w:r>
              <w:rPr>
                <w:noProof/>
                <w:webHidden/>
                <w:rtl/>
              </w:rPr>
              <w:t>288</w:t>
            </w:r>
            <w:r>
              <w:rPr>
                <w:rStyle w:val="Hyperlink"/>
                <w:noProof/>
                <w:rtl/>
              </w:rPr>
              <w:fldChar w:fldCharType="end"/>
            </w:r>
          </w:hyperlink>
        </w:p>
        <w:p w:rsidR="0063324D" w:rsidRDefault="0063324D">
          <w:pPr>
            <w:pStyle w:val="TOC2"/>
            <w:tabs>
              <w:tab w:val="right" w:leader="dot" w:pos="7786"/>
            </w:tabs>
            <w:rPr>
              <w:rFonts w:asciiTheme="minorHAnsi" w:eastAsiaTheme="minorEastAsia" w:hAnsiTheme="minorHAnsi" w:cstheme="minorBidi"/>
              <w:noProof/>
              <w:color w:val="auto"/>
              <w:sz w:val="22"/>
              <w:szCs w:val="22"/>
              <w:rtl/>
            </w:rPr>
          </w:pPr>
          <w:hyperlink w:anchor="_Toc394922265" w:history="1">
            <w:r w:rsidRPr="004C171E">
              <w:rPr>
                <w:rStyle w:val="Hyperlink"/>
                <w:rFonts w:hint="eastAsia"/>
                <w:noProof/>
                <w:rtl/>
              </w:rPr>
              <w:t>باب</w:t>
            </w:r>
            <w:r w:rsidRPr="004C171E">
              <w:rPr>
                <w:rStyle w:val="Hyperlink"/>
                <w:noProof/>
                <w:rtl/>
              </w:rPr>
              <w:t xml:space="preserve"> </w:t>
            </w:r>
            <w:r w:rsidRPr="004C171E">
              <w:rPr>
                <w:rStyle w:val="Hyperlink"/>
                <w:rFonts w:hint="eastAsia"/>
                <w:noProof/>
                <w:rtl/>
              </w:rPr>
              <w:t>ما</w:t>
            </w:r>
            <w:r w:rsidRPr="004C171E">
              <w:rPr>
                <w:rStyle w:val="Hyperlink"/>
                <w:noProof/>
                <w:rtl/>
              </w:rPr>
              <w:t xml:space="preserve"> </w:t>
            </w:r>
            <w:r w:rsidRPr="004C171E">
              <w:rPr>
                <w:rStyle w:val="Hyperlink"/>
                <w:rFonts w:hint="eastAsia"/>
                <w:noProof/>
                <w:rtl/>
              </w:rPr>
              <w:t>صدر</w:t>
            </w:r>
            <w:r w:rsidRPr="004C171E">
              <w:rPr>
                <w:rStyle w:val="Hyperlink"/>
                <w:noProof/>
                <w:rtl/>
              </w:rPr>
              <w:t xml:space="preserve"> </w:t>
            </w:r>
            <w:r w:rsidRPr="004C171E">
              <w:rPr>
                <w:rStyle w:val="Hyperlink"/>
                <w:rFonts w:hint="eastAsia"/>
                <w:noProof/>
                <w:rtl/>
              </w:rPr>
              <w:t>بابن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Toc394922265 \h</w:instrText>
            </w:r>
            <w:r>
              <w:rPr>
                <w:noProof/>
                <w:webHidden/>
                <w:rtl/>
              </w:rPr>
              <w:instrText xml:space="preserve"> </w:instrText>
            </w:r>
            <w:r>
              <w:rPr>
                <w:rStyle w:val="Hyperlink"/>
                <w:noProof/>
                <w:rtl/>
              </w:rPr>
            </w:r>
            <w:r>
              <w:rPr>
                <w:rStyle w:val="Hyperlink"/>
                <w:noProof/>
                <w:rtl/>
              </w:rPr>
              <w:fldChar w:fldCharType="separate"/>
            </w:r>
            <w:r>
              <w:rPr>
                <w:noProof/>
                <w:webHidden/>
                <w:rtl/>
              </w:rPr>
              <w:t>289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66" w:history="1">
            <w:r w:rsidRPr="004C171E">
              <w:rPr>
                <w:rStyle w:val="Hyperlink"/>
                <w:noProof/>
                <w:rtl/>
              </w:rPr>
              <w:t xml:space="preserve">[3350] </w:t>
            </w:r>
            <w:r w:rsidRPr="004C171E">
              <w:rPr>
                <w:rStyle w:val="Hyperlink"/>
                <w:rFonts w:hint="eastAsia"/>
                <w:noProof/>
                <w:rtl/>
              </w:rPr>
              <w:t>ابن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الثلج</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Toc394922266 \h</w:instrText>
            </w:r>
            <w:r>
              <w:rPr>
                <w:noProof/>
                <w:webHidden/>
                <w:rtl/>
              </w:rPr>
              <w:instrText xml:space="preserve"> </w:instrText>
            </w:r>
            <w:r>
              <w:rPr>
                <w:rStyle w:val="Hyperlink"/>
                <w:noProof/>
                <w:rtl/>
              </w:rPr>
            </w:r>
            <w:r>
              <w:rPr>
                <w:rStyle w:val="Hyperlink"/>
                <w:noProof/>
                <w:rtl/>
              </w:rPr>
              <w:fldChar w:fldCharType="separate"/>
            </w:r>
            <w:r>
              <w:rPr>
                <w:noProof/>
                <w:webHidden/>
                <w:rtl/>
              </w:rPr>
              <w:t>289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67" w:history="1">
            <w:r w:rsidRPr="004C171E">
              <w:rPr>
                <w:rStyle w:val="Hyperlink"/>
                <w:noProof/>
                <w:rtl/>
              </w:rPr>
              <w:t xml:space="preserve">[3351] </w:t>
            </w:r>
            <w:r w:rsidRPr="004C171E">
              <w:rPr>
                <w:rStyle w:val="Hyperlink"/>
                <w:rFonts w:hint="eastAsia"/>
                <w:noProof/>
                <w:rtl/>
              </w:rPr>
              <w:t>ابن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الحراء</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Toc394922267 \h</w:instrText>
            </w:r>
            <w:r>
              <w:rPr>
                <w:noProof/>
                <w:webHidden/>
                <w:rtl/>
              </w:rPr>
              <w:instrText xml:space="preserve"> </w:instrText>
            </w:r>
            <w:r>
              <w:rPr>
                <w:rStyle w:val="Hyperlink"/>
                <w:noProof/>
                <w:rtl/>
              </w:rPr>
            </w:r>
            <w:r>
              <w:rPr>
                <w:rStyle w:val="Hyperlink"/>
                <w:noProof/>
                <w:rtl/>
              </w:rPr>
              <w:fldChar w:fldCharType="separate"/>
            </w:r>
            <w:r>
              <w:rPr>
                <w:noProof/>
                <w:webHidden/>
                <w:rtl/>
              </w:rPr>
              <w:t>289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68" w:history="1">
            <w:r w:rsidRPr="004C171E">
              <w:rPr>
                <w:rStyle w:val="Hyperlink"/>
                <w:noProof/>
                <w:rtl/>
              </w:rPr>
              <w:t xml:space="preserve">[3352] </w:t>
            </w:r>
            <w:r w:rsidRPr="004C171E">
              <w:rPr>
                <w:rStyle w:val="Hyperlink"/>
                <w:rFonts w:hint="eastAsia"/>
                <w:noProof/>
                <w:rtl/>
              </w:rPr>
              <w:t>ابن</w:t>
            </w:r>
            <w:r w:rsidRPr="004C171E">
              <w:rPr>
                <w:rStyle w:val="Hyperlink"/>
                <w:noProof/>
                <w:rtl/>
              </w:rPr>
              <w:t xml:space="preserve"> </w:t>
            </w:r>
            <w:r w:rsidRPr="004C171E">
              <w:rPr>
                <w:rStyle w:val="Hyperlink"/>
                <w:rFonts w:hint="eastAsia"/>
                <w:noProof/>
                <w:rtl/>
              </w:rPr>
              <w:t>أخي</w:t>
            </w:r>
            <w:r w:rsidRPr="004C171E">
              <w:rPr>
                <w:rStyle w:val="Hyperlink"/>
                <w:noProof/>
                <w:rtl/>
              </w:rPr>
              <w:t xml:space="preserve"> </w:t>
            </w:r>
            <w:r w:rsidRPr="004C171E">
              <w:rPr>
                <w:rStyle w:val="Hyperlink"/>
                <w:rFonts w:hint="eastAsia"/>
                <w:noProof/>
                <w:rtl/>
              </w:rPr>
              <w:t>فضيل</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Toc394922268 \h</w:instrText>
            </w:r>
            <w:r>
              <w:rPr>
                <w:noProof/>
                <w:webHidden/>
                <w:rtl/>
              </w:rPr>
              <w:instrText xml:space="preserve"> </w:instrText>
            </w:r>
            <w:r>
              <w:rPr>
                <w:rStyle w:val="Hyperlink"/>
                <w:noProof/>
                <w:rtl/>
              </w:rPr>
            </w:r>
            <w:r>
              <w:rPr>
                <w:rStyle w:val="Hyperlink"/>
                <w:noProof/>
                <w:rtl/>
              </w:rPr>
              <w:fldChar w:fldCharType="separate"/>
            </w:r>
            <w:r>
              <w:rPr>
                <w:noProof/>
                <w:webHidden/>
                <w:rtl/>
              </w:rPr>
              <w:t>289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69" w:history="1">
            <w:r w:rsidRPr="004C171E">
              <w:rPr>
                <w:rStyle w:val="Hyperlink"/>
                <w:noProof/>
                <w:rtl/>
              </w:rPr>
              <w:t xml:space="preserve">[3353] </w:t>
            </w:r>
            <w:r w:rsidRPr="004C171E">
              <w:rPr>
                <w:rStyle w:val="Hyperlink"/>
                <w:rFonts w:hint="eastAsia"/>
                <w:noProof/>
                <w:rtl/>
              </w:rPr>
              <w:t>ابن</w:t>
            </w:r>
            <w:r w:rsidRPr="004C171E">
              <w:rPr>
                <w:rStyle w:val="Hyperlink"/>
                <w:noProof/>
                <w:rtl/>
              </w:rPr>
              <w:t xml:space="preserve"> </w:t>
            </w:r>
            <w:r w:rsidRPr="004C171E">
              <w:rPr>
                <w:rStyle w:val="Hyperlink"/>
                <w:rFonts w:hint="eastAsia"/>
                <w:noProof/>
                <w:rtl/>
              </w:rPr>
              <w:t>أبي</w:t>
            </w:r>
            <w:r w:rsidRPr="004C171E">
              <w:rPr>
                <w:rStyle w:val="Hyperlink"/>
                <w:noProof/>
                <w:rtl/>
              </w:rPr>
              <w:t xml:space="preserve"> </w:t>
            </w:r>
            <w:r w:rsidRPr="004C171E">
              <w:rPr>
                <w:rStyle w:val="Hyperlink"/>
                <w:rFonts w:hint="eastAsia"/>
                <w:noProof/>
                <w:rtl/>
              </w:rPr>
              <w:t>قُرّة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Toc394922269 \h</w:instrText>
            </w:r>
            <w:r>
              <w:rPr>
                <w:noProof/>
                <w:webHidden/>
                <w:rtl/>
              </w:rPr>
              <w:instrText xml:space="preserve"> </w:instrText>
            </w:r>
            <w:r>
              <w:rPr>
                <w:rStyle w:val="Hyperlink"/>
                <w:noProof/>
                <w:rtl/>
              </w:rPr>
            </w:r>
            <w:r>
              <w:rPr>
                <w:rStyle w:val="Hyperlink"/>
                <w:noProof/>
                <w:rtl/>
              </w:rPr>
              <w:fldChar w:fldCharType="separate"/>
            </w:r>
            <w:r>
              <w:rPr>
                <w:noProof/>
                <w:webHidden/>
                <w:rtl/>
              </w:rPr>
              <w:t>289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70" w:history="1">
            <w:r w:rsidRPr="004C171E">
              <w:rPr>
                <w:rStyle w:val="Hyperlink"/>
                <w:noProof/>
                <w:rtl/>
              </w:rPr>
              <w:t xml:space="preserve">[3354] </w:t>
            </w:r>
            <w:r w:rsidRPr="004C171E">
              <w:rPr>
                <w:rStyle w:val="Hyperlink"/>
                <w:rFonts w:hint="eastAsia"/>
                <w:noProof/>
                <w:rtl/>
              </w:rPr>
              <w:t>ابن</w:t>
            </w:r>
            <w:r w:rsidRPr="004C171E">
              <w:rPr>
                <w:rStyle w:val="Hyperlink"/>
                <w:noProof/>
                <w:rtl/>
              </w:rPr>
              <w:t xml:space="preserve"> </w:t>
            </w:r>
            <w:r w:rsidRPr="004C171E">
              <w:rPr>
                <w:rStyle w:val="Hyperlink"/>
                <w:rFonts w:hint="eastAsia"/>
                <w:noProof/>
                <w:rtl/>
              </w:rPr>
              <w:t>ثابت</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Toc394922270 \h</w:instrText>
            </w:r>
            <w:r>
              <w:rPr>
                <w:noProof/>
                <w:webHidden/>
                <w:rtl/>
              </w:rPr>
              <w:instrText xml:space="preserve"> </w:instrText>
            </w:r>
            <w:r>
              <w:rPr>
                <w:rStyle w:val="Hyperlink"/>
                <w:noProof/>
                <w:rtl/>
              </w:rPr>
            </w:r>
            <w:r>
              <w:rPr>
                <w:rStyle w:val="Hyperlink"/>
                <w:noProof/>
                <w:rtl/>
              </w:rPr>
              <w:fldChar w:fldCharType="separate"/>
            </w:r>
            <w:r>
              <w:rPr>
                <w:noProof/>
                <w:webHidden/>
                <w:rtl/>
              </w:rPr>
              <w:t>290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71" w:history="1">
            <w:r w:rsidRPr="004C171E">
              <w:rPr>
                <w:rStyle w:val="Hyperlink"/>
                <w:noProof/>
                <w:rtl/>
              </w:rPr>
              <w:t xml:space="preserve">[3355] </w:t>
            </w:r>
            <w:r w:rsidRPr="004C171E">
              <w:rPr>
                <w:rStyle w:val="Hyperlink"/>
                <w:rFonts w:hint="eastAsia"/>
                <w:noProof/>
                <w:rtl/>
              </w:rPr>
              <w:t>ابن</w:t>
            </w:r>
            <w:r w:rsidRPr="004C171E">
              <w:rPr>
                <w:rStyle w:val="Hyperlink"/>
                <w:noProof/>
                <w:rtl/>
              </w:rPr>
              <w:t xml:space="preserve"> </w:t>
            </w:r>
            <w:r w:rsidRPr="004C171E">
              <w:rPr>
                <w:rStyle w:val="Hyperlink"/>
                <w:rFonts w:hint="eastAsia"/>
                <w:noProof/>
                <w:rtl/>
              </w:rPr>
              <w:t>الجندي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Toc394922271 \h</w:instrText>
            </w:r>
            <w:r>
              <w:rPr>
                <w:noProof/>
                <w:webHidden/>
                <w:rtl/>
              </w:rPr>
              <w:instrText xml:space="preserve"> </w:instrText>
            </w:r>
            <w:r>
              <w:rPr>
                <w:rStyle w:val="Hyperlink"/>
                <w:noProof/>
                <w:rtl/>
              </w:rPr>
            </w:r>
            <w:r>
              <w:rPr>
                <w:rStyle w:val="Hyperlink"/>
                <w:noProof/>
                <w:rtl/>
              </w:rPr>
              <w:fldChar w:fldCharType="separate"/>
            </w:r>
            <w:r>
              <w:rPr>
                <w:noProof/>
                <w:webHidden/>
                <w:rtl/>
              </w:rPr>
              <w:t>290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72" w:history="1">
            <w:r w:rsidRPr="004C171E">
              <w:rPr>
                <w:rStyle w:val="Hyperlink"/>
                <w:noProof/>
                <w:rtl/>
              </w:rPr>
              <w:t xml:space="preserve">[3356] </w:t>
            </w:r>
            <w:r w:rsidRPr="004C171E">
              <w:rPr>
                <w:rStyle w:val="Hyperlink"/>
                <w:rFonts w:hint="eastAsia"/>
                <w:noProof/>
                <w:rtl/>
              </w:rPr>
              <w:t>ابن</w:t>
            </w:r>
            <w:r w:rsidRPr="004C171E">
              <w:rPr>
                <w:rStyle w:val="Hyperlink"/>
                <w:noProof/>
                <w:rtl/>
              </w:rPr>
              <w:t xml:space="preserve"> </w:t>
            </w:r>
            <w:r w:rsidRPr="004C171E">
              <w:rPr>
                <w:rStyle w:val="Hyperlink"/>
                <w:rFonts w:hint="eastAsia"/>
                <w:noProof/>
                <w:rtl/>
              </w:rPr>
              <w:t>النباح</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Toc394922272 \h</w:instrText>
            </w:r>
            <w:r>
              <w:rPr>
                <w:noProof/>
                <w:webHidden/>
                <w:rtl/>
              </w:rPr>
              <w:instrText xml:space="preserve"> </w:instrText>
            </w:r>
            <w:r>
              <w:rPr>
                <w:rStyle w:val="Hyperlink"/>
                <w:noProof/>
                <w:rtl/>
              </w:rPr>
            </w:r>
            <w:r>
              <w:rPr>
                <w:rStyle w:val="Hyperlink"/>
                <w:noProof/>
                <w:rtl/>
              </w:rPr>
              <w:fldChar w:fldCharType="separate"/>
            </w:r>
            <w:r>
              <w:rPr>
                <w:noProof/>
                <w:webHidden/>
                <w:rtl/>
              </w:rPr>
              <w:t>290</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73" w:history="1">
            <w:r w:rsidRPr="004C171E">
              <w:rPr>
                <w:rStyle w:val="Hyperlink"/>
                <w:noProof/>
                <w:rtl/>
              </w:rPr>
              <w:t xml:space="preserve">[3357] </w:t>
            </w:r>
            <w:r w:rsidRPr="004C171E">
              <w:rPr>
                <w:rStyle w:val="Hyperlink"/>
                <w:rFonts w:hint="eastAsia"/>
                <w:noProof/>
                <w:rtl/>
              </w:rPr>
              <w:t>ابن</w:t>
            </w:r>
            <w:r w:rsidRPr="004C171E">
              <w:rPr>
                <w:rStyle w:val="Hyperlink"/>
                <w:noProof/>
                <w:rtl/>
              </w:rPr>
              <w:t xml:space="preserve"> </w:t>
            </w:r>
            <w:r w:rsidRPr="004C171E">
              <w:rPr>
                <w:rStyle w:val="Hyperlink"/>
                <w:rFonts w:hint="eastAsia"/>
                <w:noProof/>
                <w:rtl/>
              </w:rPr>
              <w:t>نوح</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Toc394922273 \h</w:instrText>
            </w:r>
            <w:r>
              <w:rPr>
                <w:noProof/>
                <w:webHidden/>
                <w:rtl/>
              </w:rPr>
              <w:instrText xml:space="preserve"> </w:instrText>
            </w:r>
            <w:r>
              <w:rPr>
                <w:rStyle w:val="Hyperlink"/>
                <w:noProof/>
                <w:rtl/>
              </w:rPr>
            </w:r>
            <w:r>
              <w:rPr>
                <w:rStyle w:val="Hyperlink"/>
                <w:noProof/>
                <w:rtl/>
              </w:rPr>
              <w:fldChar w:fldCharType="separate"/>
            </w:r>
            <w:r>
              <w:rPr>
                <w:noProof/>
                <w:webHidden/>
                <w:rtl/>
              </w:rPr>
              <w:t>291</w:t>
            </w:r>
            <w:r>
              <w:rPr>
                <w:rStyle w:val="Hyperlink"/>
                <w:noProof/>
                <w:rtl/>
              </w:rPr>
              <w:fldChar w:fldCharType="end"/>
            </w:r>
          </w:hyperlink>
        </w:p>
        <w:p w:rsidR="0063324D" w:rsidRDefault="0063324D">
          <w:pPr>
            <w:pStyle w:val="TOC2"/>
            <w:tabs>
              <w:tab w:val="right" w:leader="dot" w:pos="7786"/>
            </w:tabs>
            <w:rPr>
              <w:rFonts w:asciiTheme="minorHAnsi" w:eastAsiaTheme="minorEastAsia" w:hAnsiTheme="minorHAnsi" w:cstheme="minorBidi"/>
              <w:noProof/>
              <w:color w:val="auto"/>
              <w:sz w:val="22"/>
              <w:szCs w:val="22"/>
              <w:rtl/>
            </w:rPr>
          </w:pPr>
          <w:hyperlink w:anchor="_Toc394922274" w:history="1">
            <w:r w:rsidRPr="004C171E">
              <w:rPr>
                <w:rStyle w:val="Hyperlink"/>
                <w:rFonts w:hint="eastAsia"/>
                <w:noProof/>
                <w:rtl/>
              </w:rPr>
              <w:t>باب</w:t>
            </w:r>
            <w:r w:rsidRPr="004C171E">
              <w:rPr>
                <w:rStyle w:val="Hyperlink"/>
                <w:noProof/>
                <w:rtl/>
              </w:rPr>
              <w:t xml:space="preserve"> </w:t>
            </w:r>
            <w:r w:rsidRPr="004C171E">
              <w:rPr>
                <w:rStyle w:val="Hyperlink"/>
                <w:rFonts w:hint="eastAsia"/>
                <w:noProof/>
                <w:rtl/>
              </w:rPr>
              <w:t>في</w:t>
            </w:r>
            <w:r w:rsidRPr="004C171E">
              <w:rPr>
                <w:rStyle w:val="Hyperlink"/>
                <w:noProof/>
                <w:rtl/>
              </w:rPr>
              <w:t xml:space="preserve"> </w:t>
            </w:r>
            <w:r w:rsidRPr="004C171E">
              <w:rPr>
                <w:rStyle w:val="Hyperlink"/>
                <w:rFonts w:hint="eastAsia"/>
                <w:noProof/>
                <w:rtl/>
              </w:rPr>
              <w:t>النسب</w:t>
            </w:r>
            <w:r w:rsidRPr="004C171E">
              <w:rPr>
                <w:rStyle w:val="Hyperlink"/>
                <w:noProof/>
                <w:rtl/>
              </w:rPr>
              <w:t xml:space="preserve"> </w:t>
            </w:r>
            <w:r w:rsidRPr="004C171E">
              <w:rPr>
                <w:rStyle w:val="Hyperlink"/>
                <w:rFonts w:hint="eastAsia"/>
                <w:noProof/>
                <w:rtl/>
              </w:rPr>
              <w:t>واللقب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Toc394922274 \h</w:instrText>
            </w:r>
            <w:r>
              <w:rPr>
                <w:noProof/>
                <w:webHidden/>
                <w:rtl/>
              </w:rPr>
              <w:instrText xml:space="preserve"> </w:instrText>
            </w:r>
            <w:r>
              <w:rPr>
                <w:rStyle w:val="Hyperlink"/>
                <w:noProof/>
                <w:rtl/>
              </w:rPr>
            </w:r>
            <w:r>
              <w:rPr>
                <w:rStyle w:val="Hyperlink"/>
                <w:noProof/>
                <w:rtl/>
              </w:rPr>
              <w:fldChar w:fldCharType="separate"/>
            </w:r>
            <w:r>
              <w:rPr>
                <w:noProof/>
                <w:webHidden/>
                <w:rtl/>
              </w:rPr>
              <w:t>292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75" w:history="1">
            <w:r w:rsidRPr="004C171E">
              <w:rPr>
                <w:rStyle w:val="Hyperlink"/>
                <w:noProof/>
                <w:rtl/>
              </w:rPr>
              <w:t xml:space="preserve">[3358] </w:t>
            </w:r>
            <w:r w:rsidRPr="004C171E">
              <w:rPr>
                <w:rStyle w:val="Hyperlink"/>
                <w:rFonts w:hint="eastAsia"/>
                <w:noProof/>
                <w:rtl/>
              </w:rPr>
              <w:t>الأَعْمَش</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Toc394922275 \h</w:instrText>
            </w:r>
            <w:r>
              <w:rPr>
                <w:noProof/>
                <w:webHidden/>
                <w:rtl/>
              </w:rPr>
              <w:instrText xml:space="preserve"> </w:instrText>
            </w:r>
            <w:r>
              <w:rPr>
                <w:rStyle w:val="Hyperlink"/>
                <w:noProof/>
                <w:rtl/>
              </w:rPr>
            </w:r>
            <w:r>
              <w:rPr>
                <w:rStyle w:val="Hyperlink"/>
                <w:noProof/>
                <w:rtl/>
              </w:rPr>
              <w:fldChar w:fldCharType="separate"/>
            </w:r>
            <w:r>
              <w:rPr>
                <w:noProof/>
                <w:webHidden/>
                <w:rtl/>
              </w:rPr>
              <w:t>292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76" w:history="1">
            <w:r w:rsidRPr="004C171E">
              <w:rPr>
                <w:rStyle w:val="Hyperlink"/>
                <w:noProof/>
                <w:rtl/>
              </w:rPr>
              <w:t xml:space="preserve">[3359] </w:t>
            </w:r>
            <w:r w:rsidRPr="004C171E">
              <w:rPr>
                <w:rStyle w:val="Hyperlink"/>
                <w:rFonts w:hint="eastAsia"/>
                <w:noProof/>
                <w:rtl/>
              </w:rPr>
              <w:t>الجوّاني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Toc394922276 \h</w:instrText>
            </w:r>
            <w:r>
              <w:rPr>
                <w:noProof/>
                <w:webHidden/>
                <w:rtl/>
              </w:rPr>
              <w:instrText xml:space="preserve"> </w:instrText>
            </w:r>
            <w:r>
              <w:rPr>
                <w:rStyle w:val="Hyperlink"/>
                <w:noProof/>
                <w:rtl/>
              </w:rPr>
            </w:r>
            <w:r>
              <w:rPr>
                <w:rStyle w:val="Hyperlink"/>
                <w:noProof/>
                <w:rtl/>
              </w:rPr>
              <w:fldChar w:fldCharType="separate"/>
            </w:r>
            <w:r>
              <w:rPr>
                <w:noProof/>
                <w:webHidden/>
                <w:rtl/>
              </w:rPr>
              <w:t>292</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77" w:history="1">
            <w:r w:rsidRPr="004C171E">
              <w:rPr>
                <w:rStyle w:val="Hyperlink"/>
                <w:noProof/>
                <w:rtl/>
              </w:rPr>
              <w:t xml:space="preserve">[3360] </w:t>
            </w:r>
            <w:r w:rsidRPr="004C171E">
              <w:rPr>
                <w:rStyle w:val="Hyperlink"/>
                <w:rFonts w:hint="eastAsia"/>
                <w:noProof/>
                <w:rtl/>
              </w:rPr>
              <w:t>الخَيْبري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Toc394922277 \h</w:instrText>
            </w:r>
            <w:r>
              <w:rPr>
                <w:noProof/>
                <w:webHidden/>
                <w:rtl/>
              </w:rPr>
              <w:instrText xml:space="preserve"> </w:instrText>
            </w:r>
            <w:r>
              <w:rPr>
                <w:rStyle w:val="Hyperlink"/>
                <w:noProof/>
                <w:rtl/>
              </w:rPr>
            </w:r>
            <w:r>
              <w:rPr>
                <w:rStyle w:val="Hyperlink"/>
                <w:noProof/>
                <w:rtl/>
              </w:rPr>
              <w:fldChar w:fldCharType="separate"/>
            </w:r>
            <w:r>
              <w:rPr>
                <w:noProof/>
                <w:webHidden/>
                <w:rtl/>
              </w:rPr>
              <w:t>293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78" w:history="1">
            <w:r w:rsidRPr="004C171E">
              <w:rPr>
                <w:rStyle w:val="Hyperlink"/>
                <w:noProof/>
                <w:rtl/>
              </w:rPr>
              <w:t xml:space="preserve">[3361] </w:t>
            </w:r>
            <w:r w:rsidRPr="004C171E">
              <w:rPr>
                <w:rStyle w:val="Hyperlink"/>
                <w:rFonts w:hint="eastAsia"/>
                <w:noProof/>
                <w:rtl/>
              </w:rPr>
              <w:t>ذو</w:t>
            </w:r>
            <w:r w:rsidRPr="004C171E">
              <w:rPr>
                <w:rStyle w:val="Hyperlink"/>
                <w:noProof/>
                <w:rtl/>
              </w:rPr>
              <w:t xml:space="preserve"> </w:t>
            </w:r>
            <w:r w:rsidRPr="004C171E">
              <w:rPr>
                <w:rStyle w:val="Hyperlink"/>
                <w:rFonts w:hint="eastAsia"/>
                <w:noProof/>
                <w:rtl/>
              </w:rPr>
              <w:t>الدمعة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Toc394922278 \h</w:instrText>
            </w:r>
            <w:r>
              <w:rPr>
                <w:noProof/>
                <w:webHidden/>
                <w:rtl/>
              </w:rPr>
              <w:instrText xml:space="preserve"> </w:instrText>
            </w:r>
            <w:r>
              <w:rPr>
                <w:rStyle w:val="Hyperlink"/>
                <w:noProof/>
                <w:rtl/>
              </w:rPr>
            </w:r>
            <w:r>
              <w:rPr>
                <w:rStyle w:val="Hyperlink"/>
                <w:noProof/>
                <w:rtl/>
              </w:rPr>
              <w:fldChar w:fldCharType="separate"/>
            </w:r>
            <w:r>
              <w:rPr>
                <w:noProof/>
                <w:webHidden/>
                <w:rtl/>
              </w:rPr>
              <w:t>293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79" w:history="1">
            <w:r w:rsidRPr="004C171E">
              <w:rPr>
                <w:rStyle w:val="Hyperlink"/>
                <w:noProof/>
                <w:rtl/>
              </w:rPr>
              <w:t xml:space="preserve">[3362] </w:t>
            </w:r>
            <w:r w:rsidRPr="004C171E">
              <w:rPr>
                <w:rStyle w:val="Hyperlink"/>
                <w:rFonts w:hint="eastAsia"/>
                <w:noProof/>
                <w:rtl/>
              </w:rPr>
              <w:t>رأس</w:t>
            </w:r>
            <w:r w:rsidRPr="004C171E">
              <w:rPr>
                <w:rStyle w:val="Hyperlink"/>
                <w:noProof/>
                <w:rtl/>
              </w:rPr>
              <w:t xml:space="preserve"> </w:t>
            </w:r>
            <w:r w:rsidRPr="004C171E">
              <w:rPr>
                <w:rStyle w:val="Hyperlink"/>
                <w:rFonts w:hint="eastAsia"/>
                <w:noProof/>
                <w:rtl/>
              </w:rPr>
              <w:t>المذرى</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Toc394922279 \h</w:instrText>
            </w:r>
            <w:r>
              <w:rPr>
                <w:noProof/>
                <w:webHidden/>
                <w:rtl/>
              </w:rPr>
              <w:instrText xml:space="preserve"> </w:instrText>
            </w:r>
            <w:r>
              <w:rPr>
                <w:rStyle w:val="Hyperlink"/>
                <w:noProof/>
                <w:rtl/>
              </w:rPr>
            </w:r>
            <w:r>
              <w:rPr>
                <w:rStyle w:val="Hyperlink"/>
                <w:noProof/>
                <w:rtl/>
              </w:rPr>
              <w:fldChar w:fldCharType="separate"/>
            </w:r>
            <w:r>
              <w:rPr>
                <w:noProof/>
                <w:webHidden/>
                <w:rtl/>
              </w:rPr>
              <w:t>293</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80" w:history="1">
            <w:r w:rsidRPr="004C171E">
              <w:rPr>
                <w:rStyle w:val="Hyperlink"/>
                <w:noProof/>
                <w:rtl/>
              </w:rPr>
              <w:t xml:space="preserve">[3363] </w:t>
            </w:r>
            <w:r w:rsidRPr="004C171E">
              <w:rPr>
                <w:rStyle w:val="Hyperlink"/>
                <w:rFonts w:hint="eastAsia"/>
                <w:noProof/>
                <w:rtl/>
              </w:rPr>
              <w:t>الرزاز</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Toc394922280 \h</w:instrText>
            </w:r>
            <w:r>
              <w:rPr>
                <w:noProof/>
                <w:webHidden/>
                <w:rtl/>
              </w:rPr>
              <w:instrText xml:space="preserve"> </w:instrText>
            </w:r>
            <w:r>
              <w:rPr>
                <w:rStyle w:val="Hyperlink"/>
                <w:noProof/>
                <w:rtl/>
              </w:rPr>
            </w:r>
            <w:r>
              <w:rPr>
                <w:rStyle w:val="Hyperlink"/>
                <w:noProof/>
                <w:rtl/>
              </w:rPr>
              <w:fldChar w:fldCharType="separate"/>
            </w:r>
            <w:r>
              <w:rPr>
                <w:noProof/>
                <w:webHidden/>
                <w:rtl/>
              </w:rPr>
              <w:t>294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81" w:history="1">
            <w:r w:rsidRPr="004C171E">
              <w:rPr>
                <w:rStyle w:val="Hyperlink"/>
                <w:noProof/>
                <w:rtl/>
              </w:rPr>
              <w:t xml:space="preserve">[3364] </w:t>
            </w:r>
            <w:r w:rsidRPr="004C171E">
              <w:rPr>
                <w:rStyle w:val="Hyperlink"/>
                <w:rFonts w:hint="eastAsia"/>
                <w:noProof/>
                <w:rtl/>
              </w:rPr>
              <w:t>الزُّهْري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Toc394922281 \h</w:instrText>
            </w:r>
            <w:r>
              <w:rPr>
                <w:noProof/>
                <w:webHidden/>
                <w:rtl/>
              </w:rPr>
              <w:instrText xml:space="preserve"> </w:instrText>
            </w:r>
            <w:r>
              <w:rPr>
                <w:rStyle w:val="Hyperlink"/>
                <w:noProof/>
                <w:rtl/>
              </w:rPr>
            </w:r>
            <w:r>
              <w:rPr>
                <w:rStyle w:val="Hyperlink"/>
                <w:noProof/>
                <w:rtl/>
              </w:rPr>
              <w:fldChar w:fldCharType="separate"/>
            </w:r>
            <w:r>
              <w:rPr>
                <w:noProof/>
                <w:webHidden/>
                <w:rtl/>
              </w:rPr>
              <w:t>294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82" w:history="1">
            <w:r w:rsidRPr="004C171E">
              <w:rPr>
                <w:rStyle w:val="Hyperlink"/>
                <w:noProof/>
                <w:rtl/>
              </w:rPr>
              <w:t xml:space="preserve">[3365] </w:t>
            </w:r>
            <w:r w:rsidRPr="004C171E">
              <w:rPr>
                <w:rStyle w:val="Hyperlink"/>
                <w:rFonts w:hint="eastAsia"/>
                <w:noProof/>
                <w:rtl/>
              </w:rPr>
              <w:t>السّدوسي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Toc394922282 \h</w:instrText>
            </w:r>
            <w:r>
              <w:rPr>
                <w:noProof/>
                <w:webHidden/>
                <w:rtl/>
              </w:rPr>
              <w:instrText xml:space="preserve"> </w:instrText>
            </w:r>
            <w:r>
              <w:rPr>
                <w:rStyle w:val="Hyperlink"/>
                <w:noProof/>
                <w:rtl/>
              </w:rPr>
            </w:r>
            <w:r>
              <w:rPr>
                <w:rStyle w:val="Hyperlink"/>
                <w:noProof/>
                <w:rtl/>
              </w:rPr>
              <w:fldChar w:fldCharType="separate"/>
            </w:r>
            <w:r>
              <w:rPr>
                <w:noProof/>
                <w:webHidden/>
                <w:rtl/>
              </w:rPr>
              <w:t>294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83" w:history="1">
            <w:r w:rsidRPr="004C171E">
              <w:rPr>
                <w:rStyle w:val="Hyperlink"/>
                <w:noProof/>
                <w:rtl/>
              </w:rPr>
              <w:t xml:space="preserve">[3366] </w:t>
            </w:r>
            <w:r w:rsidRPr="004C171E">
              <w:rPr>
                <w:rStyle w:val="Hyperlink"/>
                <w:rFonts w:hint="eastAsia"/>
                <w:noProof/>
                <w:rtl/>
              </w:rPr>
              <w:t>الشّامي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Toc394922283 \h</w:instrText>
            </w:r>
            <w:r>
              <w:rPr>
                <w:noProof/>
                <w:webHidden/>
                <w:rtl/>
              </w:rPr>
              <w:instrText xml:space="preserve"> </w:instrText>
            </w:r>
            <w:r>
              <w:rPr>
                <w:rStyle w:val="Hyperlink"/>
                <w:noProof/>
                <w:rtl/>
              </w:rPr>
            </w:r>
            <w:r>
              <w:rPr>
                <w:rStyle w:val="Hyperlink"/>
                <w:noProof/>
                <w:rtl/>
              </w:rPr>
              <w:fldChar w:fldCharType="separate"/>
            </w:r>
            <w:r>
              <w:rPr>
                <w:noProof/>
                <w:webHidden/>
                <w:rtl/>
              </w:rPr>
              <w:t>294</w:t>
            </w:r>
            <w:r>
              <w:rPr>
                <w:rStyle w:val="Hyperlink"/>
                <w:noProof/>
                <w:rtl/>
              </w:rPr>
              <w:fldChar w:fldCharType="end"/>
            </w:r>
          </w:hyperlink>
        </w:p>
        <w:p w:rsidR="00377295" w:rsidRDefault="00377295" w:rsidP="00C613E8">
          <w:pPr>
            <w:pStyle w:val="libNormal"/>
            <w:rPr>
              <w:rStyle w:val="Hyperlink"/>
              <w:noProof/>
              <w:rtl/>
            </w:rPr>
          </w:pPr>
          <w:r>
            <w:rPr>
              <w:rStyle w:val="Hyperlink"/>
              <w:noProof/>
              <w:rtl/>
            </w:rPr>
            <w:br w:type="page"/>
          </w:r>
        </w:p>
        <w:p w:rsidR="0063324D" w:rsidRDefault="0063324D">
          <w:pPr>
            <w:pStyle w:val="TOC3"/>
            <w:rPr>
              <w:rFonts w:asciiTheme="minorHAnsi" w:eastAsiaTheme="minorEastAsia" w:hAnsiTheme="minorHAnsi" w:cstheme="minorBidi"/>
              <w:noProof/>
              <w:color w:val="auto"/>
              <w:sz w:val="22"/>
              <w:szCs w:val="22"/>
              <w:rtl/>
            </w:rPr>
          </w:pPr>
          <w:hyperlink w:anchor="_Toc394922284" w:history="1">
            <w:r w:rsidRPr="004C171E">
              <w:rPr>
                <w:rStyle w:val="Hyperlink"/>
                <w:noProof/>
                <w:rtl/>
              </w:rPr>
              <w:t xml:space="preserve">[3367] </w:t>
            </w:r>
            <w:r w:rsidRPr="004C171E">
              <w:rPr>
                <w:rStyle w:val="Hyperlink"/>
                <w:rFonts w:hint="eastAsia"/>
                <w:noProof/>
                <w:rtl/>
              </w:rPr>
              <w:t>الشعيري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Toc394922284 \h</w:instrText>
            </w:r>
            <w:r>
              <w:rPr>
                <w:noProof/>
                <w:webHidden/>
                <w:rtl/>
              </w:rPr>
              <w:instrText xml:space="preserve"> </w:instrText>
            </w:r>
            <w:r>
              <w:rPr>
                <w:rStyle w:val="Hyperlink"/>
                <w:noProof/>
                <w:rtl/>
              </w:rPr>
            </w:r>
            <w:r>
              <w:rPr>
                <w:rStyle w:val="Hyperlink"/>
                <w:noProof/>
                <w:rtl/>
              </w:rPr>
              <w:fldChar w:fldCharType="separate"/>
            </w:r>
            <w:r>
              <w:rPr>
                <w:noProof/>
                <w:webHidden/>
                <w:rtl/>
              </w:rPr>
              <w:t>294</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85" w:history="1">
            <w:r w:rsidRPr="004C171E">
              <w:rPr>
                <w:rStyle w:val="Hyperlink"/>
                <w:noProof/>
                <w:rtl/>
              </w:rPr>
              <w:t xml:space="preserve">[3368] </w:t>
            </w:r>
            <w:r w:rsidRPr="004C171E">
              <w:rPr>
                <w:rStyle w:val="Hyperlink"/>
                <w:rFonts w:hint="eastAsia"/>
                <w:noProof/>
                <w:rtl/>
              </w:rPr>
              <w:t>شلقان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Toc394922285 \h</w:instrText>
            </w:r>
            <w:r>
              <w:rPr>
                <w:noProof/>
                <w:webHidden/>
                <w:rtl/>
              </w:rPr>
              <w:instrText xml:space="preserve"> </w:instrText>
            </w:r>
            <w:r>
              <w:rPr>
                <w:rStyle w:val="Hyperlink"/>
                <w:noProof/>
                <w:rtl/>
              </w:rPr>
            </w:r>
            <w:r>
              <w:rPr>
                <w:rStyle w:val="Hyperlink"/>
                <w:noProof/>
                <w:rtl/>
              </w:rPr>
              <w:fldChar w:fldCharType="separate"/>
            </w:r>
            <w:r>
              <w:rPr>
                <w:noProof/>
                <w:webHidden/>
                <w:rtl/>
              </w:rPr>
              <w:t>295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86" w:history="1">
            <w:r w:rsidRPr="004C171E">
              <w:rPr>
                <w:rStyle w:val="Hyperlink"/>
                <w:noProof/>
                <w:rtl/>
              </w:rPr>
              <w:t xml:space="preserve">[3369] </w:t>
            </w:r>
            <w:r w:rsidRPr="004C171E">
              <w:rPr>
                <w:rStyle w:val="Hyperlink"/>
                <w:rFonts w:hint="eastAsia"/>
                <w:noProof/>
                <w:rtl/>
              </w:rPr>
              <w:t>صاحب</w:t>
            </w:r>
            <w:r w:rsidRPr="004C171E">
              <w:rPr>
                <w:rStyle w:val="Hyperlink"/>
                <w:noProof/>
                <w:rtl/>
              </w:rPr>
              <w:t xml:space="preserve"> </w:t>
            </w:r>
            <w:r w:rsidRPr="004C171E">
              <w:rPr>
                <w:rStyle w:val="Hyperlink"/>
                <w:rFonts w:hint="eastAsia"/>
                <w:noProof/>
                <w:rtl/>
              </w:rPr>
              <w:t>الصومعة</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Toc394922286 \h</w:instrText>
            </w:r>
            <w:r>
              <w:rPr>
                <w:noProof/>
                <w:webHidden/>
                <w:rtl/>
              </w:rPr>
              <w:instrText xml:space="preserve"> </w:instrText>
            </w:r>
            <w:r>
              <w:rPr>
                <w:rStyle w:val="Hyperlink"/>
                <w:noProof/>
                <w:rtl/>
              </w:rPr>
            </w:r>
            <w:r>
              <w:rPr>
                <w:rStyle w:val="Hyperlink"/>
                <w:noProof/>
                <w:rtl/>
              </w:rPr>
              <w:fldChar w:fldCharType="separate"/>
            </w:r>
            <w:r>
              <w:rPr>
                <w:noProof/>
                <w:webHidden/>
                <w:rtl/>
              </w:rPr>
              <w:t>295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87" w:history="1">
            <w:r w:rsidRPr="004C171E">
              <w:rPr>
                <w:rStyle w:val="Hyperlink"/>
                <w:noProof/>
                <w:rtl/>
              </w:rPr>
              <w:t xml:space="preserve">[3370] </w:t>
            </w:r>
            <w:r w:rsidRPr="004C171E">
              <w:rPr>
                <w:rStyle w:val="Hyperlink"/>
                <w:rFonts w:hint="eastAsia"/>
                <w:noProof/>
                <w:rtl/>
              </w:rPr>
              <w:t>صاحب</w:t>
            </w:r>
            <w:r w:rsidRPr="004C171E">
              <w:rPr>
                <w:rStyle w:val="Hyperlink"/>
                <w:noProof/>
                <w:rtl/>
              </w:rPr>
              <w:t xml:space="preserve"> </w:t>
            </w:r>
            <w:r w:rsidRPr="004C171E">
              <w:rPr>
                <w:rStyle w:val="Hyperlink"/>
                <w:rFonts w:hint="eastAsia"/>
                <w:noProof/>
                <w:rtl/>
              </w:rPr>
              <w:t>المغازي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Toc394922287 \h</w:instrText>
            </w:r>
            <w:r>
              <w:rPr>
                <w:noProof/>
                <w:webHidden/>
                <w:rtl/>
              </w:rPr>
              <w:instrText xml:space="preserve"> </w:instrText>
            </w:r>
            <w:r>
              <w:rPr>
                <w:rStyle w:val="Hyperlink"/>
                <w:noProof/>
                <w:rtl/>
              </w:rPr>
            </w:r>
            <w:r>
              <w:rPr>
                <w:rStyle w:val="Hyperlink"/>
                <w:noProof/>
                <w:rtl/>
              </w:rPr>
              <w:fldChar w:fldCharType="separate"/>
            </w:r>
            <w:r>
              <w:rPr>
                <w:noProof/>
                <w:webHidden/>
                <w:rtl/>
              </w:rPr>
              <w:t>295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88" w:history="1">
            <w:r w:rsidRPr="004C171E">
              <w:rPr>
                <w:rStyle w:val="Hyperlink"/>
                <w:noProof/>
                <w:rtl/>
              </w:rPr>
              <w:t xml:space="preserve">[3371] </w:t>
            </w:r>
            <w:r w:rsidRPr="004C171E">
              <w:rPr>
                <w:rStyle w:val="Hyperlink"/>
                <w:rFonts w:hint="eastAsia"/>
                <w:noProof/>
                <w:rtl/>
              </w:rPr>
              <w:t>الصهرشتي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Toc394922288 \h</w:instrText>
            </w:r>
            <w:r>
              <w:rPr>
                <w:noProof/>
                <w:webHidden/>
                <w:rtl/>
              </w:rPr>
              <w:instrText xml:space="preserve"> </w:instrText>
            </w:r>
            <w:r>
              <w:rPr>
                <w:rStyle w:val="Hyperlink"/>
                <w:noProof/>
                <w:rtl/>
              </w:rPr>
            </w:r>
            <w:r>
              <w:rPr>
                <w:rStyle w:val="Hyperlink"/>
                <w:noProof/>
                <w:rtl/>
              </w:rPr>
              <w:fldChar w:fldCharType="separate"/>
            </w:r>
            <w:r>
              <w:rPr>
                <w:noProof/>
                <w:webHidden/>
                <w:rtl/>
              </w:rPr>
              <w:t>295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89" w:history="1">
            <w:r w:rsidRPr="004C171E">
              <w:rPr>
                <w:rStyle w:val="Hyperlink"/>
                <w:noProof/>
                <w:rtl/>
              </w:rPr>
              <w:t xml:space="preserve">[3372] </w:t>
            </w:r>
            <w:r w:rsidRPr="004C171E">
              <w:rPr>
                <w:rStyle w:val="Hyperlink"/>
                <w:rFonts w:hint="eastAsia"/>
                <w:noProof/>
                <w:rtl/>
              </w:rPr>
              <w:t>الطبري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Toc394922289 \h</w:instrText>
            </w:r>
            <w:r>
              <w:rPr>
                <w:noProof/>
                <w:webHidden/>
                <w:rtl/>
              </w:rPr>
              <w:instrText xml:space="preserve"> </w:instrText>
            </w:r>
            <w:r>
              <w:rPr>
                <w:rStyle w:val="Hyperlink"/>
                <w:noProof/>
                <w:rtl/>
              </w:rPr>
            </w:r>
            <w:r>
              <w:rPr>
                <w:rStyle w:val="Hyperlink"/>
                <w:noProof/>
                <w:rtl/>
              </w:rPr>
              <w:fldChar w:fldCharType="separate"/>
            </w:r>
            <w:r>
              <w:rPr>
                <w:noProof/>
                <w:webHidden/>
                <w:rtl/>
              </w:rPr>
              <w:t>295</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90" w:history="1">
            <w:r w:rsidRPr="004C171E">
              <w:rPr>
                <w:rStyle w:val="Hyperlink"/>
                <w:noProof/>
                <w:rtl/>
              </w:rPr>
              <w:t xml:space="preserve">[3373] </w:t>
            </w:r>
            <w:r w:rsidRPr="004C171E">
              <w:rPr>
                <w:rStyle w:val="Hyperlink"/>
                <w:rFonts w:hint="eastAsia"/>
                <w:noProof/>
                <w:rtl/>
              </w:rPr>
              <w:t>الطيّار</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Toc394922290 \h</w:instrText>
            </w:r>
            <w:r>
              <w:rPr>
                <w:noProof/>
                <w:webHidden/>
                <w:rtl/>
              </w:rPr>
              <w:instrText xml:space="preserve"> </w:instrText>
            </w:r>
            <w:r>
              <w:rPr>
                <w:rStyle w:val="Hyperlink"/>
                <w:noProof/>
                <w:rtl/>
              </w:rPr>
            </w:r>
            <w:r>
              <w:rPr>
                <w:rStyle w:val="Hyperlink"/>
                <w:noProof/>
                <w:rtl/>
              </w:rPr>
              <w:fldChar w:fldCharType="separate"/>
            </w:r>
            <w:r>
              <w:rPr>
                <w:noProof/>
                <w:webHidden/>
                <w:rtl/>
              </w:rPr>
              <w:t>296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91" w:history="1">
            <w:r w:rsidRPr="004C171E">
              <w:rPr>
                <w:rStyle w:val="Hyperlink"/>
                <w:noProof/>
                <w:rtl/>
              </w:rPr>
              <w:t xml:space="preserve">[3374] </w:t>
            </w:r>
            <w:r w:rsidRPr="004C171E">
              <w:rPr>
                <w:rStyle w:val="Hyperlink"/>
                <w:rFonts w:hint="eastAsia"/>
                <w:noProof/>
                <w:rtl/>
              </w:rPr>
              <w:t>العبّاسيّ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Toc394922291 \h</w:instrText>
            </w:r>
            <w:r>
              <w:rPr>
                <w:noProof/>
                <w:webHidden/>
                <w:rtl/>
              </w:rPr>
              <w:instrText xml:space="preserve"> </w:instrText>
            </w:r>
            <w:r>
              <w:rPr>
                <w:rStyle w:val="Hyperlink"/>
                <w:noProof/>
                <w:rtl/>
              </w:rPr>
            </w:r>
            <w:r>
              <w:rPr>
                <w:rStyle w:val="Hyperlink"/>
                <w:noProof/>
                <w:rtl/>
              </w:rPr>
              <w:fldChar w:fldCharType="separate"/>
            </w:r>
            <w:r>
              <w:rPr>
                <w:noProof/>
                <w:webHidden/>
                <w:rtl/>
              </w:rPr>
              <w:t>296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92" w:history="1">
            <w:r w:rsidRPr="004C171E">
              <w:rPr>
                <w:rStyle w:val="Hyperlink"/>
                <w:noProof/>
                <w:rtl/>
              </w:rPr>
              <w:t xml:space="preserve">[3375] </w:t>
            </w:r>
            <w:r w:rsidRPr="004C171E">
              <w:rPr>
                <w:rStyle w:val="Hyperlink"/>
                <w:rFonts w:hint="eastAsia"/>
                <w:noProof/>
                <w:rtl/>
              </w:rPr>
              <w:t>العيّاشيّ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Toc394922292 \h</w:instrText>
            </w:r>
            <w:r>
              <w:rPr>
                <w:noProof/>
                <w:webHidden/>
                <w:rtl/>
              </w:rPr>
              <w:instrText xml:space="preserve"> </w:instrText>
            </w:r>
            <w:r>
              <w:rPr>
                <w:rStyle w:val="Hyperlink"/>
                <w:noProof/>
                <w:rtl/>
              </w:rPr>
            </w:r>
            <w:r>
              <w:rPr>
                <w:rStyle w:val="Hyperlink"/>
                <w:noProof/>
                <w:rtl/>
              </w:rPr>
              <w:fldChar w:fldCharType="separate"/>
            </w:r>
            <w:r>
              <w:rPr>
                <w:noProof/>
                <w:webHidden/>
                <w:rtl/>
              </w:rPr>
              <w:t>296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93" w:history="1">
            <w:r w:rsidRPr="004C171E">
              <w:rPr>
                <w:rStyle w:val="Hyperlink"/>
                <w:noProof/>
                <w:rtl/>
              </w:rPr>
              <w:t xml:space="preserve">[3376] </w:t>
            </w:r>
            <w:r w:rsidRPr="004C171E">
              <w:rPr>
                <w:rStyle w:val="Hyperlink"/>
                <w:rFonts w:hint="eastAsia"/>
                <w:noProof/>
                <w:rtl/>
              </w:rPr>
              <w:t>الغفاري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Toc394922293 \h</w:instrText>
            </w:r>
            <w:r>
              <w:rPr>
                <w:noProof/>
                <w:webHidden/>
                <w:rtl/>
              </w:rPr>
              <w:instrText xml:space="preserve"> </w:instrText>
            </w:r>
            <w:r>
              <w:rPr>
                <w:rStyle w:val="Hyperlink"/>
                <w:noProof/>
                <w:rtl/>
              </w:rPr>
            </w:r>
            <w:r>
              <w:rPr>
                <w:rStyle w:val="Hyperlink"/>
                <w:noProof/>
                <w:rtl/>
              </w:rPr>
              <w:fldChar w:fldCharType="separate"/>
            </w:r>
            <w:r>
              <w:rPr>
                <w:noProof/>
                <w:webHidden/>
                <w:rtl/>
              </w:rPr>
              <w:t>296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94" w:history="1">
            <w:r w:rsidRPr="004C171E">
              <w:rPr>
                <w:rStyle w:val="Hyperlink"/>
                <w:noProof/>
                <w:rtl/>
              </w:rPr>
              <w:t xml:space="preserve">[3377] </w:t>
            </w:r>
            <w:r w:rsidRPr="004C171E">
              <w:rPr>
                <w:rStyle w:val="Hyperlink"/>
                <w:rFonts w:hint="eastAsia"/>
                <w:noProof/>
                <w:rtl/>
              </w:rPr>
              <w:t>القُتيبي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Toc394922294 \h</w:instrText>
            </w:r>
            <w:r>
              <w:rPr>
                <w:noProof/>
                <w:webHidden/>
                <w:rtl/>
              </w:rPr>
              <w:instrText xml:space="preserve"> </w:instrText>
            </w:r>
            <w:r>
              <w:rPr>
                <w:rStyle w:val="Hyperlink"/>
                <w:noProof/>
                <w:rtl/>
              </w:rPr>
            </w:r>
            <w:r>
              <w:rPr>
                <w:rStyle w:val="Hyperlink"/>
                <w:noProof/>
                <w:rtl/>
              </w:rPr>
              <w:fldChar w:fldCharType="separate"/>
            </w:r>
            <w:r>
              <w:rPr>
                <w:noProof/>
                <w:webHidden/>
                <w:rtl/>
              </w:rPr>
              <w:t>296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95" w:history="1">
            <w:r w:rsidRPr="004C171E">
              <w:rPr>
                <w:rStyle w:val="Hyperlink"/>
                <w:noProof/>
                <w:rtl/>
              </w:rPr>
              <w:t xml:space="preserve">[3378] </w:t>
            </w:r>
            <w:r w:rsidRPr="004C171E">
              <w:rPr>
                <w:rStyle w:val="Hyperlink"/>
                <w:rFonts w:hint="eastAsia"/>
                <w:noProof/>
                <w:rtl/>
              </w:rPr>
              <w:t>القروي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Toc394922295 \h</w:instrText>
            </w:r>
            <w:r>
              <w:rPr>
                <w:noProof/>
                <w:webHidden/>
                <w:rtl/>
              </w:rPr>
              <w:instrText xml:space="preserve"> </w:instrText>
            </w:r>
            <w:r>
              <w:rPr>
                <w:rStyle w:val="Hyperlink"/>
                <w:noProof/>
                <w:rtl/>
              </w:rPr>
            </w:r>
            <w:r>
              <w:rPr>
                <w:rStyle w:val="Hyperlink"/>
                <w:noProof/>
                <w:rtl/>
              </w:rPr>
              <w:fldChar w:fldCharType="separate"/>
            </w:r>
            <w:r>
              <w:rPr>
                <w:noProof/>
                <w:webHidden/>
                <w:rtl/>
              </w:rPr>
              <w:t>296</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96" w:history="1">
            <w:r w:rsidRPr="004C171E">
              <w:rPr>
                <w:rStyle w:val="Hyperlink"/>
                <w:noProof/>
                <w:rtl/>
              </w:rPr>
              <w:t xml:space="preserve">[3379] </w:t>
            </w:r>
            <w:r w:rsidRPr="004C171E">
              <w:rPr>
                <w:rStyle w:val="Hyperlink"/>
                <w:rFonts w:hint="eastAsia"/>
                <w:noProof/>
                <w:rtl/>
              </w:rPr>
              <w:t>كُردين</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Toc394922296 \h</w:instrText>
            </w:r>
            <w:r>
              <w:rPr>
                <w:noProof/>
                <w:webHidden/>
                <w:rtl/>
              </w:rPr>
              <w:instrText xml:space="preserve"> </w:instrText>
            </w:r>
            <w:r>
              <w:rPr>
                <w:rStyle w:val="Hyperlink"/>
                <w:noProof/>
                <w:rtl/>
              </w:rPr>
            </w:r>
            <w:r>
              <w:rPr>
                <w:rStyle w:val="Hyperlink"/>
                <w:noProof/>
                <w:rtl/>
              </w:rPr>
              <w:fldChar w:fldCharType="separate"/>
            </w:r>
            <w:r>
              <w:rPr>
                <w:noProof/>
                <w:webHidden/>
                <w:rtl/>
              </w:rPr>
              <w:t>297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97" w:history="1">
            <w:r w:rsidRPr="004C171E">
              <w:rPr>
                <w:rStyle w:val="Hyperlink"/>
                <w:noProof/>
                <w:rtl/>
              </w:rPr>
              <w:t xml:space="preserve">[3380] </w:t>
            </w:r>
            <w:r w:rsidRPr="004C171E">
              <w:rPr>
                <w:rStyle w:val="Hyperlink"/>
                <w:rFonts w:hint="eastAsia"/>
                <w:noProof/>
                <w:rtl/>
              </w:rPr>
              <w:t>اللؤلؤي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Toc394922297 \h</w:instrText>
            </w:r>
            <w:r>
              <w:rPr>
                <w:noProof/>
                <w:webHidden/>
                <w:rtl/>
              </w:rPr>
              <w:instrText xml:space="preserve"> </w:instrText>
            </w:r>
            <w:r>
              <w:rPr>
                <w:rStyle w:val="Hyperlink"/>
                <w:noProof/>
                <w:rtl/>
              </w:rPr>
            </w:r>
            <w:r>
              <w:rPr>
                <w:rStyle w:val="Hyperlink"/>
                <w:noProof/>
                <w:rtl/>
              </w:rPr>
              <w:fldChar w:fldCharType="separate"/>
            </w:r>
            <w:r>
              <w:rPr>
                <w:noProof/>
                <w:webHidden/>
                <w:rtl/>
              </w:rPr>
              <w:t>297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98" w:history="1">
            <w:r w:rsidRPr="004C171E">
              <w:rPr>
                <w:rStyle w:val="Hyperlink"/>
                <w:noProof/>
                <w:rtl/>
              </w:rPr>
              <w:t xml:space="preserve">[3381] </w:t>
            </w:r>
            <w:r w:rsidRPr="004C171E">
              <w:rPr>
                <w:rStyle w:val="Hyperlink"/>
                <w:rFonts w:hint="eastAsia"/>
                <w:noProof/>
                <w:rtl/>
              </w:rPr>
              <w:t>المازني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Toc394922298 \h</w:instrText>
            </w:r>
            <w:r>
              <w:rPr>
                <w:noProof/>
                <w:webHidden/>
                <w:rtl/>
              </w:rPr>
              <w:instrText xml:space="preserve"> </w:instrText>
            </w:r>
            <w:r>
              <w:rPr>
                <w:rStyle w:val="Hyperlink"/>
                <w:noProof/>
                <w:rtl/>
              </w:rPr>
            </w:r>
            <w:r>
              <w:rPr>
                <w:rStyle w:val="Hyperlink"/>
                <w:noProof/>
                <w:rtl/>
              </w:rPr>
              <w:fldChar w:fldCharType="separate"/>
            </w:r>
            <w:r>
              <w:rPr>
                <w:noProof/>
                <w:webHidden/>
                <w:rtl/>
              </w:rPr>
              <w:t>297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299" w:history="1">
            <w:r w:rsidRPr="004C171E">
              <w:rPr>
                <w:rStyle w:val="Hyperlink"/>
                <w:noProof/>
                <w:rtl/>
              </w:rPr>
              <w:t xml:space="preserve">[3382] </w:t>
            </w:r>
            <w:r w:rsidRPr="004C171E">
              <w:rPr>
                <w:rStyle w:val="Hyperlink"/>
                <w:rFonts w:hint="eastAsia"/>
                <w:noProof/>
                <w:rtl/>
              </w:rPr>
              <w:t>المـُسَلي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Toc394922299 \h</w:instrText>
            </w:r>
            <w:r>
              <w:rPr>
                <w:noProof/>
                <w:webHidden/>
                <w:rtl/>
              </w:rPr>
              <w:instrText xml:space="preserve"> </w:instrText>
            </w:r>
            <w:r>
              <w:rPr>
                <w:rStyle w:val="Hyperlink"/>
                <w:noProof/>
                <w:rtl/>
              </w:rPr>
            </w:r>
            <w:r>
              <w:rPr>
                <w:rStyle w:val="Hyperlink"/>
                <w:noProof/>
                <w:rtl/>
              </w:rPr>
              <w:fldChar w:fldCharType="separate"/>
            </w:r>
            <w:r>
              <w:rPr>
                <w:noProof/>
                <w:webHidden/>
                <w:rtl/>
              </w:rPr>
              <w:t>297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300" w:history="1">
            <w:r w:rsidRPr="004C171E">
              <w:rPr>
                <w:rStyle w:val="Hyperlink"/>
                <w:noProof/>
                <w:rtl/>
              </w:rPr>
              <w:t xml:space="preserve">[3383] </w:t>
            </w:r>
            <w:r w:rsidRPr="004C171E">
              <w:rPr>
                <w:rStyle w:val="Hyperlink"/>
                <w:rFonts w:hint="eastAsia"/>
                <w:noProof/>
                <w:rtl/>
              </w:rPr>
              <w:t>المِسْمعي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Toc394922300 \h</w:instrText>
            </w:r>
            <w:r>
              <w:rPr>
                <w:noProof/>
                <w:webHidden/>
                <w:rtl/>
              </w:rPr>
              <w:instrText xml:space="preserve"> </w:instrText>
            </w:r>
            <w:r>
              <w:rPr>
                <w:rStyle w:val="Hyperlink"/>
                <w:noProof/>
                <w:rtl/>
              </w:rPr>
            </w:r>
            <w:r>
              <w:rPr>
                <w:rStyle w:val="Hyperlink"/>
                <w:noProof/>
                <w:rtl/>
              </w:rPr>
              <w:fldChar w:fldCharType="separate"/>
            </w:r>
            <w:r>
              <w:rPr>
                <w:noProof/>
                <w:webHidden/>
                <w:rtl/>
              </w:rPr>
              <w:t>297</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301" w:history="1">
            <w:r w:rsidRPr="004C171E">
              <w:rPr>
                <w:rStyle w:val="Hyperlink"/>
                <w:noProof/>
                <w:rtl/>
              </w:rPr>
              <w:t xml:space="preserve">[3384] </w:t>
            </w:r>
            <w:r w:rsidRPr="004C171E">
              <w:rPr>
                <w:rStyle w:val="Hyperlink"/>
                <w:rFonts w:hint="eastAsia"/>
                <w:noProof/>
                <w:rtl/>
              </w:rPr>
              <w:t>المشرقي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Toc394922301 \h</w:instrText>
            </w:r>
            <w:r>
              <w:rPr>
                <w:noProof/>
                <w:webHidden/>
                <w:rtl/>
              </w:rPr>
              <w:instrText xml:space="preserve"> </w:instrText>
            </w:r>
            <w:r>
              <w:rPr>
                <w:rStyle w:val="Hyperlink"/>
                <w:noProof/>
                <w:rtl/>
              </w:rPr>
            </w:r>
            <w:r>
              <w:rPr>
                <w:rStyle w:val="Hyperlink"/>
                <w:noProof/>
                <w:rtl/>
              </w:rPr>
              <w:fldChar w:fldCharType="separate"/>
            </w:r>
            <w:r>
              <w:rPr>
                <w:noProof/>
                <w:webHidden/>
                <w:rtl/>
              </w:rPr>
              <w:t>298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302" w:history="1">
            <w:r w:rsidRPr="004C171E">
              <w:rPr>
                <w:rStyle w:val="Hyperlink"/>
                <w:noProof/>
                <w:rtl/>
              </w:rPr>
              <w:t xml:space="preserve">[3385] </w:t>
            </w:r>
            <w:r w:rsidRPr="004C171E">
              <w:rPr>
                <w:rStyle w:val="Hyperlink"/>
                <w:rFonts w:hint="eastAsia"/>
                <w:noProof/>
                <w:rtl/>
              </w:rPr>
              <w:t>المفجعي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Toc394922302 \h</w:instrText>
            </w:r>
            <w:r>
              <w:rPr>
                <w:noProof/>
                <w:webHidden/>
                <w:rtl/>
              </w:rPr>
              <w:instrText xml:space="preserve"> </w:instrText>
            </w:r>
            <w:r>
              <w:rPr>
                <w:rStyle w:val="Hyperlink"/>
                <w:noProof/>
                <w:rtl/>
              </w:rPr>
            </w:r>
            <w:r>
              <w:rPr>
                <w:rStyle w:val="Hyperlink"/>
                <w:noProof/>
                <w:rtl/>
              </w:rPr>
              <w:fldChar w:fldCharType="separate"/>
            </w:r>
            <w:r>
              <w:rPr>
                <w:noProof/>
                <w:webHidden/>
                <w:rtl/>
              </w:rPr>
              <w:t>298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303" w:history="1">
            <w:r w:rsidRPr="004C171E">
              <w:rPr>
                <w:rStyle w:val="Hyperlink"/>
                <w:noProof/>
                <w:rtl/>
              </w:rPr>
              <w:t xml:space="preserve">[3386] </w:t>
            </w:r>
            <w:r w:rsidRPr="004C171E">
              <w:rPr>
                <w:rStyle w:val="Hyperlink"/>
                <w:rFonts w:hint="eastAsia"/>
                <w:noProof/>
                <w:rtl/>
              </w:rPr>
              <w:t>الناب</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Toc394922303 \h</w:instrText>
            </w:r>
            <w:r>
              <w:rPr>
                <w:noProof/>
                <w:webHidden/>
                <w:rtl/>
              </w:rPr>
              <w:instrText xml:space="preserve"> </w:instrText>
            </w:r>
            <w:r>
              <w:rPr>
                <w:rStyle w:val="Hyperlink"/>
                <w:noProof/>
                <w:rtl/>
              </w:rPr>
            </w:r>
            <w:r>
              <w:rPr>
                <w:rStyle w:val="Hyperlink"/>
                <w:noProof/>
                <w:rtl/>
              </w:rPr>
              <w:fldChar w:fldCharType="separate"/>
            </w:r>
            <w:r>
              <w:rPr>
                <w:noProof/>
                <w:webHidden/>
                <w:rtl/>
              </w:rPr>
              <w:t>298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304" w:history="1">
            <w:r w:rsidRPr="004C171E">
              <w:rPr>
                <w:rStyle w:val="Hyperlink"/>
                <w:noProof/>
                <w:rtl/>
              </w:rPr>
              <w:t xml:space="preserve">[3387] </w:t>
            </w:r>
            <w:r w:rsidRPr="004C171E">
              <w:rPr>
                <w:rStyle w:val="Hyperlink"/>
                <w:rFonts w:hint="eastAsia"/>
                <w:noProof/>
                <w:rtl/>
              </w:rPr>
              <w:t>النوفلي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Toc394922304 \h</w:instrText>
            </w:r>
            <w:r>
              <w:rPr>
                <w:noProof/>
                <w:webHidden/>
                <w:rtl/>
              </w:rPr>
              <w:instrText xml:space="preserve"> </w:instrText>
            </w:r>
            <w:r>
              <w:rPr>
                <w:rStyle w:val="Hyperlink"/>
                <w:noProof/>
                <w:rtl/>
              </w:rPr>
            </w:r>
            <w:r>
              <w:rPr>
                <w:rStyle w:val="Hyperlink"/>
                <w:noProof/>
                <w:rtl/>
              </w:rPr>
              <w:fldChar w:fldCharType="separate"/>
            </w:r>
            <w:r>
              <w:rPr>
                <w:noProof/>
                <w:webHidden/>
                <w:rtl/>
              </w:rPr>
              <w:t>298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305" w:history="1">
            <w:r w:rsidRPr="004C171E">
              <w:rPr>
                <w:rStyle w:val="Hyperlink"/>
                <w:noProof/>
                <w:rtl/>
              </w:rPr>
              <w:t xml:space="preserve">[3388] </w:t>
            </w:r>
            <w:r w:rsidRPr="004C171E">
              <w:rPr>
                <w:rStyle w:val="Hyperlink"/>
                <w:rFonts w:hint="eastAsia"/>
                <w:noProof/>
                <w:rtl/>
              </w:rPr>
              <w:t>النهيكي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Toc394922305 \h</w:instrText>
            </w:r>
            <w:r>
              <w:rPr>
                <w:noProof/>
                <w:webHidden/>
                <w:rtl/>
              </w:rPr>
              <w:instrText xml:space="preserve"> </w:instrText>
            </w:r>
            <w:r>
              <w:rPr>
                <w:rStyle w:val="Hyperlink"/>
                <w:noProof/>
                <w:rtl/>
              </w:rPr>
            </w:r>
            <w:r>
              <w:rPr>
                <w:rStyle w:val="Hyperlink"/>
                <w:noProof/>
                <w:rtl/>
              </w:rPr>
              <w:fldChar w:fldCharType="separate"/>
            </w:r>
            <w:r>
              <w:rPr>
                <w:noProof/>
                <w:webHidden/>
                <w:rtl/>
              </w:rPr>
              <w:t>298</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306" w:history="1">
            <w:r w:rsidRPr="004C171E">
              <w:rPr>
                <w:rStyle w:val="Hyperlink"/>
                <w:noProof/>
                <w:rtl/>
              </w:rPr>
              <w:t xml:space="preserve">[3389] </w:t>
            </w:r>
            <w:r w:rsidRPr="004C171E">
              <w:rPr>
                <w:rStyle w:val="Hyperlink"/>
                <w:rFonts w:hint="eastAsia"/>
                <w:noProof/>
                <w:rtl/>
              </w:rPr>
              <w:t>الواسطي</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Toc394922306 \h</w:instrText>
            </w:r>
            <w:r>
              <w:rPr>
                <w:noProof/>
                <w:webHidden/>
                <w:rtl/>
              </w:rPr>
              <w:instrText xml:space="preserve"> </w:instrText>
            </w:r>
            <w:r>
              <w:rPr>
                <w:rStyle w:val="Hyperlink"/>
                <w:noProof/>
                <w:rtl/>
              </w:rPr>
            </w:r>
            <w:r>
              <w:rPr>
                <w:rStyle w:val="Hyperlink"/>
                <w:noProof/>
                <w:rtl/>
              </w:rPr>
              <w:fldChar w:fldCharType="separate"/>
            </w:r>
            <w:r>
              <w:rPr>
                <w:noProof/>
                <w:webHidden/>
                <w:rtl/>
              </w:rPr>
              <w:t>299</w:t>
            </w:r>
            <w:r>
              <w:rPr>
                <w:rStyle w:val="Hyperlink"/>
                <w:noProof/>
                <w:rtl/>
              </w:rPr>
              <w:fldChar w:fldCharType="end"/>
            </w:r>
          </w:hyperlink>
        </w:p>
        <w:p w:rsidR="0063324D" w:rsidRDefault="0063324D">
          <w:pPr>
            <w:pStyle w:val="TOC3"/>
            <w:rPr>
              <w:rFonts w:asciiTheme="minorHAnsi" w:eastAsiaTheme="minorEastAsia" w:hAnsiTheme="minorHAnsi" w:cstheme="minorBidi"/>
              <w:noProof/>
              <w:color w:val="auto"/>
              <w:sz w:val="22"/>
              <w:szCs w:val="22"/>
              <w:rtl/>
            </w:rPr>
          </w:pPr>
          <w:hyperlink w:anchor="_Toc394922307" w:history="1">
            <w:r w:rsidRPr="004C171E">
              <w:rPr>
                <w:rStyle w:val="Hyperlink"/>
                <w:noProof/>
                <w:rtl/>
              </w:rPr>
              <w:t xml:space="preserve">[3390] </w:t>
            </w:r>
            <w:r w:rsidRPr="004C171E">
              <w:rPr>
                <w:rStyle w:val="Hyperlink"/>
                <w:rFonts w:hint="eastAsia"/>
                <w:noProof/>
                <w:rtl/>
              </w:rPr>
              <w:t>الهرّاء</w:t>
            </w:r>
            <w:r w:rsidRPr="004C171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Toc394922307 \h</w:instrText>
            </w:r>
            <w:r>
              <w:rPr>
                <w:noProof/>
                <w:webHidden/>
                <w:rtl/>
              </w:rPr>
              <w:instrText xml:space="preserve"> </w:instrText>
            </w:r>
            <w:r>
              <w:rPr>
                <w:rStyle w:val="Hyperlink"/>
                <w:noProof/>
                <w:rtl/>
              </w:rPr>
            </w:r>
            <w:r>
              <w:rPr>
                <w:rStyle w:val="Hyperlink"/>
                <w:noProof/>
                <w:rtl/>
              </w:rPr>
              <w:fldChar w:fldCharType="separate"/>
            </w:r>
            <w:r>
              <w:rPr>
                <w:noProof/>
                <w:webHidden/>
                <w:rtl/>
              </w:rPr>
              <w:t>299</w:t>
            </w:r>
            <w:r>
              <w:rPr>
                <w:rStyle w:val="Hyperlink"/>
                <w:noProof/>
                <w:rtl/>
              </w:rPr>
              <w:fldChar w:fldCharType="end"/>
            </w:r>
          </w:hyperlink>
        </w:p>
        <w:p w:rsidR="0063324D" w:rsidRDefault="0063324D">
          <w:pPr>
            <w:pStyle w:val="TOC1"/>
            <w:rPr>
              <w:rFonts w:asciiTheme="minorHAnsi" w:eastAsiaTheme="minorEastAsia" w:hAnsiTheme="minorHAnsi" w:cstheme="minorBidi"/>
              <w:bCs w:val="0"/>
              <w:noProof/>
              <w:color w:val="auto"/>
              <w:sz w:val="22"/>
              <w:szCs w:val="22"/>
              <w:rtl/>
            </w:rPr>
          </w:pPr>
          <w:hyperlink w:anchor="_Toc394922308" w:history="1">
            <w:r w:rsidRPr="004C171E">
              <w:rPr>
                <w:rStyle w:val="Hyperlink"/>
                <w:rFonts w:hint="eastAsia"/>
                <w:noProof/>
                <w:rtl/>
              </w:rPr>
              <w:t>الفائدة</w:t>
            </w:r>
            <w:r w:rsidRPr="004C171E">
              <w:rPr>
                <w:rStyle w:val="Hyperlink"/>
                <w:noProof/>
                <w:rtl/>
              </w:rPr>
              <w:t xml:space="preserve"> </w:t>
            </w:r>
            <w:r w:rsidRPr="004C171E">
              <w:rPr>
                <w:rStyle w:val="Hyperlink"/>
                <w:rFonts w:hint="eastAsia"/>
                <w:noProof/>
                <w:rtl/>
              </w:rPr>
              <w:t>الحادية</w:t>
            </w:r>
            <w:r w:rsidRPr="004C171E">
              <w:rPr>
                <w:rStyle w:val="Hyperlink"/>
                <w:noProof/>
                <w:rtl/>
              </w:rPr>
              <w:t xml:space="preserve"> </w:t>
            </w:r>
            <w:r w:rsidRPr="004C171E">
              <w:rPr>
                <w:rStyle w:val="Hyperlink"/>
                <w:rFonts w:hint="eastAsia"/>
                <w:noProof/>
                <w:rtl/>
              </w:rPr>
              <w:t>عشر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Toc394922308 \h</w:instrText>
            </w:r>
            <w:r>
              <w:rPr>
                <w:noProof/>
                <w:webHidden/>
                <w:rtl/>
              </w:rPr>
              <w:instrText xml:space="preserve"> </w:instrText>
            </w:r>
            <w:r>
              <w:rPr>
                <w:rStyle w:val="Hyperlink"/>
                <w:noProof/>
                <w:rtl/>
              </w:rPr>
            </w:r>
            <w:r>
              <w:rPr>
                <w:rStyle w:val="Hyperlink"/>
                <w:noProof/>
                <w:rtl/>
              </w:rPr>
              <w:fldChar w:fldCharType="separate"/>
            </w:r>
            <w:r>
              <w:rPr>
                <w:noProof/>
                <w:webHidden/>
                <w:rtl/>
              </w:rPr>
              <w:t>301</w:t>
            </w:r>
            <w:r>
              <w:rPr>
                <w:rStyle w:val="Hyperlink"/>
                <w:noProof/>
                <w:rtl/>
              </w:rPr>
              <w:fldChar w:fldCharType="end"/>
            </w:r>
          </w:hyperlink>
        </w:p>
        <w:p w:rsidR="0063324D" w:rsidRDefault="0063324D">
          <w:pPr>
            <w:pStyle w:val="TOC1"/>
            <w:rPr>
              <w:rFonts w:asciiTheme="minorHAnsi" w:eastAsiaTheme="minorEastAsia" w:hAnsiTheme="minorHAnsi" w:cstheme="minorBidi"/>
              <w:bCs w:val="0"/>
              <w:noProof/>
              <w:color w:val="auto"/>
              <w:sz w:val="22"/>
              <w:szCs w:val="22"/>
              <w:rtl/>
            </w:rPr>
          </w:pPr>
          <w:hyperlink w:anchor="_Toc394922309" w:history="1">
            <w:r w:rsidRPr="004C171E">
              <w:rPr>
                <w:rStyle w:val="Hyperlink"/>
                <w:rFonts w:hint="eastAsia"/>
                <w:noProof/>
                <w:rtl/>
              </w:rPr>
              <w:t>الفائدة</w:t>
            </w:r>
            <w:r w:rsidRPr="004C171E">
              <w:rPr>
                <w:rStyle w:val="Hyperlink"/>
                <w:noProof/>
                <w:rtl/>
              </w:rPr>
              <w:t xml:space="preserve"> </w:t>
            </w:r>
            <w:r w:rsidRPr="004C171E">
              <w:rPr>
                <w:rStyle w:val="Hyperlink"/>
                <w:rFonts w:hint="eastAsia"/>
                <w:noProof/>
                <w:rtl/>
              </w:rPr>
              <w:t>الثانية</w:t>
            </w:r>
            <w:r w:rsidRPr="004C171E">
              <w:rPr>
                <w:rStyle w:val="Hyperlink"/>
                <w:noProof/>
                <w:rtl/>
              </w:rPr>
              <w:t xml:space="preserve"> </w:t>
            </w:r>
            <w:r w:rsidRPr="004C171E">
              <w:rPr>
                <w:rStyle w:val="Hyperlink"/>
                <w:rFonts w:hint="eastAsia"/>
                <w:noProof/>
                <w:rtl/>
              </w:rPr>
              <w:t>عشر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Toc394922309 \h</w:instrText>
            </w:r>
            <w:r>
              <w:rPr>
                <w:noProof/>
                <w:webHidden/>
                <w:rtl/>
              </w:rPr>
              <w:instrText xml:space="preserve"> </w:instrText>
            </w:r>
            <w:r>
              <w:rPr>
                <w:rStyle w:val="Hyperlink"/>
                <w:noProof/>
                <w:rtl/>
              </w:rPr>
            </w:r>
            <w:r>
              <w:rPr>
                <w:rStyle w:val="Hyperlink"/>
                <w:noProof/>
                <w:rtl/>
              </w:rPr>
              <w:fldChar w:fldCharType="separate"/>
            </w:r>
            <w:r>
              <w:rPr>
                <w:noProof/>
                <w:webHidden/>
                <w:rtl/>
              </w:rPr>
              <w:t>329</w:t>
            </w:r>
            <w:r>
              <w:rPr>
                <w:rStyle w:val="Hyperlink"/>
                <w:noProof/>
                <w:rtl/>
              </w:rPr>
              <w:fldChar w:fldCharType="end"/>
            </w:r>
          </w:hyperlink>
        </w:p>
        <w:p w:rsidR="00E10B1D" w:rsidRDefault="00E10B1D" w:rsidP="00E10B1D">
          <w:pPr>
            <w:pStyle w:val="libNormal"/>
          </w:pPr>
          <w:r>
            <w:fldChar w:fldCharType="end"/>
          </w:r>
        </w:p>
      </w:sdtContent>
    </w:sdt>
    <w:sectPr w:rsidR="00E10B1D"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82C" w:rsidRDefault="0017382C">
      <w:r>
        <w:separator/>
      </w:r>
    </w:p>
  </w:endnote>
  <w:endnote w:type="continuationSeparator" w:id="0">
    <w:p w:rsidR="0017382C" w:rsidRDefault="001738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F72C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3484E">
      <w:rPr>
        <w:rFonts w:ascii="Traditional Arabic" w:hAnsi="Traditional Arabic"/>
        <w:noProof/>
        <w:sz w:val="28"/>
        <w:szCs w:val="28"/>
        <w:rtl/>
      </w:rPr>
      <w:t>112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F72C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3484E">
      <w:rPr>
        <w:rFonts w:ascii="Traditional Arabic" w:hAnsi="Traditional Arabic"/>
        <w:noProof/>
        <w:sz w:val="28"/>
        <w:szCs w:val="28"/>
        <w:rtl/>
      </w:rPr>
      <w:t>113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F72C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3484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82C" w:rsidRDefault="0017382C">
      <w:r>
        <w:separator/>
      </w:r>
    </w:p>
  </w:footnote>
  <w:footnote w:type="continuationSeparator" w:id="0">
    <w:p w:rsidR="0017382C" w:rsidRDefault="001738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B3F44"/>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5362"/>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382C"/>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270"/>
    <w:rsid w:val="002D19A9"/>
    <w:rsid w:val="002D2485"/>
    <w:rsid w:val="002D580E"/>
    <w:rsid w:val="002E0927"/>
    <w:rsid w:val="002E19EE"/>
    <w:rsid w:val="002E1FFF"/>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77295"/>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323A"/>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27246"/>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24D"/>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675"/>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3F44"/>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AF72C3"/>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484E"/>
    <w:rsid w:val="00C35A49"/>
    <w:rsid w:val="00C36AF1"/>
    <w:rsid w:val="00C37458"/>
    <w:rsid w:val="00C37AF7"/>
    <w:rsid w:val="00C45E29"/>
    <w:rsid w:val="00C478FD"/>
    <w:rsid w:val="00C613E8"/>
    <w:rsid w:val="00C617E5"/>
    <w:rsid w:val="00C62B77"/>
    <w:rsid w:val="00C667E4"/>
    <w:rsid w:val="00C703AB"/>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471D6"/>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289"/>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0B1D"/>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D474B"/>
    <w:rsid w:val="00EE260F"/>
    <w:rsid w:val="00EE56E1"/>
    <w:rsid w:val="00EE604B"/>
    <w:rsid w:val="00EE6B33"/>
    <w:rsid w:val="00EF0462"/>
    <w:rsid w:val="00EF3F9B"/>
    <w:rsid w:val="00EF6505"/>
    <w:rsid w:val="00EF7A6F"/>
    <w:rsid w:val="00F02C57"/>
    <w:rsid w:val="00F070E5"/>
    <w:rsid w:val="00F1517E"/>
    <w:rsid w:val="00F16678"/>
    <w:rsid w:val="00F22AC4"/>
    <w:rsid w:val="00F25C3C"/>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382C"/>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17382C"/>
    <w:rPr>
      <w:rFonts w:ascii="Tahoma" w:hAnsi="Tahoma" w:cs="Tahoma"/>
      <w:sz w:val="16"/>
      <w:szCs w:val="16"/>
    </w:rPr>
  </w:style>
  <w:style w:type="character" w:customStyle="1" w:styleId="BalloonTextChar">
    <w:name w:val="Balloon Text Char"/>
    <w:basedOn w:val="DefaultParagraphFont"/>
    <w:link w:val="BalloonText"/>
    <w:uiPriority w:val="99"/>
    <w:rsid w:val="0017382C"/>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71461-75FB-476A-B4CC-83E2BB72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27</TotalTime>
  <Pages>388</Pages>
  <Words>69493</Words>
  <Characters>396111</Characters>
  <Application>Microsoft Office Word</Application>
  <DocSecurity>0</DocSecurity>
  <Lines>3300</Lines>
  <Paragraphs>929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464675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17</cp:revision>
  <cp:lastPrinted>2014-01-25T18:18:00Z</cp:lastPrinted>
  <dcterms:created xsi:type="dcterms:W3CDTF">2014-08-03T05:18:00Z</dcterms:created>
  <dcterms:modified xsi:type="dcterms:W3CDTF">2014-08-04T08:25:00Z</dcterms:modified>
</cp:coreProperties>
</file>